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5E15F" w14:textId="77777777" w:rsidR="00831815" w:rsidRDefault="00AC33F5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3E87BE"/>
          <w:sz w:val="27"/>
          <w:szCs w:val="27"/>
          <w:shd w:val="clear" w:color="auto" w:fill="FFFFFF"/>
        </w:rPr>
        <w:t>REPÜLÉSTECHNIKA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1. Hogyan terítjük start előtt az ernyőt? (forma, pilóta, szélirány stb.)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F7595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(219</w:t>
      </w:r>
      <w:r w:rsidR="0083181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.o)</w:t>
      </w:r>
    </w:p>
    <w:p w14:paraId="68E3E568" w14:textId="77777777" w:rsidR="00831815" w:rsidRDefault="00831815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Ívesen, banán alakban. Az ernyő közepe, a pilóta és a szélirány optimális esetben egy egyenesre esnek.</w:t>
      </w:r>
      <w:r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2. Mennyiben terítem az ernyőt másként, ha erős szélben, és ha szélcsendben startolok? 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(219.o)</w:t>
      </w:r>
    </w:p>
    <w:p w14:paraId="09E4B634" w14:textId="1B39B12C" w:rsidR="00831815" w:rsidRDefault="00831815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Erős szélben összébb húzzuk az ernyőt, csak annyira terítjük ki, hogy elkerüljük a lefűződést és a szálátvetődéseket, a starthelyen lejjebb helyezkedünk el.</w:t>
      </w:r>
      <w:r w:rsidR="00194280">
        <w:rPr>
          <w:rFonts w:ascii="Arial" w:hAnsi="Arial" w:cs="Arial"/>
          <w:color w:val="FF0000"/>
        </w:rPr>
        <w:t xml:space="preserve"> Amennyiben az „A” hevederünk kettéosztott, megkönnyíti az erős szeles startot, ha csak a középső „A” sorokkal húzzuk fel a kupolát.</w:t>
      </w:r>
      <w:r w:rsidR="00432DAB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Gyenge szélben vagy szélcsendben minél nagyobb felületen fektetjük ki az ernyőt, lehetőségeink szerint feljebb a start helyen, hogy legyen hely gyorsítani.</w:t>
      </w:r>
      <w:r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3. Ismertesd a start előtti ellenőrzés lépéseit! Fejtsd ki az egyes lépéseket! 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5 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(219,220.o)</w:t>
      </w:r>
    </w:p>
    <w:p w14:paraId="262EA031" w14:textId="77777777" w:rsidR="00831815" w:rsidRPr="00831815" w:rsidRDefault="00831815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1.Kupola: nincs szakadás, szálátvetődés, a terítés iránya, formája megfelelő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br/>
        <w:t>2.Zsinórzat: nincs csomó, szakadás, nincs faág vagy bármilyen nővény beleékedve, nincs a zsinórzat leakadva növényben, sziklában, a fékzsinórok szabadon futnak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br/>
        <w:t xml:space="preserve">3.Csatok, karabinerek: minden </w:t>
      </w:r>
      <w:r w:rsidR="00FF6854">
        <w:rPr>
          <w:rFonts w:ascii="Arial" w:hAnsi="Arial" w:cs="Arial"/>
          <w:bCs/>
          <w:iCs/>
          <w:color w:val="FF0000"/>
          <w:shd w:val="clear" w:color="auto" w:fill="FFFFFF"/>
        </w:rPr>
        <w:t xml:space="preserve">helyesen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be van csatolva, </w:t>
      </w:r>
      <w:r w:rsidR="00FF6854">
        <w:rPr>
          <w:rFonts w:ascii="Arial" w:hAnsi="Arial" w:cs="Arial"/>
          <w:bCs/>
          <w:iCs/>
          <w:color w:val="FF0000"/>
          <w:shd w:val="clear" w:color="auto" w:fill="FFFFFF"/>
        </w:rPr>
        <w:t>rögzítenek, zárnak, a gyorsító, mentőernyő megfelelő csatlakoztatásának ellenőrzése</w:t>
      </w:r>
      <w:r w:rsidR="00FF6854">
        <w:rPr>
          <w:rFonts w:ascii="Arial" w:hAnsi="Arial" w:cs="Arial"/>
          <w:bCs/>
          <w:iCs/>
          <w:color w:val="FF0000"/>
          <w:shd w:val="clear" w:color="auto" w:fill="FFFFFF"/>
        </w:rPr>
        <w:br/>
        <w:t>4.Szélirány, szélerősség: környezetünkből követekeztetünk a szél aktuális természetére pl. előttünk elhelyezkedő bokrok, fű, fák mozgásából, szélzsákok figyeléséből</w:t>
      </w:r>
      <w:r w:rsidR="00FF6854">
        <w:rPr>
          <w:rFonts w:ascii="Arial" w:hAnsi="Arial" w:cs="Arial"/>
          <w:bCs/>
          <w:iCs/>
          <w:color w:val="FF0000"/>
          <w:shd w:val="clear" w:color="auto" w:fill="FFFFFF"/>
        </w:rPr>
        <w:br/>
        <w:t>5.Nekifutópálya, légtér: szabad-e a starthely és a légtér a felszálláshoz, elsőbbséget meg kell adni a már repülő pilótáknak startnál, legfontosabb bármilyen ütközés elkerülése</w:t>
      </w:r>
    </w:p>
    <w:p w14:paraId="65C42D39" w14:textId="77777777" w:rsidR="00FF6854" w:rsidRDefault="00AC33F5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4. Mit és hogyan kell ellenőrizni a mentőernyővel kapcsolatban start előtt? Miért?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FF6854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(108.o)</w:t>
      </w:r>
    </w:p>
    <w:p w14:paraId="3207D11A" w14:textId="5C0D1317" w:rsidR="00A4611B" w:rsidRDefault="00FF6854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A kioldófoganty</w:t>
      </w:r>
      <w:r w:rsidR="00A4611B">
        <w:rPr>
          <w:rFonts w:ascii="Arial" w:hAnsi="Arial" w:cs="Arial"/>
          <w:color w:val="FF0000"/>
        </w:rPr>
        <w:t>ú a helyén van-e, megfelelően be van-e zárva a konténer, a kioldótüskék a helyükön vannak, van-e bármilyen látható sérülés a felszerelésen, ami befolyásolja a légi alkalmasságot. Ajánlott minden repülés előtt, ráfogni a kioldó fogantyúra, hogy tudatosítsuk magunkban a hollétét, reflexszerűvé váljon a mozdulat esetleges használatkor.</w:t>
      </w:r>
      <w:r w:rsidR="00C025B3">
        <w:rPr>
          <w:rFonts w:ascii="Arial" w:hAnsi="Arial" w:cs="Arial"/>
          <w:color w:val="FF0000"/>
        </w:rPr>
        <w:t xml:space="preserve"> Azért, hogy elkerüljük az akaratlan mentőernyő nyílást.</w:t>
      </w:r>
      <w:r w:rsidR="00C025B3"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5. Hány szakaszból áll a start és mik ezek?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3 pont</w:t>
      </w:r>
      <w:r w:rsidR="00A4611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(221.o)</w:t>
      </w:r>
    </w:p>
    <w:p w14:paraId="70EDB3C6" w14:textId="79D725B0" w:rsidR="00A4611B" w:rsidRDefault="00A4611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1.A kupola felhúzása </w:t>
      </w:r>
      <w:r w:rsidR="00C025B3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FF0000"/>
        </w:rPr>
        <w:t xml:space="preserve">2. Az ernyő stabilizálása, korrekció (belefutós startnál plusz kontroll pillantás) </w:t>
      </w:r>
      <w:r w:rsidR="00C025B3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FF0000"/>
        </w:rPr>
        <w:t>3. Gyorsítás</w:t>
      </w:r>
      <w:r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6. Milyen starttechnikákat ismersz? Ismertesd mindegyiknél, hogy mikor, hogyan használjuk őket és miért! 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4 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(223-230.o)</w:t>
      </w:r>
    </w:p>
    <w:p w14:paraId="6A16B142" w14:textId="77777777" w:rsidR="00A86AC0" w:rsidRDefault="0020013B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1. Belefutós start</w:t>
      </w:r>
      <w:r w:rsidR="00B15092">
        <w:rPr>
          <w:rFonts w:ascii="Arial" w:hAnsi="Arial" w:cs="Arial"/>
          <w:color w:val="FF0000"/>
        </w:rPr>
        <w:t>: könnyen és jól alkalmazható szélcsendben, gyenge szélben, nem kell befújásra várni, a fékek oldalhelyesen folyamatosan kézben vannak</w:t>
      </w:r>
      <w:r w:rsidR="00B15092">
        <w:rPr>
          <w:rFonts w:ascii="Arial" w:hAnsi="Arial" w:cs="Arial"/>
          <w:color w:val="FF0000"/>
        </w:rPr>
        <w:br/>
        <w:t>2. Kifordulós start: élénkebb szélben</w:t>
      </w:r>
      <w:r w:rsidR="00B15092">
        <w:rPr>
          <w:rFonts w:ascii="Arial" w:hAnsi="Arial" w:cs="Arial"/>
          <w:color w:val="FF0000"/>
        </w:rPr>
        <w:br/>
        <w:t>3. Oldalhelyes (Simonics-féle): Kifordulóssal megegyezik, csak nem kell átfogni a fékekre</w:t>
      </w:r>
      <w:r w:rsidR="00B15092"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</w:p>
    <w:p w14:paraId="039B1469" w14:textId="77777777" w:rsidR="00A86AC0" w:rsidRDefault="00A86AC0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br w:type="page"/>
      </w:r>
    </w:p>
    <w:p w14:paraId="6F6AB50B" w14:textId="77777777" w:rsidR="00A86AC0" w:rsidRDefault="00AC33F5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7. Mit nevezünk kontrollpillantásnak? Mikor használjuk, hogyan és miért?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A86AC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(223-225.o)</w:t>
      </w:r>
    </w:p>
    <w:p w14:paraId="6BB049F9" w14:textId="26C8F872" w:rsidR="00A86AC0" w:rsidRDefault="00F73C4C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Belefutós startnál, az </w:t>
      </w:r>
      <w:r w:rsidR="00A86AC0">
        <w:rPr>
          <w:rFonts w:ascii="Arial" w:hAnsi="Arial" w:cs="Arial"/>
          <w:bCs/>
          <w:iCs/>
          <w:color w:val="FF0000"/>
          <w:shd w:val="clear" w:color="auto" w:fill="FFFFFF"/>
        </w:rPr>
        <w:t>ernyő felhúzása után egy ellenőrző visszanézés, a biztonságos startolás érdekében. Felfelé kell irányuljon,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mert oldalirányú nézéssel többnyire a vállunk is elfordul és ügyelnünk kell,</w:t>
      </w:r>
      <w:r w:rsidR="00A86AC0">
        <w:rPr>
          <w:rFonts w:ascii="Arial" w:hAnsi="Arial" w:cs="Arial"/>
          <w:bCs/>
          <w:iCs/>
          <w:color w:val="FF0000"/>
          <w:shd w:val="clear" w:color="auto" w:fill="FFFFFF"/>
        </w:rPr>
        <w:t xml:space="preserve"> hogy testünkkel ne billentsük ki egyensúlyából az ernyőt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.</w:t>
      </w:r>
      <w:r w:rsidR="00A86AC0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M</w:t>
      </w:r>
      <w:r w:rsidR="00A86AC0">
        <w:rPr>
          <w:rFonts w:ascii="Arial" w:hAnsi="Arial" w:cs="Arial"/>
          <w:bCs/>
          <w:iCs/>
          <w:color w:val="FF0000"/>
          <w:shd w:val="clear" w:color="auto" w:fill="FFFFFF"/>
        </w:rPr>
        <w:t>egtorpanás nélkül, hogy ne lassítsuk a gyorsulást.</w:t>
      </w:r>
      <w:r w:rsidR="00A86AC0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8. Mit nevezünk a startolást követő veszélyzónának? Mire ügyeljünk startnál, hogy minimálisra csökkentsük a baleset esélyét? 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A86AC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(231,232.o)</w:t>
      </w:r>
    </w:p>
    <w:p w14:paraId="6512D3B6" w14:textId="77777777" w:rsidR="00A86AC0" w:rsidRPr="00A86AC0" w:rsidRDefault="00E2011A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Veszélyzóna az a rész, a hol nincs akkora magasság a pilóta alatt, hogy az ernyő passzív biztonsági paraméterei működni tudjanak. Amíg kikerülünk a veszélyzónából az ernyő irányításával kell foglalkozni: kezek a fékeken, nem szabad a beülésre koncentrálni.</w:t>
      </w:r>
    </w:p>
    <w:p w14:paraId="1E50C982" w14:textId="77777777" w:rsidR="00922EA8" w:rsidRDefault="00AC33F5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9. Milyen behelyezkedési módokat ismersz leszálláshoz? Ismertesd őket!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4 pont</w:t>
      </w:r>
      <w:r w:rsidR="00922EA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(235,236.o)</w:t>
      </w:r>
    </w:p>
    <w:p w14:paraId="1C4F3248" w14:textId="3BE1FBFB" w:rsidR="00387734" w:rsidRDefault="00922EA8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1. Nyolcasozás: a pilóta a szélirányra merőlegesen nyolcasokat repül a leszálló elejétől, a széleknél fordulóval, egyre szűkebben. Nem szabad nyolcasozni, amennyiben a leszálló előtt veszélyes terepakadályok</w:t>
      </w:r>
      <w:r w:rsidR="003D70D8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(fasor, épületek, vezeték) vannak egy kiszámíthat</w:t>
      </w:r>
      <w:r w:rsidR="00C025B3">
        <w:rPr>
          <w:rFonts w:ascii="Arial" w:hAnsi="Arial" w:cs="Arial"/>
          <w:color w:val="FF0000"/>
        </w:rPr>
        <w:t>at</w:t>
      </w:r>
      <w:r>
        <w:rPr>
          <w:rFonts w:ascii="Arial" w:hAnsi="Arial" w:cs="Arial"/>
          <w:color w:val="FF0000"/>
        </w:rPr>
        <w:t>lan leáramlás miatt. Sok pilóta egyidejű leszállására nem a legalkalmasabb módszer.</w:t>
      </w:r>
      <w:r>
        <w:rPr>
          <w:rFonts w:ascii="Arial" w:hAnsi="Arial" w:cs="Arial"/>
          <w:color w:val="FF0000"/>
        </w:rPr>
        <w:br/>
        <w:t>2. Iskolakör: a téglalap alakú leszálló oldalaival párhuzamosan repülünk 90 fokos fordulókkal</w:t>
      </w:r>
      <w:r w:rsidR="00387734">
        <w:rPr>
          <w:rFonts w:ascii="Arial" w:hAnsi="Arial" w:cs="Arial"/>
          <w:color w:val="FF0000"/>
        </w:rPr>
        <w:t xml:space="preserve">, folyamatosan veszítve magasságunkból, a végsiklásnál szembefordulva a széliránnyal. Egyidejűleg több pilóta leszállására is alkalmas. </w:t>
      </w:r>
      <w:r w:rsidR="00387734"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10. Rajzold le, hogyan szállsz le nyolcasozással! Írd le, hogyan hajtod végre és mire kell figyelni! 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387734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(235,236.o)</w:t>
      </w:r>
    </w:p>
    <w:p w14:paraId="2548B486" w14:textId="0113D2F1" w:rsidR="00387734" w:rsidRDefault="00387734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 pilóta a szélirányra merőlegesen nyolcasokat repül a leszálló elejétől, a széleknél fordulóval, egyre szűkebben. Nem szabad nyolcasozni, amennyiben a leszálló előtt veszélyes terepakadályok</w:t>
      </w:r>
      <w:r w:rsidR="00C70932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(fasor, épületek, vezeték) vannak egy kiszámíthatlan leáramlás miatt. Sok pilóta egyidejű leszállására nem a legalkalmasabb módszer.</w:t>
      </w:r>
    </w:p>
    <w:p w14:paraId="71422D47" w14:textId="77777777" w:rsidR="00387734" w:rsidRDefault="0038773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noProof/>
          <w:color w:val="FF0000"/>
        </w:rPr>
        <w:drawing>
          <wp:inline distT="0" distB="0" distL="0" distR="0" wp14:anchorId="10B50448" wp14:editId="0B71FD06">
            <wp:extent cx="2830665" cy="2380417"/>
            <wp:effectExtent l="0" t="0" r="8255" b="127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9731731_209457865132994_2893645082758110941_n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050" cy="23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</w:p>
    <w:p w14:paraId="12CFEA44" w14:textId="77777777" w:rsidR="00387734" w:rsidRDefault="0038773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br w:type="page"/>
      </w:r>
    </w:p>
    <w:p w14:paraId="4D5AF4B7" w14:textId="77777777" w:rsidR="00387734" w:rsidRDefault="00AC33F5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11. Rajzold le, hogyan helyezkedsz be iskolakörrel! Írd le mik a legfőbb szempontok, mire kell figyelned!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387734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(236.o)</w:t>
      </w:r>
    </w:p>
    <w:p w14:paraId="356AEB4B" w14:textId="77777777" w:rsidR="00387734" w:rsidRDefault="00387734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A téglalap alakú leszálló oldalaival párhuzamosan repülünk 90 fokos fordulókkal, folyamatosan veszítve magasságunkból, a végsiklásnál szembefordulva a széliránnyal. Egyidejűleg több pilóta leszállására is alkalmas. </w:t>
      </w:r>
    </w:p>
    <w:p w14:paraId="61D17BC7" w14:textId="77777777" w:rsidR="00387734" w:rsidRDefault="00387734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noProof/>
          <w:color w:val="FF0000"/>
        </w:rPr>
        <w:drawing>
          <wp:inline distT="0" distB="0" distL="0" distR="0" wp14:anchorId="2F0491DE" wp14:editId="5D5CBE73">
            <wp:extent cx="3641698" cy="2398093"/>
            <wp:effectExtent l="0" t="0" r="0" b="254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40185359_6787670391262625_6425743397182572069_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800" cy="240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12. Hogyan történik a leszállás és milyen fázisai vannak? 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(235-237.o)</w:t>
      </w:r>
    </w:p>
    <w:p w14:paraId="3C8671D6" w14:textId="77777777" w:rsidR="008F0517" w:rsidRDefault="00387734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Behelyezkedés</w:t>
      </w:r>
      <w:r w:rsidR="00994BD6">
        <w:rPr>
          <w:rFonts w:ascii="Arial" w:hAnsi="Arial" w:cs="Arial"/>
          <w:color w:val="FF0000"/>
        </w:rPr>
        <w:t>, magasságleépítés, majd végsiklás. A leszállást meg kell tervezni, fel kell mérni a terepviszonyokat, akadályokat. Mindig szembeszélben.</w:t>
      </w:r>
      <w:r w:rsidR="00994BD6">
        <w:rPr>
          <w:rFonts w:ascii="Arial" w:hAnsi="Arial" w:cs="Arial"/>
          <w:color w:val="FF0000"/>
        </w:rPr>
        <w:br/>
      </w:r>
      <w:r w:rsidR="00994BD6"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13. Mit nevezünk végsiklásnak? Hogyan hajtod végre? 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8F00E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(237.o)</w:t>
      </w:r>
    </w:p>
    <w:p w14:paraId="0CC9F1D7" w14:textId="77777777" w:rsidR="00564539" w:rsidRDefault="008F051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A leszállás befejező fázisa</w:t>
      </w:r>
      <w:r w:rsidR="00564539">
        <w:rPr>
          <w:rFonts w:ascii="Arial" w:hAnsi="Arial" w:cs="Arial"/>
          <w:color w:val="FF0000"/>
        </w:rPr>
        <w:t>. Széllel szembe fordulva egyenesen siklok, kanyarodás nélkül, legfeljebb kisebb korrekciókkal. Lépései: siklószám és sebesség lerontása, kiülés a beülőből, kilebegtetés, talajfogás/futás.</w:t>
      </w:r>
      <w:r w:rsidR="00564539"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14. Miért nem startolhatunk el élénk hátszélben? 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56453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(229.o)</w:t>
      </w:r>
    </w:p>
    <w:p w14:paraId="3A4F8971" w14:textId="4EDF4963" w:rsidR="00601881" w:rsidRDefault="00564539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Egyrészt nehéz felgyorsítani a kupolát, másrészt, mert a lee-oldalon azonnal egy turbulens, rotoros zónában találnánk magunkat.</w:t>
      </w:r>
      <w:r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15. Miről ismered fel, hogy a starthelyen a szembeszelet nem a gradiens szél, hanem a rotorszél okozza?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1 pont</w:t>
      </w:r>
      <w:r w:rsidR="00AD6B1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2A2A1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AD6B15">
        <w:rPr>
          <w:rFonts w:ascii="Arial" w:hAnsi="Arial" w:cs="Arial"/>
          <w:color w:val="FF0000"/>
        </w:rPr>
        <w:t>Ereje és iránya sűrűbben változik, minimális hőmérsékletváltozásokból is észre lehet venni (1-1,5 Celsius fok).</w:t>
      </w:r>
      <w:r w:rsidR="00AD6B1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16. Hogyan irányítod a siklóernyőt a levegőben? 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60188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(216,217.o)</w:t>
      </w:r>
    </w:p>
    <w:p w14:paraId="185880B5" w14:textId="3BCEEE02" w:rsidR="00601881" w:rsidRDefault="00601881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 fékekkel és testsúly áthelyezéssel.</w:t>
      </w:r>
      <w:r w:rsidR="00AD6B15">
        <w:rPr>
          <w:rFonts w:ascii="Arial" w:hAnsi="Arial" w:cs="Arial"/>
          <w:color w:val="FF0000"/>
        </w:rPr>
        <w:t xml:space="preserve"> A fék húzásával</w:t>
      </w:r>
      <w:r w:rsidR="003D70D8">
        <w:rPr>
          <w:rFonts w:ascii="Arial" w:hAnsi="Arial" w:cs="Arial"/>
          <w:color w:val="FF0000"/>
        </w:rPr>
        <w:t xml:space="preserve"> megnő az ellenállás a húzott oldalon,</w:t>
      </w:r>
      <w:r w:rsidR="00AD6B15">
        <w:rPr>
          <w:rFonts w:ascii="Arial" w:hAnsi="Arial" w:cs="Arial"/>
          <w:color w:val="FF0000"/>
        </w:rPr>
        <w:t xml:space="preserve"> lelassul a kupola </w:t>
      </w:r>
      <w:r w:rsidR="003D70D8">
        <w:rPr>
          <w:rFonts w:ascii="Arial" w:hAnsi="Arial" w:cs="Arial"/>
          <w:color w:val="FF0000"/>
        </w:rPr>
        <w:t>azon oldala</w:t>
      </w:r>
      <w:r w:rsidR="00AD6B15">
        <w:rPr>
          <w:rFonts w:ascii="Arial" w:hAnsi="Arial" w:cs="Arial"/>
          <w:color w:val="FF0000"/>
        </w:rPr>
        <w:t xml:space="preserve">, </w:t>
      </w:r>
      <w:r w:rsidR="003D70D8">
        <w:rPr>
          <w:rFonts w:ascii="Arial" w:hAnsi="Arial" w:cs="Arial"/>
          <w:color w:val="FF0000"/>
        </w:rPr>
        <w:t>a másik változatlan sebességgel halad, ezért a lassított oldal fordulásra kényszeríti azt.</w:t>
      </w:r>
    </w:p>
    <w:p w14:paraId="31B62196" w14:textId="77777777" w:rsidR="003D70D8" w:rsidRDefault="003D70D8">
      <w:pPr>
        <w:rPr>
          <w:rFonts w:ascii="Arial" w:hAnsi="Arial" w:cs="Arial"/>
          <w:color w:val="000000"/>
          <w:shd w:val="clear" w:color="auto" w:fill="FFFFFF"/>
        </w:rPr>
      </w:pPr>
    </w:p>
    <w:p w14:paraId="704E107B" w14:textId="77777777" w:rsidR="003D70D8" w:rsidRDefault="003D70D8">
      <w:pPr>
        <w:rPr>
          <w:rFonts w:ascii="Arial" w:hAnsi="Arial" w:cs="Arial"/>
          <w:color w:val="000000"/>
          <w:shd w:val="clear" w:color="auto" w:fill="FFFFFF"/>
        </w:rPr>
      </w:pPr>
    </w:p>
    <w:p w14:paraId="5DCF0A62" w14:textId="77777777" w:rsidR="003D70D8" w:rsidRDefault="003D70D8">
      <w:pPr>
        <w:rPr>
          <w:rFonts w:ascii="Arial" w:hAnsi="Arial" w:cs="Arial"/>
          <w:color w:val="000000"/>
          <w:shd w:val="clear" w:color="auto" w:fill="FFFFFF"/>
        </w:rPr>
      </w:pPr>
    </w:p>
    <w:p w14:paraId="164E4C44" w14:textId="7DDB36B7" w:rsidR="00601881" w:rsidRDefault="00AC33F5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17. Hogyan fordulsz balra a siklóernyővel?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</w:p>
    <w:p w14:paraId="54D07C22" w14:textId="770B1E94" w:rsidR="00601881" w:rsidRDefault="00601881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A bal fék húzásával</w:t>
      </w:r>
      <w:r w:rsidR="003D70D8">
        <w:rPr>
          <w:rFonts w:ascii="Arial" w:hAnsi="Arial" w:cs="Arial"/>
          <w:color w:val="FF0000"/>
        </w:rPr>
        <w:t xml:space="preserve"> és/vagy a testsúlyom balraáthelyezésével.</w:t>
      </w:r>
      <w:r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18. Milyen mértékig használhatod a fékeket a siklóernyőn? Miért?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(243,246.o)</w:t>
      </w:r>
    </w:p>
    <w:p w14:paraId="21A2D0E6" w14:textId="0C7E6FFC" w:rsidR="00601881" w:rsidRPr="003D70D8" w:rsidRDefault="00601881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Az ernyő minimum sebessége határozza meg, mert leválhat az áramlás.</w:t>
      </w:r>
      <w:r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</w:rPr>
        <w:t xml:space="preserve"> </w:t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19. Milyen mértékig és hogyan használhatod a testsúlyod az ernyő irányításánál?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1 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(246.o)</w:t>
      </w:r>
    </w:p>
    <w:p w14:paraId="7E34C18C" w14:textId="77777777" w:rsidR="00601881" w:rsidRDefault="00601881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Testsúlyunkat bátran használhatjuk, akár a hevedereken kívülre is kidőlhetünk, nem tudunk vele kárt okozni.</w:t>
      </w:r>
      <w:r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20. Mit jelent a „passzív biztonsági paraméterek” fogalma? Mi kell ahhoz, hogy működni tudjanak? Mennyiben változik ez ernyőtípusonként?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4 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(231.o)</w:t>
      </w:r>
    </w:p>
    <w:p w14:paraId="48F20854" w14:textId="77777777" w:rsidR="002A2A1A" w:rsidRDefault="00601881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Az ernyő beavatkozás nélküli visszatértét normál repülési helyzetbe. Magasság. </w:t>
      </w:r>
      <w:r w:rsidR="00515C08">
        <w:rPr>
          <w:rFonts w:ascii="Arial" w:hAnsi="Arial" w:cs="Arial"/>
          <w:color w:val="FF0000"/>
        </w:rPr>
        <w:t>Minél magasabb kategóriájú egy ernyő, annál kisebb a passzív biztonsága.</w:t>
      </w:r>
      <w:r w:rsidR="00515C08"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21. Hogyan repülünk a lejtőszélben? Ábrát is várunk! (Itt repüléstechnikai választ várunk! – A repülés vonala. A fordulók módja, helye. Az ernyő pozíciója a lejtőhöz képest.) 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2A2A1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(252.o)</w:t>
      </w:r>
    </w:p>
    <w:p w14:paraId="08364AB9" w14:textId="77777777" w:rsidR="00E35825" w:rsidRDefault="002A2A1A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Ingavonalon repülünk, párhuzamosan a hegyoldallal. Fordulni lehetőség szerint emelésben, a hegyoldaltól mindig kifelé. Maradjunk mindig a lejtő vonala előtt, a legjobb emelés nem a gerinc felett, hanem előtt van.</w:t>
      </w:r>
      <w:r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22. Hogyan tudod elérni, hogy laposabban, kisebb merüléssel forduljon az ernyő? Mikor célszerű így fordulni vele? 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E3582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(256.o)</w:t>
      </w:r>
    </w:p>
    <w:p w14:paraId="25DD4445" w14:textId="34E458B1" w:rsidR="001020BC" w:rsidRDefault="00E35825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Testsúlyáthelyezéssel</w:t>
      </w:r>
      <w:r w:rsidR="00F261B0">
        <w:rPr>
          <w:rFonts w:ascii="Arial" w:hAnsi="Arial" w:cs="Arial"/>
          <w:color w:val="FF0000"/>
        </w:rPr>
        <w:t>, az ellentétes fékre rátartva.</w:t>
      </w:r>
      <w:r>
        <w:rPr>
          <w:rFonts w:ascii="Arial" w:hAnsi="Arial" w:cs="Arial"/>
          <w:color w:val="FF0000"/>
        </w:rPr>
        <w:t xml:space="preserve"> Szondakörözésnél, amikor a termik magját keressük.</w:t>
      </w:r>
      <w:r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23. Hol találom lejtőszélben a legideálisabb emelőzónát? Hogyan befolyásolhatja ezt a szélerő, illetve a lejtő meredeksége? 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1020B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(250,251.o)</w:t>
      </w:r>
    </w:p>
    <w:p w14:paraId="3490D339" w14:textId="77777777" w:rsidR="009A33BC" w:rsidRDefault="00D92160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A</w:t>
      </w:r>
      <w:r w:rsidR="009A33BC">
        <w:rPr>
          <w:rFonts w:ascii="Arial" w:hAnsi="Arial" w:cs="Arial"/>
          <w:color w:val="FF0000"/>
        </w:rPr>
        <w:t xml:space="preserve"> szélirány felől a</w:t>
      </w:r>
      <w:r>
        <w:rPr>
          <w:rFonts w:ascii="Arial" w:hAnsi="Arial" w:cs="Arial"/>
          <w:color w:val="FF0000"/>
        </w:rPr>
        <w:t xml:space="preserve"> gerinc előtt</w:t>
      </w:r>
      <w:r w:rsidR="009A33BC">
        <w:rPr>
          <w:rFonts w:ascii="Arial" w:hAnsi="Arial" w:cs="Arial"/>
          <w:color w:val="FF0000"/>
        </w:rPr>
        <w:t>. A nagyobb szélerő, nagyobb, magasabb emelőteret hoz létre, de nagyobb turbulenciát is okoz. Minél meredekebb a lejtő, annál inkább kitolódik a lejtő elé az emelőtér, minél laposabb, annál hátrébb a lejtő elé-fölé.</w:t>
      </w:r>
      <w:r w:rsidR="009A33BC"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  <w:r w:rsidR="00AC33F5">
        <w:rPr>
          <w:rFonts w:ascii="Arial" w:hAnsi="Arial" w:cs="Arial"/>
          <w:color w:val="000000"/>
          <w:shd w:val="clear" w:color="auto" w:fill="FFFFFF"/>
        </w:rPr>
        <w:t>24. Már a levegőben vagy, amikor a lejtőszél veszélyesen megerősödik. Mit teszel ilyenkor? (legalább 3 megoldást sorolj fel!) </w:t>
      </w:r>
      <w:r w:rsidR="00AC33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</w:t>
      </w:r>
      <w:r w:rsidR="009A33B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nt(252,253.o)</w:t>
      </w:r>
    </w:p>
    <w:p w14:paraId="30D79509" w14:textId="77777777" w:rsidR="003F21BA" w:rsidRDefault="000E47CD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Első próbálkozás</w:t>
      </w:r>
      <w:r w:rsidR="00781480">
        <w:rPr>
          <w:rFonts w:ascii="Arial" w:hAnsi="Arial" w:cs="Arial"/>
          <w:color w:val="FF0000"/>
        </w:rPr>
        <w:t>ként nyomhatjuk a gyorsítót</w:t>
      </w:r>
      <w:r w:rsidR="00AD6B15">
        <w:rPr>
          <w:rFonts w:ascii="Arial" w:hAnsi="Arial" w:cs="Arial"/>
          <w:color w:val="FF0000"/>
        </w:rPr>
        <w:t xml:space="preserve"> és leszállni a hegy előtt.</w:t>
      </w:r>
      <w:r w:rsidR="00AD6B15">
        <w:rPr>
          <w:rFonts w:ascii="Arial" w:hAnsi="Arial" w:cs="Arial"/>
          <w:color w:val="FF0000"/>
        </w:rPr>
        <w:br/>
      </w:r>
      <w:r w:rsidR="009A33BC">
        <w:rPr>
          <w:rFonts w:ascii="Arial" w:hAnsi="Arial" w:cs="Arial"/>
          <w:color w:val="FF0000"/>
        </w:rPr>
        <w:t>Ha a gerinc nyílt terepen végződik</w:t>
      </w:r>
      <w:r w:rsidR="00AD6B15">
        <w:rPr>
          <w:rFonts w:ascii="Arial" w:hAnsi="Arial" w:cs="Arial"/>
          <w:color w:val="FF0000"/>
        </w:rPr>
        <w:t xml:space="preserve"> </w:t>
      </w:r>
      <w:r w:rsidR="009A33BC">
        <w:rPr>
          <w:rFonts w:ascii="Arial" w:hAnsi="Arial" w:cs="Arial"/>
          <w:color w:val="FF0000"/>
        </w:rPr>
        <w:t xml:space="preserve">(a turbulencia elkerülése miatt), megpróbálhatunk eljutni a végéig, ahol jellemzően gyengébb a szél. </w:t>
      </w:r>
      <w:r w:rsidR="00AD6B15">
        <w:rPr>
          <w:rFonts w:ascii="Arial" w:hAnsi="Arial" w:cs="Arial"/>
          <w:color w:val="FF0000"/>
        </w:rPr>
        <w:br/>
      </w:r>
      <w:r w:rsidR="009A33BC">
        <w:rPr>
          <w:rFonts w:ascii="Arial" w:hAnsi="Arial" w:cs="Arial"/>
          <w:color w:val="FF0000"/>
        </w:rPr>
        <w:t>Ha ezek sem működnek próbáljunk meg magasságot gyűjteni, majd hátszélbe fordulva repüljük át a gerincet és a lehető legmesszebb a lee-oldalon szálljunk le.</w:t>
      </w:r>
      <w:r w:rsidR="002D4BA0">
        <w:rPr>
          <w:rFonts w:ascii="Arial" w:hAnsi="Arial" w:cs="Arial"/>
          <w:color w:val="FF0000"/>
        </w:rPr>
        <w:br/>
      </w:r>
      <w:r w:rsidR="00AC33F5">
        <w:rPr>
          <w:rFonts w:ascii="Arial" w:hAnsi="Arial" w:cs="Arial"/>
          <w:color w:val="000000"/>
        </w:rPr>
        <w:br/>
      </w:r>
    </w:p>
    <w:p w14:paraId="3683D9B1" w14:textId="77777777" w:rsidR="003F21BA" w:rsidRDefault="003F21BA">
      <w:pPr>
        <w:rPr>
          <w:rFonts w:ascii="Arial" w:hAnsi="Arial" w:cs="Arial"/>
          <w:color w:val="000000"/>
          <w:shd w:val="clear" w:color="auto" w:fill="FFFFFF"/>
        </w:rPr>
      </w:pPr>
    </w:p>
    <w:p w14:paraId="5B46842A" w14:textId="77777777" w:rsidR="003F21BA" w:rsidRDefault="003F21BA">
      <w:pPr>
        <w:rPr>
          <w:rFonts w:ascii="Arial" w:hAnsi="Arial" w:cs="Arial"/>
          <w:color w:val="000000"/>
          <w:shd w:val="clear" w:color="auto" w:fill="FFFFFF"/>
        </w:rPr>
      </w:pPr>
    </w:p>
    <w:p w14:paraId="3304087A" w14:textId="7B432DF2" w:rsidR="001628C9" w:rsidRPr="00AD6B15" w:rsidRDefault="00AC33F5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25. Hogyan repülünk termikben?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2D4BA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(254-258.o)</w:t>
      </w:r>
    </w:p>
    <w:p w14:paraId="3CC5F0D6" w14:textId="1F153098" w:rsidR="002D4BA0" w:rsidRPr="002D4BA0" w:rsidRDefault="00781480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Először szondaköröket repülünk, hogy megtaláljuk a termik közepét</w:t>
      </w:r>
      <w:r w:rsidR="00AD3A84">
        <w:rPr>
          <w:rFonts w:ascii="Arial" w:hAnsi="Arial" w:cs="Arial"/>
          <w:bCs/>
          <w:iCs/>
          <w:color w:val="FF0000"/>
          <w:shd w:val="clear" w:color="auto" w:fill="FFFFFF"/>
        </w:rPr>
        <w:t>,</w:t>
      </w:r>
      <w:r w:rsidR="00AD6B15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ahol a legnagyobb az emelés</w:t>
      </w:r>
      <w:r w:rsidR="00AD3A84">
        <w:rPr>
          <w:rFonts w:ascii="Arial" w:hAnsi="Arial" w:cs="Arial"/>
          <w:bCs/>
          <w:iCs/>
          <w:color w:val="FF0000"/>
          <w:shd w:val="clear" w:color="auto" w:fill="FFFFFF"/>
        </w:rPr>
        <w:t xml:space="preserve">, </w:t>
      </w:r>
      <w:r w:rsidR="00C159CB">
        <w:rPr>
          <w:rFonts w:ascii="Arial" w:hAnsi="Arial" w:cs="Arial"/>
          <w:bCs/>
          <w:iCs/>
          <w:color w:val="FF0000"/>
          <w:shd w:val="clear" w:color="auto" w:fill="FFFFFF"/>
        </w:rPr>
        <w:t>majd köröz</w:t>
      </w:r>
      <w:r w:rsidR="0034736F">
        <w:rPr>
          <w:rFonts w:ascii="Arial" w:hAnsi="Arial" w:cs="Arial"/>
          <w:bCs/>
          <w:iCs/>
          <w:color w:val="FF0000"/>
          <w:shd w:val="clear" w:color="auto" w:fill="FFFFFF"/>
        </w:rPr>
        <w:t>ünk</w:t>
      </w:r>
      <w:r w:rsidR="00C159CB">
        <w:rPr>
          <w:rFonts w:ascii="Arial" w:hAnsi="Arial" w:cs="Arial"/>
          <w:bCs/>
          <w:iCs/>
          <w:color w:val="FF0000"/>
          <w:shd w:val="clear" w:color="auto" w:fill="FFFFFF"/>
        </w:rPr>
        <w:t xml:space="preserve"> a magban.</w:t>
      </w:r>
      <w:r w:rsidR="004F7851">
        <w:rPr>
          <w:rFonts w:ascii="Arial" w:hAnsi="Arial" w:cs="Arial"/>
          <w:bCs/>
          <w:iCs/>
          <w:color w:val="FF0000"/>
          <w:shd w:val="clear" w:color="auto" w:fill="FFFFFF"/>
        </w:rPr>
        <w:t xml:space="preserve"> A szél fújási irányához közelebb találtható a termik magja.</w:t>
      </w:r>
      <w:r w:rsidR="00C159CB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34736F">
        <w:rPr>
          <w:rFonts w:ascii="Arial" w:hAnsi="Arial" w:cs="Arial"/>
          <w:bCs/>
          <w:iCs/>
          <w:color w:val="FF0000"/>
          <w:shd w:val="clear" w:color="auto" w:fill="FFFFFF"/>
        </w:rPr>
        <w:t>A legjobb úgy abba hagyni a körözést, hogy a felhőalap szélénél érjünk ki a felhő alól. A kitérést nagyjából 1 egységnyi sugarú felhőből, a felhő alap alatt 1 egységnyi magasságból kell elkezd</w:t>
      </w:r>
      <w:r w:rsidR="00837D74">
        <w:rPr>
          <w:rFonts w:ascii="Arial" w:hAnsi="Arial" w:cs="Arial"/>
          <w:bCs/>
          <w:iCs/>
          <w:color w:val="FF0000"/>
          <w:shd w:val="clear" w:color="auto" w:fill="FFFFFF"/>
        </w:rPr>
        <w:t>e</w:t>
      </w:r>
      <w:r w:rsidR="0034736F">
        <w:rPr>
          <w:rFonts w:ascii="Arial" w:hAnsi="Arial" w:cs="Arial"/>
          <w:bCs/>
          <w:iCs/>
          <w:color w:val="FF0000"/>
          <w:shd w:val="clear" w:color="auto" w:fill="FFFFFF"/>
        </w:rPr>
        <w:t>ni.</w:t>
      </w:r>
      <w:r w:rsidR="004F7851">
        <w:rPr>
          <w:rFonts w:ascii="Arial" w:hAnsi="Arial" w:cs="Arial"/>
          <w:bCs/>
          <w:iCs/>
          <w:color w:val="FF0000"/>
          <w:shd w:val="clear" w:color="auto" w:fill="FFFFFF"/>
        </w:rPr>
        <w:t xml:space="preserve"> Ez a 45°-os ökölszabály.</w:t>
      </w:r>
      <w:r w:rsidR="004F7851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4F7851" w:rsidRPr="004F7851">
        <w:rPr>
          <w:rFonts w:ascii="Arial" w:hAnsi="Arial" w:cs="Arial"/>
          <w:bCs/>
          <w:iCs/>
          <w:noProof/>
          <w:color w:val="FF0000"/>
          <w:shd w:val="clear" w:color="auto" w:fill="FFFFFF"/>
        </w:rPr>
        <w:drawing>
          <wp:inline distT="0" distB="0" distL="0" distR="0" wp14:anchorId="7E3CACA1" wp14:editId="3D0FD2E5">
            <wp:extent cx="5760720" cy="207899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851">
        <w:rPr>
          <w:rFonts w:ascii="Arial" w:hAnsi="Arial" w:cs="Arial"/>
          <w:bCs/>
          <w:iCs/>
          <w:color w:val="FF0000"/>
          <w:shd w:val="clear" w:color="auto" w:fill="FFFFFF"/>
        </w:rPr>
        <w:br/>
      </w:r>
    </w:p>
    <w:sectPr w:rsidR="002D4BA0" w:rsidRPr="002D4B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F5"/>
    <w:rsid w:val="000B4573"/>
    <w:rsid w:val="000E47CD"/>
    <w:rsid w:val="001020BC"/>
    <w:rsid w:val="001628C9"/>
    <w:rsid w:val="00194280"/>
    <w:rsid w:val="0020013B"/>
    <w:rsid w:val="002A2A1A"/>
    <w:rsid w:val="002D4BA0"/>
    <w:rsid w:val="0034736F"/>
    <w:rsid w:val="00387734"/>
    <w:rsid w:val="003D70D8"/>
    <w:rsid w:val="003F21BA"/>
    <w:rsid w:val="00432DAB"/>
    <w:rsid w:val="004F74B1"/>
    <w:rsid w:val="004F7851"/>
    <w:rsid w:val="00515C08"/>
    <w:rsid w:val="00564539"/>
    <w:rsid w:val="00601881"/>
    <w:rsid w:val="00680632"/>
    <w:rsid w:val="00781480"/>
    <w:rsid w:val="00831815"/>
    <w:rsid w:val="00837D74"/>
    <w:rsid w:val="008F00E1"/>
    <w:rsid w:val="008F0517"/>
    <w:rsid w:val="00922EA8"/>
    <w:rsid w:val="00925280"/>
    <w:rsid w:val="00994BD6"/>
    <w:rsid w:val="009A33BC"/>
    <w:rsid w:val="00A4611B"/>
    <w:rsid w:val="00A86AC0"/>
    <w:rsid w:val="00AC33F5"/>
    <w:rsid w:val="00AD3A84"/>
    <w:rsid w:val="00AD6B15"/>
    <w:rsid w:val="00B15092"/>
    <w:rsid w:val="00C025B3"/>
    <w:rsid w:val="00C159CB"/>
    <w:rsid w:val="00C70932"/>
    <w:rsid w:val="00CD3061"/>
    <w:rsid w:val="00D92160"/>
    <w:rsid w:val="00E2011A"/>
    <w:rsid w:val="00E35825"/>
    <w:rsid w:val="00EF0F92"/>
    <w:rsid w:val="00F261B0"/>
    <w:rsid w:val="00F73C4C"/>
    <w:rsid w:val="00F75958"/>
    <w:rsid w:val="00F82789"/>
    <w:rsid w:val="00FF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2A20A"/>
  <w15:chartTrackingRefBased/>
  <w15:docId w15:val="{BFF4D9AB-96CD-4BF3-A88A-32AB0C16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1132</Words>
  <Characters>7818</Characters>
  <Application>Microsoft Office Word</Application>
  <DocSecurity>0</DocSecurity>
  <Lines>65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</dc:creator>
  <cp:keywords/>
  <dc:description/>
  <cp:lastModifiedBy>V</cp:lastModifiedBy>
  <cp:revision>5</cp:revision>
  <cp:lastPrinted>2024-06-20T13:12:00Z</cp:lastPrinted>
  <dcterms:created xsi:type="dcterms:W3CDTF">2024-06-20T13:12:00Z</dcterms:created>
  <dcterms:modified xsi:type="dcterms:W3CDTF">2024-06-21T20:48:00Z</dcterms:modified>
</cp:coreProperties>
</file>