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2022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4"/>
          <w:sz w:val="16"/>
        </w:rPr>
        <w:t>5–22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5"/>
        <w:jc w:val="left"/>
        <w:rPr>
          <w:rFonts w:ascii="Times New Roman"/>
          <w:sz w:val="33"/>
        </w:rPr>
      </w:pPr>
    </w:p>
    <w:p>
      <w:pPr>
        <w:pStyle w:val="Title"/>
        <w:spacing w:line="256" w:lineRule="auto"/>
      </w:pPr>
      <w:r>
        <w:rPr>
          <w:w w:val="110"/>
        </w:rPr>
        <w:t>A Service-Oriented Model for </w:t>
      </w:r>
      <w:r>
        <w:rPr>
          <w:w w:val="110"/>
        </w:rPr>
        <w:t>Embedded Peer-to-Peer Systems</w:t>
      </w:r>
    </w:p>
    <w:p>
      <w:pPr>
        <w:spacing w:before="377"/>
        <w:ind w:left="0" w:right="34" w:firstLine="0"/>
        <w:jc w:val="center"/>
        <w:rPr>
          <w:rFonts w:ascii="Times New Roman" w:hAnsi="Times New Roman"/>
          <w:sz w:val="28"/>
        </w:rPr>
      </w:pPr>
      <w:r>
        <w:rPr>
          <w:rFonts w:ascii="Times New Roman" w:hAnsi="Times New Roman"/>
          <w:sz w:val="28"/>
        </w:rPr>
        <w:t>Antonio</w:t>
      </w:r>
      <w:r>
        <w:rPr>
          <w:rFonts w:ascii="Times New Roman" w:hAnsi="Times New Roman"/>
          <w:spacing w:val="19"/>
          <w:sz w:val="28"/>
        </w:rPr>
        <w:t> </w:t>
      </w:r>
      <w:r>
        <w:rPr>
          <w:rFonts w:ascii="Times New Roman" w:hAnsi="Times New Roman"/>
          <w:sz w:val="28"/>
        </w:rPr>
        <w:t>Brogi,</w:t>
      </w:r>
      <w:r>
        <w:rPr>
          <w:rFonts w:ascii="Times New Roman" w:hAnsi="Times New Roman"/>
          <w:spacing w:val="19"/>
          <w:sz w:val="28"/>
        </w:rPr>
        <w:t> </w:t>
      </w:r>
      <w:r>
        <w:rPr>
          <w:rFonts w:ascii="Times New Roman" w:hAnsi="Times New Roman"/>
          <w:sz w:val="28"/>
        </w:rPr>
        <w:t>Răzvan</w:t>
      </w:r>
      <w:r>
        <w:rPr>
          <w:rFonts w:ascii="Times New Roman" w:hAnsi="Times New Roman"/>
          <w:spacing w:val="19"/>
          <w:sz w:val="28"/>
        </w:rPr>
        <w:t> </w:t>
      </w:r>
      <w:r>
        <w:rPr>
          <w:rFonts w:ascii="Times New Roman" w:hAnsi="Times New Roman"/>
          <w:spacing w:val="-2"/>
          <w:sz w:val="28"/>
        </w:rPr>
        <w:t>Popescu</w:t>
      </w:r>
    </w:p>
    <w:p>
      <w:pPr>
        <w:spacing w:before="175"/>
        <w:ind w:left="14" w:right="0" w:firstLine="0"/>
        <w:jc w:val="center"/>
        <w:rPr>
          <w:rFonts w:ascii="LM Roman 8"/>
          <w:i/>
          <w:sz w:val="15"/>
        </w:rPr>
      </w:pP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Pisa,</w:t>
      </w:r>
      <w:r>
        <w:rPr>
          <w:rFonts w:ascii="LM Roman 8"/>
          <w:i/>
          <w:spacing w:val="-15"/>
          <w:w w:val="105"/>
          <w:sz w:val="15"/>
        </w:rPr>
        <w:t> </w:t>
      </w:r>
      <w:r>
        <w:rPr>
          <w:rFonts w:ascii="LM Roman 8"/>
          <w:i/>
          <w:spacing w:val="-2"/>
          <w:w w:val="105"/>
          <w:sz w:val="15"/>
        </w:rPr>
        <w:t>Italy</w:t>
      </w:r>
    </w:p>
    <w:p>
      <w:pPr>
        <w:pStyle w:val="BodyText"/>
        <w:spacing w:before="26"/>
        <w:jc w:val="left"/>
        <w:rPr>
          <w:rFonts w:ascii="LM Roman 8"/>
          <w:i/>
          <w:sz w:val="15"/>
        </w:rPr>
      </w:pPr>
    </w:p>
    <w:p>
      <w:pPr>
        <w:spacing w:before="1"/>
        <w:ind w:left="0" w:right="34" w:firstLine="0"/>
        <w:jc w:val="center"/>
        <w:rPr>
          <w:rFonts w:ascii="Times New Roman" w:hAnsi="Times New Roman"/>
          <w:sz w:val="28"/>
        </w:rPr>
      </w:pPr>
      <w:r>
        <w:rPr>
          <w:rFonts w:ascii="Times New Roman" w:hAnsi="Times New Roman"/>
          <w:sz w:val="28"/>
        </w:rPr>
        <w:t>Francisco</w:t>
      </w:r>
      <w:r>
        <w:rPr>
          <w:rFonts w:ascii="Times New Roman" w:hAnsi="Times New Roman"/>
          <w:spacing w:val="26"/>
          <w:sz w:val="28"/>
        </w:rPr>
        <w:t> </w:t>
      </w:r>
      <w:r>
        <w:rPr>
          <w:rFonts w:ascii="Times New Roman" w:hAnsi="Times New Roman"/>
          <w:sz w:val="28"/>
        </w:rPr>
        <w:t>Gutiérrez,</w:t>
      </w:r>
      <w:r>
        <w:rPr>
          <w:rFonts w:ascii="Times New Roman" w:hAnsi="Times New Roman"/>
          <w:spacing w:val="27"/>
          <w:sz w:val="28"/>
        </w:rPr>
        <w:t> </w:t>
      </w:r>
      <w:r>
        <w:rPr>
          <w:rFonts w:ascii="Times New Roman" w:hAnsi="Times New Roman"/>
          <w:sz w:val="28"/>
        </w:rPr>
        <w:t>Pablo</w:t>
      </w:r>
      <w:r>
        <w:rPr>
          <w:rFonts w:ascii="Times New Roman" w:hAnsi="Times New Roman"/>
          <w:spacing w:val="27"/>
          <w:sz w:val="28"/>
        </w:rPr>
        <w:t> </w:t>
      </w:r>
      <w:r>
        <w:rPr>
          <w:rFonts w:ascii="Times New Roman" w:hAnsi="Times New Roman"/>
          <w:sz w:val="28"/>
        </w:rPr>
        <w:t>López,</w:t>
      </w:r>
      <w:r>
        <w:rPr>
          <w:rFonts w:ascii="Times New Roman" w:hAnsi="Times New Roman"/>
          <w:spacing w:val="27"/>
          <w:sz w:val="28"/>
        </w:rPr>
        <w:t> </w:t>
      </w:r>
      <w:r>
        <w:rPr>
          <w:rFonts w:ascii="Times New Roman" w:hAnsi="Times New Roman"/>
          <w:sz w:val="28"/>
        </w:rPr>
        <w:t>Ernesto</w:t>
      </w:r>
      <w:r>
        <w:rPr>
          <w:rFonts w:ascii="Times New Roman" w:hAnsi="Times New Roman"/>
          <w:spacing w:val="27"/>
          <w:sz w:val="28"/>
        </w:rPr>
        <w:t> </w:t>
      </w:r>
      <w:r>
        <w:rPr>
          <w:rFonts w:ascii="Times New Roman" w:hAnsi="Times New Roman"/>
          <w:spacing w:val="-2"/>
          <w:sz w:val="28"/>
        </w:rPr>
        <w:t>Pimentel</w:t>
      </w:r>
    </w:p>
    <w:p>
      <w:pPr>
        <w:spacing w:before="174"/>
        <w:ind w:left="12" w:right="0" w:firstLine="0"/>
        <w:jc w:val="center"/>
        <w:rPr>
          <w:rFonts w:ascii="LM Roman 8" w:hAnsi="LM Roman 8"/>
          <w:i/>
          <w:sz w:val="15"/>
        </w:rPr>
      </w:pPr>
      <w:r>
        <w:rPr>
          <w:rFonts w:ascii="LM Roman 8" w:hAnsi="LM Roman 8"/>
          <w:i/>
          <w:w w:val="105"/>
          <w:sz w:val="15"/>
        </w:rPr>
        <w:t>Dpto.</w:t>
      </w:r>
      <w:r>
        <w:rPr>
          <w:rFonts w:ascii="LM Roman 8" w:hAnsi="LM Roman 8"/>
          <w:i/>
          <w:spacing w:val="4"/>
          <w:w w:val="105"/>
          <w:sz w:val="15"/>
        </w:rPr>
        <w:t> </w:t>
      </w:r>
      <w:r>
        <w:rPr>
          <w:rFonts w:ascii="LM Roman 8" w:hAnsi="LM Roman 8"/>
          <w:i/>
          <w:w w:val="105"/>
          <w:sz w:val="15"/>
        </w:rPr>
        <w:t>de</w:t>
      </w:r>
      <w:r>
        <w:rPr>
          <w:rFonts w:ascii="LM Roman 8" w:hAnsi="LM Roman 8"/>
          <w:i/>
          <w:spacing w:val="-10"/>
          <w:w w:val="105"/>
          <w:sz w:val="15"/>
        </w:rPr>
        <w:t> </w:t>
      </w:r>
      <w:r>
        <w:rPr>
          <w:rFonts w:ascii="LM Roman 8" w:hAnsi="LM Roman 8"/>
          <w:i/>
          <w:w w:val="105"/>
          <w:sz w:val="15"/>
        </w:rPr>
        <w:t>Lenguajes</w:t>
      </w:r>
      <w:r>
        <w:rPr>
          <w:rFonts w:ascii="LM Roman 8" w:hAnsi="LM Roman 8"/>
          <w:i/>
          <w:spacing w:val="-10"/>
          <w:w w:val="105"/>
          <w:sz w:val="15"/>
        </w:rPr>
        <w:t> </w:t>
      </w:r>
      <w:r>
        <w:rPr>
          <w:rFonts w:ascii="LM Roman 8" w:hAnsi="LM Roman 8"/>
          <w:i/>
          <w:w w:val="105"/>
          <w:sz w:val="15"/>
        </w:rPr>
        <w:t>y</w:t>
      </w:r>
      <w:r>
        <w:rPr>
          <w:rFonts w:ascii="LM Roman 8" w:hAnsi="LM Roman 8"/>
          <w:i/>
          <w:spacing w:val="-10"/>
          <w:w w:val="105"/>
          <w:sz w:val="15"/>
        </w:rPr>
        <w:t> </w:t>
      </w:r>
      <w:r>
        <w:rPr>
          <w:rFonts w:ascii="LM Roman 8" w:hAnsi="LM Roman 8"/>
          <w:i/>
          <w:w w:val="105"/>
          <w:sz w:val="15"/>
        </w:rPr>
        <w:t>Ciencias</w:t>
      </w:r>
      <w:r>
        <w:rPr>
          <w:rFonts w:ascii="LM Roman 8" w:hAnsi="LM Roman 8"/>
          <w:i/>
          <w:spacing w:val="-10"/>
          <w:w w:val="105"/>
          <w:sz w:val="15"/>
        </w:rPr>
        <w:t> </w:t>
      </w:r>
      <w:r>
        <w:rPr>
          <w:rFonts w:ascii="LM Roman 8" w:hAnsi="LM Roman 8"/>
          <w:i/>
          <w:w w:val="105"/>
          <w:sz w:val="15"/>
        </w:rPr>
        <w:t>de</w:t>
      </w:r>
      <w:r>
        <w:rPr>
          <w:rFonts w:ascii="LM Roman 8" w:hAnsi="LM Roman 8"/>
          <w:i/>
          <w:spacing w:val="-10"/>
          <w:w w:val="105"/>
          <w:sz w:val="15"/>
        </w:rPr>
        <w:t> </w:t>
      </w:r>
      <w:r>
        <w:rPr>
          <w:rFonts w:ascii="LM Roman 8" w:hAnsi="LM Roman 8"/>
          <w:i/>
          <w:w w:val="105"/>
          <w:sz w:val="15"/>
        </w:rPr>
        <w:t>la</w:t>
      </w:r>
      <w:r>
        <w:rPr>
          <w:rFonts w:ascii="LM Roman 8" w:hAnsi="LM Roman 8"/>
          <w:i/>
          <w:spacing w:val="-10"/>
          <w:w w:val="105"/>
          <w:sz w:val="15"/>
        </w:rPr>
        <w:t> </w:t>
      </w:r>
      <w:r>
        <w:rPr>
          <w:rFonts w:ascii="LM Roman 8" w:hAnsi="LM Roman 8"/>
          <w:i/>
          <w:w w:val="105"/>
          <w:sz w:val="15"/>
        </w:rPr>
        <w:t>Computación,</w:t>
      </w:r>
      <w:r>
        <w:rPr>
          <w:rFonts w:ascii="LM Roman 8" w:hAnsi="LM Roman 8"/>
          <w:i/>
          <w:spacing w:val="-10"/>
          <w:w w:val="105"/>
          <w:sz w:val="15"/>
        </w:rPr>
        <w:t> </w:t>
      </w:r>
      <w:r>
        <w:rPr>
          <w:rFonts w:ascii="LM Roman 8" w:hAnsi="LM Roman 8"/>
          <w:i/>
          <w:w w:val="105"/>
          <w:sz w:val="15"/>
        </w:rPr>
        <w:t>Univ.</w:t>
      </w:r>
      <w:r>
        <w:rPr>
          <w:rFonts w:ascii="LM Roman 8" w:hAnsi="LM Roman 8"/>
          <w:i/>
          <w:spacing w:val="4"/>
          <w:w w:val="105"/>
          <w:sz w:val="15"/>
        </w:rPr>
        <w:t> </w:t>
      </w:r>
      <w:r>
        <w:rPr>
          <w:rFonts w:ascii="LM Roman 8" w:hAnsi="LM Roman 8"/>
          <w:i/>
          <w:w w:val="105"/>
          <w:sz w:val="15"/>
        </w:rPr>
        <w:t>de</w:t>
      </w:r>
      <w:r>
        <w:rPr>
          <w:rFonts w:ascii="LM Roman 8" w:hAnsi="LM Roman 8"/>
          <w:i/>
          <w:spacing w:val="-10"/>
          <w:w w:val="105"/>
          <w:sz w:val="15"/>
        </w:rPr>
        <w:t> </w:t>
      </w:r>
      <w:r>
        <w:rPr>
          <w:rFonts w:ascii="LM Roman 8" w:hAnsi="LM Roman 8"/>
          <w:i/>
          <w:w w:val="105"/>
          <w:sz w:val="15"/>
        </w:rPr>
        <w:t>Málaga,</w:t>
      </w:r>
      <w:r>
        <w:rPr>
          <w:rFonts w:ascii="LM Roman 8" w:hAnsi="LM Roman 8"/>
          <w:i/>
          <w:spacing w:val="-10"/>
          <w:w w:val="105"/>
          <w:sz w:val="15"/>
        </w:rPr>
        <w:t> </w:t>
      </w:r>
      <w:r>
        <w:rPr>
          <w:rFonts w:ascii="LM Roman 8" w:hAnsi="LM Roman 8"/>
          <w:i/>
          <w:spacing w:val="-2"/>
          <w:w w:val="105"/>
          <w:sz w:val="15"/>
        </w:rPr>
        <w:t>Spain</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327599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795198pt;width:383.2pt;height:.1pt;mso-position-horizontal-relative:page;mso-position-vertical-relative:paragraph;z-index:-15728640;mso-wrap-distance-left:0;mso-wrap-distance-right:0" id="docshape1" coordorigin="902,516" coordsize="7664,0" path="m902,516l8565,516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sz w:val="15"/>
        </w:rPr>
        <w:t>This paper introduces a service-oriented model for the development of Peer-to-Peer (P2P) systems.</w:t>
      </w:r>
      <w:r>
        <w:rPr>
          <w:rFonts w:ascii="LM Roman 8"/>
          <w:spacing w:val="34"/>
          <w:sz w:val="15"/>
        </w:rPr>
        <w:t> </w:t>
      </w:r>
      <w:r>
        <w:rPr>
          <w:rFonts w:ascii="LM Roman 8"/>
          <w:sz w:val="15"/>
        </w:rPr>
        <w:t>We first describe the set of abstract primitives supported by the model, and then the semantics for a simple calculus </w:t>
      </w:r>
      <w:r>
        <w:rPr>
          <w:rFonts w:ascii="LM Roman 8"/>
          <w:w w:val="105"/>
          <w:sz w:val="15"/>
        </w:rPr>
        <w:t>over</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primitives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provides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solid</w:t>
      </w:r>
      <w:r>
        <w:rPr>
          <w:rFonts w:ascii="LM Roman 8"/>
          <w:spacing w:val="-10"/>
          <w:w w:val="105"/>
          <w:sz w:val="15"/>
        </w:rPr>
        <w:t> </w:t>
      </w:r>
      <w:r>
        <w:rPr>
          <w:rFonts w:ascii="LM Roman 8"/>
          <w:w w:val="105"/>
          <w:sz w:val="15"/>
        </w:rPr>
        <w:t>ground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develop</w:t>
      </w:r>
      <w:r>
        <w:rPr>
          <w:rFonts w:ascii="LM Roman 8"/>
          <w:spacing w:val="-10"/>
          <w:w w:val="105"/>
          <w:sz w:val="15"/>
        </w:rPr>
        <w:t> </w:t>
      </w:r>
      <w:r>
        <w:rPr>
          <w:rFonts w:ascii="LM Roman 8"/>
          <w:w w:val="105"/>
          <w:sz w:val="15"/>
        </w:rPr>
        <w:t>tools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analysis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verification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P2P </w:t>
      </w:r>
      <w:r>
        <w:rPr>
          <w:rFonts w:ascii="LM Roman 8"/>
          <w:spacing w:val="-2"/>
          <w:w w:val="105"/>
          <w:sz w:val="15"/>
        </w:rPr>
        <w:t>specifications.</w:t>
      </w:r>
    </w:p>
    <w:p>
      <w:pPr>
        <w:spacing w:before="142"/>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5"/>
          <w:w w:val="105"/>
          <w:sz w:val="15"/>
        </w:rPr>
        <w:t> </w:t>
      </w:r>
      <w:r>
        <w:rPr>
          <w:rFonts w:ascii="LM Roman 8"/>
          <w:w w:val="105"/>
          <w:sz w:val="15"/>
        </w:rPr>
        <w:t>Peer-to-peer</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w w:val="105"/>
          <w:sz w:val="15"/>
        </w:rPr>
        <w:t>(P2P),</w:t>
      </w:r>
      <w:r>
        <w:rPr>
          <w:rFonts w:ascii="LM Roman 8"/>
          <w:spacing w:val="-14"/>
          <w:w w:val="105"/>
          <w:sz w:val="15"/>
        </w:rPr>
        <w:t> </w:t>
      </w:r>
      <w:r>
        <w:rPr>
          <w:rFonts w:ascii="LM Roman 8"/>
          <w:w w:val="105"/>
          <w:sz w:val="15"/>
        </w:rPr>
        <w:t>service-oriented</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embedded</w:t>
      </w:r>
      <w:r>
        <w:rPr>
          <w:rFonts w:ascii="LM Roman 8"/>
          <w:spacing w:val="-14"/>
          <w:w w:val="105"/>
          <w:sz w:val="15"/>
        </w:rPr>
        <w:t> </w:t>
      </w:r>
      <w:r>
        <w:rPr>
          <w:rFonts w:ascii="LM Roman 8"/>
          <w:w w:val="105"/>
          <w:sz w:val="15"/>
        </w:rPr>
        <w:t>P2P</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spacing w:val="-2"/>
          <w:w w:val="105"/>
          <w:sz w:val="15"/>
        </w:rPr>
        <w:t>(EP2P)</w:t>
      </w:r>
    </w:p>
    <w:p>
      <w:pPr>
        <w:pStyle w:val="BodyText"/>
        <w:spacing w:before="2"/>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97775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698878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Heading1"/>
        <w:numPr>
          <w:ilvl w:val="0"/>
          <w:numId w:val="1"/>
        </w:numPr>
        <w:tabs>
          <w:tab w:pos="681" w:val="left" w:leader="none"/>
        </w:tabs>
        <w:spacing w:line="240" w:lineRule="auto" w:before="271" w:after="0"/>
        <w:ind w:left="681" w:right="0" w:hanging="460"/>
        <w:jc w:val="left"/>
      </w:pPr>
      <w:r>
        <w:rPr>
          <w:spacing w:val="-2"/>
          <w:w w:val="110"/>
        </w:rPr>
        <w:t>Introduction</w:t>
      </w:r>
    </w:p>
    <w:p>
      <w:pPr>
        <w:pStyle w:val="BodyText"/>
        <w:spacing w:line="259" w:lineRule="auto" w:before="228"/>
        <w:ind w:left="221" w:right="170"/>
      </w:pPr>
      <w:r>
        <w:rPr/>
        <w:t>P2P systems are distributed computing systems where all network elements act</w:t>
      </w:r>
      <w:r>
        <w:rPr>
          <w:spacing w:val="80"/>
        </w:rPr>
        <w:t> </w:t>
      </w:r>
      <w:r>
        <w:rPr/>
        <w:t>both as service consumers (clients) and service providers.</w:t>
      </w:r>
      <w:r>
        <w:rPr>
          <w:spacing w:val="40"/>
        </w:rPr>
        <w:t> </w:t>
      </w:r>
      <w:r>
        <w:rPr/>
        <w:t>Moreover, most P2P communication</w:t>
      </w:r>
      <w:r>
        <w:rPr>
          <w:spacing w:val="-2"/>
        </w:rPr>
        <w:t> </w:t>
      </w:r>
      <w:r>
        <w:rPr/>
        <w:t>mechanisms</w:t>
      </w:r>
      <w:r>
        <w:rPr>
          <w:spacing w:val="-2"/>
        </w:rPr>
        <w:t> </w:t>
      </w:r>
      <w:r>
        <w:rPr/>
        <w:t>are</w:t>
      </w:r>
      <w:r>
        <w:rPr>
          <w:spacing w:val="-2"/>
        </w:rPr>
        <w:t> </w:t>
      </w:r>
      <w:r>
        <w:rPr/>
        <w:t>not</w:t>
      </w:r>
      <w:r>
        <w:rPr>
          <w:spacing w:val="-2"/>
        </w:rPr>
        <w:t> </w:t>
      </w:r>
      <w:r>
        <w:rPr/>
        <w:t>based</w:t>
      </w:r>
      <w:r>
        <w:rPr>
          <w:spacing w:val="-2"/>
        </w:rPr>
        <w:t> </w:t>
      </w:r>
      <w:r>
        <w:rPr/>
        <w:t>on</w:t>
      </w:r>
      <w:r>
        <w:rPr>
          <w:spacing w:val="-2"/>
        </w:rPr>
        <w:t> </w:t>
      </w:r>
      <w:r>
        <w:rPr/>
        <w:t>pre-existing</w:t>
      </w:r>
      <w:r>
        <w:rPr>
          <w:spacing w:val="-2"/>
        </w:rPr>
        <w:t> </w:t>
      </w:r>
      <w:r>
        <w:rPr/>
        <w:t>infrastructures, but</w:t>
      </w:r>
      <w:r>
        <w:rPr>
          <w:spacing w:val="-2"/>
        </w:rPr>
        <w:t> </w:t>
      </w:r>
      <w:r>
        <w:rPr/>
        <w:t>rather on dynamic ad-hoc networks among peers [</w:t>
      </w:r>
      <w:hyperlink w:history="true" w:anchor="_bookmark26">
        <w:r>
          <w:rPr>
            <w:color w:val="0000FF"/>
          </w:rPr>
          <w:t>13</w:t>
        </w:r>
      </w:hyperlink>
      <w:r>
        <w:rPr/>
        <w:t>].</w:t>
      </w:r>
    </w:p>
    <w:p>
      <w:pPr>
        <w:pStyle w:val="BodyText"/>
        <w:spacing w:line="259" w:lineRule="auto" w:before="23"/>
        <w:ind w:left="221" w:right="167" w:firstLine="318"/>
      </w:pPr>
      <w:r>
        <w:rPr/>
        <w:t>Embedded Peer-to-Peer (EP2P) systems [</w:t>
      </w:r>
      <w:hyperlink w:history="true" w:anchor="_bookmark18">
        <w:r>
          <w:rPr>
            <w:color w:val="0000FF"/>
          </w:rPr>
          <w:t>5</w:t>
        </w:r>
      </w:hyperlink>
      <w:r>
        <w:rPr/>
        <w:t>] represent a new challenge in the de- velopment of software for distributed systems.</w:t>
      </w:r>
      <w:r>
        <w:rPr>
          <w:spacing w:val="40"/>
        </w:rPr>
        <w:t> </w:t>
      </w:r>
      <w:r>
        <w:rPr/>
        <w:t>An EP2P system is a P2P system where small, low-powered, low-cost embedded devices cooperate in exchanging and processing</w:t>
      </w:r>
      <w:r>
        <w:rPr>
          <w:spacing w:val="22"/>
        </w:rPr>
        <w:t> </w:t>
      </w:r>
      <w:r>
        <w:rPr/>
        <w:t>information</w:t>
      </w:r>
      <w:r>
        <w:rPr>
          <w:spacing w:val="22"/>
        </w:rPr>
        <w:t> </w:t>
      </w:r>
      <w:r>
        <w:rPr/>
        <w:t>using</w:t>
      </w:r>
      <w:r>
        <w:rPr>
          <w:spacing w:val="22"/>
        </w:rPr>
        <w:t> </w:t>
      </w:r>
      <w:r>
        <w:rPr/>
        <w:t>wireless</w:t>
      </w:r>
      <w:r>
        <w:rPr>
          <w:spacing w:val="22"/>
        </w:rPr>
        <w:t> </w:t>
      </w:r>
      <w:r>
        <w:rPr/>
        <w:t>channels.</w:t>
      </w:r>
      <w:r>
        <w:rPr>
          <w:spacing w:val="40"/>
        </w:rPr>
        <w:t> </w:t>
      </w:r>
      <w:r>
        <w:rPr/>
        <w:t>EP2P</w:t>
      </w:r>
      <w:r>
        <w:rPr>
          <w:spacing w:val="22"/>
        </w:rPr>
        <w:t> </w:t>
      </w:r>
      <w:r>
        <w:rPr/>
        <w:t>systems</w:t>
      </w:r>
      <w:r>
        <w:rPr>
          <w:spacing w:val="22"/>
        </w:rPr>
        <w:t> </w:t>
      </w:r>
      <w:r>
        <w:rPr/>
        <w:t>can</w:t>
      </w:r>
      <w:r>
        <w:rPr>
          <w:spacing w:val="22"/>
        </w:rPr>
        <w:t> </w:t>
      </w:r>
      <w:r>
        <w:rPr/>
        <w:t>be</w:t>
      </w:r>
      <w:r>
        <w:rPr>
          <w:spacing w:val="22"/>
        </w:rPr>
        <w:t> </w:t>
      </w:r>
      <w:r>
        <w:rPr/>
        <w:t>employed</w:t>
      </w:r>
      <w:r>
        <w:rPr>
          <w:spacing w:val="22"/>
        </w:rPr>
        <w:t> </w:t>
      </w:r>
      <w:r>
        <w:rPr/>
        <w:t>in a number of different application areas, including mobile telephony, home systems,</w:t>
      </w:r>
      <w:r>
        <w:rPr>
          <w:spacing w:val="40"/>
        </w:rPr>
        <w:t> </w:t>
      </w:r>
      <w:r>
        <w:rPr/>
        <w:t>or environmental monitoring. EP2P systems present a high degree of heterogeneity (applications may run on different devices, from PDAs to sensor network nodes,</w:t>
      </w:r>
      <w:r>
        <w:rPr>
          <w:spacing w:val="80"/>
        </w:rPr>
        <w:t> </w:t>
      </w:r>
      <w:r>
        <w:rPr/>
        <w:t>with quite different network bandwidths and computing power) and autonomy (the elements enter and exit the system in an independent way, causing frequent reor- ganisations</w:t>
      </w:r>
      <w:r>
        <w:rPr>
          <w:spacing w:val="17"/>
        </w:rPr>
        <w:t> </w:t>
      </w:r>
      <w:r>
        <w:rPr/>
        <w:t>of</w:t>
      </w:r>
      <w:r>
        <w:rPr>
          <w:spacing w:val="19"/>
        </w:rPr>
        <w:t> </w:t>
      </w:r>
      <w:r>
        <w:rPr/>
        <w:t>the</w:t>
      </w:r>
      <w:r>
        <w:rPr>
          <w:spacing w:val="19"/>
        </w:rPr>
        <w:t> </w:t>
      </w:r>
      <w:r>
        <w:rPr/>
        <w:t>systems).</w:t>
      </w:r>
      <w:r>
        <w:rPr>
          <w:spacing w:val="44"/>
        </w:rPr>
        <w:t> </w:t>
      </w:r>
      <w:r>
        <w:rPr/>
        <w:t>These</w:t>
      </w:r>
      <w:r>
        <w:rPr>
          <w:spacing w:val="18"/>
        </w:rPr>
        <w:t> </w:t>
      </w:r>
      <w:r>
        <w:rPr/>
        <w:t>aspects</w:t>
      </w:r>
      <w:r>
        <w:rPr>
          <w:spacing w:val="18"/>
        </w:rPr>
        <w:t> </w:t>
      </w:r>
      <w:r>
        <w:rPr/>
        <w:t>raise</w:t>
      </w:r>
      <w:r>
        <w:rPr>
          <w:spacing w:val="19"/>
        </w:rPr>
        <w:t> </w:t>
      </w:r>
      <w:r>
        <w:rPr/>
        <w:t>important</w:t>
      </w:r>
      <w:r>
        <w:rPr>
          <w:spacing w:val="19"/>
        </w:rPr>
        <w:t> </w:t>
      </w:r>
      <w:r>
        <w:rPr/>
        <w:t>technological</w:t>
      </w:r>
      <w:r>
        <w:rPr>
          <w:spacing w:val="18"/>
        </w:rPr>
        <w:t> </w:t>
      </w:r>
      <w:r>
        <w:rPr>
          <w:spacing w:val="-2"/>
        </w:rPr>
        <w:t>challenges</w:t>
      </w:r>
    </w:p>
    <w:p>
      <w:pPr>
        <w:pStyle w:val="BodyText"/>
        <w:spacing w:before="37"/>
        <w:jc w:val="left"/>
        <w:rP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doi:10.1016/j.entcs.2008.03.096</w:t>
      </w:r>
    </w:p>
    <w:p>
      <w:pPr>
        <w:spacing w:after="0"/>
        <w:jc w:val="left"/>
        <w:rPr>
          <w:rFonts w:ascii="Times New Roman"/>
          <w:sz w:val="16"/>
        </w:rPr>
        <w:sectPr>
          <w:footerReference w:type="default" r:id="rId5"/>
          <w:type w:val="continuous"/>
          <w:pgSz w:w="9360" w:h="13610"/>
          <w:pgMar w:header="0" w:footer="0" w:top="900" w:bottom="280" w:left="680" w:right="620"/>
          <w:pgNumType w:start="5"/>
        </w:sectPr>
      </w:pPr>
    </w:p>
    <w:p>
      <w:pPr>
        <w:pStyle w:val="BodyText"/>
        <w:spacing w:line="259" w:lineRule="auto" w:before="155"/>
        <w:ind w:left="108" w:right="284"/>
      </w:pPr>
      <w:r>
        <w:rPr/>
        <w:t>such as decentralisation, links with transient communications (connections and dis- connections happen in an unpredictable and frequent manner), and a constantly changing topology.</w:t>
      </w:r>
    </w:p>
    <w:p>
      <w:pPr>
        <w:pStyle w:val="BodyText"/>
        <w:spacing w:line="259" w:lineRule="auto" w:before="21"/>
        <w:ind w:left="108" w:right="279" w:firstLine="317"/>
      </w:pPr>
      <w:r>
        <w:rPr/>
        <w:t>One of the keys for the success of these systems is the possibility to suitably abstract from all the above problems by means of convenient middleware. Without middleware (including formal tools and methodologies), the definition, creation and maintenance of an application is expensive and error-prone, having to face from scratch the EP2P problems in every prototype.</w:t>
      </w:r>
      <w:r>
        <w:rPr>
          <w:spacing w:val="40"/>
        </w:rPr>
        <w:t> </w:t>
      </w:r>
      <w:r>
        <w:rPr/>
        <w:t>A convenient middleware should hide the complexity of the underlying infrastructure while providing open interfaces to third parties for application development.</w:t>
      </w:r>
      <w:r>
        <w:rPr>
          <w:spacing w:val="31"/>
        </w:rPr>
        <w:t> </w:t>
      </w:r>
      <w:r>
        <w:rPr/>
        <w:t>The development of such a middleware is challenging, since a number of critical requirements have to be taken into account (such as mobility, new security problems, discovery and localisation protocols, or</w:t>
      </w:r>
      <w:r>
        <w:rPr>
          <w:spacing w:val="40"/>
        </w:rPr>
        <w:t> </w:t>
      </w:r>
      <w:r>
        <w:rPr/>
        <w:t>new quality of software criteria).</w:t>
      </w:r>
    </w:p>
    <w:p>
      <w:pPr>
        <w:pStyle w:val="BodyText"/>
        <w:spacing w:line="266" w:lineRule="exact" w:before="3"/>
        <w:ind w:left="107" w:right="280" w:firstLine="318"/>
      </w:pPr>
      <w:r>
        <w:rPr/>
        <w:t>The objective of the Secure Middleware for Embedded Peer-To-Peer Systems (</w:t>
      </w:r>
      <w:r>
        <w:rPr>
          <w:rFonts w:ascii="LM Roman Caps 10"/>
        </w:rPr>
        <w:t>SMEPP</w:t>
      </w:r>
      <w:r>
        <w:rPr/>
        <w:t>) European Project is precisely to develop such a middleware, that will</w:t>
      </w:r>
      <w:r>
        <w:rPr>
          <w:spacing w:val="40"/>
        </w:rPr>
        <w:t> </w:t>
      </w:r>
      <w:r>
        <w:rPr/>
        <w:t>have to be secure, generic and highly customisable, allowing for its adaptation to different devices (from PDAs and new generation mobile phones to embedded sensor actuator</w:t>
      </w:r>
      <w:r>
        <w:rPr>
          <w:spacing w:val="34"/>
        </w:rPr>
        <w:t> </w:t>
      </w:r>
      <w:r>
        <w:rPr/>
        <w:t>systems)</w:t>
      </w:r>
      <w:r>
        <w:rPr>
          <w:spacing w:val="34"/>
        </w:rPr>
        <w:t> </w:t>
      </w:r>
      <w:r>
        <w:rPr/>
        <w:t>and</w:t>
      </w:r>
      <w:r>
        <w:rPr>
          <w:spacing w:val="34"/>
        </w:rPr>
        <w:t> </w:t>
      </w:r>
      <w:r>
        <w:rPr/>
        <w:t>domains</w:t>
      </w:r>
      <w:r>
        <w:rPr>
          <w:spacing w:val="33"/>
        </w:rPr>
        <w:t> </w:t>
      </w:r>
      <w:r>
        <w:rPr/>
        <w:t>(from</w:t>
      </w:r>
      <w:r>
        <w:rPr>
          <w:spacing w:val="34"/>
        </w:rPr>
        <w:t> </w:t>
      </w:r>
      <w:r>
        <w:rPr/>
        <w:t>critical</w:t>
      </w:r>
      <w:r>
        <w:rPr>
          <w:spacing w:val="34"/>
        </w:rPr>
        <w:t> </w:t>
      </w:r>
      <w:r>
        <w:rPr/>
        <w:t>systems</w:t>
      </w:r>
      <w:r>
        <w:rPr>
          <w:spacing w:val="33"/>
        </w:rPr>
        <w:t> </w:t>
      </w:r>
      <w:r>
        <w:rPr/>
        <w:t>to</w:t>
      </w:r>
      <w:r>
        <w:rPr>
          <w:spacing w:val="33"/>
        </w:rPr>
        <w:t> </w:t>
      </w:r>
      <w:r>
        <w:rPr/>
        <w:t>consumer</w:t>
      </w:r>
      <w:r>
        <w:rPr>
          <w:spacing w:val="34"/>
        </w:rPr>
        <w:t> </w:t>
      </w:r>
      <w:r>
        <w:rPr/>
        <w:t>entertainment or communication).</w:t>
      </w:r>
      <w:r>
        <w:rPr>
          <w:spacing w:val="40"/>
        </w:rPr>
        <w:t> </w:t>
      </w:r>
      <w:r>
        <w:rPr/>
        <w:t>One of the objectives of </w:t>
      </w:r>
      <w:r>
        <w:rPr>
          <w:rFonts w:ascii="LM Roman Caps 10"/>
        </w:rPr>
        <w:t>SMEPP </w:t>
      </w:r>
      <w:r>
        <w:rPr/>
        <w:t>is to provide a high-level, service-oriented model to program the interaction among peers, thus hiding low-</w:t>
      </w:r>
      <w:r>
        <w:rPr>
          <w:spacing w:val="40"/>
        </w:rPr>
        <w:t> </w:t>
      </w:r>
      <w:r>
        <w:rPr/>
        <w:t>level details that concern the supporting infrastructure.</w:t>
      </w:r>
      <w:r>
        <w:rPr>
          <w:spacing w:val="40"/>
        </w:rPr>
        <w:t> </w:t>
      </w:r>
      <w:r>
        <w:rPr/>
        <w:t>In this paper, we present</w:t>
      </w:r>
      <w:r>
        <w:rPr>
          <w:spacing w:val="80"/>
        </w:rPr>
        <w:t> </w:t>
      </w:r>
      <w:r>
        <w:rPr/>
        <w:t>the set of primitives that have been designed for the </w:t>
      </w:r>
      <w:r>
        <w:rPr>
          <w:rFonts w:ascii="LM Roman Caps 10"/>
        </w:rPr>
        <w:t>SMEPP</w:t>
      </w:r>
      <w:r>
        <w:rPr>
          <w:rFonts w:ascii="LM Roman Caps 10"/>
          <w:spacing w:val="-20"/>
        </w:rPr>
        <w:t> </w:t>
      </w:r>
      <w:r>
        <w:rPr/>
        <w:t>model in order to sat- isfy the requirements identified for the </w:t>
      </w:r>
      <w:r>
        <w:rPr>
          <w:rFonts w:ascii="LM Roman Caps 10"/>
        </w:rPr>
        <w:t>SMEPP</w:t>
      </w:r>
      <w:r>
        <w:rPr>
          <w:rFonts w:ascii="LM Roman Caps 10"/>
          <w:spacing w:val="-6"/>
        </w:rPr>
        <w:t> </w:t>
      </w:r>
      <w:r>
        <w:rPr/>
        <w:t>project.</w:t>
      </w:r>
      <w:r>
        <w:rPr>
          <w:spacing w:val="40"/>
        </w:rPr>
        <w:t> </w:t>
      </w:r>
      <w:r>
        <w:rPr/>
        <w:t>Three key features of the model are the notion of </w:t>
      </w:r>
      <w:r>
        <w:rPr>
          <w:rFonts w:ascii="LM Roman 10"/>
          <w:i/>
        </w:rPr>
        <w:t>group</w:t>
      </w:r>
      <w:r>
        <w:rPr>
          <w:rFonts w:ascii="LM Roman 10"/>
          <w:i/>
          <w:spacing w:val="-8"/>
        </w:rPr>
        <w:t> </w:t>
      </w:r>
      <w:r>
        <w:rPr/>
        <w:t>of peers, the notion of </w:t>
      </w:r>
      <w:r>
        <w:rPr>
          <w:rFonts w:ascii="LM Roman 10"/>
          <w:i/>
        </w:rPr>
        <w:t>service</w:t>
      </w:r>
      <w:r>
        <w:rPr>
          <w:rFonts w:ascii="LM Roman 10"/>
          <w:i/>
          <w:spacing w:val="-8"/>
        </w:rPr>
        <w:t> </w:t>
      </w:r>
      <w:r>
        <w:rPr/>
        <w:t>offered by peers (or by groups), and the concern of </w:t>
      </w:r>
      <w:r>
        <w:rPr>
          <w:rFonts w:ascii="LM Roman 10"/>
          <w:i/>
        </w:rPr>
        <w:t>security</w:t>
      </w:r>
      <w:r>
        <w:rPr/>
        <w:t>.</w:t>
      </w:r>
      <w:r>
        <w:rPr>
          <w:spacing w:val="33"/>
        </w:rPr>
        <w:t> </w:t>
      </w:r>
      <w:r>
        <w:rPr/>
        <w:t>The core of the service-oriented model borrows concepts from state-of-the-art Web service technologies.</w:t>
      </w:r>
      <w:r>
        <w:rPr>
          <w:spacing w:val="32"/>
        </w:rPr>
        <w:t> </w:t>
      </w:r>
      <w:r>
        <w:rPr/>
        <w:t>On the one hand, we model service contracts using eXtensible Markup Language (XML [</w:t>
      </w:r>
      <w:hyperlink w:history="true" w:anchor="_bookmark28">
        <w:r>
          <w:rPr>
            <w:color w:val="0000FF"/>
          </w:rPr>
          <w:t>15</w:t>
        </w:r>
      </w:hyperlink>
      <w:r>
        <w:rPr/>
        <w:t>]) schemas and, in particular, we model service signatures similarly to Web Service Description Lan- guage</w:t>
      </w:r>
      <w:r>
        <w:rPr>
          <w:spacing w:val="-4"/>
        </w:rPr>
        <w:t> </w:t>
      </w:r>
      <w:r>
        <w:rPr/>
        <w:t>(WSDL</w:t>
      </w:r>
      <w:r>
        <w:rPr>
          <w:spacing w:val="-4"/>
        </w:rPr>
        <w:t> </w:t>
      </w:r>
      <w:r>
        <w:rPr/>
        <w:t>[</w:t>
      </w:r>
      <w:hyperlink w:history="true" w:anchor="_bookmark30">
        <w:r>
          <w:rPr>
            <w:color w:val="0000FF"/>
          </w:rPr>
          <w:t>17</w:t>
        </w:r>
      </w:hyperlink>
      <w:r>
        <w:rPr/>
        <w:t>])</w:t>
      </w:r>
      <w:r>
        <w:rPr>
          <w:spacing w:val="-4"/>
        </w:rPr>
        <w:t> </w:t>
      </w:r>
      <w:r>
        <w:rPr/>
        <w:t>interfaces,</w:t>
      </w:r>
      <w:r>
        <w:rPr>
          <w:spacing w:val="-2"/>
        </w:rPr>
        <w:t> </w:t>
      </w:r>
      <w:r>
        <w:rPr/>
        <w:t>and</w:t>
      </w:r>
      <w:r>
        <w:rPr>
          <w:spacing w:val="-5"/>
        </w:rPr>
        <w:t> </w:t>
      </w:r>
      <w:r>
        <w:rPr/>
        <w:t>the</w:t>
      </w:r>
      <w:r>
        <w:rPr>
          <w:spacing w:val="-4"/>
        </w:rPr>
        <w:t> </w:t>
      </w:r>
      <w:r>
        <w:rPr/>
        <w:t>ontology</w:t>
      </w:r>
      <w:r>
        <w:rPr>
          <w:spacing w:val="-4"/>
        </w:rPr>
        <w:t> </w:t>
      </w:r>
      <w:r>
        <w:rPr/>
        <w:t>information</w:t>
      </w:r>
      <w:r>
        <w:rPr>
          <w:spacing w:val="-5"/>
        </w:rPr>
        <w:t> </w:t>
      </w:r>
      <w:r>
        <w:rPr/>
        <w:t>using</w:t>
      </w:r>
      <w:r>
        <w:rPr>
          <w:spacing w:val="-5"/>
        </w:rPr>
        <w:t> </w:t>
      </w:r>
      <w:r>
        <w:rPr/>
        <w:t>the</w:t>
      </w:r>
      <w:r>
        <w:rPr>
          <w:spacing w:val="-4"/>
        </w:rPr>
        <w:t> </w:t>
      </w:r>
      <w:r>
        <w:rPr/>
        <w:t>Web</w:t>
      </w:r>
      <w:r>
        <w:rPr>
          <w:spacing w:val="-5"/>
        </w:rPr>
        <w:t> </w:t>
      </w:r>
      <w:r>
        <w:rPr/>
        <w:t>Ontology Language (OWL [</w:t>
      </w:r>
      <w:hyperlink w:history="true" w:anchor="_bookmark24">
        <w:r>
          <w:rPr>
            <w:color w:val="0000FF"/>
          </w:rPr>
          <w:t>11</w:t>
        </w:r>
      </w:hyperlink>
      <w:r>
        <w:rPr/>
        <w:t>]). The model supports one-way (viz., input-only) and request- response (viz., input-output) service operations.</w:t>
      </w:r>
      <w:r>
        <w:rPr>
          <w:spacing w:val="40"/>
        </w:rPr>
        <w:t> </w:t>
      </w:r>
      <w:r>
        <w:rPr/>
        <w:t>On the other hand, we model</w:t>
      </w:r>
      <w:r>
        <w:rPr>
          <w:spacing w:val="40"/>
        </w:rPr>
        <w:t> </w:t>
      </w:r>
      <w:r>
        <w:rPr/>
        <w:t>service behaviour similarly to Business Process Execution Language (BPEL [</w:t>
      </w:r>
      <w:hyperlink w:history="true" w:anchor="_bookmark17">
        <w:r>
          <w:rPr>
            <w:color w:val="0000FF"/>
          </w:rPr>
          <w:t>4</w:t>
        </w:r>
      </w:hyperlink>
      <w:r>
        <w:rPr/>
        <w:t>]) processes.</w:t>
      </w:r>
      <w:r>
        <w:rPr>
          <w:spacing w:val="40"/>
        </w:rPr>
        <w:t> </w:t>
      </w:r>
      <w:r>
        <w:rPr/>
        <w:t>The model employs communication primitives for invoking operations,</w:t>
      </w:r>
      <w:r>
        <w:rPr>
          <w:spacing w:val="80"/>
        </w:rPr>
        <w:t> </w:t>
      </w:r>
      <w:r>
        <w:rPr/>
        <w:t>for receiving messages and events, as well as for replying to invocations.</w:t>
      </w:r>
    </w:p>
    <w:p>
      <w:pPr>
        <w:pStyle w:val="BodyText"/>
        <w:spacing w:line="266" w:lineRule="exact" w:before="32"/>
        <w:ind w:left="108" w:right="280" w:firstLine="317"/>
      </w:pPr>
      <w:bookmarkStart w:name="Abstract Primitives" w:id="2"/>
      <w:bookmarkEnd w:id="2"/>
      <w:r>
        <w:rPr/>
      </w:r>
      <w:bookmarkStart w:name="_bookmark0" w:id="3"/>
      <w:bookmarkEnd w:id="3"/>
      <w:r>
        <w:rPr/>
      </w:r>
      <w:r>
        <w:rPr/>
        <w:t>After introducing the syntax of the </w:t>
      </w:r>
      <w:r>
        <w:rPr>
          <w:rFonts w:ascii="LM Roman Caps 10"/>
        </w:rPr>
        <w:t>SMEPP</w:t>
      </w:r>
      <w:r>
        <w:rPr>
          <w:rFonts w:ascii="LM Roman Caps 10"/>
          <w:spacing w:val="-7"/>
        </w:rPr>
        <w:t> </w:t>
      </w:r>
      <w:r>
        <w:rPr/>
        <w:t>primitives (Section </w:t>
      </w:r>
      <w:hyperlink w:history="true" w:anchor="_bookmark0">
        <w:r>
          <w:rPr>
            <w:color w:val="0000FF"/>
          </w:rPr>
          <w:t>2</w:t>
        </w:r>
      </w:hyperlink>
      <w:r>
        <w:rPr/>
        <w:t>), we present</w:t>
      </w:r>
      <w:r>
        <w:rPr>
          <w:spacing w:val="40"/>
        </w:rPr>
        <w:t> </w:t>
      </w:r>
      <w:r>
        <w:rPr/>
        <w:t>an abstract semantics for a simple calculus over these primitives (Section </w:t>
      </w:r>
      <w:hyperlink w:history="true" w:anchor="_bookmark9">
        <w:r>
          <w:rPr>
            <w:color w:val="0000FF"/>
          </w:rPr>
          <w:t>3</w:t>
        </w:r>
      </w:hyperlink>
      <w:r>
        <w:rPr/>
        <w:t>).</w:t>
      </w:r>
      <w:r>
        <w:rPr>
          <w:spacing w:val="32"/>
        </w:rPr>
        <w:t> </w:t>
      </w:r>
      <w:r>
        <w:rPr/>
        <w:t>Such a semantics formally establishes whether a set of processes (viz., peer or service codes) can be executed together without locking, and it provides a solid ground to develop tools for the analysis and verification of </w:t>
      </w:r>
      <w:r>
        <w:rPr>
          <w:rFonts w:ascii="LM Roman Caps 10"/>
        </w:rPr>
        <w:t>SMEPP </w:t>
      </w:r>
      <w:r>
        <w:rPr/>
        <w:t>specifications.</w:t>
      </w:r>
    </w:p>
    <w:p>
      <w:pPr>
        <w:pStyle w:val="BodyText"/>
        <w:spacing w:before="217"/>
        <w:jc w:val="left"/>
      </w:pPr>
    </w:p>
    <w:p>
      <w:pPr>
        <w:pStyle w:val="Heading1"/>
        <w:numPr>
          <w:ilvl w:val="0"/>
          <w:numId w:val="1"/>
        </w:numPr>
        <w:tabs>
          <w:tab w:pos="568" w:val="left" w:leader="none"/>
        </w:tabs>
        <w:spacing w:line="240" w:lineRule="auto" w:before="0" w:after="0"/>
        <w:ind w:left="568" w:right="0" w:hanging="460"/>
        <w:jc w:val="left"/>
      </w:pPr>
      <w:r>
        <w:rPr>
          <w:w w:val="110"/>
        </w:rPr>
        <w:t>Abstract</w:t>
      </w:r>
      <w:r>
        <w:rPr>
          <w:spacing w:val="45"/>
          <w:w w:val="110"/>
        </w:rPr>
        <w:t> </w:t>
      </w:r>
      <w:r>
        <w:rPr>
          <w:spacing w:val="-2"/>
          <w:w w:val="110"/>
        </w:rPr>
        <w:t>Primitives</w:t>
      </w:r>
    </w:p>
    <w:p>
      <w:pPr>
        <w:pStyle w:val="BodyText"/>
        <w:spacing w:line="223" w:lineRule="auto" w:before="255"/>
        <w:ind w:left="108" w:right="280"/>
      </w:pPr>
      <w:r>
        <w:rPr/>
        <w:t>This section overviews the main </w:t>
      </w:r>
      <w:r>
        <w:rPr>
          <w:rFonts w:ascii="Arial"/>
        </w:rPr>
        <w:t>SMEPP </w:t>
      </w:r>
      <w:r>
        <w:rPr/>
        <w:t>middleware requirements (Subsect. </w:t>
      </w:r>
      <w:hyperlink w:history="true" w:anchor="_bookmark1">
        <w:r>
          <w:rPr>
            <w:color w:val="0000FF"/>
          </w:rPr>
          <w:t>2.1</w:t>
        </w:r>
      </w:hyperlink>
      <w:r>
        <w:rPr/>
        <w:t>), followed</w:t>
      </w:r>
      <w:r>
        <w:rPr>
          <w:spacing w:val="30"/>
        </w:rPr>
        <w:t> </w:t>
      </w:r>
      <w:r>
        <w:rPr/>
        <w:t>by</w:t>
      </w:r>
      <w:r>
        <w:rPr>
          <w:spacing w:val="31"/>
        </w:rPr>
        <w:t> </w:t>
      </w:r>
      <w:r>
        <w:rPr/>
        <w:t>an</w:t>
      </w:r>
      <w:r>
        <w:rPr>
          <w:spacing w:val="31"/>
        </w:rPr>
        <w:t> </w:t>
      </w:r>
      <w:r>
        <w:rPr/>
        <w:t>informal</w:t>
      </w:r>
      <w:r>
        <w:rPr>
          <w:spacing w:val="31"/>
        </w:rPr>
        <w:t> </w:t>
      </w:r>
      <w:r>
        <w:rPr/>
        <w:t>description</w:t>
      </w:r>
      <w:r>
        <w:rPr>
          <w:spacing w:val="31"/>
        </w:rPr>
        <w:t> </w:t>
      </w:r>
      <w:r>
        <w:rPr/>
        <w:t>of</w:t>
      </w:r>
      <w:r>
        <w:rPr>
          <w:spacing w:val="31"/>
        </w:rPr>
        <w:t> </w:t>
      </w:r>
      <w:r>
        <w:rPr/>
        <w:t>the</w:t>
      </w:r>
      <w:r>
        <w:rPr>
          <w:spacing w:val="30"/>
        </w:rPr>
        <w:t> </w:t>
      </w:r>
      <w:r>
        <w:rPr/>
        <w:t>key</w:t>
      </w:r>
      <w:r>
        <w:rPr>
          <w:spacing w:val="31"/>
        </w:rPr>
        <w:t> </w:t>
      </w:r>
      <w:r>
        <w:rPr/>
        <w:t>ingredients</w:t>
      </w:r>
      <w:r>
        <w:rPr>
          <w:spacing w:val="31"/>
        </w:rPr>
        <w:t> </w:t>
      </w:r>
      <w:r>
        <w:rPr/>
        <w:t>of</w:t>
      </w:r>
      <w:r>
        <w:rPr>
          <w:spacing w:val="31"/>
        </w:rPr>
        <w:t> </w:t>
      </w:r>
      <w:r>
        <w:rPr/>
        <w:t>the</w:t>
      </w:r>
      <w:r>
        <w:rPr>
          <w:spacing w:val="34"/>
        </w:rPr>
        <w:t> </w:t>
      </w:r>
      <w:r>
        <w:rPr>
          <w:rFonts w:ascii="LM Roman Caps 10"/>
        </w:rPr>
        <w:t>SMEPP</w:t>
      </w:r>
      <w:r>
        <w:rPr>
          <w:rFonts w:ascii="LM Roman Caps 10"/>
          <w:spacing w:val="4"/>
        </w:rPr>
        <w:t> </w:t>
      </w:r>
      <w:r>
        <w:rPr>
          <w:spacing w:val="-2"/>
        </w:rPr>
        <w:t>service</w:t>
      </w:r>
    </w:p>
    <w:p>
      <w:pPr>
        <w:spacing w:after="0" w:line="223" w:lineRule="auto"/>
        <w:sectPr>
          <w:headerReference w:type="even" r:id="rId11"/>
          <w:headerReference w:type="default" r:id="rId12"/>
          <w:pgSz w:w="9360" w:h="13610"/>
          <w:pgMar w:header="860" w:footer="0" w:top="1060" w:bottom="280" w:left="680" w:right="620"/>
          <w:pgNumType w:start="6"/>
        </w:sectPr>
      </w:pPr>
    </w:p>
    <w:p>
      <w:pPr>
        <w:pStyle w:val="BodyText"/>
        <w:spacing w:before="155"/>
        <w:ind w:left="221"/>
      </w:pPr>
      <w:bookmarkStart w:name="Overview of the SMEPP Requirements" w:id="4"/>
      <w:bookmarkEnd w:id="4"/>
      <w:r>
        <w:rPr/>
      </w:r>
      <w:bookmarkStart w:name="_bookmark1" w:id="5"/>
      <w:bookmarkEnd w:id="5"/>
      <w:r>
        <w:rPr/>
      </w:r>
      <w:r>
        <w:rPr/>
        <w:t>model</w:t>
      </w:r>
      <w:r>
        <w:rPr>
          <w:spacing w:val="11"/>
        </w:rPr>
        <w:t> </w:t>
      </w:r>
      <w:r>
        <w:rPr/>
        <w:t>(Subsect.</w:t>
      </w:r>
      <w:r>
        <w:rPr>
          <w:spacing w:val="14"/>
        </w:rPr>
        <w:t> </w:t>
      </w:r>
      <w:hyperlink w:history="true" w:anchor="_bookmark2">
        <w:r>
          <w:rPr>
            <w:color w:val="0000FF"/>
          </w:rPr>
          <w:t>2.2</w:t>
        </w:r>
      </w:hyperlink>
      <w:r>
        <w:rPr/>
        <w:t>),</w:t>
      </w:r>
      <w:r>
        <w:rPr>
          <w:spacing w:val="12"/>
        </w:rPr>
        <w:t> </w:t>
      </w:r>
      <w:r>
        <w:rPr/>
        <w:t>and</w:t>
      </w:r>
      <w:r>
        <w:rPr>
          <w:spacing w:val="11"/>
        </w:rPr>
        <w:t> </w:t>
      </w:r>
      <w:r>
        <w:rPr/>
        <w:t>finally,</w:t>
      </w:r>
      <w:r>
        <w:rPr>
          <w:spacing w:val="12"/>
        </w:rPr>
        <w:t> </w:t>
      </w:r>
      <w:r>
        <w:rPr/>
        <w:t>by</w:t>
      </w:r>
      <w:r>
        <w:rPr>
          <w:spacing w:val="12"/>
        </w:rPr>
        <w:t> </w:t>
      </w:r>
      <w:r>
        <w:rPr/>
        <w:t>a</w:t>
      </w:r>
      <w:r>
        <w:rPr>
          <w:spacing w:val="11"/>
        </w:rPr>
        <w:t> </w:t>
      </w:r>
      <w:r>
        <w:rPr/>
        <w:t>description</w:t>
      </w:r>
      <w:r>
        <w:rPr>
          <w:spacing w:val="12"/>
        </w:rPr>
        <w:t> </w:t>
      </w:r>
      <w:r>
        <w:rPr/>
        <w:t>of</w:t>
      </w:r>
      <w:r>
        <w:rPr>
          <w:spacing w:val="13"/>
        </w:rPr>
        <w:t> </w:t>
      </w:r>
      <w:r>
        <w:rPr/>
        <w:t>the</w:t>
      </w:r>
      <w:r>
        <w:rPr>
          <w:spacing w:val="12"/>
        </w:rPr>
        <w:t> </w:t>
      </w:r>
      <w:r>
        <w:rPr/>
        <w:t>primitives</w:t>
      </w:r>
      <w:r>
        <w:rPr>
          <w:spacing w:val="12"/>
        </w:rPr>
        <w:t> </w:t>
      </w:r>
      <w:r>
        <w:rPr/>
        <w:t>(Subsect.</w:t>
      </w:r>
      <w:r>
        <w:rPr>
          <w:spacing w:val="14"/>
        </w:rPr>
        <w:t> </w:t>
      </w:r>
      <w:hyperlink w:history="true" w:anchor="_bookmark4">
        <w:r>
          <w:rPr>
            <w:color w:val="0000FF"/>
            <w:spacing w:val="-4"/>
          </w:rPr>
          <w:t>2.3</w:t>
        </w:r>
      </w:hyperlink>
      <w:r>
        <w:rPr>
          <w:spacing w:val="-4"/>
        </w:rPr>
        <w:t>).</w:t>
      </w:r>
    </w:p>
    <w:p>
      <w:pPr>
        <w:pStyle w:val="BodyText"/>
        <w:spacing w:before="105"/>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Overview</w:t>
      </w:r>
      <w:r>
        <w:rPr>
          <w:rFonts w:ascii="LM Roman 10"/>
          <w:i/>
          <w:spacing w:val="-2"/>
          <w:sz w:val="21"/>
        </w:rPr>
        <w:t> </w:t>
      </w:r>
      <w:r>
        <w:rPr>
          <w:rFonts w:ascii="LM Roman 10"/>
          <w:i/>
          <w:sz w:val="21"/>
        </w:rPr>
        <w:t>of the SMEPP </w:t>
      </w:r>
      <w:r>
        <w:rPr>
          <w:rFonts w:ascii="LM Roman 10"/>
          <w:i/>
          <w:spacing w:val="-2"/>
          <w:sz w:val="21"/>
        </w:rPr>
        <w:t>Requirements</w:t>
      </w:r>
    </w:p>
    <w:p>
      <w:pPr>
        <w:pStyle w:val="BodyText"/>
        <w:spacing w:line="235" w:lineRule="auto" w:before="135"/>
        <w:ind w:left="221" w:right="165"/>
      </w:pPr>
      <w:r>
        <w:rPr/>
        <w:t>This subsection overviews the basic requirements of the </w:t>
      </w:r>
      <w:r>
        <w:rPr>
          <w:rFonts w:ascii="LM Roman Caps 10"/>
        </w:rPr>
        <w:t>SMEPP</w:t>
      </w:r>
      <w:r>
        <w:rPr>
          <w:rFonts w:ascii="LM Roman Caps 10"/>
          <w:spacing w:val="-4"/>
        </w:rPr>
        <w:t> </w:t>
      </w:r>
      <w:r>
        <w:rPr/>
        <w:t>middleware that drive the definition of the </w:t>
      </w:r>
      <w:r>
        <w:rPr>
          <w:rFonts w:ascii="LM Roman Caps 10"/>
        </w:rPr>
        <w:t>SMEPP</w:t>
      </w:r>
      <w:r>
        <w:rPr>
          <w:rFonts w:ascii="LM Roman Caps 10"/>
          <w:spacing w:val="-10"/>
        </w:rPr>
        <w:t> </w:t>
      </w:r>
      <w:r>
        <w:rPr/>
        <w:t>service model.</w:t>
      </w:r>
      <w:r>
        <w:rPr>
          <w:spacing w:val="40"/>
        </w:rPr>
        <w:t> </w:t>
      </w:r>
      <w:r>
        <w:rPr/>
        <w:t>For more details on the require- ments please see [</w:t>
      </w:r>
      <w:hyperlink w:history="true" w:anchor="_bookmark27">
        <w:r>
          <w:rPr>
            <w:color w:val="0000FF"/>
          </w:rPr>
          <w:t>14</w:t>
        </w:r>
      </w:hyperlink>
      <w:r>
        <w:rPr/>
        <w:t>].</w:t>
      </w:r>
    </w:p>
    <w:p>
      <w:pPr>
        <w:pStyle w:val="BodyText"/>
        <w:spacing w:line="266" w:lineRule="exact" w:before="19"/>
        <w:ind w:left="221" w:right="167" w:firstLine="317"/>
      </w:pPr>
      <w:r>
        <w:rPr>
          <w:rFonts w:ascii="LM Roman 10"/>
          <w:i/>
        </w:rPr>
        <w:t>Peer</w:t>
      </w:r>
      <w:r>
        <w:rPr/>
        <w:t>s have to be uniquely identifiable.</w:t>
      </w:r>
      <w:r>
        <w:rPr>
          <w:spacing w:val="31"/>
        </w:rPr>
        <w:t> </w:t>
      </w:r>
      <w:r>
        <w:rPr>
          <w:rFonts w:ascii="LM Roman 10"/>
          <w:i/>
        </w:rPr>
        <w:t>Group</w:t>
      </w:r>
      <w:r>
        <w:rPr/>
        <w:t>s have to provide basic abstraction for </w:t>
      </w:r>
      <w:r>
        <w:rPr>
          <w:rFonts w:ascii="LM Roman 10"/>
          <w:i/>
        </w:rPr>
        <w:t>service</w:t>
      </w:r>
      <w:r>
        <w:rPr>
          <w:rFonts w:ascii="LM Roman 10"/>
          <w:i/>
          <w:spacing w:val="-9"/>
        </w:rPr>
        <w:t> </w:t>
      </w:r>
      <w:r>
        <w:rPr/>
        <w:t>providing.</w:t>
      </w:r>
      <w:r>
        <w:rPr>
          <w:spacing w:val="36"/>
        </w:rPr>
        <w:t> </w:t>
      </w:r>
      <w:r>
        <w:rPr/>
        <w:t>Furthermore, </w:t>
      </w:r>
      <w:r>
        <w:rPr>
          <w:rFonts w:ascii="LM Roman 10"/>
          <w:i/>
        </w:rPr>
        <w:t>security</w:t>
      </w:r>
      <w:r>
        <w:rPr>
          <w:rFonts w:ascii="LM Roman 10"/>
          <w:i/>
          <w:spacing w:val="-9"/>
        </w:rPr>
        <w:t> </w:t>
      </w:r>
      <w:r>
        <w:rPr/>
        <w:t>has to be bound to groups.</w:t>
      </w:r>
      <w:r>
        <w:rPr>
          <w:spacing w:val="36"/>
        </w:rPr>
        <w:t> </w:t>
      </w:r>
      <w:r>
        <w:rPr/>
        <w:t>Peers have </w:t>
      </w:r>
      <w:bookmarkStart w:name="Key Concepts" w:id="6"/>
      <w:bookmarkEnd w:id="6"/>
      <w:r>
        <w:rPr/>
      </w:r>
      <w:bookmarkStart w:name="_bookmark2" w:id="7"/>
      <w:bookmarkEnd w:id="7"/>
      <w:r>
        <w:rPr/>
        <w:t>to</w:t>
      </w:r>
      <w:r>
        <w:rPr/>
        <w:t> be able to securely create, locate, and join groups.</w:t>
      </w:r>
      <w:r>
        <w:rPr>
          <w:spacing w:val="37"/>
        </w:rPr>
        <w:t> </w:t>
      </w:r>
      <w:r>
        <w:rPr/>
        <w:t>(Provider) peers have to offer services in groups.</w:t>
      </w:r>
      <w:r>
        <w:rPr>
          <w:spacing w:val="36"/>
        </w:rPr>
        <w:t> </w:t>
      </w:r>
      <w:r>
        <w:rPr/>
        <w:t>Then, (client) peers have to join the respective groups to be able to invoke the offered services.</w:t>
      </w:r>
      <w:r>
        <w:rPr>
          <w:spacing w:val="29"/>
        </w:rPr>
        <w:t> </w:t>
      </w:r>
      <w:r>
        <w:rPr/>
        <w:t>Services have to be identified by </w:t>
      </w:r>
      <w:r>
        <w:rPr>
          <w:rFonts w:ascii="LM Roman 10"/>
          <w:i/>
        </w:rPr>
        <w:t>contract</w:t>
      </w:r>
      <w:r>
        <w:rPr/>
        <w:t>s, which will include information to allow their discovery, adaptation, use or composition with other services.</w:t>
      </w:r>
      <w:r>
        <w:rPr>
          <w:spacing w:val="40"/>
        </w:rPr>
        <w:t> </w:t>
      </w:r>
      <w:r>
        <w:rPr/>
        <w:t>The middleware has to support asynchronous, synchronous, and event-based communication between peers and services.</w:t>
      </w:r>
    </w:p>
    <w:p>
      <w:pPr>
        <w:pStyle w:val="BodyText"/>
        <w:spacing w:before="113"/>
        <w:jc w:val="left"/>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Key</w:t>
      </w:r>
      <w:r>
        <w:rPr>
          <w:rFonts w:ascii="LM Roman 10"/>
          <w:i/>
          <w:spacing w:val="-4"/>
          <w:sz w:val="21"/>
        </w:rPr>
        <w:t> </w:t>
      </w:r>
      <w:r>
        <w:rPr>
          <w:rFonts w:ascii="LM Roman 10"/>
          <w:i/>
          <w:spacing w:val="-2"/>
          <w:sz w:val="21"/>
        </w:rPr>
        <w:t>Concepts</w:t>
      </w:r>
    </w:p>
    <w:p>
      <w:pPr>
        <w:pStyle w:val="BodyText"/>
        <w:spacing w:line="223" w:lineRule="auto" w:before="175"/>
        <w:ind w:left="221" w:right="170"/>
      </w:pPr>
      <w:r>
        <w:rPr>
          <w:b/>
        </w:rPr>
        <w:t>Peers </w:t>
      </w:r>
      <w:r>
        <w:rPr/>
        <w:t>are service containers.</w:t>
      </w:r>
      <w:r>
        <w:rPr>
          <w:spacing w:val="40"/>
        </w:rPr>
        <w:t> </w:t>
      </w:r>
      <w:r>
        <w:rPr/>
        <w:t>A peer has a peer program (viz., code), and it may</w:t>
      </w:r>
      <w:r>
        <w:rPr>
          <w:spacing w:val="40"/>
        </w:rPr>
        <w:t> </w:t>
      </w:r>
      <w:r>
        <w:rPr/>
        <w:t>offer one or more services</w:t>
      </w:r>
      <w:r>
        <w:rPr>
          <w:spacing w:val="-3"/>
        </w:rPr>
        <w:t> </w:t>
      </w:r>
      <w:hyperlink w:history="true" w:anchor="_bookmark3">
        <w:r>
          <w:rPr>
            <w:rFonts w:ascii="LM Mono Prop 10"/>
            <w:color w:val="0000FF"/>
            <w:position w:val="8"/>
            <w:sz w:val="15"/>
          </w:rPr>
          <w:t>1</w:t>
        </w:r>
      </w:hyperlink>
      <w:r>
        <w:rPr>
          <w:rFonts w:ascii="LM Mono Prop 10"/>
          <w:color w:val="0000FF"/>
          <w:position w:val="8"/>
          <w:sz w:val="15"/>
        </w:rPr>
        <w:t> </w:t>
      </w:r>
      <w:r>
        <w:rPr/>
        <w:t>.</w:t>
      </w:r>
    </w:p>
    <w:p>
      <w:pPr>
        <w:pStyle w:val="BodyText"/>
        <w:spacing w:line="259" w:lineRule="auto" w:before="30"/>
        <w:ind w:left="221" w:right="167" w:firstLine="317"/>
      </w:pPr>
      <w:r>
        <w:rPr>
          <w:b/>
        </w:rPr>
        <w:t>Services </w:t>
      </w:r>
      <w:r>
        <w:rPr/>
        <w:t>have contracts and implementations.</w:t>
      </w:r>
      <w:r>
        <w:rPr>
          <w:spacing w:val="40"/>
        </w:rPr>
        <w:t> </w:t>
      </w:r>
      <w:r>
        <w:rPr/>
        <w:t>On the one hand, a contract provides</w:t>
      </w:r>
      <w:r>
        <w:rPr>
          <w:spacing w:val="39"/>
        </w:rPr>
        <w:t> </w:t>
      </w:r>
      <w:r>
        <w:rPr/>
        <w:t>a</w:t>
      </w:r>
      <w:r>
        <w:rPr>
          <w:spacing w:val="39"/>
        </w:rPr>
        <w:t> </w:t>
      </w:r>
      <w:r>
        <w:rPr/>
        <w:t>machine</w:t>
      </w:r>
      <w:r>
        <w:rPr>
          <w:spacing w:val="39"/>
        </w:rPr>
        <w:t> </w:t>
      </w:r>
      <w:r>
        <w:rPr/>
        <w:t>understandable</w:t>
      </w:r>
      <w:r>
        <w:rPr>
          <w:spacing w:val="39"/>
        </w:rPr>
        <w:t> </w:t>
      </w:r>
      <w:r>
        <w:rPr/>
        <w:t>description</w:t>
      </w:r>
      <w:r>
        <w:rPr>
          <w:spacing w:val="39"/>
        </w:rPr>
        <w:t> </w:t>
      </w:r>
      <w:r>
        <w:rPr/>
        <w:t>of</w:t>
      </w:r>
      <w:r>
        <w:rPr>
          <w:spacing w:val="39"/>
        </w:rPr>
        <w:t> </w:t>
      </w:r>
      <w:r>
        <w:rPr/>
        <w:t>a</w:t>
      </w:r>
      <w:r>
        <w:rPr>
          <w:spacing w:val="39"/>
        </w:rPr>
        <w:t> </w:t>
      </w:r>
      <w:r>
        <w:rPr/>
        <w:t>service.</w:t>
      </w:r>
      <w:r>
        <w:rPr>
          <w:spacing w:val="80"/>
        </w:rPr>
        <w:t> </w:t>
      </w:r>
      <w:r>
        <w:rPr/>
        <w:t>On</w:t>
      </w:r>
      <w:r>
        <w:rPr>
          <w:spacing w:val="39"/>
        </w:rPr>
        <w:t> </w:t>
      </w:r>
      <w:r>
        <w:rPr/>
        <w:t>the</w:t>
      </w:r>
      <w:r>
        <w:rPr>
          <w:spacing w:val="39"/>
        </w:rPr>
        <w:t> </w:t>
      </w:r>
      <w:r>
        <w:rPr/>
        <w:t>other</w:t>
      </w:r>
      <w:r>
        <w:rPr>
          <w:spacing w:val="39"/>
        </w:rPr>
        <w:t> </w:t>
      </w:r>
      <w:r>
        <w:rPr/>
        <w:t>hand, the implementation is the executable service (e.g., a Java service).</w:t>
      </w:r>
      <w:r>
        <w:rPr>
          <w:spacing w:val="40"/>
        </w:rPr>
        <w:t> </w:t>
      </w:r>
      <w:r>
        <w:rPr/>
        <w:t>A service con- tract describes what the service does (service signature), how it does it (service behaviour), how clients can invoke it (service grounding), and it may include other extra-functional</w:t>
      </w:r>
      <w:r>
        <w:rPr>
          <w:spacing w:val="-6"/>
        </w:rPr>
        <w:t> </w:t>
      </w:r>
      <w:r>
        <w:rPr/>
        <w:t>service</w:t>
      </w:r>
      <w:r>
        <w:rPr>
          <w:spacing w:val="-6"/>
        </w:rPr>
        <w:t> </w:t>
      </w:r>
      <w:r>
        <w:rPr/>
        <w:t>properties</w:t>
      </w:r>
      <w:r>
        <w:rPr>
          <w:spacing w:val="-6"/>
        </w:rPr>
        <w:t> </w:t>
      </w:r>
      <w:r>
        <w:rPr/>
        <w:t>(e.g.,</w:t>
      </w:r>
      <w:r>
        <w:rPr>
          <w:spacing w:val="-2"/>
        </w:rPr>
        <w:t> </w:t>
      </w:r>
      <w:r>
        <w:rPr/>
        <w:t>QoS)</w:t>
      </w:r>
      <w:r>
        <w:rPr>
          <w:spacing w:val="-6"/>
        </w:rPr>
        <w:t> </w:t>
      </w:r>
      <w:r>
        <w:rPr/>
        <w:t>and</w:t>
      </w:r>
      <w:r>
        <w:rPr>
          <w:spacing w:val="-6"/>
        </w:rPr>
        <w:t> </w:t>
      </w:r>
      <w:r>
        <w:rPr/>
        <w:t>ontology</w:t>
      </w:r>
      <w:r>
        <w:rPr>
          <w:spacing w:val="-6"/>
        </w:rPr>
        <w:t> </w:t>
      </w:r>
      <w:r>
        <w:rPr/>
        <w:t>information.</w:t>
      </w:r>
      <w:r>
        <w:rPr>
          <w:spacing w:val="31"/>
        </w:rPr>
        <w:t> </w:t>
      </w:r>
      <w:r>
        <w:rPr/>
        <w:t>Services</w:t>
      </w:r>
      <w:r>
        <w:rPr>
          <w:spacing w:val="-7"/>
        </w:rPr>
        <w:t> </w:t>
      </w:r>
      <w:r>
        <w:rPr/>
        <w:t>are of two kinds:</w:t>
      </w:r>
      <w:r>
        <w:rPr>
          <w:spacing w:val="31"/>
        </w:rPr>
        <w:t> </w:t>
      </w:r>
      <w:r>
        <w:rPr/>
        <w:t>behaviour-less and behaviour-full.</w:t>
      </w:r>
      <w:r>
        <w:rPr>
          <w:spacing w:val="33"/>
        </w:rPr>
        <w:t> </w:t>
      </w:r>
      <w:r>
        <w:rPr/>
        <w:t>The contracts of behaviour-less ser- vices do not need to expose behaviour, since their operations can be invoked several times and in any order.</w:t>
      </w:r>
      <w:r>
        <w:rPr>
          <w:spacing w:val="40"/>
        </w:rPr>
        <w:t> </w:t>
      </w:r>
      <w:r>
        <w:rPr/>
        <w:t>Behaviour-less services are similar to WSDL services [</w:t>
      </w:r>
      <w:hyperlink w:history="true" w:anchor="_bookmark30">
        <w:r>
          <w:rPr>
            <w:color w:val="0000FF"/>
          </w:rPr>
          <w:t>17</w:t>
        </w:r>
      </w:hyperlink>
      <w:r>
        <w:rPr/>
        <w:t>]. Behaviour-full services should expose the (partial) behaviour of their interaction protocol.</w:t>
      </w:r>
      <w:r>
        <w:rPr>
          <w:spacing w:val="40"/>
        </w:rPr>
        <w:t> </w:t>
      </w:r>
      <w:r>
        <w:rPr/>
        <w:t>Their operations have to be invoked as indicated by the behaviour infor- mation.</w:t>
      </w:r>
      <w:r>
        <w:rPr>
          <w:spacing w:val="40"/>
        </w:rPr>
        <w:t> </w:t>
      </w:r>
      <w:r>
        <w:rPr/>
        <w:t>One may think of behaviour-full services as BPEL processes [</w:t>
      </w:r>
      <w:hyperlink w:history="true" w:anchor="_bookmark17">
        <w:r>
          <w:rPr>
            <w:color w:val="0000FF"/>
          </w:rPr>
          <w:t>4</w:t>
        </w:r>
      </w:hyperlink>
      <w:r>
        <w:rPr/>
        <w:t>].</w:t>
      </w:r>
    </w:p>
    <w:p>
      <w:pPr>
        <w:pStyle w:val="BodyText"/>
        <w:spacing w:line="259" w:lineRule="auto" w:before="17"/>
        <w:ind w:left="221" w:right="166" w:firstLine="317"/>
      </w:pPr>
      <w:r>
        <w:rPr>
          <w:b/>
        </w:rPr>
        <w:t>Service operations </w:t>
      </w:r>
      <w:r>
        <w:rPr/>
        <w:t>are an abstract way of representing work units. For exam- ple, an operation may denote a Java method, or a Web service operation.</w:t>
      </w:r>
      <w:r>
        <w:rPr>
          <w:spacing w:val="35"/>
        </w:rPr>
        <w:t> </w:t>
      </w:r>
      <w:r>
        <w:rPr/>
        <w:t>The com- munication between entities basically consists in message passing through operation invocations, one entity invokes an operation offered by another entity.</w:t>
      </w:r>
      <w:r>
        <w:rPr>
          <w:spacing w:val="40"/>
        </w:rPr>
        <w:t> </w:t>
      </w:r>
      <w:r>
        <w:rPr/>
        <w:t>Operations are of two kinds: synchronous (viz., “input-output") and asynchronous (viz., “input </w:t>
      </w:r>
      <w:bookmarkStart w:name="_bookmark3" w:id="8"/>
      <w:bookmarkEnd w:id="8"/>
      <w:r>
        <w:rPr/>
        <w:t>only")</w:t>
      </w:r>
      <w:r>
        <w:rPr/>
        <w:t>.</w:t>
      </w:r>
      <w:r>
        <w:rPr>
          <w:spacing w:val="32"/>
        </w:rPr>
        <w:t> </w:t>
      </w:r>
      <w:r>
        <w:rPr/>
        <w:t>The invoker of a synchronous operation blocks until the respective operation terminates computing.</w:t>
      </w:r>
      <w:r>
        <w:rPr>
          <w:spacing w:val="31"/>
        </w:rPr>
        <w:t> </w:t>
      </w:r>
      <w:r>
        <w:rPr/>
        <w:t>On the other hand, the invoker of an asynchronous operation continues processing as soon as the operation starts computing. Each entity can be both a provider (offering one or more operations) and a requester (invoking one or more operations).</w:t>
      </w:r>
    </w:p>
    <w:p>
      <w:pPr>
        <w:pStyle w:val="BodyText"/>
        <w:spacing w:before="47"/>
        <w:jc w:val="left"/>
        <w:rPr>
          <w:sz w:val="20"/>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194408</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07783pt;width:34.85pt;height:.1pt;mso-position-horizontal-relative:page;mso-position-vertical-relative:paragraph;z-index:-15726592;mso-wrap-distance-left:0;mso-wrap-distance-right:0" id="docshape7" coordorigin="902,306" coordsize="697,0" path="m902,306l1598,30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IPAPMincho"/>
          <w:w w:val="105"/>
          <w:position w:val="5"/>
          <w:sz w:val="11"/>
        </w:rPr>
        <w:t>1</w:t>
      </w:r>
      <w:r>
        <w:rPr>
          <w:rFonts w:ascii="IPAPMincho"/>
          <w:spacing w:val="39"/>
          <w:w w:val="105"/>
          <w:position w:val="5"/>
          <w:sz w:val="11"/>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following</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shall</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i/>
          <w:w w:val="105"/>
          <w:sz w:val="15"/>
        </w:rPr>
        <w:t>peer</w:t>
      </w:r>
      <w:r>
        <w:rPr>
          <w:rFonts w:ascii="LM Roman 8"/>
          <w:i/>
          <w:spacing w:val="-16"/>
          <w:w w:val="105"/>
          <w:sz w:val="15"/>
        </w:rPr>
        <w:t> </w:t>
      </w:r>
      <w:r>
        <w:rPr>
          <w:rFonts w:ascii="LM Roman 8"/>
          <w:w w:val="105"/>
          <w:sz w:val="15"/>
        </w:rPr>
        <w:t>to</w:t>
      </w:r>
      <w:r>
        <w:rPr>
          <w:rFonts w:ascii="LM Roman 8"/>
          <w:spacing w:val="-11"/>
          <w:w w:val="105"/>
          <w:sz w:val="15"/>
        </w:rPr>
        <w:t> </w:t>
      </w:r>
      <w:r>
        <w:rPr>
          <w:rFonts w:ascii="LM Roman 8"/>
          <w:w w:val="105"/>
          <w:sz w:val="15"/>
        </w:rPr>
        <w:t>denote</w:t>
      </w:r>
      <w:r>
        <w:rPr>
          <w:rFonts w:ascii="LM Roman 8"/>
          <w:spacing w:val="-12"/>
          <w:w w:val="105"/>
          <w:sz w:val="15"/>
        </w:rPr>
        <w:t> </w:t>
      </w:r>
      <w:r>
        <w:rPr>
          <w:rFonts w:ascii="LM Roman 8"/>
          <w:w w:val="105"/>
          <w:sz w:val="15"/>
        </w:rPr>
        <w:t>either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i/>
          <w:w w:val="105"/>
          <w:sz w:val="15"/>
        </w:rPr>
        <w:t>peer</w:t>
      </w:r>
      <w:r>
        <w:rPr>
          <w:rFonts w:ascii="LM Roman 8"/>
          <w:i/>
          <w:spacing w:val="-13"/>
          <w:w w:val="105"/>
          <w:sz w:val="15"/>
        </w:rPr>
        <w:t> </w:t>
      </w:r>
      <w:r>
        <w:rPr>
          <w:rFonts w:ascii="LM Roman 8"/>
          <w:i/>
          <w:w w:val="105"/>
          <w:sz w:val="15"/>
        </w:rPr>
        <w:t>container</w:t>
      </w:r>
      <w:r>
        <w:rPr>
          <w:rFonts w:ascii="LM Roman 8"/>
          <w:i/>
          <w:spacing w:val="-16"/>
          <w:w w:val="105"/>
          <w:sz w:val="15"/>
        </w:rPr>
        <w:t> </w:t>
      </w:r>
      <w:r>
        <w:rPr>
          <w:rFonts w:ascii="LM Roman 8"/>
          <w:w w:val="105"/>
          <w:sz w:val="15"/>
        </w:rPr>
        <w:t>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i/>
          <w:w w:val="105"/>
          <w:sz w:val="15"/>
        </w:rPr>
        <w:t>peer</w:t>
      </w:r>
      <w:r>
        <w:rPr>
          <w:rFonts w:ascii="LM Roman 8"/>
          <w:i/>
          <w:spacing w:val="-13"/>
          <w:w w:val="105"/>
          <w:sz w:val="15"/>
        </w:rPr>
        <w:t> </w:t>
      </w:r>
      <w:r>
        <w:rPr>
          <w:rFonts w:ascii="LM Roman 8"/>
          <w:i/>
          <w:w w:val="105"/>
          <w:sz w:val="15"/>
        </w:rPr>
        <w:t>code</w:t>
      </w:r>
      <w:r>
        <w:rPr>
          <w:rFonts w:ascii="LM Roman 8"/>
          <w:w w:val="105"/>
          <w:sz w:val="15"/>
        </w:rPr>
        <w:t>,</w:t>
      </w:r>
      <w:r>
        <w:rPr>
          <w:rFonts w:ascii="LM Roman 8"/>
          <w:spacing w:val="-12"/>
          <w:w w:val="105"/>
          <w:sz w:val="15"/>
        </w:rPr>
        <w:t> </w:t>
      </w:r>
      <w:r>
        <w:rPr>
          <w:rFonts w:ascii="LM Roman 8"/>
          <w:w w:val="105"/>
          <w:sz w:val="15"/>
        </w:rPr>
        <w:t>depending</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 context. We shall use </w:t>
      </w:r>
      <w:r>
        <w:rPr>
          <w:rFonts w:ascii="LM Roman 8"/>
          <w:i/>
          <w:w w:val="105"/>
          <w:sz w:val="15"/>
        </w:rPr>
        <w:t>entity</w:t>
      </w:r>
      <w:r>
        <w:rPr>
          <w:rFonts w:ascii="LM Roman 8"/>
          <w:i/>
          <w:spacing w:val="-3"/>
          <w:w w:val="105"/>
          <w:sz w:val="15"/>
        </w:rPr>
        <w:t> </w:t>
      </w:r>
      <w:r>
        <w:rPr>
          <w:rFonts w:ascii="LM Roman 8"/>
          <w:w w:val="105"/>
          <w:sz w:val="15"/>
        </w:rPr>
        <w:t>to refer to either </w:t>
      </w:r>
      <w:r>
        <w:rPr>
          <w:rFonts w:ascii="LM Roman 8"/>
          <w:i/>
          <w:w w:val="105"/>
          <w:sz w:val="15"/>
        </w:rPr>
        <w:t>peers</w:t>
      </w:r>
      <w:r>
        <w:rPr>
          <w:rFonts w:ascii="LM Roman 8"/>
          <w:i/>
          <w:spacing w:val="-3"/>
          <w:w w:val="105"/>
          <w:sz w:val="15"/>
        </w:rPr>
        <w:t> </w:t>
      </w:r>
      <w:r>
        <w:rPr>
          <w:rFonts w:ascii="LM Roman 8"/>
          <w:w w:val="105"/>
          <w:sz w:val="15"/>
        </w:rPr>
        <w:t>or </w:t>
      </w:r>
      <w:r>
        <w:rPr>
          <w:rFonts w:ascii="LM Roman 8"/>
          <w:i/>
          <w:w w:val="105"/>
          <w:sz w:val="15"/>
        </w:rPr>
        <w:t>services</w:t>
      </w:r>
      <w:r>
        <w:rPr>
          <w:rFonts w:ascii="LM Roman 8"/>
          <w:w w:val="105"/>
          <w:sz w:val="15"/>
        </w:rPr>
        <w:t>.</w:t>
      </w:r>
    </w:p>
    <w:p>
      <w:pPr>
        <w:spacing w:after="0" w:line="165" w:lineRule="auto"/>
        <w:jc w:val="left"/>
        <w:rPr>
          <w:rFonts w:ascii="LM Roman 8"/>
          <w:sz w:val="15"/>
        </w:rPr>
        <w:sectPr>
          <w:pgSz w:w="9360" w:h="13610"/>
          <w:pgMar w:header="860" w:footer="0" w:top="1060" w:bottom="280" w:left="680" w:right="620"/>
        </w:sectPr>
      </w:pPr>
    </w:p>
    <w:p>
      <w:pPr>
        <w:pStyle w:val="BodyText"/>
        <w:spacing w:line="259" w:lineRule="auto" w:before="144"/>
        <w:ind w:left="108" w:right="280" w:firstLine="317"/>
      </w:pPr>
      <w:r>
        <w:rPr>
          <w:b/>
        </w:rPr>
        <w:t>Events </w:t>
      </w:r>
      <w:r>
        <w:rPr/>
        <w:t>are a loose way of communication among entities.</w:t>
      </w:r>
      <w:r>
        <w:rPr>
          <w:spacing w:val="40"/>
        </w:rPr>
        <w:t> </w:t>
      </w:r>
      <w:r>
        <w:rPr/>
        <w:t>For simplicity, we model</w:t>
      </w:r>
      <w:r>
        <w:rPr>
          <w:spacing w:val="-6"/>
        </w:rPr>
        <w:t> </w:t>
      </w:r>
      <w:r>
        <w:rPr/>
        <w:t>events</w:t>
      </w:r>
      <w:r>
        <w:rPr>
          <w:spacing w:val="-6"/>
        </w:rPr>
        <w:t> </w:t>
      </w:r>
      <w:r>
        <w:rPr/>
        <w:t>as</w:t>
      </w:r>
      <w:r>
        <w:rPr>
          <w:spacing w:val="-6"/>
        </w:rPr>
        <w:t> </w:t>
      </w:r>
      <w:r>
        <w:rPr/>
        <w:t>operations,</w:t>
      </w:r>
      <w:r>
        <w:rPr>
          <w:spacing w:val="-3"/>
        </w:rPr>
        <w:t> </w:t>
      </w:r>
      <w:r>
        <w:rPr/>
        <w:t>hence</w:t>
      </w:r>
      <w:r>
        <w:rPr>
          <w:spacing w:val="-6"/>
        </w:rPr>
        <w:t> </w:t>
      </w:r>
      <w:r>
        <w:rPr/>
        <w:t>raising</w:t>
      </w:r>
      <w:r>
        <w:rPr>
          <w:spacing w:val="-6"/>
        </w:rPr>
        <w:t> </w:t>
      </w:r>
      <w:r>
        <w:rPr/>
        <w:t>an</w:t>
      </w:r>
      <w:r>
        <w:rPr>
          <w:spacing w:val="-6"/>
        </w:rPr>
        <w:t> </w:t>
      </w:r>
      <w:r>
        <w:rPr/>
        <w:t>event</w:t>
      </w:r>
      <w:r>
        <w:rPr>
          <w:spacing w:val="-6"/>
        </w:rPr>
        <w:t> </w:t>
      </w:r>
      <w:r>
        <w:rPr/>
        <w:t>is</w:t>
      </w:r>
      <w:r>
        <w:rPr>
          <w:spacing w:val="-6"/>
        </w:rPr>
        <w:t> </w:t>
      </w:r>
      <w:r>
        <w:rPr/>
        <w:t>somewhat</w:t>
      </w:r>
      <w:r>
        <w:rPr>
          <w:spacing w:val="-6"/>
        </w:rPr>
        <w:t> </w:t>
      </w:r>
      <w:r>
        <w:rPr/>
        <w:t>similar</w:t>
      </w:r>
      <w:r>
        <w:rPr>
          <w:spacing w:val="-6"/>
        </w:rPr>
        <w:t> </w:t>
      </w:r>
      <w:r>
        <w:rPr/>
        <w:t>to</w:t>
      </w:r>
      <w:r>
        <w:rPr>
          <w:spacing w:val="-6"/>
        </w:rPr>
        <w:t> </w:t>
      </w:r>
      <w:r>
        <w:rPr/>
        <w:t>invoking</w:t>
      </w:r>
      <w:r>
        <w:rPr>
          <w:spacing w:val="-6"/>
        </w:rPr>
        <w:t> </w:t>
      </w:r>
      <w:r>
        <w:rPr/>
        <w:t>an </w:t>
      </w:r>
      <w:bookmarkStart w:name="Informal Description" w:id="9"/>
      <w:bookmarkEnd w:id="9"/>
      <w:r>
        <w:rPr/>
      </w:r>
      <w:bookmarkStart w:name="_bookmark4" w:id="10"/>
      <w:bookmarkEnd w:id="10"/>
      <w:r>
        <w:rPr/>
        <w:t>o</w:t>
      </w:r>
      <w:r>
        <w:rPr/>
        <w:t>peration, while waiting for an event is somewhat similar to waiting for an operation to</w:t>
      </w:r>
      <w:r>
        <w:rPr>
          <w:spacing w:val="37"/>
        </w:rPr>
        <w:t> </w:t>
      </w:r>
      <w:r>
        <w:rPr/>
        <w:t>be</w:t>
      </w:r>
      <w:r>
        <w:rPr>
          <w:spacing w:val="37"/>
        </w:rPr>
        <w:t> </w:t>
      </w:r>
      <w:r>
        <w:rPr/>
        <w:t>invoked.</w:t>
      </w:r>
      <w:r>
        <w:rPr>
          <w:spacing w:val="80"/>
        </w:rPr>
        <w:t> </w:t>
      </w:r>
      <w:r>
        <w:rPr/>
        <w:t>Modelling</w:t>
      </w:r>
      <w:r>
        <w:rPr>
          <w:spacing w:val="37"/>
        </w:rPr>
        <w:t> </w:t>
      </w:r>
      <w:r>
        <w:rPr/>
        <w:t>events</w:t>
      </w:r>
      <w:r>
        <w:rPr>
          <w:spacing w:val="37"/>
        </w:rPr>
        <w:t> </w:t>
      </w:r>
      <w:r>
        <w:rPr/>
        <w:t>as</w:t>
      </w:r>
      <w:r>
        <w:rPr>
          <w:spacing w:val="37"/>
        </w:rPr>
        <w:t> </w:t>
      </w:r>
      <w:r>
        <w:rPr/>
        <w:t>operations</w:t>
      </w:r>
      <w:r>
        <w:rPr>
          <w:spacing w:val="37"/>
        </w:rPr>
        <w:t> </w:t>
      </w:r>
      <w:r>
        <w:rPr/>
        <w:t>allows</w:t>
      </w:r>
      <w:r>
        <w:rPr>
          <w:spacing w:val="37"/>
        </w:rPr>
        <w:t> </w:t>
      </w:r>
      <w:r>
        <w:rPr/>
        <w:t>us</w:t>
      </w:r>
      <w:r>
        <w:rPr>
          <w:spacing w:val="37"/>
        </w:rPr>
        <w:t> </w:t>
      </w:r>
      <w:r>
        <w:rPr/>
        <w:t>to</w:t>
      </w:r>
      <w:r>
        <w:rPr>
          <w:spacing w:val="37"/>
        </w:rPr>
        <w:t> </w:t>
      </w:r>
      <w:r>
        <w:rPr/>
        <w:t>use</w:t>
      </w:r>
      <w:r>
        <w:rPr>
          <w:spacing w:val="37"/>
        </w:rPr>
        <w:t> </w:t>
      </w:r>
      <w:r>
        <w:rPr/>
        <w:t>only</w:t>
      </w:r>
      <w:r>
        <w:rPr>
          <w:spacing w:val="37"/>
        </w:rPr>
        <w:t> </w:t>
      </w:r>
      <w:r>
        <w:rPr/>
        <w:t>one</w:t>
      </w:r>
      <w:r>
        <w:rPr>
          <w:spacing w:val="37"/>
        </w:rPr>
        <w:t> </w:t>
      </w:r>
      <w:r>
        <w:rPr/>
        <w:t>schema to define both (asynchronous) operations and events, as well as, to use only one primitive for the reception of messages modelling both, operation invocations, and events.</w:t>
      </w:r>
      <w:r>
        <w:rPr>
          <w:spacing w:val="40"/>
        </w:rPr>
        <w:t> </w:t>
      </w:r>
      <w:r>
        <w:rPr/>
        <w:t>Different from operations, the entity that raises an event does not have to wait for another entity (viz., an event subscriber) to receive it.</w:t>
      </w:r>
    </w:p>
    <w:p>
      <w:pPr>
        <w:pStyle w:val="BodyText"/>
        <w:spacing w:before="12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Informal </w:t>
      </w:r>
      <w:r>
        <w:rPr>
          <w:rFonts w:ascii="LM Roman 10"/>
          <w:i/>
          <w:spacing w:val="-2"/>
          <w:sz w:val="21"/>
        </w:rPr>
        <w:t>Description</w:t>
      </w:r>
    </w:p>
    <w:p>
      <w:pPr>
        <w:pStyle w:val="BodyText"/>
        <w:spacing w:line="266" w:lineRule="exact" w:before="154"/>
        <w:ind w:left="108" w:right="259"/>
      </w:pPr>
      <w:r>
        <w:rPr/>
        <w:t>The</w:t>
      </w:r>
      <w:r>
        <w:rPr>
          <w:spacing w:val="-7"/>
        </w:rPr>
        <w:t> </w:t>
      </w:r>
      <w:r>
        <w:rPr/>
        <w:t>analysis</w:t>
      </w:r>
      <w:r>
        <w:rPr>
          <w:spacing w:val="-7"/>
        </w:rPr>
        <w:t> </w:t>
      </w:r>
      <w:r>
        <w:rPr/>
        <w:t>of</w:t>
      </w:r>
      <w:r>
        <w:rPr>
          <w:spacing w:val="-7"/>
        </w:rPr>
        <w:t> </w:t>
      </w:r>
      <w:r>
        <w:rPr/>
        <w:t>current</w:t>
      </w:r>
      <w:r>
        <w:rPr>
          <w:spacing w:val="-7"/>
        </w:rPr>
        <w:t> </w:t>
      </w:r>
      <w:r>
        <w:rPr/>
        <w:t>state-of-the-art</w:t>
      </w:r>
      <w:r>
        <w:rPr>
          <w:spacing w:val="-7"/>
        </w:rPr>
        <w:t> </w:t>
      </w:r>
      <w:r>
        <w:rPr/>
        <w:t>models</w:t>
      </w:r>
      <w:r>
        <w:rPr>
          <w:spacing w:val="-7"/>
        </w:rPr>
        <w:t> </w:t>
      </w:r>
      <w:r>
        <w:rPr/>
        <w:t>in</w:t>
      </w:r>
      <w:r>
        <w:rPr>
          <w:spacing w:val="-7"/>
        </w:rPr>
        <w:t> </w:t>
      </w:r>
      <w:r>
        <w:rPr/>
        <w:t>EP2P</w:t>
      </w:r>
      <w:r>
        <w:rPr>
          <w:spacing w:val="-7"/>
        </w:rPr>
        <w:t> </w:t>
      </w:r>
      <w:r>
        <w:rPr/>
        <w:t>systems</w:t>
      </w:r>
      <w:r>
        <w:rPr>
          <w:spacing w:val="-7"/>
        </w:rPr>
        <w:t> </w:t>
      </w:r>
      <w:r>
        <w:rPr/>
        <w:t>(e.g.,</w:t>
      </w:r>
      <w:r>
        <w:rPr>
          <w:spacing w:val="-7"/>
        </w:rPr>
        <w:t> </w:t>
      </w:r>
      <w:r>
        <w:rPr/>
        <w:t>[</w:t>
      </w:r>
      <w:hyperlink w:history="true" w:anchor="_bookmark14">
        <w:r>
          <w:rPr>
            <w:color w:val="0000FF"/>
          </w:rPr>
          <w:t>1</w:t>
        </w:r>
      </w:hyperlink>
      <w:r>
        <w:rPr/>
        <w:t>,</w:t>
      </w:r>
      <w:hyperlink w:history="true" w:anchor="_bookmark15">
        <w:r>
          <w:rPr>
            <w:color w:val="0000FF"/>
          </w:rPr>
          <w:t>2</w:t>
        </w:r>
      </w:hyperlink>
      <w:r>
        <w:rPr/>
        <w:t>,</w:t>
      </w:r>
      <w:hyperlink w:history="true" w:anchor="_bookmark19">
        <w:r>
          <w:rPr>
            <w:color w:val="0000FF"/>
          </w:rPr>
          <w:t>6</w:t>
        </w:r>
      </w:hyperlink>
      <w:r>
        <w:rPr/>
        <w:t>,</w:t>
      </w:r>
      <w:hyperlink w:history="true" w:anchor="_bookmark20">
        <w:r>
          <w:rPr>
            <w:color w:val="0000FF"/>
          </w:rPr>
          <w:t>7</w:t>
        </w:r>
      </w:hyperlink>
      <w:r>
        <w:rPr/>
        <w:t>,</w:t>
      </w:r>
      <w:hyperlink w:history="true" w:anchor="_bookmark21">
        <w:r>
          <w:rPr>
            <w:color w:val="0000FF"/>
          </w:rPr>
          <w:t>8</w:t>
        </w:r>
      </w:hyperlink>
      <w:r>
        <w:rPr/>
        <w:t>,</w:t>
      </w:r>
      <w:hyperlink w:history="true" w:anchor="_bookmark22">
        <w:r>
          <w:rPr>
            <w:color w:val="0000FF"/>
          </w:rPr>
          <w:t>9</w:t>
        </w:r>
      </w:hyperlink>
      <w:r>
        <w:rPr/>
        <w:t>,</w:t>
      </w:r>
      <w:hyperlink w:history="true" w:anchor="_bookmark23">
        <w:r>
          <w:rPr>
            <w:color w:val="0000FF"/>
          </w:rPr>
          <w:t>10</w:t>
        </w:r>
      </w:hyperlink>
      <w:r>
        <w:rPr/>
        <w:t>]) revealed the fact that existing frameworks for the development of EP2P applications generally</w:t>
      </w:r>
      <w:r>
        <w:rPr>
          <w:spacing w:val="-5"/>
        </w:rPr>
        <w:t> </w:t>
      </w:r>
      <w:r>
        <w:rPr/>
        <w:t>do</w:t>
      </w:r>
      <w:r>
        <w:rPr>
          <w:spacing w:val="-5"/>
        </w:rPr>
        <w:t> </w:t>
      </w:r>
      <w:r>
        <w:rPr/>
        <w:t>not</w:t>
      </w:r>
      <w:r>
        <w:rPr>
          <w:spacing w:val="-4"/>
        </w:rPr>
        <w:t> </w:t>
      </w:r>
      <w:r>
        <w:rPr/>
        <w:t>provide</w:t>
      </w:r>
      <w:r>
        <w:rPr>
          <w:spacing w:val="-4"/>
        </w:rPr>
        <w:t> </w:t>
      </w:r>
      <w:r>
        <w:rPr/>
        <w:t>a</w:t>
      </w:r>
      <w:r>
        <w:rPr>
          <w:spacing w:val="-5"/>
        </w:rPr>
        <w:t> </w:t>
      </w:r>
      <w:r>
        <w:rPr/>
        <w:t>simple, high-level</w:t>
      </w:r>
      <w:r>
        <w:rPr>
          <w:spacing w:val="-5"/>
        </w:rPr>
        <w:t> </w:t>
      </w:r>
      <w:r>
        <w:rPr/>
        <w:t>service</w:t>
      </w:r>
      <w:r>
        <w:rPr>
          <w:spacing w:val="-5"/>
        </w:rPr>
        <w:t> </w:t>
      </w:r>
      <w:r>
        <w:rPr/>
        <w:t>(interaction)</w:t>
      </w:r>
      <w:r>
        <w:rPr>
          <w:spacing w:val="-4"/>
        </w:rPr>
        <w:t> </w:t>
      </w:r>
      <w:r>
        <w:rPr/>
        <w:t>model</w:t>
      </w:r>
      <w:r>
        <w:rPr>
          <w:spacing w:val="-5"/>
        </w:rPr>
        <w:t> </w:t>
      </w:r>
      <w:r>
        <w:rPr/>
        <w:t>that</w:t>
      </w:r>
      <w:r>
        <w:rPr>
          <w:spacing w:val="-4"/>
        </w:rPr>
        <w:t> </w:t>
      </w:r>
      <w:r>
        <w:rPr/>
        <w:t>presents a suitable level of abstraction which allows the easy development of P2P applica- tions, Furthermore, such frameworks do not satisfy all the requirements discussed in Subsection </w:t>
      </w:r>
      <w:hyperlink w:history="true" w:anchor="_bookmark1">
        <w:r>
          <w:rPr>
            <w:color w:val="0000FF"/>
          </w:rPr>
          <w:t>2.1</w:t>
        </w:r>
      </w:hyperlink>
      <w:r>
        <w:rPr/>
        <w:t>, and they do not model all the concepts described in Subsection </w:t>
      </w:r>
      <w:hyperlink w:history="true" w:anchor="_bookmark2">
        <w:r>
          <w:rPr>
            <w:color w:val="0000FF"/>
          </w:rPr>
          <w:t>2.2</w:t>
        </w:r>
      </w:hyperlink>
      <w:r>
        <w:rPr>
          <w:color w:val="0000FF"/>
        </w:rPr>
        <w:t> </w:t>
      </w:r>
      <w:r>
        <w:rPr/>
        <w:t>(such</w:t>
      </w:r>
      <w:r>
        <w:rPr>
          <w:spacing w:val="37"/>
        </w:rPr>
        <w:t> </w:t>
      </w:r>
      <w:r>
        <w:rPr/>
        <w:t>as</w:t>
      </w:r>
      <w:r>
        <w:rPr>
          <w:spacing w:val="37"/>
        </w:rPr>
        <w:t> </w:t>
      </w:r>
      <w:r>
        <w:rPr/>
        <w:t>service</w:t>
      </w:r>
      <w:r>
        <w:rPr>
          <w:spacing w:val="37"/>
        </w:rPr>
        <w:t> </w:t>
      </w:r>
      <w:r>
        <w:rPr/>
        <w:t>contracts</w:t>
      </w:r>
      <w:r>
        <w:rPr>
          <w:spacing w:val="37"/>
        </w:rPr>
        <w:t> </w:t>
      </w:r>
      <w:r>
        <w:rPr/>
        <w:t>or</w:t>
      </w:r>
      <w:r>
        <w:rPr>
          <w:spacing w:val="37"/>
        </w:rPr>
        <w:t> </w:t>
      </w:r>
      <w:r>
        <w:rPr/>
        <w:t>exception</w:t>
      </w:r>
      <w:r>
        <w:rPr>
          <w:spacing w:val="37"/>
        </w:rPr>
        <w:t> </w:t>
      </w:r>
      <w:r>
        <w:rPr/>
        <w:t>handling),</w:t>
      </w:r>
      <w:r>
        <w:rPr>
          <w:spacing w:val="40"/>
        </w:rPr>
        <w:t> </w:t>
      </w:r>
      <w:r>
        <w:rPr/>
        <w:t>as</w:t>
      </w:r>
      <w:r>
        <w:rPr>
          <w:spacing w:val="37"/>
        </w:rPr>
        <w:t> </w:t>
      </w:r>
      <w:r>
        <w:rPr/>
        <w:t>well</w:t>
      </w:r>
      <w:r>
        <w:rPr>
          <w:spacing w:val="37"/>
        </w:rPr>
        <w:t> </w:t>
      </w:r>
      <w:r>
        <w:rPr/>
        <w:t>as</w:t>
      </w:r>
      <w:r>
        <w:rPr>
          <w:spacing w:val="37"/>
        </w:rPr>
        <w:t> </w:t>
      </w:r>
      <w:r>
        <w:rPr/>
        <w:t>they</w:t>
      </w:r>
      <w:r>
        <w:rPr>
          <w:spacing w:val="37"/>
        </w:rPr>
        <w:t> </w:t>
      </w:r>
      <w:r>
        <w:rPr/>
        <w:t>do</w:t>
      </w:r>
      <w:r>
        <w:rPr>
          <w:spacing w:val="37"/>
        </w:rPr>
        <w:t> </w:t>
      </w:r>
      <w:r>
        <w:rPr/>
        <w:t>not</w:t>
      </w:r>
      <w:r>
        <w:rPr>
          <w:spacing w:val="37"/>
        </w:rPr>
        <w:t> </w:t>
      </w:r>
      <w:r>
        <w:rPr/>
        <w:t>provide a formal, abstract language that can be used for application prototyping and for simulating and verifying the behaviour of peers and services, and their interactions. </w:t>
      </w:r>
      <w:r>
        <w:rPr>
          <w:rFonts w:ascii="LM Roman Caps 10"/>
        </w:rPr>
        <w:t>SMEPP</w:t>
      </w:r>
      <w:r>
        <w:rPr>
          <w:rFonts w:ascii="LM Roman Caps 10"/>
          <w:spacing w:val="-20"/>
        </w:rPr>
        <w:t> </w:t>
      </w:r>
      <w:r>
        <w:rPr/>
        <w:t>aims at overcoming such limitations.</w:t>
      </w:r>
      <w:r>
        <w:rPr>
          <w:spacing w:val="34"/>
        </w:rPr>
        <w:t> </w:t>
      </w:r>
      <w:r>
        <w:rPr/>
        <w:t>One of its main goals is the definition of a set of abstract primitives (driven by the </w:t>
      </w:r>
      <w:r>
        <w:rPr>
          <w:rFonts w:ascii="LM Roman Caps 10"/>
        </w:rPr>
        <w:t>SMEPP</w:t>
      </w:r>
      <w:r>
        <w:rPr>
          <w:rFonts w:ascii="LM Roman Caps 10"/>
          <w:spacing w:val="-15"/>
        </w:rPr>
        <w:t> </w:t>
      </w:r>
      <w:r>
        <w:rPr/>
        <w:t>requirements) that will even- tually be implemented by one or more application programming interfaces.</w:t>
      </w:r>
      <w:r>
        <w:rPr>
          <w:spacing w:val="40"/>
        </w:rPr>
        <w:t> </w:t>
      </w:r>
      <w:r>
        <w:rPr/>
        <w:t>Such primitives</w:t>
      </w:r>
      <w:r>
        <w:rPr>
          <w:spacing w:val="30"/>
        </w:rPr>
        <w:t> </w:t>
      </w:r>
      <w:r>
        <w:rPr/>
        <w:t>are</w:t>
      </w:r>
      <w:r>
        <w:rPr>
          <w:spacing w:val="31"/>
        </w:rPr>
        <w:t> </w:t>
      </w:r>
      <w:r>
        <w:rPr/>
        <w:t>the</w:t>
      </w:r>
      <w:r>
        <w:rPr>
          <w:spacing w:val="30"/>
        </w:rPr>
        <w:t> </w:t>
      </w:r>
      <w:r>
        <w:rPr/>
        <w:t>basic</w:t>
      </w:r>
      <w:r>
        <w:rPr>
          <w:spacing w:val="31"/>
        </w:rPr>
        <w:t> </w:t>
      </w:r>
      <w:r>
        <w:rPr/>
        <w:t>bricks</w:t>
      </w:r>
      <w:r>
        <w:rPr>
          <w:spacing w:val="30"/>
        </w:rPr>
        <w:t> </w:t>
      </w:r>
      <w:r>
        <w:rPr/>
        <w:t>for</w:t>
      </w:r>
      <w:r>
        <w:rPr>
          <w:spacing w:val="30"/>
        </w:rPr>
        <w:t> </w:t>
      </w:r>
      <w:r>
        <w:rPr/>
        <w:t>specifying</w:t>
      </w:r>
      <w:r>
        <w:rPr>
          <w:spacing w:val="30"/>
        </w:rPr>
        <w:t> </w:t>
      </w:r>
      <w:r>
        <w:rPr/>
        <w:t>the</w:t>
      </w:r>
      <w:r>
        <w:rPr>
          <w:spacing w:val="30"/>
        </w:rPr>
        <w:t> </w:t>
      </w:r>
      <w:r>
        <w:rPr/>
        <w:t>code</w:t>
      </w:r>
      <w:r>
        <w:rPr>
          <w:spacing w:val="30"/>
        </w:rPr>
        <w:t> </w:t>
      </w:r>
      <w:r>
        <w:rPr/>
        <w:t>of</w:t>
      </w:r>
      <w:r>
        <w:rPr>
          <w:spacing w:val="31"/>
        </w:rPr>
        <w:t> </w:t>
      </w:r>
      <w:r>
        <w:rPr/>
        <w:t>both</w:t>
      </w:r>
      <w:r>
        <w:rPr>
          <w:spacing w:val="30"/>
        </w:rPr>
        <w:t> </w:t>
      </w:r>
      <w:r>
        <w:rPr/>
        <w:t>peers</w:t>
      </w:r>
      <w:r>
        <w:rPr>
          <w:spacing w:val="30"/>
        </w:rPr>
        <w:t> </w:t>
      </w:r>
      <w:r>
        <w:rPr/>
        <w:t>and</w:t>
      </w:r>
      <w:r>
        <w:rPr>
          <w:spacing w:val="30"/>
        </w:rPr>
        <w:t> </w:t>
      </w:r>
      <w:r>
        <w:rPr/>
        <w:t>services.</w:t>
      </w:r>
    </w:p>
    <w:p>
      <w:pPr>
        <w:pStyle w:val="BodyText"/>
        <w:spacing w:line="242" w:lineRule="exact" w:before="51"/>
        <w:ind w:left="426"/>
      </w:pPr>
      <w:r>
        <w:rPr/>
        <w:t>Primitives</w:t>
      </w:r>
      <w:r>
        <w:rPr>
          <w:spacing w:val="11"/>
        </w:rPr>
        <w:t> </w:t>
      </w:r>
      <w:r>
        <w:rPr/>
        <w:t>have</w:t>
      </w:r>
      <w:r>
        <w:rPr>
          <w:spacing w:val="11"/>
        </w:rPr>
        <w:t> </w:t>
      </w:r>
      <w:r>
        <w:rPr/>
        <w:t>the</w:t>
      </w:r>
      <w:r>
        <w:rPr>
          <w:spacing w:val="11"/>
        </w:rPr>
        <w:t> </w:t>
      </w:r>
      <w:r>
        <w:rPr/>
        <w:t>following</w:t>
      </w:r>
      <w:r>
        <w:rPr>
          <w:spacing w:val="12"/>
        </w:rPr>
        <w:t> </w:t>
      </w:r>
      <w:r>
        <w:rPr>
          <w:spacing w:val="-2"/>
        </w:rPr>
        <w:t>form:</w:t>
      </w:r>
    </w:p>
    <w:p>
      <w:pPr>
        <w:spacing w:line="249" w:lineRule="auto" w:before="0"/>
        <w:ind w:left="108" w:right="280" w:firstLine="317"/>
        <w:jc w:val="both"/>
        <w:rPr>
          <w:sz w:val="21"/>
        </w:rPr>
      </w:pPr>
      <w:r>
        <w:rPr>
          <w:rFonts w:ascii="LM Roman 10" w:hAnsi="LM Roman 10"/>
          <w:i/>
          <w:sz w:val="21"/>
        </w:rPr>
        <w:t>output</w:t>
      </w:r>
      <w:r>
        <w:rPr>
          <w:rFonts w:ascii="LM Roman 10" w:hAnsi="LM Roman 10"/>
          <w:i/>
          <w:spacing w:val="-6"/>
          <w:sz w:val="21"/>
        </w:rPr>
        <w:t> </w:t>
      </w:r>
      <w:r>
        <w:rPr>
          <w:rFonts w:ascii="LM Roman 10" w:hAnsi="LM Roman 10"/>
          <w:i/>
          <w:sz w:val="21"/>
        </w:rPr>
        <w:t>primitiveName(input</w:t>
      </w:r>
      <w:r>
        <w:rPr>
          <w:rFonts w:ascii="LM Mono Prop 10" w:hAnsi="LM Mono Prop 10"/>
          <w:sz w:val="21"/>
          <w:vertAlign w:val="subscript"/>
        </w:rPr>
        <w:t>1</w:t>
      </w:r>
      <w:r>
        <w:rPr>
          <w:rFonts w:ascii="LM Roman 10" w:hAnsi="LM Roman 10"/>
          <w:i/>
          <w:sz w:val="21"/>
          <w:vertAlign w:val="baseline"/>
        </w:rPr>
        <w:t>, ..., </w:t>
      </w:r>
      <w:r>
        <w:rPr>
          <w:rFonts w:ascii="LM Roman 10" w:hAnsi="LM Roman 10"/>
          <w:i/>
          <w:w w:val="115"/>
          <w:sz w:val="21"/>
          <w:vertAlign w:val="baseline"/>
        </w:rPr>
        <w:t>input</w:t>
      </w:r>
      <w:r>
        <w:rPr>
          <w:rFonts w:ascii="FreeFarsi" w:hAnsi="FreeFarsi"/>
          <w:i/>
          <w:w w:val="115"/>
          <w:sz w:val="21"/>
          <w:vertAlign w:val="subscript"/>
        </w:rPr>
        <w:t>N</w:t>
      </w:r>
      <w:r>
        <w:rPr>
          <w:rFonts w:ascii="FreeFarsi" w:hAnsi="FreeFarsi"/>
          <w:i/>
          <w:spacing w:val="-15"/>
          <w:w w:val="115"/>
          <w:sz w:val="21"/>
          <w:vertAlign w:val="baseline"/>
        </w:rPr>
        <w:t> </w:t>
      </w:r>
      <w:r>
        <w:rPr>
          <w:rFonts w:ascii="LM Roman 10" w:hAnsi="LM Roman 10"/>
          <w:i/>
          <w:sz w:val="21"/>
          <w:vertAlign w:val="baseline"/>
        </w:rPr>
        <w:t>) throws exception </w:t>
      </w:r>
      <w:r>
        <w:rPr>
          <w:sz w:val="21"/>
          <w:vertAlign w:val="baseline"/>
        </w:rPr>
        <w:t>where</w:t>
      </w:r>
      <w:r>
        <w:rPr>
          <w:spacing w:val="31"/>
          <w:sz w:val="21"/>
          <w:vertAlign w:val="baseline"/>
        </w:rPr>
        <w:t> </w:t>
      </w:r>
      <w:r>
        <w:rPr>
          <w:sz w:val="21"/>
          <w:vertAlign w:val="baseline"/>
        </w:rPr>
        <w:t>optional</w:t>
      </w:r>
      <w:r>
        <w:rPr>
          <w:spacing w:val="31"/>
          <w:sz w:val="21"/>
          <w:vertAlign w:val="baseline"/>
        </w:rPr>
        <w:t> </w:t>
      </w:r>
      <w:r>
        <w:rPr>
          <w:sz w:val="21"/>
          <w:vertAlign w:val="baseline"/>
        </w:rPr>
        <w:t>pa- rameters will be annotated by “?".</w:t>
      </w:r>
    </w:p>
    <w:p>
      <w:pPr>
        <w:pStyle w:val="BodyText"/>
        <w:spacing w:line="223" w:lineRule="auto" w:before="39"/>
        <w:ind w:left="108" w:right="280" w:firstLine="317"/>
      </w:pPr>
      <w:r>
        <w:rPr/>
        <w:t>In the following we informally describe the primitives,</w:t>
      </w:r>
      <w:r>
        <w:rPr>
          <w:spacing w:val="30"/>
        </w:rPr>
        <w:t> </w:t>
      </w:r>
      <w:r>
        <w:rPr/>
        <w:t>which make the core of</w:t>
      </w:r>
      <w:r>
        <w:rPr>
          <w:spacing w:val="80"/>
        </w:rPr>
        <w:t> </w:t>
      </w:r>
      <w:r>
        <w:rPr/>
        <w:t>the </w:t>
      </w:r>
      <w:r>
        <w:rPr>
          <w:rFonts w:ascii="LM Roman Caps 10"/>
        </w:rPr>
        <w:t>SMEPP </w:t>
      </w:r>
      <w:r>
        <w:rPr/>
        <w:t>service model.</w:t>
      </w:r>
    </w:p>
    <w:p>
      <w:pPr>
        <w:spacing w:line="216" w:lineRule="auto" w:before="82"/>
        <w:ind w:left="108" w:right="3007" w:firstLine="0"/>
        <w:jc w:val="left"/>
        <w:rPr>
          <w:sz w:val="21"/>
        </w:rPr>
      </w:pPr>
      <w:r>
        <w:rPr>
          <w:rFonts w:ascii="LM Roman 10"/>
          <w:i/>
          <w:sz w:val="21"/>
        </w:rPr>
        <w:t>peerId</w:t>
      </w:r>
      <w:r>
        <w:rPr>
          <w:rFonts w:ascii="LM Roman 10"/>
          <w:i/>
          <w:spacing w:val="-12"/>
          <w:sz w:val="21"/>
        </w:rPr>
        <w:t> </w:t>
      </w:r>
      <w:r>
        <w:rPr>
          <w:b/>
          <w:sz w:val="21"/>
        </w:rPr>
        <w:t>new</w:t>
      </w:r>
      <w:r>
        <w:rPr>
          <w:rFonts w:ascii="LM Roman 10"/>
          <w:i/>
          <w:sz w:val="21"/>
        </w:rPr>
        <w:t>(credentials?) throws</w:t>
      </w:r>
      <w:r>
        <w:rPr>
          <w:rFonts w:ascii="LM Roman 10"/>
          <w:i/>
          <w:spacing w:val="-12"/>
          <w:sz w:val="21"/>
        </w:rPr>
        <w:t> </w:t>
      </w:r>
      <w:r>
        <w:rPr>
          <w:rFonts w:ascii="LM Roman 10"/>
          <w:i/>
          <w:sz w:val="21"/>
        </w:rPr>
        <w:t>exception</w:t>
      </w:r>
      <w:r>
        <w:rPr>
          <w:rFonts w:ascii="LM Roman 10"/>
          <w:i/>
          <w:sz w:val="21"/>
        </w:rPr>
        <w:t> Exceptions:</w:t>
      </w:r>
      <w:r>
        <w:rPr>
          <w:rFonts w:ascii="LM Roman 10"/>
          <w:i/>
          <w:spacing w:val="-10"/>
          <w:sz w:val="21"/>
        </w:rPr>
        <w:t> </w:t>
      </w:r>
      <w:r>
        <w:rPr>
          <w:rFonts w:ascii="LM Roman 10"/>
          <w:i/>
          <w:sz w:val="21"/>
        </w:rPr>
        <w:t>invalidCredentials,</w:t>
      </w:r>
      <w:r>
        <w:rPr>
          <w:rFonts w:ascii="LM Roman 10"/>
          <w:i/>
          <w:spacing w:val="-19"/>
          <w:sz w:val="21"/>
        </w:rPr>
        <w:t> </w:t>
      </w:r>
      <w:r>
        <w:rPr>
          <w:rFonts w:ascii="LM Roman 10"/>
          <w:i/>
          <w:sz w:val="21"/>
        </w:rPr>
        <w:t>invalidCall</w:t>
      </w:r>
      <w:r>
        <w:rPr>
          <w:sz w:val="21"/>
        </w:rPr>
        <w:t>.</w:t>
      </w:r>
    </w:p>
    <w:p>
      <w:pPr>
        <w:pStyle w:val="BodyText"/>
        <w:spacing w:line="216" w:lineRule="auto"/>
        <w:ind w:left="108" w:right="279"/>
      </w:pPr>
      <w:r>
        <w:rPr/>
        <w:t>Programs</w:t>
      </w:r>
      <w:r>
        <w:rPr>
          <w:spacing w:val="-14"/>
        </w:rPr>
        <w:t> </w:t>
      </w:r>
      <w:r>
        <w:rPr/>
        <w:t>call</w:t>
      </w:r>
      <w:r>
        <w:rPr>
          <w:spacing w:val="-13"/>
        </w:rPr>
        <w:t> </w:t>
      </w:r>
      <w:r>
        <w:rPr/>
        <w:t>the</w:t>
      </w:r>
      <w:r>
        <w:rPr>
          <w:spacing w:val="-13"/>
        </w:rPr>
        <w:t> </w:t>
      </w:r>
      <w:r>
        <w:rPr>
          <w:rFonts w:ascii="LM Roman 10"/>
          <w:i/>
        </w:rPr>
        <w:t>new</w:t>
      </w:r>
      <w:r>
        <w:rPr>
          <w:rFonts w:ascii="LM Roman 10"/>
          <w:i/>
          <w:spacing w:val="-19"/>
        </w:rPr>
        <w:t> </w:t>
      </w:r>
      <w:r>
        <w:rPr/>
        <w:t>primitive</w:t>
      </w:r>
      <w:r>
        <w:rPr>
          <w:spacing w:val="-9"/>
        </w:rPr>
        <w:t> </w:t>
      </w:r>
      <w:r>
        <w:rPr/>
        <w:t>to</w:t>
      </w:r>
      <w:r>
        <w:rPr>
          <w:spacing w:val="-8"/>
        </w:rPr>
        <w:t> </w:t>
      </w:r>
      <w:r>
        <w:rPr/>
        <w:t>become</w:t>
      </w:r>
      <w:r>
        <w:rPr>
          <w:spacing w:val="-8"/>
        </w:rPr>
        <w:t> </w:t>
      </w:r>
      <w:r>
        <w:rPr/>
        <w:t>peers.</w:t>
      </w:r>
      <w:r>
        <w:rPr>
          <w:spacing w:val="29"/>
        </w:rPr>
        <w:t> </w:t>
      </w:r>
      <w:r>
        <w:rPr/>
        <w:t>The</w:t>
      </w:r>
      <w:r>
        <w:rPr>
          <w:spacing w:val="-8"/>
        </w:rPr>
        <w:t> </w:t>
      </w:r>
      <w:r>
        <w:rPr/>
        <w:t>optional</w:t>
      </w:r>
      <w:r>
        <w:rPr>
          <w:spacing w:val="-7"/>
        </w:rPr>
        <w:t> </w:t>
      </w:r>
      <w:r>
        <w:rPr>
          <w:rFonts w:ascii="LM Roman 10"/>
          <w:i/>
        </w:rPr>
        <w:t>credentials</w:t>
      </w:r>
      <w:r>
        <w:rPr>
          <w:rFonts w:ascii="LM Roman 10"/>
          <w:i/>
          <w:spacing w:val="-19"/>
        </w:rPr>
        <w:t> </w:t>
      </w:r>
      <w:r>
        <w:rPr/>
        <w:t>parameter serves to authenticate the peer.</w:t>
      </w:r>
      <w:r>
        <w:rPr>
          <w:spacing w:val="40"/>
        </w:rPr>
        <w:t> </w:t>
      </w:r>
      <w:r>
        <w:rPr/>
        <w:t>The first invocation of </w:t>
      </w:r>
      <w:r>
        <w:rPr>
          <w:rFonts w:ascii="LM Roman 10"/>
          <w:i/>
        </w:rPr>
        <w:t>new </w:t>
      </w:r>
      <w:r>
        <w:rPr/>
        <w:t>returns a new unique </w:t>
      </w:r>
      <w:r>
        <w:rPr>
          <w:rFonts w:ascii="LM Roman 10"/>
          <w:i/>
        </w:rPr>
        <w:t>peerId</w:t>
      </w:r>
      <w:r>
        <w:rPr>
          <w:rFonts w:ascii="LM Roman 10"/>
          <w:i/>
          <w:spacing w:val="-19"/>
        </w:rPr>
        <w:t> </w:t>
      </w:r>
      <w:r>
        <w:rPr/>
        <w:t>peer</w:t>
      </w:r>
      <w:r>
        <w:rPr>
          <w:spacing w:val="-11"/>
        </w:rPr>
        <w:t> </w:t>
      </w:r>
      <w:r>
        <w:rPr/>
        <w:t>identifier.</w:t>
      </w:r>
      <w:r>
        <w:rPr>
          <w:spacing w:val="25"/>
        </w:rPr>
        <w:t> </w:t>
      </w:r>
      <w:r>
        <w:rPr/>
        <w:t>Subsequent</w:t>
      </w:r>
      <w:r>
        <w:rPr>
          <w:spacing w:val="-1"/>
        </w:rPr>
        <w:t> </w:t>
      </w:r>
      <w:r>
        <w:rPr/>
        <w:t>invocations</w:t>
      </w:r>
      <w:r>
        <w:rPr>
          <w:spacing w:val="-2"/>
        </w:rPr>
        <w:t> </w:t>
      </w:r>
      <w:r>
        <w:rPr/>
        <w:t>to </w:t>
      </w:r>
      <w:r>
        <w:rPr>
          <w:rFonts w:ascii="LM Roman 10"/>
          <w:i/>
        </w:rPr>
        <w:t>new</w:t>
      </w:r>
      <w:r>
        <w:rPr>
          <w:rFonts w:ascii="LM Roman 10"/>
          <w:i/>
          <w:spacing w:val="-19"/>
        </w:rPr>
        <w:t> </w:t>
      </w:r>
      <w:r>
        <w:rPr/>
        <w:t>always</w:t>
      </w:r>
      <w:r>
        <w:rPr>
          <w:spacing w:val="-2"/>
        </w:rPr>
        <w:t> </w:t>
      </w:r>
      <w:r>
        <w:rPr/>
        <w:t>return</w:t>
      </w:r>
      <w:r>
        <w:rPr>
          <w:spacing w:val="-2"/>
        </w:rPr>
        <w:t> </w:t>
      </w:r>
      <w:r>
        <w:rPr/>
        <w:t>the</w:t>
      </w:r>
      <w:r>
        <w:rPr>
          <w:spacing w:val="-1"/>
        </w:rPr>
        <w:t> </w:t>
      </w:r>
      <w:r>
        <w:rPr/>
        <w:t>same</w:t>
      </w:r>
      <w:r>
        <w:rPr>
          <w:spacing w:val="-1"/>
        </w:rPr>
        <w:t> </w:t>
      </w:r>
      <w:r>
        <w:rPr>
          <w:rFonts w:ascii="LM Roman 10"/>
          <w:i/>
        </w:rPr>
        <w:t>peerId</w:t>
      </w:r>
      <w:r>
        <w:rPr/>
        <w:t>. Calls to other primitives before a call to </w:t>
      </w:r>
      <w:r>
        <w:rPr>
          <w:rFonts w:ascii="LM Roman 10"/>
          <w:i/>
        </w:rPr>
        <w:t>new </w:t>
      </w:r>
      <w:r>
        <w:rPr/>
        <w:t>raise an </w:t>
      </w:r>
      <w:r>
        <w:rPr>
          <w:rFonts w:ascii="LM Roman 10"/>
          <w:i/>
        </w:rPr>
        <w:t>invalidCall </w:t>
      </w:r>
      <w:r>
        <w:rPr/>
        <w:t>exception.</w:t>
      </w:r>
      <w:r>
        <w:rPr>
          <w:spacing w:val="40"/>
        </w:rPr>
        <w:t> </w:t>
      </w:r>
      <w:r>
        <w:rPr>
          <w:rFonts w:ascii="LM Roman 10"/>
          <w:i/>
        </w:rPr>
        <w:t>New</w:t>
      </w:r>
      <w:r>
        <w:rPr>
          <w:rFonts w:ascii="LM Roman 10"/>
          <w:i/>
        </w:rPr>
        <w:t> </w:t>
      </w:r>
      <w:r>
        <w:rPr/>
        <w:t>raises</w:t>
      </w:r>
      <w:r>
        <w:rPr>
          <w:spacing w:val="36"/>
        </w:rPr>
        <w:t> </w:t>
      </w:r>
      <w:r>
        <w:rPr/>
        <w:t>an</w:t>
      </w:r>
      <w:r>
        <w:rPr>
          <w:spacing w:val="37"/>
        </w:rPr>
        <w:t> </w:t>
      </w:r>
      <w:r>
        <w:rPr>
          <w:rFonts w:ascii="LM Roman 10"/>
          <w:i/>
        </w:rPr>
        <w:t>invalidCredentials</w:t>
      </w:r>
      <w:r>
        <w:rPr>
          <w:rFonts w:ascii="LM Roman 10"/>
          <w:i/>
          <w:spacing w:val="14"/>
        </w:rPr>
        <w:t> </w:t>
      </w:r>
      <w:r>
        <w:rPr/>
        <w:t>exception</w:t>
      </w:r>
      <w:r>
        <w:rPr>
          <w:spacing w:val="37"/>
        </w:rPr>
        <w:t> </w:t>
      </w:r>
      <w:r>
        <w:rPr/>
        <w:t>if</w:t>
      </w:r>
      <w:r>
        <w:rPr>
          <w:spacing w:val="36"/>
        </w:rPr>
        <w:t> </w:t>
      </w:r>
      <w:r>
        <w:rPr/>
        <w:t>the</w:t>
      </w:r>
      <w:r>
        <w:rPr>
          <w:spacing w:val="36"/>
        </w:rPr>
        <w:t> </w:t>
      </w:r>
      <w:r>
        <w:rPr/>
        <w:t>peer</w:t>
      </w:r>
      <w:r>
        <w:rPr>
          <w:spacing w:val="36"/>
        </w:rPr>
        <w:t> </w:t>
      </w:r>
      <w:r>
        <w:rPr/>
        <w:t>cannot</w:t>
      </w:r>
      <w:r>
        <w:rPr>
          <w:spacing w:val="37"/>
        </w:rPr>
        <w:t> </w:t>
      </w:r>
      <w:r>
        <w:rPr/>
        <w:t>be</w:t>
      </w:r>
      <w:r>
        <w:rPr>
          <w:spacing w:val="36"/>
        </w:rPr>
        <w:t> </w:t>
      </w:r>
      <w:r>
        <w:rPr/>
        <w:t>authenticated.</w:t>
      </w:r>
      <w:r>
        <w:rPr>
          <w:spacing w:val="76"/>
          <w:w w:val="150"/>
        </w:rPr>
        <w:t> </w:t>
      </w:r>
      <w:r>
        <w:rPr>
          <w:spacing w:val="-2"/>
        </w:rPr>
        <w:t>Since</w:t>
      </w:r>
    </w:p>
    <w:p>
      <w:pPr>
        <w:pStyle w:val="BodyText"/>
        <w:spacing w:line="216" w:lineRule="auto" w:before="36"/>
        <w:ind w:left="108" w:right="281"/>
      </w:pPr>
      <w:r>
        <w:rPr/>
        <w:t>peers are service containers, services are not allowed to generate (fork) new peers, hence they cannot call the </w:t>
      </w:r>
      <w:r>
        <w:rPr>
          <w:rFonts w:ascii="LM Roman 10"/>
          <w:i/>
        </w:rPr>
        <w:t>new </w:t>
      </w:r>
      <w:r>
        <w:rPr/>
        <w:t>primitive.</w:t>
      </w:r>
      <w:r>
        <w:rPr>
          <w:spacing w:val="40"/>
        </w:rPr>
        <w:t> </w:t>
      </w:r>
      <w:r>
        <w:rPr/>
        <w:t>Consequently, service calls to the </w:t>
      </w:r>
      <w:r>
        <w:rPr>
          <w:rFonts w:ascii="LM Roman 10"/>
          <w:i/>
        </w:rPr>
        <w:t>new</w:t>
      </w:r>
      <w:r>
        <w:rPr>
          <w:rFonts w:ascii="LM Roman 10"/>
          <w:i/>
        </w:rPr>
        <w:t> </w:t>
      </w:r>
      <w:r>
        <w:rPr/>
        <w:t>primitive raise </w:t>
      </w:r>
      <w:r>
        <w:rPr>
          <w:rFonts w:ascii="LM Roman 10"/>
          <w:i/>
        </w:rPr>
        <w:t>invalidCall </w:t>
      </w:r>
      <w:r>
        <w:rPr/>
        <w:t>exceptions.</w:t>
      </w:r>
    </w:p>
    <w:p>
      <w:pPr>
        <w:spacing w:line="216" w:lineRule="auto" w:before="87"/>
        <w:ind w:left="108" w:right="1804" w:firstLine="0"/>
        <w:jc w:val="left"/>
        <w:rPr>
          <w:sz w:val="21"/>
        </w:rPr>
      </w:pPr>
      <w:r>
        <w:rPr>
          <w:rFonts w:ascii="LM Roman 10"/>
          <w:i/>
          <w:sz w:val="21"/>
        </w:rPr>
        <w:t>groupId</w:t>
      </w:r>
      <w:r>
        <w:rPr>
          <w:rFonts w:ascii="LM Roman 10"/>
          <w:i/>
          <w:spacing w:val="-19"/>
          <w:sz w:val="21"/>
        </w:rPr>
        <w:t> </w:t>
      </w:r>
      <w:r>
        <w:rPr>
          <w:b/>
          <w:sz w:val="21"/>
        </w:rPr>
        <w:t>createGroup</w:t>
      </w:r>
      <w:r>
        <w:rPr>
          <w:rFonts w:ascii="LM Roman 10"/>
          <w:i/>
          <w:sz w:val="21"/>
        </w:rPr>
        <w:t>(securityLevel?)</w:t>
      </w:r>
      <w:r>
        <w:rPr>
          <w:rFonts w:ascii="LM Roman 10"/>
          <w:i/>
          <w:spacing w:val="-13"/>
          <w:sz w:val="21"/>
        </w:rPr>
        <w:t> </w:t>
      </w:r>
      <w:r>
        <w:rPr>
          <w:rFonts w:ascii="LM Roman 10"/>
          <w:i/>
          <w:sz w:val="21"/>
        </w:rPr>
        <w:t>throws</w:t>
      </w:r>
      <w:r>
        <w:rPr>
          <w:rFonts w:ascii="LM Roman 10"/>
          <w:i/>
          <w:spacing w:val="-19"/>
          <w:sz w:val="21"/>
        </w:rPr>
        <w:t> </w:t>
      </w:r>
      <w:r>
        <w:rPr>
          <w:rFonts w:ascii="LM Roman 10"/>
          <w:i/>
          <w:sz w:val="21"/>
        </w:rPr>
        <w:t>exception</w:t>
      </w:r>
      <w:r>
        <w:rPr>
          <w:rFonts w:ascii="LM Roman 10"/>
          <w:i/>
          <w:sz w:val="21"/>
        </w:rPr>
        <w:t> Exceptions: permissionDenied, invalidCall</w:t>
      </w:r>
      <w:r>
        <w:rPr>
          <w:sz w:val="21"/>
        </w:rPr>
        <w:t>.</w:t>
      </w:r>
    </w:p>
    <w:p>
      <w:pPr>
        <w:spacing w:line="257" w:lineRule="exact" w:before="0"/>
        <w:ind w:left="108" w:right="0" w:hanging="1"/>
        <w:jc w:val="both"/>
        <w:rPr>
          <w:rFonts w:ascii="LM Roman 10"/>
          <w:i/>
          <w:sz w:val="21"/>
        </w:rPr>
      </w:pPr>
      <w:r>
        <w:rPr>
          <w:sz w:val="21"/>
        </w:rPr>
        <w:t>Peers</w:t>
      </w:r>
      <w:r>
        <w:rPr>
          <w:spacing w:val="13"/>
          <w:sz w:val="21"/>
        </w:rPr>
        <w:t> </w:t>
      </w:r>
      <w:r>
        <w:rPr>
          <w:sz w:val="21"/>
        </w:rPr>
        <w:t>call</w:t>
      </w:r>
      <w:r>
        <w:rPr>
          <w:spacing w:val="14"/>
          <w:sz w:val="21"/>
        </w:rPr>
        <w:t> </w:t>
      </w:r>
      <w:r>
        <w:rPr>
          <w:rFonts w:ascii="LM Roman 10"/>
          <w:i/>
          <w:sz w:val="21"/>
        </w:rPr>
        <w:t>createGroup</w:t>
      </w:r>
      <w:r>
        <w:rPr>
          <w:rFonts w:ascii="LM Roman 10"/>
          <w:i/>
          <w:spacing w:val="-8"/>
          <w:sz w:val="21"/>
        </w:rPr>
        <w:t> </w:t>
      </w:r>
      <w:r>
        <w:rPr>
          <w:sz w:val="21"/>
        </w:rPr>
        <w:t>to</w:t>
      </w:r>
      <w:r>
        <w:rPr>
          <w:spacing w:val="12"/>
          <w:sz w:val="21"/>
        </w:rPr>
        <w:t> </w:t>
      </w:r>
      <w:r>
        <w:rPr>
          <w:sz w:val="21"/>
        </w:rPr>
        <w:t>start</w:t>
      </w:r>
      <w:r>
        <w:rPr>
          <w:spacing w:val="14"/>
          <w:sz w:val="21"/>
        </w:rPr>
        <w:t> </w:t>
      </w:r>
      <w:r>
        <w:rPr>
          <w:sz w:val="21"/>
        </w:rPr>
        <w:t>a</w:t>
      </w:r>
      <w:r>
        <w:rPr>
          <w:spacing w:val="14"/>
          <w:sz w:val="21"/>
        </w:rPr>
        <w:t> </w:t>
      </w:r>
      <w:r>
        <w:rPr>
          <w:sz w:val="21"/>
        </w:rPr>
        <w:t>new</w:t>
      </w:r>
      <w:r>
        <w:rPr>
          <w:spacing w:val="13"/>
          <w:sz w:val="21"/>
        </w:rPr>
        <w:t> </w:t>
      </w:r>
      <w:r>
        <w:rPr>
          <w:sz w:val="21"/>
        </w:rPr>
        <w:t>peer</w:t>
      </w:r>
      <w:r>
        <w:rPr>
          <w:spacing w:val="14"/>
          <w:sz w:val="21"/>
        </w:rPr>
        <w:t> </w:t>
      </w:r>
      <w:r>
        <w:rPr>
          <w:sz w:val="21"/>
        </w:rPr>
        <w:t>group</w:t>
      </w:r>
      <w:r>
        <w:rPr>
          <w:spacing w:val="13"/>
          <w:sz w:val="21"/>
        </w:rPr>
        <w:t> </w:t>
      </w:r>
      <w:r>
        <w:rPr>
          <w:sz w:val="21"/>
        </w:rPr>
        <w:t>with</w:t>
      </w:r>
      <w:r>
        <w:rPr>
          <w:spacing w:val="13"/>
          <w:sz w:val="21"/>
        </w:rPr>
        <w:t> </w:t>
      </w:r>
      <w:r>
        <w:rPr>
          <w:sz w:val="21"/>
        </w:rPr>
        <w:t>a</w:t>
      </w:r>
      <w:r>
        <w:rPr>
          <w:spacing w:val="13"/>
          <w:sz w:val="21"/>
        </w:rPr>
        <w:t> </w:t>
      </w:r>
      <w:r>
        <w:rPr>
          <w:sz w:val="21"/>
        </w:rPr>
        <w:t>desired</w:t>
      </w:r>
      <w:r>
        <w:rPr>
          <w:spacing w:val="15"/>
          <w:sz w:val="21"/>
        </w:rPr>
        <w:t> </w:t>
      </w:r>
      <w:r>
        <w:rPr>
          <w:rFonts w:ascii="LM Roman 10"/>
          <w:i/>
          <w:sz w:val="21"/>
        </w:rPr>
        <w:t>securityLevel</w:t>
      </w:r>
      <w:r>
        <w:rPr>
          <w:sz w:val="21"/>
        </w:rPr>
        <w:t>.</w:t>
      </w:r>
      <w:r>
        <w:rPr>
          <w:spacing w:val="37"/>
          <w:sz w:val="21"/>
        </w:rPr>
        <w:t> </w:t>
      </w:r>
      <w:r>
        <w:rPr>
          <w:rFonts w:ascii="LM Roman 10"/>
          <w:i/>
          <w:spacing w:val="-4"/>
          <w:sz w:val="21"/>
        </w:rPr>
        <w:t>Cre-</w:t>
      </w:r>
    </w:p>
    <w:p>
      <w:pPr>
        <w:pStyle w:val="BodyText"/>
        <w:spacing w:line="266" w:lineRule="exact" w:before="8"/>
        <w:ind w:left="108" w:right="281" w:hanging="1"/>
      </w:pPr>
      <w:r>
        <w:rPr>
          <w:rFonts w:ascii="LM Roman 10"/>
          <w:i/>
        </w:rPr>
        <w:t>ateGroup</w:t>
      </w:r>
      <w:r>
        <w:rPr>
          <w:rFonts w:ascii="LM Roman 10"/>
          <w:i/>
          <w:spacing w:val="-10"/>
        </w:rPr>
        <w:t> </w:t>
      </w:r>
      <w:r>
        <w:rPr/>
        <w:t>returns a new unique </w:t>
      </w:r>
      <w:r>
        <w:rPr>
          <w:rFonts w:ascii="LM Roman 10"/>
          <w:i/>
        </w:rPr>
        <w:t>groupId</w:t>
      </w:r>
      <w:r>
        <w:rPr>
          <w:rFonts w:ascii="LM Roman 10"/>
          <w:i/>
          <w:spacing w:val="-10"/>
        </w:rPr>
        <w:t> </w:t>
      </w:r>
      <w:r>
        <w:rPr/>
        <w:t>group identifier.</w:t>
      </w:r>
      <w:r>
        <w:rPr>
          <w:spacing w:val="35"/>
        </w:rPr>
        <w:t> </w:t>
      </w:r>
      <w:r>
        <w:rPr/>
        <w:t>The group lasts as long as</w:t>
      </w:r>
      <w:r>
        <w:rPr>
          <w:spacing w:val="40"/>
        </w:rPr>
        <w:t> </w:t>
      </w:r>
      <w:r>
        <w:rPr/>
        <w:t>it</w:t>
      </w:r>
      <w:r>
        <w:rPr>
          <w:spacing w:val="16"/>
        </w:rPr>
        <w:t> </w:t>
      </w:r>
      <w:r>
        <w:rPr/>
        <w:t>contains</w:t>
      </w:r>
      <w:r>
        <w:rPr>
          <w:spacing w:val="17"/>
        </w:rPr>
        <w:t> </w:t>
      </w:r>
      <w:r>
        <w:rPr/>
        <w:t>at</w:t>
      </w:r>
      <w:r>
        <w:rPr>
          <w:spacing w:val="16"/>
        </w:rPr>
        <w:t> </w:t>
      </w:r>
      <w:r>
        <w:rPr/>
        <w:t>least</w:t>
      </w:r>
      <w:r>
        <w:rPr>
          <w:spacing w:val="17"/>
        </w:rPr>
        <w:t> </w:t>
      </w:r>
      <w:r>
        <w:rPr/>
        <w:t>one</w:t>
      </w:r>
      <w:r>
        <w:rPr>
          <w:spacing w:val="16"/>
        </w:rPr>
        <w:t> </w:t>
      </w:r>
      <w:r>
        <w:rPr/>
        <w:t>member.</w:t>
      </w:r>
      <w:r>
        <w:rPr>
          <w:spacing w:val="42"/>
        </w:rPr>
        <w:t> </w:t>
      </w:r>
      <w:r>
        <w:rPr/>
        <w:t>For</w:t>
      </w:r>
      <w:r>
        <w:rPr>
          <w:spacing w:val="16"/>
        </w:rPr>
        <w:t> </w:t>
      </w:r>
      <w:r>
        <w:rPr/>
        <w:t>each</w:t>
      </w:r>
      <w:r>
        <w:rPr>
          <w:spacing w:val="17"/>
        </w:rPr>
        <w:t> </w:t>
      </w:r>
      <w:r>
        <w:rPr/>
        <w:t>freshly</w:t>
      </w:r>
      <w:r>
        <w:rPr>
          <w:spacing w:val="17"/>
        </w:rPr>
        <w:t> </w:t>
      </w:r>
      <w:r>
        <w:rPr/>
        <w:t>created</w:t>
      </w:r>
      <w:r>
        <w:rPr>
          <w:spacing w:val="16"/>
        </w:rPr>
        <w:t> </w:t>
      </w:r>
      <w:r>
        <w:rPr/>
        <w:t>group</w:t>
      </w:r>
      <w:r>
        <w:rPr>
          <w:spacing w:val="17"/>
        </w:rPr>
        <w:t> </w:t>
      </w:r>
      <w:r>
        <w:rPr/>
        <w:t>its</w:t>
      </w:r>
      <w:r>
        <w:rPr>
          <w:spacing w:val="16"/>
        </w:rPr>
        <w:t> </w:t>
      </w:r>
      <w:r>
        <w:rPr/>
        <w:t>list</w:t>
      </w:r>
      <w:r>
        <w:rPr>
          <w:spacing w:val="17"/>
        </w:rPr>
        <w:t> </w:t>
      </w:r>
      <w:r>
        <w:rPr/>
        <w:t>of</w:t>
      </w:r>
      <w:r>
        <w:rPr>
          <w:spacing w:val="16"/>
        </w:rPr>
        <w:t> </w:t>
      </w:r>
      <w:r>
        <w:rPr>
          <w:spacing w:val="-2"/>
        </w:rPr>
        <w:t>members</w:t>
      </w:r>
    </w:p>
    <w:p>
      <w:pPr>
        <w:spacing w:after="0" w:line="266" w:lineRule="exact"/>
        <w:sectPr>
          <w:pgSz w:w="9360" w:h="13610"/>
          <w:pgMar w:header="860" w:footer="0" w:top="1060" w:bottom="280" w:left="680" w:right="620"/>
        </w:sectPr>
      </w:pPr>
    </w:p>
    <w:p>
      <w:pPr>
        <w:spacing w:line="266" w:lineRule="exact" w:before="131"/>
        <w:ind w:left="221" w:right="167" w:firstLine="0"/>
        <w:jc w:val="both"/>
        <w:rPr>
          <w:sz w:val="21"/>
        </w:rPr>
      </w:pPr>
      <w:bookmarkStart w:name="_bookmark5" w:id="11"/>
      <w:bookmarkEnd w:id="11"/>
      <w:r>
        <w:rPr/>
      </w:r>
      <w:r>
        <w:rPr>
          <w:sz w:val="21"/>
        </w:rPr>
        <w:t>contains</w:t>
      </w:r>
      <w:r>
        <w:rPr>
          <w:spacing w:val="21"/>
          <w:sz w:val="21"/>
        </w:rPr>
        <w:t> </w:t>
      </w:r>
      <w:r>
        <w:rPr>
          <w:sz w:val="21"/>
        </w:rPr>
        <w:t>only</w:t>
      </w:r>
      <w:r>
        <w:rPr>
          <w:spacing w:val="21"/>
          <w:sz w:val="21"/>
        </w:rPr>
        <w:t> </w:t>
      </w:r>
      <w:r>
        <w:rPr>
          <w:sz w:val="21"/>
        </w:rPr>
        <w:t>the</w:t>
      </w:r>
      <w:r>
        <w:rPr>
          <w:spacing w:val="21"/>
          <w:sz w:val="21"/>
        </w:rPr>
        <w:t> </w:t>
      </w:r>
      <w:r>
        <w:rPr>
          <w:sz w:val="21"/>
        </w:rPr>
        <w:t>group</w:t>
      </w:r>
      <w:r>
        <w:rPr>
          <w:spacing w:val="21"/>
          <w:sz w:val="21"/>
        </w:rPr>
        <w:t> </w:t>
      </w:r>
      <w:r>
        <w:rPr>
          <w:sz w:val="21"/>
        </w:rPr>
        <w:t>creator.</w:t>
      </w:r>
      <w:r>
        <w:rPr>
          <w:spacing w:val="40"/>
          <w:sz w:val="21"/>
        </w:rPr>
        <w:t> </w:t>
      </w:r>
      <w:r>
        <w:rPr>
          <w:sz w:val="21"/>
        </w:rPr>
        <w:t>If</w:t>
      </w:r>
      <w:r>
        <w:rPr>
          <w:spacing w:val="21"/>
          <w:sz w:val="21"/>
        </w:rPr>
        <w:t> </w:t>
      </w:r>
      <w:r>
        <w:rPr>
          <w:sz w:val="21"/>
        </w:rPr>
        <w:t>a</w:t>
      </w:r>
      <w:r>
        <w:rPr>
          <w:spacing w:val="21"/>
          <w:sz w:val="21"/>
        </w:rPr>
        <w:t> </w:t>
      </w:r>
      <w:r>
        <w:rPr>
          <w:sz w:val="21"/>
        </w:rPr>
        <w:t>peer</w:t>
      </w:r>
      <w:r>
        <w:rPr>
          <w:spacing w:val="21"/>
          <w:sz w:val="21"/>
        </w:rPr>
        <w:t> </w:t>
      </w:r>
      <w:r>
        <w:rPr>
          <w:sz w:val="21"/>
        </w:rPr>
        <w:t>is</w:t>
      </w:r>
      <w:r>
        <w:rPr>
          <w:spacing w:val="21"/>
          <w:sz w:val="21"/>
        </w:rPr>
        <w:t> </w:t>
      </w:r>
      <w:r>
        <w:rPr>
          <w:sz w:val="21"/>
        </w:rPr>
        <w:t>not</w:t>
      </w:r>
      <w:r>
        <w:rPr>
          <w:spacing w:val="21"/>
          <w:sz w:val="21"/>
        </w:rPr>
        <w:t> </w:t>
      </w:r>
      <w:r>
        <w:rPr>
          <w:sz w:val="21"/>
        </w:rPr>
        <w:t>be</w:t>
      </w:r>
      <w:r>
        <w:rPr>
          <w:spacing w:val="21"/>
          <w:sz w:val="21"/>
        </w:rPr>
        <w:t> </w:t>
      </w:r>
      <w:r>
        <w:rPr>
          <w:sz w:val="21"/>
        </w:rPr>
        <w:t>allowed</w:t>
      </w:r>
      <w:r>
        <w:rPr>
          <w:spacing w:val="21"/>
          <w:sz w:val="21"/>
        </w:rPr>
        <w:t> </w:t>
      </w:r>
      <w:r>
        <w:rPr>
          <w:sz w:val="21"/>
        </w:rPr>
        <w:t>to</w:t>
      </w:r>
      <w:r>
        <w:rPr>
          <w:spacing w:val="21"/>
          <w:sz w:val="21"/>
        </w:rPr>
        <w:t> </w:t>
      </w:r>
      <w:r>
        <w:rPr>
          <w:sz w:val="21"/>
        </w:rPr>
        <w:t>create</w:t>
      </w:r>
      <w:r>
        <w:rPr>
          <w:spacing w:val="21"/>
          <w:sz w:val="21"/>
        </w:rPr>
        <w:t> </w:t>
      </w:r>
      <w:r>
        <w:rPr>
          <w:sz w:val="21"/>
        </w:rPr>
        <w:t>a</w:t>
      </w:r>
      <w:r>
        <w:rPr>
          <w:spacing w:val="21"/>
          <w:sz w:val="21"/>
        </w:rPr>
        <w:t> </w:t>
      </w:r>
      <w:r>
        <w:rPr>
          <w:sz w:val="21"/>
        </w:rPr>
        <w:t>group</w:t>
      </w:r>
      <w:r>
        <w:rPr>
          <w:spacing w:val="21"/>
          <w:sz w:val="21"/>
        </w:rPr>
        <w:t> </w:t>
      </w:r>
      <w:r>
        <w:rPr>
          <w:sz w:val="21"/>
        </w:rPr>
        <w:t>with a specified </w:t>
      </w:r>
      <w:r>
        <w:rPr>
          <w:rFonts w:ascii="LM Roman 10"/>
          <w:i/>
          <w:sz w:val="21"/>
        </w:rPr>
        <w:t>securityLevel</w:t>
      </w:r>
      <w:r>
        <w:rPr>
          <w:sz w:val="21"/>
        </w:rPr>
        <w:t>,</w:t>
      </w:r>
      <w:r>
        <w:rPr>
          <w:spacing w:val="-2"/>
          <w:sz w:val="21"/>
        </w:rPr>
        <w:t> </w:t>
      </w:r>
      <w:r>
        <w:rPr>
          <w:sz w:val="21"/>
        </w:rPr>
        <w:t>a </w:t>
      </w:r>
      <w:r>
        <w:rPr>
          <w:rFonts w:ascii="LM Roman 10"/>
          <w:i/>
          <w:sz w:val="21"/>
        </w:rPr>
        <w:t>permissionDenied </w:t>
      </w:r>
      <w:r>
        <w:rPr>
          <w:sz w:val="21"/>
        </w:rPr>
        <w:t>exception is raised.</w:t>
      </w:r>
      <w:r>
        <w:rPr>
          <w:spacing w:val="40"/>
          <w:sz w:val="21"/>
        </w:rPr>
        <w:t> </w:t>
      </w:r>
      <w:r>
        <w:rPr>
          <w:sz w:val="21"/>
        </w:rPr>
        <w:t>Note also that a peer</w:t>
      </w:r>
      <w:r>
        <w:rPr>
          <w:spacing w:val="-3"/>
          <w:sz w:val="21"/>
        </w:rPr>
        <w:t> </w:t>
      </w:r>
      <w:r>
        <w:rPr>
          <w:sz w:val="21"/>
        </w:rPr>
        <w:t>service</w:t>
      </w:r>
      <w:r>
        <w:rPr>
          <w:spacing w:val="-14"/>
          <w:sz w:val="21"/>
        </w:rPr>
        <w:t> </w:t>
      </w:r>
      <w:hyperlink w:history="true" w:anchor="_bookmark6">
        <w:r>
          <w:rPr>
            <w:rFonts w:ascii="LM Mono Prop 10"/>
            <w:color w:val="0000FF"/>
            <w:position w:val="8"/>
            <w:sz w:val="15"/>
          </w:rPr>
          <w:t>2</w:t>
        </w:r>
      </w:hyperlink>
      <w:r>
        <w:rPr>
          <w:rFonts w:ascii="LM Mono Prop 10"/>
          <w:color w:val="0000FF"/>
          <w:spacing w:val="40"/>
          <w:position w:val="8"/>
          <w:sz w:val="15"/>
        </w:rPr>
        <w:t> </w:t>
      </w:r>
      <w:r>
        <w:rPr>
          <w:sz w:val="21"/>
        </w:rPr>
        <w:t>is not allowed to use the </w:t>
      </w:r>
      <w:r>
        <w:rPr>
          <w:rFonts w:ascii="LM Roman 10"/>
          <w:i/>
          <w:sz w:val="21"/>
        </w:rPr>
        <w:t>createGroup</w:t>
      </w:r>
      <w:r>
        <w:rPr>
          <w:rFonts w:ascii="LM Roman 10"/>
          <w:i/>
          <w:spacing w:val="-18"/>
          <w:sz w:val="21"/>
        </w:rPr>
        <w:t> </w:t>
      </w:r>
      <w:r>
        <w:rPr>
          <w:sz w:val="21"/>
        </w:rPr>
        <w:t>primitive, because this may lead to exposing other services of the respective peer as group services.</w:t>
      </w:r>
      <w:r>
        <w:rPr>
          <w:spacing w:val="40"/>
          <w:sz w:val="21"/>
        </w:rPr>
        <w:t> </w:t>
      </w:r>
      <w:r>
        <w:rPr>
          <w:sz w:val="21"/>
        </w:rPr>
        <w:t>Consequently, service calls to </w:t>
      </w:r>
      <w:r>
        <w:rPr>
          <w:rFonts w:ascii="LM Roman 10"/>
          <w:i/>
          <w:sz w:val="21"/>
        </w:rPr>
        <w:t>createGroup </w:t>
      </w:r>
      <w:r>
        <w:rPr>
          <w:sz w:val="21"/>
        </w:rPr>
        <w:t>raise </w:t>
      </w:r>
      <w:r>
        <w:rPr>
          <w:rFonts w:ascii="LM Roman 10"/>
          <w:i/>
          <w:sz w:val="21"/>
        </w:rPr>
        <w:t>invalidCall</w:t>
      </w:r>
      <w:r>
        <w:rPr>
          <w:rFonts w:ascii="LM Roman 10"/>
          <w:i/>
          <w:spacing w:val="-2"/>
          <w:sz w:val="21"/>
        </w:rPr>
        <w:t> </w:t>
      </w:r>
      <w:r>
        <w:rPr>
          <w:sz w:val="21"/>
        </w:rPr>
        <w:t>exceptions.</w:t>
      </w:r>
      <w:r>
        <w:rPr>
          <w:spacing w:val="40"/>
          <w:sz w:val="21"/>
        </w:rPr>
        <w:t> </w:t>
      </w:r>
      <w:r>
        <w:rPr>
          <w:sz w:val="21"/>
        </w:rPr>
        <w:t>For similar reasons, </w:t>
      </w:r>
      <w:r>
        <w:rPr>
          <w:rFonts w:ascii="LM Roman 10"/>
          <w:i/>
          <w:sz w:val="21"/>
        </w:rPr>
        <w:t>join-</w:t>
      </w:r>
      <w:r>
        <w:rPr>
          <w:rFonts w:ascii="LM Roman 10"/>
          <w:i/>
          <w:sz w:val="21"/>
        </w:rPr>
        <w:t> Group</w:t>
      </w:r>
      <w:r>
        <w:rPr>
          <w:sz w:val="21"/>
        </w:rPr>
        <w:t>, </w:t>
      </w:r>
      <w:r>
        <w:rPr>
          <w:rFonts w:ascii="LM Roman 10"/>
          <w:i/>
          <w:sz w:val="21"/>
        </w:rPr>
        <w:t>leaveGroup</w:t>
      </w:r>
      <w:r>
        <w:rPr>
          <w:sz w:val="21"/>
        </w:rPr>
        <w:t>, </w:t>
      </w:r>
      <w:r>
        <w:rPr>
          <w:rFonts w:ascii="LM Roman 10"/>
          <w:i/>
          <w:sz w:val="21"/>
        </w:rPr>
        <w:t>publish</w:t>
      </w:r>
      <w:r>
        <w:rPr>
          <w:sz w:val="21"/>
        </w:rPr>
        <w:t>, and </w:t>
      </w:r>
      <w:r>
        <w:rPr>
          <w:rFonts w:ascii="LM Roman 10"/>
          <w:i/>
          <w:sz w:val="21"/>
        </w:rPr>
        <w:t>unpublish </w:t>
      </w:r>
      <w:r>
        <w:rPr>
          <w:sz w:val="21"/>
        </w:rPr>
        <w:t>(see below) raise </w:t>
      </w:r>
      <w:r>
        <w:rPr>
          <w:rFonts w:ascii="LM Roman 10"/>
          <w:i/>
          <w:sz w:val="21"/>
        </w:rPr>
        <w:t>invalidCall </w:t>
      </w:r>
      <w:r>
        <w:rPr>
          <w:sz w:val="21"/>
        </w:rPr>
        <w:t>exceptions when called by services.</w:t>
      </w:r>
    </w:p>
    <w:p>
      <w:pPr>
        <w:spacing w:line="216" w:lineRule="auto" w:before="90"/>
        <w:ind w:left="221" w:right="1804" w:firstLine="0"/>
        <w:jc w:val="left"/>
        <w:rPr>
          <w:sz w:val="21"/>
        </w:rPr>
      </w:pPr>
      <w:r>
        <w:rPr>
          <w:rFonts w:ascii="LM Roman 10"/>
          <w:i/>
          <w:sz w:val="21"/>
        </w:rPr>
        <w:t>void</w:t>
      </w:r>
      <w:r>
        <w:rPr>
          <w:rFonts w:ascii="LM Roman 10"/>
          <w:i/>
          <w:spacing w:val="-19"/>
          <w:sz w:val="21"/>
        </w:rPr>
        <w:t> </w:t>
      </w:r>
      <w:r>
        <w:rPr>
          <w:b/>
          <w:sz w:val="21"/>
        </w:rPr>
        <w:t>joinGroup</w:t>
      </w:r>
      <w:r>
        <w:rPr>
          <w:rFonts w:ascii="LM Roman 10"/>
          <w:i/>
          <w:sz w:val="21"/>
        </w:rPr>
        <w:t>(groupId,</w:t>
      </w:r>
      <w:r>
        <w:rPr>
          <w:rFonts w:ascii="LM Roman 10"/>
          <w:i/>
          <w:spacing w:val="-18"/>
          <w:sz w:val="21"/>
        </w:rPr>
        <w:t> </w:t>
      </w:r>
      <w:r>
        <w:rPr>
          <w:rFonts w:ascii="LM Roman 10"/>
          <w:i/>
          <w:sz w:val="21"/>
        </w:rPr>
        <w:t>credentials?)</w:t>
      </w:r>
      <w:r>
        <w:rPr>
          <w:rFonts w:ascii="LM Roman 10"/>
          <w:i/>
          <w:spacing w:val="-3"/>
          <w:sz w:val="21"/>
        </w:rPr>
        <w:t> </w:t>
      </w:r>
      <w:r>
        <w:rPr>
          <w:rFonts w:ascii="LM Roman 10"/>
          <w:i/>
          <w:sz w:val="21"/>
        </w:rPr>
        <w:t>throws</w:t>
      </w:r>
      <w:r>
        <w:rPr>
          <w:rFonts w:ascii="LM Roman 10"/>
          <w:i/>
          <w:spacing w:val="-19"/>
          <w:sz w:val="21"/>
        </w:rPr>
        <w:t> </w:t>
      </w:r>
      <w:r>
        <w:rPr>
          <w:rFonts w:ascii="LM Roman 10"/>
          <w:i/>
          <w:sz w:val="21"/>
        </w:rPr>
        <w:t>exception</w:t>
      </w:r>
      <w:r>
        <w:rPr>
          <w:rFonts w:ascii="LM Roman 10"/>
          <w:i/>
          <w:sz w:val="21"/>
        </w:rPr>
        <w:t> Exceptions: accessDenied, invalidGroupId, invalidCall</w:t>
      </w:r>
      <w:r>
        <w:rPr>
          <w:sz w:val="21"/>
        </w:rPr>
        <w:t>.</w:t>
      </w:r>
    </w:p>
    <w:p>
      <w:pPr>
        <w:pStyle w:val="BodyText"/>
        <w:spacing w:line="216" w:lineRule="auto"/>
        <w:ind w:left="221" w:right="166"/>
      </w:pPr>
      <w:r>
        <w:rPr/>
        <w:t>Peers use the </w:t>
      </w:r>
      <w:r>
        <w:rPr>
          <w:rFonts w:ascii="LM Roman 10"/>
          <w:i/>
        </w:rPr>
        <w:t>joinGroup </w:t>
      </w:r>
      <w:r>
        <w:rPr/>
        <w:t>primitive to enter a group (viz., to become members of a group).</w:t>
      </w:r>
      <w:r>
        <w:rPr>
          <w:spacing w:val="17"/>
        </w:rPr>
        <w:t> </w:t>
      </w:r>
      <w:r>
        <w:rPr/>
        <w:t>The</w:t>
      </w:r>
      <w:r>
        <w:rPr>
          <w:spacing w:val="-7"/>
        </w:rPr>
        <w:t> </w:t>
      </w:r>
      <w:r>
        <w:rPr>
          <w:rFonts w:ascii="LM Roman 10"/>
          <w:i/>
        </w:rPr>
        <w:t>groupId</w:t>
      </w:r>
      <w:r>
        <w:rPr>
          <w:rFonts w:ascii="LM Roman 10"/>
          <w:i/>
          <w:spacing w:val="-26"/>
        </w:rPr>
        <w:t> </w:t>
      </w:r>
      <w:r>
        <w:rPr/>
        <w:t>specifies</w:t>
      </w:r>
      <w:r>
        <w:rPr>
          <w:spacing w:val="-7"/>
        </w:rPr>
        <w:t> </w:t>
      </w:r>
      <w:r>
        <w:rPr/>
        <w:t>the</w:t>
      </w:r>
      <w:r>
        <w:rPr>
          <w:spacing w:val="-7"/>
        </w:rPr>
        <w:t> </w:t>
      </w:r>
      <w:r>
        <w:rPr/>
        <w:t>group</w:t>
      </w:r>
      <w:r>
        <w:rPr>
          <w:spacing w:val="-7"/>
        </w:rPr>
        <w:t> </w:t>
      </w:r>
      <w:r>
        <w:rPr/>
        <w:t>to</w:t>
      </w:r>
      <w:r>
        <w:rPr>
          <w:spacing w:val="-8"/>
        </w:rPr>
        <w:t> </w:t>
      </w:r>
      <w:r>
        <w:rPr/>
        <w:t>join,</w:t>
      </w:r>
      <w:r>
        <w:rPr>
          <w:spacing w:val="-4"/>
        </w:rPr>
        <w:t> </w:t>
      </w:r>
      <w:r>
        <w:rPr/>
        <w:t>while</w:t>
      </w:r>
      <w:r>
        <w:rPr>
          <w:spacing w:val="-8"/>
        </w:rPr>
        <w:t> </w:t>
      </w:r>
      <w:r>
        <w:rPr/>
        <w:t>the</w:t>
      </w:r>
      <w:r>
        <w:rPr>
          <w:spacing w:val="-6"/>
        </w:rPr>
        <w:t> </w:t>
      </w:r>
      <w:r>
        <w:rPr>
          <w:rFonts w:ascii="LM Roman 10"/>
          <w:i/>
        </w:rPr>
        <w:t>credentials</w:t>
      </w:r>
      <w:r>
        <w:rPr>
          <w:rFonts w:ascii="LM Roman 10"/>
          <w:i/>
          <w:spacing w:val="-27"/>
        </w:rPr>
        <w:t> </w:t>
      </w:r>
      <w:r>
        <w:rPr/>
        <w:t>serve</w:t>
      </w:r>
      <w:r>
        <w:rPr>
          <w:spacing w:val="-7"/>
        </w:rPr>
        <w:t> </w:t>
      </w:r>
      <w:r>
        <w:rPr/>
        <w:t>to</w:t>
      </w:r>
      <w:r>
        <w:rPr>
          <w:spacing w:val="-7"/>
        </w:rPr>
        <w:t> </w:t>
      </w:r>
      <w:r>
        <w:rPr>
          <w:spacing w:val="-2"/>
        </w:rPr>
        <w:t>validate</w:t>
      </w:r>
    </w:p>
    <w:p>
      <w:pPr>
        <w:pStyle w:val="BodyText"/>
        <w:spacing w:line="237" w:lineRule="auto" w:before="22"/>
        <w:ind w:left="221" w:right="166"/>
      </w:pPr>
      <w:r>
        <w:rPr/>
        <w:t>the</w:t>
      </w:r>
      <w:r>
        <w:rPr>
          <w:spacing w:val="28"/>
        </w:rPr>
        <w:t> </w:t>
      </w:r>
      <w:r>
        <w:rPr/>
        <w:t>peer,</w:t>
      </w:r>
      <w:r>
        <w:rPr>
          <w:spacing w:val="30"/>
        </w:rPr>
        <w:t> </w:t>
      </w:r>
      <w:r>
        <w:rPr/>
        <w:t>that</w:t>
      </w:r>
      <w:r>
        <w:rPr>
          <w:spacing w:val="28"/>
        </w:rPr>
        <w:t> </w:t>
      </w:r>
      <w:r>
        <w:rPr/>
        <w:t>is,</w:t>
      </w:r>
      <w:r>
        <w:rPr>
          <w:spacing w:val="30"/>
        </w:rPr>
        <w:t> </w:t>
      </w:r>
      <w:r>
        <w:rPr/>
        <w:t>to</w:t>
      </w:r>
      <w:r>
        <w:rPr>
          <w:spacing w:val="28"/>
        </w:rPr>
        <w:t> </w:t>
      </w:r>
      <w:r>
        <w:rPr/>
        <w:t>check</w:t>
      </w:r>
      <w:r>
        <w:rPr>
          <w:spacing w:val="28"/>
        </w:rPr>
        <w:t> </w:t>
      </w:r>
      <w:r>
        <w:rPr/>
        <w:t>whether</w:t>
      </w:r>
      <w:r>
        <w:rPr>
          <w:spacing w:val="28"/>
        </w:rPr>
        <w:t> </w:t>
      </w:r>
      <w:r>
        <w:rPr/>
        <w:t>the</w:t>
      </w:r>
      <w:r>
        <w:rPr>
          <w:spacing w:val="28"/>
        </w:rPr>
        <w:t> </w:t>
      </w:r>
      <w:r>
        <w:rPr/>
        <w:t>caller</w:t>
      </w:r>
      <w:r>
        <w:rPr>
          <w:spacing w:val="28"/>
        </w:rPr>
        <w:t> </w:t>
      </w:r>
      <w:r>
        <w:rPr/>
        <w:t>peer</w:t>
      </w:r>
      <w:r>
        <w:rPr>
          <w:spacing w:val="28"/>
        </w:rPr>
        <w:t> </w:t>
      </w:r>
      <w:r>
        <w:rPr/>
        <w:t>is</w:t>
      </w:r>
      <w:r>
        <w:rPr>
          <w:spacing w:val="27"/>
        </w:rPr>
        <w:t> </w:t>
      </w:r>
      <w:r>
        <w:rPr/>
        <w:t>allowed</w:t>
      </w:r>
      <w:r>
        <w:rPr>
          <w:spacing w:val="27"/>
        </w:rPr>
        <w:t> </w:t>
      </w:r>
      <w:r>
        <w:rPr/>
        <w:t>to</w:t>
      </w:r>
      <w:r>
        <w:rPr>
          <w:spacing w:val="28"/>
        </w:rPr>
        <w:t> </w:t>
      </w:r>
      <w:r>
        <w:rPr/>
        <w:t>join</w:t>
      </w:r>
      <w:r>
        <w:rPr>
          <w:spacing w:val="28"/>
        </w:rPr>
        <w:t> </w:t>
      </w:r>
      <w:r>
        <w:rPr/>
        <w:t>the</w:t>
      </w:r>
      <w:r>
        <w:rPr>
          <w:spacing w:val="28"/>
        </w:rPr>
        <w:t> </w:t>
      </w:r>
      <w:r>
        <w:rPr/>
        <w:t>group.</w:t>
      </w:r>
      <w:r>
        <w:rPr>
          <w:spacing w:val="73"/>
        </w:rPr>
        <w:t> </w:t>
      </w:r>
      <w:r>
        <w:rPr/>
        <w:t>If the call succeeds, the middleware adds the caller peer to the list of members of the </w:t>
      </w:r>
      <w:r>
        <w:rPr>
          <w:rFonts w:ascii="LM Roman 10"/>
          <w:i/>
        </w:rPr>
        <w:t>groupId</w:t>
      </w:r>
      <w:r>
        <w:rPr>
          <w:rFonts w:ascii="LM Roman 10"/>
          <w:i/>
          <w:spacing w:val="15"/>
        </w:rPr>
        <w:t> </w:t>
      </w:r>
      <w:r>
        <w:rPr/>
        <w:t>group.</w:t>
      </w:r>
      <w:r>
        <w:rPr>
          <w:spacing w:val="78"/>
          <w:w w:val="150"/>
        </w:rPr>
        <w:t> </w:t>
      </w:r>
      <w:r>
        <w:rPr/>
        <w:t>A</w:t>
      </w:r>
      <w:r>
        <w:rPr>
          <w:spacing w:val="37"/>
        </w:rPr>
        <w:t> </w:t>
      </w:r>
      <w:r>
        <w:rPr/>
        <w:t>peer</w:t>
      </w:r>
      <w:r>
        <w:rPr>
          <w:spacing w:val="37"/>
        </w:rPr>
        <w:t> </w:t>
      </w:r>
      <w:r>
        <w:rPr/>
        <w:t>may</w:t>
      </w:r>
      <w:r>
        <w:rPr>
          <w:spacing w:val="38"/>
        </w:rPr>
        <w:t> </w:t>
      </w:r>
      <w:r>
        <w:rPr/>
        <w:t>join</w:t>
      </w:r>
      <w:r>
        <w:rPr>
          <w:spacing w:val="37"/>
        </w:rPr>
        <w:t> </w:t>
      </w:r>
      <w:r>
        <w:rPr/>
        <w:t>several</w:t>
      </w:r>
      <w:r>
        <w:rPr>
          <w:spacing w:val="37"/>
        </w:rPr>
        <w:t> </w:t>
      </w:r>
      <w:r>
        <w:rPr/>
        <w:t>groups.</w:t>
      </w:r>
      <w:r>
        <w:rPr>
          <w:spacing w:val="78"/>
          <w:w w:val="150"/>
        </w:rPr>
        <w:t> </w:t>
      </w:r>
      <w:r>
        <w:rPr/>
        <w:t>Joining</w:t>
      </w:r>
      <w:r>
        <w:rPr>
          <w:spacing w:val="37"/>
        </w:rPr>
        <w:t> </w:t>
      </w:r>
      <w:r>
        <w:rPr/>
        <w:t>the</w:t>
      </w:r>
      <w:r>
        <w:rPr>
          <w:spacing w:val="38"/>
        </w:rPr>
        <w:t> </w:t>
      </w:r>
      <w:r>
        <w:rPr/>
        <w:t>same</w:t>
      </w:r>
      <w:r>
        <w:rPr>
          <w:spacing w:val="37"/>
        </w:rPr>
        <w:t> </w:t>
      </w:r>
      <w:r>
        <w:rPr/>
        <w:t>group</w:t>
      </w:r>
      <w:r>
        <w:rPr>
          <w:spacing w:val="37"/>
        </w:rPr>
        <w:t> </w:t>
      </w:r>
      <w:r>
        <w:rPr>
          <w:spacing w:val="-2"/>
        </w:rPr>
        <w:t>several</w:t>
      </w:r>
    </w:p>
    <w:p>
      <w:pPr>
        <w:spacing w:line="216" w:lineRule="auto" w:before="0"/>
        <w:ind w:left="221" w:right="166" w:firstLine="0"/>
        <w:jc w:val="both"/>
        <w:rPr>
          <w:sz w:val="21"/>
        </w:rPr>
      </w:pPr>
      <w:r>
        <w:rPr>
          <w:sz w:val="21"/>
        </w:rPr>
        <w:t>times does not raise an exception.</w:t>
      </w:r>
      <w:r>
        <w:rPr>
          <w:spacing w:val="40"/>
          <w:sz w:val="21"/>
        </w:rPr>
        <w:t> </w:t>
      </w:r>
      <w:r>
        <w:rPr>
          <w:sz w:val="21"/>
        </w:rPr>
        <w:t>However, a mismatch between the </w:t>
      </w:r>
      <w:r>
        <w:rPr>
          <w:rFonts w:ascii="LM Roman 10"/>
          <w:i/>
          <w:sz w:val="21"/>
        </w:rPr>
        <w:t>credentials</w:t>
      </w:r>
      <w:r>
        <w:rPr>
          <w:rFonts w:ascii="LM Roman 10"/>
          <w:i/>
          <w:sz w:val="21"/>
        </w:rPr>
        <w:t> </w:t>
      </w:r>
      <w:r>
        <w:rPr>
          <w:sz w:val="21"/>
        </w:rPr>
        <w:t>supplied by the peer wishing to join the group, and the </w:t>
      </w:r>
      <w:r>
        <w:rPr>
          <w:rFonts w:ascii="LM Roman 10"/>
          <w:i/>
          <w:sz w:val="21"/>
        </w:rPr>
        <w:t>securityLevel </w:t>
      </w:r>
      <w:r>
        <w:rPr>
          <w:sz w:val="21"/>
        </w:rPr>
        <w:t>of the group raises an </w:t>
      </w:r>
      <w:r>
        <w:rPr>
          <w:rFonts w:ascii="LM Roman 10"/>
          <w:i/>
          <w:sz w:val="21"/>
        </w:rPr>
        <w:t>accessDenied </w:t>
      </w:r>
      <w:r>
        <w:rPr>
          <w:sz w:val="21"/>
        </w:rPr>
        <w:t>exception.</w:t>
      </w:r>
      <w:r>
        <w:rPr>
          <w:spacing w:val="40"/>
          <w:sz w:val="21"/>
        </w:rPr>
        <w:t> </w:t>
      </w:r>
      <w:r>
        <w:rPr>
          <w:sz w:val="21"/>
        </w:rPr>
        <w:t>Furthermore, calling </w:t>
      </w:r>
      <w:r>
        <w:rPr>
          <w:rFonts w:ascii="LM Roman 10"/>
          <w:i/>
          <w:sz w:val="21"/>
        </w:rPr>
        <w:t>joinGroup </w:t>
      </w:r>
      <w:r>
        <w:rPr>
          <w:sz w:val="21"/>
        </w:rPr>
        <w:t>with an invalid </w:t>
      </w:r>
      <w:r>
        <w:rPr>
          <w:rFonts w:ascii="LM Roman 10"/>
          <w:i/>
          <w:sz w:val="21"/>
        </w:rPr>
        <w:t>groupId </w:t>
      </w:r>
      <w:r>
        <w:rPr>
          <w:sz w:val="21"/>
        </w:rPr>
        <w:t>raises an </w:t>
      </w:r>
      <w:r>
        <w:rPr>
          <w:rFonts w:ascii="LM Roman 10"/>
          <w:i/>
          <w:sz w:val="21"/>
        </w:rPr>
        <w:t>invalidGroupId exception</w:t>
      </w:r>
      <w:r>
        <w:rPr>
          <w:sz w:val="21"/>
        </w:rPr>
        <w:t>.</w:t>
      </w:r>
    </w:p>
    <w:p>
      <w:pPr>
        <w:spacing w:line="282" w:lineRule="exact" w:before="52"/>
        <w:ind w:left="221" w:right="0" w:firstLine="0"/>
        <w:jc w:val="left"/>
        <w:rPr>
          <w:rFonts w:ascii="LM Roman 10"/>
          <w:i/>
          <w:sz w:val="21"/>
        </w:rPr>
      </w:pPr>
      <w:r>
        <w:rPr>
          <w:rFonts w:ascii="LM Roman 10"/>
          <w:i/>
          <w:sz w:val="21"/>
        </w:rPr>
        <w:t>void</w:t>
      </w:r>
      <w:r>
        <w:rPr>
          <w:rFonts w:ascii="LM Roman 10"/>
          <w:i/>
          <w:spacing w:val="-17"/>
          <w:sz w:val="21"/>
        </w:rPr>
        <w:t> </w:t>
      </w:r>
      <w:r>
        <w:rPr>
          <w:b/>
          <w:sz w:val="21"/>
        </w:rPr>
        <w:t>leaveGroup</w:t>
      </w:r>
      <w:r>
        <w:rPr>
          <w:rFonts w:ascii="LM Roman 10"/>
          <w:i/>
          <w:sz w:val="21"/>
        </w:rPr>
        <w:t>(groupId)</w:t>
      </w:r>
      <w:r>
        <w:rPr>
          <w:rFonts w:ascii="LM Roman 10"/>
          <w:i/>
          <w:spacing w:val="-17"/>
          <w:sz w:val="21"/>
        </w:rPr>
        <w:t> </w:t>
      </w:r>
      <w:r>
        <w:rPr>
          <w:rFonts w:ascii="LM Roman 10"/>
          <w:i/>
          <w:sz w:val="21"/>
        </w:rPr>
        <w:t>throws</w:t>
      </w:r>
      <w:r>
        <w:rPr>
          <w:rFonts w:ascii="LM Roman 10"/>
          <w:i/>
          <w:spacing w:val="-16"/>
          <w:sz w:val="21"/>
        </w:rPr>
        <w:t> </w:t>
      </w:r>
      <w:r>
        <w:rPr>
          <w:rFonts w:ascii="LM Roman 10"/>
          <w:i/>
          <w:spacing w:val="-2"/>
          <w:sz w:val="21"/>
        </w:rPr>
        <w:t>exception</w:t>
      </w:r>
    </w:p>
    <w:p>
      <w:pPr>
        <w:spacing w:line="267" w:lineRule="exact" w:before="0"/>
        <w:ind w:left="221" w:right="0" w:firstLine="0"/>
        <w:jc w:val="left"/>
        <w:rPr>
          <w:sz w:val="21"/>
        </w:rPr>
      </w:pPr>
      <w:r>
        <w:rPr>
          <w:rFonts w:ascii="LM Roman 10"/>
          <w:i/>
          <w:sz w:val="21"/>
        </w:rPr>
        <w:t>Exceptions:</w:t>
      </w:r>
      <w:r>
        <w:rPr>
          <w:rFonts w:ascii="LM Roman 10"/>
          <w:i/>
          <w:spacing w:val="-2"/>
          <w:sz w:val="21"/>
        </w:rPr>
        <w:t> </w:t>
      </w:r>
      <w:r>
        <w:rPr>
          <w:rFonts w:ascii="LM Roman 10"/>
          <w:i/>
          <w:sz w:val="21"/>
        </w:rPr>
        <w:t>invalidGroupId,</w:t>
      </w:r>
      <w:r>
        <w:rPr>
          <w:rFonts w:ascii="LM Roman 10"/>
          <w:i/>
          <w:spacing w:val="-18"/>
          <w:sz w:val="21"/>
        </w:rPr>
        <w:t> </w:t>
      </w:r>
      <w:r>
        <w:rPr>
          <w:rFonts w:ascii="LM Roman 10"/>
          <w:i/>
          <w:sz w:val="21"/>
        </w:rPr>
        <w:t>peerNotInGroup,</w:t>
      </w:r>
      <w:r>
        <w:rPr>
          <w:rFonts w:ascii="LM Roman 10"/>
          <w:i/>
          <w:spacing w:val="-18"/>
          <w:sz w:val="21"/>
        </w:rPr>
        <w:t> </w:t>
      </w:r>
      <w:r>
        <w:rPr>
          <w:rFonts w:ascii="LM Roman 10"/>
          <w:i/>
          <w:spacing w:val="-2"/>
          <w:sz w:val="21"/>
        </w:rPr>
        <w:t>invalidCall</w:t>
      </w:r>
      <w:r>
        <w:rPr>
          <w:spacing w:val="-2"/>
          <w:sz w:val="21"/>
        </w:rPr>
        <w:t>.</w:t>
      </w:r>
    </w:p>
    <w:p>
      <w:pPr>
        <w:spacing w:line="216" w:lineRule="auto" w:before="8"/>
        <w:ind w:left="221" w:right="167" w:firstLine="0"/>
        <w:jc w:val="both"/>
        <w:rPr>
          <w:sz w:val="21"/>
        </w:rPr>
      </w:pPr>
      <w:r>
        <w:rPr>
          <w:sz w:val="21"/>
        </w:rPr>
        <w:t>Peers use the </w:t>
      </w:r>
      <w:r>
        <w:rPr>
          <w:rFonts w:ascii="LM Roman 10"/>
          <w:i/>
          <w:sz w:val="21"/>
        </w:rPr>
        <w:t>leaveGroup </w:t>
      </w:r>
      <w:r>
        <w:rPr>
          <w:sz w:val="21"/>
        </w:rPr>
        <w:t>primitive to exit a group identified by </w:t>
      </w:r>
      <w:r>
        <w:rPr>
          <w:rFonts w:ascii="LM Roman 10"/>
          <w:i/>
          <w:sz w:val="21"/>
        </w:rPr>
        <w:t>groupId</w:t>
      </w:r>
      <w:r>
        <w:rPr>
          <w:sz w:val="21"/>
        </w:rPr>
        <w:t>.</w:t>
      </w:r>
      <w:r>
        <w:rPr>
          <w:spacing w:val="40"/>
          <w:sz w:val="21"/>
        </w:rPr>
        <w:t> </w:t>
      </w:r>
      <w:r>
        <w:rPr>
          <w:sz w:val="21"/>
        </w:rPr>
        <w:t>When a </w:t>
      </w:r>
      <w:r>
        <w:rPr>
          <w:rFonts w:ascii="LM Roman 10"/>
          <w:i/>
          <w:sz w:val="21"/>
        </w:rPr>
        <w:t>peerId </w:t>
      </w:r>
      <w:r>
        <w:rPr>
          <w:sz w:val="21"/>
        </w:rPr>
        <w:t>peer leaves a </w:t>
      </w:r>
      <w:r>
        <w:rPr>
          <w:rFonts w:ascii="LM Roman 10"/>
          <w:i/>
          <w:sz w:val="21"/>
        </w:rPr>
        <w:t>groupId </w:t>
      </w:r>
      <w:r>
        <w:rPr>
          <w:sz w:val="21"/>
        </w:rPr>
        <w:t>group (or when </w:t>
      </w:r>
      <w:r>
        <w:rPr>
          <w:rFonts w:ascii="LM Roman 10"/>
          <w:i/>
          <w:sz w:val="21"/>
        </w:rPr>
        <w:t>peerId </w:t>
      </w:r>
      <w:r>
        <w:rPr>
          <w:sz w:val="21"/>
        </w:rPr>
        <w:t>terminates unexpectedly), the </w:t>
      </w:r>
      <w:r>
        <w:rPr>
          <w:rFonts w:ascii="LM Roman 10"/>
          <w:i/>
          <w:sz w:val="21"/>
        </w:rPr>
        <w:t>peerId</w:t>
      </w:r>
      <w:r>
        <w:rPr>
          <w:rFonts w:ascii="LM Roman 10"/>
          <w:i/>
          <w:spacing w:val="-13"/>
          <w:sz w:val="21"/>
        </w:rPr>
        <w:t> </w:t>
      </w:r>
      <w:r>
        <w:rPr>
          <w:sz w:val="21"/>
        </w:rPr>
        <w:t>will be removed from the list of members of the </w:t>
      </w:r>
      <w:r>
        <w:rPr>
          <w:rFonts w:ascii="LM Roman 10"/>
          <w:i/>
          <w:sz w:val="21"/>
        </w:rPr>
        <w:t>groupId</w:t>
      </w:r>
      <w:r>
        <w:rPr>
          <w:rFonts w:ascii="LM Roman 10"/>
          <w:i/>
          <w:spacing w:val="-12"/>
          <w:sz w:val="21"/>
        </w:rPr>
        <w:t> </w:t>
      </w:r>
      <w:r>
        <w:rPr>
          <w:sz w:val="21"/>
        </w:rPr>
        <w:t>group.</w:t>
      </w:r>
      <w:r>
        <w:rPr>
          <w:spacing w:val="32"/>
          <w:sz w:val="21"/>
        </w:rPr>
        <w:t> </w:t>
      </w:r>
      <w:r>
        <w:rPr>
          <w:sz w:val="21"/>
        </w:rPr>
        <w:t>Similarly, all the services published by </w:t>
      </w:r>
      <w:r>
        <w:rPr>
          <w:rFonts w:ascii="LM Roman 10"/>
          <w:i/>
          <w:sz w:val="21"/>
        </w:rPr>
        <w:t>peerId</w:t>
      </w:r>
      <w:r>
        <w:rPr>
          <w:rFonts w:ascii="LM Roman 10"/>
          <w:i/>
          <w:spacing w:val="-11"/>
          <w:sz w:val="21"/>
        </w:rPr>
        <w:t> </w:t>
      </w:r>
      <w:r>
        <w:rPr>
          <w:sz w:val="21"/>
        </w:rPr>
        <w:t>in </w:t>
      </w:r>
      <w:r>
        <w:rPr>
          <w:rFonts w:ascii="LM Roman 10"/>
          <w:i/>
          <w:sz w:val="21"/>
        </w:rPr>
        <w:t>groupId</w:t>
      </w:r>
      <w:r>
        <w:rPr>
          <w:rFonts w:ascii="LM Roman 10"/>
          <w:i/>
          <w:spacing w:val="-10"/>
          <w:sz w:val="21"/>
        </w:rPr>
        <w:t> </w:t>
      </w:r>
      <w:r>
        <w:rPr>
          <w:sz w:val="21"/>
        </w:rPr>
        <w:t>will be removed from the list of services offered by the </w:t>
      </w:r>
      <w:r>
        <w:rPr>
          <w:rFonts w:ascii="LM Roman 10"/>
          <w:i/>
          <w:sz w:val="21"/>
        </w:rPr>
        <w:t>groupId </w:t>
      </w:r>
      <w:r>
        <w:rPr>
          <w:sz w:val="21"/>
        </w:rPr>
        <w:t>group (see </w:t>
      </w:r>
      <w:r>
        <w:rPr>
          <w:rFonts w:ascii="LM Roman 10"/>
          <w:i/>
          <w:sz w:val="21"/>
        </w:rPr>
        <w:t>publish </w:t>
      </w:r>
      <w:r>
        <w:rPr>
          <w:sz w:val="21"/>
        </w:rPr>
        <w:t>on page </w:t>
      </w:r>
      <w:hyperlink w:history="true" w:anchor="_bookmark5">
        <w:r>
          <w:rPr>
            <w:color w:val="0000FF"/>
            <w:sz w:val="21"/>
          </w:rPr>
          <w:t>5</w:t>
        </w:r>
      </w:hyperlink>
      <w:r>
        <w:rPr>
          <w:sz w:val="21"/>
        </w:rPr>
        <w:t>).</w:t>
      </w:r>
    </w:p>
    <w:p>
      <w:pPr>
        <w:spacing w:line="216" w:lineRule="auto" w:before="82"/>
        <w:ind w:left="221" w:right="0" w:hanging="1"/>
        <w:jc w:val="left"/>
        <w:rPr>
          <w:rFonts w:ascii="LM Roman 10"/>
          <w:i/>
          <w:sz w:val="21"/>
        </w:rPr>
      </w:pPr>
      <w:r>
        <w:rPr>
          <w:rFonts w:ascii="Georgia"/>
          <w:i/>
          <w:sz w:val="21"/>
        </w:rPr>
        <w:t>&lt;</w:t>
      </w:r>
      <w:r>
        <w:rPr>
          <w:rFonts w:ascii="LM Roman 10"/>
          <w:i/>
          <w:sz w:val="21"/>
        </w:rPr>
        <w:t>groupServiceId, peerServiceId</w:t>
      </w:r>
      <w:r>
        <w:rPr>
          <w:rFonts w:ascii="Georgia"/>
          <w:i/>
          <w:sz w:val="21"/>
        </w:rPr>
        <w:t>&gt;</w:t>
      </w:r>
      <w:r>
        <w:rPr>
          <w:rFonts w:ascii="Georgia"/>
          <w:i/>
          <w:spacing w:val="27"/>
          <w:sz w:val="21"/>
        </w:rPr>
        <w:t> </w:t>
      </w:r>
      <w:r>
        <w:rPr>
          <w:b/>
          <w:sz w:val="21"/>
        </w:rPr>
        <w:t>publish</w:t>
      </w:r>
      <w:r>
        <w:rPr>
          <w:rFonts w:ascii="LM Roman 10"/>
          <w:i/>
          <w:sz w:val="21"/>
        </w:rPr>
        <w:t>(groupId, serviceContract) throws excep-</w:t>
      </w:r>
      <w:r>
        <w:rPr>
          <w:rFonts w:ascii="LM Roman 10"/>
          <w:i/>
          <w:sz w:val="21"/>
        </w:rPr>
        <w:t> </w:t>
      </w:r>
      <w:r>
        <w:rPr>
          <w:rFonts w:ascii="LM Roman 10"/>
          <w:i/>
          <w:spacing w:val="-4"/>
          <w:sz w:val="21"/>
        </w:rPr>
        <w:t>tion</w:t>
      </w:r>
    </w:p>
    <w:p>
      <w:pPr>
        <w:spacing w:line="257" w:lineRule="exact" w:before="0"/>
        <w:ind w:left="221" w:right="0" w:firstLine="0"/>
        <w:jc w:val="left"/>
        <w:rPr>
          <w:sz w:val="21"/>
        </w:rPr>
      </w:pPr>
      <w:r>
        <w:rPr>
          <w:rFonts w:ascii="LM Roman 10"/>
          <w:i/>
          <w:sz w:val="21"/>
        </w:rPr>
        <w:t>Exceptions:</w:t>
      </w:r>
      <w:r>
        <w:rPr>
          <w:rFonts w:ascii="LM Roman 10"/>
          <w:i/>
          <w:spacing w:val="-1"/>
          <w:sz w:val="21"/>
        </w:rPr>
        <w:t> </w:t>
      </w:r>
      <w:r>
        <w:rPr>
          <w:rFonts w:ascii="LM Roman 10"/>
          <w:i/>
          <w:sz w:val="21"/>
        </w:rPr>
        <w:t>invalidService,</w:t>
      </w:r>
      <w:r>
        <w:rPr>
          <w:rFonts w:ascii="LM Roman 10"/>
          <w:i/>
          <w:spacing w:val="-16"/>
          <w:sz w:val="21"/>
        </w:rPr>
        <w:t> </w:t>
      </w:r>
      <w:r>
        <w:rPr>
          <w:rFonts w:ascii="LM Roman 10"/>
          <w:i/>
          <w:sz w:val="21"/>
        </w:rPr>
        <w:t>invalidGroupId,</w:t>
      </w:r>
      <w:r>
        <w:rPr>
          <w:rFonts w:ascii="LM Roman 10"/>
          <w:i/>
          <w:spacing w:val="-17"/>
          <w:sz w:val="21"/>
        </w:rPr>
        <w:t> </w:t>
      </w:r>
      <w:r>
        <w:rPr>
          <w:rFonts w:ascii="LM Roman 10"/>
          <w:i/>
          <w:sz w:val="21"/>
        </w:rPr>
        <w:t>peerNotInGroup,</w:t>
      </w:r>
      <w:r>
        <w:rPr>
          <w:rFonts w:ascii="LM Roman 10"/>
          <w:i/>
          <w:spacing w:val="-16"/>
          <w:sz w:val="21"/>
        </w:rPr>
        <w:t> </w:t>
      </w:r>
      <w:r>
        <w:rPr>
          <w:rFonts w:ascii="LM Roman 10"/>
          <w:i/>
          <w:spacing w:val="-2"/>
          <w:sz w:val="21"/>
        </w:rPr>
        <w:t>invalidCall</w:t>
      </w:r>
      <w:r>
        <w:rPr>
          <w:spacing w:val="-2"/>
          <w:sz w:val="21"/>
        </w:rPr>
        <w:t>.</w:t>
      </w:r>
    </w:p>
    <w:p>
      <w:pPr>
        <w:pStyle w:val="BodyText"/>
        <w:spacing w:line="266" w:lineRule="exact" w:before="8"/>
        <w:ind w:left="221" w:right="166"/>
      </w:pPr>
      <w:r>
        <w:rPr/>
        <w:t>Peers offer their services inside a </w:t>
      </w:r>
      <w:r>
        <w:rPr>
          <w:rFonts w:ascii="LM Roman 10" w:hAnsi="LM Roman 10"/>
          <w:i/>
        </w:rPr>
        <w:t>groupId </w:t>
      </w:r>
      <w:r>
        <w:rPr/>
        <w:t>group through the </w:t>
      </w:r>
      <w:r>
        <w:rPr>
          <w:rFonts w:ascii="LM Roman 10" w:hAnsi="LM Roman 10"/>
          <w:i/>
        </w:rPr>
        <w:t>publish </w:t>
      </w:r>
      <w:r>
        <w:rPr/>
        <w:t>primitive.</w:t>
      </w:r>
      <w:r>
        <w:rPr>
          <w:spacing w:val="40"/>
        </w:rPr>
        <w:t> </w:t>
      </w:r>
      <w:r>
        <w:rPr/>
        <w:t>As previously mentioned, the </w:t>
      </w:r>
      <w:r>
        <w:rPr>
          <w:rFonts w:ascii="LM Roman 10" w:hAnsi="LM Roman 10"/>
          <w:i/>
        </w:rPr>
        <w:t>serviceContract </w:t>
      </w:r>
      <w:r>
        <w:rPr/>
        <w:t>provides both abstract (viz., signature, behaviour, QoS, and ontology) and concrete (viz., grounding) information about the service.</w:t>
      </w:r>
      <w:r>
        <w:rPr>
          <w:spacing w:val="40"/>
        </w:rPr>
        <w:t> </w:t>
      </w:r>
      <w:r>
        <w:rPr>
          <w:rFonts w:ascii="LM Roman 10" w:hAnsi="LM Roman 10"/>
          <w:i/>
        </w:rPr>
        <w:t>Publish </w:t>
      </w:r>
      <w:r>
        <w:rPr/>
        <w:t>returns a pair </w:t>
      </w:r>
      <w:r>
        <w:rPr>
          <w:rFonts w:ascii="Georgia" w:hAnsi="Georgia"/>
          <w:i/>
        </w:rPr>
        <w:t>&lt;</w:t>
      </w:r>
      <w:r>
        <w:rPr/>
        <w:t>groupServiceId, peerServiceId</w:t>
      </w:r>
      <w:r>
        <w:rPr>
          <w:rFonts w:ascii="Georgia" w:hAnsi="Georgia"/>
          <w:i/>
        </w:rPr>
        <w:t>&gt;</w:t>
      </w:r>
      <w:r>
        <w:rPr/>
        <w:t>, where the former stands for “the identifier of the service seen as a group service", and the latter for “the identifier of the service seen as a peer service".</w:t>
      </w:r>
      <w:r>
        <w:rPr>
          <w:spacing w:val="40"/>
        </w:rPr>
        <w:t> </w:t>
      </w:r>
      <w:r>
        <w:rPr/>
        <w:t>If the call succeeds, the mid- dleware is in charge of adding the service identified by </w:t>
      </w:r>
      <w:r>
        <w:rPr>
          <w:rFonts w:ascii="LM Roman 10" w:hAnsi="LM Roman 10"/>
          <w:i/>
        </w:rPr>
        <w:t>serviceContract</w:t>
      </w:r>
      <w:r>
        <w:rPr>
          <w:rFonts w:ascii="LM Roman 10" w:hAnsi="LM Roman 10"/>
          <w:i/>
          <w:spacing w:val="-12"/>
        </w:rPr>
        <w:t> </w:t>
      </w:r>
      <w:r>
        <w:rPr/>
        <w:t>to the list of services</w:t>
      </w:r>
      <w:r>
        <w:rPr>
          <w:spacing w:val="-7"/>
        </w:rPr>
        <w:t> </w:t>
      </w:r>
      <w:r>
        <w:rPr/>
        <w:t>published</w:t>
      </w:r>
      <w:r>
        <w:rPr>
          <w:spacing w:val="-2"/>
        </w:rPr>
        <w:t> </w:t>
      </w:r>
      <w:r>
        <w:rPr/>
        <w:t>(viz., available)</w:t>
      </w:r>
      <w:r>
        <w:rPr>
          <w:spacing w:val="-2"/>
        </w:rPr>
        <w:t> </w:t>
      </w:r>
      <w:r>
        <w:rPr/>
        <w:t>in</w:t>
      </w:r>
      <w:r>
        <w:rPr>
          <w:spacing w:val="-2"/>
        </w:rPr>
        <w:t> </w:t>
      </w:r>
      <w:r>
        <w:rPr/>
        <w:t>the </w:t>
      </w:r>
      <w:r>
        <w:rPr>
          <w:rFonts w:ascii="LM Roman 10" w:hAnsi="LM Roman 10"/>
          <w:i/>
        </w:rPr>
        <w:t>groupId</w:t>
      </w:r>
      <w:r>
        <w:rPr>
          <w:rFonts w:ascii="LM Roman 10" w:hAnsi="LM Roman 10"/>
          <w:i/>
          <w:spacing w:val="-19"/>
        </w:rPr>
        <w:t> </w:t>
      </w:r>
      <w:r>
        <w:rPr/>
        <w:t>group.</w:t>
      </w:r>
      <w:r>
        <w:rPr>
          <w:spacing w:val="28"/>
        </w:rPr>
        <w:t> </w:t>
      </w:r>
      <w:r>
        <w:rPr/>
        <w:t>Service</w:t>
      </w:r>
      <w:r>
        <w:rPr>
          <w:spacing w:val="-2"/>
        </w:rPr>
        <w:t> </w:t>
      </w:r>
      <w:r>
        <w:rPr/>
        <w:t>invokers</w:t>
      </w:r>
      <w:r>
        <w:rPr>
          <w:spacing w:val="-2"/>
        </w:rPr>
        <w:t> </w:t>
      </w:r>
      <w:r>
        <w:rPr/>
        <w:t>can</w:t>
      </w:r>
      <w:r>
        <w:rPr>
          <w:spacing w:val="-2"/>
        </w:rPr>
        <w:t> </w:t>
      </w:r>
      <w:r>
        <w:rPr/>
        <w:t>use</w:t>
      </w:r>
      <w:r>
        <w:rPr>
          <w:spacing w:val="-2"/>
        </w:rPr>
        <w:t> </w:t>
      </w:r>
      <w:r>
        <w:rPr/>
        <w:t>the </w:t>
      </w:r>
      <w:bookmarkStart w:name="_bookmark6" w:id="12"/>
      <w:bookmarkEnd w:id="12"/>
      <w:r>
        <w:rPr/>
      </w:r>
      <w:r>
        <w:rPr>
          <w:rFonts w:ascii="LM Roman 10" w:hAnsi="LM Roman 10"/>
          <w:i/>
        </w:rPr>
        <w:t>groupServiceId</w:t>
      </w:r>
      <w:r>
        <w:rPr>
          <w:rFonts w:ascii="LM Roman 10" w:hAnsi="LM Roman 10"/>
          <w:i/>
          <w:spacing w:val="-4"/>
        </w:rPr>
        <w:t> </w:t>
      </w:r>
      <w:r>
        <w:rPr/>
        <w:t>to </w:t>
      </w:r>
      <w:r>
        <w:rPr>
          <w:rFonts w:ascii="LM Roman 10" w:hAnsi="LM Roman 10"/>
          <w:i/>
        </w:rPr>
        <w:t>blindly</w:t>
      </w:r>
      <w:r>
        <w:rPr>
          <w:rFonts w:ascii="LM Roman 10" w:hAnsi="LM Roman 10"/>
          <w:i/>
          <w:spacing w:val="-5"/>
        </w:rPr>
        <w:t> </w:t>
      </w:r>
      <w:r>
        <w:rPr/>
        <w:t>invoke a group service (viz., without requesting a specific provider), or the </w:t>
      </w:r>
      <w:r>
        <w:rPr>
          <w:rFonts w:ascii="LM Roman 10" w:hAnsi="LM Roman 10"/>
          <w:i/>
        </w:rPr>
        <w:t>peerServiceId</w:t>
      </w:r>
      <w:r>
        <w:rPr>
          <w:rFonts w:ascii="LM Roman 10" w:hAnsi="LM Roman 10"/>
          <w:i/>
          <w:spacing w:val="-10"/>
        </w:rPr>
        <w:t> </w:t>
      </w:r>
      <w:r>
        <w:rPr/>
        <w:t>to </w:t>
      </w:r>
      <w:r>
        <w:rPr>
          <w:rFonts w:ascii="LM Roman 10" w:hAnsi="LM Roman 10"/>
          <w:i/>
        </w:rPr>
        <w:t>directly</w:t>
      </w:r>
      <w:r>
        <w:rPr>
          <w:rFonts w:ascii="LM Roman 10" w:hAnsi="LM Roman 10"/>
          <w:i/>
          <w:spacing w:val="-11"/>
        </w:rPr>
        <w:t> </w:t>
      </w:r>
      <w:r>
        <w:rPr/>
        <w:t>invoke a peer service.</w:t>
      </w:r>
      <w:r>
        <w:rPr>
          <w:spacing w:val="37"/>
        </w:rPr>
        <w:t> </w:t>
      </w:r>
      <w:r>
        <w:rPr/>
        <w:t>Note that multiple providers publishing services with the same (abstract) </w:t>
      </w:r>
      <w:r>
        <w:rPr>
          <w:rFonts w:ascii="LM Roman 10" w:hAnsi="LM Roman 10"/>
          <w:i/>
        </w:rPr>
        <w:t>serviceContract</w:t>
      </w:r>
      <w:r>
        <w:rPr>
          <w:rFonts w:ascii="LM Roman 10" w:hAnsi="LM Roman 10"/>
          <w:i/>
          <w:spacing w:val="-4"/>
        </w:rPr>
        <w:t> </w:t>
      </w:r>
      <w:r>
        <w:rPr/>
        <w:t>in the same </w:t>
      </w:r>
      <w:r>
        <w:rPr>
          <w:rFonts w:ascii="LM Roman 10" w:hAnsi="LM Roman 10"/>
          <w:i/>
        </w:rPr>
        <w:t>groupId </w:t>
      </w:r>
      <w:r>
        <w:rPr/>
        <w:t>group get the same </w:t>
      </w:r>
      <w:r>
        <w:rPr>
          <w:rFonts w:ascii="LM Roman 10" w:hAnsi="LM Roman 10"/>
          <w:i/>
        </w:rPr>
        <w:t>groupServiceId</w:t>
      </w:r>
      <w:r>
        <w:rPr/>
        <w:t>, yet different </w:t>
      </w:r>
      <w:r>
        <w:rPr>
          <w:rFonts w:ascii="LM Roman 10" w:hAnsi="LM Roman 10"/>
          <w:i/>
        </w:rPr>
        <w:t>peerServiceId</w:t>
      </w:r>
      <w:r>
        <w:rPr/>
        <w:t>s.</w:t>
      </w:r>
      <w:r>
        <w:rPr>
          <w:spacing w:val="40"/>
        </w:rPr>
        <w:t> </w:t>
      </w:r>
      <w:r>
        <w:rPr/>
        <w:t>A call to </w:t>
      </w:r>
      <w:r>
        <w:rPr>
          <w:rFonts w:ascii="LM Roman 10" w:hAnsi="LM Roman 10"/>
          <w:i/>
        </w:rPr>
        <w:t>publish</w:t>
      </w:r>
      <w:r>
        <w:rPr>
          <w:rFonts w:ascii="LM Roman 10" w:hAnsi="LM Roman 10"/>
          <w:i/>
          <w:spacing w:val="-18"/>
        </w:rPr>
        <w:t> </w:t>
      </w:r>
      <w:r>
        <w:rPr/>
        <w:t>fails</w:t>
      </w:r>
      <w:r>
        <w:rPr>
          <w:spacing w:val="6"/>
        </w:rPr>
        <w:t> </w:t>
      </w:r>
      <w:r>
        <w:rPr/>
        <w:t>with</w:t>
      </w:r>
      <w:r>
        <w:rPr>
          <w:spacing w:val="6"/>
        </w:rPr>
        <w:t> </w:t>
      </w:r>
      <w:r>
        <w:rPr/>
        <w:t>an</w:t>
      </w:r>
      <w:r>
        <w:rPr>
          <w:spacing w:val="7"/>
        </w:rPr>
        <w:t> </w:t>
      </w:r>
      <w:r>
        <w:rPr>
          <w:rFonts w:ascii="LM Roman 10" w:hAnsi="LM Roman 10"/>
          <w:i/>
        </w:rPr>
        <w:t>invalidService</w:t>
      </w:r>
      <w:r>
        <w:rPr>
          <w:rFonts w:ascii="LM Roman 10" w:hAnsi="LM Roman 10"/>
          <w:i/>
          <w:spacing w:val="-16"/>
        </w:rPr>
        <w:t> </w:t>
      </w:r>
      <w:r>
        <w:rPr/>
        <w:t>exception</w:t>
      </w:r>
      <w:r>
        <w:rPr>
          <w:spacing w:val="6"/>
        </w:rPr>
        <w:t> </w:t>
      </w:r>
      <w:r>
        <w:rPr/>
        <w:t>if</w:t>
      </w:r>
      <w:r>
        <w:rPr>
          <w:spacing w:val="6"/>
        </w:rPr>
        <w:t> </w:t>
      </w:r>
      <w:r>
        <w:rPr/>
        <w:t>the</w:t>
      </w:r>
      <w:r>
        <w:rPr>
          <w:spacing w:val="7"/>
        </w:rPr>
        <w:t> </w:t>
      </w:r>
      <w:r>
        <w:rPr>
          <w:rFonts w:ascii="LM Roman 10" w:hAnsi="LM Roman 10"/>
          <w:i/>
        </w:rPr>
        <w:t>serviceContract</w:t>
      </w:r>
      <w:r>
        <w:rPr>
          <w:rFonts w:ascii="LM Roman 10" w:hAnsi="LM Roman 10"/>
          <w:i/>
          <w:spacing w:val="-15"/>
        </w:rPr>
        <w:t> </w:t>
      </w:r>
      <w:r>
        <w:rPr/>
        <w:t>does</w:t>
      </w:r>
      <w:r>
        <w:rPr>
          <w:spacing w:val="5"/>
        </w:rPr>
        <w:t> </w:t>
      </w:r>
      <w:r>
        <w:rPr/>
        <w:t>not</w:t>
      </w:r>
      <w:r>
        <w:rPr>
          <w:spacing w:val="7"/>
        </w:rPr>
        <w:t> </w:t>
      </w:r>
      <w:r>
        <w:rPr/>
        <w:t>refer</w:t>
      </w:r>
      <w:r>
        <w:rPr>
          <w:spacing w:val="7"/>
        </w:rPr>
        <w:t> </w:t>
      </w:r>
      <w:r>
        <w:rPr>
          <w:spacing w:val="-5"/>
        </w:rPr>
        <w:t>to</w:t>
      </w:r>
    </w:p>
    <w:p>
      <w:pPr>
        <w:pStyle w:val="BodyText"/>
        <w:spacing w:before="139"/>
        <w:jc w:val="left"/>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252827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907700pt;width:34.85pt;height:.1pt;mso-position-horizontal-relative:page;mso-position-vertical-relative:paragraph;z-index:-15726080;mso-wrap-distance-left:0;mso-wrap-distance-right:0" id="docshape8" coordorigin="902,398" coordsize="697,0" path="m902,398l1598,39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following</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shall</w:t>
      </w:r>
      <w:r>
        <w:rPr>
          <w:rFonts w:ascii="LM Roman 8"/>
          <w:spacing w:val="-10"/>
          <w:w w:val="105"/>
          <w:sz w:val="15"/>
        </w:rPr>
        <w:t> </w:t>
      </w:r>
      <w:r>
        <w:rPr>
          <w:rFonts w:ascii="LM Roman 8"/>
          <w:w w:val="105"/>
          <w:sz w:val="15"/>
        </w:rPr>
        <w:t>use</w:t>
      </w:r>
      <w:r>
        <w:rPr>
          <w:rFonts w:ascii="LM Roman 8"/>
          <w:spacing w:val="-10"/>
          <w:w w:val="105"/>
          <w:sz w:val="15"/>
        </w:rPr>
        <w:t> </w:t>
      </w:r>
      <w:r>
        <w:rPr>
          <w:rFonts w:ascii="LM Roman 8"/>
          <w:i/>
          <w:w w:val="105"/>
          <w:sz w:val="15"/>
        </w:rPr>
        <w:t>service</w:t>
      </w:r>
      <w:r>
        <w:rPr>
          <w:rFonts w:ascii="LM Roman 8"/>
          <w:i/>
          <w:spacing w:val="-16"/>
          <w:w w:val="105"/>
          <w:sz w:val="15"/>
        </w:rPr>
        <w:t> </w:t>
      </w:r>
      <w:r>
        <w:rPr>
          <w:rFonts w:ascii="LM Roman 8"/>
          <w:w w:val="105"/>
          <w:sz w:val="15"/>
        </w:rPr>
        <w:t>to</w:t>
      </w:r>
      <w:r>
        <w:rPr>
          <w:rFonts w:ascii="LM Roman 8"/>
          <w:spacing w:val="-9"/>
          <w:w w:val="105"/>
          <w:sz w:val="15"/>
        </w:rPr>
        <w:t> </w:t>
      </w:r>
      <w:r>
        <w:rPr>
          <w:rFonts w:ascii="LM Roman 8"/>
          <w:w w:val="105"/>
          <w:sz w:val="15"/>
        </w:rPr>
        <w:t>denote</w:t>
      </w:r>
      <w:r>
        <w:rPr>
          <w:rFonts w:ascii="LM Roman 8"/>
          <w:spacing w:val="-10"/>
          <w:w w:val="105"/>
          <w:sz w:val="15"/>
        </w:rPr>
        <w:t> </w:t>
      </w:r>
      <w:r>
        <w:rPr>
          <w:rFonts w:ascii="LM Roman 8"/>
          <w:w w:val="105"/>
          <w:sz w:val="15"/>
        </w:rPr>
        <w:t>either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i/>
          <w:w w:val="105"/>
          <w:sz w:val="15"/>
        </w:rPr>
        <w:t>peer</w:t>
      </w:r>
      <w:r>
        <w:rPr>
          <w:rFonts w:ascii="LM Roman 8"/>
          <w:i/>
          <w:spacing w:val="-11"/>
          <w:w w:val="105"/>
          <w:sz w:val="15"/>
        </w:rPr>
        <w:t> </w:t>
      </w:r>
      <w:r>
        <w:rPr>
          <w:rFonts w:ascii="LM Roman 8"/>
          <w:i/>
          <w:w w:val="105"/>
          <w:sz w:val="15"/>
        </w:rPr>
        <w:t>service</w:t>
      </w:r>
      <w:r>
        <w:rPr>
          <w:rFonts w:ascii="LM Roman 8"/>
          <w:i/>
          <w:spacing w:val="-16"/>
          <w:w w:val="105"/>
          <w:sz w:val="15"/>
        </w:rPr>
        <w:t> </w:t>
      </w:r>
      <w:r>
        <w:rPr>
          <w:rFonts w:ascii="LM Roman 8"/>
          <w:w w:val="105"/>
          <w:sz w:val="15"/>
        </w:rPr>
        <w:t>or</w:t>
      </w:r>
      <w:r>
        <w:rPr>
          <w:rFonts w:ascii="LM Roman 8"/>
          <w:spacing w:val="-9"/>
          <w:w w:val="105"/>
          <w:sz w:val="15"/>
        </w:rPr>
        <w:t> </w:t>
      </w:r>
      <w:r>
        <w:rPr>
          <w:rFonts w:ascii="LM Roman 8"/>
          <w:w w:val="105"/>
          <w:sz w:val="15"/>
        </w:rPr>
        <w:t>a</w:t>
      </w:r>
      <w:r>
        <w:rPr>
          <w:rFonts w:ascii="LM Roman 8"/>
          <w:spacing w:val="-10"/>
          <w:w w:val="105"/>
          <w:sz w:val="15"/>
        </w:rPr>
        <w:t> </w:t>
      </w:r>
      <w:r>
        <w:rPr>
          <w:rFonts w:ascii="LM Roman 8"/>
          <w:i/>
          <w:w w:val="105"/>
          <w:sz w:val="15"/>
        </w:rPr>
        <w:t>group</w:t>
      </w:r>
      <w:r>
        <w:rPr>
          <w:rFonts w:ascii="LM Roman 8"/>
          <w:i/>
          <w:spacing w:val="-11"/>
          <w:w w:val="105"/>
          <w:sz w:val="15"/>
        </w:rPr>
        <w:t> </w:t>
      </w:r>
      <w:r>
        <w:rPr>
          <w:rFonts w:ascii="LM Roman 8"/>
          <w:i/>
          <w:w w:val="105"/>
          <w:sz w:val="15"/>
        </w:rPr>
        <w:t>service</w:t>
      </w:r>
      <w:r>
        <w:rPr>
          <w:rFonts w:ascii="LM Roman 8"/>
          <w:w w:val="105"/>
          <w:sz w:val="15"/>
        </w:rPr>
        <w:t>,</w:t>
      </w:r>
      <w:r>
        <w:rPr>
          <w:rFonts w:ascii="LM Roman 8"/>
          <w:spacing w:val="-10"/>
          <w:w w:val="105"/>
          <w:sz w:val="15"/>
        </w:rPr>
        <w:t> </w:t>
      </w:r>
      <w:r>
        <w:rPr>
          <w:rFonts w:ascii="LM Roman 8"/>
          <w:w w:val="105"/>
          <w:sz w:val="15"/>
        </w:rPr>
        <w:t>depending</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 context. If necessary we shall use the complete name to disambiguate.</w:t>
      </w:r>
    </w:p>
    <w:p>
      <w:pPr>
        <w:spacing w:after="0" w:line="165" w:lineRule="auto"/>
        <w:jc w:val="left"/>
        <w:rPr>
          <w:rFonts w:ascii="LM Roman 8"/>
          <w:sz w:val="15"/>
        </w:rPr>
        <w:sectPr>
          <w:pgSz w:w="9360" w:h="13610"/>
          <w:pgMar w:header="860" w:footer="0" w:top="1060" w:bottom="280" w:left="680" w:right="620"/>
        </w:sectPr>
      </w:pPr>
    </w:p>
    <w:p>
      <w:pPr>
        <w:spacing w:line="216" w:lineRule="auto" w:before="131"/>
        <w:ind w:left="108" w:right="281" w:firstLine="0"/>
        <w:jc w:val="both"/>
        <w:rPr>
          <w:sz w:val="21"/>
        </w:rPr>
      </w:pPr>
      <w:r>
        <w:rPr>
          <w:sz w:val="21"/>
        </w:rPr>
        <w:t>a</w:t>
      </w:r>
      <w:r>
        <w:rPr>
          <w:spacing w:val="27"/>
          <w:sz w:val="21"/>
        </w:rPr>
        <w:t> </w:t>
      </w:r>
      <w:r>
        <w:rPr>
          <w:sz w:val="21"/>
        </w:rPr>
        <w:t>valid</w:t>
      </w:r>
      <w:r>
        <w:rPr>
          <w:spacing w:val="27"/>
          <w:sz w:val="21"/>
        </w:rPr>
        <w:t> </w:t>
      </w:r>
      <w:r>
        <w:rPr>
          <w:sz w:val="21"/>
        </w:rPr>
        <w:t>service,</w:t>
      </w:r>
      <w:r>
        <w:rPr>
          <w:spacing w:val="30"/>
          <w:sz w:val="21"/>
        </w:rPr>
        <w:t> </w:t>
      </w:r>
      <w:r>
        <w:rPr>
          <w:sz w:val="21"/>
        </w:rPr>
        <w:t>or</w:t>
      </w:r>
      <w:r>
        <w:rPr>
          <w:spacing w:val="27"/>
          <w:sz w:val="21"/>
        </w:rPr>
        <w:t> </w:t>
      </w:r>
      <w:r>
        <w:rPr>
          <w:sz w:val="21"/>
        </w:rPr>
        <w:t>with</w:t>
      </w:r>
      <w:r>
        <w:rPr>
          <w:spacing w:val="27"/>
          <w:sz w:val="21"/>
        </w:rPr>
        <w:t> </w:t>
      </w:r>
      <w:r>
        <w:rPr>
          <w:sz w:val="21"/>
        </w:rPr>
        <w:t>an</w:t>
      </w:r>
      <w:r>
        <w:rPr>
          <w:spacing w:val="29"/>
          <w:sz w:val="21"/>
        </w:rPr>
        <w:t> </w:t>
      </w:r>
      <w:r>
        <w:rPr>
          <w:rFonts w:ascii="LM Roman 10"/>
          <w:i/>
          <w:sz w:val="21"/>
        </w:rPr>
        <w:t>invalidGroupId </w:t>
      </w:r>
      <w:r>
        <w:rPr>
          <w:sz w:val="21"/>
        </w:rPr>
        <w:t>exception</w:t>
      </w:r>
      <w:r>
        <w:rPr>
          <w:spacing w:val="27"/>
          <w:sz w:val="21"/>
        </w:rPr>
        <w:t> </w:t>
      </w:r>
      <w:r>
        <w:rPr>
          <w:sz w:val="21"/>
        </w:rPr>
        <w:t>if</w:t>
      </w:r>
      <w:r>
        <w:rPr>
          <w:spacing w:val="27"/>
          <w:sz w:val="21"/>
        </w:rPr>
        <w:t> </w:t>
      </w:r>
      <w:r>
        <w:rPr>
          <w:sz w:val="21"/>
        </w:rPr>
        <w:t>the</w:t>
      </w:r>
      <w:r>
        <w:rPr>
          <w:spacing w:val="28"/>
          <w:sz w:val="21"/>
        </w:rPr>
        <w:t> </w:t>
      </w:r>
      <w:r>
        <w:rPr>
          <w:rFonts w:ascii="LM Roman 10"/>
          <w:i/>
          <w:sz w:val="21"/>
        </w:rPr>
        <w:t>groupId </w:t>
      </w:r>
      <w:r>
        <w:rPr>
          <w:sz w:val="21"/>
        </w:rPr>
        <w:t>does</w:t>
      </w:r>
      <w:r>
        <w:rPr>
          <w:spacing w:val="27"/>
          <w:sz w:val="21"/>
        </w:rPr>
        <w:t> </w:t>
      </w:r>
      <w:r>
        <w:rPr>
          <w:sz w:val="21"/>
        </w:rPr>
        <w:t>not</w:t>
      </w:r>
      <w:r>
        <w:rPr>
          <w:spacing w:val="27"/>
          <w:sz w:val="21"/>
        </w:rPr>
        <w:t> </w:t>
      </w:r>
      <w:r>
        <w:rPr>
          <w:sz w:val="21"/>
        </w:rPr>
        <w:t>point to an existing group.</w:t>
      </w:r>
      <w:r>
        <w:rPr>
          <w:spacing w:val="30"/>
          <w:sz w:val="21"/>
        </w:rPr>
        <w:t> </w:t>
      </w:r>
      <w:r>
        <w:rPr>
          <w:sz w:val="21"/>
        </w:rPr>
        <w:t>Furthermore, </w:t>
      </w:r>
      <w:r>
        <w:rPr>
          <w:rFonts w:ascii="LM Roman 10"/>
          <w:i/>
          <w:sz w:val="21"/>
        </w:rPr>
        <w:t>publish</w:t>
      </w:r>
      <w:r>
        <w:rPr>
          <w:rFonts w:ascii="LM Roman 10"/>
          <w:i/>
          <w:spacing w:val="-15"/>
          <w:sz w:val="21"/>
        </w:rPr>
        <w:t> </w:t>
      </w:r>
      <w:r>
        <w:rPr>
          <w:sz w:val="21"/>
        </w:rPr>
        <w:t>raises a </w:t>
      </w:r>
      <w:r>
        <w:rPr>
          <w:rFonts w:ascii="LM Roman 10"/>
          <w:i/>
          <w:sz w:val="21"/>
        </w:rPr>
        <w:t>peerNotInGroup</w:t>
      </w:r>
      <w:r>
        <w:rPr>
          <w:rFonts w:ascii="LM Roman 10"/>
          <w:i/>
          <w:spacing w:val="-15"/>
          <w:sz w:val="21"/>
        </w:rPr>
        <w:t> </w:t>
      </w:r>
      <w:r>
        <w:rPr>
          <w:sz w:val="21"/>
        </w:rPr>
        <w:t>exception if the caller peer does not belong to the </w:t>
      </w:r>
      <w:r>
        <w:rPr>
          <w:rFonts w:ascii="LM Roman 10"/>
          <w:i/>
          <w:sz w:val="21"/>
        </w:rPr>
        <w:t>groupId </w:t>
      </w:r>
      <w:r>
        <w:rPr>
          <w:sz w:val="21"/>
        </w:rPr>
        <w:t>group.</w:t>
      </w:r>
    </w:p>
    <w:p>
      <w:pPr>
        <w:spacing w:line="282" w:lineRule="exact" w:before="60"/>
        <w:ind w:left="108" w:right="0" w:firstLine="0"/>
        <w:jc w:val="left"/>
        <w:rPr>
          <w:rFonts w:ascii="LM Roman 10"/>
          <w:i/>
          <w:sz w:val="21"/>
        </w:rPr>
      </w:pPr>
      <w:r>
        <w:rPr>
          <w:rFonts w:ascii="LM Roman 10"/>
          <w:i/>
          <w:sz w:val="21"/>
        </w:rPr>
        <w:t>void</w:t>
      </w:r>
      <w:r>
        <w:rPr>
          <w:rFonts w:ascii="LM Roman 10"/>
          <w:i/>
          <w:spacing w:val="-15"/>
          <w:sz w:val="21"/>
        </w:rPr>
        <w:t> </w:t>
      </w:r>
      <w:r>
        <w:rPr>
          <w:b/>
          <w:sz w:val="21"/>
        </w:rPr>
        <w:t>unpublish</w:t>
      </w:r>
      <w:r>
        <w:rPr>
          <w:rFonts w:ascii="LM Roman 10"/>
          <w:i/>
          <w:sz w:val="21"/>
        </w:rPr>
        <w:t>(groupId,</w:t>
      </w:r>
      <w:r>
        <w:rPr>
          <w:rFonts w:ascii="LM Roman 10"/>
          <w:i/>
          <w:spacing w:val="-15"/>
          <w:sz w:val="21"/>
        </w:rPr>
        <w:t> </w:t>
      </w:r>
      <w:r>
        <w:rPr>
          <w:rFonts w:ascii="LM Roman 10"/>
          <w:i/>
          <w:sz w:val="21"/>
        </w:rPr>
        <w:t>serviceContract)</w:t>
      </w:r>
      <w:r>
        <w:rPr>
          <w:rFonts w:ascii="LM Roman 10"/>
          <w:i/>
          <w:spacing w:val="-14"/>
          <w:sz w:val="21"/>
        </w:rPr>
        <w:t> </w:t>
      </w:r>
      <w:r>
        <w:rPr>
          <w:rFonts w:ascii="LM Roman 10"/>
          <w:i/>
          <w:sz w:val="21"/>
        </w:rPr>
        <w:t>throws</w:t>
      </w:r>
      <w:r>
        <w:rPr>
          <w:rFonts w:ascii="LM Roman 10"/>
          <w:i/>
          <w:spacing w:val="-15"/>
          <w:sz w:val="21"/>
        </w:rPr>
        <w:t> </w:t>
      </w:r>
      <w:r>
        <w:rPr>
          <w:rFonts w:ascii="LM Roman 10"/>
          <w:i/>
          <w:spacing w:val="-2"/>
          <w:sz w:val="21"/>
        </w:rPr>
        <w:t>exception</w:t>
      </w:r>
    </w:p>
    <w:p>
      <w:pPr>
        <w:spacing w:line="282" w:lineRule="exact" w:before="0"/>
        <w:ind w:left="108" w:right="0" w:firstLine="0"/>
        <w:jc w:val="left"/>
        <w:rPr>
          <w:sz w:val="21"/>
        </w:rPr>
      </w:pPr>
      <w:r>
        <w:rPr>
          <w:rFonts w:ascii="LM Roman 10"/>
          <w:i/>
          <w:sz w:val="21"/>
        </w:rPr>
        <w:t>Exceptions:</w:t>
      </w:r>
      <w:r>
        <w:rPr>
          <w:rFonts w:ascii="LM Roman 10"/>
          <w:i/>
          <w:spacing w:val="-1"/>
          <w:sz w:val="21"/>
        </w:rPr>
        <w:t> </w:t>
      </w:r>
      <w:r>
        <w:rPr>
          <w:rFonts w:ascii="LM Roman 10"/>
          <w:i/>
          <w:sz w:val="21"/>
        </w:rPr>
        <w:t>invalidService,</w:t>
      </w:r>
      <w:r>
        <w:rPr>
          <w:rFonts w:ascii="LM Roman 10"/>
          <w:i/>
          <w:spacing w:val="-16"/>
          <w:sz w:val="21"/>
        </w:rPr>
        <w:t> </w:t>
      </w:r>
      <w:r>
        <w:rPr>
          <w:rFonts w:ascii="LM Roman 10"/>
          <w:i/>
          <w:sz w:val="21"/>
        </w:rPr>
        <w:t>invalidGroupId,</w:t>
      </w:r>
      <w:r>
        <w:rPr>
          <w:rFonts w:ascii="LM Roman 10"/>
          <w:i/>
          <w:spacing w:val="-17"/>
          <w:sz w:val="21"/>
        </w:rPr>
        <w:t> </w:t>
      </w:r>
      <w:r>
        <w:rPr>
          <w:rFonts w:ascii="LM Roman 10"/>
          <w:i/>
          <w:sz w:val="21"/>
        </w:rPr>
        <w:t>peerNotInGroup,</w:t>
      </w:r>
      <w:r>
        <w:rPr>
          <w:rFonts w:ascii="LM Roman 10"/>
          <w:i/>
          <w:spacing w:val="-16"/>
          <w:sz w:val="21"/>
        </w:rPr>
        <w:t> </w:t>
      </w:r>
      <w:r>
        <w:rPr>
          <w:rFonts w:ascii="LM Roman 10"/>
          <w:i/>
          <w:spacing w:val="-2"/>
          <w:sz w:val="21"/>
        </w:rPr>
        <w:t>invalidCall</w:t>
      </w:r>
      <w:r>
        <w:rPr>
          <w:spacing w:val="-2"/>
          <w:sz w:val="21"/>
        </w:rPr>
        <w:t>.</w:t>
      </w:r>
    </w:p>
    <w:p>
      <w:pPr>
        <w:pStyle w:val="BodyText"/>
        <w:spacing w:line="216" w:lineRule="auto" w:before="35"/>
        <w:ind w:left="108" w:right="280"/>
      </w:pPr>
      <w:r>
        <w:rPr/>
        <w:t>Peers stop to offer services in a group by unpublishing them from the respective group.</w:t>
      </w:r>
      <w:r>
        <w:rPr>
          <w:spacing w:val="30"/>
        </w:rPr>
        <w:t> </w:t>
      </w:r>
      <w:r>
        <w:rPr/>
        <w:t>If the call succeeds, the middleware removes the service identified by </w:t>
      </w:r>
      <w:r>
        <w:rPr>
          <w:rFonts w:ascii="LM Roman 10"/>
          <w:i/>
        </w:rPr>
        <w:t>service-</w:t>
      </w:r>
      <w:r>
        <w:rPr>
          <w:rFonts w:ascii="LM Roman 10"/>
          <w:i/>
        </w:rPr>
        <w:t> Contract</w:t>
      </w:r>
      <w:r>
        <w:rPr>
          <w:rFonts w:ascii="LM Roman 10"/>
          <w:i/>
          <w:spacing w:val="-1"/>
        </w:rPr>
        <w:t> </w:t>
      </w:r>
      <w:r>
        <w:rPr/>
        <w:t>from the list of services published in the </w:t>
      </w:r>
      <w:r>
        <w:rPr>
          <w:rFonts w:ascii="LM Roman 10"/>
          <w:i/>
        </w:rPr>
        <w:t>groupId</w:t>
      </w:r>
      <w:r>
        <w:rPr>
          <w:rFonts w:ascii="LM Roman 10"/>
          <w:i/>
          <w:spacing w:val="-1"/>
        </w:rPr>
        <w:t> </w:t>
      </w:r>
      <w:r>
        <w:rPr/>
        <w:t>group.</w:t>
      </w:r>
      <w:r>
        <w:rPr>
          <w:spacing w:val="40"/>
        </w:rPr>
        <w:t> </w:t>
      </w:r>
      <w:r>
        <w:rPr>
          <w:rFonts w:ascii="LM Roman 10"/>
          <w:i/>
        </w:rPr>
        <w:t>Unpublish</w:t>
      </w:r>
      <w:r>
        <w:rPr>
          <w:rFonts w:ascii="LM Roman 10"/>
          <w:i/>
          <w:spacing w:val="-1"/>
        </w:rPr>
        <w:t> </w:t>
      </w:r>
      <w:r>
        <w:rPr/>
        <w:t>raises the same exceptions as </w:t>
      </w:r>
      <w:r>
        <w:rPr>
          <w:rFonts w:ascii="LM Roman 10"/>
          <w:i/>
        </w:rPr>
        <w:t>publish</w:t>
      </w:r>
      <w:r>
        <w:rPr/>
        <w:t>.</w:t>
      </w:r>
    </w:p>
    <w:p>
      <w:pPr>
        <w:spacing w:line="216" w:lineRule="auto" w:before="86"/>
        <w:ind w:left="108" w:right="198" w:firstLine="46"/>
        <w:jc w:val="left"/>
        <w:rPr>
          <w:rFonts w:ascii="LM Roman 10" w:hAnsi="LM Roman 10"/>
          <w:i/>
          <w:sz w:val="21"/>
        </w:rPr>
      </w:pPr>
      <w:r>
        <w:rPr>
          <w:rFonts w:ascii="Georgia" w:hAnsi="Georgia"/>
          <w:i/>
          <w:sz w:val="21"/>
        </w:rPr>
        <w:t>&lt;</w:t>
      </w:r>
      <w:r>
        <w:rPr>
          <w:rFonts w:ascii="LM Roman 10" w:hAnsi="LM Roman 10"/>
          <w:i/>
          <w:sz w:val="21"/>
        </w:rPr>
        <w:t>groupId,</w:t>
      </w:r>
      <w:r>
        <w:rPr>
          <w:rFonts w:ascii="LM Roman 10" w:hAnsi="LM Roman 10"/>
          <w:i/>
          <w:spacing w:val="-19"/>
          <w:sz w:val="21"/>
        </w:rPr>
        <w:t> </w:t>
      </w:r>
      <w:r>
        <w:rPr>
          <w:rFonts w:ascii="LM Roman 10" w:hAnsi="LM Roman 10"/>
          <w:i/>
          <w:sz w:val="21"/>
        </w:rPr>
        <w:t>id,</w:t>
      </w:r>
      <w:r>
        <w:rPr>
          <w:rFonts w:ascii="LM Roman 10" w:hAnsi="LM Roman 10"/>
          <w:i/>
          <w:spacing w:val="-19"/>
          <w:sz w:val="21"/>
        </w:rPr>
        <w:t> </w:t>
      </w:r>
      <w:r>
        <w:rPr>
          <w:rFonts w:ascii="LM Roman 10" w:hAnsi="LM Roman 10"/>
          <w:i/>
          <w:sz w:val="21"/>
        </w:rPr>
        <w:t>serviceContract</w:t>
      </w:r>
      <w:r>
        <w:rPr>
          <w:rFonts w:ascii="Georgia" w:hAnsi="Georgia"/>
          <w:i/>
          <w:sz w:val="21"/>
        </w:rPr>
        <w:t>&gt;</w:t>
      </w:r>
      <w:r>
        <w:rPr>
          <w:rFonts w:ascii="LM Roman 10" w:hAnsi="LM Roman 10"/>
          <w:i/>
          <w:sz w:val="21"/>
        </w:rPr>
        <w:t>[]</w:t>
      </w:r>
      <w:r>
        <w:rPr>
          <w:rFonts w:ascii="LM Roman 10" w:hAnsi="LM Roman 10"/>
          <w:i/>
          <w:spacing w:val="-22"/>
          <w:sz w:val="21"/>
        </w:rPr>
        <w:t> </w:t>
      </w:r>
      <w:r>
        <w:rPr>
          <w:b/>
          <w:sz w:val="21"/>
        </w:rPr>
        <w:t>getServices</w:t>
      </w:r>
      <w:r>
        <w:rPr>
          <w:rFonts w:ascii="LM Roman 10" w:hAnsi="LM Roman 10"/>
          <w:i/>
          <w:sz w:val="21"/>
        </w:rPr>
        <w:t>(groupId?,</w:t>
      </w:r>
      <w:r>
        <w:rPr>
          <w:rFonts w:ascii="LM Roman 10" w:hAnsi="LM Roman 10"/>
          <w:i/>
          <w:spacing w:val="-19"/>
          <w:sz w:val="21"/>
        </w:rPr>
        <w:t> </w:t>
      </w:r>
      <w:r>
        <w:rPr>
          <w:rFonts w:ascii="LM Roman 10" w:hAnsi="LM Roman 10"/>
          <w:i/>
          <w:sz w:val="21"/>
        </w:rPr>
        <w:t>peerId?,</w:t>
      </w:r>
      <w:r>
        <w:rPr>
          <w:rFonts w:ascii="LM Roman 10" w:hAnsi="LM Roman 10"/>
          <w:i/>
          <w:spacing w:val="-19"/>
          <w:sz w:val="21"/>
        </w:rPr>
        <w:t> </w:t>
      </w:r>
      <w:r>
        <w:rPr>
          <w:rFonts w:ascii="LM Roman 10" w:hAnsi="LM Roman 10"/>
          <w:i/>
          <w:sz w:val="21"/>
        </w:rPr>
        <w:t>serviceContract’?)</w:t>
      </w:r>
      <w:r>
        <w:rPr>
          <w:rFonts w:ascii="LM Roman 10" w:hAnsi="LM Roman 10"/>
          <w:i/>
          <w:sz w:val="21"/>
        </w:rPr>
        <w:t> throws exception</w:t>
      </w:r>
    </w:p>
    <w:p>
      <w:pPr>
        <w:spacing w:line="257" w:lineRule="exact" w:before="0"/>
        <w:ind w:left="108" w:right="0" w:firstLine="0"/>
        <w:jc w:val="left"/>
        <w:rPr>
          <w:sz w:val="21"/>
        </w:rPr>
      </w:pPr>
      <w:r>
        <w:rPr>
          <w:rFonts w:ascii="LM Roman 10"/>
          <w:i/>
          <w:spacing w:val="-2"/>
          <w:sz w:val="21"/>
        </w:rPr>
        <w:t>Exceptions:</w:t>
      </w:r>
      <w:r>
        <w:rPr>
          <w:rFonts w:ascii="LM Roman 10"/>
          <w:i/>
          <w:spacing w:val="23"/>
          <w:sz w:val="21"/>
        </w:rPr>
        <w:t> </w:t>
      </w:r>
      <w:r>
        <w:rPr>
          <w:rFonts w:ascii="LM Roman 10"/>
          <w:i/>
          <w:spacing w:val="-2"/>
          <w:sz w:val="21"/>
        </w:rPr>
        <w:t>invalidGroupId,</w:t>
      </w:r>
      <w:r>
        <w:rPr>
          <w:rFonts w:ascii="LM Roman 10"/>
          <w:i/>
          <w:spacing w:val="1"/>
          <w:sz w:val="21"/>
        </w:rPr>
        <w:t> </w:t>
      </w:r>
      <w:r>
        <w:rPr>
          <w:rFonts w:ascii="LM Roman 10"/>
          <w:i/>
          <w:spacing w:val="-2"/>
          <w:sz w:val="21"/>
        </w:rPr>
        <w:t>invalidPeerId,</w:t>
      </w:r>
      <w:r>
        <w:rPr>
          <w:rFonts w:ascii="LM Roman 10"/>
          <w:i/>
          <w:spacing w:val="2"/>
          <w:sz w:val="21"/>
        </w:rPr>
        <w:t> </w:t>
      </w:r>
      <w:r>
        <w:rPr>
          <w:rFonts w:ascii="LM Roman 10"/>
          <w:i/>
          <w:spacing w:val="-2"/>
          <w:sz w:val="21"/>
        </w:rPr>
        <w:t>invalidService</w:t>
      </w:r>
      <w:r>
        <w:rPr>
          <w:spacing w:val="-2"/>
          <w:sz w:val="21"/>
        </w:rPr>
        <w:t>.</w:t>
      </w:r>
    </w:p>
    <w:p>
      <w:pPr>
        <w:spacing w:line="266" w:lineRule="exact" w:before="8"/>
        <w:ind w:left="108" w:right="279" w:firstLine="0"/>
        <w:jc w:val="both"/>
        <w:rPr>
          <w:sz w:val="21"/>
        </w:rPr>
      </w:pPr>
      <w:r>
        <w:rPr>
          <w:rFonts w:ascii="LM Roman 10"/>
          <w:i/>
          <w:sz w:val="21"/>
        </w:rPr>
        <w:t>getServices</w:t>
      </w:r>
      <w:r>
        <w:rPr>
          <w:rFonts w:ascii="LM Roman 10"/>
          <w:i/>
          <w:spacing w:val="-19"/>
          <w:sz w:val="21"/>
        </w:rPr>
        <w:t> </w:t>
      </w:r>
      <w:r>
        <w:rPr>
          <w:sz w:val="21"/>
        </w:rPr>
        <w:t>allows</w:t>
      </w:r>
      <w:r>
        <w:rPr>
          <w:spacing w:val="-13"/>
          <w:sz w:val="21"/>
        </w:rPr>
        <w:t> </w:t>
      </w:r>
      <w:r>
        <w:rPr>
          <w:sz w:val="21"/>
        </w:rPr>
        <w:t>to</w:t>
      </w:r>
      <w:r>
        <w:rPr>
          <w:spacing w:val="-10"/>
          <w:sz w:val="21"/>
        </w:rPr>
        <w:t> </w:t>
      </w:r>
      <w:r>
        <w:rPr>
          <w:sz w:val="21"/>
        </w:rPr>
        <w:t>match</w:t>
      </w:r>
      <w:r>
        <w:rPr>
          <w:spacing w:val="-7"/>
          <w:sz w:val="21"/>
        </w:rPr>
        <w:t> </w:t>
      </w:r>
      <w:r>
        <w:rPr>
          <w:sz w:val="21"/>
        </w:rPr>
        <w:t>published</w:t>
      </w:r>
      <w:r>
        <w:rPr>
          <w:spacing w:val="-7"/>
          <w:sz w:val="21"/>
        </w:rPr>
        <w:t> </w:t>
      </w:r>
      <w:r>
        <w:rPr>
          <w:sz w:val="21"/>
        </w:rPr>
        <w:t>services.</w:t>
      </w:r>
      <w:r>
        <w:rPr>
          <w:spacing w:val="28"/>
          <w:sz w:val="21"/>
        </w:rPr>
        <w:t> </w:t>
      </w:r>
      <w:r>
        <w:rPr>
          <w:sz w:val="21"/>
        </w:rPr>
        <w:t>The</w:t>
      </w:r>
      <w:r>
        <w:rPr>
          <w:spacing w:val="-7"/>
          <w:sz w:val="21"/>
        </w:rPr>
        <w:t> </w:t>
      </w:r>
      <w:r>
        <w:rPr>
          <w:sz w:val="21"/>
        </w:rPr>
        <w:t>output</w:t>
      </w:r>
      <w:r>
        <w:rPr>
          <w:spacing w:val="-7"/>
          <w:sz w:val="21"/>
        </w:rPr>
        <w:t> </w:t>
      </w:r>
      <w:r>
        <w:rPr>
          <w:sz w:val="21"/>
        </w:rPr>
        <w:t>consists</w:t>
      </w:r>
      <w:r>
        <w:rPr>
          <w:spacing w:val="-7"/>
          <w:sz w:val="21"/>
        </w:rPr>
        <w:t> </w:t>
      </w:r>
      <w:r>
        <w:rPr>
          <w:sz w:val="21"/>
        </w:rPr>
        <w:t>of</w:t>
      </w:r>
      <w:r>
        <w:rPr>
          <w:spacing w:val="-7"/>
          <w:sz w:val="21"/>
        </w:rPr>
        <w:t> </w:t>
      </w:r>
      <w:r>
        <w:rPr>
          <w:sz w:val="21"/>
        </w:rPr>
        <w:t>a</w:t>
      </w:r>
      <w:r>
        <w:rPr>
          <w:spacing w:val="-7"/>
          <w:sz w:val="21"/>
        </w:rPr>
        <w:t> </w:t>
      </w:r>
      <w:r>
        <w:rPr>
          <w:sz w:val="21"/>
        </w:rPr>
        <w:t>list</w:t>
      </w:r>
      <w:r>
        <w:rPr>
          <w:spacing w:val="-7"/>
          <w:sz w:val="21"/>
        </w:rPr>
        <w:t> </w:t>
      </w:r>
      <w:r>
        <w:rPr>
          <w:sz w:val="21"/>
        </w:rPr>
        <w:t>of</w:t>
      </w:r>
      <w:r>
        <w:rPr>
          <w:spacing w:val="-7"/>
          <w:sz w:val="21"/>
        </w:rPr>
        <w:t> </w:t>
      </w:r>
      <w:r>
        <w:rPr>
          <w:sz w:val="21"/>
        </w:rPr>
        <w:t>triples: services identified by </w:t>
      </w:r>
      <w:r>
        <w:rPr>
          <w:rFonts w:ascii="LM Roman 10"/>
          <w:i/>
          <w:sz w:val="21"/>
        </w:rPr>
        <w:t>serviceContract</w:t>
      </w:r>
      <w:r>
        <w:rPr>
          <w:sz w:val="21"/>
        </w:rPr>
        <w:t>s, which are published in </w:t>
      </w:r>
      <w:r>
        <w:rPr>
          <w:rFonts w:ascii="LM Roman 10"/>
          <w:i/>
          <w:sz w:val="21"/>
        </w:rPr>
        <w:t>groupId</w:t>
      </w:r>
      <w:r>
        <w:rPr>
          <w:rFonts w:ascii="LM Roman 10"/>
          <w:i/>
          <w:spacing w:val="-5"/>
          <w:sz w:val="21"/>
        </w:rPr>
        <w:t> </w:t>
      </w:r>
      <w:r>
        <w:rPr>
          <w:sz w:val="21"/>
        </w:rPr>
        <w:t>groups, and that</w:t>
      </w:r>
      <w:r>
        <w:rPr>
          <w:spacing w:val="-1"/>
          <w:sz w:val="21"/>
        </w:rPr>
        <w:t> </w:t>
      </w:r>
      <w:r>
        <w:rPr>
          <w:sz w:val="21"/>
        </w:rPr>
        <w:t>have </w:t>
      </w:r>
      <w:r>
        <w:rPr>
          <w:rFonts w:ascii="LM Roman 10"/>
          <w:i/>
          <w:sz w:val="21"/>
        </w:rPr>
        <w:t>id</w:t>
      </w:r>
      <w:r>
        <w:rPr>
          <w:rFonts w:ascii="LM Roman 10"/>
          <w:i/>
          <w:spacing w:val="-19"/>
          <w:sz w:val="21"/>
        </w:rPr>
        <w:t> </w:t>
      </w:r>
      <w:r>
        <w:rPr>
          <w:sz w:val="21"/>
        </w:rPr>
        <w:t>identifiers.</w:t>
      </w:r>
      <w:r>
        <w:rPr>
          <w:spacing w:val="28"/>
          <w:sz w:val="21"/>
        </w:rPr>
        <w:t> </w:t>
      </w:r>
      <w:r>
        <w:rPr>
          <w:sz w:val="21"/>
        </w:rPr>
        <w:t>The </w:t>
      </w:r>
      <w:r>
        <w:rPr>
          <w:rFonts w:ascii="LM Roman 10"/>
          <w:i/>
          <w:sz w:val="21"/>
        </w:rPr>
        <w:t>groupId</w:t>
      </w:r>
      <w:r>
        <w:rPr>
          <w:rFonts w:ascii="LM Roman 10"/>
          <w:i/>
          <w:spacing w:val="-19"/>
          <w:sz w:val="21"/>
        </w:rPr>
        <w:t> </w:t>
      </w:r>
      <w:r>
        <w:rPr>
          <w:sz w:val="21"/>
        </w:rPr>
        <w:t>and </w:t>
      </w:r>
      <w:r>
        <w:rPr>
          <w:rFonts w:ascii="LM Roman 10"/>
          <w:i/>
          <w:sz w:val="21"/>
        </w:rPr>
        <w:t>peerId</w:t>
      </w:r>
      <w:r>
        <w:rPr>
          <w:rFonts w:ascii="LM Roman 10"/>
          <w:i/>
          <w:spacing w:val="-19"/>
          <w:sz w:val="21"/>
        </w:rPr>
        <w:t> </w:t>
      </w:r>
      <w:r>
        <w:rPr>
          <w:sz w:val="21"/>
        </w:rPr>
        <w:t>(optional) input parameters restrict the service discovery to the </w:t>
      </w:r>
      <w:r>
        <w:rPr>
          <w:rFonts w:ascii="LM Roman 10"/>
          <w:i/>
          <w:sz w:val="21"/>
        </w:rPr>
        <w:t>groupId</w:t>
      </w:r>
      <w:r>
        <w:rPr>
          <w:rFonts w:ascii="LM Roman 10"/>
          <w:i/>
          <w:spacing w:val="-5"/>
          <w:sz w:val="21"/>
        </w:rPr>
        <w:t> </w:t>
      </w:r>
      <w:r>
        <w:rPr>
          <w:sz w:val="21"/>
        </w:rPr>
        <w:t>group, and to the </w:t>
      </w:r>
      <w:r>
        <w:rPr>
          <w:rFonts w:ascii="LM Roman 10"/>
          <w:i/>
          <w:sz w:val="21"/>
        </w:rPr>
        <w:t>peerId</w:t>
      </w:r>
      <w:r>
        <w:rPr>
          <w:rFonts w:ascii="LM Roman 10"/>
          <w:i/>
          <w:spacing w:val="-6"/>
          <w:sz w:val="21"/>
        </w:rPr>
        <w:t> </w:t>
      </w:r>
      <w:r>
        <w:rPr>
          <w:sz w:val="21"/>
        </w:rPr>
        <w:t>peer, respectively.</w:t>
      </w:r>
      <w:r>
        <w:rPr>
          <w:spacing w:val="40"/>
          <w:sz w:val="21"/>
        </w:rPr>
        <w:t> </w:t>
      </w:r>
      <w:r>
        <w:rPr>
          <w:rFonts w:ascii="LM Roman 10"/>
          <w:i/>
          <w:sz w:val="21"/>
        </w:rPr>
        <w:t>Id</w:t>
      </w:r>
      <w:r>
        <w:rPr>
          <w:rFonts w:ascii="LM Roman 10"/>
          <w:i/>
          <w:sz w:val="21"/>
        </w:rPr>
        <w:t> </w:t>
      </w:r>
      <w:r>
        <w:rPr>
          <w:sz w:val="21"/>
        </w:rPr>
        <w:t>stands for </w:t>
      </w:r>
      <w:r>
        <w:rPr>
          <w:rFonts w:ascii="LM Roman 10"/>
          <w:i/>
          <w:sz w:val="21"/>
        </w:rPr>
        <w:t>groupServiceId </w:t>
      </w:r>
      <w:r>
        <w:rPr>
          <w:sz w:val="21"/>
        </w:rPr>
        <w:t>or </w:t>
      </w:r>
      <w:r>
        <w:rPr>
          <w:rFonts w:ascii="LM Roman 10"/>
          <w:i/>
          <w:sz w:val="21"/>
        </w:rPr>
        <w:t>peerServiceId</w:t>
      </w:r>
      <w:r>
        <w:rPr>
          <w:sz w:val="21"/>
        </w:rPr>
        <w:t>.</w:t>
      </w:r>
      <w:r>
        <w:rPr>
          <w:spacing w:val="40"/>
          <w:sz w:val="21"/>
        </w:rPr>
        <w:t> </w:t>
      </w:r>
      <w:r>
        <w:rPr>
          <w:rFonts w:ascii="LM Roman 10"/>
          <w:i/>
          <w:sz w:val="21"/>
        </w:rPr>
        <w:t>getServices </w:t>
      </w:r>
      <w:r>
        <w:rPr>
          <w:sz w:val="21"/>
        </w:rPr>
        <w:t>raises exceptions when the input</w:t>
      </w:r>
      <w:r>
        <w:rPr>
          <w:spacing w:val="15"/>
          <w:sz w:val="21"/>
        </w:rPr>
        <w:t> </w:t>
      </w:r>
      <w:r>
        <w:rPr>
          <w:sz w:val="21"/>
        </w:rPr>
        <w:t>group,</w:t>
      </w:r>
      <w:r>
        <w:rPr>
          <w:spacing w:val="15"/>
          <w:sz w:val="21"/>
        </w:rPr>
        <w:t> </w:t>
      </w:r>
      <w:r>
        <w:rPr>
          <w:sz w:val="21"/>
        </w:rPr>
        <w:t>the</w:t>
      </w:r>
      <w:r>
        <w:rPr>
          <w:spacing w:val="16"/>
          <w:sz w:val="21"/>
        </w:rPr>
        <w:t> </w:t>
      </w:r>
      <w:r>
        <w:rPr>
          <w:sz w:val="21"/>
        </w:rPr>
        <w:t>peer</w:t>
      </w:r>
      <w:r>
        <w:rPr>
          <w:spacing w:val="15"/>
          <w:sz w:val="21"/>
        </w:rPr>
        <w:t> </w:t>
      </w:r>
      <w:r>
        <w:rPr>
          <w:sz w:val="21"/>
        </w:rPr>
        <w:t>identifier,</w:t>
      </w:r>
      <w:r>
        <w:rPr>
          <w:spacing w:val="16"/>
          <w:sz w:val="21"/>
        </w:rPr>
        <w:t> </w:t>
      </w:r>
      <w:r>
        <w:rPr>
          <w:sz w:val="21"/>
        </w:rPr>
        <w:t>or</w:t>
      </w:r>
      <w:r>
        <w:rPr>
          <w:spacing w:val="15"/>
          <w:sz w:val="21"/>
        </w:rPr>
        <w:t> </w:t>
      </w:r>
      <w:r>
        <w:rPr>
          <w:sz w:val="21"/>
        </w:rPr>
        <w:t>the</w:t>
      </w:r>
      <w:r>
        <w:rPr>
          <w:spacing w:val="17"/>
          <w:sz w:val="21"/>
        </w:rPr>
        <w:t> </w:t>
      </w:r>
      <w:r>
        <w:rPr>
          <w:sz w:val="21"/>
        </w:rPr>
        <w:t>contract</w:t>
      </w:r>
      <w:r>
        <w:rPr>
          <w:spacing w:val="15"/>
          <w:sz w:val="21"/>
        </w:rPr>
        <w:t> </w:t>
      </w:r>
      <w:r>
        <w:rPr>
          <w:sz w:val="21"/>
        </w:rPr>
        <w:t>of</w:t>
      </w:r>
      <w:r>
        <w:rPr>
          <w:spacing w:val="17"/>
          <w:sz w:val="21"/>
        </w:rPr>
        <w:t> </w:t>
      </w:r>
      <w:r>
        <w:rPr>
          <w:sz w:val="21"/>
        </w:rPr>
        <w:t>the</w:t>
      </w:r>
      <w:r>
        <w:rPr>
          <w:spacing w:val="15"/>
          <w:sz w:val="21"/>
        </w:rPr>
        <w:t> </w:t>
      </w:r>
      <w:r>
        <w:rPr>
          <w:sz w:val="21"/>
        </w:rPr>
        <w:t>desired</w:t>
      </w:r>
      <w:r>
        <w:rPr>
          <w:spacing w:val="16"/>
          <w:sz w:val="21"/>
        </w:rPr>
        <w:t> </w:t>
      </w:r>
      <w:r>
        <w:rPr>
          <w:sz w:val="21"/>
        </w:rPr>
        <w:t>service</w:t>
      </w:r>
      <w:r>
        <w:rPr>
          <w:spacing w:val="16"/>
          <w:sz w:val="21"/>
        </w:rPr>
        <w:t> </w:t>
      </w:r>
      <w:r>
        <w:rPr>
          <w:sz w:val="21"/>
        </w:rPr>
        <w:t>are</w:t>
      </w:r>
      <w:r>
        <w:rPr>
          <w:spacing w:val="16"/>
          <w:sz w:val="21"/>
        </w:rPr>
        <w:t> </w:t>
      </w:r>
      <w:r>
        <w:rPr>
          <w:sz w:val="21"/>
        </w:rPr>
        <w:t>not</w:t>
      </w:r>
      <w:r>
        <w:rPr>
          <w:spacing w:val="16"/>
          <w:sz w:val="21"/>
        </w:rPr>
        <w:t> </w:t>
      </w:r>
      <w:r>
        <w:rPr>
          <w:spacing w:val="-2"/>
          <w:sz w:val="21"/>
        </w:rPr>
        <w:t>valid.</w:t>
      </w:r>
    </w:p>
    <w:p>
      <w:pPr>
        <w:spacing w:before="67"/>
        <w:ind w:left="108" w:right="0" w:firstLine="0"/>
        <w:jc w:val="both"/>
        <w:rPr>
          <w:sz w:val="21"/>
        </w:rPr>
      </w:pPr>
      <w:r>
        <w:rPr>
          <w:sz w:val="21"/>
        </w:rPr>
        <w:t>The</w:t>
      </w:r>
      <w:r>
        <w:rPr>
          <w:spacing w:val="15"/>
          <w:sz w:val="21"/>
        </w:rPr>
        <w:t> </w:t>
      </w:r>
      <w:r>
        <w:rPr>
          <w:sz w:val="21"/>
        </w:rPr>
        <w:t>output</w:t>
      </w:r>
      <w:r>
        <w:rPr>
          <w:spacing w:val="16"/>
          <w:sz w:val="21"/>
        </w:rPr>
        <w:t> </w:t>
      </w:r>
      <w:r>
        <w:rPr>
          <w:sz w:val="21"/>
        </w:rPr>
        <w:t>of</w:t>
      </w:r>
      <w:r>
        <w:rPr>
          <w:spacing w:val="16"/>
          <w:sz w:val="21"/>
        </w:rPr>
        <w:t> </w:t>
      </w:r>
      <w:r>
        <w:rPr>
          <w:rFonts w:ascii="LM Roman 10"/>
          <w:i/>
          <w:sz w:val="21"/>
        </w:rPr>
        <w:t>getServices</w:t>
      </w:r>
      <w:r>
        <w:rPr>
          <w:rFonts w:ascii="LM Roman 10"/>
          <w:i/>
          <w:spacing w:val="-6"/>
          <w:sz w:val="21"/>
        </w:rPr>
        <w:t> </w:t>
      </w:r>
      <w:r>
        <w:rPr>
          <w:sz w:val="21"/>
        </w:rPr>
        <w:t>is</w:t>
      </w:r>
      <w:r>
        <w:rPr>
          <w:spacing w:val="16"/>
          <w:sz w:val="21"/>
        </w:rPr>
        <w:t> </w:t>
      </w:r>
      <w:r>
        <w:rPr>
          <w:sz w:val="21"/>
        </w:rPr>
        <w:t>one</w:t>
      </w:r>
      <w:r>
        <w:rPr>
          <w:spacing w:val="16"/>
          <w:sz w:val="21"/>
        </w:rPr>
        <w:t> </w:t>
      </w:r>
      <w:r>
        <w:rPr>
          <w:sz w:val="21"/>
        </w:rPr>
        <w:t>of</w:t>
      </w:r>
      <w:r>
        <w:rPr>
          <w:spacing w:val="15"/>
          <w:sz w:val="21"/>
        </w:rPr>
        <w:t> </w:t>
      </w:r>
      <w:r>
        <w:rPr>
          <w:sz w:val="21"/>
        </w:rPr>
        <w:t>the</w:t>
      </w:r>
      <w:r>
        <w:rPr>
          <w:spacing w:val="17"/>
          <w:sz w:val="21"/>
        </w:rPr>
        <w:t> </w:t>
      </w:r>
      <w:r>
        <w:rPr>
          <w:spacing w:val="-2"/>
          <w:sz w:val="21"/>
        </w:rPr>
        <w:t>following:</w:t>
      </w:r>
    </w:p>
    <w:p>
      <w:pPr>
        <w:pStyle w:val="ListParagraph"/>
        <w:numPr>
          <w:ilvl w:val="0"/>
          <w:numId w:val="2"/>
        </w:numPr>
        <w:tabs>
          <w:tab w:pos="109" w:val="left" w:leader="none"/>
          <w:tab w:pos="232" w:val="left" w:leader="none"/>
        </w:tabs>
        <w:spacing w:line="266" w:lineRule="exact" w:before="78" w:after="0"/>
        <w:ind w:left="109" w:right="278" w:hanging="1"/>
        <w:jc w:val="both"/>
        <w:rPr>
          <w:rFonts w:ascii="MathJax_Main" w:hAnsi="MathJax_Main"/>
          <w:sz w:val="21"/>
        </w:rPr>
      </w:pPr>
      <w:r>
        <w:rPr>
          <w:rFonts w:ascii="MathJax_Main" w:hAnsi="MathJax_Main"/>
          <w:sz w:val="21"/>
        </w:rPr>
        <w:t>if</w:t>
      </w:r>
      <w:r>
        <w:rPr>
          <w:rFonts w:ascii="MathJax_Main" w:hAnsi="MathJax_Main"/>
          <w:spacing w:val="-10"/>
          <w:sz w:val="21"/>
        </w:rPr>
        <w:t> </w:t>
      </w:r>
      <w:r>
        <w:rPr>
          <w:rFonts w:ascii="MathJax_Main" w:hAnsi="MathJax_Main"/>
          <w:sz w:val="21"/>
        </w:rPr>
        <w:t>the</w:t>
      </w:r>
      <w:r>
        <w:rPr>
          <w:rFonts w:ascii="MathJax_Main" w:hAnsi="MathJax_Main"/>
          <w:spacing w:val="-4"/>
          <w:sz w:val="21"/>
        </w:rPr>
        <w:t> </w:t>
      </w:r>
      <w:r>
        <w:rPr>
          <w:rFonts w:ascii="MathJax_Main" w:hAnsi="MathJax_Main"/>
          <w:sz w:val="21"/>
        </w:rPr>
        <w:t>matched</w:t>
      </w:r>
      <w:r>
        <w:rPr>
          <w:rFonts w:ascii="MathJax_Main" w:hAnsi="MathJax_Main"/>
          <w:spacing w:val="-4"/>
          <w:sz w:val="21"/>
        </w:rPr>
        <w:t> </w:t>
      </w:r>
      <w:r>
        <w:rPr>
          <w:rFonts w:ascii="MathJax_Main" w:hAnsi="MathJax_Main"/>
          <w:sz w:val="21"/>
        </w:rPr>
        <w:t>service</w:t>
      </w:r>
      <w:r>
        <w:rPr>
          <w:rFonts w:ascii="MathJax_Main" w:hAnsi="MathJax_Main"/>
          <w:spacing w:val="-4"/>
          <w:sz w:val="21"/>
        </w:rPr>
        <w:t> </w:t>
      </w:r>
      <w:r>
        <w:rPr>
          <w:rFonts w:ascii="MathJax_Main" w:hAnsi="MathJax_Main"/>
          <w:sz w:val="21"/>
        </w:rPr>
        <w:t>is</w:t>
      </w:r>
      <w:r>
        <w:rPr>
          <w:rFonts w:ascii="MathJax_Main" w:hAnsi="MathJax_Main"/>
          <w:spacing w:val="-4"/>
          <w:sz w:val="21"/>
        </w:rPr>
        <w:t> </w:t>
      </w:r>
      <w:r>
        <w:rPr>
          <w:rFonts w:ascii="MathJax_Main" w:hAnsi="MathJax_Main"/>
          <w:sz w:val="21"/>
        </w:rPr>
        <w:t>behaviour-less,</w:t>
      </w:r>
      <w:r>
        <w:rPr>
          <w:rFonts w:ascii="MathJax_Main" w:hAnsi="MathJax_Main"/>
          <w:spacing w:val="-1"/>
          <w:sz w:val="21"/>
        </w:rPr>
        <w:t> </w:t>
      </w:r>
      <w:r>
        <w:rPr>
          <w:rFonts w:ascii="MathJax_Main" w:hAnsi="MathJax_Main"/>
          <w:sz w:val="21"/>
        </w:rPr>
        <w:t>then</w:t>
      </w:r>
      <w:r>
        <w:rPr>
          <w:rFonts w:ascii="MathJax_Main" w:hAnsi="MathJax_Main"/>
          <w:spacing w:val="-3"/>
          <w:sz w:val="21"/>
        </w:rPr>
        <w:t> </w:t>
      </w:r>
      <w:r>
        <w:rPr>
          <w:rFonts w:ascii="LM Roman 10" w:hAnsi="LM Roman 10"/>
          <w:i/>
          <w:sz w:val="21"/>
        </w:rPr>
        <w:t>getServices</w:t>
      </w:r>
      <w:r>
        <w:rPr>
          <w:rFonts w:ascii="LM Roman 10" w:hAnsi="LM Roman 10"/>
          <w:i/>
          <w:spacing w:val="-19"/>
          <w:sz w:val="21"/>
        </w:rPr>
        <w:t> </w:t>
      </w:r>
      <w:r>
        <w:rPr>
          <w:rFonts w:ascii="MathJax_Main" w:hAnsi="MathJax_Main"/>
          <w:sz w:val="21"/>
        </w:rPr>
        <w:t>returns</w:t>
      </w:r>
      <w:r>
        <w:rPr>
          <w:rFonts w:ascii="MathJax_Main" w:hAnsi="MathJax_Main"/>
          <w:spacing w:val="-4"/>
          <w:sz w:val="21"/>
        </w:rPr>
        <w:t> </w:t>
      </w:r>
      <w:r>
        <w:rPr>
          <w:rFonts w:ascii="MathJax_Main" w:hAnsi="MathJax_Main"/>
          <w:sz w:val="21"/>
        </w:rPr>
        <w:t>its</w:t>
      </w:r>
      <w:r>
        <w:rPr>
          <w:rFonts w:ascii="MathJax_Main" w:hAnsi="MathJax_Main"/>
          <w:spacing w:val="-3"/>
          <w:sz w:val="21"/>
        </w:rPr>
        <w:t> </w:t>
      </w:r>
      <w:r>
        <w:rPr>
          <w:rFonts w:ascii="LM Roman 10" w:hAnsi="LM Roman 10"/>
          <w:i/>
          <w:sz w:val="21"/>
        </w:rPr>
        <w:t>groupServiceId</w:t>
      </w:r>
      <w:r>
        <w:rPr>
          <w:rFonts w:ascii="MathJax_Main" w:hAnsi="MathJax_Main"/>
          <w:sz w:val="21"/>
        </w:rPr>
        <w:t>. Consequently, invokers may blindly use this service, so that, two invocations of the service</w:t>
      </w:r>
      <w:r>
        <w:rPr>
          <w:rFonts w:ascii="MathJax_Main" w:hAnsi="MathJax_Main"/>
          <w:spacing w:val="40"/>
          <w:sz w:val="21"/>
        </w:rPr>
        <w:t> </w:t>
      </w:r>
      <w:r>
        <w:rPr>
          <w:rFonts w:ascii="MathJax_Main" w:hAnsi="MathJax_Main"/>
          <w:sz w:val="21"/>
        </w:rPr>
        <w:t>will</w:t>
      </w:r>
      <w:r>
        <w:rPr>
          <w:rFonts w:ascii="MathJax_Main" w:hAnsi="MathJax_Main"/>
          <w:spacing w:val="40"/>
          <w:sz w:val="21"/>
        </w:rPr>
        <w:t> </w:t>
      </w:r>
      <w:r>
        <w:rPr>
          <w:rFonts w:ascii="MathJax_Main" w:hAnsi="MathJax_Main"/>
          <w:sz w:val="21"/>
        </w:rPr>
        <w:t>(possibly)</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processed</w:t>
      </w:r>
      <w:r>
        <w:rPr>
          <w:rFonts w:ascii="MathJax_Main" w:hAnsi="MathJax_Main"/>
          <w:spacing w:val="40"/>
          <w:sz w:val="21"/>
        </w:rPr>
        <w:t> </w:t>
      </w:r>
      <w:r>
        <w:rPr>
          <w:rFonts w:ascii="MathJax_Main" w:hAnsi="MathJax_Main"/>
          <w:sz w:val="21"/>
        </w:rPr>
        <w:t>by</w:t>
      </w:r>
      <w:r>
        <w:rPr>
          <w:rFonts w:ascii="MathJax_Main" w:hAnsi="MathJax_Main"/>
          <w:spacing w:val="40"/>
          <w:sz w:val="21"/>
        </w:rPr>
        <w:t> </w:t>
      </w:r>
      <w:r>
        <w:rPr>
          <w:rFonts w:ascii="MathJax_Main" w:hAnsi="MathJax_Main"/>
          <w:sz w:val="21"/>
        </w:rPr>
        <w:t>two</w:t>
      </w:r>
      <w:r>
        <w:rPr>
          <w:rFonts w:ascii="MathJax_Main" w:hAnsi="MathJax_Main"/>
          <w:spacing w:val="40"/>
          <w:sz w:val="21"/>
        </w:rPr>
        <w:t> </w:t>
      </w:r>
      <w:r>
        <w:rPr>
          <w:rFonts w:ascii="MathJax_Main" w:hAnsi="MathJax_Main"/>
          <w:sz w:val="21"/>
        </w:rPr>
        <w:t>different</w:t>
      </w:r>
      <w:r>
        <w:rPr>
          <w:rFonts w:ascii="MathJax_Main" w:hAnsi="MathJax_Main"/>
          <w:spacing w:val="40"/>
          <w:sz w:val="21"/>
        </w:rPr>
        <w:t> </w:t>
      </w:r>
      <w:r>
        <w:rPr>
          <w:rFonts w:ascii="MathJax_Main" w:hAnsi="MathJax_Main"/>
          <w:sz w:val="21"/>
        </w:rPr>
        <w:t>providers</w:t>
      </w:r>
      <w:r>
        <w:rPr>
          <w:rFonts w:ascii="MathJax_Main" w:hAnsi="MathJax_Main"/>
          <w:spacing w:val="40"/>
          <w:sz w:val="21"/>
        </w:rPr>
        <w:t> </w:t>
      </w:r>
      <w:r>
        <w:rPr>
          <w:rFonts w:ascii="MathJax_Main" w:hAnsi="MathJax_Main"/>
          <w:sz w:val="21"/>
        </w:rPr>
        <w:t>(if</w:t>
      </w:r>
      <w:r>
        <w:rPr>
          <w:rFonts w:ascii="MathJax_Main" w:hAnsi="MathJax_Main"/>
          <w:spacing w:val="40"/>
          <w:sz w:val="21"/>
        </w:rPr>
        <w:t> </w:t>
      </w:r>
      <w:r>
        <w:rPr>
          <w:rFonts w:ascii="MathJax_Main" w:hAnsi="MathJax_Main"/>
          <w:sz w:val="21"/>
        </w:rPr>
        <w:t>multiple</w:t>
      </w:r>
      <w:r>
        <w:rPr>
          <w:rFonts w:ascii="MathJax_Main" w:hAnsi="MathJax_Main"/>
          <w:spacing w:val="40"/>
          <w:sz w:val="21"/>
        </w:rPr>
        <w:t> </w:t>
      </w:r>
      <w:r>
        <w:rPr>
          <w:rFonts w:ascii="MathJax_Main" w:hAnsi="MathJax_Main"/>
          <w:sz w:val="21"/>
        </w:rPr>
        <w:t>peers have published the same </w:t>
      </w:r>
      <w:r>
        <w:rPr>
          <w:rFonts w:ascii="LM Roman 10" w:hAnsi="LM Roman 10"/>
          <w:i/>
          <w:sz w:val="21"/>
        </w:rPr>
        <w:t>serviceContract</w:t>
      </w:r>
      <w:r>
        <w:rPr>
          <w:rFonts w:ascii="MathJax_Main" w:hAnsi="MathJax_Main"/>
          <w:sz w:val="21"/>
        </w:rPr>
        <w:t>).</w:t>
      </w:r>
      <w:r>
        <w:rPr>
          <w:rFonts w:ascii="MathJax_Main" w:hAnsi="MathJax_Main"/>
          <w:spacing w:val="32"/>
          <w:sz w:val="21"/>
        </w:rPr>
        <w:t> </w:t>
      </w:r>
      <w:r>
        <w:rPr>
          <w:rFonts w:ascii="MathJax_Main" w:hAnsi="MathJax_Main"/>
          <w:sz w:val="21"/>
        </w:rPr>
        <w:t>Note that the middleware is in charge of selecting the service provider.</w:t>
      </w:r>
    </w:p>
    <w:p>
      <w:pPr>
        <w:pStyle w:val="ListParagraph"/>
        <w:numPr>
          <w:ilvl w:val="0"/>
          <w:numId w:val="2"/>
        </w:numPr>
        <w:tabs>
          <w:tab w:pos="246" w:val="left" w:leader="none"/>
        </w:tabs>
        <w:spacing w:line="235" w:lineRule="auto" w:before="71" w:after="0"/>
        <w:ind w:left="109" w:right="280" w:firstLine="0"/>
        <w:jc w:val="both"/>
        <w:rPr>
          <w:rFonts w:ascii="MathJax_Main" w:hAnsi="MathJax_Main"/>
          <w:sz w:val="21"/>
        </w:rPr>
      </w:pPr>
      <w:r>
        <w:rPr>
          <w:rFonts w:ascii="MathJax_Main" w:hAnsi="MathJax_Main"/>
          <w:sz w:val="21"/>
        </w:rPr>
        <w:t>if the matched service is behaviour-full, then </w:t>
      </w:r>
      <w:r>
        <w:rPr>
          <w:rFonts w:ascii="LM Roman 10" w:hAnsi="LM Roman 10"/>
          <w:i/>
          <w:sz w:val="21"/>
        </w:rPr>
        <w:t>getServices</w:t>
      </w:r>
      <w:r>
        <w:rPr>
          <w:rFonts w:ascii="LM Roman 10" w:hAnsi="LM Roman 10"/>
          <w:i/>
          <w:spacing w:val="-14"/>
          <w:sz w:val="21"/>
        </w:rPr>
        <w:t> </w:t>
      </w:r>
      <w:r>
        <w:rPr>
          <w:rFonts w:ascii="MathJax_Main" w:hAnsi="MathJax_Main"/>
          <w:sz w:val="21"/>
        </w:rPr>
        <w:t>returns the </w:t>
      </w:r>
      <w:r>
        <w:rPr>
          <w:rFonts w:ascii="LM Roman 10" w:hAnsi="LM Roman 10"/>
          <w:i/>
          <w:sz w:val="21"/>
        </w:rPr>
        <w:t>peerServiceId</w:t>
      </w:r>
      <w:r>
        <w:rPr>
          <w:rFonts w:ascii="LM Roman 10" w:hAnsi="LM Roman 10"/>
          <w:i/>
          <w:sz w:val="21"/>
        </w:rPr>
        <w:t> </w:t>
      </w:r>
      <w:r>
        <w:rPr>
          <w:rFonts w:ascii="MathJax_Main" w:hAnsi="MathJax_Main"/>
          <w:sz w:val="21"/>
        </w:rPr>
        <w:t>of a specific provider peer.</w:t>
      </w:r>
      <w:r>
        <w:rPr>
          <w:rFonts w:ascii="MathJax_Main" w:hAnsi="MathJax_Main"/>
          <w:spacing w:val="40"/>
          <w:sz w:val="21"/>
        </w:rPr>
        <w:t> </w:t>
      </w:r>
      <w:r>
        <w:rPr>
          <w:rFonts w:ascii="MathJax_Main" w:hAnsi="MathJax_Main"/>
          <w:sz w:val="21"/>
        </w:rPr>
        <w:t>Consequently, all service invocations done through the </w:t>
      </w:r>
      <w:r>
        <w:rPr>
          <w:rFonts w:ascii="LM Roman 10" w:hAnsi="LM Roman 10"/>
          <w:i/>
          <w:sz w:val="21"/>
        </w:rPr>
        <w:t>peerServiceId </w:t>
      </w:r>
      <w:r>
        <w:rPr>
          <w:rFonts w:ascii="MathJax_Main" w:hAnsi="MathJax_Main"/>
          <w:sz w:val="21"/>
        </w:rPr>
        <w:t>will be processed by the same peer service.</w:t>
      </w:r>
    </w:p>
    <w:p>
      <w:pPr>
        <w:pStyle w:val="BodyText"/>
        <w:spacing w:line="266" w:lineRule="exact" w:before="80"/>
        <w:ind w:left="109" w:right="279"/>
      </w:pPr>
      <w:r>
        <w:rPr/>
        <w:t>The core of the matching process compares the contract of the desired service (viz., </w:t>
      </w:r>
      <w:r>
        <w:rPr>
          <w:rFonts w:ascii="LM Roman 10" w:hAnsi="LM Roman 10"/>
          <w:i/>
        </w:rPr>
        <w:t>serviceContract’</w:t>
      </w:r>
      <w:r>
        <w:rPr/>
        <w:t>) with the contracts of the published services.</w:t>
      </w:r>
      <w:r>
        <w:rPr>
          <w:spacing w:val="40"/>
        </w:rPr>
        <w:t> </w:t>
      </w:r>
      <w:r>
        <w:rPr/>
        <w:t>The match between two contracts can be done at several levels:</w:t>
      </w:r>
      <w:r>
        <w:rPr>
          <w:spacing w:val="40"/>
        </w:rPr>
        <w:t> </w:t>
      </w:r>
      <w:r>
        <w:rPr/>
        <w:t>syntactic (viz., checking whether the published service offers the operations of the requested service), behavioural (viz., checking whether the published service has a behaviour similar to the requested one, e.g., [</w:t>
      </w:r>
      <w:hyperlink w:history="true" w:anchor="_bookmark16">
        <w:r>
          <w:rPr>
            <w:color w:val="0000FF"/>
          </w:rPr>
          <w:t>3</w:t>
        </w:r>
      </w:hyperlink>
      <w:r>
        <w:rPr/>
        <w:t>]), or QoS-based matching (viz., checking whether the QoS of the published service</w:t>
      </w:r>
      <w:r>
        <w:rPr>
          <w:spacing w:val="-9"/>
        </w:rPr>
        <w:t> </w:t>
      </w:r>
      <w:r>
        <w:rPr/>
        <w:t>satisfies</w:t>
      </w:r>
      <w:r>
        <w:rPr>
          <w:spacing w:val="-9"/>
        </w:rPr>
        <w:t> </w:t>
      </w:r>
      <w:r>
        <w:rPr/>
        <w:t>the</w:t>
      </w:r>
      <w:r>
        <w:rPr>
          <w:spacing w:val="-9"/>
        </w:rPr>
        <w:t> </w:t>
      </w:r>
      <w:r>
        <w:rPr/>
        <w:t>QoS</w:t>
      </w:r>
      <w:r>
        <w:rPr>
          <w:spacing w:val="-9"/>
        </w:rPr>
        <w:t> </w:t>
      </w:r>
      <w:r>
        <w:rPr/>
        <w:t>of</w:t>
      </w:r>
      <w:r>
        <w:rPr>
          <w:spacing w:val="-9"/>
        </w:rPr>
        <w:t> </w:t>
      </w:r>
      <w:r>
        <w:rPr/>
        <w:t>the</w:t>
      </w:r>
      <w:r>
        <w:rPr>
          <w:spacing w:val="-9"/>
        </w:rPr>
        <w:t> </w:t>
      </w:r>
      <w:r>
        <w:rPr/>
        <w:t>requested</w:t>
      </w:r>
      <w:r>
        <w:rPr>
          <w:spacing w:val="-9"/>
        </w:rPr>
        <w:t> </w:t>
      </w:r>
      <w:r>
        <w:rPr/>
        <w:t>service).</w:t>
      </w:r>
      <w:r>
        <w:rPr>
          <w:spacing w:val="27"/>
        </w:rPr>
        <w:t> </w:t>
      </w:r>
      <w:r>
        <w:rPr/>
        <w:t>Furthermore,</w:t>
      </w:r>
      <w:r>
        <w:rPr>
          <w:spacing w:val="-5"/>
        </w:rPr>
        <w:t> </w:t>
      </w:r>
      <w:r>
        <w:rPr/>
        <w:t>the</w:t>
      </w:r>
      <w:r>
        <w:rPr>
          <w:spacing w:val="-9"/>
        </w:rPr>
        <w:t> </w:t>
      </w:r>
      <w:r>
        <w:rPr/>
        <w:t>discovery</w:t>
      </w:r>
      <w:r>
        <w:rPr>
          <w:spacing w:val="-9"/>
        </w:rPr>
        <w:t> </w:t>
      </w:r>
      <w:r>
        <w:rPr/>
        <w:t>process can also exploit the ontology information (if available) of the two contracts (e.g., the Web Ontology Language for Web Services [</w:t>
      </w:r>
      <w:hyperlink w:history="true" w:anchor="_bookmark25">
        <w:r>
          <w:rPr>
            <w:color w:val="0000FF"/>
          </w:rPr>
          <w:t>12</w:t>
        </w:r>
      </w:hyperlink>
      <w:r>
        <w:rPr/>
        <w:t>]) to improve the service matching.</w:t>
      </w:r>
    </w:p>
    <w:p>
      <w:pPr>
        <w:spacing w:line="282" w:lineRule="exact" w:before="68"/>
        <w:ind w:left="109" w:right="0" w:firstLine="0"/>
        <w:jc w:val="left"/>
        <w:rPr>
          <w:rFonts w:ascii="LM Roman 10"/>
          <w:i/>
          <w:sz w:val="21"/>
        </w:rPr>
      </w:pPr>
      <w:r>
        <w:rPr>
          <w:rFonts w:ascii="LM Roman 10"/>
          <w:i/>
          <w:sz w:val="21"/>
        </w:rPr>
        <w:t>output?</w:t>
      </w:r>
      <w:r>
        <w:rPr>
          <w:rFonts w:ascii="LM Roman 10"/>
          <w:i/>
          <w:spacing w:val="9"/>
          <w:sz w:val="21"/>
        </w:rPr>
        <w:t> </w:t>
      </w:r>
      <w:r>
        <w:rPr>
          <w:b/>
          <w:sz w:val="21"/>
        </w:rPr>
        <w:t>invoke</w:t>
      </w:r>
      <w:r>
        <w:rPr>
          <w:rFonts w:ascii="LM Roman 10"/>
          <w:i/>
          <w:sz w:val="21"/>
        </w:rPr>
        <w:t>(id,</w:t>
      </w:r>
      <w:r>
        <w:rPr>
          <w:rFonts w:ascii="LM Roman 10"/>
          <w:i/>
          <w:spacing w:val="-9"/>
          <w:sz w:val="21"/>
        </w:rPr>
        <w:t> </w:t>
      </w:r>
      <w:r>
        <w:rPr>
          <w:rFonts w:ascii="LM Roman 10"/>
          <w:i/>
          <w:sz w:val="21"/>
        </w:rPr>
        <w:t>operation,</w:t>
      </w:r>
      <w:r>
        <w:rPr>
          <w:rFonts w:ascii="LM Roman 10"/>
          <w:i/>
          <w:spacing w:val="-10"/>
          <w:sz w:val="21"/>
        </w:rPr>
        <w:t> </w:t>
      </w:r>
      <w:r>
        <w:rPr>
          <w:rFonts w:ascii="LM Roman 10"/>
          <w:i/>
          <w:sz w:val="21"/>
        </w:rPr>
        <w:t>input?,</w:t>
      </w:r>
      <w:r>
        <w:rPr>
          <w:rFonts w:ascii="LM Roman 10"/>
          <w:i/>
          <w:spacing w:val="-10"/>
          <w:sz w:val="21"/>
        </w:rPr>
        <w:t> </w:t>
      </w:r>
      <w:r>
        <w:rPr>
          <w:rFonts w:ascii="LM Roman 10"/>
          <w:i/>
          <w:sz w:val="21"/>
        </w:rPr>
        <w:t>QoS?)</w:t>
      </w:r>
      <w:r>
        <w:rPr>
          <w:rFonts w:ascii="LM Roman 10"/>
          <w:i/>
          <w:spacing w:val="-9"/>
          <w:sz w:val="21"/>
        </w:rPr>
        <w:t> </w:t>
      </w:r>
      <w:r>
        <w:rPr>
          <w:rFonts w:ascii="LM Roman 10"/>
          <w:i/>
          <w:sz w:val="21"/>
        </w:rPr>
        <w:t>throws</w:t>
      </w:r>
      <w:r>
        <w:rPr>
          <w:rFonts w:ascii="LM Roman 10"/>
          <w:i/>
          <w:spacing w:val="-10"/>
          <w:sz w:val="21"/>
        </w:rPr>
        <w:t> </w:t>
      </w:r>
      <w:r>
        <w:rPr>
          <w:rFonts w:ascii="LM Roman 10"/>
          <w:i/>
          <w:spacing w:val="-2"/>
          <w:sz w:val="21"/>
        </w:rPr>
        <w:t>exception</w:t>
      </w:r>
    </w:p>
    <w:p>
      <w:pPr>
        <w:spacing w:line="216" w:lineRule="auto" w:before="9"/>
        <w:ind w:left="109" w:right="198" w:firstLine="0"/>
        <w:jc w:val="left"/>
        <w:rPr>
          <w:sz w:val="21"/>
        </w:rPr>
      </w:pPr>
      <w:r>
        <w:rPr>
          <w:rFonts w:ascii="LM Roman 10"/>
          <w:i/>
          <w:sz w:val="21"/>
        </w:rPr>
        <w:t>Exceptions: invalidServiceId,</w:t>
      </w:r>
      <w:r>
        <w:rPr>
          <w:rFonts w:ascii="LM Roman 10"/>
          <w:i/>
          <w:spacing w:val="-12"/>
          <w:sz w:val="21"/>
        </w:rPr>
        <w:t> </w:t>
      </w:r>
      <w:r>
        <w:rPr>
          <w:rFonts w:ascii="LM Roman 10"/>
          <w:i/>
          <w:sz w:val="21"/>
        </w:rPr>
        <w:t>invalidPeerId,</w:t>
      </w:r>
      <w:r>
        <w:rPr>
          <w:rFonts w:ascii="LM Roman 10"/>
          <w:i/>
          <w:spacing w:val="-12"/>
          <w:sz w:val="21"/>
        </w:rPr>
        <w:t> </w:t>
      </w:r>
      <w:r>
        <w:rPr>
          <w:rFonts w:ascii="LM Roman 10"/>
          <w:i/>
          <w:sz w:val="21"/>
        </w:rPr>
        <w:t>invalidOperation,</w:t>
      </w:r>
      <w:r>
        <w:rPr>
          <w:rFonts w:ascii="LM Roman 10"/>
          <w:i/>
          <w:spacing w:val="-12"/>
          <w:sz w:val="21"/>
        </w:rPr>
        <w:t> </w:t>
      </w:r>
      <w:r>
        <w:rPr>
          <w:rFonts w:ascii="LM Roman 10"/>
          <w:i/>
          <w:sz w:val="21"/>
        </w:rPr>
        <w:t>invalidInputParame-</w:t>
      </w:r>
      <w:r>
        <w:rPr>
          <w:rFonts w:ascii="LM Roman 10"/>
          <w:i/>
          <w:sz w:val="21"/>
        </w:rPr>
        <w:t> ter, invalidOutputParameter, cannotGuaranteeQoS, accessDenied</w:t>
      </w:r>
      <w:r>
        <w:rPr>
          <w:sz w:val="21"/>
        </w:rPr>
        <w:t>.</w:t>
      </w:r>
    </w:p>
    <w:p>
      <w:pPr>
        <w:spacing w:line="216" w:lineRule="auto" w:before="0"/>
        <w:ind w:left="109" w:right="279" w:firstLine="0"/>
        <w:jc w:val="both"/>
        <w:rPr>
          <w:sz w:val="21"/>
        </w:rPr>
      </w:pPr>
      <w:r>
        <w:rPr>
          <w:sz w:val="21"/>
        </w:rPr>
        <w:t>The </w:t>
      </w:r>
      <w:r>
        <w:rPr>
          <w:rFonts w:ascii="LM Roman 10"/>
          <w:i/>
          <w:sz w:val="21"/>
        </w:rPr>
        <w:t>invoke</w:t>
      </w:r>
      <w:r>
        <w:rPr>
          <w:rFonts w:ascii="LM Roman 10"/>
          <w:i/>
          <w:spacing w:val="-9"/>
          <w:sz w:val="21"/>
        </w:rPr>
        <w:t> </w:t>
      </w:r>
      <w:r>
        <w:rPr>
          <w:sz w:val="21"/>
        </w:rPr>
        <w:t>primitive serves to call an </w:t>
      </w:r>
      <w:r>
        <w:rPr>
          <w:rFonts w:ascii="LM Roman 10"/>
          <w:i/>
          <w:sz w:val="21"/>
        </w:rPr>
        <w:t>operation</w:t>
      </w:r>
      <w:r>
        <w:rPr>
          <w:rFonts w:ascii="LM Roman 10"/>
          <w:i/>
          <w:spacing w:val="-9"/>
          <w:sz w:val="21"/>
        </w:rPr>
        <w:t> </w:t>
      </w:r>
      <w:r>
        <w:rPr>
          <w:sz w:val="21"/>
        </w:rPr>
        <w:t>of an entity identified by </w:t>
      </w:r>
      <w:r>
        <w:rPr>
          <w:rFonts w:ascii="LM Roman 10"/>
          <w:i/>
          <w:sz w:val="21"/>
        </w:rPr>
        <w:t>id</w:t>
      </w:r>
      <w:r>
        <w:rPr>
          <w:sz w:val="21"/>
        </w:rPr>
        <w:t>, which can</w:t>
      </w:r>
      <w:r>
        <w:rPr>
          <w:spacing w:val="28"/>
          <w:sz w:val="21"/>
        </w:rPr>
        <w:t> </w:t>
      </w:r>
      <w:r>
        <w:rPr>
          <w:sz w:val="21"/>
        </w:rPr>
        <w:t>be</w:t>
      </w:r>
      <w:r>
        <w:rPr>
          <w:spacing w:val="29"/>
          <w:sz w:val="21"/>
        </w:rPr>
        <w:t> </w:t>
      </w:r>
      <w:r>
        <w:rPr>
          <w:sz w:val="21"/>
        </w:rPr>
        <w:t>either</w:t>
      </w:r>
      <w:r>
        <w:rPr>
          <w:spacing w:val="28"/>
          <w:sz w:val="21"/>
        </w:rPr>
        <w:t> </w:t>
      </w:r>
      <w:r>
        <w:rPr>
          <w:rFonts w:ascii="LM Roman 10"/>
          <w:i/>
          <w:sz w:val="21"/>
        </w:rPr>
        <w:t>groupServiceId</w:t>
      </w:r>
      <w:r>
        <w:rPr>
          <w:sz w:val="21"/>
        </w:rPr>
        <w:t>,</w:t>
      </w:r>
      <w:r>
        <w:rPr>
          <w:spacing w:val="33"/>
          <w:sz w:val="21"/>
        </w:rPr>
        <w:t> </w:t>
      </w:r>
      <w:r>
        <w:rPr>
          <w:sz w:val="21"/>
        </w:rPr>
        <w:t>or</w:t>
      </w:r>
      <w:r>
        <w:rPr>
          <w:spacing w:val="29"/>
          <w:sz w:val="21"/>
        </w:rPr>
        <w:t> </w:t>
      </w:r>
      <w:r>
        <w:rPr>
          <w:rFonts w:ascii="LM Roman 10"/>
          <w:i/>
          <w:sz w:val="21"/>
        </w:rPr>
        <w:t>peerServiceId</w:t>
      </w:r>
      <w:r>
        <w:rPr>
          <w:sz w:val="21"/>
        </w:rPr>
        <w:t>,</w:t>
      </w:r>
      <w:r>
        <w:rPr>
          <w:spacing w:val="33"/>
          <w:sz w:val="21"/>
        </w:rPr>
        <w:t> </w:t>
      </w:r>
      <w:r>
        <w:rPr>
          <w:sz w:val="21"/>
        </w:rPr>
        <w:t>or</w:t>
      </w:r>
      <w:r>
        <w:rPr>
          <w:spacing w:val="29"/>
          <w:sz w:val="21"/>
        </w:rPr>
        <w:t> </w:t>
      </w:r>
      <w:r>
        <w:rPr>
          <w:rFonts w:ascii="LM Roman 10"/>
          <w:i/>
          <w:sz w:val="21"/>
        </w:rPr>
        <w:t>peerId</w:t>
      </w:r>
      <w:r>
        <w:rPr>
          <w:sz w:val="21"/>
        </w:rPr>
        <w:t>.</w:t>
      </w:r>
      <w:r>
        <w:rPr>
          <w:spacing w:val="59"/>
          <w:w w:val="150"/>
          <w:sz w:val="21"/>
        </w:rPr>
        <w:t> </w:t>
      </w:r>
      <w:r>
        <w:rPr>
          <w:sz w:val="21"/>
        </w:rPr>
        <w:t>It</w:t>
      </w:r>
      <w:r>
        <w:rPr>
          <w:spacing w:val="29"/>
          <w:sz w:val="21"/>
        </w:rPr>
        <w:t> </w:t>
      </w:r>
      <w:r>
        <w:rPr>
          <w:sz w:val="21"/>
        </w:rPr>
        <w:t>is</w:t>
      </w:r>
      <w:r>
        <w:rPr>
          <w:spacing w:val="28"/>
          <w:sz w:val="21"/>
        </w:rPr>
        <w:t> </w:t>
      </w:r>
      <w:r>
        <w:rPr>
          <w:sz w:val="21"/>
        </w:rPr>
        <w:t>important</w:t>
      </w:r>
      <w:r>
        <w:rPr>
          <w:spacing w:val="29"/>
          <w:sz w:val="21"/>
        </w:rPr>
        <w:t> </w:t>
      </w:r>
      <w:r>
        <w:rPr>
          <w:sz w:val="21"/>
        </w:rPr>
        <w:t>to</w:t>
      </w:r>
      <w:r>
        <w:rPr>
          <w:spacing w:val="28"/>
          <w:sz w:val="21"/>
        </w:rPr>
        <w:t> </w:t>
      </w:r>
      <w:r>
        <w:rPr>
          <w:spacing w:val="-4"/>
          <w:sz w:val="21"/>
        </w:rPr>
        <w:t>note</w:t>
      </w:r>
    </w:p>
    <w:p>
      <w:pPr>
        <w:pStyle w:val="BodyText"/>
        <w:spacing w:before="20"/>
        <w:ind w:left="108"/>
      </w:pPr>
      <w:r>
        <w:rPr/>
        <w:t>that</w:t>
      </w:r>
      <w:r>
        <w:rPr>
          <w:spacing w:val="29"/>
        </w:rPr>
        <w:t> </w:t>
      </w:r>
      <w:r>
        <w:rPr/>
        <w:t>the</w:t>
      </w:r>
      <w:r>
        <w:rPr>
          <w:spacing w:val="31"/>
        </w:rPr>
        <w:t> </w:t>
      </w:r>
      <w:r>
        <w:rPr/>
        <w:t>invoker</w:t>
      </w:r>
      <w:r>
        <w:rPr>
          <w:spacing w:val="31"/>
        </w:rPr>
        <w:t> </w:t>
      </w:r>
      <w:r>
        <w:rPr/>
        <w:t>and</w:t>
      </w:r>
      <w:r>
        <w:rPr>
          <w:spacing w:val="31"/>
        </w:rPr>
        <w:t> </w:t>
      </w:r>
      <w:r>
        <w:rPr/>
        <w:t>the</w:t>
      </w:r>
      <w:r>
        <w:rPr>
          <w:spacing w:val="31"/>
        </w:rPr>
        <w:t> </w:t>
      </w:r>
      <w:r>
        <w:rPr/>
        <w:t>provider</w:t>
      </w:r>
      <w:r>
        <w:rPr>
          <w:spacing w:val="31"/>
        </w:rPr>
        <w:t> </w:t>
      </w:r>
      <w:r>
        <w:rPr/>
        <w:t>must</w:t>
      </w:r>
      <w:r>
        <w:rPr>
          <w:spacing w:val="31"/>
        </w:rPr>
        <w:t> </w:t>
      </w:r>
      <w:r>
        <w:rPr/>
        <w:t>belong</w:t>
      </w:r>
      <w:r>
        <w:rPr>
          <w:spacing w:val="31"/>
        </w:rPr>
        <w:t> </w:t>
      </w:r>
      <w:r>
        <w:rPr/>
        <w:t>to</w:t>
      </w:r>
      <w:r>
        <w:rPr>
          <w:spacing w:val="31"/>
        </w:rPr>
        <w:t> </w:t>
      </w:r>
      <w:r>
        <w:rPr/>
        <w:t>the</w:t>
      </w:r>
      <w:r>
        <w:rPr>
          <w:spacing w:val="31"/>
        </w:rPr>
        <w:t> </w:t>
      </w:r>
      <w:r>
        <w:rPr/>
        <w:t>same</w:t>
      </w:r>
      <w:r>
        <w:rPr>
          <w:spacing w:val="31"/>
        </w:rPr>
        <w:t> </w:t>
      </w:r>
      <w:r>
        <w:rPr/>
        <w:t>group.</w:t>
      </w:r>
      <w:r>
        <w:rPr>
          <w:spacing w:val="58"/>
          <w:w w:val="150"/>
        </w:rPr>
        <w:t> </w:t>
      </w:r>
      <w:r>
        <w:rPr/>
        <w:t>As</w:t>
      </w:r>
      <w:r>
        <w:rPr>
          <w:spacing w:val="32"/>
        </w:rPr>
        <w:t> </w:t>
      </w:r>
      <w:r>
        <w:rPr>
          <w:spacing w:val="-2"/>
        </w:rPr>
        <w:t>previously</w:t>
      </w:r>
    </w:p>
    <w:p>
      <w:pPr>
        <w:spacing w:after="0"/>
        <w:sectPr>
          <w:pgSz w:w="9360" w:h="13610"/>
          <w:pgMar w:header="860" w:footer="0" w:top="1060" w:bottom="280" w:left="680" w:right="620"/>
        </w:sectPr>
      </w:pPr>
    </w:p>
    <w:p>
      <w:pPr>
        <w:pStyle w:val="BodyText"/>
        <w:spacing w:line="266" w:lineRule="exact" w:before="131"/>
        <w:ind w:left="221" w:right="165"/>
      </w:pPr>
      <w:r>
        <w:rPr/>
        <w:t>mentioned blind calls to services are done using </w:t>
      </w:r>
      <w:r>
        <w:rPr>
          <w:rFonts w:ascii="LM Roman 10"/>
          <w:i/>
        </w:rPr>
        <w:t>groupServiceId</w:t>
      </w:r>
      <w:r>
        <w:rPr/>
        <w:t>s, while direct calls to services are done using </w:t>
      </w:r>
      <w:r>
        <w:rPr>
          <w:rFonts w:ascii="LM Roman 10"/>
          <w:i/>
        </w:rPr>
        <w:t>peerServiceId</w:t>
      </w:r>
      <w:r>
        <w:rPr/>
        <w:t>s (see </w:t>
      </w:r>
      <w:r>
        <w:rPr>
          <w:rFonts w:ascii="LM Roman 10"/>
          <w:i/>
        </w:rPr>
        <w:t>publish</w:t>
      </w:r>
      <w:r>
        <w:rPr>
          <w:rFonts w:ascii="LM Roman 10"/>
          <w:i/>
          <w:spacing w:val="-9"/>
        </w:rPr>
        <w:t> </w:t>
      </w:r>
      <w:r>
        <w:rPr/>
        <w:t>on page </w:t>
      </w:r>
      <w:hyperlink w:history="true" w:anchor="_bookmark5">
        <w:r>
          <w:rPr>
            <w:color w:val="0000FF"/>
          </w:rPr>
          <w:t>5</w:t>
        </w:r>
      </w:hyperlink>
      <w:r>
        <w:rPr/>
        <w:t>).</w:t>
      </w:r>
      <w:r>
        <w:rPr>
          <w:spacing w:val="38"/>
        </w:rPr>
        <w:t> </w:t>
      </w:r>
      <w:r>
        <w:rPr/>
        <w:t>Furthermore, clients can call peers through </w:t>
      </w:r>
      <w:r>
        <w:rPr>
          <w:rFonts w:ascii="LM Roman 10"/>
          <w:i/>
        </w:rPr>
        <w:t>peerId</w:t>
      </w:r>
      <w:r>
        <w:rPr/>
        <w:t>s.</w:t>
      </w:r>
      <w:r>
        <w:rPr>
          <w:spacing w:val="40"/>
        </w:rPr>
        <w:t> </w:t>
      </w:r>
      <w:r>
        <w:rPr>
          <w:rFonts w:ascii="LM Roman 10"/>
          <w:i/>
        </w:rPr>
        <w:t>Input </w:t>
      </w:r>
      <w:r>
        <w:rPr/>
        <w:t>is the input message of the operation, while </w:t>
      </w:r>
      <w:r>
        <w:rPr>
          <w:rFonts w:ascii="LM Roman 10"/>
          <w:i/>
        </w:rPr>
        <w:t>output</w:t>
      </w:r>
      <w:r>
        <w:rPr>
          <w:rFonts w:ascii="LM Roman 10"/>
          <w:i/>
          <w:spacing w:val="-4"/>
        </w:rPr>
        <w:t> </w:t>
      </w:r>
      <w:r>
        <w:rPr/>
        <w:t>is its output message.</w:t>
      </w:r>
      <w:r>
        <w:rPr>
          <w:spacing w:val="40"/>
        </w:rPr>
        <w:t> </w:t>
      </w:r>
      <w:r>
        <w:rPr/>
        <w:t>The type of the operation determines the type of the call, that is, either synchronous, or asynchronous.</w:t>
      </w:r>
      <w:r>
        <w:rPr>
          <w:spacing w:val="40"/>
        </w:rPr>
        <w:t> </w:t>
      </w:r>
      <w:r>
        <w:rPr/>
        <w:t>In both cases, the </w:t>
      </w:r>
      <w:r>
        <w:rPr>
          <w:rFonts w:ascii="LM Roman 10"/>
          <w:i/>
        </w:rPr>
        <w:t>invoke</w:t>
      </w:r>
      <w:r>
        <w:rPr>
          <w:rFonts w:ascii="LM Roman 10"/>
          <w:i/>
          <w:spacing w:val="-2"/>
        </w:rPr>
        <w:t> </w:t>
      </w:r>
      <w:r>
        <w:rPr/>
        <w:t>blocks until the provider does a corresponding </w:t>
      </w:r>
      <w:r>
        <w:rPr>
          <w:rFonts w:ascii="LM Roman 10"/>
          <w:i/>
        </w:rPr>
        <w:t>receive </w:t>
      </w:r>
      <w:r>
        <w:rPr/>
        <w:t>(see </w:t>
      </w:r>
      <w:r>
        <w:rPr>
          <w:rFonts w:ascii="LM Roman 10"/>
          <w:i/>
        </w:rPr>
        <w:t>receive </w:t>
      </w:r>
      <w:r>
        <w:rPr/>
        <w:t>on page </w:t>
      </w:r>
      <w:hyperlink w:history="true" w:anchor="_bookmark5">
        <w:r>
          <w:rPr>
            <w:color w:val="0000FF"/>
          </w:rPr>
          <w:t>7</w:t>
        </w:r>
      </w:hyperlink>
      <w:r>
        <w:rPr/>
        <w:t>).</w:t>
      </w:r>
      <w:r>
        <w:rPr>
          <w:spacing w:val="40"/>
        </w:rPr>
        <w:t> </w:t>
      </w:r>
      <w:r>
        <w:rPr/>
        <w:t>For asyn- chronous operations, the client (viz., invoker) does an </w:t>
      </w:r>
      <w:r>
        <w:rPr>
          <w:rFonts w:ascii="LM Roman 10"/>
          <w:i/>
        </w:rPr>
        <w:t>invoke</w:t>
      </w:r>
      <w:r>
        <w:rPr/>
        <w:t>, and the provider does just a </w:t>
      </w:r>
      <w:r>
        <w:rPr>
          <w:rFonts w:ascii="LM Roman 10"/>
          <w:i/>
        </w:rPr>
        <w:t>receive</w:t>
      </w:r>
      <w:r>
        <w:rPr/>
        <w:t>.</w:t>
      </w:r>
      <w:r>
        <w:rPr>
          <w:spacing w:val="33"/>
        </w:rPr>
        <w:t> </w:t>
      </w:r>
      <w:r>
        <w:rPr/>
        <w:t>For synchronous operations, the caller has to do an </w:t>
      </w:r>
      <w:r>
        <w:rPr>
          <w:rFonts w:ascii="LM Roman 10"/>
          <w:i/>
        </w:rPr>
        <w:t>invoke</w:t>
      </w:r>
      <w:r>
        <w:rPr/>
        <w:t>, while the provider</w:t>
      </w:r>
      <w:r>
        <w:rPr>
          <w:spacing w:val="-7"/>
        </w:rPr>
        <w:t> </w:t>
      </w:r>
      <w:r>
        <w:rPr/>
        <w:t>has</w:t>
      </w:r>
      <w:r>
        <w:rPr>
          <w:spacing w:val="-1"/>
        </w:rPr>
        <w:t> </w:t>
      </w:r>
      <w:r>
        <w:rPr/>
        <w:t>to</w:t>
      </w:r>
      <w:r>
        <w:rPr>
          <w:spacing w:val="-1"/>
        </w:rPr>
        <w:t> </w:t>
      </w:r>
      <w:r>
        <w:rPr/>
        <w:t>do</w:t>
      </w:r>
      <w:r>
        <w:rPr>
          <w:spacing w:val="-1"/>
        </w:rPr>
        <w:t> </w:t>
      </w:r>
      <w:r>
        <w:rPr/>
        <w:t>first a</w:t>
      </w:r>
      <w:r>
        <w:rPr>
          <w:spacing w:val="-1"/>
        </w:rPr>
        <w:t> </w:t>
      </w:r>
      <w:r>
        <w:rPr>
          <w:rFonts w:ascii="LM Roman 10"/>
          <w:i/>
        </w:rPr>
        <w:t>receive</w:t>
      </w:r>
      <w:r>
        <w:rPr/>
        <w:t>, and</w:t>
      </w:r>
      <w:r>
        <w:rPr>
          <w:spacing w:val="-1"/>
        </w:rPr>
        <w:t> </w:t>
      </w:r>
      <w:r>
        <w:rPr/>
        <w:t>at a</w:t>
      </w:r>
      <w:r>
        <w:rPr>
          <w:spacing w:val="-1"/>
        </w:rPr>
        <w:t> </w:t>
      </w:r>
      <w:r>
        <w:rPr/>
        <w:t>later moment</w:t>
      </w:r>
      <w:r>
        <w:rPr>
          <w:spacing w:val="-1"/>
        </w:rPr>
        <w:t> </w:t>
      </w:r>
      <w:r>
        <w:rPr/>
        <w:t>a </w:t>
      </w:r>
      <w:r>
        <w:rPr>
          <w:rFonts w:ascii="LM Roman 10"/>
          <w:i/>
        </w:rPr>
        <w:t>reply</w:t>
      </w:r>
      <w:r>
        <w:rPr>
          <w:rFonts w:ascii="LM Roman 10"/>
          <w:i/>
          <w:spacing w:val="-19"/>
        </w:rPr>
        <w:t> </w:t>
      </w:r>
      <w:r>
        <w:rPr/>
        <w:t>(see</w:t>
      </w:r>
      <w:r>
        <w:rPr>
          <w:spacing w:val="-1"/>
        </w:rPr>
        <w:t> </w:t>
      </w:r>
      <w:r>
        <w:rPr>
          <w:rFonts w:ascii="LM Roman 10"/>
          <w:i/>
        </w:rPr>
        <w:t>reply</w:t>
      </w:r>
      <w:r>
        <w:rPr>
          <w:rFonts w:ascii="LM Roman 10"/>
          <w:i/>
          <w:spacing w:val="-19"/>
        </w:rPr>
        <w:t> </w:t>
      </w:r>
      <w:r>
        <w:rPr/>
        <w:t>on</w:t>
      </w:r>
      <w:r>
        <w:rPr>
          <w:spacing w:val="-1"/>
        </w:rPr>
        <w:t> </w:t>
      </w:r>
      <w:r>
        <w:rPr/>
        <w:t>page</w:t>
      </w:r>
      <w:r>
        <w:rPr>
          <w:spacing w:val="-1"/>
        </w:rPr>
        <w:t> </w:t>
      </w:r>
      <w:hyperlink w:history="true" w:anchor="_bookmark7">
        <w:r>
          <w:rPr>
            <w:color w:val="0000FF"/>
          </w:rPr>
          <w:t>8</w:t>
        </w:r>
      </w:hyperlink>
      <w:r>
        <w:rPr/>
        <w:t>). The </w:t>
      </w:r>
      <w:r>
        <w:rPr>
          <w:rFonts w:ascii="LM Roman 10"/>
          <w:i/>
        </w:rPr>
        <w:t>invoke</w:t>
      </w:r>
      <w:r>
        <w:rPr>
          <w:rFonts w:ascii="LM Roman 10"/>
          <w:i/>
          <w:spacing w:val="-12"/>
        </w:rPr>
        <w:t> </w:t>
      </w:r>
      <w:r>
        <w:rPr/>
        <w:t>raises exceptions due to invalid service or peer identifiers.</w:t>
      </w:r>
      <w:r>
        <w:rPr>
          <w:spacing w:val="34"/>
        </w:rPr>
        <w:t> </w:t>
      </w:r>
      <w:r>
        <w:rPr/>
        <w:t>Furthermore, an </w:t>
      </w:r>
      <w:r>
        <w:rPr>
          <w:rFonts w:ascii="LM Roman 10"/>
          <w:i/>
        </w:rPr>
        <w:t>invalidOperation </w:t>
      </w:r>
      <w:r>
        <w:rPr/>
        <w:t>exception indicates that either the provider does not support</w:t>
      </w:r>
      <w:r>
        <w:rPr>
          <w:spacing w:val="40"/>
        </w:rPr>
        <w:t> </w:t>
      </w:r>
      <w:r>
        <w:rPr/>
        <w:t>the respective operation, or that it is unable to </w:t>
      </w:r>
      <w:r>
        <w:rPr>
          <w:rFonts w:ascii="LM Roman 10"/>
          <w:i/>
        </w:rPr>
        <w:t>receive</w:t>
      </w:r>
      <w:r>
        <w:rPr>
          <w:rFonts w:ascii="LM Roman 10"/>
          <w:i/>
          <w:spacing w:val="-6"/>
        </w:rPr>
        <w:t> </w:t>
      </w:r>
      <w:r>
        <w:rPr/>
        <w:t>a message on the respective operation at that point.</w:t>
      </w:r>
      <w:r>
        <w:rPr>
          <w:spacing w:val="40"/>
        </w:rPr>
        <w:t> </w:t>
      </w:r>
      <w:r>
        <w:rPr>
          <w:rFonts w:ascii="LM Roman 10"/>
          <w:i/>
        </w:rPr>
        <w:t>Invoke </w:t>
      </w:r>
      <w:r>
        <w:rPr/>
        <w:t>also raises exceptions when there is a mismatch between the expected and the actual parameters of the invoked operation. Services can</w:t>
      </w:r>
      <w:r>
        <w:rPr>
          <w:spacing w:val="34"/>
        </w:rPr>
        <w:t> </w:t>
      </w:r>
      <w:r>
        <w:rPr/>
        <w:t>be</w:t>
      </w:r>
      <w:r>
        <w:rPr>
          <w:spacing w:val="34"/>
        </w:rPr>
        <w:t> </w:t>
      </w:r>
      <w:r>
        <w:rPr/>
        <w:t>invoked</w:t>
      </w:r>
      <w:r>
        <w:rPr>
          <w:spacing w:val="34"/>
        </w:rPr>
        <w:t> </w:t>
      </w:r>
      <w:r>
        <w:rPr/>
        <w:t>using</w:t>
      </w:r>
      <w:r>
        <w:rPr>
          <w:spacing w:val="34"/>
        </w:rPr>
        <w:t> </w:t>
      </w:r>
      <w:r>
        <w:rPr/>
        <w:t>a</w:t>
      </w:r>
      <w:r>
        <w:rPr>
          <w:spacing w:val="34"/>
        </w:rPr>
        <w:t> </w:t>
      </w:r>
      <w:r>
        <w:rPr/>
        <w:t>desired</w:t>
      </w:r>
      <w:r>
        <w:rPr>
          <w:spacing w:val="36"/>
        </w:rPr>
        <w:t> </w:t>
      </w:r>
      <w:r>
        <w:rPr>
          <w:rFonts w:ascii="LM Roman 10"/>
          <w:i/>
        </w:rPr>
        <w:t>QoS </w:t>
      </w:r>
      <w:r>
        <w:rPr/>
        <w:t>level.</w:t>
      </w:r>
      <w:r>
        <w:rPr>
          <w:spacing w:val="80"/>
        </w:rPr>
        <w:t> </w:t>
      </w:r>
      <w:r>
        <w:rPr/>
        <w:t>A</w:t>
      </w:r>
      <w:r>
        <w:rPr>
          <w:spacing w:val="34"/>
        </w:rPr>
        <w:t> </w:t>
      </w:r>
      <w:r>
        <w:rPr/>
        <w:t>mismatch</w:t>
      </w:r>
      <w:r>
        <w:rPr>
          <w:spacing w:val="34"/>
        </w:rPr>
        <w:t> </w:t>
      </w:r>
      <w:r>
        <w:rPr/>
        <w:t>between</w:t>
      </w:r>
      <w:r>
        <w:rPr>
          <w:spacing w:val="34"/>
        </w:rPr>
        <w:t> </w:t>
      </w:r>
      <w:r>
        <w:rPr/>
        <w:t>the</w:t>
      </w:r>
      <w:r>
        <w:rPr>
          <w:spacing w:val="34"/>
        </w:rPr>
        <w:t> </w:t>
      </w:r>
      <w:r>
        <w:rPr/>
        <w:t>desired</w:t>
      </w:r>
      <w:r>
        <w:rPr>
          <w:spacing w:val="35"/>
        </w:rPr>
        <w:t> </w:t>
      </w:r>
      <w:r>
        <w:rPr>
          <w:rFonts w:ascii="LM Roman 10"/>
          <w:i/>
        </w:rPr>
        <w:t>QoS</w:t>
      </w:r>
      <w:r>
        <w:rPr>
          <w:rFonts w:ascii="LM Roman 10"/>
          <w:i/>
        </w:rPr>
        <w:t> </w:t>
      </w:r>
      <w:r>
        <w:rPr/>
        <w:t>and</w:t>
      </w:r>
      <w:r>
        <w:rPr>
          <w:spacing w:val="-2"/>
        </w:rPr>
        <w:t> </w:t>
      </w:r>
      <w:r>
        <w:rPr/>
        <w:t>the actual </w:t>
      </w:r>
      <w:r>
        <w:rPr>
          <w:rFonts w:ascii="LM Roman 10"/>
          <w:i/>
        </w:rPr>
        <w:t>QoS</w:t>
      </w:r>
      <w:r>
        <w:rPr>
          <w:rFonts w:ascii="LM Roman 10"/>
          <w:i/>
          <w:spacing w:val="-19"/>
        </w:rPr>
        <w:t> </w:t>
      </w:r>
      <w:r>
        <w:rPr/>
        <w:t>of the provider raises a </w:t>
      </w:r>
      <w:r>
        <w:rPr>
          <w:rFonts w:ascii="LM Roman 10"/>
          <w:i/>
        </w:rPr>
        <w:t>cannotGuaranteeQoS</w:t>
      </w:r>
      <w:r>
        <w:rPr>
          <w:rFonts w:ascii="LM Roman 10"/>
          <w:i/>
          <w:spacing w:val="-19"/>
        </w:rPr>
        <w:t> </w:t>
      </w:r>
      <w:r>
        <w:rPr/>
        <w:t>exception.</w:t>
      </w:r>
      <w:r>
        <w:rPr>
          <w:spacing w:val="28"/>
        </w:rPr>
        <w:t> </w:t>
      </w:r>
      <w:r>
        <w:rPr/>
        <w:t>Finally, </w:t>
      </w:r>
      <w:r>
        <w:rPr>
          <w:rFonts w:ascii="LM Roman 10"/>
          <w:i/>
        </w:rPr>
        <w:t>invoke</w:t>
      </w:r>
      <w:r>
        <w:rPr>
          <w:rFonts w:ascii="LM Roman 10"/>
          <w:i/>
          <w:spacing w:val="-19"/>
        </w:rPr>
        <w:t> </w:t>
      </w:r>
      <w:r>
        <w:rPr/>
        <w:t>signals</w:t>
      </w:r>
      <w:r>
        <w:rPr>
          <w:spacing w:val="-1"/>
        </w:rPr>
        <w:t> </w:t>
      </w:r>
      <w:r>
        <w:rPr/>
        <w:t>an </w:t>
      </w:r>
      <w:r>
        <w:rPr>
          <w:rFonts w:ascii="LM Roman 10"/>
          <w:i/>
        </w:rPr>
        <w:t>accessDenied</w:t>
      </w:r>
      <w:r>
        <w:rPr>
          <w:rFonts w:ascii="LM Roman 10"/>
          <w:i/>
          <w:spacing w:val="-19"/>
        </w:rPr>
        <w:t> </w:t>
      </w:r>
      <w:r>
        <w:rPr/>
        <w:t>exception if the client and the provider do not belong to the same group.</w:t>
      </w:r>
    </w:p>
    <w:p>
      <w:pPr>
        <w:spacing w:line="282" w:lineRule="exact" w:before="73"/>
        <w:ind w:left="221" w:right="0" w:firstLine="0"/>
        <w:jc w:val="left"/>
        <w:rPr>
          <w:rFonts w:ascii="LM Roman 10"/>
          <w:i/>
          <w:sz w:val="21"/>
        </w:rPr>
      </w:pPr>
      <w:r>
        <w:rPr>
          <w:rFonts w:ascii="LM Roman 10"/>
          <w:i/>
          <w:sz w:val="21"/>
        </w:rPr>
        <w:t>void</w:t>
      </w:r>
      <w:r>
        <w:rPr>
          <w:rFonts w:ascii="LM Roman 10"/>
          <w:i/>
          <w:spacing w:val="-11"/>
          <w:sz w:val="21"/>
        </w:rPr>
        <w:t> </w:t>
      </w:r>
      <w:r>
        <w:rPr>
          <w:b/>
          <w:sz w:val="21"/>
        </w:rPr>
        <w:t>event</w:t>
      </w:r>
      <w:r>
        <w:rPr>
          <w:rFonts w:ascii="LM Roman 10"/>
          <w:i/>
          <w:sz w:val="21"/>
        </w:rPr>
        <w:t>(id?,</w:t>
      </w:r>
      <w:r>
        <w:rPr>
          <w:rFonts w:ascii="LM Roman 10"/>
          <w:i/>
          <w:spacing w:val="-10"/>
          <w:sz w:val="21"/>
        </w:rPr>
        <w:t> </w:t>
      </w:r>
      <w:r>
        <w:rPr>
          <w:rFonts w:ascii="LM Roman 10"/>
          <w:i/>
          <w:sz w:val="21"/>
        </w:rPr>
        <w:t>operation,</w:t>
      </w:r>
      <w:r>
        <w:rPr>
          <w:rFonts w:ascii="LM Roman 10"/>
          <w:i/>
          <w:spacing w:val="-10"/>
          <w:sz w:val="21"/>
        </w:rPr>
        <w:t> </w:t>
      </w:r>
      <w:r>
        <w:rPr>
          <w:rFonts w:ascii="LM Roman 10"/>
          <w:i/>
          <w:sz w:val="21"/>
        </w:rPr>
        <w:t>input?)</w:t>
      </w:r>
      <w:r>
        <w:rPr>
          <w:rFonts w:ascii="LM Roman 10"/>
          <w:i/>
          <w:spacing w:val="8"/>
          <w:sz w:val="21"/>
        </w:rPr>
        <w:t> </w:t>
      </w:r>
      <w:r>
        <w:rPr>
          <w:rFonts w:ascii="LM Roman 10"/>
          <w:i/>
          <w:sz w:val="21"/>
        </w:rPr>
        <w:t>throws</w:t>
      </w:r>
      <w:r>
        <w:rPr>
          <w:rFonts w:ascii="LM Roman 10"/>
          <w:i/>
          <w:spacing w:val="-10"/>
          <w:sz w:val="21"/>
        </w:rPr>
        <w:t> </w:t>
      </w:r>
      <w:r>
        <w:rPr>
          <w:rFonts w:ascii="LM Roman 10"/>
          <w:i/>
          <w:spacing w:val="-2"/>
          <w:sz w:val="21"/>
        </w:rPr>
        <w:t>exception</w:t>
      </w:r>
    </w:p>
    <w:p>
      <w:pPr>
        <w:spacing w:line="216" w:lineRule="auto" w:before="8"/>
        <w:ind w:left="221" w:right="0" w:firstLine="0"/>
        <w:jc w:val="left"/>
        <w:rPr>
          <w:sz w:val="21"/>
        </w:rPr>
      </w:pPr>
      <w:r>
        <w:rPr>
          <w:rFonts w:ascii="LM Roman 10"/>
          <w:i/>
          <w:sz w:val="21"/>
        </w:rPr>
        <w:t>Exceptions: invalidServiceId,</w:t>
      </w:r>
      <w:r>
        <w:rPr>
          <w:rFonts w:ascii="LM Roman 10"/>
          <w:i/>
          <w:spacing w:val="-11"/>
          <w:sz w:val="21"/>
        </w:rPr>
        <w:t> </w:t>
      </w:r>
      <w:r>
        <w:rPr>
          <w:rFonts w:ascii="LM Roman 10"/>
          <w:i/>
          <w:sz w:val="21"/>
        </w:rPr>
        <w:t>invalidPeerId,</w:t>
      </w:r>
      <w:r>
        <w:rPr>
          <w:rFonts w:ascii="LM Roman 10"/>
          <w:i/>
          <w:spacing w:val="-11"/>
          <w:sz w:val="21"/>
        </w:rPr>
        <w:t> </w:t>
      </w:r>
      <w:r>
        <w:rPr>
          <w:rFonts w:ascii="LM Roman 10"/>
          <w:i/>
          <w:sz w:val="21"/>
        </w:rPr>
        <w:t>invalidOperation,</w:t>
      </w:r>
      <w:r>
        <w:rPr>
          <w:rFonts w:ascii="LM Roman 10"/>
          <w:i/>
          <w:spacing w:val="-11"/>
          <w:sz w:val="21"/>
        </w:rPr>
        <w:t> </w:t>
      </w:r>
      <w:r>
        <w:rPr>
          <w:rFonts w:ascii="LM Roman 10"/>
          <w:i/>
          <w:sz w:val="21"/>
        </w:rPr>
        <w:t>invalidInputParame-</w:t>
      </w:r>
      <w:r>
        <w:rPr>
          <w:rFonts w:ascii="LM Roman 10"/>
          <w:i/>
          <w:sz w:val="21"/>
        </w:rPr>
        <w:t> ter, invalidOutputParameter, cannotGuaranteeQoS, accessDenied</w:t>
      </w:r>
      <w:r>
        <w:rPr>
          <w:sz w:val="21"/>
        </w:rPr>
        <w:t>.</w:t>
      </w:r>
    </w:p>
    <w:p>
      <w:pPr>
        <w:pStyle w:val="BodyText"/>
        <w:spacing w:line="216" w:lineRule="auto"/>
        <w:ind w:left="221" w:right="167"/>
      </w:pPr>
      <w:r>
        <w:rPr>
          <w:rFonts w:ascii="LM Roman 10"/>
          <w:i/>
        </w:rPr>
        <w:t>Event</w:t>
      </w:r>
      <w:r>
        <w:rPr>
          <w:rFonts w:ascii="LM Roman 10"/>
          <w:i/>
          <w:spacing w:val="-3"/>
        </w:rPr>
        <w:t> </w:t>
      </w:r>
      <w:r>
        <w:rPr/>
        <w:t>is somewhat similar to an asynchronous </w:t>
      </w:r>
      <w:r>
        <w:rPr>
          <w:rFonts w:ascii="LM Roman 10"/>
          <w:i/>
        </w:rPr>
        <w:t>invoke</w:t>
      </w:r>
      <w:r>
        <w:rPr/>
        <w:t>.</w:t>
      </w:r>
      <w:r>
        <w:rPr>
          <w:spacing w:val="40"/>
        </w:rPr>
        <w:t> </w:t>
      </w:r>
      <w:r>
        <w:rPr/>
        <w:t>It raises an </w:t>
      </w:r>
      <w:r>
        <w:rPr>
          <w:rFonts w:ascii="LM Roman 10"/>
          <w:i/>
        </w:rPr>
        <w:t>operation</w:t>
      </w:r>
      <w:r>
        <w:rPr>
          <w:rFonts w:ascii="LM Roman 10"/>
          <w:i/>
          <w:spacing w:val="-3"/>
        </w:rPr>
        <w:t> </w:t>
      </w:r>
      <w:r>
        <w:rPr/>
        <w:t>event that contains some </w:t>
      </w:r>
      <w:r>
        <w:rPr>
          <w:rFonts w:ascii="LM Roman 10"/>
          <w:i/>
        </w:rPr>
        <w:t>input</w:t>
      </w:r>
      <w:r>
        <w:rPr>
          <w:rFonts w:ascii="LM Roman 10"/>
          <w:i/>
          <w:spacing w:val="-15"/>
        </w:rPr>
        <w:t> </w:t>
      </w:r>
      <w:r>
        <w:rPr/>
        <w:t>data, which is similar to invoking an </w:t>
      </w:r>
      <w:r>
        <w:rPr>
          <w:rFonts w:ascii="LM Roman 10"/>
          <w:i/>
        </w:rPr>
        <w:t>operation</w:t>
      </w:r>
      <w:r>
        <w:rPr>
          <w:rFonts w:ascii="LM Roman 10"/>
          <w:i/>
          <w:spacing w:val="-15"/>
        </w:rPr>
        <w:t> </w:t>
      </w:r>
      <w:r>
        <w:rPr/>
        <w:t>with an </w:t>
      </w:r>
      <w:r>
        <w:rPr>
          <w:rFonts w:ascii="LM Roman 10"/>
          <w:i/>
        </w:rPr>
        <w:t>in-</w:t>
      </w:r>
      <w:r>
        <w:rPr>
          <w:rFonts w:ascii="LM Roman 10"/>
          <w:i/>
        </w:rPr>
        <w:t> put</w:t>
      </w:r>
      <w:r>
        <w:rPr>
          <w:rFonts w:ascii="LM Roman 10"/>
          <w:i/>
          <w:spacing w:val="-18"/>
        </w:rPr>
        <w:t> </w:t>
      </w:r>
      <w:r>
        <w:rPr/>
        <w:t>message.</w:t>
      </w:r>
      <w:r>
        <w:rPr>
          <w:spacing w:val="35"/>
        </w:rPr>
        <w:t> </w:t>
      </w:r>
      <w:r>
        <w:rPr/>
        <w:t>The main difference is that </w:t>
      </w:r>
      <w:r>
        <w:rPr>
          <w:rFonts w:ascii="LM Roman 10"/>
          <w:i/>
        </w:rPr>
        <w:t>event</w:t>
      </w:r>
      <w:r>
        <w:rPr>
          <w:rFonts w:ascii="LM Roman 10"/>
          <w:i/>
          <w:spacing w:val="-18"/>
        </w:rPr>
        <w:t> </w:t>
      </w:r>
      <w:r>
        <w:rPr/>
        <w:t>is non-blocking, hence the caller does not</w:t>
      </w:r>
      <w:r>
        <w:rPr>
          <w:spacing w:val="4"/>
        </w:rPr>
        <w:t> </w:t>
      </w:r>
      <w:r>
        <w:rPr/>
        <w:t>have</w:t>
      </w:r>
      <w:r>
        <w:rPr>
          <w:spacing w:val="4"/>
        </w:rPr>
        <w:t> </w:t>
      </w:r>
      <w:r>
        <w:rPr/>
        <w:t>to</w:t>
      </w:r>
      <w:r>
        <w:rPr>
          <w:spacing w:val="4"/>
        </w:rPr>
        <w:t> </w:t>
      </w:r>
      <w:r>
        <w:rPr/>
        <w:t>wait</w:t>
      </w:r>
      <w:r>
        <w:rPr>
          <w:spacing w:val="5"/>
        </w:rPr>
        <w:t> </w:t>
      </w:r>
      <w:r>
        <w:rPr/>
        <w:t>for</w:t>
      </w:r>
      <w:r>
        <w:rPr>
          <w:spacing w:val="4"/>
        </w:rPr>
        <w:t> </w:t>
      </w:r>
      <w:r>
        <w:rPr/>
        <w:t>a</w:t>
      </w:r>
      <w:r>
        <w:rPr>
          <w:spacing w:val="4"/>
        </w:rPr>
        <w:t> </w:t>
      </w:r>
      <w:r>
        <w:rPr/>
        <w:t>matching</w:t>
      </w:r>
      <w:r>
        <w:rPr>
          <w:spacing w:val="4"/>
        </w:rPr>
        <w:t> </w:t>
      </w:r>
      <w:r>
        <w:rPr>
          <w:rFonts w:ascii="LM Roman 10"/>
          <w:i/>
        </w:rPr>
        <w:t>receive</w:t>
      </w:r>
      <w:r>
        <w:rPr>
          <w:rFonts w:ascii="LM Roman 10"/>
          <w:i/>
          <w:spacing w:val="-18"/>
        </w:rPr>
        <w:t> </w:t>
      </w:r>
      <w:r>
        <w:rPr/>
        <w:t>in</w:t>
      </w:r>
      <w:r>
        <w:rPr>
          <w:spacing w:val="5"/>
        </w:rPr>
        <w:t> </w:t>
      </w:r>
      <w:r>
        <w:rPr/>
        <w:t>the</w:t>
      </w:r>
      <w:r>
        <w:rPr>
          <w:spacing w:val="4"/>
        </w:rPr>
        <w:t> </w:t>
      </w:r>
      <w:r>
        <w:rPr/>
        <w:t>provider.</w:t>
      </w:r>
      <w:r>
        <w:rPr>
          <w:spacing w:val="30"/>
        </w:rPr>
        <w:t> </w:t>
      </w:r>
      <w:r>
        <w:rPr/>
        <w:t>Note</w:t>
      </w:r>
      <w:r>
        <w:rPr>
          <w:spacing w:val="4"/>
        </w:rPr>
        <w:t> </w:t>
      </w:r>
      <w:r>
        <w:rPr/>
        <w:t>that</w:t>
      </w:r>
      <w:r>
        <w:rPr>
          <w:spacing w:val="5"/>
        </w:rPr>
        <w:t> </w:t>
      </w:r>
      <w:r>
        <w:rPr/>
        <w:t>the</w:t>
      </w:r>
      <w:r>
        <w:rPr>
          <w:spacing w:val="4"/>
        </w:rPr>
        <w:t> </w:t>
      </w:r>
      <w:r>
        <w:rPr/>
        <w:t>middleware</w:t>
      </w:r>
      <w:r>
        <w:rPr>
          <w:spacing w:val="4"/>
        </w:rPr>
        <w:t> </w:t>
      </w:r>
      <w:r>
        <w:rPr>
          <w:spacing w:val="-5"/>
        </w:rPr>
        <w:t>is</w:t>
      </w:r>
    </w:p>
    <w:p>
      <w:pPr>
        <w:pStyle w:val="BodyText"/>
        <w:spacing w:line="237" w:lineRule="auto" w:before="20"/>
        <w:ind w:left="221" w:right="167"/>
      </w:pPr>
      <w:r>
        <w:rPr/>
        <w:t>in charge of storing raised events, and of forwarding them to providers.</w:t>
      </w:r>
      <w:r>
        <w:rPr>
          <w:spacing w:val="38"/>
        </w:rPr>
        <w:t> </w:t>
      </w:r>
      <w:r>
        <w:rPr/>
        <w:t>In order to</w:t>
      </w:r>
      <w:r>
        <w:rPr>
          <w:spacing w:val="40"/>
        </w:rPr>
        <w:t> </w:t>
      </w:r>
      <w:r>
        <w:rPr/>
        <w:t>be notified of such events, providers have to subscribe first to the events of interest (see</w:t>
      </w:r>
      <w:r>
        <w:rPr>
          <w:spacing w:val="12"/>
        </w:rPr>
        <w:t> </w:t>
      </w:r>
      <w:r>
        <w:rPr/>
        <w:t>also</w:t>
      </w:r>
      <w:r>
        <w:rPr>
          <w:spacing w:val="12"/>
        </w:rPr>
        <w:t> </w:t>
      </w:r>
      <w:r>
        <w:rPr>
          <w:rFonts w:ascii="LM Roman 10"/>
          <w:i/>
        </w:rPr>
        <w:t>subscribe</w:t>
      </w:r>
      <w:r>
        <w:rPr/>
        <w:t>).</w:t>
      </w:r>
      <w:r>
        <w:rPr>
          <w:spacing w:val="34"/>
        </w:rPr>
        <w:t> </w:t>
      </w:r>
      <w:r>
        <w:rPr/>
        <w:t>Then,</w:t>
      </w:r>
      <w:r>
        <w:rPr>
          <w:spacing w:val="13"/>
        </w:rPr>
        <w:t> </w:t>
      </w:r>
      <w:r>
        <w:rPr/>
        <w:t>providers</w:t>
      </w:r>
      <w:r>
        <w:rPr>
          <w:spacing w:val="12"/>
        </w:rPr>
        <w:t> </w:t>
      </w:r>
      <w:r>
        <w:rPr/>
        <w:t>catch</w:t>
      </w:r>
      <w:r>
        <w:rPr>
          <w:spacing w:val="11"/>
        </w:rPr>
        <w:t> </w:t>
      </w:r>
      <w:r>
        <w:rPr/>
        <w:t>the</w:t>
      </w:r>
      <w:r>
        <w:rPr>
          <w:spacing w:val="12"/>
        </w:rPr>
        <w:t> </w:t>
      </w:r>
      <w:r>
        <w:rPr/>
        <w:t>raised</w:t>
      </w:r>
      <w:r>
        <w:rPr>
          <w:spacing w:val="12"/>
        </w:rPr>
        <w:t> </w:t>
      </w:r>
      <w:r>
        <w:rPr/>
        <w:t>events</w:t>
      </w:r>
      <w:r>
        <w:rPr>
          <w:spacing w:val="12"/>
        </w:rPr>
        <w:t> </w:t>
      </w:r>
      <w:r>
        <w:rPr/>
        <w:t>using</w:t>
      </w:r>
      <w:r>
        <w:rPr>
          <w:spacing w:val="11"/>
        </w:rPr>
        <w:t> </w:t>
      </w:r>
      <w:r>
        <w:rPr/>
        <w:t>the</w:t>
      </w:r>
      <w:r>
        <w:rPr>
          <w:spacing w:val="16"/>
        </w:rPr>
        <w:t> </w:t>
      </w:r>
      <w:r>
        <w:rPr>
          <w:rFonts w:ascii="LM Roman 10"/>
          <w:i/>
        </w:rPr>
        <w:t>receive</w:t>
      </w:r>
      <w:r>
        <w:rPr>
          <w:rFonts w:ascii="LM Roman 10"/>
          <w:i/>
          <w:spacing w:val="-11"/>
        </w:rPr>
        <w:t> </w:t>
      </w:r>
      <w:r>
        <w:rPr>
          <w:spacing w:val="-2"/>
        </w:rPr>
        <w:t>oper-</w:t>
      </w:r>
    </w:p>
    <w:p>
      <w:pPr>
        <w:pStyle w:val="BodyText"/>
        <w:spacing w:line="216" w:lineRule="auto"/>
        <w:ind w:left="221" w:right="167"/>
        <w:rPr>
          <w:rFonts w:ascii="LM Roman 10"/>
          <w:i/>
        </w:rPr>
      </w:pPr>
      <w:r>
        <w:rPr/>
        <w:t>ation (see also </w:t>
      </w:r>
      <w:r>
        <w:rPr>
          <w:rFonts w:ascii="LM Roman 10"/>
          <w:i/>
        </w:rPr>
        <w:t>receive</w:t>
      </w:r>
      <w:r>
        <w:rPr/>
        <w:t>). Furthermore, specifying a provider is optional. In this case the</w:t>
      </w:r>
      <w:r>
        <w:rPr>
          <w:spacing w:val="23"/>
        </w:rPr>
        <w:t> </w:t>
      </w:r>
      <w:r>
        <w:rPr/>
        <w:t>event</w:t>
      </w:r>
      <w:r>
        <w:rPr>
          <w:spacing w:val="26"/>
        </w:rPr>
        <w:t> </w:t>
      </w:r>
      <w:r>
        <w:rPr/>
        <w:t>is</w:t>
      </w:r>
      <w:r>
        <w:rPr>
          <w:spacing w:val="26"/>
        </w:rPr>
        <w:t> </w:t>
      </w:r>
      <w:r>
        <w:rPr/>
        <w:t>to</w:t>
      </w:r>
      <w:r>
        <w:rPr>
          <w:spacing w:val="26"/>
        </w:rPr>
        <w:t> </w:t>
      </w:r>
      <w:r>
        <w:rPr/>
        <w:t>be</w:t>
      </w:r>
      <w:r>
        <w:rPr>
          <w:spacing w:val="26"/>
        </w:rPr>
        <w:t> </w:t>
      </w:r>
      <w:r>
        <w:rPr/>
        <w:t>sent</w:t>
      </w:r>
      <w:r>
        <w:rPr>
          <w:spacing w:val="26"/>
        </w:rPr>
        <w:t> </w:t>
      </w:r>
      <w:r>
        <w:rPr/>
        <w:t>to</w:t>
      </w:r>
      <w:r>
        <w:rPr>
          <w:spacing w:val="26"/>
        </w:rPr>
        <w:t> </w:t>
      </w:r>
      <w:r>
        <w:rPr/>
        <w:t>all</w:t>
      </w:r>
      <w:r>
        <w:rPr>
          <w:spacing w:val="26"/>
        </w:rPr>
        <w:t> </w:t>
      </w:r>
      <w:r>
        <w:rPr/>
        <w:t>providers</w:t>
      </w:r>
      <w:r>
        <w:rPr>
          <w:spacing w:val="26"/>
        </w:rPr>
        <w:t> </w:t>
      </w:r>
      <w:r>
        <w:rPr/>
        <w:t>that</w:t>
      </w:r>
      <w:r>
        <w:rPr>
          <w:spacing w:val="26"/>
        </w:rPr>
        <w:t> </w:t>
      </w:r>
      <w:r>
        <w:rPr/>
        <w:t>subscribed</w:t>
      </w:r>
      <w:r>
        <w:rPr>
          <w:spacing w:val="26"/>
        </w:rPr>
        <w:t> </w:t>
      </w:r>
      <w:r>
        <w:rPr/>
        <w:t>to</w:t>
      </w:r>
      <w:r>
        <w:rPr>
          <w:spacing w:val="26"/>
        </w:rPr>
        <w:t> </w:t>
      </w:r>
      <w:r>
        <w:rPr/>
        <w:t>the</w:t>
      </w:r>
      <w:r>
        <w:rPr>
          <w:spacing w:val="26"/>
        </w:rPr>
        <w:t> </w:t>
      </w:r>
      <w:r>
        <w:rPr/>
        <w:t>respective</w:t>
      </w:r>
      <w:r>
        <w:rPr>
          <w:spacing w:val="29"/>
        </w:rPr>
        <w:t> </w:t>
      </w:r>
      <w:r>
        <w:rPr>
          <w:rFonts w:ascii="LM Roman 10"/>
          <w:i/>
          <w:spacing w:val="-2"/>
        </w:rPr>
        <w:t>operation</w:t>
      </w:r>
    </w:p>
    <w:p>
      <w:pPr>
        <w:pStyle w:val="BodyText"/>
        <w:spacing w:line="216" w:lineRule="auto" w:before="34"/>
        <w:ind w:left="221" w:right="167"/>
      </w:pPr>
      <w:r>
        <w:rPr/>
        <w:t>event, and that are in a same group with the provider.</w:t>
      </w:r>
      <w:r>
        <w:rPr>
          <w:spacing w:val="40"/>
        </w:rPr>
        <w:t> </w:t>
      </w:r>
      <w:r>
        <w:rPr/>
        <w:t>Note that if the provider attempts to catch events using </w:t>
      </w:r>
      <w:r>
        <w:rPr>
          <w:rFonts w:ascii="LM Roman 10"/>
          <w:i/>
        </w:rPr>
        <w:t>receive</w:t>
      </w:r>
      <w:r>
        <w:rPr/>
        <w:t>s on synchronous operations, the middleware </w:t>
      </w:r>
      <w:bookmarkStart w:name="_bookmark7" w:id="13"/>
      <w:bookmarkEnd w:id="13"/>
      <w:r>
        <w:rPr/>
        <w:t>raises</w:t>
      </w:r>
      <w:r>
        <w:rPr/>
        <w:t> an </w:t>
      </w:r>
      <w:r>
        <w:rPr>
          <w:rFonts w:ascii="LM Roman 10"/>
          <w:i/>
        </w:rPr>
        <w:t>invalidOperation</w:t>
      </w:r>
      <w:r>
        <w:rPr>
          <w:rFonts w:ascii="LM Roman 10"/>
          <w:i/>
          <w:spacing w:val="-10"/>
        </w:rPr>
        <w:t> </w:t>
      </w:r>
      <w:r>
        <w:rPr/>
        <w:t>exception.</w:t>
      </w:r>
      <w:r>
        <w:rPr>
          <w:spacing w:val="35"/>
        </w:rPr>
        <w:t> </w:t>
      </w:r>
      <w:r>
        <w:rPr/>
        <w:t>The rest of the exceptions raised by </w:t>
      </w:r>
      <w:r>
        <w:rPr>
          <w:rFonts w:ascii="LM Roman 10"/>
          <w:i/>
        </w:rPr>
        <w:t>event</w:t>
      </w:r>
      <w:r>
        <w:rPr>
          <w:rFonts w:ascii="LM Roman 10"/>
          <w:i/>
          <w:spacing w:val="-11"/>
        </w:rPr>
        <w:t> </w:t>
      </w:r>
      <w:r>
        <w:rPr/>
        <w:t>are similar to the ones raised by the </w:t>
      </w:r>
      <w:r>
        <w:rPr>
          <w:rFonts w:ascii="LM Roman 10"/>
          <w:i/>
        </w:rPr>
        <w:t>invoke</w:t>
      </w:r>
      <w:r>
        <w:rPr/>
        <w:t>.</w:t>
      </w:r>
    </w:p>
    <w:p>
      <w:pPr>
        <w:spacing w:line="216" w:lineRule="auto" w:before="86"/>
        <w:ind w:left="221" w:right="1804" w:firstLine="0"/>
        <w:jc w:val="left"/>
        <w:rPr>
          <w:sz w:val="21"/>
        </w:rPr>
      </w:pPr>
      <w:r>
        <w:rPr>
          <w:rFonts w:ascii="Georgia"/>
          <w:i/>
          <w:sz w:val="21"/>
        </w:rPr>
        <w:t>&lt;</w:t>
      </w:r>
      <w:r>
        <w:rPr>
          <w:rFonts w:ascii="LM Roman 10"/>
          <w:i/>
          <w:sz w:val="21"/>
        </w:rPr>
        <w:t>callerId,</w:t>
      </w:r>
      <w:r>
        <w:rPr>
          <w:rFonts w:ascii="LM Roman 10"/>
          <w:i/>
          <w:spacing w:val="-4"/>
          <w:sz w:val="21"/>
        </w:rPr>
        <w:t> </w:t>
      </w:r>
      <w:r>
        <w:rPr>
          <w:rFonts w:ascii="LM Roman 10"/>
          <w:i/>
          <w:sz w:val="21"/>
        </w:rPr>
        <w:t>input?</w:t>
      </w:r>
      <w:r>
        <w:rPr>
          <w:rFonts w:ascii="Georgia"/>
          <w:i/>
          <w:sz w:val="21"/>
        </w:rPr>
        <w:t>&gt;</w:t>
      </w:r>
      <w:r>
        <w:rPr>
          <w:rFonts w:ascii="Georgia"/>
          <w:i/>
          <w:spacing w:val="20"/>
          <w:sz w:val="21"/>
        </w:rPr>
        <w:t> </w:t>
      </w:r>
      <w:r>
        <w:rPr>
          <w:b/>
          <w:sz w:val="21"/>
        </w:rPr>
        <w:t>receive</w:t>
      </w:r>
      <w:r>
        <w:rPr>
          <w:rFonts w:ascii="LM Roman 10"/>
          <w:i/>
          <w:sz w:val="21"/>
        </w:rPr>
        <w:t>(operation)</w:t>
      </w:r>
      <w:r>
        <w:rPr>
          <w:rFonts w:ascii="LM Roman 10"/>
          <w:i/>
          <w:spacing w:val="-4"/>
          <w:sz w:val="21"/>
        </w:rPr>
        <w:t> </w:t>
      </w:r>
      <w:r>
        <w:rPr>
          <w:rFonts w:ascii="LM Roman 10"/>
          <w:i/>
          <w:sz w:val="21"/>
        </w:rPr>
        <w:t>throws</w:t>
      </w:r>
      <w:r>
        <w:rPr>
          <w:rFonts w:ascii="LM Roman 10"/>
          <w:i/>
          <w:spacing w:val="-4"/>
          <w:sz w:val="21"/>
        </w:rPr>
        <w:t> </w:t>
      </w:r>
      <w:r>
        <w:rPr>
          <w:rFonts w:ascii="LM Roman 10"/>
          <w:i/>
          <w:sz w:val="21"/>
        </w:rPr>
        <w:t>exception</w:t>
      </w:r>
      <w:r>
        <w:rPr>
          <w:rFonts w:ascii="LM Roman 10"/>
          <w:i/>
          <w:sz w:val="21"/>
        </w:rPr>
        <w:t> Exceptions: invalidOperation, invalidInputParameter</w:t>
      </w:r>
      <w:r>
        <w:rPr>
          <w:sz w:val="21"/>
        </w:rPr>
        <w:t>.</w:t>
      </w:r>
    </w:p>
    <w:p>
      <w:pPr>
        <w:pStyle w:val="BodyText"/>
        <w:spacing w:line="216" w:lineRule="auto"/>
        <w:ind w:left="221" w:right="166"/>
      </w:pPr>
      <w:bookmarkStart w:name="_bookmark8" w:id="14"/>
      <w:bookmarkEnd w:id="14"/>
      <w:r>
        <w:rPr/>
      </w:r>
      <w:r>
        <w:rPr/>
        <w:t>As previously mentioned, </w:t>
      </w:r>
      <w:r>
        <w:rPr>
          <w:rFonts w:ascii="LM Roman 10"/>
          <w:i/>
        </w:rPr>
        <w:t>receive</w:t>
      </w:r>
      <w:r>
        <w:rPr>
          <w:rFonts w:ascii="LM Roman 10"/>
          <w:i/>
          <w:spacing w:val="-3"/>
        </w:rPr>
        <w:t> </w:t>
      </w:r>
      <w:r>
        <w:rPr/>
        <w:t>serves to wait for clients to invoke the respective (synchronous or asynchronous) </w:t>
      </w:r>
      <w:r>
        <w:rPr>
          <w:rFonts w:ascii="LM Roman 10"/>
          <w:i/>
        </w:rPr>
        <w:t>operation</w:t>
      </w:r>
      <w:r>
        <w:rPr/>
        <w:t>, or for </w:t>
      </w:r>
      <w:r>
        <w:rPr>
          <w:rFonts w:ascii="LM Roman 10"/>
          <w:i/>
        </w:rPr>
        <w:t>operation</w:t>
      </w:r>
      <w:r>
        <w:rPr>
          <w:rFonts w:ascii="LM Roman 10"/>
          <w:i/>
          <w:spacing w:val="-16"/>
        </w:rPr>
        <w:t> </w:t>
      </w:r>
      <w:r>
        <w:rPr/>
        <w:t>events to be raised.</w:t>
      </w:r>
      <w:r>
        <w:rPr>
          <w:spacing w:val="30"/>
        </w:rPr>
        <w:t> </w:t>
      </w:r>
      <w:r>
        <w:rPr/>
        <w:t>Note that, for services, the provider peer of the service that calls </w:t>
      </w:r>
      <w:r>
        <w:rPr>
          <w:rFonts w:ascii="LM Roman 10"/>
          <w:i/>
        </w:rPr>
        <w:t>receive</w:t>
      </w:r>
      <w:r>
        <w:rPr>
          <w:rFonts w:ascii="LM Roman 10"/>
          <w:i/>
          <w:spacing w:val="-11"/>
        </w:rPr>
        <w:t> </w:t>
      </w:r>
      <w:r>
        <w:rPr/>
        <w:t>has to have pre- viously published a contract that defines the respective </w:t>
      </w:r>
      <w:r>
        <w:rPr>
          <w:rFonts w:ascii="LM Roman 10"/>
          <w:i/>
        </w:rPr>
        <w:t>operation</w:t>
      </w:r>
      <w:r>
        <w:rPr>
          <w:rFonts w:ascii="LM Roman 10"/>
          <w:i/>
          <w:spacing w:val="-7"/>
        </w:rPr>
        <w:t> </w:t>
      </w:r>
      <w:r>
        <w:rPr/>
        <w:t>in its signature.</w:t>
      </w:r>
      <w:r>
        <w:rPr>
          <w:spacing w:val="-14"/>
        </w:rPr>
        <w:t> </w:t>
      </w:r>
      <w:hyperlink w:history="true" w:anchor="_bookmark8">
        <w:r>
          <w:rPr>
            <w:rFonts w:ascii="LM Mono Prop 10"/>
            <w:color w:val="0000FF"/>
            <w:position w:val="8"/>
            <w:sz w:val="15"/>
          </w:rPr>
          <w:t>3</w:t>
        </w:r>
      </w:hyperlink>
      <w:r>
        <w:rPr>
          <w:rFonts w:ascii="LM Mono Prop 10"/>
          <w:color w:val="0000FF"/>
          <w:position w:val="8"/>
          <w:sz w:val="15"/>
        </w:rPr>
        <w:t> </w:t>
      </w:r>
      <w:r>
        <w:rPr/>
        <w:t>The output of the </w:t>
      </w:r>
      <w:r>
        <w:rPr>
          <w:rFonts w:ascii="LM Roman 10"/>
          <w:i/>
        </w:rPr>
        <w:t>receive </w:t>
      </w:r>
      <w:r>
        <w:rPr/>
        <w:t>contains the identifier of the caller (viz., </w:t>
      </w:r>
      <w:r>
        <w:rPr>
          <w:rFonts w:ascii="LM Roman 10"/>
          <w:i/>
        </w:rPr>
        <w:t>callerId</w:t>
      </w:r>
      <w:r>
        <w:rPr/>
        <w:t>, which can</w:t>
      </w:r>
      <w:r>
        <w:rPr>
          <w:spacing w:val="21"/>
        </w:rPr>
        <w:t> </w:t>
      </w:r>
      <w:r>
        <w:rPr/>
        <w:t>be</w:t>
      </w:r>
      <w:r>
        <w:rPr>
          <w:spacing w:val="21"/>
        </w:rPr>
        <w:t> </w:t>
      </w:r>
      <w:r>
        <w:rPr/>
        <w:t>a</w:t>
      </w:r>
      <w:r>
        <w:rPr>
          <w:spacing w:val="22"/>
        </w:rPr>
        <w:t> </w:t>
      </w:r>
      <w:r>
        <w:rPr>
          <w:rFonts w:ascii="LM Roman 10"/>
          <w:i/>
        </w:rPr>
        <w:t>peerId</w:t>
      </w:r>
      <w:r>
        <w:rPr/>
        <w:t>,</w:t>
      </w:r>
      <w:r>
        <w:rPr>
          <w:spacing w:val="24"/>
        </w:rPr>
        <w:t> </w:t>
      </w:r>
      <w:r>
        <w:rPr/>
        <w:t>or</w:t>
      </w:r>
      <w:r>
        <w:rPr>
          <w:spacing w:val="21"/>
        </w:rPr>
        <w:t> </w:t>
      </w:r>
      <w:r>
        <w:rPr/>
        <w:t>a</w:t>
      </w:r>
      <w:r>
        <w:rPr>
          <w:spacing w:val="22"/>
        </w:rPr>
        <w:t> </w:t>
      </w:r>
      <w:r>
        <w:rPr>
          <w:rFonts w:ascii="LM Roman 10"/>
          <w:i/>
        </w:rPr>
        <w:t>peerServiceId</w:t>
      </w:r>
      <w:r>
        <w:rPr/>
        <w:t>),</w:t>
      </w:r>
      <w:r>
        <w:rPr>
          <w:spacing w:val="23"/>
        </w:rPr>
        <w:t> </w:t>
      </w:r>
      <w:r>
        <w:rPr/>
        <w:t>as</w:t>
      </w:r>
      <w:r>
        <w:rPr>
          <w:spacing w:val="21"/>
        </w:rPr>
        <w:t> </w:t>
      </w:r>
      <w:r>
        <w:rPr/>
        <w:t>well</w:t>
      </w:r>
      <w:r>
        <w:rPr>
          <w:spacing w:val="21"/>
        </w:rPr>
        <w:t> </w:t>
      </w:r>
      <w:r>
        <w:rPr/>
        <w:t>as</w:t>
      </w:r>
      <w:r>
        <w:rPr>
          <w:spacing w:val="21"/>
        </w:rPr>
        <w:t> </w:t>
      </w:r>
      <w:r>
        <w:rPr/>
        <w:t>the</w:t>
      </w:r>
      <w:r>
        <w:rPr>
          <w:spacing w:val="23"/>
        </w:rPr>
        <w:t> </w:t>
      </w:r>
      <w:r>
        <w:rPr>
          <w:rFonts w:ascii="LM Roman 10"/>
          <w:i/>
        </w:rPr>
        <w:t>input</w:t>
      </w:r>
      <w:r>
        <w:rPr>
          <w:rFonts w:ascii="LM Roman 10"/>
          <w:i/>
          <w:spacing w:val="-1"/>
        </w:rPr>
        <w:t> </w:t>
      </w:r>
      <w:r>
        <w:rPr/>
        <w:t>message</w:t>
      </w:r>
      <w:r>
        <w:rPr>
          <w:spacing w:val="21"/>
        </w:rPr>
        <w:t> </w:t>
      </w:r>
      <w:r>
        <w:rPr/>
        <w:t>of</w:t>
      </w:r>
      <w:r>
        <w:rPr>
          <w:spacing w:val="21"/>
        </w:rPr>
        <w:t> </w:t>
      </w:r>
      <w:r>
        <w:rPr/>
        <w:t>the</w:t>
      </w:r>
      <w:r>
        <w:rPr>
          <w:spacing w:val="21"/>
        </w:rPr>
        <w:t> </w:t>
      </w:r>
      <w:r>
        <w:rPr>
          <w:spacing w:val="-2"/>
        </w:rPr>
        <w:t>operation</w:t>
      </w:r>
    </w:p>
    <w:p>
      <w:pPr>
        <w:pStyle w:val="BodyText"/>
        <w:spacing w:before="3"/>
        <w:jc w:val="left"/>
        <w:rPr>
          <w:sz w:val="15"/>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128904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149964pt;width:34.85pt;height:.1pt;mso-position-horizontal-relative:page;mso-position-vertical-relative:paragraph;z-index:-15725568;mso-wrap-distance-left:0;mso-wrap-distance-right:0" id="docshape9" coordorigin="902,203" coordsize="697,0" path="m902,203l1598,203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sz w:val="15"/>
        </w:rPr>
      </w:pPr>
      <w:r>
        <w:rPr>
          <w:rFonts w:ascii="IPAPMincho"/>
          <w:w w:val="105"/>
          <w:position w:val="5"/>
          <w:sz w:val="11"/>
        </w:rPr>
        <w:t>3</w:t>
      </w:r>
      <w:r>
        <w:rPr>
          <w:rFonts w:ascii="IPAPMincho"/>
          <w:spacing w:val="46"/>
          <w:w w:val="105"/>
          <w:position w:val="5"/>
          <w:sz w:val="11"/>
        </w:rPr>
        <w:t> </w:t>
      </w:r>
      <w:r>
        <w:rPr>
          <w:rFonts w:ascii="LM Roman 8"/>
          <w:w w:val="105"/>
          <w:sz w:val="15"/>
        </w:rPr>
        <w:t>For</w:t>
      </w:r>
      <w:r>
        <w:rPr>
          <w:rFonts w:ascii="LM Roman 8"/>
          <w:spacing w:val="5"/>
          <w:w w:val="105"/>
          <w:sz w:val="15"/>
        </w:rPr>
        <w:t> </w:t>
      </w:r>
      <w:r>
        <w:rPr>
          <w:rFonts w:ascii="LM Roman 8"/>
          <w:w w:val="105"/>
          <w:sz w:val="15"/>
        </w:rPr>
        <w:t>simplicity,</w:t>
      </w:r>
      <w:r>
        <w:rPr>
          <w:rFonts w:ascii="LM Roman 8"/>
          <w:spacing w:val="8"/>
          <w:w w:val="105"/>
          <w:sz w:val="15"/>
        </w:rPr>
        <w:t> </w:t>
      </w:r>
      <w:r>
        <w:rPr>
          <w:rFonts w:ascii="LM Roman 8"/>
          <w:w w:val="105"/>
          <w:sz w:val="15"/>
        </w:rPr>
        <w:t>we</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operations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events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same</w:t>
      </w:r>
      <w:r>
        <w:rPr>
          <w:rFonts w:ascii="LM Roman 8"/>
          <w:spacing w:val="5"/>
          <w:w w:val="105"/>
          <w:sz w:val="15"/>
        </w:rPr>
        <w:t> </w:t>
      </w:r>
      <w:r>
        <w:rPr>
          <w:rFonts w:ascii="LM Roman 8"/>
          <w:w w:val="105"/>
          <w:sz w:val="15"/>
        </w:rPr>
        <w:t>signature</w:t>
      </w:r>
      <w:r>
        <w:rPr>
          <w:rFonts w:ascii="LM Roman 8"/>
          <w:spacing w:val="5"/>
          <w:w w:val="105"/>
          <w:sz w:val="15"/>
        </w:rPr>
        <w:t> </w:t>
      </w:r>
      <w:r>
        <w:rPr>
          <w:rFonts w:ascii="LM Roman 8"/>
          <w:w w:val="105"/>
          <w:sz w:val="15"/>
        </w:rPr>
        <w:t>notation.</w:t>
      </w:r>
      <w:r>
        <w:rPr>
          <w:rFonts w:ascii="LM Roman 8"/>
          <w:spacing w:val="48"/>
          <w:w w:val="105"/>
          <w:sz w:val="15"/>
        </w:rPr>
        <w:t> </w:t>
      </w:r>
      <w:r>
        <w:rPr>
          <w:rFonts w:ascii="LM Roman 8"/>
          <w:w w:val="105"/>
          <w:sz w:val="15"/>
        </w:rPr>
        <w:t>Assume</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spacing w:val="-4"/>
          <w:w w:val="105"/>
          <w:sz w:val="15"/>
        </w:rPr>
        <w:t>that</w:t>
      </w:r>
    </w:p>
    <w:p>
      <w:pPr>
        <w:spacing w:line="180" w:lineRule="exact" w:before="0"/>
        <w:ind w:left="221" w:right="0" w:firstLine="0"/>
        <w:jc w:val="left"/>
        <w:rPr>
          <w:rFonts w:ascii="LM Roman 8"/>
          <w:sz w:val="15"/>
        </w:rPr>
      </w:pPr>
      <w:r>
        <w:rPr>
          <w:rFonts w:ascii="LM Roman 8"/>
          <w:i/>
          <w:w w:val="105"/>
          <w:sz w:val="15"/>
        </w:rPr>
        <w:t>operation</w:t>
      </w:r>
      <w:r>
        <w:rPr>
          <w:rFonts w:ascii="LM Roman 8"/>
          <w:i/>
          <w:spacing w:val="-14"/>
          <w:w w:val="105"/>
          <w:sz w:val="15"/>
        </w:rPr>
        <w:t> </w:t>
      </w:r>
      <w:r>
        <w:rPr>
          <w:rFonts w:ascii="LM Roman 8"/>
          <w:w w:val="105"/>
          <w:sz w:val="15"/>
        </w:rPr>
        <w:t>stands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name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operation</w:t>
      </w:r>
      <w:r>
        <w:rPr>
          <w:rFonts w:ascii="LM Roman 8"/>
          <w:spacing w:val="-9"/>
          <w:w w:val="105"/>
          <w:sz w:val="15"/>
        </w:rPr>
        <w:t> </w:t>
      </w:r>
      <w:r>
        <w:rPr>
          <w:rFonts w:ascii="LM Roman 8"/>
          <w:w w:val="105"/>
          <w:sz w:val="15"/>
        </w:rPr>
        <w:t>or</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event.</w:t>
      </w:r>
    </w:p>
    <w:p>
      <w:pPr>
        <w:spacing w:after="0" w:line="180" w:lineRule="exact"/>
        <w:jc w:val="left"/>
        <w:rPr>
          <w:rFonts w:ascii="LM Roman 8"/>
          <w:sz w:val="15"/>
        </w:rPr>
        <w:sectPr>
          <w:pgSz w:w="9360" w:h="13610"/>
          <w:pgMar w:header="860" w:footer="0" w:top="1060" w:bottom="280" w:left="680" w:right="620"/>
        </w:sectPr>
      </w:pPr>
    </w:p>
    <w:p>
      <w:pPr>
        <w:pStyle w:val="BodyText"/>
        <w:spacing w:line="216" w:lineRule="auto" w:before="131"/>
        <w:ind w:left="108" w:right="280"/>
      </w:pPr>
      <w:r>
        <w:rPr/>
        <w:t>(if any).</w:t>
      </w:r>
      <w:r>
        <w:rPr>
          <w:spacing w:val="29"/>
        </w:rPr>
        <w:t> </w:t>
      </w:r>
      <w:r>
        <w:rPr/>
        <w:t>Consequently, the caller of </w:t>
      </w:r>
      <w:r>
        <w:rPr>
          <w:rFonts w:ascii="LM Roman 10"/>
          <w:i/>
        </w:rPr>
        <w:t>receive</w:t>
      </w:r>
      <w:r>
        <w:rPr>
          <w:rFonts w:ascii="LM Roman 10"/>
          <w:i/>
          <w:spacing w:val="-19"/>
        </w:rPr>
        <w:t> </w:t>
      </w:r>
      <w:r>
        <w:rPr/>
        <w:t>can send back information to its </w:t>
      </w:r>
      <w:r>
        <w:rPr>
          <w:rFonts w:ascii="LM Roman 10"/>
          <w:i/>
        </w:rPr>
        <w:t>callerId</w:t>
      </w:r>
      <w:r>
        <w:rPr>
          <w:rFonts w:ascii="LM Roman 10"/>
          <w:i/>
        </w:rPr>
        <w:t> </w:t>
      </w:r>
      <w:r>
        <w:rPr/>
        <w:t>client through an </w:t>
      </w:r>
      <w:r>
        <w:rPr>
          <w:rFonts w:ascii="LM Roman 10"/>
          <w:i/>
        </w:rPr>
        <w:t>invoke</w:t>
      </w:r>
      <w:r>
        <w:rPr/>
        <w:t>, </w:t>
      </w:r>
      <w:r>
        <w:rPr>
          <w:rFonts w:ascii="LM Roman 10"/>
          <w:i/>
        </w:rPr>
        <w:t>event</w:t>
      </w:r>
      <w:r>
        <w:rPr/>
        <w:t>, or </w:t>
      </w:r>
      <w:r>
        <w:rPr>
          <w:rFonts w:ascii="LM Roman 10"/>
          <w:i/>
        </w:rPr>
        <w:t>reply</w:t>
      </w:r>
      <w:r>
        <w:rPr>
          <w:rFonts w:ascii="LM Roman 10"/>
          <w:i/>
          <w:spacing w:val="-10"/>
        </w:rPr>
        <w:t> </w:t>
      </w:r>
      <w:r>
        <w:rPr/>
        <w:t>primitive (described next).</w:t>
      </w:r>
      <w:r>
        <w:rPr>
          <w:spacing w:val="36"/>
        </w:rPr>
        <w:t> </w:t>
      </w:r>
      <w:r>
        <w:rPr/>
        <w:t>The exceptions raised by the </w:t>
      </w:r>
      <w:r>
        <w:rPr>
          <w:rFonts w:ascii="LM Roman 10"/>
          <w:i/>
        </w:rPr>
        <w:t>receive </w:t>
      </w:r>
      <w:r>
        <w:rPr/>
        <w:t>are similar to the ones raised by the </w:t>
      </w:r>
      <w:r>
        <w:rPr>
          <w:rFonts w:ascii="LM Roman 10"/>
          <w:i/>
        </w:rPr>
        <w:t>invoke</w:t>
      </w:r>
      <w:r>
        <w:rPr/>
        <w:t>.</w:t>
      </w:r>
    </w:p>
    <w:p>
      <w:pPr>
        <w:spacing w:line="216" w:lineRule="auto" w:before="83"/>
        <w:ind w:left="108" w:right="1804" w:firstLine="0"/>
        <w:jc w:val="left"/>
        <w:rPr>
          <w:sz w:val="21"/>
        </w:rPr>
      </w:pPr>
      <w:r>
        <w:rPr>
          <w:rFonts w:ascii="LM Roman 10"/>
          <w:i/>
          <w:sz w:val="21"/>
        </w:rPr>
        <w:t>void </w:t>
      </w:r>
      <w:r>
        <w:rPr>
          <w:b/>
          <w:sz w:val="21"/>
        </w:rPr>
        <w:t>reply</w:t>
      </w:r>
      <w:r>
        <w:rPr>
          <w:rFonts w:ascii="LM Roman 10"/>
          <w:i/>
          <w:sz w:val="21"/>
        </w:rPr>
        <w:t>(callerId, operation, output?) throws exception</w:t>
      </w:r>
      <w:r>
        <w:rPr>
          <w:rFonts w:ascii="LM Roman 10"/>
          <w:i/>
          <w:sz w:val="21"/>
        </w:rPr>
        <w:t> Exceptions:</w:t>
      </w:r>
      <w:r>
        <w:rPr>
          <w:rFonts w:ascii="LM Roman 10"/>
          <w:i/>
          <w:spacing w:val="-13"/>
          <w:sz w:val="21"/>
        </w:rPr>
        <w:t> </w:t>
      </w:r>
      <w:r>
        <w:rPr>
          <w:rFonts w:ascii="LM Roman 10"/>
          <w:i/>
          <w:sz w:val="21"/>
        </w:rPr>
        <w:t>invalidServiceId,</w:t>
      </w:r>
      <w:r>
        <w:rPr>
          <w:rFonts w:ascii="LM Roman 10"/>
          <w:i/>
          <w:spacing w:val="-19"/>
          <w:sz w:val="21"/>
        </w:rPr>
        <w:t> </w:t>
      </w:r>
      <w:r>
        <w:rPr>
          <w:rFonts w:ascii="LM Roman 10"/>
          <w:i/>
          <w:sz w:val="21"/>
        </w:rPr>
        <w:t>invalidPeerId,</w:t>
      </w:r>
      <w:r>
        <w:rPr>
          <w:rFonts w:ascii="LM Roman 10"/>
          <w:i/>
          <w:spacing w:val="-19"/>
          <w:sz w:val="21"/>
        </w:rPr>
        <w:t> </w:t>
      </w:r>
      <w:r>
        <w:rPr>
          <w:rFonts w:ascii="LM Roman 10"/>
          <w:i/>
          <w:sz w:val="21"/>
        </w:rPr>
        <w:t>invaildOperation</w:t>
      </w:r>
      <w:r>
        <w:rPr>
          <w:sz w:val="21"/>
        </w:rPr>
        <w:t>.</w:t>
      </w:r>
    </w:p>
    <w:p>
      <w:pPr>
        <w:spacing w:line="216" w:lineRule="auto" w:before="0"/>
        <w:ind w:left="108" w:right="280" w:firstLine="0"/>
        <w:jc w:val="both"/>
        <w:rPr>
          <w:sz w:val="21"/>
        </w:rPr>
      </w:pPr>
      <w:r>
        <w:rPr>
          <w:sz w:val="21"/>
        </w:rPr>
        <w:t>The</w:t>
      </w:r>
      <w:r>
        <w:rPr>
          <w:spacing w:val="-5"/>
          <w:sz w:val="21"/>
        </w:rPr>
        <w:t> </w:t>
      </w:r>
      <w:r>
        <w:rPr>
          <w:rFonts w:ascii="LM Roman 10"/>
          <w:i/>
          <w:sz w:val="21"/>
        </w:rPr>
        <w:t>reply</w:t>
      </w:r>
      <w:r>
        <w:rPr>
          <w:rFonts w:ascii="LM Roman 10"/>
          <w:i/>
          <w:spacing w:val="-19"/>
          <w:sz w:val="21"/>
        </w:rPr>
        <w:t> </w:t>
      </w:r>
      <w:r>
        <w:rPr>
          <w:sz w:val="21"/>
        </w:rPr>
        <w:t>marks</w:t>
      </w:r>
      <w:r>
        <w:rPr>
          <w:spacing w:val="-1"/>
          <w:sz w:val="21"/>
        </w:rPr>
        <w:t> </w:t>
      </w:r>
      <w:r>
        <w:rPr>
          <w:sz w:val="21"/>
        </w:rPr>
        <w:t>the termination</w:t>
      </w:r>
      <w:r>
        <w:rPr>
          <w:spacing w:val="-1"/>
          <w:sz w:val="21"/>
        </w:rPr>
        <w:t> </w:t>
      </w:r>
      <w:r>
        <w:rPr>
          <w:sz w:val="21"/>
        </w:rPr>
        <w:t>of a</w:t>
      </w:r>
      <w:r>
        <w:rPr>
          <w:spacing w:val="-1"/>
          <w:sz w:val="21"/>
        </w:rPr>
        <w:t> </w:t>
      </w:r>
      <w:r>
        <w:rPr>
          <w:sz w:val="21"/>
        </w:rPr>
        <w:t>synchronous </w:t>
      </w:r>
      <w:r>
        <w:rPr>
          <w:rFonts w:ascii="LM Roman 10"/>
          <w:i/>
          <w:sz w:val="21"/>
        </w:rPr>
        <w:t>operation</w:t>
      </w:r>
      <w:r>
        <w:rPr>
          <w:sz w:val="21"/>
        </w:rPr>
        <w:t>.</w:t>
      </w:r>
      <w:r>
        <w:rPr>
          <w:spacing w:val="30"/>
          <w:sz w:val="21"/>
        </w:rPr>
        <w:t> </w:t>
      </w:r>
      <w:r>
        <w:rPr>
          <w:sz w:val="21"/>
        </w:rPr>
        <w:t>Hence, the caller of the </w:t>
      </w:r>
      <w:r>
        <w:rPr>
          <w:rFonts w:ascii="LM Roman 10"/>
          <w:i/>
          <w:sz w:val="21"/>
        </w:rPr>
        <w:t>reply</w:t>
      </w:r>
      <w:r>
        <w:rPr>
          <w:rFonts w:ascii="LM Roman 10"/>
          <w:i/>
          <w:spacing w:val="-19"/>
          <w:sz w:val="21"/>
        </w:rPr>
        <w:t> </w:t>
      </w:r>
      <w:r>
        <w:rPr>
          <w:sz w:val="21"/>
        </w:rPr>
        <w:t>has</w:t>
      </w:r>
      <w:r>
        <w:rPr>
          <w:spacing w:val="-10"/>
          <w:sz w:val="21"/>
        </w:rPr>
        <w:t> </w:t>
      </w:r>
      <w:r>
        <w:rPr>
          <w:sz w:val="21"/>
        </w:rPr>
        <w:t>to</w:t>
      </w:r>
      <w:r>
        <w:rPr>
          <w:spacing w:val="-1"/>
          <w:sz w:val="21"/>
        </w:rPr>
        <w:t> </w:t>
      </w:r>
      <w:r>
        <w:rPr>
          <w:sz w:val="21"/>
        </w:rPr>
        <w:t>have</w:t>
      </w:r>
      <w:r>
        <w:rPr>
          <w:spacing w:val="-1"/>
          <w:sz w:val="21"/>
        </w:rPr>
        <w:t> </w:t>
      </w:r>
      <w:r>
        <w:rPr>
          <w:sz w:val="21"/>
        </w:rPr>
        <w:t>previously</w:t>
      </w:r>
      <w:r>
        <w:rPr>
          <w:spacing w:val="-1"/>
          <w:sz w:val="21"/>
        </w:rPr>
        <w:t> </w:t>
      </w:r>
      <w:r>
        <w:rPr>
          <w:sz w:val="21"/>
        </w:rPr>
        <w:t>executed</w:t>
      </w:r>
      <w:r>
        <w:rPr>
          <w:spacing w:val="-1"/>
          <w:sz w:val="21"/>
        </w:rPr>
        <w:t> </w:t>
      </w:r>
      <w:r>
        <w:rPr>
          <w:sz w:val="21"/>
        </w:rPr>
        <w:t>a</w:t>
      </w:r>
      <w:r>
        <w:rPr>
          <w:spacing w:val="-1"/>
          <w:sz w:val="21"/>
        </w:rPr>
        <w:t> </w:t>
      </w:r>
      <w:r>
        <w:rPr>
          <w:sz w:val="21"/>
        </w:rPr>
        <w:t>corresponding </w:t>
      </w:r>
      <w:r>
        <w:rPr>
          <w:rFonts w:ascii="LM Roman 10"/>
          <w:i/>
          <w:sz w:val="21"/>
        </w:rPr>
        <w:t>receive</w:t>
      </w:r>
      <w:r>
        <w:rPr>
          <w:rFonts w:ascii="LM Roman 10"/>
          <w:i/>
          <w:spacing w:val="-19"/>
          <w:sz w:val="21"/>
        </w:rPr>
        <w:t> </w:t>
      </w:r>
      <w:r>
        <w:rPr>
          <w:sz w:val="21"/>
        </w:rPr>
        <w:t>on</w:t>
      </w:r>
      <w:r>
        <w:rPr>
          <w:spacing w:val="-1"/>
          <w:sz w:val="21"/>
        </w:rPr>
        <w:t> </w:t>
      </w:r>
      <w:r>
        <w:rPr>
          <w:sz w:val="21"/>
        </w:rPr>
        <w:t>the</w:t>
      </w:r>
      <w:r>
        <w:rPr>
          <w:spacing w:val="-1"/>
          <w:sz w:val="21"/>
        </w:rPr>
        <w:t> </w:t>
      </w:r>
      <w:r>
        <w:rPr>
          <w:sz w:val="21"/>
        </w:rPr>
        <w:t>same</w:t>
      </w:r>
      <w:r>
        <w:rPr>
          <w:spacing w:val="-1"/>
          <w:sz w:val="21"/>
        </w:rPr>
        <w:t> </w:t>
      </w:r>
      <w:r>
        <w:rPr>
          <w:rFonts w:ascii="LM Roman 10"/>
          <w:i/>
          <w:sz w:val="21"/>
        </w:rPr>
        <w:t>operation</w:t>
      </w:r>
      <w:r>
        <w:rPr>
          <w:sz w:val="21"/>
        </w:rPr>
        <w:t>. Once</w:t>
      </w:r>
      <w:r>
        <w:rPr>
          <w:spacing w:val="22"/>
          <w:sz w:val="21"/>
        </w:rPr>
        <w:t> </w:t>
      </w:r>
      <w:r>
        <w:rPr>
          <w:sz w:val="21"/>
        </w:rPr>
        <w:t>the </w:t>
      </w:r>
      <w:r>
        <w:rPr>
          <w:rFonts w:ascii="LM Roman 10"/>
          <w:i/>
          <w:sz w:val="21"/>
        </w:rPr>
        <w:t>reply</w:t>
      </w:r>
      <w:r>
        <w:rPr>
          <w:rFonts w:ascii="LM Roman 10"/>
          <w:i/>
          <w:spacing w:val="-1"/>
          <w:sz w:val="21"/>
        </w:rPr>
        <w:t> </w:t>
      </w:r>
      <w:r>
        <w:rPr>
          <w:sz w:val="21"/>
        </w:rPr>
        <w:t>is executed,</w:t>
      </w:r>
      <w:r>
        <w:rPr>
          <w:spacing w:val="24"/>
          <w:sz w:val="21"/>
        </w:rPr>
        <w:t> </w:t>
      </w:r>
      <w:r>
        <w:rPr>
          <w:sz w:val="21"/>
        </w:rPr>
        <w:t>the</w:t>
      </w:r>
      <w:r>
        <w:rPr>
          <w:spacing w:val="22"/>
          <w:sz w:val="21"/>
        </w:rPr>
        <w:t> </w:t>
      </w:r>
      <w:r>
        <w:rPr>
          <w:sz w:val="21"/>
        </w:rPr>
        <w:t>invoker</w:t>
      </w:r>
      <w:r>
        <w:rPr>
          <w:spacing w:val="22"/>
          <w:sz w:val="21"/>
        </w:rPr>
        <w:t> </w:t>
      </w:r>
      <w:r>
        <w:rPr>
          <w:sz w:val="21"/>
        </w:rPr>
        <w:t>(viz.,</w:t>
      </w:r>
      <w:r>
        <w:rPr>
          <w:spacing w:val="24"/>
          <w:sz w:val="21"/>
        </w:rPr>
        <w:t> </w:t>
      </w:r>
      <w:r>
        <w:rPr>
          <w:sz w:val="21"/>
        </w:rPr>
        <w:t>client)</w:t>
      </w:r>
      <w:r>
        <w:rPr>
          <w:spacing w:val="22"/>
          <w:sz w:val="21"/>
        </w:rPr>
        <w:t> </w:t>
      </w:r>
      <w:r>
        <w:rPr>
          <w:sz w:val="21"/>
        </w:rPr>
        <w:t>of</w:t>
      </w:r>
      <w:r>
        <w:rPr>
          <w:spacing w:val="22"/>
          <w:sz w:val="21"/>
        </w:rPr>
        <w:t> </w:t>
      </w:r>
      <w:r>
        <w:rPr>
          <w:sz w:val="21"/>
        </w:rPr>
        <w:t>the</w:t>
      </w:r>
      <w:r>
        <w:rPr>
          <w:spacing w:val="24"/>
          <w:sz w:val="21"/>
        </w:rPr>
        <w:t> </w:t>
      </w:r>
      <w:r>
        <w:rPr>
          <w:rFonts w:ascii="LM Roman 10"/>
          <w:i/>
          <w:sz w:val="21"/>
        </w:rPr>
        <w:t>operation</w:t>
      </w:r>
      <w:r>
        <w:rPr>
          <w:rFonts w:ascii="LM Roman 10"/>
          <w:i/>
          <w:spacing w:val="-1"/>
          <w:sz w:val="21"/>
        </w:rPr>
        <w:t> </w:t>
      </w:r>
      <w:r>
        <w:rPr>
          <w:sz w:val="21"/>
        </w:rPr>
        <w:t>unlocks from its invocation.</w:t>
      </w:r>
      <w:r>
        <w:rPr>
          <w:spacing w:val="35"/>
          <w:sz w:val="21"/>
        </w:rPr>
        <w:t> </w:t>
      </w:r>
      <w:r>
        <w:rPr>
          <w:rFonts w:ascii="LM Roman 10"/>
          <w:i/>
          <w:sz w:val="21"/>
        </w:rPr>
        <w:t>Output</w:t>
      </w:r>
      <w:r>
        <w:rPr>
          <w:rFonts w:ascii="LM Roman 10"/>
          <w:i/>
          <w:spacing w:val="-14"/>
          <w:sz w:val="21"/>
        </w:rPr>
        <w:t> </w:t>
      </w:r>
      <w:r>
        <w:rPr>
          <w:sz w:val="21"/>
        </w:rPr>
        <w:t>is the return message of the </w:t>
      </w:r>
      <w:r>
        <w:rPr>
          <w:rFonts w:ascii="LM Roman 10"/>
          <w:i/>
          <w:sz w:val="21"/>
        </w:rPr>
        <w:t>operation</w:t>
      </w:r>
      <w:r>
        <w:rPr>
          <w:sz w:val="21"/>
        </w:rPr>
        <w:t>.</w:t>
      </w:r>
      <w:r>
        <w:rPr>
          <w:spacing w:val="34"/>
          <w:sz w:val="21"/>
        </w:rPr>
        <w:t> </w:t>
      </w:r>
      <w:r>
        <w:rPr>
          <w:sz w:val="21"/>
        </w:rPr>
        <w:t>Again, the exceptions raised by the </w:t>
      </w:r>
      <w:r>
        <w:rPr>
          <w:rFonts w:ascii="LM Roman 10"/>
          <w:i/>
          <w:sz w:val="21"/>
        </w:rPr>
        <w:t>reply </w:t>
      </w:r>
      <w:r>
        <w:rPr>
          <w:sz w:val="21"/>
        </w:rPr>
        <w:t>are similar to the ones raised by the </w:t>
      </w:r>
      <w:r>
        <w:rPr>
          <w:rFonts w:ascii="LM Roman 10"/>
          <w:i/>
          <w:sz w:val="21"/>
        </w:rPr>
        <w:t>invoke</w:t>
      </w:r>
      <w:r>
        <w:rPr>
          <w:sz w:val="21"/>
        </w:rPr>
        <w:t>.</w:t>
      </w:r>
    </w:p>
    <w:p>
      <w:pPr>
        <w:spacing w:line="282" w:lineRule="exact" w:before="57"/>
        <w:ind w:left="108" w:right="0" w:firstLine="0"/>
        <w:jc w:val="left"/>
        <w:rPr>
          <w:rFonts w:ascii="LM Roman 10"/>
          <w:i/>
          <w:sz w:val="21"/>
        </w:rPr>
      </w:pPr>
      <w:r>
        <w:rPr>
          <w:rFonts w:ascii="LM Roman 10"/>
          <w:i/>
          <w:sz w:val="21"/>
        </w:rPr>
        <w:t>void</w:t>
      </w:r>
      <w:r>
        <w:rPr>
          <w:rFonts w:ascii="LM Roman 10"/>
          <w:i/>
          <w:spacing w:val="3"/>
          <w:sz w:val="21"/>
        </w:rPr>
        <w:t> </w:t>
      </w:r>
      <w:r>
        <w:rPr>
          <w:b/>
          <w:sz w:val="21"/>
        </w:rPr>
        <w:t>subscribe</w:t>
      </w:r>
      <w:r>
        <w:rPr>
          <w:rFonts w:ascii="LM Roman 10"/>
          <w:i/>
          <w:sz w:val="21"/>
        </w:rPr>
        <w:t>(id?,</w:t>
      </w:r>
      <w:r>
        <w:rPr>
          <w:rFonts w:ascii="LM Roman 10"/>
          <w:i/>
          <w:spacing w:val="3"/>
          <w:sz w:val="21"/>
        </w:rPr>
        <w:t> </w:t>
      </w:r>
      <w:r>
        <w:rPr>
          <w:rFonts w:ascii="Georgia"/>
          <w:i/>
          <w:sz w:val="21"/>
        </w:rPr>
        <w:t>&lt;</w:t>
      </w:r>
      <w:r>
        <w:rPr>
          <w:rFonts w:ascii="LM Roman 10"/>
          <w:i/>
          <w:sz w:val="21"/>
        </w:rPr>
        <w:t>groupId,</w:t>
      </w:r>
      <w:r>
        <w:rPr>
          <w:rFonts w:ascii="LM Roman 10"/>
          <w:i/>
          <w:spacing w:val="3"/>
          <w:sz w:val="21"/>
        </w:rPr>
        <w:t> </w:t>
      </w:r>
      <w:r>
        <w:rPr>
          <w:rFonts w:ascii="LM Roman 10"/>
          <w:i/>
          <w:sz w:val="21"/>
        </w:rPr>
        <w:t>operation</w:t>
      </w:r>
      <w:r>
        <w:rPr>
          <w:rFonts w:ascii="Georgia"/>
          <w:i/>
          <w:sz w:val="21"/>
        </w:rPr>
        <w:t>&gt;</w:t>
      </w:r>
      <w:r>
        <w:rPr>
          <w:rFonts w:ascii="LM Roman 10"/>
          <w:i/>
          <w:sz w:val="21"/>
        </w:rPr>
        <w:t>?)</w:t>
      </w:r>
      <w:r>
        <w:rPr>
          <w:rFonts w:ascii="LM Roman 10"/>
          <w:i/>
          <w:spacing w:val="25"/>
          <w:sz w:val="21"/>
        </w:rPr>
        <w:t> </w:t>
      </w:r>
      <w:r>
        <w:rPr>
          <w:rFonts w:ascii="LM Roman 10"/>
          <w:i/>
          <w:sz w:val="21"/>
        </w:rPr>
        <w:t>throws</w:t>
      </w:r>
      <w:r>
        <w:rPr>
          <w:rFonts w:ascii="LM Roman 10"/>
          <w:i/>
          <w:spacing w:val="3"/>
          <w:sz w:val="21"/>
        </w:rPr>
        <w:t> </w:t>
      </w:r>
      <w:r>
        <w:rPr>
          <w:rFonts w:ascii="LM Roman 10"/>
          <w:i/>
          <w:spacing w:val="-2"/>
          <w:sz w:val="21"/>
        </w:rPr>
        <w:t>exception</w:t>
      </w:r>
    </w:p>
    <w:p>
      <w:pPr>
        <w:spacing w:line="216" w:lineRule="auto" w:before="8"/>
        <w:ind w:left="108" w:right="280" w:firstLine="0"/>
        <w:jc w:val="left"/>
        <w:rPr>
          <w:sz w:val="21"/>
        </w:rPr>
      </w:pPr>
      <w:r>
        <w:rPr>
          <w:rFonts w:ascii="LM Roman 10"/>
          <w:i/>
          <w:sz w:val="21"/>
        </w:rPr>
        <w:t>Exceptions:</w:t>
      </w:r>
      <w:r>
        <w:rPr>
          <w:rFonts w:ascii="LM Roman 10"/>
          <w:i/>
          <w:spacing w:val="-15"/>
          <w:sz w:val="21"/>
        </w:rPr>
        <w:t> </w:t>
      </w:r>
      <w:r>
        <w:rPr>
          <w:rFonts w:ascii="LM Roman 10"/>
          <w:i/>
          <w:sz w:val="21"/>
        </w:rPr>
        <w:t>invalidServiceId,</w:t>
      </w:r>
      <w:r>
        <w:rPr>
          <w:rFonts w:ascii="LM Roman 10"/>
          <w:i/>
          <w:spacing w:val="-19"/>
          <w:sz w:val="21"/>
        </w:rPr>
        <w:t> </w:t>
      </w:r>
      <w:r>
        <w:rPr>
          <w:rFonts w:ascii="LM Roman 10"/>
          <w:i/>
          <w:sz w:val="21"/>
        </w:rPr>
        <w:t>invalidPeerId,</w:t>
      </w:r>
      <w:r>
        <w:rPr>
          <w:rFonts w:ascii="LM Roman 10"/>
          <w:i/>
          <w:spacing w:val="-19"/>
          <w:sz w:val="21"/>
        </w:rPr>
        <w:t> </w:t>
      </w:r>
      <w:r>
        <w:rPr>
          <w:rFonts w:ascii="LM Roman 10"/>
          <w:i/>
          <w:sz w:val="21"/>
        </w:rPr>
        <w:t>invalidGroupId,</w:t>
      </w:r>
      <w:r>
        <w:rPr>
          <w:rFonts w:ascii="LM Roman 10"/>
          <w:i/>
          <w:spacing w:val="-18"/>
          <w:sz w:val="21"/>
        </w:rPr>
        <w:t> </w:t>
      </w:r>
      <w:r>
        <w:rPr>
          <w:rFonts w:ascii="LM Roman 10"/>
          <w:i/>
          <w:sz w:val="21"/>
        </w:rPr>
        <w:t>invalidOperation,</w:t>
      </w:r>
      <w:r>
        <w:rPr>
          <w:rFonts w:ascii="LM Roman 10"/>
          <w:i/>
          <w:spacing w:val="-19"/>
          <w:sz w:val="21"/>
        </w:rPr>
        <w:t> </w:t>
      </w:r>
      <w:r>
        <w:rPr>
          <w:rFonts w:ascii="LM Roman 10"/>
          <w:i/>
          <w:sz w:val="21"/>
        </w:rPr>
        <w:t>peer-</w:t>
      </w:r>
      <w:r>
        <w:rPr>
          <w:rFonts w:ascii="LM Roman 10"/>
          <w:i/>
          <w:sz w:val="21"/>
        </w:rPr>
        <w:t> </w:t>
      </w:r>
      <w:r>
        <w:rPr>
          <w:rFonts w:ascii="LM Roman 10"/>
          <w:i/>
          <w:spacing w:val="-2"/>
          <w:sz w:val="21"/>
        </w:rPr>
        <w:t>NotInGroup</w:t>
      </w:r>
      <w:r>
        <w:rPr>
          <w:spacing w:val="-2"/>
          <w:sz w:val="21"/>
        </w:rPr>
        <w:t>.</w:t>
      </w:r>
    </w:p>
    <w:p>
      <w:pPr>
        <w:pStyle w:val="BodyText"/>
        <w:spacing w:line="272" w:lineRule="exact"/>
        <w:ind w:left="108"/>
      </w:pPr>
      <w:r>
        <w:rPr/>
        <w:t>Entities</w:t>
      </w:r>
      <w:r>
        <w:rPr>
          <w:spacing w:val="13"/>
        </w:rPr>
        <w:t> </w:t>
      </w:r>
      <w:r>
        <w:rPr/>
        <w:t>use</w:t>
      </w:r>
      <w:r>
        <w:rPr>
          <w:spacing w:val="13"/>
        </w:rPr>
        <w:t> </w:t>
      </w:r>
      <w:r>
        <w:rPr/>
        <w:t>the</w:t>
      </w:r>
      <w:r>
        <w:rPr>
          <w:spacing w:val="15"/>
        </w:rPr>
        <w:t> </w:t>
      </w:r>
      <w:r>
        <w:rPr>
          <w:rFonts w:ascii="LM Roman 10"/>
          <w:i/>
        </w:rPr>
        <w:t>subscribe</w:t>
      </w:r>
      <w:r>
        <w:rPr>
          <w:rFonts w:ascii="LM Roman 10"/>
          <w:i/>
          <w:spacing w:val="-8"/>
        </w:rPr>
        <w:t> </w:t>
      </w:r>
      <w:r>
        <w:rPr/>
        <w:t>primitive</w:t>
      </w:r>
      <w:r>
        <w:rPr>
          <w:spacing w:val="14"/>
        </w:rPr>
        <w:t> </w:t>
      </w:r>
      <w:r>
        <w:rPr/>
        <w:t>to</w:t>
      </w:r>
      <w:r>
        <w:rPr>
          <w:spacing w:val="14"/>
        </w:rPr>
        <w:t> </w:t>
      </w:r>
      <w:r>
        <w:rPr/>
        <w:t>subscribe</w:t>
      </w:r>
      <w:r>
        <w:rPr>
          <w:spacing w:val="14"/>
        </w:rPr>
        <w:t> </w:t>
      </w:r>
      <w:r>
        <w:rPr>
          <w:spacing w:val="-5"/>
        </w:rPr>
        <w:t>to:</w:t>
      </w:r>
    </w:p>
    <w:p>
      <w:pPr>
        <w:pStyle w:val="ListParagraph"/>
        <w:numPr>
          <w:ilvl w:val="0"/>
          <w:numId w:val="2"/>
        </w:numPr>
        <w:tabs>
          <w:tab w:pos="257" w:val="left" w:leader="none"/>
        </w:tabs>
        <w:spacing w:line="216" w:lineRule="auto" w:before="79" w:after="0"/>
        <w:ind w:left="108" w:right="280" w:firstLine="0"/>
        <w:jc w:val="both"/>
        <w:rPr>
          <w:rFonts w:ascii="MathJax_Main" w:hAnsi="MathJax_Main"/>
          <w:sz w:val="21"/>
        </w:rPr>
      </w:pPr>
      <w:r>
        <w:rPr>
          <w:rFonts w:ascii="MathJax_Main" w:hAnsi="MathJax_Main"/>
          <w:sz w:val="21"/>
        </w:rPr>
        <w:t>all events raised by a group service (if </w:t>
      </w:r>
      <w:r>
        <w:rPr>
          <w:rFonts w:ascii="LM Roman 10" w:hAnsi="LM Roman 10"/>
          <w:i/>
          <w:sz w:val="21"/>
        </w:rPr>
        <w:t>id </w:t>
      </w:r>
      <w:r>
        <w:rPr>
          <w:rFonts w:ascii="MathJax_Main" w:hAnsi="MathJax_Main"/>
          <w:sz w:val="21"/>
        </w:rPr>
        <w:t>is a </w:t>
      </w:r>
      <w:r>
        <w:rPr>
          <w:rFonts w:ascii="LM Roman 10" w:hAnsi="LM Roman 10"/>
          <w:i/>
          <w:sz w:val="21"/>
        </w:rPr>
        <w:t>groupServiceId</w:t>
      </w:r>
      <w:r>
        <w:rPr>
          <w:rFonts w:ascii="MathJax_Main" w:hAnsi="MathJax_Main"/>
          <w:sz w:val="21"/>
        </w:rPr>
        <w:t>), or by a particular peer service (if </w:t>
      </w:r>
      <w:r>
        <w:rPr>
          <w:rFonts w:ascii="LM Roman 10" w:hAnsi="LM Roman 10"/>
          <w:i/>
          <w:sz w:val="21"/>
        </w:rPr>
        <w:t>id </w:t>
      </w:r>
      <w:r>
        <w:rPr>
          <w:rFonts w:ascii="MathJax_Main" w:hAnsi="MathJax_Main"/>
          <w:sz w:val="21"/>
        </w:rPr>
        <w:t>is a </w:t>
      </w:r>
      <w:r>
        <w:rPr>
          <w:rFonts w:ascii="LM Roman 10" w:hAnsi="LM Roman 10"/>
          <w:i/>
          <w:sz w:val="21"/>
        </w:rPr>
        <w:t>peerServiceId</w:t>
      </w:r>
      <w:r>
        <w:rPr>
          <w:rFonts w:ascii="MathJax_Main" w:hAnsi="MathJax_Main"/>
          <w:sz w:val="21"/>
        </w:rPr>
        <w:t>), or by a peer (not by its services) (if </w:t>
      </w:r>
      <w:r>
        <w:rPr>
          <w:rFonts w:ascii="LM Roman 10" w:hAnsi="LM Roman 10"/>
          <w:i/>
          <w:sz w:val="21"/>
        </w:rPr>
        <w:t>id </w:t>
      </w:r>
      <w:r>
        <w:rPr>
          <w:rFonts w:ascii="MathJax_Main" w:hAnsi="MathJax_Main"/>
          <w:sz w:val="21"/>
        </w:rPr>
        <w:t>is a </w:t>
      </w:r>
      <w:r>
        <w:rPr>
          <w:rFonts w:ascii="LM Roman 10" w:hAnsi="LM Roman 10"/>
          <w:i/>
          <w:sz w:val="21"/>
        </w:rPr>
        <w:t>peerId</w:t>
      </w:r>
      <w:r>
        <w:rPr>
          <w:rFonts w:ascii="MathJax_Main" w:hAnsi="MathJax_Main"/>
          <w:sz w:val="21"/>
        </w:rPr>
        <w:t>), or</w:t>
      </w:r>
    </w:p>
    <w:p>
      <w:pPr>
        <w:pStyle w:val="ListParagraph"/>
        <w:numPr>
          <w:ilvl w:val="0"/>
          <w:numId w:val="2"/>
        </w:numPr>
        <w:tabs>
          <w:tab w:pos="262" w:val="left" w:leader="none"/>
        </w:tabs>
        <w:spacing w:line="275" w:lineRule="exact" w:before="0" w:after="0"/>
        <w:ind w:left="262" w:right="0" w:hanging="154"/>
        <w:jc w:val="both"/>
        <w:rPr>
          <w:rFonts w:ascii="LM Roman 10" w:hAnsi="LM Roman 10"/>
          <w:i/>
          <w:sz w:val="21"/>
        </w:rPr>
      </w:pPr>
      <w:r>
        <w:rPr>
          <w:rFonts w:ascii="MathJax_Main" w:hAnsi="MathJax_Main"/>
          <w:sz w:val="21"/>
        </w:rPr>
        <w:t>to</w:t>
      </w:r>
      <w:r>
        <w:rPr>
          <w:rFonts w:ascii="MathJax_Main" w:hAnsi="MathJax_Main"/>
          <w:spacing w:val="26"/>
          <w:sz w:val="21"/>
        </w:rPr>
        <w:t> </w:t>
      </w:r>
      <w:r>
        <w:rPr>
          <w:rFonts w:ascii="LM Roman 10" w:hAnsi="LM Roman 10"/>
          <w:i/>
          <w:sz w:val="21"/>
        </w:rPr>
        <w:t>operation</w:t>
      </w:r>
      <w:r>
        <w:rPr>
          <w:rFonts w:ascii="LM Roman 10" w:hAnsi="LM Roman 10"/>
          <w:i/>
          <w:spacing w:val="4"/>
          <w:sz w:val="21"/>
        </w:rPr>
        <w:t> </w:t>
      </w:r>
      <w:r>
        <w:rPr>
          <w:rFonts w:ascii="MathJax_Main" w:hAnsi="MathJax_Main"/>
          <w:sz w:val="21"/>
        </w:rPr>
        <w:t>events</w:t>
      </w:r>
      <w:r>
        <w:rPr>
          <w:rFonts w:ascii="MathJax_Main" w:hAnsi="MathJax_Main"/>
          <w:spacing w:val="26"/>
          <w:sz w:val="21"/>
        </w:rPr>
        <w:t> </w:t>
      </w:r>
      <w:r>
        <w:rPr>
          <w:rFonts w:ascii="MathJax_Main" w:hAnsi="MathJax_Main"/>
          <w:sz w:val="21"/>
        </w:rPr>
        <w:t>raised</w:t>
      </w:r>
      <w:r>
        <w:rPr>
          <w:rFonts w:ascii="MathJax_Main" w:hAnsi="MathJax_Main"/>
          <w:spacing w:val="27"/>
          <w:sz w:val="21"/>
        </w:rPr>
        <w:t> </w:t>
      </w:r>
      <w:r>
        <w:rPr>
          <w:rFonts w:ascii="MathJax_Main" w:hAnsi="MathJax_Main"/>
          <w:sz w:val="21"/>
        </w:rPr>
        <w:t>in</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LM Roman 10" w:hAnsi="LM Roman 10"/>
          <w:i/>
          <w:sz w:val="21"/>
        </w:rPr>
        <w:t>groupId</w:t>
      </w:r>
      <w:r>
        <w:rPr>
          <w:rFonts w:ascii="LM Roman 10" w:hAnsi="LM Roman 10"/>
          <w:i/>
          <w:spacing w:val="5"/>
          <w:sz w:val="21"/>
        </w:rPr>
        <w:t> </w:t>
      </w:r>
      <w:r>
        <w:rPr>
          <w:rFonts w:ascii="MathJax_Main" w:hAnsi="MathJax_Main"/>
          <w:sz w:val="21"/>
        </w:rPr>
        <w:t>group</w:t>
      </w:r>
      <w:r>
        <w:rPr>
          <w:rFonts w:ascii="MathJax_Main" w:hAnsi="MathJax_Main"/>
          <w:spacing w:val="27"/>
          <w:sz w:val="21"/>
        </w:rPr>
        <w:t> </w:t>
      </w:r>
      <w:r>
        <w:rPr>
          <w:rFonts w:ascii="MathJax_Main" w:hAnsi="MathJax_Main"/>
          <w:sz w:val="21"/>
        </w:rPr>
        <w:t>by</w:t>
      </w:r>
      <w:r>
        <w:rPr>
          <w:rFonts w:ascii="MathJax_Main" w:hAnsi="MathJax_Main"/>
          <w:spacing w:val="26"/>
          <w:sz w:val="21"/>
        </w:rPr>
        <w:t> </w:t>
      </w:r>
      <w:r>
        <w:rPr>
          <w:rFonts w:ascii="MathJax_Main" w:hAnsi="MathJax_Main"/>
          <w:sz w:val="21"/>
        </w:rPr>
        <w:t>an</w:t>
      </w:r>
      <w:r>
        <w:rPr>
          <w:rFonts w:ascii="MathJax_Main" w:hAnsi="MathJax_Main"/>
          <w:spacing w:val="27"/>
          <w:sz w:val="21"/>
        </w:rPr>
        <w:t> </w:t>
      </w:r>
      <w:r>
        <w:rPr>
          <w:rFonts w:ascii="LM Roman 10" w:hAnsi="LM Roman 10"/>
          <w:i/>
          <w:sz w:val="21"/>
        </w:rPr>
        <w:t>id</w:t>
      </w:r>
      <w:r>
        <w:rPr>
          <w:rFonts w:ascii="LM Roman 10" w:hAnsi="LM Roman 10"/>
          <w:i/>
          <w:spacing w:val="5"/>
          <w:sz w:val="21"/>
        </w:rPr>
        <w:t> </w:t>
      </w:r>
      <w:r>
        <w:rPr>
          <w:rFonts w:ascii="MathJax_Main" w:hAnsi="MathJax_Main"/>
          <w:sz w:val="21"/>
        </w:rPr>
        <w:t>provider</w:t>
      </w:r>
      <w:r>
        <w:rPr>
          <w:rFonts w:ascii="MathJax_Main" w:hAnsi="MathJax_Main"/>
          <w:spacing w:val="26"/>
          <w:sz w:val="21"/>
        </w:rPr>
        <w:t> </w:t>
      </w:r>
      <w:r>
        <w:rPr>
          <w:rFonts w:ascii="MathJax_Main" w:hAnsi="MathJax_Main"/>
          <w:sz w:val="21"/>
        </w:rPr>
        <w:t>(if</w:t>
      </w:r>
      <w:r>
        <w:rPr>
          <w:rFonts w:ascii="MathJax_Main" w:hAnsi="MathJax_Main"/>
          <w:spacing w:val="27"/>
          <w:sz w:val="21"/>
        </w:rPr>
        <w:t> </w:t>
      </w:r>
      <w:r>
        <w:rPr>
          <w:rFonts w:ascii="MathJax_Main" w:hAnsi="MathJax_Main"/>
          <w:sz w:val="21"/>
        </w:rPr>
        <w:t>the</w:t>
      </w:r>
      <w:r>
        <w:rPr>
          <w:rFonts w:ascii="MathJax_Main" w:hAnsi="MathJax_Main"/>
          <w:spacing w:val="26"/>
          <w:sz w:val="21"/>
        </w:rPr>
        <w:t> </w:t>
      </w:r>
      <w:r>
        <w:rPr>
          <w:rFonts w:ascii="LM Roman 10" w:hAnsi="LM Roman 10"/>
          <w:i/>
          <w:spacing w:val="-2"/>
          <w:sz w:val="21"/>
        </w:rPr>
        <w:t>subscribe</w:t>
      </w:r>
    </w:p>
    <w:p>
      <w:pPr>
        <w:pStyle w:val="BodyText"/>
        <w:spacing w:line="282" w:lineRule="exact"/>
        <w:ind w:left="108"/>
      </w:pPr>
      <w:r>
        <w:rPr/>
        <w:t>specifies</w:t>
      </w:r>
      <w:r>
        <w:rPr>
          <w:spacing w:val="14"/>
        </w:rPr>
        <w:t> </w:t>
      </w:r>
      <w:r>
        <w:rPr/>
        <w:t>the</w:t>
      </w:r>
      <w:r>
        <w:rPr>
          <w:spacing w:val="15"/>
        </w:rPr>
        <w:t> </w:t>
      </w:r>
      <w:r>
        <w:rPr>
          <w:rFonts w:ascii="LM Roman 10"/>
          <w:i/>
        </w:rPr>
        <w:t>id</w:t>
      </w:r>
      <w:r>
        <w:rPr/>
        <w:t>),</w:t>
      </w:r>
      <w:r>
        <w:rPr>
          <w:spacing w:val="15"/>
        </w:rPr>
        <w:t> </w:t>
      </w:r>
      <w:r>
        <w:rPr/>
        <w:t>or</w:t>
      </w:r>
      <w:r>
        <w:rPr>
          <w:spacing w:val="15"/>
        </w:rPr>
        <w:t> </w:t>
      </w:r>
      <w:r>
        <w:rPr/>
        <w:t>by</w:t>
      </w:r>
      <w:r>
        <w:rPr>
          <w:spacing w:val="16"/>
        </w:rPr>
        <w:t> </w:t>
      </w:r>
      <w:r>
        <w:rPr/>
        <w:t>any</w:t>
      </w:r>
      <w:r>
        <w:rPr>
          <w:spacing w:val="15"/>
        </w:rPr>
        <w:t> </w:t>
      </w:r>
      <w:r>
        <w:rPr/>
        <w:t>provider</w:t>
      </w:r>
      <w:r>
        <w:rPr>
          <w:spacing w:val="15"/>
        </w:rPr>
        <w:t> </w:t>
      </w:r>
      <w:r>
        <w:rPr/>
        <w:t>(if</w:t>
      </w:r>
      <w:r>
        <w:rPr>
          <w:spacing w:val="15"/>
        </w:rPr>
        <w:t> </w:t>
      </w:r>
      <w:r>
        <w:rPr/>
        <w:t>the</w:t>
      </w:r>
      <w:r>
        <w:rPr>
          <w:spacing w:val="15"/>
        </w:rPr>
        <w:t> </w:t>
      </w:r>
      <w:r>
        <w:rPr>
          <w:rFonts w:ascii="LM Roman 10"/>
          <w:i/>
        </w:rPr>
        <w:t>subscribe</w:t>
      </w:r>
      <w:r>
        <w:rPr>
          <w:rFonts w:ascii="LM Roman 10"/>
          <w:i/>
          <w:spacing w:val="-7"/>
        </w:rPr>
        <w:t> </w:t>
      </w:r>
      <w:r>
        <w:rPr/>
        <w:t>does</w:t>
      </w:r>
      <w:r>
        <w:rPr>
          <w:spacing w:val="15"/>
        </w:rPr>
        <w:t> </w:t>
      </w:r>
      <w:r>
        <w:rPr/>
        <w:t>not</w:t>
      </w:r>
      <w:r>
        <w:rPr>
          <w:spacing w:val="14"/>
        </w:rPr>
        <w:t> </w:t>
      </w:r>
      <w:r>
        <w:rPr/>
        <w:t>specify</w:t>
      </w:r>
      <w:r>
        <w:rPr>
          <w:spacing w:val="14"/>
        </w:rPr>
        <w:t> </w:t>
      </w:r>
      <w:r>
        <w:rPr/>
        <w:t>the</w:t>
      </w:r>
      <w:r>
        <w:rPr>
          <w:spacing w:val="15"/>
        </w:rPr>
        <w:t> </w:t>
      </w:r>
      <w:r>
        <w:rPr>
          <w:rFonts w:ascii="LM Roman 10"/>
          <w:i/>
          <w:spacing w:val="-4"/>
        </w:rPr>
        <w:t>id</w:t>
      </w:r>
      <w:r>
        <w:rPr>
          <w:spacing w:val="-4"/>
        </w:rPr>
        <w:t>).</w:t>
      </w:r>
    </w:p>
    <w:p>
      <w:pPr>
        <w:pStyle w:val="BodyText"/>
        <w:spacing w:line="232" w:lineRule="auto" w:before="63"/>
        <w:ind w:left="108" w:right="280"/>
      </w:pPr>
      <w:r>
        <w:rPr/>
        <w:t>Note</w:t>
      </w:r>
      <w:r>
        <w:rPr>
          <w:spacing w:val="40"/>
        </w:rPr>
        <w:t> </w:t>
      </w:r>
      <w:r>
        <w:rPr/>
        <w:t>that</w:t>
      </w:r>
      <w:r>
        <w:rPr>
          <w:spacing w:val="40"/>
        </w:rPr>
        <w:t> </w:t>
      </w:r>
      <w:r>
        <w:rPr/>
        <w:t>it</w:t>
      </w:r>
      <w:r>
        <w:rPr>
          <w:spacing w:val="40"/>
        </w:rPr>
        <w:t> </w:t>
      </w:r>
      <w:r>
        <w:rPr/>
        <w:t>is</w:t>
      </w:r>
      <w:r>
        <w:rPr>
          <w:spacing w:val="40"/>
        </w:rPr>
        <w:t> </w:t>
      </w:r>
      <w:r>
        <w:rPr/>
        <w:t>mandatory</w:t>
      </w:r>
      <w:r>
        <w:rPr>
          <w:spacing w:val="40"/>
        </w:rPr>
        <w:t> </w:t>
      </w:r>
      <w:r>
        <w:rPr/>
        <w:t>for</w:t>
      </w:r>
      <w:r>
        <w:rPr>
          <w:spacing w:val="40"/>
        </w:rPr>
        <w:t> </w:t>
      </w:r>
      <w:r>
        <w:rPr>
          <w:rFonts w:ascii="LM Roman 10"/>
          <w:i/>
        </w:rPr>
        <w:t>subscribe </w:t>
      </w:r>
      <w:r>
        <w:rPr/>
        <w:t>to</w:t>
      </w:r>
      <w:r>
        <w:rPr>
          <w:spacing w:val="40"/>
        </w:rPr>
        <w:t> </w:t>
      </w:r>
      <w:r>
        <w:rPr/>
        <w:t>specify</w:t>
      </w:r>
      <w:r>
        <w:rPr>
          <w:spacing w:val="40"/>
        </w:rPr>
        <w:t> </w:t>
      </w:r>
      <w:r>
        <w:rPr/>
        <w:t>at</w:t>
      </w:r>
      <w:r>
        <w:rPr>
          <w:spacing w:val="40"/>
        </w:rPr>
        <w:t> </w:t>
      </w:r>
      <w:r>
        <w:rPr/>
        <w:t>least</w:t>
      </w:r>
      <w:r>
        <w:rPr>
          <w:spacing w:val="40"/>
        </w:rPr>
        <w:t> </w:t>
      </w:r>
      <w:r>
        <w:rPr/>
        <w:t>one</w:t>
      </w:r>
      <w:r>
        <w:rPr>
          <w:spacing w:val="40"/>
        </w:rPr>
        <w:t> </w:t>
      </w:r>
      <w:r>
        <w:rPr/>
        <w:t>input</w:t>
      </w:r>
      <w:r>
        <w:rPr>
          <w:spacing w:val="40"/>
        </w:rPr>
        <w:t> </w:t>
      </w:r>
      <w:r>
        <w:rPr/>
        <w:t>parameter. The exceptions raised by </w:t>
      </w:r>
      <w:r>
        <w:rPr>
          <w:rFonts w:ascii="LM Roman 10"/>
          <w:i/>
        </w:rPr>
        <w:t>subscribe</w:t>
      </w:r>
      <w:r>
        <w:rPr>
          <w:rFonts w:ascii="LM Roman 10"/>
          <w:i/>
          <w:spacing w:val="-10"/>
        </w:rPr>
        <w:t> </w:t>
      </w:r>
      <w:r>
        <w:rPr/>
        <w:t>are similar to exception raised by the previously discussed primitives.</w:t>
      </w:r>
    </w:p>
    <w:p>
      <w:pPr>
        <w:spacing w:line="282" w:lineRule="exact" w:before="63"/>
        <w:ind w:left="108" w:right="0" w:firstLine="0"/>
        <w:jc w:val="left"/>
        <w:rPr>
          <w:rFonts w:ascii="LM Roman 10"/>
          <w:i/>
          <w:sz w:val="21"/>
        </w:rPr>
      </w:pPr>
      <w:r>
        <w:rPr>
          <w:rFonts w:ascii="LM Roman 10"/>
          <w:i/>
          <w:sz w:val="21"/>
        </w:rPr>
        <w:t>void</w:t>
      </w:r>
      <w:r>
        <w:rPr>
          <w:rFonts w:ascii="LM Roman 10"/>
          <w:i/>
          <w:spacing w:val="2"/>
          <w:sz w:val="21"/>
        </w:rPr>
        <w:t> </w:t>
      </w:r>
      <w:r>
        <w:rPr>
          <w:b/>
          <w:sz w:val="21"/>
        </w:rPr>
        <w:t>unsubscribe</w:t>
      </w:r>
      <w:r>
        <w:rPr>
          <w:rFonts w:ascii="LM Roman 10"/>
          <w:i/>
          <w:sz w:val="21"/>
        </w:rPr>
        <w:t>(id?,</w:t>
      </w:r>
      <w:r>
        <w:rPr>
          <w:rFonts w:ascii="LM Roman 10"/>
          <w:i/>
          <w:spacing w:val="3"/>
          <w:sz w:val="21"/>
        </w:rPr>
        <w:t> </w:t>
      </w:r>
      <w:r>
        <w:rPr>
          <w:rFonts w:ascii="Georgia"/>
          <w:i/>
          <w:sz w:val="21"/>
        </w:rPr>
        <w:t>&lt;</w:t>
      </w:r>
      <w:r>
        <w:rPr>
          <w:rFonts w:ascii="LM Roman 10"/>
          <w:i/>
          <w:sz w:val="21"/>
        </w:rPr>
        <w:t>groupId,</w:t>
      </w:r>
      <w:r>
        <w:rPr>
          <w:rFonts w:ascii="LM Roman 10"/>
          <w:i/>
          <w:spacing w:val="2"/>
          <w:sz w:val="21"/>
        </w:rPr>
        <w:t> </w:t>
      </w:r>
      <w:r>
        <w:rPr>
          <w:rFonts w:ascii="LM Roman 10"/>
          <w:i/>
          <w:sz w:val="21"/>
        </w:rPr>
        <w:t>operation</w:t>
      </w:r>
      <w:r>
        <w:rPr>
          <w:rFonts w:ascii="LM Roman 10"/>
          <w:i/>
          <w:spacing w:val="3"/>
          <w:sz w:val="21"/>
        </w:rPr>
        <w:t> </w:t>
      </w:r>
      <w:r>
        <w:rPr>
          <w:rFonts w:ascii="Georgia"/>
          <w:i/>
          <w:sz w:val="21"/>
        </w:rPr>
        <w:t>&gt;</w:t>
      </w:r>
      <w:r>
        <w:rPr>
          <w:rFonts w:ascii="LM Roman 10"/>
          <w:i/>
          <w:sz w:val="21"/>
        </w:rPr>
        <w:t>?)</w:t>
      </w:r>
      <w:r>
        <w:rPr>
          <w:rFonts w:ascii="LM Roman 10"/>
          <w:i/>
          <w:spacing w:val="24"/>
          <w:sz w:val="21"/>
        </w:rPr>
        <w:t> </w:t>
      </w:r>
      <w:r>
        <w:rPr>
          <w:rFonts w:ascii="LM Roman 10"/>
          <w:i/>
          <w:sz w:val="21"/>
        </w:rPr>
        <w:t>throws</w:t>
      </w:r>
      <w:r>
        <w:rPr>
          <w:rFonts w:ascii="LM Roman 10"/>
          <w:i/>
          <w:spacing w:val="3"/>
          <w:sz w:val="21"/>
        </w:rPr>
        <w:t> </w:t>
      </w:r>
      <w:r>
        <w:rPr>
          <w:rFonts w:ascii="LM Roman 10"/>
          <w:i/>
          <w:spacing w:val="-2"/>
          <w:sz w:val="21"/>
        </w:rPr>
        <w:t>exception</w:t>
      </w:r>
    </w:p>
    <w:p>
      <w:pPr>
        <w:spacing w:line="216" w:lineRule="auto" w:before="9"/>
        <w:ind w:left="108" w:right="280" w:firstLine="0"/>
        <w:jc w:val="left"/>
        <w:rPr>
          <w:sz w:val="21"/>
        </w:rPr>
      </w:pPr>
      <w:r>
        <w:rPr>
          <w:rFonts w:ascii="LM Roman 10"/>
          <w:i/>
          <w:sz w:val="21"/>
        </w:rPr>
        <w:t>Exceptions:</w:t>
      </w:r>
      <w:r>
        <w:rPr>
          <w:rFonts w:ascii="LM Roman 10"/>
          <w:i/>
          <w:spacing w:val="-15"/>
          <w:sz w:val="21"/>
        </w:rPr>
        <w:t> </w:t>
      </w:r>
      <w:r>
        <w:rPr>
          <w:rFonts w:ascii="LM Roman 10"/>
          <w:i/>
          <w:sz w:val="21"/>
        </w:rPr>
        <w:t>invalidServiceId,</w:t>
      </w:r>
      <w:r>
        <w:rPr>
          <w:rFonts w:ascii="LM Roman 10"/>
          <w:i/>
          <w:spacing w:val="-19"/>
          <w:sz w:val="21"/>
        </w:rPr>
        <w:t> </w:t>
      </w:r>
      <w:r>
        <w:rPr>
          <w:rFonts w:ascii="LM Roman 10"/>
          <w:i/>
          <w:sz w:val="21"/>
        </w:rPr>
        <w:t>invalidPeerId,</w:t>
      </w:r>
      <w:r>
        <w:rPr>
          <w:rFonts w:ascii="LM Roman 10"/>
          <w:i/>
          <w:spacing w:val="-19"/>
          <w:sz w:val="21"/>
        </w:rPr>
        <w:t> </w:t>
      </w:r>
      <w:r>
        <w:rPr>
          <w:rFonts w:ascii="LM Roman 10"/>
          <w:i/>
          <w:sz w:val="21"/>
        </w:rPr>
        <w:t>invalidGroupId,</w:t>
      </w:r>
      <w:r>
        <w:rPr>
          <w:rFonts w:ascii="LM Roman 10"/>
          <w:i/>
          <w:spacing w:val="-18"/>
          <w:sz w:val="21"/>
        </w:rPr>
        <w:t> </w:t>
      </w:r>
      <w:r>
        <w:rPr>
          <w:rFonts w:ascii="LM Roman 10"/>
          <w:i/>
          <w:sz w:val="21"/>
        </w:rPr>
        <w:t>invalidOperation,</w:t>
      </w:r>
      <w:r>
        <w:rPr>
          <w:rFonts w:ascii="LM Roman 10"/>
          <w:i/>
          <w:spacing w:val="-19"/>
          <w:sz w:val="21"/>
        </w:rPr>
        <w:t> </w:t>
      </w:r>
      <w:r>
        <w:rPr>
          <w:rFonts w:ascii="LM Roman 10"/>
          <w:i/>
          <w:sz w:val="21"/>
        </w:rPr>
        <w:t>peer-</w:t>
      </w:r>
      <w:r>
        <w:rPr>
          <w:rFonts w:ascii="LM Roman 10"/>
          <w:i/>
          <w:sz w:val="21"/>
        </w:rPr>
        <w:t> NotInGroup, notSubscribed</w:t>
      </w:r>
      <w:r>
        <w:rPr>
          <w:sz w:val="21"/>
        </w:rPr>
        <w:t>.</w:t>
      </w:r>
    </w:p>
    <w:p>
      <w:pPr>
        <w:spacing w:line="216" w:lineRule="auto" w:before="0"/>
        <w:ind w:left="108" w:right="280" w:firstLine="0"/>
        <w:jc w:val="both"/>
        <w:rPr>
          <w:sz w:val="21"/>
        </w:rPr>
      </w:pPr>
      <w:r>
        <w:rPr>
          <w:sz w:val="21"/>
        </w:rPr>
        <w:t>The caller of </w:t>
      </w:r>
      <w:r>
        <w:rPr>
          <w:rFonts w:ascii="LM Roman 10"/>
          <w:i/>
          <w:sz w:val="21"/>
        </w:rPr>
        <w:t>unsubscribe</w:t>
      </w:r>
      <w:r>
        <w:rPr>
          <w:rFonts w:ascii="LM Roman 10"/>
          <w:i/>
          <w:spacing w:val="-2"/>
          <w:sz w:val="21"/>
        </w:rPr>
        <w:t> </w:t>
      </w:r>
      <w:r>
        <w:rPr>
          <w:sz w:val="21"/>
        </w:rPr>
        <w:t>(partially) cancels a previous subscription.</w:t>
      </w:r>
      <w:r>
        <w:rPr>
          <w:spacing w:val="40"/>
          <w:sz w:val="21"/>
        </w:rPr>
        <w:t> </w:t>
      </w:r>
      <w:r>
        <w:rPr>
          <w:sz w:val="21"/>
        </w:rPr>
        <w:t>Although </w:t>
      </w:r>
      <w:r>
        <w:rPr>
          <w:rFonts w:ascii="LM Roman 10"/>
          <w:i/>
          <w:sz w:val="21"/>
        </w:rPr>
        <w:t>un-</w:t>
      </w:r>
      <w:r>
        <w:rPr>
          <w:rFonts w:ascii="LM Roman 10"/>
          <w:i/>
          <w:sz w:val="21"/>
        </w:rPr>
        <w:t> subscribe </w:t>
      </w:r>
      <w:r>
        <w:rPr>
          <w:sz w:val="21"/>
        </w:rPr>
        <w:t>requires a previous subscription, the two primitive calls do not have to </w:t>
      </w:r>
      <w:bookmarkStart w:name="A Calculus for SMEPP Primitives" w:id="15"/>
      <w:bookmarkEnd w:id="15"/>
      <w:r>
        <w:rPr>
          <w:sz w:val="21"/>
        </w:rPr>
      </w:r>
      <w:bookmarkStart w:name="_bookmark9" w:id="16"/>
      <w:bookmarkEnd w:id="16"/>
      <w:r>
        <w:rPr>
          <w:sz w:val="21"/>
        </w:rPr>
        <w:t>mat</w:t>
      </w:r>
      <w:r>
        <w:rPr>
          <w:sz w:val="21"/>
        </w:rPr>
        <w:t>ch exactly.</w:t>
      </w:r>
      <w:r>
        <w:rPr>
          <w:spacing w:val="40"/>
          <w:sz w:val="21"/>
        </w:rPr>
        <w:t> </w:t>
      </w:r>
      <w:r>
        <w:rPr>
          <w:sz w:val="21"/>
        </w:rPr>
        <w:t>For example, a </w:t>
      </w:r>
      <w:r>
        <w:rPr>
          <w:rFonts w:ascii="LM Roman 10"/>
          <w:i/>
          <w:sz w:val="21"/>
        </w:rPr>
        <w:t>unsubscribe(peerId,</w:t>
      </w:r>
      <w:r>
        <w:rPr>
          <w:rFonts w:ascii="LM Roman 10"/>
          <w:i/>
          <w:spacing w:val="-1"/>
          <w:sz w:val="21"/>
        </w:rPr>
        <w:t> </w:t>
      </w:r>
      <w:r>
        <w:rPr>
          <w:rFonts w:ascii="Georgia"/>
          <w:i/>
          <w:sz w:val="21"/>
        </w:rPr>
        <w:t>&lt;</w:t>
      </w:r>
      <w:r>
        <w:rPr>
          <w:rFonts w:ascii="LM Roman 10"/>
          <w:i/>
          <w:sz w:val="21"/>
        </w:rPr>
        <w:t>groupId,</w:t>
      </w:r>
      <w:r>
        <w:rPr>
          <w:rFonts w:ascii="LM Roman 10"/>
          <w:i/>
          <w:spacing w:val="-2"/>
          <w:sz w:val="21"/>
        </w:rPr>
        <w:t> </w:t>
      </w:r>
      <w:r>
        <w:rPr>
          <w:rFonts w:ascii="LM Roman 10"/>
          <w:i/>
          <w:sz w:val="21"/>
        </w:rPr>
        <w:t>operation</w:t>
      </w:r>
      <w:r>
        <w:rPr>
          <w:rFonts w:ascii="Georgia"/>
          <w:i/>
          <w:sz w:val="21"/>
        </w:rPr>
        <w:t>&gt;</w:t>
      </w:r>
      <w:r>
        <w:rPr>
          <w:rFonts w:ascii="LM Roman 10"/>
          <w:i/>
          <w:sz w:val="21"/>
        </w:rPr>
        <w:t>)</w:t>
      </w:r>
      <w:r>
        <w:rPr>
          <w:rFonts w:ascii="LM Roman 10"/>
          <w:i/>
          <w:spacing w:val="-7"/>
          <w:sz w:val="21"/>
        </w:rPr>
        <w:t> </w:t>
      </w:r>
      <w:r>
        <w:rPr>
          <w:sz w:val="21"/>
        </w:rPr>
        <w:t>matches a previous </w:t>
      </w:r>
      <w:r>
        <w:rPr>
          <w:rFonts w:ascii="LM Roman 10"/>
          <w:i/>
          <w:sz w:val="21"/>
        </w:rPr>
        <w:t>subscribe(peerId)</w:t>
      </w:r>
      <w:r>
        <w:rPr>
          <w:sz w:val="21"/>
        </w:rPr>
        <w:t>.</w:t>
      </w:r>
      <w:r>
        <w:rPr>
          <w:spacing w:val="40"/>
          <w:sz w:val="21"/>
        </w:rPr>
        <w:t> </w:t>
      </w:r>
      <w:r>
        <w:rPr>
          <w:sz w:val="21"/>
        </w:rPr>
        <w:t>In this case, the caller will not be notified anymore when</w:t>
      </w:r>
      <w:r>
        <w:rPr>
          <w:spacing w:val="-14"/>
          <w:sz w:val="21"/>
        </w:rPr>
        <w:t> </w:t>
      </w:r>
      <w:r>
        <w:rPr>
          <w:sz w:val="21"/>
        </w:rPr>
        <w:t>the</w:t>
      </w:r>
      <w:r>
        <w:rPr>
          <w:spacing w:val="-13"/>
          <w:sz w:val="21"/>
        </w:rPr>
        <w:t> </w:t>
      </w:r>
      <w:r>
        <w:rPr>
          <w:rFonts w:ascii="LM Roman 10"/>
          <w:i/>
          <w:sz w:val="21"/>
        </w:rPr>
        <w:t>peerId</w:t>
      </w:r>
      <w:r>
        <w:rPr>
          <w:rFonts w:ascii="LM Roman 10"/>
          <w:i/>
          <w:spacing w:val="-22"/>
          <w:sz w:val="21"/>
        </w:rPr>
        <w:t> </w:t>
      </w:r>
      <w:r>
        <w:rPr>
          <w:sz w:val="21"/>
        </w:rPr>
        <w:t>peer</w:t>
      </w:r>
      <w:r>
        <w:rPr>
          <w:spacing w:val="-12"/>
          <w:sz w:val="21"/>
        </w:rPr>
        <w:t> </w:t>
      </w:r>
      <w:r>
        <w:rPr>
          <w:sz w:val="21"/>
        </w:rPr>
        <w:t>raises</w:t>
      </w:r>
      <w:r>
        <w:rPr>
          <w:spacing w:val="-6"/>
          <w:sz w:val="21"/>
        </w:rPr>
        <w:t> </w:t>
      </w:r>
      <w:r>
        <w:rPr>
          <w:rFonts w:ascii="LM Roman 10"/>
          <w:i/>
          <w:sz w:val="21"/>
        </w:rPr>
        <w:t>operation</w:t>
      </w:r>
      <w:r>
        <w:rPr>
          <w:rFonts w:ascii="LM Roman 10"/>
          <w:i/>
          <w:spacing w:val="-23"/>
          <w:sz w:val="21"/>
        </w:rPr>
        <w:t> </w:t>
      </w:r>
      <w:r>
        <w:rPr>
          <w:sz w:val="21"/>
        </w:rPr>
        <w:t>events</w:t>
      </w:r>
      <w:r>
        <w:rPr>
          <w:spacing w:val="-6"/>
          <w:sz w:val="21"/>
        </w:rPr>
        <w:t> </w:t>
      </w:r>
      <w:r>
        <w:rPr>
          <w:sz w:val="21"/>
        </w:rPr>
        <w:t>inside</w:t>
      </w:r>
      <w:r>
        <w:rPr>
          <w:spacing w:val="-6"/>
          <w:sz w:val="21"/>
        </w:rPr>
        <w:t> </w:t>
      </w:r>
      <w:r>
        <w:rPr>
          <w:sz w:val="21"/>
        </w:rPr>
        <w:t>the</w:t>
      </w:r>
      <w:r>
        <w:rPr>
          <w:spacing w:val="-7"/>
          <w:sz w:val="21"/>
        </w:rPr>
        <w:t> </w:t>
      </w:r>
      <w:r>
        <w:rPr>
          <w:rFonts w:ascii="LM Roman 10"/>
          <w:i/>
          <w:sz w:val="21"/>
        </w:rPr>
        <w:t>groupId</w:t>
      </w:r>
      <w:r>
        <w:rPr>
          <w:rFonts w:ascii="LM Roman 10"/>
          <w:i/>
          <w:spacing w:val="-22"/>
          <w:sz w:val="21"/>
        </w:rPr>
        <w:t> </w:t>
      </w:r>
      <w:r>
        <w:rPr>
          <w:sz w:val="21"/>
        </w:rPr>
        <w:t>group.</w:t>
      </w:r>
      <w:r>
        <w:rPr>
          <w:spacing w:val="23"/>
          <w:sz w:val="21"/>
        </w:rPr>
        <w:t> </w:t>
      </w:r>
      <w:r>
        <w:rPr>
          <w:spacing w:val="-2"/>
          <w:sz w:val="21"/>
        </w:rPr>
        <w:t>Unsubscribing</w:t>
      </w:r>
    </w:p>
    <w:p>
      <w:pPr>
        <w:pStyle w:val="BodyText"/>
        <w:spacing w:line="216" w:lineRule="auto" w:before="36"/>
        <w:ind w:left="108" w:right="283"/>
      </w:pPr>
      <w:r>
        <w:rPr/>
        <w:t>from</w:t>
      </w:r>
      <w:r>
        <w:rPr>
          <w:spacing w:val="29"/>
        </w:rPr>
        <w:t> </w:t>
      </w:r>
      <w:r>
        <w:rPr/>
        <w:t>all</w:t>
      </w:r>
      <w:r>
        <w:rPr>
          <w:spacing w:val="30"/>
        </w:rPr>
        <w:t> </w:t>
      </w:r>
      <w:r>
        <w:rPr/>
        <w:t>events</w:t>
      </w:r>
      <w:r>
        <w:rPr>
          <w:spacing w:val="30"/>
        </w:rPr>
        <w:t> </w:t>
      </w:r>
      <w:r>
        <w:rPr/>
        <w:t>can</w:t>
      </w:r>
      <w:r>
        <w:rPr>
          <w:spacing w:val="29"/>
        </w:rPr>
        <w:t> </w:t>
      </w:r>
      <w:r>
        <w:rPr/>
        <w:t>be</w:t>
      </w:r>
      <w:r>
        <w:rPr>
          <w:spacing w:val="30"/>
        </w:rPr>
        <w:t> </w:t>
      </w:r>
      <w:r>
        <w:rPr/>
        <w:t>done</w:t>
      </w:r>
      <w:r>
        <w:rPr>
          <w:spacing w:val="30"/>
        </w:rPr>
        <w:t> </w:t>
      </w:r>
      <w:r>
        <w:rPr/>
        <w:t>by</w:t>
      </w:r>
      <w:r>
        <w:rPr>
          <w:spacing w:val="30"/>
        </w:rPr>
        <w:t> </w:t>
      </w:r>
      <w:r>
        <w:rPr/>
        <w:t>omitting</w:t>
      </w:r>
      <w:r>
        <w:rPr>
          <w:spacing w:val="29"/>
        </w:rPr>
        <w:t> </w:t>
      </w:r>
      <w:r>
        <w:rPr/>
        <w:t>all</w:t>
      </w:r>
      <w:r>
        <w:rPr>
          <w:spacing w:val="30"/>
        </w:rPr>
        <w:t> </w:t>
      </w:r>
      <w:r>
        <w:rPr/>
        <w:t>primitive’s</w:t>
      </w:r>
      <w:r>
        <w:rPr>
          <w:spacing w:val="29"/>
        </w:rPr>
        <w:t> </w:t>
      </w:r>
      <w:r>
        <w:rPr/>
        <w:t>parameters.</w:t>
      </w:r>
      <w:r>
        <w:rPr>
          <w:spacing w:val="80"/>
        </w:rPr>
        <w:t> </w:t>
      </w:r>
      <w:r>
        <w:rPr/>
        <w:t>With</w:t>
      </w:r>
      <w:r>
        <w:rPr>
          <w:spacing w:val="29"/>
        </w:rPr>
        <w:t> </w:t>
      </w:r>
      <w:r>
        <w:rPr/>
        <w:t>respect to </w:t>
      </w:r>
      <w:r>
        <w:rPr>
          <w:rFonts w:ascii="LM Roman 10" w:hAnsi="LM Roman 10"/>
          <w:i/>
        </w:rPr>
        <w:t>subscribe</w:t>
      </w:r>
      <w:r>
        <w:rPr/>
        <w:t>, </w:t>
      </w:r>
      <w:r>
        <w:rPr>
          <w:rFonts w:ascii="LM Roman 10" w:hAnsi="LM Roman 10"/>
          <w:i/>
        </w:rPr>
        <w:t>unsubscribe</w:t>
      </w:r>
      <w:r>
        <w:rPr>
          <w:rFonts w:ascii="LM Roman 10" w:hAnsi="LM Roman 10"/>
          <w:i/>
          <w:spacing w:val="-4"/>
        </w:rPr>
        <w:t> </w:t>
      </w:r>
      <w:r>
        <w:rPr/>
        <w:t>raises an additional </w:t>
      </w:r>
      <w:r>
        <w:rPr>
          <w:rFonts w:ascii="LM Roman 10" w:hAnsi="LM Roman 10"/>
          <w:i/>
        </w:rPr>
        <w:t>notSubscribed</w:t>
      </w:r>
      <w:r>
        <w:rPr>
          <w:rFonts w:ascii="LM Roman 10" w:hAnsi="LM Roman 10"/>
          <w:i/>
          <w:spacing w:val="-4"/>
        </w:rPr>
        <w:t> </w:t>
      </w:r>
      <w:r>
        <w:rPr/>
        <w:t>exception if there is no previous subscription of the caller that matches the </w:t>
      </w:r>
      <w:r>
        <w:rPr>
          <w:rFonts w:ascii="LM Roman 10" w:hAnsi="LM Roman 10"/>
          <w:i/>
        </w:rPr>
        <w:t>unsubscribe</w:t>
      </w:r>
      <w:r>
        <w:rPr/>
        <w:t>.</w:t>
      </w:r>
    </w:p>
    <w:p>
      <w:pPr>
        <w:pStyle w:val="BodyText"/>
        <w:spacing w:before="111"/>
        <w:jc w:val="left"/>
      </w:pPr>
    </w:p>
    <w:p>
      <w:pPr>
        <w:pStyle w:val="Heading1"/>
        <w:numPr>
          <w:ilvl w:val="0"/>
          <w:numId w:val="1"/>
        </w:numPr>
        <w:tabs>
          <w:tab w:pos="568" w:val="left" w:leader="none"/>
        </w:tabs>
        <w:spacing w:line="240" w:lineRule="auto" w:before="0" w:after="0"/>
        <w:ind w:left="568" w:right="0" w:hanging="460"/>
        <w:jc w:val="left"/>
      </w:pPr>
      <w:r>
        <w:rPr>
          <w:w w:val="110"/>
        </w:rPr>
        <w:t>A</w:t>
      </w:r>
      <w:r>
        <w:rPr>
          <w:spacing w:val="-7"/>
          <w:w w:val="110"/>
        </w:rPr>
        <w:t> </w:t>
      </w:r>
      <w:r>
        <w:rPr>
          <w:w w:val="110"/>
        </w:rPr>
        <w:t>Calculus</w:t>
      </w:r>
      <w:r>
        <w:rPr>
          <w:spacing w:val="-6"/>
          <w:w w:val="110"/>
        </w:rPr>
        <w:t> </w:t>
      </w:r>
      <w:r>
        <w:rPr>
          <w:w w:val="110"/>
        </w:rPr>
        <w:t>for</w:t>
      </w:r>
      <w:r>
        <w:rPr>
          <w:spacing w:val="-7"/>
          <w:w w:val="110"/>
        </w:rPr>
        <w:t> </w:t>
      </w:r>
      <w:r>
        <w:rPr>
          <w:rFonts w:ascii="MathJax_Main"/>
          <w:b w:val="0"/>
          <w:w w:val="110"/>
        </w:rPr>
        <w:t>SMEPP</w:t>
      </w:r>
      <w:r>
        <w:rPr>
          <w:rFonts w:ascii="MathJax_Main"/>
          <w:b w:val="0"/>
          <w:spacing w:val="-6"/>
          <w:w w:val="110"/>
        </w:rPr>
        <w:t> </w:t>
      </w:r>
      <w:r>
        <w:rPr>
          <w:spacing w:val="-2"/>
          <w:w w:val="110"/>
        </w:rPr>
        <w:t>Primitives</w:t>
      </w:r>
    </w:p>
    <w:p>
      <w:pPr>
        <w:pStyle w:val="BodyText"/>
        <w:spacing w:line="266" w:lineRule="exact" w:before="189"/>
        <w:ind w:left="108" w:right="280"/>
      </w:pPr>
      <w:r>
        <w:rPr/>
        <w:t>To formally define the calculus for </w:t>
      </w:r>
      <w:r>
        <w:rPr>
          <w:rFonts w:ascii="LM Roman Caps 10" w:hAnsi="LM Roman Caps 10"/>
        </w:rPr>
        <w:t>SMEPP </w:t>
      </w:r>
      <w:r>
        <w:rPr/>
        <w:t>primitives and the corresponding se- mantics, we need to introduce some preliminary concepts which will be used in the rest of the paper.</w:t>
      </w:r>
      <w:r>
        <w:rPr>
          <w:spacing w:val="40"/>
        </w:rPr>
        <w:t> </w:t>
      </w:r>
      <w:r>
        <w:rPr/>
        <w:t>Let </w:t>
      </w:r>
      <w:r>
        <w:rPr>
          <w:rFonts w:ascii="DejaVu Sans Condensed" w:hAnsi="DejaVu Sans Condensed"/>
          <w:i/>
        </w:rPr>
        <w:t>P </w:t>
      </w:r>
      <w:r>
        <w:rPr/>
        <w:t>and </w:t>
      </w:r>
      <w:r>
        <w:rPr>
          <w:rFonts w:ascii="DejaVu Sans Condensed" w:hAnsi="DejaVu Sans Condensed"/>
          <w:i/>
        </w:rPr>
        <w:t>S </w:t>
      </w:r>
      <w:r>
        <w:rPr/>
        <w:t>be the sets of peer and service identifiers, respec- tively.</w:t>
      </w:r>
      <w:r>
        <w:rPr>
          <w:spacing w:val="36"/>
        </w:rPr>
        <w:t> </w:t>
      </w:r>
      <w:r>
        <w:rPr/>
        <w:t>We</w:t>
      </w:r>
      <w:r>
        <w:rPr>
          <w:spacing w:val="13"/>
        </w:rPr>
        <w:t> </w:t>
      </w:r>
      <w:r>
        <w:rPr/>
        <w:t>will</w:t>
      </w:r>
      <w:r>
        <w:rPr>
          <w:spacing w:val="13"/>
        </w:rPr>
        <w:t> </w:t>
      </w:r>
      <w:r>
        <w:rPr/>
        <w:t>also</w:t>
      </w:r>
      <w:r>
        <w:rPr>
          <w:spacing w:val="13"/>
        </w:rPr>
        <w:t> </w:t>
      </w:r>
      <w:r>
        <w:rPr/>
        <w:t>consider</w:t>
      </w:r>
      <w:r>
        <w:rPr>
          <w:spacing w:val="13"/>
        </w:rPr>
        <w:t> </w:t>
      </w:r>
      <w:r>
        <w:rPr/>
        <w:t>a</w:t>
      </w:r>
      <w:r>
        <w:rPr>
          <w:spacing w:val="13"/>
        </w:rPr>
        <w:t> </w:t>
      </w:r>
      <w:r>
        <w:rPr/>
        <w:t>set</w:t>
      </w:r>
      <w:r>
        <w:rPr>
          <w:spacing w:val="13"/>
        </w:rPr>
        <w:t> </w:t>
      </w:r>
      <w:r>
        <w:rPr/>
        <w:t>of</w:t>
      </w:r>
      <w:r>
        <w:rPr>
          <w:spacing w:val="13"/>
        </w:rPr>
        <w:t> </w:t>
      </w:r>
      <w:r>
        <w:rPr/>
        <w:t>group</w:t>
      </w:r>
      <w:r>
        <w:rPr>
          <w:spacing w:val="13"/>
        </w:rPr>
        <w:t> </w:t>
      </w:r>
      <w:r>
        <w:rPr/>
        <w:t>identifers,</w:t>
      </w:r>
      <w:r>
        <w:rPr>
          <w:spacing w:val="14"/>
        </w:rPr>
        <w:t> </w:t>
      </w:r>
      <w:r>
        <w:rPr>
          <w:rFonts w:ascii="DejaVu Sans Condensed" w:hAnsi="DejaVu Sans Condensed"/>
          <w:i/>
        </w:rPr>
        <w:t>G</w:t>
      </w:r>
      <w:r>
        <w:rPr/>
        <w:t>,</w:t>
      </w:r>
      <w:r>
        <w:rPr>
          <w:spacing w:val="13"/>
        </w:rPr>
        <w:t> </w:t>
      </w:r>
      <w:r>
        <w:rPr/>
        <w:t>including</w:t>
      </w:r>
      <w:r>
        <w:rPr>
          <w:spacing w:val="13"/>
        </w:rPr>
        <w:t> </w:t>
      </w:r>
      <w:r>
        <w:rPr/>
        <w:t>a</w:t>
      </w:r>
      <w:r>
        <w:rPr>
          <w:spacing w:val="13"/>
        </w:rPr>
        <w:t> </w:t>
      </w:r>
      <w:r>
        <w:rPr/>
        <w:t>special</w:t>
      </w:r>
      <w:r>
        <w:rPr>
          <w:spacing w:val="13"/>
        </w:rPr>
        <w:t> </w:t>
      </w:r>
      <w:r>
        <w:rPr/>
        <w:t>symbol 0</w:t>
      </w:r>
      <w:r>
        <w:rPr>
          <w:spacing w:val="34"/>
        </w:rPr>
        <w:t> </w:t>
      </w:r>
      <w:r>
        <w:rPr/>
        <w:t>which</w:t>
      </w:r>
      <w:r>
        <w:rPr>
          <w:spacing w:val="34"/>
        </w:rPr>
        <w:t> </w:t>
      </w:r>
      <w:r>
        <w:rPr/>
        <w:t>will</w:t>
      </w:r>
      <w:r>
        <w:rPr>
          <w:spacing w:val="34"/>
        </w:rPr>
        <w:t> </w:t>
      </w:r>
      <w:r>
        <w:rPr/>
        <w:t>be</w:t>
      </w:r>
      <w:r>
        <w:rPr>
          <w:spacing w:val="34"/>
        </w:rPr>
        <w:t> </w:t>
      </w:r>
      <w:r>
        <w:rPr/>
        <w:t>named</w:t>
      </w:r>
      <w:r>
        <w:rPr>
          <w:spacing w:val="34"/>
        </w:rPr>
        <w:t> </w:t>
      </w:r>
      <w:r>
        <w:rPr/>
        <w:t>the</w:t>
      </w:r>
      <w:r>
        <w:rPr>
          <w:spacing w:val="35"/>
        </w:rPr>
        <w:t> </w:t>
      </w:r>
      <w:r>
        <w:rPr>
          <w:rFonts w:ascii="LM Roman 10" w:hAnsi="LM Roman 10"/>
          <w:i/>
        </w:rPr>
        <w:t>universal </w:t>
      </w:r>
      <w:r>
        <w:rPr/>
        <w:t>group.</w:t>
      </w:r>
      <w:r>
        <w:rPr>
          <w:spacing w:val="80"/>
        </w:rPr>
        <w:t> </w:t>
      </w:r>
      <w:r>
        <w:rPr/>
        <w:t>To</w:t>
      </w:r>
      <w:r>
        <w:rPr>
          <w:spacing w:val="34"/>
        </w:rPr>
        <w:t> </w:t>
      </w:r>
      <w:r>
        <w:rPr/>
        <w:t>identify</w:t>
      </w:r>
      <w:r>
        <w:rPr>
          <w:spacing w:val="34"/>
        </w:rPr>
        <w:t> </w:t>
      </w:r>
      <w:r>
        <w:rPr/>
        <w:t>the</w:t>
      </w:r>
      <w:r>
        <w:rPr>
          <w:spacing w:val="34"/>
        </w:rPr>
        <w:t> </w:t>
      </w:r>
      <w:r>
        <w:rPr/>
        <w:t>system’s</w:t>
      </w:r>
      <w:r>
        <w:rPr>
          <w:spacing w:val="34"/>
        </w:rPr>
        <w:t> </w:t>
      </w:r>
      <w:r>
        <w:rPr/>
        <w:t>entities</w:t>
      </w:r>
      <w:r>
        <w:rPr>
          <w:spacing w:val="34"/>
        </w:rPr>
        <w:t> </w:t>
      </w:r>
      <w:r>
        <w:rPr/>
        <w:t>we will</w:t>
      </w:r>
      <w:r>
        <w:rPr>
          <w:spacing w:val="31"/>
        </w:rPr>
        <w:t> </w:t>
      </w:r>
      <w:r>
        <w:rPr/>
        <w:t>use</w:t>
      </w:r>
      <w:r>
        <w:rPr>
          <w:spacing w:val="29"/>
        </w:rPr>
        <w:t> </w:t>
      </w:r>
      <w:r>
        <w:rPr/>
        <w:t>addresses</w:t>
      </w:r>
      <w:r>
        <w:rPr>
          <w:spacing w:val="31"/>
        </w:rPr>
        <w:t> </w:t>
      </w:r>
      <w:r>
        <w:rPr/>
        <w:t>from</w:t>
      </w:r>
      <w:r>
        <w:rPr>
          <w:spacing w:val="31"/>
        </w:rPr>
        <w:t> </w:t>
      </w:r>
      <w:r>
        <w:rPr/>
        <w:t>a</w:t>
      </w:r>
      <w:r>
        <w:rPr>
          <w:spacing w:val="31"/>
        </w:rPr>
        <w:t> </w:t>
      </w:r>
      <w:r>
        <w:rPr/>
        <w:t>middleware</w:t>
      </w:r>
      <w:r>
        <w:rPr>
          <w:spacing w:val="29"/>
        </w:rPr>
        <w:t> </w:t>
      </w:r>
      <w:r>
        <w:rPr/>
        <w:t>uniform</w:t>
      </w:r>
      <w:r>
        <w:rPr>
          <w:spacing w:val="31"/>
        </w:rPr>
        <w:t> </w:t>
      </w:r>
      <w:r>
        <w:rPr/>
        <w:t>resource</w:t>
      </w:r>
      <w:r>
        <w:rPr>
          <w:spacing w:val="29"/>
        </w:rPr>
        <w:t> </w:t>
      </w:r>
      <w:r>
        <w:rPr/>
        <w:t>locator</w:t>
      </w:r>
      <w:r>
        <w:rPr>
          <w:spacing w:val="29"/>
        </w:rPr>
        <w:t> </w:t>
      </w:r>
      <w:r>
        <w:rPr/>
        <w:t>(</w:t>
      </w:r>
      <w:r>
        <w:rPr>
          <w:rFonts w:ascii="Georgia" w:hAnsi="Georgia"/>
          <w:i/>
        </w:rPr>
        <w:t>MURL</w:t>
      </w:r>
      <w:r>
        <w:rPr/>
        <w:t>),</w:t>
      </w:r>
      <w:r>
        <w:rPr>
          <w:spacing w:val="32"/>
        </w:rPr>
        <w:t> </w:t>
      </w:r>
      <w:r>
        <w:rPr/>
        <w:t>given</w:t>
      </w:r>
      <w:r>
        <w:rPr>
          <w:spacing w:val="31"/>
        </w:rPr>
        <w:t> </w:t>
      </w:r>
      <w:r>
        <w:rPr/>
        <w:t>by </w:t>
      </w:r>
      <w:r>
        <w:rPr>
          <w:rFonts w:ascii="DejaVu Sans Condensed" w:hAnsi="DejaVu Sans Condensed"/>
          <w:i/>
        </w:rPr>
        <w:t>G ×</w:t>
      </w:r>
      <w:r>
        <w:rPr>
          <w:rFonts w:ascii="DejaVu Sans Condensed" w:hAnsi="DejaVu Sans Condensed"/>
          <w:i/>
          <w:spacing w:val="-4"/>
        </w:rPr>
        <w:t> </w:t>
      </w:r>
      <w:r>
        <w:rPr>
          <w:rFonts w:ascii="DejaVu Sans Condensed" w:hAnsi="DejaVu Sans Condensed"/>
          <w:i/>
        </w:rPr>
        <w:t>P</w:t>
      </w:r>
      <w:r>
        <w:rPr>
          <w:rFonts w:ascii="DejaVu Sans Condensed" w:hAnsi="DejaVu Sans Condensed"/>
          <w:i/>
          <w:spacing w:val="13"/>
        </w:rPr>
        <w:t> </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S</w:t>
      </w:r>
      <w:r>
        <w:rPr/>
        <w:t>,</w:t>
      </w:r>
      <w:r>
        <w:rPr>
          <w:spacing w:val="33"/>
        </w:rPr>
        <w:t> </w:t>
      </w:r>
      <w:r>
        <w:rPr/>
        <w:t>where</w:t>
      </w:r>
      <w:r>
        <w:rPr>
          <w:spacing w:val="30"/>
        </w:rPr>
        <w:t> </w:t>
      </w:r>
      <w:r>
        <w:rPr>
          <w:rFonts w:ascii="Georgia" w:hAnsi="Georgia"/>
          <w:i/>
        </w:rPr>
        <w:t>g.p.s</w:t>
      </w:r>
      <w:r>
        <w:rPr>
          <w:rFonts w:ascii="Georgia" w:hAnsi="Georgia"/>
          <w:i/>
          <w:spacing w:val="33"/>
        </w:rPr>
        <w:t> </w:t>
      </w:r>
      <w:r>
        <w:rPr/>
        <w:t>will</w:t>
      </w:r>
      <w:r>
        <w:rPr>
          <w:spacing w:val="30"/>
        </w:rPr>
        <w:t> </w:t>
      </w:r>
      <w:r>
        <w:rPr/>
        <w:t>identify</w:t>
      </w:r>
      <w:r>
        <w:rPr>
          <w:spacing w:val="30"/>
        </w:rPr>
        <w:t> </w:t>
      </w:r>
      <w:r>
        <w:rPr/>
        <w:t>a</w:t>
      </w:r>
      <w:r>
        <w:rPr>
          <w:spacing w:val="30"/>
        </w:rPr>
        <w:t> </w:t>
      </w:r>
      <w:r>
        <w:rPr/>
        <w:t>service</w:t>
      </w:r>
      <w:r>
        <w:rPr>
          <w:spacing w:val="31"/>
        </w:rPr>
        <w:t> </w:t>
      </w:r>
      <w:r>
        <w:rPr>
          <w:rFonts w:ascii="Georgia" w:hAnsi="Georgia"/>
          <w:i/>
        </w:rPr>
        <w:t>s</w:t>
      </w:r>
      <w:r>
        <w:rPr>
          <w:rFonts w:ascii="Georgia" w:hAnsi="Georgia"/>
          <w:i/>
          <w:spacing w:val="33"/>
        </w:rPr>
        <w:t> </w:t>
      </w:r>
      <w:r>
        <w:rPr/>
        <w:t>in</w:t>
      </w:r>
      <w:r>
        <w:rPr>
          <w:spacing w:val="30"/>
        </w:rPr>
        <w:t> </w:t>
      </w:r>
      <w:r>
        <w:rPr/>
        <w:t>a</w:t>
      </w:r>
      <w:r>
        <w:rPr>
          <w:spacing w:val="30"/>
        </w:rPr>
        <w:t> </w:t>
      </w:r>
      <w:r>
        <w:rPr/>
        <w:t>peer</w:t>
      </w:r>
      <w:r>
        <w:rPr>
          <w:spacing w:val="31"/>
        </w:rPr>
        <w:t> </w:t>
      </w:r>
      <w:r>
        <w:rPr>
          <w:rFonts w:ascii="Georgia" w:hAnsi="Georgia"/>
          <w:i/>
        </w:rPr>
        <w:t>p</w:t>
      </w:r>
      <w:r>
        <w:rPr>
          <w:rFonts w:ascii="Georgia" w:hAnsi="Georgia"/>
          <w:i/>
          <w:spacing w:val="32"/>
        </w:rPr>
        <w:t> </w:t>
      </w:r>
      <w:r>
        <w:rPr/>
        <w:t>running</w:t>
      </w:r>
      <w:r>
        <w:rPr>
          <w:spacing w:val="31"/>
        </w:rPr>
        <w:t> </w:t>
      </w:r>
      <w:r>
        <w:rPr/>
        <w:t>in</w:t>
      </w:r>
      <w:r>
        <w:rPr>
          <w:spacing w:val="30"/>
        </w:rPr>
        <w:t> </w:t>
      </w:r>
      <w:r>
        <w:rPr/>
        <w:t>a</w:t>
      </w:r>
      <w:r>
        <w:rPr>
          <w:spacing w:val="30"/>
        </w:rPr>
        <w:t> </w:t>
      </w:r>
      <w:r>
        <w:rPr/>
        <w:t>group</w:t>
      </w:r>
      <w:r>
        <w:rPr>
          <w:spacing w:val="31"/>
        </w:rPr>
        <w:t> </w:t>
      </w:r>
      <w:r>
        <w:rPr>
          <w:rFonts w:ascii="Georgia" w:hAnsi="Georgia"/>
          <w:i/>
          <w:spacing w:val="-5"/>
        </w:rPr>
        <w:t>g</w:t>
      </w:r>
      <w:r>
        <w:rPr>
          <w:spacing w:val="-5"/>
        </w:rPr>
        <w:t>.</w:t>
      </w:r>
    </w:p>
    <w:p>
      <w:pPr>
        <w:spacing w:after="0" w:line="266" w:lineRule="exact"/>
        <w:sectPr>
          <w:pgSz w:w="9360" w:h="13610"/>
          <w:pgMar w:header="860" w:footer="0" w:top="1060" w:bottom="280" w:left="680" w:right="620"/>
        </w:sectPr>
      </w:pPr>
    </w:p>
    <w:p>
      <w:pPr>
        <w:pStyle w:val="BodyText"/>
        <w:spacing w:line="259" w:lineRule="auto" w:before="151"/>
        <w:ind w:left="221" w:right="168"/>
      </w:pPr>
      <w:r>
        <w:rPr/>
        <w:t>When </w:t>
      </w:r>
      <w:r>
        <w:rPr>
          <w:rFonts w:ascii="Georgia"/>
          <w:i/>
        </w:rPr>
        <w:t>g </w:t>
      </w:r>
      <w:r>
        <w:rPr/>
        <w:t>and </w:t>
      </w:r>
      <w:r>
        <w:rPr>
          <w:rFonts w:ascii="Georgia"/>
          <w:i/>
        </w:rPr>
        <w:t>s </w:t>
      </w:r>
      <w:r>
        <w:rPr/>
        <w:t>are 0 the address denotes the peer code.</w:t>
      </w:r>
      <w:r>
        <w:rPr>
          <w:spacing w:val="40"/>
        </w:rPr>
        <w:t> </w:t>
      </w:r>
      <w:r>
        <w:rPr/>
        <w:t>Note that the peer code is being considered as a special service (denoted by 0) running in the universal group (also denoted by 0).</w:t>
      </w:r>
    </w:p>
    <w:p>
      <w:pPr>
        <w:pStyle w:val="BodyText"/>
        <w:spacing w:line="256" w:lineRule="auto" w:before="22"/>
        <w:ind w:left="221" w:right="167" w:firstLine="317"/>
      </w:pPr>
      <w:r>
        <w:rPr/>
        <w:t>As it was previously mentioned, services will be characterized by a contract service and a set of operations.</w:t>
      </w:r>
      <w:r>
        <w:rPr>
          <w:spacing w:val="40"/>
        </w:rPr>
        <w:t> </w:t>
      </w:r>
      <w:r>
        <w:rPr/>
        <w:t>We will denote by </w:t>
      </w:r>
      <w:r>
        <w:rPr>
          <w:rFonts w:ascii="DejaVu Sans Condensed" w:hAnsi="DejaVu Sans Condensed"/>
          <w:i/>
        </w:rPr>
        <w:t>C </w:t>
      </w:r>
      <w:r>
        <w:rPr/>
        <w:t>and </w:t>
      </w:r>
      <w:r>
        <w:rPr>
          <w:rFonts w:ascii="DejaVu Sans Condensed" w:hAnsi="DejaVu Sans Condensed"/>
          <w:i/>
          <w:w w:val="110"/>
        </w:rPr>
        <w:t>O</w:t>
      </w:r>
      <w:r>
        <w:rPr>
          <w:rFonts w:ascii="DejaVu Sans Condensed" w:hAnsi="DejaVu Sans Condensed"/>
          <w:i/>
          <w:w w:val="110"/>
        </w:rPr>
        <w:t> </w:t>
      </w:r>
      <w:r>
        <w:rPr/>
        <w:t>the sets of </w:t>
      </w:r>
      <w:r>
        <w:rPr/>
        <w:t>contract services and operations signatures, respectively.</w:t>
      </w:r>
      <w:r>
        <w:rPr>
          <w:spacing w:val="40"/>
        </w:rPr>
        <w:t> </w:t>
      </w:r>
      <w:r>
        <w:rPr/>
        <w:t>We will denote by </w:t>
      </w:r>
      <w:r>
        <w:rPr>
          <w:rFonts w:ascii="Georgia" w:hAnsi="Georgia"/>
          <w:i/>
        </w:rPr>
        <w:t>C</w:t>
      </w:r>
      <w:r>
        <w:rPr>
          <w:rFonts w:ascii="DejaVu Sans Condensed" w:hAnsi="DejaVu Sans Condensed"/>
          <w:i/>
          <w:vertAlign w:val="superscript"/>
        </w:rPr>
        <w:t>∅</w:t>
      </w:r>
      <w:r>
        <w:rPr>
          <w:rFonts w:ascii="DejaVu Sans Condensed" w:hAnsi="DejaVu Sans Condensed"/>
          <w:i/>
          <w:vertAlign w:val="baseline"/>
        </w:rPr>
        <w:t> </w:t>
      </w:r>
      <w:r>
        <w:rPr>
          <w:vertAlign w:val="baseline"/>
        </w:rPr>
        <w:t>the empty contract.</w:t>
      </w:r>
      <w:r>
        <w:rPr>
          <w:spacing w:val="40"/>
          <w:vertAlign w:val="baseline"/>
        </w:rPr>
        <w:t> </w:t>
      </w:r>
      <w:r>
        <w:rPr>
          <w:vertAlign w:val="baseline"/>
        </w:rPr>
        <w:t>The way in which these sets are defined is not relevant for our purposes, although usually they will be given by XML specifications.</w:t>
      </w:r>
    </w:p>
    <w:p>
      <w:pPr>
        <w:spacing w:line="246" w:lineRule="exact" w:before="14"/>
        <w:ind w:left="539" w:right="0" w:firstLine="0"/>
        <w:jc w:val="both"/>
        <w:rPr>
          <w:rFonts w:ascii="DejaVu Sans Condensed" w:hAnsi="DejaVu Sans Condensed" w:cs="DejaVu Sans Condensed" w:eastAsia="DejaVu Sans Condensed"/>
          <w:i/>
          <w:iCs/>
          <w:sz w:val="21"/>
          <w:szCs w:val="21"/>
        </w:rPr>
      </w:pPr>
      <w:r>
        <w:rPr>
          <w:w w:val="105"/>
          <w:sz w:val="21"/>
          <w:szCs w:val="21"/>
        </w:rPr>
        <w:t>A</w:t>
      </w:r>
      <w:r>
        <w:rPr>
          <w:spacing w:val="17"/>
          <w:w w:val="105"/>
          <w:sz w:val="21"/>
          <w:szCs w:val="21"/>
        </w:rPr>
        <w:t> </w:t>
      </w:r>
      <w:r>
        <w:rPr>
          <w:w w:val="105"/>
          <w:sz w:val="21"/>
          <w:szCs w:val="21"/>
        </w:rPr>
        <w:t>group</w:t>
      </w:r>
      <w:r>
        <w:rPr>
          <w:spacing w:val="23"/>
          <w:w w:val="105"/>
          <w:sz w:val="21"/>
          <w:szCs w:val="21"/>
        </w:rPr>
        <w:t> </w:t>
      </w:r>
      <w:r>
        <w:rPr>
          <w:w w:val="105"/>
          <w:sz w:val="21"/>
          <w:szCs w:val="21"/>
        </w:rPr>
        <w:t>is</w:t>
      </w:r>
      <w:r>
        <w:rPr>
          <w:spacing w:val="23"/>
          <w:w w:val="105"/>
          <w:sz w:val="21"/>
          <w:szCs w:val="21"/>
        </w:rPr>
        <w:t> </w:t>
      </w:r>
      <w:r>
        <w:rPr>
          <w:w w:val="105"/>
          <w:sz w:val="21"/>
          <w:szCs w:val="21"/>
        </w:rPr>
        <w:t>denoted</w:t>
      </w:r>
      <w:r>
        <w:rPr>
          <w:spacing w:val="23"/>
          <w:w w:val="105"/>
          <w:sz w:val="21"/>
          <w:szCs w:val="21"/>
        </w:rPr>
        <w:t> </w:t>
      </w:r>
      <w:r>
        <w:rPr>
          <w:w w:val="105"/>
          <w:sz w:val="21"/>
          <w:szCs w:val="21"/>
        </w:rPr>
        <w:t>by</w:t>
      </w:r>
      <w:r>
        <w:rPr>
          <w:spacing w:val="23"/>
          <w:w w:val="105"/>
          <w:sz w:val="21"/>
          <w:szCs w:val="21"/>
        </w:rPr>
        <w:t> </w:t>
      </w:r>
      <w:r>
        <w:rPr>
          <w:w w:val="105"/>
          <w:sz w:val="21"/>
          <w:szCs w:val="21"/>
        </w:rPr>
        <w:t>a</w:t>
      </w:r>
      <w:r>
        <w:rPr>
          <w:spacing w:val="23"/>
          <w:w w:val="105"/>
          <w:sz w:val="21"/>
          <w:szCs w:val="21"/>
        </w:rPr>
        <w:t> </w:t>
      </w:r>
      <w:r>
        <w:rPr>
          <w:w w:val="105"/>
          <w:sz w:val="21"/>
          <w:szCs w:val="21"/>
        </w:rPr>
        <w:t>labelled</w:t>
      </w:r>
      <w:r>
        <w:rPr>
          <w:spacing w:val="22"/>
          <w:w w:val="105"/>
          <w:sz w:val="21"/>
          <w:szCs w:val="21"/>
        </w:rPr>
        <w:t> </w:t>
      </w:r>
      <w:r>
        <w:rPr>
          <w:w w:val="105"/>
          <w:sz w:val="21"/>
          <w:szCs w:val="21"/>
        </w:rPr>
        <w:t>triple</w:t>
      </w:r>
      <w:r>
        <w:rPr>
          <w:spacing w:val="25"/>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P,</w:t>
      </w:r>
      <w:r>
        <w:rPr>
          <w:rFonts w:ascii="Georgia" w:hAnsi="Georgia" w:cs="Georgia" w:eastAsia="Georgia"/>
          <w:i/>
          <w:iCs/>
          <w:spacing w:val="-18"/>
          <w:w w:val="105"/>
          <w:sz w:val="21"/>
          <w:szCs w:val="21"/>
        </w:rPr>
        <w:t> </w:t>
      </w:r>
      <w:r>
        <w:rPr>
          <w:rFonts w:ascii="Georgia" w:hAnsi="Georgia" w:cs="Georgia" w:eastAsia="Georgia"/>
          <w:i/>
          <w:iCs/>
          <w:w w:val="105"/>
          <w:sz w:val="21"/>
          <w:szCs w:val="21"/>
        </w:rPr>
        <w:t>Sr,</w:t>
      </w:r>
      <w:r>
        <w:rPr>
          <w:rFonts w:ascii="Georgia" w:hAnsi="Georgia" w:cs="Georgia" w:eastAsia="Georgia"/>
          <w:i/>
          <w:iCs/>
          <w:spacing w:val="-19"/>
          <w:w w:val="105"/>
          <w:sz w:val="21"/>
          <w:szCs w:val="21"/>
        </w:rPr>
        <w:t> </w:t>
      </w:r>
      <w:r>
        <w:rPr>
          <w:rFonts w:ascii="Georgia" w:hAnsi="Georgia" w:cs="Georgia" w:eastAsia="Georgia"/>
          <w:i/>
          <w:iCs/>
          <w:spacing w:val="9"/>
          <w:w w:val="86"/>
          <w:sz w:val="21"/>
          <w:szCs w:val="21"/>
        </w:rPr>
        <w:t>S</w:t>
      </w:r>
      <w:r>
        <w:rPr>
          <w:rFonts w:ascii="Georgia" w:hAnsi="Georgia" w:cs="Georgia" w:eastAsia="Georgia"/>
          <w:i/>
          <w:iCs/>
          <w:spacing w:val="-4"/>
          <w:w w:val="54"/>
          <w:sz w:val="21"/>
          <w:szCs w:val="21"/>
        </w:rPr>
        <w:t>b</w:t>
      </w:r>
      <w:r>
        <w:rPr>
          <w:rFonts w:ascii="DejaVu Sans Condensed" w:hAnsi="DejaVu Sans Condensed" w:cs="DejaVu Sans Condensed" w:eastAsia="DejaVu Sans Condensed"/>
          <w:i/>
          <w:iCs/>
          <w:spacing w:val="-3"/>
          <w:w w:val="87"/>
          <w:sz w:val="21"/>
          <w:szCs w:val="21"/>
        </w:rPr>
        <w:t>⟩</w:t>
      </w:r>
      <w:r>
        <w:rPr>
          <w:rFonts w:ascii="FreeFarsi" w:hAnsi="FreeFarsi" w:cs="FreeFarsi" w:eastAsia="FreeFarsi"/>
          <w:i/>
          <w:iCs/>
          <w:spacing w:val="-3"/>
          <w:w w:val="291"/>
          <w:sz w:val="21"/>
          <w:szCs w:val="21"/>
          <w:vertAlign w:val="subscript"/>
        </w:rPr>
        <w:t>g</w:t>
      </w:r>
      <w:r>
        <w:rPr>
          <w:rFonts w:ascii="FreeFarsi" w:hAnsi="FreeFarsi" w:cs="FreeFarsi" w:eastAsia="FreeFarsi"/>
          <w:i/>
          <w:iCs/>
          <w:spacing w:val="27"/>
          <w:w w:val="129"/>
          <w:sz w:val="21"/>
          <w:szCs w:val="21"/>
          <w:vertAlign w:val="baseline"/>
        </w:rPr>
        <w:t> </w:t>
      </w:r>
      <w:r>
        <w:rPr>
          <w:w w:val="105"/>
          <w:sz w:val="21"/>
          <w:szCs w:val="21"/>
          <w:vertAlign w:val="baseline"/>
        </w:rPr>
        <w:t>consisting</w:t>
      </w:r>
      <w:r>
        <w:rPr>
          <w:spacing w:val="22"/>
          <w:w w:val="105"/>
          <w:sz w:val="21"/>
          <w:szCs w:val="21"/>
          <w:vertAlign w:val="baseline"/>
        </w:rPr>
        <w:t> </w:t>
      </w:r>
      <w:r>
        <w:rPr>
          <w:w w:val="105"/>
          <w:sz w:val="21"/>
          <w:szCs w:val="21"/>
          <w:vertAlign w:val="baseline"/>
        </w:rPr>
        <w:t>of</w:t>
      </w:r>
      <w:r>
        <w:rPr>
          <w:spacing w:val="23"/>
          <w:w w:val="105"/>
          <w:sz w:val="21"/>
          <w:szCs w:val="21"/>
          <w:vertAlign w:val="baseline"/>
        </w:rPr>
        <w:t> </w:t>
      </w:r>
      <w:r>
        <w:rPr>
          <w:w w:val="105"/>
          <w:sz w:val="21"/>
          <w:szCs w:val="21"/>
          <w:vertAlign w:val="baseline"/>
        </w:rPr>
        <w:t>a</w:t>
      </w:r>
      <w:r>
        <w:rPr>
          <w:spacing w:val="23"/>
          <w:w w:val="105"/>
          <w:sz w:val="21"/>
          <w:szCs w:val="21"/>
          <w:vertAlign w:val="baseline"/>
        </w:rPr>
        <w:t> </w:t>
      </w:r>
      <w:r>
        <w:rPr>
          <w:w w:val="105"/>
          <w:sz w:val="21"/>
          <w:szCs w:val="21"/>
          <w:vertAlign w:val="baseline"/>
        </w:rPr>
        <w:t>set</w:t>
      </w:r>
      <w:r>
        <w:rPr>
          <w:spacing w:val="2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51"/>
          <w:w w:val="105"/>
          <w:sz w:val="21"/>
          <w:szCs w:val="21"/>
          <w:vertAlign w:val="baseline"/>
        </w:rPr>
        <w:t> </w:t>
      </w:r>
      <w:r>
        <w:rPr>
          <w:rFonts w:ascii="DejaVu Sans Condensed" w:hAnsi="DejaVu Sans Condensed" w:cs="DejaVu Sans Condensed" w:eastAsia="DejaVu Sans Condensed"/>
          <w:i/>
          <w:iCs/>
          <w:spacing w:val="24"/>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P </w:t>
      </w:r>
    </w:p>
    <w:p>
      <w:pPr>
        <w:pStyle w:val="BodyText"/>
        <w:spacing w:line="266" w:lineRule="exact" w:before="6"/>
        <w:ind w:left="221" w:right="166"/>
      </w:pPr>
      <w:r>
        <w:rPr/>
        <w:t>of peer identifiers (which represent the </w:t>
      </w:r>
      <w:r>
        <w:rPr>
          <w:rFonts w:ascii="LM Roman 10" w:hAnsi="LM Roman 10"/>
          <w:i/>
        </w:rPr>
        <w:t>members </w:t>
      </w:r>
      <w:r>
        <w:rPr/>
        <w:t>of the group), a set </w:t>
      </w:r>
      <w:r>
        <w:rPr>
          <w:rFonts w:ascii="Georgia" w:hAnsi="Georgia"/>
          <w:i/>
        </w:rPr>
        <w:t>Sr </w:t>
      </w:r>
      <w:r>
        <w:rPr/>
        <w:t>of service identifiers (</w:t>
      </w:r>
      <w:r>
        <w:rPr>
          <w:rFonts w:ascii="LM Roman 10" w:hAnsi="LM Roman 10"/>
          <w:i/>
        </w:rPr>
        <w:t>services</w:t>
      </w:r>
      <w:r>
        <w:rPr>
          <w:rFonts w:ascii="LM Roman 10" w:hAnsi="LM Roman 10"/>
          <w:i/>
          <w:spacing w:val="-8"/>
        </w:rPr>
        <w:t> </w:t>
      </w:r>
      <w:r>
        <w:rPr>
          <w:rFonts w:ascii="LM Roman 10" w:hAnsi="LM Roman 10"/>
          <w:i/>
        </w:rPr>
        <w:t>provided </w:t>
      </w:r>
      <w:r>
        <w:rPr/>
        <w:t>by the group), and a set </w:t>
      </w:r>
      <w:r>
        <w:rPr>
          <w:rFonts w:ascii="Georgia" w:hAnsi="Georgia"/>
          <w:i/>
        </w:rPr>
        <w:t>Sb </w:t>
      </w:r>
      <w:r>
        <w:rPr/>
        <w:t>of subscriptions of entities </w:t>
      </w:r>
      <w:bookmarkStart w:name="Programs, Environments, and Executions" w:id="17"/>
      <w:bookmarkEnd w:id="17"/>
      <w:r>
        <w:rPr/>
        <w:t>to</w:t>
      </w:r>
      <w:r>
        <w:rPr/>
        <w:t> events provided by other services in the group.</w:t>
      </w:r>
      <w:r>
        <w:rPr>
          <w:spacing w:val="35"/>
        </w:rPr>
        <w:t> </w:t>
      </w:r>
      <w:r>
        <w:rPr/>
        <w:t>The set of services running in the group</w:t>
      </w:r>
      <w:r>
        <w:rPr>
          <w:spacing w:val="-3"/>
        </w:rPr>
        <w:t> </w:t>
      </w:r>
      <w:r>
        <w:rPr/>
        <w:t>is a set of tuples, i.e., </w:t>
      </w:r>
      <w:r>
        <w:rPr>
          <w:rFonts w:ascii="Georgia" w:hAnsi="Georgia"/>
          <w:i/>
        </w:rPr>
        <w:t>Sr </w:t>
      </w:r>
      <w:r>
        <w:rPr>
          <w:rFonts w:ascii="DejaVu Sans Condensed" w:hAnsi="DejaVu Sans Condensed"/>
          <w:i/>
        </w:rPr>
        <w:t>⊆ S</w:t>
      </w:r>
      <w:r>
        <w:rPr>
          <w:rFonts w:ascii="DejaVu Sans Condensed" w:hAnsi="DejaVu Sans Condensed"/>
          <w:i/>
          <w:spacing w:val="-15"/>
        </w:rPr>
        <w:t> </w:t>
      </w:r>
      <w:r>
        <w:rPr>
          <w:rFonts w:ascii="DejaVu Sans Condensed" w:hAnsi="DejaVu Sans Condensed"/>
          <w:i/>
          <w:spacing w:val="11"/>
        </w:rPr>
        <w:t>×C</w:t>
      </w:r>
      <w:r>
        <w:rPr>
          <w:rFonts w:ascii="DejaVu Sans Condensed" w:hAnsi="DejaVu Sans Condensed"/>
          <w:i/>
          <w:spacing w:val="-15"/>
        </w:rPr>
        <w:t> </w:t>
      </w:r>
      <w:r>
        <w:rPr>
          <w:rFonts w:ascii="DejaVu Sans Condensed" w:hAnsi="DejaVu Sans Condensed"/>
          <w:i/>
          <w:spacing w:val="13"/>
        </w:rPr>
        <w:t>×P</w:t>
      </w:r>
      <w:r>
        <w:rPr>
          <w:spacing w:val="13"/>
        </w:rPr>
        <w:t>,</w:t>
      </w:r>
      <w:r>
        <w:rPr>
          <w:spacing w:val="11"/>
        </w:rPr>
        <w:t> </w:t>
      </w:r>
      <w:r>
        <w:rPr/>
        <w:t>where the first component is the service identifier, the second one is the contract exposed by the service, and the last one is the</w:t>
      </w:r>
      <w:r>
        <w:rPr>
          <w:spacing w:val="13"/>
        </w:rPr>
        <w:t> </w:t>
      </w:r>
      <w:r>
        <w:rPr/>
        <w:t>identifier</w:t>
      </w:r>
      <w:r>
        <w:rPr>
          <w:spacing w:val="13"/>
        </w:rPr>
        <w:t> </w:t>
      </w:r>
      <w:r>
        <w:rPr/>
        <w:t>of</w:t>
      </w:r>
      <w:r>
        <w:rPr>
          <w:spacing w:val="12"/>
        </w:rPr>
        <w:t> </w:t>
      </w:r>
      <w:r>
        <w:rPr/>
        <w:t>the</w:t>
      </w:r>
      <w:r>
        <w:rPr>
          <w:spacing w:val="13"/>
        </w:rPr>
        <w:t> </w:t>
      </w:r>
      <w:r>
        <w:rPr/>
        <w:t>peer</w:t>
      </w:r>
      <w:r>
        <w:rPr>
          <w:spacing w:val="13"/>
        </w:rPr>
        <w:t> </w:t>
      </w:r>
      <w:r>
        <w:rPr/>
        <w:t>providing</w:t>
      </w:r>
      <w:r>
        <w:rPr>
          <w:spacing w:val="12"/>
        </w:rPr>
        <w:t> </w:t>
      </w:r>
      <w:r>
        <w:rPr/>
        <w:t>the</w:t>
      </w:r>
      <w:r>
        <w:rPr>
          <w:spacing w:val="13"/>
        </w:rPr>
        <w:t> </w:t>
      </w:r>
      <w:r>
        <w:rPr/>
        <w:t>service.</w:t>
      </w:r>
      <w:r>
        <w:rPr>
          <w:spacing w:val="37"/>
        </w:rPr>
        <w:t> </w:t>
      </w:r>
      <w:r>
        <w:rPr/>
        <w:t>The</w:t>
      </w:r>
      <w:r>
        <w:rPr>
          <w:spacing w:val="13"/>
        </w:rPr>
        <w:t> </w:t>
      </w:r>
      <w:r>
        <w:rPr/>
        <w:t>set</w:t>
      </w:r>
      <w:r>
        <w:rPr>
          <w:spacing w:val="13"/>
        </w:rPr>
        <w:t> </w:t>
      </w:r>
      <w:r>
        <w:rPr/>
        <w:t>of</w:t>
      </w:r>
      <w:r>
        <w:rPr>
          <w:spacing w:val="13"/>
        </w:rPr>
        <w:t> </w:t>
      </w:r>
      <w:r>
        <w:rPr/>
        <w:t>subscriptions</w:t>
      </w:r>
      <w:r>
        <w:rPr>
          <w:spacing w:val="12"/>
        </w:rPr>
        <w:t> </w:t>
      </w:r>
      <w:r>
        <w:rPr/>
        <w:t>to</w:t>
      </w:r>
      <w:r>
        <w:rPr>
          <w:spacing w:val="12"/>
        </w:rPr>
        <w:t> </w:t>
      </w:r>
      <w:r>
        <w:rPr/>
        <w:t>events</w:t>
      </w:r>
      <w:r>
        <w:rPr>
          <w:spacing w:val="12"/>
        </w:rPr>
        <w:t> </w:t>
      </w:r>
      <w:r>
        <w:rPr/>
        <w:t>is a set of triples, i.e., </w:t>
      </w:r>
      <w:r>
        <w:rPr>
          <w:rFonts w:ascii="Georgia" w:hAnsi="Georgia"/>
          <w:i/>
        </w:rPr>
        <w:t>Sb </w:t>
      </w:r>
      <w:r>
        <w:rPr>
          <w:rFonts w:ascii="DejaVu Sans Condensed" w:hAnsi="DejaVu Sans Condensed"/>
          <w:i/>
        </w:rPr>
        <w:t>⊆ </w:t>
      </w:r>
      <w:r>
        <w:rPr>
          <w:rFonts w:ascii="Georgia" w:hAnsi="Georgia"/>
          <w:i/>
          <w:spacing w:val="11"/>
        </w:rPr>
        <w:t>MURL</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spacing w:val="11"/>
        </w:rPr>
        <w:t>MURL</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O</w:t>
      </w:r>
      <w:r>
        <w:rPr/>
        <w:t>, where the first component </w:t>
      </w:r>
      <w:r>
        <w:rPr/>
        <w:t>denotes the subscribed entity, the second one is the entity to which it is subscribed, and the third component represents the signature of the subscribed event.</w:t>
      </w:r>
    </w:p>
    <w:p>
      <w:pPr>
        <w:pStyle w:val="BodyText"/>
        <w:spacing w:before="27"/>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Programs,</w:t>
      </w:r>
      <w:r>
        <w:rPr>
          <w:rFonts w:ascii="LM Roman 10"/>
          <w:i/>
          <w:spacing w:val="-17"/>
          <w:sz w:val="21"/>
        </w:rPr>
        <w:t> </w:t>
      </w:r>
      <w:r>
        <w:rPr>
          <w:rFonts w:ascii="LM Roman 10"/>
          <w:i/>
          <w:sz w:val="21"/>
        </w:rPr>
        <w:t>Environments,</w:t>
      </w:r>
      <w:r>
        <w:rPr>
          <w:rFonts w:ascii="LM Roman 10"/>
          <w:i/>
          <w:spacing w:val="-16"/>
          <w:sz w:val="21"/>
        </w:rPr>
        <w:t> </w:t>
      </w:r>
      <w:r>
        <w:rPr>
          <w:rFonts w:ascii="LM Roman 10"/>
          <w:i/>
          <w:sz w:val="21"/>
        </w:rPr>
        <w:t>and</w:t>
      </w:r>
      <w:r>
        <w:rPr>
          <w:rFonts w:ascii="LM Roman 10"/>
          <w:i/>
          <w:spacing w:val="-16"/>
          <w:sz w:val="21"/>
        </w:rPr>
        <w:t> </w:t>
      </w:r>
      <w:r>
        <w:rPr>
          <w:rFonts w:ascii="LM Roman 10"/>
          <w:i/>
          <w:spacing w:val="-2"/>
          <w:sz w:val="21"/>
        </w:rPr>
        <w:t>Executions</w:t>
      </w:r>
    </w:p>
    <w:p>
      <w:pPr>
        <w:pStyle w:val="BodyText"/>
        <w:spacing w:line="259" w:lineRule="auto" w:before="155"/>
        <w:ind w:left="221" w:right="171"/>
      </w:pPr>
      <w:r>
        <w:rPr/>
        <w:t>A peer executes a peer program and it may offer one or more services, also defined</w:t>
      </w:r>
      <w:r>
        <w:rPr>
          <w:spacing w:val="80"/>
        </w:rPr>
        <w:t> </w:t>
      </w:r>
      <w:r>
        <w:rPr/>
        <w:t>by programs.</w:t>
      </w:r>
      <w:r>
        <w:rPr>
          <w:spacing w:val="40"/>
        </w:rPr>
        <w:t> </w:t>
      </w:r>
      <w:r>
        <w:rPr/>
        <w:t>A program or agent is given by the following syntax:</w:t>
      </w:r>
    </w:p>
    <w:p>
      <w:pPr>
        <w:spacing w:before="92"/>
        <w:ind w:left="657" w:right="0" w:firstLine="0"/>
        <w:jc w:val="both"/>
        <w:rPr>
          <w:rFonts w:ascii="FreeFarsi"/>
          <w:i/>
          <w:sz w:val="21"/>
        </w:rPr>
      </w:pPr>
      <w:r>
        <w:rPr>
          <w:rFonts w:ascii="Georgia"/>
          <w:i/>
          <w:sz w:val="21"/>
        </w:rPr>
        <w:t>A</w:t>
      </w:r>
      <w:r>
        <w:rPr>
          <w:rFonts w:ascii="Georgia"/>
          <w:i/>
          <w:spacing w:val="24"/>
          <w:sz w:val="21"/>
        </w:rPr>
        <w:t> </w:t>
      </w:r>
      <w:r>
        <w:rPr>
          <w:sz w:val="21"/>
        </w:rPr>
        <w:t>::=</w:t>
      </w:r>
      <w:r>
        <w:rPr>
          <w:spacing w:val="23"/>
          <w:sz w:val="21"/>
        </w:rPr>
        <w:t> </w:t>
      </w:r>
      <w:r>
        <w:rPr>
          <w:rFonts w:ascii="Georgia"/>
          <w:i/>
          <w:sz w:val="21"/>
        </w:rPr>
        <w:t>x</w:t>
      </w:r>
      <w:r>
        <w:rPr>
          <w:rFonts w:ascii="Georgia"/>
          <w:i/>
          <w:spacing w:val="63"/>
          <w:sz w:val="21"/>
        </w:rPr>
        <w:t> </w:t>
      </w:r>
      <w:r>
        <w:rPr>
          <w:sz w:val="21"/>
        </w:rPr>
        <w:t>=</w:t>
      </w:r>
      <w:r>
        <w:rPr>
          <w:spacing w:val="62"/>
          <w:sz w:val="21"/>
        </w:rPr>
        <w:t> </w:t>
      </w:r>
      <w:r>
        <w:rPr>
          <w:rFonts w:ascii="Georgia"/>
          <w:i/>
          <w:sz w:val="21"/>
        </w:rPr>
        <w:t>new</w:t>
      </w:r>
      <w:r>
        <w:rPr>
          <w:sz w:val="21"/>
        </w:rPr>
        <w:t>()</w:t>
      </w:r>
      <w:r>
        <w:rPr>
          <w:rFonts w:ascii="Georgia"/>
          <w:i/>
          <w:sz w:val="21"/>
        </w:rPr>
        <w:t>.B</w:t>
      </w:r>
      <w:r>
        <w:rPr>
          <w:rFonts w:ascii="Georgia"/>
          <w:i/>
          <w:spacing w:val="57"/>
          <w:w w:val="150"/>
          <w:sz w:val="21"/>
        </w:rPr>
        <w:t> </w:t>
      </w:r>
      <w:r>
        <w:rPr>
          <w:rFonts w:ascii="DejaVu Sans Condensed"/>
          <w:i/>
          <w:sz w:val="21"/>
        </w:rPr>
        <w:t>|</w:t>
      </w:r>
      <w:r>
        <w:rPr>
          <w:rFonts w:ascii="DejaVu Sans Condensed"/>
          <w:i/>
          <w:spacing w:val="55"/>
          <w:sz w:val="21"/>
        </w:rPr>
        <w:t> </w:t>
      </w:r>
      <w:r>
        <w:rPr>
          <w:spacing w:val="-2"/>
          <w:sz w:val="21"/>
        </w:rPr>
        <w:t>[</w:t>
      </w:r>
      <w:r>
        <w:rPr>
          <w:rFonts w:ascii="Georgia"/>
          <w:i/>
          <w:spacing w:val="-2"/>
          <w:sz w:val="21"/>
        </w:rPr>
        <w:t>B</w:t>
      </w:r>
      <w:r>
        <w:rPr>
          <w:spacing w:val="-2"/>
          <w:sz w:val="21"/>
        </w:rPr>
        <w:t>]</w:t>
      </w:r>
      <w:r>
        <w:rPr>
          <w:rFonts w:ascii="FreeFarsi"/>
          <w:i/>
          <w:spacing w:val="-2"/>
          <w:sz w:val="21"/>
          <w:vertAlign w:val="subscript"/>
        </w:rPr>
        <w:t>MURL</w:t>
      </w:r>
    </w:p>
    <w:p>
      <w:pPr>
        <w:spacing w:before="2"/>
        <w:ind w:left="645" w:right="0" w:firstLine="0"/>
        <w:jc w:val="both"/>
        <w:rPr>
          <w:sz w:val="21"/>
        </w:rPr>
      </w:pPr>
      <w:r>
        <w:rPr>
          <w:rFonts w:ascii="Georgia" w:hAnsi="Georgia"/>
          <w:i/>
          <w:w w:val="105"/>
          <w:sz w:val="21"/>
        </w:rPr>
        <w:t>B</w:t>
      </w:r>
      <w:r>
        <w:rPr>
          <w:rFonts w:ascii="Georgia" w:hAnsi="Georgia"/>
          <w:i/>
          <w:spacing w:val="-4"/>
          <w:w w:val="105"/>
          <w:sz w:val="21"/>
        </w:rPr>
        <w:t> </w:t>
      </w:r>
      <w:r>
        <w:rPr>
          <w:w w:val="105"/>
          <w:sz w:val="21"/>
        </w:rPr>
        <w:t>::=</w:t>
      </w:r>
      <w:r>
        <w:rPr>
          <w:spacing w:val="-15"/>
          <w:w w:val="105"/>
          <w:sz w:val="21"/>
        </w:rPr>
        <w:t> </w:t>
      </w:r>
      <w:r>
        <w:rPr>
          <w:rFonts w:ascii="LM Sans 10" w:hAnsi="LM Sans 10"/>
          <w:w w:val="105"/>
          <w:sz w:val="21"/>
        </w:rPr>
        <w:t>0</w:t>
      </w:r>
      <w:r>
        <w:rPr>
          <w:rFonts w:ascii="LM Sans 10" w:hAnsi="LM Sans 10"/>
          <w:spacing w:val="-1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a.B</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B</w:t>
      </w:r>
      <w:r>
        <w:rPr>
          <w:rFonts w:ascii="Georgia" w:hAnsi="Georgia"/>
          <w:i/>
          <w:spacing w:val="42"/>
          <w:w w:val="105"/>
          <w:sz w:val="21"/>
        </w:rPr>
        <w:t> </w:t>
      </w:r>
      <w:r>
        <w:rPr>
          <w:rFonts w:ascii="Georgia" w:hAnsi="Georgia"/>
          <w:i/>
          <w:spacing w:val="-8"/>
          <w:position w:val="-4"/>
          <w:sz w:val="21"/>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rPr>
      </w:r>
      <w:r>
        <w:rPr>
          <w:rFonts w:ascii="Times New Roman" w:hAnsi="Times New Roman"/>
          <w:spacing w:val="39"/>
          <w:w w:val="105"/>
          <w:sz w:val="21"/>
        </w:rPr>
        <w:t> </w:t>
      </w:r>
      <w:r>
        <w:rPr>
          <w:rFonts w:ascii="Georgia" w:hAnsi="Georgia"/>
          <w:i/>
          <w:w w:val="105"/>
          <w:sz w:val="21"/>
        </w:rPr>
        <w:t>B</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B</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spacing w:val="-4"/>
          <w:w w:val="105"/>
          <w:sz w:val="21"/>
        </w:rPr>
        <w:t>D</w:t>
      </w:r>
      <w:r>
        <w:rPr>
          <w:spacing w:val="-4"/>
          <w:w w:val="105"/>
          <w:sz w:val="21"/>
        </w:rPr>
        <w:t>(</w:t>
      </w:r>
      <w:r>
        <w:rPr>
          <w:rFonts w:ascii="MathJax_Math" w:hAnsi="MathJax_Math"/>
          <w:b/>
          <w:i/>
          <w:spacing w:val="-4"/>
          <w:w w:val="105"/>
          <w:sz w:val="21"/>
        </w:rPr>
        <w:t>x</w:t>
      </w:r>
      <w:r>
        <w:rPr>
          <w:spacing w:val="-4"/>
          <w:w w:val="105"/>
          <w:sz w:val="21"/>
        </w:rPr>
        <w:t>)</w:t>
      </w:r>
    </w:p>
    <w:p>
      <w:pPr>
        <w:pStyle w:val="BodyText"/>
        <w:spacing w:before="55"/>
        <w:ind w:left="221"/>
      </w:pPr>
      <w:r>
        <w:rPr/>
        <w:t>where</w:t>
      </w:r>
      <w:r>
        <w:rPr>
          <w:spacing w:val="19"/>
        </w:rPr>
        <w:t> </w:t>
      </w:r>
      <w:r>
        <w:rPr>
          <w:rFonts w:ascii="LM Sans 10"/>
        </w:rPr>
        <w:t>0</w:t>
      </w:r>
      <w:r>
        <w:rPr>
          <w:rFonts w:ascii="LM Sans 10"/>
          <w:spacing w:val="1"/>
        </w:rPr>
        <w:t> </w:t>
      </w:r>
      <w:r>
        <w:rPr/>
        <w:t>is</w:t>
      </w:r>
      <w:r>
        <w:rPr>
          <w:spacing w:val="19"/>
        </w:rPr>
        <w:t> </w:t>
      </w:r>
      <w:r>
        <w:rPr/>
        <w:t>the</w:t>
      </w:r>
      <w:r>
        <w:rPr>
          <w:spacing w:val="19"/>
        </w:rPr>
        <w:t> </w:t>
      </w:r>
      <w:r>
        <w:rPr/>
        <w:t>empty</w:t>
      </w:r>
      <w:r>
        <w:rPr>
          <w:spacing w:val="20"/>
        </w:rPr>
        <w:t> </w:t>
      </w:r>
      <w:r>
        <w:rPr/>
        <w:t>program,</w:t>
      </w:r>
      <w:r>
        <w:rPr>
          <w:spacing w:val="20"/>
        </w:rPr>
        <w:t> </w:t>
      </w:r>
      <w:r>
        <w:rPr>
          <w:rFonts w:ascii="Georgia"/>
          <w:i/>
        </w:rPr>
        <w:t>a</w:t>
      </w:r>
      <w:r>
        <w:rPr>
          <w:rFonts w:ascii="Georgia"/>
          <w:i/>
          <w:spacing w:val="20"/>
        </w:rPr>
        <w:t> </w:t>
      </w:r>
      <w:r>
        <w:rPr/>
        <w:t>denotes</w:t>
      </w:r>
      <w:r>
        <w:rPr>
          <w:spacing w:val="19"/>
        </w:rPr>
        <w:t> </w:t>
      </w:r>
      <w:r>
        <w:rPr/>
        <w:t>a</w:t>
      </w:r>
      <w:r>
        <w:rPr>
          <w:spacing w:val="20"/>
        </w:rPr>
        <w:t> </w:t>
      </w:r>
      <w:r>
        <w:rPr>
          <w:rFonts w:ascii="LM Roman Caps 10"/>
        </w:rPr>
        <w:t>SMEPP</w:t>
      </w:r>
      <w:r>
        <w:rPr>
          <w:rFonts w:ascii="LM Roman Caps 10"/>
          <w:spacing w:val="-7"/>
        </w:rPr>
        <w:t> </w:t>
      </w:r>
      <w:r>
        <w:rPr/>
        <w:t>primitive,</w:t>
      </w:r>
      <w:r>
        <w:rPr>
          <w:spacing w:val="20"/>
        </w:rPr>
        <w:t> </w:t>
      </w:r>
      <w:r>
        <w:rPr/>
        <w:t>and</w:t>
      </w:r>
      <w:r>
        <w:rPr>
          <w:spacing w:val="18"/>
        </w:rPr>
        <w:t> </w:t>
      </w:r>
      <w:r>
        <w:rPr>
          <w:rFonts w:ascii="Georgia"/>
          <w:i/>
        </w:rPr>
        <w:t>D</w:t>
      </w:r>
      <w:r>
        <w:rPr>
          <w:rFonts w:ascii="Georgia"/>
          <w:i/>
          <w:spacing w:val="26"/>
        </w:rPr>
        <w:t> </w:t>
      </w:r>
      <w:r>
        <w:rPr/>
        <w:t>represents</w:t>
      </w:r>
      <w:r>
        <w:rPr>
          <w:spacing w:val="19"/>
        </w:rPr>
        <w:t> </w:t>
      </w:r>
      <w:r>
        <w:rPr>
          <w:spacing w:val="-10"/>
        </w:rPr>
        <w:t>a</w:t>
      </w:r>
    </w:p>
    <w:p>
      <w:pPr>
        <w:spacing w:after="0"/>
        <w:sectPr>
          <w:pgSz w:w="9360" w:h="13610"/>
          <w:pgMar w:header="860" w:footer="0" w:top="1060" w:bottom="280" w:left="680" w:right="620"/>
        </w:sectPr>
      </w:pPr>
    </w:p>
    <w:p>
      <w:pPr>
        <w:pStyle w:val="BodyText"/>
        <w:spacing w:before="48"/>
        <w:ind w:left="221"/>
        <w:jc w:val="left"/>
        <w:rPr>
          <w:rFonts w:ascii="Lato Black"/>
          <w:i/>
        </w:rPr>
      </w:pPr>
      <w:r>
        <w:rPr/>
        <w:t>program</w:t>
      </w:r>
      <w:r>
        <w:rPr>
          <w:spacing w:val="36"/>
        </w:rPr>
        <w:t> </w:t>
      </w:r>
      <w:r>
        <w:rPr/>
        <w:t>definition</w:t>
      </w:r>
      <w:r>
        <w:rPr>
          <w:spacing w:val="36"/>
        </w:rPr>
        <w:t> </w:t>
      </w:r>
      <w:r>
        <w:rPr/>
        <w:t>of</w:t>
      </w:r>
      <w:r>
        <w:rPr>
          <w:spacing w:val="37"/>
        </w:rPr>
        <w:t> </w:t>
      </w:r>
      <w:r>
        <w:rPr/>
        <w:t>the</w:t>
      </w:r>
      <w:r>
        <w:rPr>
          <w:spacing w:val="36"/>
        </w:rPr>
        <w:t> </w:t>
      </w:r>
      <w:r>
        <w:rPr/>
        <w:t>form</w:t>
      </w:r>
      <w:r>
        <w:rPr>
          <w:spacing w:val="39"/>
        </w:rPr>
        <w:t> </w:t>
      </w:r>
      <w:r>
        <w:rPr>
          <w:rFonts w:ascii="Georgia"/>
          <w:i/>
        </w:rPr>
        <w:t>D</w:t>
      </w:r>
      <w:r>
        <w:rPr/>
        <w:t>(</w:t>
      </w:r>
      <w:r>
        <w:rPr>
          <w:rFonts w:ascii="MathJax_Math"/>
          <w:b/>
          <w:i/>
        </w:rPr>
        <w:t>y</w:t>
      </w:r>
      <w:r>
        <w:rPr/>
        <w:t>)</w:t>
      </w:r>
      <w:r>
        <w:rPr>
          <w:spacing w:val="36"/>
        </w:rPr>
        <w:t> </w:t>
      </w:r>
      <w:r>
        <w:rPr>
          <w:rFonts w:ascii="Lato Black"/>
          <w:i/>
          <w:spacing w:val="-36"/>
          <w:w w:val="104"/>
          <w:vertAlign w:val="superscript"/>
        </w:rPr>
        <w:t>d</w:t>
      </w:r>
      <w:r>
        <w:rPr>
          <w:spacing w:val="-112"/>
          <w:w w:val="90"/>
          <w:vertAlign w:val="baseline"/>
        </w:rPr>
        <w:t>=</w:t>
      </w:r>
      <w:r>
        <w:rPr>
          <w:rFonts w:ascii="Lato Black"/>
          <w:i/>
          <w:spacing w:val="9"/>
          <w:w w:val="102"/>
          <w:vertAlign w:val="superscript"/>
        </w:rPr>
        <w:t>ef</w:t>
      </w:r>
    </w:p>
    <w:p>
      <w:pPr>
        <w:pStyle w:val="BodyText"/>
        <w:spacing w:before="63"/>
        <w:ind w:left="79"/>
        <w:jc w:val="left"/>
      </w:pPr>
      <w:r>
        <w:rPr/>
        <w:br w:type="column"/>
      </w:r>
      <w:r>
        <w:rPr>
          <w:rFonts w:ascii="Georgia"/>
          <w:i/>
        </w:rPr>
        <w:t>B</w:t>
      </w:r>
      <w:r>
        <w:rPr/>
        <w:t>.</w:t>
      </w:r>
      <w:r>
        <w:rPr>
          <w:spacing w:val="68"/>
          <w:w w:val="150"/>
        </w:rPr>
        <w:t> </w:t>
      </w:r>
      <w:r>
        <w:rPr/>
        <w:t>Programs</w:t>
      </w:r>
      <w:r>
        <w:rPr>
          <w:spacing w:val="36"/>
        </w:rPr>
        <w:t> </w:t>
      </w:r>
      <w:r>
        <w:rPr/>
        <w:t>may</w:t>
      </w:r>
      <w:r>
        <w:rPr>
          <w:spacing w:val="37"/>
        </w:rPr>
        <w:t> </w:t>
      </w:r>
      <w:r>
        <w:rPr/>
        <w:t>be</w:t>
      </w:r>
      <w:r>
        <w:rPr>
          <w:spacing w:val="36"/>
        </w:rPr>
        <w:t> </w:t>
      </w:r>
      <w:r>
        <w:rPr/>
        <w:t>built</w:t>
      </w:r>
      <w:r>
        <w:rPr>
          <w:spacing w:val="37"/>
        </w:rPr>
        <w:t> </w:t>
      </w:r>
      <w:r>
        <w:rPr/>
        <w:t>by</w:t>
      </w:r>
      <w:r>
        <w:rPr>
          <w:spacing w:val="36"/>
        </w:rPr>
        <w:t> </w:t>
      </w:r>
      <w:r>
        <w:rPr/>
        <w:t>using</w:t>
      </w:r>
      <w:r>
        <w:rPr>
          <w:spacing w:val="37"/>
        </w:rPr>
        <w:t> </w:t>
      </w:r>
      <w:r>
        <w:rPr>
          <w:spacing w:val="-5"/>
        </w:rPr>
        <w:t>the</w:t>
      </w:r>
    </w:p>
    <w:p>
      <w:pPr>
        <w:spacing w:after="0"/>
        <w:jc w:val="left"/>
        <w:sectPr>
          <w:type w:val="continuous"/>
          <w:pgSz w:w="9360" w:h="13610"/>
          <w:pgMar w:header="860" w:footer="0" w:top="900" w:bottom="280" w:left="680" w:right="620"/>
          <w:cols w:num="2" w:equalWidth="0">
            <w:col w:w="3961" w:space="40"/>
            <w:col w:w="4059"/>
          </w:cols>
        </w:sectPr>
      </w:pPr>
    </w:p>
    <w:p>
      <w:pPr>
        <w:pStyle w:val="BodyText"/>
        <w:spacing w:line="230" w:lineRule="auto" w:before="24"/>
        <w:ind w:left="221" w:right="166"/>
        <w:rPr>
          <w:rFonts w:ascii="LM Roman 10" w:hAnsi="LM Roman 10"/>
          <w:i/>
        </w:rPr>
      </w:pPr>
      <w:r>
        <w:rPr/>
        <w:t>prefix (</w:t>
      </w:r>
      <w:r>
        <w:rPr>
          <w:rFonts w:ascii="Georgia" w:hAnsi="Georgia"/>
          <w:i/>
        </w:rPr>
        <w:t>.</w:t>
      </w:r>
      <w:r>
        <w:rPr/>
        <w:t>), the parallel composition (</w:t>
      </w:r>
      <w:r>
        <w:rPr>
          <w:spacing w:val="-14"/>
        </w:rPr>
        <w:t> </w:t>
      </w:r>
      <w:r>
        <w:rPr>
          <w:spacing w:val="-27"/>
          <w:position w:val="-5"/>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34925" cy="136525"/>
                    </a:xfrm>
                    <a:prstGeom prst="rect">
                      <a:avLst/>
                    </a:prstGeom>
                  </pic:spPr>
                </pic:pic>
              </a:graphicData>
            </a:graphic>
          </wp:inline>
        </w:drawing>
      </w:r>
      <w:r>
        <w:rPr>
          <w:spacing w:val="-27"/>
          <w:position w:val="-5"/>
        </w:rPr>
      </w:r>
      <w:r>
        <w:rPr>
          <w:rFonts w:ascii="Times New Roman" w:hAnsi="Times New Roman"/>
          <w:spacing w:val="14"/>
        </w:rPr>
        <w:t> </w:t>
      </w:r>
      <w:r>
        <w:rPr/>
        <w:t>), and the guarded non-deterministic </w:t>
      </w:r>
      <w:r>
        <w:rPr/>
        <w:t>choice (</w:t>
      </w:r>
      <w:r>
        <w:rPr>
          <w:rFonts w:ascii="DejaVu Sans Condensed" w:hAnsi="DejaVu Sans Condensed"/>
          <w:i/>
        </w:rPr>
        <w:t>⊕</w:t>
      </w:r>
      <w:r>
        <w:rPr/>
        <w:t>).</w:t>
      </w:r>
      <w:r>
        <w:rPr>
          <w:spacing w:val="40"/>
        </w:rPr>
        <w:t> </w:t>
      </w:r>
      <w:r>
        <w:rPr/>
        <w:t>For the sake of simplicity, we will consider the following simplified syntax of </w:t>
      </w:r>
      <w:r>
        <w:rPr>
          <w:rFonts w:ascii="LM Roman Caps 10" w:hAnsi="LM Roman Caps 10"/>
        </w:rPr>
        <w:t>SMEPP</w:t>
      </w:r>
      <w:r>
        <w:rPr>
          <w:rFonts w:ascii="LM Roman Caps 10" w:hAnsi="LM Roman Caps 10"/>
          <w:spacing w:val="-16"/>
        </w:rPr>
        <w:t> </w:t>
      </w:r>
      <w:r>
        <w:rPr/>
        <w:t>primitives, abstracting away from some of their parameters:</w:t>
      </w:r>
      <w:r>
        <w:rPr>
          <w:spacing w:val="32"/>
        </w:rPr>
        <w:t> </w:t>
      </w:r>
      <w:r>
        <w:rPr/>
        <w:t>For instance, we</w:t>
      </w:r>
      <w:r>
        <w:rPr>
          <w:spacing w:val="49"/>
        </w:rPr>
        <w:t> </w:t>
      </w:r>
      <w:r>
        <w:rPr/>
        <w:t>will</w:t>
      </w:r>
      <w:r>
        <w:rPr>
          <w:spacing w:val="50"/>
        </w:rPr>
        <w:t> </w:t>
      </w:r>
      <w:r>
        <w:rPr/>
        <w:t>not</w:t>
      </w:r>
      <w:r>
        <w:rPr>
          <w:spacing w:val="50"/>
        </w:rPr>
        <w:t> </w:t>
      </w:r>
      <w:r>
        <w:rPr/>
        <w:t>model</w:t>
      </w:r>
      <w:r>
        <w:rPr>
          <w:spacing w:val="50"/>
        </w:rPr>
        <w:t> </w:t>
      </w:r>
      <w:r>
        <w:rPr/>
        <w:t>explicitly</w:t>
      </w:r>
      <w:r>
        <w:rPr>
          <w:spacing w:val="50"/>
        </w:rPr>
        <w:t> </w:t>
      </w:r>
      <w:r>
        <w:rPr/>
        <w:t>security</w:t>
      </w:r>
      <w:r>
        <w:rPr>
          <w:spacing w:val="50"/>
        </w:rPr>
        <w:t> </w:t>
      </w:r>
      <w:r>
        <w:rPr/>
        <w:t>aspects</w:t>
      </w:r>
      <w:r>
        <w:rPr>
          <w:spacing w:val="50"/>
        </w:rPr>
        <w:t> </w:t>
      </w:r>
      <w:r>
        <w:rPr/>
        <w:t>(e.g.,</w:t>
      </w:r>
      <w:r>
        <w:rPr>
          <w:spacing w:val="58"/>
        </w:rPr>
        <w:t> </w:t>
      </w:r>
      <w:r>
        <w:rPr/>
        <w:t>the</w:t>
      </w:r>
      <w:r>
        <w:rPr>
          <w:spacing w:val="50"/>
        </w:rPr>
        <w:t> </w:t>
      </w:r>
      <w:r>
        <w:rPr>
          <w:rFonts w:ascii="LM Roman 10" w:hAnsi="LM Roman 10"/>
          <w:i/>
        </w:rPr>
        <w:t>credentials</w:t>
      </w:r>
      <w:r>
        <w:rPr/>
        <w:t>,</w:t>
      </w:r>
      <w:r>
        <w:rPr>
          <w:spacing w:val="59"/>
        </w:rPr>
        <w:t> </w:t>
      </w:r>
      <w:r>
        <w:rPr>
          <w:rFonts w:ascii="LM Roman 10" w:hAnsi="LM Roman 10"/>
          <w:i/>
          <w:spacing w:val="-2"/>
        </w:rPr>
        <w:t>securityLevel</w:t>
      </w:r>
    </w:p>
    <w:p>
      <w:pPr>
        <w:spacing w:line="265" w:lineRule="exact" w:before="0"/>
        <w:ind w:left="221" w:right="0" w:firstLine="0"/>
        <w:jc w:val="both"/>
        <w:rPr>
          <w:sz w:val="21"/>
        </w:rPr>
      </w:pPr>
      <w:r>
        <w:rPr>
          <w:sz w:val="21"/>
        </w:rPr>
        <w:t>nor</w:t>
      </w:r>
      <w:r>
        <w:rPr>
          <w:spacing w:val="46"/>
          <w:sz w:val="21"/>
        </w:rPr>
        <w:t> </w:t>
      </w:r>
      <w:r>
        <w:rPr>
          <w:rFonts w:ascii="LM Roman 10"/>
          <w:i/>
          <w:sz w:val="21"/>
        </w:rPr>
        <w:t>quality</w:t>
      </w:r>
      <w:r>
        <w:rPr>
          <w:rFonts w:ascii="LM Roman 10"/>
          <w:i/>
          <w:spacing w:val="27"/>
          <w:sz w:val="21"/>
        </w:rPr>
        <w:t> </w:t>
      </w:r>
      <w:r>
        <w:rPr>
          <w:rFonts w:ascii="LM Roman 10"/>
          <w:i/>
          <w:sz w:val="21"/>
        </w:rPr>
        <w:t>of</w:t>
      </w:r>
      <w:r>
        <w:rPr>
          <w:rFonts w:ascii="LM Roman 10"/>
          <w:i/>
          <w:spacing w:val="27"/>
          <w:sz w:val="21"/>
        </w:rPr>
        <w:t> </w:t>
      </w:r>
      <w:r>
        <w:rPr>
          <w:rFonts w:ascii="LM Roman 10"/>
          <w:i/>
          <w:sz w:val="21"/>
        </w:rPr>
        <w:t>service</w:t>
      </w:r>
      <w:r>
        <w:rPr>
          <w:rFonts w:ascii="LM Roman 10"/>
          <w:i/>
          <w:spacing w:val="25"/>
          <w:sz w:val="21"/>
        </w:rPr>
        <w:t> </w:t>
      </w:r>
      <w:r>
        <w:rPr>
          <w:sz w:val="21"/>
        </w:rPr>
        <w:t>parameters</w:t>
      </w:r>
      <w:r>
        <w:rPr>
          <w:spacing w:val="46"/>
          <w:sz w:val="21"/>
        </w:rPr>
        <w:t> </w:t>
      </w:r>
      <w:r>
        <w:rPr>
          <w:sz w:val="21"/>
        </w:rPr>
        <w:t>of</w:t>
      </w:r>
      <w:r>
        <w:rPr>
          <w:spacing w:val="47"/>
          <w:sz w:val="21"/>
        </w:rPr>
        <w:t> </w:t>
      </w:r>
      <w:r>
        <w:rPr>
          <w:sz w:val="21"/>
        </w:rPr>
        <w:t>group</w:t>
      </w:r>
      <w:r>
        <w:rPr>
          <w:spacing w:val="47"/>
          <w:sz w:val="21"/>
        </w:rPr>
        <w:t> </w:t>
      </w:r>
      <w:r>
        <w:rPr>
          <w:sz w:val="21"/>
        </w:rPr>
        <w:t>primitives).</w:t>
      </w:r>
      <w:r>
        <w:rPr>
          <w:spacing w:val="40"/>
          <w:sz w:val="21"/>
        </w:rPr>
        <w:t>  </w:t>
      </w:r>
      <w:r>
        <w:rPr>
          <w:sz w:val="21"/>
        </w:rPr>
        <w:t>On</w:t>
      </w:r>
      <w:r>
        <w:rPr>
          <w:spacing w:val="47"/>
          <w:sz w:val="21"/>
        </w:rPr>
        <w:t> </w:t>
      </w:r>
      <w:r>
        <w:rPr>
          <w:sz w:val="21"/>
        </w:rPr>
        <w:t>the</w:t>
      </w:r>
      <w:r>
        <w:rPr>
          <w:spacing w:val="47"/>
          <w:sz w:val="21"/>
        </w:rPr>
        <w:t> </w:t>
      </w:r>
      <w:r>
        <w:rPr>
          <w:sz w:val="21"/>
        </w:rPr>
        <w:t>other</w:t>
      </w:r>
      <w:r>
        <w:rPr>
          <w:spacing w:val="47"/>
          <w:sz w:val="21"/>
        </w:rPr>
        <w:t> </w:t>
      </w:r>
      <w:r>
        <w:rPr>
          <w:sz w:val="21"/>
        </w:rPr>
        <w:t>hand,</w:t>
      </w:r>
      <w:r>
        <w:rPr>
          <w:spacing w:val="55"/>
          <w:sz w:val="21"/>
        </w:rPr>
        <w:t> </w:t>
      </w:r>
      <w:r>
        <w:rPr>
          <w:spacing w:val="-5"/>
          <w:sz w:val="21"/>
        </w:rPr>
        <w:t>the</w:t>
      </w:r>
    </w:p>
    <w:p>
      <w:pPr>
        <w:pStyle w:val="BodyText"/>
        <w:spacing w:line="211" w:lineRule="auto" w:before="40"/>
        <w:ind w:left="221" w:right="166"/>
      </w:pPr>
      <w:r>
        <w:rPr/>
        <w:t>output</w:t>
      </w:r>
      <w:r>
        <w:rPr>
          <w:spacing w:val="23"/>
        </w:rPr>
        <w:t> </w:t>
      </w:r>
      <w:r>
        <w:rPr/>
        <w:t>of</w:t>
      </w:r>
      <w:r>
        <w:rPr>
          <w:spacing w:val="23"/>
        </w:rPr>
        <w:t> </w:t>
      </w:r>
      <w:r>
        <w:rPr/>
        <w:t>some</w:t>
      </w:r>
      <w:r>
        <w:rPr>
          <w:spacing w:val="23"/>
        </w:rPr>
        <w:t> </w:t>
      </w:r>
      <w:r>
        <w:rPr/>
        <w:t>primitives</w:t>
      </w:r>
      <w:r>
        <w:rPr>
          <w:spacing w:val="23"/>
        </w:rPr>
        <w:t> </w:t>
      </w:r>
      <w:r>
        <w:rPr/>
        <w:t>is</w:t>
      </w:r>
      <w:r>
        <w:rPr>
          <w:spacing w:val="23"/>
        </w:rPr>
        <w:t> </w:t>
      </w:r>
      <w:r>
        <w:rPr/>
        <w:t>also</w:t>
      </w:r>
      <w:r>
        <w:rPr>
          <w:spacing w:val="23"/>
        </w:rPr>
        <w:t> </w:t>
      </w:r>
      <w:r>
        <w:rPr/>
        <w:t>simplified,</w:t>
      </w:r>
      <w:r>
        <w:rPr>
          <w:spacing w:val="24"/>
        </w:rPr>
        <w:t> </w:t>
      </w:r>
      <w:r>
        <w:rPr/>
        <w:t>because</w:t>
      </w:r>
      <w:r>
        <w:rPr>
          <w:spacing w:val="23"/>
        </w:rPr>
        <w:t> </w:t>
      </w:r>
      <w:r>
        <w:rPr/>
        <w:t>we</w:t>
      </w:r>
      <w:r>
        <w:rPr>
          <w:spacing w:val="23"/>
        </w:rPr>
        <w:t> </w:t>
      </w:r>
      <w:r>
        <w:rPr/>
        <w:t>consider</w:t>
      </w:r>
      <w:r>
        <w:rPr>
          <w:spacing w:val="23"/>
        </w:rPr>
        <w:t> </w:t>
      </w:r>
      <w:r>
        <w:rPr/>
        <w:t>locators</w:t>
      </w:r>
      <w:r>
        <w:rPr>
          <w:spacing w:val="23"/>
        </w:rPr>
        <w:t> </w:t>
      </w:r>
      <w:r>
        <w:rPr/>
        <w:t>(MURL) to encode service identifiers both for groups and peers (this is the case for </w:t>
      </w:r>
      <w:r>
        <w:rPr>
          <w:rFonts w:ascii="LM Sans 10"/>
        </w:rPr>
        <w:t>publish</w:t>
      </w:r>
      <w:r>
        <w:rPr/>
        <w:t>and </w:t>
      </w:r>
      <w:r>
        <w:rPr>
          <w:rFonts w:ascii="LM Sans 10"/>
        </w:rPr>
        <w:t>getServices</w:t>
      </w:r>
      <w:r>
        <w:rPr/>
        <w:t>primitives).</w:t>
      </w:r>
      <w:r>
        <w:rPr>
          <w:spacing w:val="40"/>
        </w:rPr>
        <w:t> </w:t>
      </w:r>
      <w:r>
        <w:rPr/>
        <w:t>Finally,</w:t>
      </w:r>
      <w:r>
        <w:rPr>
          <w:spacing w:val="16"/>
        </w:rPr>
        <w:t> </w:t>
      </w:r>
      <w:r>
        <w:rPr/>
        <w:t>the</w:t>
      </w:r>
      <w:r>
        <w:rPr>
          <w:spacing w:val="15"/>
        </w:rPr>
        <w:t> </w:t>
      </w:r>
      <w:r>
        <w:rPr/>
        <w:t>primitive</w:t>
      </w:r>
      <w:r>
        <w:rPr>
          <w:spacing w:val="14"/>
        </w:rPr>
        <w:t> </w:t>
      </w:r>
      <w:r>
        <w:rPr>
          <w:rFonts w:ascii="LM Sans 10"/>
        </w:rPr>
        <w:t>getServices</w:t>
      </w:r>
      <w:r>
        <w:rPr/>
        <w:t>does</w:t>
      </w:r>
      <w:r>
        <w:rPr>
          <w:spacing w:val="15"/>
        </w:rPr>
        <w:t> </w:t>
      </w:r>
      <w:r>
        <w:rPr/>
        <w:t>not</w:t>
      </w:r>
      <w:r>
        <w:rPr>
          <w:spacing w:val="15"/>
        </w:rPr>
        <w:t> </w:t>
      </w:r>
      <w:r>
        <w:rPr/>
        <w:t>return</w:t>
      </w:r>
      <w:r>
        <w:rPr>
          <w:spacing w:val="15"/>
        </w:rPr>
        <w:t> </w:t>
      </w:r>
      <w:r>
        <w:rPr/>
        <w:t>any</w:t>
      </w:r>
      <w:r>
        <w:rPr>
          <w:spacing w:val="15"/>
        </w:rPr>
        <w:t> </w:t>
      </w:r>
      <w:r>
        <w:rPr>
          <w:spacing w:val="-2"/>
        </w:rPr>
        <w:t>service</w:t>
      </w:r>
    </w:p>
    <w:p>
      <w:pPr>
        <w:pStyle w:val="BodyText"/>
        <w:spacing w:line="259" w:lineRule="auto" w:before="19"/>
        <w:ind w:left="221" w:right="166"/>
      </w:pPr>
      <w:r>
        <w:rPr/>
        <w:t>contract because the input parameter represents a definite service contract instead</w:t>
      </w:r>
      <w:r>
        <w:rPr>
          <w:spacing w:val="80"/>
        </w:rPr>
        <w:t> </w:t>
      </w:r>
      <w:r>
        <w:rPr/>
        <w:t>of a partial specification of a contract.</w:t>
      </w:r>
      <w:r>
        <w:rPr>
          <w:spacing w:val="40"/>
        </w:rPr>
        <w:t> </w:t>
      </w:r>
      <w:r>
        <w:rPr/>
        <w:t>Note that neither of these simplifications affect the expressive power of the language.</w:t>
      </w:r>
    </w:p>
    <w:p>
      <w:pPr>
        <w:spacing w:before="142"/>
        <w:ind w:left="558" w:right="0" w:firstLine="0"/>
        <w:jc w:val="left"/>
        <w:rPr>
          <w:rFonts w:ascii="LM Mono Prop 10"/>
          <w:sz w:val="15"/>
        </w:rPr>
      </w:pPr>
      <w:r>
        <w:rPr>
          <w:rFonts w:ascii="FreeFarsi"/>
          <w:i/>
          <w:w w:val="110"/>
          <w:sz w:val="15"/>
        </w:rPr>
        <w:t>a</w:t>
      </w:r>
      <w:r>
        <w:rPr>
          <w:rFonts w:ascii="FreeFarsi"/>
          <w:i/>
          <w:spacing w:val="5"/>
          <w:w w:val="110"/>
          <w:sz w:val="15"/>
        </w:rPr>
        <w:t> </w:t>
      </w:r>
      <w:r>
        <w:rPr>
          <w:rFonts w:ascii="LM Mono Prop 10"/>
          <w:w w:val="110"/>
          <w:sz w:val="15"/>
        </w:rPr>
        <w:t>::=</w:t>
      </w:r>
      <w:r>
        <w:rPr>
          <w:rFonts w:ascii="LM Mono Prop 10"/>
          <w:spacing w:val="-11"/>
          <w:w w:val="110"/>
          <w:sz w:val="15"/>
        </w:rPr>
        <w:t> </w:t>
      </w:r>
      <w:r>
        <w:rPr>
          <w:rFonts w:ascii="FreeFarsi"/>
          <w:i/>
          <w:w w:val="110"/>
          <w:sz w:val="15"/>
        </w:rPr>
        <w:t>x</w:t>
      </w:r>
      <w:r>
        <w:rPr>
          <w:rFonts w:ascii="FreeFarsi"/>
          <w:i/>
          <w:spacing w:val="14"/>
          <w:w w:val="110"/>
          <w:sz w:val="15"/>
        </w:rPr>
        <w:t> </w:t>
      </w:r>
      <w:r>
        <w:rPr>
          <w:rFonts w:ascii="LM Mono Prop 10"/>
          <w:w w:val="110"/>
          <w:sz w:val="15"/>
        </w:rPr>
        <w:t>=</w:t>
      </w:r>
      <w:r>
        <w:rPr>
          <w:rFonts w:ascii="LM Mono Prop 10"/>
          <w:spacing w:val="-3"/>
          <w:w w:val="110"/>
          <w:sz w:val="15"/>
        </w:rPr>
        <w:t> </w:t>
      </w:r>
      <w:r>
        <w:rPr>
          <w:rFonts w:ascii="FreeFarsi"/>
          <w:i/>
          <w:w w:val="110"/>
          <w:sz w:val="15"/>
        </w:rPr>
        <w:t>createGroup</w:t>
      </w:r>
      <w:r>
        <w:rPr>
          <w:rFonts w:ascii="LM Mono Prop 10"/>
          <w:w w:val="110"/>
          <w:sz w:val="15"/>
        </w:rPr>
        <w:t>()</w:t>
      </w:r>
      <w:r>
        <w:rPr>
          <w:rFonts w:ascii="LM Mono Prop 10"/>
          <w:spacing w:val="-4"/>
          <w:w w:val="110"/>
          <w:sz w:val="15"/>
        </w:rPr>
        <w:t> </w:t>
      </w:r>
      <w:r>
        <w:rPr>
          <w:rFonts w:ascii="DejaVu Sans Condensed"/>
          <w:i/>
          <w:w w:val="110"/>
          <w:sz w:val="15"/>
        </w:rPr>
        <w:t>|</w:t>
      </w:r>
      <w:r>
        <w:rPr>
          <w:rFonts w:ascii="DejaVu Sans Condensed"/>
          <w:i/>
          <w:spacing w:val="7"/>
          <w:w w:val="110"/>
          <w:sz w:val="15"/>
        </w:rPr>
        <w:t> </w:t>
      </w:r>
      <w:r>
        <w:rPr>
          <w:rFonts w:ascii="FreeFarsi"/>
          <w:i/>
          <w:w w:val="110"/>
          <w:sz w:val="15"/>
        </w:rPr>
        <w:t>joinGroup</w:t>
      </w:r>
      <w:r>
        <w:rPr>
          <w:rFonts w:ascii="LM Mono Prop 10"/>
          <w:w w:val="110"/>
          <w:sz w:val="15"/>
        </w:rPr>
        <w:t>(</w:t>
      </w:r>
      <w:r>
        <w:rPr>
          <w:rFonts w:ascii="FreeFarsi"/>
          <w:i/>
          <w:w w:val="110"/>
          <w:sz w:val="15"/>
        </w:rPr>
        <w:t>g</w:t>
      </w:r>
      <w:r>
        <w:rPr>
          <w:rFonts w:ascii="LM Mono Prop 10"/>
          <w:w w:val="110"/>
          <w:sz w:val="15"/>
        </w:rPr>
        <w:t>)</w:t>
      </w:r>
      <w:r>
        <w:rPr>
          <w:rFonts w:ascii="LM Mono Prop 10"/>
          <w:spacing w:val="-4"/>
          <w:w w:val="110"/>
          <w:sz w:val="15"/>
        </w:rPr>
        <w:t> </w:t>
      </w:r>
      <w:r>
        <w:rPr>
          <w:rFonts w:ascii="DejaVu Sans Condensed"/>
          <w:i/>
          <w:w w:val="110"/>
          <w:sz w:val="15"/>
        </w:rPr>
        <w:t>|</w:t>
      </w:r>
      <w:r>
        <w:rPr>
          <w:rFonts w:ascii="DejaVu Sans Condensed"/>
          <w:i/>
          <w:spacing w:val="7"/>
          <w:w w:val="110"/>
          <w:sz w:val="15"/>
        </w:rPr>
        <w:t> </w:t>
      </w:r>
      <w:r>
        <w:rPr>
          <w:rFonts w:ascii="FreeFarsi"/>
          <w:i/>
          <w:spacing w:val="-2"/>
          <w:w w:val="110"/>
          <w:sz w:val="15"/>
        </w:rPr>
        <w:t>leaveGroup</w:t>
      </w:r>
      <w:r>
        <w:rPr>
          <w:rFonts w:ascii="LM Mono Prop 10"/>
          <w:spacing w:val="-2"/>
          <w:w w:val="110"/>
          <w:sz w:val="15"/>
        </w:rPr>
        <w:t>(</w:t>
      </w:r>
      <w:r>
        <w:rPr>
          <w:rFonts w:ascii="FreeFarsi"/>
          <w:i/>
          <w:spacing w:val="-2"/>
          <w:w w:val="110"/>
          <w:sz w:val="15"/>
        </w:rPr>
        <w:t>g</w:t>
      </w:r>
      <w:r>
        <w:rPr>
          <w:rFonts w:ascii="LM Mono Prop 10"/>
          <w:spacing w:val="-2"/>
          <w:w w:val="110"/>
          <w:sz w:val="15"/>
        </w:rPr>
        <w:t>)</w:t>
      </w:r>
    </w:p>
    <w:p>
      <w:pPr>
        <w:spacing w:before="113"/>
        <w:ind w:left="942" w:right="0" w:firstLine="0"/>
        <w:jc w:val="left"/>
        <w:rPr>
          <w:rFonts w:ascii="LM Mono Prop 10"/>
          <w:sz w:val="15"/>
        </w:rPr>
      </w:pPr>
      <w:r>
        <w:rPr>
          <w:rFonts w:ascii="DejaVu Sans Condensed"/>
          <w:i/>
          <w:w w:val="115"/>
          <w:sz w:val="15"/>
        </w:rPr>
        <w:t>|</w:t>
      </w:r>
      <w:r>
        <w:rPr>
          <w:rFonts w:ascii="DejaVu Sans Condensed"/>
          <w:i/>
          <w:spacing w:val="-3"/>
          <w:w w:val="115"/>
          <w:sz w:val="15"/>
        </w:rPr>
        <w:t> </w:t>
      </w:r>
      <w:r>
        <w:rPr>
          <w:rFonts w:ascii="FreeFarsi"/>
          <w:i/>
          <w:w w:val="115"/>
          <w:sz w:val="15"/>
        </w:rPr>
        <w:t>x</w:t>
      </w:r>
      <w:r>
        <w:rPr>
          <w:rFonts w:ascii="FreeFarsi"/>
          <w:i/>
          <w:spacing w:val="5"/>
          <w:w w:val="115"/>
          <w:sz w:val="15"/>
        </w:rPr>
        <w:t> </w:t>
      </w:r>
      <w:r>
        <w:rPr>
          <w:rFonts w:ascii="LM Mono Prop 10"/>
          <w:w w:val="115"/>
          <w:sz w:val="15"/>
        </w:rPr>
        <w:t>=</w:t>
      </w:r>
      <w:r>
        <w:rPr>
          <w:rFonts w:ascii="LM Mono Prop 10"/>
          <w:spacing w:val="-13"/>
          <w:w w:val="115"/>
          <w:sz w:val="15"/>
        </w:rPr>
        <w:t> </w:t>
      </w:r>
      <w:r>
        <w:rPr>
          <w:rFonts w:ascii="FreeFarsi"/>
          <w:i/>
          <w:w w:val="115"/>
          <w:sz w:val="15"/>
        </w:rPr>
        <w:t>publish</w:t>
      </w:r>
      <w:r>
        <w:rPr>
          <w:rFonts w:ascii="LM Mono Prop 10"/>
          <w:w w:val="115"/>
          <w:sz w:val="15"/>
        </w:rPr>
        <w:t>(</w:t>
      </w:r>
      <w:r>
        <w:rPr>
          <w:rFonts w:ascii="FreeFarsi"/>
          <w:i/>
          <w:w w:val="115"/>
          <w:sz w:val="15"/>
        </w:rPr>
        <w:t>g,</w:t>
      </w:r>
      <w:r>
        <w:rPr>
          <w:rFonts w:ascii="FreeFarsi"/>
          <w:i/>
          <w:spacing w:val="-15"/>
          <w:w w:val="115"/>
          <w:sz w:val="15"/>
        </w:rPr>
        <w:t> </w:t>
      </w:r>
      <w:r>
        <w:rPr>
          <w:rFonts w:ascii="FreeFarsi"/>
          <w:i/>
          <w:w w:val="115"/>
          <w:sz w:val="15"/>
        </w:rPr>
        <w:t>cs</w:t>
      </w:r>
      <w:r>
        <w:rPr>
          <w:rFonts w:ascii="LM Mono Prop 10"/>
          <w:w w:val="115"/>
          <w:sz w:val="15"/>
        </w:rPr>
        <w:t>)</w:t>
      </w:r>
      <w:r>
        <w:rPr>
          <w:rFonts w:ascii="LM Mono Prop 10"/>
          <w:spacing w:val="-13"/>
          <w:w w:val="115"/>
          <w:sz w:val="15"/>
        </w:rPr>
        <w:t> </w:t>
      </w:r>
      <w:r>
        <w:rPr>
          <w:rFonts w:ascii="DejaVu Sans Condensed"/>
          <w:i/>
          <w:w w:val="115"/>
          <w:sz w:val="15"/>
        </w:rPr>
        <w:t>|</w:t>
      </w:r>
      <w:r>
        <w:rPr>
          <w:rFonts w:ascii="DejaVu Sans Condensed"/>
          <w:i/>
          <w:spacing w:val="-3"/>
          <w:w w:val="115"/>
          <w:sz w:val="15"/>
        </w:rPr>
        <w:t> </w:t>
      </w:r>
      <w:r>
        <w:rPr>
          <w:rFonts w:ascii="FreeFarsi"/>
          <w:i/>
          <w:w w:val="115"/>
          <w:sz w:val="15"/>
        </w:rPr>
        <w:t>unpublish</w:t>
      </w:r>
      <w:r>
        <w:rPr>
          <w:rFonts w:ascii="LM Mono Prop 10"/>
          <w:w w:val="115"/>
          <w:sz w:val="15"/>
        </w:rPr>
        <w:t>(</w:t>
      </w:r>
      <w:r>
        <w:rPr>
          <w:rFonts w:ascii="FreeFarsi"/>
          <w:i/>
          <w:w w:val="115"/>
          <w:sz w:val="15"/>
        </w:rPr>
        <w:t>g,</w:t>
      </w:r>
      <w:r>
        <w:rPr>
          <w:rFonts w:ascii="FreeFarsi"/>
          <w:i/>
          <w:spacing w:val="-14"/>
          <w:w w:val="115"/>
          <w:sz w:val="15"/>
        </w:rPr>
        <w:t> </w:t>
      </w:r>
      <w:r>
        <w:rPr>
          <w:rFonts w:ascii="FreeFarsi"/>
          <w:i/>
          <w:w w:val="115"/>
          <w:sz w:val="15"/>
        </w:rPr>
        <w:t>cs</w:t>
      </w:r>
      <w:r>
        <w:rPr>
          <w:rFonts w:ascii="LM Mono Prop 10"/>
          <w:w w:val="115"/>
          <w:sz w:val="15"/>
        </w:rPr>
        <w:t>)</w:t>
      </w:r>
      <w:r>
        <w:rPr>
          <w:rFonts w:ascii="LM Mono Prop 10"/>
          <w:spacing w:val="-13"/>
          <w:w w:val="115"/>
          <w:sz w:val="15"/>
        </w:rPr>
        <w:t> </w:t>
      </w:r>
      <w:r>
        <w:rPr>
          <w:rFonts w:ascii="DejaVu Sans Condensed"/>
          <w:i/>
          <w:w w:val="115"/>
          <w:sz w:val="15"/>
        </w:rPr>
        <w:t>|</w:t>
      </w:r>
      <w:r>
        <w:rPr>
          <w:rFonts w:ascii="DejaVu Sans Condensed"/>
          <w:i/>
          <w:spacing w:val="-3"/>
          <w:w w:val="115"/>
          <w:sz w:val="15"/>
        </w:rPr>
        <w:t> </w:t>
      </w:r>
      <w:r>
        <w:rPr>
          <w:rFonts w:ascii="FreeFarsi"/>
          <w:i/>
          <w:w w:val="115"/>
          <w:sz w:val="15"/>
        </w:rPr>
        <w:t>x</w:t>
      </w:r>
      <w:r>
        <w:rPr>
          <w:rFonts w:ascii="FreeFarsi"/>
          <w:i/>
          <w:spacing w:val="5"/>
          <w:w w:val="115"/>
          <w:sz w:val="15"/>
        </w:rPr>
        <w:t> </w:t>
      </w:r>
      <w:r>
        <w:rPr>
          <w:rFonts w:ascii="LM Mono Prop 10"/>
          <w:w w:val="115"/>
          <w:sz w:val="15"/>
        </w:rPr>
        <w:t>=</w:t>
      </w:r>
      <w:r>
        <w:rPr>
          <w:rFonts w:ascii="LM Mono Prop 10"/>
          <w:spacing w:val="-13"/>
          <w:w w:val="115"/>
          <w:sz w:val="15"/>
        </w:rPr>
        <w:t> </w:t>
      </w:r>
      <w:r>
        <w:rPr>
          <w:rFonts w:ascii="FreeFarsi"/>
          <w:i/>
          <w:w w:val="115"/>
          <w:sz w:val="15"/>
        </w:rPr>
        <w:t>getServices</w:t>
      </w:r>
      <w:r>
        <w:rPr>
          <w:rFonts w:ascii="LM Mono Prop 10"/>
          <w:w w:val="115"/>
          <w:sz w:val="15"/>
        </w:rPr>
        <w:t>(</w:t>
      </w:r>
      <w:r>
        <w:rPr>
          <w:rFonts w:ascii="FreeFarsi"/>
          <w:i/>
          <w:w w:val="115"/>
          <w:sz w:val="15"/>
        </w:rPr>
        <w:t>m,</w:t>
      </w:r>
      <w:r>
        <w:rPr>
          <w:rFonts w:ascii="FreeFarsi"/>
          <w:i/>
          <w:spacing w:val="-14"/>
          <w:w w:val="115"/>
          <w:sz w:val="15"/>
        </w:rPr>
        <w:t> </w:t>
      </w:r>
      <w:r>
        <w:rPr>
          <w:rFonts w:ascii="FreeFarsi"/>
          <w:i/>
          <w:spacing w:val="-5"/>
          <w:w w:val="115"/>
          <w:sz w:val="15"/>
        </w:rPr>
        <w:t>cs</w:t>
      </w:r>
      <w:r>
        <w:rPr>
          <w:rFonts w:ascii="LM Mono Prop 10"/>
          <w:spacing w:val="-5"/>
          <w:w w:val="115"/>
          <w:sz w:val="15"/>
        </w:rPr>
        <w:t>)</w:t>
      </w:r>
    </w:p>
    <w:p>
      <w:pPr>
        <w:spacing w:before="113"/>
        <w:ind w:left="941"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1"/>
          <w:w w:val="110"/>
          <w:sz w:val="15"/>
          <w:szCs w:val="15"/>
        </w:rPr>
        <w:t> </w:t>
      </w:r>
      <w:r>
        <w:rPr>
          <w:rFonts w:ascii="FreeFarsi" w:hAnsi="FreeFarsi" w:cs="FreeFarsi" w:eastAsia="FreeFarsi"/>
          <w:i/>
          <w:iCs/>
          <w:spacing w:val="15"/>
          <w:w w:val="110"/>
          <w:sz w:val="15"/>
          <w:szCs w:val="15"/>
        </w:rPr>
        <w:t>x</w:t>
      </w:r>
      <w:r>
        <w:rPr>
          <w:rFonts w:ascii="LM Mono Prop 10" w:hAnsi="LM Mono Prop 10" w:cs="LM Mono Prop 10" w:eastAsia="LM Mono Prop 10"/>
          <w:spacing w:val="15"/>
          <w:w w:val="110"/>
          <w:sz w:val="15"/>
          <w:szCs w:val="15"/>
        </w:rPr>
        <w:t>?=</w:t>
      </w:r>
      <w:r>
        <w:rPr>
          <w:rFonts w:ascii="LM Mono Prop 10" w:hAnsi="LM Mono Prop 10" w:cs="LM Mono Prop 10" w:eastAsia="LM Mono Prop 10"/>
          <w:spacing w:val="2"/>
          <w:w w:val="110"/>
          <w:sz w:val="15"/>
          <w:szCs w:val="15"/>
        </w:rPr>
        <w:t> </w:t>
      </w:r>
      <w:r>
        <w:rPr>
          <w:rFonts w:ascii="FreeFarsi" w:hAnsi="FreeFarsi" w:cs="FreeFarsi" w:eastAsia="FreeFarsi"/>
          <w:i/>
          <w:iCs/>
          <w:w w:val="110"/>
          <w:sz w:val="15"/>
          <w:szCs w:val="15"/>
        </w:rPr>
        <w:t>invoke</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m,</w:t>
      </w:r>
      <w:r>
        <w:rPr>
          <w:rFonts w:ascii="FreeFarsi" w:hAnsi="FreeFarsi" w:cs="FreeFarsi" w:eastAsia="FreeFarsi"/>
          <w:i/>
          <w:iCs/>
          <w:spacing w:val="-5"/>
          <w:w w:val="110"/>
          <w:sz w:val="15"/>
          <w:szCs w:val="15"/>
        </w:rPr>
        <w:t> </w:t>
      </w:r>
      <w:r>
        <w:rPr>
          <w:rFonts w:ascii="FreeFarsi" w:hAnsi="FreeFarsi" w:cs="FreeFarsi" w:eastAsia="FreeFarsi"/>
          <w:i/>
          <w:iCs/>
          <w:w w:val="110"/>
          <w:sz w:val="15"/>
          <w:szCs w:val="15"/>
        </w:rPr>
        <w:t>op,</w:t>
      </w:r>
      <w:r>
        <w:rPr>
          <w:rFonts w:ascii="FreeFarsi" w:hAnsi="FreeFarsi" w:cs="FreeFarsi" w:eastAsia="FreeFarsi"/>
          <w:i/>
          <w:iCs/>
          <w:spacing w:val="-5"/>
          <w:w w:val="110"/>
          <w:sz w:val="15"/>
          <w:szCs w:val="15"/>
        </w:rPr>
        <w:t> </w:t>
      </w:r>
      <w:r>
        <w:rPr>
          <w:rFonts w:ascii="FreeFarsi" w:hAnsi="FreeFarsi" w:cs="FreeFarsi" w:eastAsia="FreeFarsi"/>
          <w:i/>
          <w:iCs/>
          <w:w w:val="110"/>
          <w:sz w:val="15"/>
          <w:szCs w:val="15"/>
        </w:rPr>
        <w:t>in</w:t>
      </w:r>
      <w:r>
        <w:rPr>
          <w:rFonts w:ascii="LM Mono Prop 10" w:hAnsi="LM Mono Prop 10" w:cs="LM Mono Prop 10" w:eastAsia="LM Mono Prop 10"/>
          <w:w w:val="110"/>
          <w:sz w:val="15"/>
          <w:szCs w:val="15"/>
        </w:rPr>
        <w:t>)</w:t>
      </w:r>
      <w:r>
        <w:rPr>
          <w:rFonts w:ascii="LM Mono Prop 10" w:hAnsi="LM Mono Prop 10" w:cs="LM Mono Prop 10" w:eastAsia="LM Mono Prop 10"/>
          <w:spacing w:val="2"/>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1"/>
          <w:w w:val="110"/>
          <w:sz w:val="15"/>
          <w:szCs w:val="15"/>
        </w:rPr>
        <w:t> </w:t>
      </w:r>
      <w:r>
        <w:rPr>
          <w:rFonts w:ascii="FreeFarsi" w:hAnsi="FreeFarsi" w:cs="FreeFarsi" w:eastAsia="FreeFarsi"/>
          <w:i/>
          <w:iCs/>
          <w:w w:val="110"/>
          <w:sz w:val="15"/>
          <w:szCs w:val="15"/>
        </w:rPr>
        <w:t>event</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m</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w:t>
      </w:r>
      <w:r>
        <w:rPr>
          <w:rFonts w:ascii="FreeFarsi" w:hAnsi="FreeFarsi" w:cs="FreeFarsi" w:eastAsia="FreeFarsi"/>
          <w:i/>
          <w:iCs/>
          <w:spacing w:val="-5"/>
          <w:w w:val="110"/>
          <w:sz w:val="15"/>
          <w:szCs w:val="15"/>
        </w:rPr>
        <w:t> </w:t>
      </w:r>
      <w:r>
        <w:rPr>
          <w:rFonts w:ascii="FreeFarsi" w:hAnsi="FreeFarsi" w:cs="FreeFarsi" w:eastAsia="FreeFarsi"/>
          <w:i/>
          <w:iCs/>
          <w:w w:val="110"/>
          <w:sz w:val="15"/>
          <w:szCs w:val="15"/>
        </w:rPr>
        <w:t>op,</w:t>
      </w:r>
      <w:r>
        <w:rPr>
          <w:rFonts w:ascii="FreeFarsi" w:hAnsi="FreeFarsi" w:cs="FreeFarsi" w:eastAsia="FreeFarsi"/>
          <w:i/>
          <w:iCs/>
          <w:spacing w:val="-5"/>
          <w:w w:val="110"/>
          <w:sz w:val="15"/>
          <w:szCs w:val="15"/>
        </w:rPr>
        <w:t> </w:t>
      </w:r>
      <w:r>
        <w:rPr>
          <w:rFonts w:ascii="FreeFarsi" w:hAnsi="FreeFarsi" w:cs="FreeFarsi" w:eastAsia="FreeFarsi"/>
          <w:i/>
          <w:iCs/>
          <w:w w:val="110"/>
          <w:sz w:val="15"/>
          <w:szCs w:val="15"/>
        </w:rPr>
        <w:t>in</w:t>
      </w:r>
      <w:r>
        <w:rPr>
          <w:rFonts w:ascii="LM Mono Prop 10" w:hAnsi="LM Mono Prop 10" w:cs="LM Mono Prop 10" w:eastAsia="LM Mono Prop 10"/>
          <w:w w:val="110"/>
          <w:sz w:val="15"/>
          <w:szCs w:val="15"/>
        </w:rPr>
        <w:t>)</w:t>
      </w:r>
      <w:r>
        <w:rPr>
          <w:rFonts w:ascii="LM Mono Prop 10" w:hAnsi="LM Mono Prop 10" w:cs="LM Mono Prop 10" w:eastAsia="LM Mono Prop 10"/>
          <w:spacing w:val="2"/>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1"/>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x,</w:t>
      </w:r>
      <w:r>
        <w:rPr>
          <w:rFonts w:ascii="FreeFarsi" w:hAnsi="FreeFarsi" w:cs="FreeFarsi" w:eastAsia="FreeFarsi"/>
          <w:i/>
          <w:iCs/>
          <w:spacing w:val="-5"/>
          <w:w w:val="110"/>
          <w:sz w:val="15"/>
          <w:szCs w:val="15"/>
        </w:rPr>
        <w:t> </w:t>
      </w:r>
      <w:r>
        <w:rPr>
          <w:rFonts w:ascii="FreeFarsi" w:hAnsi="FreeFarsi" w:cs="FreeFarsi" w:eastAsia="FreeFarsi"/>
          <w:i/>
          <w:iCs/>
          <w:w w:val="110"/>
          <w:sz w:val="15"/>
          <w:szCs w:val="15"/>
        </w:rPr>
        <w:t>y</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2"/>
          <w:w w:val="110"/>
          <w:sz w:val="15"/>
          <w:szCs w:val="15"/>
        </w:rPr>
        <w:t> </w:t>
      </w:r>
      <w:r>
        <w:rPr>
          <w:rFonts w:ascii="FreeFarsi" w:hAnsi="FreeFarsi" w:cs="FreeFarsi" w:eastAsia="FreeFarsi"/>
          <w:i/>
          <w:iCs/>
          <w:w w:val="110"/>
          <w:sz w:val="15"/>
          <w:szCs w:val="15"/>
        </w:rPr>
        <w:t>receive</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op</w:t>
      </w:r>
      <w:r>
        <w:rPr>
          <w:rFonts w:ascii="LM Mono Prop 10" w:hAnsi="LM Mono Prop 10" w:cs="LM Mono Prop 10" w:eastAsia="LM Mono Prop 10"/>
          <w:w w:val="110"/>
          <w:sz w:val="15"/>
          <w:szCs w:val="15"/>
        </w:rPr>
        <w:t>)</w:t>
      </w:r>
      <w:r>
        <w:rPr>
          <w:rFonts w:ascii="LM Mono Prop 10" w:hAnsi="LM Mono Prop 10" w:cs="LM Mono Prop 10" w:eastAsia="LM Mono Prop 10"/>
          <w:spacing w:val="2"/>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1"/>
          <w:w w:val="110"/>
          <w:sz w:val="15"/>
          <w:szCs w:val="15"/>
        </w:rPr>
        <w:t> </w:t>
      </w:r>
      <w:r>
        <w:rPr>
          <w:rFonts w:ascii="FreeFarsi" w:hAnsi="FreeFarsi" w:cs="FreeFarsi" w:eastAsia="FreeFarsi"/>
          <w:i/>
          <w:iCs/>
          <w:w w:val="110"/>
          <w:sz w:val="15"/>
          <w:szCs w:val="15"/>
        </w:rPr>
        <w:t>reply</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m,</w:t>
      </w:r>
      <w:r>
        <w:rPr>
          <w:rFonts w:ascii="FreeFarsi" w:hAnsi="FreeFarsi" w:cs="FreeFarsi" w:eastAsia="FreeFarsi"/>
          <w:i/>
          <w:iCs/>
          <w:spacing w:val="-5"/>
          <w:w w:val="110"/>
          <w:sz w:val="15"/>
          <w:szCs w:val="15"/>
        </w:rPr>
        <w:t> </w:t>
      </w:r>
      <w:r>
        <w:rPr>
          <w:rFonts w:ascii="FreeFarsi" w:hAnsi="FreeFarsi" w:cs="FreeFarsi" w:eastAsia="FreeFarsi"/>
          <w:i/>
          <w:iCs/>
          <w:w w:val="110"/>
          <w:sz w:val="15"/>
          <w:szCs w:val="15"/>
        </w:rPr>
        <w:t>op,</w:t>
      </w:r>
      <w:r>
        <w:rPr>
          <w:rFonts w:ascii="FreeFarsi" w:hAnsi="FreeFarsi" w:cs="FreeFarsi" w:eastAsia="FreeFarsi"/>
          <w:i/>
          <w:iCs/>
          <w:spacing w:val="-5"/>
          <w:w w:val="110"/>
          <w:sz w:val="15"/>
          <w:szCs w:val="15"/>
        </w:rPr>
        <w:t> </w:t>
      </w:r>
      <w:r>
        <w:rPr>
          <w:rFonts w:ascii="FreeFarsi" w:hAnsi="FreeFarsi" w:cs="FreeFarsi" w:eastAsia="FreeFarsi"/>
          <w:i/>
          <w:iCs/>
          <w:spacing w:val="-4"/>
          <w:w w:val="110"/>
          <w:sz w:val="15"/>
          <w:szCs w:val="15"/>
        </w:rPr>
        <w:t>out</w:t>
      </w:r>
      <w:r>
        <w:rPr>
          <w:rFonts w:ascii="LM Mono Prop 10" w:hAnsi="LM Mono Prop 10" w:cs="LM Mono Prop 10" w:eastAsia="LM Mono Prop 10"/>
          <w:spacing w:val="-4"/>
          <w:w w:val="110"/>
          <w:sz w:val="15"/>
          <w:szCs w:val="15"/>
        </w:rPr>
        <w:t>)</w:t>
      </w:r>
    </w:p>
    <w:p>
      <w:pPr>
        <w:spacing w:before="113"/>
        <w:ind w:left="941" w:right="0" w:firstLine="0"/>
        <w:jc w:val="left"/>
        <w:rPr>
          <w:rFonts w:ascii="LM Mono Prop 10"/>
          <w:sz w:val="15"/>
        </w:rPr>
      </w:pPr>
      <w:r>
        <w:rPr>
          <w:rFonts w:ascii="DejaVu Sans Condensed"/>
          <w:i/>
          <w:w w:val="110"/>
          <w:sz w:val="15"/>
        </w:rPr>
        <w:t>|</w:t>
      </w:r>
      <w:r>
        <w:rPr>
          <w:rFonts w:ascii="DejaVu Sans Condensed"/>
          <w:i/>
          <w:spacing w:val="28"/>
          <w:w w:val="110"/>
          <w:sz w:val="15"/>
        </w:rPr>
        <w:t> </w:t>
      </w:r>
      <w:r>
        <w:rPr>
          <w:rFonts w:ascii="FreeFarsi"/>
          <w:i/>
          <w:w w:val="110"/>
          <w:sz w:val="15"/>
        </w:rPr>
        <w:t>subscribe</w:t>
      </w:r>
      <w:r>
        <w:rPr>
          <w:rFonts w:ascii="LM Mono Prop 10"/>
          <w:w w:val="110"/>
          <w:sz w:val="15"/>
        </w:rPr>
        <w:t>(</w:t>
      </w:r>
      <w:r>
        <w:rPr>
          <w:rFonts w:ascii="FreeFarsi"/>
          <w:i/>
          <w:w w:val="110"/>
          <w:sz w:val="15"/>
        </w:rPr>
        <w:t>m,</w:t>
      </w:r>
      <w:r>
        <w:rPr>
          <w:rFonts w:ascii="FreeFarsi"/>
          <w:i/>
          <w:spacing w:val="4"/>
          <w:w w:val="110"/>
          <w:sz w:val="15"/>
        </w:rPr>
        <w:t> </w:t>
      </w:r>
      <w:r>
        <w:rPr>
          <w:rFonts w:ascii="FreeFarsi"/>
          <w:i/>
          <w:w w:val="110"/>
          <w:sz w:val="15"/>
        </w:rPr>
        <w:t>op</w:t>
      </w:r>
      <w:r>
        <w:rPr>
          <w:rFonts w:ascii="LM Mono Prop 10"/>
          <w:w w:val="110"/>
          <w:sz w:val="15"/>
        </w:rPr>
        <w:t>)</w:t>
      </w:r>
      <w:r>
        <w:rPr>
          <w:rFonts w:ascii="LM Mono Prop 10"/>
          <w:spacing w:val="19"/>
          <w:w w:val="110"/>
          <w:sz w:val="15"/>
        </w:rPr>
        <w:t> </w:t>
      </w:r>
      <w:r>
        <w:rPr>
          <w:rFonts w:ascii="DejaVu Sans Condensed"/>
          <w:i/>
          <w:w w:val="110"/>
          <w:sz w:val="15"/>
        </w:rPr>
        <w:t>|</w:t>
      </w:r>
      <w:r>
        <w:rPr>
          <w:rFonts w:ascii="DejaVu Sans Condensed"/>
          <w:i/>
          <w:spacing w:val="29"/>
          <w:w w:val="110"/>
          <w:sz w:val="15"/>
        </w:rPr>
        <w:t> </w:t>
      </w:r>
      <w:r>
        <w:rPr>
          <w:rFonts w:ascii="FreeFarsi"/>
          <w:i/>
          <w:w w:val="110"/>
          <w:sz w:val="15"/>
        </w:rPr>
        <w:t>unsubscribe</w:t>
      </w:r>
      <w:r>
        <w:rPr>
          <w:rFonts w:ascii="LM Mono Prop 10"/>
          <w:w w:val="110"/>
          <w:sz w:val="15"/>
        </w:rPr>
        <w:t>(</w:t>
      </w:r>
      <w:r>
        <w:rPr>
          <w:rFonts w:ascii="FreeFarsi"/>
          <w:i/>
          <w:w w:val="110"/>
          <w:sz w:val="15"/>
        </w:rPr>
        <w:t>m,</w:t>
      </w:r>
      <w:r>
        <w:rPr>
          <w:rFonts w:ascii="FreeFarsi"/>
          <w:i/>
          <w:spacing w:val="4"/>
          <w:w w:val="110"/>
          <w:sz w:val="15"/>
        </w:rPr>
        <w:t> </w:t>
      </w:r>
      <w:r>
        <w:rPr>
          <w:rFonts w:ascii="FreeFarsi"/>
          <w:i/>
          <w:spacing w:val="-5"/>
          <w:w w:val="110"/>
          <w:sz w:val="15"/>
        </w:rPr>
        <w:t>op</w:t>
      </w:r>
      <w:r>
        <w:rPr>
          <w:rFonts w:ascii="LM Mono Prop 10"/>
          <w:spacing w:val="-5"/>
          <w:w w:val="110"/>
          <w:sz w:val="15"/>
        </w:rPr>
        <w:t>)</w:t>
      </w:r>
    </w:p>
    <w:p>
      <w:pPr>
        <w:spacing w:after="0"/>
        <w:jc w:val="left"/>
        <w:rPr>
          <w:rFonts w:ascii="LM Mono Prop 10"/>
          <w:sz w:val="15"/>
        </w:rPr>
        <w:sectPr>
          <w:type w:val="continuous"/>
          <w:pgSz w:w="9360" w:h="13610"/>
          <w:pgMar w:header="860" w:footer="0" w:top="900" w:bottom="280" w:left="680" w:right="620"/>
        </w:sectPr>
      </w:pPr>
    </w:p>
    <w:p>
      <w:pPr>
        <w:spacing w:line="216" w:lineRule="auto" w:before="131"/>
        <w:ind w:left="108" w:right="280" w:firstLine="0"/>
        <w:jc w:val="both"/>
        <w:rPr>
          <w:sz w:val="21"/>
        </w:rPr>
      </w:pPr>
      <w:r>
        <w:rPr>
          <w:sz w:val="21"/>
        </w:rPr>
        <w:t>where</w:t>
      </w:r>
      <w:r>
        <w:rPr>
          <w:spacing w:val="21"/>
          <w:sz w:val="21"/>
        </w:rPr>
        <w:t> </w:t>
      </w:r>
      <w:r>
        <w:rPr>
          <w:rFonts w:ascii="LM Roman 10"/>
          <w:i/>
          <w:sz w:val="21"/>
        </w:rPr>
        <w:t>g</w:t>
      </w:r>
      <w:r>
        <w:rPr>
          <w:rFonts w:ascii="LM Roman 10"/>
          <w:i/>
          <w:spacing w:val="-1"/>
          <w:sz w:val="21"/>
        </w:rPr>
        <w:t> </w:t>
      </w:r>
      <w:r>
        <w:rPr>
          <w:sz w:val="21"/>
        </w:rPr>
        <w:t>stands</w:t>
      </w:r>
      <w:r>
        <w:rPr>
          <w:spacing w:val="21"/>
          <w:sz w:val="21"/>
        </w:rPr>
        <w:t> </w:t>
      </w:r>
      <w:r>
        <w:rPr>
          <w:sz w:val="21"/>
        </w:rPr>
        <w:t>for</w:t>
      </w:r>
      <w:r>
        <w:rPr>
          <w:spacing w:val="21"/>
          <w:sz w:val="21"/>
        </w:rPr>
        <w:t> </w:t>
      </w:r>
      <w:r>
        <w:rPr>
          <w:rFonts w:ascii="LM Roman 10"/>
          <w:i/>
          <w:sz w:val="21"/>
        </w:rPr>
        <w:t>groupId</w:t>
      </w:r>
      <w:r>
        <w:rPr>
          <w:sz w:val="21"/>
        </w:rPr>
        <w:t>,</w:t>
      </w:r>
      <w:r>
        <w:rPr>
          <w:spacing w:val="24"/>
          <w:sz w:val="21"/>
        </w:rPr>
        <w:t> </w:t>
      </w:r>
      <w:r>
        <w:rPr>
          <w:rFonts w:ascii="LM Roman 10"/>
          <w:i/>
          <w:sz w:val="21"/>
        </w:rPr>
        <w:t>cs</w:t>
      </w:r>
      <w:r>
        <w:rPr>
          <w:rFonts w:ascii="LM Roman 10"/>
          <w:i/>
          <w:spacing w:val="-1"/>
          <w:sz w:val="21"/>
        </w:rPr>
        <w:t> </w:t>
      </w:r>
      <w:r>
        <w:rPr>
          <w:sz w:val="21"/>
        </w:rPr>
        <w:t>for</w:t>
      </w:r>
      <w:r>
        <w:rPr>
          <w:spacing w:val="21"/>
          <w:sz w:val="21"/>
        </w:rPr>
        <w:t> </w:t>
      </w:r>
      <w:r>
        <w:rPr>
          <w:rFonts w:ascii="LM Roman 10"/>
          <w:i/>
          <w:sz w:val="21"/>
        </w:rPr>
        <w:t>serviceContract</w:t>
      </w:r>
      <w:r>
        <w:rPr>
          <w:sz w:val="21"/>
        </w:rPr>
        <w:t>,</w:t>
      </w:r>
      <w:r>
        <w:rPr>
          <w:spacing w:val="24"/>
          <w:sz w:val="21"/>
        </w:rPr>
        <w:t> </w:t>
      </w:r>
      <w:r>
        <w:rPr>
          <w:rFonts w:ascii="LM Roman 10"/>
          <w:i/>
          <w:sz w:val="21"/>
        </w:rPr>
        <w:t>m</w:t>
      </w:r>
      <w:r>
        <w:rPr>
          <w:rFonts w:ascii="LM Roman 10"/>
          <w:i/>
          <w:spacing w:val="-1"/>
          <w:sz w:val="21"/>
        </w:rPr>
        <w:t> </w:t>
      </w:r>
      <w:r>
        <w:rPr>
          <w:sz w:val="21"/>
        </w:rPr>
        <w:t>for</w:t>
      </w:r>
      <w:r>
        <w:rPr>
          <w:spacing w:val="21"/>
          <w:sz w:val="21"/>
        </w:rPr>
        <w:t> </w:t>
      </w:r>
      <w:r>
        <w:rPr>
          <w:rFonts w:ascii="LM Roman 10"/>
          <w:i/>
          <w:sz w:val="21"/>
        </w:rPr>
        <w:t>MURL</w:t>
      </w:r>
      <w:r>
        <w:rPr>
          <w:sz w:val="21"/>
        </w:rPr>
        <w:t>,</w:t>
      </w:r>
      <w:r>
        <w:rPr>
          <w:spacing w:val="21"/>
          <w:sz w:val="21"/>
        </w:rPr>
        <w:t> </w:t>
      </w:r>
      <w:r>
        <w:rPr>
          <w:rFonts w:ascii="LM Roman 10"/>
          <w:i/>
          <w:sz w:val="21"/>
        </w:rPr>
        <w:t>op</w:t>
      </w:r>
      <w:r>
        <w:rPr>
          <w:rFonts w:ascii="LM Roman 10"/>
          <w:i/>
          <w:spacing w:val="-1"/>
          <w:sz w:val="21"/>
        </w:rPr>
        <w:t> </w:t>
      </w:r>
      <w:r>
        <w:rPr>
          <w:sz w:val="21"/>
        </w:rPr>
        <w:t>for</w:t>
      </w:r>
      <w:r>
        <w:rPr>
          <w:spacing w:val="21"/>
          <w:sz w:val="21"/>
        </w:rPr>
        <w:t> </w:t>
      </w:r>
      <w:r>
        <w:rPr>
          <w:rFonts w:ascii="LM Roman 10"/>
          <w:i/>
          <w:sz w:val="21"/>
        </w:rPr>
        <w:t>operation</w:t>
      </w:r>
      <w:r>
        <w:rPr>
          <w:sz w:val="21"/>
        </w:rPr>
        <w:t>, </w:t>
      </w:r>
      <w:r>
        <w:rPr>
          <w:rFonts w:ascii="LM Roman 10"/>
          <w:i/>
          <w:sz w:val="21"/>
        </w:rPr>
        <w:t>in </w:t>
      </w:r>
      <w:r>
        <w:rPr>
          <w:sz w:val="21"/>
        </w:rPr>
        <w:t>for </w:t>
      </w:r>
      <w:r>
        <w:rPr>
          <w:rFonts w:ascii="LM Roman 10"/>
          <w:i/>
          <w:sz w:val="21"/>
        </w:rPr>
        <w:t>input</w:t>
      </w:r>
      <w:r>
        <w:rPr>
          <w:sz w:val="21"/>
        </w:rPr>
        <w:t>, and </w:t>
      </w:r>
      <w:r>
        <w:rPr>
          <w:rFonts w:ascii="LM Roman 10"/>
          <w:i/>
          <w:sz w:val="21"/>
        </w:rPr>
        <w:t>out </w:t>
      </w:r>
      <w:r>
        <w:rPr>
          <w:sz w:val="21"/>
        </w:rPr>
        <w:t>for </w:t>
      </w:r>
      <w:r>
        <w:rPr>
          <w:rFonts w:ascii="LM Roman 10"/>
          <w:i/>
          <w:sz w:val="21"/>
        </w:rPr>
        <w:t>output</w:t>
      </w:r>
      <w:r>
        <w:rPr>
          <w:sz w:val="21"/>
        </w:rPr>
        <w:t>.</w:t>
      </w:r>
    </w:p>
    <w:p>
      <w:pPr>
        <w:pStyle w:val="BodyText"/>
        <w:spacing w:line="261" w:lineRule="auto" w:before="32"/>
        <w:ind w:left="108" w:right="282" w:firstLine="317"/>
        <w:jc w:val="right"/>
      </w:pPr>
      <w:r>
        <w:rPr/>
        <w:t>A</w:t>
      </w:r>
      <w:r>
        <w:rPr>
          <w:spacing w:val="37"/>
        </w:rPr>
        <w:t> </w:t>
      </w:r>
      <w:r>
        <w:rPr/>
        <w:t>program</w:t>
      </w:r>
      <w:r>
        <w:rPr>
          <w:spacing w:val="37"/>
        </w:rPr>
        <w:t> </w:t>
      </w:r>
      <w:r>
        <w:rPr>
          <w:rFonts w:ascii="Georgia"/>
          <w:i/>
        </w:rPr>
        <w:t>P</w:t>
      </w:r>
      <w:r>
        <w:rPr>
          <w:rFonts w:ascii="Georgia"/>
          <w:i/>
          <w:spacing w:val="68"/>
        </w:rPr>
        <w:t> </w:t>
      </w:r>
      <w:r>
        <w:rPr/>
        <w:t>may</w:t>
      </w:r>
      <w:r>
        <w:rPr>
          <w:spacing w:val="37"/>
        </w:rPr>
        <w:t> </w:t>
      </w:r>
      <w:r>
        <w:rPr/>
        <w:t>be</w:t>
      </w:r>
      <w:r>
        <w:rPr>
          <w:spacing w:val="37"/>
        </w:rPr>
        <w:t> </w:t>
      </w:r>
      <w:r>
        <w:rPr/>
        <w:t>either</w:t>
      </w:r>
      <w:r>
        <w:rPr>
          <w:spacing w:val="37"/>
        </w:rPr>
        <w:t> </w:t>
      </w:r>
      <w:r>
        <w:rPr/>
        <w:t>a</w:t>
      </w:r>
      <w:r>
        <w:rPr>
          <w:spacing w:val="37"/>
        </w:rPr>
        <w:t> </w:t>
      </w:r>
      <w:r>
        <w:rPr/>
        <w:t>labelled</w:t>
      </w:r>
      <w:r>
        <w:rPr>
          <w:spacing w:val="37"/>
        </w:rPr>
        <w:t> </w:t>
      </w:r>
      <w:r>
        <w:rPr/>
        <w:t>code</w:t>
      </w:r>
      <w:r>
        <w:rPr>
          <w:w w:val="165"/>
        </w:rPr>
        <w:t> (</w:t>
      </w:r>
      <w:r>
        <w:rPr>
          <w:rFonts w:ascii="Georgia"/>
          <w:i/>
          <w:w w:val="165"/>
        </w:rPr>
        <w:t>B</w:t>
      </w:r>
      <w:r>
        <w:rPr>
          <w:rFonts w:ascii="FreeFarsi"/>
          <w:i/>
          <w:w w:val="165"/>
          <w:vertAlign w:val="subscript"/>
        </w:rPr>
        <w:t>M</w:t>
      </w:r>
      <w:r>
        <w:rPr>
          <w:rFonts w:ascii="FreeFarsi"/>
          <w:i/>
          <w:spacing w:val="-59"/>
          <w:w w:val="165"/>
          <w:vertAlign w:val="baseline"/>
        </w:rPr>
        <w:t> </w:t>
      </w:r>
      <w:r>
        <w:rPr>
          <w:rFonts w:ascii="Georgia"/>
          <w:i/>
          <w:vertAlign w:val="baseline"/>
        </w:rPr>
        <w:t>URL</w:t>
      </w:r>
      <w:r>
        <w:rPr>
          <w:vertAlign w:val="baseline"/>
        </w:rPr>
        <w:t>),</w:t>
      </w:r>
      <w:r>
        <w:rPr>
          <w:spacing w:val="40"/>
          <w:vertAlign w:val="baseline"/>
        </w:rPr>
        <w:t> </w:t>
      </w:r>
      <w:r>
        <w:rPr>
          <w:vertAlign w:val="baseline"/>
        </w:rPr>
        <w:t>when</w:t>
      </w:r>
      <w:r>
        <w:rPr>
          <w:spacing w:val="37"/>
          <w:vertAlign w:val="baseline"/>
        </w:rPr>
        <w:t> </w:t>
      </w:r>
      <w:r>
        <w:rPr>
          <w:vertAlign w:val="baseline"/>
        </w:rPr>
        <w:t>the</w:t>
      </w:r>
      <w:r>
        <w:rPr>
          <w:spacing w:val="37"/>
          <w:vertAlign w:val="baseline"/>
        </w:rPr>
        <w:t> </w:t>
      </w:r>
      <w:r>
        <w:rPr>
          <w:vertAlign w:val="baseline"/>
        </w:rPr>
        <w:t>program</w:t>
      </w:r>
      <w:r>
        <w:rPr>
          <w:spacing w:val="37"/>
          <w:vertAlign w:val="baseline"/>
        </w:rPr>
        <w:t> </w:t>
      </w:r>
      <w:r>
        <w:rPr>
          <w:vertAlign w:val="baseline"/>
        </w:rPr>
        <w:t>is being</w:t>
      </w:r>
      <w:r>
        <w:rPr>
          <w:spacing w:val="40"/>
          <w:vertAlign w:val="baseline"/>
        </w:rPr>
        <w:t> </w:t>
      </w:r>
      <w:r>
        <w:rPr>
          <w:vertAlign w:val="baseline"/>
        </w:rPr>
        <w:t>executed</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peer</w:t>
      </w:r>
      <w:r>
        <w:rPr>
          <w:spacing w:val="40"/>
          <w:vertAlign w:val="baseline"/>
        </w:rPr>
        <w:t> </w:t>
      </w:r>
      <w:r>
        <w:rPr>
          <w:vertAlign w:val="baseline"/>
        </w:rPr>
        <w:t>already</w:t>
      </w:r>
      <w:r>
        <w:rPr>
          <w:spacing w:val="40"/>
          <w:vertAlign w:val="baseline"/>
        </w:rPr>
        <w:t> </w:t>
      </w:r>
      <w:r>
        <w:rPr>
          <w:vertAlign w:val="baseline"/>
        </w:rPr>
        <w:t>identified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middleware,</w:t>
      </w:r>
      <w:r>
        <w:rPr>
          <w:spacing w:val="40"/>
          <w:vertAlign w:val="baseline"/>
        </w:rPr>
        <w:t> </w:t>
      </w:r>
      <w:r>
        <w:rPr>
          <w:vertAlign w:val="baseline"/>
        </w:rPr>
        <w:t>or</w:t>
      </w:r>
      <w:r>
        <w:rPr>
          <w:spacing w:val="40"/>
          <w:vertAlign w:val="baseline"/>
        </w:rPr>
        <w:t> </w:t>
      </w:r>
      <w:r>
        <w:rPr>
          <w:vertAlign w:val="baseline"/>
        </w:rPr>
        <w:t>a</w:t>
      </w:r>
      <w:r>
        <w:rPr>
          <w:spacing w:val="40"/>
          <w:vertAlign w:val="baseline"/>
        </w:rPr>
        <w:t> </w:t>
      </w:r>
      <w:r>
        <w:rPr>
          <w:vertAlign w:val="baseline"/>
        </w:rPr>
        <w:t>non-labelled code (</w:t>
      </w:r>
      <w:r>
        <w:rPr>
          <w:rFonts w:ascii="Georgia"/>
          <w:i/>
          <w:vertAlign w:val="baseline"/>
        </w:rPr>
        <w:t>B</w:t>
      </w:r>
      <w:r>
        <w:rPr>
          <w:vertAlign w:val="baseline"/>
        </w:rPr>
        <w:t>), when the program is still waiting for being registered in the middleware.</w:t>
      </w:r>
      <w:r>
        <w:rPr>
          <w:spacing w:val="80"/>
          <w:vertAlign w:val="baseline"/>
        </w:rPr>
        <w:t> </w:t>
      </w:r>
      <w:r>
        <w:rPr>
          <w:vertAlign w:val="baseline"/>
        </w:rPr>
        <w:t>To define the semantics of these programs we introduce judgements of the form:</w:t>
      </w:r>
    </w:p>
    <w:p>
      <w:pPr>
        <w:pStyle w:val="BodyText"/>
        <w:spacing w:before="7"/>
        <w:jc w:val="left"/>
      </w:pPr>
    </w:p>
    <w:p>
      <w:pPr>
        <w:spacing w:before="0"/>
        <w:ind w:left="0" w:right="172" w:firstLine="0"/>
        <w:jc w:val="center"/>
        <w:rPr>
          <w:sz w:val="21"/>
        </w:rPr>
      </w:pPr>
      <w:r>
        <w:rPr>
          <w:w w:val="110"/>
          <w:sz w:val="21"/>
        </w:rPr>
        <w:t>Θ</w:t>
      </w:r>
      <w:r>
        <w:rPr>
          <w:spacing w:val="6"/>
          <w:w w:val="110"/>
          <w:sz w:val="21"/>
        </w:rPr>
        <w:t> </w:t>
      </w:r>
      <w:r>
        <w:rPr>
          <w:w w:val="110"/>
          <w:sz w:val="21"/>
        </w:rPr>
        <w:t>;</w:t>
      </w:r>
      <w:r>
        <w:rPr>
          <w:spacing w:val="-23"/>
          <w:w w:val="110"/>
          <w:sz w:val="21"/>
        </w:rPr>
        <w:t> </w:t>
      </w:r>
      <w:r>
        <w:rPr>
          <w:w w:val="110"/>
          <w:sz w:val="21"/>
        </w:rPr>
        <w:t>Γ</w:t>
      </w:r>
      <w:r>
        <w:rPr>
          <w:spacing w:val="-3"/>
          <w:w w:val="110"/>
          <w:sz w:val="21"/>
        </w:rPr>
        <w:t> </w:t>
      </w:r>
      <w:r>
        <w:rPr>
          <w:rFonts w:ascii="Georgia" w:hAnsi="Georgia"/>
          <w:i/>
          <w:w w:val="140"/>
          <w:sz w:val="21"/>
        </w:rPr>
        <w:t>~</w:t>
      </w:r>
      <w:r>
        <w:rPr>
          <w:rFonts w:ascii="Georgia" w:hAnsi="Georgia"/>
          <w:i/>
          <w:spacing w:val="-16"/>
          <w:w w:val="140"/>
          <w:sz w:val="21"/>
        </w:rPr>
        <w:t> </w:t>
      </w:r>
      <w:r>
        <w:rPr>
          <w:spacing w:val="-10"/>
          <w:w w:val="110"/>
          <w:sz w:val="21"/>
        </w:rPr>
        <w:t>Π</w:t>
      </w:r>
    </w:p>
    <w:p>
      <w:pPr>
        <w:pStyle w:val="BodyText"/>
        <w:spacing w:before="9"/>
        <w:jc w:val="left"/>
      </w:pPr>
    </w:p>
    <w:p>
      <w:pPr>
        <w:pStyle w:val="BodyText"/>
        <w:spacing w:line="266" w:lineRule="exact"/>
        <w:ind w:left="108" w:right="280"/>
      </w:pPr>
      <w:r>
        <w:rPr/>
        <w:t>where Γ is a set of groups (i.e.</w:t>
      </w:r>
      <w:r>
        <w:rPr>
          <w:spacing w:val="34"/>
        </w:rPr>
        <w:t> </w:t>
      </w:r>
      <w:r>
        <w:rPr/>
        <w:t>labelled triples) called the </w:t>
      </w:r>
      <w:r>
        <w:rPr>
          <w:rFonts w:ascii="LM Roman 10" w:hAnsi="LM Roman 10"/>
          <w:i/>
        </w:rPr>
        <w:t>environment </w:t>
      </w:r>
      <w:r>
        <w:rPr/>
        <w:t>and Π is a set of programs.</w:t>
      </w:r>
      <w:r>
        <w:rPr>
          <w:spacing w:val="40"/>
        </w:rPr>
        <w:t> </w:t>
      </w:r>
      <w:r>
        <w:rPr/>
        <w:t>On the other hand, Θ </w:t>
      </w:r>
      <w:r>
        <w:rPr>
          <w:rFonts w:ascii="DejaVu Sans Condensed" w:hAnsi="DejaVu Sans Condensed"/>
          <w:i/>
          <w:spacing w:val="29"/>
        </w:rPr>
        <w:t>⊆S</w:t>
      </w:r>
      <w:r>
        <w:rPr>
          <w:rFonts w:ascii="DejaVu Sans Condensed" w:hAnsi="DejaVu Sans Condensed"/>
          <w:i/>
          <w:spacing w:val="-8"/>
        </w:rPr>
        <w:t> </w:t>
      </w:r>
      <w:r>
        <w:rPr>
          <w:rFonts w:ascii="DejaVu Sans Condensed" w:hAnsi="DejaVu Sans Condensed"/>
          <w:i/>
          <w:spacing w:val="19"/>
        </w:rPr>
        <w:t>×</w:t>
      </w:r>
      <w:r>
        <w:rPr>
          <w:rFonts w:ascii="Georgia" w:hAnsi="Georgia"/>
          <w:i/>
          <w:spacing w:val="19"/>
        </w:rPr>
        <w:t>MURL</w:t>
      </w:r>
      <w:r>
        <w:rPr>
          <w:rFonts w:ascii="DejaVu Sans Condensed" w:hAnsi="DejaVu Sans Condensed"/>
          <w:i/>
          <w:spacing w:val="19"/>
        </w:rPr>
        <w:t>×</w:t>
      </w:r>
      <w:r>
        <w:rPr>
          <w:rFonts w:ascii="Georgia" w:hAnsi="Georgia"/>
          <w:i/>
          <w:spacing w:val="19"/>
        </w:rPr>
        <w:t>MURL</w:t>
      </w:r>
      <w:r>
        <w:rPr>
          <w:rFonts w:ascii="DejaVu Sans Condensed" w:hAnsi="DejaVu Sans Condensed"/>
          <w:i/>
          <w:spacing w:val="19"/>
        </w:rPr>
        <w:t>×0</w:t>
      </w:r>
      <w:r>
        <w:rPr>
          <w:rFonts w:ascii="DejaVu Sans Condensed" w:hAnsi="DejaVu Sans Condensed"/>
          <w:i/>
          <w:spacing w:val="14"/>
        </w:rPr>
        <w:t> </w:t>
      </w:r>
      <w:r>
        <w:rPr/>
        <w:t>(where </w:t>
      </w:r>
      <w:r>
        <w:rPr>
          <w:rFonts w:ascii="DejaVu Sans Condensed" w:hAnsi="DejaVu Sans Condensed"/>
          <w:i/>
        </w:rPr>
        <w:t>S </w:t>
      </w:r>
      <w:r>
        <w:rPr/>
        <w:t>is a set of event</w:t>
      </w:r>
      <w:r>
        <w:rPr>
          <w:spacing w:val="-2"/>
        </w:rPr>
        <w:t> </w:t>
      </w:r>
      <w:r>
        <w:rPr/>
        <w:t>identifiers)</w:t>
      </w:r>
      <w:r>
        <w:rPr>
          <w:spacing w:val="-2"/>
        </w:rPr>
        <w:t> </w:t>
      </w:r>
      <w:r>
        <w:rPr/>
        <w:t>denotes</w:t>
      </w:r>
      <w:r>
        <w:rPr>
          <w:spacing w:val="-2"/>
        </w:rPr>
        <w:t> </w:t>
      </w:r>
      <w:r>
        <w:rPr/>
        <w:t>the</w:t>
      </w:r>
      <w:r>
        <w:rPr>
          <w:spacing w:val="-2"/>
        </w:rPr>
        <w:t> </w:t>
      </w:r>
      <w:r>
        <w:rPr/>
        <w:t>set</w:t>
      </w:r>
      <w:r>
        <w:rPr>
          <w:spacing w:val="-2"/>
        </w:rPr>
        <w:t> </w:t>
      </w:r>
      <w:r>
        <w:rPr/>
        <w:t>of</w:t>
      </w:r>
      <w:r>
        <w:rPr>
          <w:spacing w:val="-2"/>
        </w:rPr>
        <w:t> </w:t>
      </w:r>
      <w:r>
        <w:rPr/>
        <w:t>events</w:t>
      </w:r>
      <w:r>
        <w:rPr>
          <w:spacing w:val="-2"/>
        </w:rPr>
        <w:t> </w:t>
      </w:r>
      <w:r>
        <w:rPr/>
        <w:t>to</w:t>
      </w:r>
      <w:r>
        <w:rPr>
          <w:spacing w:val="-2"/>
        </w:rPr>
        <w:t> </w:t>
      </w:r>
      <w:r>
        <w:rPr/>
        <w:t>be</w:t>
      </w:r>
      <w:r>
        <w:rPr>
          <w:spacing w:val="-2"/>
        </w:rPr>
        <w:t> </w:t>
      </w:r>
      <w:r>
        <w:rPr/>
        <w:t>processed</w:t>
      </w:r>
      <w:r>
        <w:rPr>
          <w:spacing w:val="-2"/>
        </w:rPr>
        <w:t> </w:t>
      </w:r>
      <w:r>
        <w:rPr/>
        <w:t>by</w:t>
      </w:r>
      <w:r>
        <w:rPr>
          <w:spacing w:val="-2"/>
        </w:rPr>
        <w:t> </w:t>
      </w:r>
      <w:r>
        <w:rPr/>
        <w:t>the</w:t>
      </w:r>
      <w:r>
        <w:rPr>
          <w:spacing w:val="-2"/>
        </w:rPr>
        <w:t> </w:t>
      </w:r>
      <w:r>
        <w:rPr/>
        <w:t>receivers, called</w:t>
      </w:r>
      <w:r>
        <w:rPr>
          <w:spacing w:val="-2"/>
        </w:rPr>
        <w:t> </w:t>
      </w:r>
      <w:r>
        <w:rPr/>
        <w:t>the </w:t>
      </w:r>
      <w:r>
        <w:rPr>
          <w:rFonts w:ascii="LM Roman 10" w:hAnsi="LM Roman 10"/>
          <w:i/>
        </w:rPr>
        <w:t>polling</w:t>
      </w:r>
      <w:r>
        <w:rPr>
          <w:rFonts w:ascii="LM Roman 10" w:hAnsi="LM Roman 10"/>
          <w:i/>
          <w:spacing w:val="-1"/>
        </w:rPr>
        <w:t> </w:t>
      </w:r>
      <w:r>
        <w:rPr>
          <w:rFonts w:ascii="LM Roman 10" w:hAnsi="LM Roman 10"/>
          <w:i/>
        </w:rPr>
        <w:t>context</w:t>
      </w:r>
      <w:r>
        <w:rPr/>
        <w:t>.</w:t>
      </w:r>
      <w:r>
        <w:rPr>
          <w:spacing w:val="40"/>
        </w:rPr>
        <w:t> </w:t>
      </w:r>
      <w:r>
        <w:rPr/>
        <w:t>Thus, each time an event </w:t>
      </w:r>
      <w:r>
        <w:rPr>
          <w:rFonts w:ascii="Georgia" w:hAnsi="Georgia"/>
          <w:i/>
        </w:rPr>
        <w:t>n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0 </w:t>
      </w:r>
      <w:r>
        <w:rPr/>
        <w:t>is produced by an entity </w:t>
      </w:r>
      <w:r>
        <w:rPr>
          <w:rFonts w:ascii="Georgia" w:hAnsi="Georgia"/>
          <w:i/>
        </w:rPr>
        <w:t>g.p.s</w:t>
      </w:r>
      <w:r>
        <w:rPr/>
        <w:t>, an element in Θ of the form (</w:t>
      </w:r>
      <w:r>
        <w:rPr>
          <w:rFonts w:ascii="Georgia" w:hAnsi="Georgia"/>
          <w:i/>
        </w:rPr>
        <w:t>e,</w:t>
      </w:r>
      <w:r>
        <w:rPr>
          <w:rFonts w:ascii="Georgia" w:hAnsi="Georgia"/>
          <w:i/>
          <w:spacing w:val="-13"/>
        </w:rPr>
        <w:t> </w:t>
      </w:r>
      <w:r>
        <w:rPr>
          <w:rFonts w:ascii="Georgia" w:hAnsi="Georgia"/>
          <w:i/>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g.p.s,</w:t>
      </w:r>
      <w:r>
        <w:rPr>
          <w:rFonts w:ascii="Georgia" w:hAnsi="Georgia"/>
          <w:i/>
          <w:spacing w:val="-12"/>
          <w:vertAlign w:val="baseline"/>
        </w:rPr>
        <w:t> </w:t>
      </w:r>
      <w:r>
        <w:rPr>
          <w:rFonts w:ascii="Georgia" w:hAnsi="Georgia"/>
          <w:i/>
          <w:vertAlign w:val="baseline"/>
        </w:rPr>
        <w:t>n</w:t>
      </w:r>
      <w:r>
        <w:rPr>
          <w:vertAlign w:val="baseline"/>
        </w:rPr>
        <w:t>) is generated for each subscribed entity </w:t>
      </w:r>
      <w:r>
        <w:rPr>
          <w:rFonts w:ascii="Georgia" w:hAnsi="Georgia"/>
          <w:i/>
          <w:vertAlign w:val="baseline"/>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vertAlign w:val="baseline"/>
        </w:rPr>
        <w:t>.</w:t>
      </w:r>
      <w:r>
        <w:rPr>
          <w:spacing w:val="40"/>
          <w:vertAlign w:val="baseline"/>
        </w:rPr>
        <w:t> </w:t>
      </w:r>
      <w:r>
        <w:rPr>
          <w:vertAlign w:val="baseline"/>
        </w:rPr>
        <w:t>All the tuples corresponding to the same event are identified by a shared unique</w:t>
      </w:r>
      <w:r>
        <w:rPr>
          <w:spacing w:val="-14"/>
          <w:vertAlign w:val="baseline"/>
        </w:rPr>
        <w:t> </w:t>
      </w:r>
      <w:r>
        <w:rPr>
          <w:vertAlign w:val="baseline"/>
        </w:rPr>
        <w:t>identifier</w:t>
      </w:r>
      <w:r>
        <w:rPr>
          <w:spacing w:val="-11"/>
          <w:vertAlign w:val="baseline"/>
        </w:rPr>
        <w:t> </w:t>
      </w:r>
      <w:r>
        <w:rPr>
          <w:rFonts w:ascii="Georgia" w:hAnsi="Georgia"/>
          <w:i/>
          <w:vertAlign w:val="baseline"/>
        </w:rPr>
        <w:t>e </w:t>
      </w:r>
      <w:r>
        <w:rPr>
          <w:rFonts w:ascii="DejaVu Sans Condensed" w:hAnsi="DejaVu Sans Condensed"/>
          <w:i/>
          <w:vertAlign w:val="baseline"/>
        </w:rPr>
        <w:t>∈</w:t>
      </w:r>
      <w:r>
        <w:rPr>
          <w:rFonts w:ascii="DejaVu Sans Condensed" w:hAnsi="DejaVu Sans Condensed"/>
          <w:i/>
          <w:spacing w:val="-6"/>
          <w:vertAlign w:val="baseline"/>
        </w:rPr>
        <w:t> </w:t>
      </w:r>
      <w:r>
        <w:rPr>
          <w:rFonts w:ascii="DejaVu Sans Condensed" w:hAnsi="DejaVu Sans Condensed"/>
          <w:i/>
          <w:vertAlign w:val="baseline"/>
        </w:rPr>
        <w:t>S</w:t>
      </w:r>
      <w:r>
        <w:rPr>
          <w:rFonts w:ascii="DejaVu Sans Condensed" w:hAnsi="DejaVu Sans Condensed"/>
          <w:i/>
          <w:spacing w:val="-15"/>
          <w:vertAlign w:val="baseline"/>
        </w:rPr>
        <w:t> </w:t>
      </w:r>
      <w:r>
        <w:rPr>
          <w:vertAlign w:val="baseline"/>
        </w:rPr>
        <w:t>.</w:t>
      </w:r>
      <w:r>
        <w:rPr>
          <w:spacing w:val="29"/>
          <w:vertAlign w:val="baseline"/>
        </w:rPr>
        <w:t> </w:t>
      </w:r>
      <w:r>
        <w:rPr>
          <w:vertAlign w:val="baseline"/>
        </w:rPr>
        <w:t>To extract a polling context from a set of subscribed entities </w:t>
      </w:r>
      <w:r>
        <w:rPr>
          <w:rFonts w:ascii="Georgia" w:hAnsi="Georgia"/>
          <w:i/>
          <w:vertAlign w:val="baseline"/>
        </w:rPr>
        <w:t>Sb</w:t>
      </w:r>
      <w:r>
        <w:rPr>
          <w:rFonts w:ascii="Georgia" w:hAnsi="Georgia"/>
          <w:i/>
          <w:spacing w:val="24"/>
          <w:vertAlign w:val="baseline"/>
        </w:rPr>
        <w:t> </w:t>
      </w:r>
      <w:r>
        <w:rPr>
          <w:rFonts w:ascii="DejaVu Sans Condensed" w:hAnsi="DejaVu Sans Condensed"/>
          <w:i/>
          <w:vertAlign w:val="baseline"/>
        </w:rPr>
        <w:t>⊆ </w:t>
      </w:r>
      <w:r>
        <w:rPr>
          <w:rFonts w:ascii="Georgia" w:hAnsi="Georgia"/>
          <w:i/>
          <w:spacing w:val="11"/>
          <w:vertAlign w:val="baseline"/>
        </w:rPr>
        <w:t>MURL</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spacing w:val="11"/>
          <w:vertAlign w:val="baseline"/>
        </w:rPr>
        <w:t>MURL</w:t>
      </w:r>
      <w:r>
        <w:rPr>
          <w:rFonts w:ascii="Georgia" w:hAnsi="Georgia"/>
          <w:i/>
          <w:spacing w:val="3"/>
          <w:vertAlign w:val="baseline"/>
        </w:rPr>
        <w:t> </w:t>
      </w:r>
      <w:r>
        <w:rPr>
          <w:rFonts w:ascii="DejaVu Sans Condensed" w:hAnsi="DejaVu Sans Condensed"/>
          <w:i/>
          <w:spacing w:val="26"/>
          <w:vertAlign w:val="baseline"/>
        </w:rPr>
        <w:t>×0 </w:t>
      </w:r>
      <w:r>
        <w:rPr>
          <w:vertAlign w:val="baseline"/>
        </w:rPr>
        <w:t>associated</w:t>
      </w:r>
      <w:r>
        <w:rPr>
          <w:spacing w:val="28"/>
          <w:vertAlign w:val="baseline"/>
        </w:rPr>
        <w:t> </w:t>
      </w:r>
      <w:r>
        <w:rPr>
          <w:vertAlign w:val="baseline"/>
        </w:rPr>
        <w:t>to</w:t>
      </w:r>
      <w:r>
        <w:rPr>
          <w:spacing w:val="28"/>
          <w:vertAlign w:val="baseline"/>
        </w:rPr>
        <w:t> </w:t>
      </w:r>
      <w:r>
        <w:rPr>
          <w:vertAlign w:val="baseline"/>
        </w:rPr>
        <w:t>a</w:t>
      </w:r>
      <w:r>
        <w:rPr>
          <w:spacing w:val="28"/>
          <w:vertAlign w:val="baseline"/>
        </w:rPr>
        <w:t> </w:t>
      </w:r>
      <w:r>
        <w:rPr>
          <w:vertAlign w:val="baseline"/>
        </w:rPr>
        <w:t>given</w:t>
      </w:r>
      <w:r>
        <w:rPr>
          <w:spacing w:val="28"/>
          <w:vertAlign w:val="baseline"/>
        </w:rPr>
        <w:t> </w:t>
      </w:r>
      <w:r>
        <w:rPr>
          <w:vertAlign w:val="baseline"/>
        </w:rPr>
        <w:t>event</w:t>
      </w:r>
      <w:r>
        <w:rPr>
          <w:spacing w:val="28"/>
          <w:vertAlign w:val="baseline"/>
        </w:rPr>
        <w:t> </w:t>
      </w:r>
      <w:r>
        <w:rPr>
          <w:vertAlign w:val="baseline"/>
        </w:rPr>
        <w:t>identifier</w:t>
      </w:r>
      <w:r>
        <w:rPr>
          <w:spacing w:val="29"/>
          <w:vertAlign w:val="baseline"/>
        </w:rPr>
        <w:t> </w:t>
      </w:r>
      <w:r>
        <w:rPr>
          <w:rFonts w:ascii="Georgia" w:hAnsi="Georgia"/>
          <w:i/>
          <w:vertAlign w:val="baseline"/>
        </w:rPr>
        <w:t>e</w:t>
      </w:r>
      <w:r>
        <w:rPr>
          <w:rFonts w:ascii="Georgia" w:hAnsi="Georgia"/>
          <w:i/>
          <w:spacing w:val="12"/>
          <w:vertAlign w:val="baseline"/>
        </w:rPr>
        <w:t> </w:t>
      </w:r>
      <w:r>
        <w:rPr>
          <w:rFonts w:ascii="DejaVu Sans Condensed" w:hAnsi="DejaVu Sans Condensed"/>
          <w:i/>
          <w:spacing w:val="12"/>
          <w:vertAlign w:val="baseline"/>
        </w:rPr>
        <w:t>∈</w:t>
      </w:r>
      <w:r>
        <w:rPr>
          <w:rFonts w:ascii="DejaVu Sans Condensed" w:hAnsi="DejaVu Sans Condensed"/>
          <w:i/>
          <w:spacing w:val="2"/>
          <w:vertAlign w:val="baseline"/>
        </w:rPr>
        <w:t> </w:t>
      </w:r>
      <w:r>
        <w:rPr>
          <w:rFonts w:ascii="DejaVu Sans Condensed" w:hAnsi="DejaVu Sans Condensed"/>
          <w:i/>
          <w:vertAlign w:val="baseline"/>
        </w:rPr>
        <w:t>S</w:t>
      </w:r>
      <w:r>
        <w:rPr>
          <w:rFonts w:ascii="DejaVu Sans Condensed" w:hAnsi="DejaVu Sans Condensed"/>
          <w:i/>
          <w:spacing w:val="40"/>
          <w:vertAlign w:val="baseline"/>
        </w:rPr>
        <w:t> </w:t>
      </w:r>
      <w:r>
        <w:rPr>
          <w:vertAlign w:val="baseline"/>
        </w:rPr>
        <w:t>we</w:t>
      </w:r>
      <w:r>
        <w:rPr>
          <w:spacing w:val="28"/>
          <w:vertAlign w:val="baseline"/>
        </w:rPr>
        <w:t> </w:t>
      </w:r>
      <w:r>
        <w:rPr>
          <w:vertAlign w:val="baseline"/>
        </w:rPr>
        <w:t>define the following operator:</w:t>
      </w:r>
    </w:p>
    <w:p>
      <w:pPr>
        <w:spacing w:before="137"/>
        <w:ind w:left="532" w:right="0" w:firstLine="0"/>
        <w:jc w:val="left"/>
        <w:rPr>
          <w:rFonts w:ascii="DejaVu Sans Condensed" w:hAnsi="DejaVu Sans Condensed"/>
          <w:i/>
          <w:sz w:val="21"/>
        </w:rPr>
      </w:pPr>
      <w:r>
        <w:rPr>
          <w:rFonts w:ascii="Georgia" w:hAnsi="Georgia"/>
          <w:i/>
          <w:sz w:val="21"/>
        </w:rPr>
        <w:t>e</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Sb</w:t>
      </w:r>
      <w:r>
        <w:rPr>
          <w:rFonts w:ascii="Georgia" w:hAnsi="Georgia"/>
          <w:i/>
          <w:spacing w:val="9"/>
          <w:sz w:val="21"/>
        </w:rPr>
        <w:t> </w:t>
      </w:r>
      <w:r>
        <w:rPr>
          <w:sz w:val="21"/>
        </w:rPr>
        <w:t>=</w:t>
      </w:r>
      <w:r>
        <w:rPr>
          <w:spacing w:val="6"/>
          <w:sz w:val="21"/>
        </w:rPr>
        <w:t> </w:t>
      </w:r>
      <w:r>
        <w:rPr>
          <w:rFonts w:ascii="DejaVu Sans Condensed" w:hAnsi="DejaVu Sans Condensed"/>
          <w:i/>
          <w:sz w:val="21"/>
        </w:rPr>
        <w:t>{</w:t>
      </w:r>
      <w:r>
        <w:rPr>
          <w:sz w:val="21"/>
        </w:rPr>
        <w:t>(</w:t>
      </w:r>
      <w:r>
        <w:rPr>
          <w:rFonts w:ascii="Georgia" w:hAnsi="Georgia"/>
          <w:i/>
          <w:sz w:val="21"/>
        </w:rPr>
        <w:t>e,</w:t>
      </w:r>
      <w:r>
        <w:rPr>
          <w:rFonts w:ascii="Georgia" w:hAnsi="Georgia"/>
          <w:i/>
          <w:spacing w:val="-15"/>
          <w:sz w:val="21"/>
        </w:rPr>
        <w:t> </w:t>
      </w:r>
      <w:r>
        <w:rPr>
          <w:rFonts w:ascii="Georgia" w:hAnsi="Georgia"/>
          <w:i/>
          <w:sz w:val="21"/>
        </w:rPr>
        <w:t>id,</w:t>
      </w:r>
      <w:r>
        <w:rPr>
          <w:rFonts w:ascii="Georgia" w:hAnsi="Georgia"/>
          <w:i/>
          <w:spacing w:val="-16"/>
          <w:sz w:val="21"/>
        </w:rPr>
        <w:t> </w:t>
      </w:r>
      <w:r>
        <w:rPr>
          <w:rFonts w:ascii="Georgia" w:hAnsi="Georgia"/>
          <w:i/>
          <w:sz w:val="21"/>
        </w:rPr>
        <w:t>id</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1"/>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id,</w:t>
      </w:r>
      <w:r>
        <w:rPr>
          <w:rFonts w:ascii="Georgia" w:hAnsi="Georgia"/>
          <w:i/>
          <w:spacing w:val="-16"/>
          <w:sz w:val="21"/>
          <w:vertAlign w:val="baseline"/>
        </w:rPr>
        <w:t> </w:t>
      </w:r>
      <w:r>
        <w:rPr>
          <w:rFonts w:ascii="Georgia" w:hAnsi="Georgia"/>
          <w:i/>
          <w:sz w:val="21"/>
          <w:vertAlign w:val="baseline"/>
        </w:rPr>
        <w:t>id</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Sb</w:t>
      </w:r>
      <w:r>
        <w:rPr>
          <w:rFonts w:ascii="DejaVu Sans Condensed" w:hAnsi="DejaVu Sans Condensed"/>
          <w:i/>
          <w:spacing w:val="-5"/>
          <w:sz w:val="21"/>
          <w:vertAlign w:val="baseline"/>
        </w:rPr>
        <w:t>}</w:t>
      </w:r>
    </w:p>
    <w:p>
      <w:pPr>
        <w:pStyle w:val="BodyText"/>
        <w:spacing w:line="232" w:lineRule="auto" w:before="130"/>
        <w:ind w:left="108" w:right="281" w:firstLine="318"/>
      </w:pPr>
      <w:r>
        <w:rPr>
          <w:w w:val="105"/>
        </w:rPr>
        <w:t>Given a set of entities running in a group </w:t>
      </w:r>
      <w:r>
        <w:rPr>
          <w:rFonts w:ascii="Georgia" w:hAnsi="Georgia"/>
          <w:i/>
          <w:w w:val="105"/>
        </w:rPr>
        <w:t>Sr </w:t>
      </w:r>
      <w:r>
        <w:rPr>
          <w:rFonts w:ascii="DejaVu Sans Condensed" w:hAnsi="DejaVu Sans Condensed"/>
          <w:i/>
          <w:w w:val="105"/>
        </w:rPr>
        <w:t>⊆</w:t>
      </w:r>
      <w:r>
        <w:rPr>
          <w:rFonts w:ascii="DejaVu Sans Condensed" w:hAnsi="DejaVu Sans Condensed"/>
          <w:i/>
          <w:spacing w:val="-14"/>
          <w:w w:val="105"/>
        </w:rPr>
        <w:t> </w:t>
      </w:r>
      <w:r>
        <w:rPr>
          <w:rFonts w:ascii="DejaVu Sans Condensed" w:hAnsi="DejaVu Sans Condensed"/>
          <w:i/>
          <w:w w:val="105"/>
        </w:rPr>
        <w:t>£</w:t>
      </w:r>
      <w:r>
        <w:rPr>
          <w:rFonts w:ascii="DejaVu Sans Condensed" w:hAnsi="DejaVu Sans Condensed"/>
          <w:i/>
          <w:spacing w:val="-14"/>
          <w:w w:val="105"/>
        </w:rPr>
        <w:t> </w:t>
      </w:r>
      <w:r>
        <w:rPr>
          <w:rFonts w:ascii="DejaVu Sans Condensed" w:hAnsi="DejaVu Sans Condensed"/>
          <w:i/>
          <w:spacing w:val="24"/>
          <w:w w:val="105"/>
        </w:rPr>
        <w:t>×C</w:t>
      </w:r>
      <w:r>
        <w:rPr>
          <w:rFonts w:ascii="DejaVu Sans Condensed" w:hAnsi="DejaVu Sans Condensed"/>
          <w:i/>
          <w:spacing w:val="-16"/>
          <w:w w:val="105"/>
        </w:rPr>
        <w:t> </w:t>
      </w:r>
      <w:r>
        <w:rPr>
          <w:rFonts w:ascii="DejaVu Sans Condensed" w:hAnsi="DejaVu Sans Condensed"/>
          <w:i/>
          <w:spacing w:val="24"/>
          <w:w w:val="105"/>
        </w:rPr>
        <w:t>×У</w:t>
      </w:r>
      <w:r>
        <w:rPr>
          <w:rFonts w:ascii="DejaVu Sans Condensed" w:hAnsi="DejaVu Sans Condensed"/>
          <w:i/>
          <w:spacing w:val="6"/>
          <w:w w:val="105"/>
        </w:rPr>
        <w:t> </w:t>
      </w:r>
      <w:r>
        <w:rPr>
          <w:w w:val="105"/>
        </w:rPr>
        <w:t>and a peer identifier </w:t>
      </w:r>
      <w:r>
        <w:rPr>
          <w:rFonts w:ascii="Georgia" w:hAnsi="Georgia"/>
          <w:i/>
          <w:w w:val="105"/>
        </w:rPr>
        <w:t>p</w:t>
      </w:r>
      <w:r>
        <w:rPr>
          <w:w w:val="105"/>
        </w:rPr>
        <w:t>,</w:t>
      </w:r>
      <w:r>
        <w:rPr>
          <w:w w:val="105"/>
        </w:rPr>
        <w:t> we</w:t>
      </w:r>
      <w:r>
        <w:rPr>
          <w:w w:val="105"/>
        </w:rPr>
        <w:t> define</w:t>
      </w:r>
      <w:r>
        <w:rPr>
          <w:w w:val="105"/>
        </w:rPr>
        <w:t> the</w:t>
      </w:r>
      <w:r>
        <w:rPr>
          <w:w w:val="105"/>
        </w:rPr>
        <w:t> </w:t>
      </w:r>
      <w:r>
        <w:rPr>
          <w:rFonts w:ascii="LM Roman 10" w:hAnsi="LM Roman 10"/>
          <w:i/>
          <w:w w:val="105"/>
        </w:rPr>
        <w:t>removal </w:t>
      </w:r>
      <w:r>
        <w:rPr>
          <w:w w:val="105"/>
        </w:rPr>
        <w:t>of</w:t>
      </w:r>
      <w:r>
        <w:rPr>
          <w:w w:val="105"/>
        </w:rPr>
        <w:t> </w:t>
      </w:r>
      <w:r>
        <w:rPr>
          <w:rFonts w:ascii="Georgia" w:hAnsi="Georgia"/>
          <w:i/>
          <w:w w:val="105"/>
        </w:rPr>
        <w:t>p</w:t>
      </w:r>
      <w:r>
        <w:rPr>
          <w:rFonts w:ascii="Georgia" w:hAnsi="Georgia"/>
          <w:i/>
          <w:w w:val="105"/>
        </w:rPr>
        <w:t> </w:t>
      </w:r>
      <w:r>
        <w:rPr>
          <w:w w:val="105"/>
        </w:rPr>
        <w:t>from</w:t>
      </w:r>
      <w:r>
        <w:rPr>
          <w:w w:val="105"/>
        </w:rPr>
        <w:t> </w:t>
      </w:r>
      <w:r>
        <w:rPr>
          <w:rFonts w:ascii="Georgia" w:hAnsi="Georgia"/>
          <w:i/>
          <w:w w:val="105"/>
        </w:rPr>
        <w:t>Sr</w:t>
      </w:r>
      <w:r>
        <w:rPr>
          <w:w w:val="105"/>
        </w:rPr>
        <w:t>,</w:t>
      </w:r>
      <w:r>
        <w:rPr>
          <w:w w:val="105"/>
        </w:rPr>
        <w:t> denoted</w:t>
      </w:r>
      <w:r>
        <w:rPr>
          <w:w w:val="105"/>
        </w:rPr>
        <w:t> by</w:t>
      </w:r>
      <w:r>
        <w:rPr>
          <w:w w:val="105"/>
        </w:rPr>
        <w:t> </w:t>
      </w:r>
      <w:r>
        <w:rPr>
          <w:rFonts w:ascii="Georgia" w:hAnsi="Georgia"/>
          <w:i/>
          <w:w w:val="105"/>
        </w:rPr>
        <w:t>Sr</w:t>
      </w:r>
      <w:r>
        <w:rPr>
          <w:rFonts w:ascii="Georgia" w:hAnsi="Georgia"/>
          <w:i/>
          <w:w w:val="105"/>
        </w:rPr>
        <w:t> f</w:t>
      </w:r>
      <w:r>
        <w:rPr>
          <w:rFonts w:ascii="Georgia" w:hAnsi="Georgia"/>
          <w:i/>
          <w:w w:val="105"/>
        </w:rPr>
        <w:t> p</w:t>
      </w:r>
      <w:r>
        <w:rPr>
          <w:rFonts w:ascii="Georgia" w:hAnsi="Georgia"/>
          <w:i/>
          <w:w w:val="105"/>
        </w:rPr>
        <w:t> </w:t>
      </w:r>
      <w:r>
        <w:rPr>
          <w:w w:val="105"/>
        </w:rPr>
        <w:t>as</w:t>
      </w:r>
      <w:r>
        <w:rPr>
          <w:w w:val="105"/>
        </w:rPr>
        <w:t> the</w:t>
      </w:r>
      <w:r>
        <w:rPr>
          <w:w w:val="105"/>
        </w:rPr>
        <w:t> set</w:t>
      </w:r>
      <w:r>
        <w:rPr>
          <w:w w:val="105"/>
        </w:rPr>
        <w:t> obtained</w:t>
      </w:r>
      <w:r>
        <w:rPr>
          <w:w w:val="105"/>
        </w:rPr>
        <w:t> by removing from </w:t>
      </w:r>
      <w:r>
        <w:rPr>
          <w:rFonts w:ascii="Georgia" w:hAnsi="Georgia"/>
          <w:i/>
          <w:w w:val="105"/>
        </w:rPr>
        <w:t>Sr</w:t>
      </w:r>
      <w:r>
        <w:rPr>
          <w:rFonts w:ascii="Georgia" w:hAnsi="Georgia"/>
          <w:i/>
          <w:w w:val="105"/>
        </w:rPr>
        <w:t> </w:t>
      </w:r>
      <w:r>
        <w:rPr>
          <w:w w:val="105"/>
        </w:rPr>
        <w:t>all the triples containing </w:t>
      </w:r>
      <w:r>
        <w:rPr>
          <w:rFonts w:ascii="Georgia" w:hAnsi="Georgia"/>
          <w:i/>
          <w:w w:val="105"/>
        </w:rPr>
        <w:t>p</w:t>
      </w:r>
      <w:r>
        <w:rPr>
          <w:w w:val="105"/>
        </w:rPr>
        <w:t>:</w:t>
      </w:r>
    </w:p>
    <w:p>
      <w:pPr>
        <w:spacing w:before="133"/>
        <w:ind w:left="531" w:right="0" w:firstLine="0"/>
        <w:jc w:val="left"/>
        <w:rPr>
          <w:rFonts w:ascii="DejaVu Sans Condensed" w:hAnsi="DejaVu Sans Condensed"/>
          <w:i/>
          <w:sz w:val="21"/>
        </w:rPr>
      </w:pPr>
      <w:r>
        <w:rPr>
          <w:rFonts w:ascii="Georgia" w:hAnsi="Georgia"/>
          <w:i/>
          <w:sz w:val="21"/>
        </w:rPr>
        <w:t>Sr</w:t>
      </w:r>
      <w:r>
        <w:rPr>
          <w:rFonts w:ascii="Georgia" w:hAnsi="Georgia"/>
          <w:i/>
          <w:spacing w:val="-4"/>
          <w:sz w:val="21"/>
        </w:rPr>
        <w:t> </w:t>
      </w:r>
      <w:r>
        <w:rPr>
          <w:rFonts w:ascii="Georgia" w:hAnsi="Georgia"/>
          <w:i/>
          <w:sz w:val="21"/>
        </w:rPr>
        <w:t>f</w:t>
      </w:r>
      <w:r>
        <w:rPr>
          <w:rFonts w:ascii="Georgia" w:hAnsi="Georgia"/>
          <w:i/>
          <w:spacing w:val="1"/>
          <w:sz w:val="21"/>
        </w:rPr>
        <w:t> </w:t>
      </w:r>
      <w:r>
        <w:rPr>
          <w:rFonts w:ascii="Georgia" w:hAnsi="Georgia"/>
          <w:i/>
          <w:sz w:val="21"/>
        </w:rPr>
        <w:t>p</w:t>
      </w:r>
      <w:r>
        <w:rPr>
          <w:rFonts w:ascii="Georgia" w:hAnsi="Georgia"/>
          <w:i/>
          <w:spacing w:val="1"/>
          <w:sz w:val="21"/>
        </w:rPr>
        <w:t> </w:t>
      </w:r>
      <w:r>
        <w:rPr>
          <w:sz w:val="21"/>
        </w:rPr>
        <w:t>=</w:t>
      </w:r>
      <w:r>
        <w:rPr>
          <w:spacing w:val="-1"/>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q</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Sr</w:t>
      </w:r>
      <w:r>
        <w:rPr>
          <w:rFonts w:ascii="Georgia" w:hAnsi="Georgia"/>
          <w:i/>
          <w:spacing w:val="7"/>
          <w:sz w:val="21"/>
        </w:rPr>
        <w:t> </w:t>
      </w:r>
      <w:r>
        <w:rPr>
          <w:sz w:val="21"/>
        </w:rPr>
        <w:t>:</w:t>
      </w:r>
      <w:r>
        <w:rPr>
          <w:spacing w:val="-2"/>
          <w:sz w:val="21"/>
        </w:rPr>
        <w:t> </w:t>
      </w:r>
      <w:r>
        <w:rPr>
          <w:rFonts w:ascii="Georgia" w:hAnsi="Georgia"/>
          <w:i/>
          <w:sz w:val="21"/>
        </w:rPr>
        <w:t>q</w:t>
      </w:r>
      <w:r>
        <w:rPr>
          <w:rFonts w:ascii="Georgia" w:hAnsi="Georgia"/>
          <w:i/>
          <w:spacing w:val="7"/>
          <w:sz w:val="21"/>
        </w:rPr>
        <w:t> </w:t>
      </w:r>
      <w:r>
        <w:rPr>
          <w:rFonts w:ascii="DejaVu Sans Condensed" w:hAnsi="DejaVu Sans Condensed"/>
          <w:i/>
          <w:sz w:val="21"/>
        </w:rPr>
        <w:t>/</w:t>
      </w:r>
      <w:r>
        <w:rPr>
          <w:sz w:val="21"/>
        </w:rPr>
        <w:t>=</w:t>
      </w:r>
      <w:r>
        <w:rPr>
          <w:spacing w:val="-1"/>
          <w:sz w:val="21"/>
        </w:rPr>
        <w:t> </w:t>
      </w:r>
      <w:r>
        <w:rPr>
          <w:rFonts w:ascii="Georgia" w:hAnsi="Georgia"/>
          <w:i/>
          <w:spacing w:val="-5"/>
          <w:sz w:val="21"/>
        </w:rPr>
        <w:t>p</w:t>
      </w:r>
      <w:r>
        <w:rPr>
          <w:rFonts w:ascii="DejaVu Sans Condensed" w:hAnsi="DejaVu Sans Condensed"/>
          <w:i/>
          <w:spacing w:val="-5"/>
          <w:sz w:val="21"/>
        </w:rPr>
        <w:t>}</w:t>
      </w:r>
    </w:p>
    <w:p>
      <w:pPr>
        <w:pStyle w:val="BodyText"/>
        <w:spacing w:line="259" w:lineRule="auto" w:before="127"/>
        <w:ind w:left="108" w:right="280" w:firstLine="317"/>
      </w:pPr>
      <w:r>
        <w:rPr/>
        <w:t>Similarly,</w:t>
      </w:r>
      <w:r>
        <w:rPr>
          <w:spacing w:val="40"/>
        </w:rPr>
        <w:t> </w:t>
      </w:r>
      <w:r>
        <w:rPr/>
        <w:t>given a set of locators in </w:t>
      </w:r>
      <w:r>
        <w:rPr>
          <w:rFonts w:ascii="Georgia"/>
          <w:i/>
          <w:spacing w:val="9"/>
        </w:rPr>
        <w:t>MURL</w:t>
      </w:r>
      <w:r>
        <w:rPr>
          <w:spacing w:val="9"/>
        </w:rPr>
        <w:t>,</w:t>
      </w:r>
      <w:r>
        <w:rPr>
          <w:spacing w:val="9"/>
        </w:rPr>
        <w:t> </w:t>
      </w:r>
      <w:r>
        <w:rPr>
          <w:rFonts w:ascii="Georgia"/>
          <w:i/>
        </w:rPr>
        <w:t>S</w:t>
      </w:r>
      <w:r>
        <w:rPr/>
        <w:t>,</w:t>
      </w:r>
      <w:r>
        <w:rPr>
          <w:spacing w:val="40"/>
        </w:rPr>
        <w:t> </w:t>
      </w:r>
      <w:r>
        <w:rPr/>
        <w:t>we overload the operator </w:t>
      </w:r>
      <w:r>
        <w:rPr>
          <w:rFonts w:ascii="Georgia"/>
          <w:i/>
        </w:rPr>
        <w:t>f </w:t>
      </w:r>
      <w:r>
        <w:rPr/>
        <w:t>to apply it over polling contexts and event subscriptions as follows:</w:t>
      </w:r>
    </w:p>
    <w:p>
      <w:pPr>
        <w:spacing w:before="109"/>
        <w:ind w:left="600" w:right="0" w:firstLine="0"/>
        <w:jc w:val="left"/>
        <w:rPr>
          <w:rFonts w:ascii="DejaVu Sans Condensed" w:hAnsi="DejaVu Sans Condensed"/>
          <w:i/>
          <w:sz w:val="21"/>
        </w:rPr>
      </w:pPr>
      <w:r>
        <w:rPr>
          <w:sz w:val="21"/>
        </w:rPr>
        <w:t>Θ</w:t>
      </w:r>
      <w:r>
        <w:rPr>
          <w:spacing w:val="-14"/>
          <w:sz w:val="21"/>
        </w:rPr>
        <w:t> </w:t>
      </w:r>
      <w:r>
        <w:rPr>
          <w:rFonts w:ascii="Georgia" w:hAnsi="Georgia"/>
          <w:i/>
          <w:sz w:val="21"/>
        </w:rPr>
        <w:t>f</w:t>
      </w:r>
      <w:r>
        <w:rPr>
          <w:rFonts w:ascii="Georgia" w:hAnsi="Georgia"/>
          <w:i/>
          <w:spacing w:val="-6"/>
          <w:sz w:val="21"/>
        </w:rPr>
        <w:t> </w:t>
      </w:r>
      <w:r>
        <w:rPr>
          <w:rFonts w:ascii="Georgia" w:hAnsi="Georgia"/>
          <w:i/>
          <w:sz w:val="21"/>
        </w:rPr>
        <w:t>S</w:t>
      </w:r>
      <w:r>
        <w:rPr>
          <w:rFonts w:ascii="Georgia" w:hAnsi="Georgia"/>
          <w:i/>
          <w:spacing w:val="-6"/>
          <w:sz w:val="21"/>
        </w:rPr>
        <w:t> </w:t>
      </w:r>
      <w:r>
        <w:rPr>
          <w:sz w:val="21"/>
        </w:rPr>
        <w:t>=</w:t>
      </w:r>
      <w:r>
        <w:rPr>
          <w:spacing w:val="-14"/>
          <w:sz w:val="21"/>
        </w:rPr>
        <w:t> </w:t>
      </w:r>
      <w:r>
        <w:rPr>
          <w:rFonts w:ascii="DejaVu Sans Condensed" w:hAnsi="DejaVu Sans Condensed"/>
          <w:i/>
          <w:sz w:val="21"/>
        </w:rPr>
        <w:t>{</w:t>
      </w:r>
      <w:r>
        <w:rPr>
          <w:sz w:val="21"/>
        </w:rPr>
        <w:t>(</w:t>
      </w:r>
      <w:r>
        <w:rPr>
          <w:rFonts w:ascii="Georgia" w:hAnsi="Georgia"/>
          <w:i/>
          <w:sz w:val="21"/>
        </w:rPr>
        <w:t>e,</w:t>
      </w:r>
      <w:r>
        <w:rPr>
          <w:rFonts w:ascii="Georgia" w:hAnsi="Georgia"/>
          <w:i/>
          <w:spacing w:val="-16"/>
          <w:sz w:val="21"/>
        </w:rPr>
        <w:t> </w:t>
      </w:r>
      <w:r>
        <w:rPr>
          <w:rFonts w:ascii="Georgia" w:hAnsi="Georgia"/>
          <w:i/>
          <w:sz w:val="21"/>
        </w:rPr>
        <w:t>id,</w:t>
      </w:r>
      <w:r>
        <w:rPr>
          <w:rFonts w:ascii="Georgia" w:hAnsi="Georgia"/>
          <w:i/>
          <w:spacing w:val="-16"/>
          <w:sz w:val="21"/>
        </w:rPr>
        <w:t> </w:t>
      </w:r>
      <w:r>
        <w:rPr>
          <w:rFonts w:ascii="Georgia" w:hAnsi="Georgia"/>
          <w:i/>
          <w:sz w:val="21"/>
        </w:rPr>
        <w:t>id</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Θ</w:t>
      </w:r>
      <w:r>
        <w:rPr>
          <w:spacing w:val="-6"/>
          <w:sz w:val="21"/>
          <w:vertAlign w:val="baseline"/>
        </w:rPr>
        <w:t> </w:t>
      </w:r>
      <w:r>
        <w:rPr>
          <w:sz w:val="21"/>
          <w:vertAlign w:val="baseline"/>
        </w:rPr>
        <w:t>:</w:t>
      </w:r>
      <w:r>
        <w:rPr>
          <w:spacing w:val="-1"/>
          <w:sz w:val="21"/>
          <w:vertAlign w:val="baseline"/>
        </w:rPr>
        <w:t> </w:t>
      </w:r>
      <w:r>
        <w:rPr>
          <w:rFonts w:ascii="Georgia" w:hAnsi="Georgia"/>
          <w:i/>
          <w:sz w:val="21"/>
          <w:vertAlign w:val="baseline"/>
        </w:rPr>
        <w:t>id</w:t>
      </w:r>
      <w:r>
        <w:rPr>
          <w:rFonts w:ascii="Georgia" w:hAnsi="Georgia"/>
          <w:i/>
          <w:spacing w:val="1"/>
          <w:sz w:val="21"/>
          <w:vertAlign w:val="baseline"/>
        </w:rPr>
        <w:t> </w:t>
      </w:r>
      <w:r>
        <w:rPr>
          <w:rFonts w:ascii="DejaVu Sans Condensed" w:hAnsi="DejaVu Sans Condensed"/>
          <w:i/>
          <w:w w:val="95"/>
          <w:sz w:val="21"/>
          <w:vertAlign w:val="baseline"/>
        </w:rPr>
        <w:t>/∈</w:t>
      </w:r>
      <w:r>
        <w:rPr>
          <w:rFonts w:ascii="DejaVu Sans Condensed" w:hAnsi="DejaVu Sans Condensed"/>
          <w:i/>
          <w:spacing w:val="-5"/>
          <w:w w:val="95"/>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i/>
          <w:sz w:val="21"/>
          <w:vertAlign w:val="baseline"/>
        </w:rPr>
        <w:t>Λ</w:t>
      </w:r>
      <w:r>
        <w:rPr>
          <w:rFonts w:ascii="DejaVu Sans Condensed" w:hAnsi="DejaVu Sans Condensed"/>
          <w:i/>
          <w:spacing w:val="-15"/>
          <w:sz w:val="21"/>
          <w:vertAlign w:val="baseline"/>
        </w:rPr>
        <w:t> </w:t>
      </w:r>
      <w:r>
        <w:rPr>
          <w:rFonts w:ascii="Georgia" w:hAnsi="Georgia"/>
          <w:i/>
          <w:sz w:val="21"/>
          <w:vertAlign w:val="baseline"/>
        </w:rPr>
        <w:t>id</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w w:val="95"/>
          <w:sz w:val="21"/>
          <w:vertAlign w:val="baseline"/>
        </w:rPr>
        <w:t>/∈</w:t>
      </w:r>
      <w:r>
        <w:rPr>
          <w:rFonts w:ascii="DejaVu Sans Condensed" w:hAnsi="DejaVu Sans Condensed"/>
          <w:i/>
          <w:spacing w:val="-6"/>
          <w:w w:val="95"/>
          <w:sz w:val="21"/>
          <w:vertAlign w:val="baseline"/>
        </w:rPr>
        <w:t> </w:t>
      </w:r>
      <w:r>
        <w:rPr>
          <w:rFonts w:ascii="Georgia" w:hAnsi="Georgia"/>
          <w:i/>
          <w:spacing w:val="-5"/>
          <w:sz w:val="21"/>
          <w:vertAlign w:val="baseline"/>
        </w:rPr>
        <w:t>S</w:t>
      </w:r>
      <w:r>
        <w:rPr>
          <w:rFonts w:ascii="DejaVu Sans Condensed" w:hAnsi="DejaVu Sans Condensed"/>
          <w:i/>
          <w:spacing w:val="-5"/>
          <w:sz w:val="21"/>
          <w:vertAlign w:val="baseline"/>
        </w:rPr>
        <w:t>}</w:t>
      </w:r>
    </w:p>
    <w:p>
      <w:pPr>
        <w:spacing w:before="58"/>
        <w:ind w:left="532" w:right="0" w:firstLine="0"/>
        <w:jc w:val="left"/>
        <w:rPr>
          <w:rFonts w:ascii="DejaVu Sans Condensed" w:hAnsi="DejaVu Sans Condensed"/>
          <w:i/>
          <w:sz w:val="21"/>
        </w:rPr>
      </w:pPr>
      <w:r>
        <w:rPr>
          <w:rFonts w:ascii="Georgia" w:hAnsi="Georgia"/>
          <w:i/>
          <w:sz w:val="21"/>
        </w:rPr>
        <w:t>Sb</w:t>
      </w:r>
      <w:r>
        <w:rPr>
          <w:rFonts w:ascii="Georgia" w:hAnsi="Georgia"/>
          <w:i/>
          <w:spacing w:val="-13"/>
          <w:sz w:val="21"/>
        </w:rPr>
        <w:t> </w:t>
      </w:r>
      <w:r>
        <w:rPr>
          <w:rFonts w:ascii="Georgia" w:hAnsi="Georgia"/>
          <w:i/>
          <w:sz w:val="21"/>
        </w:rPr>
        <w:t>f</w:t>
      </w:r>
      <w:r>
        <w:rPr>
          <w:rFonts w:ascii="Georgia" w:hAnsi="Georgia"/>
          <w:i/>
          <w:spacing w:val="-13"/>
          <w:sz w:val="21"/>
        </w:rPr>
        <w:t> </w:t>
      </w:r>
      <w:r>
        <w:rPr>
          <w:rFonts w:ascii="Georgia" w:hAnsi="Georgia"/>
          <w:i/>
          <w:sz w:val="21"/>
        </w:rPr>
        <w:t>S</w:t>
      </w:r>
      <w:r>
        <w:rPr>
          <w:rFonts w:ascii="Georgia" w:hAnsi="Georgia"/>
          <w:i/>
          <w:spacing w:val="-8"/>
          <w:sz w:val="21"/>
        </w:rPr>
        <w:t> </w:t>
      </w:r>
      <w:r>
        <w:rPr>
          <w:sz w:val="21"/>
        </w:rPr>
        <w:t>=</w:t>
      </w:r>
      <w:r>
        <w:rPr>
          <w:spacing w:val="-14"/>
          <w:sz w:val="21"/>
        </w:rPr>
        <w:t> </w:t>
      </w:r>
      <w:r>
        <w:rPr>
          <w:rFonts w:ascii="DejaVu Sans Condensed" w:hAnsi="DejaVu Sans Condensed"/>
          <w:i/>
          <w:sz w:val="21"/>
        </w:rPr>
        <w:t>{</w:t>
      </w:r>
      <w:r>
        <w:rPr>
          <w:sz w:val="21"/>
        </w:rPr>
        <w:t>(</w:t>
      </w:r>
      <w:r>
        <w:rPr>
          <w:rFonts w:ascii="Georgia" w:hAnsi="Georgia"/>
          <w:i/>
          <w:sz w:val="21"/>
        </w:rPr>
        <w:t>id,</w:t>
      </w:r>
      <w:r>
        <w:rPr>
          <w:rFonts w:ascii="Georgia" w:hAnsi="Georgia"/>
          <w:i/>
          <w:spacing w:val="-16"/>
          <w:sz w:val="21"/>
        </w:rPr>
        <w:t> </w:t>
      </w:r>
      <w:r>
        <w:rPr>
          <w:rFonts w:ascii="Georgia" w:hAnsi="Georgia"/>
          <w:i/>
          <w:sz w:val="21"/>
        </w:rPr>
        <w:t>id</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Sb</w:t>
      </w:r>
      <w:r>
        <w:rPr>
          <w:rFonts w:ascii="Georgia" w:hAnsi="Georgia"/>
          <w:i/>
          <w:spacing w:val="-1"/>
          <w:sz w:val="21"/>
          <w:vertAlign w:val="baseline"/>
        </w:rPr>
        <w:t> </w:t>
      </w:r>
      <w:r>
        <w:rPr>
          <w:sz w:val="21"/>
          <w:vertAlign w:val="baseline"/>
        </w:rPr>
        <w:t>:</w:t>
      </w:r>
      <w:r>
        <w:rPr>
          <w:spacing w:val="-3"/>
          <w:sz w:val="21"/>
          <w:vertAlign w:val="baseline"/>
        </w:rPr>
        <w:t> </w:t>
      </w:r>
      <w:r>
        <w:rPr>
          <w:rFonts w:ascii="Georgia" w:hAnsi="Georgia"/>
          <w:i/>
          <w:sz w:val="21"/>
          <w:vertAlign w:val="baseline"/>
        </w:rPr>
        <w:t>id</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i/>
          <w:sz w:val="21"/>
          <w:vertAlign w:val="baseline"/>
        </w:rPr>
        <w:t>Λ</w:t>
      </w:r>
      <w:r>
        <w:rPr>
          <w:rFonts w:ascii="DejaVu Sans Condensed" w:hAnsi="DejaVu Sans Condensed"/>
          <w:i/>
          <w:spacing w:val="-15"/>
          <w:sz w:val="21"/>
          <w:vertAlign w:val="baseline"/>
        </w:rPr>
        <w:t> </w:t>
      </w:r>
      <w:r>
        <w:rPr>
          <w:rFonts w:ascii="Georgia" w:hAnsi="Georgia"/>
          <w:i/>
          <w:sz w:val="21"/>
          <w:vertAlign w:val="baseline"/>
        </w:rPr>
        <w:t>id</w:t>
      </w:r>
      <w:r>
        <w:rPr>
          <w:rFonts w:ascii="DejaVu Sans Condensed" w:hAnsi="DejaVu Sans Condensed"/>
          <w:i/>
          <w:sz w:val="21"/>
          <w:vertAlign w:val="superscript"/>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S</w:t>
      </w:r>
      <w:r>
        <w:rPr>
          <w:rFonts w:ascii="DejaVu Sans Condensed" w:hAnsi="DejaVu Sans Condensed"/>
          <w:i/>
          <w:spacing w:val="-5"/>
          <w:sz w:val="21"/>
          <w:vertAlign w:val="baseline"/>
        </w:rPr>
        <w:t>}</w:t>
      </w:r>
    </w:p>
    <w:p>
      <w:pPr>
        <w:pStyle w:val="BodyText"/>
        <w:spacing w:line="256" w:lineRule="auto" w:before="126"/>
        <w:ind w:left="108" w:right="281" w:firstLine="317"/>
      </w:pPr>
      <w:r>
        <w:rPr/>
        <w:t>Abusing notation, </w:t>
      </w:r>
      <w:r>
        <w:rPr>
          <w:rFonts w:ascii="Georgia"/>
          <w:i/>
        </w:rPr>
        <w:t>g.p </w:t>
      </w:r>
      <w:r>
        <w:rPr/>
        <w:t>will represent the set of all possible services </w:t>
      </w:r>
      <w:r>
        <w:rPr>
          <w:rFonts w:ascii="Georgia"/>
          <w:i/>
        </w:rPr>
        <w:t>g.p.s </w:t>
      </w:r>
      <w:r>
        <w:rPr/>
        <w:t>provided by </w:t>
      </w:r>
      <w:r>
        <w:rPr>
          <w:rFonts w:ascii="Georgia"/>
          <w:i/>
        </w:rPr>
        <w:t>p </w:t>
      </w:r>
      <w:r>
        <w:rPr/>
        <w:t>in </w:t>
      </w:r>
      <w:r>
        <w:rPr>
          <w:rFonts w:ascii="Georgia"/>
          <w:i/>
        </w:rPr>
        <w:t>g</w:t>
      </w:r>
      <w:r>
        <w:rPr/>
        <w:t>.</w:t>
      </w:r>
      <w:r>
        <w:rPr>
          <w:spacing w:val="40"/>
        </w:rPr>
        <w:t> </w:t>
      </w:r>
      <w:r>
        <w:rPr/>
        <w:t>Finally, we define:</w:t>
      </w:r>
    </w:p>
    <w:p>
      <w:pPr>
        <w:spacing w:line="145" w:lineRule="exact" w:before="241"/>
        <w:ind w:left="0" w:right="172" w:firstLine="0"/>
        <w:jc w:val="center"/>
        <w:rPr>
          <w:rFonts w:ascii="DejaVu Sans Condensed" w:hAnsi="DejaVu Sans Condensed"/>
          <w:i/>
          <w:sz w:val="21"/>
        </w:rPr>
      </w:pPr>
      <w:r>
        <w:rPr>
          <w:w w:val="105"/>
          <w:sz w:val="21"/>
        </w:rPr>
        <w:t>Θ</w:t>
      </w:r>
      <w:r>
        <w:rPr>
          <w:spacing w:val="-14"/>
          <w:w w:val="105"/>
          <w:sz w:val="21"/>
        </w:rPr>
        <w:t> </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id,</w:t>
      </w:r>
      <w:r>
        <w:rPr>
          <w:rFonts w:ascii="Georgia" w:hAnsi="Georgia"/>
          <w:i/>
          <w:spacing w:val="-18"/>
          <w:w w:val="105"/>
          <w:sz w:val="21"/>
        </w:rPr>
        <w:t> </w:t>
      </w:r>
      <w:r>
        <w:rPr>
          <w:rFonts w:ascii="Georgia" w:hAnsi="Georgia"/>
          <w:i/>
          <w:w w:val="105"/>
          <w:sz w:val="21"/>
        </w:rPr>
        <w:t>id</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w w:val="105"/>
          <w:sz w:val="21"/>
          <w:vertAlign w:val="baseline"/>
        </w:rPr>
        <w:t>id</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id</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Θ</w:t>
      </w:r>
      <w:r>
        <w:rPr>
          <w:spacing w:val="-14"/>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id</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id</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id,</w:t>
      </w:r>
      <w:r>
        <w:rPr>
          <w:rFonts w:ascii="Georgia" w:hAnsi="Georgia"/>
          <w:i/>
          <w:spacing w:val="-18"/>
          <w:w w:val="105"/>
          <w:sz w:val="21"/>
          <w:vertAlign w:val="baseline"/>
        </w:rPr>
        <w:t> </w:t>
      </w:r>
      <w:r>
        <w:rPr>
          <w:rFonts w:ascii="Georgia" w:hAnsi="Georgia"/>
          <w:i/>
          <w:w w:val="105"/>
          <w:sz w:val="21"/>
          <w:vertAlign w:val="baseline"/>
        </w:rPr>
        <w:t>id</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spacing w:val="-5"/>
          <w:w w:val="105"/>
          <w:sz w:val="21"/>
          <w:vertAlign w:val="baseline"/>
        </w:rPr>
        <w:t>)</w:t>
      </w:r>
      <w:r>
        <w:rPr>
          <w:rFonts w:ascii="DejaVu Sans Condensed" w:hAnsi="DejaVu Sans Condensed"/>
          <w:i/>
          <w:spacing w:val="-5"/>
          <w:w w:val="105"/>
          <w:sz w:val="21"/>
          <w:vertAlign w:val="baseline"/>
        </w:rPr>
        <w:t>}</w:t>
      </w:r>
    </w:p>
    <w:p>
      <w:pPr>
        <w:tabs>
          <w:tab w:pos="5157" w:val="left" w:leader="none"/>
        </w:tabs>
        <w:spacing w:line="164" w:lineRule="exact" w:before="0"/>
        <w:ind w:left="3433"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2"/>
          <w:w w:val="105"/>
          <w:sz w:val="15"/>
        </w:rPr>
        <w:t>1</w:t>
      </w:r>
    </w:p>
    <w:p>
      <w:pPr>
        <w:pStyle w:val="BodyText"/>
        <w:spacing w:line="237" w:lineRule="auto" w:before="257"/>
        <w:ind w:left="108" w:right="280" w:firstLine="317"/>
      </w:pPr>
      <w:r>
        <w:rPr/>
        <w:t>The intended meaning of these judgements is that the programs in Π can be concurrently executed to termination, starting from the environment Γ, i.e. these judgements express </w:t>
      </w:r>
      <w:r>
        <w:rPr>
          <w:rFonts w:ascii="LM Roman 10" w:hAnsi="LM Roman 10"/>
          <w:i/>
        </w:rPr>
        <w:t>termination</w:t>
      </w:r>
      <w:r>
        <w:rPr/>
        <w:t>.</w:t>
      </w:r>
    </w:p>
    <w:p>
      <w:pPr>
        <w:pStyle w:val="BodyText"/>
        <w:spacing w:before="35"/>
        <w:ind w:left="426"/>
      </w:pPr>
      <w:r>
        <w:rPr/>
        <w:t>The</w:t>
      </w:r>
      <w:r>
        <w:rPr>
          <w:spacing w:val="16"/>
        </w:rPr>
        <w:t> </w:t>
      </w:r>
      <w:r>
        <w:rPr/>
        <w:t>semantics</w:t>
      </w:r>
      <w:r>
        <w:rPr>
          <w:spacing w:val="16"/>
        </w:rPr>
        <w:t> </w:t>
      </w:r>
      <w:r>
        <w:rPr/>
        <w:t>is</w:t>
      </w:r>
      <w:r>
        <w:rPr>
          <w:spacing w:val="17"/>
        </w:rPr>
        <w:t> </w:t>
      </w:r>
      <w:r>
        <w:rPr/>
        <w:t>described</w:t>
      </w:r>
      <w:r>
        <w:rPr>
          <w:spacing w:val="16"/>
        </w:rPr>
        <w:t> </w:t>
      </w:r>
      <w:r>
        <w:rPr/>
        <w:t>by</w:t>
      </w:r>
      <w:r>
        <w:rPr>
          <w:spacing w:val="16"/>
        </w:rPr>
        <w:t> </w:t>
      </w:r>
      <w:r>
        <w:rPr/>
        <w:t>means</w:t>
      </w:r>
      <w:r>
        <w:rPr>
          <w:spacing w:val="17"/>
        </w:rPr>
        <w:t> </w:t>
      </w:r>
      <w:r>
        <w:rPr/>
        <w:t>of</w:t>
      </w:r>
      <w:r>
        <w:rPr>
          <w:spacing w:val="16"/>
        </w:rPr>
        <w:t> </w:t>
      </w:r>
      <w:r>
        <w:rPr/>
        <w:t>inference</w:t>
      </w:r>
      <w:r>
        <w:rPr>
          <w:spacing w:val="16"/>
        </w:rPr>
        <w:t> </w:t>
      </w:r>
      <w:r>
        <w:rPr/>
        <w:t>rules</w:t>
      </w:r>
      <w:r>
        <w:rPr>
          <w:spacing w:val="17"/>
        </w:rPr>
        <w:t> </w:t>
      </w:r>
      <w:r>
        <w:rPr/>
        <w:t>of</w:t>
      </w:r>
      <w:r>
        <w:rPr>
          <w:spacing w:val="16"/>
        </w:rPr>
        <w:t> </w:t>
      </w:r>
      <w:r>
        <w:rPr/>
        <w:t>the</w:t>
      </w:r>
      <w:r>
        <w:rPr>
          <w:spacing w:val="18"/>
        </w:rPr>
        <w:t> </w:t>
      </w:r>
      <w:r>
        <w:rPr>
          <w:spacing w:val="-2"/>
        </w:rPr>
        <w:t>form:</w:t>
      </w:r>
    </w:p>
    <w:p>
      <w:pPr>
        <w:pStyle w:val="BodyText"/>
        <w:spacing w:before="21"/>
        <w:jc w:val="left"/>
        <w:rPr>
          <w:sz w:val="20"/>
        </w:rPr>
      </w:pPr>
    </w:p>
    <w:p>
      <w:pPr>
        <w:spacing w:after="0"/>
        <w:jc w:val="left"/>
        <w:rPr>
          <w:sz w:val="20"/>
        </w:rPr>
        <w:sectPr>
          <w:pgSz w:w="9360" w:h="13610"/>
          <w:pgMar w:header="860" w:footer="0" w:top="1060" w:bottom="280" w:left="680" w:right="620"/>
        </w:sectPr>
      </w:pPr>
    </w:p>
    <w:p>
      <w:pPr>
        <w:tabs>
          <w:tab w:pos="3838" w:val="left" w:leader="none"/>
        </w:tabs>
        <w:spacing w:line="328" w:lineRule="auto" w:before="74"/>
        <w:ind w:left="3492" w:right="0" w:hanging="190"/>
        <w:jc w:val="left"/>
        <w:rPr>
          <w:rFonts w:ascii="DejaVu Sans" w:hAnsi="DejaVu Sans"/>
          <w:i/>
          <w:sz w:val="15"/>
        </w:rPr>
      </w:pPr>
      <w:r>
        <w:rPr/>
        <mc:AlternateContent>
          <mc:Choice Requires="wps">
            <w:drawing>
              <wp:anchor distT="0" distB="0" distL="0" distR="0" allowOverlap="1" layoutInCell="1" locked="0" behindDoc="0" simplePos="0" relativeHeight="15732224">
                <wp:simplePos x="0" y="0"/>
                <wp:positionH relativeFrom="page">
                  <wp:posOffset>2529661</wp:posOffset>
                </wp:positionH>
                <wp:positionV relativeFrom="paragraph">
                  <wp:posOffset>199254</wp:posOffset>
                </wp:positionV>
                <wp:extent cx="8083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08355" cy="1270"/>
                        </a:xfrm>
                        <a:custGeom>
                          <a:avLst/>
                          <a:gdLst/>
                          <a:ahLst/>
                          <a:cxnLst/>
                          <a:rect l="l" t="t" r="r" b="b"/>
                          <a:pathLst>
                            <a:path w="808355" h="0">
                              <a:moveTo>
                                <a:pt x="0" y="0"/>
                              </a:moveTo>
                              <a:lnTo>
                                <a:pt x="80804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99.185974pt,15.689354pt" to="262.811697pt,15.689354pt" stroked="true" strokeweight=".348669pt" strokecolor="#000000">
                <v:stroke dashstyle="solid"/>
                <w10:wrap type="none"/>
              </v:line>
            </w:pict>
          </mc:Fallback>
        </mc:AlternateContent>
      </w:r>
      <w:r>
        <w:rPr>
          <w:rFonts w:ascii="FreeFarsi" w:hAnsi="FreeFarsi"/>
          <w:i/>
          <w:spacing w:val="5"/>
          <w:w w:val="120"/>
          <w:sz w:val="15"/>
        </w:rPr>
        <w:t>Pr</w:t>
      </w:r>
      <w:r>
        <w:rPr>
          <w:rFonts w:ascii="FreeFarsi" w:hAnsi="FreeFarsi"/>
          <w:i/>
          <w:sz w:val="15"/>
        </w:rPr>
        <w:tab/>
      </w:r>
      <w:r>
        <w:rPr>
          <w:rFonts w:ascii="LM Mono Prop 10" w:hAnsi="LM Mono Prop 10"/>
          <w:spacing w:val="-8"/>
          <w:w w:val="120"/>
          <w:sz w:val="15"/>
        </w:rPr>
        <w:t>Θ</w:t>
      </w:r>
      <w:r>
        <w:rPr>
          <w:rFonts w:ascii="LM Mono Prop 10" w:hAnsi="LM Mono Prop 10"/>
          <w:spacing w:val="-9"/>
          <w:w w:val="120"/>
          <w:sz w:val="15"/>
        </w:rPr>
        <w:t> </w:t>
      </w:r>
      <w:r>
        <w:rPr>
          <w:rFonts w:ascii="LM Mono Prop 10" w:hAnsi="LM Mono Prop 10"/>
          <w:spacing w:val="-8"/>
          <w:w w:val="125"/>
          <w:sz w:val="15"/>
        </w:rPr>
        <w:t>;</w:t>
      </w:r>
      <w:r>
        <w:rPr>
          <w:rFonts w:ascii="LM Mono Prop 10" w:hAnsi="LM Mono Prop 10"/>
          <w:spacing w:val="-39"/>
          <w:w w:val="125"/>
          <w:sz w:val="15"/>
        </w:rPr>
        <w:t> </w:t>
      </w:r>
      <w:r>
        <w:rPr>
          <w:rFonts w:ascii="LM Mono Prop 10" w:hAnsi="LM Mono Prop 10"/>
          <w:spacing w:val="-8"/>
          <w:w w:val="120"/>
          <w:sz w:val="15"/>
        </w:rPr>
        <w:t>Γ</w:t>
      </w:r>
      <w:r>
        <w:rPr>
          <w:rFonts w:ascii="LM Mono Prop 10" w:hAnsi="LM Mono Prop 10"/>
          <w:spacing w:val="-18"/>
          <w:w w:val="120"/>
          <w:sz w:val="15"/>
        </w:rPr>
        <w:t> </w:t>
      </w:r>
      <w:r>
        <w:rPr>
          <w:rFonts w:ascii="Times New Roman" w:hAnsi="Times New Roman"/>
          <w:spacing w:val="-8"/>
          <w:w w:val="185"/>
          <w:sz w:val="15"/>
        </w:rPr>
        <w:t>~</w:t>
      </w:r>
      <w:r>
        <w:rPr>
          <w:rFonts w:ascii="Times New Roman" w:hAnsi="Times New Roman"/>
          <w:spacing w:val="-35"/>
          <w:w w:val="185"/>
          <w:sz w:val="15"/>
        </w:rPr>
        <w:t> </w:t>
      </w:r>
      <w:r>
        <w:rPr>
          <w:rFonts w:ascii="LM Mono Prop 10" w:hAnsi="LM Mono Prop 10"/>
          <w:spacing w:val="-8"/>
          <w:w w:val="120"/>
          <w:sz w:val="15"/>
        </w:rPr>
        <w:t>Π </w:t>
      </w:r>
      <w:r>
        <w:rPr>
          <w:rFonts w:ascii="LM Mono Prop 10" w:hAnsi="LM Mono Prop 10"/>
          <w:w w:val="125"/>
          <w:sz w:val="15"/>
        </w:rPr>
        <w:t>Θ</w:t>
      </w:r>
      <w:r>
        <w:rPr>
          <w:rFonts w:ascii="DejaVu Sans" w:hAnsi="DejaVu Sans"/>
          <w:i/>
          <w:w w:val="125"/>
          <w:sz w:val="15"/>
          <w:vertAlign w:val="superscript"/>
        </w:rPr>
        <w:t>'</w:t>
      </w:r>
      <w:r>
        <w:rPr>
          <w:rFonts w:ascii="DejaVu Sans" w:hAnsi="DejaVu Sans"/>
          <w:i/>
          <w:w w:val="125"/>
          <w:sz w:val="15"/>
          <w:vertAlign w:val="baseline"/>
        </w:rPr>
        <w:t> </w:t>
      </w:r>
      <w:r>
        <w:rPr>
          <w:rFonts w:ascii="LM Mono Prop 10" w:hAnsi="LM Mono Prop 10"/>
          <w:w w:val="125"/>
          <w:sz w:val="15"/>
          <w:vertAlign w:val="baseline"/>
        </w:rPr>
        <w:t>;</w:t>
      </w:r>
      <w:r>
        <w:rPr>
          <w:rFonts w:ascii="LM Mono Prop 10" w:hAnsi="LM Mono Prop 10"/>
          <w:spacing w:val="-18"/>
          <w:w w:val="125"/>
          <w:sz w:val="15"/>
          <w:vertAlign w:val="baseline"/>
        </w:rPr>
        <w:t> </w:t>
      </w:r>
      <w:r>
        <w:rPr>
          <w:rFonts w:ascii="LM Mono Prop 10" w:hAnsi="LM Mono Prop 10"/>
          <w:w w:val="125"/>
          <w:sz w:val="15"/>
          <w:vertAlign w:val="baseline"/>
        </w:rPr>
        <w:t>Γ</w:t>
      </w:r>
      <w:r>
        <w:rPr>
          <w:rFonts w:ascii="DejaVu Sans" w:hAnsi="DejaVu Sans"/>
          <w:i/>
          <w:w w:val="125"/>
          <w:sz w:val="15"/>
          <w:vertAlign w:val="superscript"/>
        </w:rPr>
        <w:t>'</w:t>
      </w:r>
      <w:r>
        <w:rPr>
          <w:rFonts w:ascii="DejaVu Sans" w:hAnsi="DejaVu Sans"/>
          <w:i/>
          <w:w w:val="125"/>
          <w:sz w:val="15"/>
          <w:vertAlign w:val="baseline"/>
        </w:rPr>
        <w:t> </w:t>
      </w:r>
      <w:r>
        <w:rPr>
          <w:rFonts w:ascii="Times New Roman" w:hAnsi="Times New Roman"/>
          <w:w w:val="195"/>
          <w:sz w:val="15"/>
          <w:vertAlign w:val="baseline"/>
        </w:rPr>
        <w:t>~</w:t>
      </w:r>
      <w:r>
        <w:rPr>
          <w:rFonts w:ascii="Times New Roman" w:hAnsi="Times New Roman"/>
          <w:spacing w:val="-15"/>
          <w:w w:val="195"/>
          <w:sz w:val="15"/>
          <w:vertAlign w:val="baseline"/>
        </w:rPr>
        <w:t> </w:t>
      </w:r>
      <w:r>
        <w:rPr>
          <w:rFonts w:ascii="LM Mono Prop 10" w:hAnsi="LM Mono Prop 10"/>
          <w:w w:val="125"/>
          <w:sz w:val="15"/>
          <w:vertAlign w:val="baseline"/>
        </w:rPr>
        <w:t>Π</w:t>
      </w:r>
      <w:r>
        <w:rPr>
          <w:rFonts w:ascii="DejaVu Sans" w:hAnsi="DejaVu Sans"/>
          <w:i/>
          <w:w w:val="125"/>
          <w:sz w:val="15"/>
          <w:vertAlign w:val="superscript"/>
        </w:rPr>
        <w:t>'</w:t>
      </w:r>
    </w:p>
    <w:p>
      <w:pPr>
        <w:spacing w:line="240" w:lineRule="auto" w:before="9"/>
        <w:rPr>
          <w:rFonts w:ascii="DejaVu Sans"/>
          <w:i/>
          <w:sz w:val="15"/>
        </w:rPr>
      </w:pPr>
      <w:r>
        <w:rPr/>
        <w:br w:type="column"/>
      </w:r>
      <w:r>
        <w:rPr>
          <w:rFonts w:ascii="DejaVu Sans"/>
          <w:i/>
          <w:sz w:val="15"/>
        </w:rPr>
      </w:r>
    </w:p>
    <w:p>
      <w:pPr>
        <w:spacing w:before="0"/>
        <w:ind w:left="0" w:right="280" w:firstLine="0"/>
        <w:jc w:val="right"/>
        <w:rPr>
          <w:rFonts w:ascii="LM Roman 8"/>
          <w:sz w:val="15"/>
        </w:rPr>
      </w:pPr>
      <w:r>
        <w:rPr>
          <w:rFonts w:ascii="LM Roman 8"/>
          <w:spacing w:val="-2"/>
          <w:w w:val="105"/>
          <w:sz w:val="15"/>
        </w:rPr>
        <w:t>(</w:t>
      </w:r>
      <w:r>
        <w:rPr>
          <w:rFonts w:ascii="Georgia"/>
          <w:spacing w:val="-2"/>
          <w:w w:val="105"/>
          <w:sz w:val="15"/>
        </w:rPr>
        <w:t>Nam</w:t>
      </w:r>
      <w:r>
        <w:rPr>
          <w:rFonts w:ascii="Georgia"/>
          <w:smallCaps/>
          <w:spacing w:val="-2"/>
          <w:w w:val="105"/>
          <w:sz w:val="15"/>
        </w:rPr>
        <w:t>e</w:t>
      </w:r>
      <w:r>
        <w:rPr>
          <w:rFonts w:ascii="LM Roman 8"/>
          <w:smallCaps w:val="0"/>
          <w:spacing w:val="-2"/>
          <w:w w:val="105"/>
          <w:sz w:val="15"/>
        </w:rPr>
        <w:t>)</w:t>
      </w:r>
    </w:p>
    <w:p>
      <w:pPr>
        <w:spacing w:after="0"/>
        <w:jc w:val="right"/>
        <w:rPr>
          <w:rFonts w:ascii="LM Roman 8"/>
          <w:sz w:val="15"/>
        </w:rPr>
        <w:sectPr>
          <w:type w:val="continuous"/>
          <w:pgSz w:w="9360" w:h="13610"/>
          <w:pgMar w:header="860" w:footer="0" w:top="900" w:bottom="280" w:left="680" w:right="620"/>
          <w:cols w:num="2" w:equalWidth="0">
            <w:col w:w="4577" w:space="40"/>
            <w:col w:w="3443"/>
          </w:cols>
        </w:sectPr>
      </w:pPr>
    </w:p>
    <w:p>
      <w:pPr>
        <w:pStyle w:val="BodyText"/>
        <w:spacing w:line="256" w:lineRule="auto" w:before="261"/>
        <w:ind w:left="108"/>
        <w:jc w:val="left"/>
      </w:pPr>
      <w:r>
        <w:rPr/>
        <w:t>where</w:t>
      </w:r>
      <w:r>
        <w:rPr>
          <w:spacing w:val="26"/>
        </w:rPr>
        <w:t> </w:t>
      </w:r>
      <w:r>
        <w:rPr/>
        <w:t>the</w:t>
      </w:r>
      <w:r>
        <w:rPr>
          <w:spacing w:val="26"/>
        </w:rPr>
        <w:t> </w:t>
      </w:r>
      <w:r>
        <w:rPr/>
        <w:t>judgement</w:t>
      </w:r>
      <w:r>
        <w:rPr>
          <w:spacing w:val="26"/>
        </w:rPr>
        <w:t> </w:t>
      </w:r>
      <w:r>
        <w:rPr/>
        <w:t>above</w:t>
      </w:r>
      <w:r>
        <w:rPr>
          <w:spacing w:val="26"/>
        </w:rPr>
        <w:t> </w:t>
      </w:r>
      <w:r>
        <w:rPr/>
        <w:t>the</w:t>
      </w:r>
      <w:r>
        <w:rPr>
          <w:spacing w:val="26"/>
        </w:rPr>
        <w:t> </w:t>
      </w:r>
      <w:r>
        <w:rPr/>
        <w:t>line</w:t>
      </w:r>
      <w:r>
        <w:rPr>
          <w:spacing w:val="26"/>
        </w:rPr>
        <w:t> </w:t>
      </w:r>
      <w:r>
        <w:rPr/>
        <w:t>is</w:t>
      </w:r>
      <w:r>
        <w:rPr>
          <w:spacing w:val="25"/>
        </w:rPr>
        <w:t> </w:t>
      </w:r>
      <w:r>
        <w:rPr/>
        <w:t>a</w:t>
      </w:r>
      <w:r>
        <w:rPr>
          <w:spacing w:val="26"/>
        </w:rPr>
        <w:t> </w:t>
      </w:r>
      <w:r>
        <w:rPr/>
        <w:t>hypothesis,</w:t>
      </w:r>
      <w:r>
        <w:rPr>
          <w:spacing w:val="28"/>
        </w:rPr>
        <w:t> </w:t>
      </w:r>
      <w:r>
        <w:rPr/>
        <w:t>the</w:t>
      </w:r>
      <w:r>
        <w:rPr>
          <w:spacing w:val="26"/>
        </w:rPr>
        <w:t> </w:t>
      </w:r>
      <w:r>
        <w:rPr/>
        <w:t>one</w:t>
      </w:r>
      <w:r>
        <w:rPr>
          <w:spacing w:val="26"/>
        </w:rPr>
        <w:t> </w:t>
      </w:r>
      <w:r>
        <w:rPr/>
        <w:t>below</w:t>
      </w:r>
      <w:r>
        <w:rPr>
          <w:spacing w:val="26"/>
        </w:rPr>
        <w:t> </w:t>
      </w:r>
      <w:r>
        <w:rPr/>
        <w:t>the</w:t>
      </w:r>
      <w:r>
        <w:rPr>
          <w:spacing w:val="26"/>
        </w:rPr>
        <w:t> </w:t>
      </w:r>
      <w:r>
        <w:rPr/>
        <w:t>line</w:t>
      </w:r>
      <w:r>
        <w:rPr>
          <w:spacing w:val="26"/>
        </w:rPr>
        <w:t> </w:t>
      </w:r>
      <w:r>
        <w:rPr/>
        <w:t>a</w:t>
      </w:r>
      <w:r>
        <w:rPr>
          <w:spacing w:val="26"/>
        </w:rPr>
        <w:t> </w:t>
      </w:r>
      <w:r>
        <w:rPr/>
        <w:t>con- clusion, and </w:t>
      </w:r>
      <w:r>
        <w:rPr>
          <w:rFonts w:ascii="Georgia"/>
          <w:i/>
          <w:spacing w:val="14"/>
        </w:rPr>
        <w:t>Pr</w:t>
      </w:r>
      <w:r>
        <w:rPr>
          <w:rFonts w:ascii="Georgia"/>
          <w:i/>
          <w:spacing w:val="14"/>
        </w:rPr>
        <w:t> </w:t>
      </w:r>
      <w:r>
        <w:rPr/>
        <w:t>a proviso.</w:t>
      </w:r>
    </w:p>
    <w:p>
      <w:pPr>
        <w:spacing w:after="0" w:line="256" w:lineRule="auto"/>
        <w:jc w:val="left"/>
        <w:sectPr>
          <w:type w:val="continuous"/>
          <w:pgSz w:w="9360" w:h="13610"/>
          <w:pgMar w:header="860" w:footer="0" w:top="900" w:bottom="280" w:left="680" w:right="620"/>
        </w:sectPr>
      </w:pPr>
    </w:p>
    <w:p>
      <w:pPr>
        <w:tabs>
          <w:tab w:pos="2510" w:val="left" w:leader="none"/>
        </w:tabs>
        <w:spacing w:line="271" w:lineRule="auto" w:before="136"/>
        <w:ind w:left="1685" w:right="0"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225856">
                <wp:simplePos x="0" y="0"/>
                <wp:positionH relativeFrom="page">
                  <wp:posOffset>1501805</wp:posOffset>
                </wp:positionH>
                <wp:positionV relativeFrom="paragraph">
                  <wp:posOffset>251020</wp:posOffset>
                </wp:positionV>
                <wp:extent cx="30079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007995" cy="1270"/>
                        </a:xfrm>
                        <a:custGeom>
                          <a:avLst/>
                          <a:gdLst/>
                          <a:ahLst/>
                          <a:cxnLst/>
                          <a:rect l="l" t="t" r="r" b="b"/>
                          <a:pathLst>
                            <a:path w="3007995" h="0">
                              <a:moveTo>
                                <a:pt x="0" y="0"/>
                              </a:moveTo>
                              <a:lnTo>
                                <a:pt x="30077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118.25238pt,19.765394pt" to="355.08389pt,19.765394pt" stroked="true" strokeweight=".348669pt" strokecolor="#000000">
                <v:stroke dashstyle="solid"/>
                <w10:wrap type="none"/>
              </v:line>
            </w:pict>
          </mc:Fallback>
        </mc:AlternateContent>
      </w:r>
      <w:r>
        <w:rPr>
          <w:rFonts w:ascii="FreeFarsi" w:hAnsi="FreeFarsi" w:cs="FreeFarsi" w:eastAsia="FreeFarsi"/>
          <w:i/>
          <w:iCs/>
          <w:w w:val="115"/>
          <w:sz w:val="15"/>
          <w:szCs w:val="15"/>
        </w:rPr>
        <w:t>p</w:t>
      </w:r>
      <w:r>
        <w:rPr>
          <w:rFonts w:ascii="FreeFarsi" w:hAnsi="FreeFarsi" w:cs="FreeFarsi" w:eastAsia="FreeFarsi"/>
          <w:i/>
          <w:iCs/>
          <w:w w:val="115"/>
          <w:sz w:val="15"/>
          <w:szCs w:val="15"/>
        </w:rPr>
        <w:t> </w:t>
      </w:r>
      <w:r>
        <w:rPr>
          <w:rFonts w:ascii="LM Roman 8" w:hAnsi="LM Roman 8" w:cs="LM Roman 8" w:eastAsia="LM Roman 8"/>
          <w:i/>
          <w:iCs/>
          <w:w w:val="115"/>
          <w:sz w:val="15"/>
          <w:szCs w:val="15"/>
        </w:rPr>
        <w:t>fresh</w:t>
      </w:r>
      <w:r>
        <w:rPr>
          <w:rFonts w:ascii="LM Roman 8" w:hAnsi="LM Roman 8" w:cs="LM Roman 8" w:eastAsia="LM Roman 8"/>
          <w:i/>
          <w:iCs/>
          <w:sz w:val="15"/>
          <w:szCs w:val="15"/>
        </w:rPr>
        <w:tab/>
      </w:r>
      <w:r>
        <w:rPr>
          <w:rFonts w:ascii="LM Mono Prop 10" w:hAnsi="LM Mono Prop 10" w:cs="LM Mono Prop 10" w:eastAsia="LM Mono Prop 10"/>
          <w:spacing w:val="-2"/>
          <w:w w:val="115"/>
          <w:sz w:val="15"/>
          <w:szCs w:val="15"/>
        </w:rPr>
        <w:t>Θ</w:t>
      </w:r>
      <w:r>
        <w:rPr>
          <w:rFonts w:ascii="LM Mono Prop 10" w:hAnsi="LM Mono Prop 10" w:cs="LM Mono Prop 10" w:eastAsia="LM Mono Prop 10"/>
          <w:spacing w:val="-14"/>
          <w:w w:val="115"/>
          <w:sz w:val="15"/>
          <w:szCs w:val="15"/>
        </w:rPr>
        <w:t> </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33"/>
          <w:w w:val="115"/>
          <w:sz w:val="15"/>
          <w:szCs w:val="15"/>
        </w:rPr>
        <w:t> </w:t>
      </w:r>
      <w:r>
        <w:rPr>
          <w:rFonts w:ascii="LM Mono Prop 10" w:hAnsi="LM Mono Prop 10" w:cs="LM Mono Prop 10" w:eastAsia="LM Mono Prop 10"/>
          <w:spacing w:val="-2"/>
          <w:w w:val="115"/>
          <w:sz w:val="15"/>
          <w:szCs w:val="15"/>
        </w:rPr>
        <w:t>Γ</w:t>
      </w:r>
      <w:r>
        <w:rPr>
          <w:rFonts w:ascii="FreeFarsi" w:hAnsi="FreeFarsi" w:cs="FreeFarsi" w:eastAsia="FreeFarsi"/>
          <w:i/>
          <w:iCs/>
          <w:spacing w:val="-2"/>
          <w:w w:val="115"/>
          <w:sz w:val="15"/>
          <w:szCs w:val="15"/>
        </w:rPr>
        <w:t>,</w:t>
      </w:r>
      <w:r>
        <w:rPr>
          <w:rFonts w:ascii="FreeFarsi" w:hAnsi="FreeFarsi" w:cs="FreeFarsi" w:eastAsia="FreeFarsi"/>
          <w:i/>
          <w:iCs/>
          <w:spacing w:val="-16"/>
          <w:w w:val="115"/>
          <w:sz w:val="15"/>
          <w:szCs w:val="15"/>
        </w:rPr>
        <w:t> </w:t>
      </w:r>
      <w:r>
        <w:rPr>
          <w:rFonts w:ascii="DejaVu Sans Condensed" w:hAnsi="DejaVu Sans Condensed" w:cs="DejaVu Sans Condensed" w:eastAsia="DejaVu Sans Condensed"/>
          <w:i/>
          <w:iCs/>
          <w:spacing w:val="-2"/>
          <w:w w:val="115"/>
          <w:sz w:val="15"/>
          <w:szCs w:val="15"/>
        </w:rPr>
        <w:t>⟨</w:t>
      </w:r>
      <w:r>
        <w:rPr>
          <w:rFonts w:ascii="FreeFarsi" w:hAnsi="FreeFarsi" w:cs="FreeFarsi" w:eastAsia="FreeFarsi"/>
          <w:i/>
          <w:iCs/>
          <w:spacing w:val="-2"/>
          <w:w w:val="115"/>
          <w:sz w:val="15"/>
          <w:szCs w:val="15"/>
        </w:rPr>
        <w:t>P</w:t>
      </w:r>
      <w:r>
        <w:rPr>
          <w:rFonts w:ascii="FreeFarsi" w:hAnsi="FreeFarsi" w:cs="FreeFarsi" w:eastAsia="FreeFarsi"/>
          <w:i/>
          <w:iCs/>
          <w:spacing w:val="-4"/>
          <w:w w:val="115"/>
          <w:sz w:val="15"/>
          <w:szCs w:val="15"/>
        </w:rPr>
        <w:t> </w:t>
      </w:r>
      <w:r>
        <w:rPr>
          <w:rFonts w:ascii="DejaVu Sans Condensed" w:hAnsi="DejaVu Sans Condensed" w:cs="DejaVu Sans Condensed" w:eastAsia="DejaVu Sans Condensed"/>
          <w:i/>
          <w:iCs/>
          <w:spacing w:val="-2"/>
          <w:w w:val="115"/>
          <w:sz w:val="15"/>
          <w:szCs w:val="15"/>
        </w:rPr>
        <w:t>∪·</w:t>
      </w:r>
      <w:r>
        <w:rPr>
          <w:rFonts w:ascii="DejaVu Sans Condensed" w:hAnsi="DejaVu Sans Condensed" w:cs="DejaVu Sans Condensed" w:eastAsia="DejaVu Sans Condensed"/>
          <w:i/>
          <w:iCs/>
          <w:spacing w:val="13"/>
          <w:w w:val="115"/>
          <w:sz w:val="15"/>
          <w:szCs w:val="15"/>
        </w:rPr>
        <w:t> </w:t>
      </w:r>
      <w:r>
        <w:rPr>
          <w:rFonts w:ascii="DejaVu Sans Condensed" w:hAnsi="DejaVu Sans Condensed" w:cs="DejaVu Sans Condensed" w:eastAsia="DejaVu Sans Condensed"/>
          <w:i/>
          <w:iCs/>
          <w:spacing w:val="-2"/>
          <w:w w:val="115"/>
          <w:sz w:val="15"/>
          <w:szCs w:val="15"/>
        </w:rPr>
        <w:t>{</w:t>
      </w:r>
      <w:r>
        <w:rPr>
          <w:rFonts w:ascii="FreeFarsi" w:hAnsi="FreeFarsi" w:cs="FreeFarsi" w:eastAsia="FreeFarsi"/>
          <w:i/>
          <w:iCs/>
          <w:spacing w:val="-2"/>
          <w:w w:val="115"/>
          <w:sz w:val="15"/>
          <w:szCs w:val="15"/>
        </w:rPr>
        <w:t>p</w:t>
      </w:r>
      <w:r>
        <w:rPr>
          <w:rFonts w:ascii="DejaVu Sans Condensed" w:hAnsi="DejaVu Sans Condensed" w:cs="DejaVu Sans Condensed" w:eastAsia="DejaVu Sans Condensed"/>
          <w:i/>
          <w:iCs/>
          <w:spacing w:val="-2"/>
          <w:w w:val="115"/>
          <w:sz w:val="15"/>
          <w:szCs w:val="15"/>
        </w:rPr>
        <w:t>}</w:t>
      </w:r>
      <w:r>
        <w:rPr>
          <w:rFonts w:ascii="FreeFarsi" w:hAnsi="FreeFarsi" w:cs="FreeFarsi" w:eastAsia="FreeFarsi"/>
          <w:i/>
          <w:iCs/>
          <w:spacing w:val="-2"/>
          <w:w w:val="115"/>
          <w:sz w:val="15"/>
          <w:szCs w:val="15"/>
        </w:rPr>
        <w:t>,Sr</w:t>
      </w:r>
      <w:r>
        <w:rPr>
          <w:rFonts w:ascii="FreeFarsi" w:hAnsi="FreeFarsi" w:cs="FreeFarsi" w:eastAsia="FreeFarsi"/>
          <w:i/>
          <w:iCs/>
          <w:spacing w:val="-7"/>
          <w:w w:val="115"/>
          <w:sz w:val="15"/>
          <w:szCs w:val="15"/>
        </w:rPr>
        <w:t> </w:t>
      </w:r>
      <w:r>
        <w:rPr>
          <w:rFonts w:ascii="DejaVu Sans Condensed" w:hAnsi="DejaVu Sans Condensed" w:cs="DejaVu Sans Condensed" w:eastAsia="DejaVu Sans Condensed"/>
          <w:i/>
          <w:iCs/>
          <w:spacing w:val="-2"/>
          <w:w w:val="115"/>
          <w:sz w:val="15"/>
          <w:szCs w:val="15"/>
        </w:rPr>
        <w:t>∪·</w:t>
      </w:r>
      <w:r>
        <w:rPr>
          <w:rFonts w:ascii="DejaVu Sans Condensed" w:hAnsi="DejaVu Sans Condensed" w:cs="DejaVu Sans Condensed" w:eastAsia="DejaVu Sans Condensed"/>
          <w:i/>
          <w:iCs/>
          <w:spacing w:val="20"/>
          <w:w w:val="115"/>
          <w:sz w:val="15"/>
          <w:szCs w:val="15"/>
        </w:rPr>
        <w:t> </w:t>
      </w:r>
      <w:r>
        <w:rPr>
          <w:rFonts w:ascii="LM Mono Prop 10" w:hAnsi="LM Mono Prop 10" w:cs="LM Mono Prop 10" w:eastAsia="LM Mono Prop 10"/>
          <w:spacing w:val="-2"/>
          <w:w w:val="115"/>
          <w:sz w:val="15"/>
          <w:szCs w:val="15"/>
        </w:rPr>
        <w:t>(0</w:t>
      </w:r>
      <w:r>
        <w:rPr>
          <w:rFonts w:ascii="FreeFarsi" w:hAnsi="FreeFarsi" w:cs="FreeFarsi" w:eastAsia="FreeFarsi"/>
          <w:i/>
          <w:iCs/>
          <w:spacing w:val="-2"/>
          <w:w w:val="115"/>
          <w:sz w:val="15"/>
          <w:szCs w:val="15"/>
        </w:rPr>
        <w:t>,C</w:t>
      </w:r>
      <w:r>
        <w:rPr>
          <w:rFonts w:ascii="DejaVu Sans" w:hAnsi="DejaVu Sans" w:cs="DejaVu Sans" w:eastAsia="DejaVu Sans"/>
          <w:i/>
          <w:iCs/>
          <w:spacing w:val="-2"/>
          <w:w w:val="115"/>
          <w:sz w:val="15"/>
          <w:szCs w:val="15"/>
          <w:vertAlign w:val="superscript"/>
        </w:rPr>
        <w:t>∅</w:t>
      </w:r>
      <w:r>
        <w:rPr>
          <w:rFonts w:ascii="FreeFarsi" w:hAnsi="FreeFarsi" w:cs="FreeFarsi" w:eastAsia="FreeFarsi"/>
          <w:i/>
          <w:iCs/>
          <w:spacing w:val="-2"/>
          <w:w w:val="115"/>
          <w:sz w:val="15"/>
          <w:szCs w:val="15"/>
          <w:vertAlign w:val="baseline"/>
        </w:rPr>
        <w:t>,</w:t>
      </w:r>
      <w:r>
        <w:rPr>
          <w:rFonts w:ascii="FreeFarsi" w:hAnsi="FreeFarsi" w:cs="FreeFarsi" w:eastAsia="FreeFarsi"/>
          <w:i/>
          <w:iCs/>
          <w:spacing w:val="-16"/>
          <w:w w:val="115"/>
          <w:sz w:val="15"/>
          <w:szCs w:val="15"/>
          <w:vertAlign w:val="baseline"/>
        </w:rPr>
        <w:t> </w:t>
      </w:r>
      <w:r>
        <w:rPr>
          <w:rFonts w:ascii="FreeFarsi" w:hAnsi="FreeFarsi" w:cs="FreeFarsi" w:eastAsia="FreeFarsi"/>
          <w:i/>
          <w:iCs/>
          <w:spacing w:val="-2"/>
          <w:w w:val="115"/>
          <w:sz w:val="15"/>
          <w:szCs w:val="15"/>
          <w:vertAlign w:val="baseline"/>
        </w:rPr>
        <w:t>p</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,Sb</w:t>
      </w:r>
      <w:r>
        <w:rPr>
          <w:rFonts w:ascii="DejaVu Sans Condensed" w:hAnsi="DejaVu Sans Condensed" w:cs="DejaVu Sans Condensed" w:eastAsia="DejaVu Sans Condensed"/>
          <w:i/>
          <w:iCs/>
          <w:spacing w:val="-2"/>
          <w:w w:val="115"/>
          <w:sz w:val="15"/>
          <w:szCs w:val="15"/>
          <w:vertAlign w:val="baseline"/>
        </w:rPr>
        <w:t>⟩</w:t>
      </w:r>
      <w:r>
        <w:rPr>
          <w:rFonts w:ascii="IPAPMincho" w:hAnsi="IPAPMincho" w:cs="IPAPMincho" w:eastAsia="IPAPMincho" w:hint="eastAsia"/>
          <w:spacing w:val="-2"/>
          <w:w w:val="115"/>
          <w:sz w:val="15"/>
          <w:szCs w:val="15"/>
          <w:vertAlign w:val="subscript"/>
        </w:rPr>
        <w:t>0</w:t>
      </w:r>
      <w:r>
        <w:rPr>
          <w:rFonts w:ascii="IPAPMincho" w:hAnsi="IPAPMincho" w:cs="IPAPMincho" w:eastAsia="IPAPMincho" w:hint="eastAsia"/>
          <w:spacing w:val="-3"/>
          <w:w w:val="115"/>
          <w:sz w:val="15"/>
          <w:szCs w:val="15"/>
          <w:vertAlign w:val="baseline"/>
        </w:rPr>
        <w:t> </w:t>
      </w:r>
      <w:r>
        <w:rPr>
          <w:rFonts w:ascii="Times New Roman" w:hAnsi="Times New Roman" w:cs="Times New Roman" w:eastAsia="Times New Roman"/>
          <w:spacing w:val="-2"/>
          <w:w w:val="130"/>
          <w:sz w:val="15"/>
          <w:szCs w:val="15"/>
          <w:vertAlign w:val="baseline"/>
        </w:rPr>
        <w:t>~</w:t>
      </w:r>
      <w:r>
        <w:rPr>
          <w:rFonts w:ascii="Times New Roman" w:hAnsi="Times New Roman" w:cs="Times New Roman" w:eastAsia="Times New Roman"/>
          <w:spacing w:val="-16"/>
          <w:w w:val="130"/>
          <w:sz w:val="15"/>
          <w:szCs w:val="15"/>
          <w:vertAlign w:val="baseline"/>
        </w:rPr>
        <w:t> </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A</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p/x</w:t>
      </w:r>
      <w:r>
        <w:rPr>
          <w:rFonts w:ascii="LM Mono Prop 10" w:hAnsi="LM Mono Prop 10" w:cs="LM Mono Prop 10" w:eastAsia="LM Mono Prop 10"/>
          <w:spacing w:val="-2"/>
          <w:w w:val="115"/>
          <w:sz w:val="15"/>
          <w:szCs w:val="15"/>
          <w:vertAlign w:val="baseline"/>
        </w:rPr>
        <w:t>]]</w:t>
      </w:r>
      <w:r>
        <w:rPr>
          <w:rFonts w:ascii="IPAPMincho" w:hAnsi="IPAPMincho" w:cs="IPAPMincho" w:eastAsia="IPAPMincho" w:hint="eastAsia"/>
          <w:spacing w:val="-2"/>
          <w:w w:val="115"/>
          <w:sz w:val="15"/>
          <w:szCs w:val="15"/>
          <w:vertAlign w:val="subscript"/>
        </w:rPr>
        <w:t>0</w:t>
      </w:r>
      <w:r>
        <w:rPr>
          <w:rFonts w:ascii="Verdana" w:hAnsi="Verdana" w:cs="Verdana" w:eastAsia="Verdana"/>
          <w:i/>
          <w:iCs/>
          <w:spacing w:val="-2"/>
          <w:w w:val="115"/>
          <w:sz w:val="15"/>
          <w:szCs w:val="15"/>
          <w:vertAlign w:val="subscript"/>
        </w:rPr>
        <w:t>.p.</w:t>
      </w:r>
      <w:r>
        <w:rPr>
          <w:rFonts w:ascii="IPAPMincho" w:hAnsi="IPAPMincho" w:cs="IPAPMincho" w:eastAsia="IPAPMincho" w:hint="eastAsia"/>
          <w:spacing w:val="-2"/>
          <w:w w:val="115"/>
          <w:sz w:val="15"/>
          <w:szCs w:val="15"/>
          <w:vertAlign w:val="subscript"/>
        </w:rPr>
        <w:t>0</w:t>
      </w:r>
      <w:r>
        <w:rPr>
          <w:rFonts w:ascii="FreeFarsi" w:hAnsi="FreeFarsi" w:cs="FreeFarsi" w:eastAsia="FreeFarsi"/>
          <w:i/>
          <w:iCs/>
          <w:spacing w:val="-2"/>
          <w:w w:val="115"/>
          <w:sz w:val="15"/>
          <w:szCs w:val="15"/>
          <w:vertAlign w:val="baseline"/>
        </w:rPr>
        <w:t>,</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spacing w:val="-2"/>
          <w:w w:val="115"/>
          <w:sz w:val="15"/>
          <w:szCs w:val="15"/>
          <w:vertAlign w:val="baseline"/>
        </w:rPr>
        <w:t>Π </w:t>
      </w:r>
      <w:r>
        <w:rPr>
          <w:rFonts w:ascii="LM Mono Prop 10" w:hAnsi="LM Mono Prop 10" w:cs="LM Mono Prop 10" w:eastAsia="LM Mono Prop 10"/>
          <w:w w:val="115"/>
          <w:sz w:val="15"/>
          <w:szCs w:val="15"/>
          <w:vertAlign w:val="baseline"/>
        </w:rPr>
        <w:t>Θ ;</w:t>
      </w:r>
      <w:r>
        <w:rPr>
          <w:rFonts w:ascii="LM Mono Prop 10" w:hAnsi="LM Mono Prop 10" w:cs="LM Mono Prop 10" w:eastAsia="LM Mono Prop 10"/>
          <w:spacing w:val="-24"/>
          <w:w w:val="115"/>
          <w:sz w:val="15"/>
          <w:szCs w:val="15"/>
          <w:vertAlign w:val="baseline"/>
        </w:rPr>
        <w:t> </w:t>
      </w:r>
      <w:r>
        <w:rPr>
          <w:rFonts w:ascii="LM Mono Prop 10" w:hAnsi="LM Mono Prop 10" w:cs="LM Mono Prop 10" w:eastAsia="LM Mono Prop 10"/>
          <w:w w:val="115"/>
          <w:sz w:val="15"/>
          <w:szCs w:val="15"/>
          <w:vertAlign w:val="baseline"/>
        </w:rPr>
        <w:t>Γ</w:t>
      </w:r>
      <w:r>
        <w:rPr>
          <w:rFonts w:ascii="FreeFarsi" w:hAnsi="FreeFarsi" w:cs="FreeFarsi" w:eastAsia="FreeFarsi"/>
          <w:i/>
          <w:iCs/>
          <w:w w:val="115"/>
          <w:sz w:val="15"/>
          <w:szCs w:val="15"/>
          <w:vertAlign w:val="baseline"/>
        </w:rPr>
        <w:t>,</w:t>
      </w:r>
      <w:r>
        <w:rPr>
          <w:rFonts w:ascii="FreeFarsi" w:hAnsi="FreeFarsi" w:cs="FreeFarsi" w:eastAsia="FreeFarsi"/>
          <w:i/>
          <w:iCs/>
          <w:spacing w:val="-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FreeFarsi" w:hAnsi="FreeFarsi" w:cs="FreeFarsi" w:eastAsia="FreeFarsi"/>
          <w:i/>
          <w:iCs/>
          <w:spacing w:val="-6"/>
          <w:w w:val="115"/>
          <w:sz w:val="15"/>
          <w:szCs w:val="15"/>
          <w:vertAlign w:val="baseline"/>
        </w:rPr>
        <w:t> </w:t>
      </w:r>
      <w:r>
        <w:rPr>
          <w:rFonts w:ascii="FreeFarsi" w:hAnsi="FreeFarsi" w:cs="FreeFarsi" w:eastAsia="FreeFarsi"/>
          <w:i/>
          <w:iCs/>
          <w:w w:val="115"/>
          <w:sz w:val="15"/>
          <w:szCs w:val="15"/>
          <w:vertAlign w:val="baseline"/>
        </w:rPr>
        <w:t>Sr,</w:t>
      </w:r>
      <w:r>
        <w:rPr>
          <w:rFonts w:ascii="FreeFarsi" w:hAnsi="FreeFarsi" w:cs="FreeFarsi" w:eastAsia="FreeFarsi"/>
          <w:i/>
          <w:iCs/>
          <w:spacing w:val="-6"/>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IPAPMincho" w:hAnsi="IPAPMincho" w:cs="IPAPMincho" w:eastAsia="IPAPMincho" w:hint="eastAsia"/>
          <w:w w:val="115"/>
          <w:sz w:val="15"/>
          <w:szCs w:val="15"/>
          <w:vertAlign w:val="subscript"/>
        </w:rPr>
        <w:t>0</w:t>
      </w:r>
      <w:r>
        <w:rPr>
          <w:rFonts w:ascii="IPAPMincho" w:hAnsi="IPAPMincho" w:cs="IPAPMincho" w:eastAsia="IPAPMincho" w:hint="eastAsia"/>
          <w:w w:val="115"/>
          <w:sz w:val="15"/>
          <w:szCs w:val="15"/>
          <w:vertAlign w:val="baseline"/>
        </w:rPr>
        <w:t> </w:t>
      </w:r>
      <w:r>
        <w:rPr>
          <w:rFonts w:ascii="Times New Roman" w:hAnsi="Times New Roman" w:cs="Times New Roman" w:eastAsia="Times New Roman"/>
          <w:w w:val="190"/>
          <w:sz w:val="15"/>
          <w:szCs w:val="15"/>
          <w:vertAlign w:val="baseline"/>
        </w:rPr>
        <w:t>~</w:t>
      </w:r>
      <w:r>
        <w:rPr>
          <w:rFonts w:ascii="Times New Roman" w:hAnsi="Times New Roman" w:cs="Times New Roman" w:eastAsia="Times New Roman"/>
          <w:spacing w:val="-26"/>
          <w:w w:val="190"/>
          <w:sz w:val="15"/>
          <w:szCs w:val="15"/>
          <w:vertAlign w:val="baseline"/>
        </w:rPr>
        <w:t> </w:t>
      </w:r>
      <w:r>
        <w:rPr>
          <w:rFonts w:ascii="FreeFarsi" w:hAnsi="FreeFarsi" w:cs="FreeFarsi" w:eastAsia="FreeFarsi"/>
          <w:i/>
          <w:iCs/>
          <w:w w:val="115"/>
          <w:sz w:val="15"/>
          <w:szCs w:val="15"/>
          <w:vertAlign w:val="baseline"/>
        </w:rPr>
        <w:t>x </w:t>
      </w:r>
      <w:r>
        <w:rPr>
          <w:rFonts w:ascii="LM Mono Prop 10" w:hAnsi="LM Mono Prop 10" w:cs="LM Mono Prop 10" w:eastAsia="LM Mono Prop 10"/>
          <w:w w:val="115"/>
          <w:sz w:val="15"/>
          <w:szCs w:val="15"/>
          <w:vertAlign w:val="baseline"/>
        </w:rPr>
        <w:t>= </w:t>
      </w:r>
      <w:r>
        <w:rPr>
          <w:rFonts w:ascii="LM Sans 8" w:hAnsi="LM Sans 8" w:cs="LM Sans 8" w:eastAsia="LM Sans 8"/>
          <w:w w:val="115"/>
          <w:sz w:val="15"/>
          <w:szCs w:val="15"/>
          <w:vertAlign w:val="baseline"/>
        </w:rPr>
        <w:t>new</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FreeFarsi" w:hAnsi="FreeFarsi" w:cs="FreeFarsi" w:eastAsia="FreeFarsi"/>
          <w:i/>
          <w:iCs/>
          <w:spacing w:val="-6"/>
          <w:w w:val="115"/>
          <w:sz w:val="15"/>
          <w:szCs w:val="15"/>
          <w:vertAlign w:val="baseline"/>
        </w:rPr>
        <w:t> </w:t>
      </w:r>
      <w:r>
        <w:rPr>
          <w:rFonts w:ascii="LM Mono Prop 10" w:hAnsi="LM Mono Prop 10" w:cs="LM Mono Prop 10" w:eastAsia="LM Mono Prop 10"/>
          <w:w w:val="115"/>
          <w:sz w:val="15"/>
          <w:szCs w:val="15"/>
          <w:vertAlign w:val="baseline"/>
        </w:rPr>
        <w:t>Π</w:t>
      </w:r>
    </w:p>
    <w:p>
      <w:pPr>
        <w:tabs>
          <w:tab w:pos="3200" w:val="left" w:leader="none"/>
        </w:tabs>
        <w:spacing w:line="271" w:lineRule="auto" w:before="111"/>
        <w:ind w:left="2373" w:right="686"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226368">
                <wp:simplePos x="0" y="0"/>
                <wp:positionH relativeFrom="page">
                  <wp:posOffset>1938903</wp:posOffset>
                </wp:positionH>
                <wp:positionV relativeFrom="paragraph">
                  <wp:posOffset>235180</wp:posOffset>
                </wp:positionV>
                <wp:extent cx="21336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133600" cy="1270"/>
                        </a:xfrm>
                        <a:custGeom>
                          <a:avLst/>
                          <a:gdLst/>
                          <a:ahLst/>
                          <a:cxnLst/>
                          <a:rect l="l" t="t" r="r" b="b"/>
                          <a:pathLst>
                            <a:path w="2133600" h="0">
                              <a:moveTo>
                                <a:pt x="0" y="0"/>
                              </a:moveTo>
                              <a:lnTo>
                                <a:pt x="213356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152.669571pt,18.518143pt" to="320.666694pt,18.518143pt" stroked="true" strokeweight=".348669pt" strokecolor="#000000">
                <v:stroke dashstyle="solid"/>
                <w10:wrap type="none"/>
              </v:line>
            </w:pict>
          </mc:Fallback>
        </mc:AlternateContent>
      </w:r>
      <w:r>
        <w:rPr>
          <w:rFonts w:ascii="FreeFarsi" w:hAnsi="FreeFarsi" w:cs="FreeFarsi" w:eastAsia="FreeFarsi"/>
          <w:i/>
          <w:iCs/>
          <w:w w:val="120"/>
          <w:sz w:val="15"/>
          <w:szCs w:val="15"/>
        </w:rPr>
        <w:t>g</w:t>
      </w:r>
      <w:r>
        <w:rPr>
          <w:rFonts w:ascii="FreeFarsi" w:hAnsi="FreeFarsi" w:cs="FreeFarsi" w:eastAsia="FreeFarsi"/>
          <w:i/>
          <w:iCs/>
          <w:w w:val="120"/>
          <w:sz w:val="15"/>
          <w:szCs w:val="15"/>
        </w:rPr>
        <w:t> </w:t>
      </w:r>
      <w:r>
        <w:rPr>
          <w:rFonts w:ascii="LM Roman 8" w:hAnsi="LM Roman 8" w:cs="LM Roman 8" w:eastAsia="LM Roman 8"/>
          <w:i/>
          <w:iCs/>
          <w:w w:val="120"/>
          <w:sz w:val="15"/>
          <w:szCs w:val="15"/>
        </w:rPr>
        <w:t>fresh</w:t>
      </w:r>
      <w:r>
        <w:rPr>
          <w:rFonts w:ascii="LM Roman 8" w:hAnsi="LM Roman 8" w:cs="LM Roman 8" w:eastAsia="LM Roman 8"/>
          <w:i/>
          <w:iCs/>
          <w:sz w:val="15"/>
          <w:szCs w:val="15"/>
        </w:rPr>
        <w:tab/>
      </w:r>
      <w:r>
        <w:rPr>
          <w:rFonts w:ascii="LM Mono Prop 10" w:hAnsi="LM Mono Prop 10" w:cs="LM Mono Prop 10" w:eastAsia="LM Mono Prop 10"/>
          <w:w w:val="110"/>
          <w:sz w:val="15"/>
          <w:szCs w:val="15"/>
        </w:rPr>
        <w:t>Θ</w:t>
      </w:r>
      <w:r>
        <w:rPr>
          <w:rFonts w:ascii="LM Mono Prop 10" w:hAnsi="LM Mono Prop 10" w:cs="LM Mono Prop 10" w:eastAsia="LM Mono Prop 10"/>
          <w:spacing w:val="-15"/>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31"/>
          <w:w w:val="110"/>
          <w:sz w:val="15"/>
          <w:szCs w:val="15"/>
        </w:rPr>
        <w:t> </w:t>
      </w:r>
      <w:r>
        <w:rPr>
          <w:rFonts w:ascii="LM Mono Prop 10" w:hAnsi="LM Mono Prop 10" w:cs="LM Mono Prop 10" w:eastAsia="LM Mono Prop 10"/>
          <w:w w:val="110"/>
          <w:sz w:val="15"/>
          <w:szCs w:val="15"/>
        </w:rPr>
        <w:t>Γ</w:t>
      </w:r>
      <w:r>
        <w:rPr>
          <w:rFonts w:ascii="FreeFarsi" w:hAnsi="FreeFarsi" w:cs="FreeFarsi" w:eastAsia="FreeFarsi"/>
          <w:i/>
          <w:iCs/>
          <w:w w:val="110"/>
          <w:sz w:val="15"/>
          <w:szCs w:val="15"/>
        </w:rPr>
        <w:t>,</w:t>
      </w:r>
      <w:r>
        <w:rPr>
          <w:rFonts w:ascii="FreeFarsi" w:hAnsi="FreeFarsi" w:cs="FreeFarsi" w:eastAsia="FreeFarsi"/>
          <w:i/>
          <w:iCs/>
          <w:spacing w:val="-14"/>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p</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w:t>
      </w:r>
      <w:r>
        <w:rPr>
          <w:rFonts w:ascii="FreeFarsi" w:hAnsi="FreeFarsi" w:cs="FreeFarsi" w:eastAsia="FreeFarsi"/>
          <w:i/>
          <w:iCs/>
          <w:spacing w:val="-14"/>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w:t>
      </w:r>
      <w:r>
        <w:rPr>
          <w:rFonts w:ascii="FreeFarsi" w:hAnsi="FreeFarsi" w:cs="FreeFarsi" w:eastAsia="FreeFarsi"/>
          <w:i/>
          <w:iCs/>
          <w:spacing w:val="-13"/>
          <w:w w:val="110"/>
          <w:sz w:val="15"/>
          <w:szCs w:val="15"/>
        </w:rPr>
        <w:t> </w:t>
      </w:r>
      <w:r>
        <w:rPr>
          <w:rFonts w:ascii="DejaVu Sans Condensed" w:hAnsi="DejaVu Sans Condensed" w:cs="DejaVu Sans Condensed" w:eastAsia="DejaVu Sans Condensed"/>
          <w:i/>
          <w:iCs/>
          <w:w w:val="110"/>
          <w:sz w:val="15"/>
          <w:szCs w:val="15"/>
        </w:rPr>
        <w:t>∅⟩</w:t>
      </w:r>
      <w:r>
        <w:rPr>
          <w:rFonts w:ascii="Verdana" w:hAnsi="Verdana" w:cs="Verdana" w:eastAsia="Verdana"/>
          <w:i/>
          <w:iCs/>
          <w:w w:val="110"/>
          <w:sz w:val="15"/>
          <w:szCs w:val="15"/>
          <w:vertAlign w:val="subscript"/>
        </w:rPr>
        <w:t>g</w:t>
      </w:r>
      <w:r>
        <w:rPr>
          <w:rFonts w:ascii="Verdana" w:hAnsi="Verdana" w:cs="Verdana" w:eastAsia="Verdana"/>
          <w:i/>
          <w:iCs/>
          <w:spacing w:val="-12"/>
          <w:w w:val="110"/>
          <w:sz w:val="15"/>
          <w:szCs w:val="15"/>
          <w:vertAlign w:val="baseline"/>
        </w:rPr>
        <w:t> </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0"/>
          <w:w w:val="110"/>
          <w:sz w:val="15"/>
          <w:szCs w:val="15"/>
          <w:vertAlign w:val="baseline"/>
        </w:rPr>
        <w:t> </w:t>
      </w:r>
      <w:r>
        <w:rPr>
          <w:rFonts w:ascii="LM Mono Prop 10" w:hAnsi="LM Mono Prop 10" w:cs="LM Mono Prop 10" w:eastAsia="LM Mono Prop 10"/>
          <w:w w:val="110"/>
          <w:sz w:val="15"/>
          <w:szCs w:val="15"/>
          <w:vertAlign w:val="baseline"/>
        </w:rPr>
        <w:t>[</w:t>
      </w:r>
      <w:r>
        <w:rPr>
          <w:rFonts w:ascii="FreeFarsi" w:hAnsi="FreeFarsi" w:cs="FreeFarsi" w:eastAsia="FreeFarsi"/>
          <w:i/>
          <w:iCs/>
          <w:w w:val="110"/>
          <w:sz w:val="15"/>
          <w:szCs w:val="15"/>
          <w:vertAlign w:val="baseline"/>
        </w:rPr>
        <w:t>A</w:t>
      </w:r>
      <w:r>
        <w:rPr>
          <w:rFonts w:ascii="LM Mono Prop 10" w:hAnsi="LM Mono Prop 10" w:cs="LM Mono Prop 10" w:eastAsia="LM Mono Prop 10"/>
          <w:w w:val="110"/>
          <w:sz w:val="15"/>
          <w:szCs w:val="15"/>
          <w:vertAlign w:val="baseline"/>
        </w:rPr>
        <w:t>[</w:t>
      </w:r>
      <w:r>
        <w:rPr>
          <w:rFonts w:ascii="FreeFarsi" w:hAnsi="FreeFarsi" w:cs="FreeFarsi" w:eastAsia="FreeFarsi"/>
          <w:i/>
          <w:iCs/>
          <w:w w:val="110"/>
          <w:sz w:val="15"/>
          <w:szCs w:val="15"/>
          <w:vertAlign w:val="baseline"/>
        </w:rPr>
        <w:t>g/x</w:t>
      </w:r>
      <w:r>
        <w:rPr>
          <w:rFonts w:ascii="LM Mono Prop 10" w:hAnsi="LM Mono Prop 10" w:cs="LM Mono Prop 10" w:eastAsia="LM Mono Prop 10"/>
          <w:w w:val="110"/>
          <w:sz w:val="15"/>
          <w:szCs w:val="15"/>
          <w:vertAlign w:val="baseline"/>
        </w:rPr>
        <w:t>]]</w:t>
      </w:r>
      <w:r>
        <w:rPr>
          <w:rFonts w:ascii="IPAPMincho" w:hAnsi="IPAPMincho" w:cs="IPAPMincho" w:eastAsia="IPAPMincho" w:hint="eastAsia"/>
          <w:w w:val="110"/>
          <w:sz w:val="15"/>
          <w:szCs w:val="15"/>
          <w:vertAlign w:val="subscript"/>
        </w:rPr>
        <w:t>0</w:t>
      </w:r>
      <w:r>
        <w:rPr>
          <w:rFonts w:ascii="Verdana" w:hAnsi="Verdana" w:cs="Verdana" w:eastAsia="Verdana"/>
          <w:i/>
          <w:iCs/>
          <w:w w:val="110"/>
          <w:sz w:val="15"/>
          <w:szCs w:val="15"/>
          <w:vertAlign w:val="subscript"/>
        </w:rPr>
        <w:t>.p.</w:t>
      </w:r>
      <w:r>
        <w:rPr>
          <w:rFonts w:ascii="IPAPMincho" w:hAnsi="IPAPMincho" w:cs="IPAPMincho" w:eastAsia="IPAPMincho" w:hint="eastAsia"/>
          <w:w w:val="110"/>
          <w:sz w:val="15"/>
          <w:szCs w:val="15"/>
          <w:vertAlign w:val="subscript"/>
        </w:rPr>
        <w:t>0</w:t>
      </w:r>
      <w:r>
        <w:rPr>
          <w:rFonts w:ascii="FreeFarsi" w:hAnsi="FreeFarsi" w:cs="FreeFarsi" w:eastAsia="FreeFarsi"/>
          <w:i/>
          <w:iCs/>
          <w:w w:val="110"/>
          <w:sz w:val="15"/>
          <w:szCs w:val="15"/>
          <w:vertAlign w:val="baseline"/>
        </w:rPr>
        <w:t>,</w:t>
      </w:r>
      <w:r>
        <w:rPr>
          <w:rFonts w:ascii="FreeFarsi" w:hAnsi="FreeFarsi" w:cs="FreeFarsi" w:eastAsia="FreeFarsi"/>
          <w:i/>
          <w:iCs/>
          <w:spacing w:val="-14"/>
          <w:w w:val="110"/>
          <w:sz w:val="15"/>
          <w:szCs w:val="15"/>
          <w:vertAlign w:val="baseline"/>
        </w:rPr>
        <w:t> </w:t>
      </w:r>
      <w:r>
        <w:rPr>
          <w:rFonts w:ascii="LM Mono Prop 10" w:hAnsi="LM Mono Prop 10" w:cs="LM Mono Prop 10" w:eastAsia="LM Mono Prop 10"/>
          <w:w w:val="110"/>
          <w:sz w:val="15"/>
          <w:szCs w:val="15"/>
          <w:vertAlign w:val="baseline"/>
        </w:rPr>
        <w:t>Π </w:t>
      </w:r>
      <w:r>
        <w:rPr>
          <w:rFonts w:ascii="LM Mono Prop 10" w:hAnsi="LM Mono Prop 10" w:cs="LM Mono Prop 10" w:eastAsia="LM Mono Prop 10"/>
          <w:w w:val="120"/>
          <w:sz w:val="15"/>
          <w:szCs w:val="15"/>
          <w:vertAlign w:val="baseline"/>
        </w:rPr>
        <w:t>Θ</w:t>
      </w:r>
      <w:r>
        <w:rPr>
          <w:rFonts w:ascii="LM Mono Prop 10" w:hAnsi="LM Mono Prop 10" w:cs="LM Mono Prop 10" w:eastAsia="LM Mono Prop 10"/>
          <w:spacing w:val="-16"/>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37"/>
          <w:w w:val="120"/>
          <w:sz w:val="15"/>
          <w:szCs w:val="15"/>
          <w:vertAlign w:val="baseline"/>
        </w:rPr>
        <w:t> </w:t>
      </w:r>
      <w:r>
        <w:rPr>
          <w:rFonts w:ascii="LM Mono Prop 10" w:hAnsi="LM Mono Prop 10" w:cs="LM Mono Prop 10" w:eastAsia="LM Mono Prop 10"/>
          <w:w w:val="120"/>
          <w:sz w:val="15"/>
          <w:szCs w:val="15"/>
          <w:vertAlign w:val="baseline"/>
        </w:rPr>
        <w:t>Γ</w:t>
      </w:r>
      <w:r>
        <w:rPr>
          <w:rFonts w:ascii="LM Mono Prop 10" w:hAnsi="LM Mono Prop 10" w:cs="LM Mono Prop 10" w:eastAsia="LM Mono Prop 10"/>
          <w:spacing w:val="-17"/>
          <w:w w:val="120"/>
          <w:sz w:val="15"/>
          <w:szCs w:val="15"/>
          <w:vertAlign w:val="baseline"/>
        </w:rPr>
        <w:t> </w:t>
      </w:r>
      <w:r>
        <w:rPr>
          <w:rFonts w:ascii="Times New Roman" w:hAnsi="Times New Roman" w:cs="Times New Roman" w:eastAsia="Times New Roman"/>
          <w:w w:val="185"/>
          <w:sz w:val="15"/>
          <w:szCs w:val="15"/>
          <w:vertAlign w:val="baseline"/>
        </w:rPr>
        <w:t>~</w:t>
      </w:r>
      <w:r>
        <w:rPr>
          <w:rFonts w:ascii="Times New Roman" w:hAnsi="Times New Roman" w:cs="Times New Roman" w:eastAsia="Times New Roman"/>
          <w:spacing w:val="-36"/>
          <w:w w:val="185"/>
          <w:sz w:val="15"/>
          <w:szCs w:val="15"/>
          <w:vertAlign w:val="baseline"/>
        </w:rPr>
        <w:t> </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x</w:t>
      </w:r>
      <w:r>
        <w:rPr>
          <w:rFonts w:ascii="FreeFarsi" w:hAnsi="FreeFarsi" w:cs="FreeFarsi" w:eastAsia="FreeFarsi"/>
          <w:i/>
          <w:iCs/>
          <w:spacing w:val="-11"/>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8"/>
          <w:w w:val="120"/>
          <w:sz w:val="15"/>
          <w:szCs w:val="15"/>
          <w:vertAlign w:val="baseline"/>
        </w:rPr>
        <w:t> </w:t>
      </w:r>
      <w:r>
        <w:rPr>
          <w:rFonts w:ascii="LM Sans 8" w:hAnsi="LM Sans 8" w:cs="LM Sans 8" w:eastAsia="LM Sans 8"/>
          <w:w w:val="120"/>
          <w:sz w:val="15"/>
          <w:szCs w:val="15"/>
          <w:vertAlign w:val="baseline"/>
        </w:rPr>
        <w:t>createGroup</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.A</w:t>
      </w:r>
      <w:r>
        <w:rPr>
          <w:rFonts w:ascii="LM Mono Prop 10" w:hAnsi="LM Mono Prop 10" w:cs="LM Mono Prop 10" w:eastAsia="LM Mono Prop 10"/>
          <w:w w:val="120"/>
          <w:sz w:val="15"/>
          <w:szCs w:val="15"/>
          <w:vertAlign w:val="baseline"/>
        </w:rPr>
        <w:t>]</w:t>
      </w:r>
      <w:r>
        <w:rPr>
          <w:rFonts w:ascii="IPAPMincho" w:hAnsi="IPAPMincho" w:cs="IPAPMincho" w:eastAsia="IPAPMincho" w:hint="eastAsia"/>
          <w:w w:val="120"/>
          <w:sz w:val="15"/>
          <w:szCs w:val="15"/>
          <w:vertAlign w:val="subscript"/>
        </w:rPr>
        <w:t>0</w:t>
      </w:r>
      <w:r>
        <w:rPr>
          <w:rFonts w:ascii="Verdana" w:hAnsi="Verdana" w:cs="Verdana" w:eastAsia="Verdana"/>
          <w:i/>
          <w:iCs/>
          <w:w w:val="120"/>
          <w:sz w:val="15"/>
          <w:szCs w:val="15"/>
          <w:vertAlign w:val="subscript"/>
        </w:rPr>
        <w:t>.p.</w:t>
      </w:r>
      <w:r>
        <w:rPr>
          <w:rFonts w:ascii="IPAPMincho" w:hAnsi="IPAPMincho" w:cs="IPAPMincho" w:eastAsia="IPAPMincho" w:hint="eastAsia"/>
          <w:w w:val="120"/>
          <w:sz w:val="15"/>
          <w:szCs w:val="15"/>
          <w:vertAlign w:val="subscript"/>
        </w:rPr>
        <w:t>0</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LM Mono Prop 10" w:hAnsi="LM Mono Prop 10" w:cs="LM Mono Prop 10" w:eastAsia="LM Mono Prop 10"/>
          <w:w w:val="120"/>
          <w:sz w:val="15"/>
          <w:szCs w:val="15"/>
          <w:vertAlign w:val="baseline"/>
        </w:rPr>
        <w:t>Π</w:t>
      </w:r>
    </w:p>
    <w:p>
      <w:pPr>
        <w:spacing w:before="129"/>
        <w:ind w:left="1684"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16"/>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3"/>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6"/>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0"/>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7"/>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,Sr,</w:t>
      </w:r>
      <w:r>
        <w:rPr>
          <w:rFonts w:ascii="FreeFarsi" w:hAnsi="FreeFarsi" w:cs="FreeFarsi" w:eastAsia="FreeFarsi"/>
          <w:i/>
          <w:iCs/>
          <w:spacing w:val="-16"/>
          <w:w w:val="115"/>
          <w:sz w:val="15"/>
          <w:szCs w:val="15"/>
        </w:rPr>
        <w:t> </w:t>
      </w:r>
      <w:r>
        <w:rPr>
          <w:rFonts w:ascii="FreeFarsi" w:hAnsi="FreeFarsi" w:cs="FreeFarsi" w:eastAsia="FreeFarsi"/>
          <w:i/>
          <w:iCs/>
          <w:w w:val="115"/>
          <w:sz w:val="15"/>
          <w:szCs w:val="15"/>
        </w:rPr>
        <w:t>Sb</w:t>
      </w:r>
      <w:r>
        <w:rPr>
          <w:rFonts w:ascii="DejaVu Sans Condensed" w:hAnsi="DejaVu Sans Condensed" w:cs="DejaVu Sans Condensed" w:eastAsia="DejaVu Sans Condensed"/>
          <w:i/>
          <w:iCs/>
          <w:w w:val="115"/>
          <w:sz w:val="15"/>
          <w:szCs w:val="15"/>
        </w:rPr>
        <w:t>⟩</w:t>
      </w:r>
      <w:r>
        <w:rPr>
          <w:rFonts w:ascii="Verdana" w:hAnsi="Verdana" w:cs="Verdana" w:eastAsia="Verdana"/>
          <w:i/>
          <w:iCs/>
          <w:w w:val="115"/>
          <w:sz w:val="15"/>
          <w:szCs w:val="15"/>
          <w:vertAlign w:val="subscript"/>
        </w:rPr>
        <w:t>g</w:t>
      </w:r>
      <w:r>
        <w:rPr>
          <w:rFonts w:ascii="Verdana" w:hAnsi="Verdana" w:cs="Verdana" w:eastAsia="Verdana"/>
          <w:i/>
          <w:iCs/>
          <w:spacing w:val="-5"/>
          <w:w w:val="115"/>
          <w:sz w:val="15"/>
          <w:szCs w:val="15"/>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1"/>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IPAPMincho" w:hAnsi="IPAPMincho" w:cs="IPAPMincho" w:eastAsia="IPAPMincho" w:hint="eastAsia"/>
          <w:w w:val="115"/>
          <w:sz w:val="15"/>
          <w:szCs w:val="15"/>
          <w:vertAlign w:val="subscript"/>
        </w:rPr>
        <w:t>0</w:t>
      </w:r>
      <w:r>
        <w:rPr>
          <w:rFonts w:ascii="Verdana" w:hAnsi="Verdana" w:cs="Verdana" w:eastAsia="Verdana"/>
          <w:i/>
          <w:iCs/>
          <w:w w:val="115"/>
          <w:sz w:val="15"/>
          <w:szCs w:val="15"/>
          <w:vertAlign w:val="subscript"/>
        </w:rPr>
        <w:t>.p.</w:t>
      </w:r>
      <w:r>
        <w:rPr>
          <w:rFonts w:ascii="IPAPMincho" w:hAnsi="IPAPMincho" w:cs="IPAPMincho" w:eastAsia="IPAPMincho" w:hint="eastAsia"/>
          <w:w w:val="115"/>
          <w:sz w:val="15"/>
          <w:szCs w:val="15"/>
          <w:vertAlign w:val="subscript"/>
        </w:rPr>
        <w:t>0</w:t>
      </w:r>
      <w:r>
        <w:rPr>
          <w:rFonts w:ascii="FreeFarsi" w:hAnsi="FreeFarsi" w:cs="FreeFarsi" w:eastAsia="FreeFarsi"/>
          <w:i/>
          <w:iCs/>
          <w:w w:val="115"/>
          <w:sz w:val="15"/>
          <w:szCs w:val="15"/>
          <w:vertAlign w:val="baseline"/>
        </w:rPr>
        <w:t>,</w:t>
      </w:r>
      <w:r>
        <w:rPr>
          <w:rFonts w:ascii="FreeFarsi" w:hAnsi="FreeFarsi" w:cs="FreeFarsi" w:eastAsia="FreeFarsi"/>
          <w:i/>
          <w:iCs/>
          <w:spacing w:val="-16"/>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pStyle w:val="BodyText"/>
        <w:spacing w:line="20" w:lineRule="exact"/>
        <w:ind w:left="2445"/>
        <w:jc w:val="left"/>
        <w:rPr>
          <w:rFonts w:ascii="LM Mono Prop 10"/>
          <w:sz w:val="2"/>
        </w:rPr>
      </w:pPr>
      <w:r>
        <w:rPr>
          <w:rFonts w:ascii="LM Mono Prop 10"/>
          <w:sz w:val="2"/>
        </w:rPr>
        <mc:AlternateContent>
          <mc:Choice Requires="wps">
            <w:drawing>
              <wp:inline distT="0" distB="0" distL="0" distR="0">
                <wp:extent cx="2042160" cy="4445"/>
                <wp:effectExtent l="9525" t="0" r="0" b="5080"/>
                <wp:docPr id="18" name="Group 18"/>
                <wp:cNvGraphicFramePr>
                  <a:graphicFrameLocks/>
                </wp:cNvGraphicFramePr>
                <a:graphic>
                  <a:graphicData uri="http://schemas.microsoft.com/office/word/2010/wordprocessingGroup">
                    <wpg:wgp>
                      <wpg:cNvPr id="18" name="Group 18"/>
                      <wpg:cNvGrpSpPr/>
                      <wpg:grpSpPr>
                        <a:xfrm>
                          <a:off x="0" y="0"/>
                          <a:ext cx="2042160" cy="4445"/>
                          <a:chExt cx="2042160" cy="4445"/>
                        </a:xfrm>
                      </wpg:grpSpPr>
                      <wps:wsp>
                        <wps:cNvPr id="19" name="Graphic 19"/>
                        <wps:cNvSpPr/>
                        <wps:spPr>
                          <a:xfrm>
                            <a:off x="0" y="2214"/>
                            <a:ext cx="2042160" cy="1270"/>
                          </a:xfrm>
                          <a:custGeom>
                            <a:avLst/>
                            <a:gdLst/>
                            <a:ahLst/>
                            <a:cxnLst/>
                            <a:rect l="l" t="t" r="r" b="b"/>
                            <a:pathLst>
                              <a:path w="2042160" h="0">
                                <a:moveTo>
                                  <a:pt x="0" y="0"/>
                                </a:moveTo>
                                <a:lnTo>
                                  <a:pt x="204181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0.8pt;height:.35pt;mso-position-horizontal-relative:char;mso-position-vertical-relative:line" id="docshapegroup10" coordorigin="0,0" coordsize="3216,7">
                <v:line style="position:absolute" from="0,3" to="3215,3" stroked="true" strokeweight=".348669pt" strokecolor="#000000">
                  <v:stroke dashstyle="solid"/>
                </v:line>
              </v:group>
            </w:pict>
          </mc:Fallback>
        </mc:AlternateContent>
      </w:r>
      <w:r>
        <w:rPr>
          <w:rFonts w:ascii="LM Mono Prop 10"/>
          <w:sz w:val="2"/>
        </w:rPr>
      </w:r>
    </w:p>
    <w:p>
      <w:pPr>
        <w:spacing w:before="9"/>
        <w:ind w:left="1685"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2"/>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2"/>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3"/>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4"/>
          <w:w w:val="115"/>
          <w:sz w:val="15"/>
          <w:szCs w:val="15"/>
        </w:rPr>
        <w:t> </w:t>
      </w:r>
      <w:r>
        <w:rPr>
          <w:rFonts w:ascii="FreeFarsi" w:hAnsi="FreeFarsi" w:cs="FreeFarsi" w:eastAsia="FreeFarsi"/>
          <w:i/>
          <w:iCs/>
          <w:w w:val="115"/>
          <w:sz w:val="15"/>
          <w:szCs w:val="15"/>
        </w:rPr>
        <w:t>Sr,</w:t>
      </w:r>
      <w:r>
        <w:rPr>
          <w:rFonts w:ascii="FreeFarsi" w:hAnsi="FreeFarsi" w:cs="FreeFarsi" w:eastAsia="FreeFarsi"/>
          <w:i/>
          <w:iCs/>
          <w:spacing w:val="-13"/>
          <w:w w:val="115"/>
          <w:sz w:val="15"/>
          <w:szCs w:val="15"/>
        </w:rPr>
        <w:t> </w:t>
      </w:r>
      <w:r>
        <w:rPr>
          <w:rFonts w:ascii="FreeFarsi" w:hAnsi="FreeFarsi" w:cs="FreeFarsi" w:eastAsia="FreeFarsi"/>
          <w:i/>
          <w:iCs/>
          <w:w w:val="115"/>
          <w:sz w:val="15"/>
          <w:szCs w:val="15"/>
        </w:rPr>
        <w:t>Sb</w:t>
      </w:r>
      <w:r>
        <w:rPr>
          <w:rFonts w:ascii="DejaVu Sans Condensed" w:hAnsi="DejaVu Sans Condensed" w:cs="DejaVu Sans Condensed" w:eastAsia="DejaVu Sans Condensed"/>
          <w:i/>
          <w:iCs/>
          <w:w w:val="115"/>
          <w:sz w:val="15"/>
          <w:szCs w:val="15"/>
        </w:rPr>
        <w:t>⟩</w:t>
      </w:r>
      <w:r>
        <w:rPr>
          <w:rFonts w:ascii="Verdana" w:hAnsi="Verdana" w:cs="Verdana" w:eastAsia="Verdana"/>
          <w:i/>
          <w:iCs/>
          <w:w w:val="115"/>
          <w:sz w:val="15"/>
          <w:szCs w:val="15"/>
          <w:vertAlign w:val="subscript"/>
        </w:rPr>
        <w:t>g</w:t>
      </w:r>
      <w:r>
        <w:rPr>
          <w:rFonts w:ascii="Verdana" w:hAnsi="Verdana" w:cs="Verdana" w:eastAsia="Verdana"/>
          <w:i/>
          <w:iCs/>
          <w:spacing w:val="3"/>
          <w:w w:val="115"/>
          <w:sz w:val="15"/>
          <w:szCs w:val="15"/>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7"/>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joinGroup</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IPAPMincho" w:hAnsi="IPAPMincho" w:cs="IPAPMincho" w:eastAsia="IPAPMincho" w:hint="eastAsia"/>
          <w:w w:val="115"/>
          <w:sz w:val="15"/>
          <w:szCs w:val="15"/>
          <w:vertAlign w:val="subscript"/>
        </w:rPr>
        <w:t>0</w:t>
      </w:r>
      <w:r>
        <w:rPr>
          <w:rFonts w:ascii="Verdana" w:hAnsi="Verdana" w:cs="Verdana" w:eastAsia="Verdana"/>
          <w:i/>
          <w:iCs/>
          <w:w w:val="115"/>
          <w:sz w:val="15"/>
          <w:szCs w:val="15"/>
          <w:vertAlign w:val="subscript"/>
        </w:rPr>
        <w:t>.p.</w:t>
      </w:r>
      <w:r>
        <w:rPr>
          <w:rFonts w:ascii="IPAPMincho" w:hAnsi="IPAPMincho" w:cs="IPAPMincho" w:eastAsia="IPAPMincho" w:hint="eastAsia"/>
          <w:w w:val="115"/>
          <w:sz w:val="15"/>
          <w:szCs w:val="15"/>
          <w:vertAlign w:val="subscript"/>
        </w:rPr>
        <w:t>0</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before="156"/>
        <w:ind w:left="1685"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20"/>
          <w:sz w:val="15"/>
          <w:szCs w:val="15"/>
        </w:rPr>
        <w:t>Θ</w:t>
      </w:r>
      <w:r>
        <w:rPr>
          <w:rFonts w:ascii="LM Mono Prop 10" w:hAnsi="LM Mono Prop 10" w:cs="LM Mono Prop 10" w:eastAsia="LM Mono Prop 10"/>
          <w:spacing w:val="-18"/>
          <w:w w:val="120"/>
          <w:sz w:val="15"/>
          <w:szCs w:val="15"/>
        </w:rPr>
        <w:t> </w:t>
      </w:r>
      <w:r>
        <w:rPr>
          <w:rFonts w:ascii="Times New Roman" w:hAnsi="Times New Roman" w:cs="Times New Roman" w:eastAsia="Times New Roman"/>
          <w:w w:val="120"/>
          <w:sz w:val="15"/>
          <w:szCs w:val="15"/>
        </w:rPr>
        <w:t>J</w:t>
      </w:r>
      <w:r>
        <w:rPr>
          <w:rFonts w:ascii="Times New Roman" w:hAnsi="Times New Roman" w:cs="Times New Roman" w:eastAsia="Times New Roman"/>
          <w:spacing w:val="-11"/>
          <w:w w:val="120"/>
          <w:sz w:val="15"/>
          <w:szCs w:val="15"/>
        </w:rPr>
        <w:t> </w:t>
      </w:r>
      <w:r>
        <w:rPr>
          <w:rFonts w:ascii="FreeFarsi" w:hAnsi="FreeFarsi" w:cs="FreeFarsi" w:eastAsia="FreeFarsi"/>
          <w:i/>
          <w:iCs/>
          <w:w w:val="120"/>
          <w:sz w:val="15"/>
          <w:szCs w:val="15"/>
        </w:rPr>
        <w:t>g.p</w:t>
      </w:r>
      <w:r>
        <w:rPr>
          <w:rFonts w:ascii="FreeFarsi" w:hAnsi="FreeFarsi" w:cs="FreeFarsi" w:eastAsia="FreeFarsi"/>
          <w:i/>
          <w:iCs/>
          <w:spacing w:val="-6"/>
          <w:w w:val="120"/>
          <w:sz w:val="15"/>
          <w:szCs w:val="15"/>
        </w:rPr>
        <w:t> </w:t>
      </w:r>
      <w:r>
        <w:rPr>
          <w:rFonts w:ascii="LM Mono Prop 10" w:hAnsi="LM Mono Prop 10" w:cs="LM Mono Prop 10" w:eastAsia="LM Mono Prop 10"/>
          <w:w w:val="120"/>
          <w:sz w:val="15"/>
          <w:szCs w:val="15"/>
        </w:rPr>
        <w:t>;</w:t>
      </w:r>
      <w:r>
        <w:rPr>
          <w:rFonts w:ascii="LM Mono Prop 10" w:hAnsi="LM Mono Prop 10" w:cs="LM Mono Prop 10" w:eastAsia="LM Mono Prop 10"/>
          <w:spacing w:val="-35"/>
          <w:w w:val="120"/>
          <w:sz w:val="15"/>
          <w:szCs w:val="15"/>
        </w:rPr>
        <w:t> </w:t>
      </w:r>
      <w:r>
        <w:rPr>
          <w:rFonts w:ascii="LM Mono Prop 10" w:hAnsi="LM Mono Prop 10" w:cs="LM Mono Prop 10" w:eastAsia="LM Mono Prop 10"/>
          <w:w w:val="120"/>
          <w:sz w:val="15"/>
          <w:szCs w:val="15"/>
        </w:rPr>
        <w:t>Γ</w:t>
      </w:r>
      <w:r>
        <w:rPr>
          <w:rFonts w:ascii="FreeFarsi" w:hAnsi="FreeFarsi" w:cs="FreeFarsi" w:eastAsia="FreeFarsi"/>
          <w:i/>
          <w:iCs/>
          <w:w w:val="120"/>
          <w:sz w:val="15"/>
          <w:szCs w:val="15"/>
        </w:rPr>
        <w:t>,</w:t>
      </w:r>
      <w:r>
        <w:rPr>
          <w:rFonts w:ascii="FreeFarsi" w:hAnsi="FreeFarsi" w:cs="FreeFarsi" w:eastAsia="FreeFarsi"/>
          <w:i/>
          <w:iCs/>
          <w:spacing w:val="-18"/>
          <w:w w:val="120"/>
          <w:sz w:val="15"/>
          <w:szCs w:val="15"/>
        </w:rPr>
        <w:t> </w:t>
      </w:r>
      <w:r>
        <w:rPr>
          <w:rFonts w:ascii="DejaVu Sans Condensed" w:hAnsi="DejaVu Sans Condensed" w:cs="DejaVu Sans Condensed" w:eastAsia="DejaVu Sans Condensed"/>
          <w:i/>
          <w:iCs/>
          <w:w w:val="120"/>
          <w:sz w:val="15"/>
          <w:szCs w:val="15"/>
        </w:rPr>
        <w:t>⟨</w:t>
      </w:r>
      <w:r>
        <w:rPr>
          <w:rFonts w:ascii="FreeFarsi" w:hAnsi="FreeFarsi" w:cs="FreeFarsi" w:eastAsia="FreeFarsi"/>
          <w:i/>
          <w:iCs/>
          <w:w w:val="120"/>
          <w:sz w:val="15"/>
          <w:szCs w:val="15"/>
        </w:rPr>
        <w:t>P,</w:t>
      </w:r>
      <w:r>
        <w:rPr>
          <w:rFonts w:ascii="FreeFarsi" w:hAnsi="FreeFarsi" w:cs="FreeFarsi" w:eastAsia="FreeFarsi"/>
          <w:i/>
          <w:iCs/>
          <w:spacing w:val="-17"/>
          <w:w w:val="120"/>
          <w:sz w:val="15"/>
          <w:szCs w:val="15"/>
        </w:rPr>
        <w:t> </w:t>
      </w:r>
      <w:r>
        <w:rPr>
          <w:rFonts w:ascii="FreeFarsi" w:hAnsi="FreeFarsi" w:cs="FreeFarsi" w:eastAsia="FreeFarsi"/>
          <w:i/>
          <w:iCs/>
          <w:w w:val="120"/>
          <w:sz w:val="15"/>
          <w:szCs w:val="15"/>
        </w:rPr>
        <w:t>Sr</w:t>
      </w:r>
      <w:r>
        <w:rPr>
          <w:rFonts w:ascii="FreeFarsi" w:hAnsi="FreeFarsi" w:cs="FreeFarsi" w:eastAsia="FreeFarsi"/>
          <w:i/>
          <w:iCs/>
          <w:spacing w:val="3"/>
          <w:w w:val="120"/>
          <w:sz w:val="15"/>
          <w:szCs w:val="15"/>
        </w:rPr>
        <w:t> </w:t>
      </w:r>
      <w:r>
        <w:rPr>
          <w:rFonts w:ascii="Times New Roman" w:hAnsi="Times New Roman" w:cs="Times New Roman" w:eastAsia="Times New Roman"/>
          <w:w w:val="120"/>
          <w:sz w:val="15"/>
          <w:szCs w:val="15"/>
        </w:rPr>
        <w:t>J</w:t>
      </w:r>
      <w:r>
        <w:rPr>
          <w:rFonts w:ascii="Times New Roman" w:hAnsi="Times New Roman" w:cs="Times New Roman" w:eastAsia="Times New Roman"/>
          <w:spacing w:val="-10"/>
          <w:w w:val="120"/>
          <w:sz w:val="15"/>
          <w:szCs w:val="15"/>
        </w:rPr>
        <w:t> </w:t>
      </w:r>
      <w:r>
        <w:rPr>
          <w:rFonts w:ascii="FreeFarsi" w:hAnsi="FreeFarsi" w:cs="FreeFarsi" w:eastAsia="FreeFarsi"/>
          <w:i/>
          <w:iCs/>
          <w:w w:val="120"/>
          <w:sz w:val="15"/>
          <w:szCs w:val="15"/>
        </w:rPr>
        <w:t>p,</w:t>
      </w:r>
      <w:r>
        <w:rPr>
          <w:rFonts w:ascii="FreeFarsi" w:hAnsi="FreeFarsi" w:cs="FreeFarsi" w:eastAsia="FreeFarsi"/>
          <w:i/>
          <w:iCs/>
          <w:spacing w:val="-17"/>
          <w:w w:val="120"/>
          <w:sz w:val="15"/>
          <w:szCs w:val="15"/>
        </w:rPr>
        <w:t> </w:t>
      </w:r>
      <w:r>
        <w:rPr>
          <w:rFonts w:ascii="FreeFarsi" w:hAnsi="FreeFarsi" w:cs="FreeFarsi" w:eastAsia="FreeFarsi"/>
          <w:i/>
          <w:iCs/>
          <w:w w:val="120"/>
          <w:sz w:val="15"/>
          <w:szCs w:val="15"/>
        </w:rPr>
        <w:t>Sb</w:t>
      </w:r>
      <w:r>
        <w:rPr>
          <w:rFonts w:ascii="FreeFarsi" w:hAnsi="FreeFarsi" w:cs="FreeFarsi" w:eastAsia="FreeFarsi"/>
          <w:i/>
          <w:iCs/>
          <w:spacing w:val="-1"/>
          <w:w w:val="120"/>
          <w:sz w:val="15"/>
          <w:szCs w:val="15"/>
        </w:rPr>
        <w:t> </w:t>
      </w:r>
      <w:r>
        <w:rPr>
          <w:rFonts w:ascii="Times New Roman" w:hAnsi="Times New Roman" w:cs="Times New Roman" w:eastAsia="Times New Roman"/>
          <w:w w:val="120"/>
          <w:sz w:val="15"/>
          <w:szCs w:val="15"/>
        </w:rPr>
        <w:t>J</w:t>
      </w:r>
      <w:r>
        <w:rPr>
          <w:rFonts w:ascii="Times New Roman" w:hAnsi="Times New Roman" w:cs="Times New Roman" w:eastAsia="Times New Roman"/>
          <w:spacing w:val="-10"/>
          <w:w w:val="120"/>
          <w:sz w:val="15"/>
          <w:szCs w:val="15"/>
        </w:rPr>
        <w:t> </w:t>
      </w:r>
      <w:r>
        <w:rPr>
          <w:rFonts w:ascii="FreeFarsi" w:hAnsi="FreeFarsi" w:cs="FreeFarsi" w:eastAsia="FreeFarsi"/>
          <w:i/>
          <w:iCs/>
          <w:w w:val="120"/>
          <w:sz w:val="15"/>
          <w:szCs w:val="15"/>
        </w:rPr>
        <w:t>g.p</w:t>
      </w:r>
      <w:r>
        <w:rPr>
          <w:rFonts w:ascii="DejaVu Sans Condensed" w:hAnsi="DejaVu Sans Condensed" w:cs="DejaVu Sans Condensed" w:eastAsia="DejaVu Sans Condensed"/>
          <w:i/>
          <w:iCs/>
          <w:w w:val="120"/>
          <w:sz w:val="15"/>
          <w:szCs w:val="15"/>
        </w:rPr>
        <w:t>⟩</w:t>
      </w:r>
      <w:r>
        <w:rPr>
          <w:rFonts w:ascii="Verdana" w:hAnsi="Verdana" w:cs="Verdana" w:eastAsia="Verdana"/>
          <w:i/>
          <w:iCs/>
          <w:w w:val="120"/>
          <w:sz w:val="15"/>
          <w:szCs w:val="15"/>
          <w:vertAlign w:val="subscript"/>
        </w:rPr>
        <w:t>g</w:t>
      </w:r>
      <w:r>
        <w:rPr>
          <w:rFonts w:ascii="Verdana" w:hAnsi="Verdana" w:cs="Verdana" w:eastAsia="Verdana"/>
          <w:i/>
          <w:iCs/>
          <w:spacing w:val="-8"/>
          <w:w w:val="120"/>
          <w:sz w:val="15"/>
          <w:szCs w:val="15"/>
          <w:vertAlign w:val="baseline"/>
        </w:rPr>
        <w:t> </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2"/>
          <w:w w:val="120"/>
          <w:sz w:val="15"/>
          <w:szCs w:val="15"/>
          <w:vertAlign w:val="baseline"/>
        </w:rPr>
        <w:t> </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A</w:t>
      </w:r>
      <w:r>
        <w:rPr>
          <w:rFonts w:ascii="LM Mono Prop 10" w:hAnsi="LM Mono Prop 10" w:cs="LM Mono Prop 10" w:eastAsia="LM Mono Prop 10"/>
          <w:w w:val="120"/>
          <w:sz w:val="15"/>
          <w:szCs w:val="15"/>
          <w:vertAlign w:val="baseline"/>
        </w:rPr>
        <w:t>]</w:t>
      </w:r>
      <w:r>
        <w:rPr>
          <w:rFonts w:ascii="IPAPMincho" w:hAnsi="IPAPMincho" w:cs="IPAPMincho" w:eastAsia="IPAPMincho" w:hint="eastAsia"/>
          <w:w w:val="120"/>
          <w:sz w:val="15"/>
          <w:szCs w:val="15"/>
          <w:vertAlign w:val="subscript"/>
        </w:rPr>
        <w:t>0</w:t>
      </w:r>
      <w:r>
        <w:rPr>
          <w:rFonts w:ascii="Verdana" w:hAnsi="Verdana" w:cs="Verdana" w:eastAsia="Verdana"/>
          <w:i/>
          <w:iCs/>
          <w:w w:val="120"/>
          <w:sz w:val="15"/>
          <w:szCs w:val="15"/>
          <w:vertAlign w:val="subscript"/>
        </w:rPr>
        <w:t>.p.</w:t>
      </w:r>
      <w:r>
        <w:rPr>
          <w:rFonts w:ascii="IPAPMincho" w:hAnsi="IPAPMincho" w:cs="IPAPMincho" w:eastAsia="IPAPMincho" w:hint="eastAsia"/>
          <w:w w:val="120"/>
          <w:sz w:val="15"/>
          <w:szCs w:val="15"/>
          <w:vertAlign w:val="subscript"/>
        </w:rPr>
        <w:t>0</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LM Mono Prop 10" w:hAnsi="LM Mono Prop 10" w:cs="LM Mono Prop 10" w:eastAsia="LM Mono Prop 10"/>
          <w:spacing w:val="-10"/>
          <w:w w:val="120"/>
          <w:sz w:val="15"/>
          <w:szCs w:val="15"/>
          <w:vertAlign w:val="baseline"/>
        </w:rPr>
        <w:t>Π</w:t>
      </w:r>
    </w:p>
    <w:p>
      <w:pPr>
        <w:pStyle w:val="BodyText"/>
        <w:jc w:val="left"/>
        <w:rPr>
          <w:rFonts w:ascii="LM Mono Prop 10"/>
          <w:sz w:val="2"/>
        </w:rPr>
      </w:pPr>
    </w:p>
    <w:p>
      <w:pPr>
        <w:pStyle w:val="BodyText"/>
        <w:spacing w:line="20" w:lineRule="exact"/>
        <w:ind w:left="2193"/>
        <w:jc w:val="left"/>
        <w:rPr>
          <w:rFonts w:ascii="LM Mono Prop 10"/>
          <w:sz w:val="2"/>
        </w:rPr>
      </w:pPr>
      <w:r>
        <w:rPr>
          <w:rFonts w:ascii="LM Mono Prop 10"/>
          <w:sz w:val="2"/>
        </w:rPr>
        <mc:AlternateContent>
          <mc:Choice Requires="wps">
            <w:drawing>
              <wp:inline distT="0" distB="0" distL="0" distR="0">
                <wp:extent cx="2362200" cy="4445"/>
                <wp:effectExtent l="9525" t="0" r="0" b="5080"/>
                <wp:docPr id="20" name="Group 20"/>
                <wp:cNvGraphicFramePr>
                  <a:graphicFrameLocks/>
                </wp:cNvGraphicFramePr>
                <a:graphic>
                  <a:graphicData uri="http://schemas.microsoft.com/office/word/2010/wordprocessingGroup">
                    <wpg:wgp>
                      <wpg:cNvPr id="20" name="Group 20"/>
                      <wpg:cNvGrpSpPr/>
                      <wpg:grpSpPr>
                        <a:xfrm>
                          <a:off x="0" y="0"/>
                          <a:ext cx="2362200" cy="4445"/>
                          <a:chExt cx="2362200" cy="4445"/>
                        </a:xfrm>
                      </wpg:grpSpPr>
                      <wps:wsp>
                        <wps:cNvPr id="21" name="Graphic 21"/>
                        <wps:cNvSpPr/>
                        <wps:spPr>
                          <a:xfrm>
                            <a:off x="0" y="2214"/>
                            <a:ext cx="2362200" cy="1270"/>
                          </a:xfrm>
                          <a:custGeom>
                            <a:avLst/>
                            <a:gdLst/>
                            <a:ahLst/>
                            <a:cxnLst/>
                            <a:rect l="l" t="t" r="r" b="b"/>
                            <a:pathLst>
                              <a:path w="2362200" h="0">
                                <a:moveTo>
                                  <a:pt x="0" y="0"/>
                                </a:moveTo>
                                <a:lnTo>
                                  <a:pt x="236218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pt;height:.35pt;mso-position-horizontal-relative:char;mso-position-vertical-relative:line" id="docshapegroup11" coordorigin="0,0" coordsize="3720,7">
                <v:line style="position:absolute" from="0,3" to="3720,3" stroked="true" strokeweight=".348669pt" strokecolor="#000000">
                  <v:stroke dashstyle="solid"/>
                </v:line>
              </v:group>
            </w:pict>
          </mc:Fallback>
        </mc:AlternateContent>
      </w:r>
      <w:r>
        <w:rPr>
          <w:rFonts w:ascii="LM Mono Prop 10"/>
          <w:sz w:val="2"/>
        </w:rPr>
      </w:r>
    </w:p>
    <w:p>
      <w:pPr>
        <w:spacing w:before="0"/>
        <w:ind w:left="1685"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0"/>
          <w:sz w:val="15"/>
          <w:szCs w:val="15"/>
        </w:rPr>
        <w:t>Θ</w:t>
      </w:r>
      <w:r>
        <w:rPr>
          <w:rFonts w:ascii="LM Mono Prop 10" w:hAnsi="LM Mono Prop 10" w:cs="LM Mono Prop 10" w:eastAsia="LM Mono Prop 10"/>
          <w:spacing w:val="-1"/>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30"/>
          <w:w w:val="110"/>
          <w:sz w:val="15"/>
          <w:szCs w:val="15"/>
        </w:rPr>
        <w:t> </w:t>
      </w:r>
      <w:r>
        <w:rPr>
          <w:rFonts w:ascii="LM Mono Prop 10" w:hAnsi="LM Mono Prop 10" w:cs="LM Mono Prop 10" w:eastAsia="LM Mono Prop 10"/>
          <w:w w:val="110"/>
          <w:sz w:val="15"/>
          <w:szCs w:val="15"/>
        </w:rPr>
        <w:t>Γ</w:t>
      </w:r>
      <w:r>
        <w:rPr>
          <w:rFonts w:ascii="FreeFarsi" w:hAnsi="FreeFarsi" w:cs="FreeFarsi" w:eastAsia="FreeFarsi"/>
          <w:i/>
          <w:iCs/>
          <w:w w:val="110"/>
          <w:sz w:val="15"/>
          <w:szCs w:val="15"/>
        </w:rPr>
        <w:t>,</w:t>
      </w:r>
      <w:r>
        <w:rPr>
          <w:rFonts w:ascii="FreeFarsi" w:hAnsi="FreeFarsi" w:cs="FreeFarsi" w:eastAsia="FreeFarsi"/>
          <w:i/>
          <w:iCs/>
          <w:spacing w:val="-12"/>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P</w:t>
      </w:r>
      <w:r>
        <w:rPr>
          <w:rFonts w:ascii="FreeFarsi" w:hAnsi="FreeFarsi" w:cs="FreeFarsi" w:eastAsia="FreeFarsi"/>
          <w:i/>
          <w:iCs/>
          <w:spacing w:val="21"/>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8"/>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p</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,Sr,</w:t>
      </w:r>
      <w:r>
        <w:rPr>
          <w:rFonts w:ascii="FreeFarsi" w:hAnsi="FreeFarsi" w:cs="FreeFarsi" w:eastAsia="FreeFarsi"/>
          <w:i/>
          <w:iCs/>
          <w:spacing w:val="-12"/>
          <w:w w:val="110"/>
          <w:sz w:val="15"/>
          <w:szCs w:val="15"/>
        </w:rPr>
        <w:t> </w:t>
      </w:r>
      <w:r>
        <w:rPr>
          <w:rFonts w:ascii="FreeFarsi" w:hAnsi="FreeFarsi" w:cs="FreeFarsi" w:eastAsia="FreeFarsi"/>
          <w:i/>
          <w:iCs/>
          <w:w w:val="110"/>
          <w:sz w:val="15"/>
          <w:szCs w:val="15"/>
        </w:rPr>
        <w:t>Sb</w:t>
      </w:r>
      <w:r>
        <w:rPr>
          <w:rFonts w:ascii="DejaVu Sans Condensed" w:hAnsi="DejaVu Sans Condensed" w:cs="DejaVu Sans Condensed" w:eastAsia="DejaVu Sans Condensed"/>
          <w:i/>
          <w:iCs/>
          <w:w w:val="110"/>
          <w:sz w:val="15"/>
          <w:szCs w:val="15"/>
        </w:rPr>
        <w:t>⟩</w:t>
      </w:r>
      <w:r>
        <w:rPr>
          <w:rFonts w:ascii="Verdana" w:hAnsi="Verdana" w:cs="Verdana" w:eastAsia="Verdana"/>
          <w:i/>
          <w:iCs/>
          <w:w w:val="110"/>
          <w:sz w:val="15"/>
          <w:szCs w:val="15"/>
          <w:vertAlign w:val="subscript"/>
        </w:rPr>
        <w:t>g</w:t>
      </w:r>
      <w:r>
        <w:rPr>
          <w:rFonts w:ascii="Verdana" w:hAnsi="Verdana" w:cs="Verdana" w:eastAsia="Verdana"/>
          <w:i/>
          <w:iCs/>
          <w:spacing w:val="4"/>
          <w:w w:val="110"/>
          <w:sz w:val="15"/>
          <w:szCs w:val="15"/>
          <w:vertAlign w:val="baseline"/>
        </w:rPr>
        <w:t> </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6"/>
          <w:w w:val="110"/>
          <w:sz w:val="15"/>
          <w:szCs w:val="15"/>
          <w:vertAlign w:val="baseline"/>
        </w:rPr>
        <w:t> </w:t>
      </w:r>
      <w:r>
        <w:rPr>
          <w:rFonts w:ascii="LM Mono Prop 10" w:hAnsi="LM Mono Prop 10" w:cs="LM Mono Prop 10" w:eastAsia="LM Mono Prop 10"/>
          <w:w w:val="110"/>
          <w:sz w:val="15"/>
          <w:szCs w:val="15"/>
          <w:vertAlign w:val="baseline"/>
        </w:rPr>
        <w:t>[</w:t>
      </w:r>
      <w:r>
        <w:rPr>
          <w:rFonts w:ascii="LM Sans 8" w:hAnsi="LM Sans 8" w:cs="LM Sans 8" w:eastAsia="LM Sans 8"/>
          <w:w w:val="110"/>
          <w:sz w:val="15"/>
          <w:szCs w:val="15"/>
          <w:vertAlign w:val="baseline"/>
        </w:rPr>
        <w:t>leaveGroup</w:t>
      </w:r>
      <w:r>
        <w:rPr>
          <w:rFonts w:ascii="LM Mono Prop 10" w:hAnsi="LM Mono Prop 10" w:cs="LM Mono Prop 10" w:eastAsia="LM Mono Prop 10"/>
          <w:w w:val="110"/>
          <w:sz w:val="15"/>
          <w:szCs w:val="15"/>
          <w:vertAlign w:val="baseline"/>
        </w:rPr>
        <w:t>(</w:t>
      </w:r>
      <w:r>
        <w:rPr>
          <w:rFonts w:ascii="FreeFarsi" w:hAnsi="FreeFarsi" w:cs="FreeFarsi" w:eastAsia="FreeFarsi"/>
          <w:i/>
          <w:iCs/>
          <w:w w:val="110"/>
          <w:sz w:val="15"/>
          <w:szCs w:val="15"/>
          <w:vertAlign w:val="baseline"/>
        </w:rPr>
        <w:t>g</w:t>
      </w:r>
      <w:r>
        <w:rPr>
          <w:rFonts w:ascii="LM Mono Prop 10" w:hAnsi="LM Mono Prop 10" w:cs="LM Mono Prop 10" w:eastAsia="LM Mono Prop 10"/>
          <w:w w:val="110"/>
          <w:sz w:val="15"/>
          <w:szCs w:val="15"/>
          <w:vertAlign w:val="baseline"/>
        </w:rPr>
        <w:t>)</w:t>
      </w:r>
      <w:r>
        <w:rPr>
          <w:rFonts w:ascii="FreeFarsi" w:hAnsi="FreeFarsi" w:cs="FreeFarsi" w:eastAsia="FreeFarsi"/>
          <w:i/>
          <w:iCs/>
          <w:w w:val="110"/>
          <w:sz w:val="15"/>
          <w:szCs w:val="15"/>
          <w:vertAlign w:val="baseline"/>
        </w:rPr>
        <w:t>.A</w:t>
      </w:r>
      <w:r>
        <w:rPr>
          <w:rFonts w:ascii="LM Mono Prop 10" w:hAnsi="LM Mono Prop 10" w:cs="LM Mono Prop 10" w:eastAsia="LM Mono Prop 10"/>
          <w:w w:val="110"/>
          <w:sz w:val="15"/>
          <w:szCs w:val="15"/>
          <w:vertAlign w:val="baseline"/>
        </w:rPr>
        <w:t>]</w:t>
      </w:r>
      <w:r>
        <w:rPr>
          <w:rFonts w:ascii="IPAPMincho" w:hAnsi="IPAPMincho" w:cs="IPAPMincho" w:eastAsia="IPAPMincho" w:hint="eastAsia"/>
          <w:w w:val="110"/>
          <w:sz w:val="15"/>
          <w:szCs w:val="15"/>
          <w:vertAlign w:val="subscript"/>
        </w:rPr>
        <w:t>0</w:t>
      </w:r>
      <w:r>
        <w:rPr>
          <w:rFonts w:ascii="Verdana" w:hAnsi="Verdana" w:cs="Verdana" w:eastAsia="Verdana"/>
          <w:i/>
          <w:iCs/>
          <w:w w:val="110"/>
          <w:sz w:val="15"/>
          <w:szCs w:val="15"/>
          <w:vertAlign w:val="subscript"/>
        </w:rPr>
        <w:t>.p.</w:t>
      </w:r>
      <w:r>
        <w:rPr>
          <w:rFonts w:ascii="IPAPMincho" w:hAnsi="IPAPMincho" w:cs="IPAPMincho" w:eastAsia="IPAPMincho" w:hint="eastAsia"/>
          <w:w w:val="110"/>
          <w:sz w:val="15"/>
          <w:szCs w:val="15"/>
          <w:vertAlign w:val="subscript"/>
        </w:rPr>
        <w:t>0</w:t>
      </w:r>
      <w:r>
        <w:rPr>
          <w:rFonts w:ascii="FreeFarsi" w:hAnsi="FreeFarsi" w:cs="FreeFarsi" w:eastAsia="FreeFarsi"/>
          <w:i/>
          <w:iCs/>
          <w:w w:val="110"/>
          <w:sz w:val="15"/>
          <w:szCs w:val="15"/>
          <w:vertAlign w:val="baseline"/>
        </w:rPr>
        <w:t>,</w:t>
      </w:r>
      <w:r>
        <w:rPr>
          <w:rFonts w:ascii="FreeFarsi" w:hAnsi="FreeFarsi" w:cs="FreeFarsi" w:eastAsia="FreeFarsi"/>
          <w:i/>
          <w:iCs/>
          <w:spacing w:val="-12"/>
          <w:w w:val="110"/>
          <w:sz w:val="15"/>
          <w:szCs w:val="15"/>
          <w:vertAlign w:val="baseline"/>
        </w:rPr>
        <w:t> </w:t>
      </w:r>
      <w:r>
        <w:rPr>
          <w:rFonts w:ascii="LM Mono Prop 10" w:hAnsi="LM Mono Prop 10" w:cs="LM Mono Prop 10" w:eastAsia="LM Mono Prop 10"/>
          <w:spacing w:val="-10"/>
          <w:w w:val="110"/>
          <w:sz w:val="15"/>
          <w:szCs w:val="15"/>
          <w:vertAlign w:val="baseline"/>
        </w:rPr>
        <w:t>Π</w:t>
      </w:r>
    </w:p>
    <w:p>
      <w:pPr>
        <w:tabs>
          <w:tab w:pos="2508" w:val="left" w:leader="none"/>
        </w:tabs>
        <w:spacing w:before="122"/>
        <w:ind w:left="1689" w:right="0" w:firstLine="0"/>
        <w:jc w:val="center"/>
        <w:rPr>
          <w:rFonts w:ascii="FreeFarsi" w:hAnsi="FreeFarsi"/>
          <w:i/>
          <w:sz w:val="15"/>
        </w:rPr>
      </w:pPr>
      <w:r>
        <w:rPr>
          <w:rFonts w:ascii="FreeFarsi" w:hAnsi="FreeFarsi"/>
          <w:i/>
          <w:w w:val="115"/>
          <w:sz w:val="15"/>
        </w:rPr>
        <w:t>s</w:t>
      </w:r>
      <w:r>
        <w:rPr>
          <w:rFonts w:ascii="FreeFarsi" w:hAnsi="FreeFarsi"/>
          <w:i/>
          <w:spacing w:val="25"/>
          <w:w w:val="115"/>
          <w:sz w:val="15"/>
        </w:rPr>
        <w:t> </w:t>
      </w:r>
      <w:r>
        <w:rPr>
          <w:rFonts w:ascii="LM Roman 8" w:hAnsi="LM Roman 8"/>
          <w:i/>
          <w:spacing w:val="-2"/>
          <w:w w:val="115"/>
          <w:sz w:val="15"/>
        </w:rPr>
        <w:t>fresh</w:t>
      </w:r>
      <w:r>
        <w:rPr>
          <w:rFonts w:ascii="LM Roman 8" w:hAnsi="LM Roman 8"/>
          <w:i/>
          <w:sz w:val="15"/>
        </w:rPr>
        <w:tab/>
      </w:r>
      <w:r>
        <w:rPr>
          <w:rFonts w:ascii="LM Mono Prop 10" w:hAnsi="LM Mono Prop 10"/>
          <w:spacing w:val="-8"/>
          <w:w w:val="110"/>
          <w:sz w:val="15"/>
        </w:rPr>
        <w:t>(</w:t>
      </w:r>
      <w:r>
        <w:rPr>
          <w:rFonts w:ascii="FreeFarsi" w:hAnsi="FreeFarsi"/>
          <w:i/>
          <w:spacing w:val="-8"/>
          <w:w w:val="110"/>
          <w:sz w:val="15"/>
        </w:rPr>
        <w:t>s,</w:t>
      </w:r>
      <w:r>
        <w:rPr>
          <w:rFonts w:ascii="FreeFarsi" w:hAnsi="FreeFarsi"/>
          <w:i/>
          <w:spacing w:val="-14"/>
          <w:w w:val="110"/>
          <w:sz w:val="15"/>
        </w:rPr>
        <w:t> </w:t>
      </w:r>
      <w:r>
        <w:rPr>
          <w:rFonts w:ascii="FreeFarsi" w:hAnsi="FreeFarsi"/>
          <w:i/>
          <w:spacing w:val="-8"/>
          <w:w w:val="110"/>
          <w:sz w:val="15"/>
        </w:rPr>
        <w:t>cs,</w:t>
      </w:r>
      <w:r>
        <w:rPr>
          <w:rFonts w:ascii="FreeFarsi" w:hAnsi="FreeFarsi"/>
          <w:i/>
          <w:spacing w:val="-14"/>
          <w:w w:val="110"/>
          <w:sz w:val="15"/>
        </w:rPr>
        <w:t> </w:t>
      </w:r>
      <w:r>
        <w:rPr>
          <w:rFonts w:ascii="FreeFarsi" w:hAnsi="FreeFarsi"/>
          <w:i/>
          <w:spacing w:val="-8"/>
          <w:w w:val="110"/>
          <w:sz w:val="15"/>
        </w:rPr>
        <w:t>p</w:t>
      </w:r>
      <w:r>
        <w:rPr>
          <w:rFonts w:ascii="LM Mono Prop 10" w:hAnsi="LM Mono Prop 10"/>
          <w:spacing w:val="-8"/>
          <w:w w:val="110"/>
          <w:sz w:val="15"/>
        </w:rPr>
        <w:t>)</w:t>
      </w:r>
      <w:r>
        <w:rPr>
          <w:rFonts w:ascii="LM Mono Prop 10" w:hAnsi="LM Mono Prop 10"/>
          <w:spacing w:val="-12"/>
          <w:w w:val="110"/>
          <w:sz w:val="15"/>
        </w:rPr>
        <w:t> </w:t>
      </w:r>
      <w:r>
        <w:rPr>
          <w:rFonts w:ascii="DejaVu Sans Condensed" w:hAnsi="DejaVu Sans Condensed"/>
          <w:i/>
          <w:spacing w:val="-8"/>
          <w:w w:val="110"/>
          <w:sz w:val="15"/>
        </w:rPr>
        <w:t>∈</w:t>
      </w:r>
      <w:r>
        <w:rPr>
          <w:rFonts w:ascii="FreeFarsi" w:hAnsi="FreeFarsi"/>
          <w:i/>
          <w:spacing w:val="-8"/>
          <w:w w:val="110"/>
          <w:sz w:val="15"/>
        </w:rPr>
        <w:t>/</w:t>
      </w:r>
      <w:r>
        <w:rPr>
          <w:rFonts w:ascii="FreeFarsi" w:hAnsi="FreeFarsi"/>
          <w:i/>
          <w:spacing w:val="5"/>
          <w:w w:val="110"/>
          <w:sz w:val="15"/>
        </w:rPr>
        <w:t> </w:t>
      </w:r>
      <w:r>
        <w:rPr>
          <w:rFonts w:ascii="FreeFarsi" w:hAnsi="FreeFarsi"/>
          <w:i/>
          <w:spacing w:val="-8"/>
          <w:w w:val="110"/>
          <w:sz w:val="15"/>
        </w:rPr>
        <w:t>Sr</w:t>
      </w:r>
    </w:p>
    <w:p>
      <w:pPr>
        <w:spacing w:line="240" w:lineRule="auto" w:before="76"/>
        <w:rPr>
          <w:rFonts w:ascii="FreeFarsi"/>
          <w:i/>
          <w:sz w:val="15"/>
        </w:rPr>
      </w:pPr>
      <w:r>
        <w:rPr/>
        <w:br w:type="column"/>
      </w:r>
      <w:r>
        <w:rPr>
          <w:rFonts w:ascii="FreeFarsi"/>
          <w:i/>
          <w:sz w:val="15"/>
        </w:rPr>
      </w:r>
    </w:p>
    <w:p>
      <w:pPr>
        <w:spacing w:before="1"/>
        <w:ind w:left="0" w:right="167" w:firstLine="0"/>
        <w:jc w:val="right"/>
        <w:rPr>
          <w:rFonts w:ascii="LM Roman 8"/>
          <w:sz w:val="15"/>
        </w:rPr>
      </w:pPr>
      <w:r>
        <w:rPr>
          <w:rFonts w:ascii="LM Roman 8"/>
          <w:spacing w:val="-2"/>
          <w:w w:val="110"/>
          <w:sz w:val="15"/>
        </w:rPr>
        <w:t>(</w:t>
      </w:r>
      <w:r>
        <w:rPr>
          <w:rFonts w:ascii="Georgia"/>
          <w:spacing w:val="-2"/>
          <w:w w:val="110"/>
          <w:sz w:val="15"/>
        </w:rPr>
        <w:t>N</w:t>
      </w:r>
      <w:r>
        <w:rPr>
          <w:rFonts w:ascii="Georgia"/>
          <w:smallCaps/>
          <w:spacing w:val="-2"/>
          <w:w w:val="110"/>
          <w:sz w:val="15"/>
        </w:rPr>
        <w:t>ew</w:t>
      </w:r>
      <w:r>
        <w:rPr>
          <w:rFonts w:ascii="LM Roman 8"/>
          <w:smallCaps w:val="0"/>
          <w:spacing w:val="-2"/>
          <w:w w:val="110"/>
          <w:sz w:val="15"/>
        </w:rPr>
        <w:t>)</w:t>
      </w:r>
    </w:p>
    <w:p>
      <w:pPr>
        <w:pStyle w:val="BodyText"/>
        <w:jc w:val="left"/>
        <w:rPr>
          <w:rFonts w:ascii="LM Roman 8"/>
          <w:sz w:val="15"/>
        </w:rPr>
      </w:pPr>
    </w:p>
    <w:p>
      <w:pPr>
        <w:pStyle w:val="BodyText"/>
        <w:spacing w:before="4"/>
        <w:jc w:val="left"/>
        <w:rPr>
          <w:rFonts w:ascii="LM Roman 8"/>
          <w:sz w:val="15"/>
        </w:rPr>
      </w:pPr>
    </w:p>
    <w:p>
      <w:pPr>
        <w:spacing w:before="1"/>
        <w:ind w:left="0" w:right="167" w:firstLine="0"/>
        <w:jc w:val="right"/>
        <w:rPr>
          <w:rFonts w:ascii="LM Roman 8"/>
          <w:sz w:val="15"/>
        </w:rPr>
      </w:pPr>
      <w:r>
        <w:rPr>
          <w:rFonts w:ascii="LM Roman 8"/>
          <w:spacing w:val="-2"/>
          <w:w w:val="120"/>
          <w:sz w:val="15"/>
        </w:rPr>
        <w:t>(</w:t>
      </w:r>
      <w:r>
        <w:rPr>
          <w:rFonts w:ascii="Georgia"/>
          <w:spacing w:val="-2"/>
          <w:w w:val="120"/>
          <w:sz w:val="15"/>
        </w:rPr>
        <w:t>C</w:t>
      </w:r>
      <w:r>
        <w:rPr>
          <w:rFonts w:ascii="Georgia"/>
          <w:smallCaps/>
          <w:spacing w:val="-2"/>
          <w:w w:val="120"/>
          <w:sz w:val="15"/>
        </w:rPr>
        <w:t>rea</w:t>
      </w:r>
      <w:r>
        <w:rPr>
          <w:rFonts w:ascii="Georgia"/>
          <w:smallCaps w:val="0"/>
          <w:spacing w:val="-2"/>
          <w:w w:val="120"/>
          <w:sz w:val="15"/>
        </w:rPr>
        <w:t>t</w:t>
      </w:r>
      <w:r>
        <w:rPr>
          <w:rFonts w:ascii="Georgia"/>
          <w:smallCaps/>
          <w:spacing w:val="-2"/>
          <w:w w:val="120"/>
          <w:sz w:val="15"/>
        </w:rPr>
        <w:t>e</w:t>
      </w:r>
      <w:r>
        <w:rPr>
          <w:rFonts w:ascii="Georgia"/>
          <w:smallCaps w:val="0"/>
          <w:spacing w:val="-2"/>
          <w:w w:val="120"/>
          <w:sz w:val="15"/>
        </w:rPr>
        <w:t>G</w:t>
      </w:r>
      <w:r>
        <w:rPr>
          <w:rFonts w:ascii="Georgia"/>
          <w:smallCaps/>
          <w:spacing w:val="-2"/>
          <w:w w:val="120"/>
          <w:sz w:val="15"/>
        </w:rPr>
        <w:t>r</w:t>
      </w:r>
      <w:r>
        <w:rPr>
          <w:rFonts w:ascii="Georgia"/>
          <w:smallCaps w:val="0"/>
          <w:spacing w:val="-2"/>
          <w:w w:val="120"/>
          <w:sz w:val="15"/>
        </w:rPr>
        <w:t>o</w:t>
      </w:r>
      <w:r>
        <w:rPr>
          <w:rFonts w:ascii="Georgia"/>
          <w:smallCaps/>
          <w:spacing w:val="-2"/>
          <w:w w:val="120"/>
          <w:sz w:val="15"/>
        </w:rPr>
        <w:t>u</w:t>
      </w:r>
      <w:r>
        <w:rPr>
          <w:rFonts w:ascii="Georgia"/>
          <w:smallCaps w:val="0"/>
          <w:spacing w:val="-2"/>
          <w:w w:val="120"/>
          <w:sz w:val="15"/>
        </w:rPr>
        <w:t>p</w:t>
      </w:r>
      <w:r>
        <w:rPr>
          <w:rFonts w:ascii="LM Roman 8"/>
          <w:smallCaps w:val="0"/>
          <w:spacing w:val="-2"/>
          <w:w w:val="120"/>
          <w:sz w:val="15"/>
        </w:rPr>
        <w:t>)</w:t>
      </w:r>
    </w:p>
    <w:p>
      <w:pPr>
        <w:pStyle w:val="BodyText"/>
        <w:jc w:val="left"/>
        <w:rPr>
          <w:rFonts w:ascii="LM Roman 8"/>
          <w:sz w:val="15"/>
        </w:rPr>
      </w:pPr>
    </w:p>
    <w:p>
      <w:pPr>
        <w:pStyle w:val="BodyText"/>
        <w:spacing w:before="4"/>
        <w:jc w:val="left"/>
        <w:rPr>
          <w:rFonts w:ascii="LM Roman 8"/>
          <w:sz w:val="15"/>
        </w:rPr>
      </w:pPr>
    </w:p>
    <w:p>
      <w:pPr>
        <w:spacing w:before="1"/>
        <w:ind w:left="0" w:right="167" w:firstLine="0"/>
        <w:jc w:val="right"/>
        <w:rPr>
          <w:rFonts w:ascii="LM Roman 8"/>
          <w:sz w:val="15"/>
        </w:rPr>
      </w:pPr>
      <w:r>
        <w:rPr>
          <w:rFonts w:ascii="LM Roman 8"/>
          <w:spacing w:val="-2"/>
          <w:w w:val="110"/>
          <w:sz w:val="15"/>
        </w:rPr>
        <w:t>(</w:t>
      </w:r>
      <w:r>
        <w:rPr>
          <w:rFonts w:ascii="Georgia"/>
          <w:spacing w:val="-2"/>
          <w:w w:val="110"/>
          <w:sz w:val="15"/>
        </w:rPr>
        <w:t>Jo</w:t>
      </w:r>
      <w:r>
        <w:rPr>
          <w:rFonts w:ascii="Georgia"/>
          <w:smallCaps/>
          <w:spacing w:val="-2"/>
          <w:w w:val="110"/>
          <w:sz w:val="15"/>
        </w:rPr>
        <w:t>i</w:t>
      </w:r>
      <w:r>
        <w:rPr>
          <w:rFonts w:ascii="Georgia"/>
          <w:smallCaps w:val="0"/>
          <w:spacing w:val="-2"/>
          <w:w w:val="110"/>
          <w:sz w:val="15"/>
        </w:rPr>
        <w:t>nG</w:t>
      </w:r>
      <w:r>
        <w:rPr>
          <w:rFonts w:ascii="Georgia"/>
          <w:smallCaps/>
          <w:spacing w:val="-2"/>
          <w:w w:val="110"/>
          <w:sz w:val="15"/>
        </w:rPr>
        <w:t>r</w:t>
      </w:r>
      <w:r>
        <w:rPr>
          <w:rFonts w:ascii="Georgia"/>
          <w:smallCaps w:val="0"/>
          <w:spacing w:val="-2"/>
          <w:w w:val="110"/>
          <w:sz w:val="15"/>
        </w:rPr>
        <w:t>o</w:t>
      </w:r>
      <w:r>
        <w:rPr>
          <w:rFonts w:ascii="Georgia"/>
          <w:smallCaps/>
          <w:spacing w:val="-2"/>
          <w:w w:val="110"/>
          <w:sz w:val="15"/>
        </w:rPr>
        <w:t>u</w:t>
      </w:r>
      <w:r>
        <w:rPr>
          <w:rFonts w:ascii="Georgia"/>
          <w:smallCaps w:val="0"/>
          <w:spacing w:val="-2"/>
          <w:w w:val="110"/>
          <w:sz w:val="15"/>
        </w:rPr>
        <w:t>p</w:t>
      </w:r>
      <w:r>
        <w:rPr>
          <w:rFonts w:ascii="LM Roman 8"/>
          <w:smallCaps w:val="0"/>
          <w:spacing w:val="-2"/>
          <w:w w:val="110"/>
          <w:sz w:val="15"/>
        </w:rPr>
        <w:t>)</w:t>
      </w:r>
    </w:p>
    <w:p>
      <w:pPr>
        <w:pStyle w:val="BodyText"/>
        <w:jc w:val="left"/>
        <w:rPr>
          <w:rFonts w:ascii="LM Roman 8"/>
          <w:sz w:val="15"/>
        </w:rPr>
      </w:pPr>
    </w:p>
    <w:p>
      <w:pPr>
        <w:pStyle w:val="BodyText"/>
        <w:spacing w:before="4"/>
        <w:jc w:val="left"/>
        <w:rPr>
          <w:rFonts w:ascii="LM Roman 8"/>
          <w:sz w:val="15"/>
        </w:rPr>
      </w:pPr>
    </w:p>
    <w:p>
      <w:pPr>
        <w:spacing w:before="1"/>
        <w:ind w:left="0" w:right="167" w:firstLine="0"/>
        <w:jc w:val="right"/>
        <w:rPr>
          <w:rFonts w:ascii="LM Roman 8"/>
          <w:sz w:val="15"/>
        </w:rPr>
      </w:pPr>
      <w:r>
        <w:rPr>
          <w:rFonts w:ascii="LM Roman 8"/>
          <w:spacing w:val="-2"/>
          <w:w w:val="115"/>
          <w:sz w:val="15"/>
        </w:rPr>
        <w:t>(</w:t>
      </w:r>
      <w:r>
        <w:rPr>
          <w:rFonts w:ascii="Georgia"/>
          <w:spacing w:val="-2"/>
          <w:w w:val="115"/>
          <w:sz w:val="15"/>
        </w:rPr>
        <w:t>L</w:t>
      </w:r>
      <w:r>
        <w:rPr>
          <w:rFonts w:ascii="Georgia"/>
          <w:smallCaps/>
          <w:spacing w:val="-2"/>
          <w:w w:val="115"/>
          <w:sz w:val="15"/>
        </w:rPr>
        <w:t>ea</w:t>
      </w:r>
      <w:r>
        <w:rPr>
          <w:rFonts w:ascii="Georgia"/>
          <w:smallCaps w:val="0"/>
          <w:spacing w:val="-2"/>
          <w:w w:val="115"/>
          <w:sz w:val="15"/>
        </w:rPr>
        <w:t>v</w:t>
      </w:r>
      <w:r>
        <w:rPr>
          <w:rFonts w:ascii="Georgia"/>
          <w:smallCaps/>
          <w:spacing w:val="-2"/>
          <w:w w:val="115"/>
          <w:sz w:val="15"/>
        </w:rPr>
        <w:t>e</w:t>
      </w:r>
      <w:r>
        <w:rPr>
          <w:rFonts w:ascii="Georgia"/>
          <w:smallCaps w:val="0"/>
          <w:spacing w:val="-2"/>
          <w:w w:val="115"/>
          <w:sz w:val="15"/>
        </w:rPr>
        <w:t>G</w:t>
      </w:r>
      <w:r>
        <w:rPr>
          <w:rFonts w:ascii="Georgia"/>
          <w:smallCaps/>
          <w:spacing w:val="-2"/>
          <w:w w:val="115"/>
          <w:sz w:val="15"/>
        </w:rPr>
        <w:t>r</w:t>
      </w:r>
      <w:r>
        <w:rPr>
          <w:rFonts w:ascii="Georgia"/>
          <w:smallCaps w:val="0"/>
          <w:spacing w:val="-2"/>
          <w:w w:val="115"/>
          <w:sz w:val="15"/>
        </w:rPr>
        <w:t>o</w:t>
      </w:r>
      <w:r>
        <w:rPr>
          <w:rFonts w:ascii="Georgia"/>
          <w:smallCaps/>
          <w:spacing w:val="-2"/>
          <w:w w:val="115"/>
          <w:sz w:val="15"/>
        </w:rPr>
        <w:t>u</w:t>
      </w:r>
      <w:r>
        <w:rPr>
          <w:rFonts w:ascii="Georgia"/>
          <w:smallCaps w:val="0"/>
          <w:spacing w:val="-2"/>
          <w:w w:val="115"/>
          <w:sz w:val="15"/>
        </w:rPr>
        <w:t>p</w:t>
      </w:r>
      <w:r>
        <w:rPr>
          <w:rFonts w:ascii="LM Roman 8"/>
          <w:smallCaps w:val="0"/>
          <w:spacing w:val="-2"/>
          <w:w w:val="115"/>
          <w:sz w:val="15"/>
        </w:rPr>
        <w:t>)</w:t>
      </w:r>
    </w:p>
    <w:p>
      <w:pPr>
        <w:spacing w:after="0"/>
        <w:jc w:val="right"/>
        <w:rPr>
          <w:rFonts w:ascii="LM Roman 8"/>
          <w:sz w:val="15"/>
        </w:rPr>
        <w:sectPr>
          <w:pgSz w:w="9360" w:h="13610"/>
          <w:pgMar w:header="860" w:footer="0" w:top="1060" w:bottom="280" w:left="680" w:right="620"/>
          <w:cols w:num="2" w:equalWidth="0">
            <w:col w:w="6422" w:space="40"/>
            <w:col w:w="1598"/>
          </w:cols>
        </w:sectPr>
      </w:pPr>
    </w:p>
    <w:p>
      <w:pPr>
        <w:spacing w:line="273" w:lineRule="auto" w:before="22"/>
        <w:ind w:left="1361" w:right="0"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36832">
                <wp:simplePos x="0" y="0"/>
                <wp:positionH relativeFrom="page">
                  <wp:posOffset>1296139</wp:posOffset>
                </wp:positionH>
                <wp:positionV relativeFrom="paragraph">
                  <wp:posOffset>167402</wp:posOffset>
                </wp:positionV>
                <wp:extent cx="34194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419475" cy="1270"/>
                        </a:xfrm>
                        <a:custGeom>
                          <a:avLst/>
                          <a:gdLst/>
                          <a:ahLst/>
                          <a:cxnLst/>
                          <a:rect l="l" t="t" r="r" b="b"/>
                          <a:pathLst>
                            <a:path w="3419475" h="0">
                              <a:moveTo>
                                <a:pt x="0" y="0"/>
                              </a:moveTo>
                              <a:lnTo>
                                <a:pt x="341907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2.058228pt,13.18126pt" to="371.277076pt,13.18126pt" stroked="true" strokeweight=".348669pt" strokecolor="#000000">
                <v:stroke dashstyle="solid"/>
                <w10:wrap type="none"/>
              </v:line>
            </w:pict>
          </mc:Fallback>
        </mc:AlternateContent>
      </w:r>
      <w:r>
        <w:rPr>
          <w:rFonts w:ascii="LM Mono Prop 10" w:hAnsi="LM Mono Prop 10" w:cs="LM Mono Prop 10" w:eastAsia="LM Mono Prop 10"/>
          <w:spacing w:val="-2"/>
          <w:w w:val="115"/>
          <w:sz w:val="15"/>
          <w:szCs w:val="15"/>
        </w:rPr>
        <w:t>Θ</w:t>
      </w:r>
      <w:r>
        <w:rPr>
          <w:rFonts w:ascii="LM Mono Prop 10" w:hAnsi="LM Mono Prop 10" w:cs="LM Mono Prop 10" w:eastAsia="LM Mono Prop 10"/>
          <w:spacing w:val="-14"/>
          <w:w w:val="115"/>
          <w:sz w:val="15"/>
          <w:szCs w:val="15"/>
        </w:rPr>
        <w:t> </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33"/>
          <w:w w:val="115"/>
          <w:sz w:val="15"/>
          <w:szCs w:val="15"/>
        </w:rPr>
        <w:t> </w:t>
      </w:r>
      <w:r>
        <w:rPr>
          <w:rFonts w:ascii="LM Mono Prop 10" w:hAnsi="LM Mono Prop 10" w:cs="LM Mono Prop 10" w:eastAsia="LM Mono Prop 10"/>
          <w:spacing w:val="-2"/>
          <w:w w:val="115"/>
          <w:sz w:val="15"/>
          <w:szCs w:val="15"/>
        </w:rPr>
        <w:t>Γ</w:t>
      </w:r>
      <w:r>
        <w:rPr>
          <w:rFonts w:ascii="FreeFarsi" w:hAnsi="FreeFarsi" w:cs="FreeFarsi" w:eastAsia="FreeFarsi"/>
          <w:i/>
          <w:iCs/>
          <w:spacing w:val="-2"/>
          <w:w w:val="115"/>
          <w:sz w:val="15"/>
          <w:szCs w:val="15"/>
        </w:rPr>
        <w:t>,</w:t>
      </w:r>
      <w:r>
        <w:rPr>
          <w:rFonts w:ascii="FreeFarsi" w:hAnsi="FreeFarsi" w:cs="FreeFarsi" w:eastAsia="FreeFarsi"/>
          <w:i/>
          <w:iCs/>
          <w:spacing w:val="-16"/>
          <w:w w:val="115"/>
          <w:sz w:val="15"/>
          <w:szCs w:val="15"/>
        </w:rPr>
        <w:t> </w:t>
      </w:r>
      <w:r>
        <w:rPr>
          <w:rFonts w:ascii="DejaVu Sans Condensed" w:hAnsi="DejaVu Sans Condensed" w:cs="DejaVu Sans Condensed" w:eastAsia="DejaVu Sans Condensed"/>
          <w:i/>
          <w:iCs/>
          <w:spacing w:val="-2"/>
          <w:w w:val="115"/>
          <w:sz w:val="15"/>
          <w:szCs w:val="15"/>
        </w:rPr>
        <w:t>⟨</w:t>
      </w:r>
      <w:r>
        <w:rPr>
          <w:rFonts w:ascii="FreeFarsi" w:hAnsi="FreeFarsi" w:cs="FreeFarsi" w:eastAsia="FreeFarsi"/>
          <w:i/>
          <w:iCs/>
          <w:spacing w:val="-2"/>
          <w:w w:val="115"/>
          <w:sz w:val="15"/>
          <w:szCs w:val="15"/>
        </w:rPr>
        <w:t>P</w:t>
      </w:r>
      <w:r>
        <w:rPr>
          <w:rFonts w:ascii="FreeFarsi" w:hAnsi="FreeFarsi" w:cs="FreeFarsi" w:eastAsia="FreeFarsi"/>
          <w:i/>
          <w:iCs/>
          <w:spacing w:val="8"/>
          <w:w w:val="115"/>
          <w:sz w:val="15"/>
          <w:szCs w:val="15"/>
        </w:rPr>
        <w:t> </w:t>
      </w:r>
      <w:r>
        <w:rPr>
          <w:rFonts w:ascii="DejaVu Sans Condensed" w:hAnsi="DejaVu Sans Condensed" w:cs="DejaVu Sans Condensed" w:eastAsia="DejaVu Sans Condensed"/>
          <w:i/>
          <w:iCs/>
          <w:spacing w:val="-2"/>
          <w:w w:val="115"/>
          <w:sz w:val="15"/>
          <w:szCs w:val="15"/>
        </w:rPr>
        <w:t>∪·</w:t>
      </w:r>
      <w:r>
        <w:rPr>
          <w:rFonts w:ascii="DejaVu Sans Condensed" w:hAnsi="DejaVu Sans Condensed" w:cs="DejaVu Sans Condensed" w:eastAsia="DejaVu Sans Condensed"/>
          <w:i/>
          <w:iCs/>
          <w:spacing w:val="27"/>
          <w:w w:val="115"/>
          <w:sz w:val="15"/>
          <w:szCs w:val="15"/>
        </w:rPr>
        <w:t> </w:t>
      </w:r>
      <w:r>
        <w:rPr>
          <w:rFonts w:ascii="DejaVu Sans Condensed" w:hAnsi="DejaVu Sans Condensed" w:cs="DejaVu Sans Condensed" w:eastAsia="DejaVu Sans Condensed"/>
          <w:i/>
          <w:iCs/>
          <w:spacing w:val="-2"/>
          <w:w w:val="115"/>
          <w:sz w:val="15"/>
          <w:szCs w:val="15"/>
        </w:rPr>
        <w:t>{</w:t>
      </w:r>
      <w:r>
        <w:rPr>
          <w:rFonts w:ascii="FreeFarsi" w:hAnsi="FreeFarsi" w:cs="FreeFarsi" w:eastAsia="FreeFarsi"/>
          <w:i/>
          <w:iCs/>
          <w:spacing w:val="-2"/>
          <w:w w:val="115"/>
          <w:sz w:val="15"/>
          <w:szCs w:val="15"/>
        </w:rPr>
        <w:t>p</w:t>
      </w:r>
      <w:r>
        <w:rPr>
          <w:rFonts w:ascii="DejaVu Sans Condensed" w:hAnsi="DejaVu Sans Condensed" w:cs="DejaVu Sans Condensed" w:eastAsia="DejaVu Sans Condensed"/>
          <w:i/>
          <w:iCs/>
          <w:spacing w:val="-2"/>
          <w:w w:val="115"/>
          <w:sz w:val="15"/>
          <w:szCs w:val="15"/>
        </w:rPr>
        <w:t>}</w:t>
      </w:r>
      <w:r>
        <w:rPr>
          <w:rFonts w:ascii="FreeFarsi" w:hAnsi="FreeFarsi" w:cs="FreeFarsi" w:eastAsia="FreeFarsi"/>
          <w:i/>
          <w:iCs/>
          <w:spacing w:val="-2"/>
          <w:w w:val="115"/>
          <w:sz w:val="15"/>
          <w:szCs w:val="15"/>
        </w:rPr>
        <w:t>,Sr</w:t>
      </w:r>
      <w:r>
        <w:rPr>
          <w:rFonts w:ascii="FreeFarsi" w:hAnsi="FreeFarsi" w:cs="FreeFarsi" w:eastAsia="FreeFarsi"/>
          <w:i/>
          <w:iCs/>
          <w:spacing w:val="-4"/>
          <w:w w:val="115"/>
          <w:sz w:val="15"/>
          <w:szCs w:val="15"/>
        </w:rPr>
        <w:t> </w:t>
      </w:r>
      <w:r>
        <w:rPr>
          <w:rFonts w:ascii="DejaVu Sans Condensed" w:hAnsi="DejaVu Sans Condensed" w:cs="DejaVu Sans Condensed" w:eastAsia="DejaVu Sans Condensed"/>
          <w:i/>
          <w:iCs/>
          <w:spacing w:val="-2"/>
          <w:w w:val="115"/>
          <w:sz w:val="15"/>
          <w:szCs w:val="15"/>
        </w:rPr>
        <w:t>∪·</w:t>
      </w:r>
      <w:r>
        <w:rPr>
          <w:rFonts w:ascii="DejaVu Sans Condensed" w:hAnsi="DejaVu Sans Condensed" w:cs="DejaVu Sans Condensed" w:eastAsia="DejaVu Sans Condensed"/>
          <w:i/>
          <w:iCs/>
          <w:spacing w:val="27"/>
          <w:w w:val="115"/>
          <w:sz w:val="15"/>
          <w:szCs w:val="15"/>
        </w:rPr>
        <w:t> </w:t>
      </w:r>
      <w:r>
        <w:rPr>
          <w:rFonts w:ascii="LM Mono Prop 10" w:hAnsi="LM Mono Prop 10" w:cs="LM Mono Prop 10" w:eastAsia="LM Mono Prop 10"/>
          <w:spacing w:val="-2"/>
          <w:w w:val="115"/>
          <w:sz w:val="15"/>
          <w:szCs w:val="15"/>
        </w:rPr>
        <w:t>(</w:t>
      </w:r>
      <w:r>
        <w:rPr>
          <w:rFonts w:ascii="FreeFarsi" w:hAnsi="FreeFarsi" w:cs="FreeFarsi" w:eastAsia="FreeFarsi"/>
          <w:i/>
          <w:iCs/>
          <w:spacing w:val="-2"/>
          <w:w w:val="115"/>
          <w:sz w:val="15"/>
          <w:szCs w:val="15"/>
        </w:rPr>
        <w:t>s,</w:t>
      </w:r>
      <w:r>
        <w:rPr>
          <w:rFonts w:ascii="FreeFarsi" w:hAnsi="FreeFarsi" w:cs="FreeFarsi" w:eastAsia="FreeFarsi"/>
          <w:i/>
          <w:iCs/>
          <w:spacing w:val="-16"/>
          <w:w w:val="115"/>
          <w:sz w:val="15"/>
          <w:szCs w:val="15"/>
        </w:rPr>
        <w:t> </w:t>
      </w:r>
      <w:r>
        <w:rPr>
          <w:rFonts w:ascii="FreeFarsi" w:hAnsi="FreeFarsi" w:cs="FreeFarsi" w:eastAsia="FreeFarsi"/>
          <w:i/>
          <w:iCs/>
          <w:spacing w:val="-2"/>
          <w:w w:val="115"/>
          <w:sz w:val="15"/>
          <w:szCs w:val="15"/>
        </w:rPr>
        <w:t>cs,</w:t>
      </w:r>
      <w:r>
        <w:rPr>
          <w:rFonts w:ascii="FreeFarsi" w:hAnsi="FreeFarsi" w:cs="FreeFarsi" w:eastAsia="FreeFarsi"/>
          <w:i/>
          <w:iCs/>
          <w:spacing w:val="-15"/>
          <w:w w:val="115"/>
          <w:sz w:val="15"/>
          <w:szCs w:val="15"/>
        </w:rPr>
        <w:t> </w:t>
      </w:r>
      <w:r>
        <w:rPr>
          <w:rFonts w:ascii="FreeFarsi" w:hAnsi="FreeFarsi" w:cs="FreeFarsi" w:eastAsia="FreeFarsi"/>
          <w:i/>
          <w:iCs/>
          <w:spacing w:val="-2"/>
          <w:w w:val="115"/>
          <w:sz w:val="15"/>
          <w:szCs w:val="15"/>
        </w:rPr>
        <w:t>p</w:t>
      </w:r>
      <w:r>
        <w:rPr>
          <w:rFonts w:ascii="LM Mono Prop 10" w:hAnsi="LM Mono Prop 10" w:cs="LM Mono Prop 10" w:eastAsia="LM Mono Prop 10"/>
          <w:spacing w:val="-2"/>
          <w:w w:val="115"/>
          <w:sz w:val="15"/>
          <w:szCs w:val="15"/>
        </w:rPr>
        <w:t>)</w:t>
      </w:r>
      <w:r>
        <w:rPr>
          <w:rFonts w:ascii="FreeFarsi" w:hAnsi="FreeFarsi" w:cs="FreeFarsi" w:eastAsia="FreeFarsi"/>
          <w:i/>
          <w:iCs/>
          <w:spacing w:val="-2"/>
          <w:w w:val="115"/>
          <w:sz w:val="15"/>
          <w:szCs w:val="15"/>
        </w:rPr>
        <w:t>,Sb</w:t>
      </w:r>
      <w:r>
        <w:rPr>
          <w:rFonts w:ascii="DejaVu Sans Condensed" w:hAnsi="DejaVu Sans Condensed" w:cs="DejaVu Sans Condensed" w:eastAsia="DejaVu Sans Condensed"/>
          <w:i/>
          <w:iCs/>
          <w:spacing w:val="-2"/>
          <w:w w:val="115"/>
          <w:sz w:val="15"/>
          <w:szCs w:val="15"/>
        </w:rPr>
        <w:t>⟩</w:t>
      </w:r>
      <w:r>
        <w:rPr>
          <w:rFonts w:ascii="Verdana" w:hAnsi="Verdana" w:cs="Verdana" w:eastAsia="Verdana"/>
          <w:i/>
          <w:iCs/>
          <w:spacing w:val="-2"/>
          <w:w w:val="115"/>
          <w:sz w:val="15"/>
          <w:szCs w:val="15"/>
          <w:vertAlign w:val="subscript"/>
        </w:rPr>
        <w:t>g</w:t>
      </w:r>
      <w:r>
        <w:rPr>
          <w:rFonts w:ascii="Verdana" w:hAnsi="Verdana" w:cs="Verdana" w:eastAsia="Verdana"/>
          <w:i/>
          <w:iCs/>
          <w:spacing w:val="-5"/>
          <w:w w:val="115"/>
          <w:sz w:val="15"/>
          <w:szCs w:val="15"/>
          <w:vertAlign w:val="baseline"/>
        </w:rPr>
        <w:t> </w:t>
      </w:r>
      <w:r>
        <w:rPr>
          <w:rFonts w:ascii="Times New Roman" w:hAnsi="Times New Roman" w:cs="Times New Roman" w:eastAsia="Times New Roman"/>
          <w:spacing w:val="-2"/>
          <w:w w:val="190"/>
          <w:sz w:val="15"/>
          <w:szCs w:val="15"/>
          <w:vertAlign w:val="baseline"/>
        </w:rPr>
        <w:t>~</w:t>
      </w:r>
      <w:r>
        <w:rPr>
          <w:rFonts w:ascii="Times New Roman" w:hAnsi="Times New Roman" w:cs="Times New Roman" w:eastAsia="Times New Roman"/>
          <w:spacing w:val="-38"/>
          <w:w w:val="190"/>
          <w:sz w:val="15"/>
          <w:szCs w:val="15"/>
          <w:vertAlign w:val="baseline"/>
        </w:rPr>
        <w:t> </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A</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s/x</w:t>
      </w:r>
      <w:r>
        <w:rPr>
          <w:rFonts w:ascii="LM Mono Prop 10" w:hAnsi="LM Mono Prop 10" w:cs="LM Mono Prop 10" w:eastAsia="LM Mono Prop 10"/>
          <w:spacing w:val="-2"/>
          <w:w w:val="115"/>
          <w:sz w:val="15"/>
          <w:szCs w:val="15"/>
          <w:vertAlign w:val="baseline"/>
        </w:rPr>
        <w:t>]]</w:t>
      </w:r>
      <w:r>
        <w:rPr>
          <w:rFonts w:ascii="IPAPMincho" w:hAnsi="IPAPMincho" w:cs="IPAPMincho" w:eastAsia="IPAPMincho" w:hint="eastAsia"/>
          <w:spacing w:val="-2"/>
          <w:w w:val="115"/>
          <w:sz w:val="15"/>
          <w:szCs w:val="15"/>
          <w:vertAlign w:val="subscript"/>
        </w:rPr>
        <w:t>0</w:t>
      </w:r>
      <w:r>
        <w:rPr>
          <w:rFonts w:ascii="Verdana" w:hAnsi="Verdana" w:cs="Verdana" w:eastAsia="Verdana"/>
          <w:i/>
          <w:iCs/>
          <w:spacing w:val="-2"/>
          <w:w w:val="115"/>
          <w:sz w:val="15"/>
          <w:szCs w:val="15"/>
          <w:vertAlign w:val="subscript"/>
        </w:rPr>
        <w:t>.p.</w:t>
      </w:r>
      <w:r>
        <w:rPr>
          <w:rFonts w:ascii="IPAPMincho" w:hAnsi="IPAPMincho" w:cs="IPAPMincho" w:eastAsia="IPAPMincho" w:hint="eastAsia"/>
          <w:spacing w:val="-2"/>
          <w:w w:val="115"/>
          <w:sz w:val="15"/>
          <w:szCs w:val="15"/>
          <w:vertAlign w:val="subscript"/>
        </w:rPr>
        <w:t>0</w:t>
      </w:r>
      <w:r>
        <w:rPr>
          <w:rFonts w:ascii="FreeFarsi" w:hAnsi="FreeFarsi" w:cs="FreeFarsi" w:eastAsia="FreeFarsi"/>
          <w:i/>
          <w:iCs/>
          <w:spacing w:val="-2"/>
          <w:w w:val="115"/>
          <w:sz w:val="15"/>
          <w:szCs w:val="15"/>
          <w:vertAlign w:val="baseline"/>
        </w:rPr>
        <w:t>,</w:t>
      </w:r>
      <w:r>
        <w:rPr>
          <w:rFonts w:ascii="FreeFarsi" w:hAnsi="FreeFarsi" w:cs="FreeFarsi" w:eastAsia="FreeFarsi"/>
          <w:i/>
          <w:iCs/>
          <w:spacing w:val="-16"/>
          <w:w w:val="115"/>
          <w:sz w:val="15"/>
          <w:szCs w:val="15"/>
          <w:vertAlign w:val="baseline"/>
        </w:rPr>
        <w:t> </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program</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cs,</w:t>
      </w:r>
      <w:r>
        <w:rPr>
          <w:rFonts w:ascii="FreeFarsi" w:hAnsi="FreeFarsi" w:cs="FreeFarsi" w:eastAsia="FreeFarsi"/>
          <w:i/>
          <w:iCs/>
          <w:spacing w:val="-15"/>
          <w:w w:val="115"/>
          <w:sz w:val="15"/>
          <w:szCs w:val="15"/>
          <w:vertAlign w:val="baseline"/>
        </w:rPr>
        <w:t> </w:t>
      </w:r>
      <w:r>
        <w:rPr>
          <w:rFonts w:ascii="FreeFarsi" w:hAnsi="FreeFarsi" w:cs="FreeFarsi" w:eastAsia="FreeFarsi"/>
          <w:i/>
          <w:iCs/>
          <w:spacing w:val="-2"/>
          <w:w w:val="115"/>
          <w:sz w:val="15"/>
          <w:szCs w:val="15"/>
          <w:vertAlign w:val="baseline"/>
        </w:rPr>
        <w:t>p</w:t>
      </w:r>
      <w:r>
        <w:rPr>
          <w:rFonts w:ascii="LM Mono Prop 10" w:hAnsi="LM Mono Prop 10" w:cs="LM Mono Prop 10" w:eastAsia="LM Mono Prop 10"/>
          <w:spacing w:val="-2"/>
          <w:w w:val="115"/>
          <w:sz w:val="15"/>
          <w:szCs w:val="15"/>
          <w:vertAlign w:val="baseline"/>
        </w:rPr>
        <w:t>)]</w:t>
      </w:r>
      <w:r>
        <w:rPr>
          <w:rFonts w:ascii="Verdana" w:hAnsi="Verdana" w:cs="Verdana" w:eastAsia="Verdana"/>
          <w:i/>
          <w:iCs/>
          <w:spacing w:val="-2"/>
          <w:w w:val="115"/>
          <w:sz w:val="15"/>
          <w:szCs w:val="15"/>
          <w:vertAlign w:val="subscript"/>
        </w:rPr>
        <w:t>g.p.s</w:t>
      </w:r>
      <w:r>
        <w:rPr>
          <w:rFonts w:ascii="FreeFarsi" w:hAnsi="FreeFarsi" w:cs="FreeFarsi" w:eastAsia="FreeFarsi"/>
          <w:i/>
          <w:iCs/>
          <w:spacing w:val="-2"/>
          <w:w w:val="115"/>
          <w:sz w:val="15"/>
          <w:szCs w:val="15"/>
          <w:vertAlign w:val="baseline"/>
        </w:rPr>
        <w:t>,</w:t>
      </w:r>
      <w:r>
        <w:rPr>
          <w:rFonts w:ascii="FreeFarsi" w:hAnsi="FreeFarsi" w:cs="FreeFarsi" w:eastAsia="FreeFarsi"/>
          <w:i/>
          <w:iCs/>
          <w:spacing w:val="-16"/>
          <w:w w:val="115"/>
          <w:sz w:val="15"/>
          <w:szCs w:val="15"/>
          <w:vertAlign w:val="baseline"/>
        </w:rPr>
        <w:t> </w:t>
      </w:r>
      <w:r>
        <w:rPr>
          <w:rFonts w:ascii="LM Mono Prop 10" w:hAnsi="LM Mono Prop 10" w:cs="LM Mono Prop 10" w:eastAsia="LM Mono Prop 10"/>
          <w:spacing w:val="-2"/>
          <w:w w:val="115"/>
          <w:sz w:val="15"/>
          <w:szCs w:val="15"/>
          <w:vertAlign w:val="baseline"/>
        </w:rPr>
        <w:t>Π </w:t>
      </w:r>
      <w:r>
        <w:rPr>
          <w:rFonts w:ascii="LM Mono Prop 10" w:hAnsi="LM Mono Prop 10" w:cs="LM Mono Prop 10" w:eastAsia="LM Mono Prop 10"/>
          <w:w w:val="115"/>
          <w:sz w:val="15"/>
          <w:szCs w:val="15"/>
          <w:vertAlign w:val="baseline"/>
        </w:rPr>
        <w:t>Θ</w:t>
      </w:r>
      <w:r>
        <w:rPr>
          <w:rFonts w:ascii="LM Mono Prop 10" w:hAnsi="LM Mono Prop 10" w:cs="LM Mono Prop 10" w:eastAsia="LM Mono Prop 10"/>
          <w:spacing w:val="-1"/>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32"/>
          <w:w w:val="115"/>
          <w:sz w:val="15"/>
          <w:szCs w:val="15"/>
          <w:vertAlign w:val="baseline"/>
        </w:rPr>
        <w:t> </w:t>
      </w:r>
      <w:r>
        <w:rPr>
          <w:rFonts w:ascii="LM Mono Prop 10" w:hAnsi="LM Mono Prop 10" w:cs="LM Mono Prop 10" w:eastAsia="LM Mono Prop 10"/>
          <w:w w:val="115"/>
          <w:sz w:val="15"/>
          <w:szCs w:val="15"/>
          <w:vertAlign w:val="baseline"/>
        </w:rPr>
        <w:t>Γ</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FreeFarsi" w:hAnsi="FreeFarsi" w:cs="FreeFarsi" w:eastAsia="FreeFarsi"/>
          <w:i/>
          <w:iCs/>
          <w:spacing w:val="2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3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sz w:val="15"/>
          <w:szCs w:val="15"/>
          <w:vertAlign w:val="subscript"/>
        </w:rPr>
        <w:t>g</w:t>
      </w:r>
      <w:r>
        <w:rPr>
          <w:rFonts w:ascii="Verdana" w:hAnsi="Verdana" w:cs="Verdana" w:eastAsia="Verdana"/>
          <w:i/>
          <w:iCs/>
          <w:w w:val="115"/>
          <w:sz w:val="15"/>
          <w:szCs w:val="15"/>
          <w:vertAlign w:val="baseline"/>
        </w:rPr>
        <w:t> </w:t>
      </w:r>
      <w:r>
        <w:rPr>
          <w:rFonts w:ascii="Times New Roman" w:hAnsi="Times New Roman" w:cs="Times New Roman" w:eastAsia="Times New Roman"/>
          <w:w w:val="190"/>
          <w:sz w:val="15"/>
          <w:szCs w:val="15"/>
          <w:vertAlign w:val="baseline"/>
        </w:rPr>
        <w:t>~</w:t>
      </w:r>
      <w:r>
        <w:rPr>
          <w:rFonts w:ascii="Times New Roman" w:hAnsi="Times New Roman" w:cs="Times New Roman" w:eastAsia="Times New Roman"/>
          <w:spacing w:val="-35"/>
          <w:w w:val="190"/>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x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1"/>
          <w:w w:val="115"/>
          <w:sz w:val="15"/>
          <w:szCs w:val="15"/>
          <w:vertAlign w:val="baseline"/>
        </w:rPr>
        <w:t> </w:t>
      </w:r>
      <w:r>
        <w:rPr>
          <w:rFonts w:ascii="LM Sans 8" w:hAnsi="LM Sans 8" w:cs="LM Sans 8" w:eastAsia="LM Sans 8"/>
          <w:w w:val="115"/>
          <w:sz w:val="15"/>
          <w:szCs w:val="15"/>
          <w:vertAlign w:val="baseline"/>
        </w:rPr>
        <w:t>publish</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FreeFarsi" w:hAnsi="FreeFarsi" w:cs="FreeFarsi" w:eastAsia="FreeFarsi"/>
          <w:i/>
          <w:iCs/>
          <w:spacing w:val="-14"/>
          <w:w w:val="115"/>
          <w:sz w:val="15"/>
          <w:szCs w:val="15"/>
          <w:vertAlign w:val="baseline"/>
        </w:rPr>
        <w:t> </w:t>
      </w:r>
      <w:r>
        <w:rPr>
          <w:rFonts w:ascii="FreeFarsi" w:hAnsi="FreeFarsi" w:cs="FreeFarsi" w:eastAsia="FreeFarsi"/>
          <w:i/>
          <w:iCs/>
          <w:w w:val="115"/>
          <w:sz w:val="15"/>
          <w:szCs w:val="15"/>
          <w:vertAlign w:val="baseline"/>
        </w:rPr>
        <w:t>cs</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IPAPMincho" w:hAnsi="IPAPMincho" w:cs="IPAPMincho" w:eastAsia="IPAPMincho" w:hint="eastAsia"/>
          <w:w w:val="115"/>
          <w:sz w:val="15"/>
          <w:szCs w:val="15"/>
          <w:vertAlign w:val="subscript"/>
        </w:rPr>
        <w:t>0</w:t>
      </w:r>
      <w:r>
        <w:rPr>
          <w:rFonts w:ascii="Verdana" w:hAnsi="Verdana" w:cs="Verdana" w:eastAsia="Verdana"/>
          <w:i/>
          <w:iCs/>
          <w:w w:val="115"/>
          <w:sz w:val="15"/>
          <w:szCs w:val="15"/>
          <w:vertAlign w:val="subscript"/>
        </w:rPr>
        <w:t>.p.</w:t>
      </w:r>
      <w:r>
        <w:rPr>
          <w:rFonts w:ascii="IPAPMincho" w:hAnsi="IPAPMincho" w:cs="IPAPMincho" w:eastAsia="IPAPMincho" w:hint="eastAsia"/>
          <w:w w:val="115"/>
          <w:sz w:val="15"/>
          <w:szCs w:val="15"/>
          <w:vertAlign w:val="subscript"/>
        </w:rPr>
        <w:t>0</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LM Mono Prop 10" w:hAnsi="LM Mono Prop 10" w:cs="LM Mono Prop 10" w:eastAsia="LM Mono Prop 10"/>
          <w:w w:val="115"/>
          <w:sz w:val="15"/>
          <w:szCs w:val="15"/>
          <w:vertAlign w:val="baseline"/>
        </w:rPr>
        <w:t>Π</w:t>
      </w:r>
    </w:p>
    <w:p>
      <w:pPr>
        <w:spacing w:before="124"/>
        <w:ind w:left="1361"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15"/>
          <w:w w:val="115"/>
          <w:sz w:val="15"/>
          <w:szCs w:val="15"/>
        </w:rPr>
        <w:t> </w:t>
      </w:r>
      <w:r>
        <w:rPr>
          <w:rFonts w:ascii="Times New Roman" w:hAnsi="Times New Roman" w:cs="Times New Roman" w:eastAsia="Times New Roman"/>
          <w:w w:val="115"/>
          <w:sz w:val="15"/>
          <w:szCs w:val="15"/>
        </w:rPr>
        <w:t>J</w:t>
      </w:r>
      <w:r>
        <w:rPr>
          <w:rFonts w:ascii="Times New Roman" w:hAnsi="Times New Roman" w:cs="Times New Roman" w:eastAsia="Times New Roman"/>
          <w:spacing w:val="-5"/>
          <w:w w:val="115"/>
          <w:sz w:val="15"/>
          <w:szCs w:val="15"/>
        </w:rPr>
        <w:t> </w:t>
      </w:r>
      <w:r>
        <w:rPr>
          <w:rFonts w:ascii="FreeFarsi" w:hAnsi="FreeFarsi" w:cs="FreeFarsi" w:eastAsia="FreeFarsi"/>
          <w:i/>
          <w:iCs/>
          <w:w w:val="115"/>
          <w:sz w:val="15"/>
          <w:szCs w:val="15"/>
        </w:rPr>
        <w:t>g.p.s</w:t>
      </w:r>
      <w:r>
        <w:rPr>
          <w:rFonts w:ascii="FreeFarsi" w:hAnsi="FreeFarsi" w:cs="FreeFarsi" w:eastAsia="FreeFarsi"/>
          <w:i/>
          <w:iCs/>
          <w:spacing w:val="13"/>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3"/>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5"/>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7"/>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2"/>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,Sr,</w:t>
      </w:r>
      <w:r>
        <w:rPr>
          <w:rFonts w:ascii="FreeFarsi" w:hAnsi="FreeFarsi" w:cs="FreeFarsi" w:eastAsia="FreeFarsi"/>
          <w:i/>
          <w:iCs/>
          <w:spacing w:val="-15"/>
          <w:w w:val="115"/>
          <w:sz w:val="15"/>
          <w:szCs w:val="15"/>
        </w:rPr>
        <w:t> </w:t>
      </w:r>
      <w:r>
        <w:rPr>
          <w:rFonts w:ascii="FreeFarsi" w:hAnsi="FreeFarsi" w:cs="FreeFarsi" w:eastAsia="FreeFarsi"/>
          <w:i/>
          <w:iCs/>
          <w:w w:val="115"/>
          <w:sz w:val="15"/>
          <w:szCs w:val="15"/>
        </w:rPr>
        <w:t>Sb</w:t>
      </w:r>
      <w:r>
        <w:rPr>
          <w:rFonts w:ascii="FreeFarsi" w:hAnsi="FreeFarsi" w:cs="FreeFarsi" w:eastAsia="FreeFarsi"/>
          <w:i/>
          <w:iCs/>
          <w:spacing w:val="4"/>
          <w:w w:val="115"/>
          <w:sz w:val="15"/>
          <w:szCs w:val="15"/>
        </w:rPr>
        <w:t> </w:t>
      </w:r>
      <w:r>
        <w:rPr>
          <w:rFonts w:ascii="Times New Roman" w:hAnsi="Times New Roman" w:cs="Times New Roman" w:eastAsia="Times New Roman"/>
          <w:w w:val="115"/>
          <w:sz w:val="15"/>
          <w:szCs w:val="15"/>
        </w:rPr>
        <w:t>J</w:t>
      </w:r>
      <w:r>
        <w:rPr>
          <w:rFonts w:ascii="Times New Roman" w:hAnsi="Times New Roman" w:cs="Times New Roman" w:eastAsia="Times New Roman"/>
          <w:spacing w:val="-5"/>
          <w:w w:val="115"/>
          <w:sz w:val="15"/>
          <w:szCs w:val="15"/>
        </w:rPr>
        <w:t> </w:t>
      </w:r>
      <w:r>
        <w:rPr>
          <w:rFonts w:ascii="FreeFarsi" w:hAnsi="FreeFarsi" w:cs="FreeFarsi" w:eastAsia="FreeFarsi"/>
          <w:i/>
          <w:iCs/>
          <w:w w:val="115"/>
          <w:sz w:val="15"/>
          <w:szCs w:val="15"/>
        </w:rPr>
        <w:t>g.p.s</w:t>
      </w:r>
      <w:r>
        <w:rPr>
          <w:rFonts w:ascii="DejaVu Sans Condensed" w:hAnsi="DejaVu Sans Condensed" w:cs="DejaVu Sans Condensed" w:eastAsia="DejaVu Sans Condensed"/>
          <w:i/>
          <w:iCs/>
          <w:w w:val="115"/>
          <w:sz w:val="15"/>
          <w:szCs w:val="15"/>
        </w:rPr>
        <w:t>⟩</w:t>
      </w:r>
      <w:r>
        <w:rPr>
          <w:rFonts w:ascii="Verdana" w:hAnsi="Verdana" w:cs="Verdana" w:eastAsia="Verdana"/>
          <w:i/>
          <w:iCs/>
          <w:w w:val="115"/>
          <w:sz w:val="15"/>
          <w:szCs w:val="15"/>
          <w:vertAlign w:val="subscript"/>
        </w:rPr>
        <w:t>g</w:t>
      </w:r>
      <w:r>
        <w:rPr>
          <w:rFonts w:ascii="Verdana" w:hAnsi="Verdana" w:cs="Verdana" w:eastAsia="Verdana"/>
          <w:i/>
          <w:iCs/>
          <w:spacing w:val="-2"/>
          <w:w w:val="115"/>
          <w:sz w:val="15"/>
          <w:szCs w:val="15"/>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9"/>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IPAPMincho" w:hAnsi="IPAPMincho" w:cs="IPAPMincho" w:eastAsia="IPAPMincho" w:hint="eastAsia"/>
          <w:w w:val="115"/>
          <w:sz w:val="15"/>
          <w:szCs w:val="15"/>
          <w:vertAlign w:val="subscript"/>
        </w:rPr>
        <w:t>0</w:t>
      </w:r>
      <w:r>
        <w:rPr>
          <w:rFonts w:ascii="Verdana" w:hAnsi="Verdana" w:cs="Verdana" w:eastAsia="Verdana"/>
          <w:i/>
          <w:iCs/>
          <w:w w:val="115"/>
          <w:sz w:val="15"/>
          <w:szCs w:val="15"/>
          <w:vertAlign w:val="subscript"/>
        </w:rPr>
        <w:t>.p.</w:t>
      </w:r>
      <w:r>
        <w:rPr>
          <w:rFonts w:ascii="IPAPMincho" w:hAnsi="IPAPMincho" w:cs="IPAPMincho" w:eastAsia="IPAPMincho" w:hint="eastAsia"/>
          <w:w w:val="115"/>
          <w:sz w:val="15"/>
          <w:szCs w:val="15"/>
          <w:vertAlign w:val="subscript"/>
        </w:rPr>
        <w:t>0</w:t>
      </w:r>
      <w:r>
        <w:rPr>
          <w:rFonts w:ascii="FreeFarsi" w:hAnsi="FreeFarsi" w:cs="FreeFarsi" w:eastAsia="FreeFarsi"/>
          <w:i/>
          <w:iCs/>
          <w:w w:val="115"/>
          <w:sz w:val="15"/>
          <w:szCs w:val="15"/>
          <w:vertAlign w:val="baseline"/>
        </w:rPr>
        <w:t>,</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pStyle w:val="BodyText"/>
        <w:jc w:val="left"/>
        <w:rPr>
          <w:rFonts w:ascii="LM Mono Prop 10"/>
          <w:sz w:val="2"/>
        </w:rPr>
      </w:pPr>
    </w:p>
    <w:p>
      <w:pPr>
        <w:pStyle w:val="BodyText"/>
        <w:spacing w:line="20" w:lineRule="exact"/>
        <w:ind w:left="1741"/>
        <w:jc w:val="left"/>
        <w:rPr>
          <w:rFonts w:ascii="LM Mono Prop 10"/>
          <w:sz w:val="2"/>
        </w:rPr>
      </w:pPr>
      <w:r>
        <w:rPr>
          <w:rFonts w:ascii="LM Mono Prop 10"/>
          <w:sz w:val="2"/>
        </w:rPr>
        <mc:AlternateContent>
          <mc:Choice Requires="wps">
            <w:drawing>
              <wp:inline distT="0" distB="0" distL="0" distR="0">
                <wp:extent cx="2936240" cy="4445"/>
                <wp:effectExtent l="9525" t="0" r="0" b="5080"/>
                <wp:docPr id="23" name="Group 23"/>
                <wp:cNvGraphicFramePr>
                  <a:graphicFrameLocks/>
                </wp:cNvGraphicFramePr>
                <a:graphic>
                  <a:graphicData uri="http://schemas.microsoft.com/office/word/2010/wordprocessingGroup">
                    <wpg:wgp>
                      <wpg:cNvPr id="23" name="Group 23"/>
                      <wpg:cNvGrpSpPr/>
                      <wpg:grpSpPr>
                        <a:xfrm>
                          <a:off x="0" y="0"/>
                          <a:ext cx="2936240" cy="4445"/>
                          <a:chExt cx="2936240" cy="4445"/>
                        </a:xfrm>
                      </wpg:grpSpPr>
                      <wps:wsp>
                        <wps:cNvPr id="24" name="Graphic 24"/>
                        <wps:cNvSpPr/>
                        <wps:spPr>
                          <a:xfrm>
                            <a:off x="0" y="2214"/>
                            <a:ext cx="2936240" cy="1270"/>
                          </a:xfrm>
                          <a:custGeom>
                            <a:avLst/>
                            <a:gdLst/>
                            <a:ahLst/>
                            <a:cxnLst/>
                            <a:rect l="l" t="t" r="r" b="b"/>
                            <a:pathLst>
                              <a:path w="2936240" h="0">
                                <a:moveTo>
                                  <a:pt x="0" y="0"/>
                                </a:moveTo>
                                <a:lnTo>
                                  <a:pt x="293613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2pt;height:.35pt;mso-position-horizontal-relative:char;mso-position-vertical-relative:line" id="docshapegroup12" coordorigin="0,0" coordsize="4624,7">
                <v:line style="position:absolute" from="0,3" to="4624,3" stroked="true" strokeweight=".348669pt" strokecolor="#000000">
                  <v:stroke dashstyle="solid"/>
                </v:line>
              </v:group>
            </w:pict>
          </mc:Fallback>
        </mc:AlternateContent>
      </w:r>
      <w:r>
        <w:rPr>
          <w:rFonts w:ascii="LM Mono Prop 10"/>
          <w:sz w:val="2"/>
        </w:rPr>
      </w:r>
    </w:p>
    <w:p>
      <w:pPr>
        <w:spacing w:before="0"/>
        <w:ind w:left="1361"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0"/>
          <w:sz w:val="15"/>
          <w:szCs w:val="15"/>
        </w:rPr>
        <w:t>Θ</w:t>
      </w:r>
      <w:r>
        <w:rPr>
          <w:rFonts w:ascii="LM Mono Prop 10" w:hAnsi="LM Mono Prop 10" w:cs="LM Mono Prop 10" w:eastAsia="LM Mono Prop 10"/>
          <w:spacing w:val="-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31"/>
          <w:w w:val="110"/>
          <w:sz w:val="15"/>
          <w:szCs w:val="15"/>
        </w:rPr>
        <w:t> </w:t>
      </w:r>
      <w:r>
        <w:rPr>
          <w:rFonts w:ascii="LM Mono Prop 10" w:hAnsi="LM Mono Prop 10" w:cs="LM Mono Prop 10" w:eastAsia="LM Mono Prop 10"/>
          <w:w w:val="110"/>
          <w:sz w:val="15"/>
          <w:szCs w:val="15"/>
        </w:rPr>
        <w:t>Γ</w:t>
      </w:r>
      <w:r>
        <w:rPr>
          <w:rFonts w:ascii="FreeFarsi" w:hAnsi="FreeFarsi" w:cs="FreeFarsi" w:eastAsia="FreeFarsi"/>
          <w:i/>
          <w:iCs/>
          <w:w w:val="110"/>
          <w:sz w:val="15"/>
          <w:szCs w:val="15"/>
        </w:rPr>
        <w:t>,</w:t>
      </w:r>
      <w:r>
        <w:rPr>
          <w:rFonts w:ascii="FreeFarsi" w:hAnsi="FreeFarsi" w:cs="FreeFarsi" w:eastAsia="FreeFarsi"/>
          <w:i/>
          <w:iCs/>
          <w:spacing w:val="-13"/>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P</w:t>
      </w:r>
      <w:r>
        <w:rPr>
          <w:rFonts w:ascii="FreeFarsi" w:hAnsi="FreeFarsi" w:cs="FreeFarsi" w:eastAsia="FreeFarsi"/>
          <w:i/>
          <w:iCs/>
          <w:spacing w:val="21"/>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6"/>
          <w:w w:val="110"/>
          <w:sz w:val="15"/>
          <w:szCs w:val="15"/>
        </w:rPr>
        <w:t> </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p</w:t>
      </w:r>
      <w:r>
        <w:rPr>
          <w:rFonts w:ascii="DejaVu Sans Condensed" w:hAnsi="DejaVu Sans Condensed" w:cs="DejaVu Sans Condensed" w:eastAsia="DejaVu Sans Condensed"/>
          <w:i/>
          <w:iCs/>
          <w:w w:val="110"/>
          <w:sz w:val="15"/>
          <w:szCs w:val="15"/>
        </w:rPr>
        <w:t>}</w:t>
      </w:r>
      <w:r>
        <w:rPr>
          <w:rFonts w:ascii="FreeFarsi" w:hAnsi="FreeFarsi" w:cs="FreeFarsi" w:eastAsia="FreeFarsi"/>
          <w:i/>
          <w:iCs/>
          <w:w w:val="110"/>
          <w:sz w:val="15"/>
          <w:szCs w:val="15"/>
        </w:rPr>
        <w:t>,Sr</w:t>
      </w:r>
      <w:r>
        <w:rPr>
          <w:rFonts w:ascii="FreeFarsi" w:hAnsi="FreeFarsi" w:cs="FreeFarsi" w:eastAsia="FreeFarsi"/>
          <w:i/>
          <w:iCs/>
          <w:spacing w:val="1"/>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6"/>
          <w:w w:val="110"/>
          <w:sz w:val="15"/>
          <w:szCs w:val="15"/>
        </w:rPr>
        <w:t> </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s,</w:t>
      </w:r>
      <w:r>
        <w:rPr>
          <w:rFonts w:ascii="FreeFarsi" w:hAnsi="FreeFarsi" w:cs="FreeFarsi" w:eastAsia="FreeFarsi"/>
          <w:i/>
          <w:iCs/>
          <w:spacing w:val="-13"/>
          <w:w w:val="110"/>
          <w:sz w:val="15"/>
          <w:szCs w:val="15"/>
        </w:rPr>
        <w:t> </w:t>
      </w:r>
      <w:r>
        <w:rPr>
          <w:rFonts w:ascii="FreeFarsi" w:hAnsi="FreeFarsi" w:cs="FreeFarsi" w:eastAsia="FreeFarsi"/>
          <w:i/>
          <w:iCs/>
          <w:w w:val="110"/>
          <w:sz w:val="15"/>
          <w:szCs w:val="15"/>
        </w:rPr>
        <w:t>cs,</w:t>
      </w:r>
      <w:r>
        <w:rPr>
          <w:rFonts w:ascii="FreeFarsi" w:hAnsi="FreeFarsi" w:cs="FreeFarsi" w:eastAsia="FreeFarsi"/>
          <w:i/>
          <w:iCs/>
          <w:spacing w:val="-13"/>
          <w:w w:val="110"/>
          <w:sz w:val="15"/>
          <w:szCs w:val="15"/>
        </w:rPr>
        <w:t> </w:t>
      </w:r>
      <w:r>
        <w:rPr>
          <w:rFonts w:ascii="FreeFarsi" w:hAnsi="FreeFarsi" w:cs="FreeFarsi" w:eastAsia="FreeFarsi"/>
          <w:i/>
          <w:iCs/>
          <w:w w:val="110"/>
          <w:sz w:val="15"/>
          <w:szCs w:val="15"/>
        </w:rPr>
        <w:t>p</w:t>
      </w:r>
      <w:r>
        <w:rPr>
          <w:rFonts w:ascii="LM Mono Prop 10" w:hAnsi="LM Mono Prop 10" w:cs="LM Mono Prop 10" w:eastAsia="LM Mono Prop 10"/>
          <w:w w:val="110"/>
          <w:sz w:val="15"/>
          <w:szCs w:val="15"/>
        </w:rPr>
        <w:t>)</w:t>
      </w:r>
      <w:r>
        <w:rPr>
          <w:rFonts w:ascii="FreeFarsi" w:hAnsi="FreeFarsi" w:cs="FreeFarsi" w:eastAsia="FreeFarsi"/>
          <w:i/>
          <w:iCs/>
          <w:w w:val="110"/>
          <w:sz w:val="15"/>
          <w:szCs w:val="15"/>
        </w:rPr>
        <w:t>,Sb</w:t>
      </w:r>
      <w:r>
        <w:rPr>
          <w:rFonts w:ascii="DejaVu Sans Condensed" w:hAnsi="DejaVu Sans Condensed" w:cs="DejaVu Sans Condensed" w:eastAsia="DejaVu Sans Condensed"/>
          <w:i/>
          <w:iCs/>
          <w:w w:val="110"/>
          <w:sz w:val="15"/>
          <w:szCs w:val="15"/>
        </w:rPr>
        <w:t>⟩</w:t>
      </w:r>
      <w:r>
        <w:rPr>
          <w:rFonts w:ascii="Verdana" w:hAnsi="Verdana" w:cs="Verdana" w:eastAsia="Verdana"/>
          <w:i/>
          <w:iCs/>
          <w:w w:val="110"/>
          <w:sz w:val="15"/>
          <w:szCs w:val="15"/>
          <w:vertAlign w:val="subscript"/>
        </w:rPr>
        <w:t>g</w:t>
      </w:r>
      <w:r>
        <w:rPr>
          <w:rFonts w:ascii="Verdana" w:hAnsi="Verdana" w:cs="Verdana" w:eastAsia="Verdana"/>
          <w:i/>
          <w:iCs/>
          <w:spacing w:val="3"/>
          <w:w w:val="110"/>
          <w:sz w:val="15"/>
          <w:szCs w:val="15"/>
          <w:vertAlign w:val="baseline"/>
        </w:rPr>
        <w:t> </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7"/>
          <w:w w:val="110"/>
          <w:sz w:val="15"/>
          <w:szCs w:val="15"/>
          <w:vertAlign w:val="baseline"/>
        </w:rPr>
        <w:t> </w:t>
      </w:r>
      <w:r>
        <w:rPr>
          <w:rFonts w:ascii="LM Mono Prop 10" w:hAnsi="LM Mono Prop 10" w:cs="LM Mono Prop 10" w:eastAsia="LM Mono Prop 10"/>
          <w:w w:val="110"/>
          <w:sz w:val="15"/>
          <w:szCs w:val="15"/>
          <w:vertAlign w:val="baseline"/>
        </w:rPr>
        <w:t>[</w:t>
      </w:r>
      <w:r>
        <w:rPr>
          <w:rFonts w:ascii="LM Sans 8" w:hAnsi="LM Sans 8" w:cs="LM Sans 8" w:eastAsia="LM Sans 8"/>
          <w:w w:val="110"/>
          <w:sz w:val="15"/>
          <w:szCs w:val="15"/>
          <w:vertAlign w:val="baseline"/>
        </w:rPr>
        <w:t>unpublish</w:t>
      </w:r>
      <w:r>
        <w:rPr>
          <w:rFonts w:ascii="LM Mono Prop 10" w:hAnsi="LM Mono Prop 10" w:cs="LM Mono Prop 10" w:eastAsia="LM Mono Prop 10"/>
          <w:w w:val="110"/>
          <w:sz w:val="15"/>
          <w:szCs w:val="15"/>
          <w:vertAlign w:val="baseline"/>
        </w:rPr>
        <w:t>(</w:t>
      </w:r>
      <w:r>
        <w:rPr>
          <w:rFonts w:ascii="FreeFarsi" w:hAnsi="FreeFarsi" w:cs="FreeFarsi" w:eastAsia="FreeFarsi"/>
          <w:i/>
          <w:iCs/>
          <w:w w:val="110"/>
          <w:sz w:val="15"/>
          <w:szCs w:val="15"/>
          <w:vertAlign w:val="baseline"/>
        </w:rPr>
        <w:t>g,</w:t>
      </w:r>
      <w:r>
        <w:rPr>
          <w:rFonts w:ascii="FreeFarsi" w:hAnsi="FreeFarsi" w:cs="FreeFarsi" w:eastAsia="FreeFarsi"/>
          <w:i/>
          <w:iCs/>
          <w:spacing w:val="-13"/>
          <w:w w:val="110"/>
          <w:sz w:val="15"/>
          <w:szCs w:val="15"/>
          <w:vertAlign w:val="baseline"/>
        </w:rPr>
        <w:t> </w:t>
      </w:r>
      <w:r>
        <w:rPr>
          <w:rFonts w:ascii="FreeFarsi" w:hAnsi="FreeFarsi" w:cs="FreeFarsi" w:eastAsia="FreeFarsi"/>
          <w:i/>
          <w:iCs/>
          <w:w w:val="110"/>
          <w:sz w:val="15"/>
          <w:szCs w:val="15"/>
          <w:vertAlign w:val="baseline"/>
        </w:rPr>
        <w:t>cs</w:t>
      </w:r>
      <w:r>
        <w:rPr>
          <w:rFonts w:ascii="LM Mono Prop 10" w:hAnsi="LM Mono Prop 10" w:cs="LM Mono Prop 10" w:eastAsia="LM Mono Prop 10"/>
          <w:w w:val="110"/>
          <w:sz w:val="15"/>
          <w:szCs w:val="15"/>
          <w:vertAlign w:val="baseline"/>
        </w:rPr>
        <w:t>)</w:t>
      </w:r>
      <w:r>
        <w:rPr>
          <w:rFonts w:ascii="FreeFarsi" w:hAnsi="FreeFarsi" w:cs="FreeFarsi" w:eastAsia="FreeFarsi"/>
          <w:i/>
          <w:iCs/>
          <w:w w:val="110"/>
          <w:sz w:val="15"/>
          <w:szCs w:val="15"/>
          <w:vertAlign w:val="baseline"/>
        </w:rPr>
        <w:t>.A</w:t>
      </w:r>
      <w:r>
        <w:rPr>
          <w:rFonts w:ascii="LM Mono Prop 10" w:hAnsi="LM Mono Prop 10" w:cs="LM Mono Prop 10" w:eastAsia="LM Mono Prop 10"/>
          <w:w w:val="110"/>
          <w:sz w:val="15"/>
          <w:szCs w:val="15"/>
          <w:vertAlign w:val="baseline"/>
        </w:rPr>
        <w:t>]</w:t>
      </w:r>
      <w:r>
        <w:rPr>
          <w:rFonts w:ascii="IPAPMincho" w:hAnsi="IPAPMincho" w:cs="IPAPMincho" w:eastAsia="IPAPMincho" w:hint="eastAsia"/>
          <w:w w:val="110"/>
          <w:sz w:val="15"/>
          <w:szCs w:val="15"/>
          <w:vertAlign w:val="subscript"/>
        </w:rPr>
        <w:t>0</w:t>
      </w:r>
      <w:r>
        <w:rPr>
          <w:rFonts w:ascii="Verdana" w:hAnsi="Verdana" w:cs="Verdana" w:eastAsia="Verdana"/>
          <w:i/>
          <w:iCs/>
          <w:w w:val="110"/>
          <w:sz w:val="15"/>
          <w:szCs w:val="15"/>
          <w:vertAlign w:val="subscript"/>
        </w:rPr>
        <w:t>.p.</w:t>
      </w:r>
      <w:r>
        <w:rPr>
          <w:rFonts w:ascii="IPAPMincho" w:hAnsi="IPAPMincho" w:cs="IPAPMincho" w:eastAsia="IPAPMincho" w:hint="eastAsia"/>
          <w:w w:val="110"/>
          <w:sz w:val="15"/>
          <w:szCs w:val="15"/>
          <w:vertAlign w:val="subscript"/>
        </w:rPr>
        <w:t>0</w:t>
      </w:r>
      <w:r>
        <w:rPr>
          <w:rFonts w:ascii="FreeFarsi" w:hAnsi="FreeFarsi" w:cs="FreeFarsi" w:eastAsia="FreeFarsi"/>
          <w:i/>
          <w:iCs/>
          <w:w w:val="110"/>
          <w:sz w:val="15"/>
          <w:szCs w:val="15"/>
          <w:vertAlign w:val="baseline"/>
        </w:rPr>
        <w:t>,</w:t>
      </w:r>
      <w:r>
        <w:rPr>
          <w:rFonts w:ascii="FreeFarsi" w:hAnsi="FreeFarsi" w:cs="FreeFarsi" w:eastAsia="FreeFarsi"/>
          <w:i/>
          <w:iCs/>
          <w:spacing w:val="-13"/>
          <w:w w:val="110"/>
          <w:sz w:val="15"/>
          <w:szCs w:val="15"/>
          <w:vertAlign w:val="baseline"/>
        </w:rPr>
        <w:t> </w:t>
      </w:r>
      <w:r>
        <w:rPr>
          <w:rFonts w:ascii="LM Mono Prop 10" w:hAnsi="LM Mono Prop 10" w:cs="LM Mono Prop 10" w:eastAsia="LM Mono Prop 10"/>
          <w:spacing w:val="-10"/>
          <w:w w:val="110"/>
          <w:sz w:val="15"/>
          <w:szCs w:val="15"/>
          <w:vertAlign w:val="baseline"/>
        </w:rPr>
        <w:t>Π</w:t>
      </w:r>
    </w:p>
    <w:p>
      <w:pPr>
        <w:spacing w:before="149"/>
        <w:ind w:left="1312" w:right="0" w:firstLine="0"/>
        <w:jc w:val="center"/>
        <w:rPr>
          <w:rFonts w:ascii="FreeFarsi" w:hAnsi="FreeFarsi"/>
          <w:i/>
          <w:sz w:val="15"/>
        </w:rPr>
      </w:pPr>
      <w:r>
        <w:rPr>
          <w:rFonts w:ascii="FreeFarsi" w:hAnsi="FreeFarsi"/>
          <w:i/>
          <w:w w:val="130"/>
          <w:sz w:val="15"/>
        </w:rPr>
        <w:t>g</w:t>
      </w:r>
      <w:r>
        <w:rPr>
          <w:rFonts w:ascii="DejaVu Sans" w:hAnsi="DejaVu Sans"/>
          <w:i/>
          <w:w w:val="130"/>
          <w:sz w:val="15"/>
          <w:vertAlign w:val="superscript"/>
        </w:rPr>
        <w:t>''</w:t>
      </w:r>
      <w:r>
        <w:rPr>
          <w:rFonts w:ascii="FreeFarsi" w:hAnsi="FreeFarsi"/>
          <w:i/>
          <w:w w:val="130"/>
          <w:sz w:val="15"/>
          <w:vertAlign w:val="baseline"/>
        </w:rPr>
        <w:t>.p</w:t>
      </w:r>
      <w:r>
        <w:rPr>
          <w:rFonts w:ascii="DejaVu Sans" w:hAnsi="DejaVu Sans"/>
          <w:i/>
          <w:w w:val="130"/>
          <w:sz w:val="15"/>
          <w:vertAlign w:val="superscript"/>
        </w:rPr>
        <w:t>''</w:t>
      </w:r>
      <w:r>
        <w:rPr>
          <w:rFonts w:ascii="FreeFarsi" w:hAnsi="FreeFarsi"/>
          <w:i/>
          <w:w w:val="130"/>
          <w:sz w:val="15"/>
          <w:vertAlign w:val="baseline"/>
        </w:rPr>
        <w:t>.s</w:t>
      </w:r>
      <w:r>
        <w:rPr>
          <w:rFonts w:ascii="DejaVu Sans" w:hAnsi="DejaVu Sans"/>
          <w:i/>
          <w:w w:val="130"/>
          <w:sz w:val="15"/>
          <w:vertAlign w:val="superscript"/>
        </w:rPr>
        <w:t>''</w:t>
      </w:r>
      <w:r>
        <w:rPr>
          <w:rFonts w:ascii="DejaVu Sans" w:hAnsi="DejaVu Sans"/>
          <w:i/>
          <w:spacing w:val="2"/>
          <w:w w:val="130"/>
          <w:sz w:val="15"/>
          <w:vertAlign w:val="baseline"/>
        </w:rPr>
        <w:t> </w:t>
      </w:r>
      <w:r>
        <w:rPr>
          <w:rFonts w:ascii="DejaVu Sans Condensed" w:hAnsi="DejaVu Sans Condensed"/>
          <w:i/>
          <w:w w:val="130"/>
          <w:sz w:val="15"/>
          <w:vertAlign w:val="baseline"/>
        </w:rPr>
        <w:t>≤</w:t>
      </w:r>
      <w:r>
        <w:rPr>
          <w:rFonts w:ascii="DejaVu Sans Condensed" w:hAnsi="DejaVu Sans Condensed"/>
          <w:i/>
          <w:spacing w:val="-3"/>
          <w:w w:val="130"/>
          <w:sz w:val="15"/>
          <w:vertAlign w:val="baseline"/>
        </w:rPr>
        <w:t> </w:t>
      </w:r>
      <w:r>
        <w:rPr>
          <w:rFonts w:ascii="FreeFarsi" w:hAnsi="FreeFarsi"/>
          <w:i/>
          <w:spacing w:val="-2"/>
          <w:w w:val="130"/>
          <w:sz w:val="15"/>
          <w:vertAlign w:val="baseline"/>
        </w:rPr>
        <w:t>g</w:t>
      </w:r>
      <w:r>
        <w:rPr>
          <w:rFonts w:ascii="DejaVu Sans" w:hAnsi="DejaVu Sans"/>
          <w:i/>
          <w:spacing w:val="-2"/>
          <w:w w:val="130"/>
          <w:sz w:val="15"/>
          <w:vertAlign w:val="superscript"/>
        </w:rPr>
        <w:t>'</w:t>
      </w:r>
      <w:r>
        <w:rPr>
          <w:rFonts w:ascii="FreeFarsi" w:hAnsi="FreeFarsi"/>
          <w:i/>
          <w:spacing w:val="-2"/>
          <w:w w:val="130"/>
          <w:sz w:val="15"/>
          <w:vertAlign w:val="baseline"/>
        </w:rPr>
        <w:t>.p</w:t>
      </w:r>
      <w:r>
        <w:rPr>
          <w:rFonts w:ascii="DejaVu Sans" w:hAnsi="DejaVu Sans"/>
          <w:i/>
          <w:spacing w:val="-2"/>
          <w:w w:val="130"/>
          <w:sz w:val="15"/>
          <w:vertAlign w:val="superscript"/>
        </w:rPr>
        <w:t>'</w:t>
      </w:r>
      <w:r>
        <w:rPr>
          <w:rFonts w:ascii="FreeFarsi" w:hAnsi="FreeFarsi"/>
          <w:i/>
          <w:spacing w:val="-2"/>
          <w:w w:val="130"/>
          <w:sz w:val="15"/>
          <w:vertAlign w:val="baseline"/>
        </w:rPr>
        <w:t>.٨</w:t>
      </w:r>
    </w:p>
    <w:p>
      <w:pPr>
        <w:spacing w:line="134" w:lineRule="exact" w:before="23"/>
        <w:ind w:left="1312" w:right="0" w:firstLine="0"/>
        <w:jc w:val="center"/>
        <w:rPr>
          <w:rFonts w:ascii="LM Mono Prop 10" w:hAnsi="LM Mono Prop 10" w:cs="LM Mono Prop 10" w:eastAsia="LM Mono Prop 10"/>
          <w:sz w:val="15"/>
          <w:szCs w:val="15"/>
        </w:rPr>
      </w:pPr>
      <w:bookmarkStart w:name="_bookmark10" w:id="18"/>
      <w:bookmarkEnd w:id="18"/>
      <w:r>
        <w:rPr/>
      </w:r>
      <w:r>
        <w:rPr>
          <w:rFonts w:ascii="LM Mono Prop 10" w:hAnsi="LM Mono Prop 10" w:cs="LM Mono Prop 10" w:eastAsia="LM Mono Prop 10"/>
          <w:w w:val="120"/>
          <w:sz w:val="15"/>
          <w:szCs w:val="15"/>
        </w:rPr>
        <w:t>Θ</w:t>
      </w:r>
      <w:r>
        <w:rPr>
          <w:rFonts w:ascii="LM Mono Prop 10" w:hAnsi="LM Mono Prop 10" w:cs="LM Mono Prop 10" w:eastAsia="LM Mono Prop 10"/>
          <w:spacing w:val="7"/>
          <w:w w:val="120"/>
          <w:sz w:val="15"/>
          <w:szCs w:val="15"/>
        </w:rPr>
        <w:t> </w:t>
      </w:r>
      <w:r>
        <w:rPr>
          <w:rFonts w:ascii="LM Mono Prop 10" w:hAnsi="LM Mono Prop 10" w:cs="LM Mono Prop 10" w:eastAsia="LM Mono Prop 10"/>
          <w:w w:val="120"/>
          <w:sz w:val="15"/>
          <w:szCs w:val="15"/>
        </w:rPr>
        <w:t>;</w:t>
      </w:r>
      <w:r>
        <w:rPr>
          <w:rFonts w:ascii="LM Mono Prop 10" w:hAnsi="LM Mono Prop 10" w:cs="LM Mono Prop 10" w:eastAsia="LM Mono Prop 10"/>
          <w:spacing w:val="-29"/>
          <w:w w:val="120"/>
          <w:sz w:val="15"/>
          <w:szCs w:val="15"/>
        </w:rPr>
        <w:t> </w:t>
      </w:r>
      <w:r>
        <w:rPr>
          <w:rFonts w:ascii="LM Mono Prop 10" w:hAnsi="LM Mono Prop 10" w:cs="LM Mono Prop 10" w:eastAsia="LM Mono Prop 10"/>
          <w:w w:val="120"/>
          <w:sz w:val="15"/>
          <w:szCs w:val="15"/>
        </w:rPr>
        <w:t>Γ</w:t>
      </w:r>
      <w:r>
        <w:rPr>
          <w:rFonts w:ascii="FreeFarsi" w:hAnsi="FreeFarsi" w:cs="FreeFarsi" w:eastAsia="FreeFarsi"/>
          <w:i/>
          <w:iCs/>
          <w:w w:val="120"/>
          <w:sz w:val="15"/>
          <w:szCs w:val="15"/>
        </w:rPr>
        <w:t>,</w:t>
      </w:r>
      <w:r>
        <w:rPr>
          <w:rFonts w:ascii="FreeFarsi" w:hAnsi="FreeFarsi" w:cs="FreeFarsi" w:eastAsia="FreeFarsi"/>
          <w:i/>
          <w:iCs/>
          <w:spacing w:val="-9"/>
          <w:w w:val="120"/>
          <w:sz w:val="15"/>
          <w:szCs w:val="15"/>
        </w:rPr>
        <w:t> </w:t>
      </w:r>
      <w:r>
        <w:rPr>
          <w:rFonts w:ascii="DejaVu Sans Condensed" w:hAnsi="DejaVu Sans Condensed" w:cs="DejaVu Sans Condensed" w:eastAsia="DejaVu Sans Condensed"/>
          <w:i/>
          <w:iCs/>
          <w:w w:val="120"/>
          <w:sz w:val="15"/>
          <w:szCs w:val="15"/>
        </w:rPr>
        <w:t>⟨</w:t>
      </w:r>
      <w:r>
        <w:rPr>
          <w:rFonts w:ascii="FreeFarsi" w:hAnsi="FreeFarsi" w:cs="FreeFarsi" w:eastAsia="FreeFarsi"/>
          <w:i/>
          <w:iCs/>
          <w:w w:val="120"/>
          <w:sz w:val="15"/>
          <w:szCs w:val="15"/>
        </w:rPr>
        <w:t>P,</w:t>
      </w:r>
      <w:r>
        <w:rPr>
          <w:rFonts w:ascii="FreeFarsi" w:hAnsi="FreeFarsi" w:cs="FreeFarsi" w:eastAsia="FreeFarsi"/>
          <w:i/>
          <w:iCs/>
          <w:spacing w:val="-10"/>
          <w:w w:val="120"/>
          <w:sz w:val="15"/>
          <w:szCs w:val="15"/>
        </w:rPr>
        <w:t> </w:t>
      </w:r>
      <w:r>
        <w:rPr>
          <w:rFonts w:ascii="FreeFarsi" w:hAnsi="FreeFarsi" w:cs="FreeFarsi" w:eastAsia="FreeFarsi"/>
          <w:i/>
          <w:iCs/>
          <w:w w:val="120"/>
          <w:sz w:val="15"/>
          <w:szCs w:val="15"/>
        </w:rPr>
        <w:t>Sr</w:t>
      </w:r>
      <w:r>
        <w:rPr>
          <w:rFonts w:ascii="FreeFarsi" w:hAnsi="FreeFarsi" w:cs="FreeFarsi" w:eastAsia="FreeFarsi"/>
          <w:i/>
          <w:iCs/>
          <w:spacing w:val="8"/>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53"/>
          <w:w w:val="120"/>
          <w:sz w:val="15"/>
          <w:szCs w:val="15"/>
        </w:rPr>
        <w:t> </w:t>
      </w:r>
      <w:r>
        <w:rPr>
          <w:rFonts w:ascii="LM Mono Prop 10" w:hAnsi="LM Mono Prop 10" w:cs="LM Mono Prop 10" w:eastAsia="LM Mono Prop 10"/>
          <w:w w:val="120"/>
          <w:sz w:val="15"/>
          <w:szCs w:val="15"/>
        </w:rPr>
        <w:t>(</w:t>
      </w:r>
      <w:r>
        <w:rPr>
          <w:rFonts w:ascii="FreeFarsi" w:hAnsi="FreeFarsi" w:cs="FreeFarsi" w:eastAsia="FreeFarsi"/>
          <w:i/>
          <w:iCs/>
          <w:w w:val="120"/>
          <w:sz w:val="15"/>
          <w:szCs w:val="15"/>
        </w:rPr>
        <w:t>s</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w:t>
      </w:r>
      <w:r>
        <w:rPr>
          <w:rFonts w:ascii="FreeFarsi" w:hAnsi="FreeFarsi" w:cs="FreeFarsi" w:eastAsia="FreeFarsi"/>
          <w:i/>
          <w:iCs/>
          <w:spacing w:val="-9"/>
          <w:w w:val="120"/>
          <w:sz w:val="15"/>
          <w:szCs w:val="15"/>
          <w:vertAlign w:val="baseline"/>
        </w:rPr>
        <w:t> </w:t>
      </w:r>
      <w:r>
        <w:rPr>
          <w:rFonts w:ascii="FreeFarsi" w:hAnsi="FreeFarsi" w:cs="FreeFarsi" w:eastAsia="FreeFarsi"/>
          <w:i/>
          <w:iCs/>
          <w:w w:val="120"/>
          <w:sz w:val="15"/>
          <w:szCs w:val="15"/>
          <w:vertAlign w:val="baseline"/>
        </w:rPr>
        <w:t>cs,</w:t>
      </w:r>
      <w:r>
        <w:rPr>
          <w:rFonts w:ascii="FreeFarsi" w:hAnsi="FreeFarsi" w:cs="FreeFarsi" w:eastAsia="FreeFarsi"/>
          <w:i/>
          <w:iCs/>
          <w:spacing w:val="-10"/>
          <w:w w:val="120"/>
          <w:sz w:val="15"/>
          <w:szCs w:val="15"/>
          <w:vertAlign w:val="baseline"/>
        </w:rPr>
        <w:t> </w:t>
      </w:r>
      <w:r>
        <w:rPr>
          <w:rFonts w:ascii="FreeFarsi" w:hAnsi="FreeFarsi" w:cs="FreeFarsi" w:eastAsia="FreeFarsi"/>
          <w:i/>
          <w:iCs/>
          <w:w w:val="120"/>
          <w:sz w:val="15"/>
          <w:szCs w:val="15"/>
          <w:vertAlign w:val="baseline"/>
        </w:rPr>
        <w:t>p</w:t>
      </w:r>
      <w:r>
        <w:rPr>
          <w:rFonts w:ascii="DejaVu Sans" w:hAnsi="DejaVu Sans" w:cs="DejaVu Sans" w:eastAsia="DejaVu Sans"/>
          <w:i/>
          <w:iCs/>
          <w:w w:val="120"/>
          <w:sz w:val="15"/>
          <w:szCs w:val="15"/>
          <w:vertAlign w:val="superscript"/>
        </w:rPr>
        <w:t>''</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,Sb</w:t>
      </w:r>
      <w:r>
        <w:rPr>
          <w:rFonts w:ascii="DejaVu Sans Condensed" w:hAnsi="DejaVu Sans Condensed" w:cs="DejaVu Sans Condensed" w:eastAsia="DejaVu Sans Condensed"/>
          <w:i/>
          <w:iCs/>
          <w:w w:val="120"/>
          <w:sz w:val="15"/>
          <w:szCs w:val="15"/>
          <w:vertAlign w:val="baseline"/>
        </w:rPr>
        <w:t>⟩</w:t>
      </w:r>
      <w:r>
        <w:rPr>
          <w:rFonts w:ascii="Verdana" w:hAnsi="Verdana" w:cs="Verdana" w:eastAsia="Verdana"/>
          <w:i/>
          <w:iCs/>
          <w:w w:val="120"/>
          <w:position w:val="-2"/>
          <w:sz w:val="11"/>
          <w:szCs w:val="11"/>
          <w:vertAlign w:val="baseline"/>
        </w:rPr>
        <w:t>g</w:t>
      </w:r>
      <w:r>
        <w:rPr>
          <w:rFonts w:ascii="Verdana" w:hAnsi="Verdana" w:cs="Verdana" w:eastAsia="Verdana"/>
          <w:i/>
          <w:iCs/>
          <w:w w:val="120"/>
          <w:sz w:val="9"/>
          <w:szCs w:val="9"/>
          <w:vertAlign w:val="baseline"/>
        </w:rPr>
        <w:t>''</w:t>
      </w:r>
      <w:r>
        <w:rPr>
          <w:rFonts w:ascii="Verdana" w:hAnsi="Verdana" w:cs="Verdana" w:eastAsia="Verdana"/>
          <w:i/>
          <w:iCs/>
          <w:spacing w:val="44"/>
          <w:w w:val="120"/>
          <w:sz w:val="9"/>
          <w:szCs w:val="9"/>
          <w:vertAlign w:val="baseline"/>
        </w:rPr>
        <w:t> </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
          <w:w w:val="120"/>
          <w:sz w:val="15"/>
          <w:szCs w:val="15"/>
          <w:vertAlign w:val="baseline"/>
        </w:rPr>
        <w:t> </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A</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g</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.p</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.s</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/x</w:t>
      </w:r>
      <w:r>
        <w:rPr>
          <w:rFonts w:ascii="LM Mono Prop 10" w:hAnsi="LM Mono Prop 10" w:cs="LM Mono Prop 10" w:eastAsia="LM Mono Prop 10"/>
          <w:w w:val="120"/>
          <w:sz w:val="15"/>
          <w:szCs w:val="15"/>
          <w:vertAlign w:val="baseline"/>
        </w:rPr>
        <w:t>]]</w:t>
      </w:r>
      <w:r>
        <w:rPr>
          <w:rFonts w:ascii="Verdana" w:hAnsi="Verdana" w:cs="Verdana" w:eastAsia="Verdana"/>
          <w:i/>
          <w:iCs/>
          <w:w w:val="120"/>
          <w:sz w:val="15"/>
          <w:szCs w:val="15"/>
          <w:vertAlign w:val="subscript"/>
        </w:rPr>
        <w:t>g.p.s</w:t>
      </w:r>
      <w:r>
        <w:rPr>
          <w:rFonts w:ascii="FreeFarsi" w:hAnsi="FreeFarsi" w:cs="FreeFarsi" w:eastAsia="FreeFarsi"/>
          <w:i/>
          <w:iCs/>
          <w:w w:val="120"/>
          <w:sz w:val="15"/>
          <w:szCs w:val="15"/>
          <w:vertAlign w:val="baseline"/>
        </w:rPr>
        <w:t>,</w:t>
      </w:r>
      <w:r>
        <w:rPr>
          <w:rFonts w:ascii="FreeFarsi" w:hAnsi="FreeFarsi" w:cs="FreeFarsi" w:eastAsia="FreeFarsi"/>
          <w:i/>
          <w:iCs/>
          <w:spacing w:val="-10"/>
          <w:w w:val="120"/>
          <w:sz w:val="15"/>
          <w:szCs w:val="15"/>
          <w:vertAlign w:val="baseline"/>
        </w:rPr>
        <w:t> </w:t>
      </w:r>
      <w:r>
        <w:rPr>
          <w:rFonts w:ascii="LM Mono Prop 10" w:hAnsi="LM Mono Prop 10" w:cs="LM Mono Prop 10" w:eastAsia="LM Mono Prop 10"/>
          <w:spacing w:val="-10"/>
          <w:w w:val="120"/>
          <w:sz w:val="15"/>
          <w:szCs w:val="15"/>
          <w:vertAlign w:val="baseline"/>
        </w:rPr>
        <w:t>Π</w:t>
      </w:r>
    </w:p>
    <w:p>
      <w:pPr>
        <w:spacing w:before="133"/>
        <w:ind w:left="0" w:right="167" w:firstLine="0"/>
        <w:jc w:val="right"/>
        <w:rPr>
          <w:rFonts w:ascii="LM Roman 8"/>
          <w:sz w:val="15"/>
        </w:rPr>
      </w:pPr>
      <w:r>
        <w:rPr/>
        <w:br w:type="column"/>
      </w:r>
      <w:r>
        <w:rPr>
          <w:rFonts w:ascii="LM Roman 8"/>
          <w:spacing w:val="-2"/>
          <w:w w:val="120"/>
          <w:sz w:val="15"/>
        </w:rPr>
        <w:t>(</w:t>
      </w:r>
      <w:r>
        <w:rPr>
          <w:rFonts w:ascii="Georgia"/>
          <w:spacing w:val="-2"/>
          <w:w w:val="120"/>
          <w:sz w:val="15"/>
        </w:rPr>
        <w:t>P</w:t>
      </w:r>
      <w:r>
        <w:rPr>
          <w:rFonts w:ascii="Georgia"/>
          <w:smallCaps/>
          <w:spacing w:val="-2"/>
          <w:w w:val="120"/>
          <w:sz w:val="15"/>
        </w:rPr>
        <w:t>ub</w:t>
      </w:r>
      <w:r>
        <w:rPr>
          <w:rFonts w:ascii="Georgia"/>
          <w:smallCaps w:val="0"/>
          <w:spacing w:val="-2"/>
          <w:w w:val="120"/>
          <w:sz w:val="15"/>
        </w:rPr>
        <w:t>l</w:t>
      </w:r>
      <w:r>
        <w:rPr>
          <w:rFonts w:ascii="Georgia"/>
          <w:smallCaps/>
          <w:spacing w:val="-2"/>
          <w:w w:val="120"/>
          <w:sz w:val="15"/>
        </w:rPr>
        <w:t>i</w:t>
      </w:r>
      <w:r>
        <w:rPr>
          <w:rFonts w:ascii="Georgia"/>
          <w:smallCaps w:val="0"/>
          <w:spacing w:val="-2"/>
          <w:w w:val="120"/>
          <w:sz w:val="15"/>
        </w:rPr>
        <w:t>s</w:t>
      </w:r>
      <w:r>
        <w:rPr>
          <w:rFonts w:ascii="Georgia"/>
          <w:smallCaps/>
          <w:spacing w:val="-2"/>
          <w:w w:val="120"/>
          <w:sz w:val="15"/>
        </w:rPr>
        <w:t>h</w:t>
      </w:r>
      <w:r>
        <w:rPr>
          <w:rFonts w:ascii="LM Roman 8"/>
          <w:smallCaps w:val="0"/>
          <w:spacing w:val="-2"/>
          <w:w w:val="120"/>
          <w:sz w:val="15"/>
        </w:rPr>
        <w:t>)</w:t>
      </w:r>
    </w:p>
    <w:p>
      <w:pPr>
        <w:pStyle w:val="BodyText"/>
        <w:jc w:val="left"/>
        <w:rPr>
          <w:rFonts w:ascii="LM Roman 8"/>
          <w:sz w:val="15"/>
        </w:rPr>
      </w:pPr>
    </w:p>
    <w:p>
      <w:pPr>
        <w:pStyle w:val="BodyText"/>
        <w:spacing w:before="5"/>
        <w:jc w:val="left"/>
        <w:rPr>
          <w:rFonts w:ascii="LM Roman 8"/>
          <w:sz w:val="15"/>
        </w:rPr>
      </w:pPr>
    </w:p>
    <w:p>
      <w:pPr>
        <w:spacing w:before="0"/>
        <w:ind w:left="0" w:right="167" w:firstLine="0"/>
        <w:jc w:val="right"/>
        <w:rPr>
          <w:rFonts w:ascii="LM Roman 8"/>
          <w:sz w:val="15"/>
        </w:rPr>
      </w:pPr>
      <w:r>
        <w:rPr>
          <w:rFonts w:ascii="LM Roman 8"/>
          <w:spacing w:val="-2"/>
          <w:w w:val="115"/>
          <w:sz w:val="15"/>
        </w:rPr>
        <w:t>(</w:t>
      </w:r>
      <w:r>
        <w:rPr>
          <w:rFonts w:ascii="Georgia"/>
          <w:spacing w:val="-2"/>
          <w:w w:val="115"/>
          <w:sz w:val="15"/>
        </w:rPr>
        <w:t>Unp</w:t>
      </w:r>
      <w:r>
        <w:rPr>
          <w:rFonts w:ascii="Georgia"/>
          <w:smallCaps/>
          <w:spacing w:val="-2"/>
          <w:w w:val="115"/>
          <w:sz w:val="15"/>
        </w:rPr>
        <w:t>ub</w:t>
      </w:r>
      <w:r>
        <w:rPr>
          <w:rFonts w:ascii="Georgia"/>
          <w:smallCaps w:val="0"/>
          <w:spacing w:val="-2"/>
          <w:w w:val="115"/>
          <w:sz w:val="15"/>
        </w:rPr>
        <w:t>l</w:t>
      </w:r>
      <w:r>
        <w:rPr>
          <w:rFonts w:ascii="Georgia"/>
          <w:smallCaps/>
          <w:spacing w:val="-2"/>
          <w:w w:val="115"/>
          <w:sz w:val="15"/>
        </w:rPr>
        <w:t>i</w:t>
      </w:r>
      <w:r>
        <w:rPr>
          <w:rFonts w:ascii="Georgia"/>
          <w:smallCaps w:val="0"/>
          <w:spacing w:val="-2"/>
          <w:w w:val="115"/>
          <w:sz w:val="15"/>
        </w:rPr>
        <w:t>s</w:t>
      </w:r>
      <w:r>
        <w:rPr>
          <w:rFonts w:ascii="Georgia"/>
          <w:smallCaps/>
          <w:spacing w:val="-2"/>
          <w:w w:val="115"/>
          <w:sz w:val="15"/>
        </w:rPr>
        <w:t>h</w:t>
      </w:r>
      <w:r>
        <w:rPr>
          <w:rFonts w:ascii="LM Roman 8"/>
          <w:smallCaps w:val="0"/>
          <w:spacing w:val="-2"/>
          <w:w w:val="115"/>
          <w:sz w:val="15"/>
        </w:rPr>
        <w:t>)</w:t>
      </w:r>
    </w:p>
    <w:p>
      <w:pPr>
        <w:spacing w:after="0"/>
        <w:jc w:val="right"/>
        <w:rPr>
          <w:rFonts w:ascii="LM Roman 8"/>
          <w:sz w:val="15"/>
        </w:rPr>
        <w:sectPr>
          <w:type w:val="continuous"/>
          <w:pgSz w:w="9360" w:h="13610"/>
          <w:pgMar w:header="860" w:footer="0" w:top="900" w:bottom="280" w:left="680" w:right="620"/>
          <w:cols w:num="2" w:equalWidth="0">
            <w:col w:w="6746" w:space="40"/>
            <w:col w:w="1274"/>
          </w:cols>
        </w:sectPr>
      </w:pPr>
    </w:p>
    <w:p>
      <w:pPr>
        <w:pStyle w:val="BodyText"/>
        <w:spacing w:before="8"/>
        <w:jc w:val="left"/>
        <w:rPr>
          <w:rFonts w:ascii="LM Roman 8"/>
          <w:sz w:val="7"/>
        </w:rPr>
      </w:pPr>
    </w:p>
    <w:p>
      <w:pPr>
        <w:pStyle w:val="BodyText"/>
        <w:spacing w:line="20" w:lineRule="exact"/>
        <w:ind w:left="1417" w:right="-72"/>
        <w:jc w:val="left"/>
        <w:rPr>
          <w:rFonts w:ascii="LM Roman 8"/>
          <w:sz w:val="2"/>
        </w:rPr>
      </w:pPr>
      <w:r>
        <w:rPr>
          <w:rFonts w:ascii="LM Roman 8"/>
          <w:sz w:val="2"/>
        </w:rPr>
        <mc:AlternateContent>
          <mc:Choice Requires="wps">
            <w:drawing>
              <wp:inline distT="0" distB="0" distL="0" distR="0">
                <wp:extent cx="3317240" cy="4445"/>
                <wp:effectExtent l="9525" t="0" r="0" b="5080"/>
                <wp:docPr id="25" name="Group 25"/>
                <wp:cNvGraphicFramePr>
                  <a:graphicFrameLocks/>
                </wp:cNvGraphicFramePr>
                <a:graphic>
                  <a:graphicData uri="http://schemas.microsoft.com/office/word/2010/wordprocessingGroup">
                    <wpg:wgp>
                      <wpg:cNvPr id="25" name="Group 25"/>
                      <wpg:cNvGrpSpPr/>
                      <wpg:grpSpPr>
                        <a:xfrm>
                          <a:off x="0" y="0"/>
                          <a:ext cx="3317240" cy="4445"/>
                          <a:chExt cx="3317240" cy="4445"/>
                        </a:xfrm>
                      </wpg:grpSpPr>
                      <wps:wsp>
                        <wps:cNvPr id="26" name="Graphic 26"/>
                        <wps:cNvSpPr/>
                        <wps:spPr>
                          <a:xfrm>
                            <a:off x="0" y="2214"/>
                            <a:ext cx="3317240" cy="1270"/>
                          </a:xfrm>
                          <a:custGeom>
                            <a:avLst/>
                            <a:gdLst/>
                            <a:ahLst/>
                            <a:cxnLst/>
                            <a:rect l="l" t="t" r="r" b="b"/>
                            <a:pathLst>
                              <a:path w="3317240" h="0">
                                <a:moveTo>
                                  <a:pt x="0" y="0"/>
                                </a:moveTo>
                                <a:lnTo>
                                  <a:pt x="331682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1.2pt;height:.35pt;mso-position-horizontal-relative:char;mso-position-vertical-relative:line" id="docshapegroup13" coordorigin="0,0" coordsize="5224,7">
                <v:line style="position:absolute" from="0,3" to="5223,3" stroked="true" strokeweight=".348669pt" strokecolor="#000000">
                  <v:stroke dashstyle="solid"/>
                </v:line>
              </v:group>
            </w:pict>
          </mc:Fallback>
        </mc:AlternateContent>
      </w:r>
      <w:r>
        <w:rPr>
          <w:rFonts w:ascii="LM Roman 8"/>
          <w:sz w:val="2"/>
        </w:rPr>
      </w:r>
    </w:p>
    <w:p>
      <w:pPr>
        <w:spacing w:before="0"/>
        <w:ind w:left="1417"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4"/>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29"/>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0"/>
          <w:w w:val="115"/>
          <w:sz w:val="15"/>
          <w:szCs w:val="15"/>
        </w:rPr>
        <w:t> </w:t>
      </w:r>
      <w:r>
        <w:rPr>
          <w:rFonts w:ascii="FreeFarsi" w:hAnsi="FreeFarsi" w:cs="FreeFarsi" w:eastAsia="FreeFarsi"/>
          <w:i/>
          <w:iCs/>
          <w:w w:val="115"/>
          <w:sz w:val="15"/>
          <w:szCs w:val="15"/>
        </w:rPr>
        <w:t>Sr</w:t>
      </w:r>
      <w:r>
        <w:rPr>
          <w:rFonts w:ascii="FreeFarsi" w:hAnsi="FreeFarsi" w:cs="FreeFarsi" w:eastAsia="FreeFarsi"/>
          <w:i/>
          <w:iCs/>
          <w:spacing w:val="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6"/>
          <w:w w:val="115"/>
          <w:sz w:val="15"/>
          <w:szCs w:val="15"/>
        </w:rPr>
        <w:t> </w:t>
      </w:r>
      <w:r>
        <w:rPr>
          <w:rFonts w:ascii="LM Mono Prop 10" w:hAnsi="LM Mono Prop 10" w:cs="LM Mono Prop 10" w:eastAsia="LM Mono Prop 10"/>
          <w:w w:val="115"/>
          <w:sz w:val="15"/>
          <w:szCs w:val="15"/>
        </w:rPr>
        <w:t>(</w:t>
      </w:r>
      <w:r>
        <w:rPr>
          <w:rFonts w:ascii="FreeFarsi" w:hAnsi="FreeFarsi" w:cs="FreeFarsi" w:eastAsia="FreeFarsi"/>
          <w:i/>
          <w:iCs/>
          <w:w w:val="115"/>
          <w:sz w:val="15"/>
          <w:szCs w:val="15"/>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0"/>
          <w:w w:val="115"/>
          <w:sz w:val="15"/>
          <w:szCs w:val="15"/>
          <w:vertAlign w:val="baseline"/>
        </w:rPr>
        <w:t> </w:t>
      </w:r>
      <w:r>
        <w:rPr>
          <w:rFonts w:ascii="FreeFarsi" w:hAnsi="FreeFarsi" w:cs="FreeFarsi" w:eastAsia="FreeFarsi"/>
          <w:i/>
          <w:iCs/>
          <w:w w:val="115"/>
          <w:sz w:val="15"/>
          <w:szCs w:val="15"/>
          <w:vertAlign w:val="baseline"/>
        </w:rPr>
        <w:t>cs,</w:t>
      </w:r>
      <w:r>
        <w:rPr>
          <w:rFonts w:ascii="FreeFarsi" w:hAnsi="FreeFarsi" w:cs="FreeFarsi" w:eastAsia="FreeFarsi"/>
          <w:i/>
          <w:iCs/>
          <w:spacing w:val="-11"/>
          <w:w w:val="115"/>
          <w:sz w:val="15"/>
          <w:szCs w:val="15"/>
          <w:vertAlign w:val="baseline"/>
        </w:rPr>
        <w:t> </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9"/>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3"/>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7"/>
          <w:w w:val="115"/>
          <w:sz w:val="15"/>
          <w:szCs w:val="15"/>
          <w:vertAlign w:val="baseline"/>
        </w:rPr>
        <w:t> </w:t>
      </w:r>
      <w:r>
        <w:rPr>
          <w:rFonts w:ascii="LM Sans 8" w:hAnsi="LM Sans 8" w:cs="LM Sans 8" w:eastAsia="LM Sans 8"/>
          <w:w w:val="115"/>
          <w:sz w:val="15"/>
          <w:szCs w:val="15"/>
          <w:vertAlign w:val="baseline"/>
        </w:rPr>
        <w:t>getServices</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.٨,</w:t>
      </w:r>
      <w:r>
        <w:rPr>
          <w:rFonts w:ascii="FreeFarsi" w:hAnsi="FreeFarsi" w:cs="FreeFarsi" w:eastAsia="FreeFarsi"/>
          <w:i/>
          <w:iCs/>
          <w:spacing w:val="-10"/>
          <w:w w:val="115"/>
          <w:sz w:val="15"/>
          <w:szCs w:val="15"/>
          <w:vertAlign w:val="baseline"/>
        </w:rPr>
        <w:t> </w:t>
      </w:r>
      <w:r>
        <w:rPr>
          <w:rFonts w:ascii="FreeFarsi" w:hAnsi="FreeFarsi" w:cs="FreeFarsi" w:eastAsia="FreeFarsi"/>
          <w:i/>
          <w:iCs/>
          <w:w w:val="115"/>
          <w:sz w:val="15"/>
          <w:szCs w:val="15"/>
          <w:vertAlign w:val="baseline"/>
        </w:rPr>
        <w:t>cs</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1"/>
          <w:w w:val="115"/>
          <w:sz w:val="15"/>
          <w:szCs w:val="15"/>
          <w:vertAlign w:val="baseline"/>
        </w:rPr>
        <w:t> </w:t>
      </w:r>
      <w:r>
        <w:rPr>
          <w:rFonts w:ascii="LM Mono Prop 10" w:hAnsi="LM Mono Prop 10" w:cs="LM Mono Prop 10" w:eastAsia="LM Mono Prop 10"/>
          <w:spacing w:val="-13"/>
          <w:w w:val="115"/>
          <w:sz w:val="15"/>
          <w:szCs w:val="15"/>
          <w:vertAlign w:val="baseline"/>
        </w:rPr>
        <w:t>Π</w:t>
      </w:r>
    </w:p>
    <w:p>
      <w:pPr>
        <w:spacing w:before="155"/>
        <w:ind w:left="1466"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 ;</w:t>
      </w:r>
      <w:r>
        <w:rPr>
          <w:rFonts w:ascii="LM Mono Prop 10" w:hAnsi="LM Mono Prop 10" w:cs="LM Mono Prop 10" w:eastAsia="LM Mono Prop 10"/>
          <w:spacing w:val="-31"/>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2"/>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3"/>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3"/>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,Sr,Sb</w:t>
      </w:r>
      <w:r>
        <w:rPr>
          <w:rFonts w:ascii="FreeFarsi" w:hAnsi="FreeFarsi" w:cs="FreeFarsi" w:eastAsia="FreeFarsi"/>
          <w:i/>
          <w:iCs/>
          <w:spacing w:val="-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41"/>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g.p.s,</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5"/>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6"/>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pStyle w:val="BodyText"/>
        <w:spacing w:before="11"/>
        <w:jc w:val="left"/>
        <w:rPr>
          <w:rFonts w:ascii="LM Mono Prop 10"/>
          <w:sz w:val="2"/>
        </w:rPr>
      </w:pPr>
    </w:p>
    <w:p>
      <w:pPr>
        <w:pStyle w:val="BodyText"/>
        <w:spacing w:line="20" w:lineRule="exact"/>
        <w:ind w:left="1838"/>
        <w:jc w:val="left"/>
        <w:rPr>
          <w:rFonts w:ascii="LM Mono Prop 10"/>
          <w:sz w:val="2"/>
        </w:rPr>
      </w:pPr>
      <w:r>
        <w:rPr>
          <w:rFonts w:ascii="LM Mono Prop 10"/>
          <w:sz w:val="2"/>
        </w:rPr>
        <mc:AlternateContent>
          <mc:Choice Requires="wps">
            <w:drawing>
              <wp:inline distT="0" distB="0" distL="0" distR="0">
                <wp:extent cx="2813050" cy="4445"/>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2813050" cy="4445"/>
                          <a:chExt cx="2813050" cy="4445"/>
                        </a:xfrm>
                      </wpg:grpSpPr>
                      <wps:wsp>
                        <wps:cNvPr id="28" name="Graphic 28"/>
                        <wps:cNvSpPr/>
                        <wps:spPr>
                          <a:xfrm>
                            <a:off x="0" y="2214"/>
                            <a:ext cx="2813050" cy="1270"/>
                          </a:xfrm>
                          <a:custGeom>
                            <a:avLst/>
                            <a:gdLst/>
                            <a:ahLst/>
                            <a:cxnLst/>
                            <a:rect l="l" t="t" r="r" b="b"/>
                            <a:pathLst>
                              <a:path w="2813050" h="0">
                                <a:moveTo>
                                  <a:pt x="0" y="0"/>
                                </a:moveTo>
                                <a:lnTo>
                                  <a:pt x="281276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5pt;height:.35pt;mso-position-horizontal-relative:char;mso-position-vertical-relative:line" id="docshapegroup14" coordorigin="0,0" coordsize="4430,7">
                <v:line style="position:absolute" from="0,3" to="4430,3" stroked="true" strokeweight=".348669pt" strokecolor="#000000">
                  <v:stroke dashstyle="solid"/>
                </v:line>
              </v:group>
            </w:pict>
          </mc:Fallback>
        </mc:AlternateContent>
      </w:r>
      <w:r>
        <w:rPr>
          <w:rFonts w:ascii="LM Mono Prop 10"/>
          <w:sz w:val="2"/>
        </w:rPr>
      </w:r>
    </w:p>
    <w:p>
      <w:pPr>
        <w:spacing w:before="0"/>
        <w:ind w:left="1466"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4"/>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29"/>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8"/>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6"/>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0"/>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9"/>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3"/>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subscribe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1"/>
          <w:w w:val="115"/>
          <w:sz w:val="15"/>
          <w:szCs w:val="15"/>
          <w:vertAlign w:val="baseline"/>
        </w:rPr>
        <w:t> </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0"/>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tabs>
          <w:tab w:pos="3353" w:val="left" w:leader="none"/>
        </w:tabs>
        <w:spacing w:before="157"/>
        <w:ind w:left="1466" w:right="0" w:firstLine="0"/>
        <w:jc w:val="center"/>
        <w:rPr>
          <w:rFonts w:ascii="LM Mono Prop 10" w:hAnsi="LM Mono Prop 10" w:cs="LM Mono Prop 10" w:eastAsia="LM Mono Prop 10"/>
          <w:sz w:val="15"/>
          <w:szCs w:val="15"/>
        </w:rPr>
      </w:pPr>
      <w:r>
        <w:rPr>
          <w:rFonts w:ascii="FreeFarsi" w:hAnsi="FreeFarsi" w:cs="FreeFarsi" w:eastAsia="FreeFarsi"/>
          <w:i/>
          <w:iCs/>
          <w:w w:val="115"/>
          <w:sz w:val="15"/>
          <w:szCs w:val="15"/>
        </w:rPr>
        <w:t>id</w:t>
      </w:r>
      <w:r>
        <w:rPr>
          <w:rFonts w:ascii="FreeFarsi" w:hAnsi="FreeFarsi" w:cs="FreeFarsi" w:eastAsia="FreeFarsi"/>
          <w:i/>
          <w:iCs/>
          <w:spacing w:val="24"/>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7"/>
          <w:w w:val="115"/>
          <w:sz w:val="15"/>
          <w:szCs w:val="15"/>
        </w:rPr>
        <w:t> </w:t>
      </w:r>
      <w:r>
        <w:rPr>
          <w:rFonts w:ascii="LM Mono Prop 10" w:hAnsi="LM Mono Prop 10" w:cs="LM Mono Prop 10" w:eastAsia="LM Mono Prop 10"/>
          <w:w w:val="115"/>
          <w:sz w:val="15"/>
          <w:szCs w:val="15"/>
        </w:rPr>
        <w:t>(</w:t>
      </w:r>
      <w:r>
        <w:rPr>
          <w:rFonts w:ascii="FreeFarsi" w:hAnsi="FreeFarsi" w:cs="FreeFarsi" w:eastAsia="FreeFarsi"/>
          <w:i/>
          <w:iCs/>
          <w:w w:val="115"/>
          <w:sz w:val="15"/>
          <w:szCs w:val="15"/>
        </w:rPr>
        <w:t>g.p.s,</w:t>
      </w:r>
      <w:r>
        <w:rPr>
          <w:rFonts w:ascii="FreeFarsi" w:hAnsi="FreeFarsi" w:cs="FreeFarsi" w:eastAsia="FreeFarsi"/>
          <w:i/>
          <w:iCs/>
          <w:spacing w:val="-3"/>
          <w:w w:val="115"/>
          <w:sz w:val="15"/>
          <w:szCs w:val="15"/>
        </w:rPr>
        <w:t> </w:t>
      </w:r>
      <w:r>
        <w:rPr>
          <w:rFonts w:ascii="FreeFarsi" w:hAnsi="FreeFarsi" w:cs="FreeFarsi" w:eastAsia="FreeFarsi"/>
          <w:i/>
          <w:iCs/>
          <w:w w:val="115"/>
          <w:sz w:val="15"/>
          <w:szCs w:val="15"/>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4"/>
          <w:w w:val="115"/>
          <w:sz w:val="15"/>
          <w:szCs w:val="15"/>
          <w:vertAlign w:val="baseline"/>
        </w:rPr>
        <w:t> </w:t>
      </w:r>
      <w:r>
        <w:rPr>
          <w:rFonts w:ascii="FreeFarsi" w:hAnsi="FreeFarsi" w:cs="FreeFarsi" w:eastAsia="FreeFarsi"/>
          <w:i/>
          <w:iCs/>
          <w:spacing w:val="-5"/>
          <w:w w:val="115"/>
          <w:sz w:val="15"/>
          <w:szCs w:val="15"/>
          <w:vertAlign w:val="baseline"/>
        </w:rPr>
        <w:t>n</w:t>
      </w:r>
      <w:r>
        <w:rPr>
          <w:rFonts w:ascii="LM Mono Prop 10" w:hAnsi="LM Mono Prop 10" w:cs="LM Mono Prop 10" w:eastAsia="LM Mono Prop 10"/>
          <w:spacing w:val="-5"/>
          <w:w w:val="115"/>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w w:val="115"/>
          <w:sz w:val="15"/>
          <w:szCs w:val="15"/>
          <w:vertAlign w:val="baseline"/>
        </w:rPr>
        <w:t>Θ</w:t>
      </w:r>
      <w:r>
        <w:rPr>
          <w:rFonts w:ascii="LM Mono Prop 10" w:hAnsi="LM Mono Prop 10" w:cs="LM Mono Prop 10" w:eastAsia="LM Mono Prop 10"/>
          <w:spacing w:val="-14"/>
          <w:w w:val="115"/>
          <w:sz w:val="15"/>
          <w:szCs w:val="15"/>
          <w:vertAlign w:val="baseline"/>
        </w:rPr>
        <w:t> </w:t>
      </w:r>
      <w:r>
        <w:rPr>
          <w:rFonts w:ascii="Times New Roman" w:hAnsi="Times New Roman" w:cs="Times New Roman" w:eastAsia="Times New Roman"/>
          <w:w w:val="115"/>
          <w:sz w:val="15"/>
          <w:szCs w:val="15"/>
          <w:vertAlign w:val="baseline"/>
        </w:rPr>
        <w:t>J</w:t>
      </w:r>
      <w:r>
        <w:rPr>
          <w:rFonts w:ascii="Times New Roman" w:hAnsi="Times New Roman" w:cs="Times New Roman" w:eastAsia="Times New Roman"/>
          <w:spacing w:val="-4"/>
          <w:w w:val="115"/>
          <w:sz w:val="15"/>
          <w:szCs w:val="15"/>
          <w:vertAlign w:val="baseline"/>
        </w:rPr>
        <w:t> </w:t>
      </w:r>
      <w:r>
        <w:rPr>
          <w:rFonts w:ascii="FreeFarsi" w:hAnsi="FreeFarsi" w:cs="FreeFarsi" w:eastAsia="FreeFarsi"/>
          <w:i/>
          <w:iCs/>
          <w:w w:val="115"/>
          <w:sz w:val="15"/>
          <w:szCs w:val="15"/>
          <w:vertAlign w:val="baseline"/>
        </w:rPr>
        <w:t>id</w:t>
      </w:r>
      <w:r>
        <w:rPr>
          <w:rFonts w:ascii="FreeFarsi" w:hAnsi="FreeFarsi" w:cs="FreeFarsi" w:eastAsia="FreeFarsi"/>
          <w:i/>
          <w:iCs/>
          <w:spacing w:val="14"/>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32"/>
          <w:w w:val="115"/>
          <w:sz w:val="15"/>
          <w:szCs w:val="15"/>
          <w:vertAlign w:val="baseline"/>
        </w:rPr>
        <w:t> </w:t>
      </w:r>
      <w:r>
        <w:rPr>
          <w:rFonts w:ascii="LM Mono Prop 10" w:hAnsi="LM Mono Prop 10" w:cs="LM Mono Prop 10" w:eastAsia="LM Mono Prop 10"/>
          <w:w w:val="115"/>
          <w:sz w:val="15"/>
          <w:szCs w:val="15"/>
          <w:vertAlign w:val="baseline"/>
        </w:rPr>
        <w:t>Γ</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FreeFarsi" w:hAnsi="FreeFarsi" w:cs="FreeFarsi" w:eastAsia="FreeFarsi"/>
          <w:i/>
          <w:iCs/>
          <w:spacing w:val="1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3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4"/>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29"/>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8"/>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g.p.s,</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pStyle w:val="BodyText"/>
        <w:spacing w:before="10"/>
        <w:jc w:val="left"/>
        <w:rPr>
          <w:rFonts w:ascii="LM Mono Prop 10"/>
          <w:sz w:val="2"/>
        </w:rPr>
      </w:pPr>
    </w:p>
    <w:p>
      <w:pPr>
        <w:pStyle w:val="BodyText"/>
        <w:spacing w:line="20" w:lineRule="exact"/>
        <w:ind w:left="1545"/>
        <w:jc w:val="left"/>
        <w:rPr>
          <w:rFonts w:ascii="LM Mono Prop 10"/>
          <w:sz w:val="2"/>
        </w:rPr>
      </w:pPr>
      <w:r>
        <w:rPr>
          <w:rFonts w:ascii="LM Mono Prop 10"/>
          <w:sz w:val="2"/>
        </w:rPr>
        <mc:AlternateContent>
          <mc:Choice Requires="wps">
            <w:drawing>
              <wp:inline distT="0" distB="0" distL="0" distR="0">
                <wp:extent cx="3185795" cy="4445"/>
                <wp:effectExtent l="9525" t="0" r="0" b="5080"/>
                <wp:docPr id="29" name="Group 29"/>
                <wp:cNvGraphicFramePr>
                  <a:graphicFrameLocks/>
                </wp:cNvGraphicFramePr>
                <a:graphic>
                  <a:graphicData uri="http://schemas.microsoft.com/office/word/2010/wordprocessingGroup">
                    <wpg:wgp>
                      <wpg:cNvPr id="29" name="Group 29"/>
                      <wpg:cNvGrpSpPr/>
                      <wpg:grpSpPr>
                        <a:xfrm>
                          <a:off x="0" y="0"/>
                          <a:ext cx="3185795" cy="4445"/>
                          <a:chExt cx="3185795" cy="4445"/>
                        </a:xfrm>
                      </wpg:grpSpPr>
                      <wps:wsp>
                        <wps:cNvPr id="30" name="Graphic 30"/>
                        <wps:cNvSpPr/>
                        <wps:spPr>
                          <a:xfrm>
                            <a:off x="0" y="2214"/>
                            <a:ext cx="3185795" cy="1270"/>
                          </a:xfrm>
                          <a:custGeom>
                            <a:avLst/>
                            <a:gdLst/>
                            <a:ahLst/>
                            <a:cxnLst/>
                            <a:rect l="l" t="t" r="r" b="b"/>
                            <a:pathLst>
                              <a:path w="3185795" h="0">
                                <a:moveTo>
                                  <a:pt x="0" y="0"/>
                                </a:moveTo>
                                <a:lnTo>
                                  <a:pt x="318547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0.85pt;height:.35pt;mso-position-horizontal-relative:char;mso-position-vertical-relative:line" id="docshapegroup15" coordorigin="0,0" coordsize="5017,7">
                <v:line style="position:absolute" from="0,3" to="5016,3" stroked="true" strokeweight=".348669pt" strokecolor="#000000">
                  <v:stroke dashstyle="solid"/>
                </v:line>
              </v:group>
            </w:pict>
          </mc:Fallback>
        </mc:AlternateContent>
      </w:r>
      <w:r>
        <w:rPr>
          <w:rFonts w:ascii="LM Mono Prop 10"/>
          <w:sz w:val="2"/>
        </w:rPr>
      </w:r>
    </w:p>
    <w:p>
      <w:pPr>
        <w:spacing w:before="0"/>
        <w:ind w:left="1466"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16"/>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3"/>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6"/>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5"/>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5"/>
          <w:w w:val="115"/>
          <w:sz w:val="15"/>
          <w:szCs w:val="15"/>
          <w:vertAlign w:val="baseline"/>
        </w:rPr>
        <w:t> </w:t>
      </w:r>
      <w:r>
        <w:rPr>
          <w:rFonts w:ascii="FreeFarsi" w:hAnsi="FreeFarsi" w:cs="FreeFarsi" w:eastAsia="FreeFarsi"/>
          <w:i/>
          <w:iCs/>
          <w:w w:val="115"/>
          <w:sz w:val="15"/>
          <w:szCs w:val="15"/>
          <w:vertAlign w:val="baseline"/>
        </w:rPr>
        <w:t>Sb</w:t>
      </w:r>
      <w:r>
        <w:rPr>
          <w:rFonts w:ascii="FreeFarsi" w:hAnsi="FreeFarsi" w:cs="FreeFarsi" w:eastAsia="FreeFarsi"/>
          <w:i/>
          <w:iCs/>
          <w:spacing w:val="-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26"/>
          <w:w w:val="115"/>
          <w:sz w:val="15"/>
          <w:szCs w:val="15"/>
          <w:vertAlign w:val="baseline"/>
        </w:rPr>
        <w:t> </w:t>
      </w:r>
      <w:r>
        <w:rPr>
          <w:rFonts w:ascii="FreeFarsi" w:hAnsi="FreeFarsi" w:cs="FreeFarsi" w:eastAsia="FreeFarsi"/>
          <w:i/>
          <w:iCs/>
          <w:w w:val="115"/>
          <w:sz w:val="15"/>
          <w:szCs w:val="15"/>
          <w:vertAlign w:val="baseline"/>
        </w:rPr>
        <w:t>id</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22"/>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1"/>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unsubscribe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5"/>
          <w:w w:val="115"/>
          <w:sz w:val="15"/>
          <w:szCs w:val="15"/>
          <w:vertAlign w:val="baseline"/>
        </w:rPr>
        <w:t> </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6"/>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before="111"/>
        <w:ind w:left="1465" w:right="0"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1.</w:t>
      </w:r>
      <w:r>
        <w:rPr>
          <w:rFonts w:ascii="LM Roman 8"/>
          <w:spacing w:val="27"/>
          <w:w w:val="105"/>
          <w:sz w:val="15"/>
        </w:rPr>
        <w:t> </w:t>
      </w:r>
      <w:r>
        <w:rPr>
          <w:rFonts w:ascii="Georgia"/>
          <w:w w:val="105"/>
          <w:sz w:val="15"/>
        </w:rPr>
        <w:t>SMEPP</w:t>
      </w:r>
      <w:r>
        <w:rPr>
          <w:rFonts w:ascii="Georgia"/>
          <w:spacing w:val="24"/>
          <w:w w:val="105"/>
          <w:sz w:val="15"/>
        </w:rPr>
        <w:t> </w:t>
      </w:r>
      <w:r>
        <w:rPr>
          <w:rFonts w:ascii="LM Roman 8"/>
          <w:w w:val="105"/>
          <w:sz w:val="15"/>
        </w:rPr>
        <w:t>Calculus:</w:t>
      </w:r>
      <w:r>
        <w:rPr>
          <w:rFonts w:ascii="LM Roman 8"/>
          <w:spacing w:val="26"/>
          <w:w w:val="105"/>
          <w:sz w:val="15"/>
        </w:rPr>
        <w:t> </w:t>
      </w:r>
      <w:r>
        <w:rPr>
          <w:rFonts w:ascii="LM Roman 8"/>
          <w:w w:val="105"/>
          <w:sz w:val="15"/>
        </w:rPr>
        <w:t>Groups,</w:t>
      </w:r>
      <w:r>
        <w:rPr>
          <w:rFonts w:ascii="LM Roman 8"/>
          <w:spacing w:val="6"/>
          <w:w w:val="105"/>
          <w:sz w:val="15"/>
        </w:rPr>
        <w:t> </w:t>
      </w:r>
      <w:r>
        <w:rPr>
          <w:rFonts w:ascii="LM Roman 8"/>
          <w:w w:val="105"/>
          <w:sz w:val="15"/>
        </w:rPr>
        <w:t>Peers</w:t>
      </w:r>
      <w:r>
        <w:rPr>
          <w:rFonts w:ascii="LM Roman 8"/>
          <w:spacing w:val="6"/>
          <w:w w:val="105"/>
          <w:sz w:val="15"/>
        </w:rPr>
        <w:t> </w:t>
      </w:r>
      <w:r>
        <w:rPr>
          <w:rFonts w:ascii="LM Roman 8"/>
          <w:w w:val="105"/>
          <w:sz w:val="15"/>
        </w:rPr>
        <w:t>and</w:t>
      </w:r>
      <w:r>
        <w:rPr>
          <w:rFonts w:ascii="LM Roman 8"/>
          <w:spacing w:val="5"/>
          <w:w w:val="105"/>
          <w:sz w:val="15"/>
        </w:rPr>
        <w:t> </w:t>
      </w:r>
      <w:r>
        <w:rPr>
          <w:rFonts w:ascii="LM Roman 8"/>
          <w:spacing w:val="-2"/>
          <w:w w:val="105"/>
          <w:sz w:val="15"/>
        </w:rPr>
        <w:t>Services.</w:t>
      </w:r>
    </w:p>
    <w:p>
      <w:pPr>
        <w:spacing w:line="190" w:lineRule="exact" w:before="0"/>
        <w:ind w:left="25" w:right="0" w:firstLine="0"/>
        <w:jc w:val="left"/>
        <w:rPr>
          <w:rFonts w:ascii="LM Roman 8"/>
          <w:sz w:val="15"/>
        </w:rPr>
      </w:pPr>
      <w:r>
        <w:rPr/>
        <w:br w:type="column"/>
      </w:r>
      <w:r>
        <w:rPr>
          <w:rFonts w:ascii="LM Roman 8"/>
          <w:w w:val="120"/>
          <w:sz w:val="15"/>
        </w:rPr>
        <w:t>(</w:t>
      </w:r>
      <w:r>
        <w:rPr>
          <w:rFonts w:ascii="Georgia"/>
          <w:w w:val="120"/>
          <w:sz w:val="15"/>
        </w:rPr>
        <w:t>G</w:t>
      </w:r>
      <w:r>
        <w:rPr>
          <w:rFonts w:ascii="Georgia"/>
          <w:smallCaps/>
          <w:w w:val="120"/>
          <w:sz w:val="15"/>
        </w:rPr>
        <w:t>e</w:t>
      </w:r>
      <w:r>
        <w:rPr>
          <w:rFonts w:ascii="Georgia"/>
          <w:smallCaps w:val="0"/>
          <w:w w:val="120"/>
          <w:sz w:val="15"/>
        </w:rPr>
        <w:t>t</w:t>
      </w:r>
      <w:r>
        <w:rPr>
          <w:rFonts w:ascii="Georgia"/>
          <w:smallCaps w:val="0"/>
          <w:spacing w:val="44"/>
          <w:w w:val="120"/>
          <w:sz w:val="15"/>
        </w:rPr>
        <w:t> </w:t>
      </w:r>
      <w:r>
        <w:rPr>
          <w:rFonts w:ascii="Georgia"/>
          <w:smallCaps w:val="0"/>
          <w:spacing w:val="-2"/>
          <w:w w:val="120"/>
          <w:sz w:val="15"/>
        </w:rPr>
        <w:t>S</w:t>
      </w:r>
      <w:r>
        <w:rPr>
          <w:rFonts w:ascii="Georgia"/>
          <w:smallCaps/>
          <w:spacing w:val="-2"/>
          <w:w w:val="120"/>
          <w:sz w:val="15"/>
        </w:rPr>
        <w:t>er</w:t>
      </w:r>
      <w:r>
        <w:rPr>
          <w:rFonts w:ascii="Georgia"/>
          <w:smallCaps w:val="0"/>
          <w:spacing w:val="-2"/>
          <w:w w:val="120"/>
          <w:sz w:val="15"/>
        </w:rPr>
        <w:t>v</w:t>
      </w:r>
      <w:r>
        <w:rPr>
          <w:rFonts w:ascii="Georgia"/>
          <w:smallCaps/>
          <w:spacing w:val="-2"/>
          <w:w w:val="120"/>
          <w:sz w:val="15"/>
        </w:rPr>
        <w:t>ice</w:t>
      </w:r>
      <w:r>
        <w:rPr>
          <w:rFonts w:ascii="Georgia"/>
          <w:smallCaps w:val="0"/>
          <w:spacing w:val="-2"/>
          <w:w w:val="120"/>
          <w:sz w:val="15"/>
        </w:rPr>
        <w:t>s</w:t>
      </w:r>
      <w:r>
        <w:rPr>
          <w:rFonts w:ascii="LM Roman 8"/>
          <w:smallCaps w:val="0"/>
          <w:spacing w:val="-2"/>
          <w:w w:val="120"/>
          <w:sz w:val="15"/>
        </w:rPr>
        <w:t>)</w:t>
      </w:r>
    </w:p>
    <w:p>
      <w:pPr>
        <w:pStyle w:val="BodyText"/>
        <w:jc w:val="left"/>
        <w:rPr>
          <w:rFonts w:ascii="LM Roman 8"/>
          <w:sz w:val="15"/>
        </w:rPr>
      </w:pPr>
    </w:p>
    <w:p>
      <w:pPr>
        <w:pStyle w:val="BodyText"/>
        <w:spacing w:before="4"/>
        <w:jc w:val="left"/>
        <w:rPr>
          <w:rFonts w:ascii="LM Roman 8"/>
          <w:sz w:val="15"/>
        </w:rPr>
      </w:pPr>
    </w:p>
    <w:p>
      <w:pPr>
        <w:spacing w:before="1"/>
        <w:ind w:left="0" w:right="167" w:firstLine="0"/>
        <w:jc w:val="right"/>
        <w:rPr>
          <w:rFonts w:ascii="LM Roman 8"/>
          <w:sz w:val="15"/>
        </w:rPr>
      </w:pPr>
      <w:r>
        <w:rPr>
          <w:rFonts w:ascii="LM Roman 8"/>
          <w:spacing w:val="-2"/>
          <w:w w:val="115"/>
          <w:sz w:val="15"/>
        </w:rPr>
        <w:t>(</w:t>
      </w:r>
      <w:r>
        <w:rPr>
          <w:rFonts w:ascii="Georgia"/>
          <w:spacing w:val="-2"/>
          <w:w w:val="115"/>
          <w:sz w:val="15"/>
        </w:rPr>
        <w:t>S</w:t>
      </w:r>
      <w:r>
        <w:rPr>
          <w:rFonts w:ascii="Georgia"/>
          <w:smallCaps/>
          <w:spacing w:val="-2"/>
          <w:w w:val="115"/>
          <w:sz w:val="15"/>
        </w:rPr>
        <w:t>ub</w:t>
      </w:r>
      <w:r>
        <w:rPr>
          <w:rFonts w:ascii="Georgia"/>
          <w:smallCaps w:val="0"/>
          <w:spacing w:val="-2"/>
          <w:w w:val="115"/>
          <w:sz w:val="15"/>
        </w:rPr>
        <w:t>sc</w:t>
      </w:r>
      <w:r>
        <w:rPr>
          <w:rFonts w:ascii="Georgia"/>
          <w:smallCaps/>
          <w:spacing w:val="-2"/>
          <w:w w:val="115"/>
          <w:sz w:val="15"/>
        </w:rPr>
        <w:t>ribe</w:t>
      </w:r>
      <w:r>
        <w:rPr>
          <w:rFonts w:ascii="LM Roman 8"/>
          <w:smallCaps w:val="0"/>
          <w:spacing w:val="-2"/>
          <w:w w:val="115"/>
          <w:sz w:val="15"/>
        </w:rPr>
        <w:t>)</w:t>
      </w:r>
    </w:p>
    <w:p>
      <w:pPr>
        <w:pStyle w:val="BodyText"/>
        <w:jc w:val="left"/>
        <w:rPr>
          <w:rFonts w:ascii="LM Roman 8"/>
          <w:sz w:val="15"/>
        </w:rPr>
      </w:pPr>
    </w:p>
    <w:p>
      <w:pPr>
        <w:pStyle w:val="BodyText"/>
        <w:spacing w:before="4"/>
        <w:jc w:val="left"/>
        <w:rPr>
          <w:rFonts w:ascii="LM Roman 8"/>
          <w:sz w:val="15"/>
        </w:rPr>
      </w:pPr>
    </w:p>
    <w:p>
      <w:pPr>
        <w:spacing w:before="1"/>
        <w:ind w:left="0" w:right="167" w:firstLine="0"/>
        <w:jc w:val="right"/>
        <w:rPr>
          <w:rFonts w:ascii="LM Roman 8"/>
          <w:sz w:val="15"/>
        </w:rPr>
      </w:pPr>
      <w:r>
        <w:rPr>
          <w:rFonts w:ascii="LM Roman 8"/>
          <w:spacing w:val="-2"/>
          <w:w w:val="110"/>
          <w:sz w:val="15"/>
        </w:rPr>
        <w:t>(</w:t>
      </w:r>
      <w:r>
        <w:rPr>
          <w:rFonts w:ascii="Georgia"/>
          <w:spacing w:val="-2"/>
          <w:w w:val="110"/>
          <w:sz w:val="15"/>
        </w:rPr>
        <w:t>Uns</w:t>
      </w:r>
      <w:r>
        <w:rPr>
          <w:rFonts w:ascii="Georgia"/>
          <w:smallCaps/>
          <w:spacing w:val="-2"/>
          <w:w w:val="110"/>
          <w:sz w:val="15"/>
        </w:rPr>
        <w:t>ub</w:t>
      </w:r>
      <w:r>
        <w:rPr>
          <w:rFonts w:ascii="Georgia"/>
          <w:smallCaps w:val="0"/>
          <w:spacing w:val="-2"/>
          <w:w w:val="110"/>
          <w:sz w:val="15"/>
        </w:rPr>
        <w:t>sc</w:t>
      </w:r>
      <w:r>
        <w:rPr>
          <w:rFonts w:ascii="Georgia"/>
          <w:smallCaps/>
          <w:spacing w:val="-2"/>
          <w:w w:val="110"/>
          <w:sz w:val="15"/>
        </w:rPr>
        <w:t>ribe</w:t>
      </w:r>
      <w:r>
        <w:rPr>
          <w:rFonts w:ascii="LM Roman 8"/>
          <w:smallCaps w:val="0"/>
          <w:spacing w:val="-2"/>
          <w:w w:val="110"/>
          <w:sz w:val="15"/>
        </w:rPr>
        <w:t>)</w:t>
      </w:r>
    </w:p>
    <w:p>
      <w:pPr>
        <w:spacing w:after="0"/>
        <w:jc w:val="right"/>
        <w:rPr>
          <w:rFonts w:ascii="LM Roman 8"/>
          <w:sz w:val="15"/>
        </w:rPr>
        <w:sectPr>
          <w:type w:val="continuous"/>
          <w:pgSz w:w="9360" w:h="13610"/>
          <w:pgMar w:header="860" w:footer="0" w:top="900" w:bottom="280" w:left="680" w:right="620"/>
          <w:cols w:num="2" w:equalWidth="0">
            <w:col w:w="6641" w:space="40"/>
            <w:col w:w="1379"/>
          </w:cols>
        </w:sectPr>
      </w:pPr>
    </w:p>
    <w:p>
      <w:pPr>
        <w:pStyle w:val="BodyText"/>
        <w:spacing w:line="201" w:lineRule="auto" w:before="189"/>
        <w:ind w:left="221" w:right="167" w:firstLine="317"/>
      </w:pPr>
      <w:r>
        <w:rPr/>
        <w:t>For every construct of the program —primitive actions and composition opera- tors</w:t>
      </w:r>
      <w:r>
        <w:rPr>
          <w:spacing w:val="25"/>
        </w:rPr>
        <w:t> </w:t>
      </w:r>
      <w:r>
        <w:rPr/>
        <w:t>–</w:t>
      </w:r>
      <w:r>
        <w:rPr>
          <w:spacing w:val="25"/>
        </w:rPr>
        <w:t> </w:t>
      </w:r>
      <w:r>
        <w:rPr/>
        <w:t>we</w:t>
      </w:r>
      <w:r>
        <w:rPr>
          <w:spacing w:val="25"/>
        </w:rPr>
        <w:t> </w:t>
      </w:r>
      <w:r>
        <w:rPr/>
        <w:t>have</w:t>
      </w:r>
      <w:r>
        <w:rPr>
          <w:spacing w:val="25"/>
        </w:rPr>
        <w:t> </w:t>
      </w:r>
      <w:r>
        <w:rPr/>
        <w:t>inference</w:t>
      </w:r>
      <w:r>
        <w:rPr>
          <w:spacing w:val="25"/>
        </w:rPr>
        <w:t> </w:t>
      </w:r>
      <w:r>
        <w:rPr/>
        <w:t>rules</w:t>
      </w:r>
      <w:r>
        <w:rPr>
          <w:spacing w:val="25"/>
        </w:rPr>
        <w:t> </w:t>
      </w:r>
      <w:r>
        <w:rPr/>
        <w:t>describing</w:t>
      </w:r>
      <w:r>
        <w:rPr>
          <w:spacing w:val="25"/>
        </w:rPr>
        <w:t> </w:t>
      </w:r>
      <w:r>
        <w:rPr/>
        <w:t>its</w:t>
      </w:r>
      <w:r>
        <w:rPr>
          <w:spacing w:val="25"/>
        </w:rPr>
        <w:t> </w:t>
      </w:r>
      <w:r>
        <w:rPr/>
        <w:t>semantics.</w:t>
      </w:r>
      <w:r>
        <w:rPr>
          <w:spacing w:val="40"/>
        </w:rPr>
        <w:t> </w:t>
      </w:r>
      <w:r>
        <w:rPr/>
        <w:t>In</w:t>
      </w:r>
      <w:r>
        <w:rPr>
          <w:spacing w:val="25"/>
        </w:rPr>
        <w:t> </w:t>
      </w:r>
      <w:r>
        <w:rPr/>
        <w:t>addition,</w:t>
      </w:r>
      <w:r>
        <w:rPr>
          <w:spacing w:val="27"/>
        </w:rPr>
        <w:t> </w:t>
      </w:r>
      <w:r>
        <w:rPr/>
        <w:t>we</w:t>
      </w:r>
      <w:r>
        <w:rPr>
          <w:spacing w:val="25"/>
        </w:rPr>
        <w:t> </w:t>
      </w:r>
      <w:r>
        <w:rPr/>
        <w:t>shall</w:t>
      </w:r>
      <w:r>
        <w:rPr>
          <w:spacing w:val="25"/>
        </w:rPr>
        <w:t> </w:t>
      </w:r>
      <w:r>
        <w:rPr/>
        <w:t>have an axiom to indicate the termination of an execution:</w:t>
      </w:r>
    </w:p>
    <w:p>
      <w:pPr>
        <w:pStyle w:val="BodyText"/>
        <w:spacing w:before="4"/>
        <w:jc w:val="left"/>
        <w:rPr>
          <w:sz w:val="11"/>
        </w:rPr>
      </w:pPr>
    </w:p>
    <w:p>
      <w:pPr>
        <w:spacing w:after="0"/>
        <w:jc w:val="left"/>
        <w:rPr>
          <w:sz w:val="11"/>
        </w:rPr>
        <w:sectPr>
          <w:type w:val="continuous"/>
          <w:pgSz w:w="9360" w:h="13610"/>
          <w:pgMar w:header="860" w:footer="0" w:top="900" w:bottom="280" w:left="680" w:right="620"/>
        </w:sectPr>
      </w:pPr>
    </w:p>
    <w:p>
      <w:pPr>
        <w:pStyle w:val="BodyText"/>
        <w:spacing w:before="61"/>
        <w:jc w:val="left"/>
        <w:rPr>
          <w:sz w:val="15"/>
        </w:rPr>
      </w:pPr>
    </w:p>
    <w:p>
      <w:pPr>
        <w:spacing w:before="0"/>
        <w:ind w:left="0" w:right="0" w:firstLine="0"/>
        <w:jc w:val="right"/>
        <w:rPr>
          <w:rFonts w:ascii="Times New Roman" w:hAnsi="Times New Roman"/>
          <w:sz w:val="15"/>
        </w:rPr>
      </w:pPr>
      <w:r>
        <w:rPr/>
        <mc:AlternateContent>
          <mc:Choice Requires="wps">
            <w:drawing>
              <wp:anchor distT="0" distB="0" distL="0" distR="0" allowOverlap="1" layoutInCell="1" locked="0" behindDoc="0" simplePos="0" relativeHeight="15737344">
                <wp:simplePos x="0" y="0"/>
                <wp:positionH relativeFrom="page">
                  <wp:posOffset>2761283</wp:posOffset>
                </wp:positionH>
                <wp:positionV relativeFrom="paragraph">
                  <wp:posOffset>-18591</wp:posOffset>
                </wp:positionV>
                <wp:extent cx="4889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8950" cy="1270"/>
                        </a:xfrm>
                        <a:custGeom>
                          <a:avLst/>
                          <a:gdLst/>
                          <a:ahLst/>
                          <a:cxnLst/>
                          <a:rect l="l" t="t" r="r" b="b"/>
                          <a:pathLst>
                            <a:path w="488950" h="0">
                              <a:moveTo>
                                <a:pt x="0" y="0"/>
                              </a:moveTo>
                              <a:lnTo>
                                <a:pt x="48877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17.423859pt,-1.463889pt" to="255.910472pt,-1.463889pt" stroked="true" strokeweight=".348669pt" strokecolor="#000000">
                <v:stroke dashstyle="solid"/>
                <w10:wrap type="none"/>
              </v:line>
            </w:pict>
          </mc:Fallback>
        </mc:AlternateContent>
      </w:r>
      <w:r>
        <w:rPr>
          <w:rFonts w:ascii="LM Mono Prop 10" w:hAnsi="LM Mono Prop 10"/>
          <w:spacing w:val="13"/>
          <w:w w:val="105"/>
          <w:sz w:val="15"/>
        </w:rPr>
        <w:t>;Γ</w:t>
      </w:r>
      <w:r>
        <w:rPr>
          <w:rFonts w:ascii="LM Mono Prop 10" w:hAnsi="LM Mono Prop 10"/>
          <w:spacing w:val="-9"/>
          <w:w w:val="105"/>
          <w:sz w:val="15"/>
        </w:rPr>
        <w:t> </w:t>
      </w:r>
      <w:r>
        <w:rPr>
          <w:rFonts w:ascii="Times New Roman" w:hAnsi="Times New Roman"/>
          <w:spacing w:val="-10"/>
          <w:w w:val="195"/>
          <w:sz w:val="15"/>
        </w:rPr>
        <w:t>~</w:t>
      </w:r>
    </w:p>
    <w:p>
      <w:pPr>
        <w:spacing w:before="77"/>
        <w:ind w:left="0" w:right="167" w:firstLine="0"/>
        <w:jc w:val="right"/>
        <w:rPr>
          <w:rFonts w:ascii="LM Roman 8"/>
          <w:sz w:val="15"/>
        </w:rPr>
      </w:pPr>
      <w:r>
        <w:rPr/>
        <w:br w:type="column"/>
      </w:r>
      <w:r>
        <w:rPr>
          <w:rFonts w:ascii="LM Roman 8"/>
          <w:spacing w:val="-2"/>
          <w:w w:val="115"/>
          <w:sz w:val="15"/>
        </w:rPr>
        <w:t>(</w:t>
      </w:r>
      <w:r>
        <w:rPr>
          <w:rFonts w:ascii="Georgia"/>
          <w:spacing w:val="-2"/>
          <w:w w:val="115"/>
          <w:sz w:val="15"/>
        </w:rPr>
        <w:t>T</w:t>
      </w:r>
      <w:r>
        <w:rPr>
          <w:rFonts w:ascii="Georgia"/>
          <w:smallCaps/>
          <w:spacing w:val="-2"/>
          <w:w w:val="115"/>
          <w:sz w:val="15"/>
        </w:rPr>
        <w:t>er</w:t>
      </w:r>
      <w:r>
        <w:rPr>
          <w:rFonts w:ascii="Georgia"/>
          <w:smallCaps w:val="0"/>
          <w:spacing w:val="-2"/>
          <w:w w:val="115"/>
          <w:sz w:val="15"/>
        </w:rPr>
        <w:t>m</w:t>
      </w:r>
      <w:r>
        <w:rPr>
          <w:rFonts w:ascii="Georgia"/>
          <w:smallCaps/>
          <w:spacing w:val="-2"/>
          <w:w w:val="115"/>
          <w:sz w:val="15"/>
        </w:rPr>
        <w:t>i</w:t>
      </w:r>
      <w:r>
        <w:rPr>
          <w:rFonts w:ascii="Georgia"/>
          <w:smallCaps w:val="0"/>
          <w:spacing w:val="-2"/>
          <w:w w:val="115"/>
          <w:sz w:val="15"/>
        </w:rPr>
        <w:t>nat</w:t>
      </w:r>
      <w:r>
        <w:rPr>
          <w:rFonts w:ascii="Georgia"/>
          <w:smallCaps/>
          <w:spacing w:val="-2"/>
          <w:w w:val="115"/>
          <w:sz w:val="15"/>
        </w:rPr>
        <w:t>e</w:t>
      </w:r>
      <w:r>
        <w:rPr>
          <w:rFonts w:ascii="LM Roman 8"/>
          <w:smallCaps w:val="0"/>
          <w:spacing w:val="-2"/>
          <w:w w:val="115"/>
          <w:sz w:val="15"/>
        </w:rPr>
        <w:t>)</w:t>
      </w:r>
    </w:p>
    <w:p>
      <w:pPr>
        <w:spacing w:after="0"/>
        <w:jc w:val="right"/>
        <w:rPr>
          <w:rFonts w:ascii="LM Roman 8"/>
          <w:sz w:val="15"/>
        </w:rPr>
        <w:sectPr>
          <w:type w:val="continuous"/>
          <w:pgSz w:w="9360" w:h="13610"/>
          <w:pgMar w:header="860" w:footer="0" w:top="900" w:bottom="280" w:left="680" w:right="620"/>
          <w:cols w:num="2" w:equalWidth="0">
            <w:col w:w="4286" w:space="40"/>
            <w:col w:w="3734"/>
          </w:cols>
        </w:sectPr>
      </w:pPr>
    </w:p>
    <w:p>
      <w:pPr>
        <w:pStyle w:val="BodyText"/>
        <w:spacing w:line="259" w:lineRule="auto" w:before="294"/>
        <w:ind w:left="221" w:right="167"/>
      </w:pPr>
      <w:r>
        <w:rPr/>
        <w:t>stating that the empty program terminates in any “legal” environment Γ with the empty polling context.</w:t>
      </w:r>
      <w:r>
        <w:rPr>
          <w:spacing w:val="40"/>
        </w:rPr>
        <w:t> </w:t>
      </w:r>
      <w:r>
        <w:rPr/>
        <w:t>A (successful) finite execution is a sequence of judgements </w:t>
      </w:r>
      <w:bookmarkStart w:name="Peers, groups and services" w:id="19"/>
      <w:bookmarkEnd w:id="19"/>
      <w:r>
        <w:rPr/>
        <w:t>whose</w:t>
      </w:r>
      <w:r>
        <w:rPr/>
        <w:t> first element is a termination judgement and such that every other judgement is the conclusion of the previous one.</w:t>
      </w:r>
    </w:p>
    <w:p>
      <w:pPr>
        <w:pStyle w:val="BodyText"/>
        <w:spacing w:line="259" w:lineRule="auto" w:before="23"/>
        <w:ind w:left="221" w:right="168" w:firstLine="317"/>
      </w:pPr>
      <w:r>
        <w:rPr/>
        <w:t>Operationally,</w:t>
      </w:r>
      <w:r>
        <w:rPr>
          <w:spacing w:val="40"/>
        </w:rPr>
        <w:t> </w:t>
      </w:r>
      <w:r>
        <w:rPr/>
        <w:t>we</w:t>
      </w:r>
      <w:r>
        <w:rPr>
          <w:spacing w:val="40"/>
        </w:rPr>
        <w:t> </w:t>
      </w:r>
      <w:r>
        <w:rPr/>
        <w:t>start</w:t>
      </w:r>
      <w:r>
        <w:rPr>
          <w:spacing w:val="40"/>
        </w:rPr>
        <w:t> </w:t>
      </w:r>
      <w:r>
        <w:rPr/>
        <w:t>from</w:t>
      </w:r>
      <w:r>
        <w:rPr>
          <w:spacing w:val="40"/>
        </w:rPr>
        <w:t> </w:t>
      </w:r>
      <w:r>
        <w:rPr/>
        <w:t>a</w:t>
      </w:r>
      <w:r>
        <w:rPr>
          <w:spacing w:val="40"/>
        </w:rPr>
        <w:t> </w:t>
      </w:r>
      <w:r>
        <w:rPr/>
        <w:t>given</w:t>
      </w:r>
      <w:r>
        <w:rPr>
          <w:spacing w:val="40"/>
        </w:rPr>
        <w:t> </w:t>
      </w:r>
      <w:r>
        <w:rPr/>
        <w:t>judgement</w:t>
      </w:r>
      <w:r>
        <w:rPr>
          <w:spacing w:val="40"/>
        </w:rPr>
        <w:t> </w:t>
      </w:r>
      <w:r>
        <w:rPr/>
        <w:t>and</w:t>
      </w:r>
      <w:r>
        <w:rPr>
          <w:spacing w:val="40"/>
        </w:rPr>
        <w:t> </w:t>
      </w:r>
      <w:r>
        <w:rPr/>
        <w:t>search</w:t>
      </w:r>
      <w:r>
        <w:rPr>
          <w:spacing w:val="40"/>
        </w:rPr>
        <w:t> </w:t>
      </w:r>
      <w:r>
        <w:rPr/>
        <w:t>for</w:t>
      </w:r>
      <w:r>
        <w:rPr>
          <w:spacing w:val="40"/>
        </w:rPr>
        <w:t> </w:t>
      </w:r>
      <w:r>
        <w:rPr/>
        <w:t>an</w:t>
      </w:r>
      <w:r>
        <w:rPr>
          <w:spacing w:val="40"/>
        </w:rPr>
        <w:t> </w:t>
      </w:r>
      <w:r>
        <w:rPr/>
        <w:t>execution by applying the inference rules bottom-up until we get a termination judgement (successful finite execution), or a non-termination judgement (lock).</w:t>
      </w:r>
      <w:r>
        <w:rPr>
          <w:spacing w:val="40"/>
        </w:rPr>
        <w:t> </w:t>
      </w:r>
      <w:r>
        <w:rPr/>
        <w:t>We can also consider infinite executions as infinite proof sequences.</w:t>
      </w:r>
    </w:p>
    <w:p>
      <w:pPr>
        <w:pStyle w:val="BodyText"/>
        <w:spacing w:before="17"/>
        <w:jc w:val="left"/>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Peers,</w:t>
      </w:r>
      <w:r>
        <w:rPr>
          <w:rFonts w:ascii="LM Roman 10"/>
          <w:i/>
          <w:spacing w:val="-9"/>
          <w:sz w:val="21"/>
        </w:rPr>
        <w:t> </w:t>
      </w:r>
      <w:r>
        <w:rPr>
          <w:rFonts w:ascii="LM Roman 10"/>
          <w:i/>
          <w:sz w:val="21"/>
        </w:rPr>
        <w:t>groups</w:t>
      </w:r>
      <w:r>
        <w:rPr>
          <w:rFonts w:ascii="LM Roman 10"/>
          <w:i/>
          <w:spacing w:val="-8"/>
          <w:sz w:val="21"/>
        </w:rPr>
        <w:t> </w:t>
      </w:r>
      <w:r>
        <w:rPr>
          <w:rFonts w:ascii="LM Roman 10"/>
          <w:i/>
          <w:sz w:val="21"/>
        </w:rPr>
        <w:t>and</w:t>
      </w:r>
      <w:r>
        <w:rPr>
          <w:rFonts w:ascii="LM Roman 10"/>
          <w:i/>
          <w:spacing w:val="-9"/>
          <w:sz w:val="21"/>
        </w:rPr>
        <w:t> </w:t>
      </w:r>
      <w:r>
        <w:rPr>
          <w:rFonts w:ascii="LM Roman 10"/>
          <w:i/>
          <w:spacing w:val="-2"/>
          <w:sz w:val="21"/>
        </w:rPr>
        <w:t>services</w:t>
      </w:r>
    </w:p>
    <w:p>
      <w:pPr>
        <w:pStyle w:val="BodyText"/>
        <w:spacing w:line="259" w:lineRule="auto" w:before="157"/>
        <w:ind w:left="221" w:right="167"/>
      </w:pPr>
      <w:r>
        <w:rPr/>
        <w:t>Figure </w:t>
      </w:r>
      <w:hyperlink w:history="true" w:anchor="_bookmark10">
        <w:r>
          <w:rPr>
            <w:color w:val="0000FF"/>
          </w:rPr>
          <w:t>1</w:t>
        </w:r>
      </w:hyperlink>
      <w:r>
        <w:rPr>
          <w:color w:val="0000FF"/>
        </w:rPr>
        <w:t> </w:t>
      </w:r>
      <w:r>
        <w:rPr/>
        <w:t>presents the judgements for the first set of primitives necessary to create peers,</w:t>
      </w:r>
      <w:r>
        <w:rPr>
          <w:spacing w:val="-2"/>
        </w:rPr>
        <w:t> </w:t>
      </w:r>
      <w:r>
        <w:rPr/>
        <w:t>create,</w:t>
      </w:r>
      <w:r>
        <w:rPr>
          <w:spacing w:val="-2"/>
        </w:rPr>
        <w:t> </w:t>
      </w:r>
      <w:r>
        <w:rPr/>
        <w:t>join</w:t>
      </w:r>
      <w:r>
        <w:rPr>
          <w:spacing w:val="-5"/>
        </w:rPr>
        <w:t> </w:t>
      </w:r>
      <w:r>
        <w:rPr/>
        <w:t>or</w:t>
      </w:r>
      <w:r>
        <w:rPr>
          <w:spacing w:val="-5"/>
        </w:rPr>
        <w:t> </w:t>
      </w:r>
      <w:r>
        <w:rPr/>
        <w:t>leave</w:t>
      </w:r>
      <w:r>
        <w:rPr>
          <w:spacing w:val="-5"/>
        </w:rPr>
        <w:t> </w:t>
      </w:r>
      <w:r>
        <w:rPr/>
        <w:t>groups,</w:t>
      </w:r>
      <w:r>
        <w:rPr>
          <w:spacing w:val="-2"/>
        </w:rPr>
        <w:t> </w:t>
      </w:r>
      <w:r>
        <w:rPr/>
        <w:t>to</w:t>
      </w:r>
      <w:r>
        <w:rPr>
          <w:spacing w:val="-5"/>
        </w:rPr>
        <w:t> </w:t>
      </w:r>
      <w:r>
        <w:rPr/>
        <w:t>publish,</w:t>
      </w:r>
      <w:r>
        <w:rPr>
          <w:spacing w:val="-2"/>
        </w:rPr>
        <w:t> </w:t>
      </w:r>
      <w:r>
        <w:rPr/>
        <w:t>unpublish</w:t>
      </w:r>
      <w:r>
        <w:rPr>
          <w:spacing w:val="-5"/>
        </w:rPr>
        <w:t> </w:t>
      </w:r>
      <w:r>
        <w:rPr/>
        <w:t>and</w:t>
      </w:r>
      <w:r>
        <w:rPr>
          <w:spacing w:val="-5"/>
        </w:rPr>
        <w:t> </w:t>
      </w:r>
      <w:r>
        <w:rPr/>
        <w:t>discover</w:t>
      </w:r>
      <w:r>
        <w:rPr>
          <w:spacing w:val="-5"/>
        </w:rPr>
        <w:t> </w:t>
      </w:r>
      <w:r>
        <w:rPr/>
        <w:t>services,</w:t>
      </w:r>
      <w:r>
        <w:rPr>
          <w:spacing w:val="-2"/>
        </w:rPr>
        <w:t> </w:t>
      </w:r>
      <w:r>
        <w:rPr/>
        <w:t>as</w:t>
      </w:r>
      <w:r>
        <w:rPr>
          <w:spacing w:val="-6"/>
        </w:rPr>
        <w:t> </w:t>
      </w:r>
      <w:r>
        <w:rPr/>
        <w:t>well as to subscribe and unsubscribe to events.</w:t>
      </w:r>
      <w:r>
        <w:rPr>
          <w:spacing w:val="40"/>
        </w:rPr>
        <w:t> </w:t>
      </w:r>
      <w:r>
        <w:rPr/>
        <w:t>It is worth noting that some primitives can</w:t>
      </w:r>
      <w:r>
        <w:rPr>
          <w:spacing w:val="37"/>
        </w:rPr>
        <w:t> </w:t>
      </w:r>
      <w:r>
        <w:rPr/>
        <w:t>only</w:t>
      </w:r>
      <w:r>
        <w:rPr>
          <w:spacing w:val="38"/>
        </w:rPr>
        <w:t> </w:t>
      </w:r>
      <w:r>
        <w:rPr/>
        <w:t>be</w:t>
      </w:r>
      <w:r>
        <w:rPr>
          <w:spacing w:val="38"/>
        </w:rPr>
        <w:t> </w:t>
      </w:r>
      <w:r>
        <w:rPr/>
        <w:t>executed</w:t>
      </w:r>
      <w:r>
        <w:rPr>
          <w:spacing w:val="38"/>
        </w:rPr>
        <w:t> </w:t>
      </w:r>
      <w:r>
        <w:rPr/>
        <w:t>by</w:t>
      </w:r>
      <w:r>
        <w:rPr>
          <w:spacing w:val="37"/>
        </w:rPr>
        <w:t> </w:t>
      </w:r>
      <w:r>
        <w:rPr/>
        <w:t>peers</w:t>
      </w:r>
      <w:r>
        <w:rPr>
          <w:spacing w:val="37"/>
        </w:rPr>
        <w:t> </w:t>
      </w:r>
      <w:r>
        <w:rPr/>
        <w:t>code,</w:t>
      </w:r>
      <w:r>
        <w:rPr>
          <w:spacing w:val="43"/>
        </w:rPr>
        <w:t> </w:t>
      </w:r>
      <w:r>
        <w:rPr/>
        <w:t>and</w:t>
      </w:r>
      <w:r>
        <w:rPr>
          <w:spacing w:val="38"/>
        </w:rPr>
        <w:t> </w:t>
      </w:r>
      <w:r>
        <w:rPr/>
        <w:t>they</w:t>
      </w:r>
      <w:r>
        <w:rPr>
          <w:spacing w:val="37"/>
        </w:rPr>
        <w:t> </w:t>
      </w:r>
      <w:r>
        <w:rPr/>
        <w:t>are</w:t>
      </w:r>
      <w:r>
        <w:rPr>
          <w:spacing w:val="38"/>
        </w:rPr>
        <w:t> </w:t>
      </w:r>
      <w:r>
        <w:rPr/>
        <w:t>not</w:t>
      </w:r>
      <w:r>
        <w:rPr>
          <w:spacing w:val="38"/>
        </w:rPr>
        <w:t> </w:t>
      </w:r>
      <w:r>
        <w:rPr/>
        <w:t>available</w:t>
      </w:r>
      <w:r>
        <w:rPr>
          <w:spacing w:val="38"/>
        </w:rPr>
        <w:t> </w:t>
      </w:r>
      <w:r>
        <w:rPr/>
        <w:t>in</w:t>
      </w:r>
      <w:r>
        <w:rPr>
          <w:spacing w:val="37"/>
        </w:rPr>
        <w:t> </w:t>
      </w:r>
      <w:r>
        <w:rPr/>
        <w:t>services</w:t>
      </w:r>
      <w:r>
        <w:rPr>
          <w:spacing w:val="38"/>
        </w:rPr>
        <w:t> </w:t>
      </w:r>
      <w:r>
        <w:rPr>
          <w:spacing w:val="-4"/>
        </w:rPr>
        <w:t>code.</w:t>
      </w:r>
    </w:p>
    <w:p>
      <w:pPr>
        <w:spacing w:after="0" w:line="259" w:lineRule="auto"/>
        <w:sectPr>
          <w:type w:val="continuous"/>
          <w:pgSz w:w="9360" w:h="13610"/>
          <w:pgMar w:header="860" w:footer="0" w:top="900" w:bottom="280" w:left="680" w:right="620"/>
        </w:sectPr>
      </w:pPr>
    </w:p>
    <w:p>
      <w:pPr>
        <w:pStyle w:val="BodyText"/>
        <w:spacing w:line="256" w:lineRule="auto" w:before="151"/>
        <w:ind w:left="108" w:right="280"/>
      </w:pPr>
      <w:r>
        <w:rPr/>
        <w:t>Thus, rules modelling these primitives are applied only to peers tagged by 0</w:t>
      </w:r>
      <w:r>
        <w:rPr>
          <w:rFonts w:ascii="Georgia"/>
          <w:i/>
        </w:rPr>
        <w:t>.p.</w:t>
      </w:r>
      <w:r>
        <w:rPr/>
        <w:t>0, the MURL identifier for </w:t>
      </w:r>
      <w:r>
        <w:rPr>
          <w:rFonts w:ascii="Georgia"/>
          <w:i/>
        </w:rPr>
        <w:t>p</w:t>
      </w:r>
      <w:r>
        <w:rPr/>
        <w:t>.</w:t>
      </w:r>
    </w:p>
    <w:p>
      <w:pPr>
        <w:pStyle w:val="BodyText"/>
        <w:spacing w:line="272" w:lineRule="exact"/>
        <w:ind w:left="426"/>
      </w:pPr>
      <w:r>
        <w:rPr/>
        <w:t>Every</w:t>
      </w:r>
      <w:r>
        <w:rPr>
          <w:spacing w:val="14"/>
        </w:rPr>
        <w:t> </w:t>
      </w:r>
      <w:r>
        <w:rPr/>
        <w:t>peer</w:t>
      </w:r>
      <w:r>
        <w:rPr>
          <w:spacing w:val="14"/>
        </w:rPr>
        <w:t> </w:t>
      </w:r>
      <w:r>
        <w:rPr/>
        <w:t>program</w:t>
      </w:r>
      <w:r>
        <w:rPr>
          <w:spacing w:val="14"/>
        </w:rPr>
        <w:t> </w:t>
      </w:r>
      <w:r>
        <w:rPr/>
        <w:t>must</w:t>
      </w:r>
      <w:r>
        <w:rPr>
          <w:spacing w:val="14"/>
        </w:rPr>
        <w:t> </w:t>
      </w:r>
      <w:r>
        <w:rPr/>
        <w:t>begin</w:t>
      </w:r>
      <w:r>
        <w:rPr>
          <w:spacing w:val="14"/>
        </w:rPr>
        <w:t> </w:t>
      </w:r>
      <w:r>
        <w:rPr/>
        <w:t>with</w:t>
      </w:r>
      <w:r>
        <w:rPr>
          <w:spacing w:val="14"/>
        </w:rPr>
        <w:t> </w:t>
      </w:r>
      <w:r>
        <w:rPr/>
        <w:t>a</w:t>
      </w:r>
      <w:r>
        <w:rPr>
          <w:spacing w:val="16"/>
        </w:rPr>
        <w:t> </w:t>
      </w:r>
      <w:r>
        <w:rPr>
          <w:rFonts w:ascii="MathJax_Typewriter"/>
        </w:rPr>
        <w:t>new</w:t>
      </w:r>
      <w:r>
        <w:rPr>
          <w:rFonts w:ascii="MathJax_Typewriter"/>
          <w:spacing w:val="14"/>
        </w:rPr>
        <w:t> </w:t>
      </w:r>
      <w:r>
        <w:rPr/>
        <w:t>primitive</w:t>
      </w:r>
      <w:r>
        <w:rPr>
          <w:spacing w:val="14"/>
        </w:rPr>
        <w:t> </w:t>
      </w:r>
      <w:r>
        <w:rPr/>
        <w:t>(rule</w:t>
      </w:r>
      <w:r>
        <w:rPr>
          <w:spacing w:val="13"/>
        </w:rPr>
        <w:t> </w:t>
      </w:r>
      <w:r>
        <w:rPr>
          <w:rFonts w:ascii="LM Roman Caps 10"/>
        </w:rPr>
        <w:t>New</w:t>
      </w:r>
      <w:r>
        <w:rPr/>
        <w:t>).</w:t>
      </w:r>
      <w:r>
        <w:rPr>
          <w:spacing w:val="39"/>
        </w:rPr>
        <w:t> </w:t>
      </w:r>
      <w:r>
        <w:rPr/>
        <w:t>By</w:t>
      </w:r>
      <w:r>
        <w:rPr>
          <w:spacing w:val="14"/>
        </w:rPr>
        <w:t> </w:t>
      </w:r>
      <w:r>
        <w:rPr>
          <w:spacing w:val="-2"/>
        </w:rPr>
        <w:t>executing</w:t>
      </w:r>
    </w:p>
    <w:p>
      <w:pPr>
        <w:pStyle w:val="BodyText"/>
        <w:spacing w:line="256" w:lineRule="auto" w:before="13"/>
        <w:ind w:left="108" w:right="280"/>
      </w:pPr>
      <w:r>
        <w:rPr>
          <w:rFonts w:ascii="MathJax_Typewriter" w:hAnsi="MathJax_Typewriter"/>
        </w:rPr>
        <w:t>new</w:t>
      </w:r>
      <w:r>
        <w:rPr/>
        <w:t>, the program </w:t>
      </w:r>
      <w:r>
        <w:rPr>
          <w:rFonts w:ascii="Georgia" w:hAnsi="Georgia"/>
          <w:i/>
        </w:rPr>
        <w:t>A </w:t>
      </w:r>
      <w:r>
        <w:rPr/>
        <w:t>is assigned a unique peer identifier </w:t>
      </w:r>
      <w:r>
        <w:rPr>
          <w:rFonts w:ascii="Georgia" w:hAnsi="Georgia"/>
          <w:i/>
        </w:rPr>
        <w:t>p </w:t>
      </w:r>
      <w:r>
        <w:rPr/>
        <w:t>that is used to index its</w:t>
      </w:r>
      <w:r>
        <w:rPr>
          <w:spacing w:val="40"/>
        </w:rPr>
        <w:t> </w:t>
      </w:r>
      <w:r>
        <w:rPr/>
        <w:t>code with a locator, and the code is executed as a peer code (with locator (0</w:t>
      </w:r>
      <w:r>
        <w:rPr>
          <w:rFonts w:ascii="Georgia" w:hAnsi="Georgia"/>
          <w:i/>
        </w:rPr>
        <w:t>.p.</w:t>
      </w:r>
      <w:r>
        <w:rPr/>
        <w:t>0)). Note that the peer is added to the universal group (0), and a new special service is added with the empty contract </w:t>
      </w:r>
      <w:r>
        <w:rPr>
          <w:rFonts w:ascii="Georgia" w:hAnsi="Georgia"/>
          <w:i/>
        </w:rPr>
        <w:t>C</w:t>
      </w:r>
      <w:r>
        <w:rPr>
          <w:rFonts w:ascii="DejaVu Sans Condensed" w:hAnsi="DejaVu Sans Condensed"/>
          <w:i/>
          <w:vertAlign w:val="superscript"/>
        </w:rPr>
        <w:t>∅</w:t>
      </w:r>
      <w:r>
        <w:rPr>
          <w:rFonts w:ascii="DejaVu Sans Condensed" w:hAnsi="DejaVu Sans Condensed"/>
          <w:i/>
          <w:vertAlign w:val="baseline"/>
        </w:rPr>
        <w:t> </w:t>
      </w:r>
      <w:r>
        <w:rPr>
          <w:vertAlign w:val="baseline"/>
        </w:rPr>
        <w:t>as contract service.</w:t>
      </w:r>
      <w:r>
        <w:rPr>
          <w:spacing w:val="40"/>
          <w:vertAlign w:val="baseline"/>
        </w:rPr>
        <w:t> </w:t>
      </w:r>
      <w:r>
        <w:rPr>
          <w:vertAlign w:val="baseline"/>
        </w:rPr>
        <w:t>The rest of the rules deal</w:t>
      </w:r>
      <w:r>
        <w:rPr>
          <w:spacing w:val="80"/>
          <w:vertAlign w:val="baseline"/>
        </w:rPr>
        <w:t> </w:t>
      </w:r>
      <w:r>
        <w:rPr>
          <w:vertAlign w:val="baseline"/>
        </w:rPr>
        <w:t>only with programs indexed by locators.</w:t>
      </w:r>
    </w:p>
    <w:p>
      <w:pPr>
        <w:pStyle w:val="BodyText"/>
        <w:spacing w:line="235" w:lineRule="auto"/>
        <w:ind w:left="108" w:right="280" w:firstLine="318"/>
      </w:pPr>
      <w:r>
        <w:rPr/>
        <w:t>Any</w:t>
      </w:r>
      <w:r>
        <w:rPr>
          <w:spacing w:val="-3"/>
        </w:rPr>
        <w:t> </w:t>
      </w:r>
      <w:r>
        <w:rPr/>
        <w:t>peer</w:t>
      </w:r>
      <w:r>
        <w:rPr>
          <w:spacing w:val="-3"/>
        </w:rPr>
        <w:t> </w:t>
      </w:r>
      <w:r>
        <w:rPr/>
        <w:t>code</w:t>
      </w:r>
      <w:r>
        <w:rPr>
          <w:spacing w:val="-3"/>
        </w:rPr>
        <w:t> </w:t>
      </w:r>
      <w:r>
        <w:rPr/>
        <w:t>0</w:t>
      </w:r>
      <w:r>
        <w:rPr>
          <w:rFonts w:ascii="Georgia"/>
          <w:i/>
        </w:rPr>
        <w:t>.p.</w:t>
      </w:r>
      <w:r>
        <w:rPr/>
        <w:t>0</w:t>
      </w:r>
      <w:r>
        <w:rPr>
          <w:spacing w:val="-4"/>
        </w:rPr>
        <w:t> </w:t>
      </w:r>
      <w:r>
        <w:rPr/>
        <w:t>can</w:t>
      </w:r>
      <w:r>
        <w:rPr>
          <w:spacing w:val="-4"/>
        </w:rPr>
        <w:t> </w:t>
      </w:r>
      <w:r>
        <w:rPr/>
        <w:t>create</w:t>
      </w:r>
      <w:r>
        <w:rPr>
          <w:spacing w:val="-3"/>
        </w:rPr>
        <w:t> </w:t>
      </w:r>
      <w:r>
        <w:rPr/>
        <w:t>a</w:t>
      </w:r>
      <w:r>
        <w:rPr>
          <w:spacing w:val="-4"/>
        </w:rPr>
        <w:t> </w:t>
      </w:r>
      <w:r>
        <w:rPr/>
        <w:t>new</w:t>
      </w:r>
      <w:r>
        <w:rPr>
          <w:spacing w:val="-3"/>
        </w:rPr>
        <w:t> </w:t>
      </w:r>
      <w:r>
        <w:rPr/>
        <w:t>group</w:t>
      </w:r>
      <w:r>
        <w:rPr>
          <w:spacing w:val="-3"/>
        </w:rPr>
        <w:t> </w:t>
      </w:r>
      <w:r>
        <w:rPr>
          <w:rFonts w:ascii="Georgia"/>
          <w:i/>
        </w:rPr>
        <w:t>g </w:t>
      </w:r>
      <w:r>
        <w:rPr/>
        <w:t>(rule</w:t>
      </w:r>
      <w:r>
        <w:rPr>
          <w:spacing w:val="-4"/>
        </w:rPr>
        <w:t> </w:t>
      </w:r>
      <w:r>
        <w:rPr>
          <w:rFonts w:ascii="LM Roman Caps 10"/>
        </w:rPr>
        <w:t>CreateGroup</w:t>
      </w:r>
      <w:r>
        <w:rPr/>
        <w:t>).</w:t>
      </w:r>
      <w:r>
        <w:rPr>
          <w:spacing w:val="28"/>
        </w:rPr>
        <w:t> </w:t>
      </w:r>
      <w:r>
        <w:rPr/>
        <w:t>Similarly, a peer </w:t>
      </w:r>
      <w:r>
        <w:rPr>
          <w:rFonts w:ascii="Georgia"/>
          <w:i/>
        </w:rPr>
        <w:t>p </w:t>
      </w:r>
      <w:r>
        <w:rPr/>
        <w:t>can always join (rule </w:t>
      </w:r>
      <w:r>
        <w:rPr>
          <w:rFonts w:ascii="LM Roman Caps 10"/>
        </w:rPr>
        <w:t>JoinGroup</w:t>
      </w:r>
      <w:r>
        <w:rPr/>
        <w:t>) and leave (rule </w:t>
      </w:r>
      <w:r>
        <w:rPr>
          <w:rFonts w:ascii="LM Roman Caps 10"/>
        </w:rPr>
        <w:t>LeaveGroup</w:t>
      </w:r>
      <w:r>
        <w:rPr/>
        <w:t>) an existing group </w:t>
      </w:r>
      <w:r>
        <w:rPr>
          <w:rFonts w:ascii="Georgia"/>
          <w:i/>
        </w:rPr>
        <w:t>g</w:t>
      </w:r>
      <w:r>
        <w:rPr/>
        <w:t>.</w:t>
      </w:r>
    </w:p>
    <w:p>
      <w:pPr>
        <w:pStyle w:val="BodyText"/>
        <w:spacing w:line="256" w:lineRule="auto" w:before="28"/>
        <w:ind w:left="108" w:right="280" w:firstLine="317"/>
      </w:pPr>
      <w:r>
        <w:rPr/>
        <w:t>When a peer leaves a group, the pending events addressed to or originated from the</w:t>
      </w:r>
      <w:r>
        <w:rPr>
          <w:spacing w:val="24"/>
        </w:rPr>
        <w:t> </w:t>
      </w:r>
      <w:r>
        <w:rPr/>
        <w:t>peer</w:t>
      </w:r>
      <w:r>
        <w:rPr>
          <w:spacing w:val="24"/>
        </w:rPr>
        <w:t> </w:t>
      </w:r>
      <w:r>
        <w:rPr>
          <w:rFonts w:ascii="Georgia" w:hAnsi="Georgia"/>
          <w:i/>
        </w:rPr>
        <w:t>p</w:t>
      </w:r>
      <w:r>
        <w:rPr>
          <w:rFonts w:ascii="Georgia" w:hAnsi="Georgia"/>
          <w:i/>
          <w:spacing w:val="25"/>
        </w:rPr>
        <w:t> </w:t>
      </w:r>
      <w:r>
        <w:rPr/>
        <w:t>in</w:t>
      </w:r>
      <w:r>
        <w:rPr>
          <w:spacing w:val="23"/>
        </w:rPr>
        <w:t> </w:t>
      </w:r>
      <w:r>
        <w:rPr/>
        <w:t>group</w:t>
      </w:r>
      <w:r>
        <w:rPr>
          <w:spacing w:val="24"/>
        </w:rPr>
        <w:t> </w:t>
      </w:r>
      <w:r>
        <w:rPr>
          <w:rFonts w:ascii="Georgia" w:hAnsi="Georgia"/>
          <w:i/>
        </w:rPr>
        <w:t>g</w:t>
      </w:r>
      <w:r>
        <w:rPr>
          <w:rFonts w:ascii="Georgia" w:hAnsi="Georgia"/>
          <w:i/>
          <w:spacing w:val="33"/>
        </w:rPr>
        <w:t> </w:t>
      </w:r>
      <w:r>
        <w:rPr/>
        <w:t>are</w:t>
      </w:r>
      <w:r>
        <w:rPr>
          <w:spacing w:val="24"/>
        </w:rPr>
        <w:t> </w:t>
      </w:r>
      <w:r>
        <w:rPr/>
        <w:t>removed</w:t>
      </w:r>
      <w:r>
        <w:rPr>
          <w:spacing w:val="24"/>
        </w:rPr>
        <w:t> </w:t>
      </w:r>
      <w:r>
        <w:rPr/>
        <w:t>from</w:t>
      </w:r>
      <w:r>
        <w:rPr>
          <w:spacing w:val="25"/>
        </w:rPr>
        <w:t> </w:t>
      </w:r>
      <w:r>
        <w:rPr/>
        <w:t>Θ.</w:t>
      </w:r>
      <w:r>
        <w:rPr>
          <w:spacing w:val="70"/>
        </w:rPr>
        <w:t> </w:t>
      </w:r>
      <w:r>
        <w:rPr/>
        <w:t>Similarly,</w:t>
      </w:r>
      <w:r>
        <w:rPr>
          <w:spacing w:val="27"/>
        </w:rPr>
        <w:t> </w:t>
      </w:r>
      <w:r>
        <w:rPr/>
        <w:t>the</w:t>
      </w:r>
      <w:r>
        <w:rPr>
          <w:spacing w:val="24"/>
        </w:rPr>
        <w:t> </w:t>
      </w:r>
      <w:r>
        <w:rPr/>
        <w:t>services</w:t>
      </w:r>
      <w:r>
        <w:rPr>
          <w:spacing w:val="24"/>
        </w:rPr>
        <w:t> </w:t>
      </w:r>
      <w:r>
        <w:rPr/>
        <w:t>published</w:t>
      </w:r>
      <w:r>
        <w:rPr>
          <w:spacing w:val="23"/>
        </w:rPr>
        <w:t> </w:t>
      </w:r>
      <w:r>
        <w:rPr/>
        <w:t>by</w:t>
      </w:r>
      <w:r>
        <w:rPr>
          <w:spacing w:val="25"/>
        </w:rPr>
        <w:t> </w:t>
      </w:r>
      <w:r>
        <w:rPr>
          <w:rFonts w:ascii="Georgia" w:hAnsi="Georgia"/>
          <w:i/>
        </w:rPr>
        <w:t>p</w:t>
      </w:r>
      <w:r>
        <w:rPr>
          <w:rFonts w:ascii="Georgia" w:hAnsi="Georgia"/>
          <w:i/>
        </w:rPr>
        <w:t> </w:t>
      </w:r>
      <w:r>
        <w:rPr/>
        <w:t>in </w:t>
      </w:r>
      <w:r>
        <w:rPr>
          <w:rFonts w:ascii="Georgia" w:hAnsi="Georgia"/>
          <w:i/>
        </w:rPr>
        <w:t>g </w:t>
      </w:r>
      <w:r>
        <w:rPr/>
        <w:t>are removed from </w:t>
      </w:r>
      <w:r>
        <w:rPr>
          <w:rFonts w:ascii="Georgia" w:hAnsi="Georgia"/>
          <w:i/>
        </w:rPr>
        <w:t>Sr</w:t>
      </w:r>
      <w:r>
        <w:rPr/>
        <w:t>, and the subscriptions to and from </w:t>
      </w:r>
      <w:r>
        <w:rPr>
          <w:rFonts w:ascii="Georgia" w:hAnsi="Georgia"/>
          <w:i/>
        </w:rPr>
        <w:t>p </w:t>
      </w:r>
      <w:r>
        <w:rPr/>
        <w:t>in </w:t>
      </w:r>
      <w:r>
        <w:rPr>
          <w:rFonts w:ascii="Georgia" w:hAnsi="Georgia"/>
          <w:i/>
        </w:rPr>
        <w:t>g </w:t>
      </w:r>
      <w:r>
        <w:rPr/>
        <w:t>are withdrawn from </w:t>
      </w:r>
      <w:r>
        <w:rPr>
          <w:rFonts w:ascii="Georgia" w:hAnsi="Georgia"/>
          <w:i/>
        </w:rPr>
        <w:t>Sb</w:t>
      </w:r>
      <w:r>
        <w:rPr/>
        <w:t>.</w:t>
      </w:r>
    </w:p>
    <w:p>
      <w:pPr>
        <w:pStyle w:val="BodyText"/>
        <w:spacing w:line="275" w:lineRule="exact"/>
        <w:ind w:right="282"/>
        <w:jc w:val="right"/>
      </w:pPr>
      <w:r>
        <w:rPr/>
        <w:t>The</w:t>
      </w:r>
      <w:r>
        <w:rPr>
          <w:spacing w:val="15"/>
        </w:rPr>
        <w:t> </w:t>
      </w:r>
      <w:r>
        <w:rPr>
          <w:rFonts w:ascii="LM Sans 10"/>
        </w:rPr>
        <w:t>publish</w:t>
      </w:r>
      <w:r>
        <w:rPr>
          <w:rFonts w:ascii="LM Sans 10"/>
          <w:spacing w:val="-2"/>
        </w:rPr>
        <w:t> </w:t>
      </w:r>
      <w:r>
        <w:rPr/>
        <w:t>primitive</w:t>
      </w:r>
      <w:r>
        <w:rPr>
          <w:spacing w:val="16"/>
        </w:rPr>
        <w:t> </w:t>
      </w:r>
      <w:r>
        <w:rPr/>
        <w:t>allows</w:t>
      </w:r>
      <w:r>
        <w:rPr>
          <w:spacing w:val="16"/>
        </w:rPr>
        <w:t> </w:t>
      </w:r>
      <w:r>
        <w:rPr/>
        <w:t>a</w:t>
      </w:r>
      <w:r>
        <w:rPr>
          <w:spacing w:val="16"/>
        </w:rPr>
        <w:t> </w:t>
      </w:r>
      <w:r>
        <w:rPr/>
        <w:t>peer</w:t>
      </w:r>
      <w:r>
        <w:rPr>
          <w:spacing w:val="15"/>
        </w:rPr>
        <w:t> </w:t>
      </w:r>
      <w:r>
        <w:rPr>
          <w:rFonts w:ascii="Georgia"/>
          <w:i/>
        </w:rPr>
        <w:t>p</w:t>
      </w:r>
      <w:r>
        <w:rPr>
          <w:rFonts w:ascii="Georgia"/>
          <w:i/>
          <w:spacing w:val="17"/>
        </w:rPr>
        <w:t> </w:t>
      </w:r>
      <w:r>
        <w:rPr/>
        <w:t>to</w:t>
      </w:r>
      <w:r>
        <w:rPr>
          <w:spacing w:val="16"/>
        </w:rPr>
        <w:t> </w:t>
      </w:r>
      <w:r>
        <w:rPr/>
        <w:t>publish</w:t>
      </w:r>
      <w:r>
        <w:rPr>
          <w:spacing w:val="16"/>
        </w:rPr>
        <w:t> </w:t>
      </w:r>
      <w:r>
        <w:rPr/>
        <w:t>a</w:t>
      </w:r>
      <w:r>
        <w:rPr>
          <w:spacing w:val="15"/>
        </w:rPr>
        <w:t> </w:t>
      </w:r>
      <w:r>
        <w:rPr/>
        <w:t>service</w:t>
      </w:r>
      <w:r>
        <w:rPr>
          <w:spacing w:val="16"/>
        </w:rPr>
        <w:t> </w:t>
      </w:r>
      <w:r>
        <w:rPr/>
        <w:t>described</w:t>
      </w:r>
      <w:r>
        <w:rPr>
          <w:spacing w:val="15"/>
        </w:rPr>
        <w:t> </w:t>
      </w:r>
      <w:r>
        <w:rPr/>
        <w:t>by</w:t>
      </w:r>
      <w:r>
        <w:rPr>
          <w:spacing w:val="16"/>
        </w:rPr>
        <w:t> </w:t>
      </w:r>
      <w:r>
        <w:rPr/>
        <w:t>a</w:t>
      </w:r>
      <w:r>
        <w:rPr>
          <w:spacing w:val="15"/>
        </w:rPr>
        <w:t> </w:t>
      </w:r>
      <w:r>
        <w:rPr>
          <w:spacing w:val="-2"/>
        </w:rPr>
        <w:t>service</w:t>
      </w:r>
    </w:p>
    <w:p>
      <w:pPr>
        <w:pStyle w:val="BodyText"/>
        <w:spacing w:line="233" w:lineRule="exact" w:before="9"/>
        <w:ind w:right="280"/>
        <w:jc w:val="right"/>
      </w:pPr>
      <w:r>
        <w:rPr/>
        <w:t>contract</w:t>
      </w:r>
      <w:r>
        <w:rPr>
          <w:spacing w:val="13"/>
        </w:rPr>
        <w:t> </w:t>
      </w:r>
      <w:r>
        <w:rPr>
          <w:rFonts w:ascii="Georgia"/>
          <w:i/>
        </w:rPr>
        <w:t>cs</w:t>
      </w:r>
      <w:r>
        <w:rPr>
          <w:rFonts w:ascii="Georgia"/>
          <w:i/>
          <w:spacing w:val="14"/>
        </w:rPr>
        <w:t> </w:t>
      </w:r>
      <w:r>
        <w:rPr/>
        <w:t>in</w:t>
      </w:r>
      <w:r>
        <w:rPr>
          <w:spacing w:val="13"/>
        </w:rPr>
        <w:t> </w:t>
      </w:r>
      <w:r>
        <w:rPr/>
        <w:t>a</w:t>
      </w:r>
      <w:r>
        <w:rPr>
          <w:spacing w:val="13"/>
        </w:rPr>
        <w:t> </w:t>
      </w:r>
      <w:r>
        <w:rPr/>
        <w:t>group</w:t>
      </w:r>
      <w:r>
        <w:rPr>
          <w:spacing w:val="13"/>
        </w:rPr>
        <w:t> </w:t>
      </w:r>
      <w:r>
        <w:rPr>
          <w:rFonts w:ascii="Georgia"/>
          <w:i/>
        </w:rPr>
        <w:t>g</w:t>
      </w:r>
      <w:r>
        <w:rPr/>
        <w:t>.</w:t>
      </w:r>
      <w:r>
        <w:rPr>
          <w:spacing w:val="35"/>
        </w:rPr>
        <w:t> </w:t>
      </w:r>
      <w:r>
        <w:rPr/>
        <w:t>For</w:t>
      </w:r>
      <w:r>
        <w:rPr>
          <w:spacing w:val="13"/>
        </w:rPr>
        <w:t> </w:t>
      </w:r>
      <w:r>
        <w:rPr/>
        <w:t>the</w:t>
      </w:r>
      <w:r>
        <w:rPr>
          <w:spacing w:val="14"/>
        </w:rPr>
        <w:t> </w:t>
      </w:r>
      <w:r>
        <w:rPr/>
        <w:t>publication</w:t>
      </w:r>
      <w:r>
        <w:rPr>
          <w:spacing w:val="13"/>
        </w:rPr>
        <w:t> </w:t>
      </w:r>
      <w:r>
        <w:rPr/>
        <w:t>to</w:t>
      </w:r>
      <w:r>
        <w:rPr>
          <w:spacing w:val="13"/>
        </w:rPr>
        <w:t> </w:t>
      </w:r>
      <w:r>
        <w:rPr/>
        <w:t>take</w:t>
      </w:r>
      <w:r>
        <w:rPr>
          <w:spacing w:val="13"/>
        </w:rPr>
        <w:t> </w:t>
      </w:r>
      <w:r>
        <w:rPr/>
        <w:t>effect,</w:t>
      </w:r>
      <w:r>
        <w:rPr>
          <w:spacing w:val="14"/>
        </w:rPr>
        <w:t> </w:t>
      </w:r>
      <w:r>
        <w:rPr>
          <w:rFonts w:ascii="Georgia"/>
          <w:i/>
        </w:rPr>
        <w:t>p</w:t>
      </w:r>
      <w:r>
        <w:rPr>
          <w:rFonts w:ascii="Georgia"/>
          <w:i/>
          <w:spacing w:val="14"/>
        </w:rPr>
        <w:t> </w:t>
      </w:r>
      <w:r>
        <w:rPr/>
        <w:t>must</w:t>
      </w:r>
      <w:r>
        <w:rPr>
          <w:spacing w:val="14"/>
        </w:rPr>
        <w:t> </w:t>
      </w:r>
      <w:r>
        <w:rPr/>
        <w:t>be</w:t>
      </w:r>
      <w:r>
        <w:rPr>
          <w:spacing w:val="13"/>
        </w:rPr>
        <w:t> </w:t>
      </w:r>
      <w:r>
        <w:rPr/>
        <w:t>a</w:t>
      </w:r>
      <w:r>
        <w:rPr>
          <w:spacing w:val="13"/>
        </w:rPr>
        <w:t> </w:t>
      </w:r>
      <w:r>
        <w:rPr/>
        <w:t>member</w:t>
      </w:r>
      <w:r>
        <w:rPr>
          <w:spacing w:val="13"/>
        </w:rPr>
        <w:t> </w:t>
      </w:r>
      <w:r>
        <w:rPr>
          <w:spacing w:val="-5"/>
        </w:rPr>
        <w:t>of</w:t>
      </w:r>
    </w:p>
    <w:p>
      <w:pPr>
        <w:pStyle w:val="BodyText"/>
        <w:spacing w:line="266" w:lineRule="exact" w:before="13"/>
        <w:ind w:left="108" w:right="280"/>
      </w:pPr>
      <w:r>
        <w:rPr>
          <w:rFonts w:ascii="Georgia"/>
          <w:i/>
        </w:rPr>
        <w:t>g</w:t>
      </w:r>
      <w:r>
        <w:rPr/>
        <w:t>.</w:t>
      </w:r>
      <w:r>
        <w:rPr>
          <w:spacing w:val="40"/>
        </w:rPr>
        <w:t> </w:t>
      </w:r>
      <w:r>
        <w:rPr/>
        <w:t>The behavior of </w:t>
      </w:r>
      <w:r>
        <w:rPr>
          <w:rFonts w:ascii="LM Sans 10"/>
        </w:rPr>
        <w:t>publish</w:t>
      </w:r>
      <w:r>
        <w:rPr>
          <w:rFonts w:ascii="LM Sans 10"/>
          <w:spacing w:val="-1"/>
        </w:rPr>
        <w:t> </w:t>
      </w:r>
      <w:r>
        <w:rPr/>
        <w:t>is modelled by rule </w:t>
      </w:r>
      <w:r>
        <w:rPr>
          <w:rFonts w:ascii="LM Roman Caps 10"/>
        </w:rPr>
        <w:t>Publish</w:t>
      </w:r>
      <w:r>
        <w:rPr/>
        <w:t>, which is applied when the service has not been previously published by </w:t>
      </w:r>
      <w:r>
        <w:rPr>
          <w:rFonts w:ascii="Georgia"/>
          <w:i/>
        </w:rPr>
        <w:t>p </w:t>
      </w:r>
      <w:r>
        <w:rPr/>
        <w:t>in </w:t>
      </w:r>
      <w:r>
        <w:rPr>
          <w:rFonts w:ascii="Georgia"/>
          <w:i/>
        </w:rPr>
        <w:t>g</w:t>
      </w:r>
      <w:r>
        <w:rPr/>
        <w:t>. In this case, the new service is added to </w:t>
      </w:r>
      <w:r>
        <w:rPr>
          <w:rFonts w:ascii="Georgia"/>
          <w:i/>
        </w:rPr>
        <w:t>Sr </w:t>
      </w:r>
      <w:r>
        <w:rPr/>
        <w:t>and a new provider [</w:t>
      </w:r>
      <w:r>
        <w:rPr>
          <w:rFonts w:ascii="Georgia"/>
          <w:i/>
        </w:rPr>
        <w:t>program</w:t>
      </w:r>
      <w:r>
        <w:rPr/>
        <w:t>(</w:t>
      </w:r>
      <w:r>
        <w:rPr>
          <w:rFonts w:ascii="Georgia"/>
          <w:i/>
        </w:rPr>
        <w:t>cs,</w:t>
      </w:r>
      <w:r>
        <w:rPr>
          <w:rFonts w:ascii="Georgia"/>
          <w:i/>
          <w:spacing w:val="-13"/>
        </w:rPr>
        <w:t> </w:t>
      </w:r>
      <w:r>
        <w:rPr>
          <w:rFonts w:ascii="Georgia"/>
          <w:i/>
          <w:spacing w:val="-2"/>
          <w:w w:val="63"/>
        </w:rPr>
        <w:t>p</w:t>
      </w:r>
      <w:r>
        <w:rPr>
          <w:spacing w:val="-1"/>
          <w:w w:val="76"/>
        </w:rPr>
        <w:t>)</w:t>
      </w:r>
      <w:r>
        <w:rPr>
          <w:spacing w:val="-2"/>
          <w:w w:val="76"/>
        </w:rPr>
        <w:t>]</w:t>
      </w:r>
      <w:r>
        <w:rPr>
          <w:rFonts w:ascii="FreeFarsi"/>
          <w:i/>
          <w:spacing w:val="4"/>
          <w:w w:val="291"/>
          <w:vertAlign w:val="subscript"/>
        </w:rPr>
        <w:t>g</w:t>
      </w:r>
      <w:r>
        <w:rPr>
          <w:rFonts w:ascii="FreeFarsi"/>
          <w:i/>
          <w:spacing w:val="-1"/>
          <w:w w:val="352"/>
          <w:vertAlign w:val="subscript"/>
        </w:rPr>
        <w:t>.p.s</w:t>
      </w:r>
      <w:r>
        <w:rPr>
          <w:rFonts w:ascii="FreeFarsi"/>
          <w:i/>
          <w:spacing w:val="-30"/>
          <w:w w:val="239"/>
          <w:vertAlign w:val="baseline"/>
        </w:rPr>
        <w:t> </w:t>
      </w:r>
      <w:r>
        <w:rPr>
          <w:vertAlign w:val="baseline"/>
        </w:rPr>
        <w:t>(the code residing in </w:t>
      </w:r>
      <w:r>
        <w:rPr>
          <w:rFonts w:ascii="Georgia"/>
          <w:i/>
          <w:vertAlign w:val="baseline"/>
        </w:rPr>
        <w:t>p</w:t>
      </w:r>
      <w:r>
        <w:rPr>
          <w:vertAlign w:val="baseline"/>
        </w:rPr>
        <w:t>, </w:t>
      </w:r>
      <w:r>
        <w:rPr>
          <w:vertAlign w:val="baseline"/>
        </w:rPr>
        <w:t>whose contract service is </w:t>
      </w:r>
      <w:r>
        <w:rPr>
          <w:rFonts w:ascii="Georgia"/>
          <w:i/>
          <w:vertAlign w:val="baseline"/>
        </w:rPr>
        <w:t>cs</w:t>
      </w:r>
      <w:r>
        <w:rPr>
          <w:vertAlign w:val="baseline"/>
        </w:rPr>
        <w:t>) is started.</w:t>
      </w:r>
    </w:p>
    <w:p>
      <w:pPr>
        <w:pStyle w:val="BodyText"/>
        <w:spacing w:line="228" w:lineRule="auto" w:before="52"/>
        <w:ind w:left="108" w:right="280" w:firstLine="317"/>
      </w:pPr>
      <w:r>
        <w:rPr/>
        <w:t>A service </w:t>
      </w:r>
      <w:r>
        <w:rPr>
          <w:rFonts w:ascii="Georgia" w:hAnsi="Georgia"/>
          <w:i/>
        </w:rPr>
        <w:t>cs </w:t>
      </w:r>
      <w:r>
        <w:rPr/>
        <w:t>previously published by a peer </w:t>
      </w:r>
      <w:r>
        <w:rPr>
          <w:rFonts w:ascii="Georgia" w:hAnsi="Georgia"/>
          <w:i/>
        </w:rPr>
        <w:t>p </w:t>
      </w:r>
      <w:r>
        <w:rPr/>
        <w:t>in a group </w:t>
      </w:r>
      <w:r>
        <w:rPr>
          <w:rFonts w:ascii="Georgia" w:hAnsi="Georgia"/>
          <w:i/>
        </w:rPr>
        <w:t>g </w:t>
      </w:r>
      <w:r>
        <w:rPr/>
        <w:t>can be unpublished by means of the </w:t>
      </w:r>
      <w:r>
        <w:rPr>
          <w:rFonts w:ascii="LM Sans 10" w:hAnsi="LM Sans 10"/>
        </w:rPr>
        <w:t>unpublish</w:t>
      </w:r>
      <w:r>
        <w:rPr>
          <w:rFonts w:ascii="LM Sans 10" w:hAnsi="LM Sans 10"/>
          <w:spacing w:val="-7"/>
        </w:rPr>
        <w:t> </w:t>
      </w:r>
      <w:r>
        <w:rPr/>
        <w:t>primitive.</w:t>
      </w:r>
      <w:r>
        <w:rPr>
          <w:spacing w:val="37"/>
        </w:rPr>
        <w:t> </w:t>
      </w:r>
      <w:r>
        <w:rPr/>
        <w:t>Besides removing the service offered (</w:t>
      </w:r>
      <w:r>
        <w:rPr>
          <w:rFonts w:ascii="Georgia" w:hAnsi="Georgia"/>
          <w:i/>
        </w:rPr>
        <w:t>s,</w:t>
      </w:r>
      <w:r>
        <w:rPr>
          <w:rFonts w:ascii="Georgia" w:hAnsi="Georgia"/>
          <w:i/>
          <w:spacing w:val="-13"/>
        </w:rPr>
        <w:t> </w:t>
      </w:r>
      <w:r>
        <w:rPr>
          <w:rFonts w:ascii="Georgia" w:hAnsi="Georgia"/>
          <w:i/>
        </w:rPr>
        <w:t>cs,</w:t>
      </w:r>
      <w:r>
        <w:rPr>
          <w:rFonts w:ascii="Georgia" w:hAnsi="Georgia"/>
          <w:i/>
          <w:spacing w:val="-13"/>
        </w:rPr>
        <w:t> </w:t>
      </w:r>
      <w:r>
        <w:rPr>
          <w:rFonts w:ascii="Georgia" w:hAnsi="Georgia"/>
          <w:i/>
        </w:rPr>
        <w:t>p</w:t>
      </w:r>
      <w:r>
        <w:rPr/>
        <w:t>), the events and subscriptions affected by </w:t>
      </w:r>
      <w:r>
        <w:rPr>
          <w:rFonts w:ascii="Georgia" w:hAnsi="Georgia"/>
          <w:i/>
        </w:rPr>
        <w:t>g.p.s </w:t>
      </w:r>
      <w:r>
        <w:rPr/>
        <w:t>are removed from Θ and </w:t>
      </w:r>
      <w:r>
        <w:rPr>
          <w:rFonts w:ascii="Georgia" w:hAnsi="Georgia"/>
          <w:i/>
        </w:rPr>
        <w:t>Sb</w:t>
      </w:r>
      <w:r>
        <w:rPr/>
        <w:t>, respectively. This is defined by rule </w:t>
      </w:r>
      <w:r>
        <w:rPr>
          <w:rFonts w:ascii="LM Roman Caps 10" w:hAnsi="LM Roman Caps 10"/>
        </w:rPr>
        <w:t>Unpublish</w:t>
      </w:r>
      <w:r>
        <w:rPr/>
        <w:t>.</w:t>
      </w:r>
    </w:p>
    <w:p>
      <w:pPr>
        <w:pStyle w:val="BodyText"/>
        <w:spacing w:line="266" w:lineRule="exact" w:before="12"/>
        <w:ind w:left="108" w:right="280" w:firstLine="318"/>
      </w:pPr>
      <w:r>
        <w:rPr/>
        <w:t>On</w:t>
      </w:r>
      <w:r>
        <w:rPr>
          <w:spacing w:val="-4"/>
        </w:rPr>
        <w:t> </w:t>
      </w:r>
      <w:r>
        <w:rPr/>
        <w:t>the</w:t>
      </w:r>
      <w:r>
        <w:rPr>
          <w:spacing w:val="-4"/>
        </w:rPr>
        <w:t> </w:t>
      </w:r>
      <w:r>
        <w:rPr/>
        <w:t>other</w:t>
      </w:r>
      <w:r>
        <w:rPr>
          <w:spacing w:val="-4"/>
        </w:rPr>
        <w:t> </w:t>
      </w:r>
      <w:r>
        <w:rPr/>
        <w:t>hand, service</w:t>
      </w:r>
      <w:r>
        <w:rPr>
          <w:spacing w:val="-4"/>
        </w:rPr>
        <w:t> </w:t>
      </w:r>
      <w:r>
        <w:rPr/>
        <w:t>discovery</w:t>
      </w:r>
      <w:r>
        <w:rPr>
          <w:spacing w:val="-4"/>
        </w:rPr>
        <w:t> </w:t>
      </w:r>
      <w:r>
        <w:rPr/>
        <w:t>is</w:t>
      </w:r>
      <w:r>
        <w:rPr>
          <w:spacing w:val="-4"/>
        </w:rPr>
        <w:t> </w:t>
      </w:r>
      <w:r>
        <w:rPr/>
        <w:t>accomplished</w:t>
      </w:r>
      <w:r>
        <w:rPr>
          <w:spacing w:val="-4"/>
        </w:rPr>
        <w:t> </w:t>
      </w:r>
      <w:r>
        <w:rPr/>
        <w:t>by</w:t>
      </w:r>
      <w:r>
        <w:rPr>
          <w:spacing w:val="-4"/>
        </w:rPr>
        <w:t> </w:t>
      </w:r>
      <w:r>
        <w:rPr/>
        <w:t>the</w:t>
      </w:r>
      <w:r>
        <w:rPr>
          <w:spacing w:val="-4"/>
        </w:rPr>
        <w:t> </w:t>
      </w:r>
      <w:r>
        <w:rPr/>
        <w:t>primitive</w:t>
      </w:r>
      <w:r>
        <w:rPr>
          <w:spacing w:val="-3"/>
        </w:rPr>
        <w:t> </w:t>
      </w:r>
      <w:r>
        <w:rPr>
          <w:rFonts w:ascii="LM Sans 10" w:hAnsi="LM Sans 10"/>
        </w:rPr>
        <w:t>getServices</w:t>
      </w:r>
      <w:r>
        <w:rPr/>
        <w:t>, that</w:t>
      </w:r>
      <w:r>
        <w:rPr>
          <w:spacing w:val="33"/>
        </w:rPr>
        <w:t> </w:t>
      </w:r>
      <w:r>
        <w:rPr/>
        <w:t>receives</w:t>
      </w:r>
      <w:r>
        <w:rPr>
          <w:spacing w:val="32"/>
        </w:rPr>
        <w:t> </w:t>
      </w:r>
      <w:r>
        <w:rPr/>
        <w:t>a</w:t>
      </w:r>
      <w:r>
        <w:rPr>
          <w:spacing w:val="32"/>
        </w:rPr>
        <w:t> </w:t>
      </w:r>
      <w:r>
        <w:rPr/>
        <w:t>given</w:t>
      </w:r>
      <w:r>
        <w:rPr>
          <w:spacing w:val="32"/>
        </w:rPr>
        <w:t> </w:t>
      </w:r>
      <w:r>
        <w:rPr/>
        <w:t>contract</w:t>
      </w:r>
      <w:r>
        <w:rPr>
          <w:spacing w:val="33"/>
        </w:rPr>
        <w:t> </w:t>
      </w:r>
      <w:r>
        <w:rPr/>
        <w:t>service</w:t>
      </w:r>
      <w:r>
        <w:rPr>
          <w:spacing w:val="32"/>
        </w:rPr>
        <w:t> </w:t>
      </w:r>
      <w:r>
        <w:rPr>
          <w:rFonts w:ascii="Georgia" w:hAnsi="Georgia"/>
          <w:i/>
        </w:rPr>
        <w:t>cs</w:t>
      </w:r>
      <w:r>
        <w:rPr>
          <w:rFonts w:ascii="Georgia" w:hAnsi="Georgia"/>
          <w:i/>
          <w:spacing w:val="34"/>
        </w:rPr>
        <w:t> </w:t>
      </w:r>
      <w:r>
        <w:rPr/>
        <w:t>and</w:t>
      </w:r>
      <w:r>
        <w:rPr>
          <w:spacing w:val="32"/>
        </w:rPr>
        <w:t> </w:t>
      </w:r>
      <w:r>
        <w:rPr/>
        <w:t>a</w:t>
      </w:r>
      <w:r>
        <w:rPr>
          <w:spacing w:val="32"/>
        </w:rPr>
        <w:t> </w:t>
      </w:r>
      <w:r>
        <w:rPr/>
        <w:t>locator</w:t>
      </w:r>
      <w:r>
        <w:rPr>
          <w:spacing w:val="33"/>
        </w:rPr>
        <w:t> </w:t>
      </w:r>
      <w:r>
        <w:rPr>
          <w:rFonts w:ascii="Georgia" w:hAnsi="Georgia"/>
          <w:i/>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w:t>
      </w:r>
      <w:r>
        <w:rPr>
          <w:rFonts w:ascii="Georgia" w:hAnsi="Georgia"/>
          <w:i/>
          <w:spacing w:val="80"/>
          <w:vertAlign w:val="baseline"/>
        </w:rPr>
        <w:t> </w:t>
      </w:r>
      <w:r>
        <w:rPr>
          <w:vertAlign w:val="baseline"/>
        </w:rPr>
        <w:t>where</w:t>
      </w:r>
      <w:r>
        <w:rPr>
          <w:spacing w:val="32"/>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spacing w:val="36"/>
          <w:vertAlign w:val="baseline"/>
        </w:rPr>
        <w:t>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spacing w:val="34"/>
          <w:vertAlign w:val="baseline"/>
        </w:rPr>
        <w:t> </w:t>
      </w:r>
      <w:r>
        <w:rPr>
          <w:vertAlign w:val="baseline"/>
        </w:rPr>
        <w:t>or</w:t>
      </w:r>
      <w:r>
        <w:rPr>
          <w:spacing w:val="33"/>
          <w:vertAlign w:val="baseline"/>
        </w:rPr>
        <w:t> </w:t>
      </w:r>
      <w:r>
        <w:rPr>
          <w:vertAlign w:val="baseline"/>
        </w:rPr>
        <w:t>even both can be left unspecified (</w:t>
      </w:r>
      <w:r>
        <w:rPr>
          <w:rFonts w:ascii="Georgia" w:hAnsi="Georgia"/>
          <w:i/>
          <w:spacing w:val="40"/>
          <w:vertAlign w:val="baseline"/>
        </w:rPr>
        <w:t> </w:t>
      </w:r>
      <w:r>
        <w:rPr>
          <w:vertAlign w:val="baseline"/>
        </w:rPr>
        <w:t>).</w:t>
      </w:r>
      <w:r>
        <w:rPr>
          <w:spacing w:val="38"/>
          <w:vertAlign w:val="baseline"/>
        </w:rPr>
        <w:t> </w:t>
      </w:r>
      <w:r>
        <w:rPr>
          <w:vertAlign w:val="baseline"/>
        </w:rPr>
        <w:t>This locator imposes a constraint upon the location of the service being searched for.</w:t>
      </w:r>
      <w:r>
        <w:rPr>
          <w:spacing w:val="40"/>
          <w:vertAlign w:val="baseline"/>
        </w:rPr>
        <w:t> </w:t>
      </w:r>
      <w:r>
        <w:rPr>
          <w:vertAlign w:val="baseline"/>
        </w:rPr>
        <w:t>An appropriate service (</w:t>
      </w:r>
      <w:r>
        <w:rPr>
          <w:rFonts w:ascii="Georgia" w:hAnsi="Georgia"/>
          <w:i/>
          <w:vertAlign w:val="baseline"/>
        </w:rPr>
        <w:t>s</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cs,</w:t>
      </w:r>
      <w:r>
        <w:rPr>
          <w:rFonts w:ascii="Georgia" w:hAnsi="Georgia"/>
          <w:i/>
          <w:spacing w:val="-13"/>
          <w:vertAlign w:val="baseline"/>
        </w:rPr>
        <w:t> </w:t>
      </w:r>
      <w:r>
        <w:rPr>
          <w:rFonts w:ascii="Georgia" w:hAnsi="Georgia"/>
          <w:i/>
          <w:vertAlign w:val="baseline"/>
        </w:rPr>
        <w:t>p</w:t>
      </w:r>
      <w:r>
        <w:rPr>
          <w:rFonts w:ascii="DejaVu Sans Condensed" w:hAnsi="DejaVu Sans Condensed"/>
          <w:i/>
          <w:vertAlign w:val="superscript"/>
        </w:rPr>
        <w:t>''</w:t>
      </w:r>
      <w:r>
        <w:rPr>
          <w:vertAlign w:val="baseline"/>
        </w:rPr>
        <w:t>) is discovered</w:t>
      </w:r>
      <w:r>
        <w:rPr>
          <w:spacing w:val="40"/>
          <w:vertAlign w:val="baseline"/>
        </w:rPr>
        <w:t> </w:t>
      </w:r>
      <w:r>
        <w:rPr>
          <w:vertAlign w:val="baseline"/>
        </w:rPr>
        <w:t>such</w:t>
      </w:r>
      <w:r>
        <w:rPr>
          <w:spacing w:val="33"/>
          <w:vertAlign w:val="baseline"/>
        </w:rPr>
        <w:t> </w:t>
      </w:r>
      <w:r>
        <w:rPr>
          <w:vertAlign w:val="baseline"/>
        </w:rPr>
        <w:t>that</w:t>
      </w:r>
      <w:r>
        <w:rPr>
          <w:spacing w:val="33"/>
          <w:vertAlign w:val="baseline"/>
        </w:rPr>
        <w:t> </w:t>
      </w:r>
      <w:r>
        <w:rPr>
          <w:vertAlign w:val="baseline"/>
        </w:rPr>
        <w:t>its</w:t>
      </w:r>
      <w:r>
        <w:rPr>
          <w:spacing w:val="33"/>
          <w:vertAlign w:val="baseline"/>
        </w:rPr>
        <w:t> </w:t>
      </w:r>
      <w:r>
        <w:rPr>
          <w:vertAlign w:val="baseline"/>
        </w:rPr>
        <w:t>location</w:t>
      </w:r>
      <w:r>
        <w:rPr>
          <w:spacing w:val="33"/>
          <w:vertAlign w:val="baseline"/>
        </w:rPr>
        <w:t> </w:t>
      </w:r>
      <w:r>
        <w:rPr>
          <w:vertAlign w:val="baseline"/>
        </w:rPr>
        <w:t>is</w:t>
      </w:r>
      <w:r>
        <w:rPr>
          <w:spacing w:val="33"/>
          <w:vertAlign w:val="baseline"/>
        </w:rPr>
        <w:t> </w:t>
      </w:r>
      <w:r>
        <w:rPr>
          <w:vertAlign w:val="baseline"/>
        </w:rPr>
        <w:t>definite</w:t>
      </w:r>
      <w:r>
        <w:rPr>
          <w:spacing w:val="33"/>
          <w:vertAlign w:val="baseline"/>
        </w:rPr>
        <w:t> </w:t>
      </w:r>
      <w:r>
        <w:rPr>
          <w:vertAlign w:val="baseline"/>
        </w:rPr>
        <w:t>and</w:t>
      </w:r>
      <w:r>
        <w:rPr>
          <w:spacing w:val="33"/>
          <w:vertAlign w:val="baseline"/>
        </w:rPr>
        <w:t> </w:t>
      </w:r>
      <w:r>
        <w:rPr>
          <w:vertAlign w:val="baseline"/>
        </w:rPr>
        <w:t>precedes</w:t>
      </w:r>
      <w:r>
        <w:rPr>
          <w:spacing w:val="33"/>
          <w:vertAlign w:val="baseline"/>
        </w:rPr>
        <w:t> </w:t>
      </w:r>
      <w:r>
        <w:rPr>
          <w:vertAlign w:val="baseline"/>
        </w:rPr>
        <w:t>the</w:t>
      </w:r>
      <w:r>
        <w:rPr>
          <w:spacing w:val="33"/>
          <w:vertAlign w:val="baseline"/>
        </w:rPr>
        <w:t> </w:t>
      </w:r>
      <w:r>
        <w:rPr>
          <w:vertAlign w:val="baseline"/>
        </w:rPr>
        <w:t>locator</w:t>
      </w:r>
      <w:r>
        <w:rPr>
          <w:spacing w:val="33"/>
          <w:vertAlign w:val="baseline"/>
        </w:rPr>
        <w:t> </w:t>
      </w:r>
      <w:r>
        <w:rPr>
          <w:vertAlign w:val="baseline"/>
        </w:rPr>
        <w:t>constraint.</w:t>
      </w:r>
      <w:r>
        <w:rPr>
          <w:spacing w:val="80"/>
          <w:vertAlign w:val="baseline"/>
        </w:rPr>
        <w:t> </w:t>
      </w:r>
      <w:r>
        <w:rPr>
          <w:vertAlign w:val="baseline"/>
        </w:rPr>
        <w:t>To</w:t>
      </w:r>
      <w:r>
        <w:rPr>
          <w:spacing w:val="33"/>
          <w:vertAlign w:val="baseline"/>
        </w:rPr>
        <w:t> </w:t>
      </w:r>
      <w:r>
        <w:rPr>
          <w:vertAlign w:val="baseline"/>
        </w:rPr>
        <w:t>do</w:t>
      </w:r>
      <w:r>
        <w:rPr>
          <w:spacing w:val="33"/>
          <w:vertAlign w:val="baseline"/>
        </w:rPr>
        <w:t> </w:t>
      </w:r>
      <w:r>
        <w:rPr>
          <w:vertAlign w:val="baseline"/>
        </w:rPr>
        <w:t>this, we consider an order relationship in </w:t>
      </w:r>
      <w:r>
        <w:rPr>
          <w:rFonts w:ascii="Georgia" w:hAnsi="Georgia"/>
          <w:i/>
          <w:spacing w:val="11"/>
          <w:vertAlign w:val="baseline"/>
        </w:rPr>
        <w:t>MURL</w:t>
      </w:r>
      <w:r>
        <w:rPr>
          <w:rFonts w:ascii="Georgia" w:hAnsi="Georgia"/>
          <w:i/>
          <w:spacing w:val="11"/>
          <w:vertAlign w:val="baseline"/>
        </w:rPr>
        <w:t> </w:t>
      </w:r>
      <w:r>
        <w:rPr>
          <w:vertAlign w:val="baseline"/>
        </w:rPr>
        <w:t>extended by adding</w:t>
      </w:r>
      <w:r>
        <w:rPr>
          <w:rFonts w:ascii="Georgia" w:hAnsi="Georgia"/>
          <w:i/>
          <w:spacing w:val="80"/>
          <w:vertAlign w:val="baseline"/>
        </w:rPr>
        <w:t> </w:t>
      </w:r>
      <w:r>
        <w:rPr>
          <w:vertAlign w:val="baseline"/>
        </w:rPr>
        <w:t>to </w:t>
      </w:r>
      <w:r>
        <w:rPr>
          <w:rFonts w:ascii="DejaVu Sans Condensed" w:hAnsi="DejaVu Sans Condensed"/>
          <w:i/>
          <w:vertAlign w:val="baseline"/>
        </w:rPr>
        <w:t>G</w:t>
      </w:r>
      <w:r>
        <w:rPr>
          <w:vertAlign w:val="baseline"/>
        </w:rPr>
        <w:t>, </w:t>
      </w:r>
      <w:r>
        <w:rPr>
          <w:rFonts w:ascii="DejaVu Sans Condensed" w:hAnsi="DejaVu Sans Condensed"/>
          <w:i/>
          <w:vertAlign w:val="baseline"/>
        </w:rPr>
        <w:t>У </w:t>
      </w:r>
      <w:r>
        <w:rPr>
          <w:vertAlign w:val="baseline"/>
        </w:rPr>
        <w:t>and </w:t>
      </w:r>
      <w:r>
        <w:rPr>
          <w:rFonts w:ascii="DejaVu Sans Condensed" w:hAnsi="DejaVu Sans Condensed"/>
          <w:i/>
          <w:vertAlign w:val="baseline"/>
        </w:rPr>
        <w:t>£</w:t>
      </w:r>
      <w:r>
        <w:rPr>
          <w:vertAlign w:val="baseline"/>
        </w:rPr>
        <w:t>, defined</w:t>
      </w:r>
      <w:r>
        <w:rPr>
          <w:spacing w:val="19"/>
          <w:vertAlign w:val="baseline"/>
        </w:rPr>
        <w:t> </w:t>
      </w:r>
      <w:r>
        <w:rPr>
          <w:vertAlign w:val="baseline"/>
        </w:rPr>
        <w:t>by</w:t>
      </w:r>
      <w:r>
        <w:rPr>
          <w:spacing w:val="20"/>
          <w:vertAlign w:val="baseline"/>
        </w:rPr>
        <w:t> </w:t>
      </w:r>
      <w:r>
        <w:rPr>
          <w:rFonts w:ascii="Georgia" w:hAnsi="Georgia"/>
          <w:i/>
          <w:vertAlign w:val="baseline"/>
        </w:rPr>
        <w:t>g.p.s</w:t>
      </w:r>
      <w:r>
        <w:rPr>
          <w:rFonts w:ascii="Georgia" w:hAnsi="Georgia"/>
          <w:i/>
          <w:spacing w:val="13"/>
          <w:vertAlign w:val="baseline"/>
        </w:rPr>
        <w:t> </w:t>
      </w:r>
      <w:r>
        <w:rPr>
          <w:rFonts w:ascii="DejaVu Sans Condensed" w:hAnsi="DejaVu Sans Condensed"/>
          <w:i/>
          <w:vertAlign w:val="baseline"/>
        </w:rPr>
        <w:t>≤ </w:t>
      </w:r>
      <w:r>
        <w:rPr>
          <w:rFonts w:ascii="Georgia" w:hAnsi="Georgia"/>
          <w:i/>
          <w:vertAlign w:val="baseline"/>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spacing w:val="21"/>
          <w:vertAlign w:val="baseline"/>
        </w:rPr>
        <w:t> </w:t>
      </w:r>
      <w:r>
        <w:rPr>
          <w:vertAlign w:val="baseline"/>
        </w:rPr>
        <w:t>if</w:t>
      </w:r>
      <w:r>
        <w:rPr>
          <w:spacing w:val="19"/>
          <w:vertAlign w:val="baseline"/>
        </w:rPr>
        <w:t> </w:t>
      </w:r>
      <w:r>
        <w:rPr>
          <w:vertAlign w:val="baseline"/>
        </w:rPr>
        <w:t>and</w:t>
      </w:r>
      <w:r>
        <w:rPr>
          <w:spacing w:val="19"/>
          <w:vertAlign w:val="baseline"/>
        </w:rPr>
        <w:t> </w:t>
      </w:r>
      <w:r>
        <w:rPr>
          <w:vertAlign w:val="baseline"/>
        </w:rPr>
        <w:t>only</w:t>
      </w:r>
      <w:r>
        <w:rPr>
          <w:spacing w:val="19"/>
          <w:vertAlign w:val="baseline"/>
        </w:rPr>
        <w:t> </w:t>
      </w:r>
      <w:r>
        <w:rPr>
          <w:vertAlign w:val="baseline"/>
        </w:rPr>
        <w:t>if</w:t>
      </w:r>
      <w:r>
        <w:rPr>
          <w:spacing w:val="18"/>
          <w:vertAlign w:val="baseline"/>
        </w:rPr>
        <w:t> </w:t>
      </w:r>
      <w:r>
        <w:rPr>
          <w:rFonts w:ascii="Georgia" w:hAnsi="Georgia"/>
          <w:i/>
          <w:vertAlign w:val="baseline"/>
        </w:rPr>
        <w:t>g</w:t>
      </w:r>
      <w:r>
        <w:rPr>
          <w:rFonts w:ascii="Georgia" w:hAnsi="Georgia"/>
          <w:i/>
          <w:spacing w:val="20"/>
          <w:vertAlign w:val="baseline"/>
        </w:rPr>
        <w:t> </w:t>
      </w:r>
      <w:r>
        <w:rPr>
          <w:vertAlign w:val="baseline"/>
        </w:rPr>
        <w:t>=</w:t>
      </w:r>
      <w:r>
        <w:rPr>
          <w:spacing w:val="11"/>
          <w:vertAlign w:val="baseline"/>
        </w:rPr>
        <w:t>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spacing w:val="21"/>
          <w:vertAlign w:val="baseline"/>
        </w:rPr>
        <w:t> </w:t>
      </w:r>
      <w:r>
        <w:rPr>
          <w:vertAlign w:val="baseline"/>
        </w:rPr>
        <w:t>or</w:t>
      </w:r>
      <w:r>
        <w:rPr>
          <w:spacing w:val="19"/>
          <w:vertAlign w:val="baseline"/>
        </w:rPr>
        <w:t>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spacing w:val="13"/>
          <w:vertAlign w:val="baseline"/>
        </w:rPr>
        <w:t> </w:t>
      </w:r>
      <w:r>
        <w:rPr>
          <w:vertAlign w:val="baseline"/>
        </w:rPr>
        <w:t>=</w:t>
      </w:r>
      <w:r>
        <w:rPr>
          <w:rFonts w:ascii="Georgia" w:hAnsi="Georgia"/>
          <w:i/>
          <w:spacing w:val="80"/>
          <w:w w:val="150"/>
          <w:vertAlign w:val="baseline"/>
        </w:rPr>
        <w:t> </w:t>
      </w:r>
      <w:r>
        <w:rPr>
          <w:vertAlign w:val="baseline"/>
        </w:rPr>
        <w:t>,</w:t>
      </w:r>
      <w:r>
        <w:rPr>
          <w:spacing w:val="20"/>
          <w:vertAlign w:val="baseline"/>
        </w:rPr>
        <w:t> </w:t>
      </w:r>
      <w:r>
        <w:rPr>
          <w:vertAlign w:val="baseline"/>
        </w:rPr>
        <w:t>and</w:t>
      </w:r>
      <w:r>
        <w:rPr>
          <w:spacing w:val="19"/>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11"/>
          <w:vertAlign w:val="baseline"/>
        </w:rPr>
        <w:t>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spacing w:val="21"/>
          <w:vertAlign w:val="baseline"/>
        </w:rPr>
        <w:t> </w:t>
      </w:r>
      <w:r>
        <w:rPr>
          <w:vertAlign w:val="baseline"/>
        </w:rPr>
        <w:t>or</w:t>
      </w:r>
      <w:r>
        <w:rPr>
          <w:spacing w:val="19"/>
          <w:vertAlign w:val="baseline"/>
        </w:rPr>
        <w:t>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spacing w:val="13"/>
          <w:vertAlign w:val="baseline"/>
        </w:rPr>
        <w:t> </w:t>
      </w:r>
      <w:r>
        <w:rPr>
          <w:vertAlign w:val="baseline"/>
        </w:rPr>
        <w:t>=</w:t>
      </w:r>
      <w:r>
        <w:rPr>
          <w:rFonts w:ascii="Georgia" w:hAnsi="Georgia"/>
          <w:i/>
          <w:spacing w:val="80"/>
          <w:w w:val="150"/>
          <w:vertAlign w:val="baseline"/>
        </w:rPr>
        <w:t> </w:t>
      </w:r>
      <w:r>
        <w:rPr>
          <w:vertAlign w:val="baseline"/>
        </w:rPr>
        <w:t>,</w:t>
      </w:r>
      <w:r>
        <w:rPr>
          <w:spacing w:val="20"/>
          <w:vertAlign w:val="baseline"/>
        </w:rPr>
        <w:t> </w:t>
      </w:r>
      <w:r>
        <w:rPr>
          <w:vertAlign w:val="baseline"/>
        </w:rPr>
        <w:t>and </w:t>
      </w:r>
      <w:r>
        <w:rPr>
          <w:rFonts w:ascii="Georgia" w:hAnsi="Georgia"/>
          <w:i/>
          <w:vertAlign w:val="baseline"/>
        </w:rPr>
        <w:t>s </w:t>
      </w:r>
      <w:r>
        <w:rPr>
          <w:vertAlign w:val="baseline"/>
        </w:rPr>
        <w:t>= </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vertAlign w:val="baseline"/>
        </w:rPr>
        <w:t> </w:t>
      </w:r>
      <w:r>
        <w:rPr>
          <w:vertAlign w:val="baseline"/>
        </w:rPr>
        <w:t>or </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vertAlign w:val="baseline"/>
        </w:rPr>
        <w:t> </w:t>
      </w:r>
      <w:r>
        <w:rPr>
          <w:vertAlign w:val="baseline"/>
        </w:rPr>
        <w:t>=</w:t>
      </w:r>
      <w:r>
        <w:rPr>
          <w:rFonts w:ascii="Georgia" w:hAnsi="Georgia"/>
          <w:i/>
          <w:spacing w:val="80"/>
          <w:vertAlign w:val="baseline"/>
        </w:rPr>
        <w:t> </w:t>
      </w:r>
      <w:r>
        <w:rPr>
          <w:vertAlign w:val="baseline"/>
        </w:rPr>
        <w:t>.</w:t>
      </w:r>
      <w:r>
        <w:rPr>
          <w:spacing w:val="40"/>
          <w:vertAlign w:val="baseline"/>
        </w:rPr>
        <w:t> </w:t>
      </w:r>
      <w:r>
        <w:rPr>
          <w:vertAlign w:val="baseline"/>
        </w:rPr>
        <w:t>Note that the primitive,</w:t>
      </w:r>
      <w:r>
        <w:rPr>
          <w:spacing w:val="38"/>
          <w:vertAlign w:val="baseline"/>
        </w:rPr>
        <w:t> </w:t>
      </w:r>
      <w:r>
        <w:rPr>
          <w:vertAlign w:val="baseline"/>
        </w:rPr>
        <w:t>such as it was presented in Section </w:t>
      </w:r>
      <w:hyperlink w:history="true" w:anchor="_bookmark0">
        <w:r>
          <w:rPr>
            <w:color w:val="0000FF"/>
            <w:vertAlign w:val="baseline"/>
          </w:rPr>
          <w:t>2</w:t>
        </w:r>
      </w:hyperlink>
      <w:r>
        <w:rPr>
          <w:vertAlign w:val="baseline"/>
        </w:rPr>
        <w:t>,</w:t>
      </w:r>
      <w:r>
        <w:rPr>
          <w:spacing w:val="40"/>
          <w:vertAlign w:val="baseline"/>
        </w:rPr>
        <w:t> </w:t>
      </w:r>
      <w:r>
        <w:rPr>
          <w:vertAlign w:val="baseline"/>
        </w:rPr>
        <w:t>returns a collection of services instead of non-deterministically selecting one of them, as we have considered in the judgement to simplify the semantics.</w:t>
      </w:r>
    </w:p>
    <w:p>
      <w:pPr>
        <w:pStyle w:val="BodyText"/>
        <w:spacing w:line="254" w:lineRule="auto" w:before="39"/>
        <w:ind w:left="108" w:right="281" w:firstLine="317"/>
      </w:pPr>
      <w:r>
        <w:rPr/>
        <w:t>A</w:t>
      </w:r>
      <w:r>
        <w:rPr>
          <w:spacing w:val="-14"/>
        </w:rPr>
        <w:t> </w:t>
      </w:r>
      <w:r>
        <w:rPr/>
        <w:t>program </w:t>
      </w:r>
      <w:r>
        <w:rPr>
          <w:w w:val="245"/>
        </w:rPr>
        <w:t>[</w:t>
      </w:r>
      <w:r>
        <w:rPr>
          <w:rFonts w:ascii="Georgia" w:hAnsi="Georgia"/>
          <w:i/>
          <w:w w:val="245"/>
        </w:rPr>
        <w:t>A</w:t>
      </w:r>
      <w:r>
        <w:rPr>
          <w:w w:val="245"/>
        </w:rPr>
        <w:t>]</w:t>
      </w:r>
      <w:r>
        <w:rPr>
          <w:rFonts w:ascii="FreeFarsi" w:hAnsi="FreeFarsi"/>
          <w:i/>
          <w:w w:val="245"/>
          <w:vertAlign w:val="subscript"/>
        </w:rPr>
        <w:t>g.p.s</w:t>
      </w:r>
      <w:r>
        <w:rPr>
          <w:rFonts w:ascii="FreeFarsi" w:hAnsi="FreeFarsi"/>
          <w:i/>
          <w:spacing w:val="-32"/>
          <w:w w:val="245"/>
          <w:vertAlign w:val="baseline"/>
        </w:rPr>
        <w:t> </w:t>
      </w:r>
      <w:r>
        <w:rPr>
          <w:vertAlign w:val="baseline"/>
        </w:rPr>
        <w:t>can subscribe to a particular event </w:t>
      </w:r>
      <w:r>
        <w:rPr>
          <w:rFonts w:ascii="Georgia" w:hAnsi="Georgia"/>
          <w:i/>
          <w:vertAlign w:val="baseline"/>
        </w:rPr>
        <w:t>n </w:t>
      </w:r>
      <w:r>
        <w:rPr>
          <w:vertAlign w:val="baseline"/>
        </w:rPr>
        <w:t>generated by </w:t>
      </w:r>
      <w:r>
        <w:rPr>
          <w:vertAlign w:val="baseline"/>
        </w:rPr>
        <w:t>another program</w:t>
      </w:r>
      <w:r>
        <w:rPr>
          <w:spacing w:val="23"/>
          <w:vertAlign w:val="baseline"/>
        </w:rPr>
        <w:t> </w:t>
      </w:r>
      <w:r>
        <w:rPr>
          <w:vertAlign w:val="baseline"/>
        </w:rPr>
        <w:t>located</w:t>
      </w:r>
      <w:r>
        <w:rPr>
          <w:spacing w:val="23"/>
          <w:vertAlign w:val="baseline"/>
        </w:rPr>
        <w:t> </w:t>
      </w:r>
      <w:r>
        <w:rPr>
          <w:vertAlign w:val="baseline"/>
        </w:rPr>
        <w:t>at</w:t>
      </w:r>
      <w:r>
        <w:rPr>
          <w:spacing w:val="24"/>
          <w:vertAlign w:val="baseline"/>
        </w:rPr>
        <w:t> </w:t>
      </w:r>
      <w:r>
        <w:rPr>
          <w:rFonts w:ascii="Georgia" w:hAnsi="Georgia"/>
          <w:i/>
          <w:vertAlign w:val="baseline"/>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vertAlign w:val="baseline"/>
        </w:rPr>
        <w:t>.</w:t>
      </w:r>
      <w:r>
        <w:rPr>
          <w:spacing w:val="40"/>
          <w:vertAlign w:val="baseline"/>
        </w:rPr>
        <w:t> </w:t>
      </w:r>
      <w:r>
        <w:rPr>
          <w:vertAlign w:val="baseline"/>
        </w:rPr>
        <w:t>A</w:t>
      </w:r>
      <w:r>
        <w:rPr>
          <w:spacing w:val="23"/>
          <w:vertAlign w:val="baseline"/>
        </w:rPr>
        <w:t> </w:t>
      </w:r>
      <w:r>
        <w:rPr>
          <w:vertAlign w:val="baseline"/>
        </w:rPr>
        <w:t>new</w:t>
      </w:r>
      <w:r>
        <w:rPr>
          <w:spacing w:val="23"/>
          <w:vertAlign w:val="baseline"/>
        </w:rPr>
        <w:t> </w:t>
      </w:r>
      <w:r>
        <w:rPr>
          <w:vertAlign w:val="baseline"/>
        </w:rPr>
        <w:t>tuple</w:t>
      </w:r>
      <w:r>
        <w:rPr>
          <w:spacing w:val="23"/>
          <w:vertAlign w:val="baseline"/>
        </w:rPr>
        <w:t> </w:t>
      </w:r>
      <w:r>
        <w:rPr>
          <w:vertAlign w:val="baseline"/>
        </w:rPr>
        <w:t>is</w:t>
      </w:r>
      <w:r>
        <w:rPr>
          <w:spacing w:val="23"/>
          <w:vertAlign w:val="baseline"/>
        </w:rPr>
        <w:t> </w:t>
      </w:r>
      <w:r>
        <w:rPr>
          <w:vertAlign w:val="baseline"/>
        </w:rPr>
        <w:t>added</w:t>
      </w:r>
      <w:r>
        <w:rPr>
          <w:spacing w:val="23"/>
          <w:vertAlign w:val="baseline"/>
        </w:rPr>
        <w:t> </w:t>
      </w:r>
      <w:r>
        <w:rPr>
          <w:vertAlign w:val="baseline"/>
        </w:rPr>
        <w:t>to</w:t>
      </w:r>
      <w:r>
        <w:rPr>
          <w:spacing w:val="23"/>
          <w:vertAlign w:val="baseline"/>
        </w:rPr>
        <w:t> </w:t>
      </w:r>
      <w:r>
        <w:rPr>
          <w:rFonts w:ascii="Georgia" w:hAnsi="Georgia"/>
          <w:i/>
          <w:vertAlign w:val="baseline"/>
        </w:rPr>
        <w:t>Sb</w:t>
      </w:r>
      <w:r>
        <w:rPr>
          <w:rFonts w:ascii="Georgia" w:hAnsi="Georgia"/>
          <w:i/>
          <w:spacing w:val="23"/>
          <w:vertAlign w:val="baseline"/>
        </w:rPr>
        <w:t> </w:t>
      </w:r>
      <w:r>
        <w:rPr>
          <w:vertAlign w:val="baseline"/>
        </w:rPr>
        <w:t>to</w:t>
      </w:r>
      <w:r>
        <w:rPr>
          <w:spacing w:val="23"/>
          <w:vertAlign w:val="baseline"/>
        </w:rPr>
        <w:t> </w:t>
      </w:r>
      <w:r>
        <w:rPr>
          <w:vertAlign w:val="baseline"/>
        </w:rPr>
        <w:t>record</w:t>
      </w:r>
      <w:r>
        <w:rPr>
          <w:spacing w:val="23"/>
          <w:vertAlign w:val="baseline"/>
        </w:rPr>
        <w:t> </w:t>
      </w:r>
      <w:r>
        <w:rPr>
          <w:vertAlign w:val="baseline"/>
        </w:rPr>
        <w:t>the</w:t>
      </w:r>
      <w:r>
        <w:rPr>
          <w:spacing w:val="23"/>
          <w:vertAlign w:val="baseline"/>
        </w:rPr>
        <w:t> </w:t>
      </w:r>
      <w:r>
        <w:rPr>
          <w:vertAlign w:val="baseline"/>
        </w:rPr>
        <w:t>subscription. It</w:t>
      </w:r>
      <w:r>
        <w:rPr>
          <w:spacing w:val="17"/>
          <w:vertAlign w:val="baseline"/>
        </w:rPr>
        <w:t> </w:t>
      </w:r>
      <w:r>
        <w:rPr>
          <w:vertAlign w:val="baseline"/>
        </w:rPr>
        <w:t>should</w:t>
      </w:r>
      <w:r>
        <w:rPr>
          <w:spacing w:val="17"/>
          <w:vertAlign w:val="baseline"/>
        </w:rPr>
        <w:t> </w:t>
      </w:r>
      <w:r>
        <w:rPr>
          <w:vertAlign w:val="baseline"/>
        </w:rPr>
        <w:t>be</w:t>
      </w:r>
      <w:r>
        <w:rPr>
          <w:spacing w:val="17"/>
          <w:vertAlign w:val="baseline"/>
        </w:rPr>
        <w:t> </w:t>
      </w:r>
      <w:r>
        <w:rPr>
          <w:vertAlign w:val="baseline"/>
        </w:rPr>
        <w:t>noted</w:t>
      </w:r>
      <w:r>
        <w:rPr>
          <w:spacing w:val="17"/>
          <w:vertAlign w:val="baseline"/>
        </w:rPr>
        <w:t> </w:t>
      </w:r>
      <w:r>
        <w:rPr>
          <w:vertAlign w:val="baseline"/>
        </w:rPr>
        <w:t>that</w:t>
      </w:r>
      <w:r>
        <w:rPr>
          <w:spacing w:val="17"/>
          <w:vertAlign w:val="baseline"/>
        </w:rPr>
        <w:t> </w:t>
      </w:r>
      <w:r>
        <w:rPr>
          <w:vertAlign w:val="baseline"/>
        </w:rPr>
        <w:t>both</w:t>
      </w:r>
      <w:r>
        <w:rPr>
          <w:spacing w:val="18"/>
          <w:vertAlign w:val="baseline"/>
        </w:rPr>
        <w:t> </w:t>
      </w:r>
      <w:r>
        <w:rPr>
          <w:rFonts w:ascii="Georgia" w:hAnsi="Georgia"/>
          <w:i/>
          <w:vertAlign w:val="baseline"/>
        </w:rPr>
        <w:t>p</w:t>
      </w:r>
      <w:r>
        <w:rPr>
          <w:rFonts w:ascii="Georgia" w:hAnsi="Georgia"/>
          <w:i/>
          <w:spacing w:val="18"/>
          <w:vertAlign w:val="baseline"/>
        </w:rPr>
        <w:t> </w:t>
      </w:r>
      <w:r>
        <w:rPr>
          <w:vertAlign w:val="baseline"/>
        </w:rPr>
        <w:t>and</w:t>
      </w:r>
      <w:r>
        <w:rPr>
          <w:spacing w:val="17"/>
          <w:vertAlign w:val="baseline"/>
        </w:rPr>
        <w:t> </w:t>
      </w:r>
      <w:r>
        <w:rPr>
          <w:rFonts w:ascii="Georgia" w:hAnsi="Georgia"/>
          <w:i/>
          <w:vertAlign w:val="baseline"/>
        </w:rPr>
        <w:t>p</w:t>
      </w:r>
      <w:r>
        <w:rPr>
          <w:rFonts w:ascii="DejaVu Sans Condensed" w:hAnsi="DejaVu Sans Condensed"/>
          <w:i/>
          <w:vertAlign w:val="superscript"/>
        </w:rPr>
        <w:t>'</w:t>
      </w:r>
      <w:r>
        <w:rPr>
          <w:rFonts w:ascii="DejaVu Sans Condensed" w:hAnsi="DejaVu Sans Condensed"/>
          <w:i/>
          <w:spacing w:val="18"/>
          <w:vertAlign w:val="baseline"/>
        </w:rPr>
        <w:t> </w:t>
      </w:r>
      <w:r>
        <w:rPr>
          <w:vertAlign w:val="baseline"/>
        </w:rPr>
        <w:t>must</w:t>
      </w:r>
      <w:r>
        <w:rPr>
          <w:spacing w:val="17"/>
          <w:vertAlign w:val="baseline"/>
        </w:rPr>
        <w:t> </w:t>
      </w:r>
      <w:r>
        <w:rPr>
          <w:vertAlign w:val="baseline"/>
        </w:rPr>
        <w:t>be</w:t>
      </w:r>
      <w:r>
        <w:rPr>
          <w:spacing w:val="17"/>
          <w:vertAlign w:val="baseline"/>
        </w:rPr>
        <w:t> </w:t>
      </w:r>
      <w:r>
        <w:rPr>
          <w:vertAlign w:val="baseline"/>
        </w:rPr>
        <w:t>members</w:t>
      </w:r>
      <w:r>
        <w:rPr>
          <w:spacing w:val="17"/>
          <w:vertAlign w:val="baseline"/>
        </w:rPr>
        <w:t> </w:t>
      </w:r>
      <w:r>
        <w:rPr>
          <w:vertAlign w:val="baseline"/>
        </w:rPr>
        <w:t>of</w:t>
      </w:r>
      <w:r>
        <w:rPr>
          <w:spacing w:val="17"/>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spacing w:val="39"/>
          <w:vertAlign w:val="baseline"/>
        </w:rPr>
        <w:t> </w:t>
      </w:r>
      <w:r>
        <w:rPr>
          <w:vertAlign w:val="baseline"/>
        </w:rPr>
        <w:t>The</w:t>
      </w:r>
      <w:r>
        <w:rPr>
          <w:spacing w:val="17"/>
          <w:vertAlign w:val="baseline"/>
        </w:rPr>
        <w:t> </w:t>
      </w:r>
      <w:r>
        <w:rPr>
          <w:vertAlign w:val="baseline"/>
        </w:rPr>
        <w:t>actual</w:t>
      </w:r>
      <w:r>
        <w:rPr>
          <w:spacing w:val="17"/>
          <w:vertAlign w:val="baseline"/>
        </w:rPr>
        <w:t> </w:t>
      </w:r>
      <w:r>
        <w:rPr>
          <w:vertAlign w:val="baseline"/>
        </w:rPr>
        <w:t>handling of</w:t>
      </w:r>
      <w:r>
        <w:rPr>
          <w:spacing w:val="17"/>
          <w:vertAlign w:val="baseline"/>
        </w:rPr>
        <w:t> </w:t>
      </w:r>
      <w:r>
        <w:rPr>
          <w:vertAlign w:val="baseline"/>
        </w:rPr>
        <w:t>events</w:t>
      </w:r>
      <w:r>
        <w:rPr>
          <w:spacing w:val="17"/>
          <w:vertAlign w:val="baseline"/>
        </w:rPr>
        <w:t> </w:t>
      </w:r>
      <w:r>
        <w:rPr>
          <w:vertAlign w:val="baseline"/>
        </w:rPr>
        <w:t>involves</w:t>
      </w:r>
      <w:r>
        <w:rPr>
          <w:spacing w:val="17"/>
          <w:vertAlign w:val="baseline"/>
        </w:rPr>
        <w:t> </w:t>
      </w:r>
      <w:r>
        <w:rPr>
          <w:vertAlign w:val="baseline"/>
        </w:rPr>
        <w:t>the</w:t>
      </w:r>
      <w:r>
        <w:rPr>
          <w:spacing w:val="17"/>
          <w:vertAlign w:val="baseline"/>
        </w:rPr>
        <w:t> </w:t>
      </w:r>
      <w:r>
        <w:rPr>
          <w:vertAlign w:val="baseline"/>
        </w:rPr>
        <w:t>use</w:t>
      </w:r>
      <w:r>
        <w:rPr>
          <w:spacing w:val="17"/>
          <w:vertAlign w:val="baseline"/>
        </w:rPr>
        <w:t> </w:t>
      </w:r>
      <w:r>
        <w:rPr>
          <w:vertAlign w:val="baseline"/>
        </w:rPr>
        <w:t>of</w:t>
      </w:r>
      <w:r>
        <w:rPr>
          <w:spacing w:val="17"/>
          <w:vertAlign w:val="baseline"/>
        </w:rPr>
        <w:t> </w:t>
      </w:r>
      <w:r>
        <w:rPr>
          <w:vertAlign w:val="baseline"/>
        </w:rPr>
        <w:t>Θ,</w:t>
      </w:r>
      <w:r>
        <w:rPr>
          <w:spacing w:val="18"/>
          <w:vertAlign w:val="baseline"/>
        </w:rPr>
        <w:t> </w:t>
      </w:r>
      <w:r>
        <w:rPr>
          <w:vertAlign w:val="baseline"/>
        </w:rPr>
        <w:t>that</w:t>
      </w:r>
      <w:r>
        <w:rPr>
          <w:spacing w:val="17"/>
          <w:vertAlign w:val="baseline"/>
        </w:rPr>
        <w:t> </w:t>
      </w:r>
      <w:r>
        <w:rPr>
          <w:vertAlign w:val="baseline"/>
        </w:rPr>
        <w:t>stores</w:t>
      </w:r>
      <w:r>
        <w:rPr>
          <w:spacing w:val="17"/>
          <w:vertAlign w:val="baseline"/>
        </w:rPr>
        <w:t> </w:t>
      </w:r>
      <w:r>
        <w:rPr>
          <w:vertAlign w:val="baseline"/>
        </w:rPr>
        <w:t>the</w:t>
      </w:r>
      <w:r>
        <w:rPr>
          <w:spacing w:val="17"/>
          <w:vertAlign w:val="baseline"/>
        </w:rPr>
        <w:t> </w:t>
      </w:r>
      <w:r>
        <w:rPr>
          <w:vertAlign w:val="baseline"/>
        </w:rPr>
        <w:t>pending</w:t>
      </w:r>
      <w:r>
        <w:rPr>
          <w:spacing w:val="17"/>
          <w:vertAlign w:val="baseline"/>
        </w:rPr>
        <w:t> </w:t>
      </w:r>
      <w:r>
        <w:rPr>
          <w:vertAlign w:val="baseline"/>
        </w:rPr>
        <w:t>events,</w:t>
      </w:r>
      <w:r>
        <w:rPr>
          <w:spacing w:val="18"/>
          <w:vertAlign w:val="baseline"/>
        </w:rPr>
        <w:t> </w:t>
      </w:r>
      <w:r>
        <w:rPr>
          <w:vertAlign w:val="baseline"/>
        </w:rPr>
        <w:t>and</w:t>
      </w:r>
      <w:r>
        <w:rPr>
          <w:spacing w:val="17"/>
          <w:vertAlign w:val="baseline"/>
        </w:rPr>
        <w:t> </w:t>
      </w:r>
      <w:r>
        <w:rPr>
          <w:vertAlign w:val="baseline"/>
        </w:rPr>
        <w:t>new</w:t>
      </w:r>
      <w:r>
        <w:rPr>
          <w:spacing w:val="17"/>
          <w:vertAlign w:val="baseline"/>
        </w:rPr>
        <w:t> </w:t>
      </w:r>
      <w:r>
        <w:rPr>
          <w:vertAlign w:val="baseline"/>
        </w:rPr>
        <w:t>primitives to be described later.</w:t>
      </w:r>
    </w:p>
    <w:p>
      <w:pPr>
        <w:pStyle w:val="BodyText"/>
        <w:spacing w:line="266" w:lineRule="exact" w:before="3"/>
        <w:ind w:left="108" w:right="281" w:firstLine="317"/>
      </w:pPr>
      <w:r>
        <w:rPr/>
        <w:t>In the same vein, the primitive </w:t>
      </w:r>
      <w:r>
        <w:rPr>
          <w:rFonts w:ascii="LM Sans 10" w:hAnsi="LM Sans 10"/>
        </w:rPr>
        <w:t>unsubscribe </w:t>
      </w:r>
      <w:r>
        <w:rPr/>
        <w:t>allows a program to cancel the sub- scription to a particular event </w:t>
      </w:r>
      <w:r>
        <w:rPr>
          <w:rFonts w:ascii="Georgia" w:hAnsi="Georgia"/>
          <w:i/>
        </w:rPr>
        <w:t>n </w:t>
      </w:r>
      <w:r>
        <w:rPr/>
        <w:t>raised by a program located at </w:t>
      </w:r>
      <w:r>
        <w:rPr>
          <w:rFonts w:ascii="Georgia" w:hAnsi="Georgia"/>
          <w:i/>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vertAlign w:val="baseline"/>
        </w:rPr>
        <w:t>.</w:t>
      </w:r>
      <w:r>
        <w:rPr>
          <w:spacing w:val="40"/>
          <w:vertAlign w:val="baseline"/>
        </w:rPr>
        <w:t> </w:t>
      </w:r>
      <w:r>
        <w:rPr>
          <w:vertAlign w:val="baseline"/>
        </w:rPr>
        <w:t>Besides canceling the subscription, all of the pending events of type </w:t>
      </w:r>
      <w:r>
        <w:rPr>
          <w:rFonts w:ascii="Georgia" w:hAnsi="Georgia"/>
          <w:i/>
          <w:vertAlign w:val="baseline"/>
        </w:rPr>
        <w:t>n </w:t>
      </w:r>
      <w:r>
        <w:rPr>
          <w:vertAlign w:val="baseline"/>
        </w:rPr>
        <w:t>addressed from </w:t>
      </w:r>
      <w:r>
        <w:rPr>
          <w:rFonts w:ascii="Georgia" w:hAnsi="Georgia"/>
          <w:i/>
          <w:vertAlign w:val="baseline"/>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vertAlign w:val="baseline"/>
        </w:rPr>
        <w:t> </w:t>
      </w:r>
      <w:r>
        <w:rPr>
          <w:vertAlign w:val="baseline"/>
        </w:rPr>
        <w:t>to </w:t>
      </w:r>
      <w:r>
        <w:rPr>
          <w:rFonts w:ascii="Georgia" w:hAnsi="Georgia"/>
          <w:i/>
          <w:vertAlign w:val="baseline"/>
        </w:rPr>
        <w:t>g.p.s </w:t>
      </w:r>
      <w:r>
        <w:rPr>
          <w:vertAlign w:val="baseline"/>
        </w:rPr>
        <w:t>are removed from Θ.</w:t>
      </w:r>
    </w:p>
    <w:p>
      <w:pPr>
        <w:spacing w:after="0" w:line="266" w:lineRule="exact"/>
        <w:sectPr>
          <w:pgSz w:w="9360" w:h="13610"/>
          <w:pgMar w:header="860" w:footer="0" w:top="1060" w:bottom="280" w:left="680" w:right="620"/>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bookmarkStart w:name="Service Invocation and Event Handling" w:id="20"/>
      <w:bookmarkEnd w:id="20"/>
      <w:r>
        <w:rPr/>
      </w:r>
      <w:r>
        <w:rPr>
          <w:rFonts w:ascii="LM Roman 10"/>
          <w:i/>
          <w:sz w:val="21"/>
        </w:rPr>
        <w:t>Service</w:t>
      </w:r>
      <w:r>
        <w:rPr>
          <w:rFonts w:ascii="LM Roman 10"/>
          <w:i/>
          <w:spacing w:val="-9"/>
          <w:sz w:val="21"/>
        </w:rPr>
        <w:t> </w:t>
      </w:r>
      <w:r>
        <w:rPr>
          <w:rFonts w:ascii="LM Roman 10"/>
          <w:i/>
          <w:sz w:val="21"/>
        </w:rPr>
        <w:t>Invocation</w:t>
      </w:r>
      <w:r>
        <w:rPr>
          <w:rFonts w:ascii="LM Roman 10"/>
          <w:i/>
          <w:spacing w:val="-8"/>
          <w:sz w:val="21"/>
        </w:rPr>
        <w:t> </w:t>
      </w:r>
      <w:r>
        <w:rPr>
          <w:rFonts w:ascii="LM Roman 10"/>
          <w:i/>
          <w:sz w:val="21"/>
        </w:rPr>
        <w:t>and</w:t>
      </w:r>
      <w:r>
        <w:rPr>
          <w:rFonts w:ascii="LM Roman 10"/>
          <w:i/>
          <w:spacing w:val="-8"/>
          <w:sz w:val="21"/>
        </w:rPr>
        <w:t> </w:t>
      </w:r>
      <w:r>
        <w:rPr>
          <w:rFonts w:ascii="LM Roman 10"/>
          <w:i/>
          <w:sz w:val="21"/>
        </w:rPr>
        <w:t>Event</w:t>
      </w:r>
      <w:r>
        <w:rPr>
          <w:rFonts w:ascii="LM Roman 10"/>
          <w:i/>
          <w:spacing w:val="-8"/>
          <w:sz w:val="21"/>
        </w:rPr>
        <w:t> </w:t>
      </w:r>
      <w:r>
        <w:rPr>
          <w:rFonts w:ascii="LM Roman 10"/>
          <w:i/>
          <w:spacing w:val="-2"/>
          <w:sz w:val="21"/>
        </w:rPr>
        <w:t>Handling</w:t>
      </w:r>
    </w:p>
    <w:p>
      <w:pPr>
        <w:pStyle w:val="BodyText"/>
        <w:spacing w:line="266" w:lineRule="exact" w:before="163"/>
        <w:ind w:left="221" w:right="166"/>
      </w:pPr>
      <w:r>
        <w:rPr/>
        <w:t>In Figure </w:t>
      </w:r>
      <w:hyperlink w:history="true" w:anchor="_bookmark11">
        <w:r>
          <w:rPr>
            <w:color w:val="0000FF"/>
          </w:rPr>
          <w:t>2</w:t>
        </w:r>
      </w:hyperlink>
      <w:r>
        <w:rPr>
          <w:color w:val="0000FF"/>
        </w:rPr>
        <w:t> </w:t>
      </w:r>
      <w:r>
        <w:rPr/>
        <w:t>we present the judgements concerning to service invocation and event handling.</w:t>
      </w:r>
      <w:r>
        <w:rPr>
          <w:spacing w:val="33"/>
        </w:rPr>
        <w:t> </w:t>
      </w:r>
      <w:r>
        <w:rPr/>
        <w:t>In fact, an entity </w:t>
      </w:r>
      <w:r>
        <w:rPr>
          <w:rFonts w:ascii="Georgia"/>
          <w:i/>
        </w:rPr>
        <w:t>g.p.s </w:t>
      </w:r>
      <w:r>
        <w:rPr/>
        <w:t>may send an event </w:t>
      </w:r>
      <w:r>
        <w:rPr>
          <w:rFonts w:ascii="Georgia"/>
          <w:i/>
        </w:rPr>
        <w:t>n </w:t>
      </w:r>
      <w:r>
        <w:rPr/>
        <w:t>to another entity </w:t>
      </w:r>
      <w:r>
        <w:rPr>
          <w:rFonts w:ascii="Georgia"/>
          <w:i/>
        </w:rPr>
        <w:t>g</w:t>
      </w:r>
      <w:r>
        <w:rPr>
          <w:rFonts w:ascii="DejaVu Sans Condensed"/>
          <w:i/>
          <w:vertAlign w:val="superscript"/>
        </w:rPr>
        <w:t>'</w:t>
      </w:r>
      <w:r>
        <w:rPr>
          <w:rFonts w:ascii="Georgia"/>
          <w:i/>
          <w:vertAlign w:val="baseline"/>
        </w:rPr>
        <w:t>.p</w:t>
      </w:r>
      <w:r>
        <w:rPr>
          <w:rFonts w:ascii="DejaVu Sans Condensed"/>
          <w:i/>
          <w:vertAlign w:val="superscript"/>
        </w:rPr>
        <w:t>'</w:t>
      </w:r>
      <w:r>
        <w:rPr>
          <w:rFonts w:ascii="Georgia"/>
          <w:i/>
          <w:vertAlign w:val="baseline"/>
        </w:rPr>
        <w:t>.s</w:t>
      </w:r>
      <w:r>
        <w:rPr>
          <w:rFonts w:ascii="DejaVu Sans Condensed"/>
          <w:i/>
          <w:vertAlign w:val="superscript"/>
        </w:rPr>
        <w:t>'</w:t>
      </w:r>
      <w:r>
        <w:rPr>
          <w:vertAlign w:val="baseline"/>
        </w:rPr>
        <w:t>, such as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modelled</w:t>
      </w:r>
      <w:r>
        <w:rPr>
          <w:spacing w:val="-2"/>
          <w:vertAlign w:val="baseline"/>
        </w:rPr>
        <w:t> </w:t>
      </w:r>
      <w:r>
        <w:rPr>
          <w:vertAlign w:val="baseline"/>
        </w:rPr>
        <w:t>in</w:t>
      </w:r>
      <w:r>
        <w:rPr>
          <w:spacing w:val="-2"/>
          <w:vertAlign w:val="baseline"/>
        </w:rPr>
        <w:t> </w:t>
      </w:r>
      <w:r>
        <w:rPr>
          <w:vertAlign w:val="baseline"/>
        </w:rPr>
        <w:t>rule</w:t>
      </w:r>
      <w:r>
        <w:rPr>
          <w:spacing w:val="-1"/>
          <w:vertAlign w:val="baseline"/>
        </w:rPr>
        <w:t> </w:t>
      </w:r>
      <w:r>
        <w:rPr>
          <w:rFonts w:ascii="LM Roman Caps 10"/>
          <w:vertAlign w:val="baseline"/>
        </w:rPr>
        <w:t>Event</w:t>
      </w:r>
      <w:r>
        <w:rPr>
          <w:vertAlign w:val="baseline"/>
        </w:rPr>
        <w:t>.</w:t>
      </w:r>
      <w:r>
        <w:rPr>
          <w:spacing w:val="31"/>
          <w:vertAlign w:val="baseline"/>
        </w:rPr>
        <w:t> </w:t>
      </w:r>
      <w:r>
        <w:rPr>
          <w:vertAlign w:val="baseline"/>
        </w:rPr>
        <w:t>Sending</w:t>
      </w:r>
      <w:r>
        <w:rPr>
          <w:spacing w:val="-2"/>
          <w:vertAlign w:val="baseline"/>
        </w:rPr>
        <w:t> </w:t>
      </w:r>
      <w:r>
        <w:rPr>
          <w:vertAlign w:val="baseline"/>
        </w:rPr>
        <w:t>an</w:t>
      </w:r>
      <w:r>
        <w:rPr>
          <w:spacing w:val="-2"/>
          <w:vertAlign w:val="baseline"/>
        </w:rPr>
        <w:t> </w:t>
      </w:r>
      <w:r>
        <w:rPr>
          <w:vertAlign w:val="baseline"/>
        </w:rPr>
        <w:t>event</w:t>
      </w:r>
      <w:r>
        <w:rPr>
          <w:spacing w:val="-2"/>
          <w:vertAlign w:val="baseline"/>
        </w:rPr>
        <w:t> </w:t>
      </w:r>
      <w:r>
        <w:rPr>
          <w:vertAlign w:val="baseline"/>
        </w:rPr>
        <w:t>should</w:t>
      </w:r>
      <w:r>
        <w:rPr>
          <w:spacing w:val="-2"/>
          <w:vertAlign w:val="baseline"/>
        </w:rPr>
        <w:t> </w:t>
      </w:r>
      <w:r>
        <w:rPr>
          <w:vertAlign w:val="baseline"/>
        </w:rPr>
        <w:t>not</w:t>
      </w:r>
      <w:r>
        <w:rPr>
          <w:spacing w:val="-2"/>
          <w:vertAlign w:val="baseline"/>
        </w:rPr>
        <w:t> </w:t>
      </w:r>
      <w:r>
        <w:rPr>
          <w:vertAlign w:val="baseline"/>
        </w:rPr>
        <w:t>prevent</w:t>
      </w:r>
      <w:r>
        <w:rPr>
          <w:spacing w:val="-2"/>
          <w:vertAlign w:val="baseline"/>
        </w:rPr>
        <w:t> </w:t>
      </w:r>
      <w:r>
        <w:rPr>
          <w:vertAlign w:val="baseline"/>
        </w:rPr>
        <w:t>the</w:t>
      </w:r>
      <w:r>
        <w:rPr>
          <w:spacing w:val="-2"/>
          <w:vertAlign w:val="baseline"/>
        </w:rPr>
        <w:t> </w:t>
      </w:r>
      <w:r>
        <w:rPr>
          <w:vertAlign w:val="baseline"/>
        </w:rPr>
        <w:t>progression of the sender, even if the receiver is not ready to process it. To formally define this asynchronous communication, the sender will create a special service (</w:t>
      </w:r>
      <w:r>
        <w:rPr>
          <w:rFonts w:ascii="LM Sans 10"/>
          <w:vertAlign w:val="baseline"/>
        </w:rPr>
        <w:t>dispatch</w:t>
      </w:r>
      <w:r>
        <w:rPr>
          <w:vertAlign w:val="baseline"/>
        </w:rPr>
        <w:t>) in charge of communicating the event when the receiver is ready.</w:t>
      </w:r>
      <w:r>
        <w:rPr>
          <w:spacing w:val="40"/>
          <w:vertAlign w:val="baseline"/>
        </w:rPr>
        <w:t> </w:t>
      </w:r>
      <w:r>
        <w:rPr>
          <w:vertAlign w:val="baseline"/>
        </w:rPr>
        <w:t>The middleware</w:t>
      </w:r>
      <w:r>
        <w:rPr>
          <w:spacing w:val="40"/>
          <w:vertAlign w:val="baseline"/>
        </w:rPr>
        <w:t> </w:t>
      </w:r>
      <w:r>
        <w:rPr>
          <w:vertAlign w:val="baseline"/>
        </w:rPr>
        <w:t>must</w:t>
      </w:r>
      <w:r>
        <w:rPr>
          <w:spacing w:val="31"/>
          <w:vertAlign w:val="baseline"/>
        </w:rPr>
        <w:t> </w:t>
      </w:r>
      <w:r>
        <w:rPr>
          <w:vertAlign w:val="baseline"/>
        </w:rPr>
        <w:t>store</w:t>
      </w:r>
      <w:r>
        <w:rPr>
          <w:spacing w:val="31"/>
          <w:vertAlign w:val="baseline"/>
        </w:rPr>
        <w:t> </w:t>
      </w:r>
      <w:r>
        <w:rPr>
          <w:vertAlign w:val="baseline"/>
        </w:rPr>
        <w:t>the</w:t>
      </w:r>
      <w:r>
        <w:rPr>
          <w:spacing w:val="31"/>
          <w:vertAlign w:val="baseline"/>
        </w:rPr>
        <w:t> </w:t>
      </w:r>
      <w:r>
        <w:rPr>
          <w:vertAlign w:val="baseline"/>
        </w:rPr>
        <w:t>service</w:t>
      </w:r>
      <w:r>
        <w:rPr>
          <w:spacing w:val="31"/>
          <w:vertAlign w:val="baseline"/>
        </w:rPr>
        <w:t> </w:t>
      </w:r>
      <w:r>
        <w:rPr>
          <w:vertAlign w:val="baseline"/>
        </w:rPr>
        <w:t>locator</w:t>
      </w:r>
      <w:r>
        <w:rPr>
          <w:spacing w:val="31"/>
          <w:vertAlign w:val="baseline"/>
        </w:rPr>
        <w:t> </w:t>
      </w:r>
      <w:r>
        <w:rPr>
          <w:vertAlign w:val="baseline"/>
        </w:rPr>
        <w:t>and</w:t>
      </w:r>
      <w:r>
        <w:rPr>
          <w:spacing w:val="31"/>
          <w:vertAlign w:val="baseline"/>
        </w:rPr>
        <w:t> </w:t>
      </w:r>
      <w:r>
        <w:rPr>
          <w:vertAlign w:val="baseline"/>
        </w:rPr>
        <w:t>the</w:t>
      </w:r>
      <w:r>
        <w:rPr>
          <w:spacing w:val="31"/>
          <w:vertAlign w:val="baseline"/>
        </w:rPr>
        <w:t> </w:t>
      </w:r>
      <w:r>
        <w:rPr>
          <w:vertAlign w:val="baseline"/>
        </w:rPr>
        <w:t>unique</w:t>
      </w:r>
      <w:r>
        <w:rPr>
          <w:spacing w:val="31"/>
          <w:vertAlign w:val="baseline"/>
        </w:rPr>
        <w:t> </w:t>
      </w:r>
      <w:r>
        <w:rPr>
          <w:vertAlign w:val="baseline"/>
        </w:rPr>
        <w:t>(fresh)</w:t>
      </w:r>
      <w:r>
        <w:rPr>
          <w:spacing w:val="31"/>
          <w:vertAlign w:val="baseline"/>
        </w:rPr>
        <w:t> </w:t>
      </w:r>
      <w:r>
        <w:rPr>
          <w:vertAlign w:val="baseline"/>
        </w:rPr>
        <w:t>event</w:t>
      </w:r>
      <w:r>
        <w:rPr>
          <w:spacing w:val="31"/>
          <w:vertAlign w:val="baseline"/>
        </w:rPr>
        <w:t> </w:t>
      </w:r>
      <w:r>
        <w:rPr>
          <w:vertAlign w:val="baseline"/>
        </w:rPr>
        <w:t>identifier,</w:t>
      </w:r>
      <w:r>
        <w:rPr>
          <w:spacing w:val="34"/>
          <w:vertAlign w:val="baseline"/>
        </w:rPr>
        <w:t> </w:t>
      </w:r>
      <w:r>
        <w:rPr>
          <w:rFonts w:ascii="Georgia"/>
          <w:i/>
          <w:vertAlign w:val="baseline"/>
        </w:rPr>
        <w:t>e</w:t>
      </w:r>
      <w:r>
        <w:rPr>
          <w:vertAlign w:val="baseline"/>
        </w:rPr>
        <w:t>,</w:t>
      </w:r>
      <w:r>
        <w:rPr>
          <w:spacing w:val="35"/>
          <w:vertAlign w:val="baseline"/>
        </w:rPr>
        <w:t> </w:t>
      </w:r>
      <w:r>
        <w:rPr>
          <w:vertAlign w:val="baseline"/>
        </w:rPr>
        <w:t>provided by the middleware itself.</w:t>
      </w:r>
      <w:r>
        <w:rPr>
          <w:spacing w:val="40"/>
          <w:vertAlign w:val="baseline"/>
        </w:rPr>
        <w:t> </w:t>
      </w:r>
      <w:r>
        <w:rPr>
          <w:vertAlign w:val="baseline"/>
        </w:rPr>
        <w:t>Note that the receiver entity </w:t>
      </w:r>
      <w:r>
        <w:rPr>
          <w:rFonts w:ascii="Georgia"/>
          <w:i/>
          <w:vertAlign w:val="baseline"/>
        </w:rPr>
        <w:t>g</w:t>
      </w:r>
      <w:r>
        <w:rPr>
          <w:rFonts w:ascii="DejaVu Sans Condensed"/>
          <w:i/>
          <w:vertAlign w:val="superscript"/>
        </w:rPr>
        <w:t>'</w:t>
      </w:r>
      <w:r>
        <w:rPr>
          <w:rFonts w:ascii="Georgia"/>
          <w:i/>
          <w:vertAlign w:val="baseline"/>
        </w:rPr>
        <w:t>.p</w:t>
      </w:r>
      <w:r>
        <w:rPr>
          <w:rFonts w:ascii="DejaVu Sans Condensed"/>
          <w:i/>
          <w:vertAlign w:val="superscript"/>
        </w:rPr>
        <w:t>'</w:t>
      </w:r>
      <w:r>
        <w:rPr>
          <w:rFonts w:ascii="Georgia"/>
          <w:i/>
          <w:vertAlign w:val="baseline"/>
        </w:rPr>
        <w:t>.s</w:t>
      </w:r>
      <w:r>
        <w:rPr>
          <w:rFonts w:ascii="DejaVu Sans Condensed"/>
          <w:i/>
          <w:vertAlign w:val="superscript"/>
        </w:rPr>
        <w:t>'</w:t>
      </w:r>
      <w:r>
        <w:rPr>
          <w:rFonts w:ascii="DejaVu Sans Condensed"/>
          <w:i/>
          <w:vertAlign w:val="baseline"/>
        </w:rPr>
        <w:t> </w:t>
      </w:r>
      <w:r>
        <w:rPr>
          <w:vertAlign w:val="baseline"/>
        </w:rPr>
        <w:t>must be previously registered as subscribed to the event </w:t>
      </w:r>
      <w:r>
        <w:rPr>
          <w:rFonts w:ascii="Georgia"/>
          <w:i/>
          <w:vertAlign w:val="baseline"/>
        </w:rPr>
        <w:t>n </w:t>
      </w:r>
      <w:r>
        <w:rPr>
          <w:vertAlign w:val="baseline"/>
        </w:rPr>
        <w:t>in the group </w:t>
      </w:r>
      <w:r>
        <w:rPr>
          <w:rFonts w:ascii="Georgia"/>
          <w:i/>
          <w:vertAlign w:val="baseline"/>
        </w:rPr>
        <w:t>g</w:t>
      </w:r>
      <w:r>
        <w:rPr>
          <w:vertAlign w:val="baseline"/>
        </w:rPr>
        <w:t>.</w:t>
      </w:r>
      <w:r>
        <w:rPr>
          <w:spacing w:val="35"/>
          <w:vertAlign w:val="baseline"/>
        </w:rPr>
        <w:t> </w:t>
      </w:r>
      <w:r>
        <w:rPr>
          <w:vertAlign w:val="baseline"/>
        </w:rPr>
        <w:t>Similarly, an event may also be broadcasted to any of the entities requesting it, as it is specified in rule </w:t>
      </w:r>
      <w:r>
        <w:rPr>
          <w:rFonts w:ascii="LM Roman Caps 10"/>
          <w:vertAlign w:val="baseline"/>
        </w:rPr>
        <w:t>Broad </w:t>
      </w:r>
      <w:r>
        <w:rPr>
          <w:rFonts w:ascii="LM Roman Caps 10"/>
          <w:spacing w:val="-2"/>
          <w:vertAlign w:val="baseline"/>
        </w:rPr>
        <w:t>Event</w:t>
      </w:r>
      <w:r>
        <w:rPr>
          <w:spacing w:val="-2"/>
          <w:vertAlign w:val="baseline"/>
        </w:rPr>
        <w:t>.</w:t>
      </w:r>
    </w:p>
    <w:p>
      <w:pPr>
        <w:pStyle w:val="BodyText"/>
        <w:spacing w:line="266" w:lineRule="exact" w:before="26"/>
        <w:ind w:left="221" w:right="166" w:firstLine="318"/>
      </w:pPr>
      <w:r>
        <w:rPr/>
        <w:t>When an entity </w:t>
      </w:r>
      <w:r>
        <w:rPr>
          <w:rFonts w:ascii="Georgia" w:hAnsi="Georgia"/>
          <w:i/>
        </w:rPr>
        <w:t>g</w:t>
      </w:r>
      <w:r>
        <w:rPr>
          <w:rFonts w:ascii="DejaVu Sans Condensed" w:hAnsi="DejaVu Sans Condensed"/>
          <w:i/>
          <w:vertAlign w:val="superscript"/>
        </w:rPr>
        <w:t>'</w:t>
      </w:r>
      <w:r>
        <w:rPr>
          <w:rFonts w:ascii="Georgia" w:hAnsi="Georgia"/>
          <w:i/>
          <w:vertAlign w:val="baseline"/>
        </w:rPr>
        <w:t>.p</w:t>
      </w:r>
      <w:r>
        <w:rPr>
          <w:rFonts w:ascii="DejaVu Sans Condensed" w:hAnsi="DejaVu Sans Condensed"/>
          <w:i/>
          <w:vertAlign w:val="superscript"/>
        </w:rPr>
        <w:t>'</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vertAlign w:val="baseline"/>
        </w:rPr>
        <w:t> </w:t>
      </w:r>
      <w:r>
        <w:rPr>
          <w:vertAlign w:val="baseline"/>
        </w:rPr>
        <w:t>is ready to accept an event </w:t>
      </w:r>
      <w:r>
        <w:rPr>
          <w:rFonts w:ascii="Georgia" w:hAnsi="Georgia"/>
          <w:i/>
          <w:vertAlign w:val="baseline"/>
        </w:rPr>
        <w:t>n</w:t>
      </w:r>
      <w:r>
        <w:rPr>
          <w:vertAlign w:val="baseline"/>
        </w:rPr>
        <w:t>, it executes the </w:t>
      </w:r>
      <w:r>
        <w:rPr>
          <w:rFonts w:ascii="LM Sans 10" w:hAnsi="LM Sans 10"/>
          <w:vertAlign w:val="baseline"/>
        </w:rPr>
        <w:t>receive </w:t>
      </w:r>
      <w:r>
        <w:rPr>
          <w:vertAlign w:val="baseline"/>
        </w:rPr>
        <w:t>primitive.</w:t>
      </w:r>
      <w:r>
        <w:rPr>
          <w:spacing w:val="40"/>
          <w:vertAlign w:val="baseline"/>
        </w:rPr>
        <w:t> </w:t>
      </w:r>
      <w:r>
        <w:rPr>
          <w:vertAlign w:val="baseline"/>
        </w:rPr>
        <w:t>The special service </w:t>
      </w:r>
      <w:r>
        <w:rPr>
          <w:rFonts w:ascii="LM Sans 10" w:hAnsi="LM Sans 10"/>
          <w:vertAlign w:val="baseline"/>
        </w:rPr>
        <w:t>dispatch</w:t>
      </w:r>
      <w:r>
        <w:rPr>
          <w:vertAlign w:val="baseline"/>
        </w:rPr>
        <w:t>, generated by the sender (</w:t>
      </w:r>
      <w:r>
        <w:rPr>
          <w:rFonts w:ascii="Georgia" w:hAnsi="Georgia"/>
          <w:i/>
          <w:vertAlign w:val="baseline"/>
        </w:rPr>
        <w:t>g.p.s</w:t>
      </w:r>
      <w:r>
        <w:rPr>
          <w:vertAlign w:val="baseline"/>
        </w:rPr>
        <w:t>) —either through the rule </w:t>
      </w:r>
      <w:r>
        <w:rPr>
          <w:rFonts w:ascii="LM Roman Caps 10" w:hAnsi="LM Roman Caps 10"/>
          <w:vertAlign w:val="baseline"/>
        </w:rPr>
        <w:t>Event </w:t>
      </w:r>
      <w:r>
        <w:rPr>
          <w:vertAlign w:val="baseline"/>
        </w:rPr>
        <w:t>or </w:t>
      </w:r>
      <w:r>
        <w:rPr>
          <w:rFonts w:ascii="LM Roman Caps 10" w:hAnsi="LM Roman Caps 10"/>
          <w:vertAlign w:val="baseline"/>
        </w:rPr>
        <w:t>Broad Event</w:t>
      </w:r>
      <w:r>
        <w:rPr>
          <w:vertAlign w:val="baseline"/>
        </w:rPr>
        <w:t>— will communicate the event to that entity if it is one of the authorised entities (i.e.</w:t>
      </w:r>
      <w:r>
        <w:rPr>
          <w:spacing w:val="39"/>
          <w:vertAlign w:val="baseline"/>
        </w:rPr>
        <w:t> </w:t>
      </w:r>
      <w:r>
        <w:rPr>
          <w:vertAlign w:val="baseline"/>
        </w:rPr>
        <w:t>Θ includes information about that). In any case, the peer </w:t>
      </w:r>
      <w:r>
        <w:rPr>
          <w:rFonts w:ascii="Georgia" w:hAnsi="Georgia"/>
          <w:i/>
          <w:vertAlign w:val="baseline"/>
        </w:rPr>
        <w:t>p</w:t>
      </w:r>
      <w:r>
        <w:rPr>
          <w:rFonts w:ascii="DejaVu Sans Condensed" w:hAnsi="DejaVu Sans Condensed"/>
          <w:i/>
          <w:vertAlign w:val="superscript"/>
        </w:rPr>
        <w:t>'</w:t>
      </w:r>
      <w:r>
        <w:rPr>
          <w:vertAlign w:val="baseline"/>
        </w:rPr>
        <w:t>, where the receiver entity is being executed, must be located in the same group that the peer </w:t>
      </w:r>
      <w:r>
        <w:rPr>
          <w:rFonts w:ascii="Georgia" w:hAnsi="Georgia"/>
          <w:i/>
          <w:vertAlign w:val="baseline"/>
        </w:rPr>
        <w:t>p</w:t>
      </w:r>
      <w:r>
        <w:rPr>
          <w:vertAlign w:val="baseline"/>
        </w:rPr>
        <w:t>, where the sender entity was located.</w:t>
      </w:r>
      <w:r>
        <w:rPr>
          <w:spacing w:val="40"/>
          <w:vertAlign w:val="baseline"/>
        </w:rPr>
        <w:t> </w:t>
      </w:r>
      <w:r>
        <w:rPr>
          <w:vertAlign w:val="baseline"/>
        </w:rPr>
        <w:t>As a consequence of the communication, actual parameters </w:t>
      </w:r>
      <w:r>
        <w:rPr>
          <w:rFonts w:ascii="Georgia" w:hAnsi="Georgia"/>
          <w:i/>
          <w:vertAlign w:val="baseline"/>
        </w:rPr>
        <w:t>in </w:t>
      </w:r>
      <w:r>
        <w:rPr>
          <w:vertAlign w:val="baseline"/>
        </w:rPr>
        <w:t>are conveniently passed to the receiver process (see rule </w:t>
      </w:r>
      <w:r>
        <w:rPr>
          <w:rFonts w:ascii="LM Roman Caps 10" w:hAnsi="LM Roman Caps 10"/>
          <w:vertAlign w:val="baseline"/>
        </w:rPr>
        <w:t>Receive</w:t>
      </w:r>
      <w:r>
        <w:rPr>
          <w:vertAlign w:val="baseline"/>
        </w:rPr>
        <w:t>).</w:t>
      </w:r>
    </w:p>
    <w:p>
      <w:pPr>
        <w:pStyle w:val="BodyText"/>
        <w:spacing w:line="266" w:lineRule="exact" w:before="23"/>
        <w:ind w:left="221" w:right="167" w:firstLine="317"/>
      </w:pPr>
      <w:r>
        <w:rPr/>
        <w:t>Entities also may invoke operations of other entities by means of the </w:t>
      </w:r>
      <w:r>
        <w:rPr>
          <w:rFonts w:ascii="LM Sans 10" w:hAnsi="LM Sans 10"/>
        </w:rPr>
        <w:t>invoke </w:t>
      </w:r>
      <w:r>
        <w:rPr/>
        <w:t>primitive.</w:t>
      </w:r>
      <w:r>
        <w:rPr>
          <w:spacing w:val="40"/>
        </w:rPr>
        <w:t> </w:t>
      </w:r>
      <w:r>
        <w:rPr/>
        <w:t>Again, the invoked entity must execute the </w:t>
      </w:r>
      <w:r>
        <w:rPr>
          <w:rFonts w:ascii="LM Sans 10" w:hAnsi="LM Sans 10"/>
        </w:rPr>
        <w:t>receive </w:t>
      </w:r>
      <w:r>
        <w:rPr/>
        <w:t>primitive to have a successful</w:t>
      </w:r>
      <w:r>
        <w:rPr>
          <w:spacing w:val="-14"/>
        </w:rPr>
        <w:t> </w:t>
      </w:r>
      <w:r>
        <w:rPr/>
        <w:t>communication.</w:t>
      </w:r>
      <w:r>
        <w:rPr>
          <w:spacing w:val="14"/>
        </w:rPr>
        <w:t> </w:t>
      </w:r>
      <w:r>
        <w:rPr/>
        <w:t>Whereas</w:t>
      </w:r>
      <w:r>
        <w:rPr>
          <w:spacing w:val="-11"/>
        </w:rPr>
        <w:t> </w:t>
      </w:r>
      <w:r>
        <w:rPr/>
        <w:t>the</w:t>
      </w:r>
      <w:r>
        <w:rPr>
          <w:spacing w:val="-8"/>
        </w:rPr>
        <w:t> </w:t>
      </w:r>
      <w:r>
        <w:rPr>
          <w:rFonts w:ascii="LM Sans 10" w:hAnsi="LM Sans 10"/>
        </w:rPr>
        <w:t>event</w:t>
      </w:r>
      <w:r>
        <w:rPr>
          <w:rFonts w:ascii="LM Sans 10" w:hAnsi="LM Sans 10"/>
          <w:spacing w:val="-18"/>
        </w:rPr>
        <w:t> </w:t>
      </w:r>
      <w:r>
        <w:rPr/>
        <w:t>primitive</w:t>
      </w:r>
      <w:r>
        <w:rPr>
          <w:spacing w:val="-11"/>
        </w:rPr>
        <w:t> </w:t>
      </w:r>
      <w:r>
        <w:rPr/>
        <w:t>is</w:t>
      </w:r>
      <w:r>
        <w:rPr>
          <w:spacing w:val="-11"/>
        </w:rPr>
        <w:t> </w:t>
      </w:r>
      <w:r>
        <w:rPr/>
        <w:t>“asynchronous",</w:t>
      </w:r>
      <w:r>
        <w:rPr>
          <w:spacing w:val="-7"/>
        </w:rPr>
        <w:t> </w:t>
      </w:r>
      <w:r>
        <w:rPr/>
        <w:t>the</w:t>
      </w:r>
      <w:r>
        <w:rPr>
          <w:spacing w:val="-12"/>
        </w:rPr>
        <w:t> </w:t>
      </w:r>
      <w:r>
        <w:rPr>
          <w:rFonts w:ascii="LM Sans 10" w:hAnsi="LM Sans 10"/>
        </w:rPr>
        <w:t>invoke </w:t>
      </w:r>
      <w:r>
        <w:rPr/>
        <w:t>primitives needs to “synchronise" with a </w:t>
      </w:r>
      <w:r>
        <w:rPr>
          <w:rFonts w:ascii="LM Sans 10" w:hAnsi="LM Sans 10"/>
        </w:rPr>
        <w:t>receive</w:t>
      </w:r>
      <w:r>
        <w:rPr>
          <w:rFonts w:ascii="LM Sans 10" w:hAnsi="LM Sans 10"/>
          <w:spacing w:val="-16"/>
        </w:rPr>
        <w:t> </w:t>
      </w:r>
      <w:r>
        <w:rPr/>
        <w:t>operation.</w:t>
      </w:r>
      <w:r>
        <w:rPr>
          <w:spacing w:val="30"/>
        </w:rPr>
        <w:t> </w:t>
      </w:r>
      <w:r>
        <w:rPr/>
        <w:t>Once the communication is produced, after transferring the information through the arguments, both sender and receiver entities must progress independently.</w:t>
      </w:r>
      <w:r>
        <w:rPr>
          <w:spacing w:val="40"/>
        </w:rPr>
        <w:t> </w:t>
      </w:r>
      <w:r>
        <w:rPr/>
        <w:t>Note that the sender and the receiver entities must be located at the same group.</w:t>
      </w:r>
    </w:p>
    <w:p>
      <w:pPr>
        <w:pStyle w:val="BodyText"/>
        <w:spacing w:line="266" w:lineRule="exact" w:before="24"/>
        <w:ind w:left="221" w:right="166" w:firstLine="317"/>
      </w:pPr>
      <w:r>
        <w:rPr/>
        <w:t>The</w:t>
      </w:r>
      <w:r>
        <w:rPr>
          <w:spacing w:val="40"/>
        </w:rPr>
        <w:t> </w:t>
      </w:r>
      <w:r>
        <w:rPr/>
        <w:t>rule</w:t>
      </w:r>
      <w:r>
        <w:rPr>
          <w:spacing w:val="40"/>
        </w:rPr>
        <w:t> </w:t>
      </w:r>
      <w:r>
        <w:rPr>
          <w:rFonts w:ascii="LM Roman Caps 10" w:hAnsi="LM Roman Caps 10"/>
        </w:rPr>
        <w:t>Invoke Async </w:t>
      </w:r>
      <w:r>
        <w:rPr/>
        <w:t>defines</w:t>
      </w:r>
      <w:r>
        <w:rPr>
          <w:spacing w:val="40"/>
        </w:rPr>
        <w:t> </w:t>
      </w:r>
      <w:r>
        <w:rPr/>
        <w:t>the</w:t>
      </w:r>
      <w:r>
        <w:rPr>
          <w:spacing w:val="40"/>
        </w:rPr>
        <w:t> </w:t>
      </w:r>
      <w:r>
        <w:rPr/>
        <w:t>behaviour</w:t>
      </w:r>
      <w:r>
        <w:rPr>
          <w:spacing w:val="40"/>
        </w:rPr>
        <w:t> </w:t>
      </w:r>
      <w:r>
        <w:rPr/>
        <w:t>of</w:t>
      </w:r>
      <w:r>
        <w:rPr>
          <w:spacing w:val="40"/>
        </w:rPr>
        <w:t> </w:t>
      </w:r>
      <w:r>
        <w:rPr/>
        <w:t>the</w:t>
      </w:r>
      <w:r>
        <w:rPr>
          <w:spacing w:val="40"/>
        </w:rPr>
        <w:t> </w:t>
      </w:r>
      <w:r>
        <w:rPr>
          <w:rFonts w:ascii="LM Sans 10" w:hAnsi="LM Sans 10"/>
        </w:rPr>
        <w:t>invoke </w:t>
      </w:r>
      <w:r>
        <w:rPr/>
        <w:t>primitive</w:t>
      </w:r>
      <w:r>
        <w:rPr>
          <w:spacing w:val="40"/>
        </w:rPr>
        <w:t> </w:t>
      </w:r>
      <w:r>
        <w:rPr/>
        <w:t>with three arguments.</w:t>
      </w:r>
      <w:r>
        <w:rPr>
          <w:spacing w:val="40"/>
        </w:rPr>
        <w:t> </w:t>
      </w:r>
      <w:r>
        <w:rPr/>
        <w:t>Rule </w:t>
      </w:r>
      <w:r>
        <w:rPr>
          <w:rFonts w:ascii="LM Roman Caps 10" w:hAnsi="LM Roman Caps 10"/>
        </w:rPr>
        <w:t>Invoke Sync </w:t>
      </w:r>
      <w:r>
        <w:rPr/>
        <w:t>models an alternative version of the </w:t>
      </w:r>
      <w:r>
        <w:rPr>
          <w:rFonts w:ascii="LM Sans 10" w:hAnsi="LM Sans 10"/>
        </w:rPr>
        <w:t>invoke </w:t>
      </w:r>
      <w:r>
        <w:rPr/>
        <w:t>primitive.</w:t>
      </w:r>
      <w:r>
        <w:rPr>
          <w:spacing w:val="40"/>
        </w:rPr>
        <w:t> </w:t>
      </w:r>
      <w:r>
        <w:rPr/>
        <w:t>Again, the invoked entity must execute the </w:t>
      </w:r>
      <w:r>
        <w:rPr>
          <w:rFonts w:ascii="LM Sans 10" w:hAnsi="LM Sans 10"/>
        </w:rPr>
        <w:t>receive</w:t>
      </w:r>
      <w:r>
        <w:rPr>
          <w:rFonts w:ascii="LM Sans 10" w:hAnsi="LM Sans 10"/>
          <w:spacing w:val="-2"/>
        </w:rPr>
        <w:t> </w:t>
      </w:r>
      <w:r>
        <w:rPr/>
        <w:t>primitive, but in this case the receiver entity gets the information provided as input arguments and also the invoker’s locator, because it will be locked waiting for an answer.</w:t>
      </w:r>
      <w:r>
        <w:rPr>
          <w:spacing w:val="40"/>
        </w:rPr>
        <w:t> </w:t>
      </w:r>
      <w:r>
        <w:rPr/>
        <w:t>This locking situation is modelled by the auxiliar primitive </w:t>
      </w:r>
      <w:r>
        <w:rPr>
          <w:rFonts w:ascii="LM Sans 10" w:hAnsi="LM Sans 10"/>
        </w:rPr>
        <w:t>suspend</w:t>
      </w:r>
      <w:r>
        <w:rPr/>
        <w:t>.</w:t>
      </w:r>
      <w:r>
        <w:rPr>
          <w:spacing w:val="36"/>
        </w:rPr>
        <w:t> </w:t>
      </w:r>
      <w:r>
        <w:rPr/>
        <w:t>Receiver and sender entities must be located at the same group.</w:t>
      </w:r>
    </w:p>
    <w:p>
      <w:pPr>
        <w:pStyle w:val="BodyText"/>
        <w:spacing w:line="266" w:lineRule="exact" w:before="23"/>
        <w:ind w:left="222" w:right="167" w:firstLine="317"/>
      </w:pPr>
      <w:r>
        <w:rPr/>
        <w:t>The</w:t>
      </w:r>
      <w:r>
        <w:rPr>
          <w:spacing w:val="-1"/>
        </w:rPr>
        <w:t> </w:t>
      </w:r>
      <w:r>
        <w:rPr/>
        <w:t>two</w:t>
      </w:r>
      <w:r>
        <w:rPr>
          <w:spacing w:val="-1"/>
        </w:rPr>
        <w:t> </w:t>
      </w:r>
      <w:r>
        <w:rPr/>
        <w:t>previous</w:t>
      </w:r>
      <w:r>
        <w:rPr>
          <w:spacing w:val="-1"/>
        </w:rPr>
        <w:t> </w:t>
      </w:r>
      <w:r>
        <w:rPr/>
        <w:t>rules</w:t>
      </w:r>
      <w:r>
        <w:rPr>
          <w:spacing w:val="-1"/>
        </w:rPr>
        <w:t> </w:t>
      </w:r>
      <w:r>
        <w:rPr/>
        <w:t>have</w:t>
      </w:r>
      <w:r>
        <w:rPr>
          <w:spacing w:val="-1"/>
        </w:rPr>
        <w:t> </w:t>
      </w:r>
      <w:r>
        <w:rPr/>
        <w:t>modelled</w:t>
      </w:r>
      <w:r>
        <w:rPr>
          <w:spacing w:val="-1"/>
        </w:rPr>
        <w:t> </w:t>
      </w:r>
      <w:r>
        <w:rPr/>
        <w:t>primitives</w:t>
      </w:r>
      <w:r>
        <w:rPr>
          <w:spacing w:val="-1"/>
        </w:rPr>
        <w:t> </w:t>
      </w:r>
      <w:r>
        <w:rPr/>
        <w:t>to</w:t>
      </w:r>
      <w:r>
        <w:rPr>
          <w:spacing w:val="-1"/>
        </w:rPr>
        <w:t> </w:t>
      </w:r>
      <w:r>
        <w:rPr/>
        <w:t>invoke</w:t>
      </w:r>
      <w:r>
        <w:rPr>
          <w:spacing w:val="-1"/>
        </w:rPr>
        <w:t> </w:t>
      </w:r>
      <w:r>
        <w:rPr/>
        <w:t>operations</w:t>
      </w:r>
      <w:r>
        <w:rPr>
          <w:spacing w:val="-1"/>
        </w:rPr>
        <w:t> </w:t>
      </w:r>
      <w:r>
        <w:rPr/>
        <w:t>which</w:t>
      </w:r>
      <w:r>
        <w:rPr>
          <w:spacing w:val="-1"/>
        </w:rPr>
        <w:t> </w:t>
      </w:r>
      <w:r>
        <w:rPr/>
        <w:t>were hosted by specific entities.</w:t>
      </w:r>
      <w:r>
        <w:rPr>
          <w:spacing w:val="40"/>
        </w:rPr>
        <w:t> </w:t>
      </w:r>
      <w:r>
        <w:rPr/>
        <w:t>However, the </w:t>
      </w:r>
      <w:r>
        <w:rPr>
          <w:rFonts w:ascii="LM Roman Caps 10"/>
        </w:rPr>
        <w:t>SMEPP</w:t>
      </w:r>
      <w:r>
        <w:rPr>
          <w:rFonts w:ascii="LM Roman Caps 10"/>
          <w:spacing w:val="-8"/>
        </w:rPr>
        <w:t> </w:t>
      </w:r>
      <w:r>
        <w:rPr/>
        <w:t>model permits the invocation of services provided by a group, independently of the peer which is actually servicing</w:t>
      </w:r>
      <w:r>
        <w:rPr>
          <w:spacing w:val="80"/>
        </w:rPr>
        <w:t> </w:t>
      </w:r>
      <w:r>
        <w:rPr/>
        <w:t>it.</w:t>
      </w:r>
      <w:r>
        <w:rPr>
          <w:spacing w:val="26"/>
        </w:rPr>
        <w:t> </w:t>
      </w:r>
      <w:r>
        <w:rPr/>
        <w:t>These</w:t>
      </w:r>
      <w:r>
        <w:rPr>
          <w:spacing w:val="-3"/>
        </w:rPr>
        <w:t> </w:t>
      </w:r>
      <w:r>
        <w:rPr/>
        <w:t>alternative</w:t>
      </w:r>
      <w:r>
        <w:rPr>
          <w:spacing w:val="-4"/>
        </w:rPr>
        <w:t> </w:t>
      </w:r>
      <w:r>
        <w:rPr>
          <w:rFonts w:ascii="LM Sans 10"/>
        </w:rPr>
        <w:t>invoke</w:t>
      </w:r>
      <w:r>
        <w:rPr>
          <w:rFonts w:ascii="LM Sans 10"/>
          <w:spacing w:val="-18"/>
        </w:rPr>
        <w:t> </w:t>
      </w:r>
      <w:r>
        <w:rPr/>
        <w:t>primitives</w:t>
      </w:r>
      <w:r>
        <w:rPr>
          <w:spacing w:val="-3"/>
        </w:rPr>
        <w:t> </w:t>
      </w:r>
      <w:r>
        <w:rPr/>
        <w:t>also</w:t>
      </w:r>
      <w:r>
        <w:rPr>
          <w:spacing w:val="-4"/>
        </w:rPr>
        <w:t> </w:t>
      </w:r>
      <w:r>
        <w:rPr/>
        <w:t>have</w:t>
      </w:r>
      <w:r>
        <w:rPr>
          <w:spacing w:val="-3"/>
        </w:rPr>
        <w:t> </w:t>
      </w:r>
      <w:r>
        <w:rPr/>
        <w:t>the</w:t>
      </w:r>
      <w:r>
        <w:rPr>
          <w:spacing w:val="-3"/>
        </w:rPr>
        <w:t> </w:t>
      </w:r>
      <w:r>
        <w:rPr/>
        <w:t>corresponding</w:t>
      </w:r>
      <w:r>
        <w:rPr>
          <w:spacing w:val="-4"/>
        </w:rPr>
        <w:t> </w:t>
      </w:r>
      <w:r>
        <w:rPr/>
        <w:t>synchronous</w:t>
      </w:r>
      <w:r>
        <w:rPr>
          <w:spacing w:val="-4"/>
        </w:rPr>
        <w:t> </w:t>
      </w:r>
      <w:r>
        <w:rPr/>
        <w:t>(rule </w:t>
      </w:r>
      <w:r>
        <w:rPr>
          <w:rFonts w:ascii="LM Roman Caps 10"/>
        </w:rPr>
        <w:t>Invoke Sync Group</w:t>
      </w:r>
      <w:r>
        <w:rPr/>
        <w:t>) and asynchronous (rule </w:t>
      </w:r>
      <w:r>
        <w:rPr>
          <w:rFonts w:ascii="LM Roman Caps 10"/>
        </w:rPr>
        <w:t>Invoke Async Group</w:t>
      </w:r>
      <w:r>
        <w:rPr/>
        <w:t>) versions.</w:t>
      </w:r>
    </w:p>
    <w:p>
      <w:pPr>
        <w:pStyle w:val="BodyText"/>
        <w:spacing w:line="266" w:lineRule="exact" w:before="22"/>
        <w:ind w:left="221" w:right="165" w:firstLine="318"/>
      </w:pPr>
      <w:r>
        <w:rPr/>
        <w:t>Finally,</w:t>
      </w:r>
      <w:r>
        <w:rPr>
          <w:spacing w:val="21"/>
        </w:rPr>
        <w:t> </w:t>
      </w:r>
      <w:r>
        <w:rPr/>
        <w:t>an</w:t>
      </w:r>
      <w:r>
        <w:rPr>
          <w:spacing w:val="20"/>
        </w:rPr>
        <w:t> </w:t>
      </w:r>
      <w:r>
        <w:rPr/>
        <w:t>entity</w:t>
      </w:r>
      <w:r>
        <w:rPr>
          <w:spacing w:val="20"/>
        </w:rPr>
        <w:t> </w:t>
      </w:r>
      <w:r>
        <w:rPr/>
        <w:t>locked</w:t>
      </w:r>
      <w:r>
        <w:rPr>
          <w:spacing w:val="20"/>
        </w:rPr>
        <w:t> </w:t>
      </w:r>
      <w:r>
        <w:rPr/>
        <w:t>by</w:t>
      </w:r>
      <w:r>
        <w:rPr>
          <w:spacing w:val="20"/>
        </w:rPr>
        <w:t> </w:t>
      </w:r>
      <w:r>
        <w:rPr/>
        <w:t>the</w:t>
      </w:r>
      <w:r>
        <w:rPr>
          <w:spacing w:val="20"/>
        </w:rPr>
        <w:t> </w:t>
      </w:r>
      <w:r>
        <w:rPr/>
        <w:t>auxiliar</w:t>
      </w:r>
      <w:r>
        <w:rPr>
          <w:spacing w:val="20"/>
        </w:rPr>
        <w:t> </w:t>
      </w:r>
      <w:r>
        <w:rPr/>
        <w:t>primitive</w:t>
      </w:r>
      <w:r>
        <w:rPr>
          <w:spacing w:val="18"/>
        </w:rPr>
        <w:t> </w:t>
      </w:r>
      <w:r>
        <w:rPr>
          <w:rFonts w:ascii="LM Sans 10"/>
        </w:rPr>
        <w:t>suspend </w:t>
      </w:r>
      <w:r>
        <w:rPr/>
        <w:t>may</w:t>
      </w:r>
      <w:r>
        <w:rPr>
          <w:spacing w:val="20"/>
        </w:rPr>
        <w:t> </w:t>
      </w:r>
      <w:r>
        <w:rPr/>
        <w:t>progress</w:t>
      </w:r>
      <w:r>
        <w:rPr>
          <w:spacing w:val="20"/>
        </w:rPr>
        <w:t> </w:t>
      </w:r>
      <w:r>
        <w:rPr/>
        <w:t>only</w:t>
      </w:r>
      <w:r>
        <w:rPr>
          <w:spacing w:val="20"/>
        </w:rPr>
        <w:t> </w:t>
      </w:r>
      <w:r>
        <w:rPr/>
        <w:t>if a </w:t>
      </w:r>
      <w:r>
        <w:rPr>
          <w:rFonts w:ascii="LM Sans 10"/>
        </w:rPr>
        <w:t>reply </w:t>
      </w:r>
      <w:r>
        <w:rPr/>
        <w:t>primitive is executed answering the previous invocation (rule </w:t>
      </w:r>
      <w:r>
        <w:rPr>
          <w:rFonts w:ascii="LM Roman Caps 10"/>
        </w:rPr>
        <w:t>Reply</w:t>
      </w:r>
      <w:r>
        <w:rPr/>
        <w:t>).</w:t>
      </w:r>
      <w:r>
        <w:rPr>
          <w:spacing w:val="40"/>
        </w:rPr>
        <w:t> </w:t>
      </w:r>
      <w:r>
        <w:rPr/>
        <w:t>The provider entity replies by using the invoker locator provided by the invocation.</w:t>
      </w:r>
      <w:r>
        <w:rPr>
          <w:spacing w:val="31"/>
        </w:rPr>
        <w:t> </w:t>
      </w:r>
      <w:r>
        <w:rPr/>
        <w:t>The entity waiting for the answer receives the result before continuing its execution.</w:t>
      </w:r>
      <w:r>
        <w:rPr>
          <w:spacing w:val="31"/>
        </w:rPr>
        <w:t> </w:t>
      </w:r>
      <w:r>
        <w:rPr/>
        <w:t>The entity</w:t>
      </w:r>
      <w:r>
        <w:rPr>
          <w:spacing w:val="3"/>
        </w:rPr>
        <w:t> </w:t>
      </w:r>
      <w:r>
        <w:rPr/>
        <w:t>which</w:t>
      </w:r>
      <w:r>
        <w:rPr>
          <w:spacing w:val="3"/>
        </w:rPr>
        <w:t> </w:t>
      </w:r>
      <w:r>
        <w:rPr/>
        <w:t>originally</w:t>
      </w:r>
      <w:r>
        <w:rPr>
          <w:spacing w:val="4"/>
        </w:rPr>
        <w:t> </w:t>
      </w:r>
      <w:r>
        <w:rPr/>
        <w:t>made</w:t>
      </w:r>
      <w:r>
        <w:rPr>
          <w:spacing w:val="3"/>
        </w:rPr>
        <w:t> </w:t>
      </w:r>
      <w:r>
        <w:rPr/>
        <w:t>the</w:t>
      </w:r>
      <w:r>
        <w:rPr>
          <w:spacing w:val="4"/>
        </w:rPr>
        <w:t> </w:t>
      </w:r>
      <w:r>
        <w:rPr/>
        <w:t>invocation</w:t>
      </w:r>
      <w:r>
        <w:rPr>
          <w:spacing w:val="2"/>
        </w:rPr>
        <w:t> </w:t>
      </w:r>
      <w:r>
        <w:rPr/>
        <w:t>and</w:t>
      </w:r>
      <w:r>
        <w:rPr>
          <w:spacing w:val="3"/>
        </w:rPr>
        <w:t> </w:t>
      </w:r>
      <w:r>
        <w:rPr/>
        <w:t>the</w:t>
      </w:r>
      <w:r>
        <w:rPr>
          <w:spacing w:val="4"/>
        </w:rPr>
        <w:t> </w:t>
      </w:r>
      <w:r>
        <w:rPr/>
        <w:t>entity</w:t>
      </w:r>
      <w:r>
        <w:rPr>
          <w:spacing w:val="3"/>
        </w:rPr>
        <w:t> </w:t>
      </w:r>
      <w:r>
        <w:rPr/>
        <w:t>providing</w:t>
      </w:r>
      <w:r>
        <w:rPr>
          <w:spacing w:val="4"/>
        </w:rPr>
        <w:t> </w:t>
      </w:r>
      <w:r>
        <w:rPr/>
        <w:t>the</w:t>
      </w:r>
      <w:r>
        <w:rPr>
          <w:spacing w:val="3"/>
        </w:rPr>
        <w:t> </w:t>
      </w:r>
      <w:r>
        <w:rPr/>
        <w:t>result</w:t>
      </w:r>
      <w:r>
        <w:rPr>
          <w:spacing w:val="4"/>
        </w:rPr>
        <w:t> </w:t>
      </w:r>
      <w:r>
        <w:rPr>
          <w:spacing w:val="-4"/>
        </w:rPr>
        <w:t>must</w:t>
      </w:r>
    </w:p>
    <w:p>
      <w:pPr>
        <w:spacing w:after="0" w:line="266" w:lineRule="exact"/>
        <w:sectPr>
          <w:pgSz w:w="9360" w:h="13610"/>
          <w:pgMar w:header="860" w:footer="0" w:top="1060" w:bottom="280" w:left="680" w:right="620"/>
        </w:sectPr>
      </w:pPr>
    </w:p>
    <w:p>
      <w:pPr>
        <w:tabs>
          <w:tab w:pos="2263" w:val="left" w:leader="none"/>
        </w:tabs>
        <w:spacing w:line="216" w:lineRule="exact" w:before="136"/>
        <w:ind w:left="1444" w:right="0" w:firstLine="0"/>
        <w:jc w:val="center"/>
        <w:rPr>
          <w:rFonts w:ascii="LM Mono Prop 10"/>
          <w:sz w:val="15"/>
        </w:rPr>
      </w:pPr>
      <w:r>
        <w:rPr>
          <w:rFonts w:ascii="FreeFarsi"/>
          <w:i/>
          <w:w w:val="115"/>
          <w:sz w:val="15"/>
        </w:rPr>
        <w:t>e</w:t>
      </w:r>
      <w:r>
        <w:rPr>
          <w:rFonts w:ascii="FreeFarsi"/>
          <w:i/>
          <w:spacing w:val="18"/>
          <w:w w:val="115"/>
          <w:sz w:val="15"/>
        </w:rPr>
        <w:t> </w:t>
      </w:r>
      <w:r>
        <w:rPr>
          <w:rFonts w:ascii="LM Roman 8"/>
          <w:i/>
          <w:spacing w:val="-2"/>
          <w:w w:val="115"/>
          <w:sz w:val="15"/>
        </w:rPr>
        <w:t>fresh</w:t>
      </w:r>
      <w:r>
        <w:rPr>
          <w:rFonts w:ascii="LM Roman 8"/>
          <w:i/>
          <w:sz w:val="15"/>
        </w:rPr>
        <w:tab/>
      </w:r>
      <w:r>
        <w:rPr>
          <w:rFonts w:ascii="FreeFarsi"/>
          <w:i/>
          <w:w w:val="115"/>
          <w:sz w:val="15"/>
        </w:rPr>
        <w:t>id</w:t>
      </w:r>
      <w:r>
        <w:rPr>
          <w:rFonts w:ascii="FreeFarsi"/>
          <w:i/>
          <w:spacing w:val="23"/>
          <w:w w:val="115"/>
          <w:sz w:val="15"/>
        </w:rPr>
        <w:t> </w:t>
      </w:r>
      <w:r>
        <w:rPr>
          <w:rFonts w:ascii="LM Mono Prop 10"/>
          <w:w w:val="115"/>
          <w:sz w:val="15"/>
        </w:rPr>
        <w:t>=</w:t>
      </w:r>
      <w:r>
        <w:rPr>
          <w:rFonts w:ascii="LM Mono Prop 10"/>
          <w:spacing w:val="7"/>
          <w:w w:val="115"/>
          <w:sz w:val="15"/>
        </w:rPr>
        <w:t> </w:t>
      </w:r>
      <w:r>
        <w:rPr>
          <w:rFonts w:ascii="LM Mono Prop 10"/>
          <w:w w:val="115"/>
          <w:sz w:val="15"/>
        </w:rPr>
        <w:t>(</w:t>
      </w:r>
      <w:r>
        <w:rPr>
          <w:rFonts w:ascii="FreeFarsi"/>
          <w:i/>
          <w:w w:val="115"/>
          <w:sz w:val="15"/>
        </w:rPr>
        <w:t>g</w:t>
      </w:r>
      <w:r>
        <w:rPr>
          <w:rFonts w:ascii="DejaVu Sans"/>
          <w:i/>
          <w:w w:val="115"/>
          <w:sz w:val="15"/>
          <w:vertAlign w:val="superscript"/>
        </w:rPr>
        <w:t>'</w:t>
      </w:r>
      <w:r>
        <w:rPr>
          <w:rFonts w:ascii="FreeFarsi"/>
          <w:i/>
          <w:w w:val="115"/>
          <w:sz w:val="15"/>
          <w:vertAlign w:val="baseline"/>
        </w:rPr>
        <w:t>.p</w:t>
      </w:r>
      <w:r>
        <w:rPr>
          <w:rFonts w:ascii="DejaVu Sans"/>
          <w:i/>
          <w:w w:val="115"/>
          <w:sz w:val="15"/>
          <w:vertAlign w:val="superscript"/>
        </w:rPr>
        <w:t>'</w:t>
      </w:r>
      <w:r>
        <w:rPr>
          <w:rFonts w:ascii="FreeFarsi"/>
          <w:i/>
          <w:w w:val="115"/>
          <w:sz w:val="15"/>
          <w:vertAlign w:val="baseline"/>
        </w:rPr>
        <w:t>.s</w:t>
      </w:r>
      <w:r>
        <w:rPr>
          <w:rFonts w:ascii="DejaVu Sans"/>
          <w:i/>
          <w:w w:val="115"/>
          <w:sz w:val="15"/>
          <w:vertAlign w:val="superscript"/>
        </w:rPr>
        <w:t>'</w:t>
      </w:r>
      <w:r>
        <w:rPr>
          <w:rFonts w:ascii="FreeFarsi"/>
          <w:i/>
          <w:w w:val="115"/>
          <w:sz w:val="15"/>
          <w:vertAlign w:val="baseline"/>
        </w:rPr>
        <w:t>,</w:t>
      </w:r>
      <w:r>
        <w:rPr>
          <w:rFonts w:ascii="FreeFarsi"/>
          <w:i/>
          <w:spacing w:val="-3"/>
          <w:w w:val="115"/>
          <w:sz w:val="15"/>
          <w:vertAlign w:val="baseline"/>
        </w:rPr>
        <w:t> </w:t>
      </w:r>
      <w:r>
        <w:rPr>
          <w:rFonts w:ascii="FreeFarsi"/>
          <w:i/>
          <w:w w:val="115"/>
          <w:sz w:val="15"/>
          <w:vertAlign w:val="baseline"/>
        </w:rPr>
        <w:t>g.p.s,</w:t>
      </w:r>
      <w:r>
        <w:rPr>
          <w:rFonts w:ascii="FreeFarsi"/>
          <w:i/>
          <w:spacing w:val="-3"/>
          <w:w w:val="115"/>
          <w:sz w:val="15"/>
          <w:vertAlign w:val="baseline"/>
        </w:rPr>
        <w:t> </w:t>
      </w:r>
      <w:r>
        <w:rPr>
          <w:rFonts w:ascii="FreeFarsi"/>
          <w:i/>
          <w:spacing w:val="-5"/>
          <w:w w:val="115"/>
          <w:sz w:val="15"/>
          <w:vertAlign w:val="baseline"/>
        </w:rPr>
        <w:t>n</w:t>
      </w:r>
      <w:r>
        <w:rPr>
          <w:rFonts w:ascii="LM Mono Prop 10"/>
          <w:spacing w:val="-5"/>
          <w:w w:val="115"/>
          <w:sz w:val="15"/>
          <w:vertAlign w:val="baseline"/>
        </w:rPr>
        <w:t>)</w:t>
      </w:r>
    </w:p>
    <w:p>
      <w:pPr>
        <w:spacing w:line="220" w:lineRule="exact" w:before="0"/>
        <w:ind w:left="1444"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0"/>
          <w:position w:val="2"/>
          <w:sz w:val="15"/>
          <w:szCs w:val="15"/>
        </w:rPr>
        <w:t>Θ</w:t>
      </w:r>
      <w:r>
        <w:rPr>
          <w:rFonts w:ascii="LM Mono Prop 10" w:hAnsi="LM Mono Prop 10" w:cs="LM Mono Prop 10" w:eastAsia="LM Mono Prop 10"/>
          <w:spacing w:val="-21"/>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34"/>
          <w:w w:val="110"/>
          <w:position w:val="2"/>
          <w:sz w:val="15"/>
          <w:szCs w:val="15"/>
        </w:rPr>
        <w:t> </w:t>
      </w:r>
      <w:r>
        <w:rPr>
          <w:rFonts w:ascii="FreeFarsi" w:hAnsi="FreeFarsi" w:cs="FreeFarsi" w:eastAsia="FreeFarsi"/>
          <w:i/>
          <w:iCs/>
          <w:w w:val="110"/>
          <w:position w:val="2"/>
          <w:sz w:val="15"/>
          <w:szCs w:val="15"/>
        </w:rPr>
        <w:t>e</w:t>
      </w:r>
      <w:r>
        <w:rPr>
          <w:rFonts w:ascii="FreeFarsi" w:hAnsi="FreeFarsi" w:cs="FreeFarsi" w:eastAsia="FreeFarsi"/>
          <w:i/>
          <w:iCs/>
          <w:spacing w:val="-5"/>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11"/>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FreeFarsi" w:hAnsi="FreeFarsi" w:cs="FreeFarsi" w:eastAsia="FreeFarsi"/>
          <w:i/>
          <w:iCs/>
          <w:w w:val="110"/>
          <w:position w:val="2"/>
          <w:sz w:val="15"/>
          <w:szCs w:val="15"/>
        </w:rPr>
        <w:t>id</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8"/>
          <w:w w:val="110"/>
          <w:position w:val="2"/>
          <w:sz w:val="15"/>
          <w:szCs w:val="15"/>
        </w:rPr>
        <w:t> </w:t>
      </w:r>
      <w:r>
        <w:rPr>
          <w:rFonts w:ascii="LM Mono Prop 10" w:hAnsi="LM Mono Prop 10" w:cs="LM Mono Prop 10" w:eastAsia="LM Mono Prop 10"/>
          <w:w w:val="110"/>
          <w:position w:val="2"/>
          <w:sz w:val="15"/>
          <w:szCs w:val="15"/>
        </w:rPr>
        <w:t>;</w:t>
      </w:r>
      <w:r>
        <w:rPr>
          <w:rFonts w:ascii="LM Mono Prop 10" w:hAnsi="LM Mono Prop 10" w:cs="LM Mono Prop 10" w:eastAsia="LM Mono Prop 10"/>
          <w:spacing w:val="-31"/>
          <w:w w:val="110"/>
          <w:position w:val="2"/>
          <w:sz w:val="15"/>
          <w:szCs w:val="15"/>
        </w:rPr>
        <w:t> </w:t>
      </w:r>
      <w:r>
        <w:rPr>
          <w:rFonts w:ascii="LM Mono Prop 10" w:hAnsi="LM Mono Prop 10" w:cs="LM Mono Prop 10" w:eastAsia="LM Mono Prop 10"/>
          <w:w w:val="110"/>
          <w:position w:val="2"/>
          <w:sz w:val="15"/>
          <w:szCs w:val="15"/>
        </w:rPr>
        <w:t>Γ</w:t>
      </w:r>
      <w:r>
        <w:rPr>
          <w:rFonts w:ascii="FreeFarsi" w:hAnsi="FreeFarsi" w:cs="FreeFarsi" w:eastAsia="FreeFarsi"/>
          <w:i/>
          <w:iCs/>
          <w:w w:val="110"/>
          <w:position w:val="2"/>
          <w:sz w:val="15"/>
          <w:szCs w:val="15"/>
        </w:rPr>
        <w:t>,</w:t>
      </w:r>
      <w:r>
        <w:rPr>
          <w:rFonts w:ascii="FreeFarsi" w:hAnsi="FreeFarsi" w:cs="FreeFarsi" w:eastAsia="FreeFarsi"/>
          <w:i/>
          <w:iCs/>
          <w:spacing w:val="-13"/>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FreeFarsi" w:hAnsi="FreeFarsi" w:cs="FreeFarsi" w:eastAsia="FreeFarsi"/>
          <w:i/>
          <w:iCs/>
          <w:w w:val="110"/>
          <w:position w:val="2"/>
          <w:sz w:val="15"/>
          <w:szCs w:val="15"/>
        </w:rPr>
        <w:t>P,</w:t>
      </w:r>
      <w:r>
        <w:rPr>
          <w:rFonts w:ascii="FreeFarsi" w:hAnsi="FreeFarsi" w:cs="FreeFarsi" w:eastAsia="FreeFarsi"/>
          <w:i/>
          <w:iCs/>
          <w:spacing w:val="-13"/>
          <w:w w:val="110"/>
          <w:position w:val="2"/>
          <w:sz w:val="15"/>
          <w:szCs w:val="15"/>
        </w:rPr>
        <w:t> </w:t>
      </w:r>
      <w:r>
        <w:rPr>
          <w:rFonts w:ascii="FreeFarsi" w:hAnsi="FreeFarsi" w:cs="FreeFarsi" w:eastAsia="FreeFarsi"/>
          <w:i/>
          <w:iCs/>
          <w:w w:val="110"/>
          <w:position w:val="2"/>
          <w:sz w:val="15"/>
          <w:szCs w:val="15"/>
        </w:rPr>
        <w:t>Sr,</w:t>
      </w:r>
      <w:r>
        <w:rPr>
          <w:rFonts w:ascii="FreeFarsi" w:hAnsi="FreeFarsi" w:cs="FreeFarsi" w:eastAsia="FreeFarsi"/>
          <w:i/>
          <w:iCs/>
          <w:spacing w:val="-14"/>
          <w:w w:val="110"/>
          <w:position w:val="2"/>
          <w:sz w:val="15"/>
          <w:szCs w:val="15"/>
        </w:rPr>
        <w:t> </w:t>
      </w:r>
      <w:r>
        <w:rPr>
          <w:rFonts w:ascii="FreeFarsi" w:hAnsi="FreeFarsi" w:cs="FreeFarsi" w:eastAsia="FreeFarsi"/>
          <w:i/>
          <w:iCs/>
          <w:w w:val="110"/>
          <w:position w:val="2"/>
          <w:sz w:val="15"/>
          <w:szCs w:val="15"/>
        </w:rPr>
        <w:t>Sb</w:t>
      </w:r>
      <w:r>
        <w:rPr>
          <w:rFonts w:ascii="FreeFarsi" w:hAnsi="FreeFarsi" w:cs="FreeFarsi" w:eastAsia="FreeFarsi"/>
          <w:i/>
          <w:iCs/>
          <w:spacing w:val="-3"/>
          <w:w w:val="110"/>
          <w:position w:val="2"/>
          <w:sz w:val="15"/>
          <w:szCs w:val="15"/>
        </w:rPr>
        <w:t> </w:t>
      </w:r>
      <w:r>
        <w:rPr>
          <w:rFonts w:ascii="DejaVu Sans Condensed" w:hAnsi="DejaVu Sans Condensed" w:cs="DejaVu Sans Condensed" w:eastAsia="DejaVu Sans Condensed"/>
          <w:i/>
          <w:iCs/>
          <w:w w:val="110"/>
          <w:position w:val="2"/>
          <w:sz w:val="15"/>
          <w:szCs w:val="15"/>
        </w:rPr>
        <w:t>∪·</w:t>
      </w:r>
      <w:r>
        <w:rPr>
          <w:rFonts w:ascii="DejaVu Sans Condensed" w:hAnsi="DejaVu Sans Condensed" w:cs="DejaVu Sans Condensed" w:eastAsia="DejaVu Sans Condensed"/>
          <w:i/>
          <w:iCs/>
          <w:spacing w:val="34"/>
          <w:w w:val="110"/>
          <w:position w:val="2"/>
          <w:sz w:val="15"/>
          <w:szCs w:val="15"/>
        </w:rPr>
        <w:t> </w:t>
      </w:r>
      <w:r>
        <w:rPr>
          <w:rFonts w:ascii="FreeFarsi" w:hAnsi="FreeFarsi" w:cs="FreeFarsi" w:eastAsia="FreeFarsi"/>
          <w:i/>
          <w:iCs/>
          <w:w w:val="110"/>
          <w:position w:val="2"/>
          <w:sz w:val="15"/>
          <w:szCs w:val="15"/>
        </w:rPr>
        <w:t>id</w:t>
      </w:r>
      <w:r>
        <w:rPr>
          <w:rFonts w:ascii="DejaVu Sans Condensed" w:hAnsi="DejaVu Sans Condensed" w:cs="DejaVu Sans Condensed" w:eastAsia="DejaVu Sans Condensed"/>
          <w:i/>
          <w:iCs/>
          <w:w w:val="110"/>
          <w:position w:val="2"/>
          <w:sz w:val="15"/>
          <w:szCs w:val="15"/>
        </w:rPr>
        <w:t>⟩</w:t>
      </w:r>
      <w:r>
        <w:rPr>
          <w:rFonts w:ascii="Verdana" w:hAnsi="Verdana" w:cs="Verdana" w:eastAsia="Verdana"/>
          <w:i/>
          <w:iCs/>
          <w:w w:val="110"/>
          <w:sz w:val="11"/>
          <w:szCs w:val="11"/>
        </w:rPr>
        <w:t>g</w:t>
      </w:r>
      <w:r>
        <w:rPr>
          <w:rFonts w:ascii="Verdana" w:hAnsi="Verdana" w:cs="Verdana" w:eastAsia="Verdana"/>
          <w:i/>
          <w:iCs/>
          <w:spacing w:val="17"/>
          <w:w w:val="110"/>
          <w:sz w:val="11"/>
          <w:szCs w:val="11"/>
        </w:rPr>
        <w:t> </w:t>
      </w:r>
      <w:r>
        <w:rPr>
          <w:rFonts w:ascii="Times New Roman" w:hAnsi="Times New Roman" w:cs="Times New Roman" w:eastAsia="Times New Roman"/>
          <w:w w:val="110"/>
          <w:position w:val="2"/>
          <w:sz w:val="15"/>
          <w:szCs w:val="15"/>
        </w:rPr>
        <w:t>~</w:t>
      </w:r>
      <w:r>
        <w:rPr>
          <w:rFonts w:ascii="Times New Roman" w:hAnsi="Times New Roman" w:cs="Times New Roman" w:eastAsia="Times New Roman"/>
          <w:spacing w:val="-8"/>
          <w:w w:val="110"/>
          <w:position w:val="2"/>
          <w:sz w:val="15"/>
          <w:szCs w:val="15"/>
        </w:rPr>
        <w:t> </w:t>
      </w:r>
      <w:r>
        <w:rPr>
          <w:rFonts w:ascii="LM Mono Prop 10" w:hAnsi="LM Mono Prop 10" w:cs="LM Mono Prop 10" w:eastAsia="LM Mono Prop 10"/>
          <w:w w:val="110"/>
          <w:position w:val="2"/>
          <w:sz w:val="15"/>
          <w:szCs w:val="15"/>
        </w:rPr>
        <w:t>[</w:t>
      </w:r>
      <w:r>
        <w:rPr>
          <w:rFonts w:ascii="FreeFarsi" w:hAnsi="FreeFarsi" w:cs="FreeFarsi" w:eastAsia="FreeFarsi"/>
          <w:i/>
          <w:iCs/>
          <w:w w:val="110"/>
          <w:position w:val="2"/>
          <w:sz w:val="15"/>
          <w:szCs w:val="15"/>
        </w:rPr>
        <w:t>A</w:t>
      </w:r>
      <w:r>
        <w:rPr>
          <w:rFonts w:ascii="LM Mono Prop 10" w:hAnsi="LM Mono Prop 10" w:cs="LM Mono Prop 10" w:eastAsia="LM Mono Prop 10"/>
          <w:w w:val="110"/>
          <w:position w:val="2"/>
          <w:sz w:val="15"/>
          <w:szCs w:val="15"/>
        </w:rPr>
        <w:t>]</w:t>
      </w:r>
      <w:r>
        <w:rPr>
          <w:rFonts w:ascii="Verdana" w:hAnsi="Verdana" w:cs="Verdana" w:eastAsia="Verdana"/>
          <w:i/>
          <w:iCs/>
          <w:w w:val="110"/>
          <w:sz w:val="11"/>
          <w:szCs w:val="11"/>
        </w:rPr>
        <w:t>g.p.s</w:t>
      </w:r>
      <w:r>
        <w:rPr>
          <w:rFonts w:ascii="FreeFarsi" w:hAnsi="FreeFarsi" w:cs="FreeFarsi" w:eastAsia="FreeFarsi"/>
          <w:i/>
          <w:iCs/>
          <w:w w:val="110"/>
          <w:position w:val="2"/>
          <w:sz w:val="15"/>
          <w:szCs w:val="15"/>
        </w:rPr>
        <w:t>,</w:t>
      </w:r>
      <w:r>
        <w:rPr>
          <w:rFonts w:ascii="FreeFarsi" w:hAnsi="FreeFarsi" w:cs="FreeFarsi" w:eastAsia="FreeFarsi"/>
          <w:i/>
          <w:iCs/>
          <w:spacing w:val="-13"/>
          <w:w w:val="110"/>
          <w:position w:val="2"/>
          <w:sz w:val="15"/>
          <w:szCs w:val="15"/>
        </w:rPr>
        <w:t> </w:t>
      </w:r>
      <w:r>
        <w:rPr>
          <w:rFonts w:ascii="LM Mono Prop 10" w:hAnsi="LM Mono Prop 10" w:cs="LM Mono Prop 10" w:eastAsia="LM Mono Prop 10"/>
          <w:w w:val="110"/>
          <w:position w:val="2"/>
          <w:sz w:val="15"/>
          <w:szCs w:val="15"/>
        </w:rPr>
        <w:t>[</w:t>
      </w:r>
      <w:r>
        <w:rPr>
          <w:rFonts w:ascii="LM Sans 8" w:hAnsi="LM Sans 8" w:cs="LM Sans 8" w:eastAsia="LM Sans 8"/>
          <w:w w:val="110"/>
          <w:position w:val="2"/>
          <w:sz w:val="15"/>
          <w:szCs w:val="15"/>
        </w:rPr>
        <w:t>dispatch</w:t>
      </w:r>
      <w:r>
        <w:rPr>
          <w:rFonts w:ascii="LM Mono Prop 10" w:hAnsi="LM Mono Prop 10" w:cs="LM Mono Prop 10" w:eastAsia="LM Mono Prop 10"/>
          <w:w w:val="110"/>
          <w:position w:val="2"/>
          <w:sz w:val="15"/>
          <w:szCs w:val="15"/>
        </w:rPr>
        <w:t>(</w:t>
      </w:r>
      <w:r>
        <w:rPr>
          <w:rFonts w:ascii="FreeFarsi" w:hAnsi="FreeFarsi" w:cs="FreeFarsi" w:eastAsia="FreeFarsi"/>
          <w:i/>
          <w:iCs/>
          <w:w w:val="110"/>
          <w:position w:val="2"/>
          <w:sz w:val="15"/>
          <w:szCs w:val="15"/>
        </w:rPr>
        <w:t>e,</w:t>
      </w:r>
      <w:r>
        <w:rPr>
          <w:rFonts w:ascii="FreeFarsi" w:hAnsi="FreeFarsi" w:cs="FreeFarsi" w:eastAsia="FreeFarsi"/>
          <w:i/>
          <w:iCs/>
          <w:spacing w:val="-14"/>
          <w:w w:val="110"/>
          <w:position w:val="2"/>
          <w:sz w:val="15"/>
          <w:szCs w:val="15"/>
        </w:rPr>
        <w:t> </w:t>
      </w:r>
      <w:r>
        <w:rPr>
          <w:rFonts w:ascii="FreeFarsi" w:hAnsi="FreeFarsi" w:cs="FreeFarsi" w:eastAsia="FreeFarsi"/>
          <w:i/>
          <w:iCs/>
          <w:w w:val="110"/>
          <w:position w:val="2"/>
          <w:sz w:val="15"/>
          <w:szCs w:val="15"/>
        </w:rPr>
        <w:t>n,</w:t>
      </w:r>
      <w:r>
        <w:rPr>
          <w:rFonts w:ascii="FreeFarsi" w:hAnsi="FreeFarsi" w:cs="FreeFarsi" w:eastAsia="FreeFarsi"/>
          <w:i/>
          <w:iCs/>
          <w:spacing w:val="-13"/>
          <w:w w:val="110"/>
          <w:position w:val="2"/>
          <w:sz w:val="15"/>
          <w:szCs w:val="15"/>
        </w:rPr>
        <w:t> </w:t>
      </w:r>
      <w:r>
        <w:rPr>
          <w:rFonts w:ascii="FreeFarsi" w:hAnsi="FreeFarsi" w:cs="FreeFarsi" w:eastAsia="FreeFarsi"/>
          <w:i/>
          <w:iCs/>
          <w:w w:val="110"/>
          <w:position w:val="2"/>
          <w:sz w:val="15"/>
          <w:szCs w:val="15"/>
        </w:rPr>
        <w:t>in</w:t>
      </w:r>
      <w:r>
        <w:rPr>
          <w:rFonts w:ascii="LM Mono Prop 10" w:hAnsi="LM Mono Prop 10" w:cs="LM Mono Prop 10" w:eastAsia="LM Mono Prop 10"/>
          <w:w w:val="110"/>
          <w:position w:val="2"/>
          <w:sz w:val="15"/>
          <w:szCs w:val="15"/>
        </w:rPr>
        <w:t>)]</w:t>
      </w:r>
      <w:r>
        <w:rPr>
          <w:rFonts w:ascii="Verdana" w:hAnsi="Verdana" w:cs="Verdana" w:eastAsia="Verdana"/>
          <w:i/>
          <w:iCs/>
          <w:w w:val="110"/>
          <w:sz w:val="11"/>
          <w:szCs w:val="11"/>
        </w:rPr>
        <w:t>g.p.s</w:t>
      </w:r>
      <w:r>
        <w:rPr>
          <w:rFonts w:ascii="FreeFarsi" w:hAnsi="FreeFarsi" w:cs="FreeFarsi" w:eastAsia="FreeFarsi"/>
          <w:i/>
          <w:iCs/>
          <w:w w:val="110"/>
          <w:position w:val="2"/>
          <w:sz w:val="15"/>
          <w:szCs w:val="15"/>
        </w:rPr>
        <w:t>,</w:t>
      </w:r>
      <w:r>
        <w:rPr>
          <w:rFonts w:ascii="FreeFarsi" w:hAnsi="FreeFarsi" w:cs="FreeFarsi" w:eastAsia="FreeFarsi"/>
          <w:i/>
          <w:iCs/>
          <w:spacing w:val="-14"/>
          <w:w w:val="110"/>
          <w:position w:val="2"/>
          <w:sz w:val="15"/>
          <w:szCs w:val="15"/>
        </w:rPr>
        <w:t> </w:t>
      </w:r>
      <w:r>
        <w:rPr>
          <w:rFonts w:ascii="LM Mono Prop 10" w:hAnsi="LM Mono Prop 10" w:cs="LM Mono Prop 10" w:eastAsia="LM Mono Prop 10"/>
          <w:spacing w:val="-12"/>
          <w:w w:val="110"/>
          <w:position w:val="2"/>
          <w:sz w:val="15"/>
          <w:szCs w:val="15"/>
        </w:rPr>
        <w:t>Π</w:t>
      </w:r>
    </w:p>
    <w:p>
      <w:pPr>
        <w:pStyle w:val="BodyText"/>
        <w:spacing w:before="4"/>
        <w:jc w:val="left"/>
        <w:rPr>
          <w:rFonts w:ascii="LM Mono Prop 10"/>
          <w:sz w:val="3"/>
        </w:rPr>
      </w:pPr>
    </w:p>
    <w:p>
      <w:pPr>
        <w:pStyle w:val="BodyText"/>
        <w:spacing w:line="20" w:lineRule="exact"/>
        <w:ind w:left="1472" w:right="-44"/>
        <w:jc w:val="left"/>
        <w:rPr>
          <w:rFonts w:ascii="LM Mono Prop 10"/>
          <w:sz w:val="2"/>
        </w:rPr>
      </w:pPr>
      <w:r>
        <w:rPr>
          <w:rFonts w:ascii="LM Mono Prop 10"/>
          <w:sz w:val="2"/>
        </w:rPr>
        <mc:AlternateContent>
          <mc:Choice Requires="wps">
            <w:drawing>
              <wp:inline distT="0" distB="0" distL="0" distR="0">
                <wp:extent cx="3134360" cy="4445"/>
                <wp:effectExtent l="9525" t="0" r="0" b="5080"/>
                <wp:docPr id="32" name="Group 32"/>
                <wp:cNvGraphicFramePr>
                  <a:graphicFrameLocks/>
                </wp:cNvGraphicFramePr>
                <a:graphic>
                  <a:graphicData uri="http://schemas.microsoft.com/office/word/2010/wordprocessingGroup">
                    <wpg:wgp>
                      <wpg:cNvPr id="32" name="Group 32"/>
                      <wpg:cNvGrpSpPr/>
                      <wpg:grpSpPr>
                        <a:xfrm>
                          <a:off x="0" y="0"/>
                          <a:ext cx="3134360" cy="4445"/>
                          <a:chExt cx="3134360" cy="4445"/>
                        </a:xfrm>
                      </wpg:grpSpPr>
                      <wps:wsp>
                        <wps:cNvPr id="33" name="Graphic 33"/>
                        <wps:cNvSpPr/>
                        <wps:spPr>
                          <a:xfrm>
                            <a:off x="0" y="2214"/>
                            <a:ext cx="3134360" cy="1270"/>
                          </a:xfrm>
                          <a:custGeom>
                            <a:avLst/>
                            <a:gdLst/>
                            <a:ahLst/>
                            <a:cxnLst/>
                            <a:rect l="l" t="t" r="r" b="b"/>
                            <a:pathLst>
                              <a:path w="3134360" h="0">
                                <a:moveTo>
                                  <a:pt x="0" y="0"/>
                                </a:moveTo>
                                <a:lnTo>
                                  <a:pt x="313407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6.8pt;height:.35pt;mso-position-horizontal-relative:char;mso-position-vertical-relative:line" id="docshapegroup16" coordorigin="0,0" coordsize="4936,7">
                <v:line style="position:absolute" from="0,3" to="4936,3" stroked="true" strokeweight=".348669pt" strokecolor="#000000">
                  <v:stroke dashstyle="solid"/>
                </v:line>
              </v:group>
            </w:pict>
          </mc:Fallback>
        </mc:AlternateContent>
      </w:r>
      <w:r>
        <w:rPr>
          <w:rFonts w:ascii="LM Mono Prop 10"/>
          <w:sz w:val="2"/>
        </w:rPr>
      </w:r>
    </w:p>
    <w:p>
      <w:pPr>
        <w:spacing w:before="0"/>
        <w:ind w:left="1444"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position w:val="2"/>
          <w:sz w:val="15"/>
          <w:szCs w:val="15"/>
        </w:rPr>
        <w:t>Θ ;</w:t>
      </w:r>
      <w:r>
        <w:rPr>
          <w:rFonts w:ascii="LM Mono Prop 10" w:hAnsi="LM Mono Prop 10" w:cs="LM Mono Prop 10" w:eastAsia="LM Mono Prop 10"/>
          <w:spacing w:val="-31"/>
          <w:w w:val="115"/>
          <w:position w:val="2"/>
          <w:sz w:val="15"/>
          <w:szCs w:val="15"/>
        </w:rPr>
        <w:t> </w:t>
      </w:r>
      <w:r>
        <w:rPr>
          <w:rFonts w:ascii="LM Mono Prop 10" w:hAnsi="LM Mono Prop 10" w:cs="LM Mono Prop 10" w:eastAsia="LM Mono Prop 10"/>
          <w:w w:val="115"/>
          <w:position w:val="2"/>
          <w:sz w:val="15"/>
          <w:szCs w:val="15"/>
        </w:rPr>
        <w:t>Γ</w:t>
      </w:r>
      <w:r>
        <w:rPr>
          <w:rFonts w:ascii="FreeFarsi" w:hAnsi="FreeFarsi" w:cs="FreeFarsi" w:eastAsia="FreeFarsi"/>
          <w:i/>
          <w:iCs/>
          <w:w w:val="115"/>
          <w:position w:val="2"/>
          <w:sz w:val="15"/>
          <w:szCs w:val="15"/>
        </w:rPr>
        <w:t>,</w:t>
      </w:r>
      <w:r>
        <w:rPr>
          <w:rFonts w:ascii="FreeFarsi" w:hAnsi="FreeFarsi" w:cs="FreeFarsi" w:eastAsia="FreeFarsi"/>
          <w:i/>
          <w:iCs/>
          <w:spacing w:val="-12"/>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FreeFarsi" w:hAnsi="FreeFarsi" w:cs="FreeFarsi" w:eastAsia="FreeFarsi"/>
          <w:i/>
          <w:iCs/>
          <w:w w:val="115"/>
          <w:position w:val="2"/>
          <w:sz w:val="15"/>
          <w:szCs w:val="15"/>
        </w:rPr>
        <w:t>P,</w:t>
      </w:r>
      <w:r>
        <w:rPr>
          <w:rFonts w:ascii="FreeFarsi" w:hAnsi="FreeFarsi" w:cs="FreeFarsi" w:eastAsia="FreeFarsi"/>
          <w:i/>
          <w:iCs/>
          <w:spacing w:val="-12"/>
          <w:w w:val="115"/>
          <w:position w:val="2"/>
          <w:sz w:val="15"/>
          <w:szCs w:val="15"/>
        </w:rPr>
        <w:t> </w:t>
      </w:r>
      <w:r>
        <w:rPr>
          <w:rFonts w:ascii="FreeFarsi" w:hAnsi="FreeFarsi" w:cs="FreeFarsi" w:eastAsia="FreeFarsi"/>
          <w:i/>
          <w:iCs/>
          <w:w w:val="115"/>
          <w:position w:val="2"/>
          <w:sz w:val="15"/>
          <w:szCs w:val="15"/>
        </w:rPr>
        <w:t>Sr,</w:t>
      </w:r>
      <w:r>
        <w:rPr>
          <w:rFonts w:ascii="FreeFarsi" w:hAnsi="FreeFarsi" w:cs="FreeFarsi" w:eastAsia="FreeFarsi"/>
          <w:i/>
          <w:iCs/>
          <w:spacing w:val="-12"/>
          <w:w w:val="115"/>
          <w:position w:val="2"/>
          <w:sz w:val="15"/>
          <w:szCs w:val="15"/>
        </w:rPr>
        <w:t> </w:t>
      </w:r>
      <w:r>
        <w:rPr>
          <w:rFonts w:ascii="FreeFarsi" w:hAnsi="FreeFarsi" w:cs="FreeFarsi" w:eastAsia="FreeFarsi"/>
          <w:i/>
          <w:iCs/>
          <w:w w:val="115"/>
          <w:position w:val="2"/>
          <w:sz w:val="15"/>
          <w:szCs w:val="15"/>
        </w:rPr>
        <w:t>Sb</w:t>
      </w:r>
      <w:r>
        <w:rPr>
          <w:rFonts w:ascii="FreeFarsi" w:hAnsi="FreeFarsi" w:cs="FreeFarsi" w:eastAsia="FreeFarsi"/>
          <w:i/>
          <w:iCs/>
          <w:spacing w:val="-2"/>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DejaVu Sans Condensed" w:hAnsi="DejaVu Sans Condensed" w:cs="DejaVu Sans Condensed" w:eastAsia="DejaVu Sans Condensed"/>
          <w:i/>
          <w:iCs/>
          <w:spacing w:val="42"/>
          <w:w w:val="115"/>
          <w:position w:val="2"/>
          <w:sz w:val="15"/>
          <w:szCs w:val="15"/>
        </w:rPr>
        <w:t> </w:t>
      </w:r>
      <w:r>
        <w:rPr>
          <w:rFonts w:ascii="FreeFarsi" w:hAnsi="FreeFarsi" w:cs="FreeFarsi" w:eastAsia="FreeFarsi"/>
          <w:i/>
          <w:iCs/>
          <w:w w:val="115"/>
          <w:position w:val="2"/>
          <w:sz w:val="15"/>
          <w:szCs w:val="15"/>
        </w:rPr>
        <w:t>id</w:t>
      </w:r>
      <w:r>
        <w:rPr>
          <w:rFonts w:ascii="DejaVu Sans Condensed" w:hAnsi="DejaVu Sans Condensed" w:cs="DejaVu Sans Condensed" w:eastAsia="DejaVu Sans Condensed"/>
          <w:i/>
          <w:iCs/>
          <w:w w:val="115"/>
          <w:position w:val="2"/>
          <w:sz w:val="15"/>
          <w:szCs w:val="15"/>
        </w:rPr>
        <w:t>⟩</w:t>
      </w:r>
      <w:r>
        <w:rPr>
          <w:rFonts w:ascii="Verdana" w:hAnsi="Verdana" w:cs="Verdana" w:eastAsia="Verdana"/>
          <w:i/>
          <w:iCs/>
          <w:w w:val="115"/>
          <w:sz w:val="11"/>
          <w:szCs w:val="11"/>
        </w:rPr>
        <w:t>g</w:t>
      </w:r>
      <w:r>
        <w:rPr>
          <w:rFonts w:ascii="Verdana" w:hAnsi="Verdana" w:cs="Verdana" w:eastAsia="Verdana"/>
          <w:i/>
          <w:iCs/>
          <w:spacing w:val="21"/>
          <w:w w:val="115"/>
          <w:sz w:val="11"/>
          <w:szCs w:val="11"/>
        </w:rPr>
        <w:t> </w:t>
      </w:r>
      <w:r>
        <w:rPr>
          <w:rFonts w:ascii="Times New Roman" w:hAnsi="Times New Roman" w:cs="Times New Roman" w:eastAsia="Times New Roman"/>
          <w:w w:val="115"/>
          <w:position w:val="2"/>
          <w:sz w:val="15"/>
          <w:szCs w:val="15"/>
        </w:rPr>
        <w:t>~</w:t>
      </w:r>
      <w:r>
        <w:rPr>
          <w:rFonts w:ascii="Times New Roman" w:hAnsi="Times New Roman" w:cs="Times New Roman" w:eastAsia="Times New Roman"/>
          <w:spacing w:val="-6"/>
          <w:w w:val="115"/>
          <w:position w:val="2"/>
          <w:sz w:val="15"/>
          <w:szCs w:val="15"/>
        </w:rPr>
        <w:t> </w:t>
      </w:r>
      <w:r>
        <w:rPr>
          <w:rFonts w:ascii="LM Mono Prop 10" w:hAnsi="LM Mono Prop 10" w:cs="LM Mono Prop 10" w:eastAsia="LM Mono Prop 10"/>
          <w:w w:val="115"/>
          <w:position w:val="2"/>
          <w:sz w:val="15"/>
          <w:szCs w:val="15"/>
        </w:rPr>
        <w:t>[</w:t>
      </w:r>
      <w:r>
        <w:rPr>
          <w:rFonts w:ascii="LM Sans 8" w:hAnsi="LM Sans 8" w:cs="LM Sans 8" w:eastAsia="LM Sans 8"/>
          <w:w w:val="115"/>
          <w:position w:val="2"/>
          <w:sz w:val="15"/>
          <w:szCs w:val="15"/>
        </w:rPr>
        <w:t>event</w:t>
      </w:r>
      <w:r>
        <w:rPr>
          <w:rFonts w:ascii="LM Mono Prop 10" w:hAnsi="LM Mono Prop 10" w:cs="LM Mono Prop 10" w:eastAsia="LM Mono Prop 10"/>
          <w:w w:val="115"/>
          <w:position w:val="2"/>
          <w:sz w:val="15"/>
          <w:szCs w:val="15"/>
        </w:rPr>
        <w:t>(</w:t>
      </w:r>
      <w:r>
        <w:rPr>
          <w:rFonts w:ascii="FreeFarsi" w:hAnsi="FreeFarsi" w:cs="FreeFarsi" w:eastAsia="FreeFarsi"/>
          <w:i/>
          <w:iCs/>
          <w:w w:val="115"/>
          <w:position w:val="2"/>
          <w:sz w:val="15"/>
          <w:szCs w:val="15"/>
        </w:rPr>
        <w:t>g</w:t>
      </w:r>
      <w:r>
        <w:rPr>
          <w:rFonts w:ascii="DejaVu Sans" w:hAnsi="DejaVu Sans" w:cs="DejaVu Sans" w:eastAsia="DejaVu Sans"/>
          <w:i/>
          <w:iCs/>
          <w:w w:val="115"/>
          <w:position w:val="2"/>
          <w:sz w:val="15"/>
          <w:szCs w:val="15"/>
          <w:vertAlign w:val="superscript"/>
        </w:rPr>
        <w:t>'</w:t>
      </w:r>
      <w:r>
        <w:rPr>
          <w:rFonts w:ascii="FreeFarsi" w:hAnsi="FreeFarsi" w:cs="FreeFarsi" w:eastAsia="FreeFarsi"/>
          <w:i/>
          <w:iCs/>
          <w:w w:val="115"/>
          <w:position w:val="2"/>
          <w:sz w:val="15"/>
          <w:szCs w:val="15"/>
          <w:vertAlign w:val="baseline"/>
        </w:rPr>
        <w:t>.p</w:t>
      </w:r>
      <w:r>
        <w:rPr>
          <w:rFonts w:ascii="DejaVu Sans" w:hAnsi="DejaVu Sans" w:cs="DejaVu Sans" w:eastAsia="DejaVu Sans"/>
          <w:i/>
          <w:iCs/>
          <w:w w:val="115"/>
          <w:position w:val="2"/>
          <w:sz w:val="15"/>
          <w:szCs w:val="15"/>
          <w:vertAlign w:val="superscript"/>
        </w:rPr>
        <w:t>'</w:t>
      </w:r>
      <w:r>
        <w:rPr>
          <w:rFonts w:ascii="FreeFarsi" w:hAnsi="FreeFarsi" w:cs="FreeFarsi" w:eastAsia="FreeFarsi"/>
          <w:i/>
          <w:iCs/>
          <w:w w:val="115"/>
          <w:position w:val="2"/>
          <w:sz w:val="15"/>
          <w:szCs w:val="15"/>
          <w:vertAlign w:val="baseline"/>
        </w:rPr>
        <w:t>.s</w:t>
      </w:r>
      <w:r>
        <w:rPr>
          <w:rFonts w:ascii="DejaVu Sans" w:hAnsi="DejaVu Sans" w:cs="DejaVu Sans" w:eastAsia="DejaVu Sans"/>
          <w:i/>
          <w:iCs/>
          <w:w w:val="115"/>
          <w:position w:val="2"/>
          <w:sz w:val="15"/>
          <w:szCs w:val="15"/>
          <w:vertAlign w:val="superscript"/>
        </w:rPr>
        <w:t>'</w:t>
      </w:r>
      <w:r>
        <w:rPr>
          <w:rFonts w:ascii="FreeFarsi" w:hAnsi="FreeFarsi" w:cs="FreeFarsi" w:eastAsia="FreeFarsi"/>
          <w:i/>
          <w:iCs/>
          <w:w w:val="115"/>
          <w:position w:val="2"/>
          <w:sz w:val="15"/>
          <w:szCs w:val="15"/>
          <w:vertAlign w:val="baseline"/>
        </w:rPr>
        <w:t>,</w:t>
      </w:r>
      <w:r>
        <w:rPr>
          <w:rFonts w:ascii="FreeFarsi" w:hAnsi="FreeFarsi" w:cs="FreeFarsi" w:eastAsia="FreeFarsi"/>
          <w:i/>
          <w:iCs/>
          <w:spacing w:val="-12"/>
          <w:w w:val="115"/>
          <w:position w:val="2"/>
          <w:sz w:val="15"/>
          <w:szCs w:val="15"/>
          <w:vertAlign w:val="baseline"/>
        </w:rPr>
        <w:t> </w:t>
      </w:r>
      <w:r>
        <w:rPr>
          <w:rFonts w:ascii="FreeFarsi" w:hAnsi="FreeFarsi" w:cs="FreeFarsi" w:eastAsia="FreeFarsi"/>
          <w:i/>
          <w:iCs/>
          <w:w w:val="115"/>
          <w:position w:val="2"/>
          <w:sz w:val="15"/>
          <w:szCs w:val="15"/>
          <w:vertAlign w:val="baseline"/>
        </w:rPr>
        <w:t>n,</w:t>
      </w:r>
      <w:r>
        <w:rPr>
          <w:rFonts w:ascii="FreeFarsi" w:hAnsi="FreeFarsi" w:cs="FreeFarsi" w:eastAsia="FreeFarsi"/>
          <w:i/>
          <w:iCs/>
          <w:spacing w:val="-12"/>
          <w:w w:val="115"/>
          <w:position w:val="2"/>
          <w:sz w:val="15"/>
          <w:szCs w:val="15"/>
          <w:vertAlign w:val="baseline"/>
        </w:rPr>
        <w:t> </w:t>
      </w:r>
      <w:r>
        <w:rPr>
          <w:rFonts w:ascii="FreeFarsi" w:hAnsi="FreeFarsi" w:cs="FreeFarsi" w:eastAsia="FreeFarsi"/>
          <w:i/>
          <w:iCs/>
          <w:w w:val="115"/>
          <w:position w:val="2"/>
          <w:sz w:val="15"/>
          <w:szCs w:val="15"/>
          <w:vertAlign w:val="baseline"/>
        </w:rPr>
        <w:t>in</w:t>
      </w:r>
      <w:r>
        <w:rPr>
          <w:rFonts w:ascii="LM Mono Prop 10" w:hAnsi="LM Mono Prop 10" w:cs="LM Mono Prop 10" w:eastAsia="LM Mono Prop 10"/>
          <w:w w:val="115"/>
          <w:position w:val="2"/>
          <w:sz w:val="15"/>
          <w:szCs w:val="15"/>
          <w:vertAlign w:val="baseline"/>
        </w:rPr>
        <w:t>)</w:t>
      </w:r>
      <w:r>
        <w:rPr>
          <w:rFonts w:ascii="FreeFarsi" w:hAnsi="FreeFarsi" w:cs="FreeFarsi" w:eastAsia="FreeFarsi"/>
          <w:i/>
          <w:iCs/>
          <w:w w:val="115"/>
          <w:position w:val="2"/>
          <w:sz w:val="15"/>
          <w:szCs w:val="15"/>
          <w:vertAlign w:val="baseline"/>
        </w:rPr>
        <w:t>.A</w:t>
      </w:r>
      <w:r>
        <w:rPr>
          <w:rFonts w:ascii="LM Mono Prop 10" w:hAnsi="LM Mono Prop 10" w:cs="LM Mono Prop 10" w:eastAsia="LM Mono Prop 10"/>
          <w:w w:val="115"/>
          <w:position w:val="2"/>
          <w:sz w:val="15"/>
          <w:szCs w:val="15"/>
          <w:vertAlign w:val="baseline"/>
        </w:rPr>
        <w:t>]</w:t>
      </w:r>
      <w:r>
        <w:rPr>
          <w:rFonts w:ascii="Verdana" w:hAnsi="Verdana" w:cs="Verdana" w:eastAsia="Verdana"/>
          <w:i/>
          <w:iCs/>
          <w:w w:val="115"/>
          <w:sz w:val="11"/>
          <w:szCs w:val="11"/>
          <w:vertAlign w:val="baseline"/>
        </w:rPr>
        <w:t>g.p.s</w:t>
      </w:r>
      <w:r>
        <w:rPr>
          <w:rFonts w:ascii="FreeFarsi" w:hAnsi="FreeFarsi" w:cs="FreeFarsi" w:eastAsia="FreeFarsi"/>
          <w:i/>
          <w:iCs/>
          <w:w w:val="115"/>
          <w:position w:val="2"/>
          <w:sz w:val="15"/>
          <w:szCs w:val="15"/>
          <w:vertAlign w:val="baseline"/>
        </w:rPr>
        <w:t>,</w:t>
      </w:r>
      <w:r>
        <w:rPr>
          <w:rFonts w:ascii="FreeFarsi" w:hAnsi="FreeFarsi" w:cs="FreeFarsi" w:eastAsia="FreeFarsi"/>
          <w:i/>
          <w:iCs/>
          <w:spacing w:val="-13"/>
          <w:w w:val="115"/>
          <w:position w:val="2"/>
          <w:sz w:val="15"/>
          <w:szCs w:val="15"/>
          <w:vertAlign w:val="baseline"/>
        </w:rPr>
        <w:t> </w:t>
      </w:r>
      <w:r>
        <w:rPr>
          <w:rFonts w:ascii="LM Mono Prop 10" w:hAnsi="LM Mono Prop 10" w:cs="LM Mono Prop 10" w:eastAsia="LM Mono Prop 10"/>
          <w:spacing w:val="-10"/>
          <w:w w:val="115"/>
          <w:position w:val="2"/>
          <w:sz w:val="15"/>
          <w:szCs w:val="15"/>
          <w:vertAlign w:val="baseline"/>
        </w:rPr>
        <w:t>Π</w:t>
      </w:r>
    </w:p>
    <w:p>
      <w:pPr>
        <w:tabs>
          <w:tab w:pos="2264" w:val="left" w:leader="none"/>
        </w:tabs>
        <w:spacing w:line="216" w:lineRule="exact" w:before="135"/>
        <w:ind w:left="1444" w:right="0" w:firstLine="0"/>
        <w:jc w:val="center"/>
        <w:rPr>
          <w:rFonts w:ascii="DejaVu Sans Condensed" w:hAnsi="DejaVu Sans Condensed"/>
          <w:i/>
          <w:sz w:val="15"/>
        </w:rPr>
      </w:pPr>
      <w:r>
        <w:rPr>
          <w:rFonts w:ascii="FreeFarsi" w:hAnsi="FreeFarsi"/>
          <w:i/>
          <w:w w:val="115"/>
          <w:sz w:val="15"/>
        </w:rPr>
        <w:t>e</w:t>
      </w:r>
      <w:r>
        <w:rPr>
          <w:rFonts w:ascii="FreeFarsi" w:hAnsi="FreeFarsi"/>
          <w:i/>
          <w:spacing w:val="18"/>
          <w:w w:val="115"/>
          <w:sz w:val="15"/>
        </w:rPr>
        <w:t> </w:t>
      </w:r>
      <w:r>
        <w:rPr>
          <w:rFonts w:ascii="LM Roman 8" w:hAnsi="LM Roman 8"/>
          <w:i/>
          <w:spacing w:val="-2"/>
          <w:w w:val="115"/>
          <w:sz w:val="15"/>
        </w:rPr>
        <w:t>fresh</w:t>
      </w:r>
      <w:r>
        <w:rPr>
          <w:rFonts w:ascii="LM Roman 8" w:hAnsi="LM Roman 8"/>
          <w:i/>
          <w:sz w:val="15"/>
        </w:rPr>
        <w:tab/>
      </w:r>
      <w:r>
        <w:rPr>
          <w:rFonts w:ascii="FreeFarsi" w:hAnsi="FreeFarsi"/>
          <w:i/>
          <w:w w:val="115"/>
          <w:sz w:val="15"/>
        </w:rPr>
        <w:t>Sb</w:t>
      </w:r>
      <w:r>
        <w:rPr>
          <w:rFonts w:ascii="DejaVu Sans" w:hAnsi="DejaVu Sans"/>
          <w:i/>
          <w:w w:val="115"/>
          <w:sz w:val="15"/>
          <w:vertAlign w:val="superscript"/>
        </w:rPr>
        <w:t>'</w:t>
      </w:r>
      <w:r>
        <w:rPr>
          <w:rFonts w:ascii="DejaVu Sans" w:hAnsi="DejaVu Sans"/>
          <w:i/>
          <w:spacing w:val="-14"/>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LM Mono Prop 10" w:hAnsi="LM Mono Prop 10"/>
          <w:w w:val="115"/>
          <w:sz w:val="15"/>
          <w:vertAlign w:val="baseline"/>
        </w:rPr>
        <w:t>(</w:t>
      </w:r>
      <w:r>
        <w:rPr>
          <w:rFonts w:ascii="FreeFarsi" w:hAnsi="FreeFarsi"/>
          <w:i/>
          <w:w w:val="115"/>
          <w:sz w:val="15"/>
          <w:vertAlign w:val="baseline"/>
        </w:rPr>
        <w:t>id</w:t>
      </w:r>
      <w:r>
        <w:rPr>
          <w:rFonts w:ascii="DejaVu Sans" w:hAnsi="DejaVu Sans"/>
          <w:i/>
          <w:w w:val="115"/>
          <w:sz w:val="15"/>
          <w:vertAlign w:val="superscript"/>
        </w:rPr>
        <w:t>'</w:t>
      </w:r>
      <w:r>
        <w:rPr>
          <w:rFonts w:ascii="FreeFarsi" w:hAnsi="FreeFarsi"/>
          <w:i/>
          <w:w w:val="115"/>
          <w:sz w:val="15"/>
          <w:vertAlign w:val="baseline"/>
        </w:rPr>
        <w:t>,</w:t>
      </w:r>
      <w:r>
        <w:rPr>
          <w:rFonts w:ascii="FreeFarsi" w:hAnsi="FreeFarsi"/>
          <w:i/>
          <w:spacing w:val="-16"/>
          <w:w w:val="115"/>
          <w:sz w:val="15"/>
          <w:vertAlign w:val="baseline"/>
        </w:rPr>
        <w:t> </w:t>
      </w:r>
      <w:r>
        <w:rPr>
          <w:rFonts w:ascii="FreeFarsi" w:hAnsi="FreeFarsi"/>
          <w:i/>
          <w:w w:val="115"/>
          <w:sz w:val="15"/>
          <w:vertAlign w:val="baseline"/>
        </w:rPr>
        <w:t>id,</w:t>
      </w:r>
      <w:r>
        <w:rPr>
          <w:rFonts w:ascii="FreeFarsi" w:hAnsi="FreeFarsi"/>
          <w:i/>
          <w:spacing w:val="-15"/>
          <w:w w:val="115"/>
          <w:sz w:val="15"/>
          <w:vertAlign w:val="baseline"/>
        </w:rPr>
        <w:t> </w:t>
      </w:r>
      <w:r>
        <w:rPr>
          <w:rFonts w:ascii="FreeFarsi" w:hAnsi="FreeFarsi"/>
          <w:i/>
          <w:w w:val="115"/>
          <w:sz w:val="15"/>
          <w:vertAlign w:val="baseline"/>
        </w:rPr>
        <w:t>m</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FreeFarsi" w:hAnsi="FreeFarsi"/>
          <w:i/>
          <w:w w:val="115"/>
          <w:sz w:val="15"/>
          <w:vertAlign w:val="baseline"/>
        </w:rPr>
        <w:t>Sb</w:t>
      </w:r>
      <w:r>
        <w:rPr>
          <w:rFonts w:ascii="FreeFarsi" w:hAnsi="FreeFarsi"/>
          <w:i/>
          <w:spacing w:val="2"/>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Farsi" w:hAnsi="FreeFarsi"/>
          <w:i/>
          <w:w w:val="115"/>
          <w:sz w:val="15"/>
          <w:vertAlign w:val="baseline"/>
        </w:rPr>
        <w:t>id</w:t>
      </w:r>
      <w:r>
        <w:rPr>
          <w:rFonts w:ascii="FreeFarsi" w:hAnsi="FreeFarsi"/>
          <w:i/>
          <w:spacing w:val="2"/>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FreeFarsi" w:hAnsi="FreeFarsi"/>
          <w:i/>
          <w:w w:val="115"/>
          <w:sz w:val="15"/>
          <w:vertAlign w:val="baseline"/>
        </w:rPr>
        <w:t>g.p.s</w:t>
      </w:r>
      <w:r>
        <w:rPr>
          <w:rFonts w:ascii="FreeFarsi" w:hAnsi="FreeFarsi"/>
          <w:i/>
          <w:spacing w:val="-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FreeFarsi" w:hAnsi="FreeFarsi"/>
          <w:i/>
          <w:w w:val="115"/>
          <w:sz w:val="15"/>
          <w:vertAlign w:val="baseline"/>
        </w:rPr>
        <w:t>m</w:t>
      </w:r>
      <w:r>
        <w:rPr>
          <w:rFonts w:ascii="FreeFarsi" w:hAnsi="FreeFarsi"/>
          <w:i/>
          <w:spacing w:val="1"/>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FreeFarsi" w:hAnsi="FreeFarsi"/>
          <w:i/>
          <w:spacing w:val="-5"/>
          <w:w w:val="115"/>
          <w:sz w:val="15"/>
          <w:vertAlign w:val="baseline"/>
        </w:rPr>
        <w:t>n</w:t>
      </w:r>
      <w:r>
        <w:rPr>
          <w:rFonts w:ascii="DejaVu Sans Condensed" w:hAnsi="DejaVu Sans Condensed"/>
          <w:i/>
          <w:spacing w:val="-5"/>
          <w:w w:val="115"/>
          <w:sz w:val="15"/>
          <w:vertAlign w:val="baseline"/>
        </w:rPr>
        <w:t>}</w:t>
      </w:r>
    </w:p>
    <w:p>
      <w:pPr>
        <w:spacing w:line="285" w:lineRule="auto" w:before="0"/>
        <w:ind w:left="1650" w:right="203"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41440">
                <wp:simplePos x="0" y="0"/>
                <wp:positionH relativeFrom="page">
                  <wp:posOffset>1498594</wp:posOffset>
                </wp:positionH>
                <wp:positionV relativeFrom="paragraph">
                  <wp:posOffset>168043</wp:posOffset>
                </wp:positionV>
                <wp:extent cx="28702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870200" cy="1270"/>
                        </a:xfrm>
                        <a:custGeom>
                          <a:avLst/>
                          <a:gdLst/>
                          <a:ahLst/>
                          <a:cxnLst/>
                          <a:rect l="l" t="t" r="r" b="b"/>
                          <a:pathLst>
                            <a:path w="2870200" h="0">
                              <a:moveTo>
                                <a:pt x="0" y="0"/>
                              </a:moveTo>
                              <a:lnTo>
                                <a:pt x="28701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17.999588pt,13.231789pt" to="343.997116pt,13.231789pt" stroked="true" strokeweight=".348669pt" strokecolor="#000000">
                <v:stroke dashstyle="solid"/>
                <w10:wrap type="none"/>
              </v:line>
            </w:pict>
          </mc:Fallback>
        </mc:AlternateContent>
      </w:r>
      <w:r>
        <w:rPr>
          <w:rFonts w:ascii="LM Mono Prop 10" w:hAnsi="LM Mono Prop 10" w:cs="LM Mono Prop 10" w:eastAsia="LM Mono Prop 10"/>
          <w:spacing w:val="-2"/>
          <w:w w:val="115"/>
          <w:position w:val="2"/>
          <w:sz w:val="15"/>
          <w:szCs w:val="15"/>
        </w:rPr>
        <w:t>Θ</w:t>
      </w:r>
      <w:r>
        <w:rPr>
          <w:rFonts w:ascii="LM Mono Prop 10" w:hAnsi="LM Mono Prop 10" w:cs="LM Mono Prop 10" w:eastAsia="LM Mono Prop 10"/>
          <w:spacing w:val="-24"/>
          <w:w w:val="115"/>
          <w:position w:val="2"/>
          <w:sz w:val="15"/>
          <w:szCs w:val="15"/>
        </w:rPr>
        <w:t> </w:t>
      </w:r>
      <w:r>
        <w:rPr>
          <w:rFonts w:ascii="DejaVu Sans Condensed" w:hAnsi="DejaVu Sans Condensed" w:cs="DejaVu Sans Condensed" w:eastAsia="DejaVu Sans Condensed"/>
          <w:i/>
          <w:iCs/>
          <w:spacing w:val="-2"/>
          <w:w w:val="115"/>
          <w:position w:val="2"/>
          <w:sz w:val="15"/>
          <w:szCs w:val="15"/>
        </w:rPr>
        <w:t>∪·</w:t>
      </w:r>
      <w:r>
        <w:rPr>
          <w:rFonts w:ascii="DejaVu Sans Condensed" w:hAnsi="DejaVu Sans Condensed" w:cs="DejaVu Sans Condensed" w:eastAsia="DejaVu Sans Condensed"/>
          <w:i/>
          <w:iCs/>
          <w:spacing w:val="26"/>
          <w:w w:val="115"/>
          <w:position w:val="2"/>
          <w:sz w:val="15"/>
          <w:szCs w:val="15"/>
        </w:rPr>
        <w:t> </w:t>
      </w:r>
      <w:r>
        <w:rPr>
          <w:rFonts w:ascii="FreeFarsi" w:hAnsi="FreeFarsi" w:cs="FreeFarsi" w:eastAsia="FreeFarsi"/>
          <w:i/>
          <w:iCs/>
          <w:spacing w:val="-2"/>
          <w:w w:val="115"/>
          <w:position w:val="2"/>
          <w:sz w:val="15"/>
          <w:szCs w:val="15"/>
        </w:rPr>
        <w:t>e</w:t>
      </w:r>
      <w:r>
        <w:rPr>
          <w:rFonts w:ascii="FreeFarsi" w:hAnsi="FreeFarsi" w:cs="FreeFarsi" w:eastAsia="FreeFarsi"/>
          <w:i/>
          <w:iCs/>
          <w:spacing w:val="-7"/>
          <w:w w:val="115"/>
          <w:position w:val="2"/>
          <w:sz w:val="15"/>
          <w:szCs w:val="15"/>
        </w:rPr>
        <w:t> </w:t>
      </w:r>
      <w:r>
        <w:rPr>
          <w:rFonts w:ascii="DejaVu Sans Condensed" w:hAnsi="DejaVu Sans Condensed" w:cs="DejaVu Sans Condensed" w:eastAsia="DejaVu Sans Condensed"/>
          <w:i/>
          <w:iCs/>
          <w:spacing w:val="-2"/>
          <w:w w:val="115"/>
          <w:position w:val="2"/>
          <w:sz w:val="15"/>
          <w:szCs w:val="15"/>
        </w:rPr>
        <w:t>·</w:t>
      </w:r>
      <w:r>
        <w:rPr>
          <w:rFonts w:ascii="DejaVu Sans Condensed" w:hAnsi="DejaVu Sans Condensed" w:cs="DejaVu Sans Condensed" w:eastAsia="DejaVu Sans Condensed"/>
          <w:i/>
          <w:iCs/>
          <w:spacing w:val="-14"/>
          <w:w w:val="115"/>
          <w:position w:val="2"/>
          <w:sz w:val="15"/>
          <w:szCs w:val="15"/>
        </w:rPr>
        <w:t> </w:t>
      </w:r>
      <w:r>
        <w:rPr>
          <w:rFonts w:ascii="FreeFarsi" w:hAnsi="FreeFarsi" w:cs="FreeFarsi" w:eastAsia="FreeFarsi"/>
          <w:i/>
          <w:iCs/>
          <w:spacing w:val="-2"/>
          <w:w w:val="115"/>
          <w:position w:val="2"/>
          <w:sz w:val="15"/>
          <w:szCs w:val="15"/>
        </w:rPr>
        <w:t>Sb</w:t>
      </w:r>
      <w:r>
        <w:rPr>
          <w:rFonts w:ascii="DejaVu Sans" w:hAnsi="DejaVu Sans" w:cs="DejaVu Sans" w:eastAsia="DejaVu Sans"/>
          <w:i/>
          <w:iCs/>
          <w:spacing w:val="-2"/>
          <w:w w:val="115"/>
          <w:position w:val="2"/>
          <w:sz w:val="15"/>
          <w:szCs w:val="15"/>
          <w:vertAlign w:val="superscript"/>
        </w:rPr>
        <w:t>'</w:t>
      </w:r>
      <w:r>
        <w:rPr>
          <w:rFonts w:ascii="DejaVu Sans" w:hAnsi="DejaVu Sans" w:cs="DejaVu Sans" w:eastAsia="DejaVu Sans"/>
          <w:i/>
          <w:iCs/>
          <w:spacing w:val="8"/>
          <w:w w:val="115"/>
          <w:position w:val="2"/>
          <w:sz w:val="15"/>
          <w:szCs w:val="15"/>
          <w:vertAlign w:val="baseline"/>
        </w:rPr>
        <w:t> </w:t>
      </w:r>
      <w:r>
        <w:rPr>
          <w:rFonts w:ascii="LM Mono Prop 10" w:hAnsi="LM Mono Prop 10" w:cs="LM Mono Prop 10" w:eastAsia="LM Mono Prop 10"/>
          <w:spacing w:val="-2"/>
          <w:w w:val="115"/>
          <w:position w:val="2"/>
          <w:sz w:val="15"/>
          <w:szCs w:val="15"/>
          <w:vertAlign w:val="baseline"/>
        </w:rPr>
        <w:t>;</w:t>
      </w:r>
      <w:r>
        <w:rPr>
          <w:rFonts w:ascii="LM Mono Prop 10" w:hAnsi="LM Mono Prop 10" w:cs="LM Mono Prop 10" w:eastAsia="LM Mono Prop 10"/>
          <w:spacing w:val="-33"/>
          <w:w w:val="115"/>
          <w:position w:val="2"/>
          <w:sz w:val="15"/>
          <w:szCs w:val="15"/>
          <w:vertAlign w:val="baseline"/>
        </w:rPr>
        <w:t> </w:t>
      </w:r>
      <w:r>
        <w:rPr>
          <w:rFonts w:ascii="LM Mono Prop 10" w:hAnsi="LM Mono Prop 10" w:cs="LM Mono Prop 10" w:eastAsia="LM Mono Prop 10"/>
          <w:spacing w:val="-2"/>
          <w:w w:val="115"/>
          <w:position w:val="2"/>
          <w:sz w:val="15"/>
          <w:szCs w:val="15"/>
          <w:vertAlign w:val="baseline"/>
        </w:rPr>
        <w:t>Γ</w:t>
      </w:r>
      <w:r>
        <w:rPr>
          <w:rFonts w:ascii="FreeFarsi" w:hAnsi="FreeFarsi" w:cs="FreeFarsi" w:eastAsia="FreeFarsi"/>
          <w:i/>
          <w:iCs/>
          <w:spacing w:val="-2"/>
          <w:w w:val="115"/>
          <w:position w:val="2"/>
          <w:sz w:val="15"/>
          <w:szCs w:val="15"/>
          <w:vertAlign w:val="baseline"/>
        </w:rPr>
        <w:t>,</w:t>
      </w:r>
      <w:r>
        <w:rPr>
          <w:rFonts w:ascii="FreeFarsi" w:hAnsi="FreeFarsi" w:cs="FreeFarsi" w:eastAsia="FreeFarsi"/>
          <w:i/>
          <w:iCs/>
          <w:spacing w:val="-16"/>
          <w:w w:val="115"/>
          <w:position w:val="2"/>
          <w:sz w:val="15"/>
          <w:szCs w:val="15"/>
          <w:vertAlign w:val="baseline"/>
        </w:rPr>
        <w:t> </w:t>
      </w:r>
      <w:r>
        <w:rPr>
          <w:rFonts w:ascii="DejaVu Sans Condensed" w:hAnsi="DejaVu Sans Condensed" w:cs="DejaVu Sans Condensed" w:eastAsia="DejaVu Sans Condensed"/>
          <w:i/>
          <w:iCs/>
          <w:spacing w:val="-2"/>
          <w:w w:val="115"/>
          <w:position w:val="2"/>
          <w:sz w:val="15"/>
          <w:szCs w:val="15"/>
          <w:vertAlign w:val="baseline"/>
        </w:rPr>
        <w:t>⟨</w:t>
      </w:r>
      <w:r>
        <w:rPr>
          <w:rFonts w:ascii="FreeFarsi" w:hAnsi="FreeFarsi" w:cs="FreeFarsi" w:eastAsia="FreeFarsi"/>
          <w:i/>
          <w:iCs/>
          <w:spacing w:val="-2"/>
          <w:w w:val="115"/>
          <w:position w:val="2"/>
          <w:sz w:val="15"/>
          <w:szCs w:val="15"/>
          <w:vertAlign w:val="baseline"/>
        </w:rPr>
        <w:t>P,</w:t>
      </w:r>
      <w:r>
        <w:rPr>
          <w:rFonts w:ascii="FreeFarsi" w:hAnsi="FreeFarsi" w:cs="FreeFarsi" w:eastAsia="FreeFarsi"/>
          <w:i/>
          <w:iCs/>
          <w:spacing w:val="-15"/>
          <w:w w:val="115"/>
          <w:position w:val="2"/>
          <w:sz w:val="15"/>
          <w:szCs w:val="15"/>
          <w:vertAlign w:val="baseline"/>
        </w:rPr>
        <w:t> </w:t>
      </w:r>
      <w:r>
        <w:rPr>
          <w:rFonts w:ascii="FreeFarsi" w:hAnsi="FreeFarsi" w:cs="FreeFarsi" w:eastAsia="FreeFarsi"/>
          <w:i/>
          <w:iCs/>
          <w:spacing w:val="-2"/>
          <w:w w:val="115"/>
          <w:position w:val="2"/>
          <w:sz w:val="15"/>
          <w:szCs w:val="15"/>
          <w:vertAlign w:val="baseline"/>
        </w:rPr>
        <w:t>Sr,</w:t>
      </w:r>
      <w:r>
        <w:rPr>
          <w:rFonts w:ascii="FreeFarsi" w:hAnsi="FreeFarsi" w:cs="FreeFarsi" w:eastAsia="FreeFarsi"/>
          <w:i/>
          <w:iCs/>
          <w:spacing w:val="-16"/>
          <w:w w:val="115"/>
          <w:position w:val="2"/>
          <w:sz w:val="15"/>
          <w:szCs w:val="15"/>
          <w:vertAlign w:val="baseline"/>
        </w:rPr>
        <w:t> </w:t>
      </w:r>
      <w:r>
        <w:rPr>
          <w:rFonts w:ascii="FreeFarsi" w:hAnsi="FreeFarsi" w:cs="FreeFarsi" w:eastAsia="FreeFarsi"/>
          <w:i/>
          <w:iCs/>
          <w:spacing w:val="-2"/>
          <w:w w:val="115"/>
          <w:position w:val="2"/>
          <w:sz w:val="15"/>
          <w:szCs w:val="15"/>
          <w:vertAlign w:val="baseline"/>
        </w:rPr>
        <w:t>Sb</w:t>
      </w:r>
      <w:r>
        <w:rPr>
          <w:rFonts w:ascii="DejaVu Sans Condensed" w:hAnsi="DejaVu Sans Condensed" w:cs="DejaVu Sans Condensed" w:eastAsia="DejaVu Sans Condensed"/>
          <w:i/>
          <w:iCs/>
          <w:spacing w:val="-2"/>
          <w:w w:val="115"/>
          <w:position w:val="2"/>
          <w:sz w:val="15"/>
          <w:szCs w:val="15"/>
          <w:vertAlign w:val="baseline"/>
        </w:rPr>
        <w:t>⟩</w:t>
      </w:r>
      <w:r>
        <w:rPr>
          <w:rFonts w:ascii="Verdana" w:hAnsi="Verdana" w:cs="Verdana" w:eastAsia="Verdana"/>
          <w:i/>
          <w:iCs/>
          <w:spacing w:val="-2"/>
          <w:w w:val="115"/>
          <w:sz w:val="11"/>
          <w:szCs w:val="11"/>
          <w:vertAlign w:val="baseline"/>
        </w:rPr>
        <w:t>g</w:t>
      </w:r>
      <w:r>
        <w:rPr>
          <w:rFonts w:ascii="Verdana" w:hAnsi="Verdana" w:cs="Verdana" w:eastAsia="Verdana"/>
          <w:i/>
          <w:iCs/>
          <w:spacing w:val="-12"/>
          <w:w w:val="180"/>
          <w:sz w:val="11"/>
          <w:szCs w:val="11"/>
          <w:vertAlign w:val="baseline"/>
        </w:rPr>
        <w:t> </w:t>
      </w:r>
      <w:r>
        <w:rPr>
          <w:rFonts w:ascii="Times New Roman" w:hAnsi="Times New Roman" w:cs="Times New Roman" w:eastAsia="Times New Roman"/>
          <w:spacing w:val="-2"/>
          <w:w w:val="180"/>
          <w:position w:val="2"/>
          <w:sz w:val="15"/>
          <w:szCs w:val="15"/>
          <w:vertAlign w:val="baseline"/>
        </w:rPr>
        <w:t>~</w:t>
      </w:r>
      <w:r>
        <w:rPr>
          <w:rFonts w:ascii="Times New Roman" w:hAnsi="Times New Roman" w:cs="Times New Roman" w:eastAsia="Times New Roman"/>
          <w:spacing w:val="-34"/>
          <w:w w:val="180"/>
          <w:position w:val="2"/>
          <w:sz w:val="15"/>
          <w:szCs w:val="15"/>
          <w:vertAlign w:val="baseline"/>
        </w:rPr>
        <w:t> </w:t>
      </w:r>
      <w:r>
        <w:rPr>
          <w:rFonts w:ascii="LM Mono Prop 10" w:hAnsi="LM Mono Prop 10" w:cs="LM Mono Prop 10" w:eastAsia="LM Mono Prop 10"/>
          <w:spacing w:val="-2"/>
          <w:w w:val="115"/>
          <w:position w:val="2"/>
          <w:sz w:val="15"/>
          <w:szCs w:val="15"/>
          <w:vertAlign w:val="baseline"/>
        </w:rPr>
        <w:t>[</w:t>
      </w:r>
      <w:r>
        <w:rPr>
          <w:rFonts w:ascii="FreeFarsi" w:hAnsi="FreeFarsi" w:cs="FreeFarsi" w:eastAsia="FreeFarsi"/>
          <w:i/>
          <w:iCs/>
          <w:spacing w:val="-2"/>
          <w:w w:val="115"/>
          <w:position w:val="2"/>
          <w:sz w:val="15"/>
          <w:szCs w:val="15"/>
          <w:vertAlign w:val="baseline"/>
        </w:rPr>
        <w:t>A</w:t>
      </w:r>
      <w:r>
        <w:rPr>
          <w:rFonts w:ascii="LM Mono Prop 10" w:hAnsi="LM Mono Prop 10" w:cs="LM Mono Prop 10" w:eastAsia="LM Mono Prop 10"/>
          <w:spacing w:val="-2"/>
          <w:w w:val="115"/>
          <w:position w:val="2"/>
          <w:sz w:val="15"/>
          <w:szCs w:val="15"/>
          <w:vertAlign w:val="baseline"/>
        </w:rPr>
        <w:t>]</w:t>
      </w:r>
      <w:r>
        <w:rPr>
          <w:rFonts w:ascii="Verdana" w:hAnsi="Verdana" w:cs="Verdana" w:eastAsia="Verdana"/>
          <w:i/>
          <w:iCs/>
          <w:spacing w:val="-2"/>
          <w:w w:val="115"/>
          <w:sz w:val="11"/>
          <w:szCs w:val="11"/>
          <w:vertAlign w:val="baseline"/>
        </w:rPr>
        <w:t>g.p.s</w:t>
      </w:r>
      <w:r>
        <w:rPr>
          <w:rFonts w:ascii="FreeFarsi" w:hAnsi="FreeFarsi" w:cs="FreeFarsi" w:eastAsia="FreeFarsi"/>
          <w:i/>
          <w:iCs/>
          <w:spacing w:val="-2"/>
          <w:w w:val="115"/>
          <w:position w:val="2"/>
          <w:sz w:val="15"/>
          <w:szCs w:val="15"/>
          <w:vertAlign w:val="baseline"/>
        </w:rPr>
        <w:t>,</w:t>
      </w:r>
      <w:r>
        <w:rPr>
          <w:rFonts w:ascii="FreeFarsi" w:hAnsi="FreeFarsi" w:cs="FreeFarsi" w:eastAsia="FreeFarsi"/>
          <w:i/>
          <w:iCs/>
          <w:spacing w:val="-16"/>
          <w:w w:val="115"/>
          <w:position w:val="2"/>
          <w:sz w:val="15"/>
          <w:szCs w:val="15"/>
          <w:vertAlign w:val="baseline"/>
        </w:rPr>
        <w:t> </w:t>
      </w:r>
      <w:r>
        <w:rPr>
          <w:rFonts w:ascii="LM Mono Prop 10" w:hAnsi="LM Mono Prop 10" w:cs="LM Mono Prop 10" w:eastAsia="LM Mono Prop 10"/>
          <w:spacing w:val="-2"/>
          <w:w w:val="115"/>
          <w:position w:val="2"/>
          <w:sz w:val="15"/>
          <w:szCs w:val="15"/>
          <w:vertAlign w:val="baseline"/>
        </w:rPr>
        <w:t>[</w:t>
      </w:r>
      <w:r>
        <w:rPr>
          <w:rFonts w:ascii="LM Sans 8" w:hAnsi="LM Sans 8" w:cs="LM Sans 8" w:eastAsia="LM Sans 8"/>
          <w:spacing w:val="-2"/>
          <w:w w:val="115"/>
          <w:position w:val="2"/>
          <w:sz w:val="15"/>
          <w:szCs w:val="15"/>
          <w:vertAlign w:val="baseline"/>
        </w:rPr>
        <w:t>dispatch</w:t>
      </w:r>
      <w:r>
        <w:rPr>
          <w:rFonts w:ascii="LM Mono Prop 10" w:hAnsi="LM Mono Prop 10" w:cs="LM Mono Prop 10" w:eastAsia="LM Mono Prop 10"/>
          <w:spacing w:val="-2"/>
          <w:w w:val="115"/>
          <w:position w:val="2"/>
          <w:sz w:val="15"/>
          <w:szCs w:val="15"/>
          <w:vertAlign w:val="baseline"/>
        </w:rPr>
        <w:t>(</w:t>
      </w:r>
      <w:r>
        <w:rPr>
          <w:rFonts w:ascii="FreeFarsi" w:hAnsi="FreeFarsi" w:cs="FreeFarsi" w:eastAsia="FreeFarsi"/>
          <w:i/>
          <w:iCs/>
          <w:spacing w:val="-2"/>
          <w:w w:val="115"/>
          <w:position w:val="2"/>
          <w:sz w:val="15"/>
          <w:szCs w:val="15"/>
          <w:vertAlign w:val="baseline"/>
        </w:rPr>
        <w:t>e,</w:t>
      </w:r>
      <w:r>
        <w:rPr>
          <w:rFonts w:ascii="FreeFarsi" w:hAnsi="FreeFarsi" w:cs="FreeFarsi" w:eastAsia="FreeFarsi"/>
          <w:i/>
          <w:iCs/>
          <w:spacing w:val="-15"/>
          <w:w w:val="115"/>
          <w:position w:val="2"/>
          <w:sz w:val="15"/>
          <w:szCs w:val="15"/>
          <w:vertAlign w:val="baseline"/>
        </w:rPr>
        <w:t> </w:t>
      </w:r>
      <w:r>
        <w:rPr>
          <w:rFonts w:ascii="FreeFarsi" w:hAnsi="FreeFarsi" w:cs="FreeFarsi" w:eastAsia="FreeFarsi"/>
          <w:i/>
          <w:iCs/>
          <w:spacing w:val="-2"/>
          <w:w w:val="115"/>
          <w:position w:val="2"/>
          <w:sz w:val="15"/>
          <w:szCs w:val="15"/>
          <w:vertAlign w:val="baseline"/>
        </w:rPr>
        <w:t>n,</w:t>
      </w:r>
      <w:r>
        <w:rPr>
          <w:rFonts w:ascii="FreeFarsi" w:hAnsi="FreeFarsi" w:cs="FreeFarsi" w:eastAsia="FreeFarsi"/>
          <w:i/>
          <w:iCs/>
          <w:spacing w:val="-16"/>
          <w:w w:val="115"/>
          <w:position w:val="2"/>
          <w:sz w:val="15"/>
          <w:szCs w:val="15"/>
          <w:vertAlign w:val="baseline"/>
        </w:rPr>
        <w:t> </w:t>
      </w:r>
      <w:r>
        <w:rPr>
          <w:rFonts w:ascii="FreeFarsi" w:hAnsi="FreeFarsi" w:cs="FreeFarsi" w:eastAsia="FreeFarsi"/>
          <w:i/>
          <w:iCs/>
          <w:spacing w:val="-2"/>
          <w:w w:val="115"/>
          <w:position w:val="2"/>
          <w:sz w:val="15"/>
          <w:szCs w:val="15"/>
          <w:vertAlign w:val="baseline"/>
        </w:rPr>
        <w:t>in</w:t>
      </w:r>
      <w:r>
        <w:rPr>
          <w:rFonts w:ascii="LM Mono Prop 10" w:hAnsi="LM Mono Prop 10" w:cs="LM Mono Prop 10" w:eastAsia="LM Mono Prop 10"/>
          <w:spacing w:val="-2"/>
          <w:w w:val="115"/>
          <w:position w:val="2"/>
          <w:sz w:val="15"/>
          <w:szCs w:val="15"/>
          <w:vertAlign w:val="baseline"/>
        </w:rPr>
        <w:t>)]</w:t>
      </w:r>
      <w:r>
        <w:rPr>
          <w:rFonts w:ascii="Verdana" w:hAnsi="Verdana" w:cs="Verdana" w:eastAsia="Verdana"/>
          <w:i/>
          <w:iCs/>
          <w:spacing w:val="-2"/>
          <w:w w:val="115"/>
          <w:sz w:val="11"/>
          <w:szCs w:val="11"/>
          <w:vertAlign w:val="baseline"/>
        </w:rPr>
        <w:t>g.p.s</w:t>
      </w:r>
      <w:r>
        <w:rPr>
          <w:rFonts w:ascii="FreeFarsi" w:hAnsi="FreeFarsi" w:cs="FreeFarsi" w:eastAsia="FreeFarsi"/>
          <w:i/>
          <w:iCs/>
          <w:spacing w:val="-2"/>
          <w:w w:val="115"/>
          <w:position w:val="2"/>
          <w:sz w:val="15"/>
          <w:szCs w:val="15"/>
          <w:vertAlign w:val="baseline"/>
        </w:rPr>
        <w:t>,</w:t>
      </w:r>
      <w:r>
        <w:rPr>
          <w:rFonts w:ascii="FreeFarsi" w:hAnsi="FreeFarsi" w:cs="FreeFarsi" w:eastAsia="FreeFarsi"/>
          <w:i/>
          <w:iCs/>
          <w:spacing w:val="-15"/>
          <w:w w:val="115"/>
          <w:position w:val="2"/>
          <w:sz w:val="15"/>
          <w:szCs w:val="15"/>
          <w:vertAlign w:val="baseline"/>
        </w:rPr>
        <w:t> </w:t>
      </w:r>
      <w:r>
        <w:rPr>
          <w:rFonts w:ascii="LM Mono Prop 10" w:hAnsi="LM Mono Prop 10" w:cs="LM Mono Prop 10" w:eastAsia="LM Mono Prop 10"/>
          <w:spacing w:val="-2"/>
          <w:w w:val="115"/>
          <w:position w:val="2"/>
          <w:sz w:val="15"/>
          <w:szCs w:val="15"/>
          <w:vertAlign w:val="baseline"/>
        </w:rPr>
        <w:t>Π </w:t>
      </w:r>
      <w:r>
        <w:rPr>
          <w:rFonts w:ascii="LM Mono Prop 10" w:hAnsi="LM Mono Prop 10" w:cs="LM Mono Prop 10" w:eastAsia="LM Mono Prop 10"/>
          <w:w w:val="115"/>
          <w:position w:val="2"/>
          <w:sz w:val="15"/>
          <w:szCs w:val="15"/>
          <w:vertAlign w:val="baseline"/>
        </w:rPr>
        <w:t>Θ ;</w:t>
      </w:r>
      <w:r>
        <w:rPr>
          <w:rFonts w:ascii="LM Mono Prop 10" w:hAnsi="LM Mono Prop 10" w:cs="LM Mono Prop 10" w:eastAsia="LM Mono Prop 10"/>
          <w:spacing w:val="-21"/>
          <w:w w:val="115"/>
          <w:position w:val="2"/>
          <w:sz w:val="15"/>
          <w:szCs w:val="15"/>
          <w:vertAlign w:val="baseline"/>
        </w:rPr>
        <w:t> </w:t>
      </w:r>
      <w:r>
        <w:rPr>
          <w:rFonts w:ascii="LM Mono Prop 10" w:hAnsi="LM Mono Prop 10" w:cs="LM Mono Prop 10" w:eastAsia="LM Mono Prop 10"/>
          <w:w w:val="115"/>
          <w:position w:val="2"/>
          <w:sz w:val="15"/>
          <w:szCs w:val="15"/>
          <w:vertAlign w:val="baseline"/>
        </w:rPr>
        <w:t>Γ</w:t>
      </w:r>
      <w:r>
        <w:rPr>
          <w:rFonts w:ascii="FreeFarsi" w:hAnsi="FreeFarsi" w:cs="FreeFarsi" w:eastAsia="FreeFarsi"/>
          <w:i/>
          <w:iCs/>
          <w:w w:val="115"/>
          <w:position w:val="2"/>
          <w:sz w:val="15"/>
          <w:szCs w:val="15"/>
          <w:vertAlign w:val="baseline"/>
        </w:rPr>
        <w:t>,</w:t>
      </w:r>
      <w:r>
        <w:rPr>
          <w:rFonts w:ascii="FreeFarsi" w:hAnsi="FreeFarsi" w:cs="FreeFarsi" w:eastAsia="FreeFarsi"/>
          <w:i/>
          <w:iCs/>
          <w:spacing w:val="-2"/>
          <w:w w:val="115"/>
          <w:position w:val="2"/>
          <w:sz w:val="15"/>
          <w:szCs w:val="15"/>
          <w:vertAlign w:val="baseline"/>
        </w:rPr>
        <w:t> </w:t>
      </w:r>
      <w:r>
        <w:rPr>
          <w:rFonts w:ascii="DejaVu Sans Condensed" w:hAnsi="DejaVu Sans Condensed" w:cs="DejaVu Sans Condensed" w:eastAsia="DejaVu Sans Condensed"/>
          <w:i/>
          <w:iCs/>
          <w:w w:val="115"/>
          <w:position w:val="2"/>
          <w:sz w:val="15"/>
          <w:szCs w:val="15"/>
          <w:vertAlign w:val="baseline"/>
        </w:rPr>
        <w:t>⟨</w:t>
      </w:r>
      <w:r>
        <w:rPr>
          <w:rFonts w:ascii="FreeFarsi" w:hAnsi="FreeFarsi" w:cs="FreeFarsi" w:eastAsia="FreeFarsi"/>
          <w:i/>
          <w:iCs/>
          <w:w w:val="115"/>
          <w:position w:val="2"/>
          <w:sz w:val="15"/>
          <w:szCs w:val="15"/>
          <w:vertAlign w:val="baseline"/>
        </w:rPr>
        <w:t>P,</w:t>
      </w:r>
      <w:r>
        <w:rPr>
          <w:rFonts w:ascii="FreeFarsi" w:hAnsi="FreeFarsi" w:cs="FreeFarsi" w:eastAsia="FreeFarsi"/>
          <w:i/>
          <w:iCs/>
          <w:spacing w:val="-2"/>
          <w:w w:val="115"/>
          <w:position w:val="2"/>
          <w:sz w:val="15"/>
          <w:szCs w:val="15"/>
          <w:vertAlign w:val="baseline"/>
        </w:rPr>
        <w:t> </w:t>
      </w:r>
      <w:r>
        <w:rPr>
          <w:rFonts w:ascii="FreeFarsi" w:hAnsi="FreeFarsi" w:cs="FreeFarsi" w:eastAsia="FreeFarsi"/>
          <w:i/>
          <w:iCs/>
          <w:w w:val="115"/>
          <w:position w:val="2"/>
          <w:sz w:val="15"/>
          <w:szCs w:val="15"/>
          <w:vertAlign w:val="baseline"/>
        </w:rPr>
        <w:t>Sr,</w:t>
      </w:r>
      <w:r>
        <w:rPr>
          <w:rFonts w:ascii="FreeFarsi" w:hAnsi="FreeFarsi" w:cs="FreeFarsi" w:eastAsia="FreeFarsi"/>
          <w:i/>
          <w:iCs/>
          <w:spacing w:val="-2"/>
          <w:w w:val="115"/>
          <w:position w:val="2"/>
          <w:sz w:val="15"/>
          <w:szCs w:val="15"/>
          <w:vertAlign w:val="baseline"/>
        </w:rPr>
        <w:t> </w:t>
      </w:r>
      <w:r>
        <w:rPr>
          <w:rFonts w:ascii="FreeFarsi" w:hAnsi="FreeFarsi" w:cs="FreeFarsi" w:eastAsia="FreeFarsi"/>
          <w:i/>
          <w:iCs/>
          <w:w w:val="115"/>
          <w:position w:val="2"/>
          <w:sz w:val="15"/>
          <w:szCs w:val="15"/>
          <w:vertAlign w:val="baseline"/>
        </w:rPr>
        <w:t>Sb</w:t>
      </w:r>
      <w:r>
        <w:rPr>
          <w:rFonts w:ascii="DejaVu Sans Condensed" w:hAnsi="DejaVu Sans Condensed" w:cs="DejaVu Sans Condensed" w:eastAsia="DejaVu Sans Condensed"/>
          <w:i/>
          <w:iCs/>
          <w:w w:val="115"/>
          <w:position w:val="2"/>
          <w:sz w:val="15"/>
          <w:szCs w:val="15"/>
          <w:vertAlign w:val="baseline"/>
        </w:rPr>
        <w:t>⟩</w:t>
      </w:r>
      <w:r>
        <w:rPr>
          <w:rFonts w:ascii="Verdana" w:hAnsi="Verdana" w:cs="Verdana" w:eastAsia="Verdana"/>
          <w:i/>
          <w:iCs/>
          <w:w w:val="115"/>
          <w:sz w:val="11"/>
          <w:szCs w:val="11"/>
          <w:vertAlign w:val="baseline"/>
        </w:rPr>
        <w:t>g</w:t>
      </w:r>
      <w:r>
        <w:rPr>
          <w:rFonts w:ascii="Verdana" w:hAnsi="Verdana" w:cs="Verdana" w:eastAsia="Verdana"/>
          <w:i/>
          <w:iCs/>
          <w:w w:val="190"/>
          <w:sz w:val="11"/>
          <w:szCs w:val="11"/>
          <w:vertAlign w:val="baseline"/>
        </w:rPr>
        <w:t> </w:t>
      </w:r>
      <w:r>
        <w:rPr>
          <w:rFonts w:ascii="Times New Roman" w:hAnsi="Times New Roman" w:cs="Times New Roman" w:eastAsia="Times New Roman"/>
          <w:w w:val="190"/>
          <w:position w:val="2"/>
          <w:sz w:val="15"/>
          <w:szCs w:val="15"/>
          <w:vertAlign w:val="baseline"/>
        </w:rPr>
        <w:t>~</w:t>
      </w:r>
      <w:r>
        <w:rPr>
          <w:rFonts w:ascii="Times New Roman" w:hAnsi="Times New Roman" w:cs="Times New Roman" w:eastAsia="Times New Roman"/>
          <w:spacing w:val="-21"/>
          <w:w w:val="190"/>
          <w:position w:val="2"/>
          <w:sz w:val="15"/>
          <w:szCs w:val="15"/>
          <w:vertAlign w:val="baseline"/>
        </w:rPr>
        <w:t> </w:t>
      </w:r>
      <w:r>
        <w:rPr>
          <w:rFonts w:ascii="LM Mono Prop 10" w:hAnsi="LM Mono Prop 10" w:cs="LM Mono Prop 10" w:eastAsia="LM Mono Prop 10"/>
          <w:w w:val="115"/>
          <w:position w:val="2"/>
          <w:sz w:val="15"/>
          <w:szCs w:val="15"/>
          <w:vertAlign w:val="baseline"/>
        </w:rPr>
        <w:t>[</w:t>
      </w:r>
      <w:r>
        <w:rPr>
          <w:rFonts w:ascii="LM Sans 8" w:hAnsi="LM Sans 8" w:cs="LM Sans 8" w:eastAsia="LM Sans 8"/>
          <w:w w:val="115"/>
          <w:position w:val="2"/>
          <w:sz w:val="15"/>
          <w:szCs w:val="15"/>
          <w:vertAlign w:val="baseline"/>
        </w:rPr>
        <w:t>event</w:t>
      </w:r>
      <w:r>
        <w:rPr>
          <w:rFonts w:ascii="LM Mono Prop 10" w:hAnsi="LM Mono Prop 10" w:cs="LM Mono Prop 10" w:eastAsia="LM Mono Prop 10"/>
          <w:w w:val="115"/>
          <w:position w:val="2"/>
          <w:sz w:val="15"/>
          <w:szCs w:val="15"/>
          <w:vertAlign w:val="baseline"/>
        </w:rPr>
        <w:t>(</w:t>
      </w:r>
      <w:r>
        <w:rPr>
          <w:rFonts w:ascii="FreeFarsi" w:hAnsi="FreeFarsi" w:cs="FreeFarsi" w:eastAsia="FreeFarsi"/>
          <w:i/>
          <w:iCs/>
          <w:w w:val="115"/>
          <w:position w:val="2"/>
          <w:sz w:val="15"/>
          <w:szCs w:val="15"/>
          <w:vertAlign w:val="baseline"/>
        </w:rPr>
        <w:t>n,</w:t>
      </w:r>
      <w:r>
        <w:rPr>
          <w:rFonts w:ascii="FreeFarsi" w:hAnsi="FreeFarsi" w:cs="FreeFarsi" w:eastAsia="FreeFarsi"/>
          <w:i/>
          <w:iCs/>
          <w:spacing w:val="-2"/>
          <w:w w:val="115"/>
          <w:position w:val="2"/>
          <w:sz w:val="15"/>
          <w:szCs w:val="15"/>
          <w:vertAlign w:val="baseline"/>
        </w:rPr>
        <w:t> </w:t>
      </w:r>
      <w:r>
        <w:rPr>
          <w:rFonts w:ascii="FreeFarsi" w:hAnsi="FreeFarsi" w:cs="FreeFarsi" w:eastAsia="FreeFarsi"/>
          <w:i/>
          <w:iCs/>
          <w:w w:val="115"/>
          <w:position w:val="2"/>
          <w:sz w:val="15"/>
          <w:szCs w:val="15"/>
          <w:vertAlign w:val="baseline"/>
        </w:rPr>
        <w:t>in</w:t>
      </w:r>
      <w:r>
        <w:rPr>
          <w:rFonts w:ascii="LM Mono Prop 10" w:hAnsi="LM Mono Prop 10" w:cs="LM Mono Prop 10" w:eastAsia="LM Mono Prop 10"/>
          <w:w w:val="115"/>
          <w:position w:val="2"/>
          <w:sz w:val="15"/>
          <w:szCs w:val="15"/>
          <w:vertAlign w:val="baseline"/>
        </w:rPr>
        <w:t>)</w:t>
      </w:r>
      <w:r>
        <w:rPr>
          <w:rFonts w:ascii="FreeFarsi" w:hAnsi="FreeFarsi" w:cs="FreeFarsi" w:eastAsia="FreeFarsi"/>
          <w:i/>
          <w:iCs/>
          <w:w w:val="115"/>
          <w:position w:val="2"/>
          <w:sz w:val="15"/>
          <w:szCs w:val="15"/>
          <w:vertAlign w:val="baseline"/>
        </w:rPr>
        <w:t>.A</w:t>
      </w:r>
      <w:r>
        <w:rPr>
          <w:rFonts w:ascii="LM Mono Prop 10" w:hAnsi="LM Mono Prop 10" w:cs="LM Mono Prop 10" w:eastAsia="LM Mono Prop 10"/>
          <w:w w:val="115"/>
          <w:position w:val="2"/>
          <w:sz w:val="15"/>
          <w:szCs w:val="15"/>
          <w:vertAlign w:val="baseline"/>
        </w:rPr>
        <w:t>]</w:t>
      </w:r>
      <w:r>
        <w:rPr>
          <w:rFonts w:ascii="Verdana" w:hAnsi="Verdana" w:cs="Verdana" w:eastAsia="Verdana"/>
          <w:i/>
          <w:iCs/>
          <w:w w:val="115"/>
          <w:sz w:val="11"/>
          <w:szCs w:val="11"/>
          <w:vertAlign w:val="baseline"/>
        </w:rPr>
        <w:t>g.p.s</w:t>
      </w:r>
      <w:r>
        <w:rPr>
          <w:rFonts w:ascii="FreeFarsi" w:hAnsi="FreeFarsi" w:cs="FreeFarsi" w:eastAsia="FreeFarsi"/>
          <w:i/>
          <w:iCs/>
          <w:w w:val="115"/>
          <w:position w:val="2"/>
          <w:sz w:val="15"/>
          <w:szCs w:val="15"/>
          <w:vertAlign w:val="baseline"/>
        </w:rPr>
        <w:t>,</w:t>
      </w:r>
      <w:r>
        <w:rPr>
          <w:rFonts w:ascii="FreeFarsi" w:hAnsi="FreeFarsi" w:cs="FreeFarsi" w:eastAsia="FreeFarsi"/>
          <w:i/>
          <w:iCs/>
          <w:spacing w:val="-2"/>
          <w:w w:val="115"/>
          <w:position w:val="2"/>
          <w:sz w:val="15"/>
          <w:szCs w:val="15"/>
          <w:vertAlign w:val="baseline"/>
        </w:rPr>
        <w:t> </w:t>
      </w:r>
      <w:r>
        <w:rPr>
          <w:rFonts w:ascii="LM Mono Prop 10" w:hAnsi="LM Mono Prop 10" w:cs="LM Mono Prop 10" w:eastAsia="LM Mono Prop 10"/>
          <w:w w:val="115"/>
          <w:position w:val="2"/>
          <w:sz w:val="15"/>
          <w:szCs w:val="15"/>
          <w:vertAlign w:val="baseline"/>
        </w:rPr>
        <w:t>Π</w:t>
      </w:r>
    </w:p>
    <w:p>
      <w:pPr>
        <w:spacing w:before="111"/>
        <w:ind w:left="1444"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 ;</w:t>
      </w:r>
      <w:r>
        <w:rPr>
          <w:rFonts w:ascii="LM Mono Prop 10" w:hAnsi="LM Mono Prop 10" w:cs="LM Mono Prop 10" w:eastAsia="LM Mono Prop 10"/>
          <w:spacing w:val="-30"/>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2"/>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sz w:val="15"/>
          <w:szCs w:val="15"/>
          <w:vertAlign w:val="subscript"/>
        </w:rPr>
        <w:t>g</w:t>
      </w:r>
      <w:r>
        <w:rPr>
          <w:rFonts w:ascii="Verdana" w:hAnsi="Verdana" w:cs="Verdana" w:eastAsia="Verdana"/>
          <w:i/>
          <w:iCs/>
          <w:spacing w:val="6"/>
          <w:w w:val="115"/>
          <w:sz w:val="15"/>
          <w:szCs w:val="15"/>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6"/>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in/x</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5"/>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dispatch</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e,</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in</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40" w:lineRule="auto" w:before="0"/>
        <w:rPr>
          <w:rFonts w:ascii="LM Mono Prop 10"/>
          <w:sz w:val="15"/>
        </w:rPr>
      </w:pPr>
      <w:r>
        <w:rPr/>
        <w:br w:type="column"/>
      </w:r>
      <w:r>
        <w:rPr>
          <w:rFonts w:ascii="LM Mono Prop 10"/>
          <w:sz w:val="15"/>
        </w:rPr>
      </w:r>
    </w:p>
    <w:p>
      <w:pPr>
        <w:pStyle w:val="BodyText"/>
        <w:spacing w:before="92"/>
        <w:jc w:val="left"/>
        <w:rPr>
          <w:rFonts w:ascii="LM Mono Prop 10"/>
          <w:sz w:val="15"/>
        </w:rPr>
      </w:pPr>
    </w:p>
    <w:p>
      <w:pPr>
        <w:spacing w:before="0"/>
        <w:ind w:left="0" w:right="281" w:firstLine="0"/>
        <w:jc w:val="right"/>
        <w:rPr>
          <w:rFonts w:ascii="LM Roman 8"/>
          <w:sz w:val="15"/>
        </w:rPr>
      </w:pPr>
      <w:r>
        <w:rPr>
          <w:rFonts w:ascii="LM Roman 8"/>
          <w:spacing w:val="-2"/>
          <w:w w:val="120"/>
          <w:sz w:val="15"/>
        </w:rPr>
        <w:t>(</w:t>
      </w:r>
      <w:r>
        <w:rPr>
          <w:rFonts w:ascii="Georgia"/>
          <w:spacing w:val="-2"/>
          <w:w w:val="120"/>
          <w:sz w:val="15"/>
        </w:rPr>
        <w:t>Ev</w:t>
      </w:r>
      <w:r>
        <w:rPr>
          <w:rFonts w:ascii="Georgia"/>
          <w:smallCaps/>
          <w:spacing w:val="-2"/>
          <w:w w:val="120"/>
          <w:sz w:val="15"/>
        </w:rPr>
        <w:t>e</w:t>
      </w:r>
      <w:r>
        <w:rPr>
          <w:rFonts w:ascii="Georgia"/>
          <w:smallCaps w:val="0"/>
          <w:spacing w:val="-2"/>
          <w:w w:val="120"/>
          <w:sz w:val="15"/>
        </w:rPr>
        <w:t>nt</w:t>
      </w:r>
      <w:r>
        <w:rPr>
          <w:rFonts w:ascii="LM Roman 8"/>
          <w:smallCaps w:val="0"/>
          <w:spacing w:val="-2"/>
          <w:w w:val="120"/>
          <w:sz w:val="15"/>
        </w:rPr>
        <w:t>)</w:t>
      </w:r>
    </w:p>
    <w:p>
      <w:pPr>
        <w:pStyle w:val="BodyText"/>
        <w:jc w:val="left"/>
        <w:rPr>
          <w:rFonts w:ascii="LM Roman 8"/>
          <w:sz w:val="15"/>
        </w:rPr>
      </w:pPr>
    </w:p>
    <w:p>
      <w:pPr>
        <w:pStyle w:val="BodyText"/>
        <w:jc w:val="left"/>
        <w:rPr>
          <w:rFonts w:ascii="LM Roman 8"/>
          <w:sz w:val="15"/>
        </w:rPr>
      </w:pPr>
    </w:p>
    <w:p>
      <w:pPr>
        <w:pStyle w:val="BodyText"/>
        <w:spacing w:before="13"/>
        <w:jc w:val="left"/>
        <w:rPr>
          <w:rFonts w:ascii="LM Roman 8"/>
          <w:sz w:val="15"/>
        </w:rPr>
      </w:pPr>
    </w:p>
    <w:p>
      <w:pPr>
        <w:spacing w:before="0"/>
        <w:ind w:left="0" w:right="281" w:firstLine="0"/>
        <w:jc w:val="right"/>
        <w:rPr>
          <w:rFonts w:ascii="LM Roman 8"/>
          <w:sz w:val="15"/>
        </w:rPr>
      </w:pPr>
      <w:r>
        <w:rPr>
          <w:rFonts w:ascii="LM Roman 8"/>
          <w:w w:val="120"/>
          <w:sz w:val="15"/>
        </w:rPr>
        <w:t>(</w:t>
      </w:r>
      <w:r>
        <w:rPr>
          <w:rFonts w:ascii="Georgia"/>
          <w:w w:val="120"/>
          <w:sz w:val="15"/>
        </w:rPr>
        <w:t>B</w:t>
      </w:r>
      <w:r>
        <w:rPr>
          <w:rFonts w:ascii="Georgia"/>
          <w:smallCaps/>
          <w:w w:val="120"/>
          <w:sz w:val="15"/>
        </w:rPr>
        <w:t>r</w:t>
      </w:r>
      <w:r>
        <w:rPr>
          <w:rFonts w:ascii="Georgia"/>
          <w:smallCaps w:val="0"/>
          <w:w w:val="120"/>
          <w:sz w:val="15"/>
        </w:rPr>
        <w:t>oad</w:t>
      </w:r>
      <w:r>
        <w:rPr>
          <w:rFonts w:ascii="Georgia"/>
          <w:smallCaps w:val="0"/>
          <w:spacing w:val="6"/>
          <w:w w:val="120"/>
          <w:sz w:val="15"/>
        </w:rPr>
        <w:t> </w:t>
      </w:r>
      <w:r>
        <w:rPr>
          <w:rFonts w:ascii="Georgia"/>
          <w:smallCaps w:val="0"/>
          <w:spacing w:val="-2"/>
          <w:w w:val="120"/>
          <w:sz w:val="15"/>
        </w:rPr>
        <w:t>Ev</w:t>
      </w:r>
      <w:r>
        <w:rPr>
          <w:rFonts w:ascii="Georgia"/>
          <w:smallCaps/>
          <w:spacing w:val="-2"/>
          <w:w w:val="120"/>
          <w:sz w:val="15"/>
        </w:rPr>
        <w:t>e</w:t>
      </w:r>
      <w:r>
        <w:rPr>
          <w:rFonts w:ascii="Georgia"/>
          <w:smallCaps w:val="0"/>
          <w:spacing w:val="-2"/>
          <w:w w:val="120"/>
          <w:sz w:val="15"/>
        </w:rPr>
        <w:t>nt</w:t>
      </w:r>
      <w:r>
        <w:rPr>
          <w:rFonts w:ascii="LM Roman 8"/>
          <w:smallCaps w:val="0"/>
          <w:spacing w:val="-2"/>
          <w:w w:val="120"/>
          <w:sz w:val="15"/>
        </w:rPr>
        <w:t>)</w:t>
      </w:r>
    </w:p>
    <w:p>
      <w:pPr>
        <w:spacing w:after="0"/>
        <w:jc w:val="right"/>
        <w:rPr>
          <w:rFonts w:ascii="LM Roman 8"/>
          <w:sz w:val="15"/>
        </w:rPr>
        <w:sectPr>
          <w:pgSz w:w="9360" w:h="13610"/>
          <w:pgMar w:header="860" w:footer="0" w:top="1060" w:bottom="280" w:left="680" w:right="620"/>
          <w:cols w:num="2" w:equalWidth="0">
            <w:col w:w="6436" w:space="40"/>
            <w:col w:w="1584"/>
          </w:cols>
        </w:sectPr>
      </w:pPr>
    </w:p>
    <w:p>
      <w:pPr>
        <w:pStyle w:val="BodyText"/>
        <w:spacing w:before="9"/>
        <w:jc w:val="left"/>
        <w:rPr>
          <w:rFonts w:ascii="LM Roman 8"/>
          <w:sz w:val="2"/>
        </w:rPr>
      </w:pPr>
    </w:p>
    <w:p>
      <w:pPr>
        <w:pStyle w:val="BodyText"/>
        <w:spacing w:line="20" w:lineRule="exact"/>
        <w:ind w:left="356"/>
        <w:jc w:val="left"/>
        <w:rPr>
          <w:rFonts w:ascii="LM Roman 8"/>
          <w:sz w:val="2"/>
        </w:rPr>
      </w:pPr>
      <w:r>
        <w:rPr>
          <w:rFonts w:ascii="LM Roman 8"/>
          <w:sz w:val="2"/>
        </w:rPr>
        <mc:AlternateContent>
          <mc:Choice Requires="wps">
            <w:drawing>
              <wp:inline distT="0" distB="0" distL="0" distR="0">
                <wp:extent cx="4551045" cy="4445"/>
                <wp:effectExtent l="9525" t="0" r="0" b="5080"/>
                <wp:docPr id="35" name="Group 35"/>
                <wp:cNvGraphicFramePr>
                  <a:graphicFrameLocks/>
                </wp:cNvGraphicFramePr>
                <a:graphic>
                  <a:graphicData uri="http://schemas.microsoft.com/office/word/2010/wordprocessingGroup">
                    <wpg:wgp>
                      <wpg:cNvPr id="35" name="Group 35"/>
                      <wpg:cNvGrpSpPr/>
                      <wpg:grpSpPr>
                        <a:xfrm>
                          <a:off x="0" y="0"/>
                          <a:ext cx="4551045" cy="4445"/>
                          <a:chExt cx="4551045" cy="4445"/>
                        </a:xfrm>
                      </wpg:grpSpPr>
                      <wps:wsp>
                        <wps:cNvPr id="36" name="Graphic 36"/>
                        <wps:cNvSpPr/>
                        <wps:spPr>
                          <a:xfrm>
                            <a:off x="0" y="2214"/>
                            <a:ext cx="4551045" cy="1270"/>
                          </a:xfrm>
                          <a:custGeom>
                            <a:avLst/>
                            <a:gdLst/>
                            <a:ahLst/>
                            <a:cxnLst/>
                            <a:rect l="l" t="t" r="r" b="b"/>
                            <a:pathLst>
                              <a:path w="4551045" h="0">
                                <a:moveTo>
                                  <a:pt x="0" y="0"/>
                                </a:moveTo>
                                <a:lnTo>
                                  <a:pt x="455066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8.35pt;height:.35pt;mso-position-horizontal-relative:char;mso-position-vertical-relative:line" id="docshapegroup17" coordorigin="0,0" coordsize="7167,7">
                <v:line style="position:absolute" from="0,3" to="7166,3" stroked="true" strokeweight=".348669pt" strokecolor="#000000">
                  <v:stroke dashstyle="solid"/>
                </v:line>
              </v:group>
            </w:pict>
          </mc:Fallback>
        </mc:AlternateContent>
      </w:r>
      <w:r>
        <w:rPr>
          <w:rFonts w:ascii="LM Roman 8"/>
          <w:sz w:val="2"/>
        </w:rPr>
      </w:r>
    </w:p>
    <w:p>
      <w:pPr>
        <w:spacing w:line="202" w:lineRule="exact" w:before="0"/>
        <w:ind w:left="356" w:right="0" w:firstLine="0"/>
        <w:jc w:val="left"/>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2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2"/>
          <w:w w:val="115"/>
          <w:sz w:val="15"/>
          <w:szCs w:val="15"/>
        </w:rPr>
        <w:t> </w:t>
      </w:r>
      <w:r>
        <w:rPr>
          <w:rFonts w:ascii="LM Mono Prop 10" w:hAnsi="LM Mono Prop 10" w:cs="LM Mono Prop 10" w:eastAsia="LM Mono Prop 10"/>
          <w:w w:val="115"/>
          <w:sz w:val="15"/>
          <w:szCs w:val="15"/>
        </w:rPr>
        <w:t>(</w:t>
      </w:r>
      <w:r>
        <w:rPr>
          <w:rFonts w:ascii="FreeFarsi" w:hAnsi="FreeFarsi" w:cs="FreeFarsi" w:eastAsia="FreeFarsi"/>
          <w:i/>
          <w:iCs/>
          <w:w w:val="115"/>
          <w:sz w:val="15"/>
          <w:szCs w:val="15"/>
        </w:rPr>
        <w:t>e,</w:t>
      </w:r>
      <w:r>
        <w:rPr>
          <w:rFonts w:ascii="FreeFarsi" w:hAnsi="FreeFarsi" w:cs="FreeFarsi" w:eastAsia="FreeFarsi"/>
          <w:i/>
          <w:iCs/>
          <w:spacing w:val="-16"/>
          <w:w w:val="115"/>
          <w:sz w:val="15"/>
          <w:szCs w:val="15"/>
        </w:rPr>
        <w:t> </w:t>
      </w:r>
      <w:r>
        <w:rPr>
          <w:rFonts w:ascii="FreeFarsi" w:hAnsi="FreeFarsi" w:cs="FreeFarsi" w:eastAsia="FreeFarsi"/>
          <w:i/>
          <w:iCs/>
          <w:w w:val="115"/>
          <w:sz w:val="15"/>
          <w:szCs w:val="15"/>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5"/>
          <w:w w:val="115"/>
          <w:sz w:val="15"/>
          <w:szCs w:val="15"/>
          <w:vertAlign w:val="baseline"/>
        </w:rPr>
        <w:t> </w:t>
      </w:r>
      <w:r>
        <w:rPr>
          <w:rFonts w:ascii="FreeFarsi" w:hAnsi="FreeFarsi" w:cs="FreeFarsi" w:eastAsia="FreeFarsi"/>
          <w:i/>
          <w:iCs/>
          <w:w w:val="115"/>
          <w:sz w:val="15"/>
          <w:szCs w:val="15"/>
          <w:vertAlign w:val="baseline"/>
        </w:rPr>
        <w:t>g.p.s,</w:t>
      </w:r>
      <w:r>
        <w:rPr>
          <w:rFonts w:ascii="FreeFarsi" w:hAnsi="FreeFarsi" w:cs="FreeFarsi" w:eastAsia="FreeFarsi"/>
          <w:i/>
          <w:iCs/>
          <w:spacing w:val="-16"/>
          <w:w w:val="115"/>
          <w:sz w:val="15"/>
          <w:szCs w:val="15"/>
          <w:vertAlign w:val="baseline"/>
        </w:rPr>
        <w:t> </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5"/>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34"/>
          <w:w w:val="115"/>
          <w:sz w:val="15"/>
          <w:szCs w:val="15"/>
          <w:vertAlign w:val="baseline"/>
        </w:rPr>
        <w:t> </w:t>
      </w:r>
      <w:r>
        <w:rPr>
          <w:rFonts w:ascii="LM Mono Prop 10" w:hAnsi="LM Mono Prop 10" w:cs="LM Mono Prop 10" w:eastAsia="LM Mono Prop 10"/>
          <w:w w:val="115"/>
          <w:sz w:val="15"/>
          <w:szCs w:val="15"/>
          <w:vertAlign w:val="baseline"/>
        </w:rPr>
        <w:t>Γ</w:t>
      </w:r>
      <w:r>
        <w:rPr>
          <w:rFonts w:ascii="FreeFarsi" w:hAnsi="FreeFarsi" w:cs="FreeFarsi" w:eastAsia="FreeFarsi"/>
          <w:i/>
          <w:iCs/>
          <w:w w:val="115"/>
          <w:sz w:val="15"/>
          <w:szCs w:val="15"/>
          <w:vertAlign w:val="baseline"/>
        </w:rPr>
        <w:t>,</w:t>
      </w:r>
      <w:r>
        <w:rPr>
          <w:rFonts w:ascii="FreeFarsi" w:hAnsi="FreeFarsi" w:cs="FreeFarsi" w:eastAsia="FreeFarsi"/>
          <w:i/>
          <w:iCs/>
          <w:spacing w:val="-1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FreeFarsi" w:hAnsi="FreeFarsi" w:cs="FreeFarsi" w:eastAsia="FreeFarsi"/>
          <w:i/>
          <w:iCs/>
          <w:spacing w:val="1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3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6"/>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sz w:val="15"/>
          <w:szCs w:val="15"/>
          <w:vertAlign w:val="subscript"/>
        </w:rPr>
        <w:t>g</w:t>
      </w:r>
      <w:r>
        <w:rPr>
          <w:rFonts w:ascii="Verdana" w:hAnsi="Verdana" w:cs="Verdana" w:eastAsia="Verdana"/>
          <w:i/>
          <w:iCs/>
          <w:spacing w:val="-1"/>
          <w:w w:val="115"/>
          <w:sz w:val="15"/>
          <w:szCs w:val="15"/>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0"/>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4"/>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5"/>
          <w:w w:val="115"/>
          <w:sz w:val="15"/>
          <w:szCs w:val="15"/>
          <w:vertAlign w:val="baseline"/>
        </w:rPr>
        <w:t> </w:t>
      </w:r>
      <w:r>
        <w:rPr>
          <w:rFonts w:ascii="LM Sans 8" w:hAnsi="LM Sans 8" w:cs="LM Sans 8" w:eastAsia="LM Sans 8"/>
          <w:w w:val="115"/>
          <w:sz w:val="15"/>
          <w:szCs w:val="15"/>
          <w:vertAlign w:val="baseline"/>
        </w:rPr>
        <w:t>receive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8"/>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dispatch</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e,</w:t>
      </w:r>
      <w:r>
        <w:rPr>
          <w:rFonts w:ascii="FreeFarsi" w:hAnsi="FreeFarsi" w:cs="FreeFarsi" w:eastAsia="FreeFarsi"/>
          <w:i/>
          <w:iCs/>
          <w:spacing w:val="-16"/>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5"/>
          <w:w w:val="115"/>
          <w:sz w:val="15"/>
          <w:szCs w:val="15"/>
          <w:vertAlign w:val="baseline"/>
        </w:rPr>
        <w:t> </w:t>
      </w:r>
      <w:r>
        <w:rPr>
          <w:rFonts w:ascii="FreeFarsi" w:hAnsi="FreeFarsi" w:cs="FreeFarsi" w:eastAsia="FreeFarsi"/>
          <w:i/>
          <w:iCs/>
          <w:w w:val="115"/>
          <w:sz w:val="15"/>
          <w:szCs w:val="15"/>
          <w:vertAlign w:val="baseline"/>
        </w:rPr>
        <w:t>in</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02" w:lineRule="exact" w:before="0"/>
        <w:ind w:left="0" w:right="280" w:firstLine="0"/>
        <w:jc w:val="right"/>
        <w:rPr>
          <w:rFonts w:ascii="LM Roman 8"/>
          <w:sz w:val="15"/>
        </w:rPr>
      </w:pPr>
      <w:r>
        <w:rPr>
          <w:rFonts w:ascii="LM Roman 8"/>
          <w:spacing w:val="-2"/>
          <w:w w:val="115"/>
          <w:sz w:val="15"/>
        </w:rPr>
        <w:t>(</w:t>
      </w:r>
      <w:r>
        <w:rPr>
          <w:rFonts w:ascii="Georgia"/>
          <w:spacing w:val="-2"/>
          <w:w w:val="115"/>
          <w:sz w:val="15"/>
        </w:rPr>
        <w:t>R</w:t>
      </w:r>
      <w:r>
        <w:rPr>
          <w:rFonts w:ascii="Georgia"/>
          <w:smallCaps/>
          <w:spacing w:val="-2"/>
          <w:w w:val="115"/>
          <w:sz w:val="15"/>
        </w:rPr>
        <w:t>ecei</w:t>
      </w:r>
      <w:r>
        <w:rPr>
          <w:rFonts w:ascii="Georgia"/>
          <w:smallCaps w:val="0"/>
          <w:spacing w:val="-2"/>
          <w:w w:val="115"/>
          <w:sz w:val="15"/>
        </w:rPr>
        <w:t>v</w:t>
      </w:r>
      <w:r>
        <w:rPr>
          <w:rFonts w:ascii="Georgia"/>
          <w:smallCaps/>
          <w:spacing w:val="-2"/>
          <w:w w:val="115"/>
          <w:sz w:val="15"/>
        </w:rPr>
        <w:t>e</w:t>
      </w:r>
      <w:r>
        <w:rPr>
          <w:rFonts w:ascii="LM Roman 8"/>
          <w:smallCaps w:val="0"/>
          <w:spacing w:val="-2"/>
          <w:w w:val="115"/>
          <w:sz w:val="15"/>
        </w:rPr>
        <w:t>)</w:t>
      </w:r>
    </w:p>
    <w:p>
      <w:pPr>
        <w:spacing w:after="0" w:line="202" w:lineRule="exact"/>
        <w:jc w:val="right"/>
        <w:rPr>
          <w:rFonts w:ascii="LM Roman 8"/>
          <w:sz w:val="15"/>
        </w:rPr>
        <w:sectPr>
          <w:type w:val="continuous"/>
          <w:pgSz w:w="9360" w:h="13610"/>
          <w:pgMar w:header="860" w:footer="0" w:top="900" w:bottom="280" w:left="680" w:right="620"/>
        </w:sectPr>
      </w:pPr>
    </w:p>
    <w:p>
      <w:pPr>
        <w:spacing w:before="151"/>
        <w:ind w:left="195"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20"/>
          <w:sz w:val="15"/>
          <w:szCs w:val="15"/>
        </w:rPr>
        <w:t>Θ</w:t>
      </w:r>
      <w:r>
        <w:rPr>
          <w:rFonts w:ascii="LM Mono Prop 10" w:hAnsi="LM Mono Prop 10" w:cs="LM Mono Prop 10" w:eastAsia="LM Mono Prop 10"/>
          <w:spacing w:val="-13"/>
          <w:w w:val="120"/>
          <w:sz w:val="15"/>
          <w:szCs w:val="15"/>
        </w:rPr>
        <w:t> </w:t>
      </w:r>
      <w:r>
        <w:rPr>
          <w:rFonts w:ascii="LM Mono Prop 10" w:hAnsi="LM Mono Prop 10" w:cs="LM Mono Prop 10" w:eastAsia="LM Mono Prop 10"/>
          <w:w w:val="120"/>
          <w:sz w:val="15"/>
          <w:szCs w:val="15"/>
        </w:rPr>
        <w:t>;</w:t>
      </w:r>
      <w:r>
        <w:rPr>
          <w:rFonts w:ascii="LM Mono Prop 10" w:hAnsi="LM Mono Prop 10" w:cs="LM Mono Prop 10" w:eastAsia="LM Mono Prop 10"/>
          <w:spacing w:val="-37"/>
          <w:w w:val="120"/>
          <w:sz w:val="15"/>
          <w:szCs w:val="15"/>
        </w:rPr>
        <w:t> </w:t>
      </w:r>
      <w:r>
        <w:rPr>
          <w:rFonts w:ascii="LM Mono Prop 10" w:hAnsi="LM Mono Prop 10" w:cs="LM Mono Prop 10" w:eastAsia="LM Mono Prop 10"/>
          <w:w w:val="120"/>
          <w:sz w:val="15"/>
          <w:szCs w:val="15"/>
        </w:rPr>
        <w:t>Γ</w:t>
      </w:r>
      <w:r>
        <w:rPr>
          <w:rFonts w:ascii="FreeFarsi" w:hAnsi="FreeFarsi" w:cs="FreeFarsi" w:eastAsia="FreeFarsi"/>
          <w:i/>
          <w:iCs/>
          <w:w w:val="120"/>
          <w:sz w:val="15"/>
          <w:szCs w:val="15"/>
        </w:rPr>
        <w:t>,</w:t>
      </w:r>
      <w:r>
        <w:rPr>
          <w:rFonts w:ascii="FreeFarsi" w:hAnsi="FreeFarsi" w:cs="FreeFarsi" w:eastAsia="FreeFarsi"/>
          <w:i/>
          <w:iCs/>
          <w:spacing w:val="-17"/>
          <w:w w:val="120"/>
          <w:sz w:val="15"/>
          <w:szCs w:val="15"/>
        </w:rPr>
        <w:t> </w:t>
      </w:r>
      <w:r>
        <w:rPr>
          <w:rFonts w:ascii="DejaVu Sans Condensed" w:hAnsi="DejaVu Sans Condensed" w:cs="DejaVu Sans Condensed" w:eastAsia="DejaVu Sans Condensed"/>
          <w:i/>
          <w:iCs/>
          <w:w w:val="120"/>
          <w:sz w:val="15"/>
          <w:szCs w:val="15"/>
        </w:rPr>
        <w:t>⟨</w:t>
      </w:r>
      <w:r>
        <w:rPr>
          <w:rFonts w:ascii="FreeFarsi" w:hAnsi="FreeFarsi" w:cs="FreeFarsi" w:eastAsia="FreeFarsi"/>
          <w:i/>
          <w:iCs/>
          <w:w w:val="120"/>
          <w:sz w:val="15"/>
          <w:szCs w:val="15"/>
        </w:rPr>
        <w:t>P</w:t>
      </w:r>
      <w:r>
        <w:rPr>
          <w:rFonts w:ascii="FreeFarsi" w:hAnsi="FreeFarsi" w:cs="FreeFarsi" w:eastAsia="FreeFarsi"/>
          <w:i/>
          <w:iCs/>
          <w:spacing w:val="14"/>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28"/>
          <w:w w:val="120"/>
          <w:sz w:val="15"/>
          <w:szCs w:val="15"/>
        </w:rPr>
        <w:t> </w:t>
      </w:r>
      <w:r>
        <w:rPr>
          <w:rFonts w:ascii="DejaVu Sans Condensed" w:hAnsi="DejaVu Sans Condensed" w:cs="DejaVu Sans Condensed" w:eastAsia="DejaVu Sans Condensed"/>
          <w:i/>
          <w:iCs/>
          <w:w w:val="120"/>
          <w:sz w:val="15"/>
          <w:szCs w:val="15"/>
        </w:rPr>
        <w:t>{</w:t>
      </w:r>
      <w:r>
        <w:rPr>
          <w:rFonts w:ascii="FreeFarsi" w:hAnsi="FreeFarsi" w:cs="FreeFarsi" w:eastAsia="FreeFarsi"/>
          <w:i/>
          <w:iCs/>
          <w:w w:val="120"/>
          <w:sz w:val="15"/>
          <w:szCs w:val="15"/>
        </w:rPr>
        <w:t>p,</w:t>
      </w:r>
      <w:r>
        <w:rPr>
          <w:rFonts w:ascii="FreeFarsi" w:hAnsi="FreeFarsi" w:cs="FreeFarsi" w:eastAsia="FreeFarsi"/>
          <w:i/>
          <w:iCs/>
          <w:spacing w:val="-17"/>
          <w:w w:val="120"/>
          <w:sz w:val="15"/>
          <w:szCs w:val="15"/>
        </w:rPr>
        <w:t> </w:t>
      </w:r>
      <w:r>
        <w:rPr>
          <w:rFonts w:ascii="FreeFarsi" w:hAnsi="FreeFarsi" w:cs="FreeFarsi" w:eastAsia="FreeFarsi"/>
          <w:i/>
          <w:iCs/>
          <w:w w:val="120"/>
          <w:sz w:val="15"/>
          <w:szCs w:val="15"/>
        </w:rPr>
        <w:t>p</w:t>
      </w:r>
      <w:r>
        <w:rPr>
          <w:rFonts w:ascii="DejaVu Sans" w:hAnsi="DejaVu Sans" w:cs="DejaVu Sans" w:eastAsia="DejaVu Sans"/>
          <w:i/>
          <w:iCs/>
          <w:w w:val="120"/>
          <w:sz w:val="15"/>
          <w:szCs w:val="15"/>
          <w:vertAlign w:val="superscript"/>
        </w:rPr>
        <w:t>'</w:t>
      </w:r>
      <w:r>
        <w:rPr>
          <w:rFonts w:ascii="DejaVu Sans Condensed" w:hAnsi="DejaVu Sans Condensed" w:cs="DejaVu Sans Condensed" w:eastAsia="DejaVu Sans Condensed"/>
          <w:i/>
          <w:iCs/>
          <w:w w:val="120"/>
          <w:sz w:val="15"/>
          <w:szCs w:val="15"/>
          <w:vertAlign w:val="baseline"/>
        </w:rPr>
        <w:t>}</w:t>
      </w:r>
      <w:r>
        <w:rPr>
          <w:rFonts w:ascii="FreeFarsi" w:hAnsi="FreeFarsi" w:cs="FreeFarsi" w:eastAsia="FreeFarsi"/>
          <w:i/>
          <w:iCs/>
          <w:w w:val="120"/>
          <w:sz w:val="15"/>
          <w:szCs w:val="15"/>
          <w:vertAlign w:val="baseline"/>
        </w:rPr>
        <w:t>,Sr,Sb</w:t>
      </w:r>
      <w:r>
        <w:rPr>
          <w:rFonts w:ascii="DejaVu Sans Condensed" w:hAnsi="DejaVu Sans Condensed" w:cs="DejaVu Sans Condensed" w:eastAsia="DejaVu Sans Condensed"/>
          <w:i/>
          <w:iCs/>
          <w:w w:val="120"/>
          <w:sz w:val="15"/>
          <w:szCs w:val="15"/>
          <w:vertAlign w:val="baseline"/>
        </w:rPr>
        <w:t>⟩</w:t>
      </w:r>
      <w:r>
        <w:rPr>
          <w:rFonts w:ascii="Verdana" w:hAnsi="Verdana" w:cs="Verdana" w:eastAsia="Verdana"/>
          <w:i/>
          <w:iCs/>
          <w:w w:val="120"/>
          <w:position w:val="-2"/>
          <w:sz w:val="11"/>
          <w:szCs w:val="11"/>
          <w:vertAlign w:val="baseline"/>
        </w:rPr>
        <w:t>g</w:t>
      </w:r>
      <w:r>
        <w:rPr>
          <w:rFonts w:ascii="Verdana" w:hAnsi="Verdana" w:cs="Verdana" w:eastAsia="Verdana"/>
          <w:i/>
          <w:iCs/>
          <w:w w:val="120"/>
          <w:sz w:val="9"/>
          <w:szCs w:val="9"/>
          <w:vertAlign w:val="baseline"/>
        </w:rPr>
        <w:t>'</w:t>
      </w:r>
      <w:r>
        <w:rPr>
          <w:rFonts w:ascii="Verdana" w:hAnsi="Verdana" w:cs="Verdana" w:eastAsia="Verdana"/>
          <w:i/>
          <w:iCs/>
          <w:spacing w:val="24"/>
          <w:w w:val="120"/>
          <w:sz w:val="9"/>
          <w:szCs w:val="9"/>
          <w:vertAlign w:val="baseline"/>
        </w:rPr>
        <w:t> </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1"/>
          <w:w w:val="120"/>
          <w:sz w:val="15"/>
          <w:szCs w:val="15"/>
          <w:vertAlign w:val="baseline"/>
        </w:rPr>
        <w:t> </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A</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in/x</w:t>
      </w:r>
      <w:r>
        <w:rPr>
          <w:rFonts w:ascii="LM Mono Prop 10" w:hAnsi="LM Mono Prop 10" w:cs="LM Mono Prop 10" w:eastAsia="LM Mono Prop 10"/>
          <w:w w:val="120"/>
          <w:sz w:val="15"/>
          <w:szCs w:val="15"/>
          <w:vertAlign w:val="baseline"/>
        </w:rPr>
        <w:t>]]</w:t>
      </w:r>
      <w:r>
        <w:rPr>
          <w:rFonts w:ascii="Verdana" w:hAnsi="Verdana" w:cs="Verdana" w:eastAsia="Verdana"/>
          <w:i/>
          <w:iCs/>
          <w:w w:val="120"/>
          <w:position w:val="-2"/>
          <w:sz w:val="11"/>
          <w:szCs w:val="11"/>
          <w:vertAlign w:val="baseline"/>
        </w:rPr>
        <w:t>g</w:t>
      </w:r>
      <w:r>
        <w:rPr>
          <w:rFonts w:ascii="Verdana" w:hAnsi="Verdana" w:cs="Verdana" w:eastAsia="Verdana"/>
          <w:i/>
          <w:iCs/>
          <w:w w:val="120"/>
          <w:sz w:val="9"/>
          <w:szCs w:val="9"/>
          <w:vertAlign w:val="baseline"/>
        </w:rPr>
        <w:t>'</w:t>
      </w:r>
      <w:r>
        <w:rPr>
          <w:rFonts w:ascii="Verdana" w:hAnsi="Verdana" w:cs="Verdana" w:eastAsia="Verdana"/>
          <w:i/>
          <w:iCs/>
          <w:w w:val="120"/>
          <w:position w:val="-2"/>
          <w:sz w:val="11"/>
          <w:szCs w:val="11"/>
          <w:vertAlign w:val="baseline"/>
        </w:rPr>
        <w:t>.p</w:t>
      </w:r>
      <w:r>
        <w:rPr>
          <w:rFonts w:ascii="Verdana" w:hAnsi="Verdana" w:cs="Verdana" w:eastAsia="Verdana"/>
          <w:i/>
          <w:iCs/>
          <w:w w:val="120"/>
          <w:sz w:val="9"/>
          <w:szCs w:val="9"/>
          <w:vertAlign w:val="baseline"/>
        </w:rPr>
        <w:t>'</w:t>
      </w:r>
      <w:r>
        <w:rPr>
          <w:rFonts w:ascii="Verdana" w:hAnsi="Verdana" w:cs="Verdana" w:eastAsia="Verdana"/>
          <w:i/>
          <w:iCs/>
          <w:w w:val="120"/>
          <w:position w:val="-2"/>
          <w:sz w:val="11"/>
          <w:szCs w:val="11"/>
          <w:vertAlign w:val="baseline"/>
        </w:rPr>
        <w:t>.s</w:t>
      </w:r>
      <w:r>
        <w:rPr>
          <w:rFonts w:ascii="Verdana" w:hAnsi="Verdana" w:cs="Verdana" w:eastAsia="Verdana"/>
          <w:i/>
          <w:iCs/>
          <w:w w:val="120"/>
          <w:sz w:val="9"/>
          <w:szCs w:val="9"/>
          <w:vertAlign w:val="baseline"/>
        </w:rPr>
        <w:t>'</w:t>
      </w:r>
      <w:r>
        <w:rPr>
          <w:rFonts w:ascii="Verdana" w:hAnsi="Verdana" w:cs="Verdana" w:eastAsia="Verdana"/>
          <w:i/>
          <w:iCs/>
          <w:spacing w:val="-20"/>
          <w:w w:val="120"/>
          <w:sz w:val="9"/>
          <w:szCs w:val="9"/>
          <w:vertAlign w:val="baseline"/>
        </w:rPr>
        <w:t> </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B</w:t>
      </w:r>
      <w:r>
        <w:rPr>
          <w:rFonts w:ascii="LM Mono Prop 10" w:hAnsi="LM Mono Prop 10" w:cs="LM Mono Prop 10" w:eastAsia="LM Mono Prop 10"/>
          <w:w w:val="120"/>
          <w:sz w:val="15"/>
          <w:szCs w:val="15"/>
          <w:vertAlign w:val="baseline"/>
        </w:rPr>
        <w:t>]</w:t>
      </w:r>
      <w:r>
        <w:rPr>
          <w:rFonts w:ascii="Verdana" w:hAnsi="Verdana" w:cs="Verdana" w:eastAsia="Verdana"/>
          <w:i/>
          <w:iCs/>
          <w:w w:val="120"/>
          <w:sz w:val="15"/>
          <w:szCs w:val="15"/>
          <w:vertAlign w:val="subscript"/>
        </w:rPr>
        <w:t>g.p.s</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LM Mono Prop 10" w:hAnsi="LM Mono Prop 10" w:cs="LM Mono Prop 10" w:eastAsia="LM Mono Prop 10"/>
          <w:spacing w:val="-10"/>
          <w:w w:val="120"/>
          <w:sz w:val="15"/>
          <w:szCs w:val="15"/>
          <w:vertAlign w:val="baseline"/>
        </w:rPr>
        <w:t>Π</w:t>
      </w:r>
    </w:p>
    <w:p>
      <w:pPr>
        <w:pStyle w:val="BodyText"/>
        <w:spacing w:before="11"/>
        <w:jc w:val="left"/>
        <w:rPr>
          <w:rFonts w:ascii="LM Mono Prop 10"/>
          <w:sz w:val="2"/>
        </w:rPr>
      </w:pPr>
    </w:p>
    <w:p>
      <w:pPr>
        <w:pStyle w:val="BodyText"/>
        <w:spacing w:line="20" w:lineRule="exact"/>
        <w:ind w:left="195" w:right="-72"/>
        <w:jc w:val="left"/>
        <w:rPr>
          <w:rFonts w:ascii="LM Mono Prop 10"/>
          <w:sz w:val="2"/>
        </w:rPr>
      </w:pPr>
      <w:r>
        <w:rPr>
          <w:rFonts w:ascii="LM Mono Prop 10"/>
          <w:sz w:val="2"/>
        </w:rPr>
        <mc:AlternateContent>
          <mc:Choice Requires="wps">
            <w:drawing>
              <wp:inline distT="0" distB="0" distL="0" distR="0">
                <wp:extent cx="3987800" cy="4445"/>
                <wp:effectExtent l="9525" t="0" r="0" b="5080"/>
                <wp:docPr id="37" name="Group 37"/>
                <wp:cNvGraphicFramePr>
                  <a:graphicFrameLocks/>
                </wp:cNvGraphicFramePr>
                <a:graphic>
                  <a:graphicData uri="http://schemas.microsoft.com/office/word/2010/wordprocessingGroup">
                    <wpg:wgp>
                      <wpg:cNvPr id="37" name="Group 37"/>
                      <wpg:cNvGrpSpPr/>
                      <wpg:grpSpPr>
                        <a:xfrm>
                          <a:off x="0" y="0"/>
                          <a:ext cx="3987800" cy="4445"/>
                          <a:chExt cx="3987800" cy="4445"/>
                        </a:xfrm>
                      </wpg:grpSpPr>
                      <wps:wsp>
                        <wps:cNvPr id="38" name="Graphic 38"/>
                        <wps:cNvSpPr/>
                        <wps:spPr>
                          <a:xfrm>
                            <a:off x="0" y="2214"/>
                            <a:ext cx="3987800" cy="1270"/>
                          </a:xfrm>
                          <a:custGeom>
                            <a:avLst/>
                            <a:gdLst/>
                            <a:ahLst/>
                            <a:cxnLst/>
                            <a:rect l="l" t="t" r="r" b="b"/>
                            <a:pathLst>
                              <a:path w="3987800" h="0">
                                <a:moveTo>
                                  <a:pt x="0" y="0"/>
                                </a:moveTo>
                                <a:lnTo>
                                  <a:pt x="398762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4pt;height:.35pt;mso-position-horizontal-relative:char;mso-position-vertical-relative:line" id="docshapegroup18" coordorigin="0,0" coordsize="6280,7">
                <v:line style="position:absolute" from="0,3" to="6280,3" stroked="true" strokeweight=".348669pt" strokecolor="#000000">
                  <v:stroke dashstyle="solid"/>
                </v:line>
              </v:group>
            </w:pict>
          </mc:Fallback>
        </mc:AlternateContent>
      </w:r>
      <w:r>
        <w:rPr>
          <w:rFonts w:ascii="LM Mono Prop 10"/>
          <w:sz w:val="2"/>
        </w:rPr>
      </w:r>
    </w:p>
    <w:p>
      <w:pPr>
        <w:spacing w:before="0"/>
        <w:ind w:left="195"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2"/>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29"/>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2"/>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5"/>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2"/>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1"/>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7"/>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4"/>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11"/>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8"/>
          <w:w w:val="115"/>
          <w:sz w:val="15"/>
          <w:szCs w:val="15"/>
          <w:vertAlign w:val="baseline"/>
        </w:rPr>
        <w:t> </w:t>
      </w:r>
      <w:r>
        <w:rPr>
          <w:rFonts w:ascii="LM Sans 8" w:hAnsi="LM Sans 8" w:cs="LM Sans 8" w:eastAsia="LM Sans 8"/>
          <w:w w:val="115"/>
          <w:sz w:val="15"/>
          <w:szCs w:val="15"/>
          <w:vertAlign w:val="baseline"/>
        </w:rPr>
        <w:t>receive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5"/>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1"/>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invoke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1"/>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1"/>
          <w:w w:val="115"/>
          <w:sz w:val="15"/>
          <w:szCs w:val="15"/>
          <w:vertAlign w:val="baseline"/>
        </w:rPr>
        <w:t> </w:t>
      </w:r>
      <w:r>
        <w:rPr>
          <w:rFonts w:ascii="FreeFarsi" w:hAnsi="FreeFarsi" w:cs="FreeFarsi" w:eastAsia="FreeFarsi"/>
          <w:i/>
          <w:iCs/>
          <w:w w:val="115"/>
          <w:sz w:val="15"/>
          <w:szCs w:val="15"/>
          <w:vertAlign w:val="baseline"/>
        </w:rPr>
        <w:t>in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40" w:lineRule="auto" w:before="65"/>
        <w:rPr>
          <w:rFonts w:ascii="LM Mono Prop 10"/>
          <w:sz w:val="15"/>
        </w:rPr>
      </w:pPr>
      <w:r>
        <w:rPr/>
        <w:br w:type="column"/>
      </w:r>
      <w:r>
        <w:rPr>
          <w:rFonts w:ascii="LM Mono Prop 10"/>
          <w:sz w:val="15"/>
        </w:rPr>
      </w:r>
    </w:p>
    <w:p>
      <w:pPr>
        <w:spacing w:before="0"/>
        <w:ind w:left="25" w:right="0" w:firstLine="0"/>
        <w:jc w:val="left"/>
        <w:rPr>
          <w:rFonts w:ascii="LM Roman 8"/>
          <w:sz w:val="15"/>
        </w:rPr>
      </w:pPr>
      <w:r>
        <w:rPr>
          <w:rFonts w:ascii="LM Roman 8"/>
          <w:spacing w:val="-2"/>
          <w:w w:val="120"/>
          <w:sz w:val="15"/>
        </w:rPr>
        <w:t>(</w:t>
      </w:r>
      <w:r>
        <w:rPr>
          <w:rFonts w:ascii="Georgia"/>
          <w:spacing w:val="-2"/>
          <w:w w:val="120"/>
          <w:sz w:val="15"/>
        </w:rPr>
        <w:t>Invo</w:t>
      </w:r>
      <w:r>
        <w:rPr>
          <w:rFonts w:ascii="Georgia"/>
          <w:smallCaps/>
          <w:spacing w:val="-2"/>
          <w:w w:val="120"/>
          <w:sz w:val="15"/>
        </w:rPr>
        <w:t>ke</w:t>
      </w:r>
      <w:r>
        <w:rPr>
          <w:rFonts w:ascii="Georgia"/>
          <w:smallCaps w:val="0"/>
          <w:spacing w:val="7"/>
          <w:w w:val="120"/>
          <w:sz w:val="15"/>
        </w:rPr>
        <w:t> </w:t>
      </w:r>
      <w:r>
        <w:rPr>
          <w:rFonts w:ascii="Georgia"/>
          <w:smallCaps w:val="0"/>
          <w:spacing w:val="-2"/>
          <w:w w:val="120"/>
          <w:sz w:val="15"/>
        </w:rPr>
        <w:t>Async</w:t>
      </w:r>
      <w:r>
        <w:rPr>
          <w:rFonts w:ascii="LM Roman 8"/>
          <w:smallCaps w:val="0"/>
          <w:spacing w:val="-2"/>
          <w:w w:val="120"/>
          <w:sz w:val="15"/>
        </w:rPr>
        <w:t>)</w:t>
      </w:r>
    </w:p>
    <w:p>
      <w:pPr>
        <w:spacing w:after="0"/>
        <w:jc w:val="left"/>
        <w:rPr>
          <w:rFonts w:ascii="LM Roman 8"/>
          <w:sz w:val="15"/>
        </w:rPr>
        <w:sectPr>
          <w:type w:val="continuous"/>
          <w:pgSz w:w="9360" w:h="13610"/>
          <w:pgMar w:header="860" w:footer="0" w:top="900" w:bottom="280" w:left="680" w:right="620"/>
          <w:cols w:num="2" w:equalWidth="0">
            <w:col w:w="6475" w:space="40"/>
            <w:col w:w="1545"/>
          </w:cols>
        </w:sectPr>
      </w:pPr>
    </w:p>
    <w:p>
      <w:pPr>
        <w:spacing w:before="133"/>
        <w:ind w:left="0" w:right="172"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598592">
                <wp:simplePos x="0" y="0"/>
                <wp:positionH relativeFrom="page">
                  <wp:posOffset>752454</wp:posOffset>
                </wp:positionH>
                <wp:positionV relativeFrom="paragraph">
                  <wp:posOffset>252008</wp:posOffset>
                </wp:positionV>
                <wp:extent cx="436308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363085" cy="1270"/>
                        </a:xfrm>
                        <a:custGeom>
                          <a:avLst/>
                          <a:gdLst/>
                          <a:ahLst/>
                          <a:cxnLst/>
                          <a:rect l="l" t="t" r="r" b="b"/>
                          <a:pathLst>
                            <a:path w="4363085" h="0">
                              <a:moveTo>
                                <a:pt x="0" y="0"/>
                              </a:moveTo>
                              <a:lnTo>
                                <a:pt x="43624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248425pt;margin-top:19.843195pt;width:343.55pt;height:.1pt;mso-position-horizontal-relative:page;mso-position-vertical-relative:paragraph;z-index:-15717888;mso-wrap-distance-left:0;mso-wrap-distance-right:0" id="docshape19" coordorigin="1185,397" coordsize="6871,0" path="m1185,397l8055,397e" filled="false" stroked="true" strokeweight=".348669pt" strokecolor="#000000">
                <v:path arrowok="t"/>
                <v:stroke dashstyle="solid"/>
                <w10:wrap type="topAndBottom"/>
              </v:shape>
            </w:pict>
          </mc:Fallback>
        </mc:AlternateContent>
      </w:r>
      <w:r>
        <w:rPr>
          <w:rFonts w:ascii="LM Mono Prop 10" w:hAnsi="LM Mono Prop 10" w:cs="LM Mono Prop 10" w:eastAsia="LM Mono Prop 10"/>
          <w:w w:val="115"/>
          <w:sz w:val="15"/>
          <w:szCs w:val="15"/>
        </w:rPr>
        <w:t>Θ ;</w:t>
      </w:r>
      <w:r>
        <w:rPr>
          <w:rFonts w:ascii="LM Mono Prop 10" w:hAnsi="LM Mono Prop 10" w:cs="LM Mono Prop 10" w:eastAsia="LM Mono Prop 10"/>
          <w:spacing w:val="-31"/>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3"/>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3"/>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3"/>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4"/>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6"/>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g.p.s/x,</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in/y</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6"/>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z</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0"/>
          <w:w w:val="115"/>
          <w:sz w:val="15"/>
          <w:szCs w:val="15"/>
          <w:vertAlign w:val="baseline"/>
        </w:rPr>
        <w:t> </w:t>
      </w:r>
      <w:r>
        <w:rPr>
          <w:rFonts w:ascii="LM Sans 8" w:hAnsi="LM Sans 8" w:cs="LM Sans 8" w:eastAsia="LM Sans 8"/>
          <w:w w:val="115"/>
          <w:sz w:val="15"/>
          <w:szCs w:val="15"/>
          <w:vertAlign w:val="baseline"/>
        </w:rPr>
        <w:t>suspend</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16" w:lineRule="exact" w:before="2"/>
        <w:ind w:left="0" w:right="172"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1"/>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1"/>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2"/>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5"/>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2"/>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2"/>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5"/>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5"/>
          <w:w w:val="115"/>
          <w:sz w:val="15"/>
          <w:szCs w:val="15"/>
          <w:vertAlign w:val="baseline"/>
        </w:rPr>
        <w:t> </w:t>
      </w:r>
      <w:r>
        <w:rPr>
          <w:rFonts w:ascii="LM Mono Prop 10" w:hAnsi="LM Mono Prop 10" w:cs="LM Mono Prop 10" w:eastAsia="LM Mono Prop 10"/>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y</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8"/>
          <w:w w:val="115"/>
          <w:sz w:val="15"/>
          <w:szCs w:val="15"/>
          <w:vertAlign w:val="baseline"/>
        </w:rPr>
        <w:t> </w:t>
      </w:r>
      <w:r>
        <w:rPr>
          <w:rFonts w:ascii="LM Sans 8" w:hAnsi="LM Sans 8" w:cs="LM Sans 8" w:eastAsia="LM Sans 8"/>
          <w:w w:val="115"/>
          <w:sz w:val="15"/>
          <w:szCs w:val="15"/>
          <w:vertAlign w:val="baseline"/>
        </w:rPr>
        <w:t>receive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6"/>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z</w:t>
      </w:r>
      <w:r>
        <w:rPr>
          <w:rFonts w:ascii="FreeFarsi" w:hAnsi="FreeFarsi" w:cs="FreeFarsi" w:eastAsia="FreeFarsi"/>
          <w:i/>
          <w:iCs/>
          <w:spacing w:val="16"/>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8"/>
          <w:w w:val="115"/>
          <w:sz w:val="15"/>
          <w:szCs w:val="15"/>
          <w:vertAlign w:val="baseline"/>
        </w:rPr>
        <w:t> </w:t>
      </w:r>
      <w:r>
        <w:rPr>
          <w:rFonts w:ascii="LM Sans 8" w:hAnsi="LM Sans 8" w:cs="LM Sans 8" w:eastAsia="LM Sans 8"/>
          <w:w w:val="115"/>
          <w:sz w:val="15"/>
          <w:szCs w:val="15"/>
          <w:vertAlign w:val="baseline"/>
        </w:rPr>
        <w:t>invoke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in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02" w:lineRule="exact" w:before="0"/>
        <w:ind w:left="0" w:right="280" w:firstLine="0"/>
        <w:jc w:val="right"/>
        <w:rPr>
          <w:rFonts w:ascii="LM Roman 8"/>
          <w:sz w:val="15"/>
        </w:rPr>
      </w:pPr>
      <w:r>
        <w:rPr>
          <w:rFonts w:ascii="LM Roman 8"/>
          <w:w w:val="115"/>
          <w:sz w:val="15"/>
        </w:rPr>
        <w:t>(</w:t>
      </w:r>
      <w:r>
        <w:rPr>
          <w:rFonts w:ascii="Georgia"/>
          <w:w w:val="115"/>
          <w:sz w:val="15"/>
        </w:rPr>
        <w:t>Invo</w:t>
      </w:r>
      <w:r>
        <w:rPr>
          <w:rFonts w:ascii="Georgia"/>
          <w:smallCaps/>
          <w:w w:val="115"/>
          <w:sz w:val="15"/>
        </w:rPr>
        <w:t>ke</w:t>
      </w:r>
      <w:r>
        <w:rPr>
          <w:rFonts w:ascii="Georgia"/>
          <w:smallCaps w:val="0"/>
          <w:spacing w:val="21"/>
          <w:w w:val="115"/>
          <w:sz w:val="15"/>
        </w:rPr>
        <w:t> </w:t>
      </w:r>
      <w:r>
        <w:rPr>
          <w:rFonts w:ascii="Georgia"/>
          <w:smallCaps w:val="0"/>
          <w:spacing w:val="-2"/>
          <w:w w:val="115"/>
          <w:sz w:val="15"/>
        </w:rPr>
        <w:t>Sync</w:t>
      </w:r>
      <w:r>
        <w:rPr>
          <w:rFonts w:ascii="LM Roman 8"/>
          <w:smallCaps w:val="0"/>
          <w:spacing w:val="-2"/>
          <w:w w:val="115"/>
          <w:sz w:val="15"/>
        </w:rPr>
        <w:t>)</w:t>
      </w:r>
    </w:p>
    <w:p>
      <w:pPr>
        <w:spacing w:before="134"/>
        <w:ind w:left="0" w:right="172"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599104">
                <wp:simplePos x="0" y="0"/>
                <wp:positionH relativeFrom="page">
                  <wp:posOffset>655444</wp:posOffset>
                </wp:positionH>
                <wp:positionV relativeFrom="paragraph">
                  <wp:posOffset>249697</wp:posOffset>
                </wp:positionV>
                <wp:extent cx="455676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556760" cy="1270"/>
                        </a:xfrm>
                        <a:custGeom>
                          <a:avLst/>
                          <a:gdLst/>
                          <a:ahLst/>
                          <a:cxnLst/>
                          <a:rect l="l" t="t" r="r" b="b"/>
                          <a:pathLst>
                            <a:path w="4556760" h="0">
                              <a:moveTo>
                                <a:pt x="0" y="0"/>
                              </a:moveTo>
                              <a:lnTo>
                                <a:pt x="455647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609764pt;margin-top:19.661203pt;width:358.8pt;height:.1pt;mso-position-horizontal-relative:page;mso-position-vertical-relative:paragraph;z-index:-15717376;mso-wrap-distance-left:0;mso-wrap-distance-right:0" id="docshape20" coordorigin="1032,393" coordsize="7176,0" path="m1032,393l8208,393e" filled="false" stroked="true" strokeweight=".348669pt" strokecolor="#000000">
                <v:path arrowok="t"/>
                <v:stroke dashstyle="solid"/>
                <w10:wrap type="topAndBottom"/>
              </v:shape>
            </w:pict>
          </mc:Fallback>
        </mc:AlternateContent>
      </w:r>
      <w:r>
        <w:rPr>
          <w:rFonts w:ascii="LM Mono Prop 10" w:hAnsi="LM Mono Prop 10" w:cs="LM Mono Prop 10" w:eastAsia="LM Mono Prop 10"/>
          <w:w w:val="115"/>
          <w:sz w:val="15"/>
          <w:szCs w:val="15"/>
        </w:rPr>
        <w:t>Θ</w:t>
      </w:r>
      <w:r>
        <w:rPr>
          <w:rFonts w:ascii="LM Mono Prop 10" w:hAnsi="LM Mono Prop 10" w:cs="LM Mono Prop 10" w:eastAsia="LM Mono Prop 10"/>
          <w:spacing w:val="1"/>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0"/>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4"/>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4"/>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2"/>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43"/>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1"/>
          <w:w w:val="115"/>
          <w:sz w:val="15"/>
          <w:szCs w:val="15"/>
          <w:vertAlign w:val="baseline"/>
        </w:rPr>
        <w:t> </w:t>
      </w:r>
      <w:r>
        <w:rPr>
          <w:rFonts w:ascii="LM Roman 8" w:hAnsi="LM Roman 8" w:cs="LM Roman 8" w:eastAsia="LM Roman 8"/>
          <w:w w:val="115"/>
          <w:sz w:val="15"/>
          <w:szCs w:val="15"/>
          <w:vertAlign w:val="baseline"/>
        </w:rPr>
        <w:t>_</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6"/>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5"/>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in/x</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5"/>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1"/>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16" w:lineRule="exact" w:before="2"/>
        <w:ind w:left="0" w:right="172" w:firstLine="0"/>
        <w:jc w:val="center"/>
        <w:rPr>
          <w:rFonts w:ascii="LM Mono Prop 10" w:hAnsi="LM Mono Prop 10" w:cs="LM Mono Prop 10" w:eastAsia="LM Mono Prop 10"/>
          <w:sz w:val="15"/>
          <w:szCs w:val="15"/>
        </w:rPr>
      </w:pPr>
      <w:bookmarkStart w:name="_bookmark11" w:id="21"/>
      <w:bookmarkEnd w:id="21"/>
      <w:r>
        <w:rPr/>
      </w:r>
      <w:r>
        <w:rPr>
          <w:rFonts w:ascii="LM Mono Prop 10" w:hAnsi="LM Mono Prop 10" w:cs="LM Mono Prop 10" w:eastAsia="LM Mono Prop 10"/>
          <w:w w:val="115"/>
          <w:sz w:val="15"/>
          <w:szCs w:val="15"/>
        </w:rPr>
        <w:t>Θ ;</w:t>
      </w:r>
      <w:r>
        <w:rPr>
          <w:rFonts w:ascii="LM Mono Prop 10" w:hAnsi="LM Mono Prop 10" w:cs="LM Mono Prop 10" w:eastAsia="LM Mono Prop 10"/>
          <w:spacing w:val="-31"/>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3"/>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3"/>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41"/>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2"/>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40"/>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Roman 8" w:hAnsi="LM Roman 8" w:cs="LM Roman 8" w:eastAsia="LM Roman 8"/>
          <w:w w:val="115"/>
          <w:sz w:val="15"/>
          <w:szCs w:val="15"/>
          <w:vertAlign w:val="baseline"/>
        </w:rPr>
        <w:t>_</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5"/>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6"/>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9"/>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0"/>
          <w:w w:val="115"/>
          <w:sz w:val="15"/>
          <w:szCs w:val="15"/>
          <w:vertAlign w:val="baseline"/>
        </w:rPr>
        <w:t> </w:t>
      </w:r>
      <w:r>
        <w:rPr>
          <w:rFonts w:ascii="LM Sans 8" w:hAnsi="LM Sans 8" w:cs="LM Sans 8" w:eastAsia="LM Sans 8"/>
          <w:w w:val="115"/>
          <w:sz w:val="15"/>
          <w:szCs w:val="15"/>
          <w:vertAlign w:val="baseline"/>
        </w:rPr>
        <w:t>receive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6"/>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invoke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.٨</w:t>
      </w:r>
      <w:r>
        <w:rPr>
          <w:rFonts w:ascii="FreeFarsi" w:hAnsi="FreeFarsi" w:cs="FreeFarsi" w:eastAsia="FreeFarsi"/>
          <w:i/>
          <w:iCs/>
          <w:spacing w:val="-3"/>
          <w:w w:val="115"/>
          <w:sz w:val="15"/>
          <w:szCs w:val="15"/>
          <w:vertAlign w:val="baseline"/>
        </w:rPr>
        <w:t> </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in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02" w:lineRule="exact" w:before="0"/>
        <w:ind w:left="0" w:right="280" w:firstLine="0"/>
        <w:jc w:val="right"/>
        <w:rPr>
          <w:rFonts w:ascii="LM Roman 8"/>
          <w:sz w:val="15"/>
        </w:rPr>
      </w:pPr>
      <w:r>
        <w:rPr>
          <w:rFonts w:ascii="LM Roman 8"/>
          <w:w w:val="115"/>
          <w:sz w:val="15"/>
        </w:rPr>
        <w:t>(</w:t>
      </w:r>
      <w:r>
        <w:rPr>
          <w:rFonts w:ascii="Georgia"/>
          <w:w w:val="115"/>
          <w:sz w:val="15"/>
        </w:rPr>
        <w:t>Invo</w:t>
      </w:r>
      <w:r>
        <w:rPr>
          <w:rFonts w:ascii="Georgia"/>
          <w:smallCaps/>
          <w:w w:val="115"/>
          <w:sz w:val="15"/>
        </w:rPr>
        <w:t>ke</w:t>
      </w:r>
      <w:r>
        <w:rPr>
          <w:rFonts w:ascii="Georgia"/>
          <w:smallCaps w:val="0"/>
          <w:spacing w:val="38"/>
          <w:w w:val="115"/>
          <w:sz w:val="15"/>
        </w:rPr>
        <w:t> </w:t>
      </w:r>
      <w:r>
        <w:rPr>
          <w:rFonts w:ascii="Georgia"/>
          <w:smallCaps w:val="0"/>
          <w:w w:val="115"/>
          <w:sz w:val="15"/>
        </w:rPr>
        <w:t>Async</w:t>
      </w:r>
      <w:r>
        <w:rPr>
          <w:rFonts w:ascii="Georgia"/>
          <w:smallCaps w:val="0"/>
          <w:spacing w:val="40"/>
          <w:w w:val="115"/>
          <w:sz w:val="15"/>
        </w:rPr>
        <w:t> </w:t>
      </w:r>
      <w:r>
        <w:rPr>
          <w:rFonts w:ascii="Georgia"/>
          <w:smallCaps w:val="0"/>
          <w:spacing w:val="-2"/>
          <w:w w:val="115"/>
          <w:sz w:val="15"/>
        </w:rPr>
        <w:t>G</w:t>
      </w:r>
      <w:r>
        <w:rPr>
          <w:rFonts w:ascii="Georgia"/>
          <w:smallCaps/>
          <w:spacing w:val="-2"/>
          <w:w w:val="115"/>
          <w:sz w:val="15"/>
        </w:rPr>
        <w:t>r</w:t>
      </w:r>
      <w:r>
        <w:rPr>
          <w:rFonts w:ascii="Georgia"/>
          <w:smallCaps w:val="0"/>
          <w:spacing w:val="-2"/>
          <w:w w:val="115"/>
          <w:sz w:val="15"/>
        </w:rPr>
        <w:t>o</w:t>
      </w:r>
      <w:r>
        <w:rPr>
          <w:rFonts w:ascii="Georgia"/>
          <w:smallCaps/>
          <w:spacing w:val="-2"/>
          <w:w w:val="115"/>
          <w:sz w:val="15"/>
        </w:rPr>
        <w:t>u</w:t>
      </w:r>
      <w:r>
        <w:rPr>
          <w:rFonts w:ascii="Georgia"/>
          <w:smallCaps w:val="0"/>
          <w:spacing w:val="-2"/>
          <w:w w:val="115"/>
          <w:sz w:val="15"/>
        </w:rPr>
        <w:t>p</w:t>
      </w:r>
      <w:r>
        <w:rPr>
          <w:rFonts w:ascii="LM Roman 8"/>
          <w:smallCaps w:val="0"/>
          <w:spacing w:val="-2"/>
          <w:w w:val="115"/>
          <w:sz w:val="15"/>
        </w:rPr>
        <w:t>)</w:t>
      </w:r>
    </w:p>
    <w:p>
      <w:pPr>
        <w:spacing w:before="130"/>
        <w:ind w:left="0" w:right="23" w:firstLine="0"/>
        <w:jc w:val="center"/>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599616">
                <wp:simplePos x="0" y="0"/>
                <wp:positionH relativeFrom="page">
                  <wp:posOffset>515311</wp:posOffset>
                </wp:positionH>
                <wp:positionV relativeFrom="paragraph">
                  <wp:posOffset>249685</wp:posOffset>
                </wp:positionV>
                <wp:extent cx="493141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931410" cy="1270"/>
                        </a:xfrm>
                        <a:custGeom>
                          <a:avLst/>
                          <a:gdLst/>
                          <a:ahLst/>
                          <a:cxnLst/>
                          <a:rect l="l" t="t" r="r" b="b"/>
                          <a:pathLst>
                            <a:path w="4931410" h="0">
                              <a:moveTo>
                                <a:pt x="0" y="0"/>
                              </a:moveTo>
                              <a:lnTo>
                                <a:pt x="49312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571pt;margin-top:19.660263pt;width:388.3pt;height:.1pt;mso-position-horizontal-relative:page;mso-position-vertical-relative:paragraph;z-index:-15716864;mso-wrap-distance-left:0;mso-wrap-distance-right:0" id="docshape21" coordorigin="812,393" coordsize="7766,0" path="m812,393l8577,393e" filled="false" stroked="true" strokeweight=".348669pt" strokecolor="#000000">
                <v:path arrowok="t"/>
                <v:stroke dashstyle="solid"/>
                <w10:wrap type="topAndBottom"/>
              </v:shape>
            </w:pict>
          </mc:Fallback>
        </mc:AlternateContent>
      </w:r>
      <w:r>
        <w:rPr>
          <w:rFonts w:ascii="LM Mono Prop 10" w:hAnsi="LM Mono Prop 10" w:cs="LM Mono Prop 10" w:eastAsia="LM Mono Prop 10"/>
          <w:w w:val="115"/>
          <w:sz w:val="15"/>
          <w:szCs w:val="15"/>
        </w:rPr>
        <w:t>Θ</w:t>
      </w:r>
      <w:r>
        <w:rPr>
          <w:rFonts w:ascii="LM Mono Prop 10" w:hAnsi="LM Mono Prop 10" w:cs="LM Mono Prop 10" w:eastAsia="LM Mono Prop 10"/>
          <w:spacing w:val="-3"/>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3"/>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4"/>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0"/>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6"/>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4"/>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36"/>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LM Roman 8" w:hAnsi="LM Roman 8" w:cs="LM Roman 8" w:eastAsia="LM Roman 8"/>
          <w:w w:val="115"/>
          <w:sz w:val="15"/>
          <w:szCs w:val="15"/>
          <w:vertAlign w:val="baseline"/>
        </w:rPr>
        <w:t>_</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1"/>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8"/>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g.p.s/x,</w:t>
      </w:r>
      <w:r>
        <w:rPr>
          <w:rFonts w:ascii="FreeFarsi" w:hAnsi="FreeFarsi" w:cs="FreeFarsi" w:eastAsia="FreeFarsi"/>
          <w:i/>
          <w:iCs/>
          <w:spacing w:val="-14"/>
          <w:w w:val="115"/>
          <w:sz w:val="15"/>
          <w:szCs w:val="15"/>
          <w:vertAlign w:val="baseline"/>
        </w:rPr>
        <w:t> </w:t>
      </w:r>
      <w:r>
        <w:rPr>
          <w:rFonts w:ascii="FreeFarsi" w:hAnsi="FreeFarsi" w:cs="FreeFarsi" w:eastAsia="FreeFarsi"/>
          <w:i/>
          <w:iCs/>
          <w:w w:val="115"/>
          <w:sz w:val="15"/>
          <w:szCs w:val="15"/>
          <w:vertAlign w:val="baseline"/>
        </w:rPr>
        <w:t>in/y</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7"/>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z</w:t>
      </w:r>
      <w:r>
        <w:rPr>
          <w:rFonts w:ascii="FreeFarsi" w:hAnsi="FreeFarsi" w:cs="FreeFarsi" w:eastAsia="FreeFarsi"/>
          <w:i/>
          <w:iCs/>
          <w:spacing w:val="13"/>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3"/>
          <w:w w:val="115"/>
          <w:sz w:val="15"/>
          <w:szCs w:val="15"/>
          <w:vertAlign w:val="baseline"/>
        </w:rPr>
        <w:t> </w:t>
      </w:r>
      <w:r>
        <w:rPr>
          <w:rFonts w:ascii="LM Sans 8" w:hAnsi="LM Sans 8" w:cs="LM Sans 8" w:eastAsia="LM Sans 8"/>
          <w:w w:val="115"/>
          <w:sz w:val="15"/>
          <w:szCs w:val="15"/>
          <w:vertAlign w:val="baseline"/>
        </w:rPr>
        <w:t>suspend</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4"/>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16" w:lineRule="exact" w:before="2"/>
        <w:ind w:left="0" w:right="23"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1"/>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1"/>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3"/>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2"/>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9"/>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2"/>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39"/>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2"/>
          <w:w w:val="115"/>
          <w:sz w:val="15"/>
          <w:szCs w:val="15"/>
          <w:vertAlign w:val="baseline"/>
        </w:rPr>
        <w:t> </w:t>
      </w:r>
      <w:r>
        <w:rPr>
          <w:rFonts w:ascii="LM Roman 8" w:hAnsi="LM Roman 8" w:cs="LM Roman 8" w:eastAsia="LM Roman 8"/>
          <w:w w:val="115"/>
          <w:sz w:val="15"/>
          <w:szCs w:val="15"/>
          <w:vertAlign w:val="baseline"/>
        </w:rPr>
        <w:t>_</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p</w:t>
      </w:r>
      <w:r>
        <w:rPr>
          <w:rFonts w:ascii="DejaVu Sans" w:hAnsi="DejaVu Sans" w:cs="DejaVu Sans" w:eastAsia="DejaVu Sans"/>
          <w:i/>
          <w:iCs/>
          <w:w w:val="115"/>
          <w:sz w:val="15"/>
          <w:szCs w:val="15"/>
          <w:vertAlign w:val="superscript"/>
        </w:rPr>
        <w: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3"/>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6"/>
          <w:w w:val="115"/>
          <w:sz w:val="15"/>
          <w:szCs w:val="15"/>
          <w:vertAlign w:val="baseline"/>
        </w:rPr>
        <w:t> </w:t>
      </w:r>
      <w:r>
        <w:rPr>
          <w:rFonts w:ascii="LM Mono Prop 10" w:hAnsi="LM Mono Prop 10" w:cs="LM Mono Prop 10" w:eastAsia="LM Mono Prop 10"/>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y</w:t>
      </w:r>
      <w:r>
        <w:rPr>
          <w:rFonts w:ascii="DejaVu Sans Condensed" w:hAnsi="DejaVu Sans Condensed" w:cs="DejaVu Sans Condensed" w:eastAsia="DejaVu Sans Condensed"/>
          <w:i/>
          <w:iCs/>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1"/>
          <w:w w:val="115"/>
          <w:sz w:val="15"/>
          <w:szCs w:val="15"/>
          <w:vertAlign w:val="baseline"/>
        </w:rPr>
        <w:t> </w:t>
      </w:r>
      <w:r>
        <w:rPr>
          <w:rFonts w:ascii="LM Sans 8" w:hAnsi="LM Sans 8" w:cs="LM Sans 8" w:eastAsia="LM Sans 8"/>
          <w:w w:val="115"/>
          <w:sz w:val="15"/>
          <w:szCs w:val="15"/>
          <w:vertAlign w:val="baseline"/>
        </w:rPr>
        <w:t>receive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6"/>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z</w:t>
      </w:r>
      <w:r>
        <w:rPr>
          <w:rFonts w:ascii="FreeFarsi" w:hAnsi="FreeFarsi" w:cs="FreeFarsi" w:eastAsia="FreeFarsi"/>
          <w:i/>
          <w:iCs/>
          <w:spacing w:val="15"/>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0"/>
          <w:w w:val="115"/>
          <w:sz w:val="15"/>
          <w:szCs w:val="15"/>
          <w:vertAlign w:val="baseline"/>
        </w:rPr>
        <w:t> </w:t>
      </w:r>
      <w:r>
        <w:rPr>
          <w:rFonts w:ascii="LM Sans 8" w:hAnsi="LM Sans 8" w:cs="LM Sans 8" w:eastAsia="LM Sans 8"/>
          <w:w w:val="115"/>
          <w:sz w:val="15"/>
          <w:szCs w:val="15"/>
          <w:vertAlign w:val="baseline"/>
        </w:rPr>
        <w:t>invoke</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.٨</w:t>
      </w:r>
      <w:r>
        <w:rPr>
          <w:rFonts w:ascii="FreeFarsi" w:hAnsi="FreeFarsi" w:cs="FreeFarsi" w:eastAsia="FreeFarsi"/>
          <w:i/>
          <w:iCs/>
          <w:spacing w:val="-3"/>
          <w:w w:val="115"/>
          <w:sz w:val="15"/>
          <w:szCs w:val="15"/>
          <w:vertAlign w:val="baseline"/>
        </w:rPr>
        <w:t> </w:t>
      </w:r>
      <w:r>
        <w:rPr>
          <w:rFonts w:ascii="FreeFarsi" w:hAnsi="FreeFarsi" w:cs="FreeFarsi" w:eastAsia="FreeFarsi"/>
          <w:i/>
          <w:iCs/>
          <w:w w:val="115"/>
          <w:sz w:val="15"/>
          <w:szCs w:val="15"/>
          <w:vertAlign w:val="baseline"/>
        </w:rPr>
        <w:t>.s</w:t>
      </w:r>
      <w:r>
        <w:rPr>
          <w:rFonts w:ascii="DejaVu Sans" w:hAnsi="DejaVu Sans" w:cs="DejaVu Sans" w:eastAsia="DejaVu Sans"/>
          <w:i/>
          <w:iCs/>
          <w:w w:val="115"/>
          <w:sz w:val="15"/>
          <w:szCs w:val="15"/>
          <w:vertAlign w:val="superscript"/>
        </w:rPr>
        <w:t>'</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in</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spacing w:line="202" w:lineRule="exact" w:before="0"/>
        <w:ind w:left="0" w:right="280" w:firstLine="0"/>
        <w:jc w:val="right"/>
        <w:rPr>
          <w:rFonts w:ascii="LM Roman 8"/>
          <w:sz w:val="15"/>
        </w:rPr>
      </w:pPr>
      <w:r>
        <w:rPr>
          <w:rFonts w:ascii="LM Roman 8"/>
          <w:w w:val="115"/>
          <w:sz w:val="15"/>
        </w:rPr>
        <w:t>(</w:t>
      </w:r>
      <w:r>
        <w:rPr>
          <w:rFonts w:ascii="Georgia"/>
          <w:w w:val="115"/>
          <w:sz w:val="15"/>
        </w:rPr>
        <w:t>Invo</w:t>
      </w:r>
      <w:r>
        <w:rPr>
          <w:rFonts w:ascii="Georgia"/>
          <w:smallCaps/>
          <w:w w:val="115"/>
          <w:sz w:val="15"/>
        </w:rPr>
        <w:t>ke</w:t>
      </w:r>
      <w:r>
        <w:rPr>
          <w:rFonts w:ascii="Georgia"/>
          <w:smallCaps w:val="0"/>
          <w:spacing w:val="33"/>
          <w:w w:val="115"/>
          <w:sz w:val="15"/>
        </w:rPr>
        <w:t> </w:t>
      </w:r>
      <w:r>
        <w:rPr>
          <w:rFonts w:ascii="Georgia"/>
          <w:smallCaps w:val="0"/>
          <w:w w:val="115"/>
          <w:sz w:val="15"/>
        </w:rPr>
        <w:t>Sync</w:t>
      </w:r>
      <w:r>
        <w:rPr>
          <w:rFonts w:ascii="Georgia"/>
          <w:smallCaps w:val="0"/>
          <w:spacing w:val="35"/>
          <w:w w:val="115"/>
          <w:sz w:val="15"/>
        </w:rPr>
        <w:t> </w:t>
      </w:r>
      <w:r>
        <w:rPr>
          <w:rFonts w:ascii="Georgia"/>
          <w:smallCaps w:val="0"/>
          <w:spacing w:val="-2"/>
          <w:w w:val="115"/>
          <w:sz w:val="15"/>
        </w:rPr>
        <w:t>G</w:t>
      </w:r>
      <w:r>
        <w:rPr>
          <w:rFonts w:ascii="Georgia"/>
          <w:smallCaps/>
          <w:spacing w:val="-2"/>
          <w:w w:val="115"/>
          <w:sz w:val="15"/>
        </w:rPr>
        <w:t>r</w:t>
      </w:r>
      <w:r>
        <w:rPr>
          <w:rFonts w:ascii="Georgia"/>
          <w:smallCaps w:val="0"/>
          <w:spacing w:val="-2"/>
          <w:w w:val="115"/>
          <w:sz w:val="15"/>
        </w:rPr>
        <w:t>o</w:t>
      </w:r>
      <w:r>
        <w:rPr>
          <w:rFonts w:ascii="Georgia"/>
          <w:smallCaps/>
          <w:spacing w:val="-2"/>
          <w:w w:val="115"/>
          <w:sz w:val="15"/>
        </w:rPr>
        <w:t>u</w:t>
      </w:r>
      <w:r>
        <w:rPr>
          <w:rFonts w:ascii="Georgia"/>
          <w:smallCaps w:val="0"/>
          <w:spacing w:val="-2"/>
          <w:w w:val="115"/>
          <w:sz w:val="15"/>
        </w:rPr>
        <w:t>p</w:t>
      </w:r>
      <w:r>
        <w:rPr>
          <w:rFonts w:ascii="LM Roman 8"/>
          <w:smallCaps w:val="0"/>
          <w:spacing w:val="-2"/>
          <w:w w:val="115"/>
          <w:sz w:val="15"/>
        </w:rPr>
        <w:t>)</w:t>
      </w:r>
    </w:p>
    <w:p>
      <w:pPr>
        <w:spacing w:after="0" w:line="202" w:lineRule="exact"/>
        <w:jc w:val="right"/>
        <w:rPr>
          <w:rFonts w:ascii="LM Roman 8"/>
          <w:sz w:val="15"/>
        </w:rPr>
        <w:sectPr>
          <w:type w:val="continuous"/>
          <w:pgSz w:w="9360" w:h="13610"/>
          <w:pgMar w:header="860" w:footer="0" w:top="900" w:bottom="280" w:left="680" w:right="620"/>
        </w:sectPr>
      </w:pPr>
    </w:p>
    <w:p>
      <w:pPr>
        <w:spacing w:before="152"/>
        <w:ind w:left="885" w:right="0" w:firstLine="0"/>
        <w:jc w:val="center"/>
        <w:rPr>
          <w:rFonts w:ascii="LM Mono Prop 10" w:hAnsi="LM Mono Prop 10" w:cs="LM Mono Prop 10" w:eastAsia="LM Mono Prop 10"/>
          <w:sz w:val="15"/>
          <w:szCs w:val="15"/>
        </w:rPr>
      </w:pPr>
      <w:bookmarkStart w:name="Program Composition Rules" w:id="22"/>
      <w:bookmarkEnd w:id="22"/>
      <w:r>
        <w:rPr/>
      </w:r>
      <w:r>
        <w:rPr>
          <w:rFonts w:ascii="LM Mono Prop 10" w:hAnsi="LM Mono Prop 10" w:cs="LM Mono Prop 10" w:eastAsia="LM Mono Prop 10"/>
          <w:w w:val="115"/>
          <w:sz w:val="15"/>
          <w:szCs w:val="15"/>
        </w:rPr>
        <w:t>Θ</w:t>
      </w:r>
      <w:r>
        <w:rPr>
          <w:rFonts w:ascii="LM Mono Prop 10" w:hAnsi="LM Mono Prop 10" w:cs="LM Mono Prop 10" w:eastAsia="LM Mono Prop 10"/>
          <w:spacing w:val="6"/>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28"/>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9"/>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30"/>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50"/>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9"/>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w:t>
      </w:r>
      <w:r>
        <w:rPr>
          <w:rFonts w:ascii="FreeFarsi" w:hAnsi="FreeFarsi" w:cs="FreeFarsi" w:eastAsia="FreeFarsi"/>
          <w:i/>
          <w:iCs/>
          <w:spacing w:val="-10"/>
          <w:w w:val="115"/>
          <w:sz w:val="15"/>
          <w:szCs w:val="15"/>
          <w:vertAlign w:val="baseline"/>
        </w:rPr>
        <w:t> </w:t>
      </w:r>
      <w:r>
        <w:rPr>
          <w:rFonts w:ascii="FreeFarsi" w:hAnsi="FreeFarsi" w:cs="FreeFarsi" w:eastAsia="FreeFarsi"/>
          <w:i/>
          <w:iCs/>
          <w:w w:val="115"/>
          <w:sz w:val="15"/>
          <w:szCs w:val="15"/>
          <w:vertAlign w:val="baseline"/>
        </w:rPr>
        <w:t>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42"/>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2"/>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3"/>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0"/>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B</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out/x</w:t>
      </w:r>
      <w:r>
        <w:rPr>
          <w:rFonts w:ascii="LM Mono Prop 10" w:hAnsi="LM Mono Prop 10" w:cs="LM Mono Prop 10" w:eastAsia="LM Mono Prop 10"/>
          <w:w w:val="115"/>
          <w:sz w:val="15"/>
          <w:szCs w:val="15"/>
          <w:vertAlign w:val="baseline"/>
        </w:rPr>
        <w:t>]]</w:t>
      </w:r>
      <w:r>
        <w:rPr>
          <w:rFonts w:ascii="Verdana" w:hAnsi="Verdana" w:cs="Verdana" w:eastAsia="Verdana"/>
          <w:i/>
          <w:iCs/>
          <w:w w:val="115"/>
          <w:sz w:val="15"/>
          <w:szCs w:val="15"/>
          <w:vertAlign w:val="subscript"/>
        </w:rPr>
        <w:t>g.p.s</w:t>
      </w:r>
      <w:r>
        <w:rPr>
          <w:rFonts w:ascii="FreeFarsi" w:hAnsi="FreeFarsi" w:cs="FreeFarsi" w:eastAsia="FreeFarsi"/>
          <w:i/>
          <w:iCs/>
          <w:w w:val="115"/>
          <w:sz w:val="15"/>
          <w:szCs w:val="15"/>
          <w:vertAlign w:val="baseline"/>
        </w:rPr>
        <w:t>,</w:t>
      </w:r>
      <w:r>
        <w:rPr>
          <w:rFonts w:ascii="FreeFarsi" w:hAnsi="FreeFarsi" w:cs="FreeFarsi" w:eastAsia="FreeFarsi"/>
          <w:i/>
          <w:iCs/>
          <w:spacing w:val="-9"/>
          <w:w w:val="115"/>
          <w:sz w:val="15"/>
          <w:szCs w:val="15"/>
          <w:vertAlign w:val="baseline"/>
        </w:rPr>
        <w:t> </w:t>
      </w:r>
      <w:r>
        <w:rPr>
          <w:rFonts w:ascii="LM Mono Prop 10" w:hAnsi="LM Mono Prop 10" w:cs="LM Mono Prop 10" w:eastAsia="LM Mono Prop 10"/>
          <w:spacing w:val="-10"/>
          <w:w w:val="115"/>
          <w:sz w:val="15"/>
          <w:szCs w:val="15"/>
          <w:vertAlign w:val="baseline"/>
        </w:rPr>
        <w:t>Π</w:t>
      </w:r>
    </w:p>
    <w:p>
      <w:pPr>
        <w:pStyle w:val="BodyText"/>
        <w:spacing w:before="11"/>
        <w:jc w:val="left"/>
        <w:rPr>
          <w:rFonts w:ascii="LM Mono Prop 10"/>
          <w:sz w:val="2"/>
        </w:rPr>
      </w:pPr>
    </w:p>
    <w:p>
      <w:pPr>
        <w:pStyle w:val="BodyText"/>
        <w:spacing w:line="20" w:lineRule="exact"/>
        <w:ind w:left="885" w:right="-72"/>
        <w:jc w:val="left"/>
        <w:rPr>
          <w:rFonts w:ascii="LM Mono Prop 10"/>
          <w:sz w:val="2"/>
        </w:rPr>
      </w:pPr>
      <w:r>
        <w:rPr>
          <w:rFonts w:ascii="LM Mono Prop 10"/>
          <w:sz w:val="2"/>
        </w:rPr>
        <mc:AlternateContent>
          <mc:Choice Requires="wps">
            <w:drawing>
              <wp:inline distT="0" distB="0" distL="0" distR="0">
                <wp:extent cx="3879215" cy="4445"/>
                <wp:effectExtent l="9525" t="0" r="0" b="5080"/>
                <wp:docPr id="42" name="Group 42"/>
                <wp:cNvGraphicFramePr>
                  <a:graphicFrameLocks/>
                </wp:cNvGraphicFramePr>
                <a:graphic>
                  <a:graphicData uri="http://schemas.microsoft.com/office/word/2010/wordprocessingGroup">
                    <wpg:wgp>
                      <wpg:cNvPr id="42" name="Group 42"/>
                      <wpg:cNvGrpSpPr/>
                      <wpg:grpSpPr>
                        <a:xfrm>
                          <a:off x="0" y="0"/>
                          <a:ext cx="3879215" cy="4445"/>
                          <a:chExt cx="3879215" cy="4445"/>
                        </a:xfrm>
                      </wpg:grpSpPr>
                      <wps:wsp>
                        <wps:cNvPr id="43" name="Graphic 43"/>
                        <wps:cNvSpPr/>
                        <wps:spPr>
                          <a:xfrm>
                            <a:off x="0" y="2214"/>
                            <a:ext cx="3879215" cy="1270"/>
                          </a:xfrm>
                          <a:custGeom>
                            <a:avLst/>
                            <a:gdLst/>
                            <a:ahLst/>
                            <a:cxnLst/>
                            <a:rect l="l" t="t" r="r" b="b"/>
                            <a:pathLst>
                              <a:path w="3879215" h="0">
                                <a:moveTo>
                                  <a:pt x="0" y="0"/>
                                </a:moveTo>
                                <a:lnTo>
                                  <a:pt x="387910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45pt;height:.35pt;mso-position-horizontal-relative:char;mso-position-vertical-relative:line" id="docshapegroup22" coordorigin="0,0" coordsize="6109,7">
                <v:line style="position:absolute" from="0,3" to="6109,3" stroked="true" strokeweight=".348669pt" strokecolor="#000000">
                  <v:stroke dashstyle="solid"/>
                </v:line>
              </v:group>
            </w:pict>
          </mc:Fallback>
        </mc:AlternateContent>
      </w:r>
      <w:r>
        <w:rPr>
          <w:rFonts w:ascii="LM Mono Prop 10"/>
          <w:sz w:val="2"/>
        </w:rPr>
      </w:r>
    </w:p>
    <w:p>
      <w:pPr>
        <w:spacing w:before="0"/>
        <w:ind w:left="885" w:right="0" w:firstLine="0"/>
        <w:jc w:val="center"/>
        <w:rPr>
          <w:rFonts w:ascii="LM Mono Prop 10" w:hAnsi="LM Mono Prop 10" w:cs="LM Mono Prop 10" w:eastAsia="LM Mono Prop 10"/>
          <w:sz w:val="15"/>
          <w:szCs w:val="15"/>
        </w:rPr>
      </w:pPr>
      <w:r>
        <w:rPr>
          <w:rFonts w:ascii="LM Mono Prop 10" w:hAnsi="LM Mono Prop 10" w:cs="LM Mono Prop 10" w:eastAsia="LM Mono Prop 10"/>
          <w:w w:val="115"/>
          <w:sz w:val="15"/>
          <w:szCs w:val="15"/>
        </w:rPr>
        <w:t>Θ</w:t>
      </w:r>
      <w:r>
        <w:rPr>
          <w:rFonts w:ascii="LM Mono Prop 10" w:hAnsi="LM Mono Prop 10" w:cs="LM Mono Prop 10" w:eastAsia="LM Mono Prop 10"/>
          <w:spacing w:val="-2"/>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31"/>
          <w:w w:val="115"/>
          <w:sz w:val="15"/>
          <w:szCs w:val="15"/>
        </w:rPr>
        <w:t> </w:t>
      </w:r>
      <w:r>
        <w:rPr>
          <w:rFonts w:ascii="LM Mono Prop 10" w:hAnsi="LM Mono Prop 10" w:cs="LM Mono Prop 10" w:eastAsia="LM Mono Prop 10"/>
          <w:w w:val="115"/>
          <w:sz w:val="15"/>
          <w:szCs w:val="15"/>
        </w:rPr>
        <w:t>Γ</w:t>
      </w:r>
      <w:r>
        <w:rPr>
          <w:rFonts w:ascii="FreeFarsi" w:hAnsi="FreeFarsi" w:cs="FreeFarsi" w:eastAsia="FreeFarsi"/>
          <w:i/>
          <w:iCs/>
          <w:w w:val="115"/>
          <w:sz w:val="15"/>
          <w:szCs w:val="15"/>
        </w:rPr>
        <w:t>,</w:t>
      </w:r>
      <w:r>
        <w:rPr>
          <w:rFonts w:ascii="FreeFarsi" w:hAnsi="FreeFarsi" w:cs="FreeFarsi" w:eastAsia="FreeFarsi"/>
          <w:i/>
          <w:iCs/>
          <w:spacing w:val="-13"/>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21"/>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9"/>
          <w:w w:val="115"/>
          <w:sz w:val="15"/>
          <w:szCs w:val="15"/>
        </w:rPr>
        <w:t> </w:t>
      </w:r>
      <w:r>
        <w:rPr>
          <w:rFonts w:ascii="DejaVu Sans Condensed" w:hAnsi="DejaVu Sans Condensed" w:cs="DejaVu Sans Condensed" w:eastAsia="DejaVu Sans Condensed"/>
          <w:i/>
          <w:iCs/>
          <w:w w:val="115"/>
          <w:sz w:val="15"/>
          <w:szCs w:val="15"/>
        </w:rPr>
        <w:t>{</w:t>
      </w:r>
      <w:r>
        <w:rPr>
          <w:rFonts w:ascii="FreeFarsi" w:hAnsi="FreeFarsi" w:cs="FreeFarsi" w:eastAsia="FreeFarsi"/>
          <w:i/>
          <w:iCs/>
          <w:w w:val="115"/>
          <w:sz w:val="15"/>
          <w:szCs w:val="15"/>
        </w:rPr>
        <w:t>p,</w:t>
      </w:r>
      <w:r>
        <w:rPr>
          <w:rFonts w:ascii="FreeFarsi" w:hAnsi="FreeFarsi" w:cs="FreeFarsi" w:eastAsia="FreeFarsi"/>
          <w:i/>
          <w:iCs/>
          <w:spacing w:val="-13"/>
          <w:w w:val="115"/>
          <w:sz w:val="15"/>
          <w:szCs w:val="15"/>
        </w:rPr>
        <w:t> </w:t>
      </w:r>
      <w:r>
        <w:rPr>
          <w:rFonts w:ascii="FreeFarsi" w:hAnsi="FreeFarsi" w:cs="FreeFarsi" w:eastAsia="FreeFarsi"/>
          <w:i/>
          <w:iCs/>
          <w:w w:val="115"/>
          <w:sz w:val="15"/>
          <w:szCs w:val="15"/>
        </w:rPr>
        <w:t>p</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FreeFarsi" w:hAnsi="FreeFarsi" w:cs="FreeFarsi" w:eastAsia="FreeFarsi"/>
          <w:i/>
          <w:iCs/>
          <w:w w:val="115"/>
          <w:sz w:val="15"/>
          <w:szCs w:val="15"/>
          <w:vertAlign w:val="baseline"/>
        </w:rPr>
        <w:t>,Sr,Sb</w:t>
      </w:r>
      <w:r>
        <w:rPr>
          <w:rFonts w:ascii="DejaVu Sans Condensed" w:hAnsi="DejaVu Sans Condensed" w:cs="DejaVu Sans Condensed" w:eastAsia="DejaVu Sans Condensed"/>
          <w:i/>
          <w:iCs/>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spacing w:val="33"/>
          <w:w w:val="115"/>
          <w:sz w:val="9"/>
          <w:szCs w:val="9"/>
          <w:vertAlign w:val="baseline"/>
        </w:rPr>
        <w:t> </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7"/>
          <w:w w:val="115"/>
          <w:sz w:val="15"/>
          <w:szCs w:val="15"/>
          <w:vertAlign w:val="baseline"/>
        </w:rPr>
        <w:t> </w:t>
      </w:r>
      <w:r>
        <w:rPr>
          <w:rFonts w:ascii="LM Mono Prop 10" w:hAnsi="LM Mono Prop 10" w:cs="LM Mono Prop 10" w:eastAsia="LM Mono Prop 10"/>
          <w:w w:val="115"/>
          <w:sz w:val="15"/>
          <w:szCs w:val="15"/>
          <w:vertAlign w:val="baseline"/>
        </w:rPr>
        <w:t>[</w:t>
      </w:r>
      <w:r>
        <w:rPr>
          <w:rFonts w:ascii="LM Sans 8" w:hAnsi="LM Sans 8" w:cs="LM Sans 8" w:eastAsia="LM Sans 8"/>
          <w:w w:val="115"/>
          <w:sz w:val="15"/>
          <w:szCs w:val="15"/>
          <w:vertAlign w:val="baseline"/>
        </w:rPr>
        <w:t>reply</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g.p.s,</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n,</w:t>
      </w:r>
      <w:r>
        <w:rPr>
          <w:rFonts w:ascii="FreeFarsi" w:hAnsi="FreeFarsi" w:cs="FreeFarsi" w:eastAsia="FreeFarsi"/>
          <w:i/>
          <w:iCs/>
          <w:spacing w:val="-13"/>
          <w:w w:val="115"/>
          <w:sz w:val="15"/>
          <w:szCs w:val="15"/>
          <w:vertAlign w:val="baseline"/>
        </w:rPr>
        <w:t> </w:t>
      </w:r>
      <w:r>
        <w:rPr>
          <w:rFonts w:ascii="FreeFarsi" w:hAnsi="FreeFarsi" w:cs="FreeFarsi" w:eastAsia="FreeFarsi"/>
          <w:i/>
          <w:iCs/>
          <w:w w:val="115"/>
          <w:sz w:val="15"/>
          <w:szCs w:val="15"/>
          <w:vertAlign w:val="baseline"/>
        </w:rPr>
        <w:t>out</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.A</w:t>
      </w:r>
      <w:r>
        <w:rPr>
          <w:rFonts w:ascii="LM Mono Prop 10" w:hAnsi="LM Mono Prop 10" w:cs="LM Mono Prop 10" w:eastAsia="LM Mono Prop 10"/>
          <w:w w:val="115"/>
          <w:sz w:val="15"/>
          <w:szCs w:val="15"/>
          <w:vertAlign w:val="baseline"/>
        </w:rPr>
        <w:t>]</w:t>
      </w:r>
      <w:r>
        <w:rPr>
          <w:rFonts w:ascii="Verdana" w:hAnsi="Verdana" w:cs="Verdana" w:eastAsia="Verdana"/>
          <w:i/>
          <w:iCs/>
          <w:w w:val="115"/>
          <w:position w:val="-2"/>
          <w:sz w:val="11"/>
          <w:szCs w:val="11"/>
          <w:vertAlign w:val="baseline"/>
        </w:rPr>
        <w:t>g</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.p</w:t>
      </w:r>
      <w:r>
        <w:rPr>
          <w:rFonts w:ascii="Verdana" w:hAnsi="Verdana" w:cs="Verdana" w:eastAsia="Verdana"/>
          <w:i/>
          <w:iCs/>
          <w:w w:val="115"/>
          <w:sz w:val="9"/>
          <w:szCs w:val="9"/>
          <w:vertAlign w:val="baseline"/>
        </w:rPr>
        <w:t>'</w:t>
      </w:r>
      <w:r>
        <w:rPr>
          <w:rFonts w:ascii="Verdana" w:hAnsi="Verdana" w:cs="Verdana" w:eastAsia="Verdana"/>
          <w:i/>
          <w:iCs/>
          <w:w w:val="115"/>
          <w:position w:val="-2"/>
          <w:sz w:val="11"/>
          <w:szCs w:val="11"/>
          <w:vertAlign w:val="baseline"/>
        </w:rPr>
        <w:t>.s</w:t>
      </w:r>
      <w:r>
        <w:rPr>
          <w:rFonts w:ascii="Verdana" w:hAnsi="Verdana" w:cs="Verdana" w:eastAsia="Verdana"/>
          <w:i/>
          <w:iCs/>
          <w:w w:val="115"/>
          <w:sz w:val="9"/>
          <w:szCs w:val="9"/>
          <w:vertAlign w:val="baseline"/>
        </w:rPr>
        <w:t>'</w:t>
      </w:r>
      <w:r>
        <w:rPr>
          <w:rFonts w:ascii="Verdana" w:hAnsi="Verdana" w:cs="Verdana" w:eastAsia="Verdana"/>
          <w:i/>
          <w:iCs/>
          <w:spacing w:val="-16"/>
          <w:w w:val="115"/>
          <w:sz w:val="9"/>
          <w:szCs w:val="9"/>
          <w:vertAlign w:val="baseline"/>
        </w:rPr>
        <w:t> </w:t>
      </w:r>
      <w:r>
        <w:rPr>
          <w:rFonts w:ascii="FreeFarsi" w:hAnsi="FreeFarsi" w:cs="FreeFarsi" w:eastAsia="FreeFarsi"/>
          <w:i/>
          <w:iCs/>
          <w:w w:val="115"/>
          <w:sz w:val="15"/>
          <w:szCs w:val="15"/>
          <w:vertAlign w:val="baseline"/>
        </w:rPr>
        <w:t>,</w:t>
      </w:r>
      <w:r>
        <w:rPr>
          <w:rFonts w:ascii="FreeFarsi" w:hAnsi="FreeFarsi" w:cs="FreeFarsi" w:eastAsia="FreeFarsi"/>
          <w:i/>
          <w:iCs/>
          <w:spacing w:val="-13"/>
          <w:w w:val="115"/>
          <w:sz w:val="15"/>
          <w:szCs w:val="15"/>
          <w:vertAlign w:val="baseline"/>
        </w:rPr>
        <w:t> </w:t>
      </w:r>
      <w:r>
        <w:rPr>
          <w:rFonts w:ascii="LM Mono Prop 10" w:hAnsi="LM Mono Prop 10" w:cs="LM Mono Prop 10" w:eastAsia="LM Mono Prop 10"/>
          <w:w w:val="115"/>
          <w:sz w:val="15"/>
          <w:szCs w:val="15"/>
          <w:vertAlign w:val="baseline"/>
        </w:rPr>
        <w:t>[</w:t>
      </w:r>
      <w:r>
        <w:rPr>
          <w:rFonts w:ascii="FreeFarsi" w:hAnsi="FreeFarsi" w:cs="FreeFarsi" w:eastAsia="FreeFarsi"/>
          <w:i/>
          <w:iCs/>
          <w:w w:val="115"/>
          <w:sz w:val="15"/>
          <w:szCs w:val="15"/>
          <w:vertAlign w:val="baseline"/>
        </w:rPr>
        <w:t>x</w:t>
      </w:r>
      <w:r>
        <w:rPr>
          <w:rFonts w:ascii="FreeFarsi" w:hAnsi="FreeFarsi" w:cs="FreeFarsi" w:eastAsia="FreeFarsi"/>
          <w:i/>
          <w:iCs/>
          <w:spacing w:val="7"/>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1"/>
          <w:w w:val="115"/>
          <w:sz w:val="15"/>
          <w:szCs w:val="15"/>
          <w:vertAlign w:val="baseline"/>
        </w:rPr>
        <w:t> </w:t>
      </w:r>
      <w:r>
        <w:rPr>
          <w:rFonts w:ascii="LM Sans 8" w:hAnsi="LM Sans 8" w:cs="LM Sans 8" w:eastAsia="LM Sans 8"/>
          <w:spacing w:val="-2"/>
          <w:w w:val="115"/>
          <w:sz w:val="15"/>
          <w:szCs w:val="15"/>
          <w:vertAlign w:val="baseline"/>
        </w:rPr>
        <w:t>suspend</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n</w:t>
      </w:r>
      <w:r>
        <w:rPr>
          <w:rFonts w:ascii="LM Mono Prop 10" w:hAnsi="LM Mono Prop 10" w:cs="LM Mono Prop 10" w:eastAsia="LM Mono Prop 10"/>
          <w:spacing w:val="-2"/>
          <w:w w:val="115"/>
          <w:sz w:val="15"/>
          <w:szCs w:val="15"/>
          <w:vertAlign w:val="baseline"/>
        </w:rPr>
        <w:t>)</w:t>
      </w:r>
      <w:r>
        <w:rPr>
          <w:rFonts w:ascii="FreeFarsi" w:hAnsi="FreeFarsi" w:cs="FreeFarsi" w:eastAsia="FreeFarsi"/>
          <w:i/>
          <w:iCs/>
          <w:spacing w:val="-2"/>
          <w:w w:val="115"/>
          <w:sz w:val="15"/>
          <w:szCs w:val="15"/>
          <w:vertAlign w:val="baseline"/>
        </w:rPr>
        <w:t>.B</w:t>
      </w:r>
      <w:r>
        <w:rPr>
          <w:rFonts w:ascii="LM Mono Prop 10" w:hAnsi="LM Mono Prop 10" w:cs="LM Mono Prop 10" w:eastAsia="LM Mono Prop 10"/>
          <w:spacing w:val="-2"/>
          <w:w w:val="115"/>
          <w:sz w:val="15"/>
          <w:szCs w:val="15"/>
          <w:vertAlign w:val="baseline"/>
        </w:rPr>
        <w:t>]</w:t>
      </w:r>
      <w:r>
        <w:rPr>
          <w:rFonts w:ascii="Verdana" w:hAnsi="Verdana" w:cs="Verdana" w:eastAsia="Verdana"/>
          <w:i/>
          <w:iCs/>
          <w:spacing w:val="-2"/>
          <w:w w:val="115"/>
          <w:sz w:val="15"/>
          <w:szCs w:val="15"/>
          <w:vertAlign w:val="subscript"/>
        </w:rPr>
        <w:t>g.p.s</w:t>
      </w:r>
      <w:r>
        <w:rPr>
          <w:rFonts w:ascii="LM Mono Prop 10" w:hAnsi="LM Mono Prop 10" w:cs="LM Mono Prop 10" w:eastAsia="LM Mono Prop 10"/>
          <w:spacing w:val="-2"/>
          <w:w w:val="115"/>
          <w:sz w:val="15"/>
          <w:szCs w:val="15"/>
          <w:vertAlign w:val="baseline"/>
        </w:rPr>
        <w:t>Π</w:t>
      </w:r>
    </w:p>
    <w:p>
      <w:pPr>
        <w:spacing w:before="111"/>
        <w:ind w:left="8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29"/>
          <w:w w:val="105"/>
          <w:sz w:val="15"/>
        </w:rPr>
        <w:t> </w:t>
      </w:r>
      <w:r>
        <w:rPr>
          <w:rFonts w:ascii="Georgia"/>
          <w:w w:val="105"/>
          <w:sz w:val="15"/>
        </w:rPr>
        <w:t>SMEPP</w:t>
      </w:r>
      <w:r>
        <w:rPr>
          <w:rFonts w:ascii="Georgia"/>
          <w:spacing w:val="26"/>
          <w:w w:val="105"/>
          <w:sz w:val="15"/>
        </w:rPr>
        <w:t> </w:t>
      </w:r>
      <w:r>
        <w:rPr>
          <w:rFonts w:ascii="LM Roman 8"/>
          <w:w w:val="105"/>
          <w:sz w:val="15"/>
        </w:rPr>
        <w:t>Calculus:</w:t>
      </w:r>
      <w:r>
        <w:rPr>
          <w:rFonts w:ascii="LM Roman 8"/>
          <w:spacing w:val="28"/>
          <w:w w:val="105"/>
          <w:sz w:val="15"/>
        </w:rPr>
        <w:t> </w:t>
      </w:r>
      <w:r>
        <w:rPr>
          <w:rFonts w:ascii="LM Roman 8"/>
          <w:w w:val="105"/>
          <w:sz w:val="15"/>
        </w:rPr>
        <w:t>Events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Messages.</w:t>
      </w:r>
    </w:p>
    <w:p>
      <w:pPr>
        <w:pStyle w:val="BodyText"/>
        <w:spacing w:before="99"/>
        <w:jc w:val="left"/>
        <w:rPr>
          <w:rFonts w:ascii="LM Roman 8"/>
          <w:sz w:val="15"/>
        </w:rPr>
      </w:pPr>
    </w:p>
    <w:p>
      <w:pPr>
        <w:pStyle w:val="BodyText"/>
        <w:ind w:left="108"/>
        <w:jc w:val="left"/>
      </w:pPr>
      <w:r>
        <w:rPr/>
        <w:t>belong</w:t>
      </w:r>
      <w:r>
        <w:rPr>
          <w:spacing w:val="17"/>
        </w:rPr>
        <w:t> </w:t>
      </w:r>
      <w:r>
        <w:rPr/>
        <w:t>to</w:t>
      </w:r>
      <w:r>
        <w:rPr>
          <w:spacing w:val="17"/>
        </w:rPr>
        <w:t> </w:t>
      </w:r>
      <w:r>
        <w:rPr/>
        <w:t>the</w:t>
      </w:r>
      <w:r>
        <w:rPr>
          <w:spacing w:val="18"/>
        </w:rPr>
        <w:t> </w:t>
      </w:r>
      <w:r>
        <w:rPr/>
        <w:t>same</w:t>
      </w:r>
      <w:r>
        <w:rPr>
          <w:spacing w:val="17"/>
        </w:rPr>
        <w:t> </w:t>
      </w:r>
      <w:r>
        <w:rPr>
          <w:spacing w:val="-2"/>
        </w:rPr>
        <w:t>group.</w:t>
      </w:r>
    </w:p>
    <w:p>
      <w:pPr>
        <w:spacing w:line="240" w:lineRule="auto" w:before="87"/>
        <w:rPr>
          <w:sz w:val="15"/>
        </w:rPr>
      </w:pPr>
      <w:r>
        <w:rPr/>
        <w:br w:type="column"/>
      </w:r>
      <w:r>
        <w:rPr>
          <w:sz w:val="15"/>
        </w:rPr>
      </w:r>
    </w:p>
    <w:p>
      <w:pPr>
        <w:spacing w:before="0"/>
        <w:ind w:left="108" w:right="0" w:firstLine="0"/>
        <w:jc w:val="left"/>
        <w:rPr>
          <w:rFonts w:ascii="LM Roman 8"/>
          <w:sz w:val="15"/>
        </w:rPr>
      </w:pPr>
      <w:r>
        <w:rPr>
          <w:rFonts w:ascii="LM Roman 8"/>
          <w:spacing w:val="-2"/>
          <w:w w:val="120"/>
          <w:sz w:val="15"/>
        </w:rPr>
        <w:t>(</w:t>
      </w:r>
      <w:r>
        <w:rPr>
          <w:rFonts w:ascii="Georgia"/>
          <w:spacing w:val="-2"/>
          <w:w w:val="120"/>
          <w:sz w:val="15"/>
        </w:rPr>
        <w:t>R</w:t>
      </w:r>
      <w:r>
        <w:rPr>
          <w:rFonts w:ascii="Georgia"/>
          <w:smallCaps/>
          <w:spacing w:val="-2"/>
          <w:w w:val="120"/>
          <w:sz w:val="15"/>
        </w:rPr>
        <w:t>e</w:t>
      </w:r>
      <w:r>
        <w:rPr>
          <w:rFonts w:ascii="Georgia"/>
          <w:smallCaps w:val="0"/>
          <w:spacing w:val="-2"/>
          <w:w w:val="120"/>
          <w:sz w:val="15"/>
        </w:rPr>
        <w:t>ply</w:t>
      </w:r>
      <w:r>
        <w:rPr>
          <w:rFonts w:ascii="LM Roman 8"/>
          <w:smallCaps w:val="0"/>
          <w:spacing w:val="-2"/>
          <w:w w:val="120"/>
          <w:sz w:val="15"/>
        </w:rPr>
        <w:t>)</w:t>
      </w:r>
    </w:p>
    <w:p>
      <w:pPr>
        <w:spacing w:after="0"/>
        <w:jc w:val="left"/>
        <w:rPr>
          <w:rFonts w:ascii="LM Roman 8"/>
          <w:sz w:val="15"/>
        </w:rPr>
        <w:sectPr>
          <w:type w:val="continuous"/>
          <w:pgSz w:w="9360" w:h="13610"/>
          <w:pgMar w:header="860" w:footer="0" w:top="900" w:bottom="280" w:left="680" w:right="620"/>
          <w:cols w:num="2" w:equalWidth="0">
            <w:col w:w="6995" w:space="68"/>
            <w:col w:w="997"/>
          </w:cols>
        </w:sectPr>
      </w:pPr>
    </w:p>
    <w:p>
      <w:pPr>
        <w:pStyle w:val="BodyText"/>
        <w:spacing w:before="165"/>
        <w:jc w:val="left"/>
        <w:rPr>
          <w:rFonts w:ascii="LM Roman 8"/>
        </w:rPr>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pacing w:val="-2"/>
          <w:sz w:val="21"/>
        </w:rPr>
        <w:t>Program</w:t>
      </w:r>
      <w:r>
        <w:rPr>
          <w:rFonts w:ascii="LM Roman 10"/>
          <w:i/>
          <w:spacing w:val="-7"/>
          <w:sz w:val="21"/>
        </w:rPr>
        <w:t> </w:t>
      </w:r>
      <w:r>
        <w:rPr>
          <w:rFonts w:ascii="LM Roman 10"/>
          <w:i/>
          <w:spacing w:val="-2"/>
          <w:sz w:val="21"/>
        </w:rPr>
        <w:t>Composition</w:t>
      </w:r>
      <w:r>
        <w:rPr>
          <w:rFonts w:ascii="LM Roman 10"/>
          <w:i/>
          <w:spacing w:val="-6"/>
          <w:sz w:val="21"/>
        </w:rPr>
        <w:t> </w:t>
      </w:r>
      <w:r>
        <w:rPr>
          <w:rFonts w:ascii="LM Roman 10"/>
          <w:i/>
          <w:spacing w:val="-2"/>
          <w:sz w:val="21"/>
        </w:rPr>
        <w:t>Rules</w:t>
      </w:r>
    </w:p>
    <w:p>
      <w:pPr>
        <w:pStyle w:val="BodyText"/>
        <w:spacing w:line="266" w:lineRule="exact" w:before="170"/>
        <w:ind w:left="108" w:right="281"/>
      </w:pPr>
      <w:r>
        <w:rPr/>
        <w:t>The model supports parallel composition, non-deterministic choice, and the void program, as shown in Figure </w:t>
      </w:r>
      <w:hyperlink w:history="true" w:anchor="_bookmark12">
        <w:r>
          <w:rPr>
            <w:color w:val="0000FF"/>
          </w:rPr>
          <w:t>3</w:t>
        </w:r>
      </w:hyperlink>
      <w:r>
        <w:rPr/>
        <w:t>.</w:t>
      </w:r>
      <w:r>
        <w:rPr>
          <w:spacing w:val="40"/>
        </w:rPr>
        <w:t> </w:t>
      </w:r>
      <w:r>
        <w:rPr/>
        <w:t>The calculus also provides some rules which </w:t>
      </w:r>
      <w:r>
        <w:rPr/>
        <w:t>guar- antee that the </w:t>
      </w:r>
      <w:r>
        <w:rPr>
          <w:rFonts w:ascii="LM Roman Caps 10"/>
        </w:rPr>
        <w:t>Terminate </w:t>
      </w:r>
      <w:r>
        <w:rPr/>
        <w:t>axiom is achieved.</w:t>
      </w:r>
      <w:r>
        <w:rPr>
          <w:spacing w:val="40"/>
        </w:rPr>
        <w:t> </w:t>
      </w:r>
      <w:r>
        <w:rPr/>
        <w:t>These judgements are known as </w:t>
      </w:r>
      <w:r>
        <w:rPr>
          <w:rFonts w:ascii="LM Roman 10"/>
          <w:i/>
        </w:rPr>
        <w:t>weakening </w:t>
      </w:r>
      <w:r>
        <w:rPr/>
        <w:t>rules.</w:t>
      </w:r>
      <w:r>
        <w:rPr>
          <w:spacing w:val="31"/>
        </w:rPr>
        <w:t> </w:t>
      </w:r>
      <w:r>
        <w:rPr/>
        <w:t>When a service which was created for event propagation is waiting for its consumption, and the polling context does not contain information about any subscribed service to the corresponding event, the signal must be removed from the context (rule </w:t>
      </w:r>
      <w:r>
        <w:rPr>
          <w:rFonts w:ascii="LM Roman Caps 10"/>
        </w:rPr>
        <w:t>Event W</w:t>
      </w:r>
      <w:r>
        <w:rPr/>
        <w:t>).</w:t>
      </w:r>
    </w:p>
    <w:p>
      <w:pPr>
        <w:pStyle w:val="BodyText"/>
        <w:spacing w:line="266" w:lineRule="exact" w:before="23"/>
        <w:ind w:left="107" w:right="280" w:firstLine="318"/>
      </w:pPr>
      <w:r>
        <w:rPr/>
        <w:t>Similarly, when a service </w:t>
      </w:r>
      <w:r>
        <w:rPr>
          <w:rFonts w:ascii="Georgia" w:hAnsi="Georgia"/>
          <w:i/>
        </w:rPr>
        <w:t>s </w:t>
      </w:r>
      <w:r>
        <w:rPr/>
        <w:t>running in a peer </w:t>
      </w:r>
      <w:r>
        <w:rPr>
          <w:rFonts w:ascii="Georgia" w:hAnsi="Georgia"/>
          <w:i/>
        </w:rPr>
        <w:t>p </w:t>
      </w:r>
      <w:r>
        <w:rPr/>
        <w:t>and a group </w:t>
      </w:r>
      <w:r>
        <w:rPr>
          <w:rFonts w:ascii="Georgia" w:hAnsi="Georgia"/>
          <w:i/>
        </w:rPr>
        <w:t>g </w:t>
      </w:r>
      <w:r>
        <w:rPr/>
        <w:t>is not among the active services in the group, </w:t>
      </w:r>
      <w:r>
        <w:rPr>
          <w:rFonts w:ascii="Georgia" w:hAnsi="Georgia"/>
          <w:i/>
        </w:rPr>
        <w:t>Sr</w:t>
      </w:r>
      <w:r>
        <w:rPr/>
        <w:t>, the service must be finalized.</w:t>
      </w:r>
      <w:r>
        <w:rPr>
          <w:spacing w:val="38"/>
        </w:rPr>
        <w:t> </w:t>
      </w:r>
      <w:r>
        <w:rPr/>
        <w:t>Any reference to that service in the subscribed services set </w:t>
      </w:r>
      <w:r>
        <w:rPr>
          <w:rFonts w:ascii="Georgia" w:hAnsi="Georgia"/>
          <w:i/>
        </w:rPr>
        <w:t>Sb </w:t>
      </w:r>
      <w:r>
        <w:rPr/>
        <w:t>and the polling context Θ must be deleted, both as a sender or a receiver (rule </w:t>
      </w:r>
      <w:r>
        <w:rPr>
          <w:rFonts w:ascii="LM Roman Caps 10" w:hAnsi="LM Roman Caps 10"/>
        </w:rPr>
        <w:t>Service W</w:t>
      </w:r>
      <w:r>
        <w:rPr/>
        <w:t>).</w:t>
      </w:r>
    </w:p>
    <w:p>
      <w:pPr>
        <w:pStyle w:val="BodyText"/>
        <w:spacing w:line="266" w:lineRule="exact" w:before="22"/>
        <w:ind w:left="108" w:right="282" w:firstLine="317"/>
      </w:pPr>
      <w:r>
        <w:rPr/>
        <w:t>Finally, when a group </w:t>
      </w:r>
      <w:r>
        <w:rPr>
          <w:rFonts w:ascii="Georgia"/>
          <w:i/>
        </w:rPr>
        <w:t>g</w:t>
      </w:r>
      <w:r>
        <w:rPr>
          <w:rFonts w:ascii="DejaVu Sans Condensed"/>
          <w:i/>
          <w:vertAlign w:val="superscript"/>
        </w:rPr>
        <w:t>'</w:t>
      </w:r>
      <w:r>
        <w:rPr>
          <w:rFonts w:ascii="DejaVu Sans Condensed"/>
          <w:i/>
          <w:vertAlign w:val="baseline"/>
        </w:rPr>
        <w:t> </w:t>
      </w:r>
      <w:r>
        <w:rPr>
          <w:vertAlign w:val="baseline"/>
        </w:rPr>
        <w:t>includes a service </w:t>
      </w:r>
      <w:r>
        <w:rPr>
          <w:rFonts w:ascii="Georgia"/>
          <w:i/>
          <w:vertAlign w:val="baseline"/>
        </w:rPr>
        <w:t>g.p.s </w:t>
      </w:r>
      <w:r>
        <w:rPr>
          <w:vertAlign w:val="baseline"/>
        </w:rPr>
        <w:t>among its subscribed services, which is not active in the group </w:t>
      </w:r>
      <w:r>
        <w:rPr>
          <w:rFonts w:ascii="Georgia"/>
          <w:i/>
          <w:vertAlign w:val="baseline"/>
        </w:rPr>
        <w:t>g</w:t>
      </w:r>
      <w:r>
        <w:rPr>
          <w:rFonts w:ascii="Georgia"/>
          <w:i/>
          <w:spacing w:val="27"/>
          <w:vertAlign w:val="baseline"/>
        </w:rPr>
        <w:t> </w:t>
      </w:r>
      <w:r>
        <w:rPr>
          <w:vertAlign w:val="baseline"/>
        </w:rPr>
        <w:t>because of a certain reason (e.g.</w:t>
      </w:r>
      <w:r>
        <w:rPr>
          <w:spacing w:val="40"/>
          <w:vertAlign w:val="baseline"/>
        </w:rPr>
        <w:t> </w:t>
      </w:r>
      <w:r>
        <w:rPr>
          <w:vertAlign w:val="baseline"/>
        </w:rPr>
        <w:t>the peer leaves</w:t>
      </w:r>
      <w:r>
        <w:rPr>
          <w:spacing w:val="40"/>
          <w:vertAlign w:val="baseline"/>
        </w:rPr>
        <w:t> </w:t>
      </w:r>
      <w:r>
        <w:rPr>
          <w:vertAlign w:val="baseline"/>
        </w:rPr>
        <w:t>the group, the service is unsubscribed,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 it must be removed from the set of subscribed services in </w:t>
      </w:r>
      <w:r>
        <w:rPr>
          <w:rFonts w:ascii="Georgia"/>
          <w:i/>
          <w:vertAlign w:val="baseline"/>
        </w:rPr>
        <w:t>g</w:t>
      </w:r>
      <w:r>
        <w:rPr>
          <w:rFonts w:ascii="DejaVu Sans Condensed"/>
          <w:i/>
          <w:vertAlign w:val="superscript"/>
        </w:rPr>
        <w:t>'</w:t>
      </w:r>
      <w:r>
        <w:rPr>
          <w:rFonts w:ascii="DejaVu Sans Condensed"/>
          <w:i/>
          <w:vertAlign w:val="baseline"/>
        </w:rPr>
        <w:t> </w:t>
      </w:r>
      <w:r>
        <w:rPr>
          <w:vertAlign w:val="baseline"/>
        </w:rPr>
        <w:t>(rule </w:t>
      </w:r>
      <w:r>
        <w:rPr>
          <w:rFonts w:ascii="LM Roman Caps 10"/>
          <w:vertAlign w:val="baseline"/>
        </w:rPr>
        <w:t>Subscribe W</w:t>
      </w:r>
      <w:r>
        <w:rPr>
          <w:vertAlign w:val="baseline"/>
        </w:rPr>
        <w:t>).</w:t>
      </w:r>
    </w:p>
    <w:p>
      <w:pPr>
        <w:spacing w:after="0" w:line="266" w:lineRule="exact"/>
        <w:sectPr>
          <w:type w:val="continuous"/>
          <w:pgSz w:w="9360" w:h="13610"/>
          <w:pgMar w:header="860" w:footer="0" w:top="900" w:bottom="280" w:left="680" w:right="620"/>
        </w:sectPr>
      </w:pPr>
    </w:p>
    <w:p>
      <w:pPr>
        <w:spacing w:before="155"/>
        <w:ind w:left="309" w:right="0" w:firstLine="0"/>
        <w:jc w:val="center"/>
        <w:rPr>
          <w:rFonts w:ascii="LM Mono Prop 10" w:hAnsi="LM Mono Prop 10"/>
          <w:sz w:val="15"/>
        </w:rPr>
      </w:pPr>
      <w:r>
        <w:rPr>
          <w:rFonts w:ascii="LM Mono Prop 10" w:hAnsi="LM Mono Prop 10"/>
          <w:w w:val="120"/>
          <w:sz w:val="15"/>
        </w:rPr>
        <w:t>Θ</w:t>
      </w:r>
      <w:r>
        <w:rPr>
          <w:rFonts w:ascii="LM Mono Prop 10" w:hAnsi="LM Mono Prop 10"/>
          <w:spacing w:val="-8"/>
          <w:w w:val="120"/>
          <w:sz w:val="15"/>
        </w:rPr>
        <w:t> </w:t>
      </w:r>
      <w:r>
        <w:rPr>
          <w:rFonts w:ascii="LM Mono Prop 10" w:hAnsi="LM Mono Prop 10"/>
          <w:w w:val="120"/>
          <w:sz w:val="15"/>
        </w:rPr>
        <w:t>;</w:t>
      </w:r>
      <w:r>
        <w:rPr>
          <w:rFonts w:ascii="LM Mono Prop 10" w:hAnsi="LM Mono Prop 10"/>
          <w:spacing w:val="-36"/>
          <w:w w:val="120"/>
          <w:sz w:val="15"/>
        </w:rPr>
        <w:t> </w:t>
      </w:r>
      <w:r>
        <w:rPr>
          <w:rFonts w:ascii="LM Mono Prop 10" w:hAnsi="LM Mono Prop 10"/>
          <w:w w:val="120"/>
          <w:sz w:val="15"/>
        </w:rPr>
        <w:t>Γ</w:t>
      </w:r>
      <w:r>
        <w:rPr>
          <w:rFonts w:ascii="LM Mono Prop 10" w:hAnsi="LM Mono Prop 10"/>
          <w:spacing w:val="-17"/>
          <w:w w:val="120"/>
          <w:sz w:val="15"/>
        </w:rPr>
        <w:t> </w:t>
      </w:r>
      <w:r>
        <w:rPr>
          <w:rFonts w:ascii="Times New Roman" w:hAnsi="Times New Roman"/>
          <w:w w:val="195"/>
          <w:sz w:val="15"/>
        </w:rPr>
        <w:t>~</w:t>
      </w:r>
      <w:r>
        <w:rPr>
          <w:rFonts w:ascii="Times New Roman" w:hAnsi="Times New Roman"/>
          <w:spacing w:val="-40"/>
          <w:w w:val="195"/>
          <w:sz w:val="15"/>
        </w:rPr>
        <w:t> </w:t>
      </w:r>
      <w:r>
        <w:rPr>
          <w:rFonts w:ascii="FreeFarsi" w:hAnsi="FreeFarsi"/>
          <w:i/>
          <w:w w:val="120"/>
          <w:sz w:val="15"/>
        </w:rPr>
        <w:t>A,</w:t>
      </w:r>
      <w:r>
        <w:rPr>
          <w:rFonts w:ascii="FreeFarsi" w:hAnsi="FreeFarsi"/>
          <w:i/>
          <w:spacing w:val="-17"/>
          <w:w w:val="120"/>
          <w:sz w:val="15"/>
        </w:rPr>
        <w:t> </w:t>
      </w:r>
      <w:r>
        <w:rPr>
          <w:rFonts w:ascii="FreeFarsi" w:hAnsi="FreeFarsi"/>
          <w:i/>
          <w:w w:val="120"/>
          <w:sz w:val="15"/>
        </w:rPr>
        <w:t>B,</w:t>
      </w:r>
      <w:r>
        <w:rPr>
          <w:rFonts w:ascii="FreeFarsi" w:hAnsi="FreeFarsi"/>
          <w:i/>
          <w:spacing w:val="-17"/>
          <w:w w:val="120"/>
          <w:sz w:val="15"/>
        </w:rPr>
        <w:t> </w:t>
      </w:r>
      <w:r>
        <w:rPr>
          <w:rFonts w:ascii="LM Mono Prop 10" w:hAnsi="LM Mono Prop 10"/>
          <w:spacing w:val="-12"/>
          <w:w w:val="120"/>
          <w:sz w:val="15"/>
        </w:rPr>
        <w:t>Π</w:t>
      </w:r>
    </w:p>
    <w:p>
      <w:pPr>
        <w:pStyle w:val="BodyText"/>
        <w:jc w:val="left"/>
        <w:rPr>
          <w:rFonts w:ascii="LM Mono Prop 10"/>
          <w:sz w:val="3"/>
        </w:rPr>
      </w:pPr>
    </w:p>
    <w:p>
      <w:pPr>
        <w:pStyle w:val="BodyText"/>
        <w:spacing w:line="222" w:lineRule="exact"/>
        <w:ind w:left="598"/>
        <w:jc w:val="left"/>
        <w:rPr>
          <w:rFonts w:ascii="LM Mono Prop 10"/>
          <w:sz w:val="20"/>
        </w:rPr>
      </w:pPr>
      <w:r>
        <w:rPr>
          <w:rFonts w:ascii="LM Mono Prop 10"/>
          <w:position w:val="-3"/>
          <w:sz w:val="20"/>
        </w:rPr>
        <mc:AlternateContent>
          <mc:Choice Requires="wps">
            <w:drawing>
              <wp:inline distT="0" distB="0" distL="0" distR="0">
                <wp:extent cx="787400" cy="141605"/>
                <wp:effectExtent l="9525" t="0" r="0" b="1269"/>
                <wp:docPr id="44" name="Group 44"/>
                <wp:cNvGraphicFramePr>
                  <a:graphicFrameLocks/>
                </wp:cNvGraphicFramePr>
                <a:graphic>
                  <a:graphicData uri="http://schemas.microsoft.com/office/word/2010/wordprocessingGroup">
                    <wpg:wgp>
                      <wpg:cNvPr id="44" name="Group 44"/>
                      <wpg:cNvGrpSpPr/>
                      <wpg:grpSpPr>
                        <a:xfrm>
                          <a:off x="0" y="0"/>
                          <a:ext cx="787400" cy="141605"/>
                          <a:chExt cx="787400" cy="141605"/>
                        </a:xfrm>
                      </wpg:grpSpPr>
                      <wps:wsp>
                        <wps:cNvPr id="45" name="Graphic 45"/>
                        <wps:cNvSpPr/>
                        <wps:spPr>
                          <a:xfrm>
                            <a:off x="0" y="2214"/>
                            <a:ext cx="787400" cy="1270"/>
                          </a:xfrm>
                          <a:custGeom>
                            <a:avLst/>
                            <a:gdLst/>
                            <a:ahLst/>
                            <a:cxnLst/>
                            <a:rect l="l" t="t" r="r" b="b"/>
                            <a:pathLst>
                              <a:path w="787400" h="0">
                                <a:moveTo>
                                  <a:pt x="0" y="0"/>
                                </a:moveTo>
                                <a:lnTo>
                                  <a:pt x="786979" y="0"/>
                                </a:lnTo>
                              </a:path>
                            </a:pathLst>
                          </a:custGeom>
                          <a:ln w="4428">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4" cstate="print"/>
                          <a:stretch>
                            <a:fillRect/>
                          </a:stretch>
                        </pic:blipFill>
                        <pic:spPr>
                          <a:xfrm>
                            <a:off x="510230" y="42734"/>
                            <a:ext cx="28575" cy="98425"/>
                          </a:xfrm>
                          <a:prstGeom prst="rect">
                            <a:avLst/>
                          </a:prstGeom>
                        </pic:spPr>
                      </pic:pic>
                      <wps:wsp>
                        <wps:cNvPr id="47" name="Textbox 47"/>
                        <wps:cNvSpPr txBox="1"/>
                        <wps:spPr>
                          <a:xfrm>
                            <a:off x="0" y="0"/>
                            <a:ext cx="787400" cy="141605"/>
                          </a:xfrm>
                          <a:prstGeom prst="rect">
                            <a:avLst/>
                          </a:prstGeom>
                        </wps:spPr>
                        <wps:txbx>
                          <w:txbxContent>
                            <w:p>
                              <w:pPr>
                                <w:spacing w:line="189" w:lineRule="exact" w:before="33"/>
                                <w:ind w:left="-1" w:right="-15" w:firstLine="0"/>
                                <w:jc w:val="left"/>
                                <w:rPr>
                                  <w:rFonts w:ascii="LM Mono Prop 10" w:hAnsi="LM Mono Prop 10"/>
                                  <w:sz w:val="15"/>
                                </w:rPr>
                              </w:pPr>
                              <w:r>
                                <w:rPr>
                                  <w:rFonts w:ascii="LM Mono Prop 10" w:hAnsi="LM Mono Prop 10"/>
                                  <w:w w:val="130"/>
                                  <w:sz w:val="15"/>
                                </w:rPr>
                                <w:t>Θ</w:t>
                              </w:r>
                              <w:r>
                                <w:rPr>
                                  <w:rFonts w:ascii="LM Mono Prop 10" w:hAnsi="LM Mono Prop 10"/>
                                  <w:spacing w:val="-18"/>
                                  <w:w w:val="130"/>
                                  <w:sz w:val="15"/>
                                </w:rPr>
                                <w:t> </w:t>
                              </w:r>
                              <w:r>
                                <w:rPr>
                                  <w:rFonts w:ascii="LM Mono Prop 10" w:hAnsi="LM Mono Prop 10"/>
                                  <w:w w:val="130"/>
                                  <w:sz w:val="15"/>
                                </w:rPr>
                                <w:t>;</w:t>
                              </w:r>
                              <w:r>
                                <w:rPr>
                                  <w:rFonts w:ascii="LM Mono Prop 10" w:hAnsi="LM Mono Prop 10"/>
                                  <w:spacing w:val="-41"/>
                                  <w:w w:val="130"/>
                                  <w:sz w:val="15"/>
                                </w:rPr>
                                <w:t> </w:t>
                              </w:r>
                              <w:r>
                                <w:rPr>
                                  <w:rFonts w:ascii="LM Mono Prop 10" w:hAnsi="LM Mono Prop 10"/>
                                  <w:w w:val="130"/>
                                  <w:sz w:val="15"/>
                                </w:rPr>
                                <w:t>Γ</w:t>
                              </w:r>
                              <w:r>
                                <w:rPr>
                                  <w:rFonts w:ascii="LM Mono Prop 10" w:hAnsi="LM Mono Prop 10"/>
                                  <w:spacing w:val="-23"/>
                                  <w:w w:val="130"/>
                                  <w:sz w:val="15"/>
                                </w:rPr>
                                <w:t> </w:t>
                              </w:r>
                              <w:r>
                                <w:rPr>
                                  <w:rFonts w:ascii="Times New Roman" w:hAnsi="Times New Roman"/>
                                  <w:w w:val="175"/>
                                  <w:sz w:val="15"/>
                                </w:rPr>
                                <w:t>~</w:t>
                              </w:r>
                              <w:r>
                                <w:rPr>
                                  <w:rFonts w:ascii="Times New Roman" w:hAnsi="Times New Roman"/>
                                  <w:spacing w:val="-33"/>
                                  <w:w w:val="175"/>
                                  <w:sz w:val="15"/>
                                </w:rPr>
                                <w:t> </w:t>
                              </w:r>
                              <w:r>
                                <w:rPr>
                                  <w:rFonts w:ascii="FreeFarsi" w:hAnsi="FreeFarsi"/>
                                  <w:i/>
                                  <w:w w:val="130"/>
                                  <w:sz w:val="15"/>
                                </w:rPr>
                                <w:t>A</w:t>
                              </w:r>
                              <w:r>
                                <w:rPr>
                                  <w:rFonts w:ascii="FreeFarsi" w:hAnsi="FreeFarsi"/>
                                  <w:i/>
                                  <w:spacing w:val="23"/>
                                  <w:w w:val="130"/>
                                  <w:sz w:val="15"/>
                                </w:rPr>
                                <w:t>  </w:t>
                              </w:r>
                              <w:r>
                                <w:rPr>
                                  <w:rFonts w:ascii="FreeFarsi" w:hAnsi="FreeFarsi"/>
                                  <w:i/>
                                  <w:w w:val="130"/>
                                  <w:sz w:val="15"/>
                                </w:rPr>
                                <w:t>B,</w:t>
                              </w:r>
                              <w:r>
                                <w:rPr>
                                  <w:rFonts w:ascii="FreeFarsi" w:hAnsi="FreeFarsi"/>
                                  <w:i/>
                                  <w:spacing w:val="-21"/>
                                  <w:w w:val="130"/>
                                  <w:sz w:val="15"/>
                                </w:rPr>
                                <w:t> </w:t>
                              </w:r>
                              <w:r>
                                <w:rPr>
                                  <w:rFonts w:ascii="LM Mono Prop 10" w:hAnsi="LM Mono Prop 10"/>
                                  <w:spacing w:val="-10"/>
                                  <w:w w:val="130"/>
                                  <w:sz w:val="15"/>
                                </w:rPr>
                                <w:t>Π</w:t>
                              </w:r>
                            </w:p>
                          </w:txbxContent>
                        </wps:txbx>
                        <wps:bodyPr wrap="square" lIns="0" tIns="0" rIns="0" bIns="0" rtlCol="0">
                          <a:noAutofit/>
                        </wps:bodyPr>
                      </wps:wsp>
                    </wpg:wgp>
                  </a:graphicData>
                </a:graphic>
              </wp:inline>
            </w:drawing>
          </mc:Choice>
          <mc:Fallback>
            <w:pict>
              <v:group style="width:62pt;height:11.15pt;mso-position-horizontal-relative:char;mso-position-vertical-relative:line" id="docshapegroup23" coordorigin="0,0" coordsize="1240,223">
                <v:line style="position:absolute" from="0,3" to="1239,3" stroked="true" strokeweight=".348669pt" strokecolor="#000000">
                  <v:stroke dashstyle="solid"/>
                </v:line>
                <v:shape style="position:absolute;left:803;top:67;width:45;height:155" type="#_x0000_t75" id="docshape24" stroked="false">
                  <v:imagedata r:id="rId14" o:title=""/>
                </v:shape>
                <v:shape style="position:absolute;left:0;top:0;width:1240;height:223" type="#_x0000_t202" id="docshape25" filled="false" stroked="false">
                  <v:textbox inset="0,0,0,0">
                    <w:txbxContent>
                      <w:p>
                        <w:pPr>
                          <w:spacing w:line="189" w:lineRule="exact" w:before="33"/>
                          <w:ind w:left="-1" w:right="-15" w:firstLine="0"/>
                          <w:jc w:val="left"/>
                          <w:rPr>
                            <w:rFonts w:ascii="LM Mono Prop 10" w:hAnsi="LM Mono Prop 10"/>
                            <w:sz w:val="15"/>
                          </w:rPr>
                        </w:pPr>
                        <w:r>
                          <w:rPr>
                            <w:rFonts w:ascii="LM Mono Prop 10" w:hAnsi="LM Mono Prop 10"/>
                            <w:w w:val="130"/>
                            <w:sz w:val="15"/>
                          </w:rPr>
                          <w:t>Θ</w:t>
                        </w:r>
                        <w:r>
                          <w:rPr>
                            <w:rFonts w:ascii="LM Mono Prop 10" w:hAnsi="LM Mono Prop 10"/>
                            <w:spacing w:val="-18"/>
                            <w:w w:val="130"/>
                            <w:sz w:val="15"/>
                          </w:rPr>
                          <w:t> </w:t>
                        </w:r>
                        <w:r>
                          <w:rPr>
                            <w:rFonts w:ascii="LM Mono Prop 10" w:hAnsi="LM Mono Prop 10"/>
                            <w:w w:val="130"/>
                            <w:sz w:val="15"/>
                          </w:rPr>
                          <w:t>;</w:t>
                        </w:r>
                        <w:r>
                          <w:rPr>
                            <w:rFonts w:ascii="LM Mono Prop 10" w:hAnsi="LM Mono Prop 10"/>
                            <w:spacing w:val="-41"/>
                            <w:w w:val="130"/>
                            <w:sz w:val="15"/>
                          </w:rPr>
                          <w:t> </w:t>
                        </w:r>
                        <w:r>
                          <w:rPr>
                            <w:rFonts w:ascii="LM Mono Prop 10" w:hAnsi="LM Mono Prop 10"/>
                            <w:w w:val="130"/>
                            <w:sz w:val="15"/>
                          </w:rPr>
                          <w:t>Γ</w:t>
                        </w:r>
                        <w:r>
                          <w:rPr>
                            <w:rFonts w:ascii="LM Mono Prop 10" w:hAnsi="LM Mono Prop 10"/>
                            <w:spacing w:val="-23"/>
                            <w:w w:val="130"/>
                            <w:sz w:val="15"/>
                          </w:rPr>
                          <w:t> </w:t>
                        </w:r>
                        <w:r>
                          <w:rPr>
                            <w:rFonts w:ascii="Times New Roman" w:hAnsi="Times New Roman"/>
                            <w:w w:val="175"/>
                            <w:sz w:val="15"/>
                          </w:rPr>
                          <w:t>~</w:t>
                        </w:r>
                        <w:r>
                          <w:rPr>
                            <w:rFonts w:ascii="Times New Roman" w:hAnsi="Times New Roman"/>
                            <w:spacing w:val="-33"/>
                            <w:w w:val="175"/>
                            <w:sz w:val="15"/>
                          </w:rPr>
                          <w:t> </w:t>
                        </w:r>
                        <w:r>
                          <w:rPr>
                            <w:rFonts w:ascii="FreeFarsi" w:hAnsi="FreeFarsi"/>
                            <w:i/>
                            <w:w w:val="130"/>
                            <w:sz w:val="15"/>
                          </w:rPr>
                          <w:t>A</w:t>
                        </w:r>
                        <w:r>
                          <w:rPr>
                            <w:rFonts w:ascii="FreeFarsi" w:hAnsi="FreeFarsi"/>
                            <w:i/>
                            <w:spacing w:val="23"/>
                            <w:w w:val="130"/>
                            <w:sz w:val="15"/>
                          </w:rPr>
                          <w:t>  </w:t>
                        </w:r>
                        <w:r>
                          <w:rPr>
                            <w:rFonts w:ascii="FreeFarsi" w:hAnsi="FreeFarsi"/>
                            <w:i/>
                            <w:w w:val="130"/>
                            <w:sz w:val="15"/>
                          </w:rPr>
                          <w:t>B,</w:t>
                        </w:r>
                        <w:r>
                          <w:rPr>
                            <w:rFonts w:ascii="FreeFarsi" w:hAnsi="FreeFarsi"/>
                            <w:i/>
                            <w:spacing w:val="-21"/>
                            <w:w w:val="130"/>
                            <w:sz w:val="15"/>
                          </w:rPr>
                          <w:t> </w:t>
                        </w:r>
                        <w:r>
                          <w:rPr>
                            <w:rFonts w:ascii="LM Mono Prop 10" w:hAnsi="LM Mono Prop 10"/>
                            <w:spacing w:val="-10"/>
                            <w:w w:val="130"/>
                            <w:sz w:val="15"/>
                          </w:rPr>
                          <w:t>Π</w:t>
                        </w:r>
                      </w:p>
                    </w:txbxContent>
                  </v:textbox>
                  <w10:wrap type="none"/>
                </v:shape>
              </v:group>
            </w:pict>
          </mc:Fallback>
        </mc:AlternateContent>
      </w:r>
      <w:r>
        <w:rPr>
          <w:rFonts w:ascii="LM Mono Prop 10"/>
          <w:position w:val="-3"/>
          <w:sz w:val="20"/>
        </w:rPr>
      </w:r>
    </w:p>
    <w:p>
      <w:pPr>
        <w:spacing w:line="328" w:lineRule="auto" w:before="51"/>
        <w:ind w:left="336" w:right="0" w:hanging="153"/>
        <w:jc w:val="left"/>
        <w:rPr>
          <w:rFonts w:ascii="LM Mono Prop 10" w:hAnsi="LM Mono Prop 10"/>
          <w:sz w:val="15"/>
        </w:rPr>
      </w:pPr>
      <w:r>
        <w:rPr/>
        <mc:AlternateContent>
          <mc:Choice Requires="wps">
            <w:drawing>
              <wp:anchor distT="0" distB="0" distL="0" distR="0" allowOverlap="1" layoutInCell="1" locked="0" behindDoc="1" simplePos="0" relativeHeight="487234560">
                <wp:simplePos x="0" y="0"/>
                <wp:positionH relativeFrom="page">
                  <wp:posOffset>548568</wp:posOffset>
                </wp:positionH>
                <wp:positionV relativeFrom="paragraph">
                  <wp:posOffset>182873</wp:posOffset>
                </wp:positionV>
                <wp:extent cx="1239520" cy="14160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39520" cy="141605"/>
                          <a:chExt cx="1239520" cy="141605"/>
                        </a:xfrm>
                      </wpg:grpSpPr>
                      <wps:wsp>
                        <wps:cNvPr id="49" name="Graphic 49"/>
                        <wps:cNvSpPr/>
                        <wps:spPr>
                          <a:xfrm>
                            <a:off x="0" y="2214"/>
                            <a:ext cx="1239520" cy="1270"/>
                          </a:xfrm>
                          <a:custGeom>
                            <a:avLst/>
                            <a:gdLst/>
                            <a:ahLst/>
                            <a:cxnLst/>
                            <a:rect l="l" t="t" r="r" b="b"/>
                            <a:pathLst>
                              <a:path w="1239520" h="0">
                                <a:moveTo>
                                  <a:pt x="0" y="0"/>
                                </a:moveTo>
                                <a:lnTo>
                                  <a:pt x="1239286" y="0"/>
                                </a:lnTo>
                              </a:path>
                            </a:pathLst>
                          </a:custGeom>
                          <a:ln w="4428">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4" cstate="print"/>
                          <a:stretch>
                            <a:fillRect/>
                          </a:stretch>
                        </pic:blipFill>
                        <pic:spPr>
                          <a:xfrm>
                            <a:off x="636255" y="42742"/>
                            <a:ext cx="28575" cy="98425"/>
                          </a:xfrm>
                          <a:prstGeom prst="rect">
                            <a:avLst/>
                          </a:prstGeom>
                        </pic:spPr>
                      </pic:pic>
                    </wpg:wgp>
                  </a:graphicData>
                </a:graphic>
              </wp:anchor>
            </w:drawing>
          </mc:Choice>
          <mc:Fallback>
            <w:pict>
              <v:group style="position:absolute;margin-left:43.194405pt;margin-top:14.399472pt;width:97.6pt;height:11.15pt;mso-position-horizontal-relative:page;mso-position-vertical-relative:paragraph;z-index:-16081920" id="docshapegroup26" coordorigin="864,288" coordsize="1952,223">
                <v:line style="position:absolute" from="864,291" to="2816,291" stroked="true" strokeweight=".348669pt" strokecolor="#000000">
                  <v:stroke dashstyle="solid"/>
                </v:line>
                <v:shape style="position:absolute;left:1865;top:355;width:45;height:155" type="#_x0000_t75" id="docshape27" stroked="false">
                  <v:imagedata r:id="rId14" o:title=""/>
                </v:shape>
                <w10:wrap type="none"/>
              </v:group>
            </w:pict>
          </mc:Fallback>
        </mc:AlternateContent>
      </w:r>
      <w:r>
        <w:rPr>
          <w:rFonts w:ascii="LM Mono Prop 10" w:hAnsi="LM Mono Prop 10"/>
          <w:w w:val="115"/>
          <w:position w:val="2"/>
          <w:sz w:val="15"/>
        </w:rPr>
        <w:t>Θ ;</w:t>
      </w:r>
      <w:r>
        <w:rPr>
          <w:rFonts w:ascii="LM Mono Prop 10" w:hAnsi="LM Mono Prop 10"/>
          <w:spacing w:val="-30"/>
          <w:w w:val="115"/>
          <w:position w:val="2"/>
          <w:sz w:val="15"/>
        </w:rPr>
        <w:t> </w:t>
      </w:r>
      <w:r>
        <w:rPr>
          <w:rFonts w:ascii="LM Mono Prop 10" w:hAnsi="LM Mono Prop 10"/>
          <w:w w:val="115"/>
          <w:position w:val="2"/>
          <w:sz w:val="15"/>
        </w:rPr>
        <w:t>Γ</w:t>
      </w:r>
      <w:r>
        <w:rPr>
          <w:rFonts w:ascii="LM Mono Prop 10" w:hAnsi="LM Mono Prop 10"/>
          <w:spacing w:val="-9"/>
          <w:w w:val="115"/>
          <w:position w:val="2"/>
          <w:sz w:val="15"/>
        </w:rPr>
        <w:t> </w:t>
      </w:r>
      <w:r>
        <w:rPr>
          <w:rFonts w:ascii="Times New Roman" w:hAnsi="Times New Roman"/>
          <w:w w:val="115"/>
          <w:position w:val="2"/>
          <w:sz w:val="15"/>
        </w:rPr>
        <w:t>~</w:t>
      </w:r>
      <w:r>
        <w:rPr>
          <w:rFonts w:ascii="Times New Roman" w:hAnsi="Times New Roman"/>
          <w:spacing w:val="-5"/>
          <w:w w:val="115"/>
          <w:position w:val="2"/>
          <w:sz w:val="15"/>
        </w:rPr>
        <w:t> </w:t>
      </w:r>
      <w:r>
        <w:rPr>
          <w:rFonts w:ascii="LM Mono Prop 10" w:hAnsi="LM Mono Prop 10"/>
          <w:w w:val="115"/>
          <w:position w:val="2"/>
          <w:sz w:val="15"/>
        </w:rPr>
        <w:t>[</w:t>
      </w:r>
      <w:r>
        <w:rPr>
          <w:rFonts w:ascii="FreeFarsi" w:hAnsi="FreeFarsi"/>
          <w:i/>
          <w:w w:val="115"/>
          <w:position w:val="2"/>
          <w:sz w:val="15"/>
        </w:rPr>
        <w:t>A</w:t>
      </w:r>
      <w:r>
        <w:rPr>
          <w:rFonts w:ascii="LM Mono Prop 10" w:hAnsi="LM Mono Prop 10"/>
          <w:w w:val="115"/>
          <w:position w:val="2"/>
          <w:sz w:val="15"/>
        </w:rPr>
        <w:t>]</w:t>
      </w:r>
      <w:r>
        <w:rPr>
          <w:rFonts w:ascii="Verdana" w:hAnsi="Verdana"/>
          <w:i/>
          <w:w w:val="115"/>
          <w:sz w:val="11"/>
        </w:rPr>
        <w:t>g.p.s</w:t>
      </w:r>
      <w:r>
        <w:rPr>
          <w:rFonts w:ascii="FreeFarsi" w:hAnsi="FreeFarsi"/>
          <w:i/>
          <w:w w:val="115"/>
          <w:position w:val="2"/>
          <w:sz w:val="15"/>
        </w:rPr>
        <w:t>,</w:t>
      </w:r>
      <w:r>
        <w:rPr>
          <w:rFonts w:ascii="FreeFarsi" w:hAnsi="FreeFarsi"/>
          <w:i/>
          <w:spacing w:val="-12"/>
          <w:w w:val="115"/>
          <w:position w:val="2"/>
          <w:sz w:val="15"/>
        </w:rPr>
        <w:t> </w:t>
      </w:r>
      <w:r>
        <w:rPr>
          <w:rFonts w:ascii="LM Mono Prop 10" w:hAnsi="LM Mono Prop 10"/>
          <w:w w:val="115"/>
          <w:position w:val="2"/>
          <w:sz w:val="15"/>
        </w:rPr>
        <w:t>[</w:t>
      </w:r>
      <w:r>
        <w:rPr>
          <w:rFonts w:ascii="FreeFarsi" w:hAnsi="FreeFarsi"/>
          <w:i/>
          <w:w w:val="115"/>
          <w:position w:val="2"/>
          <w:sz w:val="15"/>
        </w:rPr>
        <w:t>B</w:t>
      </w:r>
      <w:r>
        <w:rPr>
          <w:rFonts w:ascii="LM Mono Prop 10" w:hAnsi="LM Mono Prop 10"/>
          <w:w w:val="115"/>
          <w:position w:val="2"/>
          <w:sz w:val="15"/>
        </w:rPr>
        <w:t>]</w:t>
      </w:r>
      <w:r>
        <w:rPr>
          <w:rFonts w:ascii="Verdana" w:hAnsi="Verdana"/>
          <w:i/>
          <w:w w:val="115"/>
          <w:sz w:val="11"/>
        </w:rPr>
        <w:t>g.p.s</w:t>
      </w:r>
      <w:r>
        <w:rPr>
          <w:rFonts w:ascii="FreeFarsi" w:hAnsi="FreeFarsi"/>
          <w:i/>
          <w:w w:val="115"/>
          <w:position w:val="2"/>
          <w:sz w:val="15"/>
        </w:rPr>
        <w:t>,</w:t>
      </w:r>
      <w:r>
        <w:rPr>
          <w:rFonts w:ascii="FreeFarsi" w:hAnsi="FreeFarsi"/>
          <w:i/>
          <w:spacing w:val="-12"/>
          <w:w w:val="115"/>
          <w:position w:val="2"/>
          <w:sz w:val="15"/>
        </w:rPr>
        <w:t> </w:t>
      </w:r>
      <w:r>
        <w:rPr>
          <w:rFonts w:ascii="LM Mono Prop 10" w:hAnsi="LM Mono Prop 10"/>
          <w:w w:val="115"/>
          <w:position w:val="2"/>
          <w:sz w:val="15"/>
        </w:rPr>
        <w:t>Π </w:t>
      </w:r>
      <w:r>
        <w:rPr>
          <w:rFonts w:ascii="LM Mono Prop 10" w:hAnsi="LM Mono Prop 10"/>
          <w:w w:val="120"/>
          <w:position w:val="2"/>
          <w:sz w:val="15"/>
        </w:rPr>
        <w:t>Θ ;</w:t>
      </w:r>
      <w:r>
        <w:rPr>
          <w:rFonts w:ascii="LM Mono Prop 10" w:hAnsi="LM Mono Prop 10"/>
          <w:spacing w:val="-31"/>
          <w:w w:val="120"/>
          <w:position w:val="2"/>
          <w:sz w:val="15"/>
        </w:rPr>
        <w:t> </w:t>
      </w:r>
      <w:r>
        <w:rPr>
          <w:rFonts w:ascii="LM Mono Prop 10" w:hAnsi="LM Mono Prop 10"/>
          <w:w w:val="120"/>
          <w:position w:val="2"/>
          <w:sz w:val="15"/>
        </w:rPr>
        <w:t>Γ</w:t>
      </w:r>
      <w:r>
        <w:rPr>
          <w:rFonts w:ascii="LM Mono Prop 10" w:hAnsi="LM Mono Prop 10"/>
          <w:spacing w:val="-8"/>
          <w:w w:val="120"/>
          <w:position w:val="2"/>
          <w:sz w:val="15"/>
        </w:rPr>
        <w:t> </w:t>
      </w:r>
      <w:r>
        <w:rPr>
          <w:rFonts w:ascii="Times New Roman" w:hAnsi="Times New Roman"/>
          <w:w w:val="190"/>
          <w:position w:val="2"/>
          <w:sz w:val="15"/>
        </w:rPr>
        <w:t>~</w:t>
      </w:r>
      <w:r>
        <w:rPr>
          <w:rFonts w:ascii="Times New Roman" w:hAnsi="Times New Roman"/>
          <w:spacing w:val="-31"/>
          <w:w w:val="190"/>
          <w:position w:val="2"/>
          <w:sz w:val="15"/>
        </w:rPr>
        <w:t> </w:t>
      </w:r>
      <w:r>
        <w:rPr>
          <w:rFonts w:ascii="LM Mono Prop 10" w:hAnsi="LM Mono Prop 10"/>
          <w:w w:val="120"/>
          <w:position w:val="2"/>
          <w:sz w:val="15"/>
        </w:rPr>
        <w:t>[</w:t>
      </w:r>
      <w:r>
        <w:rPr>
          <w:rFonts w:ascii="FreeFarsi" w:hAnsi="FreeFarsi"/>
          <w:i/>
          <w:w w:val="120"/>
          <w:position w:val="2"/>
          <w:sz w:val="15"/>
        </w:rPr>
        <w:t>A</w:t>
      </w:r>
      <w:r>
        <w:rPr>
          <w:rFonts w:ascii="FreeFarsi" w:hAnsi="FreeFarsi"/>
          <w:i/>
          <w:spacing w:val="40"/>
          <w:w w:val="120"/>
          <w:position w:val="2"/>
          <w:sz w:val="15"/>
        </w:rPr>
        <w:t>  </w:t>
      </w:r>
      <w:r>
        <w:rPr>
          <w:rFonts w:ascii="FreeFarsi" w:hAnsi="FreeFarsi"/>
          <w:i/>
          <w:w w:val="120"/>
          <w:position w:val="2"/>
          <w:sz w:val="15"/>
        </w:rPr>
        <w:t>B</w:t>
      </w:r>
      <w:r>
        <w:rPr>
          <w:rFonts w:ascii="LM Mono Prop 10" w:hAnsi="LM Mono Prop 10"/>
          <w:w w:val="120"/>
          <w:position w:val="2"/>
          <w:sz w:val="15"/>
        </w:rPr>
        <w:t>]</w:t>
      </w:r>
      <w:r>
        <w:rPr>
          <w:rFonts w:ascii="Verdana" w:hAnsi="Verdana"/>
          <w:i/>
          <w:w w:val="120"/>
          <w:sz w:val="11"/>
        </w:rPr>
        <w:t>g.p.s</w:t>
      </w:r>
      <w:r>
        <w:rPr>
          <w:rFonts w:ascii="FreeFarsi" w:hAnsi="FreeFarsi"/>
          <w:i/>
          <w:w w:val="120"/>
          <w:position w:val="2"/>
          <w:sz w:val="15"/>
        </w:rPr>
        <w:t>,</w:t>
      </w:r>
      <w:r>
        <w:rPr>
          <w:rFonts w:ascii="FreeFarsi" w:hAnsi="FreeFarsi"/>
          <w:i/>
          <w:spacing w:val="-12"/>
          <w:w w:val="120"/>
          <w:position w:val="2"/>
          <w:sz w:val="15"/>
        </w:rPr>
        <w:t> </w:t>
      </w:r>
      <w:r>
        <w:rPr>
          <w:rFonts w:ascii="LM Mono Prop 10" w:hAnsi="LM Mono Prop 10"/>
          <w:w w:val="120"/>
          <w:position w:val="2"/>
          <w:sz w:val="15"/>
        </w:rPr>
        <w:t>Π</w:t>
      </w:r>
    </w:p>
    <w:p>
      <w:pPr>
        <w:spacing w:line="148" w:lineRule="exact" w:before="0"/>
        <w:ind w:left="309" w:right="0" w:firstLine="0"/>
        <w:jc w:val="center"/>
        <w:rPr>
          <w:rFonts w:ascii="LM Mono Prop 10" w:hAnsi="LM Mono Prop 10"/>
          <w:sz w:val="15"/>
        </w:rPr>
      </w:pPr>
      <w:r>
        <w:rPr>
          <w:rFonts w:ascii="LM Mono Prop 10" w:hAnsi="LM Mono Prop 10"/>
          <w:w w:val="115"/>
          <w:sz w:val="15"/>
        </w:rPr>
        <w:t>Θ</w:t>
      </w:r>
      <w:r>
        <w:rPr>
          <w:rFonts w:ascii="LM Mono Prop 10" w:hAnsi="LM Mono Prop 10"/>
          <w:spacing w:val="-15"/>
          <w:w w:val="115"/>
          <w:sz w:val="15"/>
        </w:rPr>
        <w:t> </w:t>
      </w:r>
      <w:r>
        <w:rPr>
          <w:rFonts w:ascii="LM Mono Prop 10" w:hAnsi="LM Mono Prop 10"/>
          <w:w w:val="115"/>
          <w:sz w:val="15"/>
        </w:rPr>
        <w:t>;</w:t>
      </w:r>
      <w:r>
        <w:rPr>
          <w:rFonts w:ascii="LM Mono Prop 10" w:hAnsi="LM Mono Prop 10"/>
          <w:spacing w:val="-34"/>
          <w:w w:val="115"/>
          <w:sz w:val="15"/>
        </w:rPr>
        <w:t> </w:t>
      </w:r>
      <w:r>
        <w:rPr>
          <w:rFonts w:ascii="LM Mono Prop 10" w:hAnsi="LM Mono Prop 10"/>
          <w:w w:val="115"/>
          <w:sz w:val="15"/>
        </w:rPr>
        <w:t>Γ</w:t>
      </w:r>
      <w:r>
        <w:rPr>
          <w:rFonts w:ascii="LM Mono Prop 10" w:hAnsi="LM Mono Prop 10"/>
          <w:spacing w:val="-15"/>
          <w:w w:val="115"/>
          <w:sz w:val="15"/>
        </w:rPr>
        <w:t> </w:t>
      </w:r>
      <w:r>
        <w:rPr>
          <w:rFonts w:ascii="Times New Roman" w:hAnsi="Times New Roman"/>
          <w:w w:val="195"/>
          <w:sz w:val="15"/>
        </w:rPr>
        <w:t>~</w:t>
      </w:r>
      <w:r>
        <w:rPr>
          <w:rFonts w:ascii="Times New Roman" w:hAnsi="Times New Roman"/>
          <w:spacing w:val="-40"/>
          <w:w w:val="195"/>
          <w:sz w:val="15"/>
        </w:rPr>
        <w:t> </w:t>
      </w:r>
      <w:r>
        <w:rPr>
          <w:rFonts w:ascii="LM Mono Prop 10" w:hAnsi="LM Mono Prop 10"/>
          <w:spacing w:val="-10"/>
          <w:w w:val="115"/>
          <w:sz w:val="15"/>
        </w:rPr>
        <w:t>Π</w:t>
      </w:r>
    </w:p>
    <w:p>
      <w:pPr>
        <w:pStyle w:val="BodyText"/>
        <w:spacing w:before="3"/>
        <w:jc w:val="left"/>
        <w:rPr>
          <w:rFonts w:ascii="LM Mono Prop 10"/>
          <w:sz w:val="3"/>
        </w:rPr>
      </w:pPr>
    </w:p>
    <w:p>
      <w:pPr>
        <w:pStyle w:val="BodyText"/>
        <w:spacing w:line="20" w:lineRule="exact"/>
        <w:ind w:left="572"/>
        <w:jc w:val="left"/>
        <w:rPr>
          <w:rFonts w:ascii="LM Mono Prop 10"/>
          <w:sz w:val="2"/>
        </w:rPr>
      </w:pPr>
      <w:r>
        <w:rPr>
          <w:rFonts w:ascii="LM Mono Prop 10"/>
          <w:sz w:val="2"/>
        </w:rPr>
        <mc:AlternateContent>
          <mc:Choice Requires="wps">
            <w:drawing>
              <wp:inline distT="0" distB="0" distL="0" distR="0">
                <wp:extent cx="825500" cy="4445"/>
                <wp:effectExtent l="9525" t="0" r="0" b="5080"/>
                <wp:docPr id="51" name="Group 51"/>
                <wp:cNvGraphicFramePr>
                  <a:graphicFrameLocks/>
                </wp:cNvGraphicFramePr>
                <a:graphic>
                  <a:graphicData uri="http://schemas.microsoft.com/office/word/2010/wordprocessingGroup">
                    <wpg:wgp>
                      <wpg:cNvPr id="51" name="Group 51"/>
                      <wpg:cNvGrpSpPr/>
                      <wpg:grpSpPr>
                        <a:xfrm>
                          <a:off x="0" y="0"/>
                          <a:ext cx="825500" cy="4445"/>
                          <a:chExt cx="825500" cy="4445"/>
                        </a:xfrm>
                      </wpg:grpSpPr>
                      <wps:wsp>
                        <wps:cNvPr id="52" name="Graphic 52"/>
                        <wps:cNvSpPr/>
                        <wps:spPr>
                          <a:xfrm>
                            <a:off x="0" y="2214"/>
                            <a:ext cx="825500" cy="1270"/>
                          </a:xfrm>
                          <a:custGeom>
                            <a:avLst/>
                            <a:gdLst/>
                            <a:ahLst/>
                            <a:cxnLst/>
                            <a:rect l="l" t="t" r="r" b="b"/>
                            <a:pathLst>
                              <a:path w="825500" h="0">
                                <a:moveTo>
                                  <a:pt x="0" y="0"/>
                                </a:moveTo>
                                <a:lnTo>
                                  <a:pt x="82515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28" coordorigin="0,0" coordsize="1300,7">
                <v:line style="position:absolute" from="0,3" to="1299,3" stroked="true" strokeweight=".348669pt" strokecolor="#000000">
                  <v:stroke dashstyle="solid"/>
                </v:line>
              </v:group>
            </w:pict>
          </mc:Fallback>
        </mc:AlternateContent>
      </w:r>
      <w:r>
        <w:rPr>
          <w:rFonts w:ascii="LM Mono Prop 10"/>
          <w:sz w:val="2"/>
        </w:rPr>
      </w:r>
    </w:p>
    <w:p>
      <w:pPr>
        <w:spacing w:before="0"/>
        <w:ind w:left="309" w:right="0" w:firstLine="0"/>
        <w:jc w:val="center"/>
        <w:rPr>
          <w:rFonts w:ascii="LM Mono Prop 10" w:hAnsi="LM Mono Prop 10"/>
          <w:sz w:val="15"/>
        </w:rPr>
      </w:pPr>
      <w:r>
        <w:rPr>
          <w:rFonts w:ascii="LM Mono Prop 10" w:hAnsi="LM Mono Prop 10"/>
          <w:w w:val="115"/>
          <w:position w:val="2"/>
          <w:sz w:val="15"/>
        </w:rPr>
        <w:t>Θ</w:t>
      </w:r>
      <w:r>
        <w:rPr>
          <w:rFonts w:ascii="LM Mono Prop 10" w:hAnsi="LM Mono Prop 10"/>
          <w:spacing w:val="5"/>
          <w:w w:val="115"/>
          <w:position w:val="2"/>
          <w:sz w:val="15"/>
        </w:rPr>
        <w:t> </w:t>
      </w:r>
      <w:r>
        <w:rPr>
          <w:rFonts w:ascii="LM Mono Prop 10" w:hAnsi="LM Mono Prop 10"/>
          <w:w w:val="115"/>
          <w:position w:val="2"/>
          <w:sz w:val="15"/>
        </w:rPr>
        <w:t>;</w:t>
      </w:r>
      <w:r>
        <w:rPr>
          <w:rFonts w:ascii="LM Mono Prop 10" w:hAnsi="LM Mono Prop 10"/>
          <w:spacing w:val="-29"/>
          <w:w w:val="115"/>
          <w:position w:val="2"/>
          <w:sz w:val="15"/>
        </w:rPr>
        <w:t> </w:t>
      </w:r>
      <w:r>
        <w:rPr>
          <w:rFonts w:ascii="LM Mono Prop 10" w:hAnsi="LM Mono Prop 10"/>
          <w:w w:val="115"/>
          <w:position w:val="2"/>
          <w:sz w:val="15"/>
        </w:rPr>
        <w:t>Γ</w:t>
      </w:r>
      <w:r>
        <w:rPr>
          <w:rFonts w:ascii="LM Mono Prop 10" w:hAnsi="LM Mono Prop 10"/>
          <w:spacing w:val="-5"/>
          <w:w w:val="115"/>
          <w:position w:val="2"/>
          <w:sz w:val="15"/>
        </w:rPr>
        <w:t> </w:t>
      </w:r>
      <w:r>
        <w:rPr>
          <w:rFonts w:ascii="Times New Roman" w:hAnsi="Times New Roman"/>
          <w:w w:val="115"/>
          <w:position w:val="2"/>
          <w:sz w:val="15"/>
        </w:rPr>
        <w:t>~</w:t>
      </w:r>
      <w:r>
        <w:rPr>
          <w:rFonts w:ascii="Times New Roman" w:hAnsi="Times New Roman"/>
          <w:spacing w:val="-3"/>
          <w:w w:val="115"/>
          <w:position w:val="2"/>
          <w:sz w:val="15"/>
        </w:rPr>
        <w:t> </w:t>
      </w:r>
      <w:r>
        <w:rPr>
          <w:rFonts w:ascii="LM Mono Prop 10" w:hAnsi="LM Mono Prop 10"/>
          <w:w w:val="115"/>
          <w:position w:val="2"/>
          <w:sz w:val="15"/>
        </w:rPr>
        <w:t>[</w:t>
      </w:r>
      <w:r>
        <w:rPr>
          <w:rFonts w:ascii="LM Sans 8" w:hAnsi="LM Sans 8"/>
          <w:w w:val="115"/>
          <w:position w:val="2"/>
          <w:sz w:val="15"/>
        </w:rPr>
        <w:t>0</w:t>
      </w:r>
      <w:r>
        <w:rPr>
          <w:rFonts w:ascii="LM Mono Prop 10" w:hAnsi="LM Mono Prop 10"/>
          <w:w w:val="115"/>
          <w:position w:val="2"/>
          <w:sz w:val="15"/>
        </w:rPr>
        <w:t>]</w:t>
      </w:r>
      <w:r>
        <w:rPr>
          <w:rFonts w:ascii="Verdana" w:hAnsi="Verdana"/>
          <w:i/>
          <w:w w:val="115"/>
          <w:sz w:val="11"/>
        </w:rPr>
        <w:t>g.p.s</w:t>
      </w:r>
      <w:r>
        <w:rPr>
          <w:rFonts w:ascii="FreeFarsi" w:hAnsi="FreeFarsi"/>
          <w:i/>
          <w:w w:val="115"/>
          <w:position w:val="2"/>
          <w:sz w:val="15"/>
        </w:rPr>
        <w:t>,</w:t>
      </w:r>
      <w:r>
        <w:rPr>
          <w:rFonts w:ascii="FreeFarsi" w:hAnsi="FreeFarsi"/>
          <w:i/>
          <w:spacing w:val="-10"/>
          <w:w w:val="115"/>
          <w:position w:val="2"/>
          <w:sz w:val="15"/>
        </w:rPr>
        <w:t> </w:t>
      </w:r>
      <w:r>
        <w:rPr>
          <w:rFonts w:ascii="LM Mono Prop 10" w:hAnsi="LM Mono Prop 10"/>
          <w:spacing w:val="-10"/>
          <w:w w:val="115"/>
          <w:position w:val="2"/>
          <w:sz w:val="15"/>
        </w:rPr>
        <w:t>Π</w:t>
      </w:r>
    </w:p>
    <w:p>
      <w:pPr>
        <w:spacing w:line="240" w:lineRule="auto" w:before="68"/>
        <w:rPr>
          <w:rFonts w:ascii="LM Mono Prop 10"/>
          <w:sz w:val="15"/>
        </w:rPr>
      </w:pPr>
      <w:r>
        <w:rPr/>
        <w:br w:type="column"/>
      </w:r>
      <w:r>
        <w:rPr>
          <w:rFonts w:ascii="LM Mono Prop 10"/>
          <w:sz w:val="15"/>
        </w:rPr>
      </w:r>
    </w:p>
    <w:p>
      <w:pPr>
        <w:spacing w:line="518" w:lineRule="auto" w:before="0"/>
        <w:ind w:left="25" w:right="0" w:firstLine="0"/>
        <w:jc w:val="left"/>
        <w:rPr>
          <w:rFonts w:ascii="LM Roman 8"/>
          <w:sz w:val="15"/>
        </w:rPr>
      </w:pPr>
      <w:r>
        <w:rPr>
          <w:rFonts w:ascii="LM Roman 8"/>
          <w:spacing w:val="-2"/>
          <w:w w:val="125"/>
          <w:sz w:val="15"/>
        </w:rPr>
        <w:t>(</w:t>
      </w:r>
      <w:r>
        <w:rPr>
          <w:rFonts w:ascii="Georgia"/>
          <w:spacing w:val="-2"/>
          <w:w w:val="125"/>
          <w:sz w:val="15"/>
        </w:rPr>
        <w:t>Pa</w:t>
      </w:r>
      <w:r>
        <w:rPr>
          <w:rFonts w:ascii="Georgia"/>
          <w:smallCaps/>
          <w:spacing w:val="-2"/>
          <w:w w:val="125"/>
          <w:sz w:val="15"/>
        </w:rPr>
        <w:t>ra</w:t>
      </w:r>
      <w:r>
        <w:rPr>
          <w:rFonts w:ascii="Georgia"/>
          <w:smallCaps w:val="0"/>
          <w:spacing w:val="-2"/>
          <w:w w:val="125"/>
          <w:sz w:val="15"/>
        </w:rPr>
        <w:t>ll</w:t>
      </w:r>
      <w:r>
        <w:rPr>
          <w:rFonts w:ascii="Georgia"/>
          <w:smallCaps/>
          <w:spacing w:val="-2"/>
          <w:w w:val="125"/>
          <w:sz w:val="15"/>
        </w:rPr>
        <w:t>e</w:t>
      </w:r>
      <w:r>
        <w:rPr>
          <w:rFonts w:ascii="Georgia"/>
          <w:smallCaps w:val="0"/>
          <w:spacing w:val="-2"/>
          <w:w w:val="125"/>
          <w:sz w:val="15"/>
        </w:rPr>
        <w:t>l</w:t>
      </w:r>
      <w:r>
        <w:rPr>
          <w:rFonts w:ascii="IPAPMincho"/>
          <w:smallCaps w:val="0"/>
          <w:spacing w:val="-2"/>
          <w:w w:val="125"/>
          <w:sz w:val="15"/>
          <w:vertAlign w:val="subscript"/>
        </w:rPr>
        <w:t>1</w:t>
      </w:r>
      <w:r>
        <w:rPr>
          <w:rFonts w:ascii="LM Roman 8"/>
          <w:smallCaps w:val="0"/>
          <w:spacing w:val="-2"/>
          <w:w w:val="125"/>
          <w:sz w:val="15"/>
          <w:vertAlign w:val="baseline"/>
        </w:rPr>
        <w:t>) (</w:t>
      </w:r>
      <w:r>
        <w:rPr>
          <w:rFonts w:ascii="Georgia"/>
          <w:smallCaps w:val="0"/>
          <w:spacing w:val="-2"/>
          <w:w w:val="125"/>
          <w:sz w:val="15"/>
          <w:vertAlign w:val="baseline"/>
        </w:rPr>
        <w:t>Pa</w:t>
      </w:r>
      <w:r>
        <w:rPr>
          <w:rFonts w:ascii="Georgia"/>
          <w:smallCaps/>
          <w:spacing w:val="-2"/>
          <w:w w:val="125"/>
          <w:sz w:val="15"/>
          <w:vertAlign w:val="baseline"/>
        </w:rPr>
        <w:t>ra</w:t>
      </w:r>
      <w:r>
        <w:rPr>
          <w:rFonts w:ascii="Georgia"/>
          <w:smallCaps w:val="0"/>
          <w:spacing w:val="-2"/>
          <w:w w:val="125"/>
          <w:sz w:val="15"/>
          <w:vertAlign w:val="baseline"/>
        </w:rPr>
        <w:t>ll</w:t>
      </w:r>
      <w:r>
        <w:rPr>
          <w:rFonts w:ascii="Georgia"/>
          <w:smallCaps/>
          <w:spacing w:val="-2"/>
          <w:w w:val="125"/>
          <w:sz w:val="15"/>
          <w:vertAlign w:val="baseline"/>
        </w:rPr>
        <w:t>e</w:t>
      </w:r>
      <w:r>
        <w:rPr>
          <w:rFonts w:ascii="Georgia"/>
          <w:smallCaps w:val="0"/>
          <w:spacing w:val="-2"/>
          <w:w w:val="125"/>
          <w:sz w:val="15"/>
          <w:vertAlign w:val="baseline"/>
        </w:rPr>
        <w:t>l</w:t>
      </w:r>
      <w:r>
        <w:rPr>
          <w:rFonts w:ascii="IPAPMincho"/>
          <w:smallCaps w:val="0"/>
          <w:spacing w:val="-2"/>
          <w:w w:val="125"/>
          <w:sz w:val="15"/>
          <w:vertAlign w:val="subscript"/>
        </w:rPr>
        <w:t>2</w:t>
      </w:r>
      <w:r>
        <w:rPr>
          <w:rFonts w:ascii="LM Roman 8"/>
          <w:smallCaps w:val="0"/>
          <w:spacing w:val="-2"/>
          <w:w w:val="125"/>
          <w:sz w:val="15"/>
          <w:vertAlign w:val="baseline"/>
        </w:rPr>
        <w:t>)</w:t>
      </w:r>
    </w:p>
    <w:p>
      <w:pPr>
        <w:spacing w:before="30"/>
        <w:ind w:left="378" w:right="0" w:firstLine="0"/>
        <w:jc w:val="left"/>
        <w:rPr>
          <w:rFonts w:ascii="LM Roman 8"/>
          <w:sz w:val="15"/>
        </w:rPr>
      </w:pPr>
      <w:r>
        <w:rPr>
          <w:rFonts w:ascii="LM Roman 8"/>
          <w:spacing w:val="-2"/>
          <w:w w:val="120"/>
          <w:sz w:val="15"/>
        </w:rPr>
        <w:t>(</w:t>
      </w:r>
      <w:r>
        <w:rPr>
          <w:rFonts w:ascii="Georgia"/>
          <w:spacing w:val="-2"/>
          <w:w w:val="120"/>
          <w:sz w:val="15"/>
        </w:rPr>
        <w:t>N</w:t>
      </w:r>
      <w:r>
        <w:rPr>
          <w:rFonts w:ascii="Georgia"/>
          <w:smallCaps/>
          <w:spacing w:val="-2"/>
          <w:w w:val="120"/>
          <w:sz w:val="15"/>
        </w:rPr>
        <w:t>i</w:t>
      </w:r>
      <w:r>
        <w:rPr>
          <w:rFonts w:ascii="Georgia"/>
          <w:smallCaps w:val="0"/>
          <w:spacing w:val="-2"/>
          <w:w w:val="120"/>
          <w:sz w:val="15"/>
        </w:rPr>
        <w:t>l</w:t>
      </w:r>
      <w:r>
        <w:rPr>
          <w:rFonts w:ascii="LM Roman 8"/>
          <w:smallCaps w:val="0"/>
          <w:spacing w:val="-2"/>
          <w:w w:val="120"/>
          <w:sz w:val="15"/>
        </w:rPr>
        <w:t>)</w:t>
      </w:r>
    </w:p>
    <w:p>
      <w:pPr>
        <w:spacing w:before="154"/>
        <w:ind w:left="143" w:right="0" w:firstLine="0"/>
        <w:jc w:val="center"/>
        <w:rPr>
          <w:rFonts w:ascii="LM Mono Prop 10" w:hAnsi="LM Mono Prop 10"/>
          <w:sz w:val="15"/>
        </w:rPr>
      </w:pPr>
      <w:r>
        <w:rPr/>
        <w:br w:type="column"/>
      </w:r>
      <w:r>
        <w:rPr>
          <w:rFonts w:ascii="LM Mono Prop 10" w:hAnsi="LM Mono Prop 10"/>
          <w:w w:val="120"/>
          <w:position w:val="2"/>
          <w:sz w:val="15"/>
        </w:rPr>
        <w:t>Θ</w:t>
      </w:r>
      <w:r>
        <w:rPr>
          <w:rFonts w:ascii="LM Mono Prop 10" w:hAnsi="LM Mono Prop 10"/>
          <w:spacing w:val="-7"/>
          <w:w w:val="120"/>
          <w:position w:val="2"/>
          <w:sz w:val="15"/>
        </w:rPr>
        <w:t> </w:t>
      </w:r>
      <w:r>
        <w:rPr>
          <w:rFonts w:ascii="LM Mono Prop 10" w:hAnsi="LM Mono Prop 10"/>
          <w:w w:val="120"/>
          <w:position w:val="2"/>
          <w:sz w:val="15"/>
        </w:rPr>
        <w:t>;</w:t>
      </w:r>
      <w:r>
        <w:rPr>
          <w:rFonts w:ascii="LM Mono Prop 10" w:hAnsi="LM Mono Prop 10"/>
          <w:spacing w:val="-36"/>
          <w:w w:val="120"/>
          <w:position w:val="2"/>
          <w:sz w:val="15"/>
        </w:rPr>
        <w:t> </w:t>
      </w:r>
      <w:r>
        <w:rPr>
          <w:rFonts w:ascii="LM Mono Prop 10" w:hAnsi="LM Mono Prop 10"/>
          <w:w w:val="120"/>
          <w:position w:val="2"/>
          <w:sz w:val="15"/>
        </w:rPr>
        <w:t>Γ</w:t>
      </w:r>
      <w:r>
        <w:rPr>
          <w:rFonts w:ascii="LM Mono Prop 10" w:hAnsi="LM Mono Prop 10"/>
          <w:spacing w:val="-16"/>
          <w:w w:val="120"/>
          <w:position w:val="2"/>
          <w:sz w:val="15"/>
        </w:rPr>
        <w:t> </w:t>
      </w:r>
      <w:r>
        <w:rPr>
          <w:rFonts w:ascii="Times New Roman" w:hAnsi="Times New Roman"/>
          <w:w w:val="130"/>
          <w:position w:val="2"/>
          <w:sz w:val="15"/>
        </w:rPr>
        <w:t>~</w:t>
      </w:r>
      <w:r>
        <w:rPr>
          <w:rFonts w:ascii="Times New Roman" w:hAnsi="Times New Roman"/>
          <w:spacing w:val="-14"/>
          <w:w w:val="130"/>
          <w:position w:val="2"/>
          <w:sz w:val="15"/>
        </w:rPr>
        <w:t> </w:t>
      </w:r>
      <w:r>
        <w:rPr>
          <w:rFonts w:ascii="LM Mono Prop 10" w:hAnsi="LM Mono Prop 10"/>
          <w:w w:val="120"/>
          <w:position w:val="2"/>
          <w:sz w:val="15"/>
        </w:rPr>
        <w:t>[</w:t>
      </w:r>
      <w:r>
        <w:rPr>
          <w:rFonts w:ascii="FreeFarsi" w:hAnsi="FreeFarsi"/>
          <w:i/>
          <w:w w:val="120"/>
          <w:position w:val="2"/>
          <w:sz w:val="15"/>
        </w:rPr>
        <w:t>A</w:t>
      </w:r>
      <w:r>
        <w:rPr>
          <w:rFonts w:ascii="LM Mono Prop 10" w:hAnsi="LM Mono Prop 10"/>
          <w:w w:val="120"/>
          <w:position w:val="2"/>
          <w:sz w:val="15"/>
        </w:rPr>
        <w:t>]</w:t>
      </w:r>
      <w:r>
        <w:rPr>
          <w:rFonts w:ascii="Verdana" w:hAnsi="Verdana"/>
          <w:i/>
          <w:w w:val="120"/>
          <w:sz w:val="11"/>
        </w:rPr>
        <w:t>g.p.s</w:t>
      </w:r>
      <w:r>
        <w:rPr>
          <w:rFonts w:ascii="FreeFarsi" w:hAnsi="FreeFarsi"/>
          <w:i/>
          <w:w w:val="120"/>
          <w:position w:val="2"/>
          <w:sz w:val="15"/>
        </w:rPr>
        <w:t>,</w:t>
      </w:r>
      <w:r>
        <w:rPr>
          <w:rFonts w:ascii="FreeFarsi" w:hAnsi="FreeFarsi"/>
          <w:i/>
          <w:spacing w:val="-17"/>
          <w:w w:val="120"/>
          <w:position w:val="2"/>
          <w:sz w:val="15"/>
        </w:rPr>
        <w:t> </w:t>
      </w:r>
      <w:r>
        <w:rPr>
          <w:rFonts w:ascii="LM Mono Prop 10" w:hAnsi="LM Mono Prop 10"/>
          <w:spacing w:val="-10"/>
          <w:w w:val="120"/>
          <w:position w:val="2"/>
          <w:sz w:val="15"/>
        </w:rPr>
        <w:t>Π</w:t>
      </w:r>
    </w:p>
    <w:p>
      <w:pPr>
        <w:pStyle w:val="BodyText"/>
        <w:spacing w:before="5"/>
        <w:jc w:val="left"/>
        <w:rPr>
          <w:rFonts w:ascii="LM Mono Prop 10"/>
          <w:sz w:val="3"/>
        </w:rPr>
      </w:pPr>
    </w:p>
    <w:p>
      <w:pPr>
        <w:pStyle w:val="BodyText"/>
        <w:spacing w:line="20" w:lineRule="exact"/>
        <w:ind w:left="183" w:right="-29"/>
        <w:jc w:val="left"/>
        <w:rPr>
          <w:rFonts w:ascii="LM Mono Prop 10"/>
          <w:sz w:val="2"/>
        </w:rPr>
      </w:pPr>
      <w:r>
        <w:rPr>
          <w:rFonts w:ascii="LM Mono Prop 10"/>
          <w:sz w:val="2"/>
        </w:rPr>
        <mc:AlternateContent>
          <mc:Choice Requires="wps">
            <w:drawing>
              <wp:inline distT="0" distB="0" distL="0" distR="0">
                <wp:extent cx="1062990" cy="4445"/>
                <wp:effectExtent l="9525" t="0" r="0" b="5080"/>
                <wp:docPr id="53" name="Group 53"/>
                <wp:cNvGraphicFramePr>
                  <a:graphicFrameLocks/>
                </wp:cNvGraphicFramePr>
                <a:graphic>
                  <a:graphicData uri="http://schemas.microsoft.com/office/word/2010/wordprocessingGroup">
                    <wpg:wgp>
                      <wpg:cNvPr id="53" name="Group 53"/>
                      <wpg:cNvGrpSpPr/>
                      <wpg:grpSpPr>
                        <a:xfrm>
                          <a:off x="0" y="0"/>
                          <a:ext cx="1062990" cy="4445"/>
                          <a:chExt cx="1062990" cy="4445"/>
                        </a:xfrm>
                      </wpg:grpSpPr>
                      <wps:wsp>
                        <wps:cNvPr id="54" name="Graphic 54"/>
                        <wps:cNvSpPr/>
                        <wps:spPr>
                          <a:xfrm>
                            <a:off x="0" y="2214"/>
                            <a:ext cx="1062990" cy="1270"/>
                          </a:xfrm>
                          <a:custGeom>
                            <a:avLst/>
                            <a:gdLst/>
                            <a:ahLst/>
                            <a:cxnLst/>
                            <a:rect l="l" t="t" r="r" b="b"/>
                            <a:pathLst>
                              <a:path w="1062990" h="0">
                                <a:moveTo>
                                  <a:pt x="0" y="0"/>
                                </a:moveTo>
                                <a:lnTo>
                                  <a:pt x="10624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7pt;height:.35pt;mso-position-horizontal-relative:char;mso-position-vertical-relative:line" id="docshapegroup29" coordorigin="0,0" coordsize="1674,7">
                <v:line style="position:absolute" from="0,3" to="1673,3" stroked="true" strokeweight=".348669pt" strokecolor="#000000">
                  <v:stroke dashstyle="solid"/>
                </v:line>
              </v:group>
            </w:pict>
          </mc:Fallback>
        </mc:AlternateContent>
      </w:r>
      <w:r>
        <w:rPr>
          <w:rFonts w:ascii="LM Mono Prop 10"/>
          <w:sz w:val="2"/>
        </w:rPr>
      </w:r>
    </w:p>
    <w:p>
      <w:pPr>
        <w:spacing w:before="9"/>
        <w:ind w:left="143" w:right="0" w:firstLine="0"/>
        <w:jc w:val="center"/>
        <w:rPr>
          <w:rFonts w:ascii="LM Mono Prop 10" w:hAnsi="LM Mono Prop 10"/>
          <w:sz w:val="15"/>
        </w:rPr>
      </w:pPr>
      <w:r>
        <w:rPr>
          <w:rFonts w:ascii="LM Mono Prop 10" w:hAnsi="LM Mono Prop 10"/>
          <w:w w:val="120"/>
          <w:position w:val="2"/>
          <w:sz w:val="15"/>
        </w:rPr>
        <w:t>Θ</w:t>
      </w:r>
      <w:r>
        <w:rPr>
          <w:rFonts w:ascii="LM Mono Prop 10" w:hAnsi="LM Mono Prop 10"/>
          <w:spacing w:val="-5"/>
          <w:w w:val="120"/>
          <w:position w:val="2"/>
          <w:sz w:val="15"/>
        </w:rPr>
        <w:t> </w:t>
      </w:r>
      <w:r>
        <w:rPr>
          <w:rFonts w:ascii="LM Mono Prop 10" w:hAnsi="LM Mono Prop 10"/>
          <w:w w:val="120"/>
          <w:position w:val="2"/>
          <w:sz w:val="15"/>
        </w:rPr>
        <w:t>;</w:t>
      </w:r>
      <w:r>
        <w:rPr>
          <w:rFonts w:ascii="LM Mono Prop 10" w:hAnsi="LM Mono Prop 10"/>
          <w:spacing w:val="-34"/>
          <w:w w:val="120"/>
          <w:position w:val="2"/>
          <w:sz w:val="15"/>
        </w:rPr>
        <w:t> </w:t>
      </w:r>
      <w:r>
        <w:rPr>
          <w:rFonts w:ascii="LM Mono Prop 10" w:hAnsi="LM Mono Prop 10"/>
          <w:w w:val="120"/>
          <w:position w:val="2"/>
          <w:sz w:val="15"/>
        </w:rPr>
        <w:t>Γ</w:t>
      </w:r>
      <w:r>
        <w:rPr>
          <w:rFonts w:ascii="LM Mono Prop 10" w:hAnsi="LM Mono Prop 10"/>
          <w:spacing w:val="-14"/>
          <w:w w:val="120"/>
          <w:position w:val="2"/>
          <w:sz w:val="15"/>
        </w:rPr>
        <w:t> </w:t>
      </w:r>
      <w:r>
        <w:rPr>
          <w:rFonts w:ascii="Times New Roman" w:hAnsi="Times New Roman"/>
          <w:w w:val="120"/>
          <w:position w:val="2"/>
          <w:sz w:val="15"/>
        </w:rPr>
        <w:t>~</w:t>
      </w:r>
      <w:r>
        <w:rPr>
          <w:rFonts w:ascii="Times New Roman" w:hAnsi="Times New Roman"/>
          <w:spacing w:val="-9"/>
          <w:w w:val="120"/>
          <w:position w:val="2"/>
          <w:sz w:val="15"/>
        </w:rPr>
        <w:t> </w:t>
      </w:r>
      <w:r>
        <w:rPr>
          <w:rFonts w:ascii="LM Mono Prop 10" w:hAnsi="LM Mono Prop 10"/>
          <w:w w:val="120"/>
          <w:position w:val="2"/>
          <w:sz w:val="15"/>
        </w:rPr>
        <w:t>[</w:t>
      </w:r>
      <w:r>
        <w:rPr>
          <w:rFonts w:ascii="FreeFarsi" w:hAnsi="FreeFarsi"/>
          <w:i/>
          <w:w w:val="120"/>
          <w:position w:val="2"/>
          <w:sz w:val="15"/>
        </w:rPr>
        <w:t>A</w:t>
      </w:r>
      <w:r>
        <w:rPr>
          <w:rFonts w:ascii="FreeFarsi" w:hAnsi="FreeFarsi"/>
          <w:i/>
          <w:spacing w:val="-5"/>
          <w:w w:val="120"/>
          <w:position w:val="2"/>
          <w:sz w:val="15"/>
        </w:rPr>
        <w:t> </w:t>
      </w:r>
      <w:r>
        <w:rPr>
          <w:rFonts w:ascii="DejaVu Sans Condensed" w:hAnsi="DejaVu Sans Condensed"/>
          <w:i/>
          <w:w w:val="120"/>
          <w:position w:val="2"/>
          <w:sz w:val="15"/>
        </w:rPr>
        <w:t>⊕</w:t>
      </w:r>
      <w:r>
        <w:rPr>
          <w:rFonts w:ascii="DejaVu Sans Condensed" w:hAnsi="DejaVu Sans Condensed"/>
          <w:i/>
          <w:spacing w:val="-13"/>
          <w:w w:val="120"/>
          <w:position w:val="2"/>
          <w:sz w:val="15"/>
        </w:rPr>
        <w:t> </w:t>
      </w:r>
      <w:r>
        <w:rPr>
          <w:rFonts w:ascii="FreeFarsi" w:hAnsi="FreeFarsi"/>
          <w:i/>
          <w:w w:val="120"/>
          <w:position w:val="2"/>
          <w:sz w:val="15"/>
        </w:rPr>
        <w:t>B</w:t>
      </w:r>
      <w:r>
        <w:rPr>
          <w:rFonts w:ascii="LM Mono Prop 10" w:hAnsi="LM Mono Prop 10"/>
          <w:w w:val="120"/>
          <w:position w:val="2"/>
          <w:sz w:val="15"/>
        </w:rPr>
        <w:t>]</w:t>
      </w:r>
      <w:r>
        <w:rPr>
          <w:rFonts w:ascii="Verdana" w:hAnsi="Verdana"/>
          <w:i/>
          <w:w w:val="120"/>
          <w:sz w:val="11"/>
        </w:rPr>
        <w:t>g.p.s</w:t>
      </w:r>
      <w:r>
        <w:rPr>
          <w:rFonts w:ascii="FreeFarsi" w:hAnsi="FreeFarsi"/>
          <w:i/>
          <w:w w:val="120"/>
          <w:position w:val="2"/>
          <w:sz w:val="15"/>
        </w:rPr>
        <w:t>,</w:t>
      </w:r>
      <w:r>
        <w:rPr>
          <w:rFonts w:ascii="FreeFarsi" w:hAnsi="FreeFarsi"/>
          <w:i/>
          <w:spacing w:val="-15"/>
          <w:w w:val="120"/>
          <w:position w:val="2"/>
          <w:sz w:val="15"/>
        </w:rPr>
        <w:t> </w:t>
      </w:r>
      <w:r>
        <w:rPr>
          <w:rFonts w:ascii="LM Mono Prop 10" w:hAnsi="LM Mono Prop 10"/>
          <w:spacing w:val="-10"/>
          <w:w w:val="120"/>
          <w:position w:val="2"/>
          <w:sz w:val="15"/>
        </w:rPr>
        <w:t>Π</w:t>
      </w:r>
    </w:p>
    <w:p>
      <w:pPr>
        <w:spacing w:before="43"/>
        <w:ind w:left="143" w:right="0" w:firstLine="0"/>
        <w:jc w:val="center"/>
        <w:rPr>
          <w:rFonts w:ascii="LM Mono Prop 10" w:hAnsi="LM Mono Prop 10"/>
          <w:sz w:val="15"/>
        </w:rPr>
      </w:pPr>
      <w:r>
        <w:rPr>
          <w:rFonts w:ascii="LM Mono Prop 10" w:hAnsi="LM Mono Prop 10"/>
          <w:w w:val="120"/>
          <w:position w:val="2"/>
          <w:sz w:val="15"/>
        </w:rPr>
        <w:t>Θ</w:t>
      </w:r>
      <w:r>
        <w:rPr>
          <w:rFonts w:ascii="LM Mono Prop 10" w:hAnsi="LM Mono Prop 10"/>
          <w:spacing w:val="-5"/>
          <w:w w:val="120"/>
          <w:position w:val="2"/>
          <w:sz w:val="15"/>
        </w:rPr>
        <w:t> </w:t>
      </w:r>
      <w:r>
        <w:rPr>
          <w:rFonts w:ascii="LM Mono Prop 10" w:hAnsi="LM Mono Prop 10"/>
          <w:w w:val="120"/>
          <w:position w:val="2"/>
          <w:sz w:val="15"/>
        </w:rPr>
        <w:t>;</w:t>
      </w:r>
      <w:r>
        <w:rPr>
          <w:rFonts w:ascii="LM Mono Prop 10" w:hAnsi="LM Mono Prop 10"/>
          <w:spacing w:val="-35"/>
          <w:w w:val="120"/>
          <w:position w:val="2"/>
          <w:sz w:val="15"/>
        </w:rPr>
        <w:t> </w:t>
      </w:r>
      <w:r>
        <w:rPr>
          <w:rFonts w:ascii="LM Mono Prop 10" w:hAnsi="LM Mono Prop 10"/>
          <w:w w:val="120"/>
          <w:position w:val="2"/>
          <w:sz w:val="15"/>
        </w:rPr>
        <w:t>Γ</w:t>
      </w:r>
      <w:r>
        <w:rPr>
          <w:rFonts w:ascii="LM Mono Prop 10" w:hAnsi="LM Mono Prop 10"/>
          <w:spacing w:val="-14"/>
          <w:w w:val="120"/>
          <w:position w:val="2"/>
          <w:sz w:val="15"/>
        </w:rPr>
        <w:t> </w:t>
      </w:r>
      <w:r>
        <w:rPr>
          <w:rFonts w:ascii="Times New Roman" w:hAnsi="Times New Roman"/>
          <w:w w:val="135"/>
          <w:position w:val="2"/>
          <w:sz w:val="15"/>
        </w:rPr>
        <w:t>~</w:t>
      </w:r>
      <w:r>
        <w:rPr>
          <w:rFonts w:ascii="Times New Roman" w:hAnsi="Times New Roman"/>
          <w:spacing w:val="-14"/>
          <w:w w:val="135"/>
          <w:position w:val="2"/>
          <w:sz w:val="15"/>
        </w:rPr>
        <w:t> </w:t>
      </w:r>
      <w:r>
        <w:rPr>
          <w:rFonts w:ascii="LM Mono Prop 10" w:hAnsi="LM Mono Prop 10"/>
          <w:w w:val="120"/>
          <w:position w:val="2"/>
          <w:sz w:val="15"/>
        </w:rPr>
        <w:t>[</w:t>
      </w:r>
      <w:r>
        <w:rPr>
          <w:rFonts w:ascii="FreeFarsi" w:hAnsi="FreeFarsi"/>
          <w:i/>
          <w:w w:val="120"/>
          <w:position w:val="2"/>
          <w:sz w:val="15"/>
        </w:rPr>
        <w:t>B</w:t>
      </w:r>
      <w:r>
        <w:rPr>
          <w:rFonts w:ascii="LM Mono Prop 10" w:hAnsi="LM Mono Prop 10"/>
          <w:w w:val="120"/>
          <w:position w:val="2"/>
          <w:sz w:val="15"/>
        </w:rPr>
        <w:t>]</w:t>
      </w:r>
      <w:r>
        <w:rPr>
          <w:rFonts w:ascii="Verdana" w:hAnsi="Verdana"/>
          <w:i/>
          <w:w w:val="120"/>
          <w:sz w:val="11"/>
        </w:rPr>
        <w:t>g.p.s</w:t>
      </w:r>
      <w:r>
        <w:rPr>
          <w:rFonts w:ascii="FreeFarsi" w:hAnsi="FreeFarsi"/>
          <w:i/>
          <w:w w:val="120"/>
          <w:position w:val="2"/>
          <w:sz w:val="15"/>
        </w:rPr>
        <w:t>,</w:t>
      </w:r>
      <w:r>
        <w:rPr>
          <w:rFonts w:ascii="FreeFarsi" w:hAnsi="FreeFarsi"/>
          <w:i/>
          <w:spacing w:val="-16"/>
          <w:w w:val="120"/>
          <w:position w:val="2"/>
          <w:sz w:val="15"/>
        </w:rPr>
        <w:t> </w:t>
      </w:r>
      <w:r>
        <w:rPr>
          <w:rFonts w:ascii="LM Mono Prop 10" w:hAnsi="LM Mono Prop 10"/>
          <w:spacing w:val="-10"/>
          <w:w w:val="120"/>
          <w:position w:val="2"/>
          <w:sz w:val="15"/>
        </w:rPr>
        <w:t>Π</w:t>
      </w:r>
    </w:p>
    <w:p>
      <w:pPr>
        <w:pStyle w:val="BodyText"/>
        <w:spacing w:before="4"/>
        <w:jc w:val="left"/>
        <w:rPr>
          <w:rFonts w:ascii="LM Mono Prop 10"/>
          <w:sz w:val="3"/>
        </w:rPr>
      </w:pPr>
    </w:p>
    <w:p>
      <w:pPr>
        <w:pStyle w:val="BodyText"/>
        <w:spacing w:line="20" w:lineRule="exact"/>
        <w:ind w:left="183" w:right="-29"/>
        <w:jc w:val="left"/>
        <w:rPr>
          <w:rFonts w:ascii="LM Mono Prop 10"/>
          <w:sz w:val="2"/>
        </w:rPr>
      </w:pPr>
      <w:r>
        <w:rPr>
          <w:rFonts w:ascii="LM Mono Prop 10"/>
          <w:sz w:val="2"/>
        </w:rPr>
        <mc:AlternateContent>
          <mc:Choice Requires="wps">
            <w:drawing>
              <wp:inline distT="0" distB="0" distL="0" distR="0">
                <wp:extent cx="1062990" cy="4445"/>
                <wp:effectExtent l="9525" t="0" r="0" b="5080"/>
                <wp:docPr id="55" name="Group 55"/>
                <wp:cNvGraphicFramePr>
                  <a:graphicFrameLocks/>
                </wp:cNvGraphicFramePr>
                <a:graphic>
                  <a:graphicData uri="http://schemas.microsoft.com/office/word/2010/wordprocessingGroup">
                    <wpg:wgp>
                      <wpg:cNvPr id="55" name="Group 55"/>
                      <wpg:cNvGrpSpPr/>
                      <wpg:grpSpPr>
                        <a:xfrm>
                          <a:off x="0" y="0"/>
                          <a:ext cx="1062990" cy="4445"/>
                          <a:chExt cx="1062990" cy="4445"/>
                        </a:xfrm>
                      </wpg:grpSpPr>
                      <wps:wsp>
                        <wps:cNvPr id="56" name="Graphic 56"/>
                        <wps:cNvSpPr/>
                        <wps:spPr>
                          <a:xfrm>
                            <a:off x="0" y="2214"/>
                            <a:ext cx="1062990" cy="1270"/>
                          </a:xfrm>
                          <a:custGeom>
                            <a:avLst/>
                            <a:gdLst/>
                            <a:ahLst/>
                            <a:cxnLst/>
                            <a:rect l="l" t="t" r="r" b="b"/>
                            <a:pathLst>
                              <a:path w="1062990" h="0">
                                <a:moveTo>
                                  <a:pt x="0" y="0"/>
                                </a:moveTo>
                                <a:lnTo>
                                  <a:pt x="10624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7pt;height:.35pt;mso-position-horizontal-relative:char;mso-position-vertical-relative:line" id="docshapegroup30" coordorigin="0,0" coordsize="1674,7">
                <v:line style="position:absolute" from="0,3" to="1673,3" stroked="true" strokeweight=".348669pt" strokecolor="#000000">
                  <v:stroke dashstyle="solid"/>
                </v:line>
              </v:group>
            </w:pict>
          </mc:Fallback>
        </mc:AlternateContent>
      </w:r>
      <w:r>
        <w:rPr>
          <w:rFonts w:ascii="LM Mono Prop 10"/>
          <w:sz w:val="2"/>
        </w:rPr>
      </w:r>
    </w:p>
    <w:p>
      <w:pPr>
        <w:spacing w:before="9"/>
        <w:ind w:left="143" w:right="0" w:firstLine="0"/>
        <w:jc w:val="center"/>
        <w:rPr>
          <w:rFonts w:ascii="LM Mono Prop 10" w:hAnsi="LM Mono Prop 10"/>
          <w:sz w:val="15"/>
        </w:rPr>
      </w:pPr>
      <w:r>
        <w:rPr>
          <w:rFonts w:ascii="LM Mono Prop 10" w:hAnsi="LM Mono Prop 10"/>
          <w:w w:val="120"/>
          <w:position w:val="2"/>
          <w:sz w:val="15"/>
        </w:rPr>
        <w:t>Θ</w:t>
      </w:r>
      <w:r>
        <w:rPr>
          <w:rFonts w:ascii="LM Mono Prop 10" w:hAnsi="LM Mono Prop 10"/>
          <w:spacing w:val="-5"/>
          <w:w w:val="120"/>
          <w:position w:val="2"/>
          <w:sz w:val="15"/>
        </w:rPr>
        <w:t> </w:t>
      </w:r>
      <w:r>
        <w:rPr>
          <w:rFonts w:ascii="LM Mono Prop 10" w:hAnsi="LM Mono Prop 10"/>
          <w:w w:val="120"/>
          <w:position w:val="2"/>
          <w:sz w:val="15"/>
        </w:rPr>
        <w:t>;</w:t>
      </w:r>
      <w:r>
        <w:rPr>
          <w:rFonts w:ascii="LM Mono Prop 10" w:hAnsi="LM Mono Prop 10"/>
          <w:spacing w:val="-34"/>
          <w:w w:val="120"/>
          <w:position w:val="2"/>
          <w:sz w:val="15"/>
        </w:rPr>
        <w:t> </w:t>
      </w:r>
      <w:r>
        <w:rPr>
          <w:rFonts w:ascii="LM Mono Prop 10" w:hAnsi="LM Mono Prop 10"/>
          <w:w w:val="120"/>
          <w:position w:val="2"/>
          <w:sz w:val="15"/>
        </w:rPr>
        <w:t>Γ</w:t>
      </w:r>
      <w:r>
        <w:rPr>
          <w:rFonts w:ascii="LM Mono Prop 10" w:hAnsi="LM Mono Prop 10"/>
          <w:spacing w:val="-14"/>
          <w:w w:val="120"/>
          <w:position w:val="2"/>
          <w:sz w:val="15"/>
        </w:rPr>
        <w:t> </w:t>
      </w:r>
      <w:r>
        <w:rPr>
          <w:rFonts w:ascii="Times New Roman" w:hAnsi="Times New Roman"/>
          <w:w w:val="120"/>
          <w:position w:val="2"/>
          <w:sz w:val="15"/>
        </w:rPr>
        <w:t>~</w:t>
      </w:r>
      <w:r>
        <w:rPr>
          <w:rFonts w:ascii="Times New Roman" w:hAnsi="Times New Roman"/>
          <w:spacing w:val="-9"/>
          <w:w w:val="120"/>
          <w:position w:val="2"/>
          <w:sz w:val="15"/>
        </w:rPr>
        <w:t> </w:t>
      </w:r>
      <w:r>
        <w:rPr>
          <w:rFonts w:ascii="LM Mono Prop 10" w:hAnsi="LM Mono Prop 10"/>
          <w:w w:val="120"/>
          <w:position w:val="2"/>
          <w:sz w:val="15"/>
        </w:rPr>
        <w:t>[</w:t>
      </w:r>
      <w:r>
        <w:rPr>
          <w:rFonts w:ascii="FreeFarsi" w:hAnsi="FreeFarsi"/>
          <w:i/>
          <w:w w:val="120"/>
          <w:position w:val="2"/>
          <w:sz w:val="15"/>
        </w:rPr>
        <w:t>A</w:t>
      </w:r>
      <w:r>
        <w:rPr>
          <w:rFonts w:ascii="FreeFarsi" w:hAnsi="FreeFarsi"/>
          <w:i/>
          <w:spacing w:val="-5"/>
          <w:w w:val="120"/>
          <w:position w:val="2"/>
          <w:sz w:val="15"/>
        </w:rPr>
        <w:t> </w:t>
      </w:r>
      <w:r>
        <w:rPr>
          <w:rFonts w:ascii="DejaVu Sans Condensed" w:hAnsi="DejaVu Sans Condensed"/>
          <w:i/>
          <w:w w:val="120"/>
          <w:position w:val="2"/>
          <w:sz w:val="15"/>
        </w:rPr>
        <w:t>⊕</w:t>
      </w:r>
      <w:r>
        <w:rPr>
          <w:rFonts w:ascii="DejaVu Sans Condensed" w:hAnsi="DejaVu Sans Condensed"/>
          <w:i/>
          <w:spacing w:val="-13"/>
          <w:w w:val="120"/>
          <w:position w:val="2"/>
          <w:sz w:val="15"/>
        </w:rPr>
        <w:t> </w:t>
      </w:r>
      <w:r>
        <w:rPr>
          <w:rFonts w:ascii="FreeFarsi" w:hAnsi="FreeFarsi"/>
          <w:i/>
          <w:w w:val="120"/>
          <w:position w:val="2"/>
          <w:sz w:val="15"/>
        </w:rPr>
        <w:t>B</w:t>
      </w:r>
      <w:r>
        <w:rPr>
          <w:rFonts w:ascii="LM Mono Prop 10" w:hAnsi="LM Mono Prop 10"/>
          <w:w w:val="120"/>
          <w:position w:val="2"/>
          <w:sz w:val="15"/>
        </w:rPr>
        <w:t>]</w:t>
      </w:r>
      <w:r>
        <w:rPr>
          <w:rFonts w:ascii="Verdana" w:hAnsi="Verdana"/>
          <w:i/>
          <w:w w:val="120"/>
          <w:sz w:val="11"/>
        </w:rPr>
        <w:t>g.p.s</w:t>
      </w:r>
      <w:r>
        <w:rPr>
          <w:rFonts w:ascii="FreeFarsi" w:hAnsi="FreeFarsi"/>
          <w:i/>
          <w:w w:val="120"/>
          <w:position w:val="2"/>
          <w:sz w:val="15"/>
        </w:rPr>
        <w:t>,</w:t>
      </w:r>
      <w:r>
        <w:rPr>
          <w:rFonts w:ascii="FreeFarsi" w:hAnsi="FreeFarsi"/>
          <w:i/>
          <w:spacing w:val="-15"/>
          <w:w w:val="120"/>
          <w:position w:val="2"/>
          <w:sz w:val="15"/>
        </w:rPr>
        <w:t> </w:t>
      </w:r>
      <w:r>
        <w:rPr>
          <w:rFonts w:ascii="LM Mono Prop 10" w:hAnsi="LM Mono Prop 10"/>
          <w:spacing w:val="-10"/>
          <w:w w:val="120"/>
          <w:position w:val="2"/>
          <w:sz w:val="15"/>
        </w:rPr>
        <w:t>Π</w:t>
      </w:r>
    </w:p>
    <w:p>
      <w:pPr>
        <w:spacing w:line="240" w:lineRule="auto" w:before="68"/>
        <w:rPr>
          <w:rFonts w:ascii="LM Mono Prop 10"/>
          <w:sz w:val="15"/>
        </w:rPr>
      </w:pPr>
      <w:r>
        <w:rPr/>
        <w:br w:type="column"/>
      </w:r>
      <w:r>
        <w:rPr>
          <w:rFonts w:ascii="LM Mono Prop 10"/>
          <w:sz w:val="15"/>
        </w:rPr>
      </w:r>
    </w:p>
    <w:p>
      <w:pPr>
        <w:spacing w:line="518" w:lineRule="auto" w:before="0"/>
        <w:ind w:left="183" w:right="849" w:firstLine="0"/>
        <w:jc w:val="left"/>
        <w:rPr>
          <w:rFonts w:ascii="LM Roman 8"/>
          <w:sz w:val="15"/>
        </w:rPr>
      </w:pPr>
      <w:r>
        <w:rPr>
          <w:rFonts w:ascii="LM Roman 8"/>
          <w:spacing w:val="-2"/>
          <w:w w:val="110"/>
          <w:sz w:val="15"/>
        </w:rPr>
        <w:t>(</w:t>
      </w:r>
      <w:r>
        <w:rPr>
          <w:rFonts w:ascii="Georgia"/>
          <w:spacing w:val="-2"/>
          <w:w w:val="110"/>
          <w:sz w:val="15"/>
        </w:rPr>
        <w:t>C</w:t>
      </w:r>
      <w:r>
        <w:rPr>
          <w:rFonts w:ascii="Georgia"/>
          <w:smallCaps/>
          <w:spacing w:val="-2"/>
          <w:w w:val="110"/>
          <w:sz w:val="15"/>
        </w:rPr>
        <w:t>h</w:t>
      </w:r>
      <w:r>
        <w:rPr>
          <w:rFonts w:ascii="Georgia"/>
          <w:smallCaps w:val="0"/>
          <w:spacing w:val="-2"/>
          <w:w w:val="110"/>
          <w:sz w:val="15"/>
        </w:rPr>
        <w:t>o</w:t>
      </w:r>
      <w:r>
        <w:rPr>
          <w:rFonts w:ascii="Georgia"/>
          <w:smallCaps/>
          <w:spacing w:val="-2"/>
          <w:w w:val="110"/>
          <w:sz w:val="15"/>
        </w:rPr>
        <w:t>ice</w:t>
      </w:r>
      <w:r>
        <w:rPr>
          <w:rFonts w:ascii="IPAPMincho"/>
          <w:smallCaps w:val="0"/>
          <w:spacing w:val="-2"/>
          <w:w w:val="110"/>
          <w:sz w:val="15"/>
          <w:vertAlign w:val="subscript"/>
        </w:rPr>
        <w:t>1</w:t>
      </w:r>
      <w:r>
        <w:rPr>
          <w:rFonts w:ascii="LM Roman 8"/>
          <w:smallCaps w:val="0"/>
          <w:spacing w:val="-2"/>
          <w:w w:val="110"/>
          <w:sz w:val="15"/>
          <w:vertAlign w:val="baseline"/>
        </w:rPr>
        <w:t>) (</w:t>
      </w:r>
      <w:r>
        <w:rPr>
          <w:rFonts w:ascii="Georgia"/>
          <w:smallCaps w:val="0"/>
          <w:spacing w:val="-2"/>
          <w:w w:val="110"/>
          <w:sz w:val="15"/>
          <w:vertAlign w:val="baseline"/>
        </w:rPr>
        <w:t>C</w:t>
      </w:r>
      <w:r>
        <w:rPr>
          <w:rFonts w:ascii="Georgia"/>
          <w:smallCaps/>
          <w:spacing w:val="-2"/>
          <w:w w:val="110"/>
          <w:sz w:val="15"/>
          <w:vertAlign w:val="baseline"/>
        </w:rPr>
        <w:t>h</w:t>
      </w:r>
      <w:r>
        <w:rPr>
          <w:rFonts w:ascii="Georgia"/>
          <w:smallCaps w:val="0"/>
          <w:spacing w:val="-2"/>
          <w:w w:val="110"/>
          <w:sz w:val="15"/>
          <w:vertAlign w:val="baseline"/>
        </w:rPr>
        <w:t>o</w:t>
      </w:r>
      <w:r>
        <w:rPr>
          <w:rFonts w:ascii="Georgia"/>
          <w:smallCaps/>
          <w:spacing w:val="-2"/>
          <w:w w:val="110"/>
          <w:sz w:val="15"/>
          <w:vertAlign w:val="baseline"/>
        </w:rPr>
        <w:t>ice</w:t>
      </w:r>
      <w:r>
        <w:rPr>
          <w:rFonts w:ascii="IPAPMincho"/>
          <w:smallCaps w:val="0"/>
          <w:spacing w:val="-2"/>
          <w:w w:val="110"/>
          <w:sz w:val="15"/>
          <w:vertAlign w:val="subscript"/>
        </w:rPr>
        <w:t>2</w:t>
      </w:r>
      <w:r>
        <w:rPr>
          <w:rFonts w:ascii="LM Roman 8"/>
          <w:smallCaps w:val="0"/>
          <w:spacing w:val="-2"/>
          <w:w w:val="110"/>
          <w:sz w:val="15"/>
          <w:vertAlign w:val="baseline"/>
        </w:rPr>
        <w:t>)</w:t>
      </w:r>
    </w:p>
    <w:p>
      <w:pPr>
        <w:spacing w:after="0" w:line="518" w:lineRule="auto"/>
        <w:jc w:val="left"/>
        <w:rPr>
          <w:rFonts w:ascii="LM Roman 8"/>
          <w:sz w:val="15"/>
        </w:rPr>
        <w:sectPr>
          <w:pgSz w:w="9360" w:h="13610"/>
          <w:pgMar w:header="860" w:footer="0" w:top="1060" w:bottom="280" w:left="680" w:right="620"/>
          <w:cols w:num="4" w:equalWidth="0">
            <w:col w:w="2136" w:space="40"/>
            <w:col w:w="1003" w:space="1087"/>
            <w:col w:w="1897" w:space="89"/>
            <w:col w:w="1808"/>
          </w:cols>
        </w:sectPr>
      </w:pPr>
    </w:p>
    <w:p>
      <w:pPr>
        <w:pStyle w:val="BodyText"/>
        <w:spacing w:before="1"/>
        <w:jc w:val="left"/>
        <w:rPr>
          <w:rFonts w:ascii="LM Roman 8"/>
          <w:sz w:val="14"/>
        </w:rPr>
      </w:pPr>
    </w:p>
    <w:p>
      <w:pPr>
        <w:spacing w:after="0"/>
        <w:jc w:val="left"/>
        <w:rPr>
          <w:rFonts w:ascii="LM Roman 8"/>
          <w:sz w:val="14"/>
        </w:rPr>
        <w:sectPr>
          <w:type w:val="continuous"/>
          <w:pgSz w:w="9360" w:h="13610"/>
          <w:pgMar w:header="860" w:footer="0" w:top="900" w:bottom="280" w:left="680" w:right="620"/>
        </w:sectPr>
      </w:pPr>
    </w:p>
    <w:p>
      <w:pPr>
        <w:tabs>
          <w:tab w:pos="4416" w:val="left" w:leader="none"/>
        </w:tabs>
        <w:spacing w:line="292" w:lineRule="auto" w:before="77"/>
        <w:ind w:left="2857" w:right="753" w:firstLine="94"/>
        <w:jc w:val="left"/>
        <w:rPr>
          <w:rFonts w:ascii="LM Mono Prop 10" w:hAnsi="LM Mono Prop 10"/>
          <w:sz w:val="15"/>
        </w:rPr>
      </w:pPr>
      <w:r>
        <w:rPr/>
        <mc:AlternateContent>
          <mc:Choice Requires="wps">
            <w:drawing>
              <wp:anchor distT="0" distB="0" distL="0" distR="0" allowOverlap="1" layoutInCell="1" locked="0" behindDoc="0" simplePos="0" relativeHeight="15745024">
                <wp:simplePos x="0" y="0"/>
                <wp:positionH relativeFrom="page">
                  <wp:posOffset>2246242</wp:posOffset>
                </wp:positionH>
                <wp:positionV relativeFrom="paragraph">
                  <wp:posOffset>213797</wp:posOffset>
                </wp:positionV>
                <wp:extent cx="15189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518920" cy="1270"/>
                        </a:xfrm>
                        <a:custGeom>
                          <a:avLst/>
                          <a:gdLst/>
                          <a:ahLst/>
                          <a:cxnLst/>
                          <a:rect l="l" t="t" r="r" b="b"/>
                          <a:pathLst>
                            <a:path w="1518920" h="0">
                              <a:moveTo>
                                <a:pt x="0" y="0"/>
                              </a:moveTo>
                              <a:lnTo>
                                <a:pt x="15188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76.869507pt,16.834476pt" to="296.464811pt,16.834476pt" stroked="true" strokeweight=".348669pt" strokecolor="#000000">
                <v:stroke dashstyle="solid"/>
                <w10:wrap type="none"/>
              </v:line>
            </w:pict>
          </mc:Fallback>
        </mc:AlternateContent>
      </w:r>
      <w:r>
        <w:rPr>
          <w:rFonts w:ascii="LM Mono Prop 10" w:hAnsi="LM Mono Prop 10"/>
          <w:w w:val="115"/>
          <w:sz w:val="15"/>
        </w:rPr>
        <w:t>(</w:t>
      </w:r>
      <w:r>
        <w:rPr>
          <w:rFonts w:ascii="FreeFarsi" w:hAnsi="FreeFarsi"/>
          <w:i/>
          <w:w w:val="115"/>
          <w:sz w:val="15"/>
        </w:rPr>
        <w:t>e, </w:t>
      </w:r>
      <w:r>
        <w:rPr>
          <w:rFonts w:ascii="LM Roman 8" w:hAnsi="LM Roman 8"/>
          <w:w w:val="115"/>
          <w:sz w:val="15"/>
        </w:rPr>
        <w:t>_</w:t>
      </w:r>
      <w:r>
        <w:rPr>
          <w:rFonts w:ascii="FreeFarsi" w:hAnsi="FreeFarsi"/>
          <w:i/>
          <w:w w:val="115"/>
          <w:sz w:val="15"/>
        </w:rPr>
        <w:t>, </w:t>
      </w:r>
      <w:r>
        <w:rPr>
          <w:rFonts w:ascii="LM Roman 8" w:hAnsi="LM Roman 8"/>
          <w:w w:val="115"/>
          <w:sz w:val="15"/>
        </w:rPr>
        <w:t>_</w:t>
      </w:r>
      <w:r>
        <w:rPr>
          <w:rFonts w:ascii="FreeFarsi" w:hAnsi="FreeFarsi"/>
          <w:i/>
          <w:w w:val="115"/>
          <w:sz w:val="15"/>
        </w:rPr>
        <w:t>, </w:t>
      </w:r>
      <w:r>
        <w:rPr>
          <w:rFonts w:ascii="LM Roman 8" w:hAnsi="LM Roman 8"/>
          <w:w w:val="115"/>
          <w:sz w:val="15"/>
        </w:rPr>
        <w:t>_</w:t>
      </w:r>
      <w:r>
        <w:rPr>
          <w:rFonts w:ascii="LM Mono Prop 10" w:hAnsi="LM Mono Prop 10"/>
          <w:w w:val="115"/>
          <w:sz w:val="15"/>
        </w:rPr>
        <w:t>) </w:t>
      </w:r>
      <w:r>
        <w:rPr>
          <w:rFonts w:ascii="DejaVu Sans Condensed" w:hAnsi="DejaVu Sans Condensed"/>
          <w:i/>
          <w:sz w:val="15"/>
        </w:rPr>
        <w:t>/∈ </w:t>
      </w:r>
      <w:r>
        <w:rPr>
          <w:rFonts w:ascii="LM Mono Prop 10" w:hAnsi="LM Mono Prop 10"/>
          <w:w w:val="115"/>
          <w:sz w:val="15"/>
        </w:rPr>
        <w:t>Θ</w:t>
      </w:r>
      <w:r>
        <w:rPr>
          <w:rFonts w:ascii="LM Mono Prop 10" w:hAnsi="LM Mono Prop 10"/>
          <w:sz w:val="15"/>
        </w:rPr>
        <w:tab/>
      </w:r>
      <w:r>
        <w:rPr>
          <w:rFonts w:ascii="LM Mono Prop 10" w:hAnsi="LM Mono Prop 10"/>
          <w:w w:val="115"/>
          <w:sz w:val="15"/>
        </w:rPr>
        <w:t>Θ ;</w:t>
      </w:r>
      <w:r>
        <w:rPr>
          <w:rFonts w:ascii="LM Mono Prop 10" w:hAnsi="LM Mono Prop 10"/>
          <w:spacing w:val="-26"/>
          <w:w w:val="115"/>
          <w:sz w:val="15"/>
        </w:rPr>
        <w:t> </w:t>
      </w:r>
      <w:r>
        <w:rPr>
          <w:rFonts w:ascii="LM Mono Prop 10" w:hAnsi="LM Mono Prop 10"/>
          <w:w w:val="115"/>
          <w:sz w:val="15"/>
        </w:rPr>
        <w:t>Γ</w:t>
      </w:r>
      <w:r>
        <w:rPr>
          <w:rFonts w:ascii="LM Mono Prop 10" w:hAnsi="LM Mono Prop 10"/>
          <w:spacing w:val="-1"/>
          <w:w w:val="115"/>
          <w:sz w:val="15"/>
        </w:rPr>
        <w:t> </w:t>
      </w:r>
      <w:r>
        <w:rPr>
          <w:rFonts w:ascii="Times New Roman" w:hAnsi="Times New Roman"/>
          <w:w w:val="190"/>
          <w:sz w:val="15"/>
        </w:rPr>
        <w:t>~</w:t>
      </w:r>
      <w:r>
        <w:rPr>
          <w:rFonts w:ascii="Times New Roman" w:hAnsi="Times New Roman"/>
          <w:spacing w:val="-28"/>
          <w:w w:val="190"/>
          <w:sz w:val="15"/>
        </w:rPr>
        <w:t> </w:t>
      </w:r>
      <w:r>
        <w:rPr>
          <w:rFonts w:ascii="LM Mono Prop 10" w:hAnsi="LM Mono Prop 10"/>
          <w:w w:val="115"/>
          <w:sz w:val="15"/>
        </w:rPr>
        <w:t>Π </w:t>
      </w:r>
      <w:r>
        <w:rPr>
          <w:rFonts w:ascii="LM Mono Prop 10" w:hAnsi="LM Mono Prop 10"/>
          <w:w w:val="115"/>
          <w:position w:val="2"/>
          <w:sz w:val="15"/>
        </w:rPr>
        <w:t>Θ</w:t>
      </w:r>
      <w:r>
        <w:rPr>
          <w:rFonts w:ascii="LM Mono Prop 10" w:hAnsi="LM Mono Prop 10"/>
          <w:spacing w:val="-16"/>
          <w:w w:val="115"/>
          <w:position w:val="2"/>
          <w:sz w:val="15"/>
        </w:rPr>
        <w:t> </w:t>
      </w:r>
      <w:r>
        <w:rPr>
          <w:rFonts w:ascii="LM Mono Prop 10" w:hAnsi="LM Mono Prop 10"/>
          <w:w w:val="115"/>
          <w:position w:val="2"/>
          <w:sz w:val="15"/>
        </w:rPr>
        <w:t>;</w:t>
      </w:r>
      <w:r>
        <w:rPr>
          <w:rFonts w:ascii="LM Mono Prop 10" w:hAnsi="LM Mono Prop 10"/>
          <w:spacing w:val="-33"/>
          <w:w w:val="115"/>
          <w:position w:val="2"/>
          <w:sz w:val="15"/>
        </w:rPr>
        <w:t> </w:t>
      </w:r>
      <w:r>
        <w:rPr>
          <w:rFonts w:ascii="LM Mono Prop 10" w:hAnsi="LM Mono Prop 10"/>
          <w:w w:val="115"/>
          <w:position w:val="2"/>
          <w:sz w:val="15"/>
        </w:rPr>
        <w:t>Γ</w:t>
      </w:r>
      <w:r>
        <w:rPr>
          <w:rFonts w:ascii="LM Mono Prop 10" w:hAnsi="LM Mono Prop 10"/>
          <w:spacing w:val="-16"/>
          <w:w w:val="115"/>
          <w:position w:val="2"/>
          <w:sz w:val="15"/>
        </w:rPr>
        <w:t> </w:t>
      </w:r>
      <w:r>
        <w:rPr>
          <w:rFonts w:ascii="Times New Roman" w:hAnsi="Times New Roman"/>
          <w:w w:val="130"/>
          <w:position w:val="2"/>
          <w:sz w:val="15"/>
        </w:rPr>
        <w:t>~</w:t>
      </w:r>
      <w:r>
        <w:rPr>
          <w:rFonts w:ascii="Times New Roman" w:hAnsi="Times New Roman"/>
          <w:spacing w:val="-15"/>
          <w:w w:val="130"/>
          <w:position w:val="2"/>
          <w:sz w:val="15"/>
        </w:rPr>
        <w:t> </w:t>
      </w:r>
      <w:r>
        <w:rPr>
          <w:rFonts w:ascii="LM Mono Prop 10" w:hAnsi="LM Mono Prop 10"/>
          <w:w w:val="115"/>
          <w:position w:val="2"/>
          <w:sz w:val="15"/>
        </w:rPr>
        <w:t>[</w:t>
      </w:r>
      <w:r>
        <w:rPr>
          <w:rFonts w:ascii="LM Sans 8" w:hAnsi="LM Sans 8"/>
          <w:w w:val="115"/>
          <w:position w:val="2"/>
          <w:sz w:val="15"/>
        </w:rPr>
        <w:t>dispatch</w:t>
      </w:r>
      <w:r>
        <w:rPr>
          <w:rFonts w:ascii="LM Mono Prop 10" w:hAnsi="LM Mono Prop 10"/>
          <w:w w:val="115"/>
          <w:position w:val="2"/>
          <w:sz w:val="15"/>
        </w:rPr>
        <w:t>(</w:t>
      </w:r>
      <w:r>
        <w:rPr>
          <w:rFonts w:ascii="FreeFarsi" w:hAnsi="FreeFarsi"/>
          <w:i/>
          <w:w w:val="115"/>
          <w:position w:val="2"/>
          <w:sz w:val="15"/>
        </w:rPr>
        <w:t>e,</w:t>
      </w:r>
      <w:r>
        <w:rPr>
          <w:rFonts w:ascii="FreeFarsi" w:hAnsi="FreeFarsi"/>
          <w:i/>
          <w:spacing w:val="-15"/>
          <w:w w:val="115"/>
          <w:position w:val="2"/>
          <w:sz w:val="15"/>
        </w:rPr>
        <w:t> </w:t>
      </w:r>
      <w:r>
        <w:rPr>
          <w:rFonts w:ascii="FreeFarsi" w:hAnsi="FreeFarsi"/>
          <w:i/>
          <w:w w:val="115"/>
          <w:position w:val="2"/>
          <w:sz w:val="15"/>
        </w:rPr>
        <w:t>n,</w:t>
      </w:r>
      <w:r>
        <w:rPr>
          <w:rFonts w:ascii="FreeFarsi" w:hAnsi="FreeFarsi"/>
          <w:i/>
          <w:spacing w:val="-16"/>
          <w:w w:val="115"/>
          <w:position w:val="2"/>
          <w:sz w:val="15"/>
        </w:rPr>
        <w:t> </w:t>
      </w:r>
      <w:r>
        <w:rPr>
          <w:rFonts w:ascii="FreeFarsi" w:hAnsi="FreeFarsi"/>
          <w:i/>
          <w:w w:val="115"/>
          <w:position w:val="2"/>
          <w:sz w:val="15"/>
        </w:rPr>
        <w:t>in</w:t>
      </w:r>
      <w:r>
        <w:rPr>
          <w:rFonts w:ascii="LM Mono Prop 10" w:hAnsi="LM Mono Prop 10"/>
          <w:w w:val="115"/>
          <w:position w:val="2"/>
          <w:sz w:val="15"/>
        </w:rPr>
        <w:t>)]</w:t>
      </w:r>
      <w:r>
        <w:rPr>
          <w:rFonts w:ascii="Verdana" w:hAnsi="Verdana"/>
          <w:i/>
          <w:w w:val="115"/>
          <w:sz w:val="11"/>
        </w:rPr>
        <w:t>g.p.s</w:t>
      </w:r>
      <w:r>
        <w:rPr>
          <w:rFonts w:ascii="FreeFarsi" w:hAnsi="FreeFarsi"/>
          <w:i/>
          <w:w w:val="115"/>
          <w:position w:val="2"/>
          <w:sz w:val="15"/>
        </w:rPr>
        <w:t>,</w:t>
      </w:r>
      <w:r>
        <w:rPr>
          <w:rFonts w:ascii="FreeFarsi" w:hAnsi="FreeFarsi"/>
          <w:i/>
          <w:spacing w:val="-15"/>
          <w:w w:val="115"/>
          <w:position w:val="2"/>
          <w:sz w:val="15"/>
        </w:rPr>
        <w:t> </w:t>
      </w:r>
      <w:r>
        <w:rPr>
          <w:rFonts w:ascii="LM Mono Prop 10" w:hAnsi="LM Mono Prop 10"/>
          <w:w w:val="115"/>
          <w:position w:val="2"/>
          <w:sz w:val="15"/>
        </w:rPr>
        <w:t>Π</w:t>
      </w:r>
    </w:p>
    <w:p>
      <w:pPr>
        <w:pStyle w:val="BodyText"/>
        <w:spacing w:before="46"/>
        <w:jc w:val="left"/>
        <w:rPr>
          <w:rFonts w:ascii="LM Mono Prop 10"/>
          <w:sz w:val="15"/>
        </w:rPr>
      </w:pPr>
    </w:p>
    <w:p>
      <w:pPr>
        <w:tabs>
          <w:tab w:pos="3380" w:val="left" w:leader="none"/>
        </w:tabs>
        <w:spacing w:before="1"/>
        <w:ind w:left="2102" w:right="0" w:firstLine="0"/>
        <w:jc w:val="center"/>
        <w:rPr>
          <w:rFonts w:ascii="LM Mono Prop 10" w:hAnsi="LM Mono Prop 10" w:cs="LM Mono Prop 10" w:eastAsia="LM Mono Prop 10"/>
          <w:sz w:val="15"/>
          <w:szCs w:val="15"/>
        </w:rPr>
      </w:pPr>
      <w:bookmarkStart w:name="_bookmark12" w:id="23"/>
      <w:bookmarkEnd w:id="23"/>
      <w:r>
        <w:rPr/>
      </w:r>
      <w:r>
        <w:rPr>
          <w:rFonts w:ascii="LM Mono Prop 10" w:hAnsi="LM Mono Prop 10" w:cs="LM Mono Prop 10" w:eastAsia="LM Mono Prop 10"/>
          <w:position w:val="2"/>
          <w:sz w:val="15"/>
          <w:szCs w:val="15"/>
        </w:rPr>
        <w:t>(</w:t>
      </w:r>
      <w:r>
        <w:rPr>
          <w:rFonts w:ascii="FreeFarsi" w:hAnsi="FreeFarsi" w:cs="FreeFarsi" w:eastAsia="FreeFarsi"/>
          <w:i/>
          <w:iCs/>
          <w:position w:val="2"/>
          <w:sz w:val="15"/>
          <w:szCs w:val="15"/>
        </w:rPr>
        <w:t>s,</w:t>
      </w:r>
      <w:r>
        <w:rPr>
          <w:rFonts w:ascii="FreeFarsi" w:hAnsi="FreeFarsi" w:cs="FreeFarsi" w:eastAsia="FreeFarsi"/>
          <w:i/>
          <w:iCs/>
          <w:spacing w:val="-10"/>
          <w:position w:val="2"/>
          <w:sz w:val="15"/>
          <w:szCs w:val="15"/>
        </w:rPr>
        <w:t> </w:t>
      </w:r>
      <w:r>
        <w:rPr>
          <w:rFonts w:ascii="LM Roman 8" w:hAnsi="LM Roman 8" w:cs="LM Roman 8" w:eastAsia="LM Roman 8"/>
          <w:position w:val="2"/>
          <w:sz w:val="15"/>
          <w:szCs w:val="15"/>
        </w:rPr>
        <w:t>_</w:t>
      </w:r>
      <w:r>
        <w:rPr>
          <w:rFonts w:ascii="FreeFarsi" w:hAnsi="FreeFarsi" w:cs="FreeFarsi" w:eastAsia="FreeFarsi"/>
          <w:i/>
          <w:iCs/>
          <w:position w:val="2"/>
          <w:sz w:val="15"/>
          <w:szCs w:val="15"/>
        </w:rPr>
        <w:t>,</w:t>
      </w:r>
      <w:r>
        <w:rPr>
          <w:rFonts w:ascii="FreeFarsi" w:hAnsi="FreeFarsi" w:cs="FreeFarsi" w:eastAsia="FreeFarsi"/>
          <w:i/>
          <w:iCs/>
          <w:spacing w:val="-10"/>
          <w:position w:val="2"/>
          <w:sz w:val="15"/>
          <w:szCs w:val="15"/>
        </w:rPr>
        <w:t> </w:t>
      </w:r>
      <w:r>
        <w:rPr>
          <w:rFonts w:ascii="FreeFarsi" w:hAnsi="FreeFarsi" w:cs="FreeFarsi" w:eastAsia="FreeFarsi"/>
          <w:i/>
          <w:iCs/>
          <w:position w:val="2"/>
          <w:sz w:val="15"/>
          <w:szCs w:val="15"/>
        </w:rPr>
        <w:t>p</w:t>
      </w:r>
      <w:r>
        <w:rPr>
          <w:rFonts w:ascii="LM Mono Prop 10" w:hAnsi="LM Mono Prop 10" w:cs="LM Mono Prop 10" w:eastAsia="LM Mono Prop 10"/>
          <w:position w:val="2"/>
          <w:sz w:val="15"/>
          <w:szCs w:val="15"/>
        </w:rPr>
        <w:t>)</w:t>
      </w:r>
      <w:r>
        <w:rPr>
          <w:rFonts w:ascii="LM Mono Prop 10" w:hAnsi="LM Mono Prop 10" w:cs="LM Mono Prop 10" w:eastAsia="LM Mono Prop 10"/>
          <w:spacing w:val="-11"/>
          <w:position w:val="2"/>
          <w:sz w:val="15"/>
          <w:szCs w:val="15"/>
        </w:rPr>
        <w:t> </w:t>
      </w:r>
      <w:r>
        <w:rPr>
          <w:rFonts w:ascii="DejaVu Sans Condensed" w:hAnsi="DejaVu Sans Condensed" w:cs="DejaVu Sans Condensed" w:eastAsia="DejaVu Sans Condensed"/>
          <w:i/>
          <w:iCs/>
          <w:position w:val="2"/>
          <w:sz w:val="15"/>
          <w:szCs w:val="15"/>
        </w:rPr>
        <w:t>/∈ </w:t>
      </w:r>
      <w:r>
        <w:rPr>
          <w:rFonts w:ascii="FreeFarsi" w:hAnsi="FreeFarsi" w:cs="FreeFarsi" w:eastAsia="FreeFarsi"/>
          <w:i/>
          <w:iCs/>
          <w:spacing w:val="-5"/>
          <w:position w:val="2"/>
          <w:sz w:val="15"/>
          <w:szCs w:val="15"/>
        </w:rPr>
        <w:t>Sr</w:t>
      </w:r>
      <w:r>
        <w:rPr>
          <w:rFonts w:ascii="FreeFarsi" w:hAnsi="FreeFarsi" w:cs="FreeFarsi" w:eastAsia="FreeFarsi"/>
          <w:i/>
          <w:iCs/>
          <w:position w:val="2"/>
          <w:sz w:val="15"/>
          <w:szCs w:val="15"/>
        </w:rPr>
        <w:tab/>
      </w:r>
      <w:r>
        <w:rPr>
          <w:rFonts w:ascii="LM Mono Prop 10" w:hAnsi="LM Mono Prop 10" w:cs="LM Mono Prop 10" w:eastAsia="LM Mono Prop 10"/>
          <w:w w:val="120"/>
          <w:position w:val="2"/>
          <w:sz w:val="15"/>
          <w:szCs w:val="15"/>
        </w:rPr>
        <w:t>Θ</w:t>
      </w:r>
      <w:r>
        <w:rPr>
          <w:rFonts w:ascii="LM Mono Prop 10" w:hAnsi="LM Mono Prop 10" w:cs="LM Mono Prop 10" w:eastAsia="LM Mono Prop 10"/>
          <w:spacing w:val="-18"/>
          <w:w w:val="120"/>
          <w:position w:val="2"/>
          <w:sz w:val="15"/>
          <w:szCs w:val="15"/>
        </w:rPr>
        <w:t> </w:t>
      </w:r>
      <w:r>
        <w:rPr>
          <w:rFonts w:ascii="Times New Roman" w:hAnsi="Times New Roman" w:cs="Times New Roman" w:eastAsia="Times New Roman"/>
          <w:w w:val="120"/>
          <w:position w:val="2"/>
          <w:sz w:val="15"/>
          <w:szCs w:val="15"/>
        </w:rPr>
        <w:t>J</w:t>
      </w:r>
      <w:r>
        <w:rPr>
          <w:rFonts w:ascii="Times New Roman" w:hAnsi="Times New Roman" w:cs="Times New Roman" w:eastAsia="Times New Roman"/>
          <w:spacing w:val="-11"/>
          <w:w w:val="120"/>
          <w:position w:val="2"/>
          <w:sz w:val="15"/>
          <w:szCs w:val="15"/>
        </w:rPr>
        <w:t> </w:t>
      </w:r>
      <w:r>
        <w:rPr>
          <w:rFonts w:ascii="FreeFarsi" w:hAnsi="FreeFarsi" w:cs="FreeFarsi" w:eastAsia="FreeFarsi"/>
          <w:i/>
          <w:iCs/>
          <w:w w:val="120"/>
          <w:position w:val="2"/>
          <w:sz w:val="15"/>
          <w:szCs w:val="15"/>
        </w:rPr>
        <w:t>g.p.s</w:t>
      </w:r>
      <w:r>
        <w:rPr>
          <w:rFonts w:ascii="FreeFarsi" w:hAnsi="FreeFarsi" w:cs="FreeFarsi" w:eastAsia="FreeFarsi"/>
          <w:i/>
          <w:iCs/>
          <w:spacing w:val="-7"/>
          <w:w w:val="120"/>
          <w:position w:val="2"/>
          <w:sz w:val="15"/>
          <w:szCs w:val="15"/>
        </w:rPr>
        <w:t> </w:t>
      </w:r>
      <w:r>
        <w:rPr>
          <w:rFonts w:ascii="LM Mono Prop 10" w:hAnsi="LM Mono Prop 10" w:cs="LM Mono Prop 10" w:eastAsia="LM Mono Prop 10"/>
          <w:w w:val="120"/>
          <w:position w:val="2"/>
          <w:sz w:val="15"/>
          <w:szCs w:val="15"/>
        </w:rPr>
        <w:t>;</w:t>
      </w:r>
      <w:r>
        <w:rPr>
          <w:rFonts w:ascii="LM Mono Prop 10" w:hAnsi="LM Mono Prop 10" w:cs="LM Mono Prop 10" w:eastAsia="LM Mono Prop 10"/>
          <w:spacing w:val="-35"/>
          <w:w w:val="120"/>
          <w:position w:val="2"/>
          <w:sz w:val="15"/>
          <w:szCs w:val="15"/>
        </w:rPr>
        <w:t> </w:t>
      </w:r>
      <w:r>
        <w:rPr>
          <w:rFonts w:ascii="LM Mono Prop 10" w:hAnsi="LM Mono Prop 10" w:cs="LM Mono Prop 10" w:eastAsia="LM Mono Prop 10"/>
          <w:w w:val="120"/>
          <w:position w:val="2"/>
          <w:sz w:val="15"/>
          <w:szCs w:val="15"/>
        </w:rPr>
        <w:t>Γ</w:t>
      </w:r>
      <w:r>
        <w:rPr>
          <w:rFonts w:ascii="FreeFarsi" w:hAnsi="FreeFarsi" w:cs="FreeFarsi" w:eastAsia="FreeFarsi"/>
          <w:i/>
          <w:iCs/>
          <w:w w:val="120"/>
          <w:position w:val="2"/>
          <w:sz w:val="15"/>
          <w:szCs w:val="15"/>
        </w:rPr>
        <w:t>,</w:t>
      </w:r>
      <w:r>
        <w:rPr>
          <w:rFonts w:ascii="FreeFarsi" w:hAnsi="FreeFarsi" w:cs="FreeFarsi" w:eastAsia="FreeFarsi"/>
          <w:i/>
          <w:iCs/>
          <w:spacing w:val="-18"/>
          <w:w w:val="120"/>
          <w:position w:val="2"/>
          <w:sz w:val="15"/>
          <w:szCs w:val="15"/>
        </w:rPr>
        <w:t> </w:t>
      </w:r>
      <w:r>
        <w:rPr>
          <w:rFonts w:ascii="DejaVu Sans Condensed" w:hAnsi="DejaVu Sans Condensed" w:cs="DejaVu Sans Condensed" w:eastAsia="DejaVu Sans Condensed"/>
          <w:i/>
          <w:iCs/>
          <w:w w:val="120"/>
          <w:position w:val="2"/>
          <w:sz w:val="15"/>
          <w:szCs w:val="15"/>
        </w:rPr>
        <w:t>⟨</w:t>
      </w:r>
      <w:r>
        <w:rPr>
          <w:rFonts w:ascii="FreeFarsi" w:hAnsi="FreeFarsi" w:cs="FreeFarsi" w:eastAsia="FreeFarsi"/>
          <w:i/>
          <w:iCs/>
          <w:w w:val="120"/>
          <w:position w:val="2"/>
          <w:sz w:val="15"/>
          <w:szCs w:val="15"/>
        </w:rPr>
        <w:t>P,</w:t>
      </w:r>
      <w:r>
        <w:rPr>
          <w:rFonts w:ascii="FreeFarsi" w:hAnsi="FreeFarsi" w:cs="FreeFarsi" w:eastAsia="FreeFarsi"/>
          <w:i/>
          <w:iCs/>
          <w:spacing w:val="-17"/>
          <w:w w:val="120"/>
          <w:position w:val="2"/>
          <w:sz w:val="15"/>
          <w:szCs w:val="15"/>
        </w:rPr>
        <w:t> </w:t>
      </w:r>
      <w:r>
        <w:rPr>
          <w:rFonts w:ascii="FreeFarsi" w:hAnsi="FreeFarsi" w:cs="FreeFarsi" w:eastAsia="FreeFarsi"/>
          <w:i/>
          <w:iCs/>
          <w:w w:val="120"/>
          <w:position w:val="2"/>
          <w:sz w:val="15"/>
          <w:szCs w:val="15"/>
        </w:rPr>
        <w:t>Sr,</w:t>
      </w:r>
      <w:r>
        <w:rPr>
          <w:rFonts w:ascii="FreeFarsi" w:hAnsi="FreeFarsi" w:cs="FreeFarsi" w:eastAsia="FreeFarsi"/>
          <w:i/>
          <w:iCs/>
          <w:spacing w:val="-17"/>
          <w:w w:val="120"/>
          <w:position w:val="2"/>
          <w:sz w:val="15"/>
          <w:szCs w:val="15"/>
        </w:rPr>
        <w:t> </w:t>
      </w:r>
      <w:r>
        <w:rPr>
          <w:rFonts w:ascii="FreeFarsi" w:hAnsi="FreeFarsi" w:cs="FreeFarsi" w:eastAsia="FreeFarsi"/>
          <w:i/>
          <w:iCs/>
          <w:w w:val="120"/>
          <w:position w:val="2"/>
          <w:sz w:val="15"/>
          <w:szCs w:val="15"/>
        </w:rPr>
        <w:t>Sb</w:t>
      </w:r>
      <w:r>
        <w:rPr>
          <w:rFonts w:ascii="FreeFarsi" w:hAnsi="FreeFarsi" w:cs="FreeFarsi" w:eastAsia="FreeFarsi"/>
          <w:i/>
          <w:iCs/>
          <w:spacing w:val="-2"/>
          <w:w w:val="120"/>
          <w:position w:val="2"/>
          <w:sz w:val="15"/>
          <w:szCs w:val="15"/>
        </w:rPr>
        <w:t> </w:t>
      </w:r>
      <w:r>
        <w:rPr>
          <w:rFonts w:ascii="Times New Roman" w:hAnsi="Times New Roman" w:cs="Times New Roman" w:eastAsia="Times New Roman"/>
          <w:w w:val="120"/>
          <w:position w:val="2"/>
          <w:sz w:val="15"/>
          <w:szCs w:val="15"/>
        </w:rPr>
        <w:t>J</w:t>
      </w:r>
      <w:r>
        <w:rPr>
          <w:rFonts w:ascii="Times New Roman" w:hAnsi="Times New Roman" w:cs="Times New Roman" w:eastAsia="Times New Roman"/>
          <w:spacing w:val="-11"/>
          <w:w w:val="120"/>
          <w:position w:val="2"/>
          <w:sz w:val="15"/>
          <w:szCs w:val="15"/>
        </w:rPr>
        <w:t> </w:t>
      </w:r>
      <w:r>
        <w:rPr>
          <w:rFonts w:ascii="FreeFarsi" w:hAnsi="FreeFarsi" w:cs="FreeFarsi" w:eastAsia="FreeFarsi"/>
          <w:i/>
          <w:iCs/>
          <w:w w:val="120"/>
          <w:position w:val="2"/>
          <w:sz w:val="15"/>
          <w:szCs w:val="15"/>
        </w:rPr>
        <w:t>g.p.s</w:t>
      </w:r>
      <w:r>
        <w:rPr>
          <w:rFonts w:ascii="DejaVu Sans Condensed" w:hAnsi="DejaVu Sans Condensed" w:cs="DejaVu Sans Condensed" w:eastAsia="DejaVu Sans Condensed"/>
          <w:i/>
          <w:iCs/>
          <w:w w:val="120"/>
          <w:position w:val="2"/>
          <w:sz w:val="15"/>
          <w:szCs w:val="15"/>
        </w:rPr>
        <w:t>⟩</w:t>
      </w:r>
      <w:r>
        <w:rPr>
          <w:rFonts w:ascii="Verdana" w:hAnsi="Verdana" w:cs="Verdana" w:eastAsia="Verdana"/>
          <w:i/>
          <w:iCs/>
          <w:w w:val="120"/>
          <w:sz w:val="11"/>
          <w:szCs w:val="11"/>
        </w:rPr>
        <w:t>g</w:t>
      </w:r>
      <w:r>
        <w:rPr>
          <w:rFonts w:ascii="Verdana" w:hAnsi="Verdana" w:cs="Verdana" w:eastAsia="Verdana"/>
          <w:i/>
          <w:iCs/>
          <w:spacing w:val="-15"/>
          <w:w w:val="180"/>
          <w:sz w:val="11"/>
          <w:szCs w:val="11"/>
        </w:rPr>
        <w:t> </w:t>
      </w:r>
      <w:r>
        <w:rPr>
          <w:rFonts w:ascii="Times New Roman" w:hAnsi="Times New Roman" w:cs="Times New Roman" w:eastAsia="Times New Roman"/>
          <w:w w:val="180"/>
          <w:position w:val="2"/>
          <w:sz w:val="15"/>
          <w:szCs w:val="15"/>
        </w:rPr>
        <w:t>~</w:t>
      </w:r>
      <w:r>
        <w:rPr>
          <w:rFonts w:ascii="Times New Roman" w:hAnsi="Times New Roman" w:cs="Times New Roman" w:eastAsia="Times New Roman"/>
          <w:spacing w:val="-34"/>
          <w:w w:val="180"/>
          <w:position w:val="2"/>
          <w:sz w:val="15"/>
          <w:szCs w:val="15"/>
        </w:rPr>
        <w:t> </w:t>
      </w:r>
      <w:r>
        <w:rPr>
          <w:rFonts w:ascii="LM Mono Prop 10" w:hAnsi="LM Mono Prop 10" w:cs="LM Mono Prop 10" w:eastAsia="LM Mono Prop 10"/>
          <w:spacing w:val="-10"/>
          <w:w w:val="120"/>
          <w:position w:val="2"/>
          <w:sz w:val="15"/>
          <w:szCs w:val="15"/>
        </w:rPr>
        <w:t>Π</w:t>
      </w:r>
    </w:p>
    <w:p>
      <w:pPr>
        <w:pStyle w:val="BodyText"/>
        <w:spacing w:before="4"/>
        <w:jc w:val="left"/>
        <w:rPr>
          <w:rFonts w:ascii="LM Mono Prop 10"/>
          <w:sz w:val="3"/>
        </w:rPr>
      </w:pPr>
    </w:p>
    <w:p>
      <w:pPr>
        <w:pStyle w:val="BodyText"/>
        <w:spacing w:line="20" w:lineRule="exact"/>
        <w:ind w:left="2102" w:right="-72"/>
        <w:jc w:val="left"/>
        <w:rPr>
          <w:rFonts w:ascii="LM Mono Prop 10"/>
          <w:sz w:val="2"/>
        </w:rPr>
      </w:pPr>
      <w:r>
        <w:rPr>
          <w:rFonts w:ascii="LM Mono Prop 10"/>
          <w:sz w:val="2"/>
        </w:rPr>
        <mc:AlternateContent>
          <mc:Choice Requires="wps">
            <w:drawing>
              <wp:inline distT="0" distB="0" distL="0" distR="0">
                <wp:extent cx="2477770" cy="4445"/>
                <wp:effectExtent l="9525" t="0" r="0" b="5080"/>
                <wp:docPr id="58" name="Group 58"/>
                <wp:cNvGraphicFramePr>
                  <a:graphicFrameLocks/>
                </wp:cNvGraphicFramePr>
                <a:graphic>
                  <a:graphicData uri="http://schemas.microsoft.com/office/word/2010/wordprocessingGroup">
                    <wpg:wgp>
                      <wpg:cNvPr id="58" name="Group 58"/>
                      <wpg:cNvGrpSpPr/>
                      <wpg:grpSpPr>
                        <a:xfrm>
                          <a:off x="0" y="0"/>
                          <a:ext cx="2477770" cy="4445"/>
                          <a:chExt cx="2477770" cy="4445"/>
                        </a:xfrm>
                      </wpg:grpSpPr>
                      <wps:wsp>
                        <wps:cNvPr id="59" name="Graphic 59"/>
                        <wps:cNvSpPr/>
                        <wps:spPr>
                          <a:xfrm>
                            <a:off x="0" y="2214"/>
                            <a:ext cx="2477770" cy="1270"/>
                          </a:xfrm>
                          <a:custGeom>
                            <a:avLst/>
                            <a:gdLst/>
                            <a:ahLst/>
                            <a:cxnLst/>
                            <a:rect l="l" t="t" r="r" b="b"/>
                            <a:pathLst>
                              <a:path w="2477770" h="0">
                                <a:moveTo>
                                  <a:pt x="0" y="0"/>
                                </a:moveTo>
                                <a:lnTo>
                                  <a:pt x="247777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1pt;height:.35pt;mso-position-horizontal-relative:char;mso-position-vertical-relative:line" id="docshapegroup31" coordorigin="0,0" coordsize="3902,7">
                <v:line style="position:absolute" from="0,3" to="3902,3" stroked="true" strokeweight=".348669pt" strokecolor="#000000">
                  <v:stroke dashstyle="solid"/>
                </v:line>
              </v:group>
            </w:pict>
          </mc:Fallback>
        </mc:AlternateContent>
      </w:r>
      <w:r>
        <w:rPr>
          <w:rFonts w:ascii="LM Mono Prop 10"/>
          <w:sz w:val="2"/>
        </w:rPr>
      </w:r>
    </w:p>
    <w:p>
      <w:pPr>
        <w:spacing w:before="9"/>
        <w:ind w:left="2102" w:right="0" w:firstLine="0"/>
        <w:jc w:val="center"/>
        <w:rPr>
          <w:rFonts w:ascii="LM Mono Prop 10" w:hAnsi="LM Mono Prop 10" w:cs="LM Mono Prop 10" w:eastAsia="LM Mono Prop 10"/>
          <w:sz w:val="15"/>
          <w:szCs w:val="15"/>
        </w:rPr>
      </w:pPr>
      <w:bookmarkStart w:name="An application example" w:id="24"/>
      <w:bookmarkEnd w:id="24"/>
      <w:r>
        <w:rPr/>
      </w:r>
      <w:r>
        <w:rPr>
          <w:rFonts w:ascii="LM Mono Prop 10" w:hAnsi="LM Mono Prop 10" w:cs="LM Mono Prop 10" w:eastAsia="LM Mono Prop 10"/>
          <w:w w:val="115"/>
          <w:position w:val="2"/>
          <w:sz w:val="15"/>
          <w:szCs w:val="15"/>
        </w:rPr>
        <w:t>Θ</w:t>
      </w:r>
      <w:r>
        <w:rPr>
          <w:rFonts w:ascii="LM Mono Prop 10" w:hAnsi="LM Mono Prop 10" w:cs="LM Mono Prop 10" w:eastAsia="LM Mono Prop 10"/>
          <w:spacing w:val="8"/>
          <w:w w:val="115"/>
          <w:position w:val="2"/>
          <w:sz w:val="15"/>
          <w:szCs w:val="15"/>
        </w:rPr>
        <w:t> </w:t>
      </w:r>
      <w:r>
        <w:rPr>
          <w:rFonts w:ascii="LM Mono Prop 10" w:hAnsi="LM Mono Prop 10" w:cs="LM Mono Prop 10" w:eastAsia="LM Mono Prop 10"/>
          <w:w w:val="115"/>
          <w:position w:val="2"/>
          <w:sz w:val="15"/>
          <w:szCs w:val="15"/>
        </w:rPr>
        <w:t>;</w:t>
      </w:r>
      <w:r>
        <w:rPr>
          <w:rFonts w:ascii="LM Mono Prop 10" w:hAnsi="LM Mono Prop 10" w:cs="LM Mono Prop 10" w:eastAsia="LM Mono Prop 10"/>
          <w:spacing w:val="-28"/>
          <w:w w:val="115"/>
          <w:position w:val="2"/>
          <w:sz w:val="15"/>
          <w:szCs w:val="15"/>
        </w:rPr>
        <w:t> </w:t>
      </w:r>
      <w:r>
        <w:rPr>
          <w:rFonts w:ascii="LM Mono Prop 10" w:hAnsi="LM Mono Prop 10" w:cs="LM Mono Prop 10" w:eastAsia="LM Mono Prop 10"/>
          <w:w w:val="115"/>
          <w:position w:val="2"/>
          <w:sz w:val="15"/>
          <w:szCs w:val="15"/>
        </w:rPr>
        <w:t>Γ</w:t>
      </w:r>
      <w:r>
        <w:rPr>
          <w:rFonts w:ascii="FreeFarsi" w:hAnsi="FreeFarsi" w:cs="FreeFarsi" w:eastAsia="FreeFarsi"/>
          <w:i/>
          <w:iCs/>
          <w:w w:val="115"/>
          <w:position w:val="2"/>
          <w:sz w:val="15"/>
          <w:szCs w:val="15"/>
        </w:rPr>
        <w:t>,</w:t>
      </w:r>
      <w:r>
        <w:rPr>
          <w:rFonts w:ascii="FreeFarsi" w:hAnsi="FreeFarsi" w:cs="FreeFarsi" w:eastAsia="FreeFarsi"/>
          <w:i/>
          <w:iCs/>
          <w:spacing w:val="-8"/>
          <w:w w:val="115"/>
          <w:position w:val="2"/>
          <w:sz w:val="15"/>
          <w:szCs w:val="15"/>
        </w:rPr>
        <w:t> </w:t>
      </w:r>
      <w:r>
        <w:rPr>
          <w:rFonts w:ascii="DejaVu Sans Condensed" w:hAnsi="DejaVu Sans Condensed" w:cs="DejaVu Sans Condensed" w:eastAsia="DejaVu Sans Condensed"/>
          <w:i/>
          <w:iCs/>
          <w:w w:val="115"/>
          <w:position w:val="2"/>
          <w:sz w:val="15"/>
          <w:szCs w:val="15"/>
        </w:rPr>
        <w:t>⟨</w:t>
      </w:r>
      <w:r>
        <w:rPr>
          <w:rFonts w:ascii="FreeFarsi" w:hAnsi="FreeFarsi" w:cs="FreeFarsi" w:eastAsia="FreeFarsi"/>
          <w:i/>
          <w:iCs/>
          <w:w w:val="115"/>
          <w:position w:val="2"/>
          <w:sz w:val="15"/>
          <w:szCs w:val="15"/>
        </w:rPr>
        <w:t>P,</w:t>
      </w:r>
      <w:r>
        <w:rPr>
          <w:rFonts w:ascii="FreeFarsi" w:hAnsi="FreeFarsi" w:cs="FreeFarsi" w:eastAsia="FreeFarsi"/>
          <w:i/>
          <w:iCs/>
          <w:spacing w:val="-9"/>
          <w:w w:val="115"/>
          <w:position w:val="2"/>
          <w:sz w:val="15"/>
          <w:szCs w:val="15"/>
        </w:rPr>
        <w:t> </w:t>
      </w:r>
      <w:r>
        <w:rPr>
          <w:rFonts w:ascii="FreeFarsi" w:hAnsi="FreeFarsi" w:cs="FreeFarsi" w:eastAsia="FreeFarsi"/>
          <w:i/>
          <w:iCs/>
          <w:w w:val="115"/>
          <w:position w:val="2"/>
          <w:sz w:val="15"/>
          <w:szCs w:val="15"/>
        </w:rPr>
        <w:t>Sr,</w:t>
      </w:r>
      <w:r>
        <w:rPr>
          <w:rFonts w:ascii="FreeFarsi" w:hAnsi="FreeFarsi" w:cs="FreeFarsi" w:eastAsia="FreeFarsi"/>
          <w:i/>
          <w:iCs/>
          <w:spacing w:val="-9"/>
          <w:w w:val="115"/>
          <w:position w:val="2"/>
          <w:sz w:val="15"/>
          <w:szCs w:val="15"/>
        </w:rPr>
        <w:t> </w:t>
      </w:r>
      <w:r>
        <w:rPr>
          <w:rFonts w:ascii="FreeFarsi" w:hAnsi="FreeFarsi" w:cs="FreeFarsi" w:eastAsia="FreeFarsi"/>
          <w:i/>
          <w:iCs/>
          <w:w w:val="115"/>
          <w:position w:val="2"/>
          <w:sz w:val="15"/>
          <w:szCs w:val="15"/>
        </w:rPr>
        <w:t>Sb</w:t>
      </w:r>
      <w:r>
        <w:rPr>
          <w:rFonts w:ascii="DejaVu Sans Condensed" w:hAnsi="DejaVu Sans Condensed" w:cs="DejaVu Sans Condensed" w:eastAsia="DejaVu Sans Condensed"/>
          <w:i/>
          <w:iCs/>
          <w:w w:val="115"/>
          <w:position w:val="2"/>
          <w:sz w:val="15"/>
          <w:szCs w:val="15"/>
        </w:rPr>
        <w:t>⟩</w:t>
      </w:r>
      <w:r>
        <w:rPr>
          <w:rFonts w:ascii="Verdana" w:hAnsi="Verdana" w:cs="Verdana" w:eastAsia="Verdana"/>
          <w:i/>
          <w:iCs/>
          <w:w w:val="115"/>
          <w:sz w:val="11"/>
          <w:szCs w:val="11"/>
        </w:rPr>
        <w:t>g</w:t>
      </w:r>
      <w:r>
        <w:rPr>
          <w:rFonts w:ascii="Verdana" w:hAnsi="Verdana" w:cs="Verdana" w:eastAsia="Verdana"/>
          <w:i/>
          <w:iCs/>
          <w:spacing w:val="30"/>
          <w:w w:val="115"/>
          <w:sz w:val="11"/>
          <w:szCs w:val="11"/>
        </w:rPr>
        <w:t> </w:t>
      </w:r>
      <w:r>
        <w:rPr>
          <w:rFonts w:ascii="Times New Roman" w:hAnsi="Times New Roman" w:cs="Times New Roman" w:eastAsia="Times New Roman"/>
          <w:w w:val="115"/>
          <w:position w:val="2"/>
          <w:sz w:val="15"/>
          <w:szCs w:val="15"/>
        </w:rPr>
        <w:t>~</w:t>
      </w:r>
      <w:r>
        <w:rPr>
          <w:rFonts w:ascii="Times New Roman" w:hAnsi="Times New Roman" w:cs="Times New Roman" w:eastAsia="Times New Roman"/>
          <w:spacing w:val="-1"/>
          <w:w w:val="115"/>
          <w:position w:val="2"/>
          <w:sz w:val="15"/>
          <w:szCs w:val="15"/>
        </w:rPr>
        <w:t> </w:t>
      </w:r>
      <w:r>
        <w:rPr>
          <w:rFonts w:ascii="LM Mono Prop 10" w:hAnsi="LM Mono Prop 10" w:cs="LM Mono Prop 10" w:eastAsia="LM Mono Prop 10"/>
          <w:w w:val="115"/>
          <w:position w:val="2"/>
          <w:sz w:val="15"/>
          <w:szCs w:val="15"/>
        </w:rPr>
        <w:t>[</w:t>
      </w:r>
      <w:r>
        <w:rPr>
          <w:rFonts w:ascii="FreeFarsi" w:hAnsi="FreeFarsi" w:cs="FreeFarsi" w:eastAsia="FreeFarsi"/>
          <w:i/>
          <w:iCs/>
          <w:w w:val="115"/>
          <w:position w:val="2"/>
          <w:sz w:val="15"/>
          <w:szCs w:val="15"/>
        </w:rPr>
        <w:t>A</w:t>
      </w:r>
      <w:r>
        <w:rPr>
          <w:rFonts w:ascii="LM Mono Prop 10" w:hAnsi="LM Mono Prop 10" w:cs="LM Mono Prop 10" w:eastAsia="LM Mono Prop 10"/>
          <w:w w:val="115"/>
          <w:position w:val="2"/>
          <w:sz w:val="15"/>
          <w:szCs w:val="15"/>
        </w:rPr>
        <w:t>]</w:t>
      </w:r>
      <w:r>
        <w:rPr>
          <w:rFonts w:ascii="Verdana" w:hAnsi="Verdana" w:cs="Verdana" w:eastAsia="Verdana"/>
          <w:i/>
          <w:iCs/>
          <w:w w:val="115"/>
          <w:sz w:val="11"/>
          <w:szCs w:val="11"/>
        </w:rPr>
        <w:t>g.p.s</w:t>
      </w:r>
      <w:r>
        <w:rPr>
          <w:rFonts w:ascii="FreeFarsi" w:hAnsi="FreeFarsi" w:cs="FreeFarsi" w:eastAsia="FreeFarsi"/>
          <w:i/>
          <w:iCs/>
          <w:w w:val="115"/>
          <w:position w:val="2"/>
          <w:sz w:val="15"/>
          <w:szCs w:val="15"/>
        </w:rPr>
        <w:t>,</w:t>
      </w:r>
      <w:r>
        <w:rPr>
          <w:rFonts w:ascii="FreeFarsi" w:hAnsi="FreeFarsi" w:cs="FreeFarsi" w:eastAsia="FreeFarsi"/>
          <w:i/>
          <w:iCs/>
          <w:spacing w:val="-9"/>
          <w:w w:val="115"/>
          <w:position w:val="2"/>
          <w:sz w:val="15"/>
          <w:szCs w:val="15"/>
        </w:rPr>
        <w:t> </w:t>
      </w:r>
      <w:r>
        <w:rPr>
          <w:rFonts w:ascii="LM Mono Prop 10" w:hAnsi="LM Mono Prop 10" w:cs="LM Mono Prop 10" w:eastAsia="LM Mono Prop 10"/>
          <w:spacing w:val="-10"/>
          <w:w w:val="115"/>
          <w:position w:val="2"/>
          <w:sz w:val="15"/>
          <w:szCs w:val="15"/>
        </w:rPr>
        <w:t>Π</w:t>
      </w:r>
    </w:p>
    <w:p>
      <w:pPr>
        <w:spacing w:line="240" w:lineRule="auto" w:before="9"/>
        <w:rPr>
          <w:rFonts w:ascii="LM Mono Prop 10"/>
          <w:sz w:val="15"/>
        </w:rPr>
      </w:pPr>
      <w:r>
        <w:rPr/>
        <w:br w:type="column"/>
      </w:r>
      <w:r>
        <w:rPr>
          <w:rFonts w:ascii="LM Mono Prop 10"/>
          <w:sz w:val="15"/>
        </w:rPr>
      </w:r>
    </w:p>
    <w:p>
      <w:pPr>
        <w:spacing w:before="1"/>
        <w:ind w:left="966" w:right="0" w:firstLine="0"/>
        <w:jc w:val="left"/>
        <w:rPr>
          <w:rFonts w:ascii="LM Roman 8"/>
          <w:sz w:val="15"/>
        </w:rPr>
      </w:pPr>
      <w:r>
        <w:rPr>
          <w:rFonts w:ascii="LM Roman 8"/>
          <w:w w:val="120"/>
          <w:sz w:val="15"/>
        </w:rPr>
        <w:t>(</w:t>
      </w:r>
      <w:r>
        <w:rPr>
          <w:rFonts w:ascii="Georgia"/>
          <w:w w:val="120"/>
          <w:sz w:val="15"/>
        </w:rPr>
        <w:t>Ev</w:t>
      </w:r>
      <w:r>
        <w:rPr>
          <w:rFonts w:ascii="Georgia"/>
          <w:smallCaps/>
          <w:w w:val="120"/>
          <w:sz w:val="15"/>
        </w:rPr>
        <w:t>e</w:t>
      </w:r>
      <w:r>
        <w:rPr>
          <w:rFonts w:ascii="Georgia"/>
          <w:smallCaps w:val="0"/>
          <w:w w:val="120"/>
          <w:sz w:val="15"/>
        </w:rPr>
        <w:t>nt</w:t>
      </w:r>
      <w:r>
        <w:rPr>
          <w:rFonts w:ascii="Georgia"/>
          <w:smallCaps w:val="0"/>
          <w:spacing w:val="36"/>
          <w:w w:val="120"/>
          <w:sz w:val="15"/>
        </w:rPr>
        <w:t> </w:t>
      </w:r>
      <w:r>
        <w:rPr>
          <w:rFonts w:ascii="Georgia"/>
          <w:smallCaps w:val="0"/>
          <w:spacing w:val="-5"/>
          <w:w w:val="120"/>
          <w:sz w:val="15"/>
        </w:rPr>
        <w:t>W</w:t>
      </w:r>
      <w:r>
        <w:rPr>
          <w:rFonts w:ascii="LM Roman 8"/>
          <w:smallCaps w:val="0"/>
          <w:spacing w:val="-5"/>
          <w:w w:val="120"/>
          <w:sz w:val="15"/>
        </w:rPr>
        <w:t>)</w:t>
      </w:r>
    </w:p>
    <w:p>
      <w:pPr>
        <w:pStyle w:val="BodyText"/>
        <w:jc w:val="left"/>
        <w:rPr>
          <w:rFonts w:ascii="LM Roman 8"/>
          <w:sz w:val="15"/>
        </w:rPr>
      </w:pPr>
    </w:p>
    <w:p>
      <w:pPr>
        <w:pStyle w:val="BodyText"/>
        <w:spacing w:before="138"/>
        <w:jc w:val="left"/>
        <w:rPr>
          <w:rFonts w:ascii="LM Roman 8"/>
          <w:sz w:val="15"/>
        </w:rPr>
      </w:pPr>
    </w:p>
    <w:p>
      <w:pPr>
        <w:spacing w:before="0"/>
        <w:ind w:left="873" w:right="0" w:firstLine="0"/>
        <w:jc w:val="left"/>
        <w:rPr>
          <w:rFonts w:ascii="LM Roman 8"/>
          <w:sz w:val="15"/>
        </w:rPr>
      </w:pPr>
      <w:r>
        <w:rPr>
          <w:rFonts w:ascii="LM Roman 8"/>
          <w:w w:val="115"/>
          <w:sz w:val="15"/>
        </w:rPr>
        <w:t>(</w:t>
      </w:r>
      <w:r>
        <w:rPr>
          <w:rFonts w:ascii="Georgia"/>
          <w:w w:val="115"/>
          <w:sz w:val="15"/>
        </w:rPr>
        <w:t>S</w:t>
      </w:r>
      <w:r>
        <w:rPr>
          <w:rFonts w:ascii="Georgia"/>
          <w:smallCaps/>
          <w:w w:val="115"/>
          <w:sz w:val="15"/>
        </w:rPr>
        <w:t>er</w:t>
      </w:r>
      <w:r>
        <w:rPr>
          <w:rFonts w:ascii="Georgia"/>
          <w:smallCaps w:val="0"/>
          <w:w w:val="115"/>
          <w:sz w:val="15"/>
        </w:rPr>
        <w:t>v</w:t>
      </w:r>
      <w:r>
        <w:rPr>
          <w:rFonts w:ascii="Georgia"/>
          <w:smallCaps/>
          <w:w w:val="115"/>
          <w:sz w:val="15"/>
        </w:rPr>
        <w:t>ice</w:t>
      </w:r>
      <w:r>
        <w:rPr>
          <w:rFonts w:ascii="Georgia"/>
          <w:smallCaps w:val="0"/>
          <w:w w:val="115"/>
          <w:sz w:val="15"/>
        </w:rPr>
        <w:t> </w:t>
      </w:r>
      <w:r>
        <w:rPr>
          <w:rFonts w:ascii="Georgia"/>
          <w:smallCaps w:val="0"/>
          <w:spacing w:val="-5"/>
          <w:w w:val="115"/>
          <w:sz w:val="15"/>
        </w:rPr>
        <w:t>W</w:t>
      </w:r>
      <w:r>
        <w:rPr>
          <w:rFonts w:ascii="LM Roman 8"/>
          <w:smallCaps w:val="0"/>
          <w:spacing w:val="-5"/>
          <w:w w:val="115"/>
          <w:sz w:val="15"/>
        </w:rPr>
        <w:t>)</w:t>
      </w:r>
    </w:p>
    <w:p>
      <w:pPr>
        <w:spacing w:after="0"/>
        <w:jc w:val="left"/>
        <w:rPr>
          <w:rFonts w:ascii="LM Roman 8"/>
          <w:sz w:val="15"/>
        </w:rPr>
        <w:sectPr>
          <w:type w:val="continuous"/>
          <w:pgSz w:w="9360" w:h="13610"/>
          <w:pgMar w:header="860" w:footer="0" w:top="900" w:bottom="280" w:left="680" w:right="620"/>
          <w:cols w:num="2" w:equalWidth="0">
            <w:col w:w="6005" w:space="40"/>
            <w:col w:w="2015"/>
          </w:cols>
        </w:sectPr>
      </w:pPr>
    </w:p>
    <w:p>
      <w:pPr>
        <w:pStyle w:val="BodyText"/>
        <w:jc w:val="left"/>
        <w:rPr>
          <w:rFonts w:ascii="LM Roman 8"/>
          <w:sz w:val="15"/>
        </w:rPr>
      </w:pPr>
    </w:p>
    <w:p>
      <w:pPr>
        <w:spacing w:after="0"/>
        <w:jc w:val="left"/>
        <w:rPr>
          <w:rFonts w:ascii="LM Roman 8"/>
          <w:sz w:val="15"/>
        </w:rPr>
        <w:sectPr>
          <w:type w:val="continuous"/>
          <w:pgSz w:w="9360" w:h="13610"/>
          <w:pgMar w:header="860" w:footer="0" w:top="900" w:bottom="280" w:left="680" w:right="620"/>
        </w:sectPr>
      </w:pPr>
    </w:p>
    <w:p>
      <w:pPr>
        <w:tabs>
          <w:tab w:pos="3307" w:val="left" w:leader="none"/>
        </w:tabs>
        <w:spacing w:line="312" w:lineRule="auto" w:before="79"/>
        <w:ind w:left="1968" w:right="0" w:firstLine="6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235584">
                <wp:simplePos x="0" y="0"/>
                <wp:positionH relativeFrom="page">
                  <wp:posOffset>1681913</wp:posOffset>
                </wp:positionH>
                <wp:positionV relativeFrom="paragraph">
                  <wp:posOffset>214625</wp:posOffset>
                </wp:positionV>
                <wp:extent cx="26479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647950" cy="1270"/>
                        </a:xfrm>
                        <a:custGeom>
                          <a:avLst/>
                          <a:gdLst/>
                          <a:ahLst/>
                          <a:cxnLst/>
                          <a:rect l="l" t="t" r="r" b="b"/>
                          <a:pathLst>
                            <a:path w="2647950" h="0">
                              <a:moveTo>
                                <a:pt x="0" y="0"/>
                              </a:moveTo>
                              <a:lnTo>
                                <a:pt x="26475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32.434158pt,16.899652pt" to="340.902101pt,16.899652pt" stroked="true" strokeweight=".348669pt" strokecolor="#000000">
                <v:stroke dashstyle="solid"/>
                <w10:wrap type="none"/>
              </v:line>
            </w:pict>
          </mc:Fallback>
        </mc:AlternateContent>
      </w:r>
      <w:r>
        <w:rPr>
          <w:rFonts w:ascii="LM Mono Prop 10" w:hAnsi="LM Mono Prop 10" w:cs="LM Mono Prop 10" w:eastAsia="LM Mono Prop 10"/>
          <w:w w:val="120"/>
          <w:sz w:val="15"/>
          <w:szCs w:val="15"/>
        </w:rPr>
        <w:t>(</w:t>
      </w:r>
      <w:r>
        <w:rPr>
          <w:rFonts w:ascii="FreeFarsi" w:hAnsi="FreeFarsi" w:cs="FreeFarsi" w:eastAsia="FreeFarsi"/>
          <w:i/>
          <w:iCs/>
          <w:w w:val="120"/>
          <w:sz w:val="15"/>
          <w:szCs w:val="15"/>
        </w:rPr>
        <w:t>s, </w:t>
      </w:r>
      <w:r>
        <w:rPr>
          <w:rFonts w:ascii="LM Roman 8" w:hAnsi="LM Roman 8" w:cs="LM Roman 8" w:eastAsia="LM Roman 8"/>
          <w:w w:val="120"/>
          <w:sz w:val="15"/>
          <w:szCs w:val="15"/>
        </w:rPr>
        <w:t>_</w:t>
      </w:r>
      <w:r>
        <w:rPr>
          <w:rFonts w:ascii="FreeFarsi" w:hAnsi="FreeFarsi" w:cs="FreeFarsi" w:eastAsia="FreeFarsi"/>
          <w:i/>
          <w:iCs/>
          <w:w w:val="120"/>
          <w:sz w:val="15"/>
          <w:szCs w:val="15"/>
        </w:rPr>
        <w:t>, p</w:t>
      </w:r>
      <w:r>
        <w:rPr>
          <w:rFonts w:ascii="LM Mono Prop 10" w:hAnsi="LM Mono Prop 10" w:cs="LM Mono Prop 10" w:eastAsia="LM Mono Prop 10"/>
          <w:w w:val="120"/>
          <w:sz w:val="15"/>
          <w:szCs w:val="15"/>
        </w:rPr>
        <w:t>) </w:t>
      </w:r>
      <w:r>
        <w:rPr>
          <w:rFonts w:ascii="DejaVu Sans Condensed" w:hAnsi="DejaVu Sans Condensed" w:cs="DejaVu Sans Condensed" w:eastAsia="DejaVu Sans Condensed"/>
          <w:i/>
          <w:iCs/>
          <w:sz w:val="15"/>
          <w:szCs w:val="15"/>
        </w:rPr>
        <w:t>/∈ </w:t>
      </w:r>
      <w:r>
        <w:rPr>
          <w:rFonts w:ascii="FreeFarsi" w:hAnsi="FreeFarsi" w:cs="FreeFarsi" w:eastAsia="FreeFarsi"/>
          <w:i/>
          <w:iCs/>
          <w:w w:val="120"/>
          <w:sz w:val="15"/>
          <w:szCs w:val="15"/>
        </w:rPr>
        <w:t>Sr</w:t>
      </w:r>
      <w:r>
        <w:rPr>
          <w:rFonts w:ascii="FreeFarsi" w:hAnsi="FreeFarsi" w:cs="FreeFarsi" w:eastAsia="FreeFarsi"/>
          <w:i/>
          <w:iCs/>
          <w:sz w:val="15"/>
          <w:szCs w:val="15"/>
        </w:rPr>
        <w:tab/>
      </w:r>
      <w:r>
        <w:rPr>
          <w:rFonts w:ascii="LM Mono Prop 10" w:hAnsi="LM Mono Prop 10" w:cs="LM Mono Prop 10" w:eastAsia="LM Mono Prop 10"/>
          <w:w w:val="120"/>
          <w:sz w:val="15"/>
          <w:szCs w:val="15"/>
        </w:rPr>
        <w:t>Θ</w:t>
      </w:r>
      <w:r>
        <w:rPr>
          <w:rFonts w:ascii="LM Mono Prop 10" w:hAnsi="LM Mono Prop 10" w:cs="LM Mono Prop 10" w:eastAsia="LM Mono Prop 10"/>
          <w:spacing w:val="-4"/>
          <w:w w:val="120"/>
          <w:sz w:val="15"/>
          <w:szCs w:val="15"/>
        </w:rPr>
        <w:t> </w:t>
      </w:r>
      <w:r>
        <w:rPr>
          <w:rFonts w:ascii="LM Mono Prop 10" w:hAnsi="LM Mono Prop 10" w:cs="LM Mono Prop 10" w:eastAsia="LM Mono Prop 10"/>
          <w:w w:val="120"/>
          <w:sz w:val="15"/>
          <w:szCs w:val="15"/>
        </w:rPr>
        <w:t>;</w:t>
      </w:r>
      <w:r>
        <w:rPr>
          <w:rFonts w:ascii="LM Mono Prop 10" w:hAnsi="LM Mono Prop 10" w:cs="LM Mono Prop 10" w:eastAsia="LM Mono Prop 10"/>
          <w:spacing w:val="-35"/>
          <w:w w:val="120"/>
          <w:sz w:val="15"/>
          <w:szCs w:val="15"/>
        </w:rPr>
        <w:t> </w:t>
      </w:r>
      <w:r>
        <w:rPr>
          <w:rFonts w:ascii="LM Mono Prop 10" w:hAnsi="LM Mono Prop 10" w:cs="LM Mono Prop 10" w:eastAsia="LM Mono Prop 10"/>
          <w:w w:val="120"/>
          <w:sz w:val="15"/>
          <w:szCs w:val="15"/>
        </w:rPr>
        <w:t>Γ</w:t>
      </w:r>
      <w:r>
        <w:rPr>
          <w:rFonts w:ascii="FreeFarsi" w:hAnsi="FreeFarsi" w:cs="FreeFarsi" w:eastAsia="FreeFarsi"/>
          <w:i/>
          <w:iCs/>
          <w:w w:val="120"/>
          <w:sz w:val="15"/>
          <w:szCs w:val="15"/>
        </w:rPr>
        <w:t>,</w:t>
      </w:r>
      <w:r>
        <w:rPr>
          <w:rFonts w:ascii="FreeFarsi" w:hAnsi="FreeFarsi" w:cs="FreeFarsi" w:eastAsia="FreeFarsi"/>
          <w:i/>
          <w:iCs/>
          <w:spacing w:val="-15"/>
          <w:w w:val="120"/>
          <w:sz w:val="15"/>
          <w:szCs w:val="15"/>
        </w:rPr>
        <w:t> </w:t>
      </w:r>
      <w:r>
        <w:rPr>
          <w:rFonts w:ascii="DejaVu Sans Condensed" w:hAnsi="DejaVu Sans Condensed" w:cs="DejaVu Sans Condensed" w:eastAsia="DejaVu Sans Condensed"/>
          <w:i/>
          <w:iCs/>
          <w:w w:val="120"/>
          <w:sz w:val="15"/>
          <w:szCs w:val="15"/>
        </w:rPr>
        <w:t>⟨</w:t>
      </w:r>
      <w:r>
        <w:rPr>
          <w:rFonts w:ascii="FreeFarsi" w:hAnsi="FreeFarsi" w:cs="FreeFarsi" w:eastAsia="FreeFarsi"/>
          <w:i/>
          <w:iCs/>
          <w:w w:val="120"/>
          <w:sz w:val="15"/>
          <w:szCs w:val="15"/>
        </w:rPr>
        <w:t>P,</w:t>
      </w:r>
      <w:r>
        <w:rPr>
          <w:rFonts w:ascii="FreeFarsi" w:hAnsi="FreeFarsi" w:cs="FreeFarsi" w:eastAsia="FreeFarsi"/>
          <w:i/>
          <w:iCs/>
          <w:spacing w:val="-15"/>
          <w:w w:val="120"/>
          <w:sz w:val="15"/>
          <w:szCs w:val="15"/>
        </w:rPr>
        <w:t> </w:t>
      </w:r>
      <w:r>
        <w:rPr>
          <w:rFonts w:ascii="FreeFarsi" w:hAnsi="FreeFarsi" w:cs="FreeFarsi" w:eastAsia="FreeFarsi"/>
          <w:i/>
          <w:iCs/>
          <w:w w:val="120"/>
          <w:sz w:val="15"/>
          <w:szCs w:val="15"/>
        </w:rPr>
        <w:t>Sr,</w:t>
      </w:r>
      <w:r>
        <w:rPr>
          <w:rFonts w:ascii="FreeFarsi" w:hAnsi="FreeFarsi" w:cs="FreeFarsi" w:eastAsia="FreeFarsi"/>
          <w:i/>
          <w:iCs/>
          <w:spacing w:val="-15"/>
          <w:w w:val="120"/>
          <w:sz w:val="15"/>
          <w:szCs w:val="15"/>
        </w:rPr>
        <w:t> </w:t>
      </w:r>
      <w:r>
        <w:rPr>
          <w:rFonts w:ascii="FreeFarsi" w:hAnsi="FreeFarsi" w:cs="FreeFarsi" w:eastAsia="FreeFarsi"/>
          <w:i/>
          <w:iCs/>
          <w:w w:val="120"/>
          <w:sz w:val="15"/>
          <w:szCs w:val="15"/>
        </w:rPr>
        <w:t>Sb</w:t>
      </w:r>
      <w:r>
        <w:rPr>
          <w:rFonts w:ascii="DejaVu Sans Condensed" w:hAnsi="DejaVu Sans Condensed" w:cs="DejaVu Sans Condensed" w:eastAsia="DejaVu Sans Condensed"/>
          <w:i/>
          <w:iCs/>
          <w:w w:val="120"/>
          <w:sz w:val="15"/>
          <w:szCs w:val="15"/>
        </w:rPr>
        <w:t>⟩</w:t>
      </w:r>
      <w:r>
        <w:rPr>
          <w:rFonts w:ascii="Verdana" w:hAnsi="Verdana" w:cs="Verdana" w:eastAsia="Verdana"/>
          <w:i/>
          <w:iCs/>
          <w:w w:val="120"/>
          <w:sz w:val="15"/>
          <w:szCs w:val="15"/>
          <w:vertAlign w:val="subscript"/>
        </w:rPr>
        <w:t>g</w:t>
      </w:r>
      <w:r>
        <w:rPr>
          <w:rFonts w:ascii="FreeFarsi" w:hAnsi="FreeFarsi" w:cs="FreeFarsi" w:eastAsia="FreeFarsi"/>
          <w:i/>
          <w:iCs/>
          <w:w w:val="120"/>
          <w:sz w:val="15"/>
          <w:szCs w:val="15"/>
          <w:vertAlign w:val="baseline"/>
        </w:rPr>
        <w:t>,</w:t>
      </w:r>
      <w:r>
        <w:rPr>
          <w:rFonts w:ascii="FreeFarsi" w:hAnsi="FreeFarsi" w:cs="FreeFarsi" w:eastAsia="FreeFarsi"/>
          <w:i/>
          <w:iCs/>
          <w:spacing w:val="-15"/>
          <w:w w:val="120"/>
          <w:sz w:val="15"/>
          <w:szCs w:val="15"/>
          <w:vertAlign w:val="baseline"/>
        </w:rPr>
        <w:t> </w:t>
      </w:r>
      <w:r>
        <w:rPr>
          <w:rFonts w:ascii="DejaVu Sans Condensed" w:hAnsi="DejaVu Sans Condensed" w:cs="DejaVu Sans Condensed" w:eastAsia="DejaVu Sans Condensed"/>
          <w:i/>
          <w:iCs/>
          <w:spacing w:val="9"/>
          <w:w w:val="120"/>
          <w:sz w:val="15"/>
          <w:szCs w:val="15"/>
          <w:vertAlign w:val="baseline"/>
        </w:rPr>
        <w:t>⟨</w:t>
      </w:r>
      <w:r>
        <w:rPr>
          <w:rFonts w:ascii="FreeFarsi" w:hAnsi="FreeFarsi" w:cs="FreeFarsi" w:eastAsia="FreeFarsi"/>
          <w:i/>
          <w:iCs/>
          <w:spacing w:val="9"/>
          <w:w w:val="120"/>
          <w:sz w:val="15"/>
          <w:szCs w:val="15"/>
          <w:vertAlign w:val="baseline"/>
        </w:rPr>
        <w:t>P</w:t>
      </w:r>
      <w:r>
        <w:rPr>
          <w:rFonts w:ascii="DejaVu Sans" w:hAnsi="DejaVu Sans" w:cs="DejaVu Sans" w:eastAsia="DejaVu Sans"/>
          <w:i/>
          <w:iCs/>
          <w:spacing w:val="9"/>
          <w:w w:val="120"/>
          <w:sz w:val="15"/>
          <w:szCs w:val="15"/>
          <w:vertAlign w:val="superscript"/>
        </w:rPr>
        <w:t>'</w:t>
      </w:r>
      <w:r>
        <w:rPr>
          <w:rFonts w:ascii="FreeFarsi" w:hAnsi="FreeFarsi" w:cs="FreeFarsi" w:eastAsia="FreeFarsi"/>
          <w:i/>
          <w:iCs/>
          <w:spacing w:val="9"/>
          <w:w w:val="120"/>
          <w:sz w:val="15"/>
          <w:szCs w:val="15"/>
          <w:vertAlign w:val="baseline"/>
        </w:rPr>
        <w:t>,Sr</w:t>
      </w:r>
      <w:r>
        <w:rPr>
          <w:rFonts w:ascii="DejaVu Sans" w:hAnsi="DejaVu Sans" w:cs="DejaVu Sans" w:eastAsia="DejaVu Sans"/>
          <w:i/>
          <w:iCs/>
          <w:spacing w:val="9"/>
          <w:w w:val="120"/>
          <w:sz w:val="15"/>
          <w:szCs w:val="15"/>
          <w:vertAlign w:val="superscript"/>
        </w:rPr>
        <w:t>'</w:t>
      </w:r>
      <w:r>
        <w:rPr>
          <w:rFonts w:ascii="FreeFarsi" w:hAnsi="FreeFarsi" w:cs="FreeFarsi" w:eastAsia="FreeFarsi"/>
          <w:i/>
          <w:iCs/>
          <w:spacing w:val="9"/>
          <w:w w:val="120"/>
          <w:sz w:val="15"/>
          <w:szCs w:val="15"/>
          <w:vertAlign w:val="baseline"/>
        </w:rPr>
        <w:t>,Sb</w:t>
      </w:r>
      <w:r>
        <w:rPr>
          <w:rFonts w:ascii="DejaVu Sans" w:hAnsi="DejaVu Sans" w:cs="DejaVu Sans" w:eastAsia="DejaVu Sans"/>
          <w:i/>
          <w:iCs/>
          <w:spacing w:val="9"/>
          <w:w w:val="120"/>
          <w:sz w:val="15"/>
          <w:szCs w:val="15"/>
          <w:vertAlign w:val="superscript"/>
        </w:rPr>
        <w:t>'</w:t>
      </w:r>
      <w:r>
        <w:rPr>
          <w:rFonts w:ascii="DejaVu Sans Condensed" w:hAnsi="DejaVu Sans Condensed" w:cs="DejaVu Sans Condensed" w:eastAsia="DejaVu Sans Condensed"/>
          <w:i/>
          <w:iCs/>
          <w:spacing w:val="9"/>
          <w:w w:val="120"/>
          <w:sz w:val="15"/>
          <w:szCs w:val="15"/>
          <w:vertAlign w:val="baseline"/>
        </w:rPr>
        <w:t>⟩</w:t>
      </w:r>
      <w:r>
        <w:rPr>
          <w:rFonts w:ascii="Verdana" w:hAnsi="Verdana" w:cs="Verdana" w:eastAsia="Verdana"/>
          <w:i/>
          <w:iCs/>
          <w:spacing w:val="9"/>
          <w:w w:val="120"/>
          <w:position w:val="-2"/>
          <w:sz w:val="11"/>
          <w:szCs w:val="11"/>
          <w:vertAlign w:val="baseline"/>
        </w:rPr>
        <w:t>g</w:t>
      </w:r>
      <w:r>
        <w:rPr>
          <w:rFonts w:ascii="Verdana" w:hAnsi="Verdana" w:cs="Verdana" w:eastAsia="Verdana"/>
          <w:i/>
          <w:iCs/>
          <w:spacing w:val="9"/>
          <w:w w:val="120"/>
          <w:sz w:val="9"/>
          <w:szCs w:val="9"/>
          <w:vertAlign w:val="baseline"/>
        </w:rPr>
        <w:t>'</w:t>
      </w:r>
      <w:r>
        <w:rPr>
          <w:rFonts w:ascii="Verdana" w:hAnsi="Verdana" w:cs="Verdana" w:eastAsia="Verdana"/>
          <w:i/>
          <w:iCs/>
          <w:spacing w:val="9"/>
          <w:w w:val="190"/>
          <w:sz w:val="9"/>
          <w:szCs w:val="9"/>
          <w:vertAlign w:val="baseline"/>
        </w:rPr>
        <w:t> </w:t>
      </w:r>
      <w:r>
        <w:rPr>
          <w:rFonts w:ascii="Times New Roman" w:hAnsi="Times New Roman" w:cs="Times New Roman" w:eastAsia="Times New Roman"/>
          <w:w w:val="190"/>
          <w:sz w:val="15"/>
          <w:szCs w:val="15"/>
          <w:vertAlign w:val="baseline"/>
        </w:rPr>
        <w:t>~</w:t>
      </w:r>
      <w:r>
        <w:rPr>
          <w:rFonts w:ascii="Times New Roman" w:hAnsi="Times New Roman" w:cs="Times New Roman" w:eastAsia="Times New Roman"/>
          <w:spacing w:val="-35"/>
          <w:w w:val="190"/>
          <w:sz w:val="15"/>
          <w:szCs w:val="15"/>
          <w:vertAlign w:val="baseline"/>
        </w:rPr>
        <w:t> </w:t>
      </w:r>
      <w:r>
        <w:rPr>
          <w:rFonts w:ascii="LM Mono Prop 10" w:hAnsi="LM Mono Prop 10" w:cs="LM Mono Prop 10" w:eastAsia="LM Mono Prop 10"/>
          <w:w w:val="120"/>
          <w:sz w:val="15"/>
          <w:szCs w:val="15"/>
          <w:vertAlign w:val="baseline"/>
        </w:rPr>
        <w:t>Π Θ</w:t>
      </w:r>
      <w:r>
        <w:rPr>
          <w:rFonts w:ascii="LM Mono Prop 10" w:hAnsi="LM Mono Prop 10" w:cs="LM Mono Prop 10" w:eastAsia="LM Mono Prop 10"/>
          <w:spacing w:val="-16"/>
          <w:w w:val="12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37"/>
          <w:w w:val="120"/>
          <w:sz w:val="15"/>
          <w:szCs w:val="15"/>
          <w:vertAlign w:val="baseline"/>
        </w:rPr>
        <w:t> </w:t>
      </w:r>
      <w:r>
        <w:rPr>
          <w:rFonts w:ascii="LM Mono Prop 10" w:hAnsi="LM Mono Prop 10" w:cs="LM Mono Prop 10" w:eastAsia="LM Mono Prop 10"/>
          <w:w w:val="120"/>
          <w:sz w:val="15"/>
          <w:szCs w:val="15"/>
          <w:vertAlign w:val="baseline"/>
        </w:rPr>
        <w:t>Γ</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FreeFarsi" w:hAnsi="FreeFarsi" w:cs="FreeFarsi" w:eastAsia="FreeFarsi"/>
          <w:i/>
          <w:iCs/>
          <w:w w:val="120"/>
          <w:sz w:val="15"/>
          <w:szCs w:val="15"/>
          <w:vertAlign w:val="baseline"/>
        </w:rPr>
        <w:t>P,</w:t>
      </w:r>
      <w:r>
        <w:rPr>
          <w:rFonts w:ascii="FreeFarsi" w:hAnsi="FreeFarsi" w:cs="FreeFarsi" w:eastAsia="FreeFarsi"/>
          <w:i/>
          <w:iCs/>
          <w:spacing w:val="-17"/>
          <w:w w:val="120"/>
          <w:sz w:val="15"/>
          <w:szCs w:val="15"/>
          <w:vertAlign w:val="baseline"/>
        </w:rPr>
        <w:t> </w:t>
      </w:r>
      <w:r>
        <w:rPr>
          <w:rFonts w:ascii="FreeFarsi" w:hAnsi="FreeFarsi" w:cs="FreeFarsi" w:eastAsia="FreeFarsi"/>
          <w:i/>
          <w:iCs/>
          <w:w w:val="120"/>
          <w:sz w:val="15"/>
          <w:szCs w:val="15"/>
          <w:vertAlign w:val="baseline"/>
        </w:rPr>
        <w:t>Sr,</w:t>
      </w:r>
      <w:r>
        <w:rPr>
          <w:rFonts w:ascii="FreeFarsi" w:hAnsi="FreeFarsi" w:cs="FreeFarsi" w:eastAsia="FreeFarsi"/>
          <w:i/>
          <w:iCs/>
          <w:spacing w:val="-18"/>
          <w:w w:val="120"/>
          <w:sz w:val="15"/>
          <w:szCs w:val="15"/>
          <w:vertAlign w:val="baseline"/>
        </w:rPr>
        <w:t> </w:t>
      </w:r>
      <w:r>
        <w:rPr>
          <w:rFonts w:ascii="FreeFarsi" w:hAnsi="FreeFarsi" w:cs="FreeFarsi" w:eastAsia="FreeFarsi"/>
          <w:i/>
          <w:iCs/>
          <w:w w:val="120"/>
          <w:sz w:val="15"/>
          <w:szCs w:val="15"/>
          <w:vertAlign w:val="baseline"/>
        </w:rPr>
        <w:t>Sb</w:t>
      </w:r>
      <w:r>
        <w:rPr>
          <w:rFonts w:ascii="DejaVu Sans Condensed" w:hAnsi="DejaVu Sans Condensed" w:cs="DejaVu Sans Condensed" w:eastAsia="DejaVu Sans Condensed"/>
          <w:i/>
          <w:iCs/>
          <w:w w:val="120"/>
          <w:sz w:val="15"/>
          <w:szCs w:val="15"/>
          <w:vertAlign w:val="baseline"/>
        </w:rPr>
        <w:t>⟩</w:t>
      </w:r>
      <w:r>
        <w:rPr>
          <w:rFonts w:ascii="Verdana" w:hAnsi="Verdana" w:cs="Verdana" w:eastAsia="Verdana"/>
          <w:i/>
          <w:iCs/>
          <w:w w:val="120"/>
          <w:sz w:val="15"/>
          <w:szCs w:val="15"/>
          <w:vertAlign w:val="subscript"/>
        </w:rPr>
        <w:t>g</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DejaVu Sans Condensed" w:hAnsi="DejaVu Sans Condensed" w:cs="DejaVu Sans Condensed" w:eastAsia="DejaVu Sans Condensed"/>
          <w:i/>
          <w:iCs/>
          <w:spacing w:val="10"/>
          <w:w w:val="120"/>
          <w:sz w:val="15"/>
          <w:szCs w:val="15"/>
          <w:vertAlign w:val="baseline"/>
        </w:rPr>
        <w:t>⟨</w:t>
      </w:r>
      <w:r>
        <w:rPr>
          <w:rFonts w:ascii="FreeFarsi" w:hAnsi="FreeFarsi" w:cs="FreeFarsi" w:eastAsia="FreeFarsi"/>
          <w:i/>
          <w:iCs/>
          <w:spacing w:val="10"/>
          <w:w w:val="120"/>
          <w:sz w:val="15"/>
          <w:szCs w:val="15"/>
          <w:vertAlign w:val="baseline"/>
        </w:rPr>
        <w:t>P</w:t>
      </w:r>
      <w:r>
        <w:rPr>
          <w:rFonts w:ascii="DejaVu Sans" w:hAnsi="DejaVu Sans" w:cs="DejaVu Sans" w:eastAsia="DejaVu Sans"/>
          <w:i/>
          <w:iCs/>
          <w:spacing w:val="10"/>
          <w:w w:val="120"/>
          <w:sz w:val="15"/>
          <w:szCs w:val="15"/>
          <w:vertAlign w:val="superscript"/>
        </w:rPr>
        <w:t>'</w:t>
      </w:r>
      <w:r>
        <w:rPr>
          <w:rFonts w:ascii="FreeFarsi" w:hAnsi="FreeFarsi" w:cs="FreeFarsi" w:eastAsia="FreeFarsi"/>
          <w:i/>
          <w:iCs/>
          <w:spacing w:val="10"/>
          <w:w w:val="120"/>
          <w:sz w:val="15"/>
          <w:szCs w:val="15"/>
          <w:vertAlign w:val="baseline"/>
        </w:rPr>
        <w:t>,Sr</w:t>
      </w:r>
      <w:r>
        <w:rPr>
          <w:rFonts w:ascii="DejaVu Sans" w:hAnsi="DejaVu Sans" w:cs="DejaVu Sans" w:eastAsia="DejaVu Sans"/>
          <w:i/>
          <w:iCs/>
          <w:spacing w:val="10"/>
          <w:w w:val="120"/>
          <w:sz w:val="15"/>
          <w:szCs w:val="15"/>
          <w:vertAlign w:val="superscript"/>
        </w:rPr>
        <w:t>'</w:t>
      </w:r>
      <w:r>
        <w:rPr>
          <w:rFonts w:ascii="FreeFarsi" w:hAnsi="FreeFarsi" w:cs="FreeFarsi" w:eastAsia="FreeFarsi"/>
          <w:i/>
          <w:iCs/>
          <w:spacing w:val="10"/>
          <w:w w:val="120"/>
          <w:sz w:val="15"/>
          <w:szCs w:val="15"/>
          <w:vertAlign w:val="baseline"/>
        </w:rPr>
        <w:t>,Sb</w:t>
      </w:r>
      <w:r>
        <w:rPr>
          <w:rFonts w:ascii="DejaVu Sans" w:hAnsi="DejaVu Sans" w:cs="DejaVu Sans" w:eastAsia="DejaVu Sans"/>
          <w:i/>
          <w:iCs/>
          <w:spacing w:val="10"/>
          <w:w w:val="120"/>
          <w:sz w:val="15"/>
          <w:szCs w:val="15"/>
          <w:vertAlign w:val="superscript"/>
        </w:rPr>
        <w:t>'</w:t>
      </w:r>
      <w:r>
        <w:rPr>
          <w:rFonts w:ascii="DejaVu Sans" w:hAnsi="DejaVu Sans" w:cs="DejaVu Sans" w:eastAsia="DejaVu Sans"/>
          <w:i/>
          <w:iCs/>
          <w:spacing w:val="-14"/>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9"/>
          <w:w w:val="120"/>
          <w:sz w:val="15"/>
          <w:szCs w:val="15"/>
          <w:vertAlign w:val="baseline"/>
        </w:rPr>
        <w:t> </w:t>
      </w:r>
      <w:r>
        <w:rPr>
          <w:rFonts w:ascii="LM Mono Prop 10" w:hAnsi="LM Mono Prop 10" w:cs="LM Mono Prop 10" w:eastAsia="LM Mono Prop 10"/>
          <w:w w:val="120"/>
          <w:sz w:val="15"/>
          <w:szCs w:val="15"/>
          <w:vertAlign w:val="baseline"/>
        </w:rPr>
        <w:t>(</w:t>
      </w:r>
      <w:r>
        <w:rPr>
          <w:rFonts w:ascii="FreeFarsi" w:hAnsi="FreeFarsi" w:cs="FreeFarsi" w:eastAsia="FreeFarsi"/>
          <w:i/>
          <w:iCs/>
          <w:w w:val="120"/>
          <w:sz w:val="15"/>
          <w:szCs w:val="15"/>
          <w:vertAlign w:val="baseline"/>
        </w:rPr>
        <w:t>g.p.s,</w:t>
      </w:r>
      <w:r>
        <w:rPr>
          <w:rFonts w:ascii="FreeFarsi" w:hAnsi="FreeFarsi" w:cs="FreeFarsi" w:eastAsia="FreeFarsi"/>
          <w:i/>
          <w:iCs/>
          <w:spacing w:val="-17"/>
          <w:w w:val="120"/>
          <w:sz w:val="15"/>
          <w:szCs w:val="15"/>
          <w:vertAlign w:val="baseline"/>
        </w:rPr>
        <w:t> </w:t>
      </w:r>
      <w:r>
        <w:rPr>
          <w:rFonts w:ascii="FreeFarsi" w:hAnsi="FreeFarsi" w:cs="FreeFarsi" w:eastAsia="FreeFarsi"/>
          <w:i/>
          <w:iCs/>
          <w:w w:val="120"/>
          <w:sz w:val="15"/>
          <w:szCs w:val="15"/>
          <w:vertAlign w:val="baseline"/>
        </w:rPr>
        <w:t>g</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.p</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.s</w:t>
      </w:r>
      <w:r>
        <w:rPr>
          <w:rFonts w:ascii="DejaVu Sans" w:hAnsi="DejaVu Sans" w:cs="DejaVu Sans" w:eastAsia="DejaVu Sans"/>
          <w:i/>
          <w:iCs/>
          <w:w w:val="120"/>
          <w:sz w:val="15"/>
          <w:szCs w:val="15"/>
          <w:vertAlign w:val="superscript"/>
        </w:rPr>
        <w:t>'</w:t>
      </w:r>
      <w:r>
        <w:rPr>
          <w:rFonts w:ascii="FreeFarsi" w:hAnsi="FreeFarsi" w:cs="FreeFarsi" w:eastAsia="FreeFarsi"/>
          <w:i/>
          <w:iCs/>
          <w:w w:val="120"/>
          <w:sz w:val="15"/>
          <w:szCs w:val="15"/>
          <w:vertAlign w:val="baseline"/>
        </w:rPr>
        <w:t>,</w:t>
      </w:r>
      <w:r>
        <w:rPr>
          <w:rFonts w:ascii="FreeFarsi" w:hAnsi="FreeFarsi" w:cs="FreeFarsi" w:eastAsia="FreeFarsi"/>
          <w:i/>
          <w:iCs/>
          <w:spacing w:val="-17"/>
          <w:w w:val="120"/>
          <w:sz w:val="15"/>
          <w:szCs w:val="15"/>
          <w:vertAlign w:val="baseline"/>
        </w:rPr>
        <w:t> </w:t>
      </w:r>
      <w:r>
        <w:rPr>
          <w:rFonts w:ascii="FreeFarsi" w:hAnsi="FreeFarsi" w:cs="FreeFarsi" w:eastAsia="FreeFarsi"/>
          <w:i/>
          <w:iCs/>
          <w:w w:val="120"/>
          <w:sz w:val="15"/>
          <w:szCs w:val="15"/>
          <w:vertAlign w:val="baseline"/>
        </w:rPr>
        <w:t>n</w:t>
      </w:r>
      <w:r>
        <w:rPr>
          <w:rFonts w:ascii="LM Mono Prop 10" w:hAnsi="LM Mono Prop 10" w:cs="LM Mono Prop 10" w:eastAsia="LM Mono Prop 10"/>
          <w:w w:val="120"/>
          <w:sz w:val="15"/>
          <w:szCs w:val="15"/>
          <w:vertAlign w:val="baseline"/>
        </w:rPr>
        <w:t>)</w:t>
      </w:r>
      <w:r>
        <w:rPr>
          <w:rFonts w:ascii="DejaVu Sans Condensed" w:hAnsi="DejaVu Sans Condensed" w:cs="DejaVu Sans Condensed" w:eastAsia="DejaVu Sans Condensed"/>
          <w:i/>
          <w:iCs/>
          <w:w w:val="120"/>
          <w:sz w:val="15"/>
          <w:szCs w:val="15"/>
          <w:vertAlign w:val="baseline"/>
        </w:rPr>
        <w:t>⟩</w:t>
      </w:r>
      <w:r>
        <w:rPr>
          <w:rFonts w:ascii="Verdana" w:hAnsi="Verdana" w:cs="Verdana" w:eastAsia="Verdana"/>
          <w:i/>
          <w:iCs/>
          <w:w w:val="120"/>
          <w:position w:val="-2"/>
          <w:sz w:val="11"/>
          <w:szCs w:val="11"/>
          <w:vertAlign w:val="baseline"/>
        </w:rPr>
        <w:t>g</w:t>
      </w:r>
      <w:r>
        <w:rPr>
          <w:rFonts w:ascii="Verdana" w:hAnsi="Verdana" w:cs="Verdana" w:eastAsia="Verdana"/>
          <w:i/>
          <w:iCs/>
          <w:w w:val="120"/>
          <w:sz w:val="9"/>
          <w:szCs w:val="9"/>
          <w:vertAlign w:val="baseline"/>
        </w:rPr>
        <w:t>'</w:t>
      </w:r>
      <w:r>
        <w:rPr>
          <w:rFonts w:ascii="Verdana" w:hAnsi="Verdana" w:cs="Verdana" w:eastAsia="Verdana"/>
          <w:i/>
          <w:iCs/>
          <w:spacing w:val="-1"/>
          <w:w w:val="190"/>
          <w:sz w:val="9"/>
          <w:szCs w:val="9"/>
          <w:vertAlign w:val="baseline"/>
        </w:rPr>
        <w:t> </w:t>
      </w:r>
      <w:r>
        <w:rPr>
          <w:rFonts w:ascii="Times New Roman" w:hAnsi="Times New Roman" w:cs="Times New Roman" w:eastAsia="Times New Roman"/>
          <w:w w:val="190"/>
          <w:sz w:val="15"/>
          <w:szCs w:val="15"/>
          <w:vertAlign w:val="baseline"/>
        </w:rPr>
        <w:t>~</w:t>
      </w:r>
      <w:r>
        <w:rPr>
          <w:rFonts w:ascii="Times New Roman" w:hAnsi="Times New Roman" w:cs="Times New Roman" w:eastAsia="Times New Roman"/>
          <w:spacing w:val="-38"/>
          <w:w w:val="190"/>
          <w:sz w:val="15"/>
          <w:szCs w:val="15"/>
          <w:vertAlign w:val="baseline"/>
        </w:rPr>
        <w:t> </w:t>
      </w:r>
      <w:r>
        <w:rPr>
          <w:rFonts w:ascii="LM Mono Prop 10" w:hAnsi="LM Mono Prop 10" w:cs="LM Mono Prop 10" w:eastAsia="LM Mono Prop 10"/>
          <w:spacing w:val="-10"/>
          <w:w w:val="120"/>
          <w:sz w:val="15"/>
          <w:szCs w:val="15"/>
          <w:vertAlign w:val="baseline"/>
        </w:rPr>
        <w:t>Π</w:t>
      </w:r>
    </w:p>
    <w:p>
      <w:pPr>
        <w:spacing w:line="240" w:lineRule="auto" w:before="11"/>
        <w:rPr>
          <w:rFonts w:ascii="LM Mono Prop 10"/>
          <w:sz w:val="15"/>
        </w:rPr>
      </w:pPr>
      <w:r>
        <w:rPr/>
        <w:br w:type="column"/>
      </w:r>
      <w:r>
        <w:rPr>
          <w:rFonts w:ascii="LM Mono Prop 10"/>
          <w:sz w:val="15"/>
        </w:rPr>
      </w:r>
    </w:p>
    <w:p>
      <w:pPr>
        <w:spacing w:before="0"/>
        <w:ind w:left="552" w:right="0" w:firstLine="0"/>
        <w:jc w:val="left"/>
        <w:rPr>
          <w:rFonts w:ascii="LM Roman 8"/>
          <w:sz w:val="15"/>
        </w:rPr>
      </w:pPr>
      <w:r>
        <w:rPr>
          <w:rFonts w:ascii="LM Roman 8"/>
          <w:w w:val="115"/>
          <w:sz w:val="15"/>
        </w:rPr>
        <w:t>(</w:t>
      </w:r>
      <w:r>
        <w:rPr>
          <w:rFonts w:ascii="Georgia"/>
          <w:w w:val="115"/>
          <w:sz w:val="15"/>
        </w:rPr>
        <w:t>S</w:t>
      </w:r>
      <w:r>
        <w:rPr>
          <w:rFonts w:ascii="Georgia"/>
          <w:smallCaps/>
          <w:w w:val="115"/>
          <w:sz w:val="15"/>
        </w:rPr>
        <w:t>ub</w:t>
      </w:r>
      <w:r>
        <w:rPr>
          <w:rFonts w:ascii="Georgia"/>
          <w:smallCaps w:val="0"/>
          <w:w w:val="115"/>
          <w:sz w:val="15"/>
        </w:rPr>
        <w:t>sc</w:t>
      </w:r>
      <w:r>
        <w:rPr>
          <w:rFonts w:ascii="Georgia"/>
          <w:smallCaps/>
          <w:w w:val="115"/>
          <w:sz w:val="15"/>
        </w:rPr>
        <w:t>ribe</w:t>
      </w:r>
      <w:r>
        <w:rPr>
          <w:rFonts w:ascii="Georgia"/>
          <w:smallCaps w:val="0"/>
          <w:spacing w:val="12"/>
          <w:w w:val="115"/>
          <w:sz w:val="15"/>
        </w:rPr>
        <w:t> </w:t>
      </w:r>
      <w:r>
        <w:rPr>
          <w:rFonts w:ascii="Georgia"/>
          <w:smallCaps w:val="0"/>
          <w:spacing w:val="-5"/>
          <w:w w:val="115"/>
          <w:sz w:val="15"/>
        </w:rPr>
        <w:t>W</w:t>
      </w:r>
      <w:r>
        <w:rPr>
          <w:rFonts w:ascii="LM Roman 8"/>
          <w:smallCaps w:val="0"/>
          <w:spacing w:val="-5"/>
          <w:w w:val="115"/>
          <w:sz w:val="15"/>
        </w:rPr>
        <w:t>)</w:t>
      </w:r>
    </w:p>
    <w:p>
      <w:pPr>
        <w:spacing w:after="0"/>
        <w:jc w:val="left"/>
        <w:rPr>
          <w:rFonts w:ascii="LM Roman 8"/>
          <w:sz w:val="15"/>
        </w:rPr>
        <w:sectPr>
          <w:type w:val="continuous"/>
          <w:pgSz w:w="9360" w:h="13610"/>
          <w:pgMar w:header="860" w:footer="0" w:top="900" w:bottom="280" w:left="680" w:right="620"/>
          <w:cols w:num="2" w:equalWidth="0">
            <w:col w:w="6139" w:space="40"/>
            <w:col w:w="1881"/>
          </w:cols>
        </w:sectPr>
      </w:pPr>
    </w:p>
    <w:p>
      <w:pPr>
        <w:pStyle w:val="BodyText"/>
        <w:spacing w:before="121"/>
        <w:jc w:val="left"/>
        <w:rPr>
          <w:rFonts w:ascii="LM Roman 8"/>
          <w:sz w:val="15"/>
        </w:rPr>
      </w:pPr>
    </w:p>
    <w:p>
      <w:pPr>
        <w:spacing w:before="0"/>
        <w:ind w:left="0" w:right="19" w:firstLine="0"/>
        <w:jc w:val="center"/>
        <w:rPr>
          <w:rFonts w:ascii="LM Roman 8"/>
          <w:sz w:val="15"/>
        </w:rPr>
      </w:pPr>
      <w:r>
        <w:rPr>
          <w:rFonts w:ascii="LM Roman 8"/>
          <w:w w:val="105"/>
          <w:sz w:val="15"/>
        </w:rPr>
        <w:t>Fig.</w:t>
      </w:r>
      <w:r>
        <w:rPr>
          <w:rFonts w:ascii="LM Roman 8"/>
          <w:spacing w:val="3"/>
          <w:w w:val="105"/>
          <w:sz w:val="15"/>
        </w:rPr>
        <w:t> </w:t>
      </w:r>
      <w:r>
        <w:rPr>
          <w:rFonts w:ascii="LM Roman 8"/>
          <w:w w:val="105"/>
          <w:sz w:val="15"/>
        </w:rPr>
        <w:t>3.</w:t>
      </w:r>
      <w:r>
        <w:rPr>
          <w:rFonts w:ascii="LM Roman 8"/>
          <w:spacing w:val="25"/>
          <w:w w:val="105"/>
          <w:sz w:val="15"/>
        </w:rPr>
        <w:t> </w:t>
      </w:r>
      <w:r>
        <w:rPr>
          <w:rFonts w:ascii="Georgia"/>
          <w:w w:val="105"/>
          <w:sz w:val="15"/>
        </w:rPr>
        <w:t>SMEPP</w:t>
      </w:r>
      <w:r>
        <w:rPr>
          <w:rFonts w:ascii="Georgia"/>
          <w:spacing w:val="22"/>
          <w:w w:val="105"/>
          <w:sz w:val="15"/>
        </w:rPr>
        <w:t> </w:t>
      </w:r>
      <w:r>
        <w:rPr>
          <w:rFonts w:ascii="LM Roman 8"/>
          <w:w w:val="105"/>
          <w:sz w:val="15"/>
        </w:rPr>
        <w:t>Calculus:</w:t>
      </w:r>
      <w:r>
        <w:rPr>
          <w:rFonts w:ascii="LM Roman 8"/>
          <w:spacing w:val="23"/>
          <w:w w:val="105"/>
          <w:sz w:val="15"/>
        </w:rPr>
        <w:t> </w:t>
      </w:r>
      <w:r>
        <w:rPr>
          <w:rFonts w:ascii="LM Roman 8"/>
          <w:w w:val="105"/>
          <w:sz w:val="15"/>
        </w:rPr>
        <w:t>Composition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weakening</w:t>
      </w:r>
      <w:r>
        <w:rPr>
          <w:rFonts w:ascii="LM Roman 8"/>
          <w:spacing w:val="4"/>
          <w:w w:val="105"/>
          <w:sz w:val="15"/>
        </w:rPr>
        <w:t> </w:t>
      </w:r>
      <w:r>
        <w:rPr>
          <w:rFonts w:ascii="LM Roman 8"/>
          <w:spacing w:val="-2"/>
          <w:w w:val="105"/>
          <w:sz w:val="15"/>
        </w:rPr>
        <w:t>rules.</w:t>
      </w:r>
    </w:p>
    <w:p>
      <w:pPr>
        <w:pStyle w:val="Heading1"/>
        <w:numPr>
          <w:ilvl w:val="0"/>
          <w:numId w:val="1"/>
        </w:numPr>
        <w:tabs>
          <w:tab w:pos="681" w:val="left" w:leader="none"/>
        </w:tabs>
        <w:spacing w:line="240" w:lineRule="auto" w:before="211" w:after="0"/>
        <w:ind w:left="681" w:right="0" w:hanging="460"/>
        <w:jc w:val="left"/>
      </w:pPr>
      <w:r>
        <w:rPr>
          <w:w w:val="110"/>
        </w:rPr>
        <w:t>An</w:t>
      </w:r>
      <w:r>
        <w:rPr>
          <w:spacing w:val="28"/>
          <w:w w:val="110"/>
        </w:rPr>
        <w:t> </w:t>
      </w:r>
      <w:r>
        <w:rPr>
          <w:w w:val="110"/>
        </w:rPr>
        <w:t>application</w:t>
      </w:r>
      <w:r>
        <w:rPr>
          <w:spacing w:val="29"/>
          <w:w w:val="110"/>
        </w:rPr>
        <w:t> </w:t>
      </w:r>
      <w:r>
        <w:rPr>
          <w:spacing w:val="-2"/>
          <w:w w:val="110"/>
        </w:rPr>
        <w:t>example</w:t>
      </w:r>
    </w:p>
    <w:p>
      <w:pPr>
        <w:pStyle w:val="BodyText"/>
        <w:spacing w:line="266" w:lineRule="exact" w:before="216"/>
        <w:ind w:left="221" w:right="166"/>
      </w:pPr>
      <w:r>
        <w:rPr/>
        <w:t>To illustrate the usage of the proposed model to define peers and services in a P2P architecture, and in particular, how the two alternatives (</w:t>
      </w:r>
      <w:r>
        <w:rPr>
          <w:rFonts w:ascii="LM Sans 10" w:hAnsi="LM Sans 10"/>
        </w:rPr>
        <w:t>invoke</w:t>
      </w:r>
      <w:r>
        <w:rPr/>
        <w:t>and </w:t>
      </w:r>
      <w:r>
        <w:rPr>
          <w:rFonts w:ascii="LM Sans 10" w:hAnsi="LM Sans 10"/>
        </w:rPr>
        <w:t>event</w:t>
      </w:r>
      <w:r>
        <w:rPr/>
        <w:t>primitives) to make these entities to interact each other are used, we consider the following ex- ample which deals with a provider of temperatures read from an external device, and a service which maintains the average of all readings.</w:t>
      </w:r>
      <w:r>
        <w:rPr>
          <w:spacing w:val="40"/>
        </w:rPr>
        <w:t> </w:t>
      </w:r>
      <w:r>
        <w:rPr/>
        <w:t>We define programs on two different peers.</w:t>
      </w:r>
      <w:r>
        <w:rPr>
          <w:spacing w:val="35"/>
        </w:rPr>
        <w:t> </w:t>
      </w:r>
      <w:r>
        <w:rPr/>
        <w:t>The first one, </w:t>
      </w:r>
      <w:r>
        <w:rPr>
          <w:rFonts w:ascii="MathJax_Typewriter" w:hAnsi="MathJax_Typewriter"/>
        </w:rPr>
        <w:t>TempPeer</w:t>
      </w:r>
      <w:r>
        <w:rPr/>
        <w:t>, creates a group and publishes a service de- scribed by the contract </w:t>
      </w:r>
      <w:r>
        <w:rPr>
          <w:rFonts w:ascii="MathJax_Typewriter" w:hAnsi="MathJax_Typewriter"/>
        </w:rPr>
        <w:t>TempServCS </w:t>
      </w:r>
      <w:r>
        <w:rPr/>
        <w:t>(the service is called in the example </w:t>
      </w:r>
      <w:r>
        <w:rPr>
          <w:rFonts w:ascii="MathJax_Typewriter" w:hAnsi="MathJax_Typewriter"/>
        </w:rPr>
        <w:t>TempServ</w:t>
      </w:r>
      <w:r>
        <w:rPr/>
        <w:t>). After</w:t>
      </w:r>
      <w:r>
        <w:rPr>
          <w:spacing w:val="23"/>
        </w:rPr>
        <w:t> </w:t>
      </w:r>
      <w:r>
        <w:rPr/>
        <w:t>processing</w:t>
      </w:r>
      <w:r>
        <w:rPr>
          <w:spacing w:val="23"/>
        </w:rPr>
        <w:t> </w:t>
      </w:r>
      <w:r>
        <w:rPr/>
        <w:t>other</w:t>
      </w:r>
      <w:r>
        <w:rPr>
          <w:spacing w:val="23"/>
        </w:rPr>
        <w:t> </w:t>
      </w:r>
      <w:r>
        <w:rPr/>
        <w:t>tasks,</w:t>
      </w:r>
      <w:r>
        <w:rPr>
          <w:spacing w:val="24"/>
        </w:rPr>
        <w:t> </w:t>
      </w:r>
      <w:r>
        <w:rPr/>
        <w:t>the</w:t>
      </w:r>
      <w:r>
        <w:rPr>
          <w:spacing w:val="23"/>
        </w:rPr>
        <w:t> </w:t>
      </w:r>
      <w:r>
        <w:rPr/>
        <w:t>peer</w:t>
      </w:r>
      <w:r>
        <w:rPr>
          <w:spacing w:val="23"/>
        </w:rPr>
        <w:t> </w:t>
      </w:r>
      <w:r>
        <w:rPr/>
        <w:t>unpublishes</w:t>
      </w:r>
      <w:r>
        <w:rPr>
          <w:spacing w:val="23"/>
        </w:rPr>
        <w:t> </w:t>
      </w:r>
      <w:r>
        <w:rPr/>
        <w:t>the</w:t>
      </w:r>
      <w:r>
        <w:rPr>
          <w:spacing w:val="23"/>
        </w:rPr>
        <w:t> </w:t>
      </w:r>
      <w:r>
        <w:rPr/>
        <w:t>service.</w:t>
      </w:r>
      <w:r>
        <w:rPr>
          <w:spacing w:val="40"/>
        </w:rPr>
        <w:t> </w:t>
      </w:r>
      <w:r>
        <w:rPr/>
        <w:t>An</w:t>
      </w:r>
      <w:r>
        <w:rPr>
          <w:spacing w:val="23"/>
        </w:rPr>
        <w:t> </w:t>
      </w:r>
      <w:r>
        <w:rPr/>
        <w:t>implementation of both </w:t>
      </w:r>
      <w:r>
        <w:rPr>
          <w:rFonts w:ascii="MathJax_Typewriter" w:hAnsi="MathJax_Typewriter"/>
        </w:rPr>
        <w:t>TempPeer </w:t>
      </w:r>
      <w:r>
        <w:rPr/>
        <w:t>and the </w:t>
      </w:r>
      <w:r>
        <w:rPr>
          <w:rFonts w:ascii="MathJax_Typewriter" w:hAnsi="MathJax_Typewriter"/>
        </w:rPr>
        <w:t>TempServ </w:t>
      </w:r>
      <w:r>
        <w:rPr/>
        <w:t>service is given in the upper side of the Figure</w:t>
      </w:r>
      <w:r>
        <w:rPr>
          <w:spacing w:val="-1"/>
        </w:rPr>
        <w:t> </w:t>
      </w:r>
      <w:hyperlink w:history="true" w:anchor="_bookmark13">
        <w:r>
          <w:rPr>
            <w:color w:val="0000FF"/>
          </w:rPr>
          <w:t>4</w:t>
        </w:r>
      </w:hyperlink>
      <w:r>
        <w:rPr/>
        <w:t>, where</w:t>
      </w:r>
      <w:r>
        <w:rPr>
          <w:spacing w:val="-4"/>
        </w:rPr>
        <w:t> </w:t>
      </w:r>
      <w:r>
        <w:rPr/>
        <w:t>either</w:t>
      </w:r>
      <w:r>
        <w:rPr>
          <w:spacing w:val="-4"/>
        </w:rPr>
        <w:t> </w:t>
      </w:r>
      <w:r>
        <w:rPr/>
        <w:t>a</w:t>
      </w:r>
      <w:r>
        <w:rPr>
          <w:spacing w:val="-4"/>
        </w:rPr>
        <w:t> </w:t>
      </w:r>
      <w:r>
        <w:rPr/>
        <w:t>terminating</w:t>
      </w:r>
      <w:r>
        <w:rPr>
          <w:spacing w:val="-4"/>
        </w:rPr>
        <w:t> </w:t>
      </w:r>
      <w:r>
        <w:rPr/>
        <w:t>signal</w:t>
      </w:r>
      <w:r>
        <w:rPr>
          <w:spacing w:val="-4"/>
        </w:rPr>
        <w:t> </w:t>
      </w:r>
      <w:r>
        <w:rPr/>
        <w:t>is</w:t>
      </w:r>
      <w:r>
        <w:rPr>
          <w:spacing w:val="-4"/>
        </w:rPr>
        <w:t> </w:t>
      </w:r>
      <w:r>
        <w:rPr/>
        <w:t>received</w:t>
      </w:r>
      <w:r>
        <w:rPr>
          <w:spacing w:val="-4"/>
        </w:rPr>
        <w:t> </w:t>
      </w:r>
      <w:r>
        <w:rPr/>
        <w:t>or</w:t>
      </w:r>
      <w:r>
        <w:rPr>
          <w:spacing w:val="-4"/>
        </w:rPr>
        <w:t> </w:t>
      </w:r>
      <w:r>
        <w:rPr/>
        <w:t>the</w:t>
      </w:r>
      <w:r>
        <w:rPr>
          <w:spacing w:val="-4"/>
        </w:rPr>
        <w:t> </w:t>
      </w:r>
      <w:r>
        <w:rPr/>
        <w:t>temperature</w:t>
      </w:r>
      <w:r>
        <w:rPr>
          <w:spacing w:val="-4"/>
        </w:rPr>
        <w:t> </w:t>
      </w:r>
      <w:r>
        <w:rPr/>
        <w:t>is</w:t>
      </w:r>
      <w:r>
        <w:rPr>
          <w:spacing w:val="-4"/>
        </w:rPr>
        <w:t> </w:t>
      </w:r>
      <w:r>
        <w:rPr/>
        <w:t>read</w:t>
      </w:r>
      <w:r>
        <w:rPr>
          <w:spacing w:val="-4"/>
        </w:rPr>
        <w:t> </w:t>
      </w:r>
      <w:r>
        <w:rPr/>
        <w:t>from</w:t>
      </w:r>
      <w:r>
        <w:rPr>
          <w:spacing w:val="-4"/>
        </w:rPr>
        <w:t> </w:t>
      </w:r>
      <w:r>
        <w:rPr/>
        <w:t>some</w:t>
      </w:r>
      <w:r>
        <w:rPr>
          <w:spacing w:val="-4"/>
        </w:rPr>
        <w:t> </w:t>
      </w:r>
      <w:r>
        <w:rPr/>
        <w:t>ex- ternal device and it is communicated to any subscriber to the event </w:t>
      </w:r>
      <w:r>
        <w:rPr>
          <w:rFonts w:ascii="MathJax_Typewriter" w:hAnsi="MathJax_Typewriter"/>
        </w:rPr>
        <w:t>"Temperature"</w:t>
      </w:r>
      <w:r>
        <w:rPr/>
        <w:t>. The lower side of the Figure </w:t>
      </w:r>
      <w:hyperlink w:history="true" w:anchor="_bookmark13">
        <w:r>
          <w:rPr>
            <w:color w:val="0000FF"/>
          </w:rPr>
          <w:t>4</w:t>
        </w:r>
      </w:hyperlink>
      <w:r>
        <w:rPr>
          <w:color w:val="0000FF"/>
        </w:rPr>
        <w:t> </w:t>
      </w:r>
      <w:r>
        <w:rPr/>
        <w:t>defines the behaviour of a client, </w:t>
      </w:r>
      <w:r>
        <w:rPr>
          <w:rFonts w:ascii="MathJax_Typewriter" w:hAnsi="MathJax_Typewriter"/>
        </w:rPr>
        <w:t>PeerClient</w:t>
      </w:r>
      <w:r>
        <w:rPr/>
        <w:t>, dis- covering the service </w:t>
      </w:r>
      <w:r>
        <w:rPr>
          <w:rFonts w:ascii="MathJax_Typewriter" w:hAnsi="MathJax_Typewriter"/>
        </w:rPr>
        <w:t>TempServ </w:t>
      </w:r>
      <w:r>
        <w:rPr/>
        <w:t>(through the corresponding contract service) in any </w:t>
      </w:r>
      <w:bookmarkStart w:name="Concluding Remarks" w:id="25"/>
      <w:bookmarkEnd w:id="25"/>
      <w:r>
        <w:rPr/>
        <w:t>group,</w:t>
      </w:r>
      <w:r>
        <w:rPr/>
        <w:t> and joining to the group before publishing a new service, </w:t>
      </w:r>
      <w:r>
        <w:rPr>
          <w:rFonts w:ascii="MathJax_Typewriter" w:hAnsi="MathJax_Typewriter"/>
        </w:rPr>
        <w:t>TempServInvoker </w:t>
      </w:r>
      <w:r>
        <w:rPr/>
        <w:t>(given by the contract service </w:t>
      </w:r>
      <w:r>
        <w:rPr>
          <w:rFonts w:ascii="MathJax_Typewriter" w:hAnsi="MathJax_Typewriter"/>
        </w:rPr>
        <w:t>TempServInvokerCS</w:t>
      </w:r>
      <w:r>
        <w:rPr/>
        <w:t>), which computes the temper- ature average.</w:t>
      </w:r>
      <w:r>
        <w:rPr>
          <w:spacing w:val="40"/>
        </w:rPr>
        <w:t> </w:t>
      </w:r>
      <w:r>
        <w:rPr/>
        <w:t>After that, operations </w:t>
      </w:r>
      <w:r>
        <w:rPr>
          <w:rFonts w:ascii="MathJax_Typewriter" w:hAnsi="MathJax_Typewriter"/>
        </w:rPr>
        <w:t>"Start" </w:t>
      </w:r>
      <w:r>
        <w:rPr/>
        <w:t>and </w:t>
      </w:r>
      <w:r>
        <w:rPr>
          <w:rFonts w:ascii="MathJax_Typewriter" w:hAnsi="MathJax_Typewriter"/>
        </w:rPr>
        <w:t>"GetAverage" </w:t>
      </w:r>
      <w:r>
        <w:rPr/>
        <w:t>are invoked on that service,</w:t>
      </w:r>
      <w:r>
        <w:rPr>
          <w:spacing w:val="35"/>
        </w:rPr>
        <w:t> </w:t>
      </w:r>
      <w:r>
        <w:rPr/>
        <w:t>such that the service locator is transferred to </w:t>
      </w:r>
      <w:r>
        <w:rPr>
          <w:rFonts w:ascii="MathJax_Typewriter" w:hAnsi="MathJax_Typewriter"/>
        </w:rPr>
        <w:t>TempServInvoker </w:t>
      </w:r>
      <w:r>
        <w:rPr/>
        <w:t>and</w:t>
      </w:r>
      <w:r>
        <w:rPr>
          <w:spacing w:val="80"/>
        </w:rPr>
        <w:t> </w:t>
      </w:r>
      <w:r>
        <w:rPr/>
        <w:t>the average is obtained.</w:t>
      </w:r>
      <w:r>
        <w:rPr>
          <w:spacing w:val="33"/>
        </w:rPr>
        <w:t> </w:t>
      </w:r>
      <w:r>
        <w:rPr/>
        <w:t>Note that we are using string literals for denoting operation names, and the symbol </w:t>
      </w:r>
      <w:r>
        <w:rPr>
          <w:rFonts w:ascii="MathJax_Typewriter" w:hAnsi="MathJax_Typewriter"/>
        </w:rPr>
        <w:t>+ </w:t>
      </w:r>
      <w:r>
        <w:rPr/>
        <w:t>to represent </w:t>
      </w:r>
      <w:r>
        <w:rPr>
          <w:rFonts w:ascii="DejaVu Sans Condensed" w:hAnsi="DejaVu Sans Condensed"/>
          <w:i/>
        </w:rPr>
        <w:t>⊕</w:t>
      </w:r>
      <w:r>
        <w:rPr/>
        <w:t>.</w:t>
      </w:r>
    </w:p>
    <w:p>
      <w:pPr>
        <w:pStyle w:val="BodyText"/>
        <w:spacing w:before="181"/>
        <w:jc w:val="left"/>
      </w:pPr>
    </w:p>
    <w:p>
      <w:pPr>
        <w:pStyle w:val="Heading1"/>
        <w:numPr>
          <w:ilvl w:val="0"/>
          <w:numId w:val="1"/>
        </w:numPr>
        <w:tabs>
          <w:tab w:pos="681" w:val="left" w:leader="none"/>
        </w:tabs>
        <w:spacing w:line="240" w:lineRule="auto" w:before="0" w:after="0"/>
        <w:ind w:left="681" w:right="0" w:hanging="460"/>
        <w:jc w:val="left"/>
      </w:pPr>
      <w:r>
        <w:rPr>
          <w:w w:val="110"/>
        </w:rPr>
        <w:t>Concluding</w:t>
      </w:r>
      <w:r>
        <w:rPr>
          <w:spacing w:val="11"/>
          <w:w w:val="110"/>
        </w:rPr>
        <w:t> </w:t>
      </w:r>
      <w:r>
        <w:rPr>
          <w:spacing w:val="-2"/>
          <w:w w:val="110"/>
        </w:rPr>
        <w:t>Remarks</w:t>
      </w:r>
    </w:p>
    <w:p>
      <w:pPr>
        <w:pStyle w:val="BodyText"/>
        <w:spacing w:line="259" w:lineRule="auto" w:before="240"/>
        <w:ind w:left="221" w:right="169"/>
      </w:pPr>
      <w:r>
        <w:rPr/>
        <w:t>In this paper we have presented a set of primitives devising a model for secure P2P architectures.</w:t>
      </w:r>
      <w:r>
        <w:rPr>
          <w:spacing w:val="40"/>
        </w:rPr>
        <w:t> </w:t>
      </w:r>
      <w:r>
        <w:rPr/>
        <w:t>Our aim was to provide a high-level, service-oriented model to spec- ify</w:t>
      </w:r>
      <w:r>
        <w:rPr>
          <w:spacing w:val="19"/>
        </w:rPr>
        <w:t> </w:t>
      </w:r>
      <w:r>
        <w:rPr/>
        <w:t>the</w:t>
      </w:r>
      <w:r>
        <w:rPr>
          <w:spacing w:val="19"/>
        </w:rPr>
        <w:t> </w:t>
      </w:r>
      <w:r>
        <w:rPr/>
        <w:t>interaction</w:t>
      </w:r>
      <w:r>
        <w:rPr>
          <w:spacing w:val="18"/>
        </w:rPr>
        <w:t> </w:t>
      </w:r>
      <w:r>
        <w:rPr/>
        <w:t>among</w:t>
      </w:r>
      <w:r>
        <w:rPr>
          <w:spacing w:val="18"/>
        </w:rPr>
        <w:t> </w:t>
      </w:r>
      <w:r>
        <w:rPr/>
        <w:t>peers,</w:t>
      </w:r>
      <w:r>
        <w:rPr>
          <w:spacing w:val="19"/>
        </w:rPr>
        <w:t> </w:t>
      </w:r>
      <w:r>
        <w:rPr/>
        <w:t>and</w:t>
      </w:r>
      <w:r>
        <w:rPr>
          <w:spacing w:val="18"/>
        </w:rPr>
        <w:t> </w:t>
      </w:r>
      <w:r>
        <w:rPr/>
        <w:t>also</w:t>
      </w:r>
      <w:r>
        <w:rPr>
          <w:spacing w:val="18"/>
        </w:rPr>
        <w:t> </w:t>
      </w:r>
      <w:r>
        <w:rPr/>
        <w:t>to</w:t>
      </w:r>
      <w:r>
        <w:rPr>
          <w:spacing w:val="19"/>
        </w:rPr>
        <w:t> </w:t>
      </w:r>
      <w:r>
        <w:rPr/>
        <w:t>define</w:t>
      </w:r>
      <w:r>
        <w:rPr>
          <w:spacing w:val="19"/>
        </w:rPr>
        <w:t> </w:t>
      </w:r>
      <w:r>
        <w:rPr/>
        <w:t>a</w:t>
      </w:r>
      <w:r>
        <w:rPr>
          <w:spacing w:val="18"/>
        </w:rPr>
        <w:t> </w:t>
      </w:r>
      <w:r>
        <w:rPr/>
        <w:t>simple</w:t>
      </w:r>
      <w:r>
        <w:rPr>
          <w:spacing w:val="19"/>
        </w:rPr>
        <w:t> </w:t>
      </w:r>
      <w:r>
        <w:rPr/>
        <w:t>semantics</w:t>
      </w:r>
      <w:r>
        <w:rPr>
          <w:spacing w:val="18"/>
        </w:rPr>
        <w:t> </w:t>
      </w:r>
      <w:r>
        <w:rPr/>
        <w:t>enabling</w:t>
      </w:r>
      <w:r>
        <w:rPr>
          <w:spacing w:val="18"/>
        </w:rPr>
        <w:t> </w:t>
      </w:r>
      <w:r>
        <w:rPr>
          <w:spacing w:val="-5"/>
        </w:rPr>
        <w:t>the</w:t>
      </w:r>
    </w:p>
    <w:p>
      <w:pPr>
        <w:spacing w:after="0" w:line="259" w:lineRule="auto"/>
        <w:sectPr>
          <w:type w:val="continuous"/>
          <w:pgSz w:w="9360" w:h="13610"/>
          <w:pgMar w:header="860" w:footer="0" w:top="900" w:bottom="280" w:left="680" w:right="620"/>
        </w:sectPr>
      </w:pPr>
    </w:p>
    <w:p>
      <w:pPr>
        <w:pStyle w:val="BodyText"/>
        <w:spacing w:before="10"/>
        <w:jc w:val="left"/>
        <w:rPr>
          <w:sz w:val="16"/>
        </w:rPr>
      </w:pPr>
    </w:p>
    <w:p>
      <w:pPr>
        <w:spacing w:after="0"/>
        <w:jc w:val="left"/>
        <w:rPr>
          <w:sz w:val="16"/>
        </w:rPr>
        <w:sectPr>
          <w:pgSz w:w="9360" w:h="13610"/>
          <w:pgMar w:header="860" w:footer="0" w:top="1060" w:bottom="280" w:left="680" w:right="620"/>
        </w:sectPr>
      </w:pPr>
    </w:p>
    <w:p>
      <w:pPr>
        <w:spacing w:line="216" w:lineRule="auto" w:before="112"/>
        <w:ind w:left="355" w:right="1004" w:hanging="165"/>
        <w:jc w:val="left"/>
        <w:rPr>
          <w:rFonts w:ascii="IBM 3270"/>
          <w:sz w:val="15"/>
        </w:rPr>
      </w:pPr>
      <w:r>
        <w:rPr/>
        <mc:AlternateContent>
          <mc:Choice Requires="wps">
            <w:drawing>
              <wp:anchor distT="0" distB="0" distL="0" distR="0" allowOverlap="1" layoutInCell="1" locked="0" behindDoc="1" simplePos="0" relativeHeight="487236096">
                <wp:simplePos x="0" y="0"/>
                <wp:positionH relativeFrom="page">
                  <wp:posOffset>502813</wp:posOffset>
                </wp:positionH>
                <wp:positionV relativeFrom="paragraph">
                  <wp:posOffset>-29979</wp:posOffset>
                </wp:positionV>
                <wp:extent cx="4872990" cy="280098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872990" cy="2800985"/>
                          <a:chExt cx="4872990" cy="2800985"/>
                        </a:xfrm>
                      </wpg:grpSpPr>
                      <wps:wsp>
                        <wps:cNvPr id="62" name="Graphic 62"/>
                        <wps:cNvSpPr/>
                        <wps:spPr>
                          <a:xfrm>
                            <a:off x="2571701" y="0"/>
                            <a:ext cx="1270" cy="1018540"/>
                          </a:xfrm>
                          <a:custGeom>
                            <a:avLst/>
                            <a:gdLst/>
                            <a:ahLst/>
                            <a:cxnLst/>
                            <a:rect l="l" t="t" r="r" b="b"/>
                            <a:pathLst>
                              <a:path w="0" h="1018540">
                                <a:moveTo>
                                  <a:pt x="0" y="101826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0" y="1033003"/>
                            <a:ext cx="4872990" cy="1270"/>
                          </a:xfrm>
                          <a:custGeom>
                            <a:avLst/>
                            <a:gdLst/>
                            <a:ahLst/>
                            <a:cxnLst/>
                            <a:rect l="l" t="t" r="r" b="b"/>
                            <a:pathLst>
                              <a:path w="4872990" h="0">
                                <a:moveTo>
                                  <a:pt x="0" y="0"/>
                                </a:moveTo>
                                <a:lnTo>
                                  <a:pt x="4872803"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571701" y="1035470"/>
                            <a:ext cx="1270" cy="1765935"/>
                          </a:xfrm>
                          <a:custGeom>
                            <a:avLst/>
                            <a:gdLst/>
                            <a:ahLst/>
                            <a:cxnLst/>
                            <a:rect l="l" t="t" r="r" b="b"/>
                            <a:pathLst>
                              <a:path w="0" h="1765935">
                                <a:moveTo>
                                  <a:pt x="0" y="176539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591610pt;margin-top:-2.360628pt;width:383.7pt;height:220.55pt;mso-position-horizontal-relative:page;mso-position-vertical-relative:paragraph;z-index:-16080384" id="docshapegroup32" coordorigin="792,-47" coordsize="7674,4411">
                <v:line style="position:absolute" from="4842,1556" to="4842,-47" stroked="true" strokeweight=".386546pt" strokecolor="#000000">
                  <v:stroke dashstyle="solid"/>
                </v:line>
                <v:line style="position:absolute" from="792,1580" to="8466,1580" stroked="true" strokeweight=".386546pt" strokecolor="#000000">
                  <v:stroke dashstyle="solid"/>
                </v:line>
                <v:line style="position:absolute" from="4842,4364" to="4842,1583" stroked="true" strokeweight=".386546pt" strokecolor="#000000">
                  <v:stroke dashstyle="solid"/>
                </v:line>
                <w10:wrap type="none"/>
              </v:group>
            </w:pict>
          </mc:Fallback>
        </mc:AlternateContent>
      </w:r>
      <w:r>
        <w:rPr>
          <w:rFonts w:ascii="IBM 3270"/>
          <w:sz w:val="15"/>
        </w:rPr>
        <w:t>TempPeer = </w:t>
      </w:r>
      <w:r>
        <w:rPr>
          <w:rFonts w:ascii="IBM 3270"/>
          <w:spacing w:val="-2"/>
          <w:sz w:val="15"/>
        </w:rPr>
        <w:t>p=new(). g=create().</w:t>
      </w:r>
    </w:p>
    <w:p>
      <w:pPr>
        <w:spacing w:line="142" w:lineRule="exact" w:before="0"/>
        <w:ind w:left="355" w:right="0" w:firstLine="0"/>
        <w:jc w:val="left"/>
        <w:rPr>
          <w:rFonts w:ascii="IBM 3270"/>
          <w:sz w:val="15"/>
        </w:rPr>
      </w:pPr>
      <w:r>
        <w:rPr>
          <w:rFonts w:ascii="IBM 3270"/>
          <w:spacing w:val="-2"/>
          <w:sz w:val="15"/>
        </w:rPr>
        <w:t>s=publish(g,TempServCS).</w:t>
      </w:r>
    </w:p>
    <w:p>
      <w:pPr>
        <w:spacing w:line="147" w:lineRule="exact" w:before="0"/>
        <w:ind w:left="355" w:right="0" w:firstLine="0"/>
        <w:jc w:val="left"/>
        <w:rPr>
          <w:rFonts w:ascii="IBM 3270"/>
          <w:sz w:val="15"/>
        </w:rPr>
      </w:pPr>
      <w:r>
        <w:rPr>
          <w:rFonts w:ascii="IBM 3270"/>
          <w:sz w:val="15"/>
        </w:rPr>
        <w:t>//</w:t>
      </w:r>
      <w:r>
        <w:rPr>
          <w:rFonts w:ascii="IBM 3270"/>
          <w:spacing w:val="5"/>
          <w:sz w:val="15"/>
        </w:rPr>
        <w:t> </w:t>
      </w:r>
      <w:r>
        <w:rPr>
          <w:rFonts w:ascii="IBM 3270"/>
          <w:sz w:val="15"/>
        </w:rPr>
        <w:t>Processing</w:t>
      </w:r>
      <w:r>
        <w:rPr>
          <w:rFonts w:ascii="IBM 3270"/>
          <w:spacing w:val="6"/>
          <w:sz w:val="15"/>
        </w:rPr>
        <w:t> </w:t>
      </w:r>
      <w:r>
        <w:rPr>
          <w:rFonts w:ascii="IBM 3270"/>
          <w:sz w:val="15"/>
        </w:rPr>
        <w:t>other</w:t>
      </w:r>
      <w:r>
        <w:rPr>
          <w:rFonts w:ascii="IBM 3270"/>
          <w:spacing w:val="5"/>
          <w:sz w:val="15"/>
        </w:rPr>
        <w:t> </w:t>
      </w:r>
      <w:r>
        <w:rPr>
          <w:rFonts w:ascii="IBM 3270"/>
          <w:spacing w:val="-2"/>
          <w:sz w:val="15"/>
        </w:rPr>
        <w:t>tasks</w:t>
      </w:r>
    </w:p>
    <w:p>
      <w:pPr>
        <w:spacing w:line="216" w:lineRule="auto" w:before="5"/>
        <w:ind w:left="355" w:right="0" w:firstLine="0"/>
        <w:jc w:val="left"/>
        <w:rPr>
          <w:rFonts w:ascii="IBM 3270"/>
          <w:sz w:val="15"/>
        </w:rPr>
      </w:pPr>
      <w:r>
        <w:rPr>
          <w:rFonts w:ascii="IBM 3270"/>
          <w:sz w:val="15"/>
        </w:rPr>
        <w:t>//</w:t>
      </w:r>
      <w:r>
        <w:rPr>
          <w:rFonts w:ascii="IBM 3270"/>
          <w:spacing w:val="-1"/>
          <w:sz w:val="15"/>
        </w:rPr>
        <w:t> </w:t>
      </w:r>
      <w:r>
        <w:rPr>
          <w:rFonts w:ascii="IBM 3270"/>
          <w:sz w:val="15"/>
        </w:rPr>
        <w:t>Now</w:t>
      </w:r>
      <w:r>
        <w:rPr>
          <w:rFonts w:ascii="IBM 3270"/>
          <w:spacing w:val="-1"/>
          <w:sz w:val="15"/>
        </w:rPr>
        <w:t> </w:t>
      </w:r>
      <w:r>
        <w:rPr>
          <w:rFonts w:ascii="IBM 3270"/>
          <w:sz w:val="15"/>
        </w:rPr>
        <w:t>invoke</w:t>
      </w:r>
      <w:r>
        <w:rPr>
          <w:rFonts w:ascii="IBM 3270"/>
          <w:spacing w:val="-1"/>
          <w:sz w:val="15"/>
        </w:rPr>
        <w:t> </w:t>
      </w:r>
      <w:r>
        <w:rPr>
          <w:rFonts w:ascii="IBM 3270"/>
          <w:sz w:val="15"/>
        </w:rPr>
        <w:t>TempServ</w:t>
      </w:r>
      <w:r>
        <w:rPr>
          <w:rFonts w:ascii="IBM 3270"/>
          <w:spacing w:val="-1"/>
          <w:sz w:val="15"/>
        </w:rPr>
        <w:t> </w:t>
      </w:r>
      <w:r>
        <w:rPr>
          <w:rFonts w:ascii="IBM 3270"/>
          <w:sz w:val="15"/>
        </w:rPr>
        <w:t>of</w:t>
      </w:r>
      <w:r>
        <w:rPr>
          <w:rFonts w:ascii="IBM 3270"/>
          <w:spacing w:val="-1"/>
          <w:sz w:val="15"/>
        </w:rPr>
        <w:t> </w:t>
      </w:r>
      <w:r>
        <w:rPr>
          <w:rFonts w:ascii="IBM 3270"/>
          <w:sz w:val="15"/>
        </w:rPr>
        <w:t>p </w:t>
      </w:r>
      <w:r>
        <w:rPr>
          <w:rFonts w:ascii="IBM 3270"/>
          <w:spacing w:val="-2"/>
          <w:sz w:val="15"/>
        </w:rPr>
        <w:t>invoke(g.p.s,"Terminate"). unpublish(g,TempServCS).</w:t>
      </w:r>
    </w:p>
    <w:p>
      <w:pPr>
        <w:spacing w:line="150" w:lineRule="exact" w:before="0"/>
        <w:ind w:left="355" w:right="0" w:firstLine="0"/>
        <w:jc w:val="left"/>
        <w:rPr>
          <w:rFonts w:ascii="IBM 3270"/>
          <w:sz w:val="15"/>
        </w:rPr>
      </w:pPr>
      <w:r>
        <w:rPr>
          <w:rFonts w:ascii="IBM 3270"/>
          <w:spacing w:val="-10"/>
          <w:sz w:val="15"/>
        </w:rPr>
        <w:t>0</w:t>
      </w:r>
    </w:p>
    <w:p>
      <w:pPr>
        <w:spacing w:line="155" w:lineRule="exact" w:before="99"/>
        <w:ind w:left="191" w:right="0" w:firstLine="0"/>
        <w:jc w:val="left"/>
        <w:rPr>
          <w:rFonts w:ascii="IBM 3270"/>
          <w:sz w:val="15"/>
        </w:rPr>
      </w:pPr>
      <w:r>
        <w:rPr/>
        <w:br w:type="column"/>
      </w:r>
      <w:r>
        <w:rPr>
          <w:rFonts w:ascii="IBM 3270"/>
          <w:sz w:val="15"/>
        </w:rPr>
        <w:t>TempServ</w:t>
      </w:r>
      <w:r>
        <w:rPr>
          <w:rFonts w:ascii="IBM 3270"/>
          <w:spacing w:val="7"/>
          <w:sz w:val="15"/>
        </w:rPr>
        <w:t> </w:t>
      </w:r>
      <w:r>
        <w:rPr>
          <w:rFonts w:ascii="IBM 3270"/>
          <w:spacing w:val="-12"/>
          <w:sz w:val="15"/>
        </w:rPr>
        <w:t>=</w:t>
      </w:r>
    </w:p>
    <w:p>
      <w:pPr>
        <w:spacing w:line="216" w:lineRule="auto" w:before="5"/>
        <w:ind w:left="355" w:right="873" w:firstLine="0"/>
        <w:jc w:val="left"/>
        <w:rPr>
          <w:rFonts w:ascii="IBM 3270"/>
          <w:sz w:val="15"/>
        </w:rPr>
      </w:pPr>
      <w:r>
        <w:rPr>
          <w:rFonts w:ascii="IBM 3270"/>
          <w:sz w:val="15"/>
        </w:rPr>
        <w:t>// temp=... </w:t>
      </w:r>
      <w:r>
        <w:rPr>
          <w:rFonts w:ascii="IBM 3270"/>
          <w:spacing w:val="-2"/>
          <w:sz w:val="15"/>
        </w:rPr>
        <w:t>event("Temperature",temp). TempServ.</w:t>
      </w:r>
    </w:p>
    <w:p>
      <w:pPr>
        <w:spacing w:line="142" w:lineRule="exact" w:before="0"/>
        <w:ind w:left="355" w:right="0" w:firstLine="0"/>
        <w:jc w:val="left"/>
        <w:rPr>
          <w:rFonts w:ascii="IBM 3270"/>
          <w:sz w:val="15"/>
        </w:rPr>
      </w:pPr>
      <w:r>
        <w:rPr>
          <w:rFonts w:ascii="IBM 3270"/>
          <w:spacing w:val="-10"/>
          <w:sz w:val="15"/>
        </w:rPr>
        <w:t>+</w:t>
      </w:r>
    </w:p>
    <w:p>
      <w:pPr>
        <w:spacing w:line="216" w:lineRule="auto" w:before="5"/>
        <w:ind w:left="355" w:right="1888" w:firstLine="0"/>
        <w:jc w:val="left"/>
        <w:rPr>
          <w:rFonts w:ascii="IBM 3270"/>
          <w:sz w:val="15"/>
        </w:rPr>
      </w:pPr>
      <w:r>
        <w:rPr>
          <w:rFonts w:ascii="IBM 3270"/>
          <w:spacing w:val="-2"/>
          <w:sz w:val="15"/>
        </w:rPr>
        <w:t>receive("Terminate"). </w:t>
      </w:r>
      <w:r>
        <w:rPr>
          <w:rFonts w:ascii="IBM 3270"/>
          <w:spacing w:val="-10"/>
          <w:sz w:val="15"/>
        </w:rPr>
        <w:t>0</w:t>
      </w:r>
    </w:p>
    <w:p>
      <w:pPr>
        <w:spacing w:after="0" w:line="216" w:lineRule="auto"/>
        <w:jc w:val="left"/>
        <w:rPr>
          <w:rFonts w:ascii="IBM 3270"/>
          <w:sz w:val="15"/>
        </w:rPr>
        <w:sectPr>
          <w:type w:val="continuous"/>
          <w:pgSz w:w="9360" w:h="13610"/>
          <w:pgMar w:header="860" w:footer="0" w:top="900" w:bottom="280" w:left="680" w:right="620"/>
          <w:cols w:num="2" w:equalWidth="0">
            <w:col w:w="2616" w:space="1471"/>
            <w:col w:w="3973"/>
          </w:cols>
        </w:sectPr>
      </w:pPr>
    </w:p>
    <w:p>
      <w:pPr>
        <w:pStyle w:val="BodyText"/>
        <w:spacing w:before="7"/>
        <w:jc w:val="left"/>
        <w:rPr>
          <w:rFonts w:ascii="IBM 3270"/>
          <w:sz w:val="17"/>
        </w:rPr>
      </w:pPr>
    </w:p>
    <w:p>
      <w:pPr>
        <w:spacing w:after="0"/>
        <w:jc w:val="left"/>
        <w:rPr>
          <w:rFonts w:ascii="IBM 3270"/>
          <w:sz w:val="17"/>
        </w:rPr>
        <w:sectPr>
          <w:type w:val="continuous"/>
          <w:pgSz w:w="9360" w:h="13610"/>
          <w:pgMar w:header="860" w:footer="0" w:top="900" w:bottom="280" w:left="680" w:right="620"/>
        </w:sectPr>
      </w:pPr>
    </w:p>
    <w:p>
      <w:pPr>
        <w:spacing w:line="216" w:lineRule="auto" w:before="112"/>
        <w:ind w:left="355" w:right="1603" w:hanging="165"/>
        <w:jc w:val="left"/>
        <w:rPr>
          <w:rFonts w:ascii="IBM 3270"/>
          <w:sz w:val="15"/>
        </w:rPr>
      </w:pPr>
      <w:r>
        <w:rPr>
          <w:rFonts w:ascii="IBM 3270"/>
          <w:sz w:val="15"/>
        </w:rPr>
        <w:t>PeerClient</w:t>
      </w:r>
      <w:r>
        <w:rPr>
          <w:rFonts w:ascii="IBM 3270"/>
          <w:spacing w:val="-21"/>
          <w:sz w:val="15"/>
        </w:rPr>
        <w:t> </w:t>
      </w:r>
      <w:r>
        <w:rPr>
          <w:rFonts w:ascii="IBM 3270"/>
          <w:sz w:val="15"/>
        </w:rPr>
        <w:t>= </w:t>
      </w:r>
      <w:r>
        <w:rPr>
          <w:rFonts w:ascii="IBM 3270"/>
          <w:spacing w:val="-2"/>
          <w:sz w:val="15"/>
        </w:rPr>
        <w:t>p=new().</w:t>
      </w:r>
    </w:p>
    <w:p>
      <w:pPr>
        <w:spacing w:line="216" w:lineRule="auto" w:before="0"/>
        <w:ind w:left="355" w:right="0" w:firstLine="0"/>
        <w:jc w:val="left"/>
        <w:rPr>
          <w:rFonts w:ascii="IBM 3270" w:hAnsi="IBM 3270"/>
          <w:sz w:val="15"/>
        </w:rPr>
      </w:pPr>
      <w:r>
        <w:rPr>
          <w:rFonts w:ascii="IBM 3270" w:hAnsi="IBM 3270"/>
          <w:spacing w:val="-2"/>
          <w:sz w:val="15"/>
        </w:rPr>
        <w:t>g.q.s=getServices(*.*.*,TempServCS). join(g). s’=publish(g,TempServInvokerCS). </w:t>
      </w:r>
      <w:bookmarkStart w:name="_bookmark13" w:id="26"/>
      <w:bookmarkEnd w:id="26"/>
      <w:r>
        <w:rPr>
          <w:rFonts w:ascii="IBM 3270" w:hAnsi="IBM 3270"/>
          <w:spacing w:val="-2"/>
          <w:sz w:val="15"/>
        </w:rPr>
        <w:t>invoke(g.p.s’,"Start",g.q.s).</w:t>
      </w:r>
    </w:p>
    <w:p>
      <w:pPr>
        <w:spacing w:line="216" w:lineRule="auto" w:before="0"/>
        <w:ind w:left="355" w:right="0" w:firstLine="0"/>
        <w:jc w:val="left"/>
        <w:rPr>
          <w:rFonts w:ascii="IBM 3270" w:hAnsi="IBM 3270"/>
          <w:sz w:val="15"/>
        </w:rPr>
      </w:pPr>
      <w:r>
        <w:rPr>
          <w:rFonts w:ascii="IBM 3270" w:hAnsi="IBM 3270"/>
          <w:sz w:val="15"/>
        </w:rPr>
        <w:t>// Processing other tasks </w:t>
      </w:r>
      <w:r>
        <w:rPr>
          <w:rFonts w:ascii="IBM 3270" w:hAnsi="IBM 3270"/>
          <w:spacing w:val="-2"/>
          <w:sz w:val="15"/>
        </w:rPr>
        <w:t>avg=invoke(g.p.s’,"GetAverage"). invoke(g.p.s’,"Terminate"). unpublish(g,TempServInvokerCS).</w:t>
      </w:r>
    </w:p>
    <w:p>
      <w:pPr>
        <w:spacing w:line="216" w:lineRule="auto" w:before="0"/>
        <w:ind w:left="355" w:right="605" w:firstLine="0"/>
        <w:jc w:val="left"/>
        <w:rPr>
          <w:rFonts w:ascii="IBM 3270"/>
          <w:sz w:val="15"/>
        </w:rPr>
      </w:pPr>
      <w:r>
        <w:rPr>
          <w:rFonts w:ascii="IBM 3270"/>
          <w:sz w:val="15"/>
        </w:rPr>
        <w:t>//</w:t>
      </w:r>
      <w:r>
        <w:rPr>
          <w:rFonts w:ascii="IBM 3270"/>
          <w:spacing w:val="-1"/>
          <w:sz w:val="15"/>
        </w:rPr>
        <w:t> </w:t>
      </w:r>
      <w:r>
        <w:rPr>
          <w:rFonts w:ascii="IBM 3270"/>
          <w:sz w:val="15"/>
        </w:rPr>
        <w:t>Processing</w:t>
      </w:r>
      <w:r>
        <w:rPr>
          <w:rFonts w:ascii="IBM 3270"/>
          <w:spacing w:val="-1"/>
          <w:sz w:val="15"/>
        </w:rPr>
        <w:t> </w:t>
      </w:r>
      <w:r>
        <w:rPr>
          <w:rFonts w:ascii="IBM 3270"/>
          <w:sz w:val="15"/>
        </w:rPr>
        <w:t>the</w:t>
      </w:r>
      <w:r>
        <w:rPr>
          <w:rFonts w:ascii="IBM 3270"/>
          <w:spacing w:val="-1"/>
          <w:sz w:val="15"/>
        </w:rPr>
        <w:t> </w:t>
      </w:r>
      <w:r>
        <w:rPr>
          <w:rFonts w:ascii="IBM 3270"/>
          <w:sz w:val="15"/>
        </w:rPr>
        <w:t>average</w:t>
      </w:r>
      <w:r>
        <w:rPr>
          <w:rFonts w:ascii="IBM 3270"/>
          <w:spacing w:val="-1"/>
          <w:sz w:val="15"/>
        </w:rPr>
        <w:t> </w:t>
      </w:r>
      <w:r>
        <w:rPr>
          <w:rFonts w:ascii="IBM 3270"/>
          <w:sz w:val="15"/>
        </w:rPr>
        <w:t>avg </w:t>
      </w:r>
      <w:r>
        <w:rPr>
          <w:rFonts w:ascii="IBM 3270"/>
          <w:spacing w:val="-10"/>
          <w:sz w:val="15"/>
        </w:rPr>
        <w:t>0</w:t>
      </w:r>
    </w:p>
    <w:p>
      <w:pPr>
        <w:spacing w:line="216" w:lineRule="auto" w:before="112"/>
        <w:ind w:left="355" w:right="965" w:hanging="165"/>
        <w:jc w:val="left"/>
        <w:rPr>
          <w:rFonts w:ascii="IBM 3270"/>
          <w:sz w:val="15"/>
        </w:rPr>
      </w:pPr>
      <w:r>
        <w:rPr/>
        <w:br w:type="column"/>
      </w:r>
      <w:r>
        <w:rPr>
          <w:rFonts w:ascii="IBM 3270"/>
          <w:sz w:val="15"/>
        </w:rPr>
        <w:t>TempServInvoker = </w:t>
      </w:r>
      <w:r>
        <w:rPr>
          <w:rFonts w:ascii="IBM 3270"/>
          <w:spacing w:val="-2"/>
          <w:sz w:val="15"/>
        </w:rPr>
        <w:t>id=receive("Start"). subscribe(id,"Temperature"). AverageTemp(0,0,id)</w:t>
      </w:r>
    </w:p>
    <w:p>
      <w:pPr>
        <w:spacing w:line="216" w:lineRule="auto" w:before="147"/>
        <w:ind w:left="355" w:right="965" w:hanging="165"/>
        <w:jc w:val="left"/>
        <w:rPr>
          <w:rFonts w:ascii="IBM 3270"/>
          <w:sz w:val="15"/>
        </w:rPr>
      </w:pPr>
      <w:r>
        <w:rPr>
          <w:rFonts w:ascii="IBM 3270"/>
          <w:sz w:val="15"/>
        </w:rPr>
        <w:t>AverageTemp(a,n,id) = </w:t>
      </w:r>
      <w:r>
        <w:rPr>
          <w:rFonts w:ascii="IBM 3270"/>
          <w:spacing w:val="-2"/>
          <w:sz w:val="15"/>
        </w:rPr>
        <w:t>t=receive("Temperature").</w:t>
      </w:r>
    </w:p>
    <w:p>
      <w:pPr>
        <w:spacing w:line="216" w:lineRule="auto" w:before="0"/>
        <w:ind w:left="355" w:right="1888"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a’=a</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t,</w:t>
      </w:r>
      <w:r>
        <w:rPr>
          <w:rFonts w:ascii="IBM 3270" w:hAnsi="IBM 3270"/>
          <w:spacing w:val="-2"/>
          <w:sz w:val="15"/>
        </w:rPr>
        <w:t> </w:t>
      </w:r>
      <w:r>
        <w:rPr>
          <w:rFonts w:ascii="IBM 3270" w:hAnsi="IBM 3270"/>
          <w:sz w:val="15"/>
        </w:rPr>
        <w:t>n’=n</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1 </w:t>
      </w:r>
      <w:r>
        <w:rPr>
          <w:rFonts w:ascii="IBM 3270" w:hAnsi="IBM 3270"/>
          <w:spacing w:val="-2"/>
          <w:sz w:val="15"/>
        </w:rPr>
        <w:t>AverageTemp(a’,n’,id)</w:t>
      </w:r>
    </w:p>
    <w:p>
      <w:pPr>
        <w:spacing w:line="142" w:lineRule="exact" w:before="0"/>
        <w:ind w:left="355" w:right="0" w:firstLine="0"/>
        <w:jc w:val="left"/>
        <w:rPr>
          <w:rFonts w:ascii="IBM 3270"/>
          <w:sz w:val="15"/>
        </w:rPr>
      </w:pPr>
      <w:r>
        <w:rPr>
          <w:rFonts w:ascii="IBM 3270"/>
          <w:spacing w:val="-10"/>
          <w:sz w:val="15"/>
        </w:rPr>
        <w:t>+</w:t>
      </w:r>
    </w:p>
    <w:p>
      <w:pPr>
        <w:spacing w:line="147" w:lineRule="exact" w:before="0"/>
        <w:ind w:left="355" w:right="0" w:firstLine="0"/>
        <w:jc w:val="left"/>
        <w:rPr>
          <w:rFonts w:ascii="IBM 3270" w:hAnsi="IBM 3270"/>
          <w:sz w:val="15"/>
        </w:rPr>
      </w:pPr>
      <w:r>
        <w:rPr>
          <w:rFonts w:ascii="IBM 3270" w:hAnsi="IBM 3270"/>
          <w:spacing w:val="-2"/>
          <w:sz w:val="15"/>
        </w:rPr>
        <w:t>id’=receive("GetAverage").</w:t>
      </w:r>
    </w:p>
    <w:p>
      <w:pPr>
        <w:spacing w:line="216" w:lineRule="auto" w:before="5"/>
        <w:ind w:left="355" w:right="965" w:firstLine="0"/>
        <w:jc w:val="left"/>
        <w:rPr>
          <w:rFonts w:ascii="IBM 3270" w:hAnsi="IBM 3270"/>
          <w:sz w:val="15"/>
        </w:rPr>
      </w:pPr>
      <w:r>
        <w:rPr>
          <w:rFonts w:ascii="IBM 3270" w:hAnsi="IBM 3270"/>
          <w:sz w:val="15"/>
        </w:rPr>
        <w:t>// avg = n==0?ERROR:a/n reply(id’, "GetAverage", </w:t>
      </w:r>
      <w:r>
        <w:rPr>
          <w:rFonts w:ascii="IBM 3270" w:hAnsi="IBM 3270"/>
          <w:sz w:val="15"/>
        </w:rPr>
        <w:t>avg). </w:t>
      </w:r>
      <w:r>
        <w:rPr>
          <w:rFonts w:ascii="IBM 3270" w:hAnsi="IBM 3270"/>
          <w:spacing w:val="-2"/>
          <w:sz w:val="15"/>
        </w:rPr>
        <w:t>AverageTemp(a,n,id)</w:t>
      </w:r>
    </w:p>
    <w:p>
      <w:pPr>
        <w:spacing w:line="142" w:lineRule="exact" w:before="0"/>
        <w:ind w:left="355" w:right="0" w:firstLine="0"/>
        <w:jc w:val="left"/>
        <w:rPr>
          <w:rFonts w:ascii="IBM 3270"/>
          <w:sz w:val="15"/>
        </w:rPr>
      </w:pPr>
      <w:r>
        <w:rPr>
          <w:rFonts w:ascii="IBM 3270"/>
          <w:spacing w:val="-10"/>
          <w:sz w:val="15"/>
        </w:rPr>
        <w:t>+</w:t>
      </w:r>
    </w:p>
    <w:p>
      <w:pPr>
        <w:spacing w:line="216" w:lineRule="auto" w:before="5"/>
        <w:ind w:left="355" w:right="1177" w:firstLine="0"/>
        <w:jc w:val="left"/>
        <w:rPr>
          <w:rFonts w:ascii="IBM 3270"/>
          <w:sz w:val="15"/>
        </w:rPr>
      </w:pPr>
      <w:r>
        <w:rPr>
          <w:rFonts w:ascii="IBM 3270"/>
          <w:spacing w:val="-2"/>
          <w:sz w:val="15"/>
        </w:rPr>
        <w:t>receive("Terminate"). unsubscribe(id,"Temperature"). </w:t>
      </w:r>
      <w:r>
        <w:rPr>
          <w:rFonts w:ascii="IBM 3270"/>
          <w:spacing w:val="-10"/>
          <w:sz w:val="15"/>
        </w:rPr>
        <w:t>0</w:t>
      </w:r>
    </w:p>
    <w:p>
      <w:pPr>
        <w:spacing w:after="0" w:line="216" w:lineRule="auto"/>
        <w:jc w:val="left"/>
        <w:rPr>
          <w:rFonts w:ascii="IBM 3270"/>
          <w:sz w:val="15"/>
        </w:rPr>
        <w:sectPr>
          <w:type w:val="continuous"/>
          <w:pgSz w:w="9360" w:h="13610"/>
          <w:pgMar w:header="860" w:footer="0" w:top="900" w:bottom="280" w:left="680" w:right="620"/>
          <w:cols w:num="2" w:equalWidth="0">
            <w:col w:w="3356" w:space="731"/>
            <w:col w:w="3973"/>
          </w:cols>
        </w:sectPr>
      </w:pPr>
    </w:p>
    <w:p>
      <w:pPr>
        <w:spacing w:before="85"/>
        <w:ind w:left="0" w:right="17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2"/>
          <w:w w:val="105"/>
          <w:sz w:val="15"/>
        </w:rPr>
        <w:t> </w:t>
      </w:r>
      <w:r>
        <w:rPr>
          <w:rFonts w:ascii="LM Roman 8"/>
          <w:w w:val="105"/>
          <w:sz w:val="15"/>
        </w:rPr>
        <w:t>Two</w:t>
      </w:r>
      <w:r>
        <w:rPr>
          <w:rFonts w:ascii="LM Roman 8"/>
          <w:spacing w:val="-11"/>
          <w:w w:val="105"/>
          <w:sz w:val="15"/>
        </w:rPr>
        <w:t> </w:t>
      </w:r>
      <w:r>
        <w:rPr>
          <w:rFonts w:ascii="LM Roman 8"/>
          <w:w w:val="105"/>
          <w:sz w:val="15"/>
        </w:rPr>
        <w:t>peers</w:t>
      </w:r>
      <w:r>
        <w:rPr>
          <w:rFonts w:ascii="LM Roman 8"/>
          <w:spacing w:val="-12"/>
          <w:w w:val="105"/>
          <w:sz w:val="15"/>
        </w:rPr>
        <w:t> </w:t>
      </w:r>
      <w:r>
        <w:rPr>
          <w:rFonts w:ascii="LM Roman 8"/>
          <w:w w:val="105"/>
          <w:sz w:val="15"/>
        </w:rPr>
        <w:t>providing</w:t>
      </w:r>
      <w:r>
        <w:rPr>
          <w:rFonts w:ascii="LM Roman 8"/>
          <w:spacing w:val="-12"/>
          <w:w w:val="105"/>
          <w:sz w:val="15"/>
        </w:rPr>
        <w:t> </w:t>
      </w:r>
      <w:r>
        <w:rPr>
          <w:rFonts w:ascii="LM Roman 8"/>
          <w:spacing w:val="-2"/>
          <w:w w:val="105"/>
          <w:sz w:val="15"/>
        </w:rPr>
        <w:t>services.</w:t>
      </w:r>
    </w:p>
    <w:p>
      <w:pPr>
        <w:pStyle w:val="BodyText"/>
        <w:spacing w:before="58"/>
        <w:jc w:val="left"/>
        <w:rPr>
          <w:rFonts w:ascii="LM Roman 8"/>
          <w:sz w:val="15"/>
        </w:rPr>
      </w:pPr>
    </w:p>
    <w:p>
      <w:pPr>
        <w:pStyle w:val="BodyText"/>
        <w:spacing w:line="266" w:lineRule="exact" w:before="1"/>
        <w:ind w:left="108" w:right="281"/>
      </w:pPr>
      <w:r>
        <w:rPr/>
        <w:t>reasoning on abstract specifications of P2P systems.</w:t>
      </w:r>
      <w:r>
        <w:rPr>
          <w:spacing w:val="32"/>
        </w:rPr>
        <w:t> </w:t>
      </w:r>
      <w:r>
        <w:rPr/>
        <w:t>To this end, we have presented a semantics based on a calculus where judgements represent concurrent executions controlled by the middleware (which is explicitly modelled by two components, the </w:t>
      </w:r>
      <w:r>
        <w:rPr>
          <w:rFonts w:ascii="LM Roman 10"/>
          <w:i/>
        </w:rPr>
        <w:t>environment </w:t>
      </w:r>
      <w:r>
        <w:rPr/>
        <w:t>and the </w:t>
      </w:r>
      <w:r>
        <w:rPr>
          <w:rFonts w:ascii="LM Roman 10"/>
          <w:i/>
        </w:rPr>
        <w:t>polling </w:t>
      </w:r>
      <w:r>
        <w:rPr/>
        <w:t>context).</w:t>
      </w:r>
      <w:r>
        <w:rPr>
          <w:spacing w:val="39"/>
        </w:rPr>
        <w:t> </w:t>
      </w:r>
      <w:r>
        <w:rPr/>
        <w:t>The idea behind of providing such a seman- tics is giving the possibility of constructing a verification environment to analyse properties like lock freedom, correct termination, etc.</w:t>
      </w:r>
    </w:p>
    <w:p>
      <w:pPr>
        <w:pStyle w:val="BodyText"/>
        <w:spacing w:line="266" w:lineRule="exact" w:before="22"/>
        <w:ind w:left="108" w:right="282" w:firstLine="317"/>
      </w:pPr>
      <w:r>
        <w:rPr/>
        <w:t>Although the actual usability of the service model in embedded system is one of the key objectives of the </w:t>
      </w:r>
      <w:r>
        <w:rPr>
          <w:rFonts w:ascii="LM Roman Caps 10"/>
        </w:rPr>
        <w:t>SMEPP</w:t>
      </w:r>
      <w:r>
        <w:rPr>
          <w:rFonts w:ascii="LM Roman Caps 10"/>
          <w:spacing w:val="-8"/>
        </w:rPr>
        <w:t> </w:t>
      </w:r>
      <w:r>
        <w:rPr/>
        <w:t>project, the proposed model can be employed to specify general (i.e., not necessarily embedded) peer-to-peer systems.</w:t>
      </w:r>
      <w:r>
        <w:rPr>
          <w:spacing w:val="40"/>
        </w:rPr>
        <w:t> </w:t>
      </w:r>
      <w:r>
        <w:rPr/>
        <w:t>The embed- dedness will be addressed at the software architecture and at the implementation level</w:t>
      </w:r>
      <w:r>
        <w:rPr>
          <w:spacing w:val="-1"/>
        </w:rPr>
        <w:t> </w:t>
      </w:r>
      <w:r>
        <w:rPr/>
        <w:t>by</w:t>
      </w:r>
      <w:r>
        <w:rPr>
          <w:spacing w:val="-1"/>
        </w:rPr>
        <w:t> </w:t>
      </w:r>
      <w:r>
        <w:rPr/>
        <w:t>deploying</w:t>
      </w:r>
      <w:r>
        <w:rPr>
          <w:spacing w:val="-1"/>
        </w:rPr>
        <w:t> </w:t>
      </w:r>
      <w:r>
        <w:rPr/>
        <w:t>prototypes</w:t>
      </w:r>
      <w:r>
        <w:rPr>
          <w:spacing w:val="-1"/>
        </w:rPr>
        <w:t> </w:t>
      </w:r>
      <w:r>
        <w:rPr/>
        <w:t>of</w:t>
      </w:r>
      <w:r>
        <w:rPr>
          <w:spacing w:val="-1"/>
        </w:rPr>
        <w:t> </w:t>
      </w:r>
      <w:r>
        <w:rPr/>
        <w:t>the</w:t>
      </w:r>
      <w:r>
        <w:rPr>
          <w:spacing w:val="-1"/>
        </w:rPr>
        <w:t> </w:t>
      </w:r>
      <w:r>
        <w:rPr/>
        <w:t>middleware</w:t>
      </w:r>
      <w:r>
        <w:rPr>
          <w:spacing w:val="-1"/>
        </w:rPr>
        <w:t> </w:t>
      </w:r>
      <w:r>
        <w:rPr/>
        <w:t>for</w:t>
      </w:r>
      <w:r>
        <w:rPr>
          <w:spacing w:val="-1"/>
        </w:rPr>
        <w:t> </w:t>
      </w:r>
      <w:r>
        <w:rPr/>
        <w:t>devices</w:t>
      </w:r>
      <w:r>
        <w:rPr>
          <w:spacing w:val="-1"/>
        </w:rPr>
        <w:t> </w:t>
      </w:r>
      <w:r>
        <w:rPr/>
        <w:t>with</w:t>
      </w:r>
      <w:r>
        <w:rPr>
          <w:spacing w:val="-1"/>
        </w:rPr>
        <w:t> </w:t>
      </w:r>
      <w:r>
        <w:rPr/>
        <w:t>different</w:t>
      </w:r>
      <w:r>
        <w:rPr>
          <w:spacing w:val="-1"/>
        </w:rPr>
        <w:t> </w:t>
      </w:r>
      <w:r>
        <w:rPr/>
        <w:t>computing capabilities (ranging from laptops to pocket PCs to smart phones).</w:t>
      </w:r>
    </w:p>
    <w:p>
      <w:pPr>
        <w:pStyle w:val="BodyText"/>
        <w:spacing w:line="259" w:lineRule="auto" w:before="47"/>
        <w:ind w:left="107" w:right="281" w:firstLine="318"/>
      </w:pPr>
      <w:r>
        <w:rPr/>
        <w:t>Various other service and interaction models have been proposed for modelling EP2P systems.</w:t>
      </w:r>
      <w:r>
        <w:rPr>
          <w:spacing w:val="40"/>
        </w:rPr>
        <w:t> </w:t>
      </w:r>
      <w:r>
        <w:rPr/>
        <w:t>Some of them are inspired by the service-oriented architecture paradigm (e.g., [</w:t>
      </w:r>
      <w:hyperlink w:history="true" w:anchor="_bookmark19">
        <w:r>
          <w:rPr>
            <w:color w:val="0000FF"/>
          </w:rPr>
          <w:t>6</w:t>
        </w:r>
      </w:hyperlink>
      <w:r>
        <w:rPr/>
        <w:t>,</w:t>
      </w:r>
      <w:hyperlink w:history="true" w:anchor="_bookmark23">
        <w:r>
          <w:rPr>
            <w:color w:val="0000FF"/>
          </w:rPr>
          <w:t>10</w:t>
        </w:r>
      </w:hyperlink>
      <w:r>
        <w:rPr/>
        <w:t>]), others are based on/extend JXTA [</w:t>
      </w:r>
      <w:hyperlink w:history="true" w:anchor="_bookmark21">
        <w:r>
          <w:rPr>
            <w:color w:val="0000FF"/>
          </w:rPr>
          <w:t>8</w:t>
        </w:r>
      </w:hyperlink>
      <w:r>
        <w:rPr/>
        <w:t>] (e.g., [</w:t>
      </w:r>
      <w:hyperlink w:history="true" w:anchor="_bookmark14">
        <w:r>
          <w:rPr>
            <w:color w:val="0000FF"/>
          </w:rPr>
          <w:t>1</w:t>
        </w:r>
      </w:hyperlink>
      <w:r>
        <w:rPr/>
        <w:t>,</w:t>
      </w:r>
      <w:hyperlink w:history="true" w:anchor="_bookmark15">
        <w:r>
          <w:rPr>
            <w:color w:val="0000FF"/>
          </w:rPr>
          <w:t>2</w:t>
        </w:r>
      </w:hyperlink>
      <w:r>
        <w:rPr/>
        <w:t>]), while</w:t>
      </w:r>
      <w:r>
        <w:rPr>
          <w:spacing w:val="40"/>
        </w:rPr>
        <w:t> </w:t>
      </w:r>
      <w:r>
        <w:rPr/>
        <w:t>others are data-driven coordination models (e.g., [</w:t>
      </w:r>
      <w:hyperlink w:history="true" w:anchor="_bookmark20">
        <w:r>
          <w:rPr>
            <w:color w:val="0000FF"/>
          </w:rPr>
          <w:t>7</w:t>
        </w:r>
      </w:hyperlink>
      <w:r>
        <w:rPr/>
        <w:t>,</w:t>
      </w:r>
      <w:hyperlink w:history="true" w:anchor="_bookmark22">
        <w:r>
          <w:rPr>
            <w:color w:val="0000FF"/>
          </w:rPr>
          <w:t>9</w:t>
        </w:r>
      </w:hyperlink>
      <w:r>
        <w:rPr/>
        <w:t>]). Maheshwari et al. [</w:t>
      </w:r>
      <w:hyperlink w:history="true" w:anchor="_bookmark23">
        <w:r>
          <w:rPr>
            <w:color w:val="0000FF"/>
          </w:rPr>
          <w:t>10</w:t>
        </w:r>
      </w:hyperlink>
      <w:r>
        <w:rPr/>
        <w:t>] pro- pose a service model based on a message queue cluster that intercepts and delivers (Simple Object Access Protocol, or SOAP for short [</w:t>
      </w:r>
      <w:hyperlink w:history="true" w:anchor="_bookmark29">
        <w:r>
          <w:rPr>
            <w:color w:val="0000FF"/>
          </w:rPr>
          <w:t>16</w:t>
        </w:r>
      </w:hyperlink>
      <w:r>
        <w:rPr/>
        <w:t>]) messages exchanged by peers (Web services) so as to achieve high scalability, availability, fault tolerance, and load balancing.</w:t>
      </w:r>
      <w:r>
        <w:rPr>
          <w:spacing w:val="40"/>
        </w:rPr>
        <w:t> </w:t>
      </w:r>
      <w:r>
        <w:rPr/>
        <w:t>Gehlen and Pham [</w:t>
      </w:r>
      <w:hyperlink w:history="true" w:anchor="_bookmark19">
        <w:r>
          <w:rPr>
            <w:color w:val="0000FF"/>
          </w:rPr>
          <w:t>6</w:t>
        </w:r>
      </w:hyperlink>
      <w:r>
        <w:rPr/>
        <w:t>] model peer interfaces to the distributed environment through SOAP components, which serve for exchanging, encrypting and marshalling SOAP messages.</w:t>
      </w:r>
      <w:r>
        <w:rPr>
          <w:spacing w:val="40"/>
        </w:rPr>
        <w:t> </w:t>
      </w:r>
      <w:r>
        <w:rPr/>
        <w:t>Their approach employs local and remote reg- istries to store WSDL descriptions of the services deployed in the framework, and remote services, respectively.</w:t>
      </w:r>
      <w:r>
        <w:rPr>
          <w:spacing w:val="32"/>
        </w:rPr>
        <w:t> </w:t>
      </w:r>
      <w:r>
        <w:rPr/>
        <w:t>Alda and Cremers [</w:t>
      </w:r>
      <w:hyperlink w:history="true" w:anchor="_bookmark14">
        <w:r>
          <w:rPr>
            <w:color w:val="0000FF"/>
          </w:rPr>
          <w:t>1</w:t>
        </w:r>
      </w:hyperlink>
      <w:r>
        <w:rPr/>
        <w:t>] describe DeEvolve, a P2P archi- tecture based on Juxtapose (JXTA [</w:t>
      </w:r>
      <w:hyperlink w:history="true" w:anchor="_bookmark21">
        <w:r>
          <w:rPr>
            <w:color w:val="0000FF"/>
          </w:rPr>
          <w:t>8</w:t>
        </w:r>
      </w:hyperlink>
      <w:r>
        <w:rPr/>
        <w:t>]).</w:t>
      </w:r>
      <w:r>
        <w:rPr>
          <w:spacing w:val="28"/>
        </w:rPr>
        <w:t> </w:t>
      </w:r>
      <w:r>
        <w:rPr/>
        <w:t>DeEvolve introduces two languages:</w:t>
      </w:r>
      <w:r>
        <w:rPr>
          <w:spacing w:val="26"/>
        </w:rPr>
        <w:t> </w:t>
      </w:r>
      <w:r>
        <w:rPr/>
        <w:t>CAT – for</w:t>
      </w:r>
      <w:r>
        <w:rPr>
          <w:spacing w:val="16"/>
        </w:rPr>
        <w:t> </w:t>
      </w:r>
      <w:r>
        <w:rPr/>
        <w:t>expressing</w:t>
      </w:r>
      <w:r>
        <w:rPr>
          <w:spacing w:val="16"/>
        </w:rPr>
        <w:t> </w:t>
      </w:r>
      <w:r>
        <w:rPr/>
        <w:t>peer</w:t>
      </w:r>
      <w:r>
        <w:rPr>
          <w:spacing w:val="16"/>
        </w:rPr>
        <w:t> </w:t>
      </w:r>
      <w:r>
        <w:rPr/>
        <w:t>services</w:t>
      </w:r>
      <w:r>
        <w:rPr>
          <w:spacing w:val="16"/>
        </w:rPr>
        <w:t> </w:t>
      </w:r>
      <w:r>
        <w:rPr/>
        <w:t>as</w:t>
      </w:r>
      <w:r>
        <w:rPr>
          <w:spacing w:val="16"/>
        </w:rPr>
        <w:t> </w:t>
      </w:r>
      <w:r>
        <w:rPr/>
        <w:t>compositions</w:t>
      </w:r>
      <w:r>
        <w:rPr>
          <w:spacing w:val="16"/>
        </w:rPr>
        <w:t> </w:t>
      </w:r>
      <w:r>
        <w:rPr/>
        <w:t>of</w:t>
      </w:r>
      <w:r>
        <w:rPr>
          <w:spacing w:val="17"/>
        </w:rPr>
        <w:t> </w:t>
      </w:r>
      <w:r>
        <w:rPr/>
        <w:t>components,</w:t>
      </w:r>
      <w:r>
        <w:rPr>
          <w:spacing w:val="17"/>
        </w:rPr>
        <w:t> </w:t>
      </w:r>
      <w:r>
        <w:rPr/>
        <w:t>and</w:t>
      </w:r>
      <w:r>
        <w:rPr>
          <w:spacing w:val="16"/>
        </w:rPr>
        <w:t> </w:t>
      </w:r>
      <w:r>
        <w:rPr/>
        <w:t>PeerCAT</w:t>
      </w:r>
      <w:r>
        <w:rPr>
          <w:spacing w:val="17"/>
        </w:rPr>
        <w:t> </w:t>
      </w:r>
      <w:r>
        <w:rPr/>
        <w:t>–</w:t>
      </w:r>
      <w:r>
        <w:rPr>
          <w:spacing w:val="16"/>
        </w:rPr>
        <w:t> </w:t>
      </w:r>
      <w:r>
        <w:rPr/>
        <w:t>for</w:t>
      </w:r>
      <w:r>
        <w:rPr>
          <w:spacing w:val="17"/>
        </w:rPr>
        <w:t> </w:t>
      </w:r>
      <w:r>
        <w:rPr>
          <w:spacing w:val="-5"/>
        </w:rPr>
        <w:t>ex-</w:t>
      </w:r>
    </w:p>
    <w:p>
      <w:pPr>
        <w:spacing w:after="0" w:line="259" w:lineRule="auto"/>
        <w:sectPr>
          <w:type w:val="continuous"/>
          <w:pgSz w:w="9360" w:h="13610"/>
          <w:pgMar w:header="860" w:footer="0" w:top="900" w:bottom="280" w:left="680" w:right="620"/>
        </w:sectPr>
      </w:pPr>
    </w:p>
    <w:p>
      <w:pPr>
        <w:pStyle w:val="BodyText"/>
        <w:spacing w:line="259" w:lineRule="auto" w:before="155"/>
        <w:ind w:left="221" w:right="171"/>
      </w:pPr>
      <w:r>
        <w:rPr/>
        <w:t>pressing compositions of peer services.</w:t>
      </w:r>
      <w:r>
        <w:rPr>
          <w:spacing w:val="32"/>
        </w:rPr>
        <w:t> </w:t>
      </w:r>
      <w:r>
        <w:rPr/>
        <w:t>A main feature of DeEvolve is that PeerCAT can define exception handlers to cope with peer failures.</w:t>
      </w:r>
    </w:p>
    <w:p>
      <w:pPr>
        <w:pStyle w:val="BodyText"/>
        <w:spacing w:line="259" w:lineRule="auto" w:before="20"/>
        <w:ind w:left="221" w:right="169" w:firstLine="317"/>
      </w:pPr>
      <w:r>
        <w:rPr/>
        <w:t>Bisignano</w:t>
      </w:r>
      <w:r>
        <w:rPr>
          <w:spacing w:val="-8"/>
        </w:rPr>
        <w:t> </w:t>
      </w:r>
      <w:r>
        <w:rPr/>
        <w:t>et</w:t>
      </w:r>
      <w:r>
        <w:rPr>
          <w:spacing w:val="-8"/>
        </w:rPr>
        <w:t> </w:t>
      </w:r>
      <w:r>
        <w:rPr/>
        <w:t>al.</w:t>
      </w:r>
      <w:r>
        <w:rPr>
          <w:spacing w:val="-8"/>
        </w:rPr>
        <w:t> </w:t>
      </w:r>
      <w:r>
        <w:rPr/>
        <w:t>[</w:t>
      </w:r>
      <w:hyperlink w:history="true" w:anchor="_bookmark15">
        <w:r>
          <w:rPr>
            <w:color w:val="0000FF"/>
          </w:rPr>
          <w:t>2</w:t>
        </w:r>
      </w:hyperlink>
      <w:r>
        <w:rPr/>
        <w:t>]</w:t>
      </w:r>
      <w:r>
        <w:rPr>
          <w:spacing w:val="-8"/>
        </w:rPr>
        <w:t> </w:t>
      </w:r>
      <w:r>
        <w:rPr/>
        <w:t>introduce</w:t>
      </w:r>
      <w:r>
        <w:rPr>
          <w:spacing w:val="-8"/>
        </w:rPr>
        <w:t> </w:t>
      </w:r>
      <w:r>
        <w:rPr/>
        <w:t>JMobiPeer,</w:t>
      </w:r>
      <w:r>
        <w:rPr>
          <w:spacing w:val="-3"/>
        </w:rPr>
        <w:t> </w:t>
      </w:r>
      <w:r>
        <w:rPr/>
        <w:t>a</w:t>
      </w:r>
      <w:r>
        <w:rPr>
          <w:spacing w:val="-8"/>
        </w:rPr>
        <w:t> </w:t>
      </w:r>
      <w:r>
        <w:rPr/>
        <w:t>P2P</w:t>
      </w:r>
      <w:r>
        <w:rPr>
          <w:spacing w:val="-8"/>
        </w:rPr>
        <w:t> </w:t>
      </w:r>
      <w:r>
        <w:rPr/>
        <w:t>computing</w:t>
      </w:r>
      <w:r>
        <w:rPr>
          <w:spacing w:val="-8"/>
        </w:rPr>
        <w:t> </w:t>
      </w:r>
      <w:r>
        <w:rPr/>
        <w:t>platform</w:t>
      </w:r>
      <w:r>
        <w:rPr>
          <w:spacing w:val="-8"/>
        </w:rPr>
        <w:t> </w:t>
      </w:r>
      <w:r>
        <w:rPr/>
        <w:t>developed</w:t>
      </w:r>
      <w:r>
        <w:rPr>
          <w:spacing w:val="-8"/>
        </w:rPr>
        <w:t> </w:t>
      </w:r>
      <w:r>
        <w:rPr/>
        <w:t>on top</w:t>
      </w:r>
      <w:r>
        <w:rPr>
          <w:spacing w:val="-6"/>
        </w:rPr>
        <w:t> </w:t>
      </w:r>
      <w:r>
        <w:rPr/>
        <w:t>of</w:t>
      </w:r>
      <w:r>
        <w:rPr>
          <w:spacing w:val="-6"/>
        </w:rPr>
        <w:t> </w:t>
      </w:r>
      <w:r>
        <w:rPr/>
        <w:t>JXTA.</w:t>
      </w:r>
      <w:r>
        <w:rPr>
          <w:spacing w:val="-6"/>
        </w:rPr>
        <w:t> </w:t>
      </w:r>
      <w:r>
        <w:rPr/>
        <w:t>JMobiPeer</w:t>
      </w:r>
      <w:r>
        <w:rPr>
          <w:spacing w:val="-5"/>
        </w:rPr>
        <w:t> </w:t>
      </w:r>
      <w:r>
        <w:rPr/>
        <w:t>defines</w:t>
      </w:r>
      <w:r>
        <w:rPr>
          <w:spacing w:val="-6"/>
        </w:rPr>
        <w:t> </w:t>
      </w:r>
      <w:r>
        <w:rPr/>
        <w:t>modules</w:t>
      </w:r>
      <w:r>
        <w:rPr>
          <w:spacing w:val="-6"/>
        </w:rPr>
        <w:t> </w:t>
      </w:r>
      <w:r>
        <w:rPr/>
        <w:t>for</w:t>
      </w:r>
      <w:r>
        <w:rPr>
          <w:spacing w:val="-6"/>
        </w:rPr>
        <w:t> </w:t>
      </w:r>
      <w:r>
        <w:rPr/>
        <w:t>transport</w:t>
      </w:r>
      <w:r>
        <w:rPr>
          <w:spacing w:val="-6"/>
        </w:rPr>
        <w:t> </w:t>
      </w:r>
      <w:r>
        <w:rPr/>
        <w:t>and</w:t>
      </w:r>
      <w:r>
        <w:rPr>
          <w:spacing w:val="-6"/>
        </w:rPr>
        <w:t> </w:t>
      </w:r>
      <w:r>
        <w:rPr/>
        <w:t>service</w:t>
      </w:r>
      <w:r>
        <w:rPr>
          <w:spacing w:val="-5"/>
        </w:rPr>
        <w:t> </w:t>
      </w:r>
      <w:r>
        <w:rPr/>
        <w:t>protocols,</w:t>
      </w:r>
      <w:r>
        <w:rPr>
          <w:spacing w:val="-2"/>
        </w:rPr>
        <w:t> </w:t>
      </w:r>
      <w:r>
        <w:rPr/>
        <w:t>for</w:t>
      </w:r>
      <w:r>
        <w:rPr>
          <w:spacing w:val="-5"/>
        </w:rPr>
        <w:t> </w:t>
      </w:r>
      <w:r>
        <w:rPr/>
        <w:t>peer and</w:t>
      </w:r>
      <w:r>
        <w:rPr>
          <w:spacing w:val="-7"/>
        </w:rPr>
        <w:t> </w:t>
      </w:r>
      <w:r>
        <w:rPr/>
        <w:t>peer</w:t>
      </w:r>
      <w:r>
        <w:rPr>
          <w:spacing w:val="-6"/>
        </w:rPr>
        <w:t> </w:t>
      </w:r>
      <w:r>
        <w:rPr/>
        <w:t>group</w:t>
      </w:r>
      <w:r>
        <w:rPr>
          <w:spacing w:val="-7"/>
        </w:rPr>
        <w:t> </w:t>
      </w:r>
      <w:r>
        <w:rPr/>
        <w:t>management,</w:t>
      </w:r>
      <w:r>
        <w:rPr>
          <w:spacing w:val="-3"/>
        </w:rPr>
        <w:t> </w:t>
      </w:r>
      <w:r>
        <w:rPr/>
        <w:t>and</w:t>
      </w:r>
      <w:r>
        <w:rPr>
          <w:spacing w:val="-7"/>
        </w:rPr>
        <w:t> </w:t>
      </w:r>
      <w:r>
        <w:rPr/>
        <w:t>for</w:t>
      </w:r>
      <w:r>
        <w:rPr>
          <w:spacing w:val="-6"/>
        </w:rPr>
        <w:t> </w:t>
      </w:r>
      <w:r>
        <w:rPr/>
        <w:t>peer</w:t>
      </w:r>
      <w:r>
        <w:rPr>
          <w:spacing w:val="-6"/>
        </w:rPr>
        <w:t> </w:t>
      </w:r>
      <w:r>
        <w:rPr/>
        <w:t>advertisement</w:t>
      </w:r>
      <w:r>
        <w:rPr>
          <w:spacing w:val="-6"/>
        </w:rPr>
        <w:t> </w:t>
      </w:r>
      <w:r>
        <w:rPr/>
        <w:t>and</w:t>
      </w:r>
      <w:r>
        <w:rPr>
          <w:spacing w:val="-7"/>
        </w:rPr>
        <w:t> </w:t>
      </w:r>
      <w:r>
        <w:rPr/>
        <w:t>discovery</w:t>
      </w:r>
      <w:r>
        <w:rPr>
          <w:spacing w:val="-6"/>
        </w:rPr>
        <w:t> </w:t>
      </w:r>
      <w:r>
        <w:rPr/>
        <w:t>management. Similarly</w:t>
      </w:r>
      <w:r>
        <w:rPr>
          <w:spacing w:val="20"/>
        </w:rPr>
        <w:t> </w:t>
      </w:r>
      <w:r>
        <w:rPr/>
        <w:t>to</w:t>
      </w:r>
      <w:r>
        <w:rPr>
          <w:spacing w:val="20"/>
        </w:rPr>
        <w:t> </w:t>
      </w:r>
      <w:r>
        <w:rPr/>
        <w:t>JXTA,</w:t>
      </w:r>
      <w:r>
        <w:rPr>
          <w:spacing w:val="20"/>
        </w:rPr>
        <w:t> </w:t>
      </w:r>
      <w:r>
        <w:rPr/>
        <w:t>advertisements</w:t>
      </w:r>
      <w:r>
        <w:rPr>
          <w:spacing w:val="20"/>
        </w:rPr>
        <w:t> </w:t>
      </w:r>
      <w:r>
        <w:rPr/>
        <w:t>provide</w:t>
      </w:r>
      <w:r>
        <w:rPr>
          <w:spacing w:val="20"/>
        </w:rPr>
        <w:t> </w:t>
      </w:r>
      <w:r>
        <w:rPr/>
        <w:t>information</w:t>
      </w:r>
      <w:r>
        <w:rPr>
          <w:spacing w:val="20"/>
        </w:rPr>
        <w:t> </w:t>
      </w:r>
      <w:r>
        <w:rPr/>
        <w:t>of</w:t>
      </w:r>
      <w:r>
        <w:rPr>
          <w:spacing w:val="20"/>
        </w:rPr>
        <w:t> </w:t>
      </w:r>
      <w:r>
        <w:rPr/>
        <w:t>available</w:t>
      </w:r>
      <w:r>
        <w:rPr>
          <w:spacing w:val="20"/>
        </w:rPr>
        <w:t> </w:t>
      </w:r>
      <w:r>
        <w:rPr/>
        <w:t>services,</w:t>
      </w:r>
      <w:r>
        <w:rPr>
          <w:spacing w:val="22"/>
        </w:rPr>
        <w:t> </w:t>
      </w:r>
      <w:r>
        <w:rPr>
          <w:spacing w:val="-2"/>
        </w:rPr>
        <w:t>peers</w:t>
      </w:r>
    </w:p>
    <w:p>
      <w:pPr>
        <w:pStyle w:val="BodyText"/>
        <w:spacing w:line="238" w:lineRule="exact"/>
        <w:ind w:left="221"/>
        <w:rPr>
          <w:rFonts w:ascii="LM Roman 10"/>
          <w:i/>
        </w:rPr>
      </w:pPr>
      <w:r>
        <w:rPr/>
        <w:t>and</w:t>
      </w:r>
      <w:r>
        <w:rPr>
          <w:spacing w:val="19"/>
        </w:rPr>
        <w:t> </w:t>
      </w:r>
      <w:r>
        <w:rPr/>
        <w:t>groups,</w:t>
      </w:r>
      <w:r>
        <w:rPr>
          <w:spacing w:val="21"/>
        </w:rPr>
        <w:t> </w:t>
      </w:r>
      <w:r>
        <w:rPr/>
        <w:t>as</w:t>
      </w:r>
      <w:r>
        <w:rPr>
          <w:spacing w:val="20"/>
        </w:rPr>
        <w:t> </w:t>
      </w:r>
      <w:r>
        <w:rPr/>
        <w:t>well</w:t>
      </w:r>
      <w:r>
        <w:rPr>
          <w:spacing w:val="20"/>
        </w:rPr>
        <w:t> </w:t>
      </w:r>
      <w:r>
        <w:rPr/>
        <w:t>as</w:t>
      </w:r>
      <w:r>
        <w:rPr>
          <w:spacing w:val="20"/>
        </w:rPr>
        <w:t> </w:t>
      </w:r>
      <w:r>
        <w:rPr/>
        <w:t>pipes</w:t>
      </w:r>
      <w:r>
        <w:rPr>
          <w:spacing w:val="20"/>
        </w:rPr>
        <w:t> </w:t>
      </w:r>
      <w:r>
        <w:rPr/>
        <w:t>and</w:t>
      </w:r>
      <w:r>
        <w:rPr>
          <w:spacing w:val="20"/>
        </w:rPr>
        <w:t> </w:t>
      </w:r>
      <w:r>
        <w:rPr/>
        <w:t>end</w:t>
      </w:r>
      <w:r>
        <w:rPr>
          <w:spacing w:val="20"/>
        </w:rPr>
        <w:t> </w:t>
      </w:r>
      <w:r>
        <w:rPr/>
        <w:t>points.</w:t>
      </w:r>
      <w:r>
        <w:rPr>
          <w:spacing w:val="48"/>
        </w:rPr>
        <w:t> </w:t>
      </w:r>
      <w:r>
        <w:rPr/>
        <w:t>Handorean</w:t>
      </w:r>
      <w:r>
        <w:rPr>
          <w:spacing w:val="20"/>
        </w:rPr>
        <w:t> </w:t>
      </w:r>
      <w:r>
        <w:rPr/>
        <w:t>et</w:t>
      </w:r>
      <w:r>
        <w:rPr>
          <w:spacing w:val="21"/>
        </w:rPr>
        <w:t> </w:t>
      </w:r>
      <w:r>
        <w:rPr/>
        <w:t>al.</w:t>
      </w:r>
      <w:r>
        <w:rPr>
          <w:spacing w:val="20"/>
        </w:rPr>
        <w:t> </w:t>
      </w:r>
      <w:r>
        <w:rPr/>
        <w:t>[</w:t>
      </w:r>
      <w:hyperlink w:history="true" w:anchor="_bookmark20">
        <w:r>
          <w:rPr>
            <w:color w:val="0000FF"/>
          </w:rPr>
          <w:t>7</w:t>
        </w:r>
      </w:hyperlink>
      <w:r>
        <w:rPr/>
        <w:t>]</w:t>
      </w:r>
      <w:r>
        <w:rPr>
          <w:spacing w:val="20"/>
        </w:rPr>
        <w:t> </w:t>
      </w:r>
      <w:r>
        <w:rPr/>
        <w:t>introduce</w:t>
      </w:r>
      <w:r>
        <w:rPr>
          <w:spacing w:val="21"/>
        </w:rPr>
        <w:t> </w:t>
      </w:r>
      <w:r>
        <w:rPr>
          <w:rFonts w:ascii="LM Roman 10"/>
          <w:i/>
          <w:spacing w:val="-2"/>
        </w:rPr>
        <w:t>follow-</w:t>
      </w:r>
    </w:p>
    <w:p>
      <w:pPr>
        <w:pStyle w:val="BodyText"/>
        <w:spacing w:line="266" w:lineRule="exact" w:before="9"/>
        <w:ind w:left="221" w:right="168"/>
      </w:pPr>
      <w:r>
        <w:rPr>
          <w:rFonts w:ascii="LM Roman 10"/>
          <w:i/>
        </w:rPr>
        <w:t>me sessions </w:t>
      </w:r>
      <w:r>
        <w:rPr/>
        <w:t>that</w:t>
      </w:r>
      <w:r>
        <w:rPr>
          <w:spacing w:val="36"/>
        </w:rPr>
        <w:t> </w:t>
      </w:r>
      <w:r>
        <w:rPr/>
        <w:t>express</w:t>
      </w:r>
      <w:r>
        <w:rPr>
          <w:spacing w:val="36"/>
        </w:rPr>
        <w:t> </w:t>
      </w:r>
      <w:r>
        <w:rPr/>
        <w:t>the</w:t>
      </w:r>
      <w:r>
        <w:rPr>
          <w:spacing w:val="36"/>
        </w:rPr>
        <w:t> </w:t>
      </w:r>
      <w:r>
        <w:rPr/>
        <w:t>interaction</w:t>
      </w:r>
      <w:r>
        <w:rPr>
          <w:spacing w:val="36"/>
        </w:rPr>
        <w:t> </w:t>
      </w:r>
      <w:r>
        <w:rPr/>
        <w:t>of</w:t>
      </w:r>
      <w:r>
        <w:rPr>
          <w:spacing w:val="36"/>
        </w:rPr>
        <w:t> </w:t>
      </w:r>
      <w:r>
        <w:rPr/>
        <w:t>a</w:t>
      </w:r>
      <w:r>
        <w:rPr>
          <w:spacing w:val="36"/>
        </w:rPr>
        <w:t> </w:t>
      </w:r>
      <w:r>
        <w:rPr/>
        <w:t>client</w:t>
      </w:r>
      <w:r>
        <w:rPr>
          <w:spacing w:val="36"/>
        </w:rPr>
        <w:t> </w:t>
      </w:r>
      <w:r>
        <w:rPr/>
        <w:t>with</w:t>
      </w:r>
      <w:r>
        <w:rPr>
          <w:spacing w:val="36"/>
        </w:rPr>
        <w:t> </w:t>
      </w:r>
      <w:r>
        <w:rPr/>
        <w:t>a</w:t>
      </w:r>
      <w:r>
        <w:rPr>
          <w:spacing w:val="36"/>
        </w:rPr>
        <w:t> </w:t>
      </w:r>
      <w:r>
        <w:rPr/>
        <w:t>service</w:t>
      </w:r>
      <w:r>
        <w:rPr>
          <w:spacing w:val="36"/>
        </w:rPr>
        <w:t> </w:t>
      </w:r>
      <w:r>
        <w:rPr/>
        <w:t>that</w:t>
      </w:r>
      <w:r>
        <w:rPr>
          <w:spacing w:val="36"/>
        </w:rPr>
        <w:t> </w:t>
      </w:r>
      <w:r>
        <w:rPr/>
        <w:t>is</w:t>
      </w:r>
      <w:r>
        <w:rPr>
          <w:spacing w:val="36"/>
        </w:rPr>
        <w:t> </w:t>
      </w:r>
      <w:r>
        <w:rPr/>
        <w:t>offered by</w:t>
      </w:r>
      <w:r>
        <w:rPr>
          <w:spacing w:val="40"/>
        </w:rPr>
        <w:t> </w:t>
      </w:r>
      <w:r>
        <w:rPr/>
        <w:t>several</w:t>
      </w:r>
      <w:r>
        <w:rPr>
          <w:spacing w:val="40"/>
        </w:rPr>
        <w:t> </w:t>
      </w:r>
      <w:r>
        <w:rPr/>
        <w:t>providers,</w:t>
      </w:r>
      <w:r>
        <w:rPr>
          <w:spacing w:val="40"/>
        </w:rPr>
        <w:t> </w:t>
      </w:r>
      <w:r>
        <w:rPr/>
        <w:t>in</w:t>
      </w:r>
      <w:r>
        <w:rPr>
          <w:spacing w:val="40"/>
        </w:rPr>
        <w:t> </w:t>
      </w:r>
      <w:r>
        <w:rPr/>
        <w:t>order</w:t>
      </w:r>
      <w:r>
        <w:rPr>
          <w:spacing w:val="40"/>
        </w:rPr>
        <w:t> </w:t>
      </w:r>
      <w:r>
        <w:rPr/>
        <w:t>to</w:t>
      </w:r>
      <w:r>
        <w:rPr>
          <w:spacing w:val="40"/>
        </w:rPr>
        <w:t> </w:t>
      </w:r>
      <w:r>
        <w:rPr/>
        <w:t>achieve</w:t>
      </w:r>
      <w:r>
        <w:rPr>
          <w:spacing w:val="40"/>
        </w:rPr>
        <w:t> </w:t>
      </w:r>
      <w:r>
        <w:rPr/>
        <w:t>a</w:t>
      </w:r>
      <w:r>
        <w:rPr>
          <w:spacing w:val="40"/>
        </w:rPr>
        <w:t> </w:t>
      </w:r>
      <w:r>
        <w:rPr/>
        <w:t>continuity</w:t>
      </w:r>
      <w:r>
        <w:rPr>
          <w:spacing w:val="40"/>
        </w:rPr>
        <w:t> </w:t>
      </w:r>
      <w:r>
        <w:rPr/>
        <w:t>of</w:t>
      </w:r>
      <w:r>
        <w:rPr>
          <w:spacing w:val="40"/>
        </w:rPr>
        <w:t> </w:t>
      </w:r>
      <w:r>
        <w:rPr/>
        <w:t>service</w:t>
      </w:r>
      <w:r>
        <w:rPr>
          <w:spacing w:val="40"/>
        </w:rPr>
        <w:t> </w:t>
      </w:r>
      <w:r>
        <w:rPr/>
        <w:t>provision.</w:t>
      </w:r>
      <w:r>
        <w:rPr>
          <w:spacing w:val="80"/>
        </w:rPr>
        <w:t> </w:t>
      </w:r>
      <w:r>
        <w:rPr/>
        <w:t>The paper discusses techniques for migrating processes between hosts, or partial results</w:t>
      </w:r>
      <w:r>
        <w:rPr>
          <w:spacing w:val="40"/>
        </w:rPr>
        <w:t> </w:t>
      </w:r>
      <w:r>
        <w:rPr/>
        <w:t>to alternate providers, for allowing temporary client disconnections while providers continue processing, and for letting clients use partial results until an alternate provider is found.</w:t>
      </w:r>
    </w:p>
    <w:p>
      <w:pPr>
        <w:pStyle w:val="BodyText"/>
        <w:spacing w:line="259" w:lineRule="auto" w:before="46"/>
        <w:ind w:left="221" w:right="168" w:firstLine="318"/>
      </w:pPr>
      <w:r>
        <w:rPr/>
        <w:t>Lucchi and Zavattaro [</w:t>
      </w:r>
      <w:hyperlink w:history="true" w:anchor="_bookmark22">
        <w:r>
          <w:rPr>
            <w:color w:val="0000FF"/>
          </w:rPr>
          <w:t>9</w:t>
        </w:r>
      </w:hyperlink>
      <w:r>
        <w:rPr/>
        <w:t>] describe WSSecSpaces (W3S), Linda-based interaction model for Web services.</w:t>
      </w:r>
      <w:r>
        <w:rPr>
          <w:spacing w:val="40"/>
        </w:rPr>
        <w:t> </w:t>
      </w:r>
      <w:r>
        <w:rPr/>
        <w:t>The model allows for loosely-coupled Web services, in the way</w:t>
      </w:r>
      <w:r>
        <w:rPr>
          <w:spacing w:val="19"/>
        </w:rPr>
        <w:t> </w:t>
      </w:r>
      <w:r>
        <w:rPr/>
        <w:t>that</w:t>
      </w:r>
      <w:r>
        <w:rPr>
          <w:spacing w:val="19"/>
        </w:rPr>
        <w:t> </w:t>
      </w:r>
      <w:r>
        <w:rPr/>
        <w:t>a</w:t>
      </w:r>
      <w:r>
        <w:rPr>
          <w:spacing w:val="19"/>
        </w:rPr>
        <w:t> </w:t>
      </w:r>
      <w:r>
        <w:rPr/>
        <w:t>Web</w:t>
      </w:r>
      <w:r>
        <w:rPr>
          <w:spacing w:val="19"/>
        </w:rPr>
        <w:t> </w:t>
      </w:r>
      <w:r>
        <w:rPr/>
        <w:t>service</w:t>
      </w:r>
      <w:r>
        <w:rPr>
          <w:spacing w:val="19"/>
        </w:rPr>
        <w:t> </w:t>
      </w:r>
      <w:r>
        <w:rPr/>
        <w:t>can</w:t>
      </w:r>
      <w:r>
        <w:rPr>
          <w:spacing w:val="19"/>
        </w:rPr>
        <w:t> </w:t>
      </w:r>
      <w:r>
        <w:rPr/>
        <w:t>issue</w:t>
      </w:r>
      <w:r>
        <w:rPr>
          <w:spacing w:val="19"/>
        </w:rPr>
        <w:t> </w:t>
      </w:r>
      <w:r>
        <w:rPr/>
        <w:t>a</w:t>
      </w:r>
      <w:r>
        <w:rPr>
          <w:spacing w:val="19"/>
        </w:rPr>
        <w:t> </w:t>
      </w:r>
      <w:r>
        <w:rPr/>
        <w:t>request</w:t>
      </w:r>
      <w:r>
        <w:rPr>
          <w:spacing w:val="19"/>
        </w:rPr>
        <w:t> </w:t>
      </w:r>
      <w:r>
        <w:rPr/>
        <w:t>and</w:t>
      </w:r>
      <w:r>
        <w:rPr>
          <w:spacing w:val="19"/>
        </w:rPr>
        <w:t> </w:t>
      </w:r>
      <w:r>
        <w:rPr/>
        <w:t>then</w:t>
      </w:r>
      <w:r>
        <w:rPr>
          <w:spacing w:val="19"/>
        </w:rPr>
        <w:t> </w:t>
      </w:r>
      <w:r>
        <w:rPr/>
        <w:t>terminate.</w:t>
      </w:r>
      <w:r>
        <w:rPr>
          <w:spacing w:val="40"/>
        </w:rPr>
        <w:t> </w:t>
      </w:r>
      <w:r>
        <w:rPr/>
        <w:t>Then,</w:t>
      </w:r>
      <w:r>
        <w:rPr>
          <w:spacing w:val="20"/>
        </w:rPr>
        <w:t> </w:t>
      </w:r>
      <w:r>
        <w:rPr/>
        <w:t>the</w:t>
      </w:r>
      <w:r>
        <w:rPr>
          <w:spacing w:val="19"/>
        </w:rPr>
        <w:t> </w:t>
      </w:r>
      <w:r>
        <w:rPr/>
        <w:t>request is</w:t>
      </w:r>
      <w:r>
        <w:rPr>
          <w:spacing w:val="31"/>
        </w:rPr>
        <w:t> </w:t>
      </w:r>
      <w:r>
        <w:rPr/>
        <w:t>processed</w:t>
      </w:r>
      <w:r>
        <w:rPr>
          <w:spacing w:val="31"/>
        </w:rPr>
        <w:t> </w:t>
      </w:r>
      <w:r>
        <w:rPr/>
        <w:t>at</w:t>
      </w:r>
      <w:r>
        <w:rPr>
          <w:spacing w:val="32"/>
        </w:rPr>
        <w:t> </w:t>
      </w:r>
      <w:r>
        <w:rPr/>
        <w:t>a</w:t>
      </w:r>
      <w:r>
        <w:rPr>
          <w:spacing w:val="31"/>
        </w:rPr>
        <w:t> </w:t>
      </w:r>
      <w:r>
        <w:rPr/>
        <w:t>later</w:t>
      </w:r>
      <w:r>
        <w:rPr>
          <w:spacing w:val="32"/>
        </w:rPr>
        <w:t> </w:t>
      </w:r>
      <w:r>
        <w:rPr/>
        <w:t>time</w:t>
      </w:r>
      <w:r>
        <w:rPr>
          <w:spacing w:val="31"/>
        </w:rPr>
        <w:t> </w:t>
      </w:r>
      <w:r>
        <w:rPr/>
        <w:t>e.g.,</w:t>
      </w:r>
      <w:r>
        <w:rPr>
          <w:spacing w:val="31"/>
        </w:rPr>
        <w:t> </w:t>
      </w:r>
      <w:r>
        <w:rPr/>
        <w:t>by</w:t>
      </w:r>
      <w:r>
        <w:rPr>
          <w:spacing w:val="31"/>
        </w:rPr>
        <w:t> </w:t>
      </w:r>
      <w:r>
        <w:rPr/>
        <w:t>a</w:t>
      </w:r>
      <w:r>
        <w:rPr>
          <w:spacing w:val="31"/>
        </w:rPr>
        <w:t> </w:t>
      </w:r>
      <w:r>
        <w:rPr/>
        <w:t>service</w:t>
      </w:r>
      <w:r>
        <w:rPr>
          <w:spacing w:val="31"/>
        </w:rPr>
        <w:t> </w:t>
      </w:r>
      <w:r>
        <w:rPr/>
        <w:t>that</w:t>
      </w:r>
      <w:r>
        <w:rPr>
          <w:spacing w:val="32"/>
        </w:rPr>
        <w:t> </w:t>
      </w:r>
      <w:r>
        <w:rPr/>
        <w:t>becomes</w:t>
      </w:r>
      <w:r>
        <w:rPr>
          <w:spacing w:val="31"/>
        </w:rPr>
        <w:t> </w:t>
      </w:r>
      <w:r>
        <w:rPr/>
        <w:t>online.</w:t>
      </w:r>
    </w:p>
    <w:p>
      <w:pPr>
        <w:pStyle w:val="BodyText"/>
        <w:spacing w:line="259" w:lineRule="auto" w:before="22"/>
        <w:ind w:left="221" w:right="166" w:firstLine="317"/>
      </w:pPr>
      <w:r>
        <w:rPr/>
        <w:t>A thorough comparative analysis can be however found in [</w:t>
      </w:r>
      <w:hyperlink w:history="true" w:anchor="_bookmark27">
        <w:r>
          <w:rPr>
            <w:color w:val="0000FF"/>
          </w:rPr>
          <w:t>14</w:t>
        </w:r>
      </w:hyperlink>
      <w:r>
        <w:rPr/>
        <w:t>].</w:t>
      </w:r>
      <w:r>
        <w:rPr>
          <w:spacing w:val="40"/>
        </w:rPr>
        <w:t> </w:t>
      </w:r>
      <w:r>
        <w:rPr/>
        <w:t>However, as previously</w:t>
      </w:r>
      <w:r>
        <w:rPr>
          <w:spacing w:val="40"/>
        </w:rPr>
        <w:t> </w:t>
      </w:r>
      <w:r>
        <w:rPr/>
        <w:t>mentioned,</w:t>
      </w:r>
      <w:r>
        <w:rPr>
          <w:spacing w:val="40"/>
        </w:rPr>
        <w:t> </w:t>
      </w:r>
      <w:r>
        <w:rPr/>
        <w:t>existing</w:t>
      </w:r>
      <w:r>
        <w:rPr>
          <w:spacing w:val="40"/>
        </w:rPr>
        <w:t> </w:t>
      </w:r>
      <w:r>
        <w:rPr/>
        <w:t>service</w:t>
      </w:r>
      <w:r>
        <w:rPr>
          <w:spacing w:val="40"/>
        </w:rPr>
        <w:t> </w:t>
      </w:r>
      <w:r>
        <w:rPr/>
        <w:t>and</w:t>
      </w:r>
      <w:r>
        <w:rPr>
          <w:spacing w:val="40"/>
        </w:rPr>
        <w:t> </w:t>
      </w:r>
      <w:r>
        <w:rPr/>
        <w:t>interaction</w:t>
      </w:r>
      <w:r>
        <w:rPr>
          <w:spacing w:val="40"/>
        </w:rPr>
        <w:t> </w:t>
      </w:r>
      <w:r>
        <w:rPr/>
        <w:t>models</w:t>
      </w:r>
      <w:r>
        <w:rPr>
          <w:spacing w:val="40"/>
        </w:rPr>
        <w:t> </w:t>
      </w:r>
      <w:r>
        <w:rPr/>
        <w:t>either</w:t>
      </w:r>
      <w:r>
        <w:rPr>
          <w:spacing w:val="40"/>
        </w:rPr>
        <w:t> </w:t>
      </w:r>
      <w:r>
        <w:rPr/>
        <w:t>do</w:t>
      </w:r>
      <w:r>
        <w:rPr>
          <w:spacing w:val="40"/>
        </w:rPr>
        <w:t> </w:t>
      </w:r>
      <w:r>
        <w:rPr/>
        <w:t>not</w:t>
      </w:r>
      <w:r>
        <w:rPr>
          <w:spacing w:val="40"/>
        </w:rPr>
        <w:t> </w:t>
      </w:r>
      <w:r>
        <w:rPr/>
        <w:t>take into account key requirements such as security bound to groups, asynchronous, syn- chronous, and event-based communication, as well as service contracts, or they do not provide a formal, abstract language that can be used for application prototyp-</w:t>
      </w:r>
      <w:r>
        <w:rPr>
          <w:spacing w:val="40"/>
        </w:rPr>
        <w:t> </w:t>
      </w:r>
      <w:r>
        <w:rPr/>
        <w:t>ing and for simulating and verifying the behaviour of peers and services, and their </w:t>
      </w:r>
      <w:r>
        <w:rPr>
          <w:spacing w:val="-2"/>
        </w:rPr>
        <w:t>interactions.</w:t>
      </w:r>
    </w:p>
    <w:p>
      <w:pPr>
        <w:pStyle w:val="BodyText"/>
        <w:spacing w:line="259" w:lineRule="auto" w:before="25"/>
        <w:ind w:left="221" w:right="166" w:firstLine="317"/>
      </w:pPr>
      <w:r>
        <w:rPr/>
        <w:t>As future work, we have to explore the expressiveness of the model by specifying real</w:t>
      </w:r>
      <w:r>
        <w:rPr>
          <w:spacing w:val="-1"/>
        </w:rPr>
        <w:t> </w:t>
      </w:r>
      <w:r>
        <w:rPr/>
        <w:t>and more complex case studies</w:t>
      </w:r>
      <w:r>
        <w:rPr>
          <w:spacing w:val="-1"/>
        </w:rPr>
        <w:t> </w:t>
      </w:r>
      <w:r>
        <w:rPr/>
        <w:t>in order to validate it on specific domains such as </w:t>
      </w:r>
      <w:bookmarkStart w:name="_bookmark14" w:id="27"/>
      <w:bookmarkEnd w:id="27"/>
      <w:r>
        <w:rPr/>
        <w:t>e</w:t>
      </w:r>
      <w:r>
        <w:rPr/>
        <w:t>nvironmental monitoring in industrial plants, and mobile telephony.</w:t>
      </w:r>
      <w:r>
        <w:rPr>
          <w:spacing w:val="40"/>
        </w:rPr>
        <w:t> </w:t>
      </w:r>
      <w:r>
        <w:rPr/>
        <w:t>In addition, </w:t>
      </w:r>
      <w:bookmarkStart w:name="References" w:id="28"/>
      <w:bookmarkEnd w:id="28"/>
      <w:r>
        <w:rPr/>
        <w:t>the</w:t>
      </w:r>
      <w:r>
        <w:rPr>
          <w:spacing w:val="38"/>
        </w:rPr>
        <w:t> </w:t>
      </w:r>
      <w:r>
        <w:rPr/>
        <w:t>model</w:t>
      </w:r>
      <w:r>
        <w:rPr>
          <w:spacing w:val="38"/>
        </w:rPr>
        <w:t> </w:t>
      </w:r>
      <w:r>
        <w:rPr/>
        <w:t>has</w:t>
      </w:r>
      <w:r>
        <w:rPr>
          <w:spacing w:val="38"/>
        </w:rPr>
        <w:t> </w:t>
      </w:r>
      <w:r>
        <w:rPr/>
        <w:t>to</w:t>
      </w:r>
      <w:r>
        <w:rPr>
          <w:spacing w:val="38"/>
        </w:rPr>
        <w:t> </w:t>
      </w:r>
      <w:r>
        <w:rPr/>
        <w:t>be</w:t>
      </w:r>
      <w:r>
        <w:rPr>
          <w:spacing w:val="38"/>
        </w:rPr>
        <w:t> </w:t>
      </w:r>
      <w:r>
        <w:rPr/>
        <w:t>extended</w:t>
      </w:r>
      <w:r>
        <w:rPr>
          <w:spacing w:val="38"/>
        </w:rPr>
        <w:t> </w:t>
      </w:r>
      <w:r>
        <w:rPr/>
        <w:t>with</w:t>
      </w:r>
      <w:r>
        <w:rPr>
          <w:spacing w:val="38"/>
        </w:rPr>
        <w:t> </w:t>
      </w:r>
      <w:r>
        <w:rPr/>
        <w:t>more</w:t>
      </w:r>
      <w:r>
        <w:rPr>
          <w:spacing w:val="38"/>
        </w:rPr>
        <w:t> </w:t>
      </w:r>
      <w:r>
        <w:rPr/>
        <w:t>complex</w:t>
      </w:r>
      <w:r>
        <w:rPr>
          <w:spacing w:val="38"/>
        </w:rPr>
        <w:t> </w:t>
      </w:r>
      <w:r>
        <w:rPr/>
        <w:t>compositional</w:t>
      </w:r>
      <w:r>
        <w:rPr>
          <w:spacing w:val="38"/>
        </w:rPr>
        <w:t> </w:t>
      </w:r>
      <w:r>
        <w:rPr/>
        <w:t>structures,</w:t>
      </w:r>
      <w:r>
        <w:rPr>
          <w:spacing w:val="40"/>
        </w:rPr>
        <w:t> </w:t>
      </w:r>
      <w:r>
        <w:rPr/>
        <w:t>such as an event handler or a fault handler.</w:t>
      </w:r>
      <w:r>
        <w:rPr>
          <w:spacing w:val="40"/>
        </w:rPr>
        <w:t> </w:t>
      </w:r>
      <w:r>
        <w:rPr/>
        <w:t>Furthermore, we also aim to develop a </w:t>
      </w:r>
      <w:bookmarkStart w:name="_bookmark15" w:id="29"/>
      <w:bookmarkEnd w:id="29"/>
      <w:r>
        <w:rPr/>
        <w:t>v</w:t>
      </w:r>
      <w:r>
        <w:rPr/>
        <w:t>erification tool based on the rules presented in this paper.</w:t>
      </w:r>
    </w:p>
    <w:p>
      <w:pPr>
        <w:pStyle w:val="BodyText"/>
        <w:spacing w:before="242"/>
        <w:jc w:val="left"/>
      </w:pPr>
    </w:p>
    <w:p>
      <w:pPr>
        <w:pStyle w:val="Heading1"/>
        <w:spacing w:before="1"/>
        <w:ind w:left="221" w:firstLine="0"/>
      </w:pPr>
      <w:bookmarkStart w:name="_bookmark16" w:id="30"/>
      <w:bookmarkEnd w:id="30"/>
      <w:r>
        <w:rPr>
          <w:b w:val="0"/>
        </w:rPr>
      </w:r>
      <w:r>
        <w:rPr>
          <w:spacing w:val="-2"/>
          <w:w w:val="110"/>
        </w:rPr>
        <w:t>References</w:t>
      </w:r>
    </w:p>
    <w:p>
      <w:pPr>
        <w:pStyle w:val="ListParagraph"/>
        <w:numPr>
          <w:ilvl w:val="0"/>
          <w:numId w:val="3"/>
        </w:numPr>
        <w:tabs>
          <w:tab w:pos="533" w:val="left" w:leader="none"/>
          <w:tab w:pos="535" w:val="left" w:leader="none"/>
        </w:tabs>
        <w:spacing w:line="165" w:lineRule="auto" w:before="256" w:after="0"/>
        <w:ind w:left="535" w:right="168" w:hanging="232"/>
        <w:jc w:val="left"/>
        <w:rPr>
          <w:sz w:val="15"/>
        </w:rPr>
      </w:pPr>
      <w:bookmarkStart w:name="_bookmark17" w:id="31"/>
      <w:bookmarkEnd w:id="31"/>
      <w:r>
        <w:rPr/>
      </w:r>
      <w:r>
        <w:rPr>
          <w:w w:val="105"/>
          <w:sz w:val="15"/>
        </w:rPr>
        <w:t>S.</w:t>
      </w:r>
      <w:r>
        <w:rPr>
          <w:w w:val="105"/>
          <w:sz w:val="15"/>
        </w:rPr>
        <w:t> Alda</w:t>
      </w:r>
      <w:r>
        <w:rPr>
          <w:w w:val="105"/>
          <w:sz w:val="15"/>
        </w:rPr>
        <w:t> and</w:t>
      </w:r>
      <w:r>
        <w:rPr>
          <w:w w:val="105"/>
          <w:sz w:val="15"/>
        </w:rPr>
        <w:t> A.</w:t>
      </w:r>
      <w:r>
        <w:rPr>
          <w:w w:val="105"/>
          <w:sz w:val="15"/>
        </w:rPr>
        <w:t> B.</w:t>
      </w:r>
      <w:r>
        <w:rPr>
          <w:w w:val="105"/>
          <w:sz w:val="15"/>
        </w:rPr>
        <w:t> Cremers.</w:t>
      </w:r>
      <w:r>
        <w:rPr>
          <w:spacing w:val="68"/>
          <w:w w:val="105"/>
          <w:sz w:val="15"/>
        </w:rPr>
        <w:t> </w:t>
      </w:r>
      <w:r>
        <w:rPr>
          <w:w w:val="105"/>
          <w:sz w:val="15"/>
        </w:rPr>
        <w:t>Towards</w:t>
      </w:r>
      <w:r>
        <w:rPr>
          <w:w w:val="105"/>
          <w:sz w:val="15"/>
        </w:rPr>
        <w:t> composition</w:t>
      </w:r>
      <w:r>
        <w:rPr>
          <w:w w:val="105"/>
          <w:sz w:val="15"/>
        </w:rPr>
        <w:t> management</w:t>
      </w:r>
      <w:r>
        <w:rPr>
          <w:w w:val="105"/>
          <w:sz w:val="15"/>
        </w:rPr>
        <w:t> for</w:t>
      </w:r>
      <w:r>
        <w:rPr>
          <w:w w:val="105"/>
          <w:sz w:val="15"/>
        </w:rPr>
        <w:t> component-based</w:t>
      </w:r>
      <w:r>
        <w:rPr>
          <w:w w:val="105"/>
          <w:sz w:val="15"/>
        </w:rPr>
        <w:t> peer-to-peer architectures. </w:t>
      </w:r>
      <w:r>
        <w:rPr>
          <w:i/>
          <w:w w:val="105"/>
          <w:sz w:val="15"/>
        </w:rPr>
        <w:t>Electr. Notes Theor. Comput. Sci.</w:t>
      </w:r>
      <w:r>
        <w:rPr>
          <w:w w:val="105"/>
          <w:sz w:val="15"/>
        </w:rPr>
        <w:t>, 114:47–64, 2005.</w:t>
      </w:r>
    </w:p>
    <w:p>
      <w:pPr>
        <w:pStyle w:val="ListParagraph"/>
        <w:numPr>
          <w:ilvl w:val="0"/>
          <w:numId w:val="3"/>
        </w:numPr>
        <w:tabs>
          <w:tab w:pos="533" w:val="left" w:leader="none"/>
          <w:tab w:pos="535" w:val="left" w:leader="none"/>
        </w:tabs>
        <w:spacing w:line="165" w:lineRule="auto" w:before="204" w:after="0"/>
        <w:ind w:left="535" w:right="168" w:hanging="232"/>
        <w:jc w:val="left"/>
        <w:rPr>
          <w:sz w:val="15"/>
        </w:rPr>
      </w:pPr>
      <w:bookmarkStart w:name="_bookmark18" w:id="32"/>
      <w:bookmarkEnd w:id="32"/>
      <w:r>
        <w:rPr/>
      </w:r>
      <w:r>
        <w:rPr>
          <w:w w:val="105"/>
          <w:sz w:val="15"/>
        </w:rPr>
        <w:t>M. Bisignano, G. D. Modica, and O. Tomarchio.</w:t>
      </w:r>
      <w:r>
        <w:rPr>
          <w:spacing w:val="40"/>
          <w:w w:val="105"/>
          <w:sz w:val="15"/>
        </w:rPr>
        <w:t> </w:t>
      </w:r>
      <w:r>
        <w:rPr>
          <w:w w:val="105"/>
          <w:sz w:val="15"/>
        </w:rPr>
        <w:t>Jmobipeer: A middleware for mobile peer-to-peer computing in manets. In </w:t>
      </w:r>
      <w:r>
        <w:rPr>
          <w:i/>
          <w:w w:val="105"/>
          <w:sz w:val="15"/>
        </w:rPr>
        <w:t>ICDCS Workshops</w:t>
      </w:r>
      <w:r>
        <w:rPr>
          <w:w w:val="105"/>
          <w:sz w:val="15"/>
        </w:rPr>
        <w:t>, pages 785–791. IEEE Computer Society, 2005.</w:t>
      </w:r>
    </w:p>
    <w:p>
      <w:pPr>
        <w:pStyle w:val="ListParagraph"/>
        <w:numPr>
          <w:ilvl w:val="0"/>
          <w:numId w:val="3"/>
        </w:numPr>
        <w:tabs>
          <w:tab w:pos="534" w:val="left" w:leader="none"/>
        </w:tabs>
        <w:spacing w:line="193" w:lineRule="exact" w:before="151" w:after="0"/>
        <w:ind w:left="534" w:right="0" w:hanging="230"/>
        <w:jc w:val="left"/>
        <w:rPr>
          <w:sz w:val="15"/>
        </w:rPr>
      </w:pPr>
      <w:r>
        <w:rPr>
          <w:w w:val="105"/>
          <w:sz w:val="15"/>
        </w:rPr>
        <w:t>F.</w:t>
      </w:r>
      <w:r>
        <w:rPr>
          <w:spacing w:val="3"/>
          <w:w w:val="105"/>
          <w:sz w:val="15"/>
        </w:rPr>
        <w:t> </w:t>
      </w:r>
      <w:r>
        <w:rPr>
          <w:w w:val="105"/>
          <w:sz w:val="15"/>
        </w:rPr>
        <w:t>Bonchi,</w:t>
      </w:r>
      <w:r>
        <w:rPr>
          <w:spacing w:val="4"/>
          <w:w w:val="105"/>
          <w:sz w:val="15"/>
        </w:rPr>
        <w:t> </w:t>
      </w:r>
      <w:r>
        <w:rPr>
          <w:w w:val="105"/>
          <w:sz w:val="15"/>
        </w:rPr>
        <w:t>A.</w:t>
      </w:r>
      <w:r>
        <w:rPr>
          <w:spacing w:val="3"/>
          <w:w w:val="105"/>
          <w:sz w:val="15"/>
        </w:rPr>
        <w:t> </w:t>
      </w:r>
      <w:r>
        <w:rPr>
          <w:w w:val="105"/>
          <w:sz w:val="15"/>
        </w:rPr>
        <w:t>Brogi,</w:t>
      </w:r>
      <w:r>
        <w:rPr>
          <w:spacing w:val="5"/>
          <w:w w:val="105"/>
          <w:sz w:val="15"/>
        </w:rPr>
        <w:t> </w:t>
      </w:r>
      <w:r>
        <w:rPr>
          <w:w w:val="105"/>
          <w:sz w:val="15"/>
        </w:rPr>
        <w:t>S.</w:t>
      </w:r>
      <w:r>
        <w:rPr>
          <w:spacing w:val="3"/>
          <w:w w:val="105"/>
          <w:sz w:val="15"/>
        </w:rPr>
        <w:t> </w:t>
      </w:r>
      <w:r>
        <w:rPr>
          <w:w w:val="105"/>
          <w:sz w:val="15"/>
        </w:rPr>
        <w:t>Corfini,</w:t>
      </w:r>
      <w:r>
        <w:rPr>
          <w:spacing w:val="3"/>
          <w:w w:val="105"/>
          <w:sz w:val="15"/>
        </w:rPr>
        <w:t> </w:t>
      </w:r>
      <w:r>
        <w:rPr>
          <w:w w:val="105"/>
          <w:sz w:val="15"/>
        </w:rPr>
        <w:t>and</w:t>
      </w:r>
      <w:r>
        <w:rPr>
          <w:spacing w:val="4"/>
          <w:w w:val="105"/>
          <w:sz w:val="15"/>
        </w:rPr>
        <w:t> </w:t>
      </w:r>
      <w:r>
        <w:rPr>
          <w:w w:val="105"/>
          <w:sz w:val="15"/>
        </w:rPr>
        <w:t>F.</w:t>
      </w:r>
      <w:r>
        <w:rPr>
          <w:spacing w:val="3"/>
          <w:w w:val="105"/>
          <w:sz w:val="15"/>
        </w:rPr>
        <w:t> </w:t>
      </w:r>
      <w:r>
        <w:rPr>
          <w:w w:val="105"/>
          <w:sz w:val="15"/>
        </w:rPr>
        <w:t>Gadducci.</w:t>
      </w:r>
      <w:r>
        <w:rPr>
          <w:spacing w:val="44"/>
          <w:w w:val="105"/>
          <w:sz w:val="15"/>
        </w:rPr>
        <w:t> </w:t>
      </w:r>
      <w:r>
        <w:rPr>
          <w:w w:val="105"/>
          <w:sz w:val="15"/>
        </w:rPr>
        <w:t>A</w:t>
      </w:r>
      <w:r>
        <w:rPr>
          <w:spacing w:val="4"/>
          <w:w w:val="105"/>
          <w:sz w:val="15"/>
        </w:rPr>
        <w:t> </w:t>
      </w:r>
      <w:r>
        <w:rPr>
          <w:w w:val="105"/>
          <w:sz w:val="15"/>
        </w:rPr>
        <w:t>Behavioural</w:t>
      </w:r>
      <w:r>
        <w:rPr>
          <w:spacing w:val="3"/>
          <w:w w:val="105"/>
          <w:sz w:val="15"/>
        </w:rPr>
        <w:t> </w:t>
      </w:r>
      <w:r>
        <w:rPr>
          <w:w w:val="105"/>
          <w:sz w:val="15"/>
        </w:rPr>
        <w:t>Congruence</w:t>
      </w:r>
      <w:r>
        <w:rPr>
          <w:spacing w:val="3"/>
          <w:w w:val="105"/>
          <w:sz w:val="15"/>
        </w:rPr>
        <w:t> </w:t>
      </w:r>
      <w:r>
        <w:rPr>
          <w:w w:val="105"/>
          <w:sz w:val="15"/>
        </w:rPr>
        <w:t>for</w:t>
      </w:r>
      <w:r>
        <w:rPr>
          <w:spacing w:val="4"/>
          <w:w w:val="105"/>
          <w:sz w:val="15"/>
        </w:rPr>
        <w:t> </w:t>
      </w:r>
      <w:r>
        <w:rPr>
          <w:w w:val="105"/>
          <w:sz w:val="15"/>
        </w:rPr>
        <w:t>Web</w:t>
      </w:r>
      <w:r>
        <w:rPr>
          <w:spacing w:val="3"/>
          <w:w w:val="105"/>
          <w:sz w:val="15"/>
        </w:rPr>
        <w:t> </w:t>
      </w:r>
      <w:r>
        <w:rPr>
          <w:w w:val="105"/>
          <w:sz w:val="15"/>
        </w:rPr>
        <w:t>Services.</w:t>
      </w:r>
      <w:r>
        <w:rPr>
          <w:spacing w:val="43"/>
          <w:w w:val="105"/>
          <w:sz w:val="15"/>
        </w:rPr>
        <w:t> </w:t>
      </w:r>
      <w:r>
        <w:rPr>
          <w:spacing w:val="-5"/>
          <w:w w:val="105"/>
          <w:sz w:val="15"/>
        </w:rPr>
        <w:t>In</w:t>
      </w:r>
    </w:p>
    <w:p>
      <w:pPr>
        <w:spacing w:line="165" w:lineRule="auto" w:before="34"/>
        <w:ind w:left="535" w:right="0" w:hanging="1"/>
        <w:jc w:val="left"/>
        <w:rPr>
          <w:rFonts w:ascii="LM Roman 8" w:hAnsi="LM Roman 8"/>
          <w:sz w:val="15"/>
        </w:rPr>
      </w:pPr>
      <w:r>
        <w:rPr>
          <w:rFonts w:ascii="LM Roman 8" w:hAnsi="LM Roman 8"/>
          <w:spacing w:val="-2"/>
          <w:w w:val="105"/>
          <w:sz w:val="15"/>
        </w:rPr>
        <w:t>F.</w:t>
      </w:r>
      <w:r>
        <w:rPr>
          <w:rFonts w:ascii="LM Roman 8" w:hAnsi="LM Roman 8"/>
          <w:spacing w:val="-5"/>
          <w:w w:val="105"/>
          <w:sz w:val="15"/>
        </w:rPr>
        <w:t> </w:t>
      </w:r>
      <w:r>
        <w:rPr>
          <w:rFonts w:ascii="LM Roman 8" w:hAnsi="LM Roman 8"/>
          <w:spacing w:val="-2"/>
          <w:w w:val="105"/>
          <w:sz w:val="15"/>
        </w:rPr>
        <w:t>Arbab</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Sirjani,</w:t>
      </w:r>
      <w:r>
        <w:rPr>
          <w:rFonts w:ascii="LM Roman 8" w:hAnsi="LM Roman 8"/>
          <w:spacing w:val="-5"/>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Fundamentals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5"/>
          <w:w w:val="105"/>
          <w:sz w:val="15"/>
        </w:rPr>
        <w:t> </w:t>
      </w:r>
      <w:r>
        <w:rPr>
          <w:rFonts w:ascii="LM Roman 8" w:hAnsi="LM Roman 8"/>
          <w:i/>
          <w:spacing w:val="-2"/>
          <w:w w:val="105"/>
          <w:sz w:val="15"/>
        </w:rPr>
        <w:t>(FSEN’07)</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spacing w:val="-2"/>
          <w:w w:val="105"/>
          <w:sz w:val="15"/>
        </w:rPr>
        <w:t>Springer</w:t>
      </w:r>
      <w:r>
        <w:rPr>
          <w:rFonts w:ascii="LM Roman 8" w:hAnsi="LM Roman 8"/>
          <w:spacing w:val="-2"/>
          <w:w w:val="105"/>
          <w:sz w:val="15"/>
        </w:rPr>
        <w:t>,</w:t>
      </w:r>
      <w:r>
        <w:rPr>
          <w:rFonts w:ascii="LM Roman 8" w:hAnsi="LM Roman 8"/>
          <w:spacing w:val="-2"/>
          <w:w w:val="105"/>
          <w:sz w:val="15"/>
        </w:rPr>
        <w:t> </w:t>
      </w:r>
      <w:r>
        <w:rPr>
          <w:rFonts w:ascii="LM Roman 8" w:hAnsi="LM Roman 8"/>
          <w:w w:val="105"/>
          <w:sz w:val="15"/>
        </w:rPr>
        <w:t>2007. To appear.</w:t>
      </w:r>
    </w:p>
    <w:p>
      <w:pPr>
        <w:pStyle w:val="ListParagraph"/>
        <w:numPr>
          <w:ilvl w:val="0"/>
          <w:numId w:val="3"/>
        </w:numPr>
        <w:tabs>
          <w:tab w:pos="533" w:val="left" w:leader="none"/>
          <w:tab w:pos="535" w:val="left" w:leader="none"/>
        </w:tabs>
        <w:spacing w:line="165" w:lineRule="auto" w:before="204" w:after="0"/>
        <w:ind w:left="535" w:right="167" w:hanging="232"/>
        <w:jc w:val="left"/>
        <w:rPr>
          <w:sz w:val="15"/>
        </w:rPr>
      </w:pPr>
      <w:r>
        <w:rPr>
          <w:w w:val="105"/>
          <w:sz w:val="15"/>
        </w:rPr>
        <w:t>BPEL4WS</w:t>
      </w:r>
      <w:r>
        <w:rPr>
          <w:spacing w:val="-6"/>
          <w:w w:val="105"/>
          <w:sz w:val="15"/>
        </w:rPr>
        <w:t> </w:t>
      </w:r>
      <w:r>
        <w:rPr>
          <w:w w:val="105"/>
          <w:sz w:val="15"/>
        </w:rPr>
        <w:t>Coalition.</w:t>
      </w:r>
      <w:r>
        <w:rPr>
          <w:spacing w:val="25"/>
          <w:w w:val="105"/>
          <w:sz w:val="15"/>
        </w:rPr>
        <w:t> </w:t>
      </w:r>
      <w:r>
        <w:rPr>
          <w:w w:val="105"/>
          <w:sz w:val="15"/>
        </w:rPr>
        <w:t>Business</w:t>
      </w:r>
      <w:r>
        <w:rPr>
          <w:spacing w:val="-6"/>
          <w:w w:val="105"/>
          <w:sz w:val="15"/>
        </w:rPr>
        <w:t> </w:t>
      </w:r>
      <w:r>
        <w:rPr>
          <w:w w:val="105"/>
          <w:sz w:val="15"/>
        </w:rPr>
        <w:t>Process</w:t>
      </w:r>
      <w:r>
        <w:rPr>
          <w:spacing w:val="-6"/>
          <w:w w:val="105"/>
          <w:sz w:val="15"/>
        </w:rPr>
        <w:t> </w:t>
      </w:r>
      <w:r>
        <w:rPr>
          <w:w w:val="105"/>
          <w:sz w:val="15"/>
        </w:rPr>
        <w:t>Execution</w:t>
      </w:r>
      <w:r>
        <w:rPr>
          <w:spacing w:val="-6"/>
          <w:w w:val="105"/>
          <w:sz w:val="15"/>
        </w:rPr>
        <w:t> </w:t>
      </w:r>
      <w:r>
        <w:rPr>
          <w:w w:val="105"/>
          <w:sz w:val="15"/>
        </w:rPr>
        <w:t>Language</w:t>
      </w:r>
      <w:r>
        <w:rPr>
          <w:spacing w:val="-6"/>
          <w:w w:val="105"/>
          <w:sz w:val="15"/>
        </w:rPr>
        <w:t> </w:t>
      </w:r>
      <w:r>
        <w:rPr>
          <w:w w:val="105"/>
          <w:sz w:val="15"/>
        </w:rPr>
        <w:t>for</w:t>
      </w:r>
      <w:r>
        <w:rPr>
          <w:spacing w:val="-6"/>
          <w:w w:val="105"/>
          <w:sz w:val="15"/>
        </w:rPr>
        <w:t> </w:t>
      </w:r>
      <w:r>
        <w:rPr>
          <w:w w:val="105"/>
          <w:sz w:val="15"/>
        </w:rPr>
        <w:t>Web</w:t>
      </w:r>
      <w:r>
        <w:rPr>
          <w:spacing w:val="-6"/>
          <w:w w:val="105"/>
          <w:sz w:val="15"/>
        </w:rPr>
        <w:t> </w:t>
      </w:r>
      <w:r>
        <w:rPr>
          <w:w w:val="105"/>
          <w:sz w:val="15"/>
        </w:rPr>
        <w:t>Services</w:t>
      </w:r>
      <w:r>
        <w:rPr>
          <w:spacing w:val="-6"/>
          <w:w w:val="105"/>
          <w:sz w:val="15"/>
        </w:rPr>
        <w:t> </w:t>
      </w:r>
      <w:r>
        <w:rPr>
          <w:w w:val="105"/>
          <w:sz w:val="15"/>
        </w:rPr>
        <w:t>(BPEL4WS)</w:t>
      </w:r>
      <w:r>
        <w:rPr>
          <w:spacing w:val="-6"/>
          <w:w w:val="105"/>
          <w:sz w:val="15"/>
        </w:rPr>
        <w:t> </w:t>
      </w:r>
      <w:r>
        <w:rPr>
          <w:w w:val="105"/>
          <w:sz w:val="15"/>
        </w:rPr>
        <w:t>Ver.</w:t>
      </w:r>
      <w:r>
        <w:rPr>
          <w:spacing w:val="-6"/>
          <w:w w:val="105"/>
          <w:sz w:val="15"/>
        </w:rPr>
        <w:t> </w:t>
      </w:r>
      <w:r>
        <w:rPr>
          <w:w w:val="105"/>
          <w:sz w:val="15"/>
        </w:rPr>
        <w:t>1.1, 2003.</w:t>
      </w:r>
      <w:r>
        <w:rPr>
          <w:spacing w:val="-9"/>
          <w:w w:val="105"/>
          <w:sz w:val="15"/>
        </w:rPr>
        <w:t> </w:t>
      </w:r>
      <w:hyperlink r:id="rId15">
        <w:r>
          <w:rPr>
            <w:rFonts w:ascii="IBM 3270"/>
            <w:color w:val="0000FF"/>
            <w:w w:val="105"/>
            <w:sz w:val="15"/>
          </w:rPr>
          <w:t>ftp://www6.software.ibm.com/software/developer/library/ws-bpel.pdf</w:t>
        </w:r>
      </w:hyperlink>
      <w:r>
        <w:rPr>
          <w:w w:val="105"/>
          <w:sz w:val="15"/>
        </w:rPr>
        <w:t>.</w:t>
      </w:r>
    </w:p>
    <w:p>
      <w:pPr>
        <w:pStyle w:val="BodyText"/>
        <w:spacing w:before="14"/>
        <w:jc w:val="left"/>
        <w:rPr>
          <w:rFonts w:ascii="LM Roman 8"/>
          <w:sz w:val="15"/>
        </w:rPr>
      </w:pPr>
    </w:p>
    <w:p>
      <w:pPr>
        <w:pStyle w:val="ListParagraph"/>
        <w:numPr>
          <w:ilvl w:val="0"/>
          <w:numId w:val="3"/>
        </w:numPr>
        <w:tabs>
          <w:tab w:pos="533" w:val="left" w:leader="none"/>
          <w:tab w:pos="535" w:val="left" w:leader="none"/>
        </w:tabs>
        <w:spacing w:line="165" w:lineRule="auto" w:before="0" w:after="0"/>
        <w:ind w:left="535" w:right="167" w:hanging="232"/>
        <w:jc w:val="left"/>
        <w:rPr>
          <w:i/>
          <w:sz w:val="15"/>
        </w:rPr>
      </w:pPr>
      <w:r>
        <w:rPr>
          <w:w w:val="105"/>
          <w:sz w:val="15"/>
        </w:rPr>
        <w:t>P.</w:t>
      </w:r>
      <w:r>
        <w:rPr>
          <w:spacing w:val="26"/>
          <w:w w:val="105"/>
          <w:sz w:val="15"/>
        </w:rPr>
        <w:t> </w:t>
      </w:r>
      <w:r>
        <w:rPr>
          <w:w w:val="105"/>
          <w:sz w:val="15"/>
        </w:rPr>
        <w:t>Costa,</w:t>
      </w:r>
      <w:r>
        <w:rPr>
          <w:spacing w:val="26"/>
          <w:w w:val="105"/>
          <w:sz w:val="15"/>
        </w:rPr>
        <w:t> </w:t>
      </w:r>
      <w:r>
        <w:rPr>
          <w:w w:val="105"/>
          <w:sz w:val="15"/>
        </w:rPr>
        <w:t>G.</w:t>
      </w:r>
      <w:r>
        <w:rPr>
          <w:spacing w:val="26"/>
          <w:w w:val="105"/>
          <w:sz w:val="15"/>
        </w:rPr>
        <w:t> </w:t>
      </w:r>
      <w:r>
        <w:rPr>
          <w:w w:val="105"/>
          <w:sz w:val="15"/>
        </w:rPr>
        <w:t>Coulson,</w:t>
      </w:r>
      <w:r>
        <w:rPr>
          <w:spacing w:val="26"/>
          <w:w w:val="105"/>
          <w:sz w:val="15"/>
        </w:rPr>
        <w:t> </w:t>
      </w:r>
      <w:r>
        <w:rPr>
          <w:w w:val="105"/>
          <w:sz w:val="15"/>
        </w:rPr>
        <w:t>C.</w:t>
      </w:r>
      <w:r>
        <w:rPr>
          <w:spacing w:val="26"/>
          <w:w w:val="105"/>
          <w:sz w:val="15"/>
        </w:rPr>
        <w:t> </w:t>
      </w:r>
      <w:r>
        <w:rPr>
          <w:w w:val="105"/>
          <w:sz w:val="15"/>
        </w:rPr>
        <w:t>Mascolo,</w:t>
      </w:r>
      <w:r>
        <w:rPr>
          <w:spacing w:val="26"/>
          <w:w w:val="105"/>
          <w:sz w:val="15"/>
        </w:rPr>
        <w:t> </w:t>
      </w:r>
      <w:r>
        <w:rPr>
          <w:w w:val="105"/>
          <w:sz w:val="15"/>
        </w:rPr>
        <w:t>G.</w:t>
      </w:r>
      <w:r>
        <w:rPr>
          <w:spacing w:val="26"/>
          <w:w w:val="105"/>
          <w:sz w:val="15"/>
        </w:rPr>
        <w:t> </w:t>
      </w:r>
      <w:r>
        <w:rPr>
          <w:w w:val="105"/>
          <w:sz w:val="15"/>
        </w:rPr>
        <w:t>P.</w:t>
      </w:r>
      <w:r>
        <w:rPr>
          <w:spacing w:val="26"/>
          <w:w w:val="105"/>
          <w:sz w:val="15"/>
        </w:rPr>
        <w:t> </w:t>
      </w:r>
      <w:r>
        <w:rPr>
          <w:w w:val="105"/>
          <w:sz w:val="15"/>
        </w:rPr>
        <w:t>Picco,</w:t>
      </w:r>
      <w:r>
        <w:rPr>
          <w:spacing w:val="26"/>
          <w:w w:val="105"/>
          <w:sz w:val="15"/>
        </w:rPr>
        <w:t> </w:t>
      </w:r>
      <w:r>
        <w:rPr>
          <w:w w:val="105"/>
          <w:sz w:val="15"/>
        </w:rPr>
        <w:t>and</w:t>
      </w:r>
      <w:r>
        <w:rPr>
          <w:spacing w:val="26"/>
          <w:w w:val="105"/>
          <w:sz w:val="15"/>
        </w:rPr>
        <w:t> </w:t>
      </w:r>
      <w:r>
        <w:rPr>
          <w:w w:val="105"/>
          <w:sz w:val="15"/>
        </w:rPr>
        <w:t>S.</w:t>
      </w:r>
      <w:r>
        <w:rPr>
          <w:spacing w:val="26"/>
          <w:w w:val="105"/>
          <w:sz w:val="15"/>
        </w:rPr>
        <w:t> </w:t>
      </w:r>
      <w:r>
        <w:rPr>
          <w:w w:val="105"/>
          <w:sz w:val="15"/>
        </w:rPr>
        <w:t>Zachariadis.</w:t>
      </w:r>
      <w:r>
        <w:rPr>
          <w:spacing w:val="80"/>
          <w:w w:val="105"/>
          <w:sz w:val="15"/>
        </w:rPr>
        <w:t> </w:t>
      </w:r>
      <w:r>
        <w:rPr>
          <w:w w:val="105"/>
          <w:sz w:val="15"/>
        </w:rPr>
        <w:t>The</w:t>
      </w:r>
      <w:r>
        <w:rPr>
          <w:spacing w:val="26"/>
          <w:w w:val="105"/>
          <w:sz w:val="15"/>
        </w:rPr>
        <w:t> </w:t>
      </w:r>
      <w:r>
        <w:rPr>
          <w:w w:val="105"/>
          <w:sz w:val="15"/>
        </w:rPr>
        <w:t>runes</w:t>
      </w:r>
      <w:r>
        <w:rPr>
          <w:spacing w:val="26"/>
          <w:w w:val="105"/>
          <w:sz w:val="15"/>
        </w:rPr>
        <w:t> </w:t>
      </w:r>
      <w:r>
        <w:rPr>
          <w:w w:val="105"/>
          <w:sz w:val="15"/>
        </w:rPr>
        <w:t>middleware:</w:t>
      </w:r>
      <w:r>
        <w:rPr>
          <w:spacing w:val="27"/>
          <w:w w:val="105"/>
          <w:sz w:val="15"/>
        </w:rPr>
        <w:t> </w:t>
      </w:r>
      <w:r>
        <w:rPr>
          <w:w w:val="105"/>
          <w:sz w:val="15"/>
        </w:rPr>
        <w:t>A reconfigurable</w:t>
      </w:r>
      <w:r>
        <w:rPr>
          <w:w w:val="105"/>
          <w:sz w:val="15"/>
        </w:rPr>
        <w:t> component-based</w:t>
      </w:r>
      <w:r>
        <w:rPr>
          <w:w w:val="105"/>
          <w:sz w:val="15"/>
        </w:rPr>
        <w:t> approach</w:t>
      </w:r>
      <w:r>
        <w:rPr>
          <w:w w:val="105"/>
          <w:sz w:val="15"/>
        </w:rPr>
        <w:t> to</w:t>
      </w:r>
      <w:r>
        <w:rPr>
          <w:w w:val="105"/>
          <w:sz w:val="15"/>
        </w:rPr>
        <w:t> networked</w:t>
      </w:r>
      <w:r>
        <w:rPr>
          <w:w w:val="105"/>
          <w:sz w:val="15"/>
        </w:rPr>
        <w:t> embedded</w:t>
      </w:r>
      <w:r>
        <w:rPr>
          <w:w w:val="105"/>
          <w:sz w:val="15"/>
        </w:rPr>
        <w:t> systems.</w:t>
      </w:r>
      <w:r>
        <w:rPr>
          <w:spacing w:val="66"/>
          <w:w w:val="105"/>
          <w:sz w:val="15"/>
        </w:rPr>
        <w:t> </w:t>
      </w:r>
      <w:r>
        <w:rPr>
          <w:w w:val="105"/>
          <w:sz w:val="15"/>
        </w:rPr>
        <w:t>In</w:t>
      </w:r>
      <w:r>
        <w:rPr>
          <w:w w:val="105"/>
          <w:sz w:val="15"/>
        </w:rPr>
        <w:t> </w:t>
      </w:r>
      <w:r>
        <w:rPr>
          <w:i/>
          <w:w w:val="105"/>
          <w:sz w:val="15"/>
        </w:rPr>
        <w:t>Proceedings of the</w:t>
      </w:r>
    </w:p>
    <w:p>
      <w:pPr>
        <w:spacing w:line="165" w:lineRule="auto" w:before="39"/>
        <w:ind w:left="535" w:right="0" w:firstLine="0"/>
        <w:jc w:val="left"/>
        <w:rPr>
          <w:rFonts w:ascii="LM Roman 8" w:hAnsi="LM Roman 8"/>
          <w:sz w:val="15"/>
        </w:rPr>
      </w:pPr>
      <w:r>
        <w:rPr>
          <w:rFonts w:ascii="LM Roman 8" w:hAnsi="LM Roman 8"/>
          <w:i/>
          <w:w w:val="105"/>
          <w:sz w:val="15"/>
        </w:rPr>
        <w:t>16</w:t>
      </w:r>
      <w:r>
        <w:rPr>
          <w:rFonts w:ascii="Verdana" w:hAnsi="Verdana"/>
          <w:i/>
          <w:w w:val="105"/>
          <w:position w:val="5"/>
          <w:sz w:val="11"/>
        </w:rPr>
        <w:t>th</w:t>
      </w:r>
      <w:r>
        <w:rPr>
          <w:rFonts w:ascii="Verdana" w:hAnsi="Verdana"/>
          <w:i/>
          <w:spacing w:val="13"/>
          <w:w w:val="105"/>
          <w:position w:val="5"/>
          <w:sz w:val="11"/>
        </w:rPr>
        <w:t> </w:t>
      </w:r>
      <w:r>
        <w:rPr>
          <w:rFonts w:ascii="LM Roman 8" w:hAnsi="LM Roman 8"/>
          <w:i/>
          <w:w w:val="105"/>
          <w:sz w:val="15"/>
        </w:rPr>
        <w:t>Annual</w:t>
      </w:r>
      <w:r>
        <w:rPr>
          <w:rFonts w:ascii="LM Roman 8" w:hAnsi="LM Roman 8"/>
          <w:i/>
          <w:spacing w:val="-14"/>
          <w:w w:val="105"/>
          <w:sz w:val="15"/>
        </w:rPr>
        <w:t> </w:t>
      </w:r>
      <w:r>
        <w:rPr>
          <w:rFonts w:ascii="LM Roman 8" w:hAnsi="LM Roman 8"/>
          <w:i/>
          <w:w w:val="105"/>
          <w:sz w:val="15"/>
        </w:rPr>
        <w:t>IEEE</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Personal</w:t>
      </w:r>
      <w:r>
        <w:rPr>
          <w:rFonts w:ascii="LM Roman 8" w:hAnsi="LM Roman 8"/>
          <w:i/>
          <w:spacing w:val="-14"/>
          <w:w w:val="105"/>
          <w:sz w:val="15"/>
        </w:rPr>
        <w:t> </w:t>
      </w:r>
      <w:r>
        <w:rPr>
          <w:rFonts w:ascii="LM Roman 8" w:hAnsi="LM Roman 8"/>
          <w:i/>
          <w:w w:val="105"/>
          <w:sz w:val="15"/>
        </w:rPr>
        <w:t>Indoor</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Mobile</w:t>
      </w:r>
      <w:r>
        <w:rPr>
          <w:rFonts w:ascii="LM Roman 8" w:hAnsi="LM Roman 8"/>
          <w:i/>
          <w:spacing w:val="-14"/>
          <w:w w:val="105"/>
          <w:sz w:val="15"/>
        </w:rPr>
        <w:t> </w:t>
      </w:r>
      <w:r>
        <w:rPr>
          <w:rFonts w:ascii="LM Roman 8" w:hAnsi="LM Roman 8"/>
          <w:i/>
          <w:w w:val="105"/>
          <w:sz w:val="15"/>
        </w:rPr>
        <w:t>Radio</w:t>
      </w:r>
      <w:r>
        <w:rPr>
          <w:rFonts w:ascii="LM Roman 8" w:hAnsi="LM Roman 8"/>
          <w:i/>
          <w:spacing w:val="-14"/>
          <w:w w:val="105"/>
          <w:sz w:val="15"/>
        </w:rPr>
        <w:t> </w:t>
      </w:r>
      <w:r>
        <w:rPr>
          <w:rFonts w:ascii="LM Roman 8" w:hAnsi="LM Roman 8"/>
          <w:i/>
          <w:w w:val="105"/>
          <w:sz w:val="15"/>
        </w:rPr>
        <w:t>Communications</w:t>
      </w:r>
      <w:r>
        <w:rPr>
          <w:rFonts w:ascii="LM Roman 8" w:hAnsi="LM Roman 8"/>
          <w:i/>
          <w:w w:val="105"/>
          <w:sz w:val="15"/>
        </w:rPr>
        <w:t> (PIMRC’05)</w:t>
      </w:r>
      <w:r>
        <w:rPr>
          <w:rFonts w:ascii="LM Roman 8" w:hAnsi="LM Roman 8"/>
          <w:w w:val="105"/>
          <w:sz w:val="15"/>
        </w:rPr>
        <w:t>, Berlin (Germany), Sept. 2005.</w:t>
      </w:r>
    </w:p>
    <w:p>
      <w:pPr>
        <w:spacing w:after="0" w:line="165" w:lineRule="auto"/>
        <w:jc w:val="left"/>
        <w:rPr>
          <w:rFonts w:ascii="LM Roman 8" w:hAnsi="LM Roman 8"/>
          <w:sz w:val="15"/>
        </w:rPr>
        <w:sectPr>
          <w:pgSz w:w="9360" w:h="13610"/>
          <w:pgMar w:header="860" w:footer="0" w:top="1060" w:bottom="280" w:left="680" w:right="620"/>
        </w:sectPr>
      </w:pPr>
    </w:p>
    <w:p>
      <w:pPr>
        <w:pStyle w:val="BodyText"/>
        <w:spacing w:before="14"/>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280" w:hanging="232"/>
        <w:jc w:val="both"/>
        <w:rPr>
          <w:sz w:val="15"/>
        </w:rPr>
      </w:pPr>
      <w:bookmarkStart w:name="_bookmark19" w:id="33"/>
      <w:bookmarkEnd w:id="33"/>
      <w:r>
        <w:rPr/>
      </w:r>
      <w:bookmarkStart w:name="_bookmark20" w:id="34"/>
      <w:bookmarkEnd w:id="34"/>
      <w:r>
        <w:rPr/>
      </w:r>
      <w:bookmarkStart w:name="_bookmark21" w:id="35"/>
      <w:bookmarkEnd w:id="35"/>
      <w:r>
        <w:rPr/>
      </w:r>
      <w:bookmarkStart w:name="_bookmark22" w:id="36"/>
      <w:bookmarkEnd w:id="36"/>
      <w:r>
        <w:rPr/>
      </w:r>
      <w:bookmarkStart w:name="_bookmark23" w:id="37"/>
      <w:bookmarkEnd w:id="37"/>
      <w:r>
        <w:rPr/>
      </w:r>
      <w:r>
        <w:rPr>
          <w:w w:val="105"/>
          <w:sz w:val="15"/>
        </w:rPr>
        <w:t>G. Gehlen and L. Pham.</w:t>
      </w:r>
      <w:r>
        <w:rPr>
          <w:spacing w:val="40"/>
          <w:w w:val="105"/>
          <w:sz w:val="15"/>
        </w:rPr>
        <w:t> </w:t>
      </w:r>
      <w:r>
        <w:rPr>
          <w:w w:val="105"/>
          <w:sz w:val="15"/>
        </w:rPr>
        <w:t>Mobile web services for peer-to-peer applications.</w:t>
      </w:r>
      <w:r>
        <w:rPr>
          <w:spacing w:val="40"/>
          <w:w w:val="105"/>
          <w:sz w:val="15"/>
        </w:rPr>
        <w:t> </w:t>
      </w:r>
      <w:r>
        <w:rPr>
          <w:w w:val="105"/>
          <w:sz w:val="15"/>
        </w:rPr>
        <w:t>In </w:t>
      </w:r>
      <w:r>
        <w:rPr>
          <w:i/>
          <w:w w:val="105"/>
          <w:sz w:val="15"/>
        </w:rPr>
        <w:t>Proceedings of the</w:t>
      </w:r>
      <w:r>
        <w:rPr>
          <w:i/>
          <w:w w:val="105"/>
          <w:sz w:val="15"/>
        </w:rPr>
        <w:t> Consumer Communications and Networking Conference 2005</w:t>
      </w:r>
      <w:r>
        <w:rPr>
          <w:w w:val="105"/>
          <w:sz w:val="15"/>
        </w:rPr>
        <w:t>, pages 427–433, 2005.</w:t>
      </w:r>
    </w:p>
    <w:p>
      <w:pPr>
        <w:pStyle w:val="ListParagraph"/>
        <w:numPr>
          <w:ilvl w:val="0"/>
          <w:numId w:val="3"/>
        </w:numPr>
        <w:tabs>
          <w:tab w:pos="419" w:val="left" w:leader="none"/>
          <w:tab w:pos="421" w:val="left" w:leader="none"/>
        </w:tabs>
        <w:spacing w:line="165" w:lineRule="auto" w:before="167" w:after="0"/>
        <w:ind w:left="421" w:right="280" w:hanging="232"/>
        <w:jc w:val="both"/>
        <w:rPr>
          <w:sz w:val="15"/>
        </w:rPr>
      </w:pPr>
      <w:r>
        <w:rPr>
          <w:w w:val="105"/>
          <w:sz w:val="15"/>
        </w:rPr>
        <w:t>R. Handorean, R. Sen, G. Hackmann, and G.-C. Roman.</w:t>
      </w:r>
      <w:r>
        <w:rPr>
          <w:spacing w:val="40"/>
          <w:w w:val="105"/>
          <w:sz w:val="15"/>
        </w:rPr>
        <w:t> </w:t>
      </w:r>
      <w:r>
        <w:rPr>
          <w:w w:val="105"/>
          <w:sz w:val="15"/>
        </w:rPr>
        <w:t>Supporting predictable service </w:t>
      </w:r>
      <w:r>
        <w:rPr>
          <w:w w:val="105"/>
          <w:sz w:val="15"/>
        </w:rPr>
        <w:t>provision </w:t>
      </w:r>
      <w:bookmarkStart w:name="_bookmark24" w:id="38"/>
      <w:bookmarkEnd w:id="38"/>
      <w:r>
        <w:rPr>
          <w:w w:val="105"/>
          <w:sz w:val="15"/>
        </w:rPr>
        <w:t>in</w:t>
      </w:r>
      <w:r>
        <w:rPr>
          <w:spacing w:val="-3"/>
          <w:w w:val="105"/>
          <w:sz w:val="15"/>
        </w:rPr>
        <w:t> </w:t>
      </w:r>
      <w:r>
        <w:rPr>
          <w:w w:val="105"/>
          <w:sz w:val="15"/>
        </w:rPr>
        <w:t>manets</w:t>
      </w:r>
      <w:r>
        <w:rPr>
          <w:spacing w:val="-3"/>
          <w:w w:val="105"/>
          <w:sz w:val="15"/>
        </w:rPr>
        <w:t> </w:t>
      </w:r>
      <w:r>
        <w:rPr>
          <w:w w:val="105"/>
          <w:sz w:val="15"/>
        </w:rPr>
        <w:t>via</w:t>
      </w:r>
      <w:r>
        <w:rPr>
          <w:spacing w:val="-3"/>
          <w:w w:val="105"/>
          <w:sz w:val="15"/>
        </w:rPr>
        <w:t> </w:t>
      </w:r>
      <w:r>
        <w:rPr>
          <w:w w:val="105"/>
          <w:sz w:val="15"/>
        </w:rPr>
        <w:t>context</w:t>
      </w:r>
      <w:r>
        <w:rPr>
          <w:spacing w:val="-3"/>
          <w:w w:val="105"/>
          <w:sz w:val="15"/>
        </w:rPr>
        <w:t> </w:t>
      </w:r>
      <w:r>
        <w:rPr>
          <w:w w:val="105"/>
          <w:sz w:val="15"/>
        </w:rPr>
        <w:t>aware</w:t>
      </w:r>
      <w:r>
        <w:rPr>
          <w:spacing w:val="-3"/>
          <w:w w:val="105"/>
          <w:sz w:val="15"/>
        </w:rPr>
        <w:t> </w:t>
      </w:r>
      <w:r>
        <w:rPr>
          <w:w w:val="105"/>
          <w:sz w:val="15"/>
        </w:rPr>
        <w:t>session</w:t>
      </w:r>
      <w:r>
        <w:rPr>
          <w:spacing w:val="-3"/>
          <w:w w:val="105"/>
          <w:sz w:val="15"/>
        </w:rPr>
        <w:t> </w:t>
      </w:r>
      <w:r>
        <w:rPr>
          <w:w w:val="105"/>
          <w:sz w:val="15"/>
        </w:rPr>
        <w:t>management.</w:t>
      </w:r>
      <w:r>
        <w:rPr>
          <w:spacing w:val="34"/>
          <w:w w:val="105"/>
          <w:sz w:val="15"/>
        </w:rPr>
        <w:t> </w:t>
      </w:r>
      <w:r>
        <w:rPr>
          <w:i/>
          <w:w w:val="105"/>
          <w:sz w:val="15"/>
        </w:rPr>
        <w:t>International</w:t>
      </w:r>
      <w:r>
        <w:rPr>
          <w:i/>
          <w:spacing w:val="-5"/>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Web</w:t>
      </w:r>
      <w:r>
        <w:rPr>
          <w:i/>
          <w:spacing w:val="-5"/>
          <w:w w:val="105"/>
          <w:sz w:val="15"/>
        </w:rPr>
        <w:t> </w:t>
      </w:r>
      <w:r>
        <w:rPr>
          <w:i/>
          <w:w w:val="105"/>
          <w:sz w:val="15"/>
        </w:rPr>
        <w:t>Services</w:t>
      </w:r>
      <w:r>
        <w:rPr>
          <w:i/>
          <w:spacing w:val="-5"/>
          <w:w w:val="105"/>
          <w:sz w:val="15"/>
        </w:rPr>
        <w:t> </w:t>
      </w:r>
      <w:r>
        <w:rPr>
          <w:i/>
          <w:w w:val="105"/>
          <w:sz w:val="15"/>
        </w:rPr>
        <w:t>Research</w:t>
      </w:r>
      <w:r>
        <w:rPr>
          <w:w w:val="105"/>
          <w:sz w:val="15"/>
        </w:rPr>
        <w:t>, (3):1–26, 2006.</w:t>
      </w:r>
    </w:p>
    <w:p>
      <w:pPr>
        <w:pStyle w:val="ListParagraph"/>
        <w:numPr>
          <w:ilvl w:val="0"/>
          <w:numId w:val="3"/>
        </w:numPr>
        <w:tabs>
          <w:tab w:pos="420" w:val="left" w:leader="none"/>
        </w:tabs>
        <w:spacing w:line="240" w:lineRule="auto" w:before="143" w:after="0"/>
        <w:ind w:left="420" w:right="0" w:hanging="230"/>
        <w:jc w:val="left"/>
        <w:rPr>
          <w:sz w:val="15"/>
        </w:rPr>
      </w:pPr>
      <w:bookmarkStart w:name="_bookmark25" w:id="39"/>
      <w:bookmarkEnd w:id="39"/>
      <w:r>
        <w:rPr/>
      </w:r>
      <w:r>
        <w:rPr>
          <w:sz w:val="15"/>
        </w:rPr>
        <w:t>JXTA</w:t>
      </w:r>
      <w:r>
        <w:rPr>
          <w:spacing w:val="10"/>
          <w:sz w:val="15"/>
        </w:rPr>
        <w:t> </w:t>
      </w:r>
      <w:r>
        <w:rPr>
          <w:sz w:val="15"/>
        </w:rPr>
        <w:t>homepage.</w:t>
      </w:r>
      <w:r>
        <w:rPr>
          <w:spacing w:val="31"/>
          <w:sz w:val="15"/>
        </w:rPr>
        <w:t> </w:t>
      </w:r>
      <w:hyperlink r:id="rId16">
        <w:r>
          <w:rPr>
            <w:rFonts w:ascii="IBM 3270"/>
            <w:color w:val="0000FF"/>
            <w:spacing w:val="-2"/>
            <w:sz w:val="15"/>
          </w:rPr>
          <w:t>http://www.jxta.org/</w:t>
        </w:r>
      </w:hyperlink>
      <w:r>
        <w:rPr>
          <w:spacing w:val="-2"/>
          <w:sz w:val="15"/>
        </w:rPr>
        <w:t>.</w:t>
      </w:r>
    </w:p>
    <w:p>
      <w:pPr>
        <w:pStyle w:val="ListParagraph"/>
        <w:numPr>
          <w:ilvl w:val="0"/>
          <w:numId w:val="3"/>
        </w:numPr>
        <w:tabs>
          <w:tab w:pos="419" w:val="left" w:leader="none"/>
          <w:tab w:pos="421" w:val="left" w:leader="none"/>
        </w:tabs>
        <w:spacing w:line="165" w:lineRule="auto" w:before="181" w:after="0"/>
        <w:ind w:left="421" w:right="281" w:hanging="232"/>
        <w:jc w:val="both"/>
        <w:rPr>
          <w:sz w:val="15"/>
        </w:rPr>
      </w:pPr>
      <w:r>
        <w:rPr>
          <w:w w:val="105"/>
          <w:sz w:val="15"/>
        </w:rPr>
        <w:t>R.</w:t>
      </w:r>
      <w:r>
        <w:rPr>
          <w:spacing w:val="-6"/>
          <w:w w:val="105"/>
          <w:sz w:val="15"/>
        </w:rPr>
        <w:t> </w:t>
      </w:r>
      <w:r>
        <w:rPr>
          <w:w w:val="105"/>
          <w:sz w:val="15"/>
        </w:rPr>
        <w:t>Lucchi</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Zavattaro.</w:t>
      </w:r>
      <w:r>
        <w:rPr>
          <w:spacing w:val="22"/>
          <w:w w:val="105"/>
          <w:sz w:val="15"/>
        </w:rPr>
        <w:t> </w:t>
      </w:r>
      <w:r>
        <w:rPr>
          <w:w w:val="105"/>
          <w:sz w:val="15"/>
        </w:rPr>
        <w:t>Wssecspaces:</w:t>
      </w:r>
      <w:r>
        <w:rPr>
          <w:spacing w:val="-6"/>
          <w:w w:val="105"/>
          <w:sz w:val="15"/>
        </w:rPr>
        <w:t> </w:t>
      </w:r>
      <w:r>
        <w:rPr>
          <w:w w:val="105"/>
          <w:sz w:val="15"/>
        </w:rPr>
        <w:t>a</w:t>
      </w:r>
      <w:r>
        <w:rPr>
          <w:spacing w:val="-6"/>
          <w:w w:val="105"/>
          <w:sz w:val="15"/>
        </w:rPr>
        <w:t> </w:t>
      </w:r>
      <w:r>
        <w:rPr>
          <w:w w:val="105"/>
          <w:sz w:val="15"/>
        </w:rPr>
        <w:t>secure</w:t>
      </w:r>
      <w:r>
        <w:rPr>
          <w:spacing w:val="-6"/>
          <w:w w:val="105"/>
          <w:sz w:val="15"/>
        </w:rPr>
        <w:t> </w:t>
      </w:r>
      <w:r>
        <w:rPr>
          <w:w w:val="105"/>
          <w:sz w:val="15"/>
        </w:rPr>
        <w:t>data-driven</w:t>
      </w:r>
      <w:r>
        <w:rPr>
          <w:spacing w:val="-6"/>
          <w:w w:val="105"/>
          <w:sz w:val="15"/>
        </w:rPr>
        <w:t> </w:t>
      </w:r>
      <w:r>
        <w:rPr>
          <w:w w:val="105"/>
          <w:sz w:val="15"/>
        </w:rPr>
        <w:t>coordination</w:t>
      </w:r>
      <w:r>
        <w:rPr>
          <w:spacing w:val="-6"/>
          <w:w w:val="105"/>
          <w:sz w:val="15"/>
        </w:rPr>
        <w:t> </w:t>
      </w:r>
      <w:r>
        <w:rPr>
          <w:w w:val="105"/>
          <w:sz w:val="15"/>
        </w:rPr>
        <w:t>service</w:t>
      </w:r>
      <w:r>
        <w:rPr>
          <w:spacing w:val="-6"/>
          <w:w w:val="105"/>
          <w:sz w:val="15"/>
        </w:rPr>
        <w:t> </w:t>
      </w:r>
      <w:r>
        <w:rPr>
          <w:w w:val="105"/>
          <w:sz w:val="15"/>
        </w:rPr>
        <w:t>for</w:t>
      </w:r>
      <w:r>
        <w:rPr>
          <w:spacing w:val="-6"/>
          <w:w w:val="105"/>
          <w:sz w:val="15"/>
        </w:rPr>
        <w:t> </w:t>
      </w:r>
      <w:r>
        <w:rPr>
          <w:w w:val="105"/>
          <w:sz w:val="15"/>
        </w:rPr>
        <w:t>web</w:t>
      </w:r>
      <w:r>
        <w:rPr>
          <w:spacing w:val="-6"/>
          <w:w w:val="105"/>
          <w:sz w:val="15"/>
        </w:rPr>
        <w:t> </w:t>
      </w:r>
      <w:r>
        <w:rPr>
          <w:w w:val="105"/>
          <w:sz w:val="15"/>
        </w:rPr>
        <w:t>services </w:t>
      </w:r>
      <w:bookmarkStart w:name="_bookmark26" w:id="40"/>
      <w:bookmarkEnd w:id="40"/>
      <w:r>
        <w:rPr>
          <w:w w:val="105"/>
          <w:sz w:val="15"/>
        </w:rPr>
        <w:t>applications.</w:t>
      </w:r>
      <w:r>
        <w:rPr>
          <w:spacing w:val="22"/>
          <w:w w:val="105"/>
          <w:sz w:val="15"/>
        </w:rPr>
        <w:t> </w:t>
      </w:r>
      <w:r>
        <w:rPr>
          <w:w w:val="105"/>
          <w:sz w:val="15"/>
        </w:rPr>
        <w:t>In</w:t>
      </w:r>
      <w:r>
        <w:rPr>
          <w:spacing w:val="-5"/>
          <w:w w:val="105"/>
          <w:sz w:val="15"/>
        </w:rPr>
        <w:t> </w:t>
      </w:r>
      <w:r>
        <w:rPr>
          <w:w w:val="105"/>
          <w:sz w:val="15"/>
        </w:rPr>
        <w:t>H.</w:t>
      </w:r>
      <w:r>
        <w:rPr>
          <w:spacing w:val="-5"/>
          <w:w w:val="105"/>
          <w:sz w:val="15"/>
        </w:rPr>
        <w:t> </w:t>
      </w:r>
      <w:r>
        <w:rPr>
          <w:w w:val="105"/>
          <w:sz w:val="15"/>
        </w:rPr>
        <w:t>Haddad,</w:t>
      </w:r>
      <w:r>
        <w:rPr>
          <w:spacing w:val="-5"/>
          <w:w w:val="105"/>
          <w:sz w:val="15"/>
        </w:rPr>
        <w:t> </w:t>
      </w:r>
      <w:r>
        <w:rPr>
          <w:w w:val="105"/>
          <w:sz w:val="15"/>
        </w:rPr>
        <w:t>A.</w:t>
      </w:r>
      <w:r>
        <w:rPr>
          <w:spacing w:val="-5"/>
          <w:w w:val="105"/>
          <w:sz w:val="15"/>
        </w:rPr>
        <w:t> </w:t>
      </w:r>
      <w:r>
        <w:rPr>
          <w:w w:val="105"/>
          <w:sz w:val="15"/>
        </w:rPr>
        <w:t>Omicini,</w:t>
      </w:r>
      <w:r>
        <w:rPr>
          <w:spacing w:val="-5"/>
          <w:w w:val="105"/>
          <w:sz w:val="15"/>
        </w:rPr>
        <w:t> </w:t>
      </w:r>
      <w:r>
        <w:rPr>
          <w:w w:val="105"/>
          <w:sz w:val="15"/>
        </w:rPr>
        <w:t>R.</w:t>
      </w:r>
      <w:r>
        <w:rPr>
          <w:spacing w:val="-5"/>
          <w:w w:val="105"/>
          <w:sz w:val="15"/>
        </w:rPr>
        <w:t> </w:t>
      </w:r>
      <w:r>
        <w:rPr>
          <w:w w:val="105"/>
          <w:sz w:val="15"/>
        </w:rPr>
        <w:t>L.</w:t>
      </w:r>
      <w:r>
        <w:rPr>
          <w:spacing w:val="-5"/>
          <w:w w:val="105"/>
          <w:sz w:val="15"/>
        </w:rPr>
        <w:t> </w:t>
      </w:r>
      <w:r>
        <w:rPr>
          <w:w w:val="105"/>
          <w:sz w:val="15"/>
        </w:rPr>
        <w:t>Wainwright,</w:t>
      </w:r>
      <w:r>
        <w:rPr>
          <w:spacing w:val="-5"/>
          <w:w w:val="105"/>
          <w:sz w:val="15"/>
        </w:rPr>
        <w:t> </w:t>
      </w:r>
      <w:r>
        <w:rPr>
          <w:w w:val="105"/>
          <w:sz w:val="15"/>
        </w:rPr>
        <w:t>and</w:t>
      </w:r>
      <w:r>
        <w:rPr>
          <w:spacing w:val="-5"/>
          <w:w w:val="105"/>
          <w:sz w:val="15"/>
        </w:rPr>
        <w:t> </w:t>
      </w:r>
      <w:r>
        <w:rPr>
          <w:w w:val="105"/>
          <w:sz w:val="15"/>
        </w:rPr>
        <w:t>L.</w:t>
      </w:r>
      <w:r>
        <w:rPr>
          <w:spacing w:val="-5"/>
          <w:w w:val="105"/>
          <w:sz w:val="15"/>
        </w:rPr>
        <w:t> </w:t>
      </w:r>
      <w:r>
        <w:rPr>
          <w:w w:val="105"/>
          <w:sz w:val="15"/>
        </w:rPr>
        <w:t>M.</w:t>
      </w:r>
      <w:r>
        <w:rPr>
          <w:spacing w:val="-5"/>
          <w:w w:val="105"/>
          <w:sz w:val="15"/>
        </w:rPr>
        <w:t> </w:t>
      </w:r>
      <w:r>
        <w:rPr>
          <w:w w:val="105"/>
          <w:sz w:val="15"/>
        </w:rPr>
        <w:t>Liebrock,</w:t>
      </w:r>
      <w:r>
        <w:rPr>
          <w:spacing w:val="-5"/>
          <w:w w:val="105"/>
          <w:sz w:val="15"/>
        </w:rPr>
        <w:t> </w:t>
      </w:r>
      <w:r>
        <w:rPr>
          <w:w w:val="105"/>
          <w:sz w:val="15"/>
        </w:rPr>
        <w:t>editors,</w:t>
      </w:r>
      <w:r>
        <w:rPr>
          <w:spacing w:val="-4"/>
          <w:w w:val="105"/>
          <w:sz w:val="15"/>
        </w:rPr>
        <w:t> </w:t>
      </w:r>
      <w:r>
        <w:rPr>
          <w:i/>
          <w:w w:val="105"/>
          <w:sz w:val="15"/>
        </w:rPr>
        <w:t>SAC</w:t>
      </w:r>
      <w:r>
        <w:rPr>
          <w:w w:val="105"/>
          <w:sz w:val="15"/>
        </w:rPr>
        <w:t>,</w:t>
      </w:r>
      <w:r>
        <w:rPr>
          <w:spacing w:val="-5"/>
          <w:w w:val="105"/>
          <w:sz w:val="15"/>
        </w:rPr>
        <w:t> </w:t>
      </w:r>
      <w:r>
        <w:rPr>
          <w:w w:val="105"/>
          <w:sz w:val="15"/>
        </w:rPr>
        <w:t>pages 487–491. ACM, 2004.</w:t>
      </w:r>
    </w:p>
    <w:p>
      <w:pPr>
        <w:pStyle w:val="ListParagraph"/>
        <w:numPr>
          <w:ilvl w:val="0"/>
          <w:numId w:val="3"/>
        </w:numPr>
        <w:tabs>
          <w:tab w:pos="419" w:val="left" w:leader="none"/>
          <w:tab w:pos="421" w:val="left" w:leader="none"/>
        </w:tabs>
        <w:spacing w:line="182" w:lineRule="auto" w:before="157" w:after="0"/>
        <w:ind w:left="421" w:right="281" w:hanging="314"/>
        <w:jc w:val="both"/>
        <w:rPr>
          <w:sz w:val="15"/>
        </w:rPr>
      </w:pPr>
      <w:bookmarkStart w:name="_bookmark27" w:id="41"/>
      <w:bookmarkEnd w:id="41"/>
      <w:r>
        <w:rPr/>
      </w:r>
      <w:r>
        <w:rPr>
          <w:w w:val="105"/>
          <w:sz w:val="15"/>
        </w:rPr>
        <w:t>P.</w:t>
      </w:r>
      <w:r>
        <w:rPr>
          <w:w w:val="105"/>
          <w:sz w:val="15"/>
        </w:rPr>
        <w:t> Maheshwari,</w:t>
      </w:r>
      <w:r>
        <w:rPr>
          <w:w w:val="105"/>
          <w:sz w:val="15"/>
        </w:rPr>
        <w:t> S.</w:t>
      </w:r>
      <w:r>
        <w:rPr>
          <w:w w:val="105"/>
          <w:sz w:val="15"/>
        </w:rPr>
        <w:t> Kanhere,</w:t>
      </w:r>
      <w:r>
        <w:rPr>
          <w:w w:val="105"/>
          <w:sz w:val="15"/>
        </w:rPr>
        <w:t> and</w:t>
      </w:r>
      <w:r>
        <w:rPr>
          <w:w w:val="105"/>
          <w:sz w:val="15"/>
        </w:rPr>
        <w:t> N.</w:t>
      </w:r>
      <w:r>
        <w:rPr>
          <w:w w:val="105"/>
          <w:sz w:val="15"/>
        </w:rPr>
        <w:t> Parameswaran.</w:t>
      </w:r>
      <w:r>
        <w:rPr>
          <w:spacing w:val="40"/>
          <w:w w:val="105"/>
          <w:sz w:val="15"/>
        </w:rPr>
        <w:t> </w:t>
      </w:r>
      <w:r>
        <w:rPr>
          <w:w w:val="105"/>
          <w:sz w:val="15"/>
        </w:rPr>
        <w:t>Service-oriented</w:t>
      </w:r>
      <w:r>
        <w:rPr>
          <w:w w:val="105"/>
          <w:sz w:val="15"/>
        </w:rPr>
        <w:t> middleware</w:t>
      </w:r>
      <w:r>
        <w:rPr>
          <w:w w:val="105"/>
          <w:sz w:val="15"/>
        </w:rPr>
        <w:t> for</w:t>
      </w:r>
      <w:r>
        <w:rPr>
          <w:w w:val="105"/>
          <w:sz w:val="15"/>
        </w:rPr>
        <w:t> peer-to-peer computing.</w:t>
      </w:r>
      <w:r>
        <w:rPr>
          <w:spacing w:val="8"/>
          <w:w w:val="105"/>
          <w:sz w:val="15"/>
        </w:rPr>
        <w:t> </w:t>
      </w:r>
      <w:r>
        <w:rPr>
          <w:w w:val="105"/>
          <w:sz w:val="15"/>
        </w:rPr>
        <w:t>In</w:t>
      </w:r>
      <w:r>
        <w:rPr>
          <w:spacing w:val="-11"/>
          <w:w w:val="105"/>
          <w:sz w:val="15"/>
        </w:rPr>
        <w:t> </w:t>
      </w:r>
      <w:r>
        <w:rPr>
          <w:i/>
          <w:w w:val="105"/>
          <w:sz w:val="15"/>
        </w:rPr>
        <w:t>3rd</w:t>
      </w:r>
      <w:r>
        <w:rPr>
          <w:i/>
          <w:spacing w:val="-13"/>
          <w:w w:val="105"/>
          <w:sz w:val="15"/>
        </w:rPr>
        <w:t> </w:t>
      </w:r>
      <w:r>
        <w:rPr>
          <w:i/>
          <w:w w:val="105"/>
          <w:sz w:val="15"/>
        </w:rPr>
        <w:t>IEEE</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Industrial</w:t>
      </w:r>
      <w:r>
        <w:rPr>
          <w:i/>
          <w:spacing w:val="-13"/>
          <w:w w:val="105"/>
          <w:sz w:val="15"/>
        </w:rPr>
        <w:t> </w:t>
      </w:r>
      <w:r>
        <w:rPr>
          <w:i/>
          <w:w w:val="105"/>
          <w:sz w:val="15"/>
        </w:rPr>
        <w:t>Informatics</w:t>
      </w:r>
      <w:r>
        <w:rPr>
          <w:i/>
          <w:spacing w:val="-13"/>
          <w:w w:val="105"/>
          <w:sz w:val="15"/>
        </w:rPr>
        <w:t> </w:t>
      </w:r>
      <w:r>
        <w:rPr>
          <w:i/>
          <w:w w:val="105"/>
          <w:sz w:val="15"/>
        </w:rPr>
        <w:t>(INDIN</w:t>
      </w:r>
      <w:r>
        <w:rPr>
          <w:i/>
          <w:spacing w:val="-13"/>
          <w:w w:val="105"/>
          <w:sz w:val="15"/>
        </w:rPr>
        <w:t> </w:t>
      </w:r>
      <w:r>
        <w:rPr>
          <w:i/>
          <w:w w:val="105"/>
          <w:sz w:val="15"/>
        </w:rPr>
        <w:t>’05)</w:t>
      </w:r>
      <w:r>
        <w:rPr>
          <w:w w:val="105"/>
          <w:sz w:val="15"/>
        </w:rPr>
        <w:t>,</w:t>
      </w:r>
      <w:r>
        <w:rPr>
          <w:spacing w:val="-12"/>
          <w:w w:val="105"/>
          <w:sz w:val="15"/>
        </w:rPr>
        <w:t> </w:t>
      </w:r>
      <w:r>
        <w:rPr>
          <w:w w:val="105"/>
          <w:sz w:val="15"/>
        </w:rPr>
        <w:t>pages</w:t>
      </w:r>
      <w:r>
        <w:rPr>
          <w:spacing w:val="-12"/>
          <w:w w:val="105"/>
          <w:sz w:val="15"/>
        </w:rPr>
        <w:t> </w:t>
      </w:r>
      <w:r>
        <w:rPr>
          <w:w w:val="105"/>
          <w:sz w:val="15"/>
        </w:rPr>
        <w:t>98– 103, 2005.</w:t>
      </w:r>
    </w:p>
    <w:p>
      <w:pPr>
        <w:pStyle w:val="ListParagraph"/>
        <w:numPr>
          <w:ilvl w:val="0"/>
          <w:numId w:val="3"/>
        </w:numPr>
        <w:tabs>
          <w:tab w:pos="420" w:val="left" w:leader="none"/>
        </w:tabs>
        <w:spacing w:line="180" w:lineRule="exact" w:before="110" w:after="0"/>
        <w:ind w:left="420" w:right="0" w:hanging="312"/>
        <w:jc w:val="left"/>
        <w:rPr>
          <w:sz w:val="15"/>
        </w:rPr>
      </w:pPr>
      <w:bookmarkStart w:name="_bookmark28" w:id="42"/>
      <w:bookmarkEnd w:id="42"/>
      <w:r>
        <w:rPr/>
      </w:r>
      <w:r>
        <w:rPr>
          <w:sz w:val="15"/>
        </w:rPr>
        <w:t>D.</w:t>
      </w:r>
      <w:r>
        <w:rPr>
          <w:spacing w:val="2"/>
          <w:sz w:val="15"/>
        </w:rPr>
        <w:t> </w:t>
      </w:r>
      <w:r>
        <w:rPr>
          <w:sz w:val="15"/>
        </w:rPr>
        <w:t>McGuiness</w:t>
      </w:r>
      <w:r>
        <w:rPr>
          <w:spacing w:val="3"/>
          <w:sz w:val="15"/>
        </w:rPr>
        <w:t> </w:t>
      </w:r>
      <w:r>
        <w:rPr>
          <w:sz w:val="15"/>
        </w:rPr>
        <w:t>and</w:t>
      </w:r>
      <w:r>
        <w:rPr>
          <w:spacing w:val="2"/>
          <w:sz w:val="15"/>
        </w:rPr>
        <w:t> </w:t>
      </w:r>
      <w:r>
        <w:rPr>
          <w:sz w:val="15"/>
        </w:rPr>
        <w:t>F.</w:t>
      </w:r>
      <w:r>
        <w:rPr>
          <w:spacing w:val="3"/>
          <w:sz w:val="15"/>
        </w:rPr>
        <w:t> </w:t>
      </w:r>
      <w:r>
        <w:rPr>
          <w:sz w:val="15"/>
        </w:rPr>
        <w:t>van</w:t>
      </w:r>
      <w:r>
        <w:rPr>
          <w:spacing w:val="2"/>
          <w:sz w:val="15"/>
        </w:rPr>
        <w:t> </w:t>
      </w:r>
      <w:r>
        <w:rPr>
          <w:sz w:val="15"/>
        </w:rPr>
        <w:t>Harmelen</w:t>
      </w:r>
      <w:r>
        <w:rPr>
          <w:spacing w:val="3"/>
          <w:sz w:val="15"/>
        </w:rPr>
        <w:t> </w:t>
      </w:r>
      <w:r>
        <w:rPr>
          <w:sz w:val="15"/>
        </w:rPr>
        <w:t>(Eds).</w:t>
      </w:r>
      <w:r>
        <w:rPr>
          <w:spacing w:val="30"/>
          <w:sz w:val="15"/>
        </w:rPr>
        <w:t> </w:t>
      </w:r>
      <w:r>
        <w:rPr>
          <w:sz w:val="15"/>
        </w:rPr>
        <w:t>Web</w:t>
      </w:r>
      <w:r>
        <w:rPr>
          <w:spacing w:val="2"/>
          <w:sz w:val="15"/>
        </w:rPr>
        <w:t> </w:t>
      </w:r>
      <w:r>
        <w:rPr>
          <w:sz w:val="15"/>
        </w:rPr>
        <w:t>Ontology</w:t>
      </w:r>
      <w:r>
        <w:rPr>
          <w:spacing w:val="3"/>
          <w:sz w:val="15"/>
        </w:rPr>
        <w:t> </w:t>
      </w:r>
      <w:r>
        <w:rPr>
          <w:sz w:val="15"/>
        </w:rPr>
        <w:t>Language</w:t>
      </w:r>
      <w:r>
        <w:rPr>
          <w:spacing w:val="2"/>
          <w:sz w:val="15"/>
        </w:rPr>
        <w:t> </w:t>
      </w:r>
      <w:r>
        <w:rPr>
          <w:sz w:val="15"/>
        </w:rPr>
        <w:t>(owl)</w:t>
      </w:r>
      <w:r>
        <w:rPr>
          <w:spacing w:val="3"/>
          <w:sz w:val="15"/>
        </w:rPr>
        <w:t> </w:t>
      </w:r>
      <w:r>
        <w:rPr>
          <w:sz w:val="15"/>
        </w:rPr>
        <w:t>Overview,</w:t>
      </w:r>
      <w:r>
        <w:rPr>
          <w:spacing w:val="2"/>
          <w:sz w:val="15"/>
        </w:rPr>
        <w:t> </w:t>
      </w:r>
      <w:r>
        <w:rPr>
          <w:sz w:val="15"/>
        </w:rPr>
        <w:t>2004.</w:t>
      </w:r>
      <w:r>
        <w:rPr>
          <w:spacing w:val="32"/>
          <w:sz w:val="15"/>
        </w:rPr>
        <w:t> </w:t>
      </w:r>
      <w:r>
        <w:rPr>
          <w:sz w:val="15"/>
        </w:rPr>
        <w:t>Web</w:t>
      </w:r>
      <w:r>
        <w:rPr>
          <w:spacing w:val="2"/>
          <w:sz w:val="15"/>
        </w:rPr>
        <w:t> </w:t>
      </w:r>
      <w:r>
        <w:rPr>
          <w:spacing w:val="-2"/>
          <w:sz w:val="15"/>
        </w:rPr>
        <w:t>guide.</w:t>
      </w:r>
    </w:p>
    <w:p>
      <w:pPr>
        <w:spacing w:line="180" w:lineRule="exact" w:before="0"/>
        <w:ind w:left="422" w:right="0" w:firstLine="0"/>
        <w:jc w:val="left"/>
        <w:rPr>
          <w:rFonts w:ascii="LM Roman 8"/>
          <w:sz w:val="15"/>
        </w:rPr>
      </w:pPr>
      <w:hyperlink r:id="rId17">
        <w:r>
          <w:rPr>
            <w:rFonts w:ascii="IBM 3270"/>
            <w:color w:val="0000FF"/>
            <w:sz w:val="15"/>
          </w:rPr>
          <w:t>http://www.w3.org/TR/owl-</w:t>
        </w:r>
        <w:r>
          <w:rPr>
            <w:rFonts w:ascii="IBM 3270"/>
            <w:color w:val="0000FF"/>
            <w:spacing w:val="-2"/>
            <w:sz w:val="15"/>
          </w:rPr>
          <w:t>features</w:t>
        </w:r>
      </w:hyperlink>
      <w:r>
        <w:rPr>
          <w:rFonts w:ascii="LM Roman 8"/>
          <w:spacing w:val="-2"/>
          <w:sz w:val="15"/>
        </w:rPr>
        <w:t>.</w:t>
      </w:r>
    </w:p>
    <w:p>
      <w:pPr>
        <w:pStyle w:val="ListParagraph"/>
        <w:numPr>
          <w:ilvl w:val="0"/>
          <w:numId w:val="3"/>
        </w:numPr>
        <w:tabs>
          <w:tab w:pos="420" w:val="left" w:leader="none"/>
          <w:tab w:pos="422" w:val="left" w:leader="none"/>
        </w:tabs>
        <w:spacing w:line="165" w:lineRule="auto" w:before="177" w:after="0"/>
        <w:ind w:left="422" w:right="281" w:hanging="314"/>
        <w:jc w:val="both"/>
        <w:rPr>
          <w:sz w:val="15"/>
        </w:rPr>
      </w:pPr>
      <w:bookmarkStart w:name="_bookmark29" w:id="43"/>
      <w:bookmarkEnd w:id="43"/>
      <w:r>
        <w:rPr/>
      </w:r>
      <w:r>
        <w:rPr>
          <w:w w:val="105"/>
          <w:sz w:val="15"/>
        </w:rPr>
        <w:t>OWL-S</w:t>
      </w:r>
      <w:r>
        <w:rPr>
          <w:spacing w:val="-13"/>
          <w:w w:val="105"/>
          <w:sz w:val="15"/>
        </w:rPr>
        <w:t> </w:t>
      </w:r>
      <w:r>
        <w:rPr>
          <w:w w:val="105"/>
          <w:sz w:val="15"/>
        </w:rPr>
        <w:t>Coalition.</w:t>
      </w:r>
      <w:r>
        <w:rPr>
          <w:spacing w:val="9"/>
          <w:w w:val="105"/>
          <w:sz w:val="15"/>
        </w:rPr>
        <w:t> </w:t>
      </w:r>
      <w:r>
        <w:rPr>
          <w:w w:val="105"/>
          <w:sz w:val="15"/>
        </w:rPr>
        <w:t>OWL-S:</w:t>
      </w:r>
      <w:r>
        <w:rPr>
          <w:spacing w:val="-13"/>
          <w:w w:val="105"/>
          <w:sz w:val="15"/>
        </w:rPr>
        <w:t> </w:t>
      </w:r>
      <w:r>
        <w:rPr>
          <w:w w:val="105"/>
          <w:sz w:val="15"/>
        </w:rPr>
        <w:t>Semantic</w:t>
      </w:r>
      <w:r>
        <w:rPr>
          <w:spacing w:val="-13"/>
          <w:w w:val="105"/>
          <w:sz w:val="15"/>
        </w:rPr>
        <w:t> </w:t>
      </w:r>
      <w:r>
        <w:rPr>
          <w:w w:val="105"/>
          <w:sz w:val="15"/>
        </w:rPr>
        <w:t>Markup</w:t>
      </w:r>
      <w:r>
        <w:rPr>
          <w:spacing w:val="-13"/>
          <w:w w:val="105"/>
          <w:sz w:val="15"/>
        </w:rPr>
        <w:t> </w:t>
      </w:r>
      <w:r>
        <w:rPr>
          <w:w w:val="105"/>
          <w:sz w:val="15"/>
        </w:rPr>
        <w:t>for</w:t>
      </w:r>
      <w:r>
        <w:rPr>
          <w:spacing w:val="-13"/>
          <w:w w:val="105"/>
          <w:sz w:val="15"/>
        </w:rPr>
        <w:t> </w:t>
      </w:r>
      <w:r>
        <w:rPr>
          <w:w w:val="105"/>
          <w:sz w:val="15"/>
        </w:rPr>
        <w:t>Web</w:t>
      </w:r>
      <w:r>
        <w:rPr>
          <w:spacing w:val="-13"/>
          <w:w w:val="105"/>
          <w:sz w:val="15"/>
        </w:rPr>
        <w:t> </w:t>
      </w:r>
      <w:r>
        <w:rPr>
          <w:w w:val="105"/>
          <w:sz w:val="15"/>
        </w:rPr>
        <w:t>Services</w:t>
      </w:r>
      <w:r>
        <w:rPr>
          <w:spacing w:val="-13"/>
          <w:w w:val="105"/>
          <w:sz w:val="15"/>
        </w:rPr>
        <w:t> </w:t>
      </w:r>
      <w:r>
        <w:rPr>
          <w:w w:val="105"/>
          <w:sz w:val="15"/>
        </w:rPr>
        <w:t>Version</w:t>
      </w:r>
      <w:r>
        <w:rPr>
          <w:spacing w:val="-13"/>
          <w:w w:val="105"/>
          <w:sz w:val="15"/>
        </w:rPr>
        <w:t> </w:t>
      </w:r>
      <w:r>
        <w:rPr>
          <w:w w:val="105"/>
          <w:sz w:val="15"/>
        </w:rPr>
        <w:t>1.1,</w:t>
      </w:r>
      <w:r>
        <w:rPr>
          <w:spacing w:val="-13"/>
          <w:w w:val="105"/>
          <w:sz w:val="15"/>
        </w:rPr>
        <w:t> </w:t>
      </w:r>
      <w:r>
        <w:rPr>
          <w:w w:val="105"/>
          <w:sz w:val="15"/>
        </w:rPr>
        <w:t>2004.</w:t>
      </w:r>
      <w:r>
        <w:rPr>
          <w:spacing w:val="10"/>
          <w:w w:val="105"/>
          <w:sz w:val="15"/>
        </w:rPr>
        <w:t> </w:t>
      </w:r>
      <w:hyperlink r:id="rId18">
        <w:r>
          <w:rPr>
            <w:rFonts w:ascii="IBM 3270"/>
            <w:color w:val="0000FF"/>
            <w:w w:val="105"/>
            <w:sz w:val="15"/>
          </w:rPr>
          <w:t>http://www.daml.</w:t>
        </w:r>
      </w:hyperlink>
      <w:r>
        <w:rPr>
          <w:rFonts w:ascii="IBM 3270"/>
          <w:color w:val="0000FF"/>
          <w:w w:val="105"/>
          <w:sz w:val="15"/>
        </w:rPr>
        <w:t> </w:t>
      </w:r>
      <w:hyperlink r:id="rId18">
        <w:r>
          <w:rPr>
            <w:rFonts w:ascii="IBM 3270"/>
            <w:color w:val="0000FF"/>
            <w:spacing w:val="-2"/>
            <w:w w:val="105"/>
            <w:sz w:val="15"/>
          </w:rPr>
          <w:t>org/services/owl-s/1.1/overview/</w:t>
        </w:r>
      </w:hyperlink>
      <w:r>
        <w:rPr>
          <w:spacing w:val="-2"/>
          <w:w w:val="105"/>
          <w:sz w:val="15"/>
        </w:rPr>
        <w:t>.</w:t>
      </w:r>
    </w:p>
    <w:p>
      <w:pPr>
        <w:pStyle w:val="ListParagraph"/>
        <w:numPr>
          <w:ilvl w:val="0"/>
          <w:numId w:val="3"/>
        </w:numPr>
        <w:tabs>
          <w:tab w:pos="419" w:val="left" w:leader="none"/>
          <w:tab w:pos="421" w:val="left" w:leader="none"/>
        </w:tabs>
        <w:spacing w:line="165" w:lineRule="auto" w:before="190" w:after="0"/>
        <w:ind w:left="421" w:right="281" w:hanging="314"/>
        <w:jc w:val="both"/>
        <w:rPr>
          <w:sz w:val="15"/>
        </w:rPr>
      </w:pPr>
      <w:bookmarkStart w:name="_bookmark30" w:id="44"/>
      <w:bookmarkEnd w:id="44"/>
      <w:r>
        <w:rPr/>
      </w:r>
      <w:r>
        <w:rPr>
          <w:w w:val="105"/>
          <w:sz w:val="15"/>
        </w:rPr>
        <w:t>S.</w:t>
      </w:r>
      <w:r>
        <w:rPr>
          <w:spacing w:val="-5"/>
          <w:w w:val="105"/>
          <w:sz w:val="15"/>
        </w:rPr>
        <w:t> </w:t>
      </w:r>
      <w:r>
        <w:rPr>
          <w:w w:val="105"/>
          <w:sz w:val="15"/>
        </w:rPr>
        <w:t>Ratnasamy,</w:t>
      </w:r>
      <w:r>
        <w:rPr>
          <w:spacing w:val="-5"/>
          <w:w w:val="105"/>
          <w:sz w:val="15"/>
        </w:rPr>
        <w:t> </w:t>
      </w:r>
      <w:r>
        <w:rPr>
          <w:w w:val="105"/>
          <w:sz w:val="15"/>
        </w:rPr>
        <w:t>P.</w:t>
      </w:r>
      <w:r>
        <w:rPr>
          <w:spacing w:val="-5"/>
          <w:w w:val="105"/>
          <w:sz w:val="15"/>
        </w:rPr>
        <w:t> </w:t>
      </w:r>
      <w:r>
        <w:rPr>
          <w:w w:val="105"/>
          <w:sz w:val="15"/>
        </w:rPr>
        <w:t>Francis,</w:t>
      </w:r>
      <w:r>
        <w:rPr>
          <w:spacing w:val="-5"/>
          <w:w w:val="105"/>
          <w:sz w:val="15"/>
        </w:rPr>
        <w:t> </w:t>
      </w:r>
      <w:r>
        <w:rPr>
          <w:w w:val="105"/>
          <w:sz w:val="15"/>
        </w:rPr>
        <w:t>M.</w:t>
      </w:r>
      <w:r>
        <w:rPr>
          <w:spacing w:val="-5"/>
          <w:w w:val="105"/>
          <w:sz w:val="15"/>
        </w:rPr>
        <w:t> </w:t>
      </w:r>
      <w:r>
        <w:rPr>
          <w:w w:val="105"/>
          <w:sz w:val="15"/>
        </w:rPr>
        <w:t>Handley,</w:t>
      </w:r>
      <w:r>
        <w:rPr>
          <w:spacing w:val="-5"/>
          <w:w w:val="105"/>
          <w:sz w:val="15"/>
        </w:rPr>
        <w:t> </w:t>
      </w:r>
      <w:r>
        <w:rPr>
          <w:w w:val="105"/>
          <w:sz w:val="15"/>
        </w:rPr>
        <w:t>R.</w:t>
      </w:r>
      <w:r>
        <w:rPr>
          <w:spacing w:val="-5"/>
          <w:w w:val="105"/>
          <w:sz w:val="15"/>
        </w:rPr>
        <w:t> </w:t>
      </w:r>
      <w:r>
        <w:rPr>
          <w:w w:val="105"/>
          <w:sz w:val="15"/>
        </w:rPr>
        <w:t>M.</w:t>
      </w:r>
      <w:r>
        <w:rPr>
          <w:spacing w:val="-5"/>
          <w:w w:val="105"/>
          <w:sz w:val="15"/>
        </w:rPr>
        <w:t> </w:t>
      </w:r>
      <w:r>
        <w:rPr>
          <w:w w:val="105"/>
          <w:sz w:val="15"/>
        </w:rPr>
        <w:t>Karp,</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Shenker.</w:t>
      </w:r>
      <w:r>
        <w:rPr>
          <w:spacing w:val="27"/>
          <w:w w:val="105"/>
          <w:sz w:val="15"/>
        </w:rPr>
        <w:t> </w:t>
      </w:r>
      <w:r>
        <w:rPr>
          <w:w w:val="105"/>
          <w:sz w:val="15"/>
        </w:rPr>
        <w:t>A</w:t>
      </w:r>
      <w:r>
        <w:rPr>
          <w:spacing w:val="-5"/>
          <w:w w:val="105"/>
          <w:sz w:val="15"/>
        </w:rPr>
        <w:t> </w:t>
      </w:r>
      <w:r>
        <w:rPr>
          <w:w w:val="105"/>
          <w:sz w:val="15"/>
        </w:rPr>
        <w:t>scalable</w:t>
      </w:r>
      <w:r>
        <w:rPr>
          <w:spacing w:val="-5"/>
          <w:w w:val="105"/>
          <w:sz w:val="15"/>
        </w:rPr>
        <w:t> </w:t>
      </w:r>
      <w:r>
        <w:rPr>
          <w:w w:val="105"/>
          <w:sz w:val="15"/>
        </w:rPr>
        <w:t>content-addressable network. In </w:t>
      </w:r>
      <w:r>
        <w:rPr>
          <w:i/>
          <w:w w:val="105"/>
          <w:sz w:val="15"/>
        </w:rPr>
        <w:t>SIGCOMM</w:t>
      </w:r>
      <w:r>
        <w:rPr>
          <w:w w:val="105"/>
          <w:sz w:val="15"/>
        </w:rPr>
        <w:t>, pages 161–172, 2001.</w:t>
      </w:r>
    </w:p>
    <w:p>
      <w:pPr>
        <w:pStyle w:val="ListParagraph"/>
        <w:numPr>
          <w:ilvl w:val="0"/>
          <w:numId w:val="3"/>
        </w:numPr>
        <w:tabs>
          <w:tab w:pos="420" w:val="left" w:leader="none"/>
          <w:tab w:pos="422" w:val="left" w:leader="none"/>
        </w:tabs>
        <w:spacing w:line="165" w:lineRule="auto" w:before="168" w:after="0"/>
        <w:ind w:left="422" w:right="281" w:hanging="314"/>
        <w:jc w:val="both"/>
        <w:rPr>
          <w:sz w:val="15"/>
        </w:rPr>
      </w:pPr>
      <w:r>
        <w:rPr>
          <w:w w:val="105"/>
          <w:sz w:val="15"/>
        </w:rPr>
        <w:t>SMEPP Coalition.</w:t>
      </w:r>
      <w:r>
        <w:rPr>
          <w:spacing w:val="40"/>
          <w:w w:val="105"/>
          <w:sz w:val="15"/>
        </w:rPr>
        <w:t> </w:t>
      </w:r>
      <w:r>
        <w:rPr>
          <w:w w:val="105"/>
          <w:sz w:val="15"/>
        </w:rPr>
        <w:t>D1.1 state of the art and generic middleware requirements, 2007.</w:t>
      </w:r>
      <w:r>
        <w:rPr>
          <w:spacing w:val="40"/>
          <w:w w:val="105"/>
          <w:sz w:val="15"/>
        </w:rPr>
        <w:t> </w:t>
      </w:r>
      <w:hyperlink r:id="rId19">
        <w:r>
          <w:rPr>
            <w:rFonts w:ascii="IBM 3270"/>
            <w:color w:val="0000FF"/>
            <w:w w:val="105"/>
            <w:sz w:val="15"/>
          </w:rPr>
          <w:t>http://www.</w:t>
        </w:r>
      </w:hyperlink>
      <w:r>
        <w:rPr>
          <w:rFonts w:ascii="IBM 3270"/>
          <w:color w:val="0000FF"/>
          <w:w w:val="105"/>
          <w:sz w:val="15"/>
        </w:rPr>
        <w:t> </w:t>
      </w:r>
      <w:hyperlink r:id="rId19">
        <w:r>
          <w:rPr>
            <w:rFonts w:ascii="IBM 3270"/>
            <w:color w:val="0000FF"/>
            <w:spacing w:val="-2"/>
            <w:w w:val="105"/>
            <w:sz w:val="15"/>
          </w:rPr>
          <w:t>smepp.org/</w:t>
        </w:r>
      </w:hyperlink>
      <w:r>
        <w:rPr>
          <w:spacing w:val="-2"/>
          <w:w w:val="105"/>
          <w:sz w:val="15"/>
        </w:rPr>
        <w:t>.</w:t>
      </w:r>
    </w:p>
    <w:p>
      <w:pPr>
        <w:pStyle w:val="ListParagraph"/>
        <w:numPr>
          <w:ilvl w:val="0"/>
          <w:numId w:val="3"/>
        </w:numPr>
        <w:tabs>
          <w:tab w:pos="419" w:val="left" w:leader="none"/>
          <w:tab w:pos="421" w:val="left" w:leader="none"/>
        </w:tabs>
        <w:spacing w:line="165" w:lineRule="auto" w:before="191" w:after="0"/>
        <w:ind w:left="421" w:right="281" w:hanging="314"/>
        <w:jc w:val="both"/>
        <w:rPr>
          <w:sz w:val="15"/>
        </w:rPr>
      </w:pPr>
      <w:r>
        <w:rPr>
          <w:sz w:val="15"/>
        </w:rPr>
        <w:t>W3C. Extensible Markup Language (XML) 1.0 (second edition), 2000. </w:t>
      </w:r>
      <w:hyperlink r:id="rId20">
        <w:r>
          <w:rPr>
            <w:rFonts w:ascii="IBM 3270"/>
            <w:color w:val="0000FF"/>
            <w:sz w:val="15"/>
          </w:rPr>
          <w:t>http://www.w3.org/TR/2000/</w:t>
        </w:r>
      </w:hyperlink>
      <w:r>
        <w:rPr>
          <w:rFonts w:ascii="IBM 3270"/>
          <w:color w:val="0000FF"/>
          <w:sz w:val="15"/>
        </w:rPr>
        <w:t> </w:t>
      </w:r>
      <w:hyperlink r:id="rId20">
        <w:r>
          <w:rPr>
            <w:rFonts w:ascii="IBM 3270"/>
            <w:color w:val="0000FF"/>
            <w:spacing w:val="-2"/>
            <w:sz w:val="15"/>
          </w:rPr>
          <w:t>REC-xml-20001006</w:t>
        </w:r>
      </w:hyperlink>
      <w:r>
        <w:rPr>
          <w:spacing w:val="-2"/>
          <w:sz w:val="15"/>
        </w:rPr>
        <w:t>.</w:t>
      </w:r>
    </w:p>
    <w:p>
      <w:pPr>
        <w:pStyle w:val="ListParagraph"/>
        <w:numPr>
          <w:ilvl w:val="0"/>
          <w:numId w:val="3"/>
        </w:numPr>
        <w:tabs>
          <w:tab w:pos="419" w:val="left" w:leader="none"/>
          <w:tab w:pos="421" w:val="left" w:leader="none"/>
        </w:tabs>
        <w:spacing w:line="165" w:lineRule="auto" w:before="168" w:after="0"/>
        <w:ind w:left="421" w:right="281" w:hanging="314"/>
        <w:jc w:val="both"/>
        <w:rPr>
          <w:sz w:val="15"/>
        </w:rPr>
      </w:pPr>
      <w:r>
        <w:rPr>
          <w:sz w:val="15"/>
        </w:rPr>
        <w:t>W3C.</w:t>
      </w:r>
      <w:r>
        <w:rPr>
          <w:spacing w:val="80"/>
          <w:w w:val="150"/>
          <w:sz w:val="15"/>
        </w:rPr>
        <w:t>  </w:t>
      </w:r>
      <w:r>
        <w:rPr>
          <w:sz w:val="15"/>
        </w:rPr>
        <w:t>Simple</w:t>
      </w:r>
      <w:r>
        <w:rPr>
          <w:spacing w:val="80"/>
          <w:sz w:val="15"/>
        </w:rPr>
        <w:t> </w:t>
      </w:r>
      <w:r>
        <w:rPr>
          <w:sz w:val="15"/>
        </w:rPr>
        <w:t>Object</w:t>
      </w:r>
      <w:r>
        <w:rPr>
          <w:spacing w:val="80"/>
          <w:sz w:val="15"/>
        </w:rPr>
        <w:t> </w:t>
      </w:r>
      <w:r>
        <w:rPr>
          <w:sz w:val="15"/>
        </w:rPr>
        <w:t>Access</w:t>
      </w:r>
      <w:r>
        <w:rPr>
          <w:spacing w:val="80"/>
          <w:sz w:val="15"/>
        </w:rPr>
        <w:t> </w:t>
      </w:r>
      <w:r>
        <w:rPr>
          <w:sz w:val="15"/>
        </w:rPr>
        <w:t>Protocol</w:t>
      </w:r>
      <w:r>
        <w:rPr>
          <w:spacing w:val="80"/>
          <w:sz w:val="15"/>
        </w:rPr>
        <w:t> </w:t>
      </w:r>
      <w:r>
        <w:rPr>
          <w:sz w:val="15"/>
        </w:rPr>
        <w:t>(SOAP)</w:t>
      </w:r>
      <w:r>
        <w:rPr>
          <w:spacing w:val="80"/>
          <w:sz w:val="15"/>
        </w:rPr>
        <w:t> </w:t>
      </w:r>
      <w:r>
        <w:rPr>
          <w:sz w:val="15"/>
        </w:rPr>
        <w:t>1.2,</w:t>
      </w:r>
      <w:r>
        <w:rPr>
          <w:spacing w:val="80"/>
          <w:sz w:val="15"/>
        </w:rPr>
        <w:t> </w:t>
      </w:r>
      <w:r>
        <w:rPr>
          <w:sz w:val="15"/>
        </w:rPr>
        <w:t>2001.</w:t>
      </w:r>
      <w:r>
        <w:rPr>
          <w:spacing w:val="80"/>
          <w:w w:val="150"/>
          <w:sz w:val="15"/>
        </w:rPr>
        <w:t>  </w:t>
      </w:r>
      <w:hyperlink r:id="rId21">
        <w:r>
          <w:rPr>
            <w:rFonts w:ascii="IBM 3270"/>
            <w:color w:val="0000FF"/>
            <w:sz w:val="15"/>
          </w:rPr>
          <w:t>http://www.w3.org/TR/2001/</w:t>
        </w:r>
      </w:hyperlink>
      <w:r>
        <w:rPr>
          <w:rFonts w:ascii="IBM 3270"/>
          <w:color w:val="0000FF"/>
          <w:sz w:val="15"/>
        </w:rPr>
        <w:t> </w:t>
      </w:r>
      <w:hyperlink r:id="rId21">
        <w:r>
          <w:rPr>
            <w:rFonts w:ascii="IBM 3270"/>
            <w:color w:val="0000FF"/>
            <w:spacing w:val="-2"/>
            <w:sz w:val="15"/>
          </w:rPr>
          <w:t>WD-soap12-part0-20011217/</w:t>
        </w:r>
      </w:hyperlink>
      <w:r>
        <w:rPr>
          <w:spacing w:val="-2"/>
          <w:sz w:val="15"/>
        </w:rPr>
        <w:t>.</w:t>
      </w:r>
    </w:p>
    <w:p>
      <w:pPr>
        <w:pStyle w:val="ListParagraph"/>
        <w:numPr>
          <w:ilvl w:val="0"/>
          <w:numId w:val="3"/>
        </w:numPr>
        <w:tabs>
          <w:tab w:pos="420" w:val="left" w:leader="none"/>
        </w:tabs>
        <w:spacing w:line="240" w:lineRule="auto" w:before="138" w:after="0"/>
        <w:ind w:left="420" w:right="0" w:hanging="312"/>
        <w:jc w:val="left"/>
        <w:rPr>
          <w:sz w:val="15"/>
        </w:rPr>
      </w:pPr>
      <w:r>
        <w:rPr>
          <w:w w:val="105"/>
          <w:sz w:val="15"/>
        </w:rPr>
        <w:t>W3C.</w:t>
      </w:r>
      <w:r>
        <w:rPr>
          <w:spacing w:val="3"/>
          <w:w w:val="105"/>
          <w:sz w:val="15"/>
        </w:rPr>
        <w:t> </w:t>
      </w:r>
      <w:r>
        <w:rPr>
          <w:w w:val="105"/>
          <w:sz w:val="15"/>
        </w:rPr>
        <w:t>Web</w:t>
      </w:r>
      <w:r>
        <w:rPr>
          <w:spacing w:val="-12"/>
          <w:w w:val="105"/>
          <w:sz w:val="15"/>
        </w:rPr>
        <w:t> </w:t>
      </w:r>
      <w:r>
        <w:rPr>
          <w:w w:val="105"/>
          <w:sz w:val="15"/>
        </w:rPr>
        <w:t>Service</w:t>
      </w:r>
      <w:r>
        <w:rPr>
          <w:spacing w:val="-11"/>
          <w:w w:val="105"/>
          <w:sz w:val="15"/>
        </w:rPr>
        <w:t> </w:t>
      </w:r>
      <w:r>
        <w:rPr>
          <w:w w:val="105"/>
          <w:sz w:val="15"/>
        </w:rPr>
        <w:t>Description</w:t>
      </w:r>
      <w:r>
        <w:rPr>
          <w:spacing w:val="-12"/>
          <w:w w:val="105"/>
          <w:sz w:val="15"/>
        </w:rPr>
        <w:t> </w:t>
      </w:r>
      <w:r>
        <w:rPr>
          <w:w w:val="105"/>
          <w:sz w:val="15"/>
        </w:rPr>
        <w:t>Language</w:t>
      </w:r>
      <w:r>
        <w:rPr>
          <w:spacing w:val="-11"/>
          <w:w w:val="105"/>
          <w:sz w:val="15"/>
        </w:rPr>
        <w:t> </w:t>
      </w:r>
      <w:r>
        <w:rPr>
          <w:w w:val="105"/>
          <w:sz w:val="15"/>
        </w:rPr>
        <w:t>(WSDL)</w:t>
      </w:r>
      <w:r>
        <w:rPr>
          <w:spacing w:val="-12"/>
          <w:w w:val="105"/>
          <w:sz w:val="15"/>
        </w:rPr>
        <w:t> </w:t>
      </w:r>
      <w:r>
        <w:rPr>
          <w:w w:val="105"/>
          <w:sz w:val="15"/>
        </w:rPr>
        <w:t>version</w:t>
      </w:r>
      <w:r>
        <w:rPr>
          <w:spacing w:val="-11"/>
          <w:w w:val="105"/>
          <w:sz w:val="15"/>
        </w:rPr>
        <w:t> </w:t>
      </w:r>
      <w:r>
        <w:rPr>
          <w:w w:val="105"/>
          <w:sz w:val="15"/>
        </w:rPr>
        <w:t>1.1.</w:t>
      </w:r>
      <w:r>
        <w:rPr>
          <w:spacing w:val="4"/>
          <w:w w:val="105"/>
          <w:sz w:val="15"/>
        </w:rPr>
        <w:t> </w:t>
      </w:r>
      <w:hyperlink r:id="rId22">
        <w:r>
          <w:rPr>
            <w:rFonts w:ascii="IBM 3270"/>
            <w:color w:val="0000FF"/>
            <w:spacing w:val="-2"/>
            <w:w w:val="105"/>
            <w:sz w:val="15"/>
          </w:rPr>
          <w:t>http://www.w3.org/TR/wsdl</w:t>
        </w:r>
      </w:hyperlink>
      <w:r>
        <w:rPr>
          <w:spacing w:val="-2"/>
          <w:w w:val="105"/>
          <w:sz w:val="15"/>
        </w:rPr>
        <w:t>.</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Arial">
    <w:altName w:val="Arial"/>
    <w:charset w:val="0"/>
    <w:family w:val="swiss"/>
    <w:pitch w:val="variable"/>
  </w:font>
  <w:font w:name="LM Mono Prop 10">
    <w:altName w:val="LM Mono Prop 10"/>
    <w:charset w:val="0"/>
    <w:family w:val="auto"/>
    <w:pitch w:val="variable"/>
  </w:font>
  <w:font w:name="IPAPMincho">
    <w:altName w:val="IPAPMincho"/>
    <w:charset w:val="0"/>
    <w:family w:val="roman"/>
    <w:pitch w:val="variable"/>
  </w:font>
  <w:font w:name="FreeFarsi">
    <w:altName w:val="FreeFarsi"/>
    <w:charset w:val="B2"/>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MathJax_Math">
    <w:altName w:val="MathJax_Math"/>
    <w:charset w:val="0"/>
    <w:family w:val="auto"/>
    <w:pitch w:val="variable"/>
  </w:font>
  <w:font w:name="Lato Black">
    <w:altName w:val="Lato Black"/>
    <w:charset w:val="0"/>
    <w:family w:val="swiss"/>
    <w:pitch w:val="variable"/>
  </w:font>
  <w:font w:name="DejaVu Sans">
    <w:altName w:val="DejaVu Sans"/>
    <w:charset w:val="0"/>
    <w:family w:val="swiss"/>
    <w:pitch w:val="variable"/>
  </w:font>
  <w:font w:name="Verdana">
    <w:altName w:val="Verdana"/>
    <w:charset w:val="0"/>
    <w:family w:val="swiss"/>
    <w:pitch w:val="variable"/>
  </w:font>
  <w:font w:name="LM Sans 8">
    <w:altName w:val="LM Sans 8"/>
    <w:charset w:val="0"/>
    <w:family w:val="auto"/>
    <w:pitch w:val="variable"/>
  </w:font>
  <w:font w:name="MathJax_Typewriter">
    <w:altName w:val="MathJax_Typewriter"/>
    <w:charset w:val="0"/>
    <w:family w:val="auto"/>
    <w:pitch w:val="variable"/>
  </w:font>
  <w:font w:name="IBM 3270">
    <w:altName w:val="IBM 327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868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9779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1234277</wp:posOffset>
              </wp:positionH>
              <wp:positionV relativeFrom="page">
                <wp:posOffset>545914</wp:posOffset>
              </wp:positionV>
              <wp:extent cx="33991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99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97.187202pt;margin-top:42.985428pt;width:267.650pt;height:10.8pt;mso-position-horizontal-relative:page;mso-position-vertical-relative:page;z-index:-160972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9712">
              <wp:simplePos x="0" y="0"/>
              <wp:positionH relativeFrom="page">
                <wp:posOffset>1306271</wp:posOffset>
              </wp:positionH>
              <wp:positionV relativeFrom="page">
                <wp:posOffset>545914</wp:posOffset>
              </wp:positionV>
              <wp:extent cx="3399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9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102.856003pt;margin-top:42.985428pt;width:267.650pt;height:10.8pt;mso-position-horizontal-relative:page;mso-position-vertical-relative:page;z-index:-16096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v:textbox>
              <w10:wrap type="none"/>
            </v:shape>
          </w:pict>
        </mc:Fallback>
      </mc:AlternateContent>
    </w:r>
    <w:r>
      <w:rPr/>
      <mc:AlternateContent>
        <mc:Choice Requires="wps">
          <w:drawing>
            <wp:anchor distT="0" distB="0" distL="0" distR="0" allowOverlap="1" layoutInCell="1" locked="0" behindDoc="1" simplePos="0" relativeHeight="48722022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9625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0"/>
      <w:numFmt w:val="bullet"/>
      <w:lvlText w:val="-"/>
      <w:lvlJc w:val="left"/>
      <w:pPr>
        <w:ind w:left="109" w:hanging="125"/>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95" w:hanging="125"/>
      </w:pPr>
      <w:rPr>
        <w:rFonts w:hint="default"/>
        <w:lang w:val="en-US" w:eastAsia="en-US" w:bidi="ar-SA"/>
      </w:rPr>
    </w:lvl>
    <w:lvl w:ilvl="2">
      <w:start w:val="0"/>
      <w:numFmt w:val="bullet"/>
      <w:lvlText w:val="•"/>
      <w:lvlJc w:val="left"/>
      <w:pPr>
        <w:ind w:left="1690" w:hanging="125"/>
      </w:pPr>
      <w:rPr>
        <w:rFonts w:hint="default"/>
        <w:lang w:val="en-US" w:eastAsia="en-US" w:bidi="ar-SA"/>
      </w:rPr>
    </w:lvl>
    <w:lvl w:ilvl="3">
      <w:start w:val="0"/>
      <w:numFmt w:val="bullet"/>
      <w:lvlText w:val="•"/>
      <w:lvlJc w:val="left"/>
      <w:pPr>
        <w:ind w:left="2486" w:hanging="125"/>
      </w:pPr>
      <w:rPr>
        <w:rFonts w:hint="default"/>
        <w:lang w:val="en-US" w:eastAsia="en-US" w:bidi="ar-SA"/>
      </w:rPr>
    </w:lvl>
    <w:lvl w:ilvl="4">
      <w:start w:val="0"/>
      <w:numFmt w:val="bullet"/>
      <w:lvlText w:val="•"/>
      <w:lvlJc w:val="left"/>
      <w:pPr>
        <w:ind w:left="3281" w:hanging="125"/>
      </w:pPr>
      <w:rPr>
        <w:rFonts w:hint="default"/>
        <w:lang w:val="en-US" w:eastAsia="en-US" w:bidi="ar-SA"/>
      </w:rPr>
    </w:lvl>
    <w:lvl w:ilvl="5">
      <w:start w:val="0"/>
      <w:numFmt w:val="bullet"/>
      <w:lvlText w:val="•"/>
      <w:lvlJc w:val="left"/>
      <w:pPr>
        <w:ind w:left="4077" w:hanging="125"/>
      </w:pPr>
      <w:rPr>
        <w:rFonts w:hint="default"/>
        <w:lang w:val="en-US" w:eastAsia="en-US" w:bidi="ar-SA"/>
      </w:rPr>
    </w:lvl>
    <w:lvl w:ilvl="6">
      <w:start w:val="0"/>
      <w:numFmt w:val="bullet"/>
      <w:lvlText w:val="•"/>
      <w:lvlJc w:val="left"/>
      <w:pPr>
        <w:ind w:left="4872" w:hanging="125"/>
      </w:pPr>
      <w:rPr>
        <w:rFonts w:hint="default"/>
        <w:lang w:val="en-US" w:eastAsia="en-US" w:bidi="ar-SA"/>
      </w:rPr>
    </w:lvl>
    <w:lvl w:ilvl="7">
      <w:start w:val="0"/>
      <w:numFmt w:val="bullet"/>
      <w:lvlText w:val="•"/>
      <w:lvlJc w:val="left"/>
      <w:pPr>
        <w:ind w:left="5668" w:hanging="125"/>
      </w:pPr>
      <w:rPr>
        <w:rFonts w:hint="default"/>
        <w:lang w:val="en-US" w:eastAsia="en-US" w:bidi="ar-SA"/>
      </w:rPr>
    </w:lvl>
    <w:lvl w:ilvl="8">
      <w:start w:val="0"/>
      <w:numFmt w:val="bullet"/>
      <w:lvlText w:val="•"/>
      <w:lvlJc w:val="left"/>
      <w:pPr>
        <w:ind w:left="6463" w:hanging="125"/>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6"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5"/>
      </w:pPr>
      <w:rPr>
        <w:rFonts w:hint="default"/>
        <w:lang w:val="en-US" w:eastAsia="en-US" w:bidi="ar-SA"/>
      </w:rPr>
    </w:lvl>
    <w:lvl w:ilvl="3">
      <w:start w:val="0"/>
      <w:numFmt w:val="bullet"/>
      <w:lvlText w:val="•"/>
      <w:lvlJc w:val="left"/>
      <w:pPr>
        <w:ind w:left="2349" w:hanging="495"/>
      </w:pPr>
      <w:rPr>
        <w:rFonts w:hint="default"/>
        <w:lang w:val="en-US" w:eastAsia="en-US" w:bidi="ar-SA"/>
      </w:rPr>
    </w:lvl>
    <w:lvl w:ilvl="4">
      <w:start w:val="0"/>
      <w:numFmt w:val="bullet"/>
      <w:lvlText w:val="•"/>
      <w:lvlJc w:val="left"/>
      <w:pPr>
        <w:ind w:left="3164" w:hanging="495"/>
      </w:pPr>
      <w:rPr>
        <w:rFonts w:hint="default"/>
        <w:lang w:val="en-US" w:eastAsia="en-US" w:bidi="ar-SA"/>
      </w:rPr>
    </w:lvl>
    <w:lvl w:ilvl="5">
      <w:start w:val="0"/>
      <w:numFmt w:val="bullet"/>
      <w:lvlText w:val="•"/>
      <w:lvlJc w:val="left"/>
      <w:pPr>
        <w:ind w:left="3979" w:hanging="495"/>
      </w:pPr>
      <w:rPr>
        <w:rFonts w:hint="default"/>
        <w:lang w:val="en-US" w:eastAsia="en-US" w:bidi="ar-SA"/>
      </w:rPr>
    </w:lvl>
    <w:lvl w:ilvl="6">
      <w:start w:val="0"/>
      <w:numFmt w:val="bullet"/>
      <w:lvlText w:val="•"/>
      <w:lvlJc w:val="left"/>
      <w:pPr>
        <w:ind w:left="4794" w:hanging="495"/>
      </w:pPr>
      <w:rPr>
        <w:rFonts w:hint="default"/>
        <w:lang w:val="en-US" w:eastAsia="en-US" w:bidi="ar-SA"/>
      </w:rPr>
    </w:lvl>
    <w:lvl w:ilvl="7">
      <w:start w:val="0"/>
      <w:numFmt w:val="bullet"/>
      <w:lvlText w:val="•"/>
      <w:lvlJc w:val="left"/>
      <w:pPr>
        <w:ind w:left="5609" w:hanging="495"/>
      </w:pPr>
      <w:rPr>
        <w:rFonts w:hint="default"/>
        <w:lang w:val="en-US" w:eastAsia="en-US" w:bidi="ar-SA"/>
      </w:rPr>
    </w:lvl>
    <w:lvl w:ilvl="8">
      <w:start w:val="0"/>
      <w:numFmt w:val="bullet"/>
      <w:lvlText w:val="•"/>
      <w:lvlJc w:val="left"/>
      <w:pPr>
        <w:ind w:left="6424" w:hanging="49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817" w:right="76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1"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ftp://www6.software.ibm.com/software/developer/library/ws-bpel.pdf" TargetMode="External"/><Relationship Id="rId16" Type="http://schemas.openxmlformats.org/officeDocument/2006/relationships/hyperlink" Target="http://www.jxta.org/" TargetMode="External"/><Relationship Id="rId17" Type="http://schemas.openxmlformats.org/officeDocument/2006/relationships/hyperlink" Target="http://www.w3.org/TR/owl-features" TargetMode="External"/><Relationship Id="rId18" Type="http://schemas.openxmlformats.org/officeDocument/2006/relationships/hyperlink" Target="http://www.daml.org/services/owl-s/1.1/overview/" TargetMode="External"/><Relationship Id="rId19" Type="http://schemas.openxmlformats.org/officeDocument/2006/relationships/hyperlink" Target="http://www.smepp.org/" TargetMode="External"/><Relationship Id="rId20" Type="http://schemas.openxmlformats.org/officeDocument/2006/relationships/hyperlink" Target="http://www.w3.org/TR/2000/REC-xml-20001006" TargetMode="External"/><Relationship Id="rId21" Type="http://schemas.openxmlformats.org/officeDocument/2006/relationships/hyperlink" Target="http://www.w3.org/TR/2001/WD-soap12-part0-20011217/" TargetMode="External"/><Relationship Id="rId22" Type="http://schemas.openxmlformats.org/officeDocument/2006/relationships/hyperlink" Target="http://www.w3.org/TR/wsd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Brogi</dc:creator>
  <cp:keywords>Peer-to-peer system (P2P); service-oriented model; embedded P2P system (EP2P)</cp:keywords>
  <dc:title>A Service-Oriented Model for Embedded Peer-to-Peer Systems</dc:title>
  <dcterms:created xsi:type="dcterms:W3CDTF">2023-12-10T10:58:51Z</dcterms:created>
  <dcterms:modified xsi:type="dcterms:W3CDTF">2023-12-10T10:58:51Z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10.1016/j.entcs.2008.03.096</vt:lpwstr>
  </property>
  <property fmtid="{D5CDD505-2E9C-101B-9397-08002B2CF9AE}" pid="13" name="robots">
    <vt:lpwstr>noindex</vt:lpwstr>
  </property>
</Properties>
</file>