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2825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207 (2008) </w:t>
      </w:r>
      <w:r>
        <w:rPr>
          <w:rFonts w:ascii="Times New Roman" w:hAnsi="Times New Roman"/>
          <w:spacing w:val="-2"/>
          <w:sz w:val="16"/>
        </w:rPr>
        <w:t>171–186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Barbed Model–Driven Software Development: A Case Study</w:t>
      </w:r>
    </w:p>
    <w:p>
      <w:pPr>
        <w:spacing w:before="327"/>
        <w:ind w:left="11" w:right="0" w:firstLine="0"/>
        <w:jc w:val="center"/>
        <w:rPr>
          <w:sz w:val="28"/>
        </w:rPr>
      </w:pPr>
      <w:bookmarkStart w:name="_bookmark0" w:id="1"/>
      <w:bookmarkEnd w:id="1"/>
      <w:r>
        <w:rPr/>
      </w:r>
      <w:r>
        <w:rPr>
          <w:rFonts w:ascii="LM Roman 12"/>
          <w:sz w:val="28"/>
        </w:rPr>
        <w:t>Carlo</w:t>
      </w:r>
      <w:r>
        <w:rPr>
          <w:rFonts w:ascii="LM Roman 12"/>
          <w:spacing w:val="-8"/>
          <w:sz w:val="28"/>
        </w:rPr>
        <w:t> </w:t>
      </w:r>
      <w:r>
        <w:rPr>
          <w:rFonts w:ascii="LM Roman 12"/>
          <w:sz w:val="28"/>
        </w:rPr>
        <w:t>Montangero</w:t>
      </w:r>
      <w:r>
        <w:rPr>
          <w:rFonts w:ascii="LM Roman 12"/>
          <w:spacing w:val="-8"/>
          <w:sz w:val="28"/>
        </w:rPr>
        <w:t> </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color w:val="0000FF"/>
          <w:spacing w:val="72"/>
          <w:w w:val="150"/>
          <w:sz w:val="28"/>
          <w:vertAlign w:val="baseline"/>
        </w:rPr>
        <w:t> </w:t>
      </w:r>
      <w:r>
        <w:rPr>
          <w:rFonts w:ascii="LM Roman 12"/>
          <w:sz w:val="28"/>
          <w:vertAlign w:val="baseline"/>
        </w:rPr>
        <w:t>Laura</w:t>
      </w:r>
      <w:r>
        <w:rPr>
          <w:rFonts w:ascii="LM Roman 12"/>
          <w:spacing w:val="-8"/>
          <w:sz w:val="28"/>
          <w:vertAlign w:val="baseline"/>
        </w:rPr>
        <w:t> </w:t>
      </w:r>
      <w:r>
        <w:rPr>
          <w:rFonts w:ascii="LM Roman 12"/>
          <w:spacing w:val="-2"/>
          <w:sz w:val="28"/>
          <w:vertAlign w:val="baseline"/>
        </w:rPr>
        <w:t>Semini</w:t>
      </w:r>
      <w:hyperlink w:history="true" w:anchor="_bookmark0">
        <w:r>
          <w:rPr>
            <w:color w:val="0000FF"/>
            <w:spacing w:val="-2"/>
            <w:sz w:val="28"/>
            <w:vertAlign w:val="superscript"/>
          </w:rPr>
          <w:t>2</w:t>
        </w:r>
      </w:hyperlink>
    </w:p>
    <w:p>
      <w:pPr>
        <w:spacing w:line="165" w:lineRule="auto" w:before="190"/>
        <w:ind w:left="2743" w:right="2629"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University of Pisa</w:t>
      </w:r>
    </w:p>
    <w:p>
      <w:pPr>
        <w:spacing w:line="161" w:lineRule="exact" w:before="0"/>
        <w:ind w:left="186" w:right="112" w:firstLine="0"/>
        <w:jc w:val="center"/>
        <w:rPr>
          <w:rFonts w:ascii="LM Roman 8"/>
          <w:i/>
          <w:sz w:val="15"/>
        </w:rPr>
      </w:pPr>
      <w:r>
        <w:rPr>
          <w:rFonts w:ascii="LM Roman 8"/>
          <w:i/>
          <w:w w:val="105"/>
          <w:sz w:val="15"/>
        </w:rPr>
        <w:t>Pisa,</w:t>
      </w:r>
      <w:r>
        <w:rPr>
          <w:rFonts w:ascii="LM Roman 8"/>
          <w:i/>
          <w:spacing w:val="-13"/>
          <w:w w:val="105"/>
          <w:sz w:val="15"/>
        </w:rPr>
        <w:t> </w:t>
      </w:r>
      <w:r>
        <w:rPr>
          <w:rFonts w:ascii="LM Roman 8"/>
          <w:i/>
          <w:spacing w:val="-2"/>
          <w:w w:val="105"/>
          <w:sz w:val="15"/>
        </w:rPr>
        <w:t>Italy</w:t>
      </w:r>
    </w:p>
    <w:p>
      <w:pPr>
        <w:pStyle w:val="BodyText"/>
        <w:spacing w:before="16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301528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74243pt;width:383.2pt;height:.1pt;mso-position-horizontal-relative:page;mso-position-vertical-relative:paragraph;z-index:-15728640;mso-wrap-distance-left:0;mso-wrap-distance-right:0" id="docshape1" coordorigin="902,475" coordsize="7664,0" path="m902,475l8565,47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When</w:t>
      </w:r>
      <w:r>
        <w:rPr>
          <w:rFonts w:ascii="LM Roman 8"/>
          <w:spacing w:val="-4"/>
          <w:w w:val="105"/>
          <w:sz w:val="15"/>
        </w:rPr>
        <w:t> </w:t>
      </w:r>
      <w:r>
        <w:rPr>
          <w:rFonts w:ascii="LM Roman 8"/>
          <w:w w:val="105"/>
          <w:sz w:val="15"/>
        </w:rPr>
        <w:t>thinking</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MDE,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immediate</w:t>
      </w:r>
      <w:r>
        <w:rPr>
          <w:rFonts w:ascii="LM Roman 8"/>
          <w:spacing w:val="-4"/>
          <w:w w:val="105"/>
          <w:sz w:val="15"/>
        </w:rPr>
        <w:t> </w:t>
      </w:r>
      <w:r>
        <w:rPr>
          <w:rFonts w:ascii="LM Roman 8"/>
          <w:w w:val="105"/>
          <w:sz w:val="15"/>
        </w:rPr>
        <w:t>understanding</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models</w:t>
      </w:r>
      <w:r>
        <w:rPr>
          <w:rFonts w:ascii="LM Roman 8"/>
          <w:spacing w:val="-4"/>
          <w:w w:val="105"/>
          <w:sz w:val="15"/>
        </w:rPr>
        <w:t> </w:t>
      </w:r>
      <w:r>
        <w:rPr>
          <w:rFonts w:ascii="LM Roman 8"/>
          <w:w w:val="105"/>
          <w:sz w:val="15"/>
        </w:rPr>
        <w:t>drive</w:t>
      </w:r>
      <w:r>
        <w:rPr>
          <w:rFonts w:ascii="LM Roman 8"/>
          <w:spacing w:val="-4"/>
          <w:w w:val="105"/>
          <w:sz w:val="15"/>
        </w:rPr>
        <w:t> </w:t>
      </w:r>
      <w:r>
        <w:rPr>
          <w:rFonts w:ascii="LM Roman 8"/>
          <w:w w:val="105"/>
          <w:sz w:val="15"/>
        </w:rPr>
        <w:t>software</w:t>
      </w:r>
      <w:r>
        <w:rPr>
          <w:rFonts w:ascii="LM Roman 8"/>
          <w:spacing w:val="-4"/>
          <w:w w:val="105"/>
          <w:sz w:val="15"/>
        </w:rPr>
        <w:t> </w:t>
      </w:r>
      <w:r>
        <w:rPr>
          <w:rFonts w:ascii="LM Roman 8"/>
          <w:w w:val="105"/>
          <w:sz w:val="15"/>
        </w:rPr>
        <w:t>development,</w:t>
      </w:r>
      <w:r>
        <w:rPr>
          <w:rFonts w:ascii="LM Roman 8"/>
          <w:spacing w:val="-2"/>
          <w:w w:val="105"/>
          <w:sz w:val="15"/>
        </w:rPr>
        <w:t> </w:t>
      </w:r>
      <w:r>
        <w:rPr>
          <w:rFonts w:ascii="LM Roman 8"/>
          <w:w w:val="105"/>
          <w:sz w:val="15"/>
        </w:rPr>
        <w:t>in</w:t>
      </w:r>
      <w:r>
        <w:rPr>
          <w:rFonts w:ascii="LM Roman 8"/>
          <w:spacing w:val="-4"/>
          <w:w w:val="105"/>
          <w:sz w:val="15"/>
        </w:rPr>
        <w:t> </w:t>
      </w:r>
      <w:r>
        <w:rPr>
          <w:rFonts w:ascii="LM Roman 8"/>
          <w:w w:val="105"/>
          <w:sz w:val="15"/>
        </w:rPr>
        <w:t>the </w:t>
      </w:r>
      <w:r>
        <w:rPr>
          <w:rFonts w:ascii="LM Roman 8"/>
          <w:spacing w:val="-2"/>
          <w:w w:val="105"/>
          <w:sz w:val="15"/>
        </w:rPr>
        <w:t>sense</w:t>
      </w:r>
      <w:r>
        <w:rPr>
          <w:rFonts w:ascii="LM Roman 8"/>
          <w:spacing w:val="-6"/>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software</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constructed</w:t>
      </w:r>
      <w:r>
        <w:rPr>
          <w:rFonts w:ascii="LM Roman 8"/>
          <w:spacing w:val="-6"/>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transforming</w:t>
      </w:r>
      <w:r>
        <w:rPr>
          <w:rFonts w:ascii="LM Roman 8"/>
          <w:spacing w:val="-6"/>
          <w:w w:val="105"/>
          <w:sz w:val="15"/>
        </w:rPr>
        <w:t> </w:t>
      </w:r>
      <w:r>
        <w:rPr>
          <w:rFonts w:ascii="LM Roman 8"/>
          <w:spacing w:val="-2"/>
          <w:w w:val="105"/>
          <w:sz w:val="15"/>
        </w:rPr>
        <w:t>models</w:t>
      </w:r>
      <w:r>
        <w:rPr>
          <w:rFonts w:ascii="LM Roman 8"/>
          <w:spacing w:val="-6"/>
          <w:w w:val="105"/>
          <w:sz w:val="15"/>
        </w:rPr>
        <w:t> </w:t>
      </w:r>
      <w:r>
        <w:rPr>
          <w:rFonts w:ascii="LM Roman 8"/>
          <w:spacing w:val="-2"/>
          <w:w w:val="105"/>
          <w:sz w:val="15"/>
        </w:rPr>
        <w:t>from</w:t>
      </w:r>
      <w:r>
        <w:rPr>
          <w:rFonts w:ascii="LM Roman 8"/>
          <w:spacing w:val="-6"/>
          <w:w w:val="105"/>
          <w:sz w:val="15"/>
        </w:rPr>
        <w:t> </w:t>
      </w:r>
      <w:r>
        <w:rPr>
          <w:rFonts w:ascii="LM Roman 8"/>
          <w:spacing w:val="-2"/>
          <w:w w:val="105"/>
          <w:sz w:val="15"/>
        </w:rPr>
        <w:t>higher</w:t>
      </w:r>
      <w:r>
        <w:rPr>
          <w:rFonts w:ascii="LM Roman 8"/>
          <w:spacing w:val="-6"/>
          <w:w w:val="105"/>
          <w:sz w:val="15"/>
        </w:rPr>
        <w:t> </w:t>
      </w:r>
      <w:r>
        <w:rPr>
          <w:rFonts w:ascii="LM Roman 8"/>
          <w:spacing w:val="-2"/>
          <w:w w:val="105"/>
          <w:sz w:val="15"/>
        </w:rPr>
        <w:t>levels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abstraction</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point </w:t>
      </w:r>
      <w:r>
        <w:rPr>
          <w:rFonts w:ascii="LM Roman 8"/>
          <w:w w:val="105"/>
          <w:sz w:val="15"/>
        </w:rPr>
        <w:t>where</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reach</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executable</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desired</w:t>
      </w:r>
      <w:r>
        <w:rPr>
          <w:rFonts w:ascii="LM Roman 8"/>
          <w:spacing w:val="-12"/>
          <w:w w:val="105"/>
          <w:sz w:val="15"/>
        </w:rPr>
        <w:t> </w:t>
      </w:r>
      <w:r>
        <w:rPr>
          <w:rFonts w:ascii="LM Roman 8"/>
          <w:w w:val="105"/>
          <w:sz w:val="15"/>
        </w:rPr>
        <w:t>degree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quality</w:t>
      </w:r>
      <w:r>
        <w:rPr>
          <w:rFonts w:ascii="LM Roman 8"/>
          <w:spacing w:val="-12"/>
          <w:w w:val="105"/>
          <w:sz w:val="15"/>
        </w:rPr>
        <w:t> </w:t>
      </w:r>
      <w:r>
        <w:rPr>
          <w:rFonts w:ascii="LM Roman 8"/>
          <w:w w:val="105"/>
          <w:sz w:val="15"/>
        </w:rPr>
        <w:t>characteristics. What</w:t>
      </w:r>
      <w:r>
        <w:rPr>
          <w:rFonts w:ascii="LM Roman 8"/>
          <w:spacing w:val="-12"/>
          <w:w w:val="105"/>
          <w:sz w:val="15"/>
        </w:rPr>
        <w:t> </w:t>
      </w:r>
      <w:r>
        <w:rPr>
          <w:rFonts w:ascii="LM Roman 8"/>
          <w:w w:val="105"/>
          <w:sz w:val="15"/>
        </w:rPr>
        <w:t>tends 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less</w:t>
      </w:r>
      <w:r>
        <w:rPr>
          <w:rFonts w:ascii="LM Roman 8"/>
          <w:spacing w:val="-14"/>
          <w:w w:val="105"/>
          <w:sz w:val="15"/>
        </w:rPr>
        <w:t> </w:t>
      </w:r>
      <w:r>
        <w:rPr>
          <w:rFonts w:ascii="LM Roman 8"/>
          <w:w w:val="105"/>
          <w:sz w:val="15"/>
        </w:rPr>
        <w:t>evident,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precisely</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reach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desired</w:t>
      </w:r>
      <w:r>
        <w:rPr>
          <w:rFonts w:ascii="LM Roman 8"/>
          <w:spacing w:val="-14"/>
          <w:w w:val="105"/>
          <w:sz w:val="15"/>
        </w:rPr>
        <w:t> </w:t>
      </w:r>
      <w:r>
        <w:rPr>
          <w:rFonts w:ascii="LM Roman 8"/>
          <w:w w:val="105"/>
          <w:sz w:val="15"/>
        </w:rPr>
        <w:t>quality,</w:t>
      </w:r>
      <w:r>
        <w:rPr>
          <w:rFonts w:ascii="LM Roman 8"/>
          <w:spacing w:val="-14"/>
          <w:w w:val="105"/>
          <w:sz w:val="15"/>
        </w:rPr>
        <w:t> </w:t>
      </w:r>
      <w:r>
        <w:rPr>
          <w:rFonts w:ascii="LM Roman 8"/>
          <w:w w:val="105"/>
          <w:sz w:val="15"/>
        </w:rPr>
        <w:t>many</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models</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 </w:t>
      </w:r>
      <w:r>
        <w:rPr>
          <w:rFonts w:ascii="LM Roman 8"/>
          <w:spacing w:val="-2"/>
          <w:w w:val="105"/>
          <w:sz w:val="15"/>
        </w:rPr>
        <w:t>verification</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assessment</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solutions</w:t>
      </w:r>
      <w:r>
        <w:rPr>
          <w:rFonts w:ascii="LM Roman 8"/>
          <w:spacing w:val="-6"/>
          <w:w w:val="105"/>
          <w:sz w:val="15"/>
        </w:rPr>
        <w:t> </w:t>
      </w:r>
      <w:r>
        <w:rPr>
          <w:rFonts w:ascii="LM Roman 8"/>
          <w:spacing w:val="-2"/>
          <w:w w:val="105"/>
          <w:sz w:val="15"/>
        </w:rPr>
        <w:t>under</w:t>
      </w:r>
      <w:r>
        <w:rPr>
          <w:rFonts w:ascii="LM Roman 8"/>
          <w:spacing w:val="-6"/>
          <w:w w:val="105"/>
          <w:sz w:val="15"/>
        </w:rPr>
        <w:t> </w:t>
      </w:r>
      <w:r>
        <w:rPr>
          <w:rFonts w:ascii="LM Roman 8"/>
          <w:spacing w:val="-2"/>
          <w:w w:val="105"/>
          <w:sz w:val="15"/>
        </w:rPr>
        <w:t>consideration</w:t>
      </w:r>
      <w:r>
        <w:rPr>
          <w:rFonts w:ascii="LM Roman 8"/>
          <w:spacing w:val="-6"/>
          <w:w w:val="105"/>
          <w:sz w:val="15"/>
        </w:rPr>
        <w:t> </w:t>
      </w:r>
      <w:r>
        <w:rPr>
          <w:rFonts w:ascii="LM Roman 8"/>
          <w:spacing w:val="-2"/>
          <w:w w:val="105"/>
          <w:sz w:val="15"/>
        </w:rPr>
        <w:t>at</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various</w:t>
      </w:r>
      <w:r>
        <w:rPr>
          <w:rFonts w:ascii="LM Roman 8"/>
          <w:spacing w:val="-6"/>
          <w:w w:val="105"/>
          <w:sz w:val="15"/>
        </w:rPr>
        <w:t> </w:t>
      </w:r>
      <w:r>
        <w:rPr>
          <w:rFonts w:ascii="LM Roman 8"/>
          <w:spacing w:val="-2"/>
          <w:w w:val="105"/>
          <w:sz w:val="15"/>
        </w:rPr>
        <w:t>stages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development.</w:t>
      </w:r>
      <w:r>
        <w:rPr>
          <w:rFonts w:ascii="LM Roman 8"/>
          <w:spacing w:val="16"/>
          <w:w w:val="105"/>
          <w:sz w:val="15"/>
        </w:rPr>
        <w:t> </w:t>
      </w:r>
      <w:r>
        <w:rPr>
          <w:rFonts w:ascii="LM Roman 8"/>
          <w:spacing w:val="-2"/>
          <w:w w:val="105"/>
          <w:sz w:val="15"/>
        </w:rPr>
        <w:t>That </w:t>
      </w:r>
      <w:r>
        <w:rPr>
          <w:rFonts w:ascii="LM Roman 8"/>
          <w:sz w:val="15"/>
        </w:rPr>
        <w:t>is, looking</w:t>
      </w:r>
      <w:r>
        <w:rPr>
          <w:rFonts w:ascii="LM Roman 8"/>
          <w:spacing w:val="-3"/>
          <w:sz w:val="15"/>
        </w:rPr>
        <w:t> </w:t>
      </w:r>
      <w:r>
        <w:rPr>
          <w:rFonts w:ascii="LM Roman 8"/>
          <w:sz w:val="15"/>
        </w:rPr>
        <w:t>at</w:t>
      </w:r>
      <w:r>
        <w:rPr>
          <w:rFonts w:ascii="LM Roman 8"/>
          <w:spacing w:val="-3"/>
          <w:sz w:val="15"/>
        </w:rPr>
        <w:t> </w:t>
      </w:r>
      <w:r>
        <w:rPr>
          <w:rFonts w:ascii="LM Roman 8"/>
          <w:sz w:val="15"/>
        </w:rPr>
        <w:t>the</w:t>
      </w:r>
      <w:r>
        <w:rPr>
          <w:rFonts w:ascii="LM Roman 8"/>
          <w:spacing w:val="-3"/>
          <w:sz w:val="15"/>
        </w:rPr>
        <w:t> </w:t>
      </w:r>
      <w:r>
        <w:rPr>
          <w:rFonts w:ascii="LM Roman 8"/>
          <w:sz w:val="15"/>
        </w:rPr>
        <w:t>development</w:t>
      </w:r>
      <w:r>
        <w:rPr>
          <w:rFonts w:ascii="LM Roman 8"/>
          <w:spacing w:val="-5"/>
          <w:sz w:val="15"/>
        </w:rPr>
        <w:t> </w:t>
      </w:r>
      <w:r>
        <w:rPr>
          <w:rFonts w:ascii="LM Roman 8"/>
          <w:sz w:val="15"/>
        </w:rPr>
        <w:t>process, besides</w:t>
      </w:r>
      <w:r>
        <w:rPr>
          <w:rFonts w:ascii="LM Roman 8"/>
          <w:spacing w:val="-5"/>
          <w:sz w:val="15"/>
        </w:rPr>
        <w:t> </w:t>
      </w:r>
      <w:r>
        <w:rPr>
          <w:rFonts w:ascii="LM Roman 8"/>
          <w:sz w:val="15"/>
        </w:rPr>
        <w:t>a</w:t>
      </w:r>
      <w:r>
        <w:rPr>
          <w:rFonts w:ascii="LM Roman 8"/>
          <w:spacing w:val="-3"/>
          <w:sz w:val="15"/>
        </w:rPr>
        <w:t> </w:t>
      </w:r>
      <w:r>
        <w:rPr>
          <w:rFonts w:ascii="LM Roman 8"/>
          <w:sz w:val="15"/>
        </w:rPr>
        <w:t>spine</w:t>
      </w:r>
      <w:r>
        <w:rPr>
          <w:rFonts w:ascii="LM Roman 8"/>
          <w:spacing w:val="-5"/>
          <w:sz w:val="15"/>
        </w:rPr>
        <w:t> </w:t>
      </w:r>
      <w:r>
        <w:rPr>
          <w:rFonts w:ascii="LM Roman 8"/>
          <w:sz w:val="15"/>
        </w:rPr>
        <w:t>of</w:t>
      </w:r>
      <w:r>
        <w:rPr>
          <w:rFonts w:ascii="LM Roman 8"/>
          <w:spacing w:val="-3"/>
          <w:sz w:val="15"/>
        </w:rPr>
        <w:t> </w:t>
      </w:r>
      <w:r>
        <w:rPr>
          <w:rFonts w:ascii="LM Roman 8"/>
          <w:sz w:val="15"/>
        </w:rPr>
        <w:t>model</w:t>
      </w:r>
      <w:r>
        <w:rPr>
          <w:rFonts w:ascii="LM Roman 8"/>
          <w:spacing w:val="-3"/>
          <w:sz w:val="15"/>
        </w:rPr>
        <w:t> </w:t>
      </w:r>
      <w:r>
        <w:rPr>
          <w:rFonts w:ascii="LM Roman 8"/>
          <w:sz w:val="15"/>
        </w:rPr>
        <w:t>transformations</w:t>
      </w:r>
      <w:r>
        <w:rPr>
          <w:rFonts w:ascii="LM Roman 8"/>
          <w:spacing w:val="-3"/>
          <w:sz w:val="15"/>
        </w:rPr>
        <w:t> </w:t>
      </w:r>
      <w:r>
        <w:rPr>
          <w:rFonts w:ascii="LM Roman 8"/>
          <w:sz w:val="15"/>
        </w:rPr>
        <w:t>moving</w:t>
      </w:r>
      <w:r>
        <w:rPr>
          <w:rFonts w:ascii="LM Roman 8"/>
          <w:spacing w:val="-3"/>
          <w:sz w:val="15"/>
        </w:rPr>
        <w:t> </w:t>
      </w:r>
      <w:r>
        <w:rPr>
          <w:rFonts w:ascii="LM Roman 8"/>
          <w:sz w:val="15"/>
        </w:rPr>
        <w:t>from</w:t>
      </w:r>
      <w:r>
        <w:rPr>
          <w:rFonts w:ascii="LM Roman 8"/>
          <w:spacing w:val="-3"/>
          <w:sz w:val="15"/>
        </w:rPr>
        <w:t> </w:t>
      </w:r>
      <w:r>
        <w:rPr>
          <w:rFonts w:ascii="LM Roman 8"/>
          <w:sz w:val="15"/>
        </w:rPr>
        <w:t>highly</w:t>
      </w:r>
      <w:r>
        <w:rPr>
          <w:rFonts w:ascii="LM Roman 8"/>
          <w:spacing w:val="-3"/>
          <w:sz w:val="15"/>
        </w:rPr>
        <w:t> </w:t>
      </w:r>
      <w:r>
        <w:rPr>
          <w:rFonts w:ascii="LM Roman 8"/>
          <w:sz w:val="15"/>
        </w:rPr>
        <w:t>abstract, domain related models down to concrete platform related models (programs), we can see a number of barbs, </w:t>
      </w:r>
      <w:r>
        <w:rPr>
          <w:rFonts w:ascii="LM Roman 8"/>
          <w:w w:val="105"/>
          <w:sz w:val="15"/>
        </w:rPr>
        <w:t>relating models in the spine to specialized models that permit specific analysis of parts of the software.</w:t>
      </w:r>
    </w:p>
    <w:p>
      <w:pPr>
        <w:spacing w:line="165" w:lineRule="auto" w:before="3"/>
        <w:ind w:left="221" w:right="106" w:firstLine="0"/>
        <w:jc w:val="both"/>
        <w:rPr>
          <w:rFonts w:ascii="LM Roman 8" w:hAnsi="LM Roman 8"/>
          <w:sz w:val="15"/>
        </w:rPr>
      </w:pPr>
      <w:r>
        <w:rPr>
          <w:rFonts w:ascii="LM Roman 8" w:hAnsi="LM Roman 8"/>
          <w:w w:val="105"/>
          <w:sz w:val="15"/>
        </w:rPr>
        <w:t>In</w:t>
      </w:r>
      <w:r>
        <w:rPr>
          <w:rFonts w:ascii="LM Roman 8" w:hAnsi="LM Roman 8"/>
          <w:spacing w:val="-3"/>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paper</w:t>
      </w:r>
      <w:r>
        <w:rPr>
          <w:rFonts w:ascii="LM Roman 8" w:hAnsi="LM Roman 8"/>
          <w:spacing w:val="-3"/>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report</w:t>
      </w:r>
      <w:r>
        <w:rPr>
          <w:rFonts w:ascii="LM Roman 8" w:hAnsi="LM Roman 8"/>
          <w:spacing w:val="-3"/>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some</w:t>
      </w:r>
      <w:r>
        <w:rPr>
          <w:rFonts w:ascii="LM Roman 8" w:hAnsi="LM Roman 8"/>
          <w:spacing w:val="-3"/>
          <w:w w:val="105"/>
          <w:sz w:val="15"/>
        </w:rPr>
        <w:t> </w:t>
      </w:r>
      <w:r>
        <w:rPr>
          <w:rFonts w:ascii="LM Roman 8" w:hAnsi="LM Roman 8"/>
          <w:w w:val="105"/>
          <w:sz w:val="15"/>
        </w:rPr>
        <w:t>preliminary</w:t>
      </w:r>
      <w:r>
        <w:rPr>
          <w:rFonts w:ascii="LM Roman 8" w:hAnsi="LM Roman 8"/>
          <w:spacing w:val="-3"/>
          <w:w w:val="105"/>
          <w:sz w:val="15"/>
        </w:rPr>
        <w:t> </w:t>
      </w:r>
      <w:r>
        <w:rPr>
          <w:rFonts w:ascii="LM Roman 8" w:hAnsi="LM Roman 8"/>
          <w:w w:val="105"/>
          <w:sz w:val="15"/>
        </w:rPr>
        <w:t>work</w:t>
      </w:r>
      <w:r>
        <w:rPr>
          <w:rFonts w:ascii="LM Roman 8" w:hAnsi="LM Roman 8"/>
          <w:spacing w:val="-3"/>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understanding</w:t>
      </w:r>
      <w:r>
        <w:rPr>
          <w:rFonts w:ascii="LM Roman 8" w:hAnsi="LM Roman 8"/>
          <w:spacing w:val="-3"/>
          <w:w w:val="105"/>
          <w:sz w:val="15"/>
        </w:rPr>
        <w:t> </w:t>
      </w:r>
      <w:r>
        <w:rPr>
          <w:rFonts w:ascii="LM Roman 8" w:hAnsi="LM Roman 8"/>
          <w:w w:val="105"/>
          <w:sz w:val="15"/>
        </w:rPr>
        <w:t>Barbed</w:t>
      </w:r>
      <w:r>
        <w:rPr>
          <w:rFonts w:ascii="LM Roman 8" w:hAnsi="LM Roman 8"/>
          <w:spacing w:val="-3"/>
          <w:w w:val="105"/>
          <w:sz w:val="15"/>
        </w:rPr>
        <w:t> </w:t>
      </w:r>
      <w:r>
        <w:rPr>
          <w:rFonts w:ascii="LM Roman 8" w:hAnsi="LM Roman 8"/>
          <w:w w:val="105"/>
          <w:sz w:val="15"/>
        </w:rPr>
        <w:t>Model–Driven</w:t>
      </w:r>
      <w:r>
        <w:rPr>
          <w:rFonts w:ascii="LM Roman 8" w:hAnsi="LM Roman 8"/>
          <w:spacing w:val="-3"/>
          <w:w w:val="105"/>
          <w:sz w:val="15"/>
        </w:rPr>
        <w:t> </w:t>
      </w:r>
      <w:r>
        <w:rPr>
          <w:rFonts w:ascii="LM Roman 8" w:hAnsi="LM Roman 8"/>
          <w:w w:val="105"/>
          <w:sz w:val="15"/>
        </w:rPr>
        <w:t>Software</w:t>
      </w:r>
      <w:r>
        <w:rPr>
          <w:rFonts w:ascii="LM Roman 8" w:hAnsi="LM Roman 8"/>
          <w:spacing w:val="-3"/>
          <w:w w:val="105"/>
          <w:sz w:val="15"/>
        </w:rPr>
        <w:t> </w:t>
      </w:r>
      <w:r>
        <w:rPr>
          <w:rFonts w:ascii="LM Roman 8" w:hAnsi="LM Roman 8"/>
          <w:w w:val="105"/>
          <w:sz w:val="15"/>
        </w:rPr>
        <w:t>De- velopment.</w:t>
      </w:r>
      <w:r>
        <w:rPr>
          <w:rFonts w:ascii="LM Roman 8" w:hAnsi="LM Roman 8"/>
          <w:spacing w:val="40"/>
          <w:w w:val="105"/>
          <w:sz w:val="15"/>
        </w:rPr>
        <w:t> </w:t>
      </w:r>
      <w:r>
        <w:rPr>
          <w:rFonts w:ascii="LM Roman 8" w:hAnsi="LM Roman 8"/>
          <w:w w:val="105"/>
          <w:sz w:val="15"/>
        </w:rPr>
        <w:t>We are taking an experimental attitude, designing and implementing a barb, using specific technologies and verification tools.</w:t>
      </w:r>
      <w:r>
        <w:rPr>
          <w:rFonts w:ascii="LM Roman 8" w:hAnsi="LM Roman 8"/>
          <w:spacing w:val="37"/>
          <w:w w:val="105"/>
          <w:sz w:val="15"/>
        </w:rPr>
        <w:t> </w:t>
      </w:r>
      <w:r>
        <w:rPr>
          <w:rFonts w:ascii="LM Roman 8" w:hAnsi="LM Roman 8"/>
          <w:w w:val="105"/>
          <w:sz w:val="15"/>
        </w:rPr>
        <w:t>The goal is twofold:</w:t>
      </w:r>
      <w:r>
        <w:rPr>
          <w:rFonts w:ascii="LM Roman 8" w:hAnsi="LM Roman 8"/>
          <w:spacing w:val="26"/>
          <w:w w:val="105"/>
          <w:sz w:val="15"/>
        </w:rPr>
        <w:t> </w:t>
      </w:r>
      <w:r>
        <w:rPr>
          <w:rFonts w:ascii="LM Roman 8" w:hAnsi="LM Roman 8"/>
          <w:w w:val="105"/>
          <w:sz w:val="15"/>
        </w:rPr>
        <w:t>to get acquainted with the technologies, and to </w:t>
      </w:r>
      <w:r>
        <w:rPr>
          <w:rFonts w:ascii="LM Roman 8" w:hAnsi="LM Roman 8"/>
          <w:sz w:val="15"/>
        </w:rPr>
        <w:t>provide a first assessment of their suitability for subsequent explorations.</w:t>
      </w:r>
      <w:r>
        <w:rPr>
          <w:rFonts w:ascii="LM Roman 8" w:hAnsi="LM Roman 8"/>
          <w:spacing w:val="34"/>
          <w:sz w:val="15"/>
        </w:rPr>
        <w:t> </w:t>
      </w:r>
      <w:r>
        <w:rPr>
          <w:rFonts w:ascii="LM Roman 8" w:hAnsi="LM Roman 8"/>
          <w:sz w:val="15"/>
        </w:rPr>
        <w:t>In the experiment experiment the </w:t>
      </w:r>
      <w:r>
        <w:rPr>
          <w:rFonts w:ascii="LM Roman 8" w:hAnsi="LM Roman 8"/>
          <w:w w:val="105"/>
          <w:sz w:val="15"/>
        </w:rPr>
        <w:t>barb deals with the verification of properties of a SOA system modelled in UML.</w:t>
      </w:r>
    </w:p>
    <w:p>
      <w:pPr>
        <w:spacing w:before="134"/>
        <w:ind w:left="221" w:right="0" w:firstLine="0"/>
        <w:jc w:val="both"/>
        <w:rPr>
          <w:rFonts w:ascii="LM Roman 8"/>
          <w:sz w:val="15"/>
        </w:rPr>
      </w:pPr>
      <w:r>
        <w:rPr>
          <w:rFonts w:ascii="LM Roman 8"/>
          <w:i/>
          <w:w w:val="105"/>
          <w:sz w:val="15"/>
        </w:rPr>
        <w:t>Keywords:</w:t>
      </w:r>
      <w:r>
        <w:rPr>
          <w:rFonts w:ascii="LM Roman 8"/>
          <w:i/>
          <w:spacing w:val="50"/>
          <w:w w:val="105"/>
          <w:sz w:val="15"/>
        </w:rPr>
        <w:t> </w:t>
      </w:r>
      <w:r>
        <w:rPr>
          <w:rFonts w:ascii="LM Roman 8"/>
          <w:w w:val="105"/>
          <w:sz w:val="15"/>
        </w:rPr>
        <w:t>SOA,</w:t>
      </w:r>
      <w:r>
        <w:rPr>
          <w:rFonts w:ascii="LM Roman 8"/>
          <w:spacing w:val="-12"/>
          <w:w w:val="105"/>
          <w:sz w:val="15"/>
        </w:rPr>
        <w:t> </w:t>
      </w:r>
      <w:r>
        <w:rPr>
          <w:rFonts w:ascii="LM Roman 8"/>
          <w:w w:val="105"/>
          <w:sz w:val="15"/>
        </w:rPr>
        <w:t>MDE,</w:t>
      </w:r>
      <w:r>
        <w:rPr>
          <w:rFonts w:ascii="LM Roman 8"/>
          <w:spacing w:val="-11"/>
          <w:w w:val="105"/>
          <w:sz w:val="15"/>
        </w:rPr>
        <w:t> </w:t>
      </w:r>
      <w:r>
        <w:rPr>
          <w:rFonts w:ascii="LM Roman 8"/>
          <w:w w:val="105"/>
          <w:sz w:val="15"/>
        </w:rPr>
        <w:t>UML,</w:t>
      </w:r>
      <w:r>
        <w:rPr>
          <w:rFonts w:ascii="LM Roman 8"/>
          <w:spacing w:val="-11"/>
          <w:w w:val="105"/>
          <w:sz w:val="15"/>
        </w:rPr>
        <w:t> </w:t>
      </w:r>
      <w:r>
        <w:rPr>
          <w:rFonts w:ascii="LM Roman 8"/>
          <w:spacing w:val="-2"/>
          <w:w w:val="105"/>
          <w:sz w:val="15"/>
        </w:rPr>
        <w:t>VIATRA.</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92218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1325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9"/>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r>
        <w:rPr>
          <w:spacing w:val="-2"/>
        </w:rPr>
        <w:t>Introduction</w:t>
      </w:r>
    </w:p>
    <w:p>
      <w:pPr>
        <w:pStyle w:val="BodyText"/>
        <w:spacing w:line="259" w:lineRule="auto" w:before="202"/>
        <w:ind w:left="221" w:right="105"/>
        <w:jc w:val="both"/>
      </w:pPr>
      <w:r>
        <w:rPr/>
        <w:t>Models have emerged as primary artifacts of the software development, and model– driven development refers to those software development processes that are based</w:t>
      </w:r>
      <w:r>
        <w:rPr>
          <w:spacing w:val="80"/>
        </w:rPr>
        <w:t> </w:t>
      </w:r>
      <w:r>
        <w:rPr/>
        <w:t>on the use of models and model transformations.</w:t>
      </w:r>
    </w:p>
    <w:p>
      <w:pPr>
        <w:pStyle w:val="BodyText"/>
        <w:spacing w:line="208" w:lineRule="auto" w:before="46"/>
        <w:ind w:left="221" w:right="107" w:firstLine="317"/>
        <w:jc w:val="both"/>
      </w:pPr>
      <w:r>
        <w:rPr/>
        <w:t>Introducing</w:t>
      </w:r>
      <w:r>
        <w:rPr>
          <w:spacing w:val="40"/>
        </w:rPr>
        <w:t> </w:t>
      </w:r>
      <w:r>
        <w:rPr/>
        <w:t>a</w:t>
      </w:r>
      <w:r>
        <w:rPr>
          <w:spacing w:val="40"/>
        </w:rPr>
        <w:t> </w:t>
      </w:r>
      <w:r>
        <w:rPr/>
        <w:t>recent</w:t>
      </w:r>
      <w:r>
        <w:rPr>
          <w:spacing w:val="40"/>
        </w:rPr>
        <w:t> </w:t>
      </w:r>
      <w:r>
        <w:rPr/>
        <w:t>special</w:t>
      </w:r>
      <w:r>
        <w:rPr>
          <w:spacing w:val="40"/>
        </w:rPr>
        <w:t> </w:t>
      </w:r>
      <w:r>
        <w:rPr/>
        <w:t>issue</w:t>
      </w:r>
      <w:r>
        <w:rPr>
          <w:spacing w:val="40"/>
        </w:rPr>
        <w:t> </w:t>
      </w:r>
      <w:r>
        <w:rPr/>
        <w:t>devoted</w:t>
      </w:r>
      <w:r>
        <w:rPr>
          <w:spacing w:val="40"/>
        </w:rPr>
        <w:t> </w:t>
      </w:r>
      <w:r>
        <w:rPr/>
        <w:t>to</w:t>
      </w:r>
      <w:r>
        <w:rPr>
          <w:spacing w:val="40"/>
        </w:rPr>
        <w:t> </w:t>
      </w:r>
      <w:r>
        <w:rPr/>
        <w:t>Model–Driven</w:t>
      </w:r>
      <w:r>
        <w:rPr>
          <w:spacing w:val="40"/>
        </w:rPr>
        <w:t> </w:t>
      </w:r>
      <w:r>
        <w:rPr/>
        <w:t>Engineering (MDE</w:t>
      </w:r>
      <w:r>
        <w:rPr>
          <w:spacing w:val="-18"/>
        </w:rPr>
        <w:t> </w:t>
      </w:r>
      <w:hyperlink w:history="true" w:anchor="_bookmark1">
        <w:r>
          <w:rPr>
            <w:rFonts w:ascii="LM Roman 8" w:hAnsi="LM Roman 8"/>
            <w:color w:val="0000FF"/>
            <w:position w:val="8"/>
            <w:sz w:val="15"/>
          </w:rPr>
          <w:t>3</w:t>
        </w:r>
      </w:hyperlink>
      <w:r>
        <w:rPr>
          <w:rFonts w:ascii="LM Roman 8" w:hAnsi="LM Roman 8"/>
          <w:color w:val="0000FF"/>
          <w:spacing w:val="-11"/>
          <w:position w:val="8"/>
          <w:sz w:val="15"/>
        </w:rPr>
        <w:t> </w:t>
      </w:r>
      <w:r>
        <w:rPr/>
        <w:t>)</w:t>
      </w:r>
      <w:r>
        <w:rPr>
          <w:spacing w:val="22"/>
        </w:rPr>
        <w:t> </w:t>
      </w:r>
      <w:r>
        <w:rPr/>
        <w:t>[</w:t>
      </w:r>
      <w:hyperlink w:history="true" w:anchor="_bookmark44">
        <w:r>
          <w:rPr>
            <w:color w:val="0000FF"/>
          </w:rPr>
          <w:t>26</w:t>
        </w:r>
      </w:hyperlink>
      <w:r>
        <w:rPr/>
        <w:t>],</w:t>
      </w:r>
      <w:r>
        <w:rPr>
          <w:spacing w:val="23"/>
        </w:rPr>
        <w:t> </w:t>
      </w:r>
      <w:r>
        <w:rPr/>
        <w:t>D.</w:t>
      </w:r>
      <w:r>
        <w:rPr>
          <w:spacing w:val="22"/>
        </w:rPr>
        <w:t> </w:t>
      </w:r>
      <w:r>
        <w:rPr/>
        <w:t>Schmidt</w:t>
      </w:r>
      <w:r>
        <w:rPr>
          <w:spacing w:val="23"/>
        </w:rPr>
        <w:t> </w:t>
      </w:r>
      <w:r>
        <w:rPr/>
        <w:t>suggests</w:t>
      </w:r>
      <w:r>
        <w:rPr>
          <w:spacing w:val="22"/>
        </w:rPr>
        <w:t> </w:t>
      </w:r>
      <w:r>
        <w:rPr/>
        <w:t>that</w:t>
      </w:r>
      <w:r>
        <w:rPr>
          <w:spacing w:val="22"/>
        </w:rPr>
        <w:t> </w:t>
      </w:r>
      <w:r>
        <w:rPr/>
        <w:t>Model-driven</w:t>
      </w:r>
      <w:r>
        <w:rPr>
          <w:spacing w:val="22"/>
        </w:rPr>
        <w:t> </w:t>
      </w:r>
      <w:r>
        <w:rPr/>
        <w:t>engineering</w:t>
      </w:r>
      <w:r>
        <w:rPr>
          <w:spacing w:val="23"/>
        </w:rPr>
        <w:t> </w:t>
      </w:r>
      <w:r>
        <w:rPr/>
        <w:t>technologies</w:t>
      </w:r>
      <w:r>
        <w:rPr>
          <w:spacing w:val="22"/>
        </w:rPr>
        <w:t> </w:t>
      </w:r>
      <w:r>
        <w:rPr>
          <w:spacing w:val="-5"/>
        </w:rPr>
        <w:t>of-</w:t>
      </w:r>
    </w:p>
    <w:p>
      <w:pPr>
        <w:pStyle w:val="BodyText"/>
        <w:spacing w:before="1"/>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128007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079355pt;width:34.85pt;height:.1pt;mso-position-horizontal-relative:page;mso-position-vertical-relative:paragraph;z-index:-15727616;mso-wrap-distance-left:0;mso-wrap-distance-right:0" id="docshape3" coordorigin="902,202" coordsize="697,0" path="m902,202l1598,202e" filled="false" stroked="true" strokeweight=".386546pt" strokecolor="#000000">
                <v:path arrowok="t"/>
                <v:stroke dashstyle="solid"/>
                <w10:wrap type="topAndBottom"/>
              </v:shape>
            </w:pict>
          </mc:Fallback>
        </mc:AlternateContent>
      </w:r>
    </w:p>
    <w:p>
      <w:pPr>
        <w:spacing w:line="158" w:lineRule="auto" w:before="94"/>
        <w:ind w:left="221" w:right="107" w:hanging="1"/>
        <w:jc w:val="both"/>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w:t>
      </w:r>
      <w:r>
        <w:rPr>
          <w:rFonts w:ascii="LM Roman 8"/>
          <w:spacing w:val="-2"/>
          <w:w w:val="105"/>
          <w:sz w:val="15"/>
          <w:vertAlign w:val="baseline"/>
        </w:rPr>
        <w:t> </w:t>
      </w:r>
      <w:r>
        <w:rPr>
          <w:rFonts w:ascii="LM Roman 8"/>
          <w:w w:val="105"/>
          <w:sz w:val="15"/>
          <w:vertAlign w:val="baseline"/>
        </w:rPr>
        <w:t>work</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partially</w:t>
      </w:r>
      <w:r>
        <w:rPr>
          <w:rFonts w:ascii="LM Roman 8"/>
          <w:spacing w:val="-2"/>
          <w:w w:val="105"/>
          <w:sz w:val="15"/>
          <w:vertAlign w:val="baseline"/>
        </w:rPr>
        <w:t> </w:t>
      </w:r>
      <w:r>
        <w:rPr>
          <w:rFonts w:ascii="LM Roman 8"/>
          <w:w w:val="105"/>
          <w:sz w:val="15"/>
          <w:vertAlign w:val="baseline"/>
        </w:rPr>
        <w:t>supported</w:t>
      </w:r>
      <w:r>
        <w:rPr>
          <w:rFonts w:ascii="LM Roman 8"/>
          <w:spacing w:val="-2"/>
          <w:w w:val="105"/>
          <w:sz w:val="15"/>
          <w:vertAlign w:val="baseline"/>
        </w:rPr>
        <w:t> </w:t>
      </w:r>
      <w:r>
        <w:rPr>
          <w:rFonts w:ascii="LM Roman 8"/>
          <w:w w:val="105"/>
          <w:sz w:val="15"/>
          <w:vertAlign w:val="baseline"/>
        </w:rPr>
        <w:t>by</w:t>
      </w:r>
      <w:r>
        <w:rPr>
          <w:rFonts w:ascii="LM Roman 8"/>
          <w:spacing w:val="-1"/>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EU</w:t>
      </w:r>
      <w:r>
        <w:rPr>
          <w:rFonts w:ascii="LM Roman 8"/>
          <w:spacing w:val="-2"/>
          <w:w w:val="105"/>
          <w:sz w:val="15"/>
          <w:vertAlign w:val="baseline"/>
        </w:rPr>
        <w:t> </w:t>
      </w:r>
      <w:r>
        <w:rPr>
          <w:rFonts w:ascii="LM Roman 8"/>
          <w:w w:val="105"/>
          <w:sz w:val="15"/>
          <w:vertAlign w:val="baseline"/>
        </w:rPr>
        <w:t>project</w:t>
      </w:r>
      <w:r>
        <w:rPr>
          <w:rFonts w:ascii="LM Roman 8"/>
          <w:spacing w:val="-2"/>
          <w:w w:val="105"/>
          <w:sz w:val="15"/>
          <w:vertAlign w:val="baseline"/>
        </w:rPr>
        <w:t> </w:t>
      </w:r>
      <w:r>
        <w:rPr>
          <w:rFonts w:ascii="LM Roman 8"/>
          <w:w w:val="105"/>
          <w:sz w:val="15"/>
          <w:vertAlign w:val="baseline"/>
        </w:rPr>
        <w:t>SENSORIA</w:t>
      </w:r>
      <w:r>
        <w:rPr>
          <w:rFonts w:ascii="LM Roman 8"/>
          <w:spacing w:val="-2"/>
          <w:w w:val="105"/>
          <w:sz w:val="15"/>
          <w:vertAlign w:val="baseline"/>
        </w:rPr>
        <w:t> </w:t>
      </w:r>
      <w:r>
        <w:rPr>
          <w:rFonts w:ascii="LM Roman 8"/>
          <w:w w:val="105"/>
          <w:sz w:val="15"/>
          <w:vertAlign w:val="baseline"/>
        </w:rPr>
        <w:t>IST-2005-16004.</w:t>
      </w:r>
      <w:r>
        <w:rPr>
          <w:rFonts w:ascii="LM Roman 8"/>
          <w:spacing w:val="30"/>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first</w:t>
      </w:r>
      <w:r>
        <w:rPr>
          <w:rFonts w:ascii="LM Roman 8"/>
          <w:spacing w:val="-2"/>
          <w:w w:val="105"/>
          <w:sz w:val="15"/>
          <w:vertAlign w:val="baseline"/>
        </w:rPr>
        <w:t> </w:t>
      </w:r>
      <w:r>
        <w:rPr>
          <w:rFonts w:ascii="LM Roman 8"/>
          <w:w w:val="105"/>
          <w:sz w:val="15"/>
          <w:vertAlign w:val="baseline"/>
        </w:rPr>
        <w:t>author</w:t>
      </w:r>
      <w:r>
        <w:rPr>
          <w:rFonts w:ascii="LM Roman 8"/>
          <w:spacing w:val="-2"/>
          <w:w w:val="105"/>
          <w:sz w:val="15"/>
          <w:vertAlign w:val="baseline"/>
        </w:rPr>
        <w:t> </w:t>
      </w:r>
      <w:r>
        <w:rPr>
          <w:rFonts w:ascii="LM Roman 8"/>
          <w:w w:val="105"/>
          <w:sz w:val="15"/>
          <w:vertAlign w:val="baseline"/>
        </w:rPr>
        <w:t>was also partially supported by the Joint PhD program:</w:t>
      </w:r>
      <w:r>
        <w:rPr>
          <w:rFonts w:ascii="LM Roman 8"/>
          <w:spacing w:val="32"/>
          <w:w w:val="105"/>
          <w:sz w:val="15"/>
          <w:vertAlign w:val="baseline"/>
        </w:rPr>
        <w:t> </w:t>
      </w:r>
      <w:r>
        <w:rPr>
          <w:rFonts w:ascii="LM Roman 8"/>
          <w:w w:val="105"/>
          <w:sz w:val="15"/>
          <w:vertAlign w:val="baseline"/>
        </w:rPr>
        <w:t>Department of Informatics, University of Pisa and International Institute for Software Technology,</w:t>
      </w:r>
      <w:r>
        <w:rPr>
          <w:rFonts w:ascii="LM Roman 8"/>
          <w:spacing w:val="3"/>
          <w:w w:val="105"/>
          <w:sz w:val="15"/>
          <w:vertAlign w:val="baseline"/>
        </w:rPr>
        <w:t> </w:t>
      </w:r>
      <w:r>
        <w:rPr>
          <w:rFonts w:ascii="LM Roman 8"/>
          <w:w w:val="105"/>
          <w:sz w:val="15"/>
          <w:vertAlign w:val="baseline"/>
        </w:rPr>
        <w:t>United Nations University,</w:t>
      </w:r>
      <w:r>
        <w:rPr>
          <w:rFonts w:ascii="LM Roman 8"/>
          <w:spacing w:val="3"/>
          <w:w w:val="105"/>
          <w:sz w:val="15"/>
          <w:vertAlign w:val="baseline"/>
        </w:rPr>
        <w:t> </w:t>
      </w:r>
      <w:r>
        <w:rPr>
          <w:rFonts w:ascii="LM Roman 8"/>
          <w:w w:val="105"/>
          <w:sz w:val="15"/>
          <w:vertAlign w:val="baseline"/>
        </w:rPr>
        <w:t>Macao.</w:t>
      </w:r>
      <w:r>
        <w:rPr>
          <w:rFonts w:ascii="LM Roman 8"/>
          <w:spacing w:val="40"/>
          <w:w w:val="105"/>
          <w:sz w:val="15"/>
          <w:vertAlign w:val="baseline"/>
        </w:rPr>
        <w:t> </w:t>
      </w:r>
      <w:r>
        <w:rPr>
          <w:rFonts w:ascii="LM Roman 8"/>
          <w:w w:val="105"/>
          <w:sz w:val="15"/>
          <w:vertAlign w:val="baseline"/>
        </w:rPr>
        <w:t>Thanks to J. </w:t>
      </w:r>
      <w:r>
        <w:rPr>
          <w:rFonts w:ascii="LM Roman 8"/>
          <w:spacing w:val="-2"/>
          <w:w w:val="105"/>
          <w:sz w:val="15"/>
          <w:vertAlign w:val="baseline"/>
        </w:rPr>
        <w:t>Vital,</w:t>
      </w:r>
    </w:p>
    <w:p>
      <w:pPr>
        <w:spacing w:line="165" w:lineRule="auto" w:before="0"/>
        <w:ind w:left="221" w:right="108" w:firstLine="0"/>
        <w:jc w:val="both"/>
        <w:rPr>
          <w:rFonts w:ascii="LM Roman 8"/>
          <w:sz w:val="15"/>
        </w:rPr>
      </w:pPr>
      <w:bookmarkStart w:name="_bookmark1" w:id="3"/>
      <w:bookmarkEnd w:id="3"/>
      <w:r>
        <w:rPr/>
      </w:r>
      <w:r>
        <w:rPr>
          <w:rFonts w:ascii="LM Roman 8"/>
          <w:w w:val="105"/>
          <w:sz w:val="15"/>
        </w:rPr>
        <w:t>T.</w:t>
      </w:r>
      <w:r>
        <w:rPr>
          <w:rFonts w:ascii="LM Roman 8"/>
          <w:spacing w:val="-12"/>
          <w:w w:val="105"/>
          <w:sz w:val="15"/>
        </w:rPr>
        <w:t> </w:t>
      </w:r>
      <w:r>
        <w:rPr>
          <w:rFonts w:ascii="LM Roman 8"/>
          <w:w w:val="105"/>
          <w:sz w:val="15"/>
        </w:rPr>
        <w:t>Baptista,</w:t>
      </w:r>
      <w:r>
        <w:rPr>
          <w:rFonts w:ascii="LM Roman 8"/>
          <w:spacing w:val="-11"/>
          <w:w w:val="105"/>
          <w:sz w:val="15"/>
        </w:rPr>
        <w:t> </w:t>
      </w:r>
      <w:r>
        <w:rPr>
          <w:rFonts w:ascii="LM Roman 8"/>
          <w:w w:val="105"/>
          <w:sz w:val="15"/>
        </w:rPr>
        <w:t>G.</w:t>
      </w:r>
      <w:r>
        <w:rPr>
          <w:rFonts w:ascii="LM Roman 8"/>
          <w:spacing w:val="-12"/>
          <w:w w:val="105"/>
          <w:sz w:val="15"/>
        </w:rPr>
        <w:t> </w:t>
      </w:r>
      <w:r>
        <w:rPr>
          <w:rFonts w:ascii="LM Roman 8"/>
          <w:w w:val="105"/>
          <w:sz w:val="15"/>
        </w:rPr>
        <w:t>Camacho</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Ju`lio</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implementing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system,</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anonymous</w:t>
      </w:r>
      <w:r>
        <w:rPr>
          <w:rFonts w:ascii="LM Roman 8"/>
          <w:spacing w:val="-12"/>
          <w:w w:val="105"/>
          <w:sz w:val="15"/>
        </w:rPr>
        <w:t> </w:t>
      </w:r>
      <w:r>
        <w:rPr>
          <w:rFonts w:ascii="LM Roman 8"/>
          <w:w w:val="105"/>
          <w:sz w:val="15"/>
        </w:rPr>
        <w:t>reviewers</w:t>
      </w:r>
      <w:r>
        <w:rPr>
          <w:rFonts w:ascii="LM Roman 8"/>
          <w:spacing w:val="-12"/>
          <w:w w:val="105"/>
          <w:sz w:val="15"/>
        </w:rPr>
        <w:t> </w:t>
      </w:r>
      <w:r>
        <w:rPr>
          <w:rFonts w:ascii="LM Roman 8"/>
          <w:w w:val="105"/>
          <w:sz w:val="15"/>
        </w:rPr>
        <w:t>for valuable comments on the first version of the paper.</w:t>
      </w:r>
    </w:p>
    <w:p>
      <w:pPr>
        <w:spacing w:line="221" w:lineRule="exact" w:before="9"/>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LM Mono Prop 10"/>
          <w:i/>
          <w:color w:val="0000FF"/>
          <w:spacing w:val="-2"/>
          <w:sz w:val="15"/>
          <w:vertAlign w:val="baseline"/>
        </w:rPr>
        <w:t>{</w:t>
      </w:r>
      <w:r>
        <w:rPr>
          <w:rFonts w:ascii="MathJax_Typewriter"/>
          <w:color w:val="0000FF"/>
          <w:spacing w:val="-2"/>
          <w:sz w:val="15"/>
          <w:vertAlign w:val="baseline"/>
        </w:rPr>
        <w:t>cmontangero,semini</w:t>
      </w:r>
      <w:r>
        <w:rPr>
          <w:rFonts w:ascii="LM Mono Prop 10"/>
          <w:i/>
          <w:color w:val="0000FF"/>
          <w:spacing w:val="-2"/>
          <w:sz w:val="15"/>
          <w:vertAlign w:val="baseline"/>
        </w:rPr>
        <w:t>}</w:t>
      </w:r>
      <w:r>
        <w:rPr>
          <w:rFonts w:ascii="MathJax_Typewriter"/>
          <w:color w:val="0000FF"/>
          <w:spacing w:val="-2"/>
          <w:sz w:val="15"/>
          <w:vertAlign w:val="baseline"/>
        </w:rPr>
        <w:t>@di.unipi.it</w:t>
      </w:r>
    </w:p>
    <w:p>
      <w:pPr>
        <w:spacing w:line="148" w:lineRule="auto" w:before="42"/>
        <w:ind w:left="221" w:right="108" w:hanging="1"/>
        <w:jc w:val="both"/>
        <w:rPr>
          <w:rFonts w:ascii="LM Roman 8"/>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MDE</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best</w:t>
      </w:r>
      <w:r>
        <w:rPr>
          <w:rFonts w:ascii="LM Roman 8"/>
          <w:spacing w:val="-6"/>
          <w:w w:val="105"/>
          <w:sz w:val="15"/>
          <w:vertAlign w:val="baseline"/>
        </w:rPr>
        <w:t> </w:t>
      </w:r>
      <w:r>
        <w:rPr>
          <w:rFonts w:ascii="LM Roman 8"/>
          <w:w w:val="105"/>
          <w:sz w:val="15"/>
          <w:vertAlign w:val="baseline"/>
        </w:rPr>
        <w:t>used</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refer</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general</w:t>
      </w:r>
      <w:r>
        <w:rPr>
          <w:rFonts w:ascii="LM Roman 8"/>
          <w:spacing w:val="-6"/>
          <w:w w:val="105"/>
          <w:sz w:val="15"/>
          <w:vertAlign w:val="baseline"/>
        </w:rPr>
        <w:t> </w:t>
      </w:r>
      <w:r>
        <w:rPr>
          <w:rFonts w:ascii="LM Roman 8"/>
          <w:w w:val="105"/>
          <w:sz w:val="15"/>
          <w:vertAlign w:val="baseline"/>
        </w:rPr>
        <w:t>model</w:t>
      </w:r>
      <w:r>
        <w:rPr>
          <w:rFonts w:ascii="LM Roman 8"/>
          <w:spacing w:val="-6"/>
          <w:w w:val="105"/>
          <w:sz w:val="15"/>
          <w:vertAlign w:val="baseline"/>
        </w:rPr>
        <w:t> </w:t>
      </w:r>
      <w:r>
        <w:rPr>
          <w:rFonts w:ascii="LM Roman 8"/>
          <w:w w:val="105"/>
          <w:sz w:val="15"/>
          <w:vertAlign w:val="baseline"/>
        </w:rPr>
        <w:t>engineering</w:t>
      </w:r>
      <w:r>
        <w:rPr>
          <w:rFonts w:ascii="LM Roman 8"/>
          <w:spacing w:val="-6"/>
          <w:w w:val="105"/>
          <w:sz w:val="15"/>
          <w:vertAlign w:val="baseline"/>
        </w:rPr>
        <w:t> </w:t>
      </w:r>
      <w:r>
        <w:rPr>
          <w:rFonts w:ascii="LM Roman 8"/>
          <w:w w:val="105"/>
          <w:sz w:val="15"/>
          <w:vertAlign w:val="baseline"/>
        </w:rPr>
        <w:t>ideas,</w:t>
      </w:r>
      <w:r>
        <w:rPr>
          <w:rFonts w:ascii="LM Roman 8"/>
          <w:spacing w:val="-5"/>
          <w:w w:val="105"/>
          <w:sz w:val="15"/>
          <w:vertAlign w:val="baseline"/>
        </w:rPr>
        <w:t> </w:t>
      </w:r>
      <w:r>
        <w:rPr>
          <w:rFonts w:ascii="LM Roman 8"/>
          <w:w w:val="105"/>
          <w:sz w:val="15"/>
          <w:vertAlign w:val="baseline"/>
        </w:rPr>
        <w:t>without</w:t>
      </w:r>
      <w:r>
        <w:rPr>
          <w:rFonts w:ascii="LM Roman 8"/>
          <w:spacing w:val="-6"/>
          <w:w w:val="105"/>
          <w:sz w:val="15"/>
          <w:vertAlign w:val="baseline"/>
        </w:rPr>
        <w:t> </w:t>
      </w:r>
      <w:r>
        <w:rPr>
          <w:rFonts w:ascii="LM Roman 8"/>
          <w:w w:val="105"/>
          <w:sz w:val="15"/>
          <w:vertAlign w:val="baseline"/>
        </w:rPr>
        <w:t>committing</w:t>
      </w:r>
      <w:r>
        <w:rPr>
          <w:rFonts w:ascii="LM Roman 8"/>
          <w:spacing w:val="-6"/>
          <w:w w:val="105"/>
          <w:sz w:val="15"/>
          <w:vertAlign w:val="baseline"/>
        </w:rPr>
        <w:t> </w:t>
      </w:r>
      <w:r>
        <w:rPr>
          <w:rFonts w:ascii="LM Roman 8"/>
          <w:w w:val="105"/>
          <w:sz w:val="15"/>
          <w:vertAlign w:val="baseline"/>
        </w:rPr>
        <w:t>to</w:t>
      </w:r>
      <w:r>
        <w:rPr>
          <w:rFonts w:ascii="LM Roman 8"/>
          <w:spacing w:val="-6"/>
          <w:w w:val="105"/>
          <w:sz w:val="15"/>
          <w:vertAlign w:val="baseline"/>
        </w:rPr>
        <w:t> </w:t>
      </w:r>
      <w:r>
        <w:rPr>
          <w:rFonts w:ascii="LM Roman 8"/>
          <w:w w:val="105"/>
          <w:sz w:val="15"/>
          <w:vertAlign w:val="baseline"/>
        </w:rPr>
        <w:t>strict</w:t>
      </w:r>
      <w:r>
        <w:rPr>
          <w:rFonts w:ascii="LM Roman 8"/>
          <w:spacing w:val="-6"/>
          <w:w w:val="105"/>
          <w:sz w:val="15"/>
          <w:vertAlign w:val="baseline"/>
        </w:rPr>
        <w:t> </w:t>
      </w:r>
      <w:r>
        <w:rPr>
          <w:rFonts w:ascii="LM Roman 8"/>
          <w:w w:val="105"/>
          <w:sz w:val="15"/>
          <w:vertAlign w:val="baseline"/>
        </w:rPr>
        <w:t>OMG</w:t>
      </w:r>
      <w:r>
        <w:rPr>
          <w:rFonts w:ascii="LM Roman 8"/>
          <w:spacing w:val="-6"/>
          <w:w w:val="105"/>
          <w:sz w:val="15"/>
          <w:vertAlign w:val="baseline"/>
        </w:rPr>
        <w:t> </w:t>
      </w:r>
      <w:r>
        <w:rPr>
          <w:rFonts w:ascii="LM Roman 8"/>
          <w:w w:val="105"/>
          <w:sz w:val="15"/>
          <w:vertAlign w:val="baseline"/>
        </w:rPr>
        <w:t>stan- dards:</w:t>
      </w:r>
      <w:r>
        <w:rPr>
          <w:rFonts w:ascii="LM Roman 8"/>
          <w:spacing w:val="5"/>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Object</w:t>
      </w:r>
      <w:r>
        <w:rPr>
          <w:rFonts w:ascii="LM Roman 8"/>
          <w:spacing w:val="-11"/>
          <w:w w:val="105"/>
          <w:sz w:val="15"/>
          <w:vertAlign w:val="baseline"/>
        </w:rPr>
        <w:t> </w:t>
      </w:r>
      <w:r>
        <w:rPr>
          <w:rFonts w:ascii="LM Roman 8"/>
          <w:w w:val="105"/>
          <w:sz w:val="15"/>
          <w:vertAlign w:val="baseline"/>
        </w:rPr>
        <w:t>Management</w:t>
      </w:r>
      <w:r>
        <w:rPr>
          <w:rFonts w:ascii="LM Roman 8"/>
          <w:spacing w:val="-10"/>
          <w:w w:val="105"/>
          <w:sz w:val="15"/>
          <w:vertAlign w:val="baseline"/>
        </w:rPr>
        <w:t> </w:t>
      </w:r>
      <w:r>
        <w:rPr>
          <w:rFonts w:ascii="LM Roman 8"/>
          <w:w w:val="105"/>
          <w:sz w:val="15"/>
          <w:vertAlign w:val="baseline"/>
        </w:rPr>
        <w:t>Group</w:t>
      </w:r>
      <w:r>
        <w:rPr>
          <w:rFonts w:ascii="LM Roman 8"/>
          <w:spacing w:val="-11"/>
          <w:w w:val="105"/>
          <w:sz w:val="15"/>
          <w:vertAlign w:val="baseline"/>
        </w:rPr>
        <w:t> </w:t>
      </w:r>
      <w:r>
        <w:rPr>
          <w:rFonts w:ascii="LM Roman 8"/>
          <w:w w:val="105"/>
          <w:sz w:val="15"/>
          <w:vertAlign w:val="baseline"/>
        </w:rPr>
        <w:t>holds</w:t>
      </w:r>
      <w:r>
        <w:rPr>
          <w:rFonts w:ascii="LM Roman 8"/>
          <w:spacing w:val="-10"/>
          <w:w w:val="105"/>
          <w:sz w:val="15"/>
          <w:vertAlign w:val="baseline"/>
        </w:rPr>
        <w:t> </w:t>
      </w:r>
      <w:r>
        <w:rPr>
          <w:rFonts w:ascii="LM Roman 8"/>
          <w:w w:val="105"/>
          <w:sz w:val="15"/>
          <w:vertAlign w:val="baseline"/>
        </w:rPr>
        <w:t>trademarks</w:t>
      </w:r>
      <w:r>
        <w:rPr>
          <w:rFonts w:ascii="LM Roman 8"/>
          <w:spacing w:val="-11"/>
          <w:w w:val="105"/>
          <w:sz w:val="15"/>
          <w:vertAlign w:val="baseline"/>
        </w:rPr>
        <w:t> </w:t>
      </w:r>
      <w:r>
        <w:rPr>
          <w:rFonts w:ascii="LM Roman 8"/>
          <w:w w:val="105"/>
          <w:sz w:val="15"/>
          <w:vertAlign w:val="baseline"/>
        </w:rPr>
        <w:t>on</w:t>
      </w:r>
      <w:r>
        <w:rPr>
          <w:rFonts w:ascii="LM Roman 8"/>
          <w:spacing w:val="-11"/>
          <w:w w:val="105"/>
          <w:sz w:val="15"/>
          <w:vertAlign w:val="baseline"/>
        </w:rPr>
        <w:t> </w:t>
      </w:r>
      <w:r>
        <w:rPr>
          <w:rFonts w:ascii="LM Roman 8"/>
          <w:w w:val="105"/>
          <w:sz w:val="15"/>
          <w:vertAlign w:val="baseline"/>
        </w:rPr>
        <w:t>MDA</w:t>
      </w:r>
      <w:r>
        <w:rPr>
          <w:rFonts w:ascii="LM Roman 8"/>
          <w:spacing w:val="-10"/>
          <w:w w:val="105"/>
          <w:sz w:val="15"/>
          <w:vertAlign w:val="baseline"/>
        </w:rPr>
        <w:t> </w:t>
      </w:r>
      <w:r>
        <w:rPr>
          <w:rFonts w:ascii="LM Roman 8"/>
          <w:w w:val="105"/>
          <w:sz w:val="15"/>
          <w:vertAlign w:val="baseline"/>
        </w:rPr>
        <w:t>(Model</w:t>
      </w:r>
      <w:r>
        <w:rPr>
          <w:rFonts w:ascii="LM Roman 8"/>
          <w:spacing w:val="-11"/>
          <w:w w:val="105"/>
          <w:sz w:val="15"/>
          <w:vertAlign w:val="baseline"/>
        </w:rPr>
        <w:t> </w:t>
      </w:r>
      <w:r>
        <w:rPr>
          <w:rFonts w:ascii="LM Roman 8"/>
          <w:w w:val="105"/>
          <w:sz w:val="15"/>
          <w:vertAlign w:val="baseline"/>
        </w:rPr>
        <w:t>Driven</w:t>
      </w:r>
      <w:r>
        <w:rPr>
          <w:rFonts w:ascii="LM Roman 8"/>
          <w:spacing w:val="-10"/>
          <w:w w:val="105"/>
          <w:sz w:val="15"/>
          <w:vertAlign w:val="baseline"/>
        </w:rPr>
        <w:t> </w:t>
      </w:r>
      <w:r>
        <w:rPr>
          <w:rFonts w:ascii="LM Roman 8"/>
          <w:w w:val="105"/>
          <w:sz w:val="15"/>
          <w:vertAlign w:val="baseline"/>
        </w:rPr>
        <w:t>Architecture),</w:t>
      </w:r>
      <w:r>
        <w:rPr>
          <w:rFonts w:ascii="LM Roman 8"/>
          <w:spacing w:val="-11"/>
          <w:w w:val="105"/>
          <w:sz w:val="15"/>
          <w:vertAlign w:val="baseline"/>
        </w:rPr>
        <w:t> </w:t>
      </w:r>
      <w:r>
        <w:rPr>
          <w:rFonts w:ascii="LM Roman 8"/>
          <w:w w:val="105"/>
          <w:sz w:val="15"/>
          <w:vertAlign w:val="baseline"/>
        </w:rPr>
        <w:t>as</w:t>
      </w:r>
      <w:r>
        <w:rPr>
          <w:rFonts w:ascii="LM Roman 8"/>
          <w:spacing w:val="-10"/>
          <w:w w:val="105"/>
          <w:sz w:val="15"/>
          <w:vertAlign w:val="baseline"/>
        </w:rPr>
        <w:t> </w:t>
      </w:r>
      <w:r>
        <w:rPr>
          <w:rFonts w:ascii="LM Roman 8"/>
          <w:w w:val="105"/>
          <w:sz w:val="15"/>
          <w:vertAlign w:val="baseline"/>
        </w:rPr>
        <w:t>well</w:t>
      </w:r>
      <w:r>
        <w:rPr>
          <w:rFonts w:ascii="LM Roman 8"/>
          <w:spacing w:val="-11"/>
          <w:w w:val="105"/>
          <w:sz w:val="15"/>
          <w:vertAlign w:val="baseline"/>
        </w:rPr>
        <w:t> </w:t>
      </w:r>
      <w:r>
        <w:rPr>
          <w:rFonts w:ascii="LM Roman 8"/>
          <w:spacing w:val="-5"/>
          <w:w w:val="105"/>
          <w:sz w:val="15"/>
          <w:vertAlign w:val="baseline"/>
        </w:rPr>
        <w:t>as</w:t>
      </w:r>
    </w:p>
    <w:p>
      <w:pPr>
        <w:pStyle w:val="BodyText"/>
        <w:spacing w:before="7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doi:10.1016/j.entcs.2008.03.092</w:t>
      </w:r>
    </w:p>
    <w:p>
      <w:pPr>
        <w:spacing w:after="0"/>
        <w:jc w:val="left"/>
        <w:rPr>
          <w:rFonts w:ascii="Times New Roman"/>
          <w:sz w:val="16"/>
        </w:rPr>
        <w:sectPr>
          <w:footerReference w:type="default" r:id="rId5"/>
          <w:type w:val="continuous"/>
          <w:pgSz w:w="9360" w:h="13610"/>
          <w:pgMar w:header="0" w:footer="0" w:top="900" w:bottom="280" w:left="680" w:right="680"/>
          <w:pgNumType w:start="171"/>
        </w:sectPr>
      </w:pPr>
    </w:p>
    <w:p>
      <w:pPr>
        <w:pStyle w:val="BodyText"/>
        <w:spacing w:line="266" w:lineRule="exact" w:before="131"/>
        <w:ind w:left="108" w:right="218"/>
        <w:jc w:val="both"/>
      </w:pPr>
      <w:r>
        <w:rPr/>
        <w:t>fer a promising approach to addressing the complexity of platforms and express domain concepts effectively.</w:t>
      </w:r>
      <w:r>
        <w:rPr>
          <w:spacing w:val="40"/>
        </w:rPr>
        <w:t> </w:t>
      </w:r>
      <w:r>
        <w:rPr/>
        <w:t>The purpose of this note is to highlight an aspect of MDE</w:t>
      </w:r>
      <w:r>
        <w:rPr>
          <w:spacing w:val="23"/>
        </w:rPr>
        <w:t> </w:t>
      </w:r>
      <w:r>
        <w:rPr/>
        <w:t>that</w:t>
      </w:r>
      <w:r>
        <w:rPr>
          <w:spacing w:val="24"/>
        </w:rPr>
        <w:t> </w:t>
      </w:r>
      <w:r>
        <w:rPr/>
        <w:t>may</w:t>
      </w:r>
      <w:r>
        <w:rPr>
          <w:spacing w:val="24"/>
        </w:rPr>
        <w:t> </w:t>
      </w:r>
      <w:r>
        <w:rPr/>
        <w:t>deserve</w:t>
      </w:r>
      <w:r>
        <w:rPr>
          <w:spacing w:val="24"/>
        </w:rPr>
        <w:t> </w:t>
      </w:r>
      <w:r>
        <w:rPr/>
        <w:t>more</w:t>
      </w:r>
      <w:r>
        <w:rPr>
          <w:spacing w:val="24"/>
        </w:rPr>
        <w:t> </w:t>
      </w:r>
      <w:r>
        <w:rPr/>
        <w:t>attention</w:t>
      </w:r>
      <w:r>
        <w:rPr>
          <w:spacing w:val="24"/>
        </w:rPr>
        <w:t> </w:t>
      </w:r>
      <w:r>
        <w:rPr/>
        <w:t>than</w:t>
      </w:r>
      <w:r>
        <w:rPr>
          <w:spacing w:val="24"/>
        </w:rPr>
        <w:t> </w:t>
      </w:r>
      <w:r>
        <w:rPr/>
        <w:t>it</w:t>
      </w:r>
      <w:r>
        <w:rPr>
          <w:spacing w:val="24"/>
        </w:rPr>
        <w:t> </w:t>
      </w:r>
      <w:r>
        <w:rPr/>
        <w:t>has</w:t>
      </w:r>
      <w:r>
        <w:rPr>
          <w:spacing w:val="24"/>
        </w:rPr>
        <w:t> </w:t>
      </w:r>
      <w:r>
        <w:rPr/>
        <w:t>received</w:t>
      </w:r>
      <w:r>
        <w:rPr>
          <w:spacing w:val="24"/>
        </w:rPr>
        <w:t> </w:t>
      </w:r>
      <w:r>
        <w:rPr/>
        <w:t>till</w:t>
      </w:r>
      <w:r>
        <w:rPr>
          <w:spacing w:val="24"/>
        </w:rPr>
        <w:t> </w:t>
      </w:r>
      <w:r>
        <w:rPr/>
        <w:t>now.</w:t>
      </w:r>
      <w:r>
        <w:rPr>
          <w:spacing w:val="40"/>
        </w:rPr>
        <w:t> </w:t>
      </w:r>
      <w:r>
        <w:rPr/>
        <w:t>The</w:t>
      </w:r>
      <w:r>
        <w:rPr>
          <w:spacing w:val="24"/>
        </w:rPr>
        <w:t> </w:t>
      </w:r>
      <w:r>
        <w:rPr/>
        <w:t>benefits we expect from focusing on this facet are in a smoother integration of the analysis tools,</w:t>
      </w:r>
      <w:r>
        <w:rPr>
          <w:spacing w:val="38"/>
        </w:rPr>
        <w:t> </w:t>
      </w:r>
      <w:r>
        <w:rPr/>
        <w:t>based</w:t>
      </w:r>
      <w:r>
        <w:rPr>
          <w:spacing w:val="35"/>
        </w:rPr>
        <w:t> </w:t>
      </w:r>
      <w:r>
        <w:rPr/>
        <w:t>on</w:t>
      </w:r>
      <w:r>
        <w:rPr>
          <w:spacing w:val="35"/>
        </w:rPr>
        <w:t> </w:t>
      </w:r>
      <w:r>
        <w:rPr/>
        <w:t>model-checkers,</w:t>
      </w:r>
      <w:r>
        <w:rPr>
          <w:spacing w:val="38"/>
        </w:rPr>
        <w:t> </w:t>
      </w:r>
      <w:r>
        <w:rPr/>
        <w:t>theorem</w:t>
      </w:r>
      <w:r>
        <w:rPr>
          <w:spacing w:val="35"/>
        </w:rPr>
        <w:t> </w:t>
      </w:r>
      <w:r>
        <w:rPr/>
        <w:t>provers,</w:t>
      </w:r>
      <w:r>
        <w:rPr>
          <w:spacing w:val="38"/>
        </w:rPr>
        <w:t> </w:t>
      </w:r>
      <w:r>
        <w:rPr/>
        <w:t>etc.,</w:t>
      </w:r>
      <w:r>
        <w:rPr>
          <w:spacing w:val="38"/>
        </w:rPr>
        <w:t> </w:t>
      </w:r>
      <w:r>
        <w:rPr/>
        <w:t>which</w:t>
      </w:r>
      <w:r>
        <w:rPr>
          <w:spacing w:val="35"/>
        </w:rPr>
        <w:t> </w:t>
      </w:r>
      <w:r>
        <w:rPr/>
        <w:t>are</w:t>
      </w:r>
      <w:r>
        <w:rPr>
          <w:spacing w:val="35"/>
        </w:rPr>
        <w:t> </w:t>
      </w:r>
      <w:r>
        <w:rPr/>
        <w:t>being</w:t>
      </w:r>
      <w:r>
        <w:rPr>
          <w:spacing w:val="35"/>
        </w:rPr>
        <w:t> </w:t>
      </w:r>
      <w:r>
        <w:rPr/>
        <w:t>developed for early static verification.</w:t>
      </w:r>
      <w:r>
        <w:rPr>
          <w:spacing w:val="40"/>
        </w:rPr>
        <w:t> </w:t>
      </w:r>
      <w:r>
        <w:rPr/>
        <w:t>The point is that usually, besides a spine of model transformations</w:t>
      </w:r>
      <w:r>
        <w:rPr>
          <w:spacing w:val="20"/>
        </w:rPr>
        <w:t> </w:t>
      </w:r>
      <w:r>
        <w:rPr/>
        <w:t>moving</w:t>
      </w:r>
      <w:r>
        <w:rPr>
          <w:spacing w:val="20"/>
        </w:rPr>
        <w:t> </w:t>
      </w:r>
      <w:r>
        <w:rPr/>
        <w:t>from</w:t>
      </w:r>
      <w:r>
        <w:rPr>
          <w:spacing w:val="20"/>
        </w:rPr>
        <w:t> </w:t>
      </w:r>
      <w:r>
        <w:rPr/>
        <w:t>abstract</w:t>
      </w:r>
      <w:r>
        <w:rPr>
          <w:spacing w:val="20"/>
        </w:rPr>
        <w:t> </w:t>
      </w:r>
      <w:r>
        <w:rPr/>
        <w:t>models</w:t>
      </w:r>
      <w:r>
        <w:rPr>
          <w:spacing w:val="20"/>
        </w:rPr>
        <w:t> </w:t>
      </w:r>
      <w:r>
        <w:rPr/>
        <w:t>down</w:t>
      </w:r>
      <w:r>
        <w:rPr>
          <w:spacing w:val="20"/>
        </w:rPr>
        <w:t> </w:t>
      </w:r>
      <w:r>
        <w:rPr/>
        <w:t>to</w:t>
      </w:r>
      <w:r>
        <w:rPr>
          <w:spacing w:val="20"/>
        </w:rPr>
        <w:t> </w:t>
      </w:r>
      <w:r>
        <w:rPr/>
        <w:t>programs,</w:t>
      </w:r>
      <w:r>
        <w:rPr>
          <w:spacing w:val="20"/>
        </w:rPr>
        <w:t> </w:t>
      </w:r>
      <w:r>
        <w:rPr/>
        <w:t>there</w:t>
      </w:r>
      <w:r>
        <w:rPr>
          <w:spacing w:val="20"/>
        </w:rPr>
        <w:t> </w:t>
      </w:r>
      <w:r>
        <w:rPr/>
        <w:t>are</w:t>
      </w:r>
      <w:r>
        <w:rPr>
          <w:spacing w:val="20"/>
        </w:rPr>
        <w:t> </w:t>
      </w:r>
      <w:r>
        <w:rPr/>
        <w:t>usually a number of </w:t>
      </w:r>
      <w:r>
        <w:rPr>
          <w:rFonts w:ascii="LM Roman 10" w:hAnsi="LM Roman 10"/>
          <w:i/>
        </w:rPr>
        <w:t>barbs </w:t>
      </w:r>
      <w:r>
        <w:rPr/>
        <w:t>that introduce specialized models.</w:t>
      </w:r>
      <w:r>
        <w:rPr>
          <w:spacing w:val="40"/>
        </w:rPr>
        <w:t> </w:t>
      </w:r>
      <w:r>
        <w:rPr/>
        <w:t>These models permit specific, often very sophisticated, analysis of parts of the software under development, usu- ally in the early stages. We can call this approach Barbed Model–Driven Software Development (BMDSD).</w:t>
      </w:r>
    </w:p>
    <w:p>
      <w:pPr>
        <w:pStyle w:val="BodyText"/>
        <w:spacing w:line="259" w:lineRule="auto" w:before="49"/>
        <w:ind w:left="108" w:right="217" w:firstLine="317"/>
        <w:jc w:val="both"/>
      </w:pPr>
      <w:r>
        <w:rPr/>
        <w:t>In this paper we report on some preliminary work on understanding how much, and</w:t>
      </w:r>
      <w:r>
        <w:rPr>
          <w:spacing w:val="40"/>
        </w:rPr>
        <w:t> </w:t>
      </w:r>
      <w:r>
        <w:rPr/>
        <w:t>how,</w:t>
      </w:r>
      <w:r>
        <w:rPr>
          <w:spacing w:val="40"/>
        </w:rPr>
        <w:t> </w:t>
      </w:r>
      <w:r>
        <w:rPr/>
        <w:t>the</w:t>
      </w:r>
      <w:r>
        <w:rPr>
          <w:spacing w:val="40"/>
        </w:rPr>
        <w:t> </w:t>
      </w:r>
      <w:r>
        <w:rPr/>
        <w:t>barbs</w:t>
      </w:r>
      <w:r>
        <w:rPr>
          <w:spacing w:val="40"/>
        </w:rPr>
        <w:t> </w:t>
      </w:r>
      <w:r>
        <w:rPr/>
        <w:t>should</w:t>
      </w:r>
      <w:r>
        <w:rPr>
          <w:spacing w:val="40"/>
        </w:rPr>
        <w:t> </w:t>
      </w:r>
      <w:r>
        <w:rPr/>
        <w:t>influence</w:t>
      </w:r>
      <w:r>
        <w:rPr>
          <w:spacing w:val="40"/>
        </w:rPr>
        <w:t> </w:t>
      </w:r>
      <w:r>
        <w:rPr/>
        <w:t>the</w:t>
      </w:r>
      <w:r>
        <w:rPr>
          <w:spacing w:val="40"/>
        </w:rPr>
        <w:t> </w:t>
      </w:r>
      <w:r>
        <w:rPr/>
        <w:t>structure</w:t>
      </w:r>
      <w:r>
        <w:rPr>
          <w:spacing w:val="40"/>
        </w:rPr>
        <w:t> </w:t>
      </w:r>
      <w:r>
        <w:rPr/>
        <w:t>of</w:t>
      </w:r>
      <w:r>
        <w:rPr>
          <w:spacing w:val="40"/>
        </w:rPr>
        <w:t> </w:t>
      </w:r>
      <w:r>
        <w:rPr/>
        <w:t>the</w:t>
      </w:r>
      <w:r>
        <w:rPr>
          <w:spacing w:val="40"/>
        </w:rPr>
        <w:t> </w:t>
      </w:r>
      <w:r>
        <w:rPr/>
        <w:t>spine,</w:t>
      </w:r>
      <w:r>
        <w:rPr>
          <w:spacing w:val="40"/>
        </w:rPr>
        <w:t> </w:t>
      </w:r>
      <w:r>
        <w:rPr/>
        <w:t>i.e.</w:t>
      </w:r>
      <w:r>
        <w:rPr>
          <w:spacing w:val="80"/>
          <w:w w:val="150"/>
        </w:rPr>
        <w:t> </w:t>
      </w:r>
      <w:r>
        <w:rPr/>
        <w:t>how</w:t>
      </w:r>
      <w:r>
        <w:rPr>
          <w:spacing w:val="40"/>
        </w:rPr>
        <w:t> </w:t>
      </w:r>
      <w:r>
        <w:rPr/>
        <w:t>much the models introduced for analysis should influence the structure of the overall development.</w:t>
      </w:r>
      <w:r>
        <w:rPr>
          <w:spacing w:val="39"/>
        </w:rPr>
        <w:t> </w:t>
      </w:r>
      <w:r>
        <w:rPr/>
        <w:t>We are taking an experimental attitude, designing and implementing</w:t>
      </w:r>
      <w:r>
        <w:rPr>
          <w:spacing w:val="40"/>
        </w:rPr>
        <w:t> </w:t>
      </w:r>
      <w:r>
        <w:rPr/>
        <w:t>a</w:t>
      </w:r>
      <w:r>
        <w:rPr>
          <w:spacing w:val="-1"/>
        </w:rPr>
        <w:t> </w:t>
      </w:r>
      <w:r>
        <w:rPr/>
        <w:t>specific barb, using</w:t>
      </w:r>
      <w:r>
        <w:rPr>
          <w:spacing w:val="-1"/>
        </w:rPr>
        <w:t> </w:t>
      </w:r>
      <w:r>
        <w:rPr/>
        <w:t>specific technologies and verification</w:t>
      </w:r>
      <w:r>
        <w:rPr>
          <w:spacing w:val="-1"/>
        </w:rPr>
        <w:t> </w:t>
      </w:r>
      <w:r>
        <w:rPr/>
        <w:t>tools.</w:t>
      </w:r>
      <w:r>
        <w:rPr>
          <w:spacing w:val="36"/>
        </w:rPr>
        <w:t> </w:t>
      </w:r>
      <w:r>
        <w:rPr/>
        <w:t>The goal</w:t>
      </w:r>
      <w:r>
        <w:rPr>
          <w:spacing w:val="-1"/>
        </w:rPr>
        <w:t> </w:t>
      </w:r>
      <w:r>
        <w:rPr/>
        <w:t>is</w:t>
      </w:r>
      <w:r>
        <w:rPr>
          <w:spacing w:val="-1"/>
        </w:rPr>
        <w:t> </w:t>
      </w:r>
      <w:r>
        <w:rPr/>
        <w:t>twofold: to get acquainted with the technologies, and to provide a first assessment of their suitability for subsequent explorations.</w:t>
      </w:r>
    </w:p>
    <w:p>
      <w:pPr>
        <w:pStyle w:val="BodyText"/>
        <w:spacing w:line="259" w:lineRule="auto" w:before="25"/>
        <w:ind w:left="108" w:right="217" w:firstLine="317"/>
        <w:jc w:val="both"/>
      </w:pPr>
      <w:r>
        <w:rPr/>
        <w:t>The structure of the paper is the following.</w:t>
      </w:r>
      <w:r>
        <w:rPr>
          <w:spacing w:val="40"/>
        </w:rPr>
        <w:t> </w:t>
      </w:r>
      <w:r>
        <w:rPr/>
        <w:t>The next section presents the issues we</w:t>
      </w:r>
      <w:r>
        <w:rPr>
          <w:spacing w:val="35"/>
        </w:rPr>
        <w:t> </w:t>
      </w:r>
      <w:r>
        <w:rPr/>
        <w:t>are</w:t>
      </w:r>
      <w:r>
        <w:rPr>
          <w:spacing w:val="35"/>
        </w:rPr>
        <w:t> </w:t>
      </w:r>
      <w:r>
        <w:rPr/>
        <w:t>interested</w:t>
      </w:r>
      <w:r>
        <w:rPr>
          <w:spacing w:val="35"/>
        </w:rPr>
        <w:t> </w:t>
      </w:r>
      <w:r>
        <w:rPr/>
        <w:t>in,</w:t>
      </w:r>
      <w:r>
        <w:rPr>
          <w:spacing w:val="38"/>
        </w:rPr>
        <w:t> </w:t>
      </w:r>
      <w:r>
        <w:rPr/>
        <w:t>with</w:t>
      </w:r>
      <w:r>
        <w:rPr>
          <w:spacing w:val="35"/>
        </w:rPr>
        <w:t> </w:t>
      </w:r>
      <w:r>
        <w:rPr/>
        <w:t>respect</w:t>
      </w:r>
      <w:r>
        <w:rPr>
          <w:spacing w:val="35"/>
        </w:rPr>
        <w:t> </w:t>
      </w:r>
      <w:r>
        <w:rPr/>
        <w:t>to</w:t>
      </w:r>
      <w:r>
        <w:rPr>
          <w:spacing w:val="35"/>
        </w:rPr>
        <w:t> </w:t>
      </w:r>
      <w:r>
        <w:rPr/>
        <w:t>BMDSD.</w:t>
      </w:r>
      <w:r>
        <w:rPr>
          <w:spacing w:val="35"/>
        </w:rPr>
        <w:t> </w:t>
      </w:r>
      <w:r>
        <w:rPr/>
        <w:t>Section</w:t>
      </w:r>
      <w:r>
        <w:rPr>
          <w:spacing w:val="31"/>
        </w:rPr>
        <w:t> </w:t>
      </w:r>
      <w:hyperlink w:history="true" w:anchor="_bookmark2">
        <w:r>
          <w:rPr>
            <w:color w:val="0000FF"/>
          </w:rPr>
          <w:t>3</w:t>
        </w:r>
      </w:hyperlink>
      <w:r>
        <w:rPr>
          <w:color w:val="0000FF"/>
          <w:spacing w:val="35"/>
        </w:rPr>
        <w:t> </w:t>
      </w:r>
      <w:r>
        <w:rPr/>
        <w:t>reviews</w:t>
      </w:r>
      <w:r>
        <w:rPr>
          <w:spacing w:val="35"/>
        </w:rPr>
        <w:t> </w:t>
      </w:r>
      <w:r>
        <w:rPr/>
        <w:t>the</w:t>
      </w:r>
      <w:r>
        <w:rPr>
          <w:spacing w:val="35"/>
        </w:rPr>
        <w:t> </w:t>
      </w:r>
      <w:r>
        <w:rPr/>
        <w:t>technologies we are using in our experiments, namely the profiling capabilities of UML2 [</w:t>
      </w:r>
      <w:hyperlink w:history="true" w:anchor="_bookmark42">
        <w:r>
          <w:rPr>
            <w:color w:val="0000FF"/>
          </w:rPr>
          <w:t>24</w:t>
        </w:r>
      </w:hyperlink>
      <w:r>
        <w:rPr/>
        <w:t>] as supported by Rational Software Architect [</w:t>
      </w:r>
      <w:hyperlink w:history="true" w:anchor="_bookmark36">
        <w:r>
          <w:rPr>
            <w:color w:val="0000FF"/>
          </w:rPr>
          <w:t>18</w:t>
        </w:r>
      </w:hyperlink>
      <w:r>
        <w:rPr/>
        <w:t>], the transformation framework VIA- TRA [</w:t>
      </w:r>
      <w:hyperlink w:history="true" w:anchor="_bookmark24">
        <w:r>
          <w:rPr>
            <w:color w:val="0000FF"/>
          </w:rPr>
          <w:t>6</w:t>
        </w:r>
      </w:hyperlink>
      <w:r>
        <w:rPr/>
        <w:t>], and the SENSORIA CaseTool [</w:t>
      </w:r>
      <w:hyperlink w:history="true" w:anchor="_bookmark29">
        <w:r>
          <w:rPr>
            <w:color w:val="0000FF"/>
          </w:rPr>
          <w:t>11</w:t>
        </w:r>
      </w:hyperlink>
      <w:r>
        <w:rPr/>
        <w:t>].</w:t>
      </w:r>
      <w:r>
        <w:rPr>
          <w:spacing w:val="38"/>
        </w:rPr>
        <w:t> </w:t>
      </w:r>
      <w:r>
        <w:rPr/>
        <w:t>This section also provides motivations </w:t>
      </w:r>
      <w:bookmarkStart w:name="Barbed Model--Driven Software Developmen" w:id="4"/>
      <w:bookmarkEnd w:id="4"/>
      <w:r>
        <w:rPr/>
        <w:t>for</w:t>
      </w:r>
      <w:r>
        <w:rPr/>
        <w:t> the appeal of these technologies, besides the fact that they are supported by the project we are working in, namely SENSORIA [</w:t>
      </w:r>
      <w:hyperlink w:history="true" w:anchor="_bookmark22">
        <w:r>
          <w:rPr>
            <w:color w:val="0000FF"/>
          </w:rPr>
          <w:t>4</w:t>
        </w:r>
      </w:hyperlink>
      <w:r>
        <w:rPr/>
        <w:t>].</w:t>
      </w:r>
      <w:r>
        <w:rPr>
          <w:spacing w:val="36"/>
        </w:rPr>
        <w:t> </w:t>
      </w:r>
      <w:r>
        <w:rPr/>
        <w:t>Section </w:t>
      </w:r>
      <w:hyperlink w:history="true" w:anchor="_bookmark5">
        <w:r>
          <w:rPr>
            <w:color w:val="0000FF"/>
          </w:rPr>
          <w:t>4</w:t>
        </w:r>
      </w:hyperlink>
      <w:r>
        <w:rPr>
          <w:color w:val="0000FF"/>
        </w:rPr>
        <w:t> </w:t>
      </w:r>
      <w:r>
        <w:rPr/>
        <w:t>presents the case study, which is centered around Politically Correct [</w:t>
      </w:r>
      <w:hyperlink w:history="true" w:anchor="_bookmark37">
        <w:r>
          <w:rPr>
            <w:color w:val="0000FF"/>
          </w:rPr>
          <w:t>19</w:t>
        </w:r>
      </w:hyperlink>
      <w:r>
        <w:rPr/>
        <w:t>], a tool that checks statically some security properties of distributed services, exploiting the verification techniques of </w:t>
      </w:r>
      <w:r>
        <w:rPr>
          <w:rFonts w:ascii="Georgia" w:hAnsi="Georgia"/>
          <w:i/>
        </w:rPr>
        <w:t>λ</w:t>
      </w:r>
      <w:r>
        <w:rPr>
          <w:rFonts w:ascii="MathJax_Typewriter" w:hAnsi="MathJax_Typewriter"/>
          <w:vertAlign w:val="superscript"/>
        </w:rPr>
        <w:t>req</w:t>
      </w:r>
      <w:r>
        <w:rPr>
          <w:rFonts w:ascii="MathJax_Typewriter" w:hAnsi="MathJax_Typewriter"/>
          <w:spacing w:val="23"/>
          <w:vertAlign w:val="baseline"/>
        </w:rPr>
        <w:t> </w:t>
      </w:r>
      <w:r>
        <w:rPr>
          <w:vertAlign w:val="baseline"/>
        </w:rPr>
        <w:t>[</w:t>
      </w:r>
      <w:hyperlink w:history="true" w:anchor="_bookmark27">
        <w:r>
          <w:rPr>
            <w:color w:val="0000FF"/>
            <w:vertAlign w:val="baseline"/>
          </w:rPr>
          <w:t>9</w:t>
        </w:r>
      </w:hyperlink>
      <w:r>
        <w:rPr>
          <w:vertAlign w:val="baseline"/>
        </w:rPr>
        <w:t>].</w:t>
      </w:r>
      <w:r>
        <w:rPr>
          <w:spacing w:val="40"/>
          <w:vertAlign w:val="baseline"/>
        </w:rPr>
        <w:t> </w:t>
      </w:r>
      <w:r>
        <w:rPr>
          <w:vertAlign w:val="baseline"/>
        </w:rPr>
        <w:t>Section </w:t>
      </w:r>
      <w:hyperlink w:history="true" w:anchor="_bookmark8">
        <w:r>
          <w:rPr>
            <w:color w:val="0000FF"/>
            <w:vertAlign w:val="baseline"/>
          </w:rPr>
          <w:t>5</w:t>
        </w:r>
      </w:hyperlink>
      <w:r>
        <w:rPr>
          <w:color w:val="0000FF"/>
          <w:vertAlign w:val="baseline"/>
        </w:rPr>
        <w:t> </w:t>
      </w:r>
      <w:r>
        <w:rPr>
          <w:vertAlign w:val="baseline"/>
        </w:rPr>
        <w:t>illustrates a concrete example.</w:t>
      </w:r>
      <w:r>
        <w:rPr>
          <w:spacing w:val="40"/>
          <w:vertAlign w:val="baseline"/>
        </w:rPr>
        <w:t> </w:t>
      </w:r>
      <w:r>
        <w:rPr>
          <w:vertAlign w:val="baseline"/>
        </w:rPr>
        <w:t>After a discussion of related </w:t>
      </w:r>
      <w:r>
        <w:rPr>
          <w:vertAlign w:val="baseline"/>
        </w:rPr>
        <w:t>work in section </w:t>
      </w:r>
      <w:hyperlink w:history="true" w:anchor="_bookmark17">
        <w:r>
          <w:rPr>
            <w:color w:val="0000FF"/>
            <w:vertAlign w:val="baseline"/>
          </w:rPr>
          <w:t>6</w:t>
        </w:r>
      </w:hyperlink>
      <w:r>
        <w:rPr>
          <w:vertAlign w:val="baseline"/>
        </w:rPr>
        <w:t>, we wrap up with some final considerations.</w:t>
      </w:r>
    </w:p>
    <w:p>
      <w:pPr>
        <w:pStyle w:val="BodyText"/>
        <w:spacing w:before="35"/>
      </w:pPr>
    </w:p>
    <w:p>
      <w:pPr>
        <w:pStyle w:val="Heading1"/>
        <w:numPr>
          <w:ilvl w:val="0"/>
          <w:numId w:val="1"/>
        </w:numPr>
        <w:tabs>
          <w:tab w:pos="578" w:val="left" w:leader="none"/>
        </w:tabs>
        <w:spacing w:line="240" w:lineRule="auto" w:before="0" w:after="0"/>
        <w:ind w:left="578" w:right="0" w:hanging="470"/>
        <w:jc w:val="left"/>
      </w:pPr>
      <w:r>
        <w:rPr/>
        <w:t>Barbed</w:t>
      </w:r>
      <w:r>
        <w:rPr>
          <w:spacing w:val="-19"/>
        </w:rPr>
        <w:t> </w:t>
      </w:r>
      <w:r>
        <w:rPr/>
        <w:t>Model–Driven</w:t>
      </w:r>
      <w:r>
        <w:rPr>
          <w:spacing w:val="-19"/>
        </w:rPr>
        <w:t> </w:t>
      </w:r>
      <w:r>
        <w:rPr/>
        <w:t>Software</w:t>
      </w:r>
      <w:r>
        <w:rPr>
          <w:spacing w:val="-19"/>
        </w:rPr>
        <w:t> </w:t>
      </w:r>
      <w:r>
        <w:rPr>
          <w:spacing w:val="-2"/>
        </w:rPr>
        <w:t>Development</w:t>
      </w:r>
    </w:p>
    <w:p>
      <w:pPr>
        <w:pStyle w:val="BodyText"/>
        <w:spacing w:line="259" w:lineRule="auto" w:before="161"/>
        <w:ind w:left="108" w:right="217"/>
        <w:jc w:val="both"/>
      </w:pPr>
      <w:r>
        <w:rPr/>
        <w:t>When thinking of MDE, the immediate understanding is that models </w:t>
      </w:r>
      <w:r>
        <w:rPr>
          <w:rFonts w:ascii="LM Roman 10" w:hAnsi="LM Roman 10"/>
          <w:i/>
        </w:rPr>
        <w:t>drive </w:t>
      </w:r>
      <w:r>
        <w:rPr/>
        <w:t>software development, in the sense that software is constructed by transforming models from higher levels of abstraction to the point where we reach a model which is executable with the desired degree of quality characteristics. What tends to be less evident, is that, precisely in order to reach the desired quality (both functional, e.g.</w:t>
      </w:r>
      <w:r>
        <w:rPr>
          <w:spacing w:val="40"/>
        </w:rPr>
        <w:t> </w:t>
      </w:r>
      <w:r>
        <w:rPr/>
        <w:t>correct- ness, and non–functional.</w:t>
      </w:r>
      <w:r>
        <w:rPr>
          <w:spacing w:val="40"/>
        </w:rPr>
        <w:t> </w:t>
      </w:r>
      <w:r>
        <w:rPr/>
        <w:t>e.g.</w:t>
      </w:r>
      <w:r>
        <w:rPr>
          <w:spacing w:val="40"/>
        </w:rPr>
        <w:t> </w:t>
      </w:r>
      <w:r>
        <w:rPr/>
        <w:t>performance, security, usability, etc.), many other models are used in the verification and assessment of the solutions under consid- eration at the various stages of development.</w:t>
      </w:r>
      <w:r>
        <w:rPr>
          <w:spacing w:val="40"/>
        </w:rPr>
        <w:t> </w:t>
      </w:r>
      <w:r>
        <w:rPr/>
        <w:t>That is, looking at the development process, besides a spine of model transformations moving from highly abstract, do- main</w:t>
      </w:r>
      <w:r>
        <w:rPr>
          <w:spacing w:val="14"/>
        </w:rPr>
        <w:t> </w:t>
      </w:r>
      <w:r>
        <w:rPr/>
        <w:t>related</w:t>
      </w:r>
      <w:r>
        <w:rPr>
          <w:spacing w:val="17"/>
        </w:rPr>
        <w:t> </w:t>
      </w:r>
      <w:r>
        <w:rPr/>
        <w:t>models</w:t>
      </w:r>
      <w:r>
        <w:rPr>
          <w:spacing w:val="17"/>
        </w:rPr>
        <w:t> </w:t>
      </w:r>
      <w:r>
        <w:rPr/>
        <w:t>down</w:t>
      </w:r>
      <w:r>
        <w:rPr>
          <w:spacing w:val="17"/>
        </w:rPr>
        <w:t> </w:t>
      </w:r>
      <w:r>
        <w:rPr/>
        <w:t>to</w:t>
      </w:r>
      <w:r>
        <w:rPr>
          <w:spacing w:val="17"/>
        </w:rPr>
        <w:t> </w:t>
      </w:r>
      <w:r>
        <w:rPr/>
        <w:t>concrete</w:t>
      </w:r>
      <w:r>
        <w:rPr>
          <w:spacing w:val="16"/>
        </w:rPr>
        <w:t> </w:t>
      </w:r>
      <w:r>
        <w:rPr/>
        <w:t>platform</w:t>
      </w:r>
      <w:r>
        <w:rPr>
          <w:spacing w:val="17"/>
        </w:rPr>
        <w:t> </w:t>
      </w:r>
      <w:r>
        <w:rPr/>
        <w:t>related</w:t>
      </w:r>
      <w:r>
        <w:rPr>
          <w:spacing w:val="17"/>
        </w:rPr>
        <w:t> </w:t>
      </w:r>
      <w:r>
        <w:rPr/>
        <w:t>models</w:t>
      </w:r>
      <w:r>
        <w:rPr>
          <w:spacing w:val="17"/>
        </w:rPr>
        <w:t> </w:t>
      </w:r>
      <w:r>
        <w:rPr/>
        <w:t>(programs),</w:t>
      </w:r>
      <w:r>
        <w:rPr>
          <w:spacing w:val="17"/>
        </w:rPr>
        <w:t> </w:t>
      </w:r>
      <w:r>
        <w:rPr/>
        <w:t>we</w:t>
      </w:r>
      <w:r>
        <w:rPr>
          <w:spacing w:val="17"/>
        </w:rPr>
        <w:t> </w:t>
      </w:r>
      <w:r>
        <w:rPr>
          <w:spacing w:val="-5"/>
        </w:rPr>
        <w:t>can</w:t>
      </w:r>
    </w:p>
    <w:p>
      <w:pPr>
        <w:pStyle w:val="BodyText"/>
        <w:rPr>
          <w:sz w:val="18"/>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149479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770046pt;width:34.85pt;height:.1pt;mso-position-horizontal-relative:page;mso-position-vertical-relative:paragraph;z-index:-15726592;mso-wrap-distance-left:0;mso-wrap-distance-right:0" id="docshape8" coordorigin="788,235" coordsize="697,0" path="m788,235l1485,235e" filled="false" stroked="true" strokeweight=".386546pt" strokecolor="#000000">
                <v:path arrowok="t"/>
                <v:stroke dashstyle="solid"/>
                <w10:wrap type="topAndBottom"/>
              </v:shape>
            </w:pict>
          </mc:Fallback>
        </mc:AlternateContent>
      </w:r>
    </w:p>
    <w:p>
      <w:pPr>
        <w:spacing w:line="165" w:lineRule="auto" w:before="96"/>
        <w:ind w:left="108" w:right="0" w:firstLine="0"/>
        <w:jc w:val="left"/>
        <w:rPr>
          <w:rFonts w:ascii="LM Roman 8"/>
          <w:sz w:val="15"/>
        </w:rPr>
      </w:pPr>
      <w:r>
        <w:rPr>
          <w:rFonts w:ascii="LM Roman 8"/>
          <w:sz w:val="15"/>
        </w:rPr>
        <w:t>several similar terms including Model Driven Development (MDD), Model Driven Application Development, </w:t>
      </w:r>
      <w:r>
        <w:rPr>
          <w:rFonts w:ascii="LM Roman 8"/>
          <w:w w:val="105"/>
          <w:sz w:val="15"/>
        </w:rPr>
        <w:t>Model based Application Development, Model Based Programming, and others.</w:t>
      </w:r>
    </w:p>
    <w:p>
      <w:pPr>
        <w:spacing w:after="0" w:line="165" w:lineRule="auto"/>
        <w:jc w:val="left"/>
        <w:rPr>
          <w:rFonts w:ascii="LM Roman 8"/>
          <w:sz w:val="15"/>
        </w:rPr>
        <w:sectPr>
          <w:headerReference w:type="even" r:id="rId11"/>
          <w:headerReference w:type="default" r:id="rId12"/>
          <w:pgSz w:w="9360" w:h="13610"/>
          <w:pgMar w:header="860" w:footer="0" w:top="1060" w:bottom="280" w:left="680" w:right="680"/>
          <w:pgNumType w:start="172"/>
        </w:sectPr>
      </w:pPr>
    </w:p>
    <w:p>
      <w:pPr>
        <w:pStyle w:val="BodyText"/>
        <w:spacing w:line="259" w:lineRule="auto" w:before="155"/>
        <w:ind w:left="221" w:right="107"/>
        <w:jc w:val="both"/>
      </w:pPr>
      <w:r>
        <w:rPr/>
        <w:t>see a number of barbs, relating models in the spine to specialized models that per-</w:t>
      </w:r>
      <w:r>
        <w:rPr>
          <w:spacing w:val="40"/>
        </w:rPr>
        <w:t> </w:t>
      </w:r>
      <w:r>
        <w:rPr/>
        <w:t>mit</w:t>
      </w:r>
      <w:r>
        <w:rPr>
          <w:spacing w:val="18"/>
        </w:rPr>
        <w:t> </w:t>
      </w:r>
      <w:r>
        <w:rPr/>
        <w:t>specific,</w:t>
      </w:r>
      <w:r>
        <w:rPr>
          <w:spacing w:val="18"/>
        </w:rPr>
        <w:t> </w:t>
      </w:r>
      <w:r>
        <w:rPr/>
        <w:t>sometimes</w:t>
      </w:r>
      <w:r>
        <w:rPr>
          <w:spacing w:val="18"/>
        </w:rPr>
        <w:t> </w:t>
      </w:r>
      <w:r>
        <w:rPr/>
        <w:t>very</w:t>
      </w:r>
      <w:r>
        <w:rPr>
          <w:spacing w:val="19"/>
        </w:rPr>
        <w:t> </w:t>
      </w:r>
      <w:r>
        <w:rPr/>
        <w:t>sophisticated,</w:t>
      </w:r>
      <w:r>
        <w:rPr>
          <w:spacing w:val="18"/>
        </w:rPr>
        <w:t> </w:t>
      </w:r>
      <w:r>
        <w:rPr/>
        <w:t>analysis</w:t>
      </w:r>
      <w:r>
        <w:rPr>
          <w:spacing w:val="18"/>
        </w:rPr>
        <w:t> </w:t>
      </w:r>
      <w:r>
        <w:rPr/>
        <w:t>of</w:t>
      </w:r>
      <w:r>
        <w:rPr>
          <w:spacing w:val="19"/>
        </w:rPr>
        <w:t> </w:t>
      </w:r>
      <w:r>
        <w:rPr/>
        <w:t>parts</w:t>
      </w:r>
      <w:r>
        <w:rPr>
          <w:spacing w:val="18"/>
        </w:rPr>
        <w:t> </w:t>
      </w:r>
      <w:r>
        <w:rPr/>
        <w:t>of</w:t>
      </w:r>
      <w:r>
        <w:rPr>
          <w:spacing w:val="18"/>
        </w:rPr>
        <w:t> </w:t>
      </w:r>
      <w:r>
        <w:rPr/>
        <w:t>the</w:t>
      </w:r>
      <w:r>
        <w:rPr>
          <w:spacing w:val="19"/>
        </w:rPr>
        <w:t> </w:t>
      </w:r>
      <w:r>
        <w:rPr/>
        <w:t>software.</w:t>
      </w:r>
      <w:r>
        <w:rPr>
          <w:spacing w:val="44"/>
        </w:rPr>
        <w:t> </w:t>
      </w:r>
      <w:r>
        <w:rPr>
          <w:spacing w:val="-4"/>
        </w:rPr>
        <w:t>What</w:t>
      </w:r>
    </w:p>
    <w:p>
      <w:pPr>
        <w:pStyle w:val="BodyText"/>
        <w:spacing w:line="297" w:lineRule="exact"/>
        <w:ind w:left="221"/>
        <w:jc w:val="both"/>
      </w:pPr>
      <w:r>
        <w:rPr/>
        <w:t>we</w:t>
      </w:r>
      <w:r>
        <w:rPr>
          <w:spacing w:val="13"/>
        </w:rPr>
        <w:t> </w:t>
      </w:r>
      <w:r>
        <w:rPr/>
        <w:t>have</w:t>
      </w:r>
      <w:r>
        <w:rPr>
          <w:spacing w:val="14"/>
        </w:rPr>
        <w:t> </w:t>
      </w:r>
      <w:r>
        <w:rPr/>
        <w:t>in</w:t>
      </w:r>
      <w:r>
        <w:rPr>
          <w:spacing w:val="14"/>
        </w:rPr>
        <w:t> </w:t>
      </w:r>
      <w:r>
        <w:rPr/>
        <w:t>reality</w:t>
      </w:r>
      <w:r>
        <w:rPr>
          <w:spacing w:val="13"/>
        </w:rPr>
        <w:t> </w:t>
      </w:r>
      <w:r>
        <w:rPr/>
        <w:t>is</w:t>
      </w:r>
      <w:r>
        <w:rPr>
          <w:spacing w:val="14"/>
        </w:rPr>
        <w:t> </w:t>
      </w:r>
      <w:r>
        <w:rPr/>
        <w:t>a</w:t>
      </w:r>
      <w:r>
        <w:rPr>
          <w:spacing w:val="13"/>
        </w:rPr>
        <w:t> </w:t>
      </w:r>
      <w:r>
        <w:rPr>
          <w:rFonts w:ascii="LM Roman Dunhill 10"/>
          <w:i/>
        </w:rPr>
        <w:t>barbed</w:t>
      </w:r>
      <w:r>
        <w:rPr>
          <w:rFonts w:ascii="LM Roman Dunhill 10"/>
          <w:i/>
          <w:spacing w:val="3"/>
        </w:rPr>
        <w:t> </w:t>
      </w:r>
      <w:r>
        <w:rPr/>
        <w:t>development</w:t>
      </w:r>
      <w:r>
        <w:rPr>
          <w:spacing w:val="14"/>
        </w:rPr>
        <w:t> </w:t>
      </w:r>
      <w:r>
        <w:rPr>
          <w:spacing w:val="-2"/>
        </w:rPr>
        <w:t>process.</w:t>
      </w:r>
    </w:p>
    <w:p>
      <w:pPr>
        <w:pStyle w:val="BodyText"/>
        <w:spacing w:line="264" w:lineRule="auto"/>
        <w:ind w:left="221" w:right="106" w:firstLine="317"/>
        <w:jc w:val="right"/>
      </w:pPr>
      <w:r>
        <w:rPr/>
        <w:t>Without explicit recognition, the BMDSD idea has been around for some </w:t>
      </w:r>
      <w:r>
        <w:rPr/>
        <w:t>time,</w:t>
      </w:r>
      <w:r>
        <w:rPr>
          <w:spacing w:val="40"/>
        </w:rPr>
        <w:t> </w:t>
      </w:r>
      <w:r>
        <w:rPr/>
        <w:t>and</w:t>
      </w:r>
      <w:r>
        <w:rPr>
          <w:spacing w:val="39"/>
        </w:rPr>
        <w:t> </w:t>
      </w:r>
      <w:r>
        <w:rPr/>
        <w:t>pursued</w:t>
      </w:r>
      <w:r>
        <w:rPr>
          <w:spacing w:val="39"/>
        </w:rPr>
        <w:t> </w:t>
      </w:r>
      <w:r>
        <w:rPr/>
        <w:t>in</w:t>
      </w:r>
      <w:r>
        <w:rPr>
          <w:spacing w:val="39"/>
        </w:rPr>
        <w:t> </w:t>
      </w:r>
      <w:r>
        <w:rPr/>
        <w:t>major</w:t>
      </w:r>
      <w:r>
        <w:rPr>
          <w:spacing w:val="39"/>
        </w:rPr>
        <w:t> </w:t>
      </w:r>
      <w:r>
        <w:rPr/>
        <w:t>projects,</w:t>
      </w:r>
      <w:r>
        <w:rPr>
          <w:spacing w:val="40"/>
        </w:rPr>
        <w:t> </w:t>
      </w:r>
      <w:r>
        <w:rPr/>
        <w:t>like</w:t>
      </w:r>
      <w:r>
        <w:rPr>
          <w:spacing w:val="39"/>
        </w:rPr>
        <w:t> </w:t>
      </w:r>
      <w:r>
        <w:rPr/>
        <w:t>AGILE</w:t>
      </w:r>
      <w:r>
        <w:rPr>
          <w:spacing w:val="39"/>
        </w:rPr>
        <w:t> </w:t>
      </w:r>
      <w:r>
        <w:rPr/>
        <w:t>[</w:t>
      </w:r>
      <w:hyperlink w:history="true" w:anchor="_bookmark19">
        <w:r>
          <w:rPr>
            <w:color w:val="0000FF"/>
          </w:rPr>
          <w:t>1</w:t>
        </w:r>
      </w:hyperlink>
      <w:r>
        <w:rPr/>
        <w:t>],</w:t>
      </w:r>
      <w:r>
        <w:rPr>
          <w:spacing w:val="40"/>
        </w:rPr>
        <w:t> </w:t>
      </w:r>
      <w:r>
        <w:rPr/>
        <w:t>DEGAS</w:t>
      </w:r>
      <w:r>
        <w:rPr>
          <w:spacing w:val="39"/>
        </w:rPr>
        <w:t> </w:t>
      </w:r>
      <w:r>
        <w:rPr/>
        <w:t>[</w:t>
      </w:r>
      <w:hyperlink w:history="true" w:anchor="_bookmark20">
        <w:r>
          <w:rPr>
            <w:color w:val="0000FF"/>
          </w:rPr>
          <w:t>2</w:t>
        </w:r>
      </w:hyperlink>
      <w:r>
        <w:rPr/>
        <w:t>],</w:t>
      </w:r>
      <w:r>
        <w:rPr>
          <w:spacing w:val="40"/>
        </w:rPr>
        <w:t> </w:t>
      </w:r>
      <w:r>
        <w:rPr/>
        <w:t>and</w:t>
      </w:r>
      <w:r>
        <w:rPr>
          <w:spacing w:val="39"/>
        </w:rPr>
        <w:t> </w:t>
      </w:r>
      <w:r>
        <w:rPr/>
        <w:t>SENSORIA.</w:t>
      </w:r>
      <w:r>
        <w:rPr>
          <w:spacing w:val="39"/>
        </w:rPr>
        <w:t> </w:t>
      </w:r>
      <w:r>
        <w:rPr/>
        <w:t>In the</w:t>
      </w:r>
      <w:r>
        <w:rPr>
          <w:spacing w:val="24"/>
        </w:rPr>
        <w:t> </w:t>
      </w:r>
      <w:r>
        <w:rPr/>
        <w:t>latter,</w:t>
      </w:r>
      <w:r>
        <w:rPr>
          <w:spacing w:val="25"/>
        </w:rPr>
        <w:t> </w:t>
      </w:r>
      <w:r>
        <w:rPr/>
        <w:t>several</w:t>
      </w:r>
      <w:r>
        <w:rPr>
          <w:spacing w:val="24"/>
        </w:rPr>
        <w:t> </w:t>
      </w:r>
      <w:r>
        <w:rPr/>
        <w:t>barbs</w:t>
      </w:r>
      <w:r>
        <w:rPr>
          <w:spacing w:val="24"/>
        </w:rPr>
        <w:t> </w:t>
      </w:r>
      <w:r>
        <w:rPr/>
        <w:t>are</w:t>
      </w:r>
      <w:r>
        <w:rPr>
          <w:spacing w:val="24"/>
        </w:rPr>
        <w:t> </w:t>
      </w:r>
      <w:r>
        <w:rPr/>
        <w:t>being</w:t>
      </w:r>
      <w:r>
        <w:rPr>
          <w:spacing w:val="24"/>
        </w:rPr>
        <w:t> </w:t>
      </w:r>
      <w:r>
        <w:rPr/>
        <w:t>developed</w:t>
      </w:r>
      <w:r>
        <w:rPr>
          <w:spacing w:val="24"/>
        </w:rPr>
        <w:t> </w:t>
      </w:r>
      <w:r>
        <w:rPr/>
        <w:t>to</w:t>
      </w:r>
      <w:r>
        <w:rPr>
          <w:spacing w:val="24"/>
        </w:rPr>
        <w:t> </w:t>
      </w:r>
      <w:r>
        <w:rPr/>
        <w:t>permit</w:t>
      </w:r>
      <w:r>
        <w:rPr>
          <w:spacing w:val="24"/>
        </w:rPr>
        <w:t> </w:t>
      </w:r>
      <w:r>
        <w:rPr/>
        <w:t>early</w:t>
      </w:r>
      <w:r>
        <w:rPr>
          <w:spacing w:val="24"/>
        </w:rPr>
        <w:t> </w:t>
      </w:r>
      <w:r>
        <w:rPr/>
        <w:t>analysis</w:t>
      </w:r>
      <w:r>
        <w:rPr>
          <w:spacing w:val="24"/>
        </w:rPr>
        <w:t> </w:t>
      </w:r>
      <w:r>
        <w:rPr/>
        <w:t>to</w:t>
      </w:r>
      <w:r>
        <w:rPr>
          <w:spacing w:val="24"/>
        </w:rPr>
        <w:t> </w:t>
      </w:r>
      <w:r>
        <w:rPr/>
        <w:t>guarantee a better quality of the products, in this case with a Service Oriented Architecture.</w:t>
      </w:r>
      <w:r>
        <w:rPr>
          <w:spacing w:val="80"/>
        </w:rPr>
        <w:t> </w:t>
      </w:r>
      <w:r>
        <w:rPr/>
        <w:t>There</w:t>
      </w:r>
      <w:r>
        <w:rPr>
          <w:spacing w:val="40"/>
        </w:rPr>
        <w:t> </w:t>
      </w:r>
      <w:r>
        <w:rPr/>
        <w:t>are</w:t>
      </w:r>
      <w:r>
        <w:rPr>
          <w:spacing w:val="40"/>
        </w:rPr>
        <w:t> </w:t>
      </w:r>
      <w:r>
        <w:rPr/>
        <w:t>interesting</w:t>
      </w:r>
      <w:r>
        <w:rPr>
          <w:spacing w:val="40"/>
        </w:rPr>
        <w:t> </w:t>
      </w:r>
      <w:r>
        <w:rPr/>
        <w:t>issues</w:t>
      </w:r>
      <w:r>
        <w:rPr>
          <w:spacing w:val="40"/>
        </w:rPr>
        <w:t> </w:t>
      </w:r>
      <w:r>
        <w:rPr/>
        <w:t>with</w:t>
      </w:r>
      <w:r>
        <w:rPr>
          <w:spacing w:val="40"/>
        </w:rPr>
        <w:t> </w:t>
      </w:r>
      <w:r>
        <w:rPr/>
        <w:t>respect</w:t>
      </w:r>
      <w:r>
        <w:rPr>
          <w:spacing w:val="40"/>
        </w:rPr>
        <w:t> </w:t>
      </w:r>
      <w:r>
        <w:rPr/>
        <w:t>to</w:t>
      </w:r>
      <w:r>
        <w:rPr>
          <w:spacing w:val="40"/>
        </w:rPr>
        <w:t> </w:t>
      </w:r>
      <w:r>
        <w:rPr/>
        <w:t>BMDSD</w:t>
      </w:r>
      <w:r>
        <w:rPr>
          <w:spacing w:val="40"/>
        </w:rPr>
        <w:t> </w:t>
      </w:r>
      <w:r>
        <w:rPr/>
        <w:t>in</w:t>
      </w:r>
      <w:r>
        <w:rPr>
          <w:spacing w:val="40"/>
        </w:rPr>
        <w:t> </w:t>
      </w:r>
      <w:r>
        <w:rPr/>
        <w:t>general,</w:t>
      </w:r>
      <w:r>
        <w:rPr>
          <w:spacing w:val="40"/>
        </w:rPr>
        <w:t> </w:t>
      </w:r>
      <w:r>
        <w:rPr/>
        <w:t>related</w:t>
      </w:r>
      <w:r>
        <w:rPr>
          <w:spacing w:val="40"/>
        </w:rPr>
        <w:t> </w:t>
      </w:r>
      <w:r>
        <w:rPr/>
        <w:t>to</w:t>
      </w:r>
      <w:r>
        <w:rPr>
          <w:spacing w:val="40"/>
        </w:rPr>
        <w:t> </w:t>
      </w:r>
      <w:r>
        <w:rPr/>
        <w:t>un- derstanding</w:t>
      </w:r>
      <w:r>
        <w:rPr>
          <w:spacing w:val="35"/>
        </w:rPr>
        <w:t> </w:t>
      </w:r>
      <w:r>
        <w:rPr/>
        <w:t>how</w:t>
      </w:r>
      <w:r>
        <w:rPr>
          <w:spacing w:val="35"/>
        </w:rPr>
        <w:t> </w:t>
      </w:r>
      <w:r>
        <w:rPr/>
        <w:t>much,</w:t>
      </w:r>
      <w:r>
        <w:rPr>
          <w:spacing w:val="39"/>
        </w:rPr>
        <w:t> </w:t>
      </w:r>
      <w:r>
        <w:rPr/>
        <w:t>and</w:t>
      </w:r>
      <w:r>
        <w:rPr>
          <w:spacing w:val="35"/>
        </w:rPr>
        <w:t> </w:t>
      </w:r>
      <w:r>
        <w:rPr/>
        <w:t>how,</w:t>
      </w:r>
      <w:r>
        <w:rPr>
          <w:spacing w:val="39"/>
        </w:rPr>
        <w:t> </w:t>
      </w:r>
      <w:r>
        <w:rPr/>
        <w:t>the</w:t>
      </w:r>
      <w:r>
        <w:rPr>
          <w:spacing w:val="35"/>
        </w:rPr>
        <w:t> </w:t>
      </w:r>
      <w:r>
        <w:rPr/>
        <w:t>barbs</w:t>
      </w:r>
      <w:r>
        <w:rPr>
          <w:spacing w:val="35"/>
        </w:rPr>
        <w:t> </w:t>
      </w:r>
      <w:r>
        <w:rPr/>
        <w:t>should</w:t>
      </w:r>
      <w:r>
        <w:rPr>
          <w:spacing w:val="35"/>
        </w:rPr>
        <w:t> </w:t>
      </w:r>
      <w:r>
        <w:rPr/>
        <w:t>influence</w:t>
      </w:r>
      <w:r>
        <w:rPr>
          <w:spacing w:val="35"/>
        </w:rPr>
        <w:t> </w:t>
      </w:r>
      <w:r>
        <w:rPr/>
        <w:t>the</w:t>
      </w:r>
      <w:r>
        <w:rPr>
          <w:spacing w:val="35"/>
        </w:rPr>
        <w:t> </w:t>
      </w:r>
      <w:r>
        <w:rPr/>
        <w:t>structure</w:t>
      </w:r>
      <w:r>
        <w:rPr>
          <w:spacing w:val="35"/>
        </w:rPr>
        <w:t> </w:t>
      </w:r>
      <w:r>
        <w:rPr/>
        <w:t>of</w:t>
      </w:r>
      <w:r>
        <w:rPr>
          <w:spacing w:val="35"/>
        </w:rPr>
        <w:t> </w:t>
      </w:r>
      <w:r>
        <w:rPr/>
        <w:t>the spine,</w:t>
      </w:r>
      <w:r>
        <w:rPr>
          <w:spacing w:val="34"/>
        </w:rPr>
        <w:t> </w:t>
      </w:r>
      <w:r>
        <w:rPr/>
        <w:t>i.e.</w:t>
      </w:r>
      <w:r>
        <w:rPr>
          <w:spacing w:val="59"/>
          <w:w w:val="150"/>
        </w:rPr>
        <w:t> </w:t>
      </w:r>
      <w:r>
        <w:rPr/>
        <w:t>how</w:t>
      </w:r>
      <w:r>
        <w:rPr>
          <w:spacing w:val="31"/>
        </w:rPr>
        <w:t> </w:t>
      </w:r>
      <w:r>
        <w:rPr/>
        <w:t>much</w:t>
      </w:r>
      <w:r>
        <w:rPr>
          <w:spacing w:val="31"/>
        </w:rPr>
        <w:t> </w:t>
      </w:r>
      <w:r>
        <w:rPr/>
        <w:t>the</w:t>
      </w:r>
      <w:r>
        <w:rPr>
          <w:spacing w:val="31"/>
        </w:rPr>
        <w:t> </w:t>
      </w:r>
      <w:r>
        <w:rPr/>
        <w:t>models</w:t>
      </w:r>
      <w:r>
        <w:rPr>
          <w:spacing w:val="31"/>
        </w:rPr>
        <w:t> </w:t>
      </w:r>
      <w:r>
        <w:rPr/>
        <w:t>introduced</w:t>
      </w:r>
      <w:r>
        <w:rPr>
          <w:spacing w:val="31"/>
        </w:rPr>
        <w:t> </w:t>
      </w:r>
      <w:r>
        <w:rPr/>
        <w:t>for</w:t>
      </w:r>
      <w:r>
        <w:rPr>
          <w:spacing w:val="31"/>
        </w:rPr>
        <w:t> </w:t>
      </w:r>
      <w:r>
        <w:rPr/>
        <w:t>the</w:t>
      </w:r>
      <w:r>
        <w:rPr>
          <w:spacing w:val="31"/>
        </w:rPr>
        <w:t> </w:t>
      </w:r>
      <w:r>
        <w:rPr/>
        <w:t>analysis</w:t>
      </w:r>
      <w:r>
        <w:rPr>
          <w:spacing w:val="32"/>
        </w:rPr>
        <w:t> </w:t>
      </w:r>
      <w:r>
        <w:rPr/>
        <w:t>should</w:t>
      </w:r>
      <w:r>
        <w:rPr>
          <w:spacing w:val="30"/>
        </w:rPr>
        <w:t> </w:t>
      </w:r>
      <w:r>
        <w:rPr/>
        <w:t>influence</w:t>
      </w:r>
      <w:r>
        <w:rPr>
          <w:spacing w:val="32"/>
        </w:rPr>
        <w:t> </w:t>
      </w:r>
      <w:r>
        <w:rPr>
          <w:spacing w:val="-5"/>
        </w:rPr>
        <w:t>the</w:t>
      </w:r>
    </w:p>
    <w:p>
      <w:pPr>
        <w:pStyle w:val="BodyText"/>
        <w:spacing w:line="236" w:lineRule="exact"/>
        <w:ind w:left="221"/>
        <w:jc w:val="both"/>
      </w:pPr>
      <w:r>
        <w:rPr/>
        <w:t>structure</w:t>
      </w:r>
      <w:r>
        <w:rPr>
          <w:spacing w:val="11"/>
        </w:rPr>
        <w:t> </w:t>
      </w:r>
      <w:r>
        <w:rPr/>
        <w:t>of</w:t>
      </w:r>
      <w:r>
        <w:rPr>
          <w:spacing w:val="11"/>
        </w:rPr>
        <w:t> </w:t>
      </w:r>
      <w:r>
        <w:rPr/>
        <w:t>the</w:t>
      </w:r>
      <w:r>
        <w:rPr>
          <w:spacing w:val="11"/>
        </w:rPr>
        <w:t> </w:t>
      </w:r>
      <w:r>
        <w:rPr/>
        <w:t>overall</w:t>
      </w:r>
      <w:r>
        <w:rPr>
          <w:spacing w:val="12"/>
        </w:rPr>
        <w:t> </w:t>
      </w:r>
      <w:r>
        <w:rPr>
          <w:spacing w:val="-2"/>
        </w:rPr>
        <w:t>development.</w:t>
      </w:r>
    </w:p>
    <w:p>
      <w:pPr>
        <w:pStyle w:val="BodyText"/>
        <w:spacing w:line="259" w:lineRule="auto" w:before="30"/>
        <w:ind w:left="221" w:right="105" w:firstLine="317"/>
        <w:jc w:val="both"/>
      </w:pPr>
      <w:r>
        <w:rPr/>
        <w:t>The first issue is related to the technologies to be used in building the develop- ment environment, the others are more conceptual in nature, since they are related</w:t>
      </w:r>
      <w:r>
        <w:rPr>
          <w:spacing w:val="40"/>
        </w:rPr>
        <w:t> </w:t>
      </w:r>
      <w:r>
        <w:rPr/>
        <w:t>to</w:t>
      </w:r>
      <w:r>
        <w:rPr>
          <w:spacing w:val="34"/>
        </w:rPr>
        <w:t> </w:t>
      </w:r>
      <w:r>
        <w:rPr/>
        <w:t>the</w:t>
      </w:r>
      <w:r>
        <w:rPr>
          <w:spacing w:val="32"/>
        </w:rPr>
        <w:t> </w:t>
      </w:r>
      <w:r>
        <w:rPr/>
        <w:t>number</w:t>
      </w:r>
      <w:r>
        <w:rPr>
          <w:spacing w:val="34"/>
        </w:rPr>
        <w:t> </w:t>
      </w:r>
      <w:r>
        <w:rPr/>
        <w:t>and</w:t>
      </w:r>
      <w:r>
        <w:rPr>
          <w:spacing w:val="34"/>
        </w:rPr>
        <w:t> </w:t>
      </w:r>
      <w:r>
        <w:rPr/>
        <w:t>kind</w:t>
      </w:r>
      <w:r>
        <w:rPr>
          <w:spacing w:val="34"/>
        </w:rPr>
        <w:t> </w:t>
      </w:r>
      <w:r>
        <w:rPr/>
        <w:t>of</w:t>
      </w:r>
      <w:r>
        <w:rPr>
          <w:spacing w:val="34"/>
        </w:rPr>
        <w:t> </w:t>
      </w:r>
      <w:r>
        <w:rPr/>
        <w:t>models</w:t>
      </w:r>
      <w:r>
        <w:rPr>
          <w:spacing w:val="34"/>
        </w:rPr>
        <w:t> </w:t>
      </w:r>
      <w:r>
        <w:rPr/>
        <w:t>to</w:t>
      </w:r>
      <w:r>
        <w:rPr>
          <w:spacing w:val="34"/>
        </w:rPr>
        <w:t> </w:t>
      </w:r>
      <w:r>
        <w:rPr/>
        <w:t>be</w:t>
      </w:r>
      <w:r>
        <w:rPr>
          <w:spacing w:val="34"/>
        </w:rPr>
        <w:t> </w:t>
      </w:r>
      <w:r>
        <w:rPr/>
        <w:t>introduced</w:t>
      </w:r>
      <w:r>
        <w:rPr>
          <w:spacing w:val="34"/>
        </w:rPr>
        <w:t> </w:t>
      </w:r>
      <w:r>
        <w:rPr/>
        <w:t>in</w:t>
      </w:r>
      <w:r>
        <w:rPr>
          <w:spacing w:val="34"/>
        </w:rPr>
        <w:t> </w:t>
      </w:r>
      <w:r>
        <w:rPr/>
        <w:t>the</w:t>
      </w:r>
      <w:r>
        <w:rPr>
          <w:spacing w:val="32"/>
        </w:rPr>
        <w:t> </w:t>
      </w:r>
      <w:r>
        <w:rPr/>
        <w:t>development</w:t>
      </w:r>
      <w:r>
        <w:rPr>
          <w:spacing w:val="34"/>
        </w:rPr>
        <w:t> </w:t>
      </w:r>
      <w:r>
        <w:rPr/>
        <w:t>process.</w:t>
      </w:r>
    </w:p>
    <w:p>
      <w:pPr>
        <w:pStyle w:val="BodyText"/>
        <w:spacing w:line="259" w:lineRule="auto" w:before="22"/>
        <w:ind w:left="221" w:right="102" w:firstLine="317"/>
        <w:jc w:val="both"/>
      </w:pPr>
      <w:r>
        <w:rPr/>
        <w:t>With respect to the technologies, the issue is that they should be such as to ease both the vertical development (along the spine) and the integrations of the tools in the barbs. In this paper we experiment with UML2 as the modelling notation and VIATRA [</w:t>
      </w:r>
      <w:hyperlink w:history="true" w:anchor="_bookmark24">
        <w:r>
          <w:rPr>
            <w:color w:val="0000FF"/>
          </w:rPr>
          <w:t>6</w:t>
        </w:r>
      </w:hyperlink>
      <w:r>
        <w:rPr/>
        <w:t>] as transformation engine to develop a barb for the static verification that</w:t>
      </w:r>
      <w:r>
        <w:rPr>
          <w:spacing w:val="30"/>
        </w:rPr>
        <w:t> </w:t>
      </w:r>
      <w:r>
        <w:rPr/>
        <w:t>a</w:t>
      </w:r>
      <w:r>
        <w:rPr>
          <w:spacing w:val="30"/>
        </w:rPr>
        <w:t> </w:t>
      </w:r>
      <w:r>
        <w:rPr/>
        <w:t>service</w:t>
      </w:r>
      <w:r>
        <w:rPr>
          <w:spacing w:val="30"/>
        </w:rPr>
        <w:t> </w:t>
      </w:r>
      <w:r>
        <w:rPr/>
        <w:t>oriented</w:t>
      </w:r>
      <w:r>
        <w:rPr>
          <w:spacing w:val="30"/>
        </w:rPr>
        <w:t> </w:t>
      </w:r>
      <w:r>
        <w:rPr/>
        <w:t>application</w:t>
      </w:r>
      <w:r>
        <w:rPr>
          <w:spacing w:val="30"/>
        </w:rPr>
        <w:t> </w:t>
      </w:r>
      <w:r>
        <w:rPr/>
        <w:t>satisfies</w:t>
      </w:r>
      <w:r>
        <w:rPr>
          <w:spacing w:val="30"/>
        </w:rPr>
        <w:t> </w:t>
      </w:r>
      <w:r>
        <w:rPr/>
        <w:t>given</w:t>
      </w:r>
      <w:r>
        <w:rPr>
          <w:spacing w:val="30"/>
        </w:rPr>
        <w:t> </w:t>
      </w:r>
      <w:r>
        <w:rPr/>
        <w:t>policies.</w:t>
      </w:r>
      <w:r>
        <w:rPr>
          <w:spacing w:val="80"/>
        </w:rPr>
        <w:t> </w:t>
      </w:r>
      <w:r>
        <w:rPr/>
        <w:t>We</w:t>
      </w:r>
      <w:r>
        <w:rPr>
          <w:spacing w:val="30"/>
        </w:rPr>
        <w:t> </w:t>
      </w:r>
      <w:r>
        <w:rPr/>
        <w:t>think</w:t>
      </w:r>
      <w:r>
        <w:rPr>
          <w:spacing w:val="30"/>
        </w:rPr>
        <w:t> </w:t>
      </w:r>
      <w:r>
        <w:rPr/>
        <w:t>that</w:t>
      </w:r>
      <w:r>
        <w:rPr>
          <w:spacing w:val="30"/>
        </w:rPr>
        <w:t> </w:t>
      </w:r>
      <w:r>
        <w:rPr/>
        <w:t>UML</w:t>
      </w:r>
      <w:r>
        <w:rPr>
          <w:spacing w:val="30"/>
        </w:rPr>
        <w:t> </w:t>
      </w:r>
      <w:r>
        <w:rPr/>
        <w:t>is a good candidate for BMDSD, thanks to the wealth of modelling approaches it supports,</w:t>
      </w:r>
      <w:r>
        <w:rPr>
          <w:spacing w:val="36"/>
        </w:rPr>
        <w:t> </w:t>
      </w:r>
      <w:r>
        <w:rPr/>
        <w:t>most</w:t>
      </w:r>
      <w:r>
        <w:rPr>
          <w:spacing w:val="33"/>
        </w:rPr>
        <w:t> </w:t>
      </w:r>
      <w:r>
        <w:rPr/>
        <w:t>of</w:t>
      </w:r>
      <w:r>
        <w:rPr>
          <w:spacing w:val="33"/>
        </w:rPr>
        <w:t> </w:t>
      </w:r>
      <w:r>
        <w:rPr/>
        <w:t>which</w:t>
      </w:r>
      <w:r>
        <w:rPr>
          <w:spacing w:val="33"/>
        </w:rPr>
        <w:t> </w:t>
      </w:r>
      <w:r>
        <w:rPr/>
        <w:t>are</w:t>
      </w:r>
      <w:r>
        <w:rPr>
          <w:spacing w:val="33"/>
        </w:rPr>
        <w:t> </w:t>
      </w:r>
      <w:r>
        <w:rPr/>
        <w:t>based</w:t>
      </w:r>
      <w:r>
        <w:rPr>
          <w:spacing w:val="33"/>
        </w:rPr>
        <w:t> </w:t>
      </w:r>
      <w:r>
        <w:rPr/>
        <w:t>on</w:t>
      </w:r>
      <w:r>
        <w:rPr>
          <w:spacing w:val="33"/>
        </w:rPr>
        <w:t> </w:t>
      </w:r>
      <w:r>
        <w:rPr/>
        <w:t>well</w:t>
      </w:r>
      <w:r>
        <w:rPr>
          <w:spacing w:val="33"/>
        </w:rPr>
        <w:t> </w:t>
      </w:r>
      <w:r>
        <w:rPr/>
        <w:t>established</w:t>
      </w:r>
      <w:r>
        <w:rPr>
          <w:spacing w:val="33"/>
        </w:rPr>
        <w:t> </w:t>
      </w:r>
      <w:r>
        <w:rPr/>
        <w:t>and</w:t>
      </w:r>
      <w:r>
        <w:rPr>
          <w:spacing w:val="33"/>
        </w:rPr>
        <w:t> </w:t>
      </w:r>
      <w:r>
        <w:rPr/>
        <w:t>popular</w:t>
      </w:r>
      <w:r>
        <w:rPr>
          <w:spacing w:val="33"/>
        </w:rPr>
        <w:t> </w:t>
      </w:r>
      <w:r>
        <w:rPr/>
        <w:t>concepts,</w:t>
      </w:r>
      <w:r>
        <w:rPr>
          <w:spacing w:val="36"/>
        </w:rPr>
        <w:t> </w:t>
      </w:r>
      <w:r>
        <w:rPr/>
        <w:t>and can be fruitfully exploited in the main development.</w:t>
      </w:r>
      <w:r>
        <w:rPr>
          <w:spacing w:val="40"/>
        </w:rPr>
        <w:t> </w:t>
      </w:r>
      <w:r>
        <w:rPr/>
        <w:t>The extension capabilities of UML</w:t>
      </w:r>
      <w:r>
        <w:rPr>
          <w:spacing w:val="34"/>
        </w:rPr>
        <w:t> </w:t>
      </w:r>
      <w:r>
        <w:rPr/>
        <w:t>have</w:t>
      </w:r>
      <w:r>
        <w:rPr>
          <w:spacing w:val="34"/>
        </w:rPr>
        <w:t> </w:t>
      </w:r>
      <w:r>
        <w:rPr/>
        <w:t>already</w:t>
      </w:r>
      <w:r>
        <w:rPr>
          <w:spacing w:val="34"/>
        </w:rPr>
        <w:t> </w:t>
      </w:r>
      <w:r>
        <w:rPr/>
        <w:t>proved</w:t>
      </w:r>
      <w:r>
        <w:rPr>
          <w:spacing w:val="34"/>
        </w:rPr>
        <w:t> </w:t>
      </w:r>
      <w:r>
        <w:rPr/>
        <w:t>able</w:t>
      </w:r>
      <w:r>
        <w:rPr>
          <w:spacing w:val="34"/>
        </w:rPr>
        <w:t> </w:t>
      </w:r>
      <w:r>
        <w:rPr/>
        <w:t>to</w:t>
      </w:r>
      <w:r>
        <w:rPr>
          <w:spacing w:val="34"/>
        </w:rPr>
        <w:t> </w:t>
      </w:r>
      <w:r>
        <w:rPr/>
        <w:t>support</w:t>
      </w:r>
      <w:r>
        <w:rPr>
          <w:spacing w:val="34"/>
        </w:rPr>
        <w:t> </w:t>
      </w:r>
      <w:r>
        <w:rPr/>
        <w:t>the</w:t>
      </w:r>
      <w:r>
        <w:rPr>
          <w:spacing w:val="34"/>
        </w:rPr>
        <w:t> </w:t>
      </w:r>
      <w:r>
        <w:rPr/>
        <w:t>integration</w:t>
      </w:r>
      <w:r>
        <w:rPr>
          <w:spacing w:val="34"/>
        </w:rPr>
        <w:t> </w:t>
      </w:r>
      <w:r>
        <w:rPr/>
        <w:t>of</w:t>
      </w:r>
      <w:r>
        <w:rPr>
          <w:spacing w:val="33"/>
        </w:rPr>
        <w:t> </w:t>
      </w:r>
      <w:r>
        <w:rPr/>
        <w:t>barbs</w:t>
      </w:r>
      <w:r>
        <w:rPr>
          <w:spacing w:val="34"/>
        </w:rPr>
        <w:t> </w:t>
      </w:r>
      <w:r>
        <w:rPr/>
        <w:t>[</w:t>
      </w:r>
      <w:hyperlink w:history="true" w:anchor="_bookmark32">
        <w:r>
          <w:rPr>
            <w:color w:val="0000FF"/>
          </w:rPr>
          <w:t>14</w:t>
        </w:r>
      </w:hyperlink>
      <w:r>
        <w:rPr/>
        <w:t>].</w:t>
      </w:r>
    </w:p>
    <w:p>
      <w:pPr>
        <w:pStyle w:val="BodyText"/>
        <w:spacing w:line="259" w:lineRule="auto" w:before="26"/>
        <w:ind w:left="221" w:right="104" w:firstLine="317"/>
        <w:jc w:val="both"/>
      </w:pPr>
      <w:r>
        <w:rPr/>
        <w:t>On its side, VIATRA has built-in facilities to import/export UML models that support the smooth integration with UML modelling tools.</w:t>
      </w:r>
      <w:r>
        <w:rPr>
          <w:spacing w:val="40"/>
        </w:rPr>
        <w:t> </w:t>
      </w:r>
      <w:r>
        <w:rPr/>
        <w:t>Besides,</w:t>
      </w:r>
      <w:r>
        <w:rPr>
          <w:spacing w:val="37"/>
        </w:rPr>
        <w:t> </w:t>
      </w:r>
      <w:r>
        <w:rPr/>
        <w:t>the designer</w:t>
      </w:r>
      <w:r>
        <w:rPr>
          <w:spacing w:val="40"/>
        </w:rPr>
        <w:t> </w:t>
      </w:r>
      <w:r>
        <w:rPr/>
        <w:t>can express the transformations in a declarative style that eases the development of the barb.</w:t>
      </w:r>
      <w:r>
        <w:rPr>
          <w:spacing w:val="40"/>
        </w:rPr>
        <w:t> </w:t>
      </w:r>
      <w:r>
        <w:rPr/>
        <w:t>VIATRA is integrated in Eclipse, and using Rational Software Architect for UML, which is also an Eclipse plug-in, we get a uniform development environ- ment.</w:t>
      </w:r>
      <w:r>
        <w:rPr>
          <w:spacing w:val="40"/>
        </w:rPr>
        <w:t> </w:t>
      </w:r>
      <w:r>
        <w:rPr/>
        <w:t>Finally, using the Eclipse based SENSORIA case tool, we can deploy the verification tool as a service, in the same environment.</w:t>
      </w:r>
    </w:p>
    <w:p>
      <w:pPr>
        <w:pStyle w:val="BodyText"/>
        <w:spacing w:line="259" w:lineRule="auto" w:before="24"/>
        <w:ind w:left="221" w:right="104" w:firstLine="317"/>
        <w:jc w:val="both"/>
      </w:pPr>
      <w:r>
        <w:rPr/>
        <w:t>The second, conceptually more important, issue with respect to BMDSD relates to the reciprocal influence of the spine and the barbs in terms of modeling concepts and development process architecture, i.e.</w:t>
      </w:r>
      <w:r>
        <w:rPr>
          <w:spacing w:val="38"/>
        </w:rPr>
        <w:t> </w:t>
      </w:r>
      <w:r>
        <w:rPr/>
        <w:t>what to model, how, and when.</w:t>
      </w:r>
      <w:r>
        <w:rPr>
          <w:spacing w:val="38"/>
        </w:rPr>
        <w:t> </w:t>
      </w:r>
      <w:r>
        <w:rPr/>
        <w:t>The case we deal with, Politically Correct, is exemplar in this respect.</w:t>
      </w:r>
      <w:r>
        <w:rPr>
          <w:spacing w:val="40"/>
        </w:rPr>
        <w:t> </w:t>
      </w:r>
      <w:r>
        <w:rPr>
          <w:rFonts w:ascii="Georgia" w:hAnsi="Georgia"/>
          <w:i/>
        </w:rPr>
        <w:t>λ</w:t>
      </w:r>
      <w:r>
        <w:rPr>
          <w:rFonts w:ascii="MathJax_Typewriter" w:hAnsi="MathJax_Typewriter"/>
          <w:vertAlign w:val="superscript"/>
        </w:rPr>
        <w:t>req</w:t>
      </w:r>
      <w:r>
        <w:rPr>
          <w:vertAlign w:val="baseline"/>
        </w:rPr>
        <w:t>, the underlying theory [</w:t>
      </w:r>
      <w:hyperlink w:history="true" w:anchor="_bookmark25">
        <w:r>
          <w:rPr>
            <w:color w:val="0000FF"/>
            <w:vertAlign w:val="baseline"/>
          </w:rPr>
          <w:t>7</w:t>
        </w:r>
      </w:hyperlink>
      <w:r>
        <w:rPr>
          <w:vertAlign w:val="baseline"/>
        </w:rPr>
        <w:t>], entails a very specific approach to the specification and execution of service based applications: the interface of a service comprises an abstraction of its behaviour, and the execution model carries on an analysis of these abstractions to select the proper services to invoke at run–time. One of the goals of our work is to understand how much this approach may be compatible with more traditional SOA </w:t>
      </w:r>
      <w:r>
        <w:rPr>
          <w:spacing w:val="-2"/>
          <w:vertAlign w:val="baseline"/>
        </w:rPr>
        <w:t>settings.</w:t>
      </w:r>
    </w:p>
    <w:p>
      <w:pPr>
        <w:pStyle w:val="BodyText"/>
        <w:spacing w:line="259" w:lineRule="auto" w:before="24"/>
        <w:ind w:left="221" w:right="103" w:firstLine="317"/>
        <w:jc w:val="both"/>
      </w:pPr>
      <w:r>
        <w:rPr/>
        <w:t>The cognitive burden of the developer is also an issue.</w:t>
      </w:r>
      <w:r>
        <w:rPr>
          <w:spacing w:val="40"/>
        </w:rPr>
        <w:t> </w:t>
      </w:r>
      <w:r>
        <w:rPr/>
        <w:t>How many conceptual frameworks</w:t>
      </w:r>
      <w:r>
        <w:rPr>
          <w:spacing w:val="27"/>
        </w:rPr>
        <w:t> </w:t>
      </w:r>
      <w:r>
        <w:rPr/>
        <w:t>does</w:t>
      </w:r>
      <w:r>
        <w:rPr>
          <w:spacing w:val="28"/>
        </w:rPr>
        <w:t> </w:t>
      </w:r>
      <w:r>
        <w:rPr/>
        <w:t>he</w:t>
      </w:r>
      <w:r>
        <w:rPr>
          <w:spacing w:val="27"/>
        </w:rPr>
        <w:t> </w:t>
      </w:r>
      <w:r>
        <w:rPr/>
        <w:t>need</w:t>
      </w:r>
      <w:r>
        <w:rPr>
          <w:spacing w:val="27"/>
        </w:rPr>
        <w:t> </w:t>
      </w:r>
      <w:r>
        <w:rPr/>
        <w:t>to</w:t>
      </w:r>
      <w:r>
        <w:rPr>
          <w:spacing w:val="27"/>
        </w:rPr>
        <w:t> </w:t>
      </w:r>
      <w:r>
        <w:rPr/>
        <w:t>master,</w:t>
      </w:r>
      <w:r>
        <w:rPr>
          <w:spacing w:val="29"/>
        </w:rPr>
        <w:t> </w:t>
      </w:r>
      <w:r>
        <w:rPr/>
        <w:t>and</w:t>
      </w:r>
      <w:r>
        <w:rPr>
          <w:spacing w:val="27"/>
        </w:rPr>
        <w:t> </w:t>
      </w:r>
      <w:r>
        <w:rPr/>
        <w:t>how</w:t>
      </w:r>
      <w:r>
        <w:rPr>
          <w:spacing w:val="28"/>
        </w:rPr>
        <w:t> </w:t>
      </w:r>
      <w:r>
        <w:rPr/>
        <w:t>many</w:t>
      </w:r>
      <w:r>
        <w:rPr>
          <w:spacing w:val="27"/>
        </w:rPr>
        <w:t> </w:t>
      </w:r>
      <w:r>
        <w:rPr/>
        <w:t>related</w:t>
      </w:r>
      <w:r>
        <w:rPr>
          <w:spacing w:val="27"/>
        </w:rPr>
        <w:t> </w:t>
      </w:r>
      <w:r>
        <w:rPr/>
        <w:t>notations,</w:t>
      </w:r>
      <w:r>
        <w:rPr>
          <w:spacing w:val="29"/>
        </w:rPr>
        <w:t> </w:t>
      </w:r>
      <w:r>
        <w:rPr/>
        <w:t>to</w:t>
      </w:r>
      <w:r>
        <w:rPr>
          <w:spacing w:val="28"/>
        </w:rPr>
        <w:t> </w:t>
      </w:r>
      <w:r>
        <w:rPr/>
        <w:t>carry</w:t>
      </w:r>
      <w:r>
        <w:rPr>
          <w:spacing w:val="28"/>
        </w:rPr>
        <w:t> </w:t>
      </w:r>
      <w:r>
        <w:rPr/>
        <w:t>on his work proficiently, in a barbed development?</w:t>
      </w:r>
      <w:r>
        <w:rPr>
          <w:spacing w:val="40"/>
        </w:rPr>
        <w:t> </w:t>
      </w:r>
      <w:r>
        <w:rPr/>
        <w:t>We think that UML may help in providing</w:t>
      </w:r>
      <w:r>
        <w:rPr>
          <w:spacing w:val="14"/>
        </w:rPr>
        <w:t> </w:t>
      </w:r>
      <w:r>
        <w:rPr/>
        <w:t>a</w:t>
      </w:r>
      <w:r>
        <w:rPr>
          <w:spacing w:val="15"/>
        </w:rPr>
        <w:t> </w:t>
      </w:r>
      <w:r>
        <w:rPr/>
        <w:t>unifying</w:t>
      </w:r>
      <w:r>
        <w:rPr>
          <w:spacing w:val="14"/>
        </w:rPr>
        <w:t> </w:t>
      </w:r>
      <w:r>
        <w:rPr/>
        <w:t>framework</w:t>
      </w:r>
      <w:r>
        <w:rPr>
          <w:spacing w:val="15"/>
        </w:rPr>
        <w:t> </w:t>
      </w:r>
      <w:r>
        <w:rPr/>
        <w:t>for</w:t>
      </w:r>
      <w:r>
        <w:rPr>
          <w:spacing w:val="15"/>
        </w:rPr>
        <w:t> </w:t>
      </w:r>
      <w:r>
        <w:rPr/>
        <w:t>the</w:t>
      </w:r>
      <w:r>
        <w:rPr>
          <w:spacing w:val="14"/>
        </w:rPr>
        <w:t> </w:t>
      </w:r>
      <w:r>
        <w:rPr/>
        <w:t>different</w:t>
      </w:r>
      <w:r>
        <w:rPr>
          <w:spacing w:val="15"/>
        </w:rPr>
        <w:t> </w:t>
      </w:r>
      <w:r>
        <w:rPr/>
        <w:t>barbs,</w:t>
      </w:r>
      <w:r>
        <w:rPr>
          <w:spacing w:val="14"/>
        </w:rPr>
        <w:t> </w:t>
      </w:r>
      <w:r>
        <w:rPr/>
        <w:t>thanks</w:t>
      </w:r>
      <w:r>
        <w:rPr>
          <w:spacing w:val="15"/>
        </w:rPr>
        <w:t> </w:t>
      </w:r>
      <w:r>
        <w:rPr/>
        <w:t>also</w:t>
      </w:r>
      <w:r>
        <w:rPr>
          <w:spacing w:val="15"/>
        </w:rPr>
        <w:t> </w:t>
      </w:r>
      <w:r>
        <w:rPr/>
        <w:t>to</w:t>
      </w:r>
      <w:r>
        <w:rPr>
          <w:spacing w:val="14"/>
        </w:rPr>
        <w:t> </w:t>
      </w:r>
      <w:r>
        <w:rPr/>
        <w:t>its</w:t>
      </w:r>
      <w:r>
        <w:rPr>
          <w:spacing w:val="15"/>
        </w:rPr>
        <w:t> </w:t>
      </w:r>
      <w:r>
        <w:rPr/>
        <w:t>ability</w:t>
      </w:r>
      <w:r>
        <w:rPr>
          <w:spacing w:val="15"/>
        </w:rPr>
        <w:t> </w:t>
      </w:r>
      <w:r>
        <w:rPr>
          <w:spacing w:val="-5"/>
        </w:rPr>
        <w:t>to</w:t>
      </w:r>
    </w:p>
    <w:p>
      <w:pPr>
        <w:spacing w:after="0" w:line="259" w:lineRule="auto"/>
        <w:jc w:val="both"/>
        <w:sectPr>
          <w:pgSz w:w="9360" w:h="13610"/>
          <w:pgMar w:header="860" w:footer="0" w:top="1060" w:bottom="280" w:left="680" w:right="680"/>
        </w:sectPr>
      </w:pPr>
    </w:p>
    <w:p>
      <w:pPr>
        <w:pStyle w:val="BodyText"/>
        <w:spacing w:line="266" w:lineRule="exact" w:before="131"/>
        <w:ind w:left="108" w:right="216"/>
        <w:jc w:val="both"/>
      </w:pPr>
      <w:bookmarkStart w:name="Technologies for BMDSD" w:id="5"/>
      <w:bookmarkEnd w:id="5"/>
      <w:r>
        <w:rPr/>
      </w:r>
      <w:bookmarkStart w:name="_bookmark2" w:id="6"/>
      <w:bookmarkEnd w:id="6"/>
      <w:r>
        <w:rPr/>
      </w:r>
      <w:r>
        <w:rPr/>
        <w:t>support different views of the models under development, and to integrate various modelling concerns thanks to its </w:t>
      </w:r>
      <w:r>
        <w:rPr>
          <w:rFonts w:ascii="LM Roman 10"/>
          <w:i/>
        </w:rPr>
        <w:t>stereotype </w:t>
      </w:r>
      <w:r>
        <w:rPr/>
        <w:t>extension mechanism.</w:t>
      </w:r>
      <w:r>
        <w:rPr>
          <w:spacing w:val="36"/>
        </w:rPr>
        <w:t> </w:t>
      </w:r>
      <w:r>
        <w:rPr/>
        <w:t>The obvious way to</w:t>
      </w:r>
      <w:r>
        <w:rPr>
          <w:spacing w:val="40"/>
        </w:rPr>
        <w:t> </w:t>
      </w:r>
      <w:r>
        <w:rPr/>
        <w:t>lower</w:t>
      </w:r>
      <w:r>
        <w:rPr>
          <w:spacing w:val="40"/>
        </w:rPr>
        <w:t> </w:t>
      </w:r>
      <w:r>
        <w:rPr/>
        <w:t>the</w:t>
      </w:r>
      <w:r>
        <w:rPr>
          <w:spacing w:val="40"/>
        </w:rPr>
        <w:t> </w:t>
      </w:r>
      <w:r>
        <w:rPr/>
        <w:t>cognitive</w:t>
      </w:r>
      <w:r>
        <w:rPr>
          <w:spacing w:val="40"/>
        </w:rPr>
        <w:t> </w:t>
      </w:r>
      <w:r>
        <w:rPr/>
        <w:t>burden</w:t>
      </w:r>
      <w:r>
        <w:rPr>
          <w:spacing w:val="40"/>
        </w:rPr>
        <w:t> </w:t>
      </w:r>
      <w:r>
        <w:rPr/>
        <w:t>is</w:t>
      </w:r>
      <w:r>
        <w:rPr>
          <w:spacing w:val="40"/>
        </w:rPr>
        <w:t> </w:t>
      </w:r>
      <w:r>
        <w:rPr/>
        <w:t>to</w:t>
      </w:r>
      <w:r>
        <w:rPr>
          <w:spacing w:val="40"/>
        </w:rPr>
        <w:t> </w:t>
      </w:r>
      <w:r>
        <w:rPr/>
        <w:t>distribute</w:t>
      </w:r>
      <w:r>
        <w:rPr>
          <w:spacing w:val="40"/>
        </w:rPr>
        <w:t> </w:t>
      </w:r>
      <w:r>
        <w:rPr/>
        <w:t>it</w:t>
      </w:r>
      <w:r>
        <w:rPr>
          <w:spacing w:val="40"/>
        </w:rPr>
        <w:t> </w:t>
      </w:r>
      <w:r>
        <w:rPr/>
        <w:t>among</w:t>
      </w:r>
      <w:r>
        <w:rPr>
          <w:spacing w:val="40"/>
        </w:rPr>
        <w:t> </w:t>
      </w:r>
      <w:r>
        <w:rPr/>
        <w:t>several</w:t>
      </w:r>
      <w:r>
        <w:rPr>
          <w:spacing w:val="40"/>
        </w:rPr>
        <w:t> </w:t>
      </w:r>
      <w:r>
        <w:rPr/>
        <w:t>developers,</w:t>
      </w:r>
      <w:r>
        <w:rPr>
          <w:spacing w:val="40"/>
        </w:rPr>
        <w:t> </w:t>
      </w:r>
      <w:r>
        <w:rPr/>
        <w:t>each </w:t>
      </w:r>
      <w:bookmarkStart w:name="UML profiles" w:id="7"/>
      <w:bookmarkEnd w:id="7"/>
      <w:r>
        <w:rPr/>
        <w:t>with</w:t>
      </w:r>
      <w:r>
        <w:rPr/>
        <w:t> his own expertise.</w:t>
      </w:r>
      <w:r>
        <w:rPr>
          <w:spacing w:val="40"/>
        </w:rPr>
        <w:t> </w:t>
      </w:r>
      <w:r>
        <w:rPr/>
        <w:t>However, the issue of keeping the model needed for the various concerns consistent, still remains, and we want to assess how much the aforementioned characteristics of UML can help in facilitating the development of consistent models.</w:t>
      </w:r>
    </w:p>
    <w:p>
      <w:pPr>
        <w:pStyle w:val="BodyText"/>
        <w:spacing w:before="59"/>
      </w:pPr>
    </w:p>
    <w:p>
      <w:pPr>
        <w:pStyle w:val="Heading1"/>
        <w:numPr>
          <w:ilvl w:val="0"/>
          <w:numId w:val="1"/>
        </w:numPr>
        <w:tabs>
          <w:tab w:pos="578" w:val="left" w:leader="none"/>
        </w:tabs>
        <w:spacing w:line="240" w:lineRule="auto" w:before="0" w:after="0"/>
        <w:ind w:left="578" w:right="0" w:hanging="470"/>
        <w:jc w:val="left"/>
      </w:pPr>
      <w:r>
        <w:rPr>
          <w:spacing w:val="-2"/>
        </w:rPr>
        <w:t>Technologies</w:t>
      </w:r>
      <w:r>
        <w:rPr>
          <w:spacing w:val="-15"/>
        </w:rPr>
        <w:t> </w:t>
      </w:r>
      <w:r>
        <w:rPr>
          <w:spacing w:val="-2"/>
        </w:rPr>
        <w:t>for</w:t>
      </w:r>
      <w:r>
        <w:rPr>
          <w:spacing w:val="-15"/>
        </w:rPr>
        <w:t> </w:t>
      </w:r>
      <w:r>
        <w:rPr>
          <w:spacing w:val="-2"/>
        </w:rPr>
        <w:t>BMDSD</w:t>
      </w:r>
    </w:p>
    <w:p>
      <w:pPr>
        <w:pStyle w:val="ListParagraph"/>
        <w:numPr>
          <w:ilvl w:val="1"/>
          <w:numId w:val="1"/>
        </w:numPr>
        <w:tabs>
          <w:tab w:pos="606" w:val="left" w:leader="none"/>
        </w:tabs>
        <w:spacing w:line="240" w:lineRule="auto" w:before="161" w:after="0"/>
        <w:ind w:left="606" w:right="0" w:hanging="498"/>
        <w:jc w:val="left"/>
        <w:rPr>
          <w:rFonts w:ascii="LM Roman 10" w:hAnsi="LM Roman 10"/>
          <w:i/>
          <w:sz w:val="21"/>
        </w:rPr>
      </w:pPr>
      <w:r>
        <w:rPr>
          <w:rFonts w:ascii="LM Roman 10" w:hAnsi="LM Roman 10"/>
          <w:i/>
          <w:sz w:val="21"/>
        </w:rPr>
        <w:t>UML </w:t>
      </w:r>
      <w:r>
        <w:rPr>
          <w:rFonts w:ascii="LM Roman 10" w:hAnsi="LM Roman 10"/>
          <w:i/>
          <w:spacing w:val="-2"/>
          <w:sz w:val="21"/>
        </w:rPr>
        <w:t>proﬁles</w:t>
      </w:r>
    </w:p>
    <w:p>
      <w:pPr>
        <w:pStyle w:val="BodyText"/>
        <w:spacing w:line="259" w:lineRule="auto" w:before="165"/>
        <w:ind w:left="108" w:right="218"/>
        <w:jc w:val="both"/>
      </w:pPr>
      <w:r>
        <w:rPr/>
        <w:t>Profiles give the ability to tailor the UML language for different application areas, while</w:t>
      </w:r>
      <w:r>
        <w:rPr>
          <w:spacing w:val="36"/>
        </w:rPr>
        <w:t> </w:t>
      </w:r>
      <w:r>
        <w:rPr/>
        <w:t>maintaining</w:t>
      </w:r>
      <w:r>
        <w:rPr>
          <w:spacing w:val="36"/>
        </w:rPr>
        <w:t> </w:t>
      </w:r>
      <w:r>
        <w:rPr/>
        <w:t>interoperability</w:t>
      </w:r>
      <w:r>
        <w:rPr>
          <w:spacing w:val="36"/>
        </w:rPr>
        <w:t> </w:t>
      </w:r>
      <w:r>
        <w:rPr/>
        <w:t>among</w:t>
      </w:r>
      <w:r>
        <w:rPr>
          <w:spacing w:val="36"/>
        </w:rPr>
        <w:t> </w:t>
      </w:r>
      <w:r>
        <w:rPr/>
        <w:t>tools</w:t>
      </w:r>
      <w:r>
        <w:rPr>
          <w:spacing w:val="36"/>
        </w:rPr>
        <w:t> </w:t>
      </w:r>
      <w:r>
        <w:rPr/>
        <w:t>[</w:t>
      </w:r>
      <w:hyperlink w:history="true" w:anchor="_bookmark42">
        <w:r>
          <w:rPr>
            <w:color w:val="0000FF"/>
          </w:rPr>
          <w:t>24</w:t>
        </w:r>
      </w:hyperlink>
      <w:r>
        <w:rPr/>
        <w:t>].</w:t>
      </w:r>
      <w:r>
        <w:rPr>
          <w:spacing w:val="40"/>
        </w:rPr>
        <w:t> </w:t>
      </w:r>
      <w:r>
        <w:rPr/>
        <w:t>Indeed,</w:t>
      </w:r>
      <w:r>
        <w:rPr>
          <w:spacing w:val="40"/>
        </w:rPr>
        <w:t> </w:t>
      </w:r>
      <w:r>
        <w:rPr/>
        <w:t>tools</w:t>
      </w:r>
      <w:r>
        <w:rPr>
          <w:spacing w:val="36"/>
        </w:rPr>
        <w:t> </w:t>
      </w:r>
      <w:r>
        <w:rPr/>
        <w:t>are</w:t>
      </w:r>
      <w:r>
        <w:rPr>
          <w:spacing w:val="36"/>
        </w:rPr>
        <w:t> </w:t>
      </w:r>
      <w:r>
        <w:rPr/>
        <w:t>defined</w:t>
      </w:r>
      <w:r>
        <w:rPr>
          <w:spacing w:val="36"/>
        </w:rPr>
        <w:t> </w:t>
      </w:r>
      <w:r>
        <w:rPr/>
        <w:t>on the standard meta–model, which is not changed by the definition of a new profile: only some limited additions are permitted.</w:t>
      </w:r>
      <w:r>
        <w:rPr>
          <w:spacing w:val="40"/>
        </w:rPr>
        <w:t> </w:t>
      </w:r>
      <w:r>
        <w:rPr/>
        <w:t>The profiles mechanism is consistent</w:t>
      </w:r>
      <w:r>
        <w:rPr>
          <w:spacing w:val="40"/>
        </w:rPr>
        <w:t> </w:t>
      </w:r>
      <w:r>
        <w:rPr/>
        <w:t>with the OMG Meta Object Facility (MOF).</w:t>
      </w:r>
    </w:p>
    <w:p>
      <w:pPr>
        <w:pStyle w:val="BodyText"/>
        <w:spacing w:line="259" w:lineRule="auto" w:before="23"/>
        <w:ind w:left="108" w:right="218" w:firstLine="317"/>
        <w:jc w:val="both"/>
      </w:pPr>
      <w:r>
        <w:rPr/>
        <w:t>A profile is a package that defines a subset of the UML meta–model elements,</w:t>
      </w:r>
      <w:r>
        <w:rPr>
          <w:spacing w:val="40"/>
        </w:rPr>
        <w:t> </w:t>
      </w:r>
      <w:r>
        <w:rPr/>
        <w:t>and defines constraints, stereotypes and tags to be applied to this set.</w:t>
      </w:r>
      <w:r>
        <w:rPr>
          <w:spacing w:val="40"/>
        </w:rPr>
        <w:t> </w:t>
      </w:r>
      <w:r>
        <w:rPr/>
        <w:t>A profile can be used in a UML model by applying it.</w:t>
      </w:r>
    </w:p>
    <w:p>
      <w:pPr>
        <w:pStyle w:val="BodyText"/>
        <w:spacing w:line="259" w:lineRule="auto" w:before="21"/>
        <w:ind w:left="108" w:right="217" w:firstLine="317"/>
        <w:jc w:val="both"/>
      </w:pPr>
      <w:bookmarkStart w:name="Model transformation in VIATRA " w:id="8"/>
      <w:bookmarkEnd w:id="8"/>
      <w:r>
        <w:rPr/>
      </w:r>
      <w:r>
        <w:rPr/>
        <w:t>A stereotype permits to extend the UML language by adding new elements.</w:t>
      </w:r>
      <w:r>
        <w:rPr>
          <w:spacing w:val="37"/>
        </w:rPr>
        <w:t> </w:t>
      </w:r>
      <w:r>
        <w:rPr/>
        <w:t>This is done, by adding a new class in the meta–model, as a specialization of an existing one.</w:t>
      </w:r>
      <w:r>
        <w:rPr>
          <w:spacing w:val="40"/>
        </w:rPr>
        <w:t> </w:t>
      </w:r>
      <w:r>
        <w:rPr/>
        <w:t>Tags</w:t>
      </w:r>
      <w:r>
        <w:rPr>
          <w:spacing w:val="24"/>
        </w:rPr>
        <w:t> </w:t>
      </w:r>
      <w:r>
        <w:rPr/>
        <w:t>are</w:t>
      </w:r>
      <w:r>
        <w:rPr>
          <w:spacing w:val="24"/>
        </w:rPr>
        <w:t> </w:t>
      </w:r>
      <w:r>
        <w:rPr/>
        <w:t>used</w:t>
      </w:r>
      <w:r>
        <w:rPr>
          <w:spacing w:val="23"/>
        </w:rPr>
        <w:t> </w:t>
      </w:r>
      <w:r>
        <w:rPr/>
        <w:t>to</w:t>
      </w:r>
      <w:r>
        <w:rPr>
          <w:spacing w:val="24"/>
        </w:rPr>
        <w:t> </w:t>
      </w:r>
      <w:r>
        <w:rPr/>
        <w:t>add</w:t>
      </w:r>
      <w:r>
        <w:rPr>
          <w:spacing w:val="24"/>
        </w:rPr>
        <w:t> </w:t>
      </w:r>
      <w:r>
        <w:rPr/>
        <w:t>properties</w:t>
      </w:r>
      <w:r>
        <w:rPr>
          <w:spacing w:val="24"/>
        </w:rPr>
        <w:t> </w:t>
      </w:r>
      <w:r>
        <w:rPr/>
        <w:t>to</w:t>
      </w:r>
      <w:r>
        <w:rPr>
          <w:spacing w:val="24"/>
        </w:rPr>
        <w:t> </w:t>
      </w:r>
      <w:r>
        <w:rPr/>
        <w:t>a</w:t>
      </w:r>
      <w:r>
        <w:rPr>
          <w:spacing w:val="23"/>
        </w:rPr>
        <w:t> </w:t>
      </w:r>
      <w:r>
        <w:rPr/>
        <w:t>UML</w:t>
      </w:r>
      <w:r>
        <w:rPr>
          <w:spacing w:val="23"/>
        </w:rPr>
        <w:t> </w:t>
      </w:r>
      <w:r>
        <w:rPr/>
        <w:t>element</w:t>
      </w:r>
      <w:r>
        <w:rPr>
          <w:spacing w:val="23"/>
        </w:rPr>
        <w:t> </w:t>
      </w:r>
      <w:r>
        <w:rPr/>
        <w:t>by</w:t>
      </w:r>
      <w:r>
        <w:rPr>
          <w:spacing w:val="23"/>
        </w:rPr>
        <w:t> </w:t>
      </w:r>
      <w:r>
        <w:rPr/>
        <w:t>adding</w:t>
      </w:r>
      <w:r>
        <w:rPr>
          <w:spacing w:val="23"/>
        </w:rPr>
        <w:t> </w:t>
      </w:r>
      <w:r>
        <w:rPr/>
        <w:t>new</w:t>
      </w:r>
      <w:r>
        <w:rPr>
          <w:spacing w:val="23"/>
        </w:rPr>
        <w:t> </w:t>
      </w:r>
      <w:r>
        <w:rPr/>
        <w:t>attributes to the corresponding meta–model class.</w:t>
      </w:r>
      <w:r>
        <w:rPr>
          <w:spacing w:val="40"/>
        </w:rPr>
        <w:t> </w:t>
      </w:r>
      <w:r>
        <w:rPr/>
        <w:t>A constraint specifies a restriction of the meta–model</w:t>
      </w:r>
      <w:r>
        <w:rPr>
          <w:spacing w:val="34"/>
        </w:rPr>
        <w:t> </w:t>
      </w:r>
      <w:r>
        <w:rPr/>
        <w:t>element</w:t>
      </w:r>
      <w:r>
        <w:rPr>
          <w:spacing w:val="34"/>
        </w:rPr>
        <w:t> </w:t>
      </w:r>
      <w:r>
        <w:rPr/>
        <w:t>it</w:t>
      </w:r>
      <w:r>
        <w:rPr>
          <w:spacing w:val="34"/>
        </w:rPr>
        <w:t> </w:t>
      </w:r>
      <w:r>
        <w:rPr/>
        <w:t>is</w:t>
      </w:r>
      <w:r>
        <w:rPr>
          <w:spacing w:val="34"/>
        </w:rPr>
        <w:t> </w:t>
      </w:r>
      <w:r>
        <w:rPr/>
        <w:t>applied</w:t>
      </w:r>
      <w:r>
        <w:rPr>
          <w:spacing w:val="34"/>
        </w:rPr>
        <w:t> </w:t>
      </w:r>
      <w:r>
        <w:rPr/>
        <w:t>to.</w:t>
      </w:r>
      <w:r>
        <w:rPr>
          <w:spacing w:val="80"/>
        </w:rPr>
        <w:t> </w:t>
      </w:r>
      <w:r>
        <w:rPr/>
        <w:t>It</w:t>
      </w:r>
      <w:r>
        <w:rPr>
          <w:spacing w:val="34"/>
        </w:rPr>
        <w:t> </w:t>
      </w:r>
      <w:r>
        <w:rPr/>
        <w:t>can</w:t>
      </w:r>
      <w:r>
        <w:rPr>
          <w:spacing w:val="34"/>
        </w:rPr>
        <w:t> </w:t>
      </w:r>
      <w:r>
        <w:rPr/>
        <w:t>be</w:t>
      </w:r>
      <w:r>
        <w:rPr>
          <w:spacing w:val="34"/>
        </w:rPr>
        <w:t> </w:t>
      </w:r>
      <w:r>
        <w:rPr/>
        <w:t>written</w:t>
      </w:r>
      <w:r>
        <w:rPr>
          <w:spacing w:val="34"/>
        </w:rPr>
        <w:t> </w:t>
      </w:r>
      <w:r>
        <w:rPr/>
        <w:t>in</w:t>
      </w:r>
      <w:r>
        <w:rPr>
          <w:spacing w:val="34"/>
        </w:rPr>
        <w:t> </w:t>
      </w:r>
      <w:r>
        <w:rPr/>
        <w:t>natural</w:t>
      </w:r>
      <w:r>
        <w:rPr>
          <w:spacing w:val="34"/>
        </w:rPr>
        <w:t> </w:t>
      </w:r>
      <w:r>
        <w:rPr/>
        <w:t>language</w:t>
      </w:r>
      <w:r>
        <w:rPr>
          <w:spacing w:val="34"/>
        </w:rPr>
        <w:t> </w:t>
      </w:r>
      <w:r>
        <w:rPr/>
        <w:t>or</w:t>
      </w:r>
      <w:r>
        <w:rPr>
          <w:spacing w:val="34"/>
        </w:rPr>
        <w:t> </w:t>
      </w:r>
      <w:r>
        <w:rPr/>
        <w:t>in the UMLs Object Constraint Language (OCL).</w:t>
      </w:r>
    </w:p>
    <w:p>
      <w:pPr>
        <w:pStyle w:val="BodyText"/>
        <w:spacing w:before="5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w:t>
      </w:r>
      <w:r>
        <w:rPr>
          <w:rFonts w:ascii="LM Roman 10"/>
          <w:i/>
          <w:spacing w:val="-8"/>
          <w:sz w:val="21"/>
        </w:rPr>
        <w:t> </w:t>
      </w:r>
      <w:r>
        <w:rPr>
          <w:rFonts w:ascii="LM Roman 10"/>
          <w:i/>
          <w:sz w:val="21"/>
        </w:rPr>
        <w:t>transformation</w:t>
      </w:r>
      <w:r>
        <w:rPr>
          <w:rFonts w:ascii="LM Roman 10"/>
          <w:i/>
          <w:spacing w:val="-7"/>
          <w:sz w:val="21"/>
        </w:rPr>
        <w:t> </w:t>
      </w:r>
      <w:r>
        <w:rPr>
          <w:rFonts w:ascii="LM Roman 10"/>
          <w:i/>
          <w:sz w:val="21"/>
        </w:rPr>
        <w:t>in</w:t>
      </w:r>
      <w:r>
        <w:rPr>
          <w:rFonts w:ascii="LM Roman 10"/>
          <w:i/>
          <w:spacing w:val="-7"/>
          <w:sz w:val="21"/>
        </w:rPr>
        <w:t> </w:t>
      </w:r>
      <w:r>
        <w:rPr>
          <w:rFonts w:ascii="LM Roman 10"/>
          <w:i/>
          <w:spacing w:val="-2"/>
          <w:sz w:val="21"/>
        </w:rPr>
        <w:t>VIATRA</w:t>
      </w:r>
    </w:p>
    <w:p>
      <w:pPr>
        <w:pStyle w:val="BodyText"/>
        <w:spacing w:line="266" w:lineRule="exact" w:before="141"/>
        <w:ind w:left="108" w:right="220"/>
        <w:jc w:val="both"/>
      </w:pPr>
      <w:r>
        <w:rPr/>
        <w:t>VIATRA (VIsual Automated model TRAnsformations) is a framework for model transformation [</w:t>
      </w:r>
      <w:hyperlink w:history="true" w:anchor="_bookmark24">
        <w:r>
          <w:rPr>
            <w:color w:val="0000FF"/>
          </w:rPr>
          <w:t>6</w:t>
        </w:r>
      </w:hyperlink>
      <w:r>
        <w:rPr/>
        <w:t>]</w:t>
      </w:r>
      <w:r>
        <w:rPr>
          <w:spacing w:val="-14"/>
        </w:rPr>
        <w:t> </w:t>
      </w:r>
      <w:hyperlink w:history="true" w:anchor="_bookmark3">
        <w:r>
          <w:rPr>
            <w:rFonts w:ascii="LM Roman 8"/>
            <w:color w:val="0000FF"/>
            <w:position w:val="8"/>
            <w:sz w:val="15"/>
          </w:rPr>
          <w:t>4</w:t>
        </w:r>
      </w:hyperlink>
      <w:r>
        <w:rPr>
          <w:rFonts w:ascii="LM Roman 8"/>
          <w:color w:val="0000FF"/>
          <w:spacing w:val="-7"/>
          <w:position w:val="8"/>
          <w:sz w:val="15"/>
        </w:rPr>
        <w:t> </w:t>
      </w:r>
      <w:r>
        <w:rPr/>
        <w:t>.</w:t>
      </w:r>
      <w:r>
        <w:rPr>
          <w:spacing w:val="40"/>
        </w:rPr>
        <w:t> </w:t>
      </w:r>
      <w:r>
        <w:rPr/>
        <w:t>It includes an engine to derive the target model fully auto- </w:t>
      </w:r>
      <w:r>
        <w:rPr>
          <w:spacing w:val="-2"/>
        </w:rPr>
        <w:t>matically.</w:t>
      </w:r>
    </w:p>
    <w:p>
      <w:pPr>
        <w:pStyle w:val="BodyText"/>
        <w:spacing w:line="256" w:lineRule="auto"/>
        <w:ind w:left="108" w:right="217" w:firstLine="317"/>
        <w:jc w:val="both"/>
      </w:pPr>
      <w:r>
        <w:rPr/>
        <w:t>VIATRA focuses on </w:t>
      </w:r>
      <w:r>
        <w:rPr>
          <w:rFonts w:ascii="LM Roman 10" w:hAnsi="LM Roman 10"/>
          <w:i/>
        </w:rPr>
        <w:t>precise </w:t>
      </w:r>
      <w:r>
        <w:rPr/>
        <w:t>model–driven development: the model transforma- tions are specified in a mathematically precise way.</w:t>
      </w:r>
      <w:r>
        <w:rPr>
          <w:spacing w:val="40"/>
        </w:rPr>
        <w:t> </w:t>
      </w:r>
      <w:r>
        <w:rPr/>
        <w:t>A model transformation takes</w:t>
      </w:r>
      <w:r>
        <w:rPr>
          <w:spacing w:val="80"/>
        </w:rPr>
        <w:t> </w:t>
      </w:r>
      <w:r>
        <w:rPr/>
        <w:t>as input a model conforming to a given meta–model and produces as output another model conforming to the same or to a different meta–model.</w:t>
      </w:r>
    </w:p>
    <w:p>
      <w:pPr>
        <w:pStyle w:val="BodyText"/>
        <w:spacing w:line="259" w:lineRule="auto" w:before="22"/>
        <w:ind w:left="108" w:right="217" w:firstLine="317"/>
        <w:jc w:val="both"/>
      </w:pPr>
      <w:r>
        <w:rPr/>
        <w:t>Meta–models and models are described in VIATRA using the VIATRA Textual Modeling Language (VTML), within the Visual and Precise meta–modeling (VPM) </w:t>
      </w:r>
      <w:bookmarkStart w:name="_bookmark3" w:id="9"/>
      <w:bookmarkEnd w:id="9"/>
      <w:r>
        <w:rPr/>
        <w:t>approa</w:t>
      </w:r>
      <w:r>
        <w:rPr/>
        <w:t>ch [</w:t>
      </w:r>
      <w:hyperlink w:history="true" w:anchor="_bookmark46">
        <w:r>
          <w:rPr>
            <w:color w:val="0000FF"/>
          </w:rPr>
          <w:t>28</w:t>
        </w:r>
      </w:hyperlink>
      <w:r>
        <w:rPr/>
        <w:t>].</w:t>
      </w:r>
      <w:r>
        <w:rPr>
          <w:spacing w:val="37"/>
        </w:rPr>
        <w:t> </w:t>
      </w:r>
      <w:r>
        <w:rPr/>
        <w:t>The basic elements of a meta–model in VIATRA, are entities –a gen- eralization of the Meta Object Facility (MOF) package, class, and object concepts– and</w:t>
      </w:r>
      <w:r>
        <w:rPr>
          <w:spacing w:val="33"/>
        </w:rPr>
        <w:t> </w:t>
      </w:r>
      <w:r>
        <w:rPr/>
        <w:t>relations</w:t>
      </w:r>
      <w:r>
        <w:rPr>
          <w:spacing w:val="33"/>
        </w:rPr>
        <w:t> </w:t>
      </w:r>
      <w:r>
        <w:rPr/>
        <w:t>–</w:t>
      </w:r>
      <w:r>
        <w:rPr>
          <w:spacing w:val="33"/>
        </w:rPr>
        <w:t> </w:t>
      </w:r>
      <w:r>
        <w:rPr/>
        <w:t>a</w:t>
      </w:r>
      <w:r>
        <w:rPr>
          <w:spacing w:val="33"/>
        </w:rPr>
        <w:t> </w:t>
      </w:r>
      <w:r>
        <w:rPr/>
        <w:t>generalization</w:t>
      </w:r>
      <w:r>
        <w:rPr>
          <w:spacing w:val="33"/>
        </w:rPr>
        <w:t> </w:t>
      </w:r>
      <w:r>
        <w:rPr/>
        <w:t>of</w:t>
      </w:r>
      <w:r>
        <w:rPr>
          <w:spacing w:val="33"/>
        </w:rPr>
        <w:t> </w:t>
      </w:r>
      <w:r>
        <w:rPr/>
        <w:t>MOF</w:t>
      </w:r>
      <w:r>
        <w:rPr>
          <w:spacing w:val="33"/>
        </w:rPr>
        <w:t> </w:t>
      </w:r>
      <w:r>
        <w:rPr/>
        <w:t>association</w:t>
      </w:r>
      <w:r>
        <w:rPr>
          <w:spacing w:val="33"/>
        </w:rPr>
        <w:t> </w:t>
      </w:r>
      <w:r>
        <w:rPr/>
        <w:t>end,</w:t>
      </w:r>
      <w:r>
        <w:rPr>
          <w:spacing w:val="36"/>
        </w:rPr>
        <w:t> </w:t>
      </w:r>
      <w:r>
        <w:rPr/>
        <w:t>attribute,</w:t>
      </w:r>
      <w:r>
        <w:rPr>
          <w:spacing w:val="36"/>
        </w:rPr>
        <w:t> </w:t>
      </w:r>
      <w:r>
        <w:rPr/>
        <w:t>link</w:t>
      </w:r>
      <w:r>
        <w:rPr>
          <w:spacing w:val="33"/>
        </w:rPr>
        <w:t> </w:t>
      </w:r>
      <w:r>
        <w:rPr/>
        <w:t>end,</w:t>
      </w:r>
      <w:r>
        <w:rPr>
          <w:spacing w:val="36"/>
        </w:rPr>
        <w:t> </w:t>
      </w:r>
      <w:r>
        <w:rPr/>
        <w:t>and slot concepts.</w:t>
      </w:r>
      <w:r>
        <w:rPr>
          <w:spacing w:val="40"/>
        </w:rPr>
        <w:t> </w:t>
      </w:r>
      <w:r>
        <w:rPr/>
        <w:t>Relations may have an associated multiplicity and a generalization relation may be defined between entities and/or relations.</w:t>
      </w:r>
    </w:p>
    <w:p>
      <w:pPr>
        <w:pStyle w:val="BodyText"/>
        <w:spacing w:before="8"/>
        <w:rPr>
          <w:sz w:val="18"/>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154556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169781pt;width:34.85pt;height:.1pt;mso-position-horizontal-relative:page;mso-position-vertical-relative:paragraph;z-index:-15726080;mso-wrap-distance-left:0;mso-wrap-distance-right:0" id="docshape9" coordorigin="788,243" coordsize="697,0" path="m788,243l1485,24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29"/>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current</w:t>
      </w:r>
      <w:r>
        <w:rPr>
          <w:rFonts w:ascii="LM Roman 8"/>
          <w:spacing w:val="-12"/>
          <w:w w:val="105"/>
          <w:sz w:val="15"/>
          <w:vertAlign w:val="baseline"/>
        </w:rPr>
        <w:t> </w:t>
      </w:r>
      <w:r>
        <w:rPr>
          <w:rFonts w:ascii="LM Roman 8"/>
          <w:w w:val="105"/>
          <w:sz w:val="15"/>
          <w:vertAlign w:val="baseline"/>
        </w:rPr>
        <w:t>version</w:t>
      </w:r>
      <w:r>
        <w:rPr>
          <w:rFonts w:ascii="LM Roman 8"/>
          <w:spacing w:val="-11"/>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framework</w:t>
      </w:r>
      <w:r>
        <w:rPr>
          <w:rFonts w:ascii="LM Roman 8"/>
          <w:spacing w:val="-12"/>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called</w:t>
      </w:r>
      <w:r>
        <w:rPr>
          <w:rFonts w:ascii="LM Roman 8"/>
          <w:spacing w:val="-11"/>
          <w:w w:val="105"/>
          <w:sz w:val="15"/>
          <w:vertAlign w:val="baseline"/>
        </w:rPr>
        <w:t> </w:t>
      </w:r>
      <w:r>
        <w:rPr>
          <w:rFonts w:ascii="LM Roman 8"/>
          <w:w w:val="105"/>
          <w:sz w:val="15"/>
          <w:vertAlign w:val="baseline"/>
        </w:rPr>
        <w:t>VIATRA2.</w:t>
      </w:r>
      <w:r>
        <w:rPr>
          <w:rFonts w:ascii="LM Roman 8"/>
          <w:spacing w:val="4"/>
          <w:w w:val="105"/>
          <w:sz w:val="15"/>
          <w:vertAlign w:val="baseline"/>
        </w:rPr>
        <w:t> </w:t>
      </w:r>
      <w:r>
        <w:rPr>
          <w:rFonts w:ascii="LM Roman 8"/>
          <w:w w:val="105"/>
          <w:sz w:val="15"/>
          <w:vertAlign w:val="baseline"/>
        </w:rPr>
        <w:t>However,</w:t>
      </w:r>
      <w:r>
        <w:rPr>
          <w:rFonts w:ascii="LM Roman 8"/>
          <w:spacing w:val="-12"/>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simply</w:t>
      </w:r>
      <w:r>
        <w:rPr>
          <w:rFonts w:ascii="LM Roman 8"/>
          <w:spacing w:val="-12"/>
          <w:w w:val="105"/>
          <w:sz w:val="15"/>
          <w:vertAlign w:val="baseline"/>
        </w:rPr>
        <w:t> </w:t>
      </w:r>
      <w:r>
        <w:rPr>
          <w:rFonts w:ascii="LM Roman 8"/>
          <w:w w:val="105"/>
          <w:sz w:val="15"/>
          <w:vertAlign w:val="baseline"/>
        </w:rPr>
        <w:t>call</w:t>
      </w:r>
      <w:r>
        <w:rPr>
          <w:rFonts w:ascii="LM Roman 8"/>
          <w:spacing w:val="-11"/>
          <w:w w:val="105"/>
          <w:sz w:val="15"/>
          <w:vertAlign w:val="baseline"/>
        </w:rPr>
        <w:t> </w:t>
      </w:r>
      <w:r>
        <w:rPr>
          <w:rFonts w:ascii="LM Roman 8"/>
          <w:w w:val="105"/>
          <w:sz w:val="15"/>
          <w:vertAlign w:val="baseline"/>
        </w:rPr>
        <w:t>it</w:t>
      </w:r>
      <w:r>
        <w:rPr>
          <w:rFonts w:ascii="LM Roman 8"/>
          <w:spacing w:val="-12"/>
          <w:w w:val="105"/>
          <w:sz w:val="15"/>
          <w:vertAlign w:val="baseline"/>
        </w:rPr>
        <w:t> </w:t>
      </w:r>
      <w:r>
        <w:rPr>
          <w:rFonts w:ascii="LM Roman 8"/>
          <w:spacing w:val="-2"/>
          <w:w w:val="105"/>
          <w:sz w:val="15"/>
          <w:vertAlign w:val="baseline"/>
        </w:rPr>
        <w:t>VIATRA.</w:t>
      </w:r>
    </w:p>
    <w:p>
      <w:pPr>
        <w:spacing w:after="0"/>
        <w:jc w:val="left"/>
        <w:rPr>
          <w:rFonts w:ascii="LM Roman 8"/>
          <w:sz w:val="15"/>
        </w:rPr>
        <w:sectPr>
          <w:pgSz w:w="9360" w:h="13610"/>
          <w:pgMar w:header="860" w:footer="0" w:top="1060" w:bottom="280" w:left="680" w:right="680"/>
        </w:sectPr>
      </w:pPr>
    </w:p>
    <w:p>
      <w:pPr>
        <w:spacing w:line="254" w:lineRule="auto" w:before="153"/>
        <w:ind w:left="1405" w:right="1326" w:firstLine="0"/>
        <w:jc w:val="left"/>
        <w:rPr>
          <w:rFonts w:ascii="MathJax_Typewriter"/>
          <w:sz w:val="15"/>
        </w:rPr>
      </w:pPr>
      <w:r>
        <w:rPr>
          <w:rFonts w:ascii="MathJax_Typewriter"/>
          <w:w w:val="105"/>
          <w:sz w:val="15"/>
        </w:rPr>
        <w:t>//*****************</w:t>
      </w:r>
      <w:r>
        <w:rPr>
          <w:rFonts w:ascii="MathJax_Typewriter"/>
          <w:spacing w:val="24"/>
          <w:w w:val="105"/>
          <w:sz w:val="15"/>
        </w:rPr>
        <w:t> </w:t>
      </w:r>
      <w:r>
        <w:rPr>
          <w:rFonts w:ascii="MathJax_Typewriter"/>
          <w:w w:val="105"/>
          <w:sz w:val="15"/>
        </w:rPr>
        <w:t>POLICY</w:t>
      </w:r>
      <w:r>
        <w:rPr>
          <w:rFonts w:ascii="MathJax_Typewriter"/>
          <w:spacing w:val="24"/>
          <w:w w:val="105"/>
          <w:sz w:val="15"/>
        </w:rPr>
        <w:t> </w:t>
      </w:r>
      <w:r>
        <w:rPr>
          <w:rFonts w:ascii="MathJax_Typewriter"/>
          <w:w w:val="105"/>
          <w:sz w:val="15"/>
        </w:rPr>
        <w:t>ENTITIES</w:t>
      </w:r>
      <w:r>
        <w:rPr>
          <w:rFonts w:ascii="MathJax_Typewriter"/>
          <w:spacing w:val="24"/>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entity(Policy);</w:t>
      </w:r>
    </w:p>
    <w:p>
      <w:pPr>
        <w:spacing w:line="254" w:lineRule="auto" w:before="1"/>
        <w:ind w:left="1405" w:right="4275" w:firstLine="0"/>
        <w:jc w:val="left"/>
        <w:rPr>
          <w:rFonts w:ascii="MathJax_Typewriter"/>
          <w:sz w:val="15"/>
        </w:rPr>
      </w:pPr>
      <w:r>
        <w:rPr>
          <w:rFonts w:ascii="MathJax_Typewriter"/>
          <w:spacing w:val="-2"/>
          <w:w w:val="105"/>
          <w:sz w:val="15"/>
        </w:rPr>
        <w:t>entity(State);</w:t>
      </w:r>
      <w:r>
        <w:rPr>
          <w:rFonts w:ascii="MathJax_Typewriter"/>
          <w:spacing w:val="40"/>
          <w:w w:val="105"/>
          <w:sz w:val="15"/>
        </w:rPr>
        <w:t> </w:t>
      </w:r>
      <w:r>
        <w:rPr>
          <w:rFonts w:ascii="MathJax_Typewriter"/>
          <w:spacing w:val="-2"/>
          <w:sz w:val="15"/>
        </w:rPr>
        <w:t>entity(InitState);</w:t>
      </w:r>
    </w:p>
    <w:p>
      <w:pPr>
        <w:spacing w:line="254" w:lineRule="auto" w:before="1"/>
        <w:ind w:left="1405" w:right="1326" w:firstLine="0"/>
        <w:jc w:val="left"/>
        <w:rPr>
          <w:rFonts w:ascii="MathJax_Typewriter"/>
          <w:sz w:val="15"/>
        </w:rPr>
      </w:pPr>
      <w:r>
        <w:rPr>
          <w:rFonts w:ascii="MathJax_Typewriter"/>
          <w:w w:val="105"/>
          <w:sz w:val="15"/>
        </w:rPr>
        <w:t>entity(FinalState);</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the</w:t>
      </w:r>
      <w:r>
        <w:rPr>
          <w:rFonts w:ascii="MathJax_Typewriter"/>
          <w:spacing w:val="34"/>
          <w:w w:val="105"/>
          <w:sz w:val="15"/>
        </w:rPr>
        <w:t> </w:t>
      </w:r>
      <w:r>
        <w:rPr>
          <w:rFonts w:ascii="MathJax_Typewriter"/>
          <w:w w:val="105"/>
          <w:sz w:val="15"/>
        </w:rPr>
        <w:t>error</w:t>
      </w:r>
      <w:r>
        <w:rPr>
          <w:rFonts w:ascii="MathJax_Typewriter"/>
          <w:spacing w:val="34"/>
          <w:w w:val="105"/>
          <w:sz w:val="15"/>
        </w:rPr>
        <w:t> </w:t>
      </w:r>
      <w:r>
        <w:rPr>
          <w:rFonts w:ascii="MathJax_Typewriter"/>
          <w:w w:val="105"/>
          <w:sz w:val="15"/>
        </w:rPr>
        <w:t>state</w:t>
      </w:r>
      <w:r>
        <w:rPr>
          <w:rFonts w:ascii="MathJax_Typewriter"/>
          <w:spacing w:val="34"/>
          <w:w w:val="105"/>
          <w:sz w:val="15"/>
        </w:rPr>
        <w:t> </w:t>
      </w:r>
      <w:r>
        <w:rPr>
          <w:rFonts w:ascii="MathJax_Typewriter"/>
          <w:w w:val="105"/>
          <w:sz w:val="15"/>
        </w:rPr>
        <w:t>in</w:t>
      </w:r>
      <w:r>
        <w:rPr>
          <w:rFonts w:ascii="MathJax_Typewriter"/>
          <w:spacing w:val="34"/>
          <w:w w:val="105"/>
          <w:sz w:val="15"/>
        </w:rPr>
        <w:t> </w:t>
      </w:r>
      <w:r>
        <w:rPr>
          <w:rFonts w:ascii="MathJax_Typewriter"/>
          <w:w w:val="105"/>
          <w:sz w:val="15"/>
        </w:rPr>
        <w:t>policies</w:t>
      </w:r>
      <w:r>
        <w:rPr>
          <w:rFonts w:ascii="MathJax_Typewriter"/>
          <w:spacing w:val="40"/>
          <w:w w:val="105"/>
          <w:sz w:val="15"/>
        </w:rPr>
        <w:t> </w:t>
      </w:r>
      <w:r>
        <w:rPr>
          <w:rFonts w:ascii="MathJax_Typewriter"/>
          <w:spacing w:val="-2"/>
          <w:w w:val="105"/>
          <w:sz w:val="15"/>
        </w:rPr>
        <w:t>entity(Symbol);</w:t>
      </w:r>
    </w:p>
    <w:p>
      <w:pPr>
        <w:pStyle w:val="BodyText"/>
        <w:spacing w:before="9"/>
        <w:rPr>
          <w:rFonts w:ascii="MathJax_Typewriter"/>
          <w:sz w:val="15"/>
        </w:rPr>
      </w:pPr>
    </w:p>
    <w:p>
      <w:pPr>
        <w:spacing w:line="254" w:lineRule="auto" w:before="0"/>
        <w:ind w:left="1405" w:right="4275" w:firstLine="0"/>
        <w:jc w:val="left"/>
        <w:rPr>
          <w:rFonts w:ascii="MathJax_Typewriter"/>
          <w:sz w:val="15"/>
        </w:rPr>
      </w:pPr>
      <w:r>
        <w:rPr>
          <w:rFonts w:ascii="MathJax_Typewriter"/>
          <w:spacing w:val="-2"/>
          <w:sz w:val="15"/>
        </w:rPr>
        <w:t>entity(Transition);</w:t>
      </w:r>
      <w:r>
        <w:rPr>
          <w:rFonts w:ascii="MathJax_Typewriter"/>
          <w:spacing w:val="40"/>
          <w:w w:val="105"/>
          <w:sz w:val="15"/>
        </w:rPr>
        <w:t> </w:t>
      </w:r>
      <w:r>
        <w:rPr>
          <w:rFonts w:ascii="MathJax_Typewriter"/>
          <w:spacing w:val="-2"/>
          <w:w w:val="105"/>
          <w:sz w:val="15"/>
        </w:rPr>
        <w:t>entity(Guard);</w:t>
      </w:r>
      <w:r>
        <w:rPr>
          <w:rFonts w:ascii="MathJax_Typewriter"/>
          <w:spacing w:val="40"/>
          <w:w w:val="105"/>
          <w:sz w:val="15"/>
        </w:rPr>
        <w:t> </w:t>
      </w:r>
      <w:r>
        <w:rPr>
          <w:rFonts w:ascii="MathJax_Typewriter"/>
          <w:spacing w:val="-2"/>
          <w:w w:val="105"/>
          <w:sz w:val="15"/>
        </w:rPr>
        <w:t>entity(Effect);</w:t>
      </w:r>
    </w:p>
    <w:p>
      <w:pPr>
        <w:pStyle w:val="BodyText"/>
        <w:spacing w:before="9"/>
        <w:rPr>
          <w:rFonts w:ascii="MathJax_Typewriter"/>
          <w:sz w:val="15"/>
        </w:rPr>
      </w:pPr>
    </w:p>
    <w:p>
      <w:pPr>
        <w:spacing w:line="254" w:lineRule="auto" w:before="0"/>
        <w:ind w:left="1405" w:right="1326" w:firstLine="0"/>
        <w:jc w:val="left"/>
        <w:rPr>
          <w:rFonts w:ascii="MathJax_Typewriter"/>
          <w:sz w:val="15"/>
        </w:rPr>
      </w:pPr>
      <w:r>
        <w:rPr>
          <w:rFonts w:ascii="MathJax_Typewriter"/>
          <w:w w:val="105"/>
          <w:sz w:val="15"/>
        </w:rPr>
        <w:t>//*****************</w:t>
      </w:r>
      <w:r>
        <w:rPr>
          <w:rFonts w:ascii="MathJax_Typewriter"/>
          <w:spacing w:val="23"/>
          <w:w w:val="105"/>
          <w:sz w:val="15"/>
        </w:rPr>
        <w:t> </w:t>
      </w:r>
      <w:r>
        <w:rPr>
          <w:rFonts w:ascii="MathJax_Typewriter"/>
          <w:w w:val="105"/>
          <w:sz w:val="15"/>
        </w:rPr>
        <w:t>POLICY</w:t>
      </w:r>
      <w:r>
        <w:rPr>
          <w:rFonts w:ascii="MathJax_Typewriter"/>
          <w:spacing w:val="23"/>
          <w:w w:val="105"/>
          <w:sz w:val="15"/>
        </w:rPr>
        <w:t> </w:t>
      </w:r>
      <w:r>
        <w:rPr>
          <w:rFonts w:ascii="MathJax_Typewriter"/>
          <w:w w:val="105"/>
          <w:sz w:val="15"/>
        </w:rPr>
        <w:t>RELATIONS</w:t>
      </w:r>
      <w:r>
        <w:rPr>
          <w:rFonts w:ascii="MathJax_Typewriter"/>
          <w:spacing w:val="23"/>
          <w:w w:val="105"/>
          <w:sz w:val="15"/>
        </w:rPr>
        <w:t> </w:t>
      </w:r>
      <w:r>
        <w:rPr>
          <w:rFonts w:ascii="MathJax_Typewriter"/>
          <w:w w:val="105"/>
          <w:sz w:val="15"/>
        </w:rPr>
        <w:t>*****************//</w:t>
      </w:r>
      <w:r>
        <w:rPr>
          <w:rFonts w:ascii="MathJax_Typewriter"/>
          <w:spacing w:val="40"/>
          <w:w w:val="105"/>
          <w:sz w:val="15"/>
        </w:rPr>
        <w:t> </w:t>
      </w:r>
      <w:r>
        <w:rPr>
          <w:rFonts w:ascii="MathJax_Typewriter"/>
          <w:w w:val="105"/>
          <w:sz w:val="15"/>
        </w:rPr>
        <w:t>relation(name,</w:t>
      </w:r>
      <w:r>
        <w:rPr>
          <w:rFonts w:ascii="MathJax_Typewriter"/>
          <w:spacing w:val="40"/>
          <w:w w:val="105"/>
          <w:sz w:val="15"/>
        </w:rPr>
        <w:t> </w:t>
      </w:r>
      <w:r>
        <w:rPr>
          <w:rFonts w:ascii="MathJax_Typewriter"/>
          <w:w w:val="105"/>
          <w:sz w:val="15"/>
        </w:rPr>
        <w:t>Policy,</w:t>
      </w:r>
      <w:r>
        <w:rPr>
          <w:rFonts w:ascii="MathJax_Typewriter"/>
          <w:spacing w:val="40"/>
          <w:w w:val="105"/>
          <w:sz w:val="15"/>
        </w:rPr>
        <w:t> </w:t>
      </w:r>
      <w:r>
        <w:rPr>
          <w:rFonts w:ascii="MathJax_Typewriter"/>
          <w:w w:val="105"/>
          <w:sz w:val="15"/>
        </w:rPr>
        <w:t>String);</w:t>
      </w:r>
    </w:p>
    <w:p>
      <w:pPr>
        <w:spacing w:before="1"/>
        <w:ind w:left="1405" w:right="0" w:firstLine="0"/>
        <w:jc w:val="left"/>
        <w:rPr>
          <w:rFonts w:ascii="MathJax_Typewriter"/>
          <w:sz w:val="15"/>
        </w:rPr>
      </w:pPr>
      <w:r>
        <w:rPr>
          <w:rFonts w:ascii="MathJax_Typewriter"/>
          <w:w w:val="105"/>
          <w:sz w:val="15"/>
        </w:rPr>
        <w:t>relation(initstate,</w:t>
      </w:r>
      <w:r>
        <w:rPr>
          <w:rFonts w:ascii="MathJax_Typewriter"/>
          <w:spacing w:val="31"/>
          <w:w w:val="105"/>
          <w:sz w:val="15"/>
        </w:rPr>
        <w:t> </w:t>
      </w:r>
      <w:r>
        <w:rPr>
          <w:rFonts w:ascii="MathJax_Typewriter"/>
          <w:w w:val="105"/>
          <w:sz w:val="15"/>
        </w:rPr>
        <w:t>Policy,</w:t>
      </w:r>
      <w:r>
        <w:rPr>
          <w:rFonts w:ascii="MathJax_Typewriter"/>
          <w:spacing w:val="32"/>
          <w:w w:val="105"/>
          <w:sz w:val="15"/>
        </w:rPr>
        <w:t> </w:t>
      </w:r>
      <w:r>
        <w:rPr>
          <w:rFonts w:ascii="MathJax_Typewriter"/>
          <w:spacing w:val="-2"/>
          <w:w w:val="105"/>
          <w:sz w:val="15"/>
        </w:rPr>
        <w:t>InitState);</w:t>
      </w:r>
    </w:p>
    <w:p>
      <w:pPr>
        <w:pStyle w:val="BodyText"/>
        <w:spacing w:before="17"/>
        <w:rPr>
          <w:rFonts w:ascii="MathJax_Typewriter"/>
          <w:sz w:val="15"/>
        </w:rPr>
      </w:pPr>
    </w:p>
    <w:p>
      <w:pPr>
        <w:spacing w:before="0"/>
        <w:ind w:left="1405" w:right="0" w:firstLine="0"/>
        <w:jc w:val="left"/>
        <w:rPr>
          <w:rFonts w:ascii="MathJax_Typewriter"/>
          <w:sz w:val="15"/>
        </w:rPr>
      </w:pPr>
      <w:r>
        <w:rPr>
          <w:rFonts w:ascii="MathJax_Typewriter"/>
          <w:w w:val="105"/>
          <w:sz w:val="15"/>
        </w:rPr>
        <w:t>relation(name,</w:t>
      </w:r>
      <w:r>
        <w:rPr>
          <w:rFonts w:ascii="MathJax_Typewriter"/>
          <w:spacing w:val="34"/>
          <w:w w:val="105"/>
          <w:sz w:val="15"/>
        </w:rPr>
        <w:t> </w:t>
      </w:r>
      <w:r>
        <w:rPr>
          <w:rFonts w:ascii="MathJax_Typewriter"/>
          <w:w w:val="105"/>
          <w:sz w:val="15"/>
        </w:rPr>
        <w:t>State,</w:t>
      </w:r>
      <w:r>
        <w:rPr>
          <w:rFonts w:ascii="MathJax_Typewriter"/>
          <w:spacing w:val="34"/>
          <w:w w:val="105"/>
          <w:sz w:val="15"/>
        </w:rPr>
        <w:t> </w:t>
      </w:r>
      <w:r>
        <w:rPr>
          <w:rFonts w:ascii="MathJax_Typewriter"/>
          <w:spacing w:val="-2"/>
          <w:w w:val="105"/>
          <w:sz w:val="15"/>
        </w:rPr>
        <w:t>String);</w:t>
      </w:r>
    </w:p>
    <w:p>
      <w:pPr>
        <w:pStyle w:val="BodyText"/>
        <w:spacing w:before="17"/>
        <w:rPr>
          <w:rFonts w:ascii="MathJax_Typewriter"/>
          <w:sz w:val="15"/>
        </w:rPr>
      </w:pPr>
    </w:p>
    <w:p>
      <w:pPr>
        <w:spacing w:line="254" w:lineRule="auto" w:before="1"/>
        <w:ind w:left="1405" w:right="2487" w:firstLine="0"/>
        <w:jc w:val="left"/>
        <w:rPr>
          <w:rFonts w:ascii="MathJax_Typewriter"/>
          <w:sz w:val="15"/>
        </w:rPr>
      </w:pPr>
      <w:r>
        <w:rPr>
          <w:rFonts w:ascii="MathJax_Typewriter"/>
          <w:w w:val="105"/>
          <w:sz w:val="15"/>
        </w:rPr>
        <w:t>relation(source,</w:t>
      </w:r>
      <w:r>
        <w:rPr>
          <w:rFonts w:ascii="MathJax_Typewriter"/>
          <w:spacing w:val="40"/>
          <w:w w:val="105"/>
          <w:sz w:val="15"/>
        </w:rPr>
        <w:t> </w:t>
      </w:r>
      <w:r>
        <w:rPr>
          <w:rFonts w:ascii="MathJax_Typewriter"/>
          <w:w w:val="105"/>
          <w:sz w:val="15"/>
        </w:rPr>
        <w:t>Transition,</w:t>
      </w:r>
      <w:r>
        <w:rPr>
          <w:rFonts w:ascii="MathJax_Typewriter"/>
          <w:spacing w:val="40"/>
          <w:w w:val="105"/>
          <w:sz w:val="15"/>
        </w:rPr>
        <w:t> </w:t>
      </w:r>
      <w:r>
        <w:rPr>
          <w:rFonts w:ascii="MathJax_Typewriter"/>
          <w:w w:val="105"/>
          <w:sz w:val="15"/>
        </w:rPr>
        <w:t>State);</w:t>
      </w:r>
      <w:r>
        <w:rPr>
          <w:rFonts w:ascii="MathJax_Typewriter"/>
          <w:spacing w:val="40"/>
          <w:w w:val="105"/>
          <w:sz w:val="15"/>
        </w:rPr>
        <w:t> </w:t>
      </w:r>
      <w:bookmarkStart w:name="_bookmark4" w:id="10"/>
      <w:bookmarkEnd w:id="10"/>
      <w:r>
        <w:rPr>
          <w:rFonts w:ascii="MathJax_Typewriter"/>
          <w:w w:val="105"/>
          <w:sz w:val="15"/>
        </w:rPr>
        <w:t>relation(target,</w:t>
      </w:r>
      <w:r>
        <w:rPr>
          <w:rFonts w:ascii="MathJax_Typewriter"/>
          <w:spacing w:val="40"/>
          <w:w w:val="105"/>
          <w:sz w:val="15"/>
        </w:rPr>
        <w:t> </w:t>
      </w:r>
      <w:r>
        <w:rPr>
          <w:rFonts w:ascii="MathJax_Typewriter"/>
          <w:w w:val="105"/>
          <w:sz w:val="15"/>
        </w:rPr>
        <w:t>Transition,</w:t>
      </w:r>
      <w:r>
        <w:rPr>
          <w:rFonts w:ascii="MathJax_Typewriter"/>
          <w:spacing w:val="40"/>
          <w:w w:val="105"/>
          <w:sz w:val="15"/>
        </w:rPr>
        <w:t> </w:t>
      </w:r>
      <w:r>
        <w:rPr>
          <w:rFonts w:ascii="MathJax_Typewriter"/>
          <w:w w:val="105"/>
          <w:sz w:val="15"/>
        </w:rPr>
        <w:t>State);</w:t>
      </w:r>
      <w:r>
        <w:rPr>
          <w:rFonts w:ascii="MathJax_Typewriter"/>
          <w:spacing w:val="40"/>
          <w:w w:val="105"/>
          <w:sz w:val="15"/>
        </w:rPr>
        <w:t> </w:t>
      </w:r>
      <w:r>
        <w:rPr>
          <w:rFonts w:ascii="MathJax_Typewriter"/>
          <w:w w:val="105"/>
          <w:sz w:val="15"/>
        </w:rPr>
        <w:t>relation(name,</w:t>
      </w:r>
      <w:r>
        <w:rPr>
          <w:rFonts w:ascii="MathJax_Typewriter"/>
          <w:spacing w:val="40"/>
          <w:w w:val="105"/>
          <w:sz w:val="15"/>
        </w:rPr>
        <w:t> </w:t>
      </w:r>
      <w:r>
        <w:rPr>
          <w:rFonts w:ascii="MathJax_Typewriter"/>
          <w:w w:val="105"/>
          <w:sz w:val="15"/>
        </w:rPr>
        <w:t>Transition,</w:t>
      </w:r>
      <w:r>
        <w:rPr>
          <w:rFonts w:ascii="MathJax_Typewriter"/>
          <w:spacing w:val="40"/>
          <w:w w:val="105"/>
          <w:sz w:val="15"/>
        </w:rPr>
        <w:t> </w:t>
      </w:r>
      <w:r>
        <w:rPr>
          <w:rFonts w:ascii="MathJax_Typewriter"/>
          <w:w w:val="105"/>
          <w:sz w:val="15"/>
        </w:rPr>
        <w:t>Symbol);</w:t>
      </w:r>
      <w:r>
        <w:rPr>
          <w:rFonts w:ascii="MathJax_Typewriter"/>
          <w:spacing w:val="40"/>
          <w:w w:val="105"/>
          <w:sz w:val="15"/>
        </w:rPr>
        <w:t> </w:t>
      </w:r>
      <w:r>
        <w:rPr>
          <w:rFonts w:ascii="MathJax_Typewriter"/>
          <w:w w:val="105"/>
          <w:sz w:val="15"/>
        </w:rPr>
        <w:t>relation(guard,</w:t>
      </w:r>
      <w:r>
        <w:rPr>
          <w:rFonts w:ascii="MathJax_Typewriter"/>
          <w:spacing w:val="40"/>
          <w:w w:val="105"/>
          <w:sz w:val="15"/>
        </w:rPr>
        <w:t> </w:t>
      </w:r>
      <w:r>
        <w:rPr>
          <w:rFonts w:ascii="MathJax_Typewriter"/>
          <w:w w:val="105"/>
          <w:sz w:val="15"/>
        </w:rPr>
        <w:t>Transition,</w:t>
      </w:r>
      <w:r>
        <w:rPr>
          <w:rFonts w:ascii="MathJax_Typewriter"/>
          <w:spacing w:val="40"/>
          <w:w w:val="105"/>
          <w:sz w:val="15"/>
        </w:rPr>
        <w:t> </w:t>
      </w:r>
      <w:r>
        <w:rPr>
          <w:rFonts w:ascii="MathJax_Typewriter"/>
          <w:w w:val="105"/>
          <w:sz w:val="15"/>
        </w:rPr>
        <w:t>Guard);</w:t>
      </w:r>
      <w:r>
        <w:rPr>
          <w:rFonts w:ascii="MathJax_Typewriter"/>
          <w:spacing w:val="40"/>
          <w:w w:val="105"/>
          <w:sz w:val="15"/>
        </w:rPr>
        <w:t> </w:t>
      </w:r>
      <w:r>
        <w:rPr>
          <w:rFonts w:ascii="MathJax_Typewriter"/>
          <w:w w:val="105"/>
          <w:sz w:val="15"/>
        </w:rPr>
        <w:t>relation(effect,</w:t>
      </w:r>
      <w:r>
        <w:rPr>
          <w:rFonts w:ascii="MathJax_Typewriter"/>
          <w:spacing w:val="18"/>
          <w:w w:val="105"/>
          <w:sz w:val="15"/>
        </w:rPr>
        <w:t> </w:t>
      </w:r>
      <w:r>
        <w:rPr>
          <w:rFonts w:ascii="MathJax_Typewriter"/>
          <w:w w:val="105"/>
          <w:sz w:val="15"/>
        </w:rPr>
        <w:t>Transition,</w:t>
      </w:r>
      <w:r>
        <w:rPr>
          <w:rFonts w:ascii="MathJax_Typewriter"/>
          <w:spacing w:val="18"/>
          <w:w w:val="105"/>
          <w:sz w:val="15"/>
        </w:rPr>
        <w:t> </w:t>
      </w:r>
      <w:r>
        <w:rPr>
          <w:rFonts w:ascii="MathJax_Typewriter"/>
          <w:w w:val="105"/>
          <w:sz w:val="15"/>
        </w:rPr>
        <w:t>Effect);</w:t>
      </w:r>
    </w:p>
    <w:p>
      <w:pPr>
        <w:pStyle w:val="BodyText"/>
        <w:spacing w:before="10"/>
        <w:rPr>
          <w:rFonts w:ascii="MathJax_Typewriter"/>
          <w:sz w:val="15"/>
        </w:rPr>
      </w:pPr>
    </w:p>
    <w:p>
      <w:pPr>
        <w:spacing w:before="0"/>
        <w:ind w:left="1405" w:right="0" w:firstLine="0"/>
        <w:jc w:val="left"/>
        <w:rPr>
          <w:rFonts w:ascii="MathJax_Typewriter"/>
          <w:sz w:val="15"/>
        </w:rPr>
      </w:pPr>
      <w:r>
        <w:rPr>
          <w:rFonts w:ascii="MathJax_Typewriter"/>
          <w:w w:val="105"/>
          <w:sz w:val="15"/>
        </w:rPr>
        <w:t>relation(representation,</w:t>
      </w:r>
      <w:r>
        <w:rPr>
          <w:rFonts w:ascii="MathJax_Typewriter"/>
          <w:spacing w:val="29"/>
          <w:w w:val="105"/>
          <w:sz w:val="15"/>
        </w:rPr>
        <w:t> </w:t>
      </w:r>
      <w:r>
        <w:rPr>
          <w:rFonts w:ascii="MathJax_Typewriter"/>
          <w:w w:val="105"/>
          <w:sz w:val="15"/>
        </w:rPr>
        <w:t>Symbol,</w:t>
      </w:r>
      <w:r>
        <w:rPr>
          <w:rFonts w:ascii="MathJax_Typewriter"/>
          <w:spacing w:val="30"/>
          <w:w w:val="105"/>
          <w:sz w:val="15"/>
        </w:rPr>
        <w:t> </w:t>
      </w:r>
      <w:r>
        <w:rPr>
          <w:rFonts w:ascii="MathJax_Typewriter"/>
          <w:spacing w:val="-2"/>
          <w:w w:val="105"/>
          <w:sz w:val="15"/>
        </w:rPr>
        <w:t>String);</w:t>
      </w:r>
    </w:p>
    <w:p>
      <w:pPr>
        <w:pStyle w:val="BodyText"/>
        <w:spacing w:before="17"/>
        <w:rPr>
          <w:rFonts w:ascii="MathJax_Typewriter"/>
          <w:sz w:val="15"/>
        </w:rPr>
      </w:pPr>
    </w:p>
    <w:p>
      <w:pPr>
        <w:spacing w:line="254" w:lineRule="auto" w:before="0"/>
        <w:ind w:left="1405" w:right="1326" w:firstLine="0"/>
        <w:jc w:val="left"/>
        <w:rPr>
          <w:rFonts w:ascii="MathJax_Typewriter"/>
          <w:sz w:val="15"/>
        </w:rPr>
      </w:pPr>
      <w:r>
        <w:rPr>
          <w:rFonts w:ascii="MathJax_Typewriter"/>
          <w:w w:val="105"/>
          <w:sz w:val="15"/>
        </w:rPr>
        <w:t>//****************</w:t>
      </w:r>
      <w:r>
        <w:rPr>
          <w:rFonts w:ascii="MathJax_Typewriter"/>
          <w:spacing w:val="23"/>
          <w:w w:val="105"/>
          <w:sz w:val="15"/>
        </w:rPr>
        <w:t> </w:t>
      </w:r>
      <w:r>
        <w:rPr>
          <w:rFonts w:ascii="MathJax_Typewriter"/>
          <w:w w:val="105"/>
          <w:sz w:val="15"/>
        </w:rPr>
        <w:t>POLICY</w:t>
      </w:r>
      <w:r>
        <w:rPr>
          <w:rFonts w:ascii="MathJax_Typewriter"/>
          <w:spacing w:val="23"/>
          <w:w w:val="105"/>
          <w:sz w:val="15"/>
        </w:rPr>
        <w:t> </w:t>
      </w:r>
      <w:r>
        <w:rPr>
          <w:rFonts w:ascii="MathJax_Typewriter"/>
          <w:w w:val="105"/>
          <w:sz w:val="15"/>
        </w:rPr>
        <w:t>DEPENDENCIES</w:t>
      </w:r>
      <w:r>
        <w:rPr>
          <w:rFonts w:ascii="MathJax_Typewriter"/>
          <w:spacing w:val="23"/>
          <w:w w:val="105"/>
          <w:sz w:val="15"/>
        </w:rPr>
        <w:t> </w:t>
      </w:r>
      <w:r>
        <w:rPr>
          <w:rFonts w:ascii="MathJax_Typewriter"/>
          <w:w w:val="105"/>
          <w:sz w:val="15"/>
        </w:rPr>
        <w:t>*****************//</w:t>
      </w:r>
      <w:r>
        <w:rPr>
          <w:rFonts w:ascii="MathJax_Typewriter"/>
          <w:spacing w:val="40"/>
          <w:w w:val="105"/>
          <w:sz w:val="15"/>
        </w:rPr>
        <w:t> </w:t>
      </w:r>
      <w:r>
        <w:rPr>
          <w:rFonts w:ascii="MathJax_Typewriter"/>
          <w:w w:val="105"/>
          <w:sz w:val="15"/>
        </w:rPr>
        <w:t>supertypeOf(State,</w:t>
      </w:r>
      <w:r>
        <w:rPr>
          <w:rFonts w:ascii="MathJax_Typewriter"/>
          <w:spacing w:val="40"/>
          <w:w w:val="105"/>
          <w:sz w:val="15"/>
        </w:rPr>
        <w:t> </w:t>
      </w:r>
      <w:r>
        <w:rPr>
          <w:rFonts w:ascii="MathJax_Typewriter"/>
          <w:w w:val="105"/>
          <w:sz w:val="15"/>
        </w:rPr>
        <w:t>InitState);</w:t>
      </w:r>
    </w:p>
    <w:p>
      <w:pPr>
        <w:spacing w:before="1"/>
        <w:ind w:left="1405" w:right="0" w:firstLine="0"/>
        <w:jc w:val="left"/>
        <w:rPr>
          <w:rFonts w:ascii="MathJax_Typewriter"/>
          <w:sz w:val="15"/>
        </w:rPr>
      </w:pPr>
      <w:r>
        <w:rPr>
          <w:rFonts w:ascii="MathJax_Typewriter"/>
          <w:w w:val="105"/>
          <w:sz w:val="15"/>
        </w:rPr>
        <w:t>supertypeOf(State,</w:t>
      </w:r>
      <w:r>
        <w:rPr>
          <w:rFonts w:ascii="MathJax_Typewriter"/>
          <w:spacing w:val="27"/>
          <w:w w:val="105"/>
          <w:sz w:val="15"/>
        </w:rPr>
        <w:t> </w:t>
      </w:r>
      <w:r>
        <w:rPr>
          <w:rFonts w:ascii="MathJax_Typewriter"/>
          <w:spacing w:val="-2"/>
          <w:w w:val="105"/>
          <w:sz w:val="15"/>
        </w:rPr>
        <w:t>FinalState);</w:t>
      </w:r>
    </w:p>
    <w:p>
      <w:pPr>
        <w:pStyle w:val="BodyText"/>
        <w:rPr>
          <w:rFonts w:ascii="MathJax_Typewriter"/>
          <w:sz w:val="15"/>
        </w:rPr>
      </w:pPr>
    </w:p>
    <w:p>
      <w:pPr>
        <w:pStyle w:val="BodyText"/>
        <w:spacing w:before="54"/>
        <w:rPr>
          <w:rFonts w:ascii="MathJax_Typewriter"/>
          <w:sz w:val="15"/>
        </w:rPr>
      </w:pPr>
    </w:p>
    <w:p>
      <w:pPr>
        <w:spacing w:before="0"/>
        <w:ind w:left="224" w:right="112" w:firstLine="0"/>
        <w:jc w:val="center"/>
        <w:rPr>
          <w:rFonts w:ascii="MathJax_Typewriter"/>
          <w:sz w:val="15"/>
        </w:rPr>
      </w:pPr>
      <w:r>
        <w:rPr>
          <w:rFonts w:ascii="MathJax_Typewriter"/>
          <w:w w:val="105"/>
          <w:sz w:val="15"/>
        </w:rPr>
        <w:t>Table</w:t>
      </w:r>
      <w:r>
        <w:rPr>
          <w:rFonts w:ascii="MathJax_Typewriter"/>
          <w:spacing w:val="38"/>
          <w:w w:val="105"/>
          <w:sz w:val="15"/>
        </w:rPr>
        <w:t> </w:t>
      </w:r>
      <w:r>
        <w:rPr>
          <w:rFonts w:ascii="MathJax_Typewriter"/>
          <w:spacing w:val="-10"/>
          <w:w w:val="105"/>
          <w:sz w:val="15"/>
        </w:rPr>
        <w:t>1</w:t>
      </w:r>
    </w:p>
    <w:p>
      <w:pPr>
        <w:spacing w:before="9"/>
        <w:ind w:left="223" w:right="112" w:firstLine="0"/>
        <w:jc w:val="center"/>
        <w:rPr>
          <w:rFonts w:ascii="MathJax_Typewriter"/>
          <w:sz w:val="15"/>
        </w:rPr>
      </w:pPr>
      <w:r>
        <w:rPr>
          <w:rFonts w:ascii="MathJax_Typewriter"/>
          <w:w w:val="105"/>
          <w:sz w:val="15"/>
        </w:rPr>
        <w:t>The</w:t>
      </w:r>
      <w:r>
        <w:rPr>
          <w:rFonts w:ascii="MathJax_Typewriter"/>
          <w:spacing w:val="36"/>
          <w:w w:val="105"/>
          <w:sz w:val="15"/>
        </w:rPr>
        <w:t> </w:t>
      </w:r>
      <w:r>
        <w:rPr>
          <w:rFonts w:ascii="MathJax_Typewriter"/>
          <w:w w:val="105"/>
          <w:sz w:val="15"/>
        </w:rPr>
        <w:t>policy</w:t>
      </w:r>
      <w:r>
        <w:rPr>
          <w:rFonts w:ascii="MathJax_Typewriter"/>
          <w:spacing w:val="36"/>
          <w:w w:val="105"/>
          <w:sz w:val="15"/>
        </w:rPr>
        <w:t> </w:t>
      </w:r>
      <w:r>
        <w:rPr>
          <w:rFonts w:ascii="MathJax_Typewriter"/>
          <w:w w:val="105"/>
          <w:sz w:val="15"/>
        </w:rPr>
        <w:t>meta--</w:t>
      </w:r>
      <w:r>
        <w:rPr>
          <w:rFonts w:ascii="MathJax_Typewriter"/>
          <w:spacing w:val="-2"/>
          <w:w w:val="105"/>
          <w:sz w:val="15"/>
        </w:rPr>
        <w:t>model</w:t>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92"/>
        <w:rPr>
          <w:rFonts w:ascii="MathJax_Typewriter"/>
          <w:sz w:val="15"/>
        </w:rPr>
      </w:pPr>
    </w:p>
    <w:p>
      <w:pPr>
        <w:pStyle w:val="BodyText"/>
        <w:spacing w:line="259" w:lineRule="auto" w:before="1"/>
        <w:ind w:left="221" w:right="103" w:firstLine="317"/>
        <w:jc w:val="both"/>
      </w:pPr>
      <w:r>
        <w:rPr/>
        <w:t>As an example we show in Table </w:t>
      </w:r>
      <w:hyperlink w:history="true" w:anchor="_bookmark4">
        <w:r>
          <w:rPr>
            <w:color w:val="0000FF"/>
          </w:rPr>
          <w:t>1</w:t>
        </w:r>
      </w:hyperlink>
      <w:r>
        <w:rPr>
          <w:color w:val="0000FF"/>
        </w:rPr>
        <w:t> </w:t>
      </w:r>
      <w:r>
        <w:rPr/>
        <w:t>part of the meta–model we use in the case study, relative to the representation of policies as automata.</w:t>
      </w:r>
      <w:r>
        <w:rPr>
          <w:spacing w:val="40"/>
        </w:rPr>
        <w:t> </w:t>
      </w:r>
      <w:r>
        <w:rPr/>
        <w:t>Its interpretation should be clear, taking in mind that the first argument of a (binary) relation is its name, and the other two are the related entities.</w:t>
      </w:r>
      <w:r>
        <w:rPr>
          <w:spacing w:val="40"/>
        </w:rPr>
        <w:t> </w:t>
      </w:r>
      <w:r>
        <w:rPr/>
        <w:t>A model conforming the given meta–model</w:t>
      </w:r>
      <w:r>
        <w:rPr>
          <w:spacing w:val="38"/>
        </w:rPr>
        <w:t> </w:t>
      </w:r>
      <w:r>
        <w:rPr/>
        <w:t>is</w:t>
      </w:r>
      <w:r>
        <w:rPr>
          <w:spacing w:val="37"/>
        </w:rPr>
        <w:t> </w:t>
      </w:r>
      <w:r>
        <w:rPr/>
        <w:t>shown</w:t>
      </w:r>
      <w:r>
        <w:rPr>
          <w:spacing w:val="38"/>
        </w:rPr>
        <w:t> </w:t>
      </w:r>
      <w:r>
        <w:rPr/>
        <w:t>in</w:t>
      </w:r>
      <w:r>
        <w:rPr>
          <w:spacing w:val="38"/>
        </w:rPr>
        <w:t> </w:t>
      </w:r>
      <w:r>
        <w:rPr/>
        <w:t>Figure</w:t>
      </w:r>
      <w:r>
        <w:rPr>
          <w:spacing w:val="38"/>
        </w:rPr>
        <w:t> </w:t>
      </w:r>
      <w:hyperlink w:history="true" w:anchor="_bookmark18">
        <w:r>
          <w:rPr>
            <w:color w:val="0000FF"/>
          </w:rPr>
          <w:t>6</w:t>
        </w:r>
      </w:hyperlink>
      <w:r>
        <w:rPr/>
        <w:t>,</w:t>
      </w:r>
      <w:r>
        <w:rPr>
          <w:spacing w:val="38"/>
        </w:rPr>
        <w:t> </w:t>
      </w:r>
      <w:r>
        <w:rPr/>
        <w:t>and</w:t>
      </w:r>
      <w:r>
        <w:rPr>
          <w:spacing w:val="38"/>
        </w:rPr>
        <w:t> </w:t>
      </w:r>
      <w:r>
        <w:rPr/>
        <w:t>will</w:t>
      </w:r>
      <w:r>
        <w:rPr>
          <w:spacing w:val="38"/>
        </w:rPr>
        <w:t> </w:t>
      </w:r>
      <w:r>
        <w:rPr/>
        <w:t>be</w:t>
      </w:r>
      <w:r>
        <w:rPr>
          <w:spacing w:val="38"/>
        </w:rPr>
        <w:t> </w:t>
      </w:r>
      <w:r>
        <w:rPr/>
        <w:t>discussed</w:t>
      </w:r>
      <w:r>
        <w:rPr>
          <w:spacing w:val="38"/>
        </w:rPr>
        <w:t> </w:t>
      </w:r>
      <w:r>
        <w:rPr/>
        <w:t>later.</w:t>
      </w:r>
    </w:p>
    <w:p>
      <w:pPr>
        <w:pStyle w:val="BodyText"/>
        <w:spacing w:line="237" w:lineRule="auto" w:before="25"/>
        <w:ind w:left="221" w:right="104" w:firstLine="317"/>
        <w:jc w:val="both"/>
        <w:rPr>
          <w:rFonts w:ascii="LM Roman 10" w:hAnsi="LM Roman 10"/>
          <w:i/>
        </w:rPr>
      </w:pPr>
      <w:r>
        <w:rPr/>
        <w:t>Model transformations are defined by precise rules in two mathematical for- malisms, graph transformation (GT) and Abstract State Machines (ASM). </w:t>
      </w:r>
      <w:r>
        <w:rPr/>
        <w:t>GT transformations</w:t>
      </w:r>
      <w:r>
        <w:rPr>
          <w:spacing w:val="30"/>
        </w:rPr>
        <w:t> </w:t>
      </w:r>
      <w:r>
        <w:rPr/>
        <w:t>are</w:t>
      </w:r>
      <w:r>
        <w:rPr>
          <w:spacing w:val="31"/>
        </w:rPr>
        <w:t> </w:t>
      </w:r>
      <w:r>
        <w:rPr/>
        <w:t>specified</w:t>
      </w:r>
      <w:r>
        <w:rPr>
          <w:spacing w:val="32"/>
        </w:rPr>
        <w:t> </w:t>
      </w:r>
      <w:r>
        <w:rPr/>
        <w:t>by</w:t>
      </w:r>
      <w:r>
        <w:rPr>
          <w:spacing w:val="31"/>
        </w:rPr>
        <w:t> </w:t>
      </w:r>
      <w:r>
        <w:rPr/>
        <w:t>pre–</w:t>
      </w:r>
      <w:r>
        <w:rPr>
          <w:spacing w:val="31"/>
        </w:rPr>
        <w:t> </w:t>
      </w:r>
      <w:r>
        <w:rPr/>
        <w:t>and</w:t>
      </w:r>
      <w:r>
        <w:rPr>
          <w:spacing w:val="31"/>
        </w:rPr>
        <w:t> </w:t>
      </w:r>
      <w:r>
        <w:rPr/>
        <w:t>post–condition</w:t>
      </w:r>
      <w:r>
        <w:rPr>
          <w:spacing w:val="32"/>
        </w:rPr>
        <w:t> </w:t>
      </w:r>
      <w:r>
        <w:rPr/>
        <w:t>patterns,</w:t>
      </w:r>
      <w:r>
        <w:rPr>
          <w:spacing w:val="35"/>
        </w:rPr>
        <w:t> </w:t>
      </w:r>
      <w:r>
        <w:rPr/>
        <w:t>and</w:t>
      </w:r>
      <w:r>
        <w:rPr>
          <w:spacing w:val="32"/>
        </w:rPr>
        <w:t> </w:t>
      </w:r>
      <w:r>
        <w:rPr/>
        <w:t>an</w:t>
      </w:r>
      <w:r>
        <w:rPr>
          <w:spacing w:val="28"/>
        </w:rPr>
        <w:t> </w:t>
      </w:r>
      <w:r>
        <w:rPr>
          <w:rFonts w:ascii="LM Roman 10" w:hAnsi="LM Roman 10"/>
          <w:i/>
          <w:spacing w:val="-2"/>
        </w:rPr>
        <w:t>action</w:t>
      </w:r>
    </w:p>
    <w:p>
      <w:pPr>
        <w:pStyle w:val="BodyText"/>
        <w:spacing w:line="259" w:lineRule="auto" w:before="16"/>
        <w:ind w:left="221" w:right="104"/>
        <w:jc w:val="both"/>
      </w:pPr>
      <w:r>
        <w:rPr/>
        <w:t>part which defines additional side-effects of a rule.</w:t>
      </w:r>
      <w:r>
        <w:rPr>
          <w:spacing w:val="38"/>
        </w:rPr>
        <w:t> </w:t>
      </w:r>
      <w:r>
        <w:rPr/>
        <w:t>ASMs provide for complex model transformations with all necessary control structures of imperative programming languages.</w:t>
      </w:r>
      <w:r>
        <w:rPr>
          <w:spacing w:val="40"/>
        </w:rPr>
        <w:t> </w:t>
      </w:r>
      <w:r>
        <w:rPr/>
        <w:t>An ASM machine is defined by a set of rules in the form pattern–action and functions.</w:t>
      </w:r>
    </w:p>
    <w:p>
      <w:pPr>
        <w:pStyle w:val="BodyText"/>
        <w:spacing w:before="62"/>
      </w:pPr>
    </w:p>
    <w:p>
      <w:pPr>
        <w:pStyle w:val="BodyText"/>
        <w:spacing w:line="259" w:lineRule="auto"/>
        <w:ind w:left="221" w:right="104"/>
        <w:jc w:val="both"/>
      </w:pPr>
      <w:r>
        <w:rPr/>
        <w:t>Even though the VTML language, the VPM approach, and the transformation for- malisms are nonstandard, VIATRA provides importing and exporting tools from</w:t>
      </w:r>
      <w:r>
        <w:rPr>
          <w:spacing w:val="80"/>
        </w:rPr>
        <w:t> </w:t>
      </w:r>
      <w:r>
        <w:rPr/>
        <w:t>and to other formalisms. Among them, VIATRA provides an importer of UML2.0 models of IBM Rational Software Architect software, version 6.0.</w:t>
      </w:r>
      <w:r>
        <w:rPr>
          <w:spacing w:val="40"/>
        </w:rPr>
        <w:t> </w:t>
      </w:r>
      <w:r>
        <w:rPr/>
        <w:t>Moreover, VIA- TRA is an Eclipse plugin, and imports Eclipse Modeling Framework (EMF) models using an appropriate importer plugin.</w:t>
      </w:r>
      <w:r>
        <w:rPr>
          <w:spacing w:val="40"/>
        </w:rPr>
        <w:t> </w:t>
      </w:r>
      <w:r>
        <w:rPr/>
        <w:t>Indeed, among the goals of the VIATRA project,</w:t>
      </w:r>
      <w:r>
        <w:rPr>
          <w:spacing w:val="39"/>
        </w:rPr>
        <w:t> </w:t>
      </w:r>
      <w:r>
        <w:rPr/>
        <w:t>there</w:t>
      </w:r>
      <w:r>
        <w:rPr>
          <w:spacing w:val="39"/>
        </w:rPr>
        <w:t> </w:t>
      </w:r>
      <w:r>
        <w:rPr/>
        <w:t>is</w:t>
      </w:r>
      <w:r>
        <w:rPr>
          <w:spacing w:val="39"/>
        </w:rPr>
        <w:t> </w:t>
      </w:r>
      <w:r>
        <w:rPr/>
        <w:t>the</w:t>
      </w:r>
      <w:r>
        <w:rPr>
          <w:spacing w:val="39"/>
        </w:rPr>
        <w:t> </w:t>
      </w:r>
      <w:r>
        <w:rPr/>
        <w:t>on–line</w:t>
      </w:r>
      <w:r>
        <w:rPr>
          <w:spacing w:val="39"/>
        </w:rPr>
        <w:t> </w:t>
      </w:r>
      <w:r>
        <w:rPr/>
        <w:t>synchronization</w:t>
      </w:r>
      <w:r>
        <w:rPr>
          <w:spacing w:val="39"/>
        </w:rPr>
        <w:t> </w:t>
      </w:r>
      <w:r>
        <w:rPr/>
        <w:t>between</w:t>
      </w:r>
      <w:r>
        <w:rPr>
          <w:spacing w:val="39"/>
        </w:rPr>
        <w:t> </w:t>
      </w:r>
      <w:r>
        <w:rPr/>
        <w:t>EMF</w:t>
      </w:r>
      <w:r>
        <w:rPr>
          <w:spacing w:val="39"/>
        </w:rPr>
        <w:t> </w:t>
      </w:r>
      <w:r>
        <w:rPr/>
        <w:t>and</w:t>
      </w:r>
      <w:r>
        <w:rPr>
          <w:spacing w:val="39"/>
        </w:rPr>
        <w:t> </w:t>
      </w:r>
      <w:r>
        <w:rPr/>
        <w:t>VPM</w:t>
      </w:r>
      <w:r>
        <w:rPr>
          <w:spacing w:val="39"/>
        </w:rPr>
        <w:t> </w:t>
      </w:r>
      <w:r>
        <w:rPr/>
        <w:t>models.</w:t>
      </w:r>
    </w:p>
    <w:p>
      <w:pPr>
        <w:pStyle w:val="BodyText"/>
        <w:spacing w:line="259" w:lineRule="auto" w:before="25"/>
        <w:ind w:left="221" w:right="105" w:firstLine="317"/>
        <w:jc w:val="both"/>
      </w:pPr>
      <w:r>
        <w:rPr/>
        <w:t>In particular, with respect to UML, VIATRA includes a facility to import UML models abiding the EMF UML2 meta–model, and therefore supports their transfor- mation.</w:t>
      </w:r>
      <w:r>
        <w:rPr>
          <w:spacing w:val="34"/>
        </w:rPr>
        <w:t> </w:t>
      </w:r>
      <w:r>
        <w:rPr/>
        <w:t>Facilities</w:t>
      </w:r>
      <w:r>
        <w:rPr>
          <w:spacing w:val="6"/>
        </w:rPr>
        <w:t> </w:t>
      </w:r>
      <w:r>
        <w:rPr/>
        <w:t>to</w:t>
      </w:r>
      <w:r>
        <w:rPr>
          <w:spacing w:val="6"/>
        </w:rPr>
        <w:t> </w:t>
      </w:r>
      <w:r>
        <w:rPr/>
        <w:t>parse</w:t>
      </w:r>
      <w:r>
        <w:rPr>
          <w:spacing w:val="5"/>
        </w:rPr>
        <w:t> </w:t>
      </w:r>
      <w:r>
        <w:rPr/>
        <w:t>extended</w:t>
      </w:r>
      <w:r>
        <w:rPr>
          <w:spacing w:val="6"/>
        </w:rPr>
        <w:t> </w:t>
      </w:r>
      <w:r>
        <w:rPr/>
        <w:t>meta–models</w:t>
      </w:r>
      <w:r>
        <w:rPr>
          <w:spacing w:val="6"/>
        </w:rPr>
        <w:t> </w:t>
      </w:r>
      <w:r>
        <w:rPr/>
        <w:t>(profiles)</w:t>
      </w:r>
      <w:r>
        <w:rPr>
          <w:spacing w:val="5"/>
        </w:rPr>
        <w:t> </w:t>
      </w:r>
      <w:r>
        <w:rPr/>
        <w:t>are</w:t>
      </w:r>
      <w:r>
        <w:rPr>
          <w:spacing w:val="6"/>
        </w:rPr>
        <w:t> </w:t>
      </w:r>
      <w:r>
        <w:rPr/>
        <w:t>under</w:t>
      </w:r>
      <w:r>
        <w:rPr>
          <w:spacing w:val="6"/>
        </w:rPr>
        <w:t> </w:t>
      </w:r>
      <w:r>
        <w:rPr>
          <w:spacing w:val="-2"/>
        </w:rPr>
        <w:t>development.</w:t>
      </w:r>
    </w:p>
    <w:p>
      <w:pPr>
        <w:spacing w:after="0" w:line="259" w:lineRule="auto"/>
        <w:jc w:val="both"/>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The SENSORIA Case Tool: XML and EMF" w:id="11"/>
      <w:bookmarkEnd w:id="11"/>
      <w:r>
        <w:rPr/>
      </w:r>
      <w:r>
        <w:rPr>
          <w:rFonts w:ascii="LM Roman 10"/>
          <w:i/>
          <w:sz w:val="21"/>
        </w:rPr>
        <w:t>The</w:t>
      </w:r>
      <w:r>
        <w:rPr>
          <w:rFonts w:ascii="LM Roman 10"/>
          <w:i/>
          <w:spacing w:val="-9"/>
          <w:sz w:val="21"/>
        </w:rPr>
        <w:t> </w:t>
      </w:r>
      <w:r>
        <w:rPr>
          <w:rFonts w:ascii="LM Roman 10"/>
          <w:i/>
          <w:sz w:val="21"/>
        </w:rPr>
        <w:t>SENSORIA</w:t>
      </w:r>
      <w:r>
        <w:rPr>
          <w:rFonts w:ascii="LM Roman 10"/>
          <w:i/>
          <w:spacing w:val="-7"/>
          <w:sz w:val="21"/>
        </w:rPr>
        <w:t> </w:t>
      </w:r>
      <w:r>
        <w:rPr>
          <w:rFonts w:ascii="LM Roman 10"/>
          <w:i/>
          <w:sz w:val="21"/>
        </w:rPr>
        <w:t>Case</w:t>
      </w:r>
      <w:r>
        <w:rPr>
          <w:rFonts w:ascii="LM Roman 10"/>
          <w:i/>
          <w:spacing w:val="-7"/>
          <w:sz w:val="21"/>
        </w:rPr>
        <w:t> </w:t>
      </w:r>
      <w:r>
        <w:rPr>
          <w:rFonts w:ascii="LM Roman 10"/>
          <w:i/>
          <w:sz w:val="21"/>
        </w:rPr>
        <w:t>Tool:</w:t>
      </w:r>
      <w:r>
        <w:rPr>
          <w:rFonts w:ascii="LM Roman 10"/>
          <w:i/>
          <w:spacing w:val="14"/>
          <w:sz w:val="21"/>
        </w:rPr>
        <w:t> </w:t>
      </w:r>
      <w:r>
        <w:rPr>
          <w:rFonts w:ascii="LM Roman 10"/>
          <w:i/>
          <w:sz w:val="21"/>
        </w:rPr>
        <w:t>XML</w:t>
      </w:r>
      <w:r>
        <w:rPr>
          <w:rFonts w:ascii="LM Roman 10"/>
          <w:i/>
          <w:spacing w:val="-7"/>
          <w:sz w:val="21"/>
        </w:rPr>
        <w:t> </w:t>
      </w:r>
      <w:r>
        <w:rPr>
          <w:rFonts w:ascii="LM Roman 10"/>
          <w:i/>
          <w:sz w:val="21"/>
        </w:rPr>
        <w:t>and</w:t>
      </w:r>
      <w:r>
        <w:rPr>
          <w:rFonts w:ascii="LM Roman 10"/>
          <w:i/>
          <w:spacing w:val="-6"/>
          <w:sz w:val="21"/>
        </w:rPr>
        <w:t> </w:t>
      </w:r>
      <w:r>
        <w:rPr>
          <w:rFonts w:ascii="LM Roman 10"/>
          <w:i/>
          <w:spacing w:val="-5"/>
          <w:sz w:val="21"/>
        </w:rPr>
        <w:t>EMF</w:t>
      </w:r>
    </w:p>
    <w:p>
      <w:pPr>
        <w:pStyle w:val="BodyText"/>
        <w:spacing w:line="259" w:lineRule="auto" w:before="157"/>
        <w:ind w:left="108" w:right="218"/>
        <w:jc w:val="both"/>
      </w:pPr>
      <w:r>
        <w:rPr/>
        <w:t>Within the SENSORIA project a Case Tool is being developed, to provide a plat- form for the integration of the SENSORIA tools.</w:t>
      </w:r>
      <w:r>
        <w:rPr>
          <w:spacing w:val="40"/>
        </w:rPr>
        <w:t> </w:t>
      </w:r>
      <w:r>
        <w:rPr/>
        <w:t>The platform architecture is service–oriented: tools are published as services, they can be discovered, used, and orchestrated. The SENSORIA Case Tool itself is built as a SOA, and implementa- tion</w:t>
      </w:r>
      <w:r>
        <w:rPr>
          <w:spacing w:val="28"/>
        </w:rPr>
        <w:t> </w:t>
      </w:r>
      <w:r>
        <w:rPr/>
        <w:t>is</w:t>
      </w:r>
      <w:r>
        <w:rPr>
          <w:spacing w:val="28"/>
        </w:rPr>
        <w:t> </w:t>
      </w:r>
      <w:r>
        <w:rPr/>
        <w:t>being</w:t>
      </w:r>
      <w:r>
        <w:rPr>
          <w:spacing w:val="28"/>
        </w:rPr>
        <w:t> </w:t>
      </w:r>
      <w:r>
        <w:rPr/>
        <w:t>done</w:t>
      </w:r>
      <w:r>
        <w:rPr>
          <w:spacing w:val="28"/>
        </w:rPr>
        <w:t> </w:t>
      </w:r>
      <w:r>
        <w:rPr/>
        <w:t>on</w:t>
      </w:r>
      <w:r>
        <w:rPr>
          <w:spacing w:val="28"/>
        </w:rPr>
        <w:t> </w:t>
      </w:r>
      <w:r>
        <w:rPr/>
        <w:t>top</w:t>
      </w:r>
      <w:r>
        <w:rPr>
          <w:spacing w:val="28"/>
        </w:rPr>
        <w:t> </w:t>
      </w:r>
      <w:r>
        <w:rPr/>
        <w:t>of</w:t>
      </w:r>
      <w:r>
        <w:rPr>
          <w:spacing w:val="28"/>
        </w:rPr>
        <w:t> </w:t>
      </w:r>
      <w:r>
        <w:rPr/>
        <w:t>the</w:t>
      </w:r>
      <w:r>
        <w:rPr>
          <w:spacing w:val="28"/>
        </w:rPr>
        <w:t> </w:t>
      </w:r>
      <w:r>
        <w:rPr/>
        <w:t>(Equinox</w:t>
      </w:r>
      <w:r>
        <w:rPr>
          <w:spacing w:val="28"/>
        </w:rPr>
        <w:t> </w:t>
      </w:r>
      <w:r>
        <w:rPr/>
        <w:t>implementation</w:t>
      </w:r>
      <w:r>
        <w:rPr>
          <w:spacing w:val="28"/>
        </w:rPr>
        <w:t> </w:t>
      </w:r>
      <w:r>
        <w:rPr/>
        <w:t>of</w:t>
      </w:r>
      <w:r>
        <w:rPr>
          <w:spacing w:val="28"/>
        </w:rPr>
        <w:t> </w:t>
      </w:r>
      <w:r>
        <w:rPr/>
        <w:t>the)</w:t>
      </w:r>
      <w:r>
        <w:rPr>
          <w:spacing w:val="28"/>
        </w:rPr>
        <w:t> </w:t>
      </w:r>
      <w:r>
        <w:rPr/>
        <w:t>OSGi</w:t>
      </w:r>
      <w:r>
        <w:rPr>
          <w:spacing w:val="28"/>
        </w:rPr>
        <w:t> </w:t>
      </w:r>
      <w:r>
        <w:rPr/>
        <w:t>platform. </w:t>
      </w:r>
      <w:bookmarkStart w:name="Case study: Politically Correct in UML" w:id="12"/>
      <w:bookmarkEnd w:id="12"/>
      <w:r>
        <w:rPr/>
      </w:r>
      <w:bookmarkStart w:name="_bookmark5" w:id="13"/>
      <w:bookmarkEnd w:id="13"/>
      <w:r>
        <w:rPr/>
        <w:t>In</w:t>
      </w:r>
      <w:r>
        <w:rPr/>
        <w:t> our case, we deal with the integration of three tools, namely Software Architect, VIATRA, and Politically Correct.</w:t>
      </w:r>
    </w:p>
    <w:p>
      <w:pPr>
        <w:pStyle w:val="BodyText"/>
        <w:spacing w:line="259" w:lineRule="auto" w:before="24"/>
        <w:ind w:left="108" w:right="216" w:firstLine="317"/>
        <w:jc w:val="both"/>
      </w:pPr>
      <w:r>
        <w:rPr/>
        <w:t>In the OSGi platform, the exchange of data between services is based on Java objects, which should instantiate a meta model in EMF. This is not a strict con- straint for the SENSORIA tools, since any XML based representation of data will serve.</w:t>
      </w:r>
      <w:r>
        <w:rPr>
          <w:spacing w:val="40"/>
        </w:rPr>
        <w:t> </w:t>
      </w:r>
      <w:r>
        <w:rPr/>
        <w:t>However,</w:t>
      </w:r>
      <w:r>
        <w:rPr>
          <w:spacing w:val="40"/>
        </w:rPr>
        <w:t> </w:t>
      </w:r>
      <w:r>
        <w:rPr/>
        <w:t>the EMF allows one to directly use EMF based transformation</w:t>
      </w:r>
      <w:r>
        <w:rPr>
          <w:spacing w:val="40"/>
        </w:rPr>
        <w:t> </w:t>
      </w:r>
      <w:r>
        <w:rPr/>
        <w:t>tools like VIATRA.</w:t>
      </w:r>
    </w:p>
    <w:p>
      <w:pPr>
        <w:pStyle w:val="Heading1"/>
        <w:numPr>
          <w:ilvl w:val="0"/>
          <w:numId w:val="1"/>
        </w:numPr>
        <w:tabs>
          <w:tab w:pos="578" w:val="left" w:leader="none"/>
        </w:tabs>
        <w:spacing w:line="240" w:lineRule="auto" w:before="241" w:after="0"/>
        <w:ind w:left="578" w:right="0" w:hanging="470"/>
        <w:jc w:val="left"/>
      </w:pPr>
      <w:r>
        <w:rPr/>
        <w:t>Case</w:t>
      </w:r>
      <w:r>
        <w:rPr>
          <w:spacing w:val="-11"/>
        </w:rPr>
        <w:t> </w:t>
      </w:r>
      <w:r>
        <w:rPr/>
        <w:t>study:</w:t>
      </w:r>
      <w:r>
        <w:rPr>
          <w:spacing w:val="21"/>
        </w:rPr>
        <w:t> </w:t>
      </w:r>
      <w:r>
        <w:rPr/>
        <w:t>Politically</w:t>
      </w:r>
      <w:r>
        <w:rPr>
          <w:spacing w:val="-10"/>
        </w:rPr>
        <w:t> </w:t>
      </w:r>
      <w:r>
        <w:rPr/>
        <w:t>Correct</w:t>
      </w:r>
      <w:r>
        <w:rPr>
          <w:spacing w:val="-11"/>
        </w:rPr>
        <w:t> </w:t>
      </w:r>
      <w:r>
        <w:rPr/>
        <w:t>in</w:t>
      </w:r>
      <w:r>
        <w:rPr>
          <w:spacing w:val="-11"/>
        </w:rPr>
        <w:t> </w:t>
      </w:r>
      <w:r>
        <w:rPr>
          <w:spacing w:val="-5"/>
        </w:rPr>
        <w:t>UML</w:t>
      </w:r>
    </w:p>
    <w:p>
      <w:pPr>
        <w:pStyle w:val="BodyText"/>
        <w:spacing w:line="266" w:lineRule="exact" w:before="176"/>
        <w:ind w:left="108" w:right="217"/>
        <w:jc w:val="both"/>
      </w:pPr>
      <w:r>
        <w:rPr/>
        <w:t>To experiment with a barb in the advocated development approach, we are design- ing and implementing </w:t>
      </w:r>
      <w:r>
        <w:rPr>
          <w:rFonts w:ascii="LM Roman 10" w:hAnsi="LM Roman 10"/>
          <w:i/>
        </w:rPr>
        <w:t>Politically</w:t>
      </w:r>
      <w:r>
        <w:rPr>
          <w:rFonts w:ascii="LM Roman 10" w:hAnsi="LM Roman 10"/>
          <w:i/>
          <w:spacing w:val="-3"/>
        </w:rPr>
        <w:t> </w:t>
      </w:r>
      <w:r>
        <w:rPr>
          <w:rFonts w:ascii="LM Roman 10" w:hAnsi="LM Roman 10"/>
          <w:i/>
        </w:rPr>
        <w:t>Correct</w:t>
      </w:r>
      <w:r>
        <w:rPr>
          <w:rFonts w:ascii="LM Roman 10" w:hAnsi="LM Roman 10"/>
          <w:i/>
          <w:spacing w:val="-3"/>
        </w:rPr>
        <w:t> </w:t>
      </w:r>
      <w:r>
        <w:rPr>
          <w:rFonts w:ascii="LM Roman 10" w:hAnsi="LM Roman 10"/>
          <w:i/>
        </w:rPr>
        <w:t>in</w:t>
      </w:r>
      <w:r>
        <w:rPr>
          <w:rFonts w:ascii="LM Roman 10" w:hAnsi="LM Roman 10"/>
          <w:i/>
          <w:spacing w:val="-3"/>
        </w:rPr>
        <w:t> </w:t>
      </w:r>
      <w:r>
        <w:rPr>
          <w:rFonts w:ascii="LM Roman 10" w:hAnsi="LM Roman 10"/>
          <w:i/>
        </w:rPr>
        <w:t>UML</w:t>
      </w:r>
      <w:r>
        <w:rPr>
          <w:rFonts w:ascii="LM Roman 10" w:hAnsi="LM Roman 10"/>
          <w:i/>
          <w:spacing w:val="-8"/>
        </w:rPr>
        <w:t> </w:t>
      </w:r>
      <w:r>
        <w:rPr/>
        <w:t>(PCU), a service for the verifica- tion of service based software systems.</w:t>
      </w:r>
      <w:r>
        <w:rPr>
          <w:spacing w:val="40"/>
        </w:rPr>
        <w:t> </w:t>
      </w:r>
      <w:r>
        <w:rPr/>
        <w:t>PCU is intended to wrap a UML interface around</w:t>
      </w:r>
      <w:r>
        <w:rPr>
          <w:spacing w:val="28"/>
        </w:rPr>
        <w:t> </w:t>
      </w:r>
      <w:r>
        <w:rPr/>
        <w:t>Politically</w:t>
      </w:r>
      <w:r>
        <w:rPr>
          <w:spacing w:val="28"/>
        </w:rPr>
        <w:t> </w:t>
      </w:r>
      <w:r>
        <w:rPr/>
        <w:t>Correct</w:t>
      </w:r>
      <w:r>
        <w:rPr>
          <w:spacing w:val="28"/>
        </w:rPr>
        <w:t> </w:t>
      </w:r>
      <w:r>
        <w:rPr/>
        <w:t>(PC)</w:t>
      </w:r>
      <w:r>
        <w:rPr>
          <w:spacing w:val="28"/>
        </w:rPr>
        <w:t> </w:t>
      </w:r>
      <w:r>
        <w:rPr/>
        <w:t>[</w:t>
      </w:r>
      <w:hyperlink w:history="true" w:anchor="_bookmark37">
        <w:r>
          <w:rPr>
            <w:color w:val="0000FF"/>
          </w:rPr>
          <w:t>19</w:t>
        </w:r>
      </w:hyperlink>
      <w:r>
        <w:rPr/>
        <w:t>],</w:t>
      </w:r>
      <w:r>
        <w:rPr>
          <w:spacing w:val="31"/>
        </w:rPr>
        <w:t> </w:t>
      </w:r>
      <w:r>
        <w:rPr/>
        <w:t>one</w:t>
      </w:r>
      <w:r>
        <w:rPr>
          <w:spacing w:val="28"/>
        </w:rPr>
        <w:t> </w:t>
      </w:r>
      <w:r>
        <w:rPr/>
        <w:t>of</w:t>
      </w:r>
      <w:r>
        <w:rPr>
          <w:spacing w:val="28"/>
        </w:rPr>
        <w:t> </w:t>
      </w:r>
      <w:r>
        <w:rPr/>
        <w:t>the</w:t>
      </w:r>
      <w:r>
        <w:rPr>
          <w:spacing w:val="28"/>
        </w:rPr>
        <w:t> </w:t>
      </w:r>
      <w:r>
        <w:rPr/>
        <w:t>verification</w:t>
      </w:r>
      <w:r>
        <w:rPr>
          <w:spacing w:val="28"/>
        </w:rPr>
        <w:t> </w:t>
      </w:r>
      <w:r>
        <w:rPr/>
        <w:t>tools</w:t>
      </w:r>
      <w:r>
        <w:rPr>
          <w:spacing w:val="28"/>
        </w:rPr>
        <w:t> </w:t>
      </w:r>
      <w:r>
        <w:rPr/>
        <w:t>being</w:t>
      </w:r>
      <w:r>
        <w:rPr>
          <w:spacing w:val="28"/>
        </w:rPr>
        <w:t> </w:t>
      </w:r>
      <w:r>
        <w:rPr/>
        <w:t>developed in</w:t>
      </w:r>
      <w:r>
        <w:rPr>
          <w:spacing w:val="40"/>
        </w:rPr>
        <w:t> </w:t>
      </w:r>
      <w:r>
        <w:rPr/>
        <w:t>SENSORIA</w:t>
      </w:r>
      <w:r>
        <w:rPr>
          <w:spacing w:val="40"/>
        </w:rPr>
        <w:t> </w:t>
      </w:r>
      <w:r>
        <w:rPr/>
        <w:t>as</w:t>
      </w:r>
      <w:r>
        <w:rPr>
          <w:spacing w:val="40"/>
        </w:rPr>
        <w:t> </w:t>
      </w:r>
      <w:r>
        <w:rPr/>
        <w:t>part</w:t>
      </w:r>
      <w:r>
        <w:rPr>
          <w:spacing w:val="40"/>
        </w:rPr>
        <w:t> </w:t>
      </w:r>
      <w:r>
        <w:rPr/>
        <w:t>of</w:t>
      </w:r>
      <w:r>
        <w:rPr>
          <w:spacing w:val="40"/>
        </w:rPr>
        <w:t> </w:t>
      </w:r>
      <w:r>
        <w:rPr/>
        <w:t>the</w:t>
      </w:r>
      <w:r>
        <w:rPr>
          <w:spacing w:val="40"/>
        </w:rPr>
        <w:t> </w:t>
      </w:r>
      <w:r>
        <w:rPr/>
        <w:t>work</w:t>
      </w:r>
      <w:r>
        <w:rPr>
          <w:spacing w:val="40"/>
        </w:rPr>
        <w:t> </w:t>
      </w:r>
      <w:r>
        <w:rPr/>
        <w:t>on</w:t>
      </w:r>
      <w:r>
        <w:rPr>
          <w:spacing w:val="40"/>
        </w:rPr>
        <w:t> </w:t>
      </w:r>
      <w:r>
        <w:rPr>
          <w:rFonts w:ascii="Georgia" w:hAnsi="Georgia"/>
          <w:i/>
        </w:rPr>
        <w:t>λ</w:t>
      </w:r>
      <w:r>
        <w:rPr>
          <w:rFonts w:ascii="MathJax_Typewriter" w:hAnsi="MathJax_Typewriter"/>
          <w:vertAlign w:val="superscript"/>
        </w:rPr>
        <w:t>req</w:t>
      </w:r>
      <w:r>
        <w:rPr>
          <w:rFonts w:ascii="MathJax_Typewriter" w:hAnsi="MathJax_Typewriter"/>
          <w:spacing w:val="40"/>
          <w:vertAlign w:val="baseline"/>
        </w:rPr>
        <w:t> </w:t>
      </w:r>
      <w:r>
        <w:rPr>
          <w:vertAlign w:val="baseline"/>
        </w:rPr>
        <w:t>[</w:t>
      </w:r>
      <w:hyperlink w:history="true" w:anchor="_bookmark25">
        <w:r>
          <w:rPr>
            <w:color w:val="0000FF"/>
            <w:vertAlign w:val="baseline"/>
          </w:rPr>
          <w:t>7</w:t>
        </w:r>
      </w:hyperlink>
      <w:r>
        <w:rPr>
          <w:vertAlign w:val="baseline"/>
        </w:rPr>
        <w:t>].</w:t>
      </w:r>
    </w:p>
    <w:p>
      <w:pPr>
        <w:pStyle w:val="BodyText"/>
        <w:spacing w:line="259" w:lineRule="auto" w:before="42"/>
        <w:ind w:left="108" w:right="217" w:firstLine="317"/>
        <w:jc w:val="both"/>
      </w:pPr>
      <w:r>
        <w:rPr/>
        <w:t>The </w:t>
      </w:r>
      <w:r>
        <w:rPr>
          <w:rFonts w:ascii="Georgia" w:hAnsi="Georgia"/>
          <w:i/>
        </w:rPr>
        <w:t>λ</w:t>
      </w:r>
      <w:r>
        <w:rPr>
          <w:rFonts w:ascii="MathJax_Typewriter" w:hAnsi="MathJax_Typewriter"/>
          <w:vertAlign w:val="superscript"/>
        </w:rPr>
        <w:t>req</w:t>
      </w:r>
      <w:r>
        <w:rPr>
          <w:rFonts w:ascii="MathJax_Typewriter" w:hAnsi="MathJax_Typewriter"/>
          <w:vertAlign w:val="baseline"/>
        </w:rPr>
        <w:t> </w:t>
      </w:r>
      <w:r>
        <w:rPr>
          <w:vertAlign w:val="baseline"/>
        </w:rPr>
        <w:t>theory underlying the specification and verification approach of PC </w:t>
      </w:r>
      <w:r>
        <w:rPr>
          <w:vertAlign w:val="baseline"/>
        </w:rPr>
        <w:t>is based on a few tenets:</w:t>
      </w:r>
    </w:p>
    <w:p>
      <w:pPr>
        <w:pStyle w:val="ListParagraph"/>
        <w:numPr>
          <w:ilvl w:val="0"/>
          <w:numId w:val="2"/>
        </w:numPr>
        <w:tabs>
          <w:tab w:pos="320" w:val="left" w:leader="none"/>
        </w:tabs>
        <w:spacing w:line="216" w:lineRule="auto" w:before="79" w:after="0"/>
        <w:ind w:left="320" w:right="220" w:hanging="198"/>
        <w:jc w:val="both"/>
        <w:rPr>
          <w:rFonts w:ascii="MathJax_Main" w:hAnsi="MathJax_Main"/>
          <w:sz w:val="21"/>
        </w:rPr>
      </w:pPr>
      <w:r>
        <w:rPr>
          <w:rFonts w:ascii="MathJax_Main" w:hAnsi="MathJax_Main"/>
          <w:sz w:val="21"/>
        </w:rPr>
        <w:t>a service interface comprises a signature and a </w:t>
      </w:r>
      <w:r>
        <w:rPr>
          <w:rFonts w:ascii="LM Roman 10" w:hAnsi="LM Roman 10"/>
          <w:i/>
          <w:sz w:val="21"/>
        </w:rPr>
        <w:t>history expression </w:t>
      </w:r>
      <w:r>
        <w:rPr>
          <w:rFonts w:ascii="MathJax_Main" w:hAnsi="MathJax_Main"/>
          <w:sz w:val="21"/>
        </w:rPr>
        <w:t>that over– approximates</w:t>
      </w:r>
      <w:r>
        <w:rPr>
          <w:rFonts w:ascii="MathJax_Main" w:hAnsi="MathJax_Main"/>
          <w:spacing w:val="-14"/>
          <w:sz w:val="21"/>
        </w:rPr>
        <w:t> </w:t>
      </w:r>
      <w:r>
        <w:rPr>
          <w:rFonts w:ascii="MathJax_Main" w:hAnsi="MathJax_Main"/>
          <w:sz w:val="21"/>
        </w:rPr>
        <w:t>its </w:t>
      </w:r>
      <w:r>
        <w:rPr>
          <w:rFonts w:ascii="LM Roman 10" w:hAnsi="LM Roman 10"/>
          <w:i/>
          <w:sz w:val="21"/>
        </w:rPr>
        <w:t>public </w:t>
      </w:r>
      <w:r>
        <w:rPr>
          <w:rFonts w:ascii="MathJax_Main" w:hAnsi="MathJax_Main"/>
          <w:sz w:val="21"/>
        </w:rPr>
        <w:t>behavior, in terms of all the possible traces (</w:t>
      </w:r>
      <w:r>
        <w:rPr>
          <w:rFonts w:ascii="LM Roman 10" w:hAnsi="LM Roman 10"/>
          <w:i/>
          <w:sz w:val="21"/>
        </w:rPr>
        <w:t>histories</w:t>
      </w:r>
      <w:r>
        <w:rPr>
          <w:rFonts w:ascii="LM Roman 10" w:hAnsi="LM Roman 10"/>
          <w:i/>
          <w:spacing w:val="-19"/>
          <w:sz w:val="21"/>
        </w:rPr>
        <w:t> </w:t>
      </w:r>
      <w:r>
        <w:rPr>
          <w:rFonts w:ascii="MathJax_Main" w:hAnsi="MathJax_Main"/>
          <w:sz w:val="21"/>
        </w:rPr>
        <w:t>) of </w:t>
      </w:r>
      <w:r>
        <w:rPr>
          <w:rFonts w:ascii="LM Roman 10" w:hAnsi="LM Roman 10"/>
          <w:i/>
          <w:sz w:val="21"/>
        </w:rPr>
        <w:t>visible </w:t>
      </w:r>
      <w:r>
        <w:rPr>
          <w:rFonts w:ascii="MathJax_Main" w:hAnsi="MathJax_Main"/>
          <w:sz w:val="21"/>
        </w:rPr>
        <w:t>actions;</w:t>
      </w:r>
    </w:p>
    <w:p>
      <w:pPr>
        <w:pStyle w:val="ListParagraph"/>
        <w:numPr>
          <w:ilvl w:val="0"/>
          <w:numId w:val="2"/>
        </w:numPr>
        <w:tabs>
          <w:tab w:pos="320" w:val="left" w:leader="none"/>
        </w:tabs>
        <w:spacing w:line="259" w:lineRule="auto" w:before="91" w:after="0"/>
        <w:ind w:left="320" w:right="220" w:hanging="198"/>
        <w:jc w:val="both"/>
        <w:rPr>
          <w:rFonts w:ascii="MathJax_Main" w:hAnsi="MathJax_Main"/>
          <w:sz w:val="21"/>
        </w:rPr>
      </w:pPr>
      <w:r>
        <w:rPr>
          <w:rFonts w:ascii="MathJax_Main" w:hAnsi="MathJax_Main"/>
          <w:sz w:val="21"/>
        </w:rPr>
        <w:t>these interfaces are available to service developers in a repository, and they are certified, i.e.</w:t>
      </w:r>
      <w:r>
        <w:rPr>
          <w:rFonts w:ascii="MathJax_Main" w:hAnsi="MathJax_Main"/>
          <w:spacing w:val="40"/>
          <w:sz w:val="21"/>
        </w:rPr>
        <w:t> </w:t>
      </w:r>
      <w:r>
        <w:rPr>
          <w:rFonts w:ascii="MathJax_Main" w:hAnsi="MathJax_Main"/>
          <w:sz w:val="21"/>
        </w:rPr>
        <w:t>their implementations abide to their specifications;</w:t>
      </w:r>
    </w:p>
    <w:p>
      <w:pPr>
        <w:pStyle w:val="ListParagraph"/>
        <w:numPr>
          <w:ilvl w:val="0"/>
          <w:numId w:val="2"/>
        </w:numPr>
        <w:tabs>
          <w:tab w:pos="320" w:val="left" w:leader="none"/>
        </w:tabs>
        <w:spacing w:line="235" w:lineRule="auto" w:before="75" w:after="0"/>
        <w:ind w:left="320" w:right="219" w:hanging="198"/>
        <w:jc w:val="both"/>
        <w:rPr>
          <w:rFonts w:ascii="MathJax_Main" w:hAnsi="MathJax_Main"/>
          <w:sz w:val="21"/>
        </w:rPr>
      </w:pPr>
      <w:r>
        <w:rPr>
          <w:rFonts w:ascii="MathJax_Main" w:hAnsi="MathJax_Main"/>
          <w:sz w:val="21"/>
        </w:rPr>
        <w:t>the approach, with the typical style of SOA, allows developers to define new services by orchestrating other services by </w:t>
      </w:r>
      <w:r>
        <w:rPr>
          <w:rFonts w:ascii="LM Roman 10" w:hAnsi="LM Roman 10"/>
          <w:i/>
          <w:sz w:val="21"/>
        </w:rPr>
        <w:t>call by contract</w:t>
      </w:r>
      <w:r>
        <w:rPr>
          <w:rFonts w:ascii="MathJax_Main" w:hAnsi="MathJax_Main"/>
          <w:sz w:val="21"/>
        </w:rPr>
        <w:t>, a mode of call that includes constraints on the requested interfaces.</w:t>
      </w:r>
      <w:r>
        <w:rPr>
          <w:rFonts w:ascii="MathJax_Main" w:hAnsi="MathJax_Main"/>
          <w:spacing w:val="40"/>
          <w:sz w:val="21"/>
        </w:rPr>
        <w:t> </w:t>
      </w:r>
      <w:r>
        <w:rPr>
          <w:rFonts w:ascii="MathJax_Main" w:hAnsi="MathJax_Main"/>
          <w:sz w:val="21"/>
        </w:rPr>
        <w:t>Constraints are called </w:t>
      </w:r>
      <w:r>
        <w:rPr>
          <w:rFonts w:ascii="LM Roman 10" w:hAnsi="LM Roman 10"/>
          <w:i/>
          <w:sz w:val="21"/>
        </w:rPr>
        <w:t>policies</w:t>
      </w:r>
      <w:r>
        <w:rPr>
          <w:rFonts w:ascii="MathJax_Main" w:hAnsi="MathJax_Main"/>
          <w:sz w:val="21"/>
        </w:rPr>
        <w:t>, and are defined as automata:</w:t>
      </w:r>
      <w:r>
        <w:rPr>
          <w:rFonts w:ascii="MathJax_Main" w:hAnsi="MathJax_Main"/>
          <w:spacing w:val="34"/>
          <w:sz w:val="21"/>
        </w:rPr>
        <w:t> </w:t>
      </w:r>
      <w:r>
        <w:rPr>
          <w:rFonts w:ascii="MathJax_Main" w:hAnsi="MathJax_Main"/>
          <w:sz w:val="21"/>
        </w:rPr>
        <w:t>a history expression satisfies a policy if all the </w:t>
      </w:r>
      <w:r>
        <w:rPr>
          <w:rFonts w:ascii="MathJax_Main" w:hAnsi="MathJax_Main"/>
          <w:sz w:val="21"/>
        </w:rPr>
        <w:t>traces it defines are accepted by the policy automaton;</w:t>
      </w:r>
    </w:p>
    <w:p>
      <w:pPr>
        <w:pStyle w:val="ListParagraph"/>
        <w:numPr>
          <w:ilvl w:val="0"/>
          <w:numId w:val="2"/>
        </w:numPr>
        <w:tabs>
          <w:tab w:pos="319" w:val="left" w:leader="none"/>
        </w:tabs>
        <w:spacing w:line="233" w:lineRule="exact" w:before="92" w:after="0"/>
        <w:ind w:left="319" w:right="0" w:hanging="197"/>
        <w:jc w:val="both"/>
        <w:rPr>
          <w:rFonts w:ascii="MathJax_Main" w:hAnsi="MathJax_Main"/>
          <w:sz w:val="21"/>
        </w:rPr>
      </w:pPr>
      <w:bookmarkStart w:name="The UML interface for Politically Correc" w:id="14"/>
      <w:bookmarkEnd w:id="14"/>
      <w:r>
        <w:rPr/>
      </w:r>
      <w:r>
        <w:rPr>
          <w:rFonts w:ascii="MathJax_Main" w:hAnsi="MathJax_Main"/>
          <w:sz w:val="21"/>
        </w:rPr>
        <w:t>policies</w:t>
      </w:r>
      <w:r>
        <w:rPr>
          <w:rFonts w:ascii="MathJax_Main" w:hAnsi="MathJax_Main"/>
          <w:spacing w:val="28"/>
          <w:sz w:val="21"/>
        </w:rPr>
        <w:t> </w:t>
      </w:r>
      <w:r>
        <w:rPr>
          <w:rFonts w:ascii="MathJax_Main" w:hAnsi="MathJax_Main"/>
          <w:sz w:val="21"/>
        </w:rPr>
        <w:t>can</w:t>
      </w:r>
      <w:r>
        <w:rPr>
          <w:rFonts w:ascii="MathJax_Main" w:hAnsi="MathJax_Main"/>
          <w:spacing w:val="30"/>
          <w:sz w:val="21"/>
        </w:rPr>
        <w:t> </w:t>
      </w:r>
      <w:r>
        <w:rPr>
          <w:rFonts w:ascii="MathJax_Main" w:hAnsi="MathJax_Main"/>
          <w:sz w:val="21"/>
        </w:rPr>
        <w:t>also</w:t>
      </w:r>
      <w:r>
        <w:rPr>
          <w:rFonts w:ascii="MathJax_Main" w:hAnsi="MathJax_Main"/>
          <w:spacing w:val="30"/>
          <w:sz w:val="21"/>
        </w:rPr>
        <w:t> </w:t>
      </w:r>
      <w:r>
        <w:rPr>
          <w:rFonts w:ascii="MathJax_Main" w:hAnsi="MathJax_Main"/>
          <w:sz w:val="21"/>
        </w:rPr>
        <w:t>be</w:t>
      </w:r>
      <w:r>
        <w:rPr>
          <w:rFonts w:ascii="MathJax_Main" w:hAnsi="MathJax_Main"/>
          <w:spacing w:val="31"/>
          <w:sz w:val="21"/>
        </w:rPr>
        <w:t> </w:t>
      </w:r>
      <w:r>
        <w:rPr>
          <w:rFonts w:ascii="MathJax_Main" w:hAnsi="MathJax_Main"/>
          <w:sz w:val="21"/>
        </w:rPr>
        <w:t>used</w:t>
      </w:r>
      <w:r>
        <w:rPr>
          <w:rFonts w:ascii="MathJax_Main" w:hAnsi="MathJax_Main"/>
          <w:spacing w:val="30"/>
          <w:sz w:val="21"/>
        </w:rPr>
        <w:t> </w:t>
      </w:r>
      <w:r>
        <w:rPr>
          <w:rFonts w:ascii="MathJax_Main" w:hAnsi="MathJax_Main"/>
          <w:sz w:val="21"/>
        </w:rPr>
        <w:t>to</w:t>
      </w:r>
      <w:r>
        <w:rPr>
          <w:rFonts w:ascii="MathJax_Main" w:hAnsi="MathJax_Main"/>
          <w:spacing w:val="30"/>
          <w:sz w:val="21"/>
        </w:rPr>
        <w:t> </w:t>
      </w:r>
      <w:r>
        <w:rPr>
          <w:rFonts w:ascii="MathJax_Main" w:hAnsi="MathJax_Main"/>
          <w:sz w:val="21"/>
        </w:rPr>
        <w:t>constrain</w:t>
      </w:r>
      <w:r>
        <w:rPr>
          <w:rFonts w:ascii="MathJax_Main" w:hAnsi="MathJax_Main"/>
          <w:spacing w:val="31"/>
          <w:sz w:val="21"/>
        </w:rPr>
        <w:t> </w:t>
      </w:r>
      <w:r>
        <w:rPr>
          <w:rFonts w:ascii="MathJax_Main" w:hAnsi="MathJax_Main"/>
          <w:sz w:val="21"/>
        </w:rPr>
        <w:t>a</w:t>
      </w:r>
      <w:r>
        <w:rPr>
          <w:rFonts w:ascii="MathJax_Main" w:hAnsi="MathJax_Main"/>
          <w:spacing w:val="30"/>
          <w:sz w:val="21"/>
        </w:rPr>
        <w:t> </w:t>
      </w:r>
      <w:r>
        <w:rPr>
          <w:rFonts w:ascii="MathJax_Main" w:hAnsi="MathJax_Main"/>
          <w:sz w:val="21"/>
        </w:rPr>
        <w:t>piece</w:t>
      </w:r>
      <w:r>
        <w:rPr>
          <w:rFonts w:ascii="MathJax_Main" w:hAnsi="MathJax_Main"/>
          <w:spacing w:val="30"/>
          <w:sz w:val="21"/>
        </w:rPr>
        <w:t> </w:t>
      </w:r>
      <w:r>
        <w:rPr>
          <w:rFonts w:ascii="MathJax_Main" w:hAnsi="MathJax_Main"/>
          <w:sz w:val="21"/>
        </w:rPr>
        <w:t>of</w:t>
      </w:r>
      <w:r>
        <w:rPr>
          <w:rFonts w:ascii="MathJax_Main" w:hAnsi="MathJax_Main"/>
          <w:spacing w:val="30"/>
          <w:sz w:val="21"/>
        </w:rPr>
        <w:t> </w:t>
      </w:r>
      <w:r>
        <w:rPr>
          <w:rFonts w:ascii="MathJax_Main" w:hAnsi="MathJax_Main"/>
          <w:sz w:val="21"/>
        </w:rPr>
        <w:t>orchestration,</w:t>
      </w:r>
      <w:r>
        <w:rPr>
          <w:rFonts w:ascii="MathJax_Main" w:hAnsi="MathJax_Main"/>
          <w:spacing w:val="34"/>
          <w:sz w:val="21"/>
        </w:rPr>
        <w:t> </w:t>
      </w:r>
      <w:r>
        <w:rPr>
          <w:rFonts w:ascii="MathJax_Main" w:hAnsi="MathJax_Main"/>
          <w:sz w:val="21"/>
        </w:rPr>
        <w:t>enclosing</w:t>
      </w:r>
      <w:r>
        <w:rPr>
          <w:rFonts w:ascii="MathJax_Main" w:hAnsi="MathJax_Main"/>
          <w:spacing w:val="30"/>
          <w:sz w:val="21"/>
        </w:rPr>
        <w:t> </w:t>
      </w:r>
      <w:r>
        <w:rPr>
          <w:rFonts w:ascii="MathJax_Main" w:hAnsi="MathJax_Main"/>
          <w:sz w:val="21"/>
        </w:rPr>
        <w:t>it</w:t>
      </w:r>
      <w:r>
        <w:rPr>
          <w:rFonts w:ascii="MathJax_Main" w:hAnsi="MathJax_Main"/>
          <w:spacing w:val="30"/>
          <w:sz w:val="21"/>
        </w:rPr>
        <w:t> </w:t>
      </w:r>
      <w:r>
        <w:rPr>
          <w:rFonts w:ascii="MathJax_Main" w:hAnsi="MathJax_Main"/>
          <w:sz w:val="21"/>
        </w:rPr>
        <w:t>in</w:t>
      </w:r>
      <w:r>
        <w:rPr>
          <w:rFonts w:ascii="MathJax_Main" w:hAnsi="MathJax_Main"/>
          <w:spacing w:val="31"/>
          <w:sz w:val="21"/>
        </w:rPr>
        <w:t> </w:t>
      </w:r>
      <w:r>
        <w:rPr>
          <w:rFonts w:ascii="MathJax_Main" w:hAnsi="MathJax_Main"/>
          <w:spacing w:val="-10"/>
          <w:sz w:val="21"/>
        </w:rPr>
        <w:t>a</w:t>
      </w:r>
    </w:p>
    <w:p>
      <w:pPr>
        <w:pStyle w:val="BodyText"/>
        <w:spacing w:line="284" w:lineRule="exact"/>
        <w:ind w:left="320"/>
        <w:jc w:val="both"/>
      </w:pPr>
      <w:r>
        <w:rPr>
          <w:rFonts w:ascii="LM Roman 10"/>
          <w:i/>
        </w:rPr>
        <w:t>scope</w:t>
      </w:r>
      <w:r>
        <w:rPr>
          <w:rFonts w:ascii="LM Roman 10"/>
          <w:i/>
          <w:spacing w:val="6"/>
        </w:rPr>
        <w:t> </w:t>
      </w:r>
      <w:r>
        <w:rPr/>
        <w:t>with</w:t>
      </w:r>
      <w:r>
        <w:rPr>
          <w:spacing w:val="14"/>
        </w:rPr>
        <w:t> </w:t>
      </w:r>
      <w:r>
        <w:rPr/>
        <w:t>an</w:t>
      </w:r>
      <w:r>
        <w:rPr>
          <w:spacing w:val="14"/>
        </w:rPr>
        <w:t> </w:t>
      </w:r>
      <w:r>
        <w:rPr/>
        <w:t>associated</w:t>
      </w:r>
      <w:r>
        <w:rPr>
          <w:spacing w:val="14"/>
        </w:rPr>
        <w:t> </w:t>
      </w:r>
      <w:r>
        <w:rPr>
          <w:spacing w:val="-2"/>
        </w:rPr>
        <w:t>policy.</w:t>
      </w:r>
    </w:p>
    <w:p>
      <w:pPr>
        <w:pStyle w:val="BodyText"/>
        <w:spacing w:line="235" w:lineRule="auto" w:before="118"/>
        <w:ind w:left="108" w:right="220" w:firstLine="317"/>
        <w:jc w:val="both"/>
      </w:pPr>
      <w:r>
        <w:rPr/>
        <w:t>The original target of </w:t>
      </w:r>
      <w:r>
        <w:rPr>
          <w:rFonts w:ascii="Georgia" w:hAnsi="Georgia"/>
          <w:i/>
        </w:rPr>
        <w:t>λ</w:t>
      </w:r>
      <w:r>
        <w:rPr>
          <w:rFonts w:ascii="MathJax_Typewriter" w:hAnsi="MathJax_Typewriter"/>
          <w:vertAlign w:val="superscript"/>
        </w:rPr>
        <w:t>req</w:t>
      </w:r>
      <w:r>
        <w:rPr>
          <w:rFonts w:ascii="MathJax_Typewriter" w:hAnsi="MathJax_Typewriter"/>
          <w:vertAlign w:val="baseline"/>
        </w:rPr>
        <w:t> </w:t>
      </w:r>
      <w:r>
        <w:rPr>
          <w:vertAlign w:val="baseline"/>
        </w:rPr>
        <w:t>was security: in fact it can be used to express </w:t>
      </w:r>
      <w:r>
        <w:rPr>
          <w:vertAlign w:val="baseline"/>
        </w:rPr>
        <w:t>more general</w:t>
      </w:r>
      <w:r>
        <w:rPr>
          <w:spacing w:val="29"/>
          <w:vertAlign w:val="baseline"/>
        </w:rPr>
        <w:t> </w:t>
      </w:r>
      <w:r>
        <w:rPr>
          <w:vertAlign w:val="baseline"/>
        </w:rPr>
        <w:t>constraints,</w:t>
      </w:r>
      <w:r>
        <w:rPr>
          <w:spacing w:val="30"/>
          <w:vertAlign w:val="baseline"/>
        </w:rPr>
        <w:t> </w:t>
      </w:r>
      <w:r>
        <w:rPr>
          <w:vertAlign w:val="baseline"/>
        </w:rPr>
        <w:t>since</w:t>
      </w:r>
      <w:r>
        <w:rPr>
          <w:spacing w:val="28"/>
          <w:vertAlign w:val="baseline"/>
        </w:rPr>
        <w:t> </w:t>
      </w:r>
      <w:r>
        <w:rPr>
          <w:vertAlign w:val="baseline"/>
        </w:rPr>
        <w:t>it</w:t>
      </w:r>
      <w:r>
        <w:rPr>
          <w:spacing w:val="29"/>
          <w:vertAlign w:val="baseline"/>
        </w:rPr>
        <w:t> </w:t>
      </w:r>
      <w:r>
        <w:rPr>
          <w:vertAlign w:val="baseline"/>
        </w:rPr>
        <w:t>all</w:t>
      </w:r>
      <w:r>
        <w:rPr>
          <w:spacing w:val="29"/>
          <w:vertAlign w:val="baseline"/>
        </w:rPr>
        <w:t> </w:t>
      </w:r>
      <w:r>
        <w:rPr>
          <w:vertAlign w:val="baseline"/>
        </w:rPr>
        <w:t>depends</w:t>
      </w:r>
      <w:r>
        <w:rPr>
          <w:spacing w:val="28"/>
          <w:vertAlign w:val="baseline"/>
        </w:rPr>
        <w:t> </w:t>
      </w:r>
      <w:r>
        <w:rPr>
          <w:vertAlign w:val="baseline"/>
        </w:rPr>
        <w:t>on</w:t>
      </w:r>
      <w:r>
        <w:rPr>
          <w:spacing w:val="28"/>
          <w:vertAlign w:val="baseline"/>
        </w:rPr>
        <w:t> </w:t>
      </w:r>
      <w:r>
        <w:rPr>
          <w:vertAlign w:val="baseline"/>
        </w:rPr>
        <w:t>what</w:t>
      </w:r>
      <w:r>
        <w:rPr>
          <w:spacing w:val="28"/>
          <w:vertAlign w:val="baseline"/>
        </w:rPr>
        <w:t> </w:t>
      </w:r>
      <w:r>
        <w:rPr>
          <w:vertAlign w:val="baseline"/>
        </w:rPr>
        <w:t>is</w:t>
      </w:r>
      <w:r>
        <w:rPr>
          <w:spacing w:val="28"/>
          <w:vertAlign w:val="baseline"/>
        </w:rPr>
        <w:t> </w:t>
      </w:r>
      <w:r>
        <w:rPr>
          <w:vertAlign w:val="baseline"/>
        </w:rPr>
        <w:t>considered</w:t>
      </w:r>
      <w:r>
        <w:rPr>
          <w:spacing w:val="27"/>
          <w:vertAlign w:val="baseline"/>
        </w:rPr>
        <w:t> </w:t>
      </w:r>
      <w:r>
        <w:rPr>
          <w:rFonts w:ascii="LM Roman 10" w:hAnsi="LM Roman 10"/>
          <w:i/>
          <w:vertAlign w:val="baseline"/>
        </w:rPr>
        <w:t>visible</w:t>
      </w:r>
      <w:r>
        <w:rPr>
          <w:vertAlign w:val="baseline"/>
        </w:rPr>
        <w:t>,</w:t>
      </w:r>
      <w:r>
        <w:rPr>
          <w:spacing w:val="30"/>
          <w:vertAlign w:val="baseline"/>
        </w:rPr>
        <w:t> </w:t>
      </w:r>
      <w:r>
        <w:rPr>
          <w:vertAlign w:val="baseline"/>
        </w:rPr>
        <w:t>and</w:t>
      </w:r>
      <w:r>
        <w:rPr>
          <w:spacing w:val="28"/>
          <w:vertAlign w:val="baseline"/>
        </w:rPr>
        <w:t> </w:t>
      </w:r>
      <w:r>
        <w:rPr>
          <w:vertAlign w:val="baseline"/>
        </w:rPr>
        <w:t>used</w:t>
      </w:r>
      <w:r>
        <w:rPr>
          <w:spacing w:val="28"/>
          <w:vertAlign w:val="baseline"/>
        </w:rPr>
        <w:t> </w:t>
      </w:r>
      <w:r>
        <w:rPr>
          <w:vertAlign w:val="baseline"/>
        </w:rPr>
        <w:t>in the interfaces and policies.</w:t>
      </w:r>
    </w:p>
    <w:p>
      <w:pPr>
        <w:pStyle w:val="BodyText"/>
        <w:spacing w:before="30"/>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The</w:t>
      </w:r>
      <w:r>
        <w:rPr>
          <w:rFonts w:ascii="LM Roman 10"/>
          <w:i/>
          <w:spacing w:val="-5"/>
          <w:sz w:val="21"/>
        </w:rPr>
        <w:t> </w:t>
      </w:r>
      <w:r>
        <w:rPr>
          <w:rFonts w:ascii="LM Roman 10"/>
          <w:i/>
          <w:sz w:val="21"/>
        </w:rPr>
        <w:t>UML</w:t>
      </w:r>
      <w:r>
        <w:rPr>
          <w:rFonts w:ascii="LM Roman 10"/>
          <w:i/>
          <w:spacing w:val="-2"/>
          <w:sz w:val="21"/>
        </w:rPr>
        <w:t> </w:t>
      </w:r>
      <w:r>
        <w:rPr>
          <w:rFonts w:ascii="LM Roman 10"/>
          <w:i/>
          <w:sz w:val="21"/>
        </w:rPr>
        <w:t>interface</w:t>
      </w:r>
      <w:r>
        <w:rPr>
          <w:rFonts w:ascii="LM Roman 10"/>
          <w:i/>
          <w:spacing w:val="-3"/>
          <w:sz w:val="21"/>
        </w:rPr>
        <w:t> </w:t>
      </w:r>
      <w:r>
        <w:rPr>
          <w:rFonts w:ascii="LM Roman 10"/>
          <w:i/>
          <w:sz w:val="21"/>
        </w:rPr>
        <w:t>for</w:t>
      </w:r>
      <w:r>
        <w:rPr>
          <w:rFonts w:ascii="LM Roman 10"/>
          <w:i/>
          <w:spacing w:val="-2"/>
          <w:sz w:val="21"/>
        </w:rPr>
        <w:t> </w:t>
      </w:r>
      <w:r>
        <w:rPr>
          <w:rFonts w:ascii="LM Roman 10"/>
          <w:i/>
          <w:sz w:val="21"/>
        </w:rPr>
        <w:t>Politically</w:t>
      </w:r>
      <w:r>
        <w:rPr>
          <w:rFonts w:ascii="LM Roman 10"/>
          <w:i/>
          <w:spacing w:val="-2"/>
          <w:sz w:val="21"/>
        </w:rPr>
        <w:t> Correct</w:t>
      </w:r>
    </w:p>
    <w:p>
      <w:pPr>
        <w:pStyle w:val="BodyText"/>
        <w:spacing w:line="256" w:lineRule="auto" w:before="156"/>
        <w:ind w:left="108" w:right="219"/>
        <w:jc w:val="both"/>
      </w:pPr>
      <w:r>
        <w:rPr/>
        <w:t>We assume the spine model development to be carried on in UML: the designer specifies</w:t>
      </w:r>
      <w:r>
        <w:rPr>
          <w:spacing w:val="40"/>
        </w:rPr>
        <w:t> </w:t>
      </w:r>
      <w:r>
        <w:rPr/>
        <w:t>services</w:t>
      </w:r>
      <w:r>
        <w:rPr>
          <w:spacing w:val="40"/>
        </w:rPr>
        <w:t> </w:t>
      </w:r>
      <w:r>
        <w:rPr/>
        <w:t>and</w:t>
      </w:r>
      <w:r>
        <w:rPr>
          <w:spacing w:val="40"/>
        </w:rPr>
        <w:t> </w:t>
      </w:r>
      <w:r>
        <w:rPr/>
        <w:t>policies</w:t>
      </w:r>
      <w:r>
        <w:rPr>
          <w:spacing w:val="40"/>
        </w:rPr>
        <w:t> </w:t>
      </w:r>
      <w:r>
        <w:rPr/>
        <w:t>in</w:t>
      </w:r>
      <w:r>
        <w:rPr>
          <w:spacing w:val="40"/>
        </w:rPr>
        <w:t> </w:t>
      </w:r>
      <w:r>
        <w:rPr/>
        <w:t>UML,</w:t>
      </w:r>
      <w:r>
        <w:rPr>
          <w:spacing w:val="40"/>
        </w:rPr>
        <w:t> </w:t>
      </w:r>
      <w:r>
        <w:rPr/>
        <w:t>extended</w:t>
      </w:r>
      <w:r>
        <w:rPr>
          <w:spacing w:val="40"/>
        </w:rPr>
        <w:t> </w:t>
      </w:r>
      <w:r>
        <w:rPr/>
        <w:t>with</w:t>
      </w:r>
      <w:r>
        <w:rPr>
          <w:spacing w:val="40"/>
        </w:rPr>
        <w:t> </w:t>
      </w:r>
      <w:r>
        <w:rPr/>
        <w:t>the</w:t>
      </w:r>
      <w:r>
        <w:rPr>
          <w:spacing w:val="40"/>
        </w:rPr>
        <w:t> </w:t>
      </w:r>
      <w:r>
        <w:rPr>
          <w:rFonts w:ascii="Georgia" w:hAnsi="Georgia"/>
          <w:i/>
        </w:rPr>
        <w:t>λ</w:t>
      </w:r>
      <w:r>
        <w:rPr>
          <w:rFonts w:ascii="MathJax_Typewriter" w:hAnsi="MathJax_Typewriter"/>
          <w:vertAlign w:val="superscript"/>
        </w:rPr>
        <w:t>req</w:t>
      </w:r>
      <w:r>
        <w:rPr>
          <w:rFonts w:ascii="MathJax_Typewriter" w:hAnsi="MathJax_Typewriter"/>
          <w:spacing w:val="40"/>
          <w:vertAlign w:val="baseline"/>
        </w:rPr>
        <w:t> </w:t>
      </w:r>
      <w:r>
        <w:rPr>
          <w:vertAlign w:val="baseline"/>
        </w:rPr>
        <w:t>profile,</w:t>
      </w:r>
      <w:r>
        <w:rPr>
          <w:spacing w:val="40"/>
          <w:vertAlign w:val="baseline"/>
        </w:rPr>
        <w:t> </w:t>
      </w:r>
      <w:r>
        <w:rPr>
          <w:vertAlign w:val="baseline"/>
        </w:rPr>
        <w:t>which</w:t>
      </w:r>
      <w:r>
        <w:rPr>
          <w:spacing w:val="40"/>
          <w:vertAlign w:val="baseline"/>
        </w:rPr>
        <w:t> </w:t>
      </w:r>
      <w:r>
        <w:rPr>
          <w:vertAlign w:val="baseline"/>
        </w:rPr>
        <w:t>we</w:t>
      </w:r>
    </w:p>
    <w:p>
      <w:pPr>
        <w:spacing w:after="0" w:line="256" w:lineRule="auto"/>
        <w:jc w:val="both"/>
        <w:sectPr>
          <w:pgSz w:w="9360" w:h="13610"/>
          <w:pgMar w:header="860" w:footer="0" w:top="1060" w:bottom="280" w:left="680" w:right="680"/>
        </w:sectPr>
      </w:pPr>
    </w:p>
    <w:p>
      <w:pPr>
        <w:pStyle w:val="BodyText"/>
        <w:spacing w:before="9"/>
        <w:rPr>
          <w:sz w:val="12"/>
        </w:rPr>
      </w:pPr>
    </w:p>
    <w:p>
      <w:pPr>
        <w:pStyle w:val="BodyText"/>
        <w:ind w:left="906"/>
        <w:rPr>
          <w:sz w:val="20"/>
        </w:rPr>
      </w:pPr>
      <w:r>
        <w:rPr>
          <w:sz w:val="20"/>
        </w:rPr>
        <w:drawing>
          <wp:inline distT="0" distB="0" distL="0" distR="0">
            <wp:extent cx="3851477" cy="401192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3851477" cy="4011929"/>
                    </a:xfrm>
                    <a:prstGeom prst="rect">
                      <a:avLst/>
                    </a:prstGeom>
                  </pic:spPr>
                </pic:pic>
              </a:graphicData>
            </a:graphic>
          </wp:inline>
        </w:drawing>
      </w:r>
      <w:r>
        <w:rPr>
          <w:sz w:val="20"/>
        </w:rPr>
      </w:r>
    </w:p>
    <w:p>
      <w:pPr>
        <w:pStyle w:val="BodyText"/>
        <w:spacing w:before="14"/>
        <w:rPr>
          <w:sz w:val="15"/>
        </w:rPr>
      </w:pPr>
    </w:p>
    <w:p>
      <w:pPr>
        <w:spacing w:before="0"/>
        <w:ind w:left="224" w:right="112" w:firstLine="0"/>
        <w:jc w:val="center"/>
        <w:rPr>
          <w:rFonts w:ascii="LM Roman 8" w:hAnsi="LM Roman 8"/>
          <w:sz w:val="15"/>
        </w:rPr>
      </w:pPr>
      <w:bookmarkStart w:name="_bookmark6" w:id="15"/>
      <w:bookmarkEnd w:id="15"/>
      <w:r>
        <w:rPr/>
      </w:r>
      <w:r>
        <w:rPr>
          <w:rFonts w:ascii="LM Roman 8" w:hAnsi="LM Roman 8"/>
          <w:w w:val="105"/>
          <w:sz w:val="15"/>
        </w:rPr>
        <w:t>Fig.</w:t>
      </w:r>
      <w:r>
        <w:rPr>
          <w:rFonts w:ascii="LM Roman 8" w:hAnsi="LM Roman 8"/>
          <w:spacing w:val="-1"/>
          <w:w w:val="105"/>
          <w:sz w:val="15"/>
        </w:rPr>
        <w:t> </w:t>
      </w:r>
      <w:r>
        <w:rPr>
          <w:rFonts w:ascii="LM Roman 8" w:hAnsi="LM Roman 8"/>
          <w:w w:val="105"/>
          <w:sz w:val="15"/>
        </w:rPr>
        <w:t>1.</w:t>
      </w:r>
      <w:r>
        <w:rPr>
          <w:rFonts w:ascii="LM Roman 8" w:hAnsi="LM Roman 8"/>
          <w:spacing w:val="17"/>
          <w:w w:val="105"/>
          <w:sz w:val="15"/>
        </w:rPr>
        <w:t> </w:t>
      </w:r>
      <w:r>
        <w:rPr>
          <w:rFonts w:ascii="LM Roman 8" w:hAnsi="LM Roman 8"/>
          <w:w w:val="105"/>
          <w:sz w:val="15"/>
        </w:rPr>
        <w:t>The </w:t>
      </w:r>
      <w:r>
        <w:rPr>
          <w:rFonts w:ascii="Georgia" w:hAnsi="Georgia"/>
          <w:i/>
          <w:w w:val="105"/>
          <w:sz w:val="15"/>
        </w:rPr>
        <w:t>λ</w:t>
      </w:r>
      <w:r>
        <w:rPr>
          <w:rFonts w:ascii="MathJax_Typewriter" w:hAnsi="MathJax_Typewriter"/>
          <w:w w:val="105"/>
          <w:position w:val="5"/>
          <w:sz w:val="15"/>
        </w:rPr>
        <w:t>req</w:t>
      </w:r>
      <w:r>
        <w:rPr>
          <w:rFonts w:ascii="MathJax_Typewriter" w:hAnsi="MathJax_Typewriter"/>
          <w:spacing w:val="25"/>
          <w:w w:val="105"/>
          <w:position w:val="5"/>
          <w:sz w:val="15"/>
        </w:rPr>
        <w:t> </w:t>
      </w:r>
      <w:r>
        <w:rPr>
          <w:rFonts w:ascii="LM Roman 8" w:hAnsi="LM Roman 8"/>
          <w:spacing w:val="-2"/>
          <w:w w:val="105"/>
          <w:sz w:val="15"/>
        </w:rPr>
        <w:t>profile</w:t>
      </w:r>
    </w:p>
    <w:p>
      <w:pPr>
        <w:pStyle w:val="BodyText"/>
        <w:spacing w:before="13"/>
        <w:rPr>
          <w:rFonts w:ascii="LM Roman 8"/>
          <w:sz w:val="15"/>
        </w:rPr>
      </w:pPr>
    </w:p>
    <w:p>
      <w:pPr>
        <w:pStyle w:val="BodyText"/>
        <w:spacing w:line="259" w:lineRule="auto"/>
        <w:ind w:left="221" w:right="104"/>
        <w:jc w:val="both"/>
      </w:pPr>
      <w:r>
        <w:rPr/>
        <w:t>will discuss in a while.</w:t>
      </w:r>
      <w:r>
        <w:rPr>
          <w:spacing w:val="40"/>
        </w:rPr>
        <w:t> </w:t>
      </w:r>
      <w:r>
        <w:rPr/>
        <w:t>In particular, the designer specifies the relevant dynamic facets of each service, i.e.</w:t>
      </w:r>
      <w:r>
        <w:rPr>
          <w:spacing w:val="40"/>
        </w:rPr>
        <w:t> </w:t>
      </w:r>
      <w:r>
        <w:rPr/>
        <w:t>the services it requires and those actions of its that are relevant</w:t>
      </w:r>
      <w:r>
        <w:rPr>
          <w:spacing w:val="-2"/>
        </w:rPr>
        <w:t> </w:t>
      </w:r>
      <w:r>
        <w:rPr/>
        <w:t>to</w:t>
      </w:r>
      <w:r>
        <w:rPr>
          <w:spacing w:val="-2"/>
        </w:rPr>
        <w:t> </w:t>
      </w:r>
      <w:r>
        <w:rPr/>
        <w:t>the</w:t>
      </w:r>
      <w:r>
        <w:rPr>
          <w:spacing w:val="-2"/>
        </w:rPr>
        <w:t> </w:t>
      </w:r>
      <w:r>
        <w:rPr/>
        <w:t>constraining</w:t>
      </w:r>
      <w:r>
        <w:rPr>
          <w:spacing w:val="-2"/>
        </w:rPr>
        <w:t> </w:t>
      </w:r>
      <w:r>
        <w:rPr/>
        <w:t>policies.</w:t>
      </w:r>
      <w:r>
        <w:rPr>
          <w:spacing w:val="36"/>
        </w:rPr>
        <w:t> </w:t>
      </w:r>
      <w:r>
        <w:rPr/>
        <w:t>This</w:t>
      </w:r>
      <w:r>
        <w:rPr>
          <w:spacing w:val="-2"/>
        </w:rPr>
        <w:t> </w:t>
      </w:r>
      <w:r>
        <w:rPr/>
        <w:t>behavior</w:t>
      </w:r>
      <w:r>
        <w:rPr>
          <w:spacing w:val="-2"/>
        </w:rPr>
        <w:t> </w:t>
      </w:r>
      <w:r>
        <w:rPr/>
        <w:t>is</w:t>
      </w:r>
      <w:r>
        <w:rPr>
          <w:spacing w:val="-2"/>
        </w:rPr>
        <w:t> </w:t>
      </w:r>
      <w:r>
        <w:rPr/>
        <w:t>specified</w:t>
      </w:r>
      <w:r>
        <w:rPr>
          <w:spacing w:val="-2"/>
        </w:rPr>
        <w:t> </w:t>
      </w:r>
      <w:r>
        <w:rPr/>
        <w:t>by</w:t>
      </w:r>
      <w:r>
        <w:rPr>
          <w:spacing w:val="-2"/>
        </w:rPr>
        <w:t> </w:t>
      </w:r>
      <w:r>
        <w:rPr/>
        <w:t>a</w:t>
      </w:r>
      <w:r>
        <w:rPr>
          <w:spacing w:val="-2"/>
        </w:rPr>
        <w:t> </w:t>
      </w:r>
      <w:r>
        <w:rPr/>
        <w:t>UML</w:t>
      </w:r>
      <w:r>
        <w:rPr>
          <w:spacing w:val="-2"/>
        </w:rPr>
        <w:t> </w:t>
      </w:r>
      <w:r>
        <w:rPr/>
        <w:t>interaction owned</w:t>
      </w:r>
      <w:r>
        <w:rPr>
          <w:spacing w:val="-4"/>
        </w:rPr>
        <w:t> </w:t>
      </w:r>
      <w:r>
        <w:rPr/>
        <w:t>by</w:t>
      </w:r>
      <w:r>
        <w:rPr>
          <w:spacing w:val="-4"/>
        </w:rPr>
        <w:t> </w:t>
      </w:r>
      <w:r>
        <w:rPr/>
        <w:t>the</w:t>
      </w:r>
      <w:r>
        <w:rPr>
          <w:spacing w:val="-4"/>
        </w:rPr>
        <w:t> </w:t>
      </w:r>
      <w:r>
        <w:rPr/>
        <w:t>service.</w:t>
      </w:r>
      <w:r>
        <w:rPr>
          <w:spacing w:val="33"/>
        </w:rPr>
        <w:t> </w:t>
      </w:r>
      <w:r>
        <w:rPr/>
        <w:t>These</w:t>
      </w:r>
      <w:r>
        <w:rPr>
          <w:spacing w:val="-4"/>
        </w:rPr>
        <w:t> </w:t>
      </w:r>
      <w:r>
        <w:rPr/>
        <w:t>two</w:t>
      </w:r>
      <w:r>
        <w:rPr>
          <w:spacing w:val="-4"/>
        </w:rPr>
        <w:t> </w:t>
      </w:r>
      <w:r>
        <w:rPr/>
        <w:t>elements</w:t>
      </w:r>
      <w:r>
        <w:rPr>
          <w:spacing w:val="-4"/>
        </w:rPr>
        <w:t> </w:t>
      </w:r>
      <w:r>
        <w:rPr/>
        <w:t>–signature</w:t>
      </w:r>
      <w:r>
        <w:rPr>
          <w:spacing w:val="-4"/>
        </w:rPr>
        <w:t> </w:t>
      </w:r>
      <w:r>
        <w:rPr/>
        <w:t>and</w:t>
      </w:r>
      <w:r>
        <w:rPr>
          <w:spacing w:val="-4"/>
        </w:rPr>
        <w:t> </w:t>
      </w:r>
      <w:r>
        <w:rPr/>
        <w:t>interaction–, together</w:t>
      </w:r>
      <w:r>
        <w:rPr>
          <w:spacing w:val="-4"/>
        </w:rPr>
        <w:t> </w:t>
      </w:r>
      <w:r>
        <w:rPr/>
        <w:t>with the</w:t>
      </w:r>
      <w:r>
        <w:rPr>
          <w:spacing w:val="32"/>
        </w:rPr>
        <w:t> </w:t>
      </w:r>
      <w:r>
        <w:rPr/>
        <w:t>policies,</w:t>
      </w:r>
      <w:r>
        <w:rPr>
          <w:spacing w:val="34"/>
        </w:rPr>
        <w:t> </w:t>
      </w:r>
      <w:r>
        <w:rPr/>
        <w:t>are</w:t>
      </w:r>
      <w:r>
        <w:rPr>
          <w:spacing w:val="32"/>
        </w:rPr>
        <w:t> </w:t>
      </w:r>
      <w:r>
        <w:rPr/>
        <w:t>what</w:t>
      </w:r>
      <w:r>
        <w:rPr>
          <w:spacing w:val="32"/>
        </w:rPr>
        <w:t> </w:t>
      </w:r>
      <w:r>
        <w:rPr>
          <w:rFonts w:ascii="Georgia" w:hAnsi="Georgia"/>
          <w:i/>
        </w:rPr>
        <w:t>λ</w:t>
      </w:r>
      <w:r>
        <w:rPr>
          <w:rFonts w:ascii="MathJax_Typewriter" w:hAnsi="MathJax_Typewriter"/>
          <w:vertAlign w:val="superscript"/>
        </w:rPr>
        <w:t>req</w:t>
      </w:r>
      <w:r>
        <w:rPr>
          <w:rFonts w:ascii="MathJax_Typewriter" w:hAnsi="MathJax_Typewriter"/>
          <w:spacing w:val="40"/>
          <w:vertAlign w:val="baseline"/>
        </w:rPr>
        <w:t> </w:t>
      </w:r>
      <w:r>
        <w:rPr>
          <w:vertAlign w:val="baseline"/>
        </w:rPr>
        <w:t>requires</w:t>
      </w:r>
      <w:r>
        <w:rPr>
          <w:spacing w:val="32"/>
          <w:vertAlign w:val="baseline"/>
        </w:rPr>
        <w:t> </w:t>
      </w:r>
      <w:r>
        <w:rPr>
          <w:vertAlign w:val="baseline"/>
        </w:rPr>
        <w:t>to</w:t>
      </w:r>
      <w:r>
        <w:rPr>
          <w:spacing w:val="32"/>
          <w:vertAlign w:val="baseline"/>
        </w:rPr>
        <w:t> </w:t>
      </w:r>
      <w:r>
        <w:rPr>
          <w:vertAlign w:val="baseline"/>
        </w:rPr>
        <w:t>specify</w:t>
      </w:r>
      <w:r>
        <w:rPr>
          <w:spacing w:val="32"/>
          <w:vertAlign w:val="baseline"/>
        </w:rPr>
        <w:t> </w:t>
      </w:r>
      <w:r>
        <w:rPr>
          <w:vertAlign w:val="baseline"/>
        </w:rPr>
        <w:t>a</w:t>
      </w:r>
      <w:r>
        <w:rPr>
          <w:spacing w:val="32"/>
          <w:vertAlign w:val="baseline"/>
        </w:rPr>
        <w:t> </w:t>
      </w:r>
      <w:r>
        <w:rPr>
          <w:vertAlign w:val="baseline"/>
        </w:rPr>
        <w:t>service:</w:t>
      </w:r>
      <w:r>
        <w:rPr>
          <w:spacing w:val="40"/>
          <w:vertAlign w:val="baseline"/>
        </w:rPr>
        <w:t> </w:t>
      </w:r>
      <w:r>
        <w:rPr>
          <w:vertAlign w:val="baseline"/>
        </w:rPr>
        <w:t>from</w:t>
      </w:r>
      <w:r>
        <w:rPr>
          <w:spacing w:val="32"/>
          <w:vertAlign w:val="baseline"/>
        </w:rPr>
        <w:t> </w:t>
      </w:r>
      <w:r>
        <w:rPr>
          <w:vertAlign w:val="baseline"/>
        </w:rPr>
        <w:t>such</w:t>
      </w:r>
      <w:r>
        <w:rPr>
          <w:spacing w:val="32"/>
          <w:vertAlign w:val="baseline"/>
        </w:rPr>
        <w:t> </w:t>
      </w:r>
      <w:r>
        <w:rPr>
          <w:vertAlign w:val="baseline"/>
        </w:rPr>
        <w:t>a</w:t>
      </w:r>
      <w:r>
        <w:rPr>
          <w:spacing w:val="32"/>
          <w:vertAlign w:val="baseline"/>
        </w:rPr>
        <w:t> </w:t>
      </w:r>
      <w:r>
        <w:rPr>
          <w:vertAlign w:val="baseline"/>
        </w:rPr>
        <w:t>PCU</w:t>
      </w:r>
      <w:r>
        <w:rPr>
          <w:spacing w:val="32"/>
          <w:vertAlign w:val="baseline"/>
        </w:rPr>
        <w:t> </w:t>
      </w:r>
      <w:r>
        <w:rPr>
          <w:vertAlign w:val="baseline"/>
        </w:rPr>
        <w:t>model, we</w:t>
      </w:r>
      <w:r>
        <w:rPr>
          <w:spacing w:val="30"/>
          <w:vertAlign w:val="baseline"/>
        </w:rPr>
        <w:t> </w:t>
      </w:r>
      <w:r>
        <w:rPr>
          <w:vertAlign w:val="baseline"/>
        </w:rPr>
        <w:t>can</w:t>
      </w:r>
      <w:r>
        <w:rPr>
          <w:spacing w:val="30"/>
          <w:vertAlign w:val="baseline"/>
        </w:rPr>
        <w:t> </w:t>
      </w:r>
      <w:r>
        <w:rPr>
          <w:vertAlign w:val="baseline"/>
        </w:rPr>
        <w:t>extract</w:t>
      </w:r>
      <w:r>
        <w:rPr>
          <w:spacing w:val="30"/>
          <w:vertAlign w:val="baseline"/>
        </w:rPr>
        <w:t> </w:t>
      </w:r>
      <w:r>
        <w:rPr>
          <w:vertAlign w:val="baseline"/>
        </w:rPr>
        <w:t>the</w:t>
      </w:r>
      <w:r>
        <w:rPr>
          <w:spacing w:val="30"/>
          <w:vertAlign w:val="baseline"/>
        </w:rPr>
        <w:t> </w:t>
      </w:r>
      <w:r>
        <w:rPr>
          <w:vertAlign w:val="baseline"/>
        </w:rPr>
        <w:t>representation</w:t>
      </w:r>
      <w:r>
        <w:rPr>
          <w:spacing w:val="30"/>
          <w:vertAlign w:val="baseline"/>
        </w:rPr>
        <w:t> </w:t>
      </w:r>
      <w:r>
        <w:rPr>
          <w:vertAlign w:val="baseline"/>
        </w:rPr>
        <w:t>that</w:t>
      </w:r>
      <w:r>
        <w:rPr>
          <w:spacing w:val="30"/>
          <w:vertAlign w:val="baseline"/>
        </w:rPr>
        <w:t> </w:t>
      </w:r>
      <w:r>
        <w:rPr>
          <w:vertAlign w:val="baseline"/>
        </w:rPr>
        <w:t>PC</w:t>
      </w:r>
      <w:r>
        <w:rPr>
          <w:spacing w:val="30"/>
          <w:vertAlign w:val="baseline"/>
        </w:rPr>
        <w:t> </w:t>
      </w:r>
      <w:r>
        <w:rPr>
          <w:vertAlign w:val="baseline"/>
        </w:rPr>
        <w:t>needs</w:t>
      </w:r>
      <w:r>
        <w:rPr>
          <w:spacing w:val="30"/>
          <w:vertAlign w:val="baseline"/>
        </w:rPr>
        <w:t> </w:t>
      </w:r>
      <w:r>
        <w:rPr>
          <w:vertAlign w:val="baseline"/>
        </w:rPr>
        <w:t>to</w:t>
      </w:r>
      <w:r>
        <w:rPr>
          <w:spacing w:val="30"/>
          <w:vertAlign w:val="baseline"/>
        </w:rPr>
        <w:t> </w:t>
      </w:r>
      <w:r>
        <w:rPr>
          <w:vertAlign w:val="baseline"/>
        </w:rPr>
        <w:t>perform</w:t>
      </w:r>
      <w:r>
        <w:rPr>
          <w:spacing w:val="30"/>
          <w:vertAlign w:val="baseline"/>
        </w:rPr>
        <w:t> </w:t>
      </w:r>
      <w:r>
        <w:rPr>
          <w:vertAlign w:val="baseline"/>
        </w:rPr>
        <w:t>its</w:t>
      </w:r>
      <w:r>
        <w:rPr>
          <w:spacing w:val="30"/>
          <w:vertAlign w:val="baseline"/>
        </w:rPr>
        <w:t> </w:t>
      </w:r>
      <w:r>
        <w:rPr>
          <w:vertAlign w:val="baseline"/>
        </w:rPr>
        <w:t>analysis.</w:t>
      </w:r>
      <w:r>
        <w:rPr>
          <w:spacing w:val="40"/>
          <w:vertAlign w:val="baseline"/>
        </w:rPr>
        <w:t> </w:t>
      </w:r>
      <w:r>
        <w:rPr>
          <w:vertAlign w:val="baseline"/>
        </w:rPr>
        <w:t>Policies are specified using UML state machines.</w:t>
      </w:r>
      <w:r>
        <w:rPr>
          <w:spacing w:val="40"/>
          <w:vertAlign w:val="baseline"/>
        </w:rPr>
        <w:t> </w:t>
      </w:r>
      <w:r>
        <w:rPr>
          <w:vertAlign w:val="baseline"/>
        </w:rPr>
        <w:t>Indeed, policies are defined in </w:t>
      </w:r>
      <w:r>
        <w:rPr>
          <w:rFonts w:ascii="Georgia" w:hAnsi="Georgia"/>
          <w:i/>
          <w:vertAlign w:val="baseline"/>
        </w:rPr>
        <w:t>λ</w:t>
      </w:r>
      <w:r>
        <w:rPr>
          <w:rFonts w:ascii="MathJax_Typewriter" w:hAnsi="MathJax_Typewriter"/>
          <w:vertAlign w:val="superscript"/>
        </w:rPr>
        <w:t>req</w:t>
      </w:r>
      <w:r>
        <w:rPr>
          <w:rFonts w:ascii="MathJax_Typewriter" w:hAnsi="MathJax_Typewriter"/>
          <w:vertAlign w:val="baseline"/>
        </w:rPr>
        <w:t> </w:t>
      </w:r>
      <w:r>
        <w:rPr>
          <w:vertAlign w:val="baseline"/>
        </w:rPr>
        <w:t>by suitable automata [</w:t>
      </w:r>
      <w:hyperlink w:history="true" w:anchor="_bookmark26">
        <w:r>
          <w:rPr>
            <w:color w:val="0000FF"/>
            <w:vertAlign w:val="baseline"/>
          </w:rPr>
          <w:t>8</w:t>
        </w:r>
      </w:hyperlink>
      <w:r>
        <w:rPr>
          <w:vertAlign w:val="baseline"/>
        </w:rPr>
        <w:t>] that over–approximate the admissible execution traces of the services.</w:t>
      </w:r>
      <w:r>
        <w:rPr>
          <w:spacing w:val="38"/>
          <w:vertAlign w:val="baseline"/>
        </w:rPr>
        <w:t> </w:t>
      </w:r>
      <w:r>
        <w:rPr>
          <w:vertAlign w:val="baseline"/>
        </w:rPr>
        <w:t>These automata can be recovered from the profiled representation as State Machines, introduced by the </w:t>
      </w:r>
      <w:r>
        <w:rPr>
          <w:rFonts w:ascii="Georgia" w:hAnsi="Georgia"/>
          <w:i/>
          <w:vertAlign w:val="baseline"/>
        </w:rPr>
        <w:t>λ</w:t>
      </w:r>
      <w:r>
        <w:rPr>
          <w:rFonts w:ascii="MathJax_Typewriter" w:hAnsi="MathJax_Typewriter"/>
          <w:vertAlign w:val="superscript"/>
        </w:rPr>
        <w:t>req</w:t>
      </w:r>
      <w:r>
        <w:rPr>
          <w:rFonts w:ascii="MathJax_Typewriter" w:hAnsi="MathJax_Typewriter"/>
          <w:vertAlign w:val="baseline"/>
        </w:rPr>
        <w:t> </w:t>
      </w:r>
      <w:r>
        <w:rPr>
          <w:vertAlign w:val="baseline"/>
        </w:rPr>
        <w:t>profile.</w:t>
      </w:r>
    </w:p>
    <w:p>
      <w:pPr>
        <w:pStyle w:val="BodyText"/>
        <w:spacing w:line="259" w:lineRule="auto" w:before="13"/>
        <w:ind w:left="221" w:right="105" w:firstLine="317"/>
        <w:jc w:val="both"/>
      </w:pPr>
      <w:r>
        <w:rPr/>
        <w:t>Figure</w:t>
      </w:r>
      <w:r>
        <w:rPr>
          <w:spacing w:val="34"/>
        </w:rPr>
        <w:t> </w:t>
      </w:r>
      <w:hyperlink w:history="true" w:anchor="_bookmark6">
        <w:r>
          <w:rPr>
            <w:color w:val="0000FF"/>
          </w:rPr>
          <w:t>1</w:t>
        </w:r>
      </w:hyperlink>
      <w:r>
        <w:rPr>
          <w:color w:val="0000FF"/>
          <w:spacing w:val="34"/>
        </w:rPr>
        <w:t> </w:t>
      </w:r>
      <w:r>
        <w:rPr/>
        <w:t>presents</w:t>
      </w:r>
      <w:r>
        <w:rPr>
          <w:spacing w:val="34"/>
        </w:rPr>
        <w:t> </w:t>
      </w:r>
      <w:r>
        <w:rPr/>
        <w:t>the</w:t>
      </w:r>
      <w:r>
        <w:rPr>
          <w:spacing w:val="33"/>
        </w:rPr>
        <w:t> </w:t>
      </w:r>
      <w:r>
        <w:rPr>
          <w:rFonts w:ascii="Georgia" w:hAnsi="Georgia"/>
          <w:i/>
        </w:rPr>
        <w:t>λ</w:t>
      </w:r>
      <w:r>
        <w:rPr>
          <w:rFonts w:ascii="MathJax_Typewriter" w:hAnsi="MathJax_Typewriter"/>
          <w:vertAlign w:val="superscript"/>
        </w:rPr>
        <w:t>req</w:t>
      </w:r>
      <w:r>
        <w:rPr>
          <w:rFonts w:ascii="MathJax_Typewriter" w:hAnsi="MathJax_Typewriter"/>
          <w:spacing w:val="40"/>
          <w:vertAlign w:val="baseline"/>
        </w:rPr>
        <w:t> </w:t>
      </w:r>
      <w:r>
        <w:rPr>
          <w:vertAlign w:val="baseline"/>
        </w:rPr>
        <w:t>profile,</w:t>
      </w:r>
      <w:r>
        <w:rPr>
          <w:spacing w:val="37"/>
          <w:vertAlign w:val="baseline"/>
        </w:rPr>
        <w:t> </w:t>
      </w:r>
      <w:r>
        <w:rPr>
          <w:vertAlign w:val="baseline"/>
        </w:rPr>
        <w:t>as</w:t>
      </w:r>
      <w:r>
        <w:rPr>
          <w:spacing w:val="33"/>
          <w:vertAlign w:val="baseline"/>
        </w:rPr>
        <w:t> </w:t>
      </w:r>
      <w:r>
        <w:rPr>
          <w:vertAlign w:val="baseline"/>
        </w:rPr>
        <w:t>it</w:t>
      </w:r>
      <w:r>
        <w:rPr>
          <w:spacing w:val="34"/>
          <w:vertAlign w:val="baseline"/>
        </w:rPr>
        <w:t> </w:t>
      </w:r>
      <w:r>
        <w:rPr>
          <w:vertAlign w:val="baseline"/>
        </w:rPr>
        <w:t>appears</w:t>
      </w:r>
      <w:r>
        <w:rPr>
          <w:spacing w:val="34"/>
          <w:vertAlign w:val="baseline"/>
        </w:rPr>
        <w:t> </w:t>
      </w:r>
      <w:r>
        <w:rPr>
          <w:vertAlign w:val="baseline"/>
        </w:rPr>
        <w:t>in</w:t>
      </w:r>
      <w:r>
        <w:rPr>
          <w:spacing w:val="34"/>
          <w:vertAlign w:val="baseline"/>
        </w:rPr>
        <w:t> </w:t>
      </w:r>
      <w:r>
        <w:rPr>
          <w:vertAlign w:val="baseline"/>
        </w:rPr>
        <w:t>the</w:t>
      </w:r>
      <w:r>
        <w:rPr>
          <w:spacing w:val="33"/>
          <w:vertAlign w:val="baseline"/>
        </w:rPr>
        <w:t> </w:t>
      </w:r>
      <w:r>
        <w:rPr>
          <w:vertAlign w:val="baseline"/>
        </w:rPr>
        <w:t>RSA</w:t>
      </w:r>
      <w:r>
        <w:rPr>
          <w:spacing w:val="34"/>
          <w:vertAlign w:val="baseline"/>
        </w:rPr>
        <w:t> </w:t>
      </w:r>
      <w:r>
        <w:rPr>
          <w:vertAlign w:val="baseline"/>
        </w:rPr>
        <w:t>Model</w:t>
      </w:r>
      <w:r>
        <w:rPr>
          <w:spacing w:val="33"/>
          <w:vertAlign w:val="baseline"/>
        </w:rPr>
        <w:t> </w:t>
      </w:r>
      <w:r>
        <w:rPr>
          <w:vertAlign w:val="baseline"/>
        </w:rPr>
        <w:t>Navigator. </w:t>
      </w:r>
      <w:bookmarkStart w:name="_bookmark7" w:id="16"/>
      <w:bookmarkEnd w:id="16"/>
      <w:r>
        <w:rPr>
          <w:vertAlign w:val="baseline"/>
        </w:rPr>
        <w:t>The</w:t>
      </w:r>
      <w:r>
        <w:rPr>
          <w:spacing w:val="40"/>
          <w:vertAlign w:val="baseline"/>
        </w:rPr>
        <w:t> </w:t>
      </w:r>
      <w:r>
        <w:rPr>
          <w:vertAlign w:val="baseline"/>
        </w:rPr>
        <w:t>profile</w:t>
      </w:r>
      <w:r>
        <w:rPr>
          <w:spacing w:val="40"/>
          <w:vertAlign w:val="baseline"/>
        </w:rPr>
        <w:t> </w:t>
      </w:r>
      <w:r>
        <w:rPr>
          <w:vertAlign w:val="baseline"/>
        </w:rPr>
        <w:t>introduces</w:t>
      </w:r>
      <w:r>
        <w:rPr>
          <w:spacing w:val="40"/>
          <w:vertAlign w:val="baseline"/>
        </w:rPr>
        <w:t> </w:t>
      </w:r>
      <w:r>
        <w:rPr>
          <w:vertAlign w:val="baseline"/>
        </w:rPr>
        <w:t>six</w:t>
      </w:r>
      <w:r>
        <w:rPr>
          <w:spacing w:val="40"/>
          <w:vertAlign w:val="baseline"/>
        </w:rPr>
        <w:t> </w:t>
      </w:r>
      <w:r>
        <w:rPr>
          <w:vertAlign w:val="baseline"/>
        </w:rPr>
        <w:t>stereotypes.</w:t>
      </w:r>
      <w:r>
        <w:rPr>
          <w:spacing w:val="40"/>
          <w:vertAlign w:val="baseline"/>
        </w:rPr>
        <w:t>  </w:t>
      </w:r>
      <w:r>
        <w:rPr>
          <w:vertAlign w:val="baseline"/>
        </w:rPr>
        <w:t>The</w:t>
      </w:r>
      <w:r>
        <w:rPr>
          <w:spacing w:val="40"/>
          <w:vertAlign w:val="baseline"/>
        </w:rPr>
        <w:t> </w:t>
      </w:r>
      <w:r>
        <w:rPr>
          <w:vertAlign w:val="baseline"/>
        </w:rPr>
        <w:t>base</w:t>
      </w:r>
      <w:r>
        <w:rPr>
          <w:spacing w:val="40"/>
          <w:vertAlign w:val="baseline"/>
        </w:rPr>
        <w:t> </w:t>
      </w:r>
      <w:r>
        <w:rPr>
          <w:vertAlign w:val="baseline"/>
        </w:rPr>
        <w:t>class</w:t>
      </w:r>
      <w:r>
        <w:rPr>
          <w:spacing w:val="40"/>
          <w:vertAlign w:val="baseline"/>
        </w:rPr>
        <w:t> </w:t>
      </w:r>
      <w:r>
        <w:rPr>
          <w:vertAlign w:val="baseline"/>
        </w:rPr>
        <w:t>of</w:t>
      </w:r>
      <w:r>
        <w:rPr>
          <w:spacing w:val="40"/>
          <w:vertAlign w:val="baseline"/>
        </w:rPr>
        <w:t> </w:t>
      </w:r>
      <w:r>
        <w:rPr>
          <w:vertAlign w:val="baseline"/>
        </w:rPr>
        <w:t>stereotype</w:t>
      </w:r>
      <w:r>
        <w:rPr>
          <w:spacing w:val="40"/>
          <w:vertAlign w:val="baseline"/>
        </w:rPr>
        <w:t> </w:t>
      </w:r>
      <w:r>
        <w:rPr>
          <w:vertAlign w:val="baseline"/>
        </w:rPr>
        <w:t>B</w:t>
      </w:r>
      <w:r>
        <w:rPr>
          <w:spacing w:val="40"/>
          <w:vertAlign w:val="baseline"/>
        </w:rPr>
        <w:t> </w:t>
      </w:r>
      <w:r>
        <w:rPr>
          <w:vertAlign w:val="baseline"/>
        </w:rPr>
        <w:t>appears</w:t>
      </w:r>
      <w:r>
        <w:rPr>
          <w:spacing w:val="40"/>
          <w:vertAlign w:val="baseline"/>
        </w:rPr>
        <w:t> </w:t>
      </w:r>
      <w:r>
        <w:rPr>
          <w:vertAlign w:val="baseline"/>
        </w:rPr>
        <w:t>as</w:t>
      </w:r>
      <w:r>
        <w:rPr>
          <w:spacing w:val="40"/>
          <w:vertAlign w:val="baseline"/>
        </w:rPr>
        <w:t> </w:t>
      </w:r>
      <w:r>
        <w:rPr>
          <w:vertAlign w:val="baseline"/>
        </w:rPr>
        <w:t>an</w:t>
      </w:r>
      <w:r>
        <w:rPr>
          <w:spacing w:val="40"/>
          <w:vertAlign w:val="baseline"/>
        </w:rPr>
        <w:t> </w:t>
      </w:r>
      <w:r>
        <w:rPr>
          <w:vertAlign w:val="baseline"/>
        </w:rPr>
        <w:t>attribute,</w:t>
      </w:r>
      <w:r>
        <w:rPr>
          <w:spacing w:val="40"/>
          <w:vertAlign w:val="baseline"/>
        </w:rPr>
        <w:t> </w:t>
      </w:r>
      <w:r>
        <w:rPr>
          <w:vertAlign w:val="baseline"/>
        </w:rPr>
        <w:t>with</w:t>
      </w:r>
      <w:r>
        <w:rPr>
          <w:spacing w:val="40"/>
          <w:vertAlign w:val="baseline"/>
        </w:rPr>
        <w:t> </w:t>
      </w:r>
      <w:r>
        <w:rPr>
          <w:vertAlign w:val="baseline"/>
        </w:rPr>
        <w:t>name</w:t>
      </w:r>
      <w:r>
        <w:rPr>
          <w:spacing w:val="40"/>
          <w:vertAlign w:val="baseline"/>
        </w:rPr>
        <w:t> </w:t>
      </w:r>
      <w:r>
        <w:rPr>
          <w:rFonts w:ascii="MathJax_Typewriter" w:hAnsi="MathJax_Typewriter"/>
          <w:vertAlign w:val="baseline"/>
        </w:rPr>
        <w:t>base$B</w:t>
      </w:r>
      <w:r>
        <w:rPr>
          <w:rFonts w:ascii="MathJax_Typewriter" w:hAnsi="MathJax_Typewriter"/>
          <w:spacing w:val="40"/>
          <w:vertAlign w:val="baseline"/>
        </w:rPr>
        <w:t> </w:t>
      </w:r>
      <w:r>
        <w:rPr>
          <w:vertAlign w:val="baseline"/>
        </w:rPr>
        <w:t>in</w:t>
      </w:r>
      <w:r>
        <w:rPr>
          <w:spacing w:val="40"/>
          <w:vertAlign w:val="baseline"/>
        </w:rPr>
        <w:t> </w:t>
      </w:r>
      <w:r>
        <w:rPr>
          <w:vertAlign w:val="baseline"/>
        </w:rPr>
        <w:t>Figure</w:t>
      </w:r>
      <w:r>
        <w:rPr>
          <w:spacing w:val="40"/>
          <w:vertAlign w:val="baseline"/>
        </w:rPr>
        <w:t> </w:t>
      </w:r>
      <w:hyperlink w:history="true" w:anchor="_bookmark6">
        <w:r>
          <w:rPr>
            <w:color w:val="0000FF"/>
            <w:vertAlign w:val="baseline"/>
          </w:rPr>
          <w:t>1</w:t>
        </w:r>
      </w:hyperlink>
      <w:r>
        <w:rPr>
          <w:vertAlign w:val="baseline"/>
        </w:rPr>
        <w:t>.</w:t>
      </w:r>
      <w:r>
        <w:rPr>
          <w:spacing w:val="80"/>
          <w:w w:val="150"/>
          <w:vertAlign w:val="baseline"/>
        </w:rPr>
        <w:t> </w:t>
      </w:r>
      <w:r>
        <w:rPr>
          <w:vertAlign w:val="baseline"/>
        </w:rPr>
        <w:t>The</w:t>
      </w:r>
      <w:r>
        <w:rPr>
          <w:spacing w:val="40"/>
          <w:vertAlign w:val="baseline"/>
        </w:rPr>
        <w:t> </w:t>
      </w:r>
      <w:r>
        <w:rPr>
          <w:vertAlign w:val="baseline"/>
        </w:rPr>
        <w:t>tags</w:t>
      </w:r>
      <w:r>
        <w:rPr>
          <w:spacing w:val="40"/>
          <w:vertAlign w:val="baseline"/>
        </w:rPr>
        <w:t> </w:t>
      </w:r>
      <w:r>
        <w:rPr>
          <w:vertAlign w:val="baseline"/>
        </w:rPr>
        <w:t>values</w:t>
      </w:r>
      <w:r>
        <w:rPr>
          <w:spacing w:val="40"/>
          <w:vertAlign w:val="baseline"/>
        </w:rPr>
        <w:t> </w:t>
      </w:r>
      <w:r>
        <w:rPr>
          <w:vertAlign w:val="baseline"/>
        </w:rPr>
        <w:t>are</w:t>
      </w:r>
      <w:r>
        <w:rPr>
          <w:spacing w:val="40"/>
          <w:vertAlign w:val="baseline"/>
        </w:rPr>
        <w:t> </w:t>
      </w:r>
      <w:r>
        <w:rPr>
          <w:vertAlign w:val="baseline"/>
        </w:rPr>
        <w:t>also</w:t>
      </w:r>
      <w:r>
        <w:rPr>
          <w:spacing w:val="40"/>
          <w:vertAlign w:val="baseline"/>
        </w:rPr>
        <w:t> </w:t>
      </w:r>
      <w:r>
        <w:rPr>
          <w:vertAlign w:val="baseline"/>
        </w:rPr>
        <w:t>listed as</w:t>
      </w:r>
      <w:r>
        <w:rPr>
          <w:spacing w:val="44"/>
          <w:vertAlign w:val="baseline"/>
        </w:rPr>
        <w:t> </w:t>
      </w:r>
      <w:r>
        <w:rPr>
          <w:vertAlign w:val="baseline"/>
        </w:rPr>
        <w:t>attributes,</w:t>
      </w:r>
      <w:r>
        <w:rPr>
          <w:spacing w:val="51"/>
          <w:vertAlign w:val="baseline"/>
        </w:rPr>
        <w:t> </w:t>
      </w:r>
      <w:r>
        <w:rPr>
          <w:vertAlign w:val="baseline"/>
        </w:rPr>
        <w:t>with</w:t>
      </w:r>
      <w:r>
        <w:rPr>
          <w:spacing w:val="44"/>
          <w:vertAlign w:val="baseline"/>
        </w:rPr>
        <w:t> </w:t>
      </w:r>
      <w:r>
        <w:rPr>
          <w:vertAlign w:val="baseline"/>
        </w:rPr>
        <w:t>their</w:t>
      </w:r>
      <w:r>
        <w:rPr>
          <w:spacing w:val="44"/>
          <w:vertAlign w:val="baseline"/>
        </w:rPr>
        <w:t> </w:t>
      </w:r>
      <w:r>
        <w:rPr>
          <w:vertAlign w:val="baseline"/>
        </w:rPr>
        <w:t>default</w:t>
      </w:r>
      <w:r>
        <w:rPr>
          <w:spacing w:val="44"/>
          <w:vertAlign w:val="baseline"/>
        </w:rPr>
        <w:t> </w:t>
      </w:r>
      <w:r>
        <w:rPr>
          <w:vertAlign w:val="baseline"/>
        </w:rPr>
        <w:t>value</w:t>
      </w:r>
      <w:r>
        <w:rPr>
          <w:spacing w:val="44"/>
          <w:vertAlign w:val="baseline"/>
        </w:rPr>
        <w:t> </w:t>
      </w:r>
      <w:r>
        <w:rPr>
          <w:vertAlign w:val="baseline"/>
        </w:rPr>
        <w:t>listed</w:t>
      </w:r>
      <w:r>
        <w:rPr>
          <w:spacing w:val="44"/>
          <w:vertAlign w:val="baseline"/>
        </w:rPr>
        <w:t> </w:t>
      </w:r>
      <w:r>
        <w:rPr>
          <w:vertAlign w:val="baseline"/>
        </w:rPr>
        <w:t>below,</w:t>
      </w:r>
      <w:r>
        <w:rPr>
          <w:spacing w:val="52"/>
          <w:vertAlign w:val="baseline"/>
        </w:rPr>
        <w:t> </w:t>
      </w:r>
      <w:r>
        <w:rPr>
          <w:vertAlign w:val="baseline"/>
        </w:rPr>
        <w:t>when</w:t>
      </w:r>
      <w:r>
        <w:rPr>
          <w:spacing w:val="45"/>
          <w:vertAlign w:val="baseline"/>
        </w:rPr>
        <w:t> </w:t>
      </w:r>
      <w:r>
        <w:rPr>
          <w:vertAlign w:val="baseline"/>
        </w:rPr>
        <w:t>defined.</w:t>
      </w:r>
      <w:r>
        <w:rPr>
          <w:spacing w:val="36"/>
          <w:vertAlign w:val="baseline"/>
        </w:rPr>
        <w:t>  </w:t>
      </w:r>
      <w:r>
        <w:rPr>
          <w:vertAlign w:val="baseline"/>
        </w:rPr>
        <w:t>For</w:t>
      </w:r>
      <w:r>
        <w:rPr>
          <w:spacing w:val="45"/>
          <w:vertAlign w:val="baseline"/>
        </w:rPr>
        <w:t> </w:t>
      </w:r>
      <w:r>
        <w:rPr>
          <w:spacing w:val="-2"/>
          <w:vertAlign w:val="baseline"/>
        </w:rPr>
        <w:t>policies,</w:t>
      </w:r>
    </w:p>
    <w:p>
      <w:pPr>
        <w:pStyle w:val="BodyText"/>
        <w:spacing w:line="208" w:lineRule="auto" w:before="27"/>
        <w:ind w:left="221" w:right="108"/>
        <w:jc w:val="both"/>
        <w:rPr>
          <w:rFonts w:ascii="LM Roman 8"/>
          <w:sz w:val="15"/>
        </w:rPr>
      </w:pPr>
      <w:r>
        <w:rPr/>
        <w:t>the value </w:t>
      </w:r>
      <w:r>
        <w:rPr>
          <w:rFonts w:ascii="MathJax_Typewriter"/>
        </w:rPr>
        <w:t>top </w:t>
      </w:r>
      <w:r>
        <w:rPr/>
        <w:t>references the most permissive policy, i.e.</w:t>
      </w:r>
      <w:r>
        <w:rPr>
          <w:spacing w:val="40"/>
        </w:rPr>
        <w:t> </w:t>
      </w:r>
      <w:r>
        <w:rPr/>
        <w:t>the one that excludes no behavior.</w:t>
      </w:r>
      <w:r>
        <w:rPr>
          <w:spacing w:val="80"/>
        </w:rPr>
        <w:t> </w:t>
      </w:r>
      <w:r>
        <w:rPr/>
        <w:t>The</w:t>
      </w:r>
      <w:r>
        <w:rPr>
          <w:spacing w:val="40"/>
        </w:rPr>
        <w:t> </w:t>
      </w:r>
      <w:r>
        <w:rPr/>
        <w:t>constraints</w:t>
      </w:r>
      <w:r>
        <w:rPr>
          <w:spacing w:val="40"/>
        </w:rPr>
        <w:t> </w:t>
      </w:r>
      <w:r>
        <w:rPr/>
        <w:t>defined</w:t>
      </w:r>
      <w:r>
        <w:rPr>
          <w:spacing w:val="40"/>
        </w:rPr>
        <w:t> </w:t>
      </w:r>
      <w:r>
        <w:rPr/>
        <w:t>in</w:t>
      </w:r>
      <w:r>
        <w:rPr>
          <w:spacing w:val="40"/>
        </w:rPr>
        <w:t> </w:t>
      </w:r>
      <w:r>
        <w:rPr/>
        <w:t>the</w:t>
      </w:r>
      <w:r>
        <w:rPr>
          <w:spacing w:val="40"/>
        </w:rPr>
        <w:t> </w:t>
      </w:r>
      <w:r>
        <w:rPr/>
        <w:t>profile</w:t>
      </w:r>
      <w:r>
        <w:rPr>
          <w:spacing w:val="40"/>
        </w:rPr>
        <w:t> </w:t>
      </w:r>
      <w:r>
        <w:rPr/>
        <w:t>are</w:t>
      </w:r>
      <w:r>
        <w:rPr>
          <w:spacing w:val="40"/>
        </w:rPr>
        <w:t> </w:t>
      </w:r>
      <w:r>
        <w:rPr/>
        <w:t>stereotyped</w:t>
      </w:r>
      <w:r>
        <w:rPr>
          <w:spacing w:val="40"/>
        </w:rPr>
        <w:t> </w:t>
      </w:r>
      <w:r>
        <w:rPr/>
        <w:t>VincoloProfilo</w:t>
      </w:r>
      <w:r>
        <w:rPr>
          <w:spacing w:val="-18"/>
        </w:rPr>
        <w:t> </w:t>
      </w:r>
      <w:hyperlink w:history="true" w:anchor="_bookmark7">
        <w:r>
          <w:rPr>
            <w:rFonts w:ascii="LM Roman 8"/>
            <w:color w:val="0000FF"/>
            <w:position w:val="8"/>
            <w:sz w:val="15"/>
          </w:rPr>
          <w:t>5</w:t>
        </w:r>
      </w:hyperlink>
    </w:p>
    <w:p>
      <w:pPr>
        <w:pStyle w:val="BodyText"/>
        <w:spacing w:before="21"/>
        <w:ind w:left="221"/>
        <w:jc w:val="both"/>
      </w:pPr>
      <w:r>
        <w:rPr/>
        <w:t>in</w:t>
      </w:r>
      <w:r>
        <w:rPr>
          <w:spacing w:val="22"/>
        </w:rPr>
        <w:t> </w:t>
      </w:r>
      <w:r>
        <w:rPr/>
        <w:t>RSA.</w:t>
      </w:r>
      <w:r>
        <w:rPr>
          <w:spacing w:val="22"/>
        </w:rPr>
        <w:t> </w:t>
      </w:r>
      <w:r>
        <w:rPr/>
        <w:t>For</w:t>
      </w:r>
      <w:r>
        <w:rPr>
          <w:spacing w:val="23"/>
        </w:rPr>
        <w:t> </w:t>
      </w:r>
      <w:r>
        <w:rPr/>
        <w:t>the</w:t>
      </w:r>
      <w:r>
        <w:rPr>
          <w:spacing w:val="22"/>
        </w:rPr>
        <w:t> </w:t>
      </w:r>
      <w:r>
        <w:rPr/>
        <w:t>sake</w:t>
      </w:r>
      <w:r>
        <w:rPr>
          <w:spacing w:val="23"/>
        </w:rPr>
        <w:t> </w:t>
      </w:r>
      <w:r>
        <w:rPr/>
        <w:t>of</w:t>
      </w:r>
      <w:r>
        <w:rPr>
          <w:spacing w:val="22"/>
        </w:rPr>
        <w:t> </w:t>
      </w:r>
      <w:r>
        <w:rPr/>
        <w:t>space,</w:t>
      </w:r>
      <w:r>
        <w:rPr>
          <w:spacing w:val="24"/>
        </w:rPr>
        <w:t> </w:t>
      </w:r>
      <w:r>
        <w:rPr/>
        <w:t>only</w:t>
      </w:r>
      <w:r>
        <w:rPr>
          <w:spacing w:val="21"/>
        </w:rPr>
        <w:t> </w:t>
      </w:r>
      <w:r>
        <w:rPr/>
        <w:t>the</w:t>
      </w:r>
      <w:r>
        <w:rPr>
          <w:spacing w:val="22"/>
        </w:rPr>
        <w:t> </w:t>
      </w:r>
      <w:r>
        <w:rPr/>
        <w:t>name</w:t>
      </w:r>
      <w:r>
        <w:rPr>
          <w:spacing w:val="23"/>
        </w:rPr>
        <w:t> </w:t>
      </w:r>
      <w:r>
        <w:rPr/>
        <w:t>of</w:t>
      </w:r>
      <w:r>
        <w:rPr>
          <w:spacing w:val="21"/>
        </w:rPr>
        <w:t> </w:t>
      </w:r>
      <w:r>
        <w:rPr/>
        <w:t>each</w:t>
      </w:r>
      <w:r>
        <w:rPr>
          <w:spacing w:val="23"/>
        </w:rPr>
        <w:t> </w:t>
      </w:r>
      <w:r>
        <w:rPr/>
        <w:t>constraint</w:t>
      </w:r>
      <w:r>
        <w:rPr>
          <w:spacing w:val="22"/>
        </w:rPr>
        <w:t> </w:t>
      </w:r>
      <w:r>
        <w:rPr/>
        <w:t>is</w:t>
      </w:r>
      <w:r>
        <w:rPr>
          <w:spacing w:val="23"/>
        </w:rPr>
        <w:t> </w:t>
      </w:r>
      <w:r>
        <w:rPr/>
        <w:t>shown:</w:t>
      </w:r>
      <w:r>
        <w:rPr>
          <w:spacing w:val="50"/>
        </w:rPr>
        <w:t> </w:t>
      </w:r>
      <w:r>
        <w:rPr/>
        <w:t>still,</w:t>
      </w:r>
      <w:r>
        <w:rPr>
          <w:spacing w:val="24"/>
        </w:rPr>
        <w:t> </w:t>
      </w:r>
      <w:r>
        <w:rPr>
          <w:spacing w:val="-5"/>
        </w:rPr>
        <w:t>it</w:t>
      </w:r>
    </w:p>
    <w:p>
      <w:pPr>
        <w:pStyle w:val="BodyText"/>
        <w:spacing w:before="6"/>
        <w:rPr>
          <w:sz w:val="17"/>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145584</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463314pt;width:34.85pt;height:.1pt;mso-position-horizontal-relative:page;mso-position-vertical-relative:paragraph;z-index:-15725568;mso-wrap-distance-left:0;mso-wrap-distance-right:0" id="docshape10" coordorigin="902,229" coordsize="697,0" path="m902,229l1598,22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5</w:t>
      </w:r>
      <w:r>
        <w:rPr>
          <w:rFonts w:ascii="IPAPMincho"/>
          <w:spacing w:val="59"/>
          <w:sz w:val="15"/>
          <w:vertAlign w:val="baseline"/>
        </w:rPr>
        <w:t> </w:t>
      </w:r>
      <w:r>
        <w:rPr>
          <w:rFonts w:ascii="LM Roman 8"/>
          <w:sz w:val="15"/>
          <w:vertAlign w:val="baseline"/>
        </w:rPr>
        <w:t>Italian</w:t>
      </w:r>
      <w:r>
        <w:rPr>
          <w:rFonts w:ascii="LM Roman 8"/>
          <w:spacing w:val="7"/>
          <w:sz w:val="15"/>
          <w:vertAlign w:val="baseline"/>
        </w:rPr>
        <w:t> </w:t>
      </w:r>
      <w:r>
        <w:rPr>
          <w:rFonts w:ascii="LM Roman 8"/>
          <w:sz w:val="15"/>
          <w:vertAlign w:val="baseline"/>
        </w:rPr>
        <w:t>for</w:t>
      </w:r>
      <w:r>
        <w:rPr>
          <w:rFonts w:ascii="LM Roman 8"/>
          <w:spacing w:val="7"/>
          <w:sz w:val="15"/>
          <w:vertAlign w:val="baseline"/>
        </w:rPr>
        <w:t> </w:t>
      </w:r>
      <w:r>
        <w:rPr>
          <w:rFonts w:ascii="LM Roman 8"/>
          <w:sz w:val="15"/>
          <w:vertAlign w:val="baseline"/>
        </w:rPr>
        <w:t>Profile</w:t>
      </w:r>
      <w:r>
        <w:rPr>
          <w:rFonts w:ascii="LM Roman 8"/>
          <w:spacing w:val="7"/>
          <w:sz w:val="15"/>
          <w:vertAlign w:val="baseline"/>
        </w:rPr>
        <w:t> </w:t>
      </w:r>
      <w:r>
        <w:rPr>
          <w:rFonts w:ascii="LM Roman 8"/>
          <w:spacing w:val="-2"/>
          <w:sz w:val="15"/>
          <w:vertAlign w:val="baseline"/>
        </w:rPr>
        <w:t>Constraint.</w:t>
      </w:r>
    </w:p>
    <w:p>
      <w:pPr>
        <w:spacing w:after="0"/>
        <w:jc w:val="left"/>
        <w:rPr>
          <w:rFonts w:ascii="LM Roman 8"/>
          <w:sz w:val="15"/>
        </w:rPr>
        <w:sectPr>
          <w:pgSz w:w="9360" w:h="13610"/>
          <w:pgMar w:header="860" w:footer="0" w:top="1060" w:bottom="280" w:left="680" w:right="680"/>
        </w:sectPr>
      </w:pPr>
    </w:p>
    <w:p>
      <w:pPr>
        <w:pStyle w:val="BodyText"/>
        <w:spacing w:before="155"/>
        <w:ind w:left="108"/>
        <w:jc w:val="both"/>
      </w:pPr>
      <w:r>
        <w:rPr/>
        <w:t>should</w:t>
      </w:r>
      <w:r>
        <w:rPr>
          <w:spacing w:val="17"/>
        </w:rPr>
        <w:t> </w:t>
      </w:r>
      <w:r>
        <w:rPr/>
        <w:t>be</w:t>
      </w:r>
      <w:r>
        <w:rPr>
          <w:spacing w:val="17"/>
        </w:rPr>
        <w:t> </w:t>
      </w:r>
      <w:r>
        <w:rPr/>
        <w:t>enough</w:t>
      </w:r>
      <w:r>
        <w:rPr>
          <w:spacing w:val="18"/>
        </w:rPr>
        <w:t> </w:t>
      </w:r>
      <w:r>
        <w:rPr/>
        <w:t>to</w:t>
      </w:r>
      <w:r>
        <w:rPr>
          <w:spacing w:val="18"/>
        </w:rPr>
        <w:t> </w:t>
      </w:r>
      <w:r>
        <w:rPr/>
        <w:t>convey</w:t>
      </w:r>
      <w:r>
        <w:rPr>
          <w:spacing w:val="18"/>
        </w:rPr>
        <w:t> </w:t>
      </w:r>
      <w:r>
        <w:rPr/>
        <w:t>at</w:t>
      </w:r>
      <w:r>
        <w:rPr>
          <w:spacing w:val="17"/>
        </w:rPr>
        <w:t> </w:t>
      </w:r>
      <w:r>
        <w:rPr/>
        <w:t>least</w:t>
      </w:r>
      <w:r>
        <w:rPr>
          <w:spacing w:val="18"/>
        </w:rPr>
        <w:t> </w:t>
      </w:r>
      <w:r>
        <w:rPr/>
        <w:t>the</w:t>
      </w:r>
      <w:r>
        <w:rPr>
          <w:spacing w:val="18"/>
        </w:rPr>
        <w:t> </w:t>
      </w:r>
      <w:r>
        <w:rPr/>
        <w:t>purpose</w:t>
      </w:r>
      <w:r>
        <w:rPr>
          <w:spacing w:val="18"/>
        </w:rPr>
        <w:t> </w:t>
      </w:r>
      <w:r>
        <w:rPr/>
        <w:t>of</w:t>
      </w:r>
      <w:r>
        <w:rPr>
          <w:spacing w:val="18"/>
        </w:rPr>
        <w:t> </w:t>
      </w:r>
      <w:r>
        <w:rPr/>
        <w:t>the</w:t>
      </w:r>
      <w:r>
        <w:rPr>
          <w:spacing w:val="18"/>
        </w:rPr>
        <w:t> </w:t>
      </w:r>
      <w:r>
        <w:rPr>
          <w:spacing w:val="-2"/>
        </w:rPr>
        <w:t>constraint.</w:t>
      </w:r>
    </w:p>
    <w:p>
      <w:pPr>
        <w:pStyle w:val="BodyText"/>
        <w:spacing w:line="259" w:lineRule="auto" w:before="39"/>
        <w:ind w:left="108" w:right="218" w:firstLine="317"/>
        <w:jc w:val="right"/>
      </w:pPr>
      <w:r>
        <w:rPr/>
        <w:t>In this PCU case study, we could quite naturally exploit standard UML concepts </w:t>
      </w:r>
      <w:bookmarkStart w:name="Model transformation" w:id="17"/>
      <w:bookmarkEnd w:id="17"/>
      <w:r>
        <w:rPr/>
        <w:t>(as</w:t>
      </w:r>
      <w:r>
        <w:rPr/>
        <w:t> base meta–classes for the new stereotypes) to capture new advanced modelling</w:t>
      </w:r>
      <w:r>
        <w:rPr>
          <w:spacing w:val="80"/>
        </w:rPr>
        <w:t> </w:t>
      </w:r>
      <w:r>
        <w:rPr/>
        <w:t>concepts.</w:t>
      </w:r>
      <w:r>
        <w:rPr>
          <w:spacing w:val="80"/>
          <w:w w:val="150"/>
        </w:rPr>
        <w:t> </w:t>
      </w:r>
      <w:r>
        <w:rPr/>
        <w:t>As</w:t>
      </w:r>
      <w:r>
        <w:rPr>
          <w:spacing w:val="40"/>
        </w:rPr>
        <w:t> </w:t>
      </w:r>
      <w:r>
        <w:rPr/>
        <w:t>already</w:t>
      </w:r>
      <w:r>
        <w:rPr>
          <w:spacing w:val="40"/>
        </w:rPr>
        <w:t> </w:t>
      </w:r>
      <w:r>
        <w:rPr/>
        <w:t>said,</w:t>
      </w:r>
      <w:r>
        <w:rPr>
          <w:spacing w:val="40"/>
        </w:rPr>
        <w:t> </w:t>
      </w:r>
      <w:r>
        <w:rPr/>
        <w:t>this</w:t>
      </w:r>
      <w:r>
        <w:rPr>
          <w:spacing w:val="40"/>
        </w:rPr>
        <w:t> </w:t>
      </w:r>
      <w:r>
        <w:rPr/>
        <w:t>has</w:t>
      </w:r>
      <w:r>
        <w:rPr>
          <w:spacing w:val="40"/>
        </w:rPr>
        <w:t> </w:t>
      </w:r>
      <w:r>
        <w:rPr/>
        <w:t>the</w:t>
      </w:r>
      <w:r>
        <w:rPr>
          <w:spacing w:val="40"/>
        </w:rPr>
        <w:t> </w:t>
      </w:r>
      <w:r>
        <w:rPr/>
        <w:t>consequence</w:t>
      </w:r>
      <w:r>
        <w:rPr>
          <w:spacing w:val="40"/>
        </w:rPr>
        <w:t> </w:t>
      </w:r>
      <w:r>
        <w:rPr/>
        <w:t>that</w:t>
      </w:r>
      <w:r>
        <w:rPr>
          <w:spacing w:val="40"/>
        </w:rPr>
        <w:t> </w:t>
      </w:r>
      <w:r>
        <w:rPr/>
        <w:t>standard</w:t>
      </w:r>
      <w:r>
        <w:rPr>
          <w:spacing w:val="40"/>
        </w:rPr>
        <w:t> </w:t>
      </w:r>
      <w:r>
        <w:rPr/>
        <w:t>tools</w:t>
      </w:r>
      <w:r>
        <w:rPr>
          <w:spacing w:val="40"/>
        </w:rPr>
        <w:t> </w:t>
      </w:r>
      <w:r>
        <w:rPr/>
        <w:t>can</w:t>
      </w:r>
      <w:r>
        <w:rPr>
          <w:spacing w:val="40"/>
        </w:rPr>
        <w:t> </w:t>
      </w:r>
      <w:r>
        <w:rPr/>
        <w:t>be easily adapted and offered to the designers.</w:t>
      </w:r>
      <w:r>
        <w:rPr>
          <w:spacing w:val="40"/>
        </w:rPr>
        <w:t> </w:t>
      </w:r>
      <w:r>
        <w:rPr/>
        <w:t>At the same time, the new concepts are framed in a well known context, hopefully accelerating their adoption.</w:t>
      </w:r>
      <w:r>
        <w:rPr>
          <w:spacing w:val="37"/>
        </w:rPr>
        <w:t> </w:t>
      </w:r>
      <w:r>
        <w:rPr/>
        <w:t>We expect to assess</w:t>
      </w:r>
      <w:r>
        <w:rPr>
          <w:spacing w:val="2"/>
        </w:rPr>
        <w:t> </w:t>
      </w:r>
      <w:r>
        <w:rPr/>
        <w:t>the</w:t>
      </w:r>
      <w:r>
        <w:rPr>
          <w:spacing w:val="2"/>
        </w:rPr>
        <w:t> </w:t>
      </w:r>
      <w:r>
        <w:rPr/>
        <w:t>acceptance</w:t>
      </w:r>
      <w:r>
        <w:rPr>
          <w:spacing w:val="3"/>
        </w:rPr>
        <w:t> </w:t>
      </w:r>
      <w:r>
        <w:rPr/>
        <w:t>of</w:t>
      </w:r>
      <w:r>
        <w:rPr>
          <w:spacing w:val="2"/>
        </w:rPr>
        <w:t> </w:t>
      </w:r>
      <w:r>
        <w:rPr/>
        <w:t>the</w:t>
      </w:r>
      <w:r>
        <w:rPr>
          <w:spacing w:val="2"/>
        </w:rPr>
        <w:t> </w:t>
      </w:r>
      <w:r>
        <w:rPr/>
        <w:t>profile</w:t>
      </w:r>
      <w:r>
        <w:rPr>
          <w:spacing w:val="3"/>
        </w:rPr>
        <w:t> </w:t>
      </w:r>
      <w:r>
        <w:rPr/>
        <w:t>for</w:t>
      </w:r>
      <w:r>
        <w:rPr>
          <w:spacing w:val="2"/>
        </w:rPr>
        <w:t> </w:t>
      </w:r>
      <w:r>
        <w:rPr/>
        <w:t>PCU,</w:t>
      </w:r>
      <w:r>
        <w:rPr>
          <w:spacing w:val="2"/>
        </w:rPr>
        <w:t> </w:t>
      </w:r>
      <w:r>
        <w:rPr/>
        <w:t>by</w:t>
      </w:r>
      <w:r>
        <w:rPr>
          <w:spacing w:val="3"/>
        </w:rPr>
        <w:t> </w:t>
      </w:r>
      <w:r>
        <w:rPr/>
        <w:t>interacting</w:t>
      </w:r>
      <w:r>
        <w:rPr>
          <w:spacing w:val="2"/>
        </w:rPr>
        <w:t> </w:t>
      </w:r>
      <w:r>
        <w:rPr/>
        <w:t>with</w:t>
      </w:r>
      <w:r>
        <w:rPr>
          <w:spacing w:val="2"/>
        </w:rPr>
        <w:t> </w:t>
      </w:r>
      <w:r>
        <w:rPr/>
        <w:t>industrial</w:t>
      </w:r>
      <w:r>
        <w:rPr>
          <w:spacing w:val="3"/>
        </w:rPr>
        <w:t> </w:t>
      </w:r>
      <w:r>
        <w:rPr>
          <w:spacing w:val="-2"/>
        </w:rPr>
        <w:t>partners.</w:t>
      </w:r>
    </w:p>
    <w:p>
      <w:pPr>
        <w:pStyle w:val="BodyText"/>
        <w:spacing w:line="259" w:lineRule="auto" w:before="24"/>
        <w:ind w:left="108" w:right="222" w:firstLine="317"/>
        <w:jc w:val="both"/>
      </w:pPr>
      <w:r>
        <w:rPr/>
        <w:t>The next subsections outline how to transform the UML model into a suitable input for PC.</w:t>
      </w:r>
    </w:p>
    <w:p>
      <w:pPr>
        <w:pStyle w:val="BodyText"/>
        <w:spacing w:before="46"/>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w:t>
      </w:r>
      <w:r>
        <w:rPr>
          <w:rFonts w:ascii="LM Roman 10"/>
          <w:i/>
          <w:spacing w:val="-11"/>
          <w:sz w:val="21"/>
        </w:rPr>
        <w:t> </w:t>
      </w:r>
      <w:r>
        <w:rPr>
          <w:rFonts w:ascii="LM Roman 10"/>
          <w:i/>
          <w:spacing w:val="-2"/>
          <w:sz w:val="21"/>
        </w:rPr>
        <w:t>transformation</w:t>
      </w:r>
    </w:p>
    <w:p>
      <w:pPr>
        <w:pStyle w:val="BodyText"/>
        <w:spacing w:line="259" w:lineRule="auto" w:before="164"/>
        <w:ind w:left="108" w:right="217"/>
        <w:jc w:val="both"/>
      </w:pPr>
      <w:r>
        <w:rPr/>
        <w:t>Despite the just mentioned advantages, a UML model usually has a major defect, when</w:t>
      </w:r>
      <w:r>
        <w:rPr>
          <w:spacing w:val="37"/>
        </w:rPr>
        <w:t> </w:t>
      </w:r>
      <w:r>
        <w:rPr/>
        <w:t>exported</w:t>
      </w:r>
      <w:r>
        <w:rPr>
          <w:spacing w:val="37"/>
        </w:rPr>
        <w:t> </w:t>
      </w:r>
      <w:r>
        <w:rPr/>
        <w:t>from</w:t>
      </w:r>
      <w:r>
        <w:rPr>
          <w:spacing w:val="37"/>
        </w:rPr>
        <w:t> </w:t>
      </w:r>
      <w:r>
        <w:rPr/>
        <w:t>a</w:t>
      </w:r>
      <w:r>
        <w:rPr>
          <w:spacing w:val="37"/>
        </w:rPr>
        <w:t> </w:t>
      </w:r>
      <w:r>
        <w:rPr/>
        <w:t>tool</w:t>
      </w:r>
      <w:r>
        <w:rPr>
          <w:spacing w:val="37"/>
        </w:rPr>
        <w:t> </w:t>
      </w:r>
      <w:r>
        <w:rPr/>
        <w:t>like</w:t>
      </w:r>
      <w:r>
        <w:rPr>
          <w:spacing w:val="37"/>
        </w:rPr>
        <w:t> </w:t>
      </w:r>
      <w:r>
        <w:rPr/>
        <w:t>RSA:</w:t>
      </w:r>
      <w:r>
        <w:rPr>
          <w:spacing w:val="37"/>
        </w:rPr>
        <w:t> </w:t>
      </w:r>
      <w:r>
        <w:rPr/>
        <w:t>it</w:t>
      </w:r>
      <w:r>
        <w:rPr>
          <w:spacing w:val="37"/>
        </w:rPr>
        <w:t> </w:t>
      </w:r>
      <w:r>
        <w:rPr/>
        <w:t>is</w:t>
      </w:r>
      <w:r>
        <w:rPr>
          <w:spacing w:val="37"/>
        </w:rPr>
        <w:t> </w:t>
      </w:r>
      <w:r>
        <w:rPr/>
        <w:t>a</w:t>
      </w:r>
      <w:r>
        <w:rPr>
          <w:spacing w:val="37"/>
        </w:rPr>
        <w:t> </w:t>
      </w:r>
      <w:r>
        <w:rPr/>
        <w:t>huge</w:t>
      </w:r>
      <w:r>
        <w:rPr>
          <w:spacing w:val="37"/>
        </w:rPr>
        <w:t> </w:t>
      </w:r>
      <w:r>
        <w:rPr/>
        <w:t>beast,</w:t>
      </w:r>
      <w:r>
        <w:rPr>
          <w:spacing w:val="40"/>
        </w:rPr>
        <w:t> </w:t>
      </w:r>
      <w:r>
        <w:rPr/>
        <w:t>since</w:t>
      </w:r>
      <w:r>
        <w:rPr>
          <w:spacing w:val="37"/>
        </w:rPr>
        <w:t> </w:t>
      </w:r>
      <w:r>
        <w:rPr/>
        <w:t>it</w:t>
      </w:r>
      <w:r>
        <w:rPr>
          <w:spacing w:val="37"/>
        </w:rPr>
        <w:t> </w:t>
      </w:r>
      <w:r>
        <w:rPr/>
        <w:t>has</w:t>
      </w:r>
      <w:r>
        <w:rPr>
          <w:spacing w:val="37"/>
        </w:rPr>
        <w:t> </w:t>
      </w:r>
      <w:r>
        <w:rPr/>
        <w:t>to</w:t>
      </w:r>
      <w:r>
        <w:rPr>
          <w:spacing w:val="37"/>
        </w:rPr>
        <w:t> </w:t>
      </w:r>
      <w:r>
        <w:rPr/>
        <w:t>cater</w:t>
      </w:r>
      <w:r>
        <w:rPr>
          <w:spacing w:val="37"/>
        </w:rPr>
        <w:t> </w:t>
      </w:r>
      <w:r>
        <w:rPr/>
        <w:t>for the many concerns of the development process.</w:t>
      </w:r>
      <w:r>
        <w:rPr>
          <w:spacing w:val="40"/>
        </w:rPr>
        <w:t> </w:t>
      </w:r>
      <w:r>
        <w:rPr/>
        <w:t>Instead, the analysis tools usually work on models built on a small set of concepts, with ad hoc notations.</w:t>
      </w:r>
      <w:r>
        <w:rPr>
          <w:spacing w:val="40"/>
        </w:rPr>
        <w:t> </w:t>
      </w:r>
      <w:r>
        <w:rPr/>
        <w:t>Hence the need of extracting from the UML model the input for the analysis tool, nowadays usually some form of XML presentation.</w:t>
      </w:r>
      <w:r>
        <w:rPr>
          <w:spacing w:val="40"/>
        </w:rPr>
        <w:t> </w:t>
      </w:r>
      <w:r>
        <w:rPr/>
        <w:t>This could be done in one step, directly transforming the UML models into some linearized form that the relevant analysis tools</w:t>
      </w:r>
      <w:r>
        <w:rPr>
          <w:spacing w:val="40"/>
        </w:rPr>
        <w:t> </w:t>
      </w:r>
      <w:r>
        <w:rPr/>
        <w:t>can</w:t>
      </w:r>
      <w:r>
        <w:rPr>
          <w:spacing w:val="40"/>
        </w:rPr>
        <w:t> </w:t>
      </w:r>
      <w:r>
        <w:rPr/>
        <w:t>accept.</w:t>
      </w:r>
      <w:r>
        <w:rPr>
          <w:spacing w:val="80"/>
        </w:rPr>
        <w:t> </w:t>
      </w:r>
      <w:r>
        <w:rPr/>
        <w:t>This</w:t>
      </w:r>
      <w:r>
        <w:rPr>
          <w:spacing w:val="40"/>
        </w:rPr>
        <w:t> </w:t>
      </w:r>
      <w:r>
        <w:rPr/>
        <w:t>was</w:t>
      </w:r>
      <w:r>
        <w:rPr>
          <w:spacing w:val="40"/>
        </w:rPr>
        <w:t> </w:t>
      </w:r>
      <w:r>
        <w:rPr/>
        <w:t>done</w:t>
      </w:r>
      <w:r>
        <w:rPr>
          <w:spacing w:val="40"/>
        </w:rPr>
        <w:t> </w:t>
      </w:r>
      <w:r>
        <w:rPr/>
        <w:t>in</w:t>
      </w:r>
      <w:r>
        <w:rPr>
          <w:spacing w:val="40"/>
        </w:rPr>
        <w:t> </w:t>
      </w:r>
      <w:r>
        <w:rPr/>
        <w:t>some</w:t>
      </w:r>
      <w:r>
        <w:rPr>
          <w:spacing w:val="40"/>
        </w:rPr>
        <w:t> </w:t>
      </w:r>
      <w:r>
        <w:rPr/>
        <w:t>previous</w:t>
      </w:r>
      <w:r>
        <w:rPr>
          <w:spacing w:val="40"/>
        </w:rPr>
        <w:t> </w:t>
      </w:r>
      <w:r>
        <w:rPr/>
        <w:t>work,</w:t>
      </w:r>
      <w:r>
        <w:rPr>
          <w:spacing w:val="40"/>
        </w:rPr>
        <w:t> </w:t>
      </w:r>
      <w:r>
        <w:rPr/>
        <w:t>but</w:t>
      </w:r>
      <w:r>
        <w:rPr>
          <w:spacing w:val="40"/>
        </w:rPr>
        <w:t> </w:t>
      </w:r>
      <w:r>
        <w:rPr/>
        <w:t>lacks</w:t>
      </w:r>
      <w:r>
        <w:rPr>
          <w:spacing w:val="40"/>
        </w:rPr>
        <w:t> </w:t>
      </w:r>
      <w:r>
        <w:rPr/>
        <w:t>of</w:t>
      </w:r>
      <w:r>
        <w:rPr>
          <w:spacing w:val="40"/>
        </w:rPr>
        <w:t> </w:t>
      </w:r>
      <w:r>
        <w:rPr/>
        <w:t>flexibility and open-ness.</w:t>
      </w:r>
      <w:r>
        <w:rPr>
          <w:spacing w:val="40"/>
        </w:rPr>
        <w:t> </w:t>
      </w:r>
      <w:r>
        <w:rPr/>
        <w:t>The approach we are following, which is also coherent with the SENSORIA</w:t>
      </w:r>
      <w:r>
        <w:rPr>
          <w:spacing w:val="40"/>
        </w:rPr>
        <w:t> </w:t>
      </w:r>
      <w:r>
        <w:rPr/>
        <w:t>main</w:t>
      </w:r>
      <w:r>
        <w:rPr>
          <w:spacing w:val="40"/>
        </w:rPr>
        <w:t> </w:t>
      </w:r>
      <w:r>
        <w:rPr/>
        <w:t>stream</w:t>
      </w:r>
      <w:r>
        <w:rPr>
          <w:spacing w:val="40"/>
        </w:rPr>
        <w:t> </w:t>
      </w:r>
      <w:r>
        <w:rPr/>
        <w:t>with</w:t>
      </w:r>
      <w:r>
        <w:rPr>
          <w:spacing w:val="40"/>
        </w:rPr>
        <w:t> </w:t>
      </w:r>
      <w:r>
        <w:rPr/>
        <w:t>respect</w:t>
      </w:r>
      <w:r>
        <w:rPr>
          <w:spacing w:val="40"/>
        </w:rPr>
        <w:t> </w:t>
      </w:r>
      <w:r>
        <w:rPr/>
        <w:t>to</w:t>
      </w:r>
      <w:r>
        <w:rPr>
          <w:spacing w:val="40"/>
        </w:rPr>
        <w:t> </w:t>
      </w:r>
      <w:r>
        <w:rPr/>
        <w:t>model</w:t>
      </w:r>
      <w:r>
        <w:rPr>
          <w:spacing w:val="40"/>
        </w:rPr>
        <w:t> </w:t>
      </w:r>
      <w:r>
        <w:rPr/>
        <w:t>representation,</w:t>
      </w:r>
      <w:r>
        <w:rPr>
          <w:spacing w:val="40"/>
        </w:rPr>
        <w:t> </w:t>
      </w:r>
      <w:r>
        <w:rPr/>
        <w:t>is</w:t>
      </w:r>
      <w:r>
        <w:rPr>
          <w:spacing w:val="40"/>
        </w:rPr>
        <w:t> </w:t>
      </w:r>
      <w:r>
        <w:rPr/>
        <w:t>to</w:t>
      </w:r>
      <w:r>
        <w:rPr>
          <w:spacing w:val="40"/>
        </w:rPr>
        <w:t> </w:t>
      </w:r>
      <w:r>
        <w:rPr/>
        <w:t>pass</w:t>
      </w:r>
      <w:r>
        <w:rPr>
          <w:spacing w:val="40"/>
        </w:rPr>
        <w:t> </w:t>
      </w:r>
      <w:r>
        <w:rPr/>
        <w:t>from the</w:t>
      </w:r>
      <w:r>
        <w:rPr>
          <w:spacing w:val="39"/>
        </w:rPr>
        <w:t> </w:t>
      </w:r>
      <w:r>
        <w:rPr/>
        <w:t>UML</w:t>
      </w:r>
      <w:r>
        <w:rPr>
          <w:spacing w:val="39"/>
        </w:rPr>
        <w:t> </w:t>
      </w:r>
      <w:r>
        <w:rPr/>
        <w:t>model</w:t>
      </w:r>
      <w:r>
        <w:rPr>
          <w:spacing w:val="39"/>
        </w:rPr>
        <w:t> </w:t>
      </w:r>
      <w:r>
        <w:rPr/>
        <w:t>to</w:t>
      </w:r>
      <w:r>
        <w:rPr>
          <w:spacing w:val="39"/>
        </w:rPr>
        <w:t> </w:t>
      </w:r>
      <w:r>
        <w:rPr/>
        <w:t>another</w:t>
      </w:r>
      <w:r>
        <w:rPr>
          <w:spacing w:val="39"/>
        </w:rPr>
        <w:t> </w:t>
      </w:r>
      <w:r>
        <w:rPr/>
        <w:t>model,</w:t>
      </w:r>
      <w:r>
        <w:rPr>
          <w:spacing w:val="40"/>
        </w:rPr>
        <w:t> </w:t>
      </w:r>
      <w:r>
        <w:rPr/>
        <w:t>which</w:t>
      </w:r>
      <w:r>
        <w:rPr>
          <w:spacing w:val="39"/>
        </w:rPr>
        <w:t> </w:t>
      </w:r>
      <w:r>
        <w:rPr/>
        <w:t>abides</w:t>
      </w:r>
      <w:r>
        <w:rPr>
          <w:spacing w:val="39"/>
        </w:rPr>
        <w:t> </w:t>
      </w:r>
      <w:r>
        <w:rPr/>
        <w:t>to</w:t>
      </w:r>
      <w:r>
        <w:rPr>
          <w:spacing w:val="39"/>
        </w:rPr>
        <w:t> </w:t>
      </w:r>
      <w:r>
        <w:rPr/>
        <w:t>a</w:t>
      </w:r>
      <w:r>
        <w:rPr>
          <w:spacing w:val="39"/>
        </w:rPr>
        <w:t> </w:t>
      </w:r>
      <w:r>
        <w:rPr/>
        <w:t>suitably</w:t>
      </w:r>
      <w:r>
        <w:rPr>
          <w:spacing w:val="38"/>
        </w:rPr>
        <w:t> </w:t>
      </w:r>
      <w:r>
        <w:rPr/>
        <w:t>defined,</w:t>
      </w:r>
      <w:r>
        <w:rPr>
          <w:spacing w:val="40"/>
        </w:rPr>
        <w:t> </w:t>
      </w:r>
      <w:r>
        <w:rPr/>
        <w:t>as</w:t>
      </w:r>
      <w:r>
        <w:rPr>
          <w:spacing w:val="39"/>
        </w:rPr>
        <w:t> </w:t>
      </w:r>
      <w:r>
        <w:rPr/>
        <w:t>simple as possible meta-model.</w:t>
      </w:r>
      <w:r>
        <w:rPr>
          <w:spacing w:val="40"/>
        </w:rPr>
        <w:t> </w:t>
      </w:r>
      <w:r>
        <w:rPr/>
        <w:t>This makes almost straightforward the linearization of the target model for tool input, and also paves the way to other utilizations of the target model by transformation tools.</w:t>
      </w:r>
      <w:r>
        <w:rPr>
          <w:spacing w:val="40"/>
        </w:rPr>
        <w:t> </w:t>
      </w:r>
      <w:r>
        <w:rPr/>
        <w:t>The SENSORIA context suggests the adoption of EMF as the modelling framework for PCU.</w:t>
      </w:r>
    </w:p>
    <w:p>
      <w:pPr>
        <w:pStyle w:val="BodyText"/>
        <w:spacing w:line="259" w:lineRule="auto" w:before="30"/>
        <w:ind w:left="108" w:right="215" w:firstLine="317"/>
        <w:jc w:val="both"/>
      </w:pPr>
      <w:r>
        <w:rPr/>
        <w:t>The target meta-model for PCU has two major components.</w:t>
      </w:r>
      <w:r>
        <w:rPr>
          <w:spacing w:val="40"/>
        </w:rPr>
        <w:t> </w:t>
      </w:r>
      <w:r>
        <w:rPr/>
        <w:t>The first one is a straightforward representation of the abstract syntax of the </w:t>
      </w:r>
      <w:r>
        <w:rPr>
          <w:rFonts w:ascii="Georgia" w:hAnsi="Georgia"/>
          <w:i/>
        </w:rPr>
        <w:t>λ</w:t>
      </w:r>
      <w:r>
        <w:rPr>
          <w:rFonts w:ascii="MathJax_Typewriter" w:hAnsi="MathJax_Typewriter"/>
          <w:vertAlign w:val="superscript"/>
        </w:rPr>
        <w:t>req</w:t>
      </w:r>
      <w:r>
        <w:rPr>
          <w:rFonts w:ascii="MathJax_Typewriter" w:hAnsi="MathJax_Typewriter"/>
          <w:vertAlign w:val="baseline"/>
        </w:rPr>
        <w:t> </w:t>
      </w:r>
      <w:r>
        <w:rPr>
          <w:vertAlign w:val="baseline"/>
        </w:rPr>
        <w:t>expressions:</w:t>
      </w:r>
      <w:r>
        <w:rPr>
          <w:spacing w:val="40"/>
          <w:vertAlign w:val="baseline"/>
        </w:rPr>
        <w:t> </w:t>
      </w:r>
      <w:r>
        <w:rPr>
          <w:vertAlign w:val="baseline"/>
        </w:rPr>
        <w:t>the corresponding models are extracted from the interactions, i.e.</w:t>
      </w:r>
      <w:r>
        <w:rPr>
          <w:spacing w:val="40"/>
          <w:vertAlign w:val="baseline"/>
        </w:rPr>
        <w:t> </w:t>
      </w:r>
      <w:r>
        <w:rPr>
          <w:vertAlign w:val="baseline"/>
        </w:rPr>
        <w:t>from the sequence diagrams.</w:t>
      </w:r>
      <w:r>
        <w:rPr>
          <w:spacing w:val="80"/>
          <w:vertAlign w:val="baseline"/>
        </w:rPr>
        <w:t> </w:t>
      </w:r>
      <w:r>
        <w:rPr>
          <w:vertAlign w:val="baseline"/>
        </w:rPr>
        <w:t>The</w:t>
      </w:r>
      <w:r>
        <w:rPr>
          <w:spacing w:val="40"/>
          <w:vertAlign w:val="baseline"/>
        </w:rPr>
        <w:t> </w:t>
      </w:r>
      <w:r>
        <w:rPr>
          <w:vertAlign w:val="baseline"/>
        </w:rPr>
        <w:t>second</w:t>
      </w:r>
      <w:r>
        <w:rPr>
          <w:spacing w:val="40"/>
          <w:vertAlign w:val="baseline"/>
        </w:rPr>
        <w:t> </w:t>
      </w:r>
      <w:r>
        <w:rPr>
          <w:vertAlign w:val="baseline"/>
        </w:rPr>
        <w:t>part</w:t>
      </w:r>
      <w:r>
        <w:rPr>
          <w:spacing w:val="40"/>
          <w:vertAlign w:val="baseline"/>
        </w:rPr>
        <w:t> </w:t>
      </w:r>
      <w:r>
        <w:rPr>
          <w:vertAlign w:val="baseline"/>
        </w:rPr>
        <w:t>caters</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policies,</w:t>
      </w:r>
      <w:r>
        <w:rPr>
          <w:spacing w:val="40"/>
          <w:vertAlign w:val="baseline"/>
        </w:rPr>
        <w:t> </w:t>
      </w:r>
      <w:r>
        <w:rPr>
          <w:vertAlign w:val="baseline"/>
        </w:rPr>
        <w:t>i.e.</w:t>
      </w:r>
      <w:r>
        <w:rPr>
          <w:spacing w:val="80"/>
          <w:vertAlign w:val="baseline"/>
        </w:rPr>
        <w:t> </w:t>
      </w:r>
      <w:r>
        <w:rPr>
          <w:vertAlign w:val="baseline"/>
        </w:rPr>
        <w:t>these</w:t>
      </w:r>
      <w:r>
        <w:rPr>
          <w:spacing w:val="40"/>
          <w:vertAlign w:val="baseline"/>
        </w:rPr>
        <w:t> </w:t>
      </w:r>
      <w:r>
        <w:rPr>
          <w:vertAlign w:val="baseline"/>
        </w:rPr>
        <w:t>models</w:t>
      </w:r>
      <w:r>
        <w:rPr>
          <w:spacing w:val="40"/>
          <w:vertAlign w:val="baseline"/>
        </w:rPr>
        <w:t> </w:t>
      </w:r>
      <w:r>
        <w:rPr>
          <w:vertAlign w:val="baseline"/>
        </w:rPr>
        <w:t>are</w:t>
      </w:r>
      <w:r>
        <w:rPr>
          <w:spacing w:val="40"/>
          <w:vertAlign w:val="baseline"/>
        </w:rPr>
        <w:t> </w:t>
      </w:r>
      <w:r>
        <w:rPr>
          <w:vertAlign w:val="baseline"/>
        </w:rPr>
        <w:t>ex- </w:t>
      </w:r>
      <w:bookmarkStart w:name="VIATRA transformation: discussion" w:id="18"/>
      <w:bookmarkEnd w:id="18"/>
      <w:r>
        <w:rPr>
          <w:vertAlign w:val="baseline"/>
        </w:rPr>
        <w:t>tracted</w:t>
      </w:r>
      <w:r>
        <w:rPr>
          <w:vertAlign w:val="baseline"/>
        </w:rPr>
        <w:t> from the state machines:</w:t>
      </w:r>
      <w:r>
        <w:rPr>
          <w:spacing w:val="40"/>
          <w:vertAlign w:val="baseline"/>
        </w:rPr>
        <w:t> </w:t>
      </w:r>
      <w:r>
        <w:rPr>
          <w:vertAlign w:val="baseline"/>
        </w:rPr>
        <w:t>we adapted a standard notation for representing automata, [</w:t>
      </w:r>
      <w:hyperlink w:history="true" w:anchor="_bookmark23">
        <w:r>
          <w:rPr>
            <w:color w:val="0000FF"/>
            <w:vertAlign w:val="baseline"/>
          </w:rPr>
          <w:t>5</w:t>
        </w:r>
      </w:hyperlink>
      <w:r>
        <w:rPr>
          <w:vertAlign w:val="baseline"/>
        </w:rPr>
        <w:t>].</w:t>
      </w:r>
    </w:p>
    <w:p>
      <w:pPr>
        <w:pStyle w:val="BodyText"/>
        <w:spacing w:before="61"/>
      </w:pPr>
    </w:p>
    <w:p>
      <w:pPr>
        <w:pStyle w:val="BodyText"/>
        <w:spacing w:line="259" w:lineRule="auto"/>
        <w:ind w:left="108" w:right="216"/>
        <w:jc w:val="both"/>
      </w:pPr>
      <w:r>
        <w:rPr/>
        <w:t>The extracted models can be exported as such, i.e.</w:t>
      </w:r>
      <w:r>
        <w:rPr>
          <w:spacing w:val="40"/>
        </w:rPr>
        <w:t> </w:t>
      </w:r>
      <w:r>
        <w:rPr/>
        <w:t>as EMF files, or linearized in XML</w:t>
      </w:r>
      <w:r>
        <w:rPr>
          <w:spacing w:val="20"/>
        </w:rPr>
        <w:t> </w:t>
      </w:r>
      <w:r>
        <w:rPr/>
        <w:t>according</w:t>
      </w:r>
      <w:r>
        <w:rPr>
          <w:spacing w:val="20"/>
        </w:rPr>
        <w:t> </w:t>
      </w:r>
      <w:r>
        <w:rPr/>
        <w:t>to</w:t>
      </w:r>
      <w:r>
        <w:rPr>
          <w:spacing w:val="20"/>
        </w:rPr>
        <w:t> </w:t>
      </w:r>
      <w:r>
        <w:rPr/>
        <w:t>a</w:t>
      </w:r>
      <w:r>
        <w:rPr>
          <w:spacing w:val="20"/>
        </w:rPr>
        <w:t> </w:t>
      </w:r>
      <w:r>
        <w:rPr/>
        <w:t>suitable</w:t>
      </w:r>
      <w:r>
        <w:rPr>
          <w:spacing w:val="20"/>
        </w:rPr>
        <w:t> </w:t>
      </w:r>
      <w:r>
        <w:rPr/>
        <w:t>XSD,</w:t>
      </w:r>
      <w:r>
        <w:rPr>
          <w:spacing w:val="20"/>
        </w:rPr>
        <w:t> </w:t>
      </w:r>
      <w:r>
        <w:rPr/>
        <w:t>for</w:t>
      </w:r>
      <w:r>
        <w:rPr>
          <w:spacing w:val="20"/>
        </w:rPr>
        <w:t> </w:t>
      </w:r>
      <w:r>
        <w:rPr/>
        <w:t>successive</w:t>
      </w:r>
      <w:r>
        <w:rPr>
          <w:spacing w:val="20"/>
        </w:rPr>
        <w:t> </w:t>
      </w:r>
      <w:r>
        <w:rPr/>
        <w:t>input</w:t>
      </w:r>
      <w:r>
        <w:rPr>
          <w:spacing w:val="20"/>
        </w:rPr>
        <w:t> </w:t>
      </w:r>
      <w:r>
        <w:rPr/>
        <w:t>to</w:t>
      </w:r>
      <w:r>
        <w:rPr>
          <w:spacing w:val="20"/>
        </w:rPr>
        <w:t> </w:t>
      </w:r>
      <w:r>
        <w:rPr/>
        <w:t>other</w:t>
      </w:r>
      <w:r>
        <w:rPr>
          <w:spacing w:val="20"/>
        </w:rPr>
        <w:t> </w:t>
      </w:r>
      <w:r>
        <w:rPr/>
        <w:t>tools.</w:t>
      </w:r>
      <w:r>
        <w:rPr>
          <w:spacing w:val="40"/>
        </w:rPr>
        <w:t> </w:t>
      </w:r>
      <w:r>
        <w:rPr/>
        <w:t>In</w:t>
      </w:r>
      <w:r>
        <w:rPr>
          <w:spacing w:val="20"/>
        </w:rPr>
        <w:t> </w:t>
      </w:r>
      <w:r>
        <w:rPr/>
        <w:t>our</w:t>
      </w:r>
      <w:r>
        <w:rPr>
          <w:spacing w:val="20"/>
        </w:rPr>
        <w:t> </w:t>
      </w:r>
      <w:r>
        <w:rPr/>
        <w:t>case, a suitable interface to Politically Correct is being defined.</w:t>
      </w:r>
    </w:p>
    <w:p>
      <w:pPr>
        <w:pStyle w:val="BodyText"/>
        <w:spacing w:before="46"/>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VIATRA</w:t>
      </w:r>
      <w:r>
        <w:rPr>
          <w:rFonts w:ascii="LM Roman 10"/>
          <w:i/>
          <w:spacing w:val="-13"/>
          <w:sz w:val="21"/>
        </w:rPr>
        <w:t> </w:t>
      </w:r>
      <w:r>
        <w:rPr>
          <w:rFonts w:ascii="LM Roman 10"/>
          <w:i/>
          <w:sz w:val="21"/>
        </w:rPr>
        <w:t>transformation:</w:t>
      </w:r>
      <w:r>
        <w:rPr>
          <w:rFonts w:ascii="LM Roman 10"/>
          <w:i/>
          <w:spacing w:val="7"/>
          <w:sz w:val="21"/>
        </w:rPr>
        <w:t> </w:t>
      </w:r>
      <w:r>
        <w:rPr>
          <w:rFonts w:ascii="LM Roman 10"/>
          <w:i/>
          <w:spacing w:val="-2"/>
          <w:sz w:val="21"/>
        </w:rPr>
        <w:t>discussion</w:t>
      </w:r>
    </w:p>
    <w:p>
      <w:pPr>
        <w:pStyle w:val="BodyText"/>
        <w:spacing w:line="259" w:lineRule="auto" w:before="163"/>
        <w:ind w:left="108" w:right="218"/>
        <w:jc w:val="both"/>
      </w:pPr>
      <w:r>
        <w:rPr/>
        <w:t>VIATRA combines graph transformations and abstract state machines into a sin-</w:t>
      </w:r>
      <w:r>
        <w:rPr>
          <w:spacing w:val="80"/>
        </w:rPr>
        <w:t> </w:t>
      </w:r>
      <w:r>
        <w:rPr/>
        <w:t>gle approach, and proved to be a powerful model transformation tool.</w:t>
      </w:r>
      <w:r>
        <w:rPr>
          <w:spacing w:val="40"/>
        </w:rPr>
        <w:t> </w:t>
      </w:r>
      <w:r>
        <w:rPr/>
        <w:t>Among the main advantages of using this framework instead of using a standard programming language, we note that rule patterns make it easier to adapt a transformation spec- ification</w:t>
      </w:r>
      <w:r>
        <w:rPr>
          <w:spacing w:val="9"/>
        </w:rPr>
        <w:t> </w:t>
      </w:r>
      <w:r>
        <w:rPr/>
        <w:t>in</w:t>
      </w:r>
      <w:r>
        <w:rPr>
          <w:spacing w:val="10"/>
        </w:rPr>
        <w:t> </w:t>
      </w:r>
      <w:r>
        <w:rPr/>
        <w:t>the</w:t>
      </w:r>
      <w:r>
        <w:rPr>
          <w:spacing w:val="9"/>
        </w:rPr>
        <w:t> </w:t>
      </w:r>
      <w:r>
        <w:rPr/>
        <w:t>case</w:t>
      </w:r>
      <w:r>
        <w:rPr>
          <w:spacing w:val="10"/>
        </w:rPr>
        <w:t> </w:t>
      </w:r>
      <w:r>
        <w:rPr/>
        <w:t>of</w:t>
      </w:r>
      <w:r>
        <w:rPr>
          <w:spacing w:val="9"/>
        </w:rPr>
        <w:t> </w:t>
      </w:r>
      <w:r>
        <w:rPr/>
        <w:t>changes</w:t>
      </w:r>
      <w:r>
        <w:rPr>
          <w:spacing w:val="10"/>
        </w:rPr>
        <w:t> </w:t>
      </w:r>
      <w:r>
        <w:rPr/>
        <w:t>of</w:t>
      </w:r>
      <w:r>
        <w:rPr>
          <w:spacing w:val="9"/>
        </w:rPr>
        <w:t> </w:t>
      </w:r>
      <w:r>
        <w:rPr/>
        <w:t>the</w:t>
      </w:r>
      <w:r>
        <w:rPr>
          <w:spacing w:val="10"/>
        </w:rPr>
        <w:t> </w:t>
      </w:r>
      <w:r>
        <w:rPr/>
        <w:t>source</w:t>
      </w:r>
      <w:r>
        <w:rPr>
          <w:spacing w:val="10"/>
        </w:rPr>
        <w:t> </w:t>
      </w:r>
      <w:r>
        <w:rPr/>
        <w:t>or</w:t>
      </w:r>
      <w:r>
        <w:rPr>
          <w:spacing w:val="9"/>
        </w:rPr>
        <w:t> </w:t>
      </w:r>
      <w:r>
        <w:rPr/>
        <w:t>target</w:t>
      </w:r>
      <w:r>
        <w:rPr>
          <w:spacing w:val="9"/>
        </w:rPr>
        <w:t> </w:t>
      </w:r>
      <w:r>
        <w:rPr/>
        <w:t>metamodels.</w:t>
      </w:r>
      <w:r>
        <w:rPr>
          <w:spacing w:val="38"/>
        </w:rPr>
        <w:t> </w:t>
      </w:r>
      <w:r>
        <w:rPr/>
        <w:t>This</w:t>
      </w:r>
      <w:r>
        <w:rPr>
          <w:spacing w:val="10"/>
        </w:rPr>
        <w:t> </w:t>
      </w:r>
      <w:r>
        <w:rPr/>
        <w:t>has</w:t>
      </w:r>
      <w:r>
        <w:rPr>
          <w:spacing w:val="10"/>
        </w:rPr>
        <w:t> </w:t>
      </w:r>
      <w:r>
        <w:rPr>
          <w:spacing w:val="-2"/>
        </w:rPr>
        <w:t>proved</w:t>
      </w:r>
    </w:p>
    <w:p>
      <w:pPr>
        <w:spacing w:after="0" w:line="259" w:lineRule="auto"/>
        <w:jc w:val="both"/>
        <w:sectPr>
          <w:pgSz w:w="9360" w:h="13610"/>
          <w:pgMar w:header="860" w:footer="0" w:top="1060" w:bottom="280" w:left="680" w:right="680"/>
        </w:sectPr>
      </w:pPr>
    </w:p>
    <w:p>
      <w:pPr>
        <w:pStyle w:val="BodyText"/>
        <w:spacing w:line="259" w:lineRule="auto" w:before="155"/>
        <w:ind w:left="221" w:right="105"/>
        <w:jc w:val="both"/>
      </w:pPr>
      <w:r>
        <w:rPr/>
        <w:t>to be a useful feature, especially when dealing with verification tools at their early stages of development.</w:t>
      </w:r>
      <w:r>
        <w:rPr>
          <w:spacing w:val="40"/>
        </w:rPr>
        <w:t> </w:t>
      </w:r>
      <w:r>
        <w:rPr/>
        <w:t>We expect that the declarative specification style that will</w:t>
      </w:r>
      <w:r>
        <w:rPr>
          <w:spacing w:val="80"/>
        </w:rPr>
        <w:t> </w:t>
      </w:r>
      <w:bookmarkStart w:name="A concrete scenario: car repair" w:id="19"/>
      <w:bookmarkEnd w:id="19"/>
      <w:r>
        <w:rPr/>
      </w:r>
      <w:bookmarkStart w:name="_bookmark8" w:id="20"/>
      <w:bookmarkEnd w:id="20"/>
      <w:r>
        <w:rPr/>
        <w:t>b</w:t>
      </w:r>
      <w:r>
        <w:rPr/>
        <w:t>e</w:t>
      </w:r>
      <w:r>
        <w:rPr>
          <w:spacing w:val="29"/>
        </w:rPr>
        <w:t> </w:t>
      </w:r>
      <w:r>
        <w:rPr/>
        <w:t>provided</w:t>
      </w:r>
      <w:r>
        <w:rPr>
          <w:spacing w:val="29"/>
        </w:rPr>
        <w:t> </w:t>
      </w:r>
      <w:r>
        <w:rPr/>
        <w:t>by</w:t>
      </w:r>
      <w:r>
        <w:rPr>
          <w:spacing w:val="29"/>
        </w:rPr>
        <w:t> </w:t>
      </w:r>
      <w:r>
        <w:rPr/>
        <w:t>the</w:t>
      </w:r>
      <w:r>
        <w:rPr>
          <w:spacing w:val="29"/>
        </w:rPr>
        <w:t> </w:t>
      </w:r>
      <w:r>
        <w:rPr/>
        <w:t>next</w:t>
      </w:r>
      <w:r>
        <w:rPr>
          <w:spacing w:val="29"/>
        </w:rPr>
        <w:t> </w:t>
      </w:r>
      <w:r>
        <w:rPr/>
        <w:t>version</w:t>
      </w:r>
      <w:r>
        <w:rPr>
          <w:spacing w:val="29"/>
        </w:rPr>
        <w:t> </w:t>
      </w:r>
      <w:r>
        <w:rPr/>
        <w:t>of</w:t>
      </w:r>
      <w:r>
        <w:rPr>
          <w:spacing w:val="29"/>
        </w:rPr>
        <w:t> </w:t>
      </w:r>
      <w:r>
        <w:rPr/>
        <w:t>VIATRA</w:t>
      </w:r>
      <w:r>
        <w:rPr>
          <w:spacing w:val="29"/>
        </w:rPr>
        <w:t> </w:t>
      </w:r>
      <w:r>
        <w:rPr/>
        <w:t>will</w:t>
      </w:r>
      <w:r>
        <w:rPr>
          <w:spacing w:val="29"/>
        </w:rPr>
        <w:t> </w:t>
      </w:r>
      <w:r>
        <w:rPr/>
        <w:t>make</w:t>
      </w:r>
      <w:r>
        <w:rPr>
          <w:spacing w:val="29"/>
        </w:rPr>
        <w:t> </w:t>
      </w:r>
      <w:r>
        <w:rPr/>
        <w:t>the</w:t>
      </w:r>
      <w:r>
        <w:rPr>
          <w:spacing w:val="29"/>
        </w:rPr>
        <w:t> </w:t>
      </w:r>
      <w:r>
        <w:rPr/>
        <w:t>work</w:t>
      </w:r>
      <w:r>
        <w:rPr>
          <w:spacing w:val="29"/>
        </w:rPr>
        <w:t> </w:t>
      </w:r>
      <w:r>
        <w:rPr/>
        <w:t>even</w:t>
      </w:r>
      <w:r>
        <w:rPr>
          <w:spacing w:val="29"/>
        </w:rPr>
        <w:t> </w:t>
      </w:r>
      <w:r>
        <w:rPr/>
        <w:t>smoother.</w:t>
      </w:r>
    </w:p>
    <w:p>
      <w:pPr>
        <w:pStyle w:val="BodyText"/>
        <w:spacing w:line="259" w:lineRule="auto" w:before="21"/>
        <w:ind w:left="221" w:right="106" w:firstLine="317"/>
        <w:jc w:val="both"/>
      </w:pPr>
      <w:r>
        <w:rPr/>
        <w:t>Moreover,</w:t>
      </w:r>
      <w:r>
        <w:rPr>
          <w:spacing w:val="37"/>
        </w:rPr>
        <w:t> </w:t>
      </w:r>
      <w:r>
        <w:rPr/>
        <w:t>at least on the small models we experimented with,</w:t>
      </w:r>
      <w:r>
        <w:rPr>
          <w:spacing w:val="37"/>
        </w:rPr>
        <w:t> </w:t>
      </w:r>
      <w:r>
        <w:rPr/>
        <w:t>performance is</w:t>
      </w:r>
      <w:r>
        <w:rPr>
          <w:spacing w:val="40"/>
        </w:rPr>
        <w:t> </w:t>
      </w:r>
      <w:r>
        <w:rPr/>
        <w:t>not an issue.</w:t>
      </w:r>
    </w:p>
    <w:p>
      <w:pPr>
        <w:pStyle w:val="BodyText"/>
        <w:spacing w:line="259" w:lineRule="auto" w:before="21"/>
        <w:ind w:left="221" w:right="105" w:firstLine="317"/>
        <w:jc w:val="both"/>
      </w:pPr>
      <w:r>
        <w:rPr/>
        <w:t>Due</w:t>
      </w:r>
      <w:r>
        <w:rPr>
          <w:spacing w:val="-2"/>
        </w:rPr>
        <w:t> </w:t>
      </w:r>
      <w:r>
        <w:rPr/>
        <w:t>to</w:t>
      </w:r>
      <w:r>
        <w:rPr>
          <w:spacing w:val="-2"/>
        </w:rPr>
        <w:t> </w:t>
      </w:r>
      <w:r>
        <w:rPr/>
        <w:t>the</w:t>
      </w:r>
      <w:r>
        <w:rPr>
          <w:spacing w:val="-2"/>
        </w:rPr>
        <w:t> </w:t>
      </w:r>
      <w:r>
        <w:rPr/>
        <w:t>lack</w:t>
      </w:r>
      <w:r>
        <w:rPr>
          <w:spacing w:val="-2"/>
        </w:rPr>
        <w:t> </w:t>
      </w:r>
      <w:r>
        <w:rPr/>
        <w:t>of</w:t>
      </w:r>
      <w:r>
        <w:rPr>
          <w:spacing w:val="-2"/>
        </w:rPr>
        <w:t> </w:t>
      </w:r>
      <w:r>
        <w:rPr/>
        <w:t>full</w:t>
      </w:r>
      <w:r>
        <w:rPr>
          <w:spacing w:val="-2"/>
        </w:rPr>
        <w:t> </w:t>
      </w:r>
      <w:r>
        <w:rPr/>
        <w:t>handling</w:t>
      </w:r>
      <w:r>
        <w:rPr>
          <w:spacing w:val="-2"/>
        </w:rPr>
        <w:t> </w:t>
      </w:r>
      <w:r>
        <w:rPr/>
        <w:t>of</w:t>
      </w:r>
      <w:r>
        <w:rPr>
          <w:spacing w:val="-2"/>
        </w:rPr>
        <w:t> </w:t>
      </w:r>
      <w:r>
        <w:rPr/>
        <w:t>profiles</w:t>
      </w:r>
      <w:r>
        <w:rPr>
          <w:spacing w:val="-2"/>
        </w:rPr>
        <w:t> </w:t>
      </w:r>
      <w:r>
        <w:rPr/>
        <w:t>in</w:t>
      </w:r>
      <w:r>
        <w:rPr>
          <w:spacing w:val="-2"/>
        </w:rPr>
        <w:t> </w:t>
      </w:r>
      <w:r>
        <w:rPr/>
        <w:t>the</w:t>
      </w:r>
      <w:r>
        <w:rPr>
          <w:spacing w:val="-2"/>
        </w:rPr>
        <w:t> </w:t>
      </w:r>
      <w:r>
        <w:rPr/>
        <w:t>available</w:t>
      </w:r>
      <w:r>
        <w:rPr>
          <w:spacing w:val="-2"/>
        </w:rPr>
        <w:t> </w:t>
      </w:r>
      <w:r>
        <w:rPr/>
        <w:t>VIATRA</w:t>
      </w:r>
      <w:r>
        <w:rPr>
          <w:spacing w:val="-2"/>
        </w:rPr>
        <w:t> </w:t>
      </w:r>
      <w:r>
        <w:rPr/>
        <w:t>version, PCU currently rather than dealing with a single model comprising both interactions and policies deals with two separate models that are extracted from the comprehensive one.</w:t>
      </w:r>
      <w:r>
        <w:rPr>
          <w:spacing w:val="40"/>
        </w:rPr>
        <w:t> </w:t>
      </w:r>
      <w:r>
        <w:rPr/>
        <w:t>The next version of VIATRA should solve this problem.</w:t>
      </w:r>
    </w:p>
    <w:p>
      <w:pPr>
        <w:pStyle w:val="BodyText"/>
        <w:spacing w:before="3"/>
      </w:pPr>
    </w:p>
    <w:p>
      <w:pPr>
        <w:pStyle w:val="Heading1"/>
        <w:numPr>
          <w:ilvl w:val="0"/>
          <w:numId w:val="1"/>
        </w:numPr>
        <w:tabs>
          <w:tab w:pos="690" w:val="left" w:leader="none"/>
        </w:tabs>
        <w:spacing w:line="240" w:lineRule="auto" w:before="0" w:after="0"/>
        <w:ind w:left="690" w:right="0" w:hanging="469"/>
        <w:jc w:val="both"/>
      </w:pPr>
      <w:r>
        <w:rPr/>
        <w:t>A</w:t>
      </w:r>
      <w:r>
        <w:rPr>
          <w:spacing w:val="-8"/>
        </w:rPr>
        <w:t> </w:t>
      </w:r>
      <w:r>
        <w:rPr/>
        <w:t>concrete</w:t>
      </w:r>
      <w:r>
        <w:rPr>
          <w:spacing w:val="-8"/>
        </w:rPr>
        <w:t> </w:t>
      </w:r>
      <w:r>
        <w:rPr/>
        <w:t>scenario:</w:t>
      </w:r>
      <w:r>
        <w:rPr>
          <w:spacing w:val="24"/>
        </w:rPr>
        <w:t> </w:t>
      </w:r>
      <w:r>
        <w:rPr/>
        <w:t>car</w:t>
      </w:r>
      <w:r>
        <w:rPr>
          <w:spacing w:val="-8"/>
        </w:rPr>
        <w:t> </w:t>
      </w:r>
      <w:r>
        <w:rPr>
          <w:spacing w:val="-2"/>
        </w:rPr>
        <w:t>repair</w:t>
      </w:r>
    </w:p>
    <w:p>
      <w:pPr>
        <w:pStyle w:val="BodyText"/>
        <w:spacing w:line="259" w:lineRule="auto" w:before="202"/>
        <w:ind w:left="221" w:right="105"/>
        <w:jc w:val="both"/>
      </w:pPr>
      <w:r>
        <w:rPr/>
        <w:t>To experiment with the PCU barb, we exploit one of the SENSORIA case-studies, the Car repair scenario [</w:t>
      </w:r>
      <w:hyperlink w:history="true" w:anchor="_bookmark33">
        <w:r>
          <w:rPr>
            <w:color w:val="0000FF"/>
          </w:rPr>
          <w:t>16</w:t>
        </w:r>
      </w:hyperlink>
      <w:r>
        <w:rPr/>
        <w:t>]. The PCU specification presented here follows the one given in </w:t>
      </w:r>
      <w:r>
        <w:rPr>
          <w:rFonts w:ascii="Georgia" w:hAnsi="Georgia"/>
          <w:i/>
        </w:rPr>
        <w:t>λ</w:t>
      </w:r>
      <w:r>
        <w:rPr>
          <w:rFonts w:ascii="MathJax_Typewriter" w:hAnsi="MathJax_Typewriter"/>
          <w:vertAlign w:val="superscript"/>
        </w:rPr>
        <w:t>req</w:t>
      </w:r>
      <w:r>
        <w:rPr>
          <w:rFonts w:ascii="MathJax_Typewriter" w:hAnsi="MathJax_Typewriter"/>
          <w:vertAlign w:val="baseline"/>
        </w:rPr>
        <w:t> </w:t>
      </w:r>
      <w:r>
        <w:rPr>
          <w:vertAlign w:val="baseline"/>
        </w:rPr>
        <w:t>in [</w:t>
      </w:r>
      <w:hyperlink w:history="true" w:anchor="_bookmark28">
        <w:r>
          <w:rPr>
            <w:color w:val="0000FF"/>
            <w:vertAlign w:val="baseline"/>
          </w:rPr>
          <w:t>10</w:t>
        </w:r>
      </w:hyperlink>
      <w:r>
        <w:rPr>
          <w:vertAlign w:val="baseline"/>
        </w:rPr>
        <w:t>].</w:t>
      </w:r>
    </w:p>
    <w:p>
      <w:pPr>
        <w:pStyle w:val="BodyText"/>
        <w:spacing w:line="259" w:lineRule="auto" w:before="18"/>
        <w:ind w:left="221" w:right="102" w:firstLine="317"/>
        <w:jc w:val="both"/>
      </w:pPr>
      <w:r>
        <w:rPr/>
        <w:t>Assume a car equipped with a diagnostic hardware/software system that contin- uously reports on the status of the vehicle.</w:t>
      </w:r>
      <w:r>
        <w:rPr>
          <w:spacing w:val="40"/>
        </w:rPr>
        <w:t> </w:t>
      </w:r>
      <w:r>
        <w:rPr/>
        <w:t>When the car experiences some major failure</w:t>
      </w:r>
      <w:r>
        <w:rPr>
          <w:spacing w:val="20"/>
        </w:rPr>
        <w:t> </w:t>
      </w:r>
      <w:r>
        <w:rPr/>
        <w:t>(e.g.</w:t>
      </w:r>
      <w:r>
        <w:rPr>
          <w:spacing w:val="40"/>
        </w:rPr>
        <w:t> </w:t>
      </w:r>
      <w:r>
        <w:rPr/>
        <w:t>engine</w:t>
      </w:r>
      <w:r>
        <w:rPr>
          <w:spacing w:val="20"/>
        </w:rPr>
        <w:t> </w:t>
      </w:r>
      <w:r>
        <w:rPr/>
        <w:t>overheating,</w:t>
      </w:r>
      <w:r>
        <w:rPr>
          <w:spacing w:val="20"/>
        </w:rPr>
        <w:t> </w:t>
      </w:r>
      <w:r>
        <w:rPr/>
        <w:t>exhausted</w:t>
      </w:r>
      <w:r>
        <w:rPr>
          <w:spacing w:val="20"/>
        </w:rPr>
        <w:t> </w:t>
      </w:r>
      <w:r>
        <w:rPr/>
        <w:t>battery,</w:t>
      </w:r>
      <w:r>
        <w:rPr>
          <w:spacing w:val="20"/>
        </w:rPr>
        <w:t> </w:t>
      </w:r>
      <w:r>
        <w:rPr/>
        <w:t>flat</w:t>
      </w:r>
      <w:r>
        <w:rPr>
          <w:spacing w:val="20"/>
        </w:rPr>
        <w:t> </w:t>
      </w:r>
      <w:r>
        <w:rPr/>
        <w:t>tires)</w:t>
      </w:r>
      <w:r>
        <w:rPr>
          <w:spacing w:val="20"/>
        </w:rPr>
        <w:t> </w:t>
      </w:r>
      <w:r>
        <w:rPr/>
        <w:t>an</w:t>
      </w:r>
      <w:r>
        <w:rPr>
          <w:spacing w:val="20"/>
        </w:rPr>
        <w:t> </w:t>
      </w:r>
      <w:r>
        <w:rPr/>
        <w:t>embedded</w:t>
      </w:r>
      <w:r>
        <w:rPr>
          <w:spacing w:val="20"/>
        </w:rPr>
        <w:t> </w:t>
      </w:r>
      <w:r>
        <w:rPr/>
        <w:t>service is invoked to provide the user with a tow-truck that carries his damaged car to a garage for repair.</w:t>
      </w:r>
      <w:r>
        <w:rPr>
          <w:spacing w:val="40"/>
        </w:rPr>
        <w:t> </w:t>
      </w:r>
      <w:r>
        <w:rPr/>
        <w:t>We are interested in a SOA based design and implementation</w:t>
      </w:r>
      <w:r>
        <w:rPr>
          <w:spacing w:val="80"/>
        </w:rPr>
        <w:t> </w:t>
      </w:r>
      <w:r>
        <w:rPr/>
        <w:t>such</w:t>
      </w:r>
      <w:r>
        <w:rPr>
          <w:spacing w:val="40"/>
        </w:rPr>
        <w:t> </w:t>
      </w:r>
      <w:r>
        <w:rPr/>
        <w:t>that</w:t>
      </w:r>
      <w:r>
        <w:rPr>
          <w:spacing w:val="40"/>
        </w:rPr>
        <w:t> </w:t>
      </w:r>
      <w:r>
        <w:rPr/>
        <w:t>the</w:t>
      </w:r>
      <w:r>
        <w:rPr>
          <w:spacing w:val="40"/>
        </w:rPr>
        <w:t> </w:t>
      </w:r>
      <w:r>
        <w:rPr/>
        <w:t>selection</w:t>
      </w:r>
      <w:r>
        <w:rPr>
          <w:spacing w:val="40"/>
        </w:rPr>
        <w:t> </w:t>
      </w:r>
      <w:r>
        <w:rPr/>
        <w:t>may</w:t>
      </w:r>
      <w:r>
        <w:rPr>
          <w:spacing w:val="40"/>
        </w:rPr>
        <w:t> </w:t>
      </w:r>
      <w:r>
        <w:rPr/>
        <w:t>take</w:t>
      </w:r>
      <w:r>
        <w:rPr>
          <w:spacing w:val="40"/>
        </w:rPr>
        <w:t> </w:t>
      </w:r>
      <w:r>
        <w:rPr/>
        <w:t>into</w:t>
      </w:r>
      <w:r>
        <w:rPr>
          <w:spacing w:val="40"/>
        </w:rPr>
        <w:t> </w:t>
      </w:r>
      <w:r>
        <w:rPr/>
        <w:t>account</w:t>
      </w:r>
      <w:r>
        <w:rPr>
          <w:spacing w:val="40"/>
        </w:rPr>
        <w:t> </w:t>
      </w:r>
      <w:r>
        <w:rPr/>
        <w:t>some</w:t>
      </w:r>
      <w:r>
        <w:rPr>
          <w:spacing w:val="40"/>
        </w:rPr>
        <w:t> </w:t>
      </w:r>
      <w:r>
        <w:rPr/>
        <w:t>driver</w:t>
      </w:r>
      <w:r>
        <w:rPr>
          <w:spacing w:val="40"/>
        </w:rPr>
        <w:t> </w:t>
      </w:r>
      <w:r>
        <w:rPr/>
        <w:t>personalized</w:t>
      </w:r>
      <w:r>
        <w:rPr>
          <w:spacing w:val="41"/>
        </w:rPr>
        <w:t> </w:t>
      </w:r>
      <w:r>
        <w:rPr>
          <w:spacing w:val="-2"/>
        </w:rPr>
        <w:t>policies,</w:t>
      </w:r>
    </w:p>
    <w:p>
      <w:pPr>
        <w:pStyle w:val="BodyText"/>
        <w:spacing w:line="259" w:lineRule="auto" w:before="5"/>
        <w:ind w:left="221" w:right="103"/>
        <w:jc w:val="both"/>
      </w:pPr>
      <w:bookmarkStart w:name="Car repair in PCU" w:id="21"/>
      <w:bookmarkEnd w:id="21"/>
      <w:r>
        <w:rPr/>
      </w:r>
      <w:r>
        <w:rPr/>
        <w:t>e.g.</w:t>
      </w:r>
      <w:r>
        <w:rPr>
          <w:spacing w:val="40"/>
        </w:rPr>
        <w:t> </w:t>
      </w:r>
      <w:r>
        <w:rPr/>
        <w:t>avoiding garages that did not service well in the past, as well as other global constraints, e.g.</w:t>
      </w:r>
      <w:r>
        <w:rPr>
          <w:spacing w:val="40"/>
        </w:rPr>
        <w:t> </w:t>
      </w:r>
      <w:r>
        <w:rPr/>
        <w:t>the truck should be close enough to both the damaged car and the garage.</w:t>
      </w:r>
      <w:r>
        <w:rPr>
          <w:spacing w:val="69"/>
        </w:rPr>
        <w:t> </w:t>
      </w:r>
      <w:r>
        <w:rPr/>
        <w:t>The</w:t>
      </w:r>
      <w:r>
        <w:rPr>
          <w:spacing w:val="26"/>
        </w:rPr>
        <w:t> </w:t>
      </w:r>
      <w:r>
        <w:rPr/>
        <w:t>design</w:t>
      </w:r>
      <w:r>
        <w:rPr>
          <w:spacing w:val="27"/>
        </w:rPr>
        <w:t> </w:t>
      </w:r>
      <w:r>
        <w:rPr/>
        <w:t>naturally</w:t>
      </w:r>
      <w:r>
        <w:rPr>
          <w:spacing w:val="26"/>
        </w:rPr>
        <w:t> </w:t>
      </w:r>
      <w:r>
        <w:rPr/>
        <w:t>leads</w:t>
      </w:r>
      <w:r>
        <w:rPr>
          <w:spacing w:val="27"/>
        </w:rPr>
        <w:t> </w:t>
      </w:r>
      <w:r>
        <w:rPr/>
        <w:t>to</w:t>
      </w:r>
      <w:r>
        <w:rPr>
          <w:spacing w:val="27"/>
        </w:rPr>
        <w:t> </w:t>
      </w:r>
      <w:r>
        <w:rPr/>
        <w:t>identify</w:t>
      </w:r>
      <w:r>
        <w:rPr>
          <w:spacing w:val="26"/>
        </w:rPr>
        <w:t> </w:t>
      </w:r>
      <w:r>
        <w:rPr/>
        <w:t>the</w:t>
      </w:r>
      <w:r>
        <w:rPr>
          <w:spacing w:val="27"/>
        </w:rPr>
        <w:t> </w:t>
      </w:r>
      <w:r>
        <w:rPr/>
        <w:t>need</w:t>
      </w:r>
      <w:r>
        <w:rPr>
          <w:spacing w:val="26"/>
        </w:rPr>
        <w:t> </w:t>
      </w:r>
      <w:r>
        <w:rPr/>
        <w:t>of</w:t>
      </w:r>
      <w:r>
        <w:rPr>
          <w:spacing w:val="27"/>
        </w:rPr>
        <w:t> </w:t>
      </w:r>
      <w:r>
        <w:rPr/>
        <w:t>three</w:t>
      </w:r>
      <w:r>
        <w:rPr>
          <w:spacing w:val="26"/>
        </w:rPr>
        <w:t> </w:t>
      </w:r>
      <w:r>
        <w:rPr/>
        <w:t>kinds</w:t>
      </w:r>
      <w:r>
        <w:rPr>
          <w:spacing w:val="27"/>
        </w:rPr>
        <w:t> </w:t>
      </w:r>
      <w:r>
        <w:rPr/>
        <w:t>of</w:t>
      </w:r>
      <w:r>
        <w:rPr>
          <w:spacing w:val="27"/>
        </w:rPr>
        <w:t> </w:t>
      </w:r>
      <w:r>
        <w:rPr>
          <w:spacing w:val="-2"/>
        </w:rPr>
        <w:t>services:</w:t>
      </w:r>
    </w:p>
    <w:p>
      <w:pPr>
        <w:pStyle w:val="BodyText"/>
        <w:spacing w:line="237" w:lineRule="exact"/>
        <w:ind w:left="221"/>
      </w:pPr>
      <w:r>
        <w:rPr/>
        <w:t>The</w:t>
      </w:r>
      <w:r>
        <w:rPr>
          <w:spacing w:val="3"/>
        </w:rPr>
        <w:t> </w:t>
      </w:r>
      <w:r>
        <w:rPr>
          <w:rFonts w:ascii="LM Roman 10"/>
          <w:i/>
        </w:rPr>
        <w:t>CarEmergency</w:t>
      </w:r>
      <w:r>
        <w:rPr>
          <w:rFonts w:ascii="LM Roman 10"/>
          <w:i/>
          <w:spacing w:val="-1"/>
        </w:rPr>
        <w:t> </w:t>
      </w:r>
      <w:r>
        <w:rPr/>
        <w:t>service,</w:t>
      </w:r>
      <w:r>
        <w:rPr>
          <w:spacing w:val="8"/>
        </w:rPr>
        <w:t> </w:t>
      </w:r>
      <w:r>
        <w:rPr/>
        <w:t>which</w:t>
      </w:r>
      <w:r>
        <w:rPr>
          <w:spacing w:val="5"/>
        </w:rPr>
        <w:t> </w:t>
      </w:r>
      <w:r>
        <w:rPr/>
        <w:t>is</w:t>
      </w:r>
      <w:r>
        <w:rPr>
          <w:spacing w:val="5"/>
        </w:rPr>
        <w:t> </w:t>
      </w:r>
      <w:r>
        <w:rPr/>
        <w:t>invoked</w:t>
      </w:r>
      <w:r>
        <w:rPr>
          <w:spacing w:val="6"/>
        </w:rPr>
        <w:t> </w:t>
      </w:r>
      <w:r>
        <w:rPr/>
        <w:t>by</w:t>
      </w:r>
      <w:r>
        <w:rPr>
          <w:spacing w:val="5"/>
        </w:rPr>
        <w:t> </w:t>
      </w:r>
      <w:r>
        <w:rPr/>
        <w:t>the</w:t>
      </w:r>
      <w:r>
        <w:rPr>
          <w:spacing w:val="5"/>
        </w:rPr>
        <w:t> </w:t>
      </w:r>
      <w:r>
        <w:rPr/>
        <w:t>diagnosis</w:t>
      </w:r>
      <w:r>
        <w:rPr>
          <w:spacing w:val="6"/>
        </w:rPr>
        <w:t> </w:t>
      </w:r>
      <w:r>
        <w:rPr/>
        <w:t>subsystem,</w:t>
      </w:r>
      <w:r>
        <w:rPr>
          <w:spacing w:val="7"/>
        </w:rPr>
        <w:t> </w:t>
      </w:r>
      <w:r>
        <w:rPr/>
        <w:t>and</w:t>
      </w:r>
      <w:r>
        <w:rPr>
          <w:spacing w:val="6"/>
        </w:rPr>
        <w:t> </w:t>
      </w:r>
      <w:r>
        <w:rPr>
          <w:spacing w:val="-4"/>
        </w:rPr>
        <w:t>looks</w:t>
      </w:r>
    </w:p>
    <w:p>
      <w:pPr>
        <w:pStyle w:val="BodyText"/>
        <w:spacing w:line="267" w:lineRule="exact"/>
        <w:ind w:left="221"/>
      </w:pPr>
      <w:r>
        <w:rPr/>
        <w:t>for</w:t>
      </w:r>
      <w:r>
        <w:rPr>
          <w:spacing w:val="8"/>
        </w:rPr>
        <w:t> </w:t>
      </w:r>
      <w:r>
        <w:rPr/>
        <w:t>tow-trucking</w:t>
      </w:r>
      <w:r>
        <w:rPr>
          <w:spacing w:val="9"/>
        </w:rPr>
        <w:t> </w:t>
      </w:r>
      <w:r>
        <w:rPr/>
        <w:t>and</w:t>
      </w:r>
      <w:r>
        <w:rPr>
          <w:spacing w:val="9"/>
        </w:rPr>
        <w:t> </w:t>
      </w:r>
      <w:r>
        <w:rPr/>
        <w:t>repair;</w:t>
      </w:r>
      <w:r>
        <w:rPr>
          <w:spacing w:val="10"/>
        </w:rPr>
        <w:t> </w:t>
      </w:r>
      <w:r>
        <w:rPr/>
        <w:t>the</w:t>
      </w:r>
      <w:r>
        <w:rPr>
          <w:spacing w:val="9"/>
        </w:rPr>
        <w:t> </w:t>
      </w:r>
      <w:r>
        <w:rPr>
          <w:rFonts w:ascii="LM Roman 10"/>
          <w:i/>
        </w:rPr>
        <w:t>TowTruck</w:t>
      </w:r>
      <w:r>
        <w:rPr>
          <w:rFonts w:ascii="LM Roman 10"/>
          <w:i/>
          <w:spacing w:val="7"/>
        </w:rPr>
        <w:t> </w:t>
      </w:r>
      <w:r>
        <w:rPr/>
        <w:t>service,</w:t>
      </w:r>
      <w:r>
        <w:rPr>
          <w:spacing w:val="10"/>
        </w:rPr>
        <w:t> </w:t>
      </w:r>
      <w:r>
        <w:rPr/>
        <w:t>which</w:t>
      </w:r>
      <w:r>
        <w:rPr>
          <w:spacing w:val="9"/>
        </w:rPr>
        <w:t> </w:t>
      </w:r>
      <w:r>
        <w:rPr/>
        <w:t>manages</w:t>
      </w:r>
      <w:r>
        <w:rPr>
          <w:spacing w:val="9"/>
        </w:rPr>
        <w:t> </w:t>
      </w:r>
      <w:r>
        <w:rPr/>
        <w:t>towing,</w:t>
      </w:r>
      <w:r>
        <w:rPr>
          <w:spacing w:val="10"/>
        </w:rPr>
        <w:t> </w:t>
      </w:r>
      <w:r>
        <w:rPr/>
        <w:t>and</w:t>
      </w:r>
      <w:r>
        <w:rPr>
          <w:spacing w:val="10"/>
        </w:rPr>
        <w:t> </w:t>
      </w:r>
      <w:r>
        <w:rPr>
          <w:spacing w:val="-5"/>
        </w:rPr>
        <w:t>the</w:t>
      </w:r>
    </w:p>
    <w:p>
      <w:pPr>
        <w:pStyle w:val="BodyText"/>
        <w:spacing w:line="282" w:lineRule="exact"/>
        <w:ind w:left="221"/>
      </w:pPr>
      <w:r>
        <w:rPr>
          <w:rFonts w:ascii="LM Roman 10"/>
          <w:i/>
        </w:rPr>
        <w:t>Garage</w:t>
      </w:r>
      <w:r>
        <w:rPr>
          <w:rFonts w:ascii="LM Roman 10"/>
          <w:i/>
          <w:spacing w:val="8"/>
        </w:rPr>
        <w:t> </w:t>
      </w:r>
      <w:r>
        <w:rPr/>
        <w:t>service</w:t>
      </w:r>
      <w:r>
        <w:rPr>
          <w:spacing w:val="16"/>
        </w:rPr>
        <w:t> </w:t>
      </w:r>
      <w:r>
        <w:rPr/>
        <w:t>that</w:t>
      </w:r>
      <w:r>
        <w:rPr>
          <w:spacing w:val="16"/>
        </w:rPr>
        <w:t> </w:t>
      </w:r>
      <w:r>
        <w:rPr/>
        <w:t>manages</w:t>
      </w:r>
      <w:r>
        <w:rPr>
          <w:spacing w:val="16"/>
        </w:rPr>
        <w:t> </w:t>
      </w:r>
      <w:r>
        <w:rPr/>
        <w:t>car</w:t>
      </w:r>
      <w:r>
        <w:rPr>
          <w:spacing w:val="16"/>
        </w:rPr>
        <w:t> </w:t>
      </w:r>
      <w:r>
        <w:rPr>
          <w:spacing w:val="-2"/>
        </w:rPr>
        <w:t>repair.</w:t>
      </w:r>
    </w:p>
    <w:p>
      <w:pPr>
        <w:pStyle w:val="BodyText"/>
        <w:spacing w:before="3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Car</w:t>
      </w:r>
      <w:r>
        <w:rPr>
          <w:rFonts w:ascii="LM Roman 10"/>
          <w:i/>
          <w:spacing w:val="-8"/>
          <w:sz w:val="21"/>
        </w:rPr>
        <w:t> </w:t>
      </w:r>
      <w:r>
        <w:rPr>
          <w:rFonts w:ascii="LM Roman 10"/>
          <w:i/>
          <w:sz w:val="21"/>
        </w:rPr>
        <w:t>repair</w:t>
      </w:r>
      <w:r>
        <w:rPr>
          <w:rFonts w:ascii="LM Roman 10"/>
          <w:i/>
          <w:spacing w:val="-7"/>
          <w:sz w:val="21"/>
        </w:rPr>
        <w:t> </w:t>
      </w:r>
      <w:r>
        <w:rPr>
          <w:rFonts w:ascii="LM Roman 10"/>
          <w:i/>
          <w:sz w:val="21"/>
        </w:rPr>
        <w:t>in</w:t>
      </w:r>
      <w:r>
        <w:rPr>
          <w:rFonts w:ascii="LM Roman 10"/>
          <w:i/>
          <w:spacing w:val="-7"/>
          <w:sz w:val="21"/>
        </w:rPr>
        <w:t> </w:t>
      </w:r>
      <w:r>
        <w:rPr>
          <w:rFonts w:ascii="LM Roman 10"/>
          <w:i/>
          <w:spacing w:val="-5"/>
          <w:sz w:val="21"/>
        </w:rPr>
        <w:t>PCU</w:t>
      </w:r>
    </w:p>
    <w:p>
      <w:pPr>
        <w:pStyle w:val="BodyText"/>
        <w:spacing w:line="259" w:lineRule="auto" w:before="158"/>
        <w:ind w:left="221" w:right="108"/>
        <w:jc w:val="both"/>
      </w:pPr>
      <w:r>
        <w:rPr/>
        <w:t>As usual in UML, we consider separately static and dynamic modelling.</w:t>
      </w:r>
      <w:r>
        <w:rPr>
          <w:spacing w:val="40"/>
        </w:rPr>
        <w:t> </w:t>
      </w:r>
      <w:r>
        <w:rPr/>
        <w:t>The static facets are given in the class diagram of Figure </w:t>
      </w:r>
      <w:hyperlink w:history="true" w:anchor="_bookmark11">
        <w:r>
          <w:rPr>
            <w:color w:val="0000FF"/>
          </w:rPr>
          <w:t>2</w:t>
        </w:r>
      </w:hyperlink>
      <w:r>
        <w:rPr/>
        <w:t>.</w:t>
      </w:r>
    </w:p>
    <w:p>
      <w:pPr>
        <w:pStyle w:val="BodyText"/>
        <w:spacing w:line="271" w:lineRule="exact"/>
        <w:ind w:left="539"/>
        <w:jc w:val="both"/>
      </w:pPr>
      <w:r>
        <w:rPr/>
        <w:t>The</w:t>
      </w:r>
      <w:r>
        <w:rPr>
          <w:spacing w:val="19"/>
        </w:rPr>
        <w:t> </w:t>
      </w:r>
      <w:r>
        <w:rPr>
          <w:rFonts w:ascii="LM Roman 10"/>
          <w:i/>
        </w:rPr>
        <w:t>CarEmergency</w:t>
      </w:r>
      <w:r>
        <w:rPr>
          <w:rFonts w:ascii="LM Roman 10"/>
          <w:i/>
          <w:spacing w:val="13"/>
        </w:rPr>
        <w:t> </w:t>
      </w:r>
      <w:r>
        <w:rPr/>
        <w:t>service</w:t>
      </w:r>
      <w:r>
        <w:rPr>
          <w:spacing w:val="20"/>
        </w:rPr>
        <w:t> </w:t>
      </w:r>
      <w:r>
        <w:rPr/>
        <w:t>is</w:t>
      </w:r>
      <w:r>
        <w:rPr>
          <w:spacing w:val="19"/>
        </w:rPr>
        <w:t> </w:t>
      </w:r>
      <w:r>
        <w:rPr/>
        <w:t>invoked</w:t>
      </w:r>
      <w:r>
        <w:rPr>
          <w:spacing w:val="20"/>
        </w:rPr>
        <w:t> </w:t>
      </w:r>
      <w:r>
        <w:rPr/>
        <w:t>by</w:t>
      </w:r>
      <w:r>
        <w:rPr>
          <w:spacing w:val="19"/>
        </w:rPr>
        <w:t> </w:t>
      </w:r>
      <w:r>
        <w:rPr/>
        <w:t>the</w:t>
      </w:r>
      <w:r>
        <w:rPr>
          <w:spacing w:val="19"/>
        </w:rPr>
        <w:t> </w:t>
      </w:r>
      <w:r>
        <w:rPr/>
        <w:t>embedded</w:t>
      </w:r>
      <w:r>
        <w:rPr>
          <w:spacing w:val="20"/>
        </w:rPr>
        <w:t> </w:t>
      </w:r>
      <w:r>
        <w:rPr/>
        <w:t>diagnosis</w:t>
      </w:r>
      <w:r>
        <w:rPr>
          <w:spacing w:val="19"/>
        </w:rPr>
        <w:t> </w:t>
      </w:r>
      <w:r>
        <w:rPr/>
        <w:t>system,</w:t>
      </w:r>
      <w:r>
        <w:rPr>
          <w:spacing w:val="21"/>
        </w:rPr>
        <w:t> </w:t>
      </w:r>
      <w:r>
        <w:rPr>
          <w:spacing w:val="-4"/>
        </w:rPr>
        <w:t>each</w:t>
      </w:r>
    </w:p>
    <w:p>
      <w:pPr>
        <w:pStyle w:val="BodyText"/>
        <w:spacing w:line="259" w:lineRule="auto" w:before="17"/>
        <w:ind w:left="221" w:right="106"/>
        <w:jc w:val="both"/>
      </w:pPr>
      <w:r>
        <w:rPr/>
        <w:t>time a fault is reported.</w:t>
      </w:r>
      <w:r>
        <w:rPr>
          <w:spacing w:val="40"/>
        </w:rPr>
        <w:t> </w:t>
      </w:r>
      <w:r>
        <w:rPr/>
        <w:t>The actual kind of fault, and the location of the car, are passed as arguments:</w:t>
      </w:r>
      <w:r>
        <w:rPr>
          <w:spacing w:val="40"/>
        </w:rPr>
        <w:t> </w:t>
      </w:r>
      <w:r>
        <w:rPr/>
        <w:t>the signature of the service is exposed by the public standard </w:t>
      </w:r>
      <w:bookmarkStart w:name="_bookmark9" w:id="22"/>
      <w:bookmarkEnd w:id="22"/>
      <w:r>
        <w:rPr/>
        <w:t>o</w:t>
      </w:r>
      <w:r>
        <w:rPr/>
        <w:t>peration</w:t>
      </w:r>
      <w:r>
        <w:rPr>
          <w:spacing w:val="42"/>
        </w:rPr>
        <w:t> </w:t>
      </w:r>
      <w:r>
        <w:rPr>
          <w:rFonts w:ascii="MathJax_Typewriter"/>
        </w:rPr>
        <w:t>main</w:t>
      </w:r>
      <w:r>
        <w:rPr>
          <w:rFonts w:ascii="MathJax_Typewriter"/>
          <w:spacing w:val="44"/>
        </w:rPr>
        <w:t> </w:t>
      </w:r>
      <w:r>
        <w:rPr/>
        <w:t>of</w:t>
      </w:r>
      <w:r>
        <w:rPr>
          <w:spacing w:val="43"/>
        </w:rPr>
        <w:t> </w:t>
      </w:r>
      <w:r>
        <w:rPr/>
        <w:t>the</w:t>
      </w:r>
      <w:r>
        <w:rPr>
          <w:spacing w:val="44"/>
        </w:rPr>
        <w:t> </w:t>
      </w:r>
      <w:r>
        <w:rPr/>
        <w:t>service,</w:t>
      </w:r>
      <w:r>
        <w:rPr>
          <w:spacing w:val="49"/>
        </w:rPr>
        <w:t> </w:t>
      </w:r>
      <w:r>
        <w:rPr/>
        <w:t>i.e.</w:t>
      </w:r>
      <w:r>
        <w:rPr>
          <w:spacing w:val="34"/>
        </w:rPr>
        <w:t>  </w:t>
      </w:r>
      <w:r>
        <w:rPr/>
        <w:t>we</w:t>
      </w:r>
      <w:r>
        <w:rPr>
          <w:spacing w:val="43"/>
        </w:rPr>
        <w:t> </w:t>
      </w:r>
      <w:r>
        <w:rPr/>
        <w:t>require</w:t>
      </w:r>
      <w:r>
        <w:rPr>
          <w:spacing w:val="44"/>
        </w:rPr>
        <w:t> </w:t>
      </w:r>
      <w:r>
        <w:rPr/>
        <w:t>the</w:t>
      </w:r>
      <w:r>
        <w:rPr>
          <w:spacing w:val="44"/>
        </w:rPr>
        <w:t> </w:t>
      </w:r>
      <w:r>
        <w:rPr/>
        <w:t>designer</w:t>
      </w:r>
      <w:r>
        <w:rPr>
          <w:spacing w:val="43"/>
        </w:rPr>
        <w:t> </w:t>
      </w:r>
      <w:r>
        <w:rPr/>
        <w:t>to</w:t>
      </w:r>
      <w:r>
        <w:rPr>
          <w:spacing w:val="44"/>
        </w:rPr>
        <w:t> </w:t>
      </w:r>
      <w:r>
        <w:rPr/>
        <w:t>define</w:t>
      </w:r>
      <w:r>
        <w:rPr>
          <w:spacing w:val="43"/>
        </w:rPr>
        <w:t> </w:t>
      </w:r>
      <w:r>
        <w:rPr/>
        <w:t>the</w:t>
      </w:r>
      <w:r>
        <w:rPr>
          <w:spacing w:val="44"/>
        </w:rPr>
        <w:t> </w:t>
      </w:r>
      <w:r>
        <w:rPr>
          <w:spacing w:val="-2"/>
        </w:rPr>
        <w:t>service</w:t>
      </w:r>
    </w:p>
    <w:p>
      <w:pPr>
        <w:pStyle w:val="BodyText"/>
        <w:spacing w:line="245" w:lineRule="exact"/>
        <w:ind w:left="221"/>
        <w:jc w:val="both"/>
      </w:pPr>
      <w:r>
        <w:rPr/>
        <w:t>signature</w:t>
      </w:r>
      <w:r>
        <w:rPr>
          <w:spacing w:val="20"/>
        </w:rPr>
        <w:t> </w:t>
      </w:r>
      <w:r>
        <w:rPr/>
        <w:t>through</w:t>
      </w:r>
      <w:r>
        <w:rPr>
          <w:spacing w:val="20"/>
        </w:rPr>
        <w:t> </w:t>
      </w:r>
      <w:r>
        <w:rPr/>
        <w:t>this</w:t>
      </w:r>
      <w:r>
        <w:rPr>
          <w:spacing w:val="20"/>
        </w:rPr>
        <w:t> </w:t>
      </w:r>
      <w:r>
        <w:rPr/>
        <w:t>operation</w:t>
      </w:r>
      <w:r>
        <w:rPr>
          <w:spacing w:val="-19"/>
        </w:rPr>
        <w:t> </w:t>
      </w:r>
      <w:hyperlink w:history="true" w:anchor="_bookmark9">
        <w:r>
          <w:rPr>
            <w:rFonts w:ascii="LM Roman 8"/>
            <w:color w:val="0000FF"/>
            <w:position w:val="8"/>
            <w:sz w:val="15"/>
          </w:rPr>
          <w:t>6</w:t>
        </w:r>
      </w:hyperlink>
      <w:r>
        <w:rPr>
          <w:rFonts w:ascii="LM Roman 8"/>
          <w:color w:val="0000FF"/>
          <w:spacing w:val="-8"/>
          <w:position w:val="8"/>
          <w:sz w:val="15"/>
        </w:rPr>
        <w:t> </w:t>
      </w:r>
      <w:r>
        <w:rPr>
          <w:spacing w:val="-10"/>
        </w:rPr>
        <w:t>.</w:t>
      </w:r>
    </w:p>
    <w:p>
      <w:pPr>
        <w:pStyle w:val="BodyText"/>
        <w:spacing w:line="266" w:lineRule="exact" w:before="19"/>
        <w:ind w:left="221" w:right="105" w:firstLine="317"/>
        <w:jc w:val="both"/>
      </w:pPr>
      <w:bookmarkStart w:name="_bookmark10" w:id="23"/>
      <w:bookmarkEnd w:id="23"/>
      <w:r>
        <w:rPr/>
      </w:r>
      <w:r>
        <w:rPr/>
        <w:t>For instance, the sequence diagram in Figure </w:t>
      </w:r>
      <w:hyperlink w:history="true" w:anchor="_bookmark12">
        <w:r>
          <w:rPr>
            <w:color w:val="0000FF"/>
          </w:rPr>
          <w:t>3</w:t>
        </w:r>
      </w:hyperlink>
      <w:r>
        <w:rPr>
          <w:color w:val="0000FF"/>
        </w:rPr>
        <w:t> </w:t>
      </w:r>
      <w:r>
        <w:rPr/>
        <w:t>specifies that </w:t>
      </w:r>
      <w:r>
        <w:rPr>
          <w:rFonts w:ascii="LM Roman 10"/>
          <w:i/>
        </w:rPr>
        <w:t>CarEmergency</w:t>
      </w:r>
      <w:r>
        <w:rPr>
          <w:rFonts w:ascii="LM Roman 10"/>
          <w:i/>
        </w:rPr>
        <w:t> </w:t>
      </w:r>
      <w:r>
        <w:rPr/>
        <w:t>needs</w:t>
      </w:r>
      <w:r>
        <w:rPr>
          <w:spacing w:val="32"/>
        </w:rPr>
        <w:t> </w:t>
      </w:r>
      <w:r>
        <w:rPr/>
        <w:t>two</w:t>
      </w:r>
      <w:r>
        <w:rPr>
          <w:spacing w:val="32"/>
        </w:rPr>
        <w:t> </w:t>
      </w:r>
      <w:r>
        <w:rPr/>
        <w:t>services</w:t>
      </w:r>
      <w:r>
        <w:rPr>
          <w:spacing w:val="32"/>
        </w:rPr>
        <w:t> </w:t>
      </w:r>
      <w:r>
        <w:rPr/>
        <w:t>and</w:t>
      </w:r>
      <w:r>
        <w:rPr>
          <w:spacing w:val="32"/>
        </w:rPr>
        <w:t> </w:t>
      </w:r>
      <w:r>
        <w:rPr/>
        <w:t>may</w:t>
      </w:r>
      <w:r>
        <w:rPr>
          <w:spacing w:val="32"/>
        </w:rPr>
        <w:t> </w:t>
      </w:r>
      <w:r>
        <w:rPr/>
        <w:t>perform</w:t>
      </w:r>
      <w:r>
        <w:rPr>
          <w:spacing w:val="32"/>
        </w:rPr>
        <w:t> </w:t>
      </w:r>
      <w:r>
        <w:rPr/>
        <w:t>the</w:t>
      </w:r>
      <w:r>
        <w:rPr>
          <w:spacing w:val="32"/>
        </w:rPr>
        <w:t> </w:t>
      </w:r>
      <w:r>
        <w:rPr/>
        <w:t>visible</w:t>
      </w:r>
      <w:r>
        <w:rPr>
          <w:spacing w:val="32"/>
        </w:rPr>
        <w:t> </w:t>
      </w:r>
      <w:r>
        <w:rPr/>
        <w:t>action</w:t>
      </w:r>
      <w:r>
        <w:rPr>
          <w:spacing w:val="31"/>
        </w:rPr>
        <w:t> </w:t>
      </w:r>
      <w:r>
        <w:rPr>
          <w:rFonts w:ascii="MathJax_Typewriter"/>
        </w:rPr>
        <w:t>blacklist</w:t>
      </w:r>
      <w:r>
        <w:rPr/>
        <w:t>.</w:t>
      </w:r>
      <w:r>
        <w:rPr>
          <w:spacing w:val="40"/>
        </w:rPr>
        <w:t> </w:t>
      </w:r>
      <w:r>
        <w:rPr/>
        <w:t>Consider</w:t>
      </w:r>
      <w:r>
        <w:rPr>
          <w:spacing w:val="32"/>
        </w:rPr>
        <w:t> </w:t>
      </w:r>
      <w:r>
        <w:rPr/>
        <w:t>first the</w:t>
      </w:r>
      <w:r>
        <w:rPr>
          <w:spacing w:val="32"/>
        </w:rPr>
        <w:t> </w:t>
      </w:r>
      <w:r>
        <w:rPr/>
        <w:t>pair</w:t>
      </w:r>
      <w:r>
        <w:rPr>
          <w:spacing w:val="32"/>
        </w:rPr>
        <w:t> </w:t>
      </w:r>
      <w:r>
        <w:rPr/>
        <w:t>of</w:t>
      </w:r>
      <w:r>
        <w:rPr>
          <w:spacing w:val="32"/>
        </w:rPr>
        <w:t> </w:t>
      </w:r>
      <w:r>
        <w:rPr/>
        <w:t>requests:</w:t>
      </w:r>
      <w:r>
        <w:rPr>
          <w:spacing w:val="40"/>
        </w:rPr>
        <w:t> </w:t>
      </w:r>
      <w:r>
        <w:rPr/>
        <w:t>the</w:t>
      </w:r>
      <w:r>
        <w:rPr>
          <w:spacing w:val="32"/>
        </w:rPr>
        <w:t> </w:t>
      </w:r>
      <w:r>
        <w:rPr/>
        <w:t>first</w:t>
      </w:r>
      <w:r>
        <w:rPr>
          <w:spacing w:val="32"/>
        </w:rPr>
        <w:t> </w:t>
      </w:r>
      <w:r>
        <w:rPr/>
        <w:t>one</w:t>
      </w:r>
      <w:r>
        <w:rPr>
          <w:spacing w:val="32"/>
        </w:rPr>
        <w:t> </w:t>
      </w:r>
      <w:r>
        <w:rPr/>
        <w:t>looks</w:t>
      </w:r>
      <w:r>
        <w:rPr>
          <w:spacing w:val="32"/>
        </w:rPr>
        <w:t> </w:t>
      </w:r>
      <w:r>
        <w:rPr/>
        <w:t>for</w:t>
      </w:r>
      <w:r>
        <w:rPr>
          <w:spacing w:val="32"/>
        </w:rPr>
        <w:t> </w:t>
      </w:r>
      <w:r>
        <w:rPr/>
        <w:t>the</w:t>
      </w:r>
      <w:r>
        <w:rPr>
          <w:spacing w:val="32"/>
        </w:rPr>
        <w:t> </w:t>
      </w:r>
      <w:r>
        <w:rPr/>
        <w:t>tow-truck</w:t>
      </w:r>
      <w:r>
        <w:rPr>
          <w:spacing w:val="32"/>
        </w:rPr>
        <w:t> </w:t>
      </w:r>
      <w:r>
        <w:rPr/>
        <w:t>service,</w:t>
      </w:r>
      <w:r>
        <w:rPr>
          <w:spacing w:val="35"/>
        </w:rPr>
        <w:t> </w:t>
      </w:r>
      <w:r>
        <w:rPr/>
        <w:t>and</w:t>
      </w:r>
      <w:r>
        <w:rPr>
          <w:spacing w:val="32"/>
        </w:rPr>
        <w:t> </w:t>
      </w:r>
      <w:r>
        <w:rPr/>
        <w:t>the</w:t>
      </w:r>
      <w:r>
        <w:rPr>
          <w:spacing w:val="32"/>
        </w:rPr>
        <w:t> </w:t>
      </w:r>
      <w:r>
        <w:rPr/>
        <w:t>second one</w:t>
      </w:r>
      <w:r>
        <w:rPr>
          <w:spacing w:val="35"/>
        </w:rPr>
        <w:t> </w:t>
      </w:r>
      <w:r>
        <w:rPr/>
        <w:t>for</w:t>
      </w:r>
      <w:r>
        <w:rPr>
          <w:spacing w:val="37"/>
        </w:rPr>
        <w:t> </w:t>
      </w:r>
      <w:r>
        <w:rPr/>
        <w:t>the</w:t>
      </w:r>
      <w:r>
        <w:rPr>
          <w:spacing w:val="36"/>
        </w:rPr>
        <w:t> </w:t>
      </w:r>
      <w:r>
        <w:rPr/>
        <w:t>garage</w:t>
      </w:r>
      <w:r>
        <w:rPr>
          <w:spacing w:val="37"/>
        </w:rPr>
        <w:t> </w:t>
      </w:r>
      <w:r>
        <w:rPr/>
        <w:t>service</w:t>
      </w:r>
      <w:r>
        <w:rPr>
          <w:spacing w:val="-17"/>
        </w:rPr>
        <w:t> </w:t>
      </w:r>
      <w:hyperlink w:history="true" w:anchor="_bookmark10">
        <w:r>
          <w:rPr>
            <w:rFonts w:ascii="LM Roman 8"/>
            <w:color w:val="0000FF"/>
            <w:position w:val="8"/>
            <w:sz w:val="15"/>
          </w:rPr>
          <w:t>7</w:t>
        </w:r>
      </w:hyperlink>
      <w:r>
        <w:rPr>
          <w:rFonts w:ascii="LM Roman 8"/>
          <w:color w:val="0000FF"/>
          <w:spacing w:val="-10"/>
          <w:position w:val="8"/>
          <w:sz w:val="15"/>
        </w:rPr>
        <w:t> </w:t>
      </w:r>
      <w:r>
        <w:rPr/>
        <w:t>.</w:t>
      </w:r>
      <w:r>
        <w:rPr>
          <w:spacing w:val="76"/>
          <w:w w:val="150"/>
        </w:rPr>
        <w:t> </w:t>
      </w:r>
      <w:r>
        <w:rPr/>
        <w:t>The</w:t>
      </w:r>
      <w:r>
        <w:rPr>
          <w:spacing w:val="37"/>
        </w:rPr>
        <w:t> </w:t>
      </w:r>
      <w:r>
        <w:rPr/>
        <w:t>contract</w:t>
      </w:r>
      <w:r>
        <w:rPr>
          <w:spacing w:val="36"/>
        </w:rPr>
        <w:t> </w:t>
      </w:r>
      <w:r>
        <w:rPr/>
        <w:t>policy</w:t>
      </w:r>
      <w:r>
        <w:rPr>
          <w:spacing w:val="37"/>
        </w:rPr>
        <w:t> </w:t>
      </w:r>
      <w:r>
        <w:rPr/>
        <w:t>withinReach(location)</w:t>
      </w:r>
      <w:r>
        <w:rPr>
          <w:spacing w:val="37"/>
        </w:rPr>
        <w:t> </w:t>
      </w:r>
      <w:r>
        <w:rPr>
          <w:spacing w:val="-2"/>
        </w:rPr>
        <w:t>requires</w:t>
      </w:r>
    </w:p>
    <w:p>
      <w:pPr>
        <w:pStyle w:val="BodyText"/>
        <w:spacing w:before="10"/>
        <w:rPr>
          <w:sz w:val="15"/>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133759</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53226pt;width:34.85pt;height:.1pt;mso-position-horizontal-relative:page;mso-position-vertical-relative:paragraph;z-index:-15725056;mso-wrap-distance-left:0;mso-wrap-distance-right:0" id="docshape11" coordorigin="902,211" coordsize="697,0" path="m902,211l1598,211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6</w:t>
      </w:r>
      <w:r>
        <w:rPr>
          <w:rFonts w:ascii="IPAPMincho"/>
          <w:spacing w:val="34"/>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Figure</w:t>
      </w:r>
      <w:r>
        <w:rPr>
          <w:rFonts w:ascii="LM Roman 8"/>
          <w:spacing w:val="-7"/>
          <w:w w:val="105"/>
          <w:sz w:val="15"/>
          <w:vertAlign w:val="baseline"/>
        </w:rPr>
        <w:t> </w:t>
      </w:r>
      <w:hyperlink w:history="true" w:anchor="_bookmark11">
        <w:r>
          <w:rPr>
            <w:rFonts w:ascii="LM Roman 8"/>
            <w:color w:val="0000FF"/>
            <w:w w:val="105"/>
            <w:sz w:val="15"/>
            <w:vertAlign w:val="baseline"/>
          </w:rPr>
          <w:t>2</w:t>
        </w:r>
      </w:hyperlink>
      <w:r>
        <w:rPr>
          <w:rFonts w:ascii="LM Roman 8"/>
          <w:color w:val="0000FF"/>
          <w:spacing w:val="-8"/>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have</w:t>
      </w:r>
      <w:r>
        <w:rPr>
          <w:rFonts w:ascii="LM Roman 8"/>
          <w:spacing w:val="-8"/>
          <w:w w:val="105"/>
          <w:sz w:val="15"/>
          <w:vertAlign w:val="baseline"/>
        </w:rPr>
        <w:t> </w:t>
      </w:r>
      <w:r>
        <w:rPr>
          <w:rFonts w:ascii="LM Roman 8"/>
          <w:w w:val="105"/>
          <w:sz w:val="15"/>
          <w:vertAlign w:val="baseline"/>
        </w:rPr>
        <w:t>annotated</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diagram</w:t>
      </w:r>
      <w:r>
        <w:rPr>
          <w:rFonts w:ascii="LM Roman 8"/>
          <w:spacing w:val="-8"/>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signature</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operations.</w:t>
      </w:r>
      <w:r>
        <w:rPr>
          <w:rFonts w:ascii="LM Roman 8"/>
          <w:spacing w:val="12"/>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information</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in RSA model, but cannot be shown in the class diagram, and is only visible in the Model Explorer pane.</w:t>
      </w:r>
    </w:p>
    <w:p>
      <w:pPr>
        <w:spacing w:line="175" w:lineRule="auto" w:before="52"/>
        <w:ind w:left="221" w:right="0" w:hanging="1"/>
        <w:jc w:val="left"/>
        <w:rPr>
          <w:rFonts w:ascii="LM Roman 8" w:hAnsi="LM Roman 8"/>
          <w:sz w:val="15"/>
        </w:rPr>
      </w:pPr>
      <w:r>
        <w:rPr>
          <w:rFonts w:ascii="IPAPMincho" w:hAnsi="IPAPMincho"/>
          <w:w w:val="105"/>
          <w:sz w:val="15"/>
          <w:vertAlign w:val="superscript"/>
        </w:rPr>
        <w:t>7</w:t>
      </w:r>
      <w:r>
        <w:rPr>
          <w:rFonts w:ascii="IPAPMincho" w:hAnsi="IPAPMincho"/>
          <w:spacing w:val="33"/>
          <w:w w:val="105"/>
          <w:sz w:val="15"/>
          <w:vertAlign w:val="baseline"/>
        </w:rPr>
        <w:t> </w:t>
      </w:r>
      <w:r>
        <w:rPr>
          <w:rFonts w:ascii="LM Roman 8" w:hAnsi="LM Roman 8"/>
          <w:w w:val="105"/>
          <w:sz w:val="15"/>
          <w:vertAlign w:val="baseline"/>
        </w:rPr>
        <w:t>For</w:t>
      </w:r>
      <w:r>
        <w:rPr>
          <w:rFonts w:ascii="LM Roman 8" w:hAnsi="LM Roman 8"/>
          <w:spacing w:val="-1"/>
          <w:w w:val="105"/>
          <w:sz w:val="15"/>
          <w:vertAlign w:val="baseline"/>
        </w:rPr>
        <w:t> </w:t>
      </w:r>
      <w:r>
        <w:rPr>
          <w:rFonts w:ascii="LM Roman 8" w:hAnsi="LM Roman 8"/>
          <w:w w:val="105"/>
          <w:sz w:val="15"/>
          <w:vertAlign w:val="baseline"/>
        </w:rPr>
        <w:t>simplicity, we</w:t>
      </w:r>
      <w:r>
        <w:rPr>
          <w:rFonts w:ascii="LM Roman 8" w:hAnsi="LM Roman 8"/>
          <w:spacing w:val="-1"/>
          <w:w w:val="105"/>
          <w:sz w:val="15"/>
          <w:vertAlign w:val="baseline"/>
        </w:rPr>
        <w:t> </w:t>
      </w:r>
      <w:r>
        <w:rPr>
          <w:rFonts w:ascii="LM Roman 8" w:hAnsi="LM Roman 8"/>
          <w:w w:val="105"/>
          <w:sz w:val="15"/>
          <w:vertAlign w:val="baseline"/>
        </w:rPr>
        <w:t>assume</w:t>
      </w:r>
      <w:r>
        <w:rPr>
          <w:rFonts w:ascii="LM Roman 8" w:hAnsi="LM Roman 8"/>
          <w:spacing w:val="-1"/>
          <w:w w:val="105"/>
          <w:sz w:val="15"/>
          <w:vertAlign w:val="baseline"/>
        </w:rPr>
        <w:t> </w:t>
      </w:r>
      <w:r>
        <w:rPr>
          <w:rFonts w:ascii="LM Roman 8" w:hAnsi="LM Roman 8"/>
          <w:w w:val="105"/>
          <w:sz w:val="15"/>
          <w:vertAlign w:val="baseline"/>
        </w:rPr>
        <w:t>that</w:t>
      </w:r>
      <w:r>
        <w:rPr>
          <w:rFonts w:ascii="LM Roman 8" w:hAnsi="LM Roman 8"/>
          <w:spacing w:val="-1"/>
          <w:w w:val="105"/>
          <w:sz w:val="15"/>
          <w:vertAlign w:val="baseline"/>
        </w:rPr>
        <w:t> </w:t>
      </w:r>
      <w:r>
        <w:rPr>
          <w:rFonts w:ascii="LM Roman 8" w:hAnsi="LM Roman 8"/>
          <w:w w:val="105"/>
          <w:sz w:val="15"/>
          <w:vertAlign w:val="baseline"/>
        </w:rPr>
        <w:t>both</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truck</w:t>
      </w:r>
      <w:r>
        <w:rPr>
          <w:rFonts w:ascii="LM Roman 8" w:hAnsi="LM Roman 8"/>
          <w:spacing w:val="-1"/>
          <w:w w:val="105"/>
          <w:sz w:val="15"/>
          <w:vertAlign w:val="baseline"/>
        </w:rPr>
        <w:t>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garage</w:t>
      </w:r>
      <w:r>
        <w:rPr>
          <w:rFonts w:ascii="LM Roman 8" w:hAnsi="LM Roman 8"/>
          <w:spacing w:val="-1"/>
          <w:w w:val="105"/>
          <w:sz w:val="15"/>
          <w:vertAlign w:val="baseline"/>
        </w:rPr>
        <w:t> </w:t>
      </w:r>
      <w:r>
        <w:rPr>
          <w:rFonts w:ascii="LM Roman 8" w:hAnsi="LM Roman 8"/>
          <w:w w:val="105"/>
          <w:sz w:val="15"/>
          <w:vertAlign w:val="baseline"/>
        </w:rPr>
        <w:t>will</w:t>
      </w:r>
      <w:r>
        <w:rPr>
          <w:rFonts w:ascii="LM Roman 8" w:hAnsi="LM Roman 8"/>
          <w:spacing w:val="-1"/>
          <w:w w:val="105"/>
          <w:sz w:val="15"/>
          <w:vertAlign w:val="baseline"/>
        </w:rPr>
        <w:t> </w:t>
      </w:r>
      <w:r>
        <w:rPr>
          <w:rFonts w:ascii="LM Roman 8" w:hAnsi="LM Roman 8"/>
          <w:w w:val="105"/>
          <w:sz w:val="15"/>
          <w:vertAlign w:val="baseline"/>
        </w:rPr>
        <w:t>be</w:t>
      </w:r>
      <w:r>
        <w:rPr>
          <w:rFonts w:ascii="LM Roman 8" w:hAnsi="LM Roman 8"/>
          <w:spacing w:val="-1"/>
          <w:w w:val="105"/>
          <w:sz w:val="15"/>
          <w:vertAlign w:val="baseline"/>
        </w:rPr>
        <w:t> </w:t>
      </w:r>
      <w:r>
        <w:rPr>
          <w:rFonts w:ascii="LM Roman 8" w:hAnsi="LM Roman 8"/>
          <w:w w:val="105"/>
          <w:sz w:val="15"/>
          <w:vertAlign w:val="baseline"/>
        </w:rPr>
        <w:t>available.</w:t>
      </w:r>
      <w:r>
        <w:rPr>
          <w:rFonts w:ascii="LM Roman 8" w:hAnsi="LM Roman 8"/>
          <w:spacing w:val="31"/>
          <w:w w:val="105"/>
          <w:sz w:val="15"/>
          <w:vertAlign w:val="baseline"/>
        </w:rPr>
        <w:t> </w:t>
      </w:r>
      <w:r>
        <w:rPr>
          <w:rFonts w:ascii="LM Roman 8" w:hAnsi="LM Roman 8"/>
          <w:w w:val="105"/>
          <w:sz w:val="15"/>
          <w:vertAlign w:val="baseline"/>
        </w:rPr>
        <w:t>As</w:t>
      </w:r>
      <w:r>
        <w:rPr>
          <w:rFonts w:ascii="LM Roman 8" w:hAnsi="LM Roman 8"/>
          <w:spacing w:val="-1"/>
          <w:w w:val="105"/>
          <w:sz w:val="15"/>
          <w:vertAlign w:val="baseline"/>
        </w:rPr>
        <w:t> </w:t>
      </w:r>
      <w:r>
        <w:rPr>
          <w:rFonts w:ascii="LM Roman 8" w:hAnsi="LM Roman 8"/>
          <w:w w:val="105"/>
          <w:sz w:val="15"/>
          <w:vertAlign w:val="baseline"/>
        </w:rPr>
        <w:t>for</w:t>
      </w:r>
      <w:r>
        <w:rPr>
          <w:rFonts w:ascii="LM Roman 8" w:hAnsi="LM Roman 8"/>
          <w:spacing w:val="-1"/>
          <w:w w:val="105"/>
          <w:sz w:val="15"/>
          <w:vertAlign w:val="baseline"/>
        </w:rPr>
        <w:t> </w:t>
      </w:r>
      <w:r>
        <w:rPr>
          <w:rFonts w:ascii="LM Roman 8" w:hAnsi="LM Roman 8"/>
          <w:w w:val="105"/>
          <w:sz w:val="15"/>
          <w:vertAlign w:val="baseline"/>
        </w:rPr>
        <w:t>now, our</w:t>
      </w:r>
      <w:r>
        <w:rPr>
          <w:rFonts w:ascii="LM Roman 8" w:hAnsi="LM Roman 8"/>
          <w:spacing w:val="-1"/>
          <w:w w:val="105"/>
          <w:sz w:val="15"/>
          <w:vertAlign w:val="baseline"/>
        </w:rPr>
        <w:t> </w:t>
      </w:r>
      <w:r>
        <w:rPr>
          <w:rFonts w:ascii="LM Roman 8" w:hAnsi="LM Roman 8"/>
          <w:w w:val="105"/>
          <w:sz w:val="15"/>
          <w:vertAlign w:val="baseline"/>
        </w:rPr>
        <w:t>UML </w:t>
      </w:r>
      <w:r>
        <w:rPr>
          <w:rFonts w:ascii="LM Roman 8" w:hAnsi="LM Roman 8"/>
          <w:sz w:val="15"/>
          <w:vertAlign w:val="baseline"/>
        </w:rPr>
        <w:t>profile</w:t>
      </w:r>
      <w:r>
        <w:rPr>
          <w:rFonts w:ascii="LM Roman 8" w:hAnsi="LM Roman 8"/>
          <w:spacing w:val="3"/>
          <w:sz w:val="15"/>
          <w:vertAlign w:val="baseline"/>
        </w:rPr>
        <w:t> </w:t>
      </w:r>
      <w:r>
        <w:rPr>
          <w:rFonts w:ascii="LM Roman 8" w:hAnsi="LM Roman 8"/>
          <w:sz w:val="15"/>
          <w:vertAlign w:val="baseline"/>
        </w:rPr>
        <w:t>and</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3"/>
          <w:sz w:val="15"/>
          <w:vertAlign w:val="baseline"/>
        </w:rPr>
        <w:t> </w:t>
      </w:r>
      <w:r>
        <w:rPr>
          <w:rFonts w:ascii="LM Roman 8" w:hAnsi="LM Roman 8"/>
          <w:sz w:val="15"/>
          <w:vertAlign w:val="baseline"/>
        </w:rPr>
        <w:t>related</w:t>
      </w:r>
      <w:r>
        <w:rPr>
          <w:rFonts w:ascii="LM Roman 8" w:hAnsi="LM Roman 8"/>
          <w:spacing w:val="3"/>
          <w:sz w:val="15"/>
          <w:vertAlign w:val="baseline"/>
        </w:rPr>
        <w:t> </w:t>
      </w:r>
      <w:r>
        <w:rPr>
          <w:rFonts w:ascii="LM Roman 8" w:hAnsi="LM Roman 8"/>
          <w:sz w:val="15"/>
          <w:vertAlign w:val="baseline"/>
        </w:rPr>
        <w:t>transformation</w:t>
      </w:r>
      <w:r>
        <w:rPr>
          <w:rFonts w:ascii="LM Roman 8" w:hAnsi="LM Roman 8"/>
          <w:spacing w:val="4"/>
          <w:sz w:val="15"/>
          <w:vertAlign w:val="baseline"/>
        </w:rPr>
        <w:t> </w:t>
      </w:r>
      <w:r>
        <w:rPr>
          <w:rFonts w:ascii="LM Roman 8" w:hAnsi="LM Roman 8"/>
          <w:sz w:val="15"/>
          <w:vertAlign w:val="baseline"/>
        </w:rPr>
        <w:t>tool</w:t>
      </w:r>
      <w:r>
        <w:rPr>
          <w:rFonts w:ascii="LM Roman 8" w:hAnsi="LM Roman 8"/>
          <w:spacing w:val="3"/>
          <w:sz w:val="15"/>
          <w:vertAlign w:val="baseline"/>
        </w:rPr>
        <w:t> </w:t>
      </w:r>
      <w:r>
        <w:rPr>
          <w:rFonts w:ascii="LM Roman 8" w:hAnsi="LM Roman 8"/>
          <w:sz w:val="15"/>
          <w:vertAlign w:val="baseline"/>
        </w:rPr>
        <w:t>need</w:t>
      </w:r>
      <w:r>
        <w:rPr>
          <w:rFonts w:ascii="LM Roman 8" w:hAnsi="LM Roman 8"/>
          <w:spacing w:val="3"/>
          <w:sz w:val="15"/>
          <w:vertAlign w:val="baseline"/>
        </w:rPr>
        <w:t> </w:t>
      </w:r>
      <w:r>
        <w:rPr>
          <w:rFonts w:ascii="LM Roman 8" w:hAnsi="LM Roman 8"/>
          <w:sz w:val="15"/>
          <w:vertAlign w:val="baseline"/>
        </w:rPr>
        <w:t>to</w:t>
      </w:r>
      <w:r>
        <w:rPr>
          <w:rFonts w:ascii="LM Roman 8" w:hAnsi="LM Roman 8"/>
          <w:spacing w:val="3"/>
          <w:sz w:val="15"/>
          <w:vertAlign w:val="baseline"/>
        </w:rPr>
        <w:t> </w:t>
      </w:r>
      <w:r>
        <w:rPr>
          <w:rFonts w:ascii="LM Roman 8" w:hAnsi="LM Roman 8"/>
          <w:sz w:val="15"/>
          <w:vertAlign w:val="baseline"/>
        </w:rPr>
        <w:t>be</w:t>
      </w:r>
      <w:r>
        <w:rPr>
          <w:rFonts w:ascii="LM Roman 8" w:hAnsi="LM Roman 8"/>
          <w:spacing w:val="3"/>
          <w:sz w:val="15"/>
          <w:vertAlign w:val="baseline"/>
        </w:rPr>
        <w:t> </w:t>
      </w:r>
      <w:r>
        <w:rPr>
          <w:rFonts w:ascii="LM Roman 8" w:hAnsi="LM Roman 8"/>
          <w:sz w:val="15"/>
          <w:vertAlign w:val="baseline"/>
        </w:rPr>
        <w:t>extended</w:t>
      </w:r>
      <w:r>
        <w:rPr>
          <w:rFonts w:ascii="LM Roman 8" w:hAnsi="LM Roman 8"/>
          <w:spacing w:val="4"/>
          <w:sz w:val="15"/>
          <w:vertAlign w:val="baseline"/>
        </w:rPr>
        <w:t> </w:t>
      </w:r>
      <w:r>
        <w:rPr>
          <w:rFonts w:ascii="LM Roman 8" w:hAnsi="LM Roman 8"/>
          <w:sz w:val="15"/>
          <w:vertAlign w:val="baseline"/>
        </w:rPr>
        <w:t>to</w:t>
      </w:r>
      <w:r>
        <w:rPr>
          <w:rFonts w:ascii="LM Roman 8" w:hAnsi="LM Roman 8"/>
          <w:spacing w:val="3"/>
          <w:sz w:val="15"/>
          <w:vertAlign w:val="baseline"/>
        </w:rPr>
        <w:t> </w:t>
      </w:r>
      <w:r>
        <w:rPr>
          <w:rFonts w:ascii="LM Roman 8" w:hAnsi="LM Roman 8"/>
          <w:sz w:val="15"/>
          <w:vertAlign w:val="baseline"/>
        </w:rPr>
        <w:t>cope</w:t>
      </w:r>
      <w:r>
        <w:rPr>
          <w:rFonts w:ascii="LM Roman 8" w:hAnsi="LM Roman 8"/>
          <w:spacing w:val="3"/>
          <w:sz w:val="15"/>
          <w:vertAlign w:val="baseline"/>
        </w:rPr>
        <w:t> </w:t>
      </w:r>
      <w:r>
        <w:rPr>
          <w:rFonts w:ascii="LM Roman 8" w:hAnsi="LM Roman 8"/>
          <w:sz w:val="15"/>
          <w:vertAlign w:val="baseline"/>
        </w:rPr>
        <w:t>with</w:t>
      </w:r>
      <w:r>
        <w:rPr>
          <w:rFonts w:ascii="LM Roman 8" w:hAnsi="LM Roman 8"/>
          <w:spacing w:val="3"/>
          <w:sz w:val="15"/>
          <w:vertAlign w:val="baseline"/>
        </w:rPr>
        <w:t> </w:t>
      </w:r>
      <w:r>
        <w:rPr>
          <w:rFonts w:ascii="LM Roman 8" w:hAnsi="LM Roman 8"/>
          <w:sz w:val="15"/>
          <w:vertAlign w:val="baseline"/>
        </w:rPr>
        <w:t>the</w:t>
      </w:r>
      <w:r>
        <w:rPr>
          <w:rFonts w:ascii="LM Roman 8" w:hAnsi="LM Roman 8"/>
          <w:spacing w:val="6"/>
          <w:sz w:val="15"/>
          <w:vertAlign w:val="baseline"/>
        </w:rPr>
        <w:t> </w:t>
      </w:r>
      <w:r>
        <w:rPr>
          <w:rFonts w:ascii="Georgia" w:hAnsi="Georgia"/>
          <w:i/>
          <w:sz w:val="15"/>
          <w:vertAlign w:val="baseline"/>
        </w:rPr>
        <w:t>λ</w:t>
      </w:r>
      <w:r>
        <w:rPr>
          <w:rFonts w:ascii="MathJax_Typewriter" w:hAnsi="MathJax_Typewriter"/>
          <w:position w:val="5"/>
          <w:sz w:val="15"/>
          <w:vertAlign w:val="baseline"/>
        </w:rPr>
        <w:t>req</w:t>
      </w:r>
      <w:r>
        <w:rPr>
          <w:rFonts w:ascii="MathJax_Typewriter" w:hAnsi="MathJax_Typewriter"/>
          <w:spacing w:val="30"/>
          <w:position w:val="5"/>
          <w:sz w:val="15"/>
          <w:vertAlign w:val="baseline"/>
        </w:rPr>
        <w:t> </w:t>
      </w:r>
      <w:r>
        <w:rPr>
          <w:rFonts w:ascii="LM Roman 8" w:hAnsi="LM Roman 8"/>
          <w:i/>
          <w:sz w:val="15"/>
          <w:vertAlign w:val="baseline"/>
        </w:rPr>
        <w:t>planning</w:t>
      </w:r>
      <w:r>
        <w:rPr>
          <w:rFonts w:ascii="LM Roman 8" w:hAnsi="LM Roman 8"/>
          <w:i/>
          <w:spacing w:val="6"/>
          <w:sz w:val="15"/>
          <w:vertAlign w:val="baseline"/>
        </w:rPr>
        <w:t> </w:t>
      </w:r>
      <w:r>
        <w:rPr>
          <w:rFonts w:ascii="LM Roman 8" w:hAnsi="LM Roman 8"/>
          <w:i/>
          <w:sz w:val="15"/>
          <w:vertAlign w:val="baseline"/>
        </w:rPr>
        <w:t>block</w:t>
      </w:r>
      <w:r>
        <w:rPr>
          <w:rFonts w:ascii="LM Roman 8" w:hAnsi="LM Roman 8"/>
          <w:i/>
          <w:spacing w:val="19"/>
          <w:sz w:val="15"/>
          <w:vertAlign w:val="baseline"/>
        </w:rPr>
        <w:t> </w:t>
      </w:r>
      <w:r>
        <w:rPr>
          <w:rFonts w:ascii="LM Roman 8" w:hAnsi="LM Roman 8"/>
          <w:spacing w:val="-2"/>
          <w:sz w:val="15"/>
          <w:vertAlign w:val="baseline"/>
        </w:rPr>
        <w:t>notion</w:t>
      </w:r>
    </w:p>
    <w:p>
      <w:pPr>
        <w:spacing w:after="0" w:line="175" w:lineRule="auto"/>
        <w:jc w:val="left"/>
        <w:rPr>
          <w:rFonts w:ascii="LM Roman 8" w:hAnsi="LM Roman 8"/>
          <w:sz w:val="15"/>
        </w:rPr>
        <w:sectPr>
          <w:pgSz w:w="9360" w:h="13610"/>
          <w:pgMar w:header="860" w:footer="0" w:top="1060" w:bottom="280" w:left="680" w:right="680"/>
        </w:sectPr>
      </w:pPr>
    </w:p>
    <w:p>
      <w:pPr>
        <w:pStyle w:val="BodyText"/>
        <w:spacing w:before="87"/>
        <w:rPr>
          <w:rFonts w:ascii="LM Roman 8"/>
          <w:sz w:val="20"/>
        </w:rPr>
      </w:pPr>
    </w:p>
    <w:p>
      <w:pPr>
        <w:pStyle w:val="BodyText"/>
        <w:ind w:left="504"/>
        <w:rPr>
          <w:rFonts w:ascii="LM Roman 8"/>
          <w:sz w:val="20"/>
        </w:rPr>
      </w:pPr>
      <w:r>
        <w:rPr>
          <w:rFonts w:ascii="LM Roman 8"/>
          <w:sz w:val="20"/>
        </w:rPr>
        <w:drawing>
          <wp:inline distT="0" distB="0" distL="0" distR="0">
            <wp:extent cx="4544481" cy="243230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4544481" cy="2432304"/>
                    </a:xfrm>
                    <a:prstGeom prst="rect">
                      <a:avLst/>
                    </a:prstGeom>
                  </pic:spPr>
                </pic:pic>
              </a:graphicData>
            </a:graphic>
          </wp:inline>
        </w:drawing>
      </w:r>
      <w:r>
        <w:rPr>
          <w:rFonts w:ascii="LM Roman 8"/>
          <w:sz w:val="20"/>
        </w:rPr>
      </w:r>
    </w:p>
    <w:p>
      <w:pPr>
        <w:pStyle w:val="BodyText"/>
        <w:spacing w:before="165"/>
        <w:rPr>
          <w:rFonts w:ascii="LM Roman 8"/>
          <w:sz w:val="15"/>
        </w:rPr>
      </w:pPr>
    </w:p>
    <w:p>
      <w:pPr>
        <w:spacing w:before="0"/>
        <w:ind w:left="0" w:right="112" w:firstLine="0"/>
        <w:jc w:val="center"/>
        <w:rPr>
          <w:rFonts w:ascii="LM Roman 8"/>
          <w:sz w:val="15"/>
        </w:rPr>
      </w:pPr>
      <w:bookmarkStart w:name="_bookmark11" w:id="24"/>
      <w:bookmarkEnd w:id="24"/>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Some</w:t>
      </w:r>
      <w:r>
        <w:rPr>
          <w:rFonts w:ascii="LM Roman 8"/>
          <w:spacing w:val="-11"/>
          <w:w w:val="105"/>
          <w:sz w:val="15"/>
        </w:rPr>
        <w:t> </w:t>
      </w:r>
      <w:r>
        <w:rPr>
          <w:rFonts w:ascii="LM Roman 8"/>
          <w:w w:val="105"/>
          <w:sz w:val="15"/>
        </w:rPr>
        <w:t>involved</w:t>
      </w:r>
      <w:r>
        <w:rPr>
          <w:rFonts w:ascii="LM Roman 8"/>
          <w:spacing w:val="-11"/>
          <w:w w:val="105"/>
          <w:sz w:val="15"/>
        </w:rPr>
        <w:t> </w:t>
      </w:r>
      <w:r>
        <w:rPr>
          <w:rFonts w:ascii="LM Roman 8"/>
          <w:spacing w:val="-2"/>
          <w:w w:val="105"/>
          <w:sz w:val="15"/>
        </w:rPr>
        <w:t>services</w:t>
      </w:r>
    </w:p>
    <w:p>
      <w:pPr>
        <w:pStyle w:val="BodyText"/>
        <w:spacing w:before="4"/>
        <w:rPr>
          <w:rFonts w:ascii="LM Roman 8"/>
          <w:sz w:val="14"/>
        </w:rPr>
      </w:pPr>
      <w:r>
        <w:rPr/>
        <w:drawing>
          <wp:anchor distT="0" distB="0" distL="0" distR="0" allowOverlap="1" layoutInCell="1" locked="0" behindDoc="1" simplePos="0" relativeHeight="487591936">
            <wp:simplePos x="0" y="0"/>
            <wp:positionH relativeFrom="page">
              <wp:posOffset>935399</wp:posOffset>
            </wp:positionH>
            <wp:positionV relativeFrom="paragraph">
              <wp:posOffset>143922</wp:posOffset>
            </wp:positionV>
            <wp:extent cx="3591159" cy="310972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591159" cy="3109722"/>
                    </a:xfrm>
                    <a:prstGeom prst="rect">
                      <a:avLst/>
                    </a:prstGeom>
                  </pic:spPr>
                </pic:pic>
              </a:graphicData>
            </a:graphic>
          </wp:anchor>
        </w:drawing>
      </w:r>
    </w:p>
    <w:p>
      <w:pPr>
        <w:spacing w:before="212"/>
        <w:ind w:left="0" w:right="112" w:firstLine="0"/>
        <w:jc w:val="center"/>
        <w:rPr>
          <w:rFonts w:ascii="LM Roman 8"/>
          <w:sz w:val="15"/>
        </w:rPr>
      </w:pPr>
      <w:bookmarkStart w:name="_bookmark12" w:id="25"/>
      <w:bookmarkEnd w:id="25"/>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CarRepair</w:t>
      </w:r>
      <w:r>
        <w:rPr>
          <w:rFonts w:ascii="LM Roman 8"/>
          <w:spacing w:val="-8"/>
          <w:w w:val="105"/>
          <w:sz w:val="15"/>
        </w:rPr>
        <w:t> </w:t>
      </w:r>
      <w:r>
        <w:rPr>
          <w:rFonts w:ascii="LM Roman 8"/>
          <w:spacing w:val="-2"/>
          <w:w w:val="105"/>
          <w:sz w:val="15"/>
        </w:rPr>
        <w:t>interaction</w:t>
      </w:r>
    </w:p>
    <w:p>
      <w:pPr>
        <w:pStyle w:val="BodyText"/>
        <w:spacing w:before="18"/>
        <w:rPr>
          <w:rFonts w:ascii="LM Roman 8"/>
          <w:sz w:val="15"/>
        </w:rPr>
      </w:pPr>
    </w:p>
    <w:p>
      <w:pPr>
        <w:pStyle w:val="BodyText"/>
        <w:spacing w:line="259" w:lineRule="auto"/>
        <w:ind w:left="108" w:right="219"/>
        <w:jc w:val="both"/>
      </w:pPr>
      <w:r>
        <w:rPr/>
        <w:t>that the tow-truck is able to serve the location where the customer is waiting for towing.</w:t>
      </w:r>
      <w:r>
        <w:rPr>
          <w:spacing w:val="40"/>
        </w:rPr>
        <w:t> </w:t>
      </w:r>
      <w:r>
        <w:rPr/>
        <w:t>The</w:t>
      </w:r>
      <w:r>
        <w:rPr>
          <w:spacing w:val="35"/>
        </w:rPr>
        <w:t> </w:t>
      </w:r>
      <w:r>
        <w:rPr/>
        <w:t>contract</w:t>
      </w:r>
      <w:r>
        <w:rPr>
          <w:spacing w:val="35"/>
        </w:rPr>
        <w:t> </w:t>
      </w:r>
      <w:r>
        <w:rPr/>
        <w:t>policy</w:t>
      </w:r>
      <w:r>
        <w:rPr>
          <w:spacing w:val="35"/>
        </w:rPr>
        <w:t> </w:t>
      </w:r>
      <w:r>
        <w:rPr/>
        <w:t>canRepair(fault)</w:t>
      </w:r>
      <w:r>
        <w:rPr>
          <w:spacing w:val="35"/>
        </w:rPr>
        <w:t> </w:t>
      </w:r>
      <w:r>
        <w:rPr/>
        <w:t>requires</w:t>
      </w:r>
      <w:r>
        <w:rPr>
          <w:spacing w:val="35"/>
        </w:rPr>
        <w:t> </w:t>
      </w:r>
      <w:r>
        <w:rPr/>
        <w:t>that</w:t>
      </w:r>
      <w:r>
        <w:rPr>
          <w:spacing w:val="35"/>
        </w:rPr>
        <w:t> </w:t>
      </w:r>
      <w:r>
        <w:rPr/>
        <w:t>the</w:t>
      </w:r>
      <w:r>
        <w:rPr>
          <w:spacing w:val="35"/>
        </w:rPr>
        <w:t> </w:t>
      </w:r>
      <w:r>
        <w:rPr/>
        <w:t>garage</w:t>
      </w:r>
      <w:r>
        <w:rPr>
          <w:spacing w:val="35"/>
        </w:rPr>
        <w:t> </w:t>
      </w:r>
      <w:r>
        <w:rPr/>
        <w:t>can</w:t>
      </w:r>
      <w:r>
        <w:rPr>
          <w:spacing w:val="35"/>
        </w:rPr>
        <w:t> </w:t>
      </w:r>
      <w:r>
        <w:rPr/>
        <w:t>repair the fault.</w:t>
      </w:r>
      <w:r>
        <w:rPr>
          <w:spacing w:val="40"/>
        </w:rPr>
        <w:t> </w:t>
      </w:r>
      <w:r>
        <w:rPr/>
        <w:t>In order to be candidate for invocation, each garage service exposes the faults</w:t>
      </w:r>
      <w:r>
        <w:rPr>
          <w:spacing w:val="19"/>
        </w:rPr>
        <w:t> </w:t>
      </w:r>
      <w:r>
        <w:rPr/>
        <w:t>it</w:t>
      </w:r>
      <w:r>
        <w:rPr>
          <w:spacing w:val="19"/>
        </w:rPr>
        <w:t> </w:t>
      </w:r>
      <w:r>
        <w:rPr/>
        <w:t>can</w:t>
      </w:r>
      <w:r>
        <w:rPr>
          <w:spacing w:val="19"/>
        </w:rPr>
        <w:t> </w:t>
      </w:r>
      <w:r>
        <w:rPr/>
        <w:t>handle,</w:t>
      </w:r>
      <w:r>
        <w:rPr>
          <w:spacing w:val="20"/>
        </w:rPr>
        <w:t> </w:t>
      </w:r>
      <w:r>
        <w:rPr/>
        <w:t>in</w:t>
      </w:r>
      <w:r>
        <w:rPr>
          <w:spacing w:val="19"/>
        </w:rPr>
        <w:t> </w:t>
      </w:r>
      <w:r>
        <w:rPr/>
        <w:t>the</w:t>
      </w:r>
      <w:r>
        <w:rPr>
          <w:spacing w:val="19"/>
        </w:rPr>
        <w:t> </w:t>
      </w:r>
      <w:r>
        <w:rPr/>
        <w:t>initial</w:t>
      </w:r>
      <w:r>
        <w:rPr>
          <w:spacing w:val="19"/>
        </w:rPr>
        <w:t> </w:t>
      </w:r>
      <w:r>
        <w:rPr/>
        <w:t>fragment</w:t>
      </w:r>
      <w:r>
        <w:rPr>
          <w:spacing w:val="19"/>
        </w:rPr>
        <w:t> </w:t>
      </w:r>
      <w:r>
        <w:rPr/>
        <w:t>of</w:t>
      </w:r>
      <w:r>
        <w:rPr>
          <w:spacing w:val="19"/>
        </w:rPr>
        <w:t> </w:t>
      </w:r>
      <w:r>
        <w:rPr/>
        <w:t>its</w:t>
      </w:r>
      <w:r>
        <w:rPr>
          <w:spacing w:val="20"/>
        </w:rPr>
        <w:t> </w:t>
      </w:r>
      <w:r>
        <w:rPr/>
        <w:t>own</w:t>
      </w:r>
      <w:r>
        <w:rPr>
          <w:spacing w:val="19"/>
        </w:rPr>
        <w:t> </w:t>
      </w:r>
      <w:r>
        <w:rPr/>
        <w:t>sequence</w:t>
      </w:r>
      <w:r>
        <w:rPr>
          <w:spacing w:val="19"/>
        </w:rPr>
        <w:t> </w:t>
      </w:r>
      <w:r>
        <w:rPr/>
        <w:t>diagram:</w:t>
      </w:r>
      <w:r>
        <w:rPr>
          <w:spacing w:val="44"/>
        </w:rPr>
        <w:t> </w:t>
      </w:r>
      <w:r>
        <w:rPr>
          <w:spacing w:val="-2"/>
        </w:rPr>
        <w:t>therefore</w:t>
      </w:r>
    </w:p>
    <w:p>
      <w:pPr>
        <w:pStyle w:val="BodyText"/>
        <w:spacing w:before="10"/>
        <w:rPr>
          <w:sz w:val="16"/>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141144</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113726pt;width:34.85pt;height:.1pt;mso-position-horizontal-relative:page;mso-position-vertical-relative:paragraph;z-index:-15724032;mso-wrap-distance-left:0;mso-wrap-distance-right:0" id="docshape12" coordorigin="788,222" coordsize="697,0" path="m788,222l1485,22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8"/>
          <w:w w:val="105"/>
          <w:sz w:val="15"/>
        </w:rPr>
        <w:t>that</w:t>
      </w:r>
      <w:r>
        <w:rPr>
          <w:rFonts w:ascii="LM Roman 8"/>
          <w:spacing w:val="-11"/>
          <w:w w:val="105"/>
          <w:sz w:val="15"/>
        </w:rPr>
        <w:t> </w:t>
      </w:r>
      <w:r>
        <w:rPr>
          <w:rFonts w:ascii="LM Roman 8"/>
          <w:w w:val="105"/>
          <w:sz w:val="15"/>
        </w:rPr>
        <w:t>caters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required</w:t>
      </w:r>
      <w:r>
        <w:rPr>
          <w:rFonts w:ascii="LM Roman 8"/>
          <w:spacing w:val="-11"/>
          <w:w w:val="105"/>
          <w:sz w:val="15"/>
        </w:rPr>
        <w:t> </w:t>
      </w:r>
      <w:r>
        <w:rPr>
          <w:rFonts w:ascii="LM Roman 8"/>
          <w:w w:val="105"/>
          <w:sz w:val="15"/>
        </w:rPr>
        <w:t>transactional</w:t>
      </w:r>
      <w:r>
        <w:rPr>
          <w:rFonts w:ascii="LM Roman 8"/>
          <w:spacing w:val="-11"/>
          <w:w w:val="105"/>
          <w:sz w:val="15"/>
        </w:rPr>
        <w:t> </w:t>
      </w:r>
      <w:r>
        <w:rPr>
          <w:rFonts w:ascii="LM Roman 8"/>
          <w:spacing w:val="-2"/>
          <w:w w:val="105"/>
          <w:sz w:val="15"/>
        </w:rPr>
        <w:t>behavior.</w:t>
      </w:r>
    </w:p>
    <w:p>
      <w:pPr>
        <w:spacing w:after="0"/>
        <w:jc w:val="left"/>
        <w:rPr>
          <w:rFonts w:ascii="LM Roman 8"/>
          <w:sz w:val="15"/>
        </w:rPr>
        <w:sectPr>
          <w:pgSz w:w="9360" w:h="13610"/>
          <w:pgMar w:header="860" w:footer="0" w:top="1060" w:bottom="280" w:left="680" w:right="680"/>
        </w:sectPr>
      </w:pPr>
    </w:p>
    <w:p>
      <w:pPr>
        <w:pStyle w:val="BodyText"/>
        <w:spacing w:before="8"/>
        <w:rPr>
          <w:rFonts w:ascii="LM Roman 8"/>
          <w:sz w:val="10"/>
        </w:rPr>
      </w:pPr>
    </w:p>
    <w:p>
      <w:pPr>
        <w:pStyle w:val="BodyText"/>
        <w:ind w:left="906"/>
        <w:rPr>
          <w:rFonts w:ascii="LM Roman 8"/>
          <w:sz w:val="20"/>
        </w:rPr>
      </w:pPr>
      <w:r>
        <w:rPr>
          <w:rFonts w:ascii="LM Roman 8"/>
          <w:sz w:val="20"/>
        </w:rPr>
        <w:drawing>
          <wp:inline distT="0" distB="0" distL="0" distR="0">
            <wp:extent cx="3940538" cy="308000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940538" cy="3080004"/>
                    </a:xfrm>
                    <a:prstGeom prst="rect">
                      <a:avLst/>
                    </a:prstGeom>
                  </pic:spPr>
                </pic:pic>
              </a:graphicData>
            </a:graphic>
          </wp:inline>
        </w:drawing>
      </w:r>
      <w:r>
        <w:rPr>
          <w:rFonts w:ascii="LM Roman 8"/>
          <w:sz w:val="20"/>
        </w:rPr>
      </w:r>
    </w:p>
    <w:p>
      <w:pPr>
        <w:pStyle w:val="BodyText"/>
        <w:spacing w:before="45"/>
        <w:rPr>
          <w:rFonts w:ascii="LM Roman 8"/>
          <w:sz w:val="15"/>
        </w:rPr>
      </w:pPr>
    </w:p>
    <w:p>
      <w:pPr>
        <w:spacing w:before="1"/>
        <w:ind w:left="223" w:right="112" w:firstLine="0"/>
        <w:jc w:val="center"/>
        <w:rPr>
          <w:rFonts w:ascii="LM Roman 8"/>
          <w:sz w:val="15"/>
        </w:rPr>
      </w:pPr>
      <w:bookmarkStart w:name="_bookmark13" w:id="26"/>
      <w:bookmarkEnd w:id="26"/>
      <w:r>
        <w:rPr/>
      </w:r>
      <w:r>
        <w:rPr>
          <w:rFonts w:ascii="LM Roman 8"/>
          <w:w w:val="105"/>
          <w:sz w:val="15"/>
        </w:rPr>
        <w:t>Fig.</w:t>
      </w:r>
      <w:r>
        <w:rPr>
          <w:rFonts w:ascii="LM Roman 8"/>
          <w:spacing w:val="-7"/>
          <w:w w:val="105"/>
          <w:sz w:val="15"/>
        </w:rPr>
        <w:t> </w:t>
      </w:r>
      <w:r>
        <w:rPr>
          <w:rFonts w:ascii="LM Roman 8"/>
          <w:w w:val="105"/>
          <w:sz w:val="15"/>
        </w:rPr>
        <w:t>4.</w:t>
      </w:r>
      <w:r>
        <w:rPr>
          <w:rFonts w:ascii="LM Roman 8"/>
          <w:spacing w:val="9"/>
          <w:w w:val="105"/>
          <w:sz w:val="15"/>
        </w:rPr>
        <w:t> </w:t>
      </w:r>
      <w:r>
        <w:rPr>
          <w:rFonts w:ascii="LM Roman 8"/>
          <w:w w:val="105"/>
          <w:sz w:val="15"/>
        </w:rPr>
        <w:t>An</w:t>
      </w:r>
      <w:r>
        <w:rPr>
          <w:rFonts w:ascii="LM Roman 8"/>
          <w:spacing w:val="-6"/>
          <w:w w:val="105"/>
          <w:sz w:val="15"/>
        </w:rPr>
        <w:t> </w:t>
      </w:r>
      <w:r>
        <w:rPr>
          <w:rFonts w:ascii="LM Roman 8"/>
          <w:w w:val="105"/>
          <w:sz w:val="15"/>
        </w:rPr>
        <w:t>example</w:t>
      </w:r>
      <w:r>
        <w:rPr>
          <w:rFonts w:ascii="LM Roman 8"/>
          <w:spacing w:val="-7"/>
          <w:w w:val="105"/>
          <w:sz w:val="15"/>
        </w:rPr>
        <w:t> </w:t>
      </w:r>
      <w:r>
        <w:rPr>
          <w:rFonts w:ascii="LM Roman 8"/>
          <w:w w:val="105"/>
          <w:sz w:val="15"/>
        </w:rPr>
        <w:t>policy:</w:t>
      </w:r>
      <w:r>
        <w:rPr>
          <w:rFonts w:ascii="LM Roman 8"/>
          <w:spacing w:val="10"/>
          <w:w w:val="105"/>
          <w:sz w:val="15"/>
        </w:rPr>
        <w:t> </w:t>
      </w:r>
      <w:r>
        <w:rPr>
          <w:rFonts w:ascii="LM Roman 8"/>
          <w:spacing w:val="-2"/>
          <w:w w:val="105"/>
          <w:sz w:val="15"/>
        </w:rPr>
        <w:t>noBlackListed</w:t>
      </w:r>
    </w:p>
    <w:p>
      <w:pPr>
        <w:pStyle w:val="BodyText"/>
        <w:spacing w:before="33"/>
        <w:rPr>
          <w:rFonts w:ascii="LM Roman 8"/>
          <w:sz w:val="15"/>
        </w:rPr>
      </w:pPr>
    </w:p>
    <w:p>
      <w:pPr>
        <w:pStyle w:val="BodyText"/>
        <w:spacing w:line="266" w:lineRule="exact"/>
        <w:ind w:left="221" w:right="106"/>
        <w:jc w:val="both"/>
      </w:pPr>
      <w:r>
        <w:rPr/>
        <w:t>they become part of the service interface, and can be matched with the caller requirements</w:t>
      </w:r>
      <w:r>
        <w:rPr>
          <w:spacing w:val="-14"/>
        </w:rPr>
        <w:t> </w:t>
      </w:r>
      <w:hyperlink w:history="true" w:anchor="_bookmark14">
        <w:r>
          <w:rPr>
            <w:rFonts w:ascii="LM Roman 8"/>
            <w:color w:val="0000FF"/>
            <w:position w:val="8"/>
            <w:sz w:val="15"/>
          </w:rPr>
          <w:t>8</w:t>
        </w:r>
      </w:hyperlink>
      <w:r>
        <w:rPr>
          <w:rFonts w:ascii="LM Roman 8"/>
          <w:color w:val="0000FF"/>
          <w:spacing w:val="-13"/>
          <w:position w:val="8"/>
          <w:sz w:val="15"/>
        </w:rPr>
        <w:t> </w:t>
      </w:r>
      <w:r>
        <w:rPr/>
        <w:t>.</w:t>
      </w:r>
      <w:r>
        <w:rPr>
          <w:spacing w:val="80"/>
        </w:rPr>
        <w:t> </w:t>
      </w:r>
      <w:r>
        <w:rPr/>
        <w:t>Going</w:t>
      </w:r>
      <w:r>
        <w:rPr>
          <w:spacing w:val="39"/>
        </w:rPr>
        <w:t> </w:t>
      </w:r>
      <w:r>
        <w:rPr/>
        <w:t>back</w:t>
      </w:r>
      <w:r>
        <w:rPr>
          <w:spacing w:val="39"/>
        </w:rPr>
        <w:t> </w:t>
      </w:r>
      <w:r>
        <w:rPr/>
        <w:t>to</w:t>
      </w:r>
      <w:r>
        <w:rPr>
          <w:spacing w:val="39"/>
        </w:rPr>
        <w:t> </w:t>
      </w:r>
      <w:r>
        <w:rPr>
          <w:rFonts w:ascii="LM Roman 10"/>
          <w:i/>
        </w:rPr>
        <w:t>CarRepair</w:t>
      </w:r>
      <w:r>
        <w:rPr/>
        <w:t>,</w:t>
      </w:r>
      <w:r>
        <w:rPr>
          <w:spacing w:val="40"/>
        </w:rPr>
        <w:t> </w:t>
      </w:r>
      <w:r>
        <w:rPr/>
        <w:t>once</w:t>
      </w:r>
      <w:r>
        <w:rPr>
          <w:spacing w:val="39"/>
        </w:rPr>
        <w:t> </w:t>
      </w:r>
      <w:r>
        <w:rPr/>
        <w:t>the</w:t>
      </w:r>
      <w:r>
        <w:rPr>
          <w:spacing w:val="39"/>
        </w:rPr>
        <w:t> </w:t>
      </w:r>
      <w:r>
        <w:rPr/>
        <w:t>repair</w:t>
      </w:r>
      <w:r>
        <w:rPr>
          <w:spacing w:val="39"/>
        </w:rPr>
        <w:t> </w:t>
      </w:r>
      <w:r>
        <w:rPr/>
        <w:t>is</w:t>
      </w:r>
      <w:r>
        <w:rPr>
          <w:spacing w:val="39"/>
        </w:rPr>
        <w:t> </w:t>
      </w:r>
      <w:r>
        <w:rPr/>
        <w:t>over,</w:t>
      </w:r>
      <w:r>
        <w:rPr>
          <w:spacing w:val="40"/>
        </w:rPr>
        <w:t> </w:t>
      </w:r>
      <w:r>
        <w:rPr/>
        <w:t>the</w:t>
      </w:r>
      <w:r>
        <w:rPr>
          <w:spacing w:val="39"/>
        </w:rPr>
        <w:t> </w:t>
      </w:r>
      <w:r>
        <w:rPr/>
        <w:t>customer can assess the quality of the service he received from the garage, and possibly put</w:t>
      </w:r>
      <w:r>
        <w:rPr>
          <w:spacing w:val="80"/>
        </w:rPr>
        <w:t> </w:t>
      </w:r>
      <w:r>
        <w:rPr/>
        <w:t>the garage on a black-list. This list is exploited by the enclosing </w:t>
      </w:r>
      <w:r>
        <w:rPr>
          <w:rFonts w:ascii="MathJax_Typewriter"/>
        </w:rPr>
        <w:t>assert </w:t>
      </w:r>
      <w:r>
        <w:rPr/>
        <w:t>fragment, which introduces the policy that a black-listed garage cannot be selected for future emergencies, and requires that it is respected by all the enclosing behaviors.</w:t>
      </w:r>
      <w:r>
        <w:rPr>
          <w:spacing w:val="40"/>
        </w:rPr>
        <w:t> </w:t>
      </w:r>
      <w:r>
        <w:rPr/>
        <w:t>This policy,</w:t>
      </w:r>
      <w:r>
        <w:rPr>
          <w:spacing w:val="34"/>
        </w:rPr>
        <w:t> </w:t>
      </w:r>
      <w:r>
        <w:rPr/>
        <w:t>noBlackListed</w:t>
      </w:r>
      <w:r>
        <w:rPr>
          <w:spacing w:val="34"/>
        </w:rPr>
        <w:t> </w:t>
      </w:r>
      <w:r>
        <w:rPr/>
        <w:t>is</w:t>
      </w:r>
      <w:r>
        <w:rPr>
          <w:spacing w:val="34"/>
        </w:rPr>
        <w:t> </w:t>
      </w:r>
      <w:r>
        <w:rPr/>
        <w:t>shown</w:t>
      </w:r>
      <w:r>
        <w:rPr>
          <w:spacing w:val="34"/>
        </w:rPr>
        <w:t> </w:t>
      </w:r>
      <w:r>
        <w:rPr/>
        <w:t>in</w:t>
      </w:r>
      <w:r>
        <w:rPr>
          <w:spacing w:val="34"/>
        </w:rPr>
        <w:t> </w:t>
      </w:r>
      <w:r>
        <w:rPr/>
        <w:t>Figure</w:t>
      </w:r>
      <w:r>
        <w:rPr>
          <w:spacing w:val="33"/>
        </w:rPr>
        <w:t> </w:t>
      </w:r>
      <w:hyperlink w:history="true" w:anchor="_bookmark13">
        <w:r>
          <w:rPr>
            <w:color w:val="0000FF"/>
          </w:rPr>
          <w:t>4</w:t>
        </w:r>
      </w:hyperlink>
      <w:r>
        <w:rPr>
          <w:color w:val="0000FF"/>
          <w:spacing w:val="34"/>
        </w:rPr>
        <w:t> </w:t>
      </w:r>
      <w:r>
        <w:rPr/>
        <w:t>as</w:t>
      </w:r>
      <w:r>
        <w:rPr>
          <w:spacing w:val="34"/>
        </w:rPr>
        <w:t> </w:t>
      </w:r>
      <w:r>
        <w:rPr/>
        <w:t>a</w:t>
      </w:r>
      <w:r>
        <w:rPr>
          <w:spacing w:val="34"/>
        </w:rPr>
        <w:t> </w:t>
      </w:r>
      <w:r>
        <w:rPr/>
        <w:t>stereotyped</w:t>
      </w:r>
      <w:r>
        <w:rPr>
          <w:spacing w:val="34"/>
        </w:rPr>
        <w:t> </w:t>
      </w:r>
      <w:r>
        <w:rPr/>
        <w:t>state</w:t>
      </w:r>
      <w:r>
        <w:rPr>
          <w:spacing w:val="34"/>
        </w:rPr>
        <w:t> </w:t>
      </w:r>
      <w:r>
        <w:rPr/>
        <w:t>machine.</w:t>
      </w:r>
    </w:p>
    <w:p>
      <w:pPr>
        <w:pStyle w:val="BodyText"/>
        <w:spacing w:line="266" w:lineRule="exact" w:before="23"/>
        <w:ind w:left="221" w:right="106" w:firstLine="317"/>
        <w:jc w:val="both"/>
      </w:pPr>
      <w:r>
        <w:rPr/>
        <w:t>To understand the policy in Figure</w:t>
      </w:r>
      <w:r>
        <w:rPr>
          <w:spacing w:val="-1"/>
        </w:rPr>
        <w:t> </w:t>
      </w:r>
      <w:hyperlink w:history="true" w:anchor="_bookmark13">
        <w:r>
          <w:rPr>
            <w:color w:val="0000FF"/>
          </w:rPr>
          <w:t>4</w:t>
        </w:r>
      </w:hyperlink>
      <w:r>
        <w:rPr/>
        <w:t>, we need to know that the sign(name) event is issued by a garage after a repair:</w:t>
      </w:r>
      <w:r>
        <w:rPr>
          <w:spacing w:val="40"/>
        </w:rPr>
        <w:t> </w:t>
      </w:r>
      <w:r>
        <w:rPr/>
        <w:t>therefore any history including the sequence sign(name), blackList, i.e.</w:t>
      </w:r>
      <w:r>
        <w:rPr>
          <w:spacing w:val="40"/>
        </w:rPr>
        <w:t> </w:t>
      </w:r>
      <w:r>
        <w:rPr/>
        <w:t>any history where a garage issues a receipt once black- listed, leads to an error state</w:t>
      </w:r>
      <w:r>
        <w:rPr>
          <w:spacing w:val="-14"/>
        </w:rPr>
        <w:t> </w:t>
      </w:r>
      <w:hyperlink w:history="true" w:anchor="_bookmark15">
        <w:r>
          <w:rPr>
            <w:rFonts w:ascii="LM Roman 8" w:hAnsi="LM Roman 8"/>
            <w:color w:val="0000FF"/>
            <w:position w:val="8"/>
            <w:sz w:val="15"/>
          </w:rPr>
          <w:t>9</w:t>
        </w:r>
      </w:hyperlink>
      <w:r>
        <w:rPr>
          <w:rFonts w:ascii="LM Roman 8" w:hAnsi="LM Roman 8"/>
          <w:color w:val="0000FF"/>
          <w:spacing w:val="-7"/>
          <w:position w:val="8"/>
          <w:sz w:val="15"/>
        </w:rPr>
        <w:t> </w:t>
      </w:r>
      <w:r>
        <w:rPr/>
        <w:t>.</w:t>
      </w:r>
      <w:r>
        <w:rPr>
          <w:spacing w:val="40"/>
        </w:rPr>
        <w:t> </w:t>
      </w:r>
      <w:r>
        <w:rPr/>
        <w:t>It is precisely this kind of policy breaches that the verification</w:t>
      </w:r>
      <w:r>
        <w:rPr>
          <w:spacing w:val="24"/>
        </w:rPr>
        <w:t> </w:t>
      </w:r>
      <w:r>
        <w:rPr/>
        <w:t>machinery</w:t>
      </w:r>
      <w:r>
        <w:rPr>
          <w:spacing w:val="24"/>
        </w:rPr>
        <w:t> </w:t>
      </w:r>
      <w:r>
        <w:rPr/>
        <w:t>of</w:t>
      </w:r>
      <w:r>
        <w:rPr>
          <w:spacing w:val="24"/>
        </w:rPr>
        <w:t> </w:t>
      </w:r>
      <w:r>
        <w:rPr/>
        <w:t>PC</w:t>
      </w:r>
      <w:r>
        <w:rPr>
          <w:spacing w:val="24"/>
        </w:rPr>
        <w:t> </w:t>
      </w:r>
      <w:r>
        <w:rPr/>
        <w:t>is</w:t>
      </w:r>
      <w:r>
        <w:rPr>
          <w:spacing w:val="24"/>
        </w:rPr>
        <w:t> </w:t>
      </w:r>
      <w:r>
        <w:rPr/>
        <w:t>able</w:t>
      </w:r>
      <w:r>
        <w:rPr>
          <w:spacing w:val="24"/>
        </w:rPr>
        <w:t> </w:t>
      </w:r>
      <w:r>
        <w:rPr/>
        <w:t>to</w:t>
      </w:r>
      <w:r>
        <w:rPr>
          <w:spacing w:val="24"/>
        </w:rPr>
        <w:t> </w:t>
      </w:r>
      <w:r>
        <w:rPr/>
        <w:t>detect.</w:t>
      </w:r>
      <w:r>
        <w:rPr>
          <w:spacing w:val="40"/>
        </w:rPr>
        <w:t> </w:t>
      </w:r>
      <w:r>
        <w:rPr/>
        <w:t>Assume</w:t>
      </w:r>
      <w:r>
        <w:rPr>
          <w:spacing w:val="24"/>
        </w:rPr>
        <w:t> </w:t>
      </w:r>
      <w:r>
        <w:rPr/>
        <w:t>as</w:t>
      </w:r>
      <w:r>
        <w:rPr>
          <w:spacing w:val="24"/>
        </w:rPr>
        <w:t> </w:t>
      </w:r>
      <w:r>
        <w:rPr/>
        <w:t>an</w:t>
      </w:r>
      <w:r>
        <w:rPr>
          <w:spacing w:val="24"/>
        </w:rPr>
        <w:t> </w:t>
      </w:r>
      <w:r>
        <w:rPr/>
        <w:t>example</w:t>
      </w:r>
      <w:r>
        <w:rPr>
          <w:spacing w:val="24"/>
        </w:rPr>
        <w:t> </w:t>
      </w:r>
      <w:r>
        <w:rPr/>
        <w:t>an</w:t>
      </w:r>
      <w:r>
        <w:rPr>
          <w:spacing w:val="24"/>
        </w:rPr>
        <w:t> </w:t>
      </w:r>
      <w:r>
        <w:rPr/>
        <w:t>instance of the scenario with a car </w:t>
      </w:r>
      <w:r>
        <w:rPr>
          <w:rFonts w:ascii="Georgia" w:hAnsi="Georgia"/>
          <w:i/>
        </w:rPr>
        <w:t>CAR</w:t>
      </w:r>
      <w:r>
        <w:rPr/>
        <w:t>, two tow–track services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vertAlign w:val="baseline"/>
        </w:rPr>
        <w:t>, and two garage services</w:t>
      </w:r>
      <w:r>
        <w:rPr>
          <w:spacing w:val="40"/>
          <w:vertAlign w:val="baseline"/>
        </w:rPr>
        <w:t> </w:t>
      </w:r>
      <w:r>
        <w:rPr>
          <w:rFonts w:ascii="Georgia" w:hAnsi="Georgia"/>
          <w:i/>
          <w:vertAlign w:val="baseline"/>
        </w:rPr>
        <w:t>G</w:t>
      </w:r>
      <w:r>
        <w:rPr>
          <w:rFonts w:ascii="Georgia" w:hAnsi="Georgia"/>
          <w:i/>
          <w:vertAlign w:val="subscript"/>
        </w:rPr>
        <w:t>FL</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G</w:t>
      </w:r>
      <w:r>
        <w:rPr>
          <w:rFonts w:ascii="Georgia" w:hAnsi="Georgia"/>
          <w:i/>
          <w:vertAlign w:val="subscript"/>
        </w:rPr>
        <w:t>LU</w:t>
      </w:r>
      <w:r>
        <w:rPr>
          <w:rFonts w:ascii="Georgia" w:hAnsi="Georgia"/>
          <w:i/>
          <w:spacing w:val="-3"/>
          <w:vertAlign w:val="baseline"/>
        </w:rPr>
        <w:t> </w:t>
      </w:r>
      <w:r>
        <w:rPr>
          <w:vertAlign w:val="baseline"/>
        </w:rPr>
        <w:t>,</w:t>
      </w:r>
      <w:r>
        <w:rPr>
          <w:spacing w:val="40"/>
          <w:vertAlign w:val="baseline"/>
        </w:rPr>
        <w:t> </w:t>
      </w:r>
      <w:r>
        <w:rPr>
          <w:vertAlign w:val="baseline"/>
        </w:rPr>
        <w:t>where:</w:t>
      </w:r>
    </w:p>
    <w:p>
      <w:pPr>
        <w:pStyle w:val="BodyText"/>
        <w:spacing w:before="82"/>
        <w:ind w:left="221"/>
      </w:pPr>
      <w:r>
        <w:rPr>
          <w:rFonts w:ascii="Georgia"/>
          <w:i/>
        </w:rPr>
        <w:t>T</w:t>
      </w:r>
      <w:r>
        <w:rPr>
          <w:rFonts w:ascii="LM Roman 8"/>
          <w:vertAlign w:val="subscript"/>
        </w:rPr>
        <w:t>1</w:t>
      </w:r>
      <w:r>
        <w:rPr>
          <w:rFonts w:ascii="LM Roman 8"/>
          <w:spacing w:val="39"/>
          <w:vertAlign w:val="baseline"/>
        </w:rPr>
        <w:t> </w:t>
      </w:r>
      <w:r>
        <w:rPr>
          <w:vertAlign w:val="baseline"/>
        </w:rPr>
        <w:t>can</w:t>
      </w:r>
      <w:r>
        <w:rPr>
          <w:spacing w:val="17"/>
          <w:vertAlign w:val="baseline"/>
        </w:rPr>
        <w:t> </w:t>
      </w:r>
      <w:r>
        <w:rPr>
          <w:vertAlign w:val="baseline"/>
        </w:rPr>
        <w:t>serve</w:t>
      </w:r>
      <w:r>
        <w:rPr>
          <w:spacing w:val="16"/>
          <w:vertAlign w:val="baseline"/>
        </w:rPr>
        <w:t> </w:t>
      </w:r>
      <w:r>
        <w:rPr>
          <w:vertAlign w:val="baseline"/>
        </w:rPr>
        <w:t>Florence</w:t>
      </w:r>
      <w:r>
        <w:rPr>
          <w:spacing w:val="17"/>
          <w:vertAlign w:val="baseline"/>
        </w:rPr>
        <w:t> </w:t>
      </w:r>
      <w:r>
        <w:rPr>
          <w:vertAlign w:val="baseline"/>
        </w:rPr>
        <w:t>and</w:t>
      </w:r>
      <w:r>
        <w:rPr>
          <w:spacing w:val="17"/>
          <w:vertAlign w:val="baseline"/>
        </w:rPr>
        <w:t> </w:t>
      </w:r>
      <w:r>
        <w:rPr>
          <w:spacing w:val="-4"/>
          <w:vertAlign w:val="baseline"/>
        </w:rPr>
        <w:t>Pisa;</w:t>
      </w:r>
    </w:p>
    <w:p>
      <w:pPr>
        <w:pStyle w:val="BodyText"/>
        <w:spacing w:before="38"/>
        <w:ind w:left="221"/>
      </w:pPr>
      <w:bookmarkStart w:name="_bookmark14" w:id="27"/>
      <w:bookmarkEnd w:id="27"/>
      <w:r>
        <w:rPr/>
      </w:r>
      <w:bookmarkStart w:name="_bookmark15" w:id="28"/>
      <w:bookmarkEnd w:id="28"/>
      <w:r>
        <w:rPr/>
      </w:r>
      <w:r>
        <w:rPr>
          <w:rFonts w:ascii="Georgia"/>
          <w:i/>
        </w:rPr>
        <w:t>T</w:t>
      </w:r>
      <w:r>
        <w:rPr>
          <w:rFonts w:ascii="LM Roman 8"/>
          <w:vertAlign w:val="subscript"/>
        </w:rPr>
        <w:t>2</w:t>
      </w:r>
      <w:r>
        <w:rPr>
          <w:rFonts w:ascii="LM Roman 8"/>
          <w:spacing w:val="41"/>
          <w:vertAlign w:val="baseline"/>
        </w:rPr>
        <w:t> </w:t>
      </w:r>
      <w:r>
        <w:rPr>
          <w:vertAlign w:val="baseline"/>
        </w:rPr>
        <w:t>can</w:t>
      </w:r>
      <w:r>
        <w:rPr>
          <w:spacing w:val="19"/>
          <w:vertAlign w:val="baseline"/>
        </w:rPr>
        <w:t> </w:t>
      </w:r>
      <w:r>
        <w:rPr>
          <w:vertAlign w:val="baseline"/>
        </w:rPr>
        <w:t>serve</w:t>
      </w:r>
      <w:r>
        <w:rPr>
          <w:spacing w:val="18"/>
          <w:vertAlign w:val="baseline"/>
        </w:rPr>
        <w:t> </w:t>
      </w:r>
      <w:r>
        <w:rPr>
          <w:vertAlign w:val="baseline"/>
        </w:rPr>
        <w:t>Pisa,</w:t>
      </w:r>
      <w:r>
        <w:rPr>
          <w:spacing w:val="18"/>
          <w:vertAlign w:val="baseline"/>
        </w:rPr>
        <w:t> </w:t>
      </w:r>
      <w:r>
        <w:rPr>
          <w:vertAlign w:val="baseline"/>
        </w:rPr>
        <w:t>Siena,</w:t>
      </w:r>
      <w:r>
        <w:rPr>
          <w:spacing w:val="19"/>
          <w:vertAlign w:val="baseline"/>
        </w:rPr>
        <w:t> </w:t>
      </w:r>
      <w:r>
        <w:rPr>
          <w:vertAlign w:val="baseline"/>
        </w:rPr>
        <w:t>and</w:t>
      </w:r>
      <w:r>
        <w:rPr>
          <w:spacing w:val="18"/>
          <w:vertAlign w:val="baseline"/>
        </w:rPr>
        <w:t> </w:t>
      </w:r>
      <w:r>
        <w:rPr>
          <w:spacing w:val="-2"/>
          <w:vertAlign w:val="baseline"/>
        </w:rPr>
        <w:t>Lucca;</w:t>
      </w:r>
    </w:p>
    <w:p>
      <w:pPr>
        <w:pStyle w:val="BodyText"/>
        <w:spacing w:before="83"/>
        <w:ind w:left="221"/>
      </w:pPr>
      <w:r>
        <w:rPr>
          <w:rFonts w:ascii="Georgia"/>
          <w:i/>
        </w:rPr>
        <w:t>G</w:t>
      </w:r>
      <w:r>
        <w:rPr>
          <w:rFonts w:ascii="Georgia"/>
          <w:i/>
          <w:vertAlign w:val="subscript"/>
        </w:rPr>
        <w:t>FL</w:t>
      </w:r>
      <w:r>
        <w:rPr>
          <w:rFonts w:ascii="Georgia"/>
          <w:i/>
          <w:spacing w:val="78"/>
          <w:vertAlign w:val="baseline"/>
        </w:rPr>
        <w:t> </w:t>
      </w:r>
      <w:r>
        <w:rPr>
          <w:vertAlign w:val="baseline"/>
        </w:rPr>
        <w:t>is</w:t>
      </w:r>
      <w:r>
        <w:rPr>
          <w:spacing w:val="28"/>
          <w:vertAlign w:val="baseline"/>
        </w:rPr>
        <w:t> </w:t>
      </w:r>
      <w:r>
        <w:rPr>
          <w:vertAlign w:val="baseline"/>
        </w:rPr>
        <w:t>a</w:t>
      </w:r>
      <w:r>
        <w:rPr>
          <w:spacing w:val="27"/>
          <w:vertAlign w:val="baseline"/>
        </w:rPr>
        <w:t> </w:t>
      </w:r>
      <w:r>
        <w:rPr>
          <w:vertAlign w:val="baseline"/>
        </w:rPr>
        <w:t>garage</w:t>
      </w:r>
      <w:r>
        <w:rPr>
          <w:spacing w:val="27"/>
          <w:vertAlign w:val="baseline"/>
        </w:rPr>
        <w:t> </w:t>
      </w:r>
      <w:r>
        <w:rPr>
          <w:vertAlign w:val="baseline"/>
        </w:rPr>
        <w:t>in</w:t>
      </w:r>
      <w:r>
        <w:rPr>
          <w:spacing w:val="27"/>
          <w:vertAlign w:val="baseline"/>
        </w:rPr>
        <w:t> </w:t>
      </w:r>
      <w:r>
        <w:rPr>
          <w:vertAlign w:val="baseline"/>
        </w:rPr>
        <w:t>Florence</w:t>
      </w:r>
      <w:r>
        <w:rPr>
          <w:spacing w:val="27"/>
          <w:vertAlign w:val="baseline"/>
        </w:rPr>
        <w:t> </w:t>
      </w:r>
      <w:r>
        <w:rPr>
          <w:vertAlign w:val="baseline"/>
        </w:rPr>
        <w:t>repairing</w:t>
      </w:r>
      <w:r>
        <w:rPr>
          <w:spacing w:val="28"/>
          <w:vertAlign w:val="baseline"/>
        </w:rPr>
        <w:t> </w:t>
      </w:r>
      <w:r>
        <w:rPr>
          <w:vertAlign w:val="baseline"/>
        </w:rPr>
        <w:t>tires</w:t>
      </w:r>
      <w:r>
        <w:rPr>
          <w:spacing w:val="27"/>
          <w:vertAlign w:val="baseline"/>
        </w:rPr>
        <w:t> </w:t>
      </w:r>
      <w:r>
        <w:rPr>
          <w:vertAlign w:val="baseline"/>
        </w:rPr>
        <w:t>and</w:t>
      </w:r>
      <w:r>
        <w:rPr>
          <w:spacing w:val="27"/>
          <w:vertAlign w:val="baseline"/>
        </w:rPr>
        <w:t> </w:t>
      </w:r>
      <w:r>
        <w:rPr>
          <w:spacing w:val="-2"/>
          <w:vertAlign w:val="baseline"/>
        </w:rPr>
        <w:t>batteries;</w:t>
      </w:r>
    </w:p>
    <w:p>
      <w:pPr>
        <w:pStyle w:val="BodyText"/>
        <w:spacing w:before="86"/>
        <w:ind w:left="221"/>
      </w:pPr>
      <w:r>
        <w:rPr>
          <w:rFonts w:ascii="Georgia"/>
          <w:i/>
        </w:rPr>
        <w:t>G</w:t>
      </w:r>
      <w:r>
        <w:rPr>
          <w:rFonts w:ascii="Georgia"/>
          <w:i/>
          <w:vertAlign w:val="subscript"/>
        </w:rPr>
        <w:t>LU</w:t>
      </w:r>
      <w:r>
        <w:rPr>
          <w:rFonts w:ascii="Georgia"/>
          <w:i/>
          <w:spacing w:val="65"/>
          <w:w w:val="150"/>
          <w:vertAlign w:val="baseline"/>
        </w:rPr>
        <w:t> </w:t>
      </w:r>
      <w:r>
        <w:rPr>
          <w:vertAlign w:val="baseline"/>
        </w:rPr>
        <w:t>is</w:t>
      </w:r>
      <w:r>
        <w:rPr>
          <w:spacing w:val="24"/>
          <w:vertAlign w:val="baseline"/>
        </w:rPr>
        <w:t> </w:t>
      </w:r>
      <w:r>
        <w:rPr>
          <w:vertAlign w:val="baseline"/>
        </w:rPr>
        <w:t>a</w:t>
      </w:r>
      <w:r>
        <w:rPr>
          <w:spacing w:val="23"/>
          <w:vertAlign w:val="baseline"/>
        </w:rPr>
        <w:t> </w:t>
      </w:r>
      <w:r>
        <w:rPr>
          <w:vertAlign w:val="baseline"/>
        </w:rPr>
        <w:t>garage</w:t>
      </w:r>
      <w:r>
        <w:rPr>
          <w:spacing w:val="24"/>
          <w:vertAlign w:val="baseline"/>
        </w:rPr>
        <w:t> </w:t>
      </w:r>
      <w:r>
        <w:rPr>
          <w:vertAlign w:val="baseline"/>
        </w:rPr>
        <w:t>in</w:t>
      </w:r>
      <w:r>
        <w:rPr>
          <w:spacing w:val="23"/>
          <w:vertAlign w:val="baseline"/>
        </w:rPr>
        <w:t> </w:t>
      </w:r>
      <w:r>
        <w:rPr>
          <w:vertAlign w:val="baseline"/>
        </w:rPr>
        <w:t>Lucca</w:t>
      </w:r>
      <w:r>
        <w:rPr>
          <w:spacing w:val="24"/>
          <w:vertAlign w:val="baseline"/>
        </w:rPr>
        <w:t> </w:t>
      </w:r>
      <w:r>
        <w:rPr>
          <w:vertAlign w:val="baseline"/>
        </w:rPr>
        <w:t>repairing</w:t>
      </w:r>
      <w:r>
        <w:rPr>
          <w:spacing w:val="23"/>
          <w:vertAlign w:val="baseline"/>
        </w:rPr>
        <w:t> </w:t>
      </w:r>
      <w:r>
        <w:rPr>
          <w:vertAlign w:val="baseline"/>
        </w:rPr>
        <w:t>engines</w:t>
      </w:r>
      <w:r>
        <w:rPr>
          <w:spacing w:val="23"/>
          <w:vertAlign w:val="baseline"/>
        </w:rPr>
        <w:t> </w:t>
      </w:r>
      <w:r>
        <w:rPr>
          <w:vertAlign w:val="baseline"/>
        </w:rPr>
        <w:t>and</w:t>
      </w:r>
      <w:r>
        <w:rPr>
          <w:spacing w:val="24"/>
          <w:vertAlign w:val="baseline"/>
        </w:rPr>
        <w:t> </w:t>
      </w:r>
      <w:r>
        <w:rPr>
          <w:spacing w:val="-2"/>
          <w:vertAlign w:val="baseline"/>
        </w:rPr>
        <w:t>tires;</w:t>
      </w:r>
    </w:p>
    <w:p>
      <w:pPr>
        <w:pStyle w:val="BodyText"/>
        <w:spacing w:before="87"/>
        <w:ind w:left="221"/>
      </w:pPr>
      <w:r>
        <w:rPr>
          <w:rFonts w:ascii="Georgia"/>
          <w:i/>
        </w:rPr>
        <w:t>CAR</w:t>
      </w:r>
      <w:r>
        <w:rPr>
          <w:rFonts w:ascii="Georgia"/>
          <w:i/>
          <w:spacing w:val="58"/>
        </w:rPr>
        <w:t> </w:t>
      </w:r>
      <w:r>
        <w:rPr/>
        <w:t>is</w:t>
      </w:r>
      <w:r>
        <w:rPr>
          <w:spacing w:val="19"/>
        </w:rPr>
        <w:t> </w:t>
      </w:r>
      <w:r>
        <w:rPr/>
        <w:t>in</w:t>
      </w:r>
      <w:r>
        <w:rPr>
          <w:spacing w:val="20"/>
        </w:rPr>
        <w:t> </w:t>
      </w:r>
      <w:r>
        <w:rPr/>
        <w:t>Pisa</w:t>
      </w:r>
      <w:r>
        <w:rPr>
          <w:spacing w:val="19"/>
        </w:rPr>
        <w:t> </w:t>
      </w:r>
      <w:r>
        <w:rPr/>
        <w:t>with</w:t>
      </w:r>
      <w:r>
        <w:rPr>
          <w:spacing w:val="20"/>
        </w:rPr>
        <w:t> </w:t>
      </w:r>
      <w:r>
        <w:rPr/>
        <w:t>a</w:t>
      </w:r>
      <w:r>
        <w:rPr>
          <w:spacing w:val="19"/>
        </w:rPr>
        <w:t> </w:t>
      </w:r>
      <w:r>
        <w:rPr/>
        <w:t>flat</w:t>
      </w:r>
      <w:r>
        <w:rPr>
          <w:spacing w:val="20"/>
        </w:rPr>
        <w:t> </w:t>
      </w:r>
      <w:r>
        <w:rPr/>
        <w:t>tire,</w:t>
      </w:r>
      <w:r>
        <w:rPr>
          <w:spacing w:val="19"/>
        </w:rPr>
        <w:t> </w:t>
      </w:r>
      <w:r>
        <w:rPr/>
        <w:t>and</w:t>
      </w:r>
      <w:r>
        <w:rPr>
          <w:spacing w:val="20"/>
        </w:rPr>
        <w:t> </w:t>
      </w:r>
      <w:r>
        <w:rPr/>
        <w:t>it</w:t>
      </w:r>
      <w:r>
        <w:rPr>
          <w:spacing w:val="20"/>
        </w:rPr>
        <w:t> </w:t>
      </w:r>
      <w:r>
        <w:rPr/>
        <w:t>has</w:t>
      </w:r>
      <w:r>
        <w:rPr>
          <w:spacing w:val="19"/>
        </w:rPr>
        <w:t> </w:t>
      </w:r>
      <w:r>
        <w:rPr/>
        <w:t>black</w:t>
      </w:r>
      <w:r>
        <w:rPr>
          <w:spacing w:val="20"/>
        </w:rPr>
        <w:t> </w:t>
      </w:r>
      <w:r>
        <w:rPr/>
        <w:t>listed</w:t>
      </w:r>
      <w:r>
        <w:rPr>
          <w:spacing w:val="19"/>
        </w:rPr>
        <w:t> </w:t>
      </w:r>
      <w:r>
        <w:rPr/>
        <w:t>the</w:t>
      </w:r>
      <w:r>
        <w:rPr>
          <w:spacing w:val="20"/>
        </w:rPr>
        <w:t> </w:t>
      </w:r>
      <w:r>
        <w:rPr/>
        <w:t>garage</w:t>
      </w:r>
      <w:r>
        <w:rPr>
          <w:spacing w:val="19"/>
        </w:rPr>
        <w:t> </w:t>
      </w:r>
      <w:r>
        <w:rPr/>
        <w:t>in</w:t>
      </w:r>
      <w:r>
        <w:rPr>
          <w:spacing w:val="20"/>
        </w:rPr>
        <w:t> </w:t>
      </w:r>
      <w:r>
        <w:rPr>
          <w:spacing w:val="-2"/>
        </w:rPr>
        <w:t>Lucca.</w:t>
      </w:r>
    </w:p>
    <w:p>
      <w:pPr>
        <w:pStyle w:val="BodyText"/>
        <w:spacing w:before="58"/>
        <w:rPr>
          <w:sz w:val="20"/>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201510</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866997pt;width:34.85pt;height:.1pt;mso-position-horizontal-relative:page;mso-position-vertical-relative:paragraph;z-index:-15723520;mso-wrap-distance-left:0;mso-wrap-distance-right:0" id="docshape13" coordorigin="902,317" coordsize="697,0" path="m902,317l1598,31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8</w:t>
      </w:r>
      <w:r>
        <w:rPr>
          <w:rFonts w:ascii="IPAPMincho"/>
          <w:spacing w:val="35"/>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PC,</w:t>
      </w:r>
      <w:r>
        <w:rPr>
          <w:rFonts w:ascii="LM Roman 8"/>
          <w:spacing w:val="-8"/>
          <w:w w:val="105"/>
          <w:sz w:val="15"/>
          <w:vertAlign w:val="baseline"/>
        </w:rPr>
        <w:t> </w:t>
      </w:r>
      <w:r>
        <w:rPr>
          <w:rFonts w:ascii="LM Roman 8"/>
          <w:w w:val="105"/>
          <w:sz w:val="15"/>
          <w:vertAlign w:val="baseline"/>
        </w:rPr>
        <w:t>it</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assumed</w:t>
      </w:r>
      <w:r>
        <w:rPr>
          <w:rFonts w:ascii="LM Roman 8"/>
          <w:spacing w:val="-9"/>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when</w:t>
      </w:r>
      <w:r>
        <w:rPr>
          <w:rFonts w:ascii="LM Roman 8"/>
          <w:spacing w:val="-9"/>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service</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published</w:t>
      </w:r>
      <w:r>
        <w:rPr>
          <w:rFonts w:ascii="LM Roman 8"/>
          <w:spacing w:val="-8"/>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repository,</w:t>
      </w:r>
      <w:r>
        <w:rPr>
          <w:rFonts w:ascii="LM Roman 8"/>
          <w:spacing w:val="-9"/>
          <w:w w:val="105"/>
          <w:sz w:val="15"/>
          <w:vertAlign w:val="baseline"/>
        </w:rPr>
        <w:t> </w:t>
      </w:r>
      <w:r>
        <w:rPr>
          <w:rFonts w:ascii="LM Roman 8"/>
          <w:w w:val="105"/>
          <w:sz w:val="15"/>
          <w:vertAlign w:val="baseline"/>
        </w:rPr>
        <w:t>its</w:t>
      </w:r>
      <w:r>
        <w:rPr>
          <w:rFonts w:ascii="LM Roman 8"/>
          <w:spacing w:val="-8"/>
          <w:w w:val="105"/>
          <w:sz w:val="15"/>
          <w:vertAlign w:val="baseline"/>
        </w:rPr>
        <w:t> </w:t>
      </w:r>
      <w:r>
        <w:rPr>
          <w:rFonts w:ascii="LM Roman 8"/>
          <w:w w:val="105"/>
          <w:sz w:val="15"/>
          <w:vertAlign w:val="baseline"/>
        </w:rPr>
        <w:t>interface</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formally</w:t>
      </w:r>
      <w:r>
        <w:rPr>
          <w:rFonts w:ascii="LM Roman 8"/>
          <w:spacing w:val="-9"/>
          <w:w w:val="105"/>
          <w:sz w:val="15"/>
          <w:vertAlign w:val="baseline"/>
        </w:rPr>
        <w:t> </w:t>
      </w:r>
      <w:r>
        <w:rPr>
          <w:rFonts w:ascii="LM Roman 8"/>
          <w:spacing w:val="-2"/>
          <w:w w:val="105"/>
          <w:sz w:val="15"/>
          <w:vertAlign w:val="baseline"/>
        </w:rPr>
        <w:t>certified.</w:t>
      </w:r>
    </w:p>
    <w:p>
      <w:pPr>
        <w:spacing w:line="148" w:lineRule="auto" w:before="42"/>
        <w:ind w:left="221" w:right="0" w:hanging="1"/>
        <w:jc w:val="left"/>
        <w:rPr>
          <w:rFonts w:ascii="LM Roman 8" w:hAnsi="LM Roman 8"/>
          <w:sz w:val="15"/>
        </w:rPr>
      </w:pPr>
      <w:r>
        <w:rPr>
          <w:rFonts w:ascii="IPAPMincho" w:hAnsi="IPAPMincho"/>
          <w:w w:val="105"/>
          <w:sz w:val="15"/>
          <w:vertAlign w:val="superscript"/>
        </w:rPr>
        <w:t>9</w:t>
      </w:r>
      <w:r>
        <w:rPr>
          <w:rFonts w:ascii="IPAPMincho" w:hAnsi="IPAPMincho"/>
          <w:spacing w:val="35"/>
          <w:w w:val="105"/>
          <w:sz w:val="15"/>
          <w:vertAlign w:val="baseline"/>
        </w:rPr>
        <w:t> </w:t>
      </w:r>
      <w:r>
        <w:rPr>
          <w:rFonts w:ascii="LM Roman 8" w:hAnsi="LM Roman 8"/>
          <w:w w:val="105"/>
          <w:sz w:val="15"/>
          <w:vertAlign w:val="baseline"/>
        </w:rPr>
        <w:t>It should be pointed out that, though this description lends itself a run–time flavour, the analysis </w:t>
      </w:r>
      <w:r>
        <w:rPr>
          <w:rFonts w:ascii="LM Roman 8" w:hAnsi="LM Roman 8"/>
          <w:w w:val="105"/>
          <w:sz w:val="15"/>
          <w:vertAlign w:val="baseline"/>
        </w:rPr>
        <w:t>is performed prior to service invocation, during service selection.</w:t>
      </w:r>
    </w:p>
    <w:p>
      <w:pPr>
        <w:spacing w:after="0" w:line="148" w:lineRule="auto"/>
        <w:jc w:val="left"/>
        <w:rPr>
          <w:rFonts w:ascii="LM Roman 8" w:hAnsi="LM Roman 8"/>
          <w:sz w:val="15"/>
        </w:rPr>
        <w:sectPr>
          <w:pgSz w:w="9360" w:h="13610"/>
          <w:pgMar w:header="860" w:footer="0" w:top="1060" w:bottom="280" w:left="680" w:right="680"/>
        </w:sectPr>
      </w:pPr>
    </w:p>
    <w:p>
      <w:pPr>
        <w:pStyle w:val="BodyText"/>
        <w:spacing w:before="8"/>
        <w:rPr>
          <w:rFonts w:ascii="LM Roman 8"/>
          <w:sz w:val="10"/>
        </w:rPr>
      </w:pPr>
    </w:p>
    <w:p>
      <w:pPr>
        <w:pStyle w:val="BodyText"/>
        <w:ind w:left="793"/>
        <w:rPr>
          <w:rFonts w:ascii="LM Roman 8"/>
          <w:sz w:val="20"/>
        </w:rPr>
      </w:pPr>
      <w:r>
        <w:rPr>
          <w:rFonts w:ascii="LM Roman 8"/>
          <w:sz w:val="20"/>
        </w:rPr>
        <w:drawing>
          <wp:inline distT="0" distB="0" distL="0" distR="0">
            <wp:extent cx="3949295" cy="489851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3949295" cy="4898517"/>
                    </a:xfrm>
                    <a:prstGeom prst="rect">
                      <a:avLst/>
                    </a:prstGeom>
                  </pic:spPr>
                </pic:pic>
              </a:graphicData>
            </a:graphic>
          </wp:inline>
        </w:drawing>
      </w:r>
      <w:r>
        <w:rPr>
          <w:rFonts w:ascii="LM Roman 8"/>
          <w:sz w:val="20"/>
        </w:rPr>
      </w:r>
    </w:p>
    <w:p>
      <w:pPr>
        <w:spacing w:before="191"/>
        <w:ind w:left="0" w:right="112" w:firstLine="0"/>
        <w:jc w:val="center"/>
        <w:rPr>
          <w:rFonts w:ascii="LM Roman 8"/>
          <w:sz w:val="15"/>
        </w:rPr>
      </w:pPr>
      <w:bookmarkStart w:name="_bookmark16" w:id="29"/>
      <w:bookmarkEnd w:id="29"/>
      <w:r>
        <w:rPr/>
      </w:r>
      <w:r>
        <w:rPr>
          <w:rFonts w:ascii="LM Roman 8"/>
          <w:w w:val="105"/>
          <w:sz w:val="15"/>
        </w:rPr>
        <w:t>Fig.</w:t>
      </w:r>
      <w:r>
        <w:rPr>
          <w:rFonts w:ascii="LM Roman 8"/>
          <w:spacing w:val="-6"/>
          <w:w w:val="105"/>
          <w:sz w:val="15"/>
        </w:rPr>
        <w:t> </w:t>
      </w:r>
      <w:r>
        <w:rPr>
          <w:rFonts w:ascii="LM Roman 8"/>
          <w:w w:val="105"/>
          <w:sz w:val="15"/>
        </w:rPr>
        <w:t>5.</w:t>
      </w:r>
      <w:r>
        <w:rPr>
          <w:rFonts w:ascii="LM Roman 8"/>
          <w:spacing w:val="10"/>
          <w:w w:val="105"/>
          <w:sz w:val="15"/>
        </w:rPr>
        <w:t> </w:t>
      </w:r>
      <w:r>
        <w:rPr>
          <w:rFonts w:ascii="LM Roman 8"/>
          <w:w w:val="105"/>
          <w:sz w:val="15"/>
        </w:rPr>
        <w:t>EMF</w:t>
      </w:r>
      <w:r>
        <w:rPr>
          <w:rFonts w:ascii="LM Roman 8"/>
          <w:spacing w:val="-6"/>
          <w:w w:val="105"/>
          <w:sz w:val="15"/>
        </w:rPr>
        <w:t> </w:t>
      </w:r>
      <w:r>
        <w:rPr>
          <w:rFonts w:ascii="LM Roman 8"/>
          <w:w w:val="105"/>
          <w:sz w:val="15"/>
        </w:rPr>
        <w:t>model</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6"/>
          <w:w w:val="105"/>
          <w:sz w:val="15"/>
        </w:rPr>
        <w:t> </w:t>
      </w:r>
      <w:r>
        <w:rPr>
          <w:rFonts w:ascii="LM Roman 8"/>
          <w:spacing w:val="-2"/>
          <w:w w:val="105"/>
          <w:sz w:val="15"/>
        </w:rPr>
        <w:t>interaction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44"/>
        <w:rPr>
          <w:rFonts w:ascii="LM Roman 8"/>
          <w:sz w:val="15"/>
        </w:rPr>
      </w:pPr>
    </w:p>
    <w:p>
      <w:pPr>
        <w:pStyle w:val="BodyText"/>
        <w:spacing w:line="266" w:lineRule="exact"/>
        <w:ind w:left="108" w:right="219" w:hanging="1"/>
        <w:jc w:val="both"/>
      </w:pPr>
      <w:r>
        <w:rPr/>
        <w:t>Most</w:t>
      </w:r>
      <w:r>
        <w:rPr>
          <w:spacing w:val="20"/>
        </w:rPr>
        <w:t> </w:t>
      </w:r>
      <w:r>
        <w:rPr/>
        <w:t>pairs</w:t>
      </w:r>
      <w:r>
        <w:rPr>
          <w:spacing w:val="21"/>
        </w:rPr>
        <w:t> </w:t>
      </w:r>
      <w:r>
        <w:rPr>
          <w:rFonts w:ascii="DejaVu Sans" w:hAnsi="DejaVu Sans" w:cs="DejaVu Sans" w:eastAsia="DejaVu Sans"/>
          <w:i/>
          <w:iCs/>
        </w:rPr>
        <w:t>⟨</w:t>
      </w:r>
      <w:r>
        <w:rPr/>
        <w:t>garage,</w:t>
      </w:r>
      <w:r>
        <w:rPr>
          <w:spacing w:val="29"/>
        </w:rPr>
        <w:t> </w:t>
      </w:r>
      <w:r>
        <w:rPr/>
        <w:t>tow–track</w:t>
      </w:r>
      <w:r>
        <w:rPr>
          <w:rFonts w:ascii="DejaVu Sans" w:hAnsi="DejaVu Sans" w:cs="DejaVu Sans" w:eastAsia="DejaVu Sans"/>
          <w:i/>
          <w:iCs/>
        </w:rPr>
        <w:t>⟩ </w:t>
      </w:r>
      <w:r>
        <w:rPr/>
        <w:t>violate</w:t>
      </w:r>
      <w:r>
        <w:rPr>
          <w:spacing w:val="20"/>
        </w:rPr>
        <w:t> </w:t>
      </w:r>
      <w:r>
        <w:rPr/>
        <w:t>some</w:t>
      </w:r>
      <w:r>
        <w:rPr>
          <w:spacing w:val="20"/>
        </w:rPr>
        <w:t> </w:t>
      </w:r>
      <w:r>
        <w:rPr/>
        <w:t>policies.</w:t>
      </w:r>
      <w:r>
        <w:rPr>
          <w:spacing w:val="40"/>
        </w:rPr>
        <w:t> </w:t>
      </w:r>
      <w:r>
        <w:rPr/>
        <w:t>For</w:t>
      </w:r>
      <w:r>
        <w:rPr>
          <w:spacing w:val="20"/>
        </w:rPr>
        <w:t> </w:t>
      </w:r>
      <w:r>
        <w:rPr/>
        <w:t>instance,</w:t>
      </w:r>
      <w:r>
        <w:rPr>
          <w:spacing w:val="22"/>
        </w:rPr>
        <w:t> </w:t>
      </w:r>
      <w:r>
        <w:rPr>
          <w:rFonts w:ascii="DejaVu Sans" w:hAnsi="DejaVu Sans" w:cs="DejaVu Sans" w:eastAsia="DejaVu Sans"/>
          <w:i/>
          <w:iCs/>
        </w:rPr>
        <w:t>⟨</w:t>
      </w:r>
      <w:r>
        <w:rPr>
          <w:rFonts w:ascii="Georgia" w:hAnsi="Georgia" w:cs="Georgia" w:eastAsia="Georgia"/>
          <w:i/>
          <w:iCs/>
        </w:rPr>
        <w:t>G</w:t>
      </w:r>
      <w:r>
        <w:rPr>
          <w:rFonts w:ascii="Georgia" w:hAnsi="Georgia" w:cs="Georgia" w:eastAsia="Georgia"/>
          <w:i/>
          <w:iCs/>
          <w:vertAlign w:val="subscript"/>
        </w:rPr>
        <w:t>FL</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T</w:t>
      </w:r>
      <w:r>
        <w:rPr>
          <w:rFonts w:ascii="LM Roman 8" w:hAnsi="LM Roman 8" w:cs="LM Roman 8" w:eastAsia="LM Roman 8"/>
          <w:vertAlign w:val="subscript"/>
        </w:rPr>
        <w:t>2</w:t>
      </w:r>
      <w:r>
        <w:rPr>
          <w:rFonts w:ascii="DejaVu Sans" w:hAnsi="DejaVu Sans" w:cs="DejaVu Sans" w:eastAsia="DejaVu Sans"/>
          <w:i/>
          <w:iCs/>
          <w:vertAlign w:val="baseline"/>
        </w:rPr>
        <w:t>⟩ </w:t>
      </w:r>
      <w:r>
        <w:rPr>
          <w:vertAlign w:val="baseline"/>
        </w:rPr>
        <w:t>is</w:t>
      </w:r>
      <w:r>
        <w:rPr>
          <w:spacing w:val="20"/>
          <w:vertAlign w:val="baseline"/>
        </w:rPr>
        <w:t> </w:t>
      </w:r>
      <w:r>
        <w:rPr>
          <w:vertAlign w:val="baseline"/>
        </w:rPr>
        <w:t>not a</w:t>
      </w:r>
      <w:r>
        <w:rPr>
          <w:spacing w:val="39"/>
          <w:vertAlign w:val="baseline"/>
        </w:rPr>
        <w:t> </w:t>
      </w:r>
      <w:r>
        <w:rPr>
          <w:vertAlign w:val="baseline"/>
        </w:rPr>
        <w:t>possible</w:t>
      </w:r>
      <w:r>
        <w:rPr>
          <w:spacing w:val="40"/>
          <w:vertAlign w:val="baseline"/>
        </w:rPr>
        <w:t> </w:t>
      </w:r>
      <w:r>
        <w:rPr>
          <w:vertAlign w:val="baseline"/>
        </w:rPr>
        <w:t>solution,</w:t>
      </w:r>
      <w:r>
        <w:rPr>
          <w:spacing w:val="40"/>
          <w:vertAlign w:val="baseline"/>
        </w:rPr>
        <w:t> </w:t>
      </w:r>
      <w:r>
        <w:rPr>
          <w:vertAlign w:val="baseline"/>
        </w:rPr>
        <w:t>since</w:t>
      </w:r>
      <w:r>
        <w:rPr>
          <w:spacing w:val="39"/>
          <w:vertAlign w:val="baseline"/>
        </w:rPr>
        <w:t> </w:t>
      </w:r>
      <w:r>
        <w:rPr>
          <w:vertAlign w:val="baseline"/>
        </w:rPr>
        <w:t>the</w:t>
      </w:r>
      <w:r>
        <w:rPr>
          <w:spacing w:val="40"/>
          <w:vertAlign w:val="baseline"/>
        </w:rPr>
        <w:t> </w:t>
      </w:r>
      <w:r>
        <w:rPr>
          <w:vertAlign w:val="baseline"/>
        </w:rPr>
        <w:t>tow–track</w:t>
      </w:r>
      <w:r>
        <w:rPr>
          <w:spacing w:val="39"/>
          <w:vertAlign w:val="baseline"/>
        </w:rPr>
        <w:t> </w:t>
      </w:r>
      <w:r>
        <w:rPr>
          <w:vertAlign w:val="baseline"/>
        </w:rPr>
        <w:t>does</w:t>
      </w:r>
      <w:r>
        <w:rPr>
          <w:spacing w:val="39"/>
          <w:vertAlign w:val="baseline"/>
        </w:rPr>
        <w:t> </w:t>
      </w:r>
      <w:r>
        <w:rPr>
          <w:vertAlign w:val="baseline"/>
        </w:rPr>
        <w:t>not</w:t>
      </w:r>
      <w:r>
        <w:rPr>
          <w:spacing w:val="39"/>
          <w:vertAlign w:val="baseline"/>
        </w:rPr>
        <w:t> </w:t>
      </w:r>
      <w:r>
        <w:rPr>
          <w:vertAlign w:val="baseline"/>
        </w:rPr>
        <w:t>reach</w:t>
      </w:r>
      <w:r>
        <w:rPr>
          <w:spacing w:val="40"/>
          <w:vertAlign w:val="baseline"/>
        </w:rPr>
        <w:t> </w:t>
      </w:r>
      <w:r>
        <w:rPr>
          <w:vertAlign w:val="baseline"/>
        </w:rPr>
        <w:t>Florence,</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garage in Lucca cannot be selected since it is blacklisted.</w:t>
      </w:r>
      <w:r>
        <w:rPr>
          <w:spacing w:val="40"/>
          <w:vertAlign w:val="baseline"/>
        </w:rPr>
        <w:t> </w:t>
      </w:r>
      <w:r>
        <w:rPr>
          <w:vertAlign w:val="baseline"/>
        </w:rPr>
        <w:t>Politically Correct is able to perform this analysis and to single out the only orchestration of services that does</w:t>
      </w:r>
      <w:r>
        <w:rPr>
          <w:spacing w:val="40"/>
          <w:vertAlign w:val="baseline"/>
        </w:rPr>
        <w:t> </w:t>
      </w:r>
      <w:r>
        <w:rPr>
          <w:vertAlign w:val="baseline"/>
        </w:rPr>
        <w:t>not</w:t>
      </w:r>
      <w:r>
        <w:rPr>
          <w:spacing w:val="40"/>
          <w:vertAlign w:val="baseline"/>
        </w:rPr>
        <w:t> </w:t>
      </w:r>
      <w:r>
        <w:rPr>
          <w:vertAlign w:val="baseline"/>
        </w:rPr>
        <w:t>violate</w:t>
      </w:r>
      <w:r>
        <w:rPr>
          <w:spacing w:val="40"/>
          <w:vertAlign w:val="baseline"/>
        </w:rPr>
        <w:t> </w:t>
      </w:r>
      <w:r>
        <w:rPr>
          <w:vertAlign w:val="baseline"/>
        </w:rPr>
        <w:t>any</w:t>
      </w:r>
      <w:r>
        <w:rPr>
          <w:spacing w:val="40"/>
          <w:vertAlign w:val="baseline"/>
        </w:rPr>
        <w:t> </w:t>
      </w:r>
      <w:r>
        <w:rPr>
          <w:vertAlign w:val="baseline"/>
        </w:rPr>
        <w:t>policy,</w:t>
      </w:r>
      <w:r>
        <w:rPr>
          <w:spacing w:val="40"/>
          <w:vertAlign w:val="baseline"/>
        </w:rPr>
        <w:t> </w:t>
      </w:r>
      <w:r>
        <w:rPr>
          <w:vertAlign w:val="baseline"/>
        </w:rPr>
        <w:t>namely</w:t>
      </w:r>
      <w:r>
        <w:rPr>
          <w:spacing w:val="40"/>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G</w:t>
      </w:r>
      <w:r>
        <w:rPr>
          <w:rFonts w:ascii="Georgia" w:hAnsi="Georgia" w:cs="Georgia" w:eastAsia="Georgia"/>
          <w:i/>
          <w:iCs/>
          <w:vertAlign w:val="subscript"/>
        </w:rPr>
        <w:t>FL</w:t>
      </w:r>
      <w:r>
        <w:rPr>
          <w:rFonts w:ascii="Georgia" w:hAnsi="Georgia" w:cs="Georgia" w:eastAsia="Georgia"/>
          <w:i/>
          <w:iCs/>
          <w:vertAlign w:val="baseline"/>
        </w:rPr>
        <w:t>, T</w:t>
      </w:r>
      <w:r>
        <w:rPr>
          <w:rFonts w:ascii="LM Roman 8" w:hAnsi="LM Roman 8" w:cs="LM Roman 8" w:eastAsia="LM Roman 8"/>
          <w:vertAlign w:val="subscript"/>
        </w:rPr>
        <w:t>1</w:t>
      </w:r>
      <w:r>
        <w:rPr>
          <w:rFonts w:ascii="DejaVu Sans" w:hAnsi="DejaVu Sans" w:cs="DejaVu Sans" w:eastAsia="DejaVu Sans"/>
          <w:i/>
          <w:iCs/>
          <w:vertAlign w:val="baseline"/>
        </w:rPr>
        <w:t>⟩</w:t>
      </w:r>
      <w:r>
        <w:rPr>
          <w:vertAlign w:val="baseline"/>
        </w:rPr>
        <w:t>.</w:t>
      </w:r>
    </w:p>
    <w:p>
      <w:pPr>
        <w:pStyle w:val="BodyText"/>
        <w:spacing w:before="86"/>
      </w:pPr>
    </w:p>
    <w:p>
      <w:pPr>
        <w:pStyle w:val="BodyText"/>
        <w:spacing w:line="259" w:lineRule="auto"/>
        <w:ind w:left="108" w:right="219"/>
        <w:jc w:val="both"/>
      </w:pPr>
      <w:r>
        <w:rPr/>
        <w:t>For completeness, the results of applying the transformation for the scenario above</w:t>
      </w:r>
      <w:r>
        <w:rPr>
          <w:spacing w:val="80"/>
        </w:rPr>
        <w:t> </w:t>
      </w:r>
      <w:r>
        <w:rPr/>
        <w:t>is</w:t>
      </w:r>
      <w:r>
        <w:rPr>
          <w:spacing w:val="9"/>
        </w:rPr>
        <w:t> </w:t>
      </w:r>
      <w:r>
        <w:rPr/>
        <w:t>shown</w:t>
      </w:r>
      <w:r>
        <w:rPr>
          <w:spacing w:val="11"/>
        </w:rPr>
        <w:t> </w:t>
      </w:r>
      <w:r>
        <w:rPr/>
        <w:t>in</w:t>
      </w:r>
      <w:r>
        <w:rPr>
          <w:spacing w:val="11"/>
        </w:rPr>
        <w:t> </w:t>
      </w:r>
      <w:r>
        <w:rPr/>
        <w:t>Figure</w:t>
      </w:r>
      <w:r>
        <w:rPr>
          <w:spacing w:val="11"/>
        </w:rPr>
        <w:t> </w:t>
      </w:r>
      <w:hyperlink w:history="true" w:anchor="_bookmark16">
        <w:r>
          <w:rPr>
            <w:color w:val="0000FF"/>
          </w:rPr>
          <w:t>5</w:t>
        </w:r>
      </w:hyperlink>
      <w:r>
        <w:rPr>
          <w:color w:val="0000FF"/>
          <w:spacing w:val="11"/>
        </w:rPr>
        <w:t> </w:t>
      </w:r>
      <w:r>
        <w:rPr/>
        <w:t>and</w:t>
      </w:r>
      <w:r>
        <w:rPr>
          <w:spacing w:val="11"/>
        </w:rPr>
        <w:t> </w:t>
      </w:r>
      <w:hyperlink w:history="true" w:anchor="_bookmark18">
        <w:r>
          <w:rPr>
            <w:color w:val="0000FF"/>
          </w:rPr>
          <w:t>6</w:t>
        </w:r>
      </w:hyperlink>
      <w:r>
        <w:rPr/>
        <w:t>,</w:t>
      </w:r>
      <w:r>
        <w:rPr>
          <w:spacing w:val="12"/>
        </w:rPr>
        <w:t> </w:t>
      </w:r>
      <w:r>
        <w:rPr/>
        <w:t>as</w:t>
      </w:r>
      <w:r>
        <w:rPr>
          <w:spacing w:val="11"/>
        </w:rPr>
        <w:t> </w:t>
      </w:r>
      <w:r>
        <w:rPr/>
        <w:t>they</w:t>
      </w:r>
      <w:r>
        <w:rPr>
          <w:spacing w:val="11"/>
        </w:rPr>
        <w:t> </w:t>
      </w:r>
      <w:r>
        <w:rPr/>
        <w:t>appear</w:t>
      </w:r>
      <w:r>
        <w:rPr>
          <w:spacing w:val="11"/>
        </w:rPr>
        <w:t> </w:t>
      </w:r>
      <w:r>
        <w:rPr/>
        <w:t>in</w:t>
      </w:r>
      <w:r>
        <w:rPr>
          <w:spacing w:val="11"/>
        </w:rPr>
        <w:t> </w:t>
      </w:r>
      <w:r>
        <w:rPr/>
        <w:t>the</w:t>
      </w:r>
      <w:r>
        <w:rPr>
          <w:spacing w:val="11"/>
        </w:rPr>
        <w:t> </w:t>
      </w:r>
      <w:r>
        <w:rPr/>
        <w:t>VIATRA</w:t>
      </w:r>
      <w:r>
        <w:rPr>
          <w:spacing w:val="11"/>
        </w:rPr>
        <w:t> </w:t>
      </w:r>
      <w:r>
        <w:rPr/>
        <w:t>VPM</w:t>
      </w:r>
      <w:r>
        <w:rPr>
          <w:spacing w:val="11"/>
        </w:rPr>
        <w:t> </w:t>
      </w:r>
      <w:r>
        <w:rPr/>
        <w:t>modelspace</w:t>
      </w:r>
      <w:r>
        <w:rPr>
          <w:spacing w:val="12"/>
        </w:rPr>
        <w:t> </w:t>
      </w:r>
      <w:r>
        <w:rPr>
          <w:spacing w:val="-2"/>
        </w:rPr>
        <w:t>pane.</w:t>
      </w:r>
    </w:p>
    <w:p>
      <w:pPr>
        <w:spacing w:after="0" w:line="259" w:lineRule="auto"/>
        <w:jc w:val="both"/>
        <w:sectPr>
          <w:pgSz w:w="9360" w:h="13610"/>
          <w:pgMar w:header="860" w:footer="0" w:top="1060" w:bottom="280" w:left="680" w:right="680"/>
        </w:sectPr>
      </w:pPr>
    </w:p>
    <w:p>
      <w:pPr>
        <w:pStyle w:val="BodyText"/>
        <w:spacing w:before="9"/>
        <w:rPr>
          <w:sz w:val="12"/>
        </w:rPr>
      </w:pPr>
    </w:p>
    <w:p>
      <w:pPr>
        <w:pStyle w:val="BodyText"/>
        <w:ind w:left="906"/>
        <w:rPr>
          <w:sz w:val="20"/>
        </w:rPr>
      </w:pPr>
      <w:r>
        <w:rPr>
          <w:sz w:val="20"/>
        </w:rPr>
        <w:drawing>
          <wp:inline distT="0" distB="0" distL="0" distR="0">
            <wp:extent cx="3410014" cy="575005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3410014" cy="5750052"/>
                    </a:xfrm>
                    <a:prstGeom prst="rect">
                      <a:avLst/>
                    </a:prstGeom>
                  </pic:spPr>
                </pic:pic>
              </a:graphicData>
            </a:graphic>
          </wp:inline>
        </w:drawing>
      </w:r>
      <w:r>
        <w:rPr>
          <w:sz w:val="20"/>
        </w:rPr>
      </w:r>
    </w:p>
    <w:p>
      <w:pPr>
        <w:pStyle w:val="BodyText"/>
        <w:spacing w:before="73"/>
        <w:rPr>
          <w:sz w:val="15"/>
        </w:rPr>
      </w:pPr>
    </w:p>
    <w:p>
      <w:pPr>
        <w:spacing w:before="0"/>
        <w:ind w:left="224" w:right="112" w:firstLine="0"/>
        <w:jc w:val="center"/>
        <w:rPr>
          <w:rFonts w:ascii="LM Roman 8"/>
          <w:sz w:val="15"/>
        </w:rPr>
      </w:pPr>
      <w:bookmarkStart w:name="Related work" w:id="30"/>
      <w:bookmarkEnd w:id="30"/>
      <w:r>
        <w:rPr/>
      </w:r>
      <w:bookmarkStart w:name="_bookmark17" w:id="31"/>
      <w:bookmarkEnd w:id="31"/>
      <w:r>
        <w:rPr/>
      </w:r>
      <w:bookmarkStart w:name="_bookmark18" w:id="32"/>
      <w:bookmarkEnd w:id="32"/>
      <w:r>
        <w:rPr/>
      </w:r>
      <w:r>
        <w:rPr>
          <w:rFonts w:ascii="LM Roman 8"/>
          <w:w w:val="105"/>
          <w:sz w:val="15"/>
        </w:rPr>
        <w:t>Fig.</w:t>
      </w:r>
      <w:r>
        <w:rPr>
          <w:rFonts w:ascii="LM Roman 8"/>
          <w:spacing w:val="-6"/>
          <w:w w:val="105"/>
          <w:sz w:val="15"/>
        </w:rPr>
        <w:t> </w:t>
      </w:r>
      <w:r>
        <w:rPr>
          <w:rFonts w:ascii="LM Roman 8"/>
          <w:w w:val="105"/>
          <w:sz w:val="15"/>
        </w:rPr>
        <w:t>6.</w:t>
      </w:r>
      <w:r>
        <w:rPr>
          <w:rFonts w:ascii="LM Roman 8"/>
          <w:spacing w:val="10"/>
          <w:w w:val="105"/>
          <w:sz w:val="15"/>
        </w:rPr>
        <w:t> </w:t>
      </w:r>
      <w:r>
        <w:rPr>
          <w:rFonts w:ascii="LM Roman 8"/>
          <w:w w:val="105"/>
          <w:sz w:val="15"/>
        </w:rPr>
        <w:t>EMF</w:t>
      </w:r>
      <w:r>
        <w:rPr>
          <w:rFonts w:ascii="LM Roman 8"/>
          <w:spacing w:val="-6"/>
          <w:w w:val="105"/>
          <w:sz w:val="15"/>
        </w:rPr>
        <w:t> </w:t>
      </w:r>
      <w:r>
        <w:rPr>
          <w:rFonts w:ascii="LM Roman 8"/>
          <w:w w:val="105"/>
          <w:sz w:val="15"/>
        </w:rPr>
        <w:t>model</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6"/>
          <w:w w:val="105"/>
          <w:sz w:val="15"/>
        </w:rPr>
        <w:t> </w:t>
      </w:r>
      <w:r>
        <w:rPr>
          <w:rFonts w:ascii="LM Roman 8"/>
          <w:spacing w:val="-2"/>
          <w:w w:val="105"/>
          <w:sz w:val="15"/>
        </w:rPr>
        <w:t>policy</w:t>
      </w:r>
    </w:p>
    <w:p>
      <w:pPr>
        <w:pStyle w:val="BodyText"/>
        <w:spacing w:before="30"/>
        <w:rPr>
          <w:rFonts w:ascii="LM Roman 8"/>
          <w:sz w:val="15"/>
        </w:rPr>
      </w:pPr>
    </w:p>
    <w:p>
      <w:pPr>
        <w:pStyle w:val="Heading1"/>
        <w:numPr>
          <w:ilvl w:val="0"/>
          <w:numId w:val="1"/>
        </w:numPr>
        <w:tabs>
          <w:tab w:pos="692" w:val="left" w:leader="none"/>
        </w:tabs>
        <w:spacing w:line="240" w:lineRule="auto" w:before="1" w:after="0"/>
        <w:ind w:left="692" w:right="0" w:hanging="471"/>
        <w:jc w:val="left"/>
      </w:pPr>
      <w:r>
        <w:rPr/>
        <w:t>Related</w:t>
      </w:r>
      <w:r>
        <w:rPr>
          <w:spacing w:val="-12"/>
        </w:rPr>
        <w:t> </w:t>
      </w:r>
      <w:r>
        <w:rPr>
          <w:spacing w:val="-4"/>
        </w:rPr>
        <w:t>work</w:t>
      </w:r>
    </w:p>
    <w:p>
      <w:pPr>
        <w:pStyle w:val="BodyText"/>
        <w:spacing w:line="259" w:lineRule="auto" w:before="240"/>
        <w:ind w:left="221" w:right="100"/>
        <w:jc w:val="both"/>
      </w:pPr>
      <w:r>
        <w:rPr/>
        <w:t>Model-Centric Software Development (MCSD) [</w:t>
      </w:r>
      <w:hyperlink w:history="true" w:anchor="_bookmark47">
        <w:r>
          <w:rPr>
            <w:color w:val="0000FF"/>
          </w:rPr>
          <w:t>29</w:t>
        </w:r>
      </w:hyperlink>
      <w:r>
        <w:rPr/>
        <w:t>] is a form of model driven en- gineering</w:t>
      </w:r>
      <w:r>
        <w:rPr>
          <w:spacing w:val="40"/>
        </w:rPr>
        <w:t> </w:t>
      </w:r>
      <w:r>
        <w:rPr/>
        <w:t>in</w:t>
      </w:r>
      <w:r>
        <w:rPr>
          <w:spacing w:val="40"/>
        </w:rPr>
        <w:t> </w:t>
      </w:r>
      <w:r>
        <w:rPr/>
        <w:t>which</w:t>
      </w:r>
      <w:r>
        <w:rPr>
          <w:spacing w:val="40"/>
        </w:rPr>
        <w:t> </w:t>
      </w:r>
      <w:r>
        <w:rPr/>
        <w:t>models</w:t>
      </w:r>
      <w:r>
        <w:rPr>
          <w:spacing w:val="40"/>
        </w:rPr>
        <w:t> </w:t>
      </w:r>
      <w:r>
        <w:rPr/>
        <w:t>are</w:t>
      </w:r>
      <w:r>
        <w:rPr>
          <w:spacing w:val="40"/>
        </w:rPr>
        <w:t> </w:t>
      </w:r>
      <w:r>
        <w:rPr/>
        <w:t>central</w:t>
      </w:r>
      <w:r>
        <w:rPr>
          <w:spacing w:val="40"/>
        </w:rPr>
        <w:t> </w:t>
      </w:r>
      <w:r>
        <w:rPr/>
        <w:t>to</w:t>
      </w:r>
      <w:r>
        <w:rPr>
          <w:spacing w:val="40"/>
        </w:rPr>
        <w:t> </w:t>
      </w:r>
      <w:r>
        <w:rPr/>
        <w:t>all</w:t>
      </w:r>
      <w:r>
        <w:rPr>
          <w:spacing w:val="40"/>
        </w:rPr>
        <w:t> </w:t>
      </w:r>
      <w:r>
        <w:rPr/>
        <w:t>phases</w:t>
      </w:r>
      <w:r>
        <w:rPr>
          <w:spacing w:val="40"/>
        </w:rPr>
        <w:t> </w:t>
      </w:r>
      <w:r>
        <w:rPr/>
        <w:t>of</w:t>
      </w:r>
      <w:r>
        <w:rPr>
          <w:spacing w:val="40"/>
        </w:rPr>
        <w:t> </w:t>
      </w:r>
      <w:r>
        <w:rPr/>
        <w:t>the</w:t>
      </w:r>
      <w:r>
        <w:rPr>
          <w:spacing w:val="40"/>
        </w:rPr>
        <w:t> </w:t>
      </w:r>
      <w:r>
        <w:rPr/>
        <w:t>development</w:t>
      </w:r>
      <w:r>
        <w:rPr>
          <w:spacing w:val="40"/>
        </w:rPr>
        <w:t> </w:t>
      </w:r>
      <w:r>
        <w:rPr/>
        <w:t>process. The approach uses domain-specific modeling languages (to represent aspects of in- terest such as atomicity of data access, end-to-end message delay, and resource contention), automated generation of partial implementation artifacts (they can include</w:t>
      </w:r>
      <w:r>
        <w:rPr>
          <w:spacing w:val="40"/>
        </w:rPr>
        <w:t> </w:t>
      </w:r>
      <w:r>
        <w:rPr/>
        <w:t>fine-grained</w:t>
      </w:r>
      <w:r>
        <w:rPr>
          <w:spacing w:val="40"/>
        </w:rPr>
        <w:t> </w:t>
      </w:r>
      <w:r>
        <w:rPr/>
        <w:t>concrete</w:t>
      </w:r>
      <w:r>
        <w:rPr>
          <w:spacing w:val="40"/>
        </w:rPr>
        <w:t> </w:t>
      </w:r>
      <w:r>
        <w:rPr/>
        <w:t>functionality</w:t>
      </w:r>
      <w:r>
        <w:rPr>
          <w:spacing w:val="40"/>
        </w:rPr>
        <w:t> </w:t>
      </w:r>
      <w:r>
        <w:rPr/>
        <w:t>and</w:t>
      </w:r>
      <w:r>
        <w:rPr>
          <w:spacing w:val="40"/>
        </w:rPr>
        <w:t> </w:t>
      </w:r>
      <w:r>
        <w:rPr/>
        <w:t>specifications</w:t>
      </w:r>
      <w:r>
        <w:rPr>
          <w:spacing w:val="40"/>
        </w:rPr>
        <w:t> </w:t>
      </w:r>
      <w:r>
        <w:rPr/>
        <w:t>for</w:t>
      </w:r>
      <w:r>
        <w:rPr>
          <w:spacing w:val="40"/>
        </w:rPr>
        <w:t> </w:t>
      </w:r>
      <w:r>
        <w:rPr/>
        <w:t>software</w:t>
      </w:r>
      <w:r>
        <w:rPr>
          <w:spacing w:val="40"/>
        </w:rPr>
        <w:t> </w:t>
      </w:r>
      <w:r>
        <w:rPr/>
        <w:t>simula-</w:t>
      </w:r>
    </w:p>
    <w:p>
      <w:pPr>
        <w:spacing w:after="0" w:line="259" w:lineRule="auto"/>
        <w:jc w:val="both"/>
        <w:sectPr>
          <w:pgSz w:w="9360" w:h="13610"/>
          <w:pgMar w:header="860" w:footer="0" w:top="1060" w:bottom="280" w:left="680" w:right="680"/>
        </w:sectPr>
      </w:pPr>
    </w:p>
    <w:p>
      <w:pPr>
        <w:pStyle w:val="BodyText"/>
        <w:spacing w:line="259" w:lineRule="auto" w:before="155"/>
        <w:ind w:left="108" w:right="218"/>
        <w:jc w:val="both"/>
      </w:pPr>
      <w:r>
        <w:rPr/>
        <w:t>tors and emulators), and model verification and checking as well as rapid-prototype generation.</w:t>
      </w:r>
      <w:r>
        <w:rPr>
          <w:spacing w:val="40"/>
        </w:rPr>
        <w:t> </w:t>
      </w:r>
      <w:r>
        <w:rPr/>
        <w:t>MCDS is an instance of BMDSD, but apparently the supporting envi- ronment is built in a rather ad hoc fashion.</w:t>
      </w:r>
    </w:p>
    <w:p>
      <w:pPr>
        <w:pStyle w:val="BodyText"/>
        <w:spacing w:line="235" w:lineRule="auto" w:before="25"/>
        <w:ind w:left="108" w:right="218" w:firstLine="317"/>
        <w:jc w:val="both"/>
      </w:pPr>
      <w:r>
        <w:rPr/>
        <w:t>Within previous EU projects, DEGAS and AGILE, several prototypical environ- ments have been developed, well in line with BMDSD. </w:t>
      </w:r>
      <w:r>
        <w:rPr>
          <w:rFonts w:ascii="LM Roman 10"/>
          <w:i/>
        </w:rPr>
        <w:t>Choreographer </w:t>
      </w:r>
      <w:r>
        <w:rPr/>
        <w:t>is a software tool</w:t>
      </w:r>
      <w:r>
        <w:rPr>
          <w:spacing w:val="19"/>
        </w:rPr>
        <w:t> </w:t>
      </w:r>
      <w:r>
        <w:rPr/>
        <w:t>platform</w:t>
      </w:r>
      <w:r>
        <w:rPr>
          <w:spacing w:val="20"/>
        </w:rPr>
        <w:t> </w:t>
      </w:r>
      <w:r>
        <w:rPr/>
        <w:t>which</w:t>
      </w:r>
      <w:r>
        <w:rPr>
          <w:spacing w:val="20"/>
        </w:rPr>
        <w:t> </w:t>
      </w:r>
      <w:r>
        <w:rPr/>
        <w:t>facilitates</w:t>
      </w:r>
      <w:r>
        <w:rPr>
          <w:spacing w:val="20"/>
        </w:rPr>
        <w:t> </w:t>
      </w:r>
      <w:r>
        <w:rPr/>
        <w:t>security</w:t>
      </w:r>
      <w:r>
        <w:rPr>
          <w:spacing w:val="20"/>
        </w:rPr>
        <w:t> </w:t>
      </w:r>
      <w:r>
        <w:rPr/>
        <w:t>and</w:t>
      </w:r>
      <w:r>
        <w:rPr>
          <w:spacing w:val="19"/>
        </w:rPr>
        <w:t> </w:t>
      </w:r>
      <w:r>
        <w:rPr/>
        <w:t>performance</w:t>
      </w:r>
      <w:r>
        <w:rPr>
          <w:spacing w:val="20"/>
        </w:rPr>
        <w:t> </w:t>
      </w:r>
      <w:r>
        <w:rPr/>
        <w:t>analysis</w:t>
      </w:r>
      <w:r>
        <w:rPr>
          <w:spacing w:val="20"/>
        </w:rPr>
        <w:t> </w:t>
      </w:r>
      <w:r>
        <w:rPr/>
        <w:t>of</w:t>
      </w:r>
      <w:r>
        <w:rPr>
          <w:spacing w:val="20"/>
        </w:rPr>
        <w:t> </w:t>
      </w:r>
      <w:r>
        <w:rPr/>
        <w:t>systems</w:t>
      </w:r>
      <w:r>
        <w:rPr>
          <w:spacing w:val="20"/>
        </w:rPr>
        <w:t> </w:t>
      </w:r>
      <w:r>
        <w:rPr>
          <w:spacing w:val="-2"/>
        </w:rPr>
        <w:t>which</w:t>
      </w:r>
    </w:p>
    <w:p>
      <w:pPr>
        <w:pStyle w:val="BodyText"/>
        <w:spacing w:line="259" w:lineRule="auto" w:before="22"/>
        <w:ind w:left="108" w:right="218"/>
        <w:jc w:val="both"/>
      </w:pPr>
      <w:r>
        <w:rPr/>
        <w:t>starts</w:t>
      </w:r>
      <w:r>
        <w:rPr>
          <w:spacing w:val="39"/>
        </w:rPr>
        <w:t> </w:t>
      </w:r>
      <w:r>
        <w:rPr/>
        <w:t>and</w:t>
      </w:r>
      <w:r>
        <w:rPr>
          <w:spacing w:val="39"/>
        </w:rPr>
        <w:t> </w:t>
      </w:r>
      <w:r>
        <w:rPr/>
        <w:t>ends</w:t>
      </w:r>
      <w:r>
        <w:rPr>
          <w:spacing w:val="39"/>
        </w:rPr>
        <w:t> </w:t>
      </w:r>
      <w:r>
        <w:rPr/>
        <w:t>with</w:t>
      </w:r>
      <w:r>
        <w:rPr>
          <w:spacing w:val="40"/>
        </w:rPr>
        <w:t> </w:t>
      </w:r>
      <w:r>
        <w:rPr/>
        <w:t>UML</w:t>
      </w:r>
      <w:r>
        <w:rPr>
          <w:spacing w:val="39"/>
        </w:rPr>
        <w:t> </w:t>
      </w:r>
      <w:r>
        <w:rPr/>
        <w:t>model</w:t>
      </w:r>
      <w:r>
        <w:rPr>
          <w:spacing w:val="39"/>
        </w:rPr>
        <w:t> </w:t>
      </w:r>
      <w:r>
        <w:rPr/>
        <w:t>descriptions</w:t>
      </w:r>
      <w:r>
        <w:rPr>
          <w:spacing w:val="39"/>
        </w:rPr>
        <w:t> </w:t>
      </w:r>
      <w:r>
        <w:rPr/>
        <w:t>[</w:t>
      </w:r>
      <w:hyperlink w:history="true" w:anchor="_bookmark32">
        <w:r>
          <w:rPr>
            <w:color w:val="0000FF"/>
          </w:rPr>
          <w:t>14</w:t>
        </w:r>
      </w:hyperlink>
      <w:r>
        <w:rPr/>
        <w:t>].</w:t>
      </w:r>
      <w:r>
        <w:rPr>
          <w:spacing w:val="80"/>
        </w:rPr>
        <w:t> </w:t>
      </w:r>
      <w:r>
        <w:rPr/>
        <w:t>A</w:t>
      </w:r>
      <w:r>
        <w:rPr>
          <w:spacing w:val="39"/>
        </w:rPr>
        <w:t> </w:t>
      </w:r>
      <w:r>
        <w:rPr/>
        <w:t>UML</w:t>
      </w:r>
      <w:r>
        <w:rPr>
          <w:spacing w:val="39"/>
        </w:rPr>
        <w:t> </w:t>
      </w:r>
      <w:r>
        <w:rPr/>
        <w:t>project</w:t>
      </w:r>
      <w:r>
        <w:rPr>
          <w:spacing w:val="39"/>
        </w:rPr>
        <w:t> </w:t>
      </w:r>
      <w:r>
        <w:rPr/>
        <w:t>is</w:t>
      </w:r>
      <w:r>
        <w:rPr>
          <w:spacing w:val="39"/>
        </w:rPr>
        <w:t> </w:t>
      </w:r>
      <w:r>
        <w:rPr/>
        <w:t>presented to the platform for analysis, formal content is extracted in the form of process cal- culi descriptions, analysed with the analysers of the calculi, and the results of the analysis are reflected back into a modified version of the input UML model.</w:t>
      </w:r>
      <w:r>
        <w:rPr>
          <w:spacing w:val="40"/>
        </w:rPr>
        <w:t> </w:t>
      </w:r>
      <w:r>
        <w:rPr/>
        <w:t>The methodology</w:t>
      </w:r>
      <w:r>
        <w:rPr>
          <w:spacing w:val="31"/>
        </w:rPr>
        <w:t> </w:t>
      </w:r>
      <w:r>
        <w:rPr/>
        <w:t>integrates</w:t>
      </w:r>
      <w:r>
        <w:rPr>
          <w:spacing w:val="31"/>
        </w:rPr>
        <w:t> </w:t>
      </w:r>
      <w:r>
        <w:rPr/>
        <w:t>the</w:t>
      </w:r>
      <w:r>
        <w:rPr>
          <w:spacing w:val="31"/>
        </w:rPr>
        <w:t> </w:t>
      </w:r>
      <w:r>
        <w:rPr/>
        <w:t>use</w:t>
      </w:r>
      <w:r>
        <w:rPr>
          <w:spacing w:val="31"/>
        </w:rPr>
        <w:t> </w:t>
      </w:r>
      <w:r>
        <w:rPr/>
        <w:t>of</w:t>
      </w:r>
      <w:r>
        <w:rPr>
          <w:spacing w:val="31"/>
        </w:rPr>
        <w:t> </w:t>
      </w:r>
      <w:r>
        <w:rPr/>
        <w:t>ForLysa,</w:t>
      </w:r>
      <w:r>
        <w:rPr>
          <w:spacing w:val="34"/>
        </w:rPr>
        <w:t> </w:t>
      </w:r>
      <w:r>
        <w:rPr/>
        <w:t>a</w:t>
      </w:r>
      <w:r>
        <w:rPr>
          <w:spacing w:val="31"/>
        </w:rPr>
        <w:t> </w:t>
      </w:r>
      <w:r>
        <w:rPr/>
        <w:t>tool</w:t>
      </w:r>
      <w:r>
        <w:rPr>
          <w:spacing w:val="31"/>
        </w:rPr>
        <w:t> </w:t>
      </w:r>
      <w:r>
        <w:rPr/>
        <w:t>for</w:t>
      </w:r>
      <w:r>
        <w:rPr>
          <w:spacing w:val="31"/>
        </w:rPr>
        <w:t> </w:t>
      </w:r>
      <w:r>
        <w:rPr/>
        <w:t>security</w:t>
      </w:r>
      <w:r>
        <w:rPr>
          <w:spacing w:val="31"/>
        </w:rPr>
        <w:t> </w:t>
      </w:r>
      <w:r>
        <w:rPr/>
        <w:t>analysis</w:t>
      </w:r>
      <w:r>
        <w:rPr>
          <w:spacing w:val="31"/>
        </w:rPr>
        <w:t> </w:t>
      </w:r>
      <w:r>
        <w:rPr/>
        <w:t>[</w:t>
      </w:r>
      <w:hyperlink w:history="true" w:anchor="_bookmark31">
        <w:r>
          <w:rPr>
            <w:color w:val="0000FF"/>
          </w:rPr>
          <w:t>13</w:t>
        </w:r>
      </w:hyperlink>
      <w:r>
        <w:rPr/>
        <w:t>]</w:t>
      </w:r>
      <w:r>
        <w:rPr>
          <w:spacing w:val="31"/>
        </w:rPr>
        <w:t> </w:t>
      </w:r>
      <w:r>
        <w:rPr/>
        <w:t>based on the LySa approach [</w:t>
      </w:r>
      <w:hyperlink w:history="true" w:anchor="_bookmark30">
        <w:r>
          <w:rPr>
            <w:color w:val="0000FF"/>
          </w:rPr>
          <w:t>12</w:t>
        </w:r>
      </w:hyperlink>
      <w:r>
        <w:rPr/>
        <w:t>], and the PEPAWorkbench [</w:t>
      </w:r>
      <w:hyperlink w:history="true" w:anchor="_bookmark21">
        <w:r>
          <w:rPr>
            <w:color w:val="0000FF"/>
          </w:rPr>
          <w:t>3</w:t>
        </w:r>
      </w:hyperlink>
      <w:r>
        <w:rPr/>
        <w:t>], based on PEPA [</w:t>
      </w:r>
      <w:hyperlink w:history="true" w:anchor="_bookmark34">
        <w:r>
          <w:rPr>
            <w:color w:val="0000FF"/>
          </w:rPr>
          <w:t>17</w:t>
        </w:r>
      </w:hyperlink>
      <w:r>
        <w:rPr/>
        <w:t>].</w:t>
      </w:r>
      <w:r>
        <w:rPr>
          <w:spacing w:val="34"/>
        </w:rPr>
        <w:t> </w:t>
      </w:r>
      <w:r>
        <w:rPr/>
        <w:t>The goals are very similar to ours, but the model transformations are built with ad hoc Java</w:t>
      </w:r>
      <w:r>
        <w:rPr>
          <w:spacing w:val="20"/>
        </w:rPr>
        <w:t> </w:t>
      </w:r>
      <w:r>
        <w:rPr/>
        <w:t>programs:</w:t>
      </w:r>
      <w:r>
        <w:rPr>
          <w:spacing w:val="40"/>
        </w:rPr>
        <w:t> </w:t>
      </w:r>
      <w:r>
        <w:rPr/>
        <w:t>we</w:t>
      </w:r>
      <w:r>
        <w:rPr>
          <w:spacing w:val="20"/>
        </w:rPr>
        <w:t> </w:t>
      </w:r>
      <w:r>
        <w:rPr/>
        <w:t>expect</w:t>
      </w:r>
      <w:r>
        <w:rPr>
          <w:spacing w:val="20"/>
        </w:rPr>
        <w:t> </w:t>
      </w:r>
      <w:r>
        <w:rPr/>
        <w:t>to</w:t>
      </w:r>
      <w:r>
        <w:rPr>
          <w:spacing w:val="20"/>
        </w:rPr>
        <w:t> </w:t>
      </w:r>
      <w:r>
        <w:rPr/>
        <w:t>benefit</w:t>
      </w:r>
      <w:r>
        <w:rPr>
          <w:spacing w:val="20"/>
        </w:rPr>
        <w:t> </w:t>
      </w:r>
      <w:r>
        <w:rPr/>
        <w:t>from</w:t>
      </w:r>
      <w:r>
        <w:rPr>
          <w:spacing w:val="20"/>
        </w:rPr>
        <w:t> </w:t>
      </w:r>
      <w:r>
        <w:rPr/>
        <w:t>the</w:t>
      </w:r>
      <w:r>
        <w:rPr>
          <w:spacing w:val="20"/>
        </w:rPr>
        <w:t> </w:t>
      </w:r>
      <w:r>
        <w:rPr/>
        <w:t>flexibility</w:t>
      </w:r>
      <w:r>
        <w:rPr>
          <w:spacing w:val="20"/>
        </w:rPr>
        <w:t> </w:t>
      </w:r>
      <w:r>
        <w:rPr/>
        <w:t>gained</w:t>
      </w:r>
      <w:r>
        <w:rPr>
          <w:spacing w:val="20"/>
        </w:rPr>
        <w:t> </w:t>
      </w:r>
      <w:r>
        <w:rPr/>
        <w:t>by</w:t>
      </w:r>
      <w:r>
        <w:rPr>
          <w:spacing w:val="20"/>
        </w:rPr>
        <w:t> </w:t>
      </w:r>
      <w:r>
        <w:rPr/>
        <w:t>using</w:t>
      </w:r>
      <w:r>
        <w:rPr>
          <w:spacing w:val="20"/>
        </w:rPr>
        <w:t> </w:t>
      </w:r>
      <w:r>
        <w:rPr/>
        <w:t>VIATRA in our experiments in generalizing the approach toward BMDSD.</w:t>
      </w:r>
    </w:p>
    <w:p>
      <w:pPr>
        <w:pStyle w:val="BodyText"/>
        <w:spacing w:line="259" w:lineRule="auto" w:before="26"/>
        <w:ind w:left="108" w:right="214" w:firstLine="317"/>
        <w:jc w:val="both"/>
      </w:pPr>
      <w:r>
        <w:rPr/>
        <w:t>As for the present work, the Choreographer platform is centered on a UML pro- file, called UMLsec [</w:t>
      </w:r>
      <w:hyperlink w:history="true" w:anchor="_bookmark40">
        <w:r>
          <w:rPr>
            <w:color w:val="0000FF"/>
          </w:rPr>
          <w:t>22</w:t>
        </w:r>
      </w:hyperlink>
      <w:r>
        <w:rPr/>
        <w:t>].</w:t>
      </w:r>
      <w:r>
        <w:rPr>
          <w:spacing w:val="39"/>
        </w:rPr>
        <w:t> </w:t>
      </w:r>
      <w:r>
        <w:rPr/>
        <w:t>This profile expresses security–relevant information within the diagrams in a system specification, and on the related approach to secure system development [</w:t>
      </w:r>
      <w:hyperlink w:history="true" w:anchor="_bookmark38">
        <w:r>
          <w:rPr>
            <w:color w:val="0000FF"/>
          </w:rPr>
          <w:t>20</w:t>
        </w:r>
      </w:hyperlink>
      <w:r>
        <w:rPr/>
        <w:t>]. UMLsec includes elements to express security requirements, like fair exchange, secrecy/confidentiality, secure information flow, secure communica- tion link.</w:t>
      </w:r>
      <w:r>
        <w:rPr>
          <w:spacing w:val="39"/>
        </w:rPr>
        <w:t> </w:t>
      </w:r>
      <w:r>
        <w:rPr/>
        <w:t>Validation is based on a formal semantics for the used fragment of UML, and on a formal notion of adversary.</w:t>
      </w:r>
    </w:p>
    <w:p>
      <w:pPr>
        <w:pStyle w:val="BodyText"/>
        <w:spacing w:line="259" w:lineRule="auto" w:before="25"/>
        <w:ind w:left="108" w:right="216" w:firstLine="317"/>
        <w:jc w:val="both"/>
      </w:pPr>
      <w:r>
        <w:rPr/>
        <w:t>Other related work include model transformation from protocols specified with sequence diagrams to first order logic theories [</w:t>
      </w:r>
      <w:hyperlink w:history="true" w:anchor="_bookmark38">
        <w:r>
          <w:rPr>
            <w:color w:val="0000FF"/>
          </w:rPr>
          <w:t>20</w:t>
        </w:r>
      </w:hyperlink>
      <w:r>
        <w:rPr/>
        <w:t>], where verification exploits stan- dard theorem-provers, like e-SETHEO, to reveal potential attacks: [</w:t>
      </w:r>
      <w:hyperlink w:history="true" w:anchor="_bookmark39">
        <w:r>
          <w:rPr>
            <w:color w:val="0000FF"/>
          </w:rPr>
          <w:t>21</w:t>
        </w:r>
      </w:hyperlink>
      <w:r>
        <w:rPr/>
        <w:t>].</w:t>
      </w:r>
    </w:p>
    <w:p>
      <w:pPr>
        <w:pStyle w:val="BodyText"/>
        <w:spacing w:line="259" w:lineRule="auto" w:before="22"/>
        <w:ind w:left="108" w:right="214" w:firstLine="317"/>
        <w:jc w:val="both"/>
      </w:pPr>
      <w:bookmarkStart w:name="Conclusion" w:id="33"/>
      <w:bookmarkEnd w:id="33"/>
      <w:r>
        <w:rPr/>
      </w:r>
      <w:r>
        <w:rPr/>
        <w:t>A further approach permits the verification of web services including asyn- chronous events, modelled as a set of communicating state machines.</w:t>
      </w:r>
      <w:r>
        <w:rPr>
          <w:spacing w:val="40"/>
        </w:rPr>
        <w:t> </w:t>
      </w:r>
      <w:r>
        <w:rPr/>
        <w:t>The UML model is transformed into a doubly labelled transition system, and then verified –by on-the-fly model checking– with respect properties in the UCTL temporal logic [</w:t>
      </w:r>
      <w:hyperlink w:history="true" w:anchor="_bookmark45">
        <w:r>
          <w:rPr>
            <w:color w:val="0000FF"/>
          </w:rPr>
          <w:t>27</w:t>
        </w:r>
      </w:hyperlink>
      <w:r>
        <w:rPr/>
        <w:t>]. In this case, both model transformation and verification are supported by a unique tool, called UMC.</w:t>
      </w:r>
    </w:p>
    <w:p>
      <w:pPr>
        <w:pStyle w:val="BodyText"/>
        <w:spacing w:before="106"/>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22"/>
        <w:ind w:left="108" w:right="219"/>
        <w:jc w:val="both"/>
      </w:pPr>
      <w:r>
        <w:rPr/>
        <w:t>Barbed Model–Driven Software Development is a Model Driven Engineering ap- proach where, besides a spine of model transformations moving from the most ab- stract, domain related models, to the most concrete, platform related models, there are a number of spikes, relating models in the spine to specialized models.</w:t>
      </w:r>
      <w:r>
        <w:rPr>
          <w:spacing w:val="40"/>
        </w:rPr>
        <w:t> </w:t>
      </w:r>
      <w:r>
        <w:rPr/>
        <w:t>These permit</w:t>
      </w:r>
      <w:r>
        <w:rPr>
          <w:spacing w:val="38"/>
        </w:rPr>
        <w:t> </w:t>
      </w:r>
      <w:r>
        <w:rPr/>
        <w:t>specific,</w:t>
      </w:r>
      <w:r>
        <w:rPr>
          <w:spacing w:val="38"/>
        </w:rPr>
        <w:t> </w:t>
      </w:r>
      <w:r>
        <w:rPr/>
        <w:t>sometimes</w:t>
      </w:r>
      <w:r>
        <w:rPr>
          <w:spacing w:val="38"/>
        </w:rPr>
        <w:t> </w:t>
      </w:r>
      <w:r>
        <w:rPr/>
        <w:t>very</w:t>
      </w:r>
      <w:r>
        <w:rPr>
          <w:spacing w:val="38"/>
        </w:rPr>
        <w:t> </w:t>
      </w:r>
      <w:r>
        <w:rPr/>
        <w:t>sophisticated,</w:t>
      </w:r>
      <w:r>
        <w:rPr>
          <w:spacing w:val="38"/>
        </w:rPr>
        <w:t> </w:t>
      </w:r>
      <w:r>
        <w:rPr/>
        <w:t>analysis</w:t>
      </w:r>
      <w:r>
        <w:rPr>
          <w:spacing w:val="38"/>
        </w:rPr>
        <w:t> </w:t>
      </w:r>
      <w:r>
        <w:rPr/>
        <w:t>of</w:t>
      </w:r>
      <w:r>
        <w:rPr>
          <w:spacing w:val="38"/>
        </w:rPr>
        <w:t> </w:t>
      </w:r>
      <w:r>
        <w:rPr/>
        <w:t>part</w:t>
      </w:r>
      <w:r>
        <w:rPr>
          <w:spacing w:val="38"/>
        </w:rPr>
        <w:t> </w:t>
      </w:r>
      <w:r>
        <w:rPr/>
        <w:t>of</w:t>
      </w:r>
      <w:r>
        <w:rPr>
          <w:spacing w:val="37"/>
        </w:rPr>
        <w:t> </w:t>
      </w:r>
      <w:r>
        <w:rPr/>
        <w:t>the</w:t>
      </w:r>
      <w:r>
        <w:rPr>
          <w:spacing w:val="38"/>
        </w:rPr>
        <w:t> </w:t>
      </w:r>
      <w:r>
        <w:rPr/>
        <w:t>software.</w:t>
      </w:r>
    </w:p>
    <w:p>
      <w:pPr>
        <w:pStyle w:val="BodyText"/>
        <w:spacing w:line="259" w:lineRule="auto" w:before="24"/>
        <w:ind w:left="108" w:right="216" w:firstLine="317"/>
        <w:jc w:val="both"/>
      </w:pPr>
      <w:r>
        <w:rPr/>
        <w:t>In this paper we report on ongoing work addressing experimentally the issues related to BMDSD, to get acquainted with the approach and the tools supporting</w:t>
      </w:r>
      <w:r>
        <w:rPr>
          <w:spacing w:val="40"/>
        </w:rPr>
        <w:t> </w:t>
      </w:r>
      <w:r>
        <w:rPr/>
        <w:t>the integrations of the tools used in the barbs.</w:t>
      </w:r>
      <w:r>
        <w:rPr>
          <w:spacing w:val="40"/>
        </w:rPr>
        <w:t> </w:t>
      </w:r>
      <w:r>
        <w:rPr/>
        <w:t>We describe the design and imple- mentation of a specific barb, using specific technologies:</w:t>
      </w:r>
      <w:r>
        <w:rPr>
          <w:spacing w:val="38"/>
        </w:rPr>
        <w:t> </w:t>
      </w:r>
      <w:r>
        <w:rPr/>
        <w:t>the profiling capabilities of UML2</w:t>
      </w:r>
      <w:r>
        <w:rPr>
          <w:spacing w:val="10"/>
        </w:rPr>
        <w:t> </w:t>
      </w:r>
      <w:r>
        <w:rPr/>
        <w:t>as</w:t>
      </w:r>
      <w:r>
        <w:rPr>
          <w:spacing w:val="10"/>
        </w:rPr>
        <w:t> </w:t>
      </w:r>
      <w:r>
        <w:rPr/>
        <w:t>supported</w:t>
      </w:r>
      <w:r>
        <w:rPr>
          <w:spacing w:val="10"/>
        </w:rPr>
        <w:t> </w:t>
      </w:r>
      <w:r>
        <w:rPr/>
        <w:t>by</w:t>
      </w:r>
      <w:r>
        <w:rPr>
          <w:spacing w:val="10"/>
        </w:rPr>
        <w:t> </w:t>
      </w:r>
      <w:r>
        <w:rPr/>
        <w:t>Rational</w:t>
      </w:r>
      <w:r>
        <w:rPr>
          <w:spacing w:val="10"/>
        </w:rPr>
        <w:t> </w:t>
      </w:r>
      <w:r>
        <w:rPr/>
        <w:t>Software</w:t>
      </w:r>
      <w:r>
        <w:rPr>
          <w:spacing w:val="10"/>
        </w:rPr>
        <w:t> </w:t>
      </w:r>
      <w:r>
        <w:rPr/>
        <w:t>Architect,</w:t>
      </w:r>
      <w:r>
        <w:rPr>
          <w:spacing w:val="11"/>
        </w:rPr>
        <w:t> </w:t>
      </w:r>
      <w:r>
        <w:rPr/>
        <w:t>the</w:t>
      </w:r>
      <w:r>
        <w:rPr>
          <w:spacing w:val="10"/>
        </w:rPr>
        <w:t> </w:t>
      </w:r>
      <w:r>
        <w:rPr/>
        <w:t>transformation</w:t>
      </w:r>
      <w:r>
        <w:rPr>
          <w:spacing w:val="10"/>
        </w:rPr>
        <w:t> </w:t>
      </w:r>
      <w:r>
        <w:rPr>
          <w:spacing w:val="-2"/>
        </w:rPr>
        <w:t>framework</w:t>
      </w:r>
    </w:p>
    <w:p>
      <w:pPr>
        <w:spacing w:after="0" w:line="259" w:lineRule="auto"/>
        <w:jc w:val="both"/>
        <w:sectPr>
          <w:pgSz w:w="9360" w:h="13610"/>
          <w:pgMar w:header="860" w:footer="0" w:top="1060" w:bottom="280" w:left="680" w:right="680"/>
        </w:sectPr>
      </w:pPr>
    </w:p>
    <w:p>
      <w:pPr>
        <w:pStyle w:val="BodyText"/>
        <w:spacing w:line="259" w:lineRule="auto" w:before="155"/>
        <w:ind w:left="221" w:right="105"/>
        <w:jc w:val="both"/>
      </w:pPr>
      <w:r>
        <w:rPr/>
        <w:t>VIATRA, and the SENSORIA CaseTool.</w:t>
      </w:r>
      <w:r>
        <w:rPr>
          <w:spacing w:val="38"/>
        </w:rPr>
        <w:t> </w:t>
      </w:r>
      <w:r>
        <w:rPr/>
        <w:t>The case study is centered around a tool, named Politically Correct, that statically checks that an orchestration of </w:t>
      </w:r>
      <w:r>
        <w:rPr/>
        <w:t>servicies abides given policies.</w:t>
      </w:r>
    </w:p>
    <w:p>
      <w:pPr>
        <w:pStyle w:val="BodyText"/>
        <w:spacing w:line="259" w:lineRule="auto" w:before="21"/>
        <w:ind w:left="221" w:right="102" w:firstLine="317"/>
        <w:jc w:val="both"/>
      </w:pPr>
      <w:r>
        <w:rPr/>
        <w:t>The experimentation with VIATRA has been so far promising, both with respect to usability of the tool and performance.</w:t>
      </w:r>
      <w:r>
        <w:rPr>
          <w:spacing w:val="39"/>
        </w:rPr>
        <w:t> </w:t>
      </w:r>
      <w:r>
        <w:rPr/>
        <w:t>Notwithstanding, we plan to consider other transformation frameworks, still based on EMF, like Tiger [</w:t>
      </w:r>
      <w:hyperlink w:history="true" w:anchor="_bookmark35">
        <w:r>
          <w:rPr>
            <w:color w:val="0000FF"/>
          </w:rPr>
          <w:t>15</w:t>
        </w:r>
      </w:hyperlink>
      <w:r>
        <w:rPr/>
        <w:t>] –currently also under development in SENSORIA–.</w:t>
      </w:r>
    </w:p>
    <w:p>
      <w:pPr>
        <w:pStyle w:val="BodyText"/>
        <w:spacing w:line="235" w:lineRule="auto" w:before="26"/>
        <w:ind w:left="221" w:right="106" w:firstLine="317"/>
        <w:jc w:val="both"/>
      </w:pPr>
      <w:r>
        <w:rPr/>
        <w:t>An emerging pattern from our experience is that the transformations that go</w:t>
      </w:r>
      <w:r>
        <w:rPr>
          <w:spacing w:val="40"/>
        </w:rPr>
        <w:t> </w:t>
      </w:r>
      <w:r>
        <w:rPr/>
        <w:t>from</w:t>
      </w:r>
      <w:r>
        <w:rPr>
          <w:spacing w:val="29"/>
        </w:rPr>
        <w:t> </w:t>
      </w:r>
      <w:r>
        <w:rPr/>
        <w:t>the</w:t>
      </w:r>
      <w:r>
        <w:rPr>
          <w:spacing w:val="29"/>
        </w:rPr>
        <w:t> </w:t>
      </w:r>
      <w:r>
        <w:rPr/>
        <w:t>spine</w:t>
      </w:r>
      <w:r>
        <w:rPr>
          <w:spacing w:val="29"/>
        </w:rPr>
        <w:t> </w:t>
      </w:r>
      <w:r>
        <w:rPr/>
        <w:t>to</w:t>
      </w:r>
      <w:r>
        <w:rPr>
          <w:spacing w:val="29"/>
        </w:rPr>
        <w:t> </w:t>
      </w:r>
      <w:r>
        <w:rPr/>
        <w:t>the</w:t>
      </w:r>
      <w:r>
        <w:rPr>
          <w:spacing w:val="29"/>
        </w:rPr>
        <w:t> </w:t>
      </w:r>
      <w:r>
        <w:rPr/>
        <w:t>other</w:t>
      </w:r>
      <w:r>
        <w:rPr>
          <w:spacing w:val="29"/>
        </w:rPr>
        <w:t> </w:t>
      </w:r>
      <w:r>
        <w:rPr/>
        <w:t>end</w:t>
      </w:r>
      <w:r>
        <w:rPr>
          <w:spacing w:val="29"/>
        </w:rPr>
        <w:t> </w:t>
      </w:r>
      <w:r>
        <w:rPr/>
        <w:t>of</w:t>
      </w:r>
      <w:r>
        <w:rPr>
          <w:spacing w:val="29"/>
        </w:rPr>
        <w:t> </w:t>
      </w:r>
      <w:r>
        <w:rPr/>
        <w:t>the</w:t>
      </w:r>
      <w:r>
        <w:rPr>
          <w:spacing w:val="29"/>
        </w:rPr>
        <w:t> </w:t>
      </w:r>
      <w:r>
        <w:rPr/>
        <w:t>barb</w:t>
      </w:r>
      <w:r>
        <w:rPr>
          <w:spacing w:val="29"/>
        </w:rPr>
        <w:t> </w:t>
      </w:r>
      <w:r>
        <w:rPr/>
        <w:t>look</w:t>
      </w:r>
      <w:r>
        <w:rPr>
          <w:spacing w:val="29"/>
        </w:rPr>
        <w:t> </w:t>
      </w:r>
      <w:r>
        <w:rPr/>
        <w:t>like</w:t>
      </w:r>
      <w:r>
        <w:rPr>
          <w:spacing w:val="29"/>
        </w:rPr>
        <w:t> </w:t>
      </w:r>
      <w:r>
        <w:rPr>
          <w:rFonts w:ascii="LM Roman 10"/>
          <w:i/>
        </w:rPr>
        <w:t>homomorphic projections </w:t>
      </w:r>
      <w:r>
        <w:rPr/>
        <w:t>of one</w:t>
      </w:r>
      <w:r>
        <w:rPr>
          <w:spacing w:val="8"/>
        </w:rPr>
        <w:t> </w:t>
      </w:r>
      <w:r>
        <w:rPr/>
        <w:t>complex</w:t>
      </w:r>
      <w:r>
        <w:rPr>
          <w:spacing w:val="11"/>
        </w:rPr>
        <w:t> </w:t>
      </w:r>
      <w:r>
        <w:rPr/>
        <w:t>model</w:t>
      </w:r>
      <w:r>
        <w:rPr>
          <w:spacing w:val="11"/>
        </w:rPr>
        <w:t> </w:t>
      </w:r>
      <w:r>
        <w:rPr/>
        <w:t>in</w:t>
      </w:r>
      <w:r>
        <w:rPr>
          <w:spacing w:val="10"/>
        </w:rPr>
        <w:t> </w:t>
      </w:r>
      <w:r>
        <w:rPr/>
        <w:t>a</w:t>
      </w:r>
      <w:r>
        <w:rPr>
          <w:spacing w:val="11"/>
        </w:rPr>
        <w:t> </w:t>
      </w:r>
      <w:r>
        <w:rPr/>
        <w:t>simpler</w:t>
      </w:r>
      <w:r>
        <w:rPr>
          <w:spacing w:val="11"/>
        </w:rPr>
        <w:t> </w:t>
      </w:r>
      <w:r>
        <w:rPr/>
        <w:t>one:</w:t>
      </w:r>
      <w:r>
        <w:rPr>
          <w:spacing w:val="36"/>
        </w:rPr>
        <w:t> </w:t>
      </w:r>
      <w:r>
        <w:rPr/>
        <w:t>we</w:t>
      </w:r>
      <w:r>
        <w:rPr>
          <w:spacing w:val="11"/>
        </w:rPr>
        <w:t> </w:t>
      </w:r>
      <w:r>
        <w:rPr/>
        <w:t>plan</w:t>
      </w:r>
      <w:r>
        <w:rPr>
          <w:spacing w:val="10"/>
        </w:rPr>
        <w:t> </w:t>
      </w:r>
      <w:r>
        <w:rPr/>
        <w:t>to</w:t>
      </w:r>
      <w:r>
        <w:rPr>
          <w:spacing w:val="11"/>
        </w:rPr>
        <w:t> </w:t>
      </w:r>
      <w:r>
        <w:rPr/>
        <w:t>investigate</w:t>
      </w:r>
      <w:r>
        <w:rPr>
          <w:spacing w:val="11"/>
        </w:rPr>
        <w:t> </w:t>
      </w:r>
      <w:r>
        <w:rPr/>
        <w:t>this</w:t>
      </w:r>
      <w:r>
        <w:rPr>
          <w:spacing w:val="10"/>
        </w:rPr>
        <w:t> </w:t>
      </w:r>
      <w:r>
        <w:rPr/>
        <w:t>intuition</w:t>
      </w:r>
      <w:r>
        <w:rPr>
          <w:spacing w:val="11"/>
        </w:rPr>
        <w:t> </w:t>
      </w:r>
      <w:r>
        <w:rPr/>
        <w:t>and</w:t>
      </w:r>
      <w:r>
        <w:rPr>
          <w:spacing w:val="12"/>
        </w:rPr>
        <w:t> </w:t>
      </w:r>
      <w:r>
        <w:rPr/>
        <w:t>see</w:t>
      </w:r>
      <w:r>
        <w:rPr>
          <w:spacing w:val="11"/>
        </w:rPr>
        <w:t> </w:t>
      </w:r>
      <w:r>
        <w:rPr>
          <w:spacing w:val="-5"/>
        </w:rPr>
        <w:t>if</w:t>
      </w:r>
    </w:p>
    <w:p>
      <w:pPr>
        <w:pStyle w:val="BodyText"/>
        <w:spacing w:line="259" w:lineRule="auto" w:before="23"/>
        <w:ind w:left="221" w:right="104"/>
        <w:jc w:val="both"/>
      </w:pPr>
      <w:r>
        <w:rPr/>
        <w:t>it may lead to a general framework to simplify the construction of the barbs on one side, and support the formalization of the BMDSD approach, e.g.</w:t>
      </w:r>
      <w:r>
        <w:rPr>
          <w:spacing w:val="40"/>
        </w:rPr>
        <w:t> </w:t>
      </w:r>
      <w:r>
        <w:rPr/>
        <w:t>in an algebraic setting [</w:t>
      </w:r>
      <w:hyperlink w:history="true" w:anchor="_bookmark43">
        <w:r>
          <w:rPr>
            <w:color w:val="0000FF"/>
          </w:rPr>
          <w:t>25</w:t>
        </w:r>
      </w:hyperlink>
      <w:r>
        <w:rPr/>
        <w:t>,</w:t>
      </w:r>
      <w:hyperlink w:history="true" w:anchor="_bookmark41">
        <w:r>
          <w:rPr>
            <w:color w:val="0000FF"/>
          </w:rPr>
          <w:t>23</w:t>
        </w:r>
      </w:hyperlink>
      <w:r>
        <w:rPr/>
        <w:t>], on the other.</w:t>
      </w:r>
      <w:r>
        <w:rPr>
          <w:spacing w:val="40"/>
        </w:rPr>
        <w:t> </w:t>
      </w:r>
      <w:r>
        <w:rPr/>
        <w:t>Besides, an algebraic formalization may also help in </w:t>
      </w:r>
      <w:bookmarkStart w:name="References" w:id="34"/>
      <w:bookmarkEnd w:id="34"/>
      <w:r>
        <w:rPr/>
      </w:r>
      <w:bookmarkStart w:name="_bookmark19" w:id="35"/>
      <w:bookmarkEnd w:id="35"/>
      <w:r>
        <w:rPr/>
        <w:t>structuring</w:t>
      </w:r>
      <w:r>
        <w:rPr/>
        <w:t> the approach to the backward transformations, from the analysis results </w:t>
      </w:r>
      <w:bookmarkStart w:name="_bookmark20" w:id="36"/>
      <w:bookmarkEnd w:id="36"/>
      <w:r>
        <w:rPr/>
        <w:t>to</w:t>
      </w:r>
      <w:r>
        <w:rPr/>
        <w:t> the UML model.</w:t>
      </w:r>
      <w:r>
        <w:rPr>
          <w:spacing w:val="40"/>
        </w:rPr>
        <w:t> </w:t>
      </w:r>
      <w:r>
        <w:rPr/>
        <w:t>This is especially needed from a pragmatical point of view, when the analysis finds some errors.</w:t>
      </w:r>
      <w:r>
        <w:rPr>
          <w:spacing w:val="39"/>
        </w:rPr>
        <w:t> </w:t>
      </w:r>
      <w:r>
        <w:rPr/>
        <w:t>Preliminary results, rather ad hoc, are available, e.g. </w:t>
      </w:r>
      <w:bookmarkStart w:name="_bookmark21" w:id="37"/>
      <w:bookmarkEnd w:id="37"/>
      <w:r>
        <w:rPr/>
        <w:t>in</w:t>
      </w:r>
      <w:r>
        <w:rPr>
          <w:spacing w:val="35"/>
        </w:rPr>
        <w:t> </w:t>
      </w:r>
      <w:r>
        <w:rPr/>
        <w:t>[</w:t>
      </w:r>
      <w:hyperlink w:history="true" w:anchor="_bookmark32">
        <w:r>
          <w:rPr>
            <w:color w:val="0000FF"/>
          </w:rPr>
          <w:t>14</w:t>
        </w:r>
      </w:hyperlink>
      <w:r>
        <w:rPr/>
        <w:t>],</w:t>
      </w:r>
      <w:r>
        <w:rPr>
          <w:spacing w:val="35"/>
        </w:rPr>
        <w:t> </w:t>
      </w:r>
      <w:r>
        <w:rPr/>
        <w:t>but</w:t>
      </w:r>
      <w:r>
        <w:rPr>
          <w:spacing w:val="35"/>
        </w:rPr>
        <w:t> </w:t>
      </w:r>
      <w:r>
        <w:rPr/>
        <w:t>a</w:t>
      </w:r>
      <w:r>
        <w:rPr>
          <w:spacing w:val="35"/>
        </w:rPr>
        <w:t> </w:t>
      </w:r>
      <w:r>
        <w:rPr/>
        <w:t>general</w:t>
      </w:r>
      <w:r>
        <w:rPr>
          <w:spacing w:val="35"/>
        </w:rPr>
        <w:t> </w:t>
      </w:r>
      <w:r>
        <w:rPr/>
        <w:t>theory</w:t>
      </w:r>
      <w:r>
        <w:rPr>
          <w:spacing w:val="35"/>
        </w:rPr>
        <w:t> </w:t>
      </w:r>
      <w:r>
        <w:rPr/>
        <w:t>of</w:t>
      </w:r>
      <w:r>
        <w:rPr>
          <w:spacing w:val="35"/>
        </w:rPr>
        <w:t> </w:t>
      </w:r>
      <w:r>
        <w:rPr/>
        <w:t>error</w:t>
      </w:r>
      <w:r>
        <w:rPr>
          <w:spacing w:val="35"/>
        </w:rPr>
        <w:t> </w:t>
      </w:r>
      <w:r>
        <w:rPr/>
        <w:t>reflection</w:t>
      </w:r>
      <w:r>
        <w:rPr>
          <w:spacing w:val="35"/>
        </w:rPr>
        <w:t> </w:t>
      </w:r>
      <w:r>
        <w:rPr/>
        <w:t>is</w:t>
      </w:r>
      <w:r>
        <w:rPr>
          <w:spacing w:val="35"/>
        </w:rPr>
        <w:t> </w:t>
      </w:r>
      <w:r>
        <w:rPr/>
        <w:t>still</w:t>
      </w:r>
      <w:r>
        <w:rPr>
          <w:spacing w:val="35"/>
        </w:rPr>
        <w:t> </w:t>
      </w:r>
      <w:r>
        <w:rPr/>
        <w:t>missing.</w:t>
      </w:r>
    </w:p>
    <w:p>
      <w:pPr>
        <w:pStyle w:val="BodyText"/>
        <w:spacing w:before="107"/>
      </w:pPr>
    </w:p>
    <w:p>
      <w:pPr>
        <w:pStyle w:val="Heading1"/>
        <w:spacing w:before="1"/>
        <w:ind w:left="221" w:firstLine="0"/>
      </w:pPr>
      <w:bookmarkStart w:name="_bookmark22" w:id="38"/>
      <w:bookmarkEnd w:id="38"/>
      <w:r>
        <w:rPr>
          <w:b w:val="0"/>
        </w:rPr>
      </w:r>
      <w:bookmarkStart w:name="_bookmark23" w:id="39"/>
      <w:bookmarkEnd w:id="39"/>
      <w:r>
        <w:rPr>
          <w:b w:val="0"/>
        </w:rPr>
      </w:r>
      <w:r>
        <w:rPr>
          <w:spacing w:val="-2"/>
        </w:rPr>
        <w:t>References</w:t>
      </w:r>
    </w:p>
    <w:p>
      <w:pPr>
        <w:pStyle w:val="ListParagraph"/>
        <w:numPr>
          <w:ilvl w:val="0"/>
          <w:numId w:val="3"/>
        </w:numPr>
        <w:tabs>
          <w:tab w:pos="533" w:val="left" w:leader="none"/>
        </w:tabs>
        <w:spacing w:line="240" w:lineRule="auto" w:before="183" w:after="0"/>
        <w:ind w:left="533" w:right="0" w:hanging="230"/>
        <w:jc w:val="left"/>
        <w:rPr>
          <w:sz w:val="15"/>
        </w:rPr>
      </w:pPr>
      <w:bookmarkStart w:name="_bookmark24" w:id="40"/>
      <w:bookmarkEnd w:id="40"/>
      <w:r>
        <w:rPr/>
      </w:r>
      <w:r>
        <w:rPr>
          <w:w w:val="105"/>
          <w:sz w:val="15"/>
        </w:rPr>
        <w:t>Agile</w:t>
      </w:r>
      <w:r>
        <w:rPr>
          <w:spacing w:val="-13"/>
          <w:w w:val="105"/>
          <w:sz w:val="15"/>
        </w:rPr>
        <w:t> </w:t>
      </w:r>
      <w:r>
        <w:rPr>
          <w:w w:val="105"/>
          <w:sz w:val="15"/>
        </w:rPr>
        <w:t>home</w:t>
      </w:r>
      <w:r>
        <w:rPr>
          <w:spacing w:val="-13"/>
          <w:w w:val="105"/>
          <w:sz w:val="15"/>
        </w:rPr>
        <w:t> </w:t>
      </w:r>
      <w:r>
        <w:rPr>
          <w:w w:val="105"/>
          <w:sz w:val="15"/>
        </w:rPr>
        <w:t>page.</w:t>
      </w:r>
      <w:r>
        <w:rPr>
          <w:spacing w:val="3"/>
          <w:w w:val="105"/>
          <w:sz w:val="15"/>
        </w:rPr>
        <w:t> </w:t>
      </w:r>
      <w:hyperlink r:id="rId19">
        <w:r>
          <w:rPr>
            <w:rFonts w:ascii="MathJax_Typewriter"/>
            <w:color w:val="0000FF"/>
            <w:w w:val="105"/>
            <w:sz w:val="15"/>
          </w:rPr>
          <w:t>http://www.pst.informatik.uni-</w:t>
        </w:r>
        <w:r>
          <w:rPr>
            <w:rFonts w:ascii="MathJax_Typewriter"/>
            <w:color w:val="0000FF"/>
            <w:spacing w:val="-2"/>
            <w:w w:val="105"/>
            <w:sz w:val="15"/>
          </w:rPr>
          <w:t>muenchen.de/projekte/agile/</w:t>
        </w:r>
      </w:hyperlink>
      <w:r>
        <w:rPr>
          <w:spacing w:val="-2"/>
          <w:w w:val="105"/>
          <w:sz w:val="15"/>
        </w:rPr>
        <w:t>.</w:t>
      </w:r>
    </w:p>
    <w:p>
      <w:pPr>
        <w:pStyle w:val="ListParagraph"/>
        <w:numPr>
          <w:ilvl w:val="0"/>
          <w:numId w:val="3"/>
        </w:numPr>
        <w:tabs>
          <w:tab w:pos="533" w:val="left" w:leader="none"/>
        </w:tabs>
        <w:spacing w:line="240" w:lineRule="auto" w:before="132" w:after="0"/>
        <w:ind w:left="533" w:right="0" w:hanging="230"/>
        <w:jc w:val="left"/>
        <w:rPr>
          <w:sz w:val="15"/>
        </w:rPr>
      </w:pPr>
      <w:r>
        <w:rPr>
          <w:w w:val="105"/>
          <w:sz w:val="15"/>
        </w:rPr>
        <w:t>Degas</w:t>
      </w:r>
      <w:r>
        <w:rPr>
          <w:spacing w:val="-9"/>
          <w:w w:val="105"/>
          <w:sz w:val="15"/>
        </w:rPr>
        <w:t> </w:t>
      </w:r>
      <w:r>
        <w:rPr>
          <w:w w:val="105"/>
          <w:sz w:val="15"/>
        </w:rPr>
        <w:t>home</w:t>
      </w:r>
      <w:r>
        <w:rPr>
          <w:spacing w:val="-9"/>
          <w:w w:val="105"/>
          <w:sz w:val="15"/>
        </w:rPr>
        <w:t> </w:t>
      </w:r>
      <w:r>
        <w:rPr>
          <w:w w:val="105"/>
          <w:sz w:val="15"/>
        </w:rPr>
        <w:t>page.</w:t>
      </w:r>
      <w:r>
        <w:rPr>
          <w:spacing w:val="9"/>
          <w:w w:val="105"/>
          <w:sz w:val="15"/>
        </w:rPr>
        <w:t> </w:t>
      </w:r>
      <w:hyperlink r:id="rId20">
        <w:r>
          <w:rPr>
            <w:rFonts w:ascii="MathJax_Typewriter"/>
            <w:color w:val="0000FF"/>
            <w:spacing w:val="-2"/>
            <w:w w:val="105"/>
            <w:sz w:val="15"/>
          </w:rPr>
          <w:t>http://www.omnys.it/degas/</w:t>
        </w:r>
      </w:hyperlink>
      <w:r>
        <w:rPr>
          <w:spacing w:val="-2"/>
          <w:w w:val="105"/>
          <w:sz w:val="15"/>
        </w:rPr>
        <w:t>.</w:t>
      </w:r>
    </w:p>
    <w:p>
      <w:pPr>
        <w:pStyle w:val="ListParagraph"/>
        <w:numPr>
          <w:ilvl w:val="0"/>
          <w:numId w:val="3"/>
        </w:numPr>
        <w:tabs>
          <w:tab w:pos="533" w:val="left" w:leader="none"/>
        </w:tabs>
        <w:spacing w:line="240" w:lineRule="auto" w:before="131" w:after="0"/>
        <w:ind w:left="533" w:right="0" w:hanging="230"/>
        <w:jc w:val="left"/>
        <w:rPr>
          <w:sz w:val="15"/>
        </w:rPr>
      </w:pPr>
      <w:bookmarkStart w:name="_bookmark25" w:id="41"/>
      <w:bookmarkEnd w:id="41"/>
      <w:r>
        <w:rPr/>
      </w:r>
      <w:r>
        <w:rPr>
          <w:w w:val="105"/>
          <w:sz w:val="15"/>
        </w:rPr>
        <w:t>Pepa</w:t>
      </w:r>
      <w:r>
        <w:rPr>
          <w:spacing w:val="-10"/>
          <w:w w:val="105"/>
          <w:sz w:val="15"/>
        </w:rPr>
        <w:t> </w:t>
      </w:r>
      <w:r>
        <w:rPr>
          <w:w w:val="105"/>
          <w:sz w:val="15"/>
        </w:rPr>
        <w:t>home</w:t>
      </w:r>
      <w:r>
        <w:rPr>
          <w:spacing w:val="-10"/>
          <w:w w:val="105"/>
          <w:sz w:val="15"/>
        </w:rPr>
        <w:t> </w:t>
      </w:r>
      <w:r>
        <w:rPr>
          <w:w w:val="105"/>
          <w:sz w:val="15"/>
        </w:rPr>
        <w:t>page.</w:t>
      </w:r>
      <w:r>
        <w:rPr>
          <w:spacing w:val="7"/>
          <w:w w:val="105"/>
          <w:sz w:val="15"/>
        </w:rPr>
        <w:t> </w:t>
      </w:r>
      <w:hyperlink r:id="rId21">
        <w:r>
          <w:rPr>
            <w:rFonts w:ascii="MathJax_Typewriter"/>
            <w:color w:val="0000FF"/>
            <w:spacing w:val="-2"/>
            <w:w w:val="105"/>
            <w:sz w:val="15"/>
          </w:rPr>
          <w:t>http://www.dcs.ed.ac.uk/pepa/</w:t>
        </w:r>
      </w:hyperlink>
      <w:r>
        <w:rPr>
          <w:spacing w:val="-2"/>
          <w:w w:val="105"/>
          <w:sz w:val="15"/>
        </w:rPr>
        <w:t>.</w:t>
      </w:r>
    </w:p>
    <w:p>
      <w:pPr>
        <w:pStyle w:val="ListParagraph"/>
        <w:numPr>
          <w:ilvl w:val="0"/>
          <w:numId w:val="3"/>
        </w:numPr>
        <w:tabs>
          <w:tab w:pos="533" w:val="left" w:leader="none"/>
        </w:tabs>
        <w:spacing w:line="240" w:lineRule="auto" w:before="132" w:after="0"/>
        <w:ind w:left="533" w:right="0" w:hanging="230"/>
        <w:jc w:val="left"/>
        <w:rPr>
          <w:sz w:val="15"/>
        </w:rPr>
      </w:pPr>
      <w:r>
        <w:rPr>
          <w:w w:val="105"/>
          <w:sz w:val="15"/>
        </w:rPr>
        <w:t>Sensoria</w:t>
      </w:r>
      <w:r>
        <w:rPr>
          <w:spacing w:val="-10"/>
          <w:w w:val="105"/>
          <w:sz w:val="15"/>
        </w:rPr>
        <w:t> </w:t>
      </w:r>
      <w:r>
        <w:rPr>
          <w:w w:val="105"/>
          <w:sz w:val="15"/>
        </w:rPr>
        <w:t>home</w:t>
      </w:r>
      <w:r>
        <w:rPr>
          <w:spacing w:val="-9"/>
          <w:w w:val="105"/>
          <w:sz w:val="15"/>
        </w:rPr>
        <w:t> </w:t>
      </w:r>
      <w:r>
        <w:rPr>
          <w:w w:val="105"/>
          <w:sz w:val="15"/>
        </w:rPr>
        <w:t>page.</w:t>
      </w:r>
      <w:r>
        <w:rPr>
          <w:spacing w:val="8"/>
          <w:w w:val="105"/>
          <w:sz w:val="15"/>
        </w:rPr>
        <w:t> </w:t>
      </w:r>
      <w:hyperlink r:id="rId22">
        <w:r>
          <w:rPr>
            <w:rFonts w:ascii="MathJax_Typewriter"/>
            <w:color w:val="0000FF"/>
            <w:w w:val="105"/>
            <w:sz w:val="15"/>
          </w:rPr>
          <w:t>http://www.sensoria--</w:t>
        </w:r>
        <w:r>
          <w:rPr>
            <w:rFonts w:ascii="MathJax_Typewriter"/>
            <w:color w:val="0000FF"/>
            <w:spacing w:val="-2"/>
            <w:w w:val="105"/>
            <w:sz w:val="15"/>
          </w:rPr>
          <w:t>ist.eu</w:t>
        </w:r>
      </w:hyperlink>
      <w:r>
        <w:rPr>
          <w:spacing w:val="-2"/>
          <w:w w:val="105"/>
          <w:sz w:val="15"/>
        </w:rPr>
        <w:t>.</w:t>
      </w:r>
    </w:p>
    <w:p>
      <w:pPr>
        <w:pStyle w:val="ListParagraph"/>
        <w:numPr>
          <w:ilvl w:val="0"/>
          <w:numId w:val="3"/>
        </w:numPr>
        <w:tabs>
          <w:tab w:pos="533" w:val="left" w:leader="none"/>
          <w:tab w:pos="535" w:val="left" w:leader="none"/>
        </w:tabs>
        <w:spacing w:line="165" w:lineRule="auto" w:before="184" w:after="0"/>
        <w:ind w:left="535" w:right="109" w:hanging="232"/>
        <w:jc w:val="both"/>
        <w:rPr>
          <w:sz w:val="15"/>
        </w:rPr>
      </w:pPr>
      <w:bookmarkStart w:name="_bookmark26" w:id="42"/>
      <w:bookmarkEnd w:id="42"/>
      <w:r>
        <w:rPr/>
      </w:r>
      <w:r>
        <w:rPr>
          <w:w w:val="105"/>
          <w:sz w:val="15"/>
        </w:rPr>
        <w:t>Y. An and S. Yu.</w:t>
      </w:r>
      <w:r>
        <w:rPr>
          <w:spacing w:val="40"/>
          <w:w w:val="105"/>
          <w:sz w:val="15"/>
        </w:rPr>
        <w:t> </w:t>
      </w:r>
      <w:r>
        <w:rPr>
          <w:w w:val="105"/>
          <w:sz w:val="15"/>
        </w:rPr>
        <w:t>Automl: Definition and implementation.</w:t>
      </w:r>
      <w:r>
        <w:rPr>
          <w:spacing w:val="40"/>
          <w:w w:val="105"/>
          <w:sz w:val="15"/>
        </w:rPr>
        <w:t> </w:t>
      </w:r>
      <w:r>
        <w:rPr>
          <w:w w:val="105"/>
          <w:sz w:val="15"/>
        </w:rPr>
        <w:t>Technical Report 629, Department of Computer Science, University of Western Ontario, Jan 2004.</w:t>
      </w:r>
    </w:p>
    <w:p>
      <w:pPr>
        <w:pStyle w:val="ListParagraph"/>
        <w:numPr>
          <w:ilvl w:val="0"/>
          <w:numId w:val="3"/>
        </w:numPr>
        <w:tabs>
          <w:tab w:pos="532" w:val="left" w:leader="none"/>
          <w:tab w:pos="535" w:val="left" w:leader="none"/>
        </w:tabs>
        <w:spacing w:line="165" w:lineRule="auto" w:before="171" w:after="0"/>
        <w:ind w:left="535" w:right="107" w:hanging="232"/>
        <w:jc w:val="both"/>
        <w:rPr>
          <w:sz w:val="15"/>
        </w:rPr>
      </w:pPr>
      <w:bookmarkStart w:name="_bookmark27" w:id="43"/>
      <w:bookmarkEnd w:id="43"/>
      <w:r>
        <w:rPr/>
      </w:r>
      <w:r>
        <w:rPr>
          <w:w w:val="105"/>
          <w:sz w:val="15"/>
        </w:rPr>
        <w:t>A.</w:t>
      </w:r>
      <w:r>
        <w:rPr>
          <w:w w:val="105"/>
          <w:sz w:val="15"/>
        </w:rPr>
        <w:t> Balogh</w:t>
      </w:r>
      <w:r>
        <w:rPr>
          <w:w w:val="105"/>
          <w:sz w:val="15"/>
        </w:rPr>
        <w:t> and</w:t>
      </w:r>
      <w:r>
        <w:rPr>
          <w:w w:val="105"/>
          <w:sz w:val="15"/>
        </w:rPr>
        <w:t> D.</w:t>
      </w:r>
      <w:r>
        <w:rPr>
          <w:w w:val="105"/>
          <w:sz w:val="15"/>
        </w:rPr>
        <w:t> Varr´o.</w:t>
      </w:r>
      <w:r>
        <w:rPr>
          <w:spacing w:val="40"/>
          <w:w w:val="105"/>
          <w:sz w:val="15"/>
        </w:rPr>
        <w:t> </w:t>
      </w:r>
      <w:r>
        <w:rPr>
          <w:w w:val="105"/>
          <w:sz w:val="15"/>
        </w:rPr>
        <w:t>Advanced</w:t>
      </w:r>
      <w:r>
        <w:rPr>
          <w:w w:val="105"/>
          <w:sz w:val="15"/>
        </w:rPr>
        <w:t> model</w:t>
      </w:r>
      <w:r>
        <w:rPr>
          <w:w w:val="105"/>
          <w:sz w:val="15"/>
        </w:rPr>
        <w:t> transformation</w:t>
      </w:r>
      <w:r>
        <w:rPr>
          <w:w w:val="105"/>
          <w:sz w:val="15"/>
        </w:rPr>
        <w:t> language</w:t>
      </w:r>
      <w:r>
        <w:rPr>
          <w:w w:val="105"/>
          <w:sz w:val="15"/>
        </w:rPr>
        <w:t> constructs</w:t>
      </w:r>
      <w:r>
        <w:rPr>
          <w:w w:val="105"/>
          <w:sz w:val="15"/>
        </w:rPr>
        <w:t> in</w:t>
      </w:r>
      <w:r>
        <w:rPr>
          <w:w w:val="105"/>
          <w:sz w:val="15"/>
        </w:rPr>
        <w:t> the</w:t>
      </w:r>
      <w:r>
        <w:rPr>
          <w:w w:val="105"/>
          <w:sz w:val="15"/>
        </w:rPr>
        <w:t> VIATRA2 </w:t>
      </w:r>
      <w:r>
        <w:rPr>
          <w:spacing w:val="-2"/>
          <w:w w:val="105"/>
          <w:sz w:val="15"/>
        </w:rPr>
        <w:t>framework.</w:t>
      </w:r>
      <w:r>
        <w:rPr>
          <w:spacing w:val="10"/>
          <w:w w:val="105"/>
          <w:sz w:val="15"/>
        </w:rPr>
        <w:t> </w:t>
      </w:r>
      <w:r>
        <w:rPr>
          <w:spacing w:val="-2"/>
          <w:w w:val="105"/>
          <w:sz w:val="15"/>
        </w:rPr>
        <w:t>In</w:t>
      </w:r>
      <w:r>
        <w:rPr>
          <w:spacing w:val="-9"/>
          <w:w w:val="105"/>
          <w:sz w:val="15"/>
        </w:rPr>
        <w:t> </w:t>
      </w:r>
      <w:r>
        <w:rPr>
          <w:i/>
          <w:spacing w:val="-2"/>
          <w:w w:val="105"/>
          <w:sz w:val="15"/>
        </w:rPr>
        <w:t>SAC</w:t>
      </w:r>
      <w:r>
        <w:rPr>
          <w:i/>
          <w:spacing w:val="-10"/>
          <w:w w:val="105"/>
          <w:sz w:val="15"/>
        </w:rPr>
        <w:t> </w:t>
      </w:r>
      <w:r>
        <w:rPr>
          <w:i/>
          <w:spacing w:val="-2"/>
          <w:w w:val="105"/>
          <w:sz w:val="15"/>
        </w:rPr>
        <w:t>’06:</w:t>
      </w:r>
      <w:r>
        <w:rPr>
          <w:i/>
          <w:spacing w:val="-10"/>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2006</w:t>
      </w:r>
      <w:r>
        <w:rPr>
          <w:i/>
          <w:spacing w:val="-10"/>
          <w:w w:val="105"/>
          <w:sz w:val="15"/>
        </w:rPr>
        <w:t> </w:t>
      </w:r>
      <w:r>
        <w:rPr>
          <w:i/>
          <w:spacing w:val="-2"/>
          <w:w w:val="105"/>
          <w:sz w:val="15"/>
        </w:rPr>
        <w:t>ACM</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9"/>
          <w:w w:val="105"/>
          <w:sz w:val="15"/>
        </w:rPr>
        <w:t> </w:t>
      </w:r>
      <w:r>
        <w:rPr>
          <w:i/>
          <w:spacing w:val="-2"/>
          <w:w w:val="105"/>
          <w:sz w:val="15"/>
        </w:rPr>
        <w:t>Applied</w:t>
      </w:r>
      <w:r>
        <w:rPr>
          <w:i/>
          <w:spacing w:val="-10"/>
          <w:w w:val="105"/>
          <w:sz w:val="15"/>
        </w:rPr>
        <w:t> </w:t>
      </w:r>
      <w:r>
        <w:rPr>
          <w:i/>
          <w:spacing w:val="-2"/>
          <w:w w:val="105"/>
          <w:sz w:val="15"/>
        </w:rPr>
        <w:t>computing</w:t>
      </w:r>
      <w:r>
        <w:rPr>
          <w:spacing w:val="-2"/>
          <w:w w:val="105"/>
          <w:sz w:val="15"/>
        </w:rPr>
        <w:t>,</w:t>
      </w:r>
      <w:r>
        <w:rPr>
          <w:spacing w:val="-9"/>
          <w:w w:val="105"/>
          <w:sz w:val="15"/>
        </w:rPr>
        <w:t> </w:t>
      </w:r>
      <w:r>
        <w:rPr>
          <w:spacing w:val="-2"/>
          <w:w w:val="105"/>
          <w:sz w:val="15"/>
        </w:rPr>
        <w:t>pages</w:t>
      </w:r>
      <w:r>
        <w:rPr>
          <w:spacing w:val="-9"/>
          <w:w w:val="105"/>
          <w:sz w:val="15"/>
        </w:rPr>
        <w:t> </w:t>
      </w:r>
      <w:r>
        <w:rPr>
          <w:spacing w:val="-2"/>
          <w:w w:val="105"/>
          <w:sz w:val="15"/>
        </w:rPr>
        <w:t>1280– </w:t>
      </w:r>
      <w:r>
        <w:rPr>
          <w:w w:val="105"/>
          <w:sz w:val="15"/>
        </w:rPr>
        <w:t>1287. ACM Press, 2006.</w:t>
      </w:r>
    </w:p>
    <w:p>
      <w:pPr>
        <w:pStyle w:val="ListParagraph"/>
        <w:numPr>
          <w:ilvl w:val="0"/>
          <w:numId w:val="3"/>
        </w:numPr>
        <w:tabs>
          <w:tab w:pos="533" w:val="left" w:leader="none"/>
          <w:tab w:pos="535" w:val="left" w:leader="none"/>
        </w:tabs>
        <w:spacing w:line="165" w:lineRule="auto" w:before="172" w:after="0"/>
        <w:ind w:left="535" w:right="107" w:hanging="232"/>
        <w:jc w:val="both"/>
        <w:rPr>
          <w:sz w:val="15"/>
        </w:rPr>
      </w:pPr>
      <w:bookmarkStart w:name="_bookmark28" w:id="44"/>
      <w:bookmarkEnd w:id="44"/>
      <w:r>
        <w:rPr/>
      </w:r>
      <w:r>
        <w:rPr>
          <w:w w:val="105"/>
          <w:sz w:val="15"/>
        </w:rPr>
        <w:t>M. Bartoletti, P. Degano, and G.L. Ferrari.</w:t>
      </w:r>
      <w:r>
        <w:rPr>
          <w:spacing w:val="40"/>
          <w:w w:val="105"/>
          <w:sz w:val="15"/>
        </w:rPr>
        <w:t> </w:t>
      </w:r>
      <w:r>
        <w:rPr>
          <w:w w:val="105"/>
          <w:sz w:val="15"/>
        </w:rPr>
        <w:t>Planning and verifying service composition.</w:t>
      </w:r>
      <w:r>
        <w:rPr>
          <w:spacing w:val="40"/>
          <w:w w:val="105"/>
          <w:sz w:val="15"/>
        </w:rPr>
        <w:t> </w:t>
      </w:r>
      <w:r>
        <w:rPr>
          <w:w w:val="105"/>
          <w:sz w:val="15"/>
        </w:rPr>
        <w:t>Technical Report TR-07-02, Dipartimento di Informatica, Universit´a di Pisa, 2007.</w:t>
      </w:r>
      <w:r>
        <w:rPr>
          <w:spacing w:val="40"/>
          <w:w w:val="105"/>
          <w:sz w:val="15"/>
        </w:rPr>
        <w:t> </w:t>
      </w:r>
      <w:r>
        <w:rPr>
          <w:w w:val="105"/>
          <w:sz w:val="15"/>
        </w:rPr>
        <w:t>To appear in Journal of Computer Security. </w:t>
      </w:r>
      <w:hyperlink r:id="rId23">
        <w:r>
          <w:rPr>
            <w:rFonts w:ascii="MathJax_Typewriter" w:hAnsi="MathJax_Typewriter"/>
            <w:color w:val="0000FF"/>
            <w:w w:val="105"/>
            <w:sz w:val="15"/>
          </w:rPr>
          <w:t>http://compass2.di.unipi.it/TR/Files/TR-07-02.pdf.gz</w:t>
        </w:r>
      </w:hyperlink>
      <w:r>
        <w:rPr>
          <w:w w:val="105"/>
          <w:sz w:val="15"/>
        </w:rPr>
        <w:t>.</w:t>
      </w:r>
    </w:p>
    <w:p>
      <w:pPr>
        <w:pStyle w:val="ListParagraph"/>
        <w:numPr>
          <w:ilvl w:val="0"/>
          <w:numId w:val="3"/>
        </w:numPr>
        <w:tabs>
          <w:tab w:pos="533" w:val="left" w:leader="none"/>
        </w:tabs>
        <w:spacing w:line="193" w:lineRule="exact" w:before="141" w:after="0"/>
        <w:ind w:left="533" w:right="0" w:hanging="230"/>
        <w:jc w:val="left"/>
        <w:rPr>
          <w:sz w:val="15"/>
        </w:rPr>
      </w:pPr>
      <w:bookmarkStart w:name="_bookmark29" w:id="45"/>
      <w:bookmarkEnd w:id="45"/>
      <w:r>
        <w:rPr/>
      </w:r>
      <w:r>
        <w:rPr>
          <w:sz w:val="15"/>
        </w:rPr>
        <w:t>M. Bartoletti, P. Degano, G.L. Ferrari, and R. Zunino.</w:t>
      </w:r>
      <w:r>
        <w:rPr>
          <w:spacing w:val="29"/>
          <w:sz w:val="15"/>
        </w:rPr>
        <w:t> </w:t>
      </w:r>
      <w:r>
        <w:rPr>
          <w:sz w:val="15"/>
        </w:rPr>
        <w:t>Types and effects for resource usage analysis.</w:t>
      </w:r>
      <w:r>
        <w:rPr>
          <w:spacing w:val="30"/>
          <w:sz w:val="15"/>
        </w:rPr>
        <w:t> </w:t>
      </w:r>
      <w:r>
        <w:rPr>
          <w:spacing w:val="-5"/>
          <w:sz w:val="15"/>
        </w:rPr>
        <w:t>In</w:t>
      </w:r>
    </w:p>
    <w:p>
      <w:pPr>
        <w:spacing w:line="165" w:lineRule="auto" w:before="33"/>
        <w:ind w:left="535" w:right="106" w:firstLine="0"/>
        <w:jc w:val="left"/>
        <w:rPr>
          <w:rFonts w:ascii="LM Roman 8" w:hAnsi="LM Roman 8"/>
          <w:sz w:val="15"/>
        </w:rPr>
      </w:pPr>
      <w:r>
        <w:rPr>
          <w:rFonts w:ascii="LM Roman 8" w:hAnsi="LM Roman 8"/>
          <w:w w:val="105"/>
          <w:sz w:val="15"/>
        </w:rPr>
        <w:t>H.</w:t>
      </w:r>
      <w:r>
        <w:rPr>
          <w:rFonts w:ascii="LM Roman 8" w:hAnsi="LM Roman 8"/>
          <w:spacing w:val="-14"/>
          <w:w w:val="105"/>
          <w:sz w:val="15"/>
        </w:rPr>
        <w:t> </w:t>
      </w:r>
      <w:r>
        <w:rPr>
          <w:rFonts w:ascii="LM Roman 8" w:hAnsi="LM Roman 8"/>
          <w:w w:val="105"/>
          <w:sz w:val="15"/>
        </w:rPr>
        <w:t>Seidl,</w:t>
      </w:r>
      <w:r>
        <w:rPr>
          <w:rFonts w:ascii="LM Roman 8" w:hAnsi="LM Roman 8"/>
          <w:spacing w:val="-14"/>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Foundations</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Science</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Computation</w:t>
      </w:r>
      <w:r>
        <w:rPr>
          <w:rFonts w:ascii="LM Roman 8" w:hAnsi="LM Roman 8"/>
          <w:i/>
          <w:spacing w:val="-15"/>
          <w:w w:val="105"/>
          <w:sz w:val="15"/>
        </w:rPr>
        <w:t> </w:t>
      </w:r>
      <w:r>
        <w:rPr>
          <w:rFonts w:ascii="LM Roman 8" w:hAnsi="LM Roman 8"/>
          <w:i/>
          <w:w w:val="105"/>
          <w:sz w:val="15"/>
        </w:rPr>
        <w:t>Structures</w:t>
      </w:r>
      <w:r>
        <w:rPr>
          <w:rFonts w:ascii="LM Roman 8" w:hAnsi="LM Roman 8"/>
          <w:i/>
          <w:spacing w:val="-15"/>
          <w:w w:val="105"/>
          <w:sz w:val="15"/>
        </w:rPr>
        <w:t> </w:t>
      </w:r>
      <w:r>
        <w:rPr>
          <w:rFonts w:ascii="LM Roman 8" w:hAnsi="LM Roman 8"/>
          <w:i/>
          <w:w w:val="105"/>
          <w:sz w:val="15"/>
        </w:rPr>
        <w:t>(FOSSACS’07)</w:t>
      </w:r>
      <w:r>
        <w:rPr>
          <w:rFonts w:ascii="LM Roman 8" w:hAnsi="LM Roman 8"/>
          <w:w w:val="105"/>
          <w:sz w:val="15"/>
        </w:rPr>
        <w:t>, </w:t>
      </w:r>
      <w:bookmarkStart w:name="_bookmark30" w:id="46"/>
      <w:bookmarkEnd w:id="46"/>
      <w:r>
        <w:rPr>
          <w:rFonts w:ascii="LM Roman 8" w:hAnsi="LM Roman 8"/>
          <w:w w:val="105"/>
          <w:sz w:val="15"/>
        </w:rPr>
        <w:t>v</w:t>
      </w:r>
      <w:r>
        <w:rPr>
          <w:rFonts w:ascii="LM Roman 8" w:hAnsi="LM Roman 8"/>
          <w:w w:val="105"/>
          <w:sz w:val="15"/>
        </w:rPr>
        <w:t>olume</w:t>
      </w:r>
      <w:r>
        <w:rPr>
          <w:rFonts w:ascii="LM Roman 8" w:hAnsi="LM Roman 8"/>
          <w:spacing w:val="-1"/>
          <w:w w:val="105"/>
          <w:sz w:val="15"/>
        </w:rPr>
        <w:t> </w:t>
      </w:r>
      <w:r>
        <w:rPr>
          <w:rFonts w:ascii="LM Roman 8" w:hAnsi="LM Roman 8"/>
          <w:w w:val="105"/>
          <w:sz w:val="15"/>
        </w:rPr>
        <w:t>4423</w:t>
      </w:r>
      <w:r>
        <w:rPr>
          <w:rFonts w:ascii="LM Roman 8" w:hAnsi="LM Roman 8"/>
          <w:spacing w:val="-1"/>
          <w:w w:val="105"/>
          <w:sz w:val="15"/>
        </w:rPr>
        <w:t> </w:t>
      </w:r>
      <w:r>
        <w:rPr>
          <w:rFonts w:ascii="LM Roman 8" w:hAnsi="LM Roman 8"/>
          <w:w w:val="105"/>
          <w:sz w:val="15"/>
        </w:rPr>
        <w:t>of </w:t>
      </w:r>
      <w:r>
        <w:rPr>
          <w:rFonts w:ascii="LM Roman 8" w:hAnsi="LM Roman 8"/>
          <w:i/>
          <w:w w:val="105"/>
          <w:sz w:val="15"/>
        </w:rPr>
        <w:t>Lecture</w:t>
      </w:r>
      <w:r>
        <w:rPr>
          <w:rFonts w:ascii="LM Roman 8" w:hAnsi="LM Roman 8"/>
          <w:i/>
          <w:spacing w:val="-1"/>
          <w:w w:val="105"/>
          <w:sz w:val="15"/>
        </w:rPr>
        <w:t> </w:t>
      </w:r>
      <w:r>
        <w:rPr>
          <w:rFonts w:ascii="LM Roman 8" w:hAnsi="LM Roman 8"/>
          <w:i/>
          <w:w w:val="105"/>
          <w:sz w:val="15"/>
        </w:rPr>
        <w:t>Notes</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Computer</w:t>
      </w:r>
      <w:r>
        <w:rPr>
          <w:rFonts w:ascii="LM Roman 8" w:hAnsi="LM Roman 8"/>
          <w:i/>
          <w:spacing w:val="-1"/>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32–47.</w:t>
      </w:r>
      <w:r>
        <w:rPr>
          <w:rFonts w:ascii="LM Roman 8" w:hAnsi="LM Roman 8"/>
          <w:spacing w:val="-1"/>
          <w:w w:val="105"/>
          <w:sz w:val="15"/>
        </w:rPr>
        <w:t> </w:t>
      </w:r>
      <w:r>
        <w:rPr>
          <w:rFonts w:ascii="LM Roman 8" w:hAnsi="LM Roman 8"/>
          <w:w w:val="105"/>
          <w:sz w:val="15"/>
        </w:rPr>
        <w:t>Springer,</w:t>
      </w:r>
      <w:r>
        <w:rPr>
          <w:rFonts w:ascii="LM Roman 8" w:hAnsi="LM Roman 8"/>
          <w:spacing w:val="-1"/>
          <w:w w:val="105"/>
          <w:sz w:val="15"/>
        </w:rPr>
        <w:t> </w:t>
      </w:r>
      <w:r>
        <w:rPr>
          <w:rFonts w:ascii="LM Roman 8" w:hAnsi="LM Roman 8"/>
          <w:w w:val="105"/>
          <w:sz w:val="15"/>
        </w:rPr>
        <w:t>2007.</w:t>
      </w:r>
    </w:p>
    <w:p>
      <w:pPr>
        <w:pStyle w:val="ListParagraph"/>
        <w:numPr>
          <w:ilvl w:val="0"/>
          <w:numId w:val="3"/>
        </w:numPr>
        <w:tabs>
          <w:tab w:pos="532" w:val="left" w:leader="none"/>
          <w:tab w:pos="535" w:val="left" w:leader="none"/>
        </w:tabs>
        <w:spacing w:line="165" w:lineRule="auto" w:before="171" w:after="0"/>
        <w:ind w:left="535" w:right="107" w:hanging="232"/>
        <w:jc w:val="both"/>
        <w:rPr>
          <w:sz w:val="15"/>
        </w:rPr>
      </w:pPr>
      <w:r>
        <w:rPr>
          <w:sz w:val="15"/>
        </w:rPr>
        <w:t>M.</w:t>
      </w:r>
      <w:r>
        <w:rPr>
          <w:spacing w:val="-5"/>
          <w:sz w:val="15"/>
        </w:rPr>
        <w:t> </w:t>
      </w:r>
      <w:r>
        <w:rPr>
          <w:sz w:val="15"/>
        </w:rPr>
        <w:t>Bartoletti,</w:t>
      </w:r>
      <w:r>
        <w:rPr>
          <w:spacing w:val="-5"/>
          <w:sz w:val="15"/>
        </w:rPr>
        <w:t> </w:t>
      </w:r>
      <w:r>
        <w:rPr>
          <w:sz w:val="15"/>
        </w:rPr>
        <w:t>P.Degano,</w:t>
      </w:r>
      <w:r>
        <w:rPr>
          <w:spacing w:val="-5"/>
          <w:sz w:val="15"/>
        </w:rPr>
        <w:t> </w:t>
      </w:r>
      <w:r>
        <w:rPr>
          <w:sz w:val="15"/>
        </w:rPr>
        <w:t>and</w:t>
      </w:r>
      <w:r>
        <w:rPr>
          <w:spacing w:val="-5"/>
          <w:sz w:val="15"/>
        </w:rPr>
        <w:t> </w:t>
      </w:r>
      <w:r>
        <w:rPr>
          <w:sz w:val="15"/>
        </w:rPr>
        <w:t>G.L.</w:t>
      </w:r>
      <w:r>
        <w:rPr>
          <w:spacing w:val="-5"/>
          <w:sz w:val="15"/>
        </w:rPr>
        <w:t> </w:t>
      </w:r>
      <w:r>
        <w:rPr>
          <w:sz w:val="15"/>
        </w:rPr>
        <w:t>Ferrari.</w:t>
      </w:r>
      <w:r>
        <w:rPr>
          <w:spacing w:val="30"/>
          <w:sz w:val="15"/>
        </w:rPr>
        <w:t> </w:t>
      </w:r>
      <w:r>
        <w:rPr>
          <w:sz w:val="15"/>
        </w:rPr>
        <w:t>Security</w:t>
      </w:r>
      <w:r>
        <w:rPr>
          <w:spacing w:val="-5"/>
          <w:sz w:val="15"/>
        </w:rPr>
        <w:t> </w:t>
      </w:r>
      <w:r>
        <w:rPr>
          <w:sz w:val="15"/>
        </w:rPr>
        <w:t>issues</w:t>
      </w:r>
      <w:r>
        <w:rPr>
          <w:spacing w:val="-5"/>
          <w:sz w:val="15"/>
        </w:rPr>
        <w:t> </w:t>
      </w:r>
      <w:r>
        <w:rPr>
          <w:sz w:val="15"/>
        </w:rPr>
        <w:t>in</w:t>
      </w:r>
      <w:r>
        <w:rPr>
          <w:spacing w:val="-5"/>
          <w:sz w:val="15"/>
        </w:rPr>
        <w:t> </w:t>
      </w:r>
      <w:r>
        <w:rPr>
          <w:sz w:val="15"/>
        </w:rPr>
        <w:t>service</w:t>
      </w:r>
      <w:r>
        <w:rPr>
          <w:spacing w:val="-5"/>
          <w:sz w:val="15"/>
        </w:rPr>
        <w:t> </w:t>
      </w:r>
      <w:r>
        <w:rPr>
          <w:sz w:val="15"/>
        </w:rPr>
        <w:t>composition.</w:t>
      </w:r>
      <w:r>
        <w:rPr>
          <w:spacing w:val="30"/>
          <w:sz w:val="15"/>
        </w:rPr>
        <w:t> </w:t>
      </w:r>
      <w:r>
        <w:rPr>
          <w:sz w:val="15"/>
        </w:rPr>
        <w:t>In</w:t>
      </w:r>
      <w:r>
        <w:rPr>
          <w:spacing w:val="-2"/>
          <w:sz w:val="15"/>
        </w:rPr>
        <w:t> </w:t>
      </w:r>
      <w:r>
        <w:rPr>
          <w:i/>
          <w:sz w:val="15"/>
        </w:rPr>
        <w:t>Proc.</w:t>
      </w:r>
      <w:r>
        <w:rPr>
          <w:i/>
          <w:spacing w:val="-3"/>
          <w:sz w:val="15"/>
        </w:rPr>
        <w:t> </w:t>
      </w:r>
      <w:r>
        <w:rPr>
          <w:i/>
          <w:sz w:val="15"/>
        </w:rPr>
        <w:t>FMOODS06</w:t>
      </w:r>
      <w:r>
        <w:rPr>
          <w:sz w:val="15"/>
        </w:rPr>
        <w:t>, </w:t>
      </w:r>
      <w:r>
        <w:rPr>
          <w:w w:val="105"/>
          <w:sz w:val="15"/>
        </w:rPr>
        <w:t>volume</w:t>
      </w:r>
      <w:r>
        <w:rPr>
          <w:spacing w:val="-2"/>
          <w:w w:val="105"/>
          <w:sz w:val="15"/>
        </w:rPr>
        <w:t> </w:t>
      </w:r>
      <w:r>
        <w:rPr>
          <w:w w:val="105"/>
          <w:sz w:val="15"/>
        </w:rPr>
        <w:t>4037</w:t>
      </w:r>
      <w:r>
        <w:rPr>
          <w:spacing w:val="-2"/>
          <w:w w:val="105"/>
          <w:sz w:val="15"/>
        </w:rPr>
        <w:t> </w:t>
      </w:r>
      <w:r>
        <w:rPr>
          <w:w w:val="105"/>
          <w:sz w:val="15"/>
        </w:rPr>
        <w:t>of</w:t>
      </w:r>
      <w:r>
        <w:rPr>
          <w:spacing w:val="-1"/>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Springer,</w:t>
      </w:r>
      <w:r>
        <w:rPr>
          <w:spacing w:val="-2"/>
          <w:w w:val="105"/>
          <w:sz w:val="15"/>
        </w:rPr>
        <w:t> </w:t>
      </w:r>
      <w:r>
        <w:rPr>
          <w:w w:val="105"/>
          <w:sz w:val="15"/>
        </w:rPr>
        <w:t>2006. Invited</w:t>
      </w:r>
      <w:r>
        <w:rPr>
          <w:spacing w:val="-2"/>
          <w:w w:val="105"/>
          <w:sz w:val="15"/>
        </w:rPr>
        <w:t> </w:t>
      </w:r>
      <w:r>
        <w:rPr>
          <w:w w:val="105"/>
          <w:sz w:val="15"/>
        </w:rPr>
        <w:t>talk.</w:t>
      </w:r>
    </w:p>
    <w:p>
      <w:pPr>
        <w:pStyle w:val="ListParagraph"/>
        <w:numPr>
          <w:ilvl w:val="0"/>
          <w:numId w:val="3"/>
        </w:numPr>
        <w:tabs>
          <w:tab w:pos="533" w:val="left" w:leader="none"/>
          <w:tab w:pos="535" w:val="left" w:leader="none"/>
        </w:tabs>
        <w:spacing w:line="165" w:lineRule="auto" w:before="171" w:after="0"/>
        <w:ind w:left="535" w:right="107" w:hanging="314"/>
        <w:jc w:val="both"/>
        <w:rPr>
          <w:sz w:val="15"/>
        </w:rPr>
      </w:pPr>
      <w:bookmarkStart w:name="_bookmark31" w:id="47"/>
      <w:bookmarkEnd w:id="47"/>
      <w:r>
        <w:rPr/>
      </w:r>
      <w:r>
        <w:rPr>
          <w:spacing w:val="-2"/>
          <w:w w:val="105"/>
          <w:sz w:val="15"/>
        </w:rPr>
        <w:t>M.</w:t>
      </w:r>
      <w:r>
        <w:rPr>
          <w:spacing w:val="-8"/>
          <w:w w:val="105"/>
          <w:sz w:val="15"/>
        </w:rPr>
        <w:t> </w:t>
      </w:r>
      <w:r>
        <w:rPr>
          <w:spacing w:val="-2"/>
          <w:w w:val="105"/>
          <w:sz w:val="15"/>
        </w:rPr>
        <w:t>Bartoletti,</w:t>
      </w:r>
      <w:r>
        <w:rPr>
          <w:spacing w:val="-8"/>
          <w:w w:val="105"/>
          <w:sz w:val="15"/>
        </w:rPr>
        <w:t> </w:t>
      </w:r>
      <w:r>
        <w:rPr>
          <w:spacing w:val="-2"/>
          <w:w w:val="105"/>
          <w:sz w:val="15"/>
        </w:rPr>
        <w:t>P.Degano,</w:t>
      </w:r>
      <w:r>
        <w:rPr>
          <w:spacing w:val="-8"/>
          <w:w w:val="105"/>
          <w:sz w:val="15"/>
        </w:rPr>
        <w:t> </w:t>
      </w:r>
      <w:r>
        <w:rPr>
          <w:spacing w:val="-2"/>
          <w:w w:val="105"/>
          <w:sz w:val="15"/>
        </w:rPr>
        <w:t>G.L.</w:t>
      </w:r>
      <w:r>
        <w:rPr>
          <w:spacing w:val="-8"/>
          <w:w w:val="105"/>
          <w:sz w:val="15"/>
        </w:rPr>
        <w:t> </w:t>
      </w:r>
      <w:r>
        <w:rPr>
          <w:spacing w:val="-2"/>
          <w:w w:val="105"/>
          <w:sz w:val="15"/>
        </w:rPr>
        <w:t>Ferrari,</w:t>
      </w:r>
      <w:r>
        <w:rPr>
          <w:spacing w:val="-8"/>
          <w:w w:val="105"/>
          <w:sz w:val="15"/>
        </w:rPr>
        <w:t> </w:t>
      </w:r>
      <w:r>
        <w:rPr>
          <w:spacing w:val="-2"/>
          <w:w w:val="105"/>
          <w:sz w:val="15"/>
        </w:rPr>
        <w:t>and</w:t>
      </w:r>
      <w:r>
        <w:rPr>
          <w:spacing w:val="-8"/>
          <w:w w:val="105"/>
          <w:sz w:val="15"/>
        </w:rPr>
        <w:t> </w:t>
      </w:r>
      <w:r>
        <w:rPr>
          <w:spacing w:val="-2"/>
          <w:w w:val="105"/>
          <w:sz w:val="15"/>
        </w:rPr>
        <w:t>R.</w:t>
      </w:r>
      <w:r>
        <w:rPr>
          <w:spacing w:val="-8"/>
          <w:w w:val="105"/>
          <w:sz w:val="15"/>
        </w:rPr>
        <w:t> </w:t>
      </w:r>
      <w:r>
        <w:rPr>
          <w:spacing w:val="-2"/>
          <w:w w:val="105"/>
          <w:sz w:val="15"/>
        </w:rPr>
        <w:t>Zunino.</w:t>
      </w:r>
      <w:r>
        <w:rPr>
          <w:spacing w:val="16"/>
          <w:w w:val="105"/>
          <w:sz w:val="15"/>
        </w:rPr>
        <w:t> </w:t>
      </w:r>
      <w:r>
        <w:rPr>
          <w:spacing w:val="-2"/>
          <w:w w:val="105"/>
          <w:sz w:val="15"/>
        </w:rPr>
        <w:t>Secure</w:t>
      </w:r>
      <w:r>
        <w:rPr>
          <w:spacing w:val="-8"/>
          <w:w w:val="105"/>
          <w:sz w:val="15"/>
        </w:rPr>
        <w:t> </w:t>
      </w:r>
      <w:r>
        <w:rPr>
          <w:spacing w:val="-2"/>
          <w:w w:val="105"/>
          <w:sz w:val="15"/>
        </w:rPr>
        <w:t>service</w:t>
      </w:r>
      <w:r>
        <w:rPr>
          <w:spacing w:val="-8"/>
          <w:w w:val="105"/>
          <w:sz w:val="15"/>
        </w:rPr>
        <w:t> </w:t>
      </w:r>
      <w:r>
        <w:rPr>
          <w:spacing w:val="-2"/>
          <w:w w:val="105"/>
          <w:sz w:val="15"/>
        </w:rPr>
        <w:t>composition.</w:t>
      </w:r>
      <w:r>
        <w:rPr>
          <w:spacing w:val="16"/>
          <w:w w:val="105"/>
          <w:sz w:val="15"/>
        </w:rPr>
        <w:t> </w:t>
      </w:r>
      <w:r>
        <w:rPr>
          <w:spacing w:val="-2"/>
          <w:w w:val="105"/>
          <w:sz w:val="15"/>
        </w:rPr>
        <w:t>In</w:t>
      </w:r>
      <w:r>
        <w:rPr>
          <w:spacing w:val="-8"/>
          <w:w w:val="105"/>
          <w:sz w:val="15"/>
        </w:rPr>
        <w:t> </w:t>
      </w:r>
      <w:r>
        <w:rPr>
          <w:spacing w:val="-2"/>
          <w:w w:val="105"/>
          <w:sz w:val="15"/>
        </w:rPr>
        <w:t>A.</w:t>
      </w:r>
      <w:r>
        <w:rPr>
          <w:spacing w:val="-8"/>
          <w:w w:val="105"/>
          <w:sz w:val="15"/>
        </w:rPr>
        <w:t> </w:t>
      </w:r>
      <w:r>
        <w:rPr>
          <w:spacing w:val="-2"/>
          <w:w w:val="105"/>
          <w:sz w:val="15"/>
        </w:rPr>
        <w:t>Aldini,</w:t>
      </w:r>
      <w:r>
        <w:rPr>
          <w:spacing w:val="-8"/>
          <w:w w:val="105"/>
          <w:sz w:val="15"/>
        </w:rPr>
        <w:t> </w:t>
      </w:r>
      <w:r>
        <w:rPr>
          <w:spacing w:val="-2"/>
          <w:w w:val="105"/>
          <w:sz w:val="15"/>
        </w:rPr>
        <w:t>editor, </w:t>
      </w:r>
      <w:r>
        <w:rPr>
          <w:i/>
          <w:w w:val="105"/>
          <w:sz w:val="15"/>
        </w:rPr>
        <w:t>Proc. International Summer School on Security Analysis and Design</w:t>
      </w:r>
      <w:r>
        <w:rPr>
          <w:w w:val="105"/>
          <w:sz w:val="15"/>
        </w:rPr>
        <w:t>,</w:t>
      </w:r>
      <w:r>
        <w:rPr>
          <w:w w:val="105"/>
          <w:sz w:val="15"/>
        </w:rPr>
        <w:t> Lecture</w:t>
      </w:r>
      <w:r>
        <w:rPr>
          <w:w w:val="105"/>
          <w:sz w:val="15"/>
        </w:rPr>
        <w:t> Notes</w:t>
      </w:r>
      <w:r>
        <w:rPr>
          <w:w w:val="105"/>
          <w:sz w:val="15"/>
        </w:rPr>
        <w:t> in</w:t>
      </w:r>
      <w:r>
        <w:rPr>
          <w:w w:val="105"/>
          <w:sz w:val="15"/>
        </w:rPr>
        <w:t> Computer Science. Springer, 2006. To appear.</w:t>
      </w:r>
    </w:p>
    <w:p>
      <w:pPr>
        <w:pStyle w:val="ListParagraph"/>
        <w:numPr>
          <w:ilvl w:val="0"/>
          <w:numId w:val="3"/>
        </w:numPr>
        <w:tabs>
          <w:tab w:pos="533" w:val="left" w:leader="none"/>
        </w:tabs>
        <w:spacing w:line="180" w:lineRule="exact" w:before="119" w:after="0"/>
        <w:ind w:left="533" w:right="0" w:hanging="312"/>
        <w:jc w:val="left"/>
        <w:rPr>
          <w:rFonts w:ascii="MathJax_Typewriter"/>
          <w:sz w:val="15"/>
        </w:rPr>
      </w:pPr>
      <w:r>
        <w:rPr>
          <w:w w:val="105"/>
          <w:sz w:val="15"/>
        </w:rPr>
        <w:t>H.</w:t>
      </w:r>
      <w:r>
        <w:rPr>
          <w:spacing w:val="9"/>
          <w:w w:val="105"/>
          <w:sz w:val="15"/>
        </w:rPr>
        <w:t> </w:t>
      </w:r>
      <w:r>
        <w:rPr>
          <w:w w:val="105"/>
          <w:sz w:val="15"/>
        </w:rPr>
        <w:t>Baumeister</w:t>
      </w:r>
      <w:r>
        <w:rPr>
          <w:spacing w:val="9"/>
          <w:w w:val="105"/>
          <w:sz w:val="15"/>
        </w:rPr>
        <w:t> </w:t>
      </w:r>
      <w:r>
        <w:rPr>
          <w:w w:val="105"/>
          <w:sz w:val="15"/>
        </w:rPr>
        <w:t>et</w:t>
      </w:r>
      <w:r>
        <w:rPr>
          <w:spacing w:val="9"/>
          <w:w w:val="105"/>
          <w:sz w:val="15"/>
        </w:rPr>
        <w:t> </w:t>
      </w:r>
      <w:r>
        <w:rPr>
          <w:w w:val="105"/>
          <w:sz w:val="15"/>
        </w:rPr>
        <w:t>al.</w:t>
      </w:r>
      <w:r>
        <w:rPr>
          <w:spacing w:val="57"/>
          <w:w w:val="105"/>
          <w:sz w:val="15"/>
        </w:rPr>
        <w:t> </w:t>
      </w:r>
      <w:r>
        <w:rPr>
          <w:w w:val="105"/>
          <w:sz w:val="15"/>
        </w:rPr>
        <w:t>D7.4a:</w:t>
      </w:r>
      <w:r>
        <w:rPr>
          <w:spacing w:val="10"/>
          <w:w w:val="105"/>
          <w:sz w:val="15"/>
        </w:rPr>
        <w:t> </w:t>
      </w:r>
      <w:r>
        <w:rPr>
          <w:w w:val="105"/>
          <w:sz w:val="15"/>
        </w:rPr>
        <w:t>Case</w:t>
      </w:r>
      <w:r>
        <w:rPr>
          <w:spacing w:val="9"/>
          <w:w w:val="105"/>
          <w:sz w:val="15"/>
        </w:rPr>
        <w:t> </w:t>
      </w:r>
      <w:r>
        <w:rPr>
          <w:w w:val="105"/>
          <w:sz w:val="15"/>
        </w:rPr>
        <w:t>tool:</w:t>
      </w:r>
      <w:r>
        <w:rPr>
          <w:spacing w:val="9"/>
          <w:w w:val="105"/>
          <w:sz w:val="15"/>
        </w:rPr>
        <w:t> </w:t>
      </w:r>
      <w:r>
        <w:rPr>
          <w:w w:val="105"/>
          <w:sz w:val="15"/>
        </w:rPr>
        <w:t>Initial</w:t>
      </w:r>
      <w:r>
        <w:rPr>
          <w:spacing w:val="9"/>
          <w:w w:val="105"/>
          <w:sz w:val="15"/>
        </w:rPr>
        <w:t> </w:t>
      </w:r>
      <w:r>
        <w:rPr>
          <w:w w:val="105"/>
          <w:sz w:val="15"/>
        </w:rPr>
        <w:t>requirements.</w:t>
      </w:r>
      <w:r>
        <w:rPr>
          <w:spacing w:val="57"/>
          <w:w w:val="105"/>
          <w:sz w:val="15"/>
        </w:rPr>
        <w:t> </w:t>
      </w:r>
      <w:r>
        <w:rPr>
          <w:w w:val="105"/>
          <w:sz w:val="15"/>
        </w:rPr>
        <w:t>SENSORIA</w:t>
      </w:r>
      <w:r>
        <w:rPr>
          <w:spacing w:val="10"/>
          <w:w w:val="105"/>
          <w:sz w:val="15"/>
        </w:rPr>
        <w:t> </w:t>
      </w:r>
      <w:r>
        <w:rPr>
          <w:w w:val="105"/>
          <w:sz w:val="15"/>
        </w:rPr>
        <w:t>project</w:t>
      </w:r>
      <w:r>
        <w:rPr>
          <w:spacing w:val="9"/>
          <w:w w:val="105"/>
          <w:sz w:val="15"/>
        </w:rPr>
        <w:t> </w:t>
      </w:r>
      <w:r>
        <w:rPr>
          <w:w w:val="105"/>
          <w:sz w:val="15"/>
        </w:rPr>
        <w:t>deliverable</w:t>
      </w:r>
      <w:r>
        <w:rPr>
          <w:spacing w:val="10"/>
          <w:w w:val="105"/>
          <w:sz w:val="15"/>
        </w:rPr>
        <w:t> </w:t>
      </w:r>
      <w:hyperlink r:id="rId24">
        <w:r>
          <w:rPr>
            <w:rFonts w:ascii="MathJax_Typewriter"/>
            <w:color w:val="0000FF"/>
            <w:spacing w:val="-2"/>
            <w:w w:val="105"/>
            <w:sz w:val="15"/>
          </w:rPr>
          <w:t>http:</w:t>
        </w:r>
      </w:hyperlink>
    </w:p>
    <w:p>
      <w:pPr>
        <w:spacing w:line="180" w:lineRule="exact" w:before="0"/>
        <w:ind w:left="535" w:right="0" w:firstLine="0"/>
        <w:jc w:val="left"/>
        <w:rPr>
          <w:rFonts w:ascii="LM Roman 8"/>
          <w:sz w:val="15"/>
        </w:rPr>
      </w:pPr>
      <w:r>
        <w:rPr/>
        <mc:AlternateContent>
          <mc:Choice Requires="wps">
            <w:drawing>
              <wp:anchor distT="0" distB="0" distL="0" distR="0" allowOverlap="1" layoutInCell="1" locked="0" behindDoc="1" simplePos="0" relativeHeight="487332352">
                <wp:simplePos x="0" y="0"/>
                <wp:positionH relativeFrom="page">
                  <wp:posOffset>2971697</wp:posOffset>
                </wp:positionH>
                <wp:positionV relativeFrom="paragraph">
                  <wp:posOffset>84339</wp:posOffset>
                </wp:positionV>
                <wp:extent cx="317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1750" cy="1270"/>
                        </a:xfrm>
                        <a:custGeom>
                          <a:avLst/>
                          <a:gdLst/>
                          <a:ahLst/>
                          <a:cxnLst/>
                          <a:rect l="l" t="t" r="r" b="b"/>
                          <a:pathLst>
                            <a:path w="31750" h="0">
                              <a:moveTo>
                                <a:pt x="0" y="0"/>
                              </a:moveTo>
                              <a:lnTo>
                                <a:pt x="31342" y="0"/>
                              </a:lnTo>
                            </a:path>
                          </a:pathLst>
                        </a:custGeom>
                        <a:ln w="4909">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128" from="233.991928pt,6.640944pt" to="236.459803pt,6.640944pt" stroked="true" strokeweight=".386546pt" strokecolor="#0000ff">
                <v:stroke dashstyle="solid"/>
                <w10:wrap type="none"/>
              </v:line>
            </w:pict>
          </mc:Fallback>
        </mc:AlternateContent>
      </w:r>
      <w:hyperlink r:id="rId24">
        <w:r>
          <w:rPr>
            <w:rFonts w:ascii="MathJax_Typewriter"/>
            <w:color w:val="0000FF"/>
            <w:spacing w:val="2"/>
            <w:sz w:val="15"/>
          </w:rPr>
          <w:t>//www.pst.ifi.lmu.de/projekte/Sensoria/del</w:t>
        </w:r>
        <w:r>
          <w:rPr>
            <w:rFonts w:ascii="MathJax_Typewriter"/>
            <w:color w:val="0000FF"/>
            <w:spacing w:val="45"/>
            <w:sz w:val="15"/>
          </w:rPr>
          <w:t> </w:t>
        </w:r>
        <w:r>
          <w:rPr>
            <w:rFonts w:ascii="MathJax_Typewriter"/>
            <w:color w:val="0000FF"/>
            <w:spacing w:val="2"/>
            <w:sz w:val="15"/>
          </w:rPr>
          <w:t>12/D7.4.a.pdf</w:t>
        </w:r>
      </w:hyperlink>
      <w:r>
        <w:rPr>
          <w:rFonts w:ascii="LM Roman 8"/>
          <w:spacing w:val="2"/>
          <w:sz w:val="15"/>
        </w:rPr>
        <w:t>,</w:t>
      </w:r>
      <w:r>
        <w:rPr>
          <w:rFonts w:ascii="LM Roman 8"/>
          <w:spacing w:val="22"/>
          <w:sz w:val="15"/>
        </w:rPr>
        <w:t> </w:t>
      </w:r>
      <w:r>
        <w:rPr>
          <w:rFonts w:ascii="LM Roman 8"/>
          <w:spacing w:val="2"/>
          <w:sz w:val="15"/>
        </w:rPr>
        <w:t>Aug</w:t>
      </w:r>
      <w:r>
        <w:rPr>
          <w:rFonts w:ascii="LM Roman 8"/>
          <w:spacing w:val="22"/>
          <w:sz w:val="15"/>
        </w:rPr>
        <w:t> </w:t>
      </w:r>
      <w:r>
        <w:rPr>
          <w:rFonts w:ascii="LM Roman 8"/>
          <w:spacing w:val="-2"/>
          <w:sz w:val="15"/>
        </w:rPr>
        <w:t>2006.</w:t>
      </w:r>
    </w:p>
    <w:p>
      <w:pPr>
        <w:pStyle w:val="ListParagraph"/>
        <w:numPr>
          <w:ilvl w:val="0"/>
          <w:numId w:val="3"/>
        </w:numPr>
        <w:tabs>
          <w:tab w:pos="533" w:val="left" w:leader="none"/>
          <w:tab w:pos="535" w:val="left" w:leader="none"/>
        </w:tabs>
        <w:spacing w:line="182" w:lineRule="auto" w:before="168" w:after="0"/>
        <w:ind w:left="535" w:right="107" w:hanging="314"/>
        <w:jc w:val="both"/>
        <w:rPr>
          <w:sz w:val="15"/>
        </w:rPr>
      </w:pPr>
      <w:r>
        <w:rPr>
          <w:w w:val="105"/>
          <w:sz w:val="15"/>
        </w:rPr>
        <w:t>C.</w:t>
      </w:r>
      <w:r>
        <w:rPr>
          <w:spacing w:val="-12"/>
          <w:w w:val="105"/>
          <w:sz w:val="15"/>
        </w:rPr>
        <w:t> </w:t>
      </w:r>
      <w:r>
        <w:rPr>
          <w:w w:val="105"/>
          <w:sz w:val="15"/>
        </w:rPr>
        <w:t>Bodei,</w:t>
      </w:r>
      <w:r>
        <w:rPr>
          <w:spacing w:val="-12"/>
          <w:w w:val="105"/>
          <w:sz w:val="15"/>
        </w:rPr>
        <w:t> </w:t>
      </w:r>
      <w:r>
        <w:rPr>
          <w:w w:val="105"/>
          <w:sz w:val="15"/>
        </w:rPr>
        <w:t>M.</w:t>
      </w:r>
      <w:r>
        <w:rPr>
          <w:spacing w:val="-12"/>
          <w:w w:val="105"/>
          <w:sz w:val="15"/>
        </w:rPr>
        <w:t> </w:t>
      </w:r>
      <w:r>
        <w:rPr>
          <w:w w:val="105"/>
          <w:sz w:val="15"/>
        </w:rPr>
        <w:t>Buchholtz,</w:t>
      </w:r>
      <w:r>
        <w:rPr>
          <w:spacing w:val="-12"/>
          <w:w w:val="105"/>
          <w:sz w:val="15"/>
        </w:rPr>
        <w:t> </w:t>
      </w:r>
      <w:r>
        <w:rPr>
          <w:w w:val="105"/>
          <w:sz w:val="15"/>
        </w:rPr>
        <w:t>P.</w:t>
      </w:r>
      <w:r>
        <w:rPr>
          <w:spacing w:val="-12"/>
          <w:w w:val="105"/>
          <w:sz w:val="15"/>
        </w:rPr>
        <w:t> </w:t>
      </w:r>
      <w:r>
        <w:rPr>
          <w:w w:val="105"/>
          <w:sz w:val="15"/>
        </w:rPr>
        <w:t>Degano,</w:t>
      </w:r>
      <w:r>
        <w:rPr>
          <w:spacing w:val="-12"/>
          <w:w w:val="105"/>
          <w:sz w:val="15"/>
        </w:rPr>
        <w:t> </w:t>
      </w:r>
      <w:r>
        <w:rPr>
          <w:w w:val="105"/>
          <w:sz w:val="15"/>
        </w:rPr>
        <w:t>F.</w:t>
      </w:r>
      <w:r>
        <w:rPr>
          <w:spacing w:val="-12"/>
          <w:w w:val="105"/>
          <w:sz w:val="15"/>
        </w:rPr>
        <w:t> </w:t>
      </w:r>
      <w:r>
        <w:rPr>
          <w:w w:val="105"/>
          <w:sz w:val="15"/>
        </w:rPr>
        <w:t>Nielson,</w:t>
      </w:r>
      <w:r>
        <w:rPr>
          <w:spacing w:val="-12"/>
          <w:w w:val="105"/>
          <w:sz w:val="15"/>
        </w:rPr>
        <w:t> </w:t>
      </w:r>
      <w:r>
        <w:rPr>
          <w:w w:val="105"/>
          <w:sz w:val="15"/>
        </w:rPr>
        <w:t>and</w:t>
      </w:r>
      <w:r>
        <w:rPr>
          <w:spacing w:val="-12"/>
          <w:w w:val="105"/>
          <w:sz w:val="15"/>
        </w:rPr>
        <w:t> </w:t>
      </w:r>
      <w:r>
        <w:rPr>
          <w:w w:val="105"/>
          <w:sz w:val="15"/>
        </w:rPr>
        <w:t>H.</w:t>
      </w:r>
      <w:r>
        <w:rPr>
          <w:spacing w:val="-12"/>
          <w:w w:val="105"/>
          <w:sz w:val="15"/>
        </w:rPr>
        <w:t> </w:t>
      </w:r>
      <w:r>
        <w:rPr>
          <w:w w:val="105"/>
          <w:sz w:val="15"/>
        </w:rPr>
        <w:t>Riis</w:t>
      </w:r>
      <w:r>
        <w:rPr>
          <w:spacing w:val="-12"/>
          <w:w w:val="105"/>
          <w:sz w:val="15"/>
        </w:rPr>
        <w:t> </w:t>
      </w:r>
      <w:r>
        <w:rPr>
          <w:w w:val="105"/>
          <w:sz w:val="15"/>
        </w:rPr>
        <w:t>Nielson. Automatic</w:t>
      </w:r>
      <w:r>
        <w:rPr>
          <w:spacing w:val="-12"/>
          <w:w w:val="105"/>
          <w:sz w:val="15"/>
        </w:rPr>
        <w:t> </w:t>
      </w:r>
      <w:r>
        <w:rPr>
          <w:w w:val="105"/>
          <w:sz w:val="15"/>
        </w:rPr>
        <w:t>validation</w:t>
      </w:r>
      <w:r>
        <w:rPr>
          <w:spacing w:val="-12"/>
          <w:w w:val="105"/>
          <w:sz w:val="15"/>
        </w:rPr>
        <w:t> </w:t>
      </w:r>
      <w:r>
        <w:rPr>
          <w:w w:val="105"/>
          <w:sz w:val="15"/>
        </w:rPr>
        <w:t>of</w:t>
      </w:r>
      <w:r>
        <w:rPr>
          <w:spacing w:val="-12"/>
          <w:w w:val="105"/>
          <w:sz w:val="15"/>
        </w:rPr>
        <w:t> </w:t>
      </w:r>
      <w:r>
        <w:rPr>
          <w:w w:val="105"/>
          <w:sz w:val="15"/>
        </w:rPr>
        <w:t>protocol narration.</w:t>
      </w:r>
      <w:r>
        <w:rPr>
          <w:spacing w:val="40"/>
          <w:w w:val="105"/>
          <w:sz w:val="15"/>
        </w:rPr>
        <w:t> </w:t>
      </w:r>
      <w:r>
        <w:rPr>
          <w:w w:val="105"/>
          <w:sz w:val="15"/>
        </w:rPr>
        <w:t>In </w:t>
      </w:r>
      <w:r>
        <w:rPr>
          <w:i/>
          <w:w w:val="105"/>
          <w:sz w:val="15"/>
        </w:rPr>
        <w:t>16th</w:t>
      </w:r>
      <w:r>
        <w:rPr>
          <w:i/>
          <w:spacing w:val="-1"/>
          <w:w w:val="105"/>
          <w:sz w:val="15"/>
        </w:rPr>
        <w:t> </w:t>
      </w:r>
      <w:r>
        <w:rPr>
          <w:i/>
          <w:w w:val="105"/>
          <w:sz w:val="15"/>
        </w:rPr>
        <w:t>Computer</w:t>
      </w:r>
      <w:r>
        <w:rPr>
          <w:i/>
          <w:spacing w:val="-1"/>
          <w:w w:val="105"/>
          <w:sz w:val="15"/>
        </w:rPr>
        <w:t> </w:t>
      </w:r>
      <w:r>
        <w:rPr>
          <w:i/>
          <w:w w:val="105"/>
          <w:sz w:val="15"/>
        </w:rPr>
        <w:t>Security</w:t>
      </w:r>
      <w:r>
        <w:rPr>
          <w:i/>
          <w:spacing w:val="-1"/>
          <w:w w:val="105"/>
          <w:sz w:val="15"/>
        </w:rPr>
        <w:t> </w:t>
      </w:r>
      <w:r>
        <w:rPr>
          <w:i/>
          <w:w w:val="105"/>
          <w:sz w:val="15"/>
        </w:rPr>
        <w:t>Foundations</w:t>
      </w:r>
      <w:r>
        <w:rPr>
          <w:i/>
          <w:spacing w:val="-1"/>
          <w:w w:val="105"/>
          <w:sz w:val="15"/>
        </w:rPr>
        <w:t> </w:t>
      </w:r>
      <w:r>
        <w:rPr>
          <w:i/>
          <w:w w:val="105"/>
          <w:sz w:val="15"/>
        </w:rPr>
        <w:t>Workshop</w:t>
      </w:r>
      <w:r>
        <w:rPr>
          <w:i/>
          <w:spacing w:val="-1"/>
          <w:w w:val="105"/>
          <w:sz w:val="15"/>
        </w:rPr>
        <w:t> </w:t>
      </w:r>
      <w:r>
        <w:rPr>
          <w:i/>
          <w:w w:val="105"/>
          <w:sz w:val="15"/>
        </w:rPr>
        <w:t>(CSFW</w:t>
      </w:r>
      <w:r>
        <w:rPr>
          <w:i/>
          <w:spacing w:val="-1"/>
          <w:w w:val="105"/>
          <w:sz w:val="15"/>
        </w:rPr>
        <w:t> </w:t>
      </w:r>
      <w:r>
        <w:rPr>
          <w:i/>
          <w:w w:val="105"/>
          <w:sz w:val="15"/>
        </w:rPr>
        <w:t>2003)</w:t>
      </w:r>
      <w:r>
        <w:rPr>
          <w:w w:val="105"/>
          <w:sz w:val="15"/>
        </w:rPr>
        <w:t>, pages 126–140. IEEE Computer Society Press, 2003.</w:t>
      </w:r>
    </w:p>
    <w:p>
      <w:pPr>
        <w:pStyle w:val="ListParagraph"/>
        <w:numPr>
          <w:ilvl w:val="0"/>
          <w:numId w:val="3"/>
        </w:numPr>
        <w:tabs>
          <w:tab w:pos="533" w:val="left" w:leader="none"/>
          <w:tab w:pos="535" w:val="left" w:leader="none"/>
        </w:tabs>
        <w:spacing w:line="182" w:lineRule="auto" w:before="154" w:after="0"/>
        <w:ind w:left="535" w:right="108" w:hanging="314"/>
        <w:jc w:val="both"/>
        <w:rPr>
          <w:sz w:val="15"/>
        </w:rPr>
      </w:pPr>
      <w:r>
        <w:rPr>
          <w:sz w:val="15"/>
        </w:rPr>
        <w:t>M.</w:t>
      </w:r>
      <w:r>
        <w:rPr>
          <w:spacing w:val="-2"/>
          <w:sz w:val="15"/>
        </w:rPr>
        <w:t> </w:t>
      </w:r>
      <w:r>
        <w:rPr>
          <w:sz w:val="15"/>
        </w:rPr>
        <w:t>Buchholtz,</w:t>
      </w:r>
      <w:r>
        <w:rPr>
          <w:spacing w:val="-2"/>
          <w:sz w:val="15"/>
        </w:rPr>
        <w:t> </w:t>
      </w:r>
      <w:r>
        <w:rPr>
          <w:sz w:val="15"/>
        </w:rPr>
        <w:t>C.</w:t>
      </w:r>
      <w:r>
        <w:rPr>
          <w:spacing w:val="-2"/>
          <w:sz w:val="15"/>
        </w:rPr>
        <w:t> </w:t>
      </w:r>
      <w:r>
        <w:rPr>
          <w:sz w:val="15"/>
        </w:rPr>
        <w:t>Montangero,</w:t>
      </w:r>
      <w:r>
        <w:rPr>
          <w:spacing w:val="-2"/>
          <w:sz w:val="15"/>
        </w:rPr>
        <w:t> </w:t>
      </w:r>
      <w:r>
        <w:rPr>
          <w:sz w:val="15"/>
        </w:rPr>
        <w:t>L.</w:t>
      </w:r>
      <w:r>
        <w:rPr>
          <w:spacing w:val="-2"/>
          <w:sz w:val="15"/>
        </w:rPr>
        <w:t> </w:t>
      </w:r>
      <w:r>
        <w:rPr>
          <w:sz w:val="15"/>
        </w:rPr>
        <w:t>Perrone,</w:t>
      </w:r>
      <w:r>
        <w:rPr>
          <w:spacing w:val="-2"/>
          <w:sz w:val="15"/>
        </w:rPr>
        <w:t> </w:t>
      </w:r>
      <w:r>
        <w:rPr>
          <w:sz w:val="15"/>
        </w:rPr>
        <w:t>and</w:t>
      </w:r>
      <w:r>
        <w:rPr>
          <w:spacing w:val="-2"/>
          <w:sz w:val="15"/>
        </w:rPr>
        <w:t> </w:t>
      </w:r>
      <w:r>
        <w:rPr>
          <w:sz w:val="15"/>
        </w:rPr>
        <w:t>S.</w:t>
      </w:r>
      <w:r>
        <w:rPr>
          <w:spacing w:val="-2"/>
          <w:sz w:val="15"/>
        </w:rPr>
        <w:t> </w:t>
      </w:r>
      <w:r>
        <w:rPr>
          <w:sz w:val="15"/>
        </w:rPr>
        <w:t>Semprini.</w:t>
      </w:r>
      <w:r>
        <w:rPr>
          <w:spacing w:val="33"/>
          <w:sz w:val="15"/>
        </w:rPr>
        <w:t> </w:t>
      </w:r>
      <w:r>
        <w:rPr>
          <w:sz w:val="15"/>
        </w:rPr>
        <w:t>For-LySa:</w:t>
      </w:r>
      <w:r>
        <w:rPr>
          <w:spacing w:val="-2"/>
          <w:sz w:val="15"/>
        </w:rPr>
        <w:t> </w:t>
      </w:r>
      <w:r>
        <w:rPr>
          <w:sz w:val="15"/>
        </w:rPr>
        <w:t>UML</w:t>
      </w:r>
      <w:r>
        <w:rPr>
          <w:spacing w:val="-2"/>
          <w:sz w:val="15"/>
        </w:rPr>
        <w:t> </w:t>
      </w:r>
      <w:r>
        <w:rPr>
          <w:sz w:val="15"/>
        </w:rPr>
        <w:t>for</w:t>
      </w:r>
      <w:r>
        <w:rPr>
          <w:spacing w:val="-2"/>
          <w:sz w:val="15"/>
        </w:rPr>
        <w:t> </w:t>
      </w:r>
      <w:r>
        <w:rPr>
          <w:sz w:val="15"/>
        </w:rPr>
        <w:t>authentication</w:t>
      </w:r>
      <w:r>
        <w:rPr>
          <w:spacing w:val="-2"/>
          <w:sz w:val="15"/>
        </w:rPr>
        <w:t> </w:t>
      </w:r>
      <w:r>
        <w:rPr>
          <w:sz w:val="15"/>
        </w:rPr>
        <w:t>analysis. </w:t>
      </w:r>
      <w:r>
        <w:rPr>
          <w:w w:val="105"/>
          <w:sz w:val="15"/>
        </w:rPr>
        <w:t>In</w:t>
      </w:r>
      <w:r>
        <w:rPr>
          <w:spacing w:val="-8"/>
          <w:w w:val="105"/>
          <w:sz w:val="15"/>
        </w:rPr>
        <w:t> </w:t>
      </w:r>
      <w:r>
        <w:rPr>
          <w:i/>
          <w:w w:val="105"/>
          <w:sz w:val="15"/>
        </w:rPr>
        <w:t>2nd</w:t>
      </w:r>
      <w:r>
        <w:rPr>
          <w:i/>
          <w:spacing w:val="-10"/>
          <w:w w:val="105"/>
          <w:sz w:val="15"/>
        </w:rPr>
        <w:t> </w:t>
      </w:r>
      <w:r>
        <w:rPr>
          <w:i/>
          <w:w w:val="105"/>
          <w:sz w:val="15"/>
        </w:rPr>
        <w:t>Int.</w:t>
      </w:r>
      <w:r>
        <w:rPr>
          <w:i/>
          <w:spacing w:val="-10"/>
          <w:w w:val="105"/>
          <w:sz w:val="15"/>
        </w:rPr>
        <w:t> </w:t>
      </w:r>
      <w:r>
        <w:rPr>
          <w:i/>
          <w:w w:val="105"/>
          <w:sz w:val="15"/>
        </w:rPr>
        <w:t>Workshop</w:t>
      </w:r>
      <w:r>
        <w:rPr>
          <w:i/>
          <w:spacing w:val="-10"/>
          <w:w w:val="105"/>
          <w:sz w:val="15"/>
        </w:rPr>
        <w:t> </w:t>
      </w:r>
      <w:r>
        <w:rPr>
          <w:i/>
          <w:w w:val="105"/>
          <w:sz w:val="15"/>
        </w:rPr>
        <w:t>on</w:t>
      </w:r>
      <w:r>
        <w:rPr>
          <w:i/>
          <w:spacing w:val="-10"/>
          <w:w w:val="105"/>
          <w:sz w:val="15"/>
        </w:rPr>
        <w:t> </w:t>
      </w:r>
      <w:r>
        <w:rPr>
          <w:i/>
          <w:w w:val="105"/>
          <w:sz w:val="15"/>
        </w:rPr>
        <w:t>Global</w:t>
      </w:r>
      <w:r>
        <w:rPr>
          <w:i/>
          <w:spacing w:val="-10"/>
          <w:w w:val="105"/>
          <w:sz w:val="15"/>
        </w:rPr>
        <w:t> </w:t>
      </w:r>
      <w:r>
        <w:rPr>
          <w:i/>
          <w:w w:val="105"/>
          <w:sz w:val="15"/>
        </w:rPr>
        <w:t>Computing</w:t>
      </w:r>
      <w:r>
        <w:rPr>
          <w:i/>
          <w:spacing w:val="-10"/>
          <w:w w:val="105"/>
          <w:sz w:val="15"/>
        </w:rPr>
        <w:t> </w:t>
      </w:r>
      <w:r>
        <w:rPr>
          <w:i/>
          <w:w w:val="105"/>
          <w:sz w:val="15"/>
        </w:rPr>
        <w:t>(GC04)</w:t>
      </w:r>
      <w:r>
        <w:rPr>
          <w:w w:val="105"/>
          <w:sz w:val="15"/>
        </w:rPr>
        <w:t>,</w:t>
      </w:r>
      <w:r>
        <w:rPr>
          <w:spacing w:val="-8"/>
          <w:w w:val="105"/>
          <w:sz w:val="15"/>
        </w:rPr>
        <w:t> </w:t>
      </w:r>
      <w:r>
        <w:rPr>
          <w:w w:val="105"/>
          <w:sz w:val="15"/>
        </w:rPr>
        <w:t>volume</w:t>
      </w:r>
      <w:r>
        <w:rPr>
          <w:spacing w:val="-8"/>
          <w:w w:val="105"/>
          <w:sz w:val="15"/>
        </w:rPr>
        <w:t> </w:t>
      </w:r>
      <w:r>
        <w:rPr>
          <w:w w:val="105"/>
          <w:sz w:val="15"/>
        </w:rPr>
        <w:t>3267</w:t>
      </w:r>
      <w:r>
        <w:rPr>
          <w:spacing w:val="-8"/>
          <w:w w:val="105"/>
          <w:sz w:val="15"/>
        </w:rPr>
        <w:t> </w:t>
      </w:r>
      <w:r>
        <w:rPr>
          <w:w w:val="105"/>
          <w:sz w:val="15"/>
        </w:rPr>
        <w:t>of</w:t>
      </w:r>
      <w:r>
        <w:rPr>
          <w:spacing w:val="-8"/>
          <w:w w:val="105"/>
          <w:sz w:val="15"/>
        </w:rPr>
        <w:t> </w:t>
      </w:r>
      <w:r>
        <w:rPr>
          <w:i/>
          <w:w w:val="105"/>
          <w:sz w:val="15"/>
        </w:rPr>
        <w:t>LNCS</w:t>
      </w:r>
      <w:r>
        <w:rPr>
          <w:w w:val="105"/>
          <w:sz w:val="15"/>
        </w:rPr>
        <w:t>,</w:t>
      </w:r>
      <w:r>
        <w:rPr>
          <w:spacing w:val="-8"/>
          <w:w w:val="105"/>
          <w:sz w:val="15"/>
        </w:rPr>
        <w:t> </w:t>
      </w:r>
      <w:r>
        <w:rPr>
          <w:w w:val="105"/>
          <w:sz w:val="15"/>
        </w:rPr>
        <w:t>pages</w:t>
      </w:r>
      <w:r>
        <w:rPr>
          <w:spacing w:val="-8"/>
          <w:w w:val="105"/>
          <w:sz w:val="15"/>
        </w:rPr>
        <w:t> </w:t>
      </w:r>
      <w:r>
        <w:rPr>
          <w:w w:val="105"/>
          <w:sz w:val="15"/>
        </w:rPr>
        <w:t>92–105,</w:t>
      </w:r>
      <w:r>
        <w:rPr>
          <w:spacing w:val="-8"/>
          <w:w w:val="105"/>
          <w:sz w:val="15"/>
        </w:rPr>
        <w:t> </w:t>
      </w:r>
      <w:r>
        <w:rPr>
          <w:w w:val="105"/>
          <w:sz w:val="15"/>
        </w:rPr>
        <w:t>Rovereto, Italy, 2004. Springer-Verlag.</w:t>
      </w:r>
    </w:p>
    <w:p>
      <w:pPr>
        <w:spacing w:after="0" w:line="182"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3"/>
        </w:numPr>
        <w:tabs>
          <w:tab w:pos="420" w:val="left" w:leader="none"/>
          <w:tab w:pos="422" w:val="left" w:leader="none"/>
        </w:tabs>
        <w:spacing w:line="165" w:lineRule="auto" w:before="1" w:after="0"/>
        <w:ind w:left="422" w:right="222" w:hanging="314"/>
        <w:jc w:val="both"/>
        <w:rPr>
          <w:sz w:val="15"/>
        </w:rPr>
      </w:pPr>
      <w:bookmarkStart w:name="_bookmark32" w:id="48"/>
      <w:bookmarkEnd w:id="48"/>
      <w:r>
        <w:rPr/>
      </w:r>
      <w:bookmarkStart w:name="_bookmark33" w:id="49"/>
      <w:bookmarkEnd w:id="49"/>
      <w:r>
        <w:rPr/>
      </w:r>
      <w:bookmarkStart w:name="_bookmark34" w:id="50"/>
      <w:bookmarkEnd w:id="50"/>
      <w:r>
        <w:rPr/>
      </w:r>
      <w:bookmarkStart w:name="_bookmark35" w:id="51"/>
      <w:bookmarkEnd w:id="51"/>
      <w:r>
        <w:rPr/>
      </w:r>
      <w:r>
        <w:rPr>
          <w:w w:val="105"/>
          <w:sz w:val="15"/>
        </w:rPr>
        <w:t>M.</w:t>
      </w:r>
      <w:r>
        <w:rPr>
          <w:w w:val="105"/>
          <w:sz w:val="15"/>
        </w:rPr>
        <w:t> Buchholtz,</w:t>
      </w:r>
      <w:r>
        <w:rPr>
          <w:w w:val="105"/>
          <w:sz w:val="15"/>
        </w:rPr>
        <w:t> S.Gilmore,</w:t>
      </w:r>
      <w:r>
        <w:rPr>
          <w:w w:val="105"/>
          <w:sz w:val="15"/>
        </w:rPr>
        <w:t> V.</w:t>
      </w:r>
      <w:r>
        <w:rPr>
          <w:w w:val="105"/>
          <w:sz w:val="15"/>
        </w:rPr>
        <w:t> Haenel,</w:t>
      </w:r>
      <w:r>
        <w:rPr>
          <w:w w:val="105"/>
          <w:sz w:val="15"/>
        </w:rPr>
        <w:t> and</w:t>
      </w:r>
      <w:r>
        <w:rPr>
          <w:w w:val="105"/>
          <w:sz w:val="15"/>
        </w:rPr>
        <w:t> C.</w:t>
      </w:r>
      <w:r>
        <w:rPr>
          <w:w w:val="105"/>
          <w:sz w:val="15"/>
        </w:rPr>
        <w:t> Montangero.</w:t>
      </w:r>
      <w:r>
        <w:rPr>
          <w:spacing w:val="40"/>
          <w:w w:val="105"/>
          <w:sz w:val="15"/>
        </w:rPr>
        <w:t> </w:t>
      </w:r>
      <w:r>
        <w:rPr>
          <w:w w:val="105"/>
          <w:sz w:val="15"/>
        </w:rPr>
        <w:t>End-to-end</w:t>
      </w:r>
      <w:r>
        <w:rPr>
          <w:w w:val="105"/>
          <w:sz w:val="15"/>
        </w:rPr>
        <w:t> integrated</w:t>
      </w:r>
      <w:r>
        <w:rPr>
          <w:w w:val="105"/>
          <w:sz w:val="15"/>
        </w:rPr>
        <w:t> security</w:t>
      </w:r>
      <w:r>
        <w:rPr>
          <w:w w:val="105"/>
          <w:sz w:val="15"/>
        </w:rPr>
        <w:t> and performance</w:t>
      </w:r>
      <w:r>
        <w:rPr>
          <w:spacing w:val="19"/>
          <w:w w:val="105"/>
          <w:sz w:val="15"/>
        </w:rPr>
        <w:t> </w:t>
      </w:r>
      <w:r>
        <w:rPr>
          <w:w w:val="105"/>
          <w:sz w:val="15"/>
        </w:rPr>
        <w:t>analysis</w:t>
      </w:r>
      <w:r>
        <w:rPr>
          <w:spacing w:val="19"/>
          <w:w w:val="105"/>
          <w:sz w:val="15"/>
        </w:rPr>
        <w:t> </w:t>
      </w:r>
      <w:r>
        <w:rPr>
          <w:w w:val="105"/>
          <w:sz w:val="15"/>
        </w:rPr>
        <w:t>on</w:t>
      </w:r>
      <w:r>
        <w:rPr>
          <w:spacing w:val="19"/>
          <w:w w:val="105"/>
          <w:sz w:val="15"/>
        </w:rPr>
        <w:t> </w:t>
      </w:r>
      <w:r>
        <w:rPr>
          <w:w w:val="105"/>
          <w:sz w:val="15"/>
        </w:rPr>
        <w:t>the</w:t>
      </w:r>
      <w:r>
        <w:rPr>
          <w:spacing w:val="19"/>
          <w:w w:val="105"/>
          <w:sz w:val="15"/>
        </w:rPr>
        <w:t> </w:t>
      </w:r>
      <w:r>
        <w:rPr>
          <w:w w:val="105"/>
          <w:sz w:val="15"/>
        </w:rPr>
        <w:t>DEGAS</w:t>
      </w:r>
      <w:r>
        <w:rPr>
          <w:spacing w:val="19"/>
          <w:w w:val="105"/>
          <w:sz w:val="15"/>
        </w:rPr>
        <w:t> </w:t>
      </w:r>
      <w:r>
        <w:rPr>
          <w:w w:val="105"/>
          <w:sz w:val="15"/>
        </w:rPr>
        <w:t>Choreographer</w:t>
      </w:r>
      <w:r>
        <w:rPr>
          <w:spacing w:val="19"/>
          <w:w w:val="105"/>
          <w:sz w:val="15"/>
        </w:rPr>
        <w:t> </w:t>
      </w:r>
      <w:r>
        <w:rPr>
          <w:w w:val="105"/>
          <w:sz w:val="15"/>
        </w:rPr>
        <w:t>platform.</w:t>
      </w:r>
      <w:r>
        <w:rPr>
          <w:spacing w:val="80"/>
          <w:w w:val="105"/>
          <w:sz w:val="15"/>
        </w:rPr>
        <w:t> </w:t>
      </w:r>
      <w:r>
        <w:rPr>
          <w:w w:val="105"/>
          <w:sz w:val="15"/>
        </w:rPr>
        <w:t>In</w:t>
      </w:r>
      <w:r>
        <w:rPr>
          <w:spacing w:val="19"/>
          <w:w w:val="105"/>
          <w:sz w:val="15"/>
        </w:rPr>
        <w:t> </w:t>
      </w:r>
      <w:r>
        <w:rPr>
          <w:w w:val="105"/>
          <w:sz w:val="15"/>
        </w:rPr>
        <w:t>I.J.</w:t>
      </w:r>
      <w:r>
        <w:rPr>
          <w:spacing w:val="19"/>
          <w:w w:val="105"/>
          <w:sz w:val="15"/>
        </w:rPr>
        <w:t> </w:t>
      </w:r>
      <w:r>
        <w:rPr>
          <w:w w:val="105"/>
          <w:sz w:val="15"/>
        </w:rPr>
        <w:t>Hayes</w:t>
      </w:r>
      <w:r>
        <w:rPr>
          <w:spacing w:val="19"/>
          <w:w w:val="105"/>
          <w:sz w:val="15"/>
        </w:rPr>
        <w:t> </w:t>
      </w:r>
      <w:r>
        <w:rPr>
          <w:w w:val="105"/>
          <w:sz w:val="15"/>
        </w:rPr>
        <w:t>J.S.</w:t>
      </w:r>
      <w:r>
        <w:rPr>
          <w:spacing w:val="19"/>
          <w:w w:val="105"/>
          <w:sz w:val="15"/>
        </w:rPr>
        <w:t> </w:t>
      </w:r>
      <w:r>
        <w:rPr>
          <w:w w:val="105"/>
          <w:sz w:val="15"/>
        </w:rPr>
        <w:t>Fitzgerald</w:t>
      </w:r>
      <w:r>
        <w:rPr>
          <w:spacing w:val="19"/>
          <w:w w:val="105"/>
          <w:sz w:val="15"/>
        </w:rPr>
        <w:t> </w:t>
      </w:r>
      <w:r>
        <w:rPr>
          <w:w w:val="105"/>
          <w:sz w:val="15"/>
        </w:rPr>
        <w:t>and</w:t>
      </w:r>
    </w:p>
    <w:p>
      <w:pPr>
        <w:spacing w:line="165" w:lineRule="auto" w:before="0"/>
        <w:ind w:left="422" w:right="0" w:firstLine="0"/>
        <w:jc w:val="left"/>
        <w:rPr>
          <w:rFonts w:ascii="LM Roman 8" w:hAnsi="LM Roman 8"/>
          <w:sz w:val="15"/>
        </w:rPr>
      </w:pPr>
      <w:r>
        <w:rPr>
          <w:rFonts w:ascii="LM Roman 8" w:hAnsi="LM Roman 8"/>
          <w:sz w:val="15"/>
        </w:rPr>
        <w:t>A.</w:t>
      </w:r>
      <w:r>
        <w:rPr>
          <w:rFonts w:ascii="LM Roman 8" w:hAnsi="LM Roman 8"/>
          <w:spacing w:val="-10"/>
          <w:sz w:val="15"/>
        </w:rPr>
        <w:t> </w:t>
      </w:r>
      <w:r>
        <w:rPr>
          <w:rFonts w:ascii="LM Roman 8" w:hAnsi="LM Roman 8"/>
          <w:sz w:val="15"/>
        </w:rPr>
        <w:t>Tarlecki,</w:t>
      </w:r>
      <w:r>
        <w:rPr>
          <w:rFonts w:ascii="LM Roman 8" w:hAnsi="LM Roman 8"/>
          <w:spacing w:val="-10"/>
          <w:sz w:val="15"/>
        </w:rPr>
        <w:t> </w:t>
      </w:r>
      <w:r>
        <w:rPr>
          <w:rFonts w:ascii="LM Roman 8" w:hAnsi="LM Roman 8"/>
          <w:sz w:val="15"/>
        </w:rPr>
        <w:t>editors,</w:t>
      </w:r>
      <w:r>
        <w:rPr>
          <w:rFonts w:ascii="LM Roman 8" w:hAnsi="LM Roman 8"/>
          <w:spacing w:val="-9"/>
          <w:sz w:val="15"/>
        </w:rPr>
        <w:t> </w:t>
      </w:r>
      <w:r>
        <w:rPr>
          <w:rFonts w:ascii="LM Roman 8" w:hAnsi="LM Roman 8"/>
          <w:i/>
          <w:sz w:val="15"/>
        </w:rPr>
        <w:t>Proceedings</w:t>
      </w:r>
      <w:r>
        <w:rPr>
          <w:rFonts w:ascii="LM Roman 8" w:hAnsi="LM Roman 8"/>
          <w:i/>
          <w:spacing w:val="-7"/>
          <w:sz w:val="15"/>
        </w:rPr>
        <w:t> </w:t>
      </w:r>
      <w:r>
        <w:rPr>
          <w:rFonts w:ascii="LM Roman 8" w:hAnsi="LM Roman 8"/>
          <w:i/>
          <w:sz w:val="15"/>
        </w:rPr>
        <w:t>of</w:t>
      </w:r>
      <w:r>
        <w:rPr>
          <w:rFonts w:ascii="LM Roman 8" w:hAnsi="LM Roman 8"/>
          <w:i/>
          <w:spacing w:val="-7"/>
          <w:sz w:val="15"/>
        </w:rPr>
        <w:t> </w:t>
      </w:r>
      <w:r>
        <w:rPr>
          <w:rFonts w:ascii="LM Roman 8" w:hAnsi="LM Roman 8"/>
          <w:i/>
          <w:sz w:val="15"/>
        </w:rPr>
        <w:t>the</w:t>
      </w:r>
      <w:r>
        <w:rPr>
          <w:rFonts w:ascii="LM Roman 8" w:hAnsi="LM Roman 8"/>
          <w:i/>
          <w:spacing w:val="-7"/>
          <w:sz w:val="15"/>
        </w:rPr>
        <w:t> </w:t>
      </w:r>
      <w:r>
        <w:rPr>
          <w:rFonts w:ascii="LM Roman 8" w:hAnsi="LM Roman 8"/>
          <w:i/>
          <w:sz w:val="15"/>
        </w:rPr>
        <w:t>International</w:t>
      </w:r>
      <w:r>
        <w:rPr>
          <w:rFonts w:ascii="LM Roman 8" w:hAnsi="LM Roman 8"/>
          <w:i/>
          <w:spacing w:val="-8"/>
          <w:sz w:val="15"/>
        </w:rPr>
        <w:t> </w:t>
      </w:r>
      <w:r>
        <w:rPr>
          <w:rFonts w:ascii="LM Roman 8" w:hAnsi="LM Roman 8"/>
          <w:i/>
          <w:sz w:val="15"/>
        </w:rPr>
        <w:t>Symposium</w:t>
      </w:r>
      <w:r>
        <w:rPr>
          <w:rFonts w:ascii="LM Roman 8" w:hAnsi="LM Roman 8"/>
          <w:i/>
          <w:spacing w:val="-7"/>
          <w:sz w:val="15"/>
        </w:rPr>
        <w:t> </w:t>
      </w:r>
      <w:r>
        <w:rPr>
          <w:rFonts w:ascii="LM Roman 8" w:hAnsi="LM Roman 8"/>
          <w:i/>
          <w:sz w:val="15"/>
        </w:rPr>
        <w:t>of</w:t>
      </w:r>
      <w:r>
        <w:rPr>
          <w:rFonts w:ascii="LM Roman 8" w:hAnsi="LM Roman 8"/>
          <w:i/>
          <w:spacing w:val="-7"/>
          <w:sz w:val="15"/>
        </w:rPr>
        <w:t> </w:t>
      </w:r>
      <w:r>
        <w:rPr>
          <w:rFonts w:ascii="LM Roman 8" w:hAnsi="LM Roman 8"/>
          <w:i/>
          <w:sz w:val="15"/>
        </w:rPr>
        <w:t>Formal</w:t>
      </w:r>
      <w:r>
        <w:rPr>
          <w:rFonts w:ascii="LM Roman 8" w:hAnsi="LM Roman 8"/>
          <w:i/>
          <w:spacing w:val="-8"/>
          <w:sz w:val="15"/>
        </w:rPr>
        <w:t> </w:t>
      </w:r>
      <w:r>
        <w:rPr>
          <w:rFonts w:ascii="LM Roman 8" w:hAnsi="LM Roman 8"/>
          <w:i/>
          <w:sz w:val="15"/>
        </w:rPr>
        <w:t>Methods</w:t>
      </w:r>
      <w:r>
        <w:rPr>
          <w:rFonts w:ascii="LM Roman 8" w:hAnsi="LM Roman 8"/>
          <w:i/>
          <w:spacing w:val="-7"/>
          <w:sz w:val="15"/>
        </w:rPr>
        <w:t> </w:t>
      </w:r>
      <w:r>
        <w:rPr>
          <w:rFonts w:ascii="LM Roman 8" w:hAnsi="LM Roman 8"/>
          <w:i/>
          <w:sz w:val="15"/>
        </w:rPr>
        <w:t>Europe</w:t>
      </w:r>
      <w:r>
        <w:rPr>
          <w:rFonts w:ascii="LM Roman 8" w:hAnsi="LM Roman 8"/>
          <w:i/>
          <w:spacing w:val="-7"/>
          <w:sz w:val="15"/>
        </w:rPr>
        <w:t> </w:t>
      </w:r>
      <w:r>
        <w:rPr>
          <w:rFonts w:ascii="LM Roman 8" w:hAnsi="LM Roman 8"/>
          <w:i/>
          <w:sz w:val="15"/>
        </w:rPr>
        <w:t>(FM</w:t>
      </w:r>
      <w:r>
        <w:rPr>
          <w:rFonts w:ascii="LM Roman 8" w:hAnsi="LM Roman 8"/>
          <w:i/>
          <w:spacing w:val="-7"/>
          <w:sz w:val="15"/>
        </w:rPr>
        <w:t> </w:t>
      </w:r>
      <w:r>
        <w:rPr>
          <w:rFonts w:ascii="LM Roman 8" w:hAnsi="LM Roman 8"/>
          <w:i/>
          <w:sz w:val="15"/>
        </w:rPr>
        <w:t>2005)</w:t>
      </w:r>
      <w:r>
        <w:rPr>
          <w:rFonts w:ascii="LM Roman 8" w:hAnsi="LM Roman 8"/>
          <w:sz w:val="15"/>
        </w:rPr>
        <w:t>, </w:t>
      </w:r>
      <w:bookmarkStart w:name="_bookmark36" w:id="52"/>
      <w:bookmarkEnd w:id="52"/>
      <w:r>
        <w:rPr>
          <w:rFonts w:ascii="LM Roman 8" w:hAnsi="LM Roman 8"/>
          <w:w w:val="105"/>
          <w:sz w:val="15"/>
        </w:rPr>
        <w:t>n</w:t>
      </w:r>
      <w:r>
        <w:rPr>
          <w:rFonts w:ascii="LM Roman 8" w:hAnsi="LM Roman 8"/>
          <w:w w:val="105"/>
          <w:sz w:val="15"/>
        </w:rPr>
        <w:t>umber 3582 in LNCS, pages 286–301. Springer-Verlag, June 2005.</w:t>
      </w:r>
    </w:p>
    <w:p>
      <w:pPr>
        <w:pStyle w:val="ListParagraph"/>
        <w:numPr>
          <w:ilvl w:val="0"/>
          <w:numId w:val="3"/>
        </w:numPr>
        <w:tabs>
          <w:tab w:pos="420" w:val="left" w:leader="none"/>
          <w:tab w:pos="422" w:val="left" w:leader="none"/>
        </w:tabs>
        <w:spacing w:line="182" w:lineRule="auto" w:before="156" w:after="0"/>
        <w:ind w:left="422" w:right="222" w:hanging="314"/>
        <w:jc w:val="both"/>
        <w:rPr>
          <w:sz w:val="15"/>
        </w:rPr>
      </w:pPr>
      <w:r>
        <w:rPr>
          <w:w w:val="105"/>
          <w:sz w:val="15"/>
        </w:rPr>
        <w:t>K. Ehrig, C. Ermel, S. H¨ansgen, and G. Taentzer.</w:t>
      </w:r>
      <w:r>
        <w:rPr>
          <w:spacing w:val="40"/>
          <w:w w:val="105"/>
          <w:sz w:val="15"/>
        </w:rPr>
        <w:t> </w:t>
      </w:r>
      <w:r>
        <w:rPr>
          <w:w w:val="105"/>
          <w:sz w:val="15"/>
        </w:rPr>
        <w:t>Generation of visual editors as eclipse </w:t>
      </w:r>
      <w:r>
        <w:rPr>
          <w:w w:val="105"/>
          <w:sz w:val="15"/>
        </w:rPr>
        <w:t>plug-ins. </w:t>
      </w:r>
      <w:bookmarkStart w:name="_bookmark37" w:id="53"/>
      <w:bookmarkEnd w:id="53"/>
      <w:r>
        <w:rPr>
          <w:w w:val="105"/>
          <w:sz w:val="15"/>
        </w:rPr>
        <w:t>In</w:t>
      </w:r>
      <w:r>
        <w:rPr>
          <w:w w:val="105"/>
          <w:sz w:val="15"/>
        </w:rPr>
        <w:t> </w:t>
      </w:r>
      <w:r>
        <w:rPr>
          <w:i/>
          <w:w w:val="105"/>
          <w:sz w:val="15"/>
        </w:rPr>
        <w:t>ASE</w:t>
      </w:r>
      <w:r>
        <w:rPr>
          <w:i/>
          <w:spacing w:val="-1"/>
          <w:w w:val="105"/>
          <w:sz w:val="15"/>
        </w:rPr>
        <w:t> </w:t>
      </w:r>
      <w:r>
        <w:rPr>
          <w:i/>
          <w:w w:val="105"/>
          <w:sz w:val="15"/>
        </w:rPr>
        <w:t>’05:</w:t>
      </w:r>
      <w:r>
        <w:rPr>
          <w:i/>
          <w:spacing w:val="-1"/>
          <w:w w:val="105"/>
          <w:sz w:val="15"/>
        </w:rPr>
        <w:t>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20th</w:t>
      </w:r>
      <w:r>
        <w:rPr>
          <w:i/>
          <w:spacing w:val="-1"/>
          <w:w w:val="105"/>
          <w:sz w:val="15"/>
        </w:rPr>
        <w:t> </w:t>
      </w:r>
      <w:r>
        <w:rPr>
          <w:i/>
          <w:w w:val="105"/>
          <w:sz w:val="15"/>
        </w:rPr>
        <w:t>IEEE/ACM</w:t>
      </w:r>
      <w:r>
        <w:rPr>
          <w:i/>
          <w:spacing w:val="-1"/>
          <w:w w:val="105"/>
          <w:sz w:val="15"/>
        </w:rPr>
        <w:t> </w:t>
      </w:r>
      <w:r>
        <w:rPr>
          <w:i/>
          <w:w w:val="105"/>
          <w:sz w:val="15"/>
        </w:rPr>
        <w:t>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Automated</w:t>
      </w:r>
      <w:r>
        <w:rPr>
          <w:i/>
          <w:spacing w:val="-1"/>
          <w:w w:val="105"/>
          <w:sz w:val="15"/>
        </w:rPr>
        <w:t> </w:t>
      </w:r>
      <w:r>
        <w:rPr>
          <w:i/>
          <w:w w:val="105"/>
          <w:sz w:val="15"/>
        </w:rPr>
        <w:t>software</w:t>
      </w:r>
      <w:r>
        <w:rPr>
          <w:i/>
          <w:w w:val="105"/>
          <w:sz w:val="15"/>
        </w:rPr>
        <w:t> engineering</w:t>
      </w:r>
      <w:r>
        <w:rPr>
          <w:w w:val="105"/>
          <w:sz w:val="15"/>
        </w:rPr>
        <w:t>, pages 134–143, New York, NY, USA, 2005. ACM Press.</w:t>
      </w:r>
    </w:p>
    <w:p>
      <w:pPr>
        <w:pStyle w:val="ListParagraph"/>
        <w:numPr>
          <w:ilvl w:val="0"/>
          <w:numId w:val="3"/>
        </w:numPr>
        <w:tabs>
          <w:tab w:pos="420" w:val="left" w:leader="none"/>
          <w:tab w:pos="422" w:val="left" w:leader="none"/>
        </w:tabs>
        <w:spacing w:line="165" w:lineRule="auto" w:before="163" w:after="0"/>
        <w:ind w:left="422" w:right="221" w:hanging="314"/>
        <w:jc w:val="both"/>
        <w:rPr>
          <w:sz w:val="15"/>
        </w:rPr>
      </w:pPr>
      <w:bookmarkStart w:name="_bookmark38" w:id="54"/>
      <w:bookmarkEnd w:id="54"/>
      <w:r>
        <w:rPr/>
      </w:r>
      <w:r>
        <w:rPr>
          <w:w w:val="105"/>
          <w:sz w:val="15"/>
        </w:rPr>
        <w:t>S.</w:t>
      </w:r>
      <w:r>
        <w:rPr>
          <w:spacing w:val="-14"/>
          <w:w w:val="105"/>
          <w:sz w:val="15"/>
        </w:rPr>
        <w:t> </w:t>
      </w:r>
      <w:r>
        <w:rPr>
          <w:w w:val="105"/>
          <w:sz w:val="15"/>
        </w:rPr>
        <w:t>Gnesi,</w:t>
      </w:r>
      <w:r>
        <w:rPr>
          <w:spacing w:val="-14"/>
          <w:w w:val="105"/>
          <w:sz w:val="15"/>
        </w:rPr>
        <w:t> </w:t>
      </w:r>
      <w:r>
        <w:rPr>
          <w:w w:val="105"/>
          <w:sz w:val="15"/>
        </w:rPr>
        <w:t>N.</w:t>
      </w:r>
      <w:r>
        <w:rPr>
          <w:spacing w:val="-14"/>
          <w:w w:val="105"/>
          <w:sz w:val="15"/>
        </w:rPr>
        <w:t> </w:t>
      </w:r>
      <w:r>
        <w:rPr>
          <w:w w:val="105"/>
          <w:sz w:val="15"/>
        </w:rPr>
        <w:t>Koch,</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Zobel</w:t>
      </w:r>
      <w:r>
        <w:rPr>
          <w:spacing w:val="-14"/>
          <w:w w:val="105"/>
          <w:sz w:val="15"/>
        </w:rPr>
        <w:t> </w:t>
      </w:r>
      <w:r>
        <w:rPr>
          <w:w w:val="105"/>
          <w:sz w:val="15"/>
        </w:rPr>
        <w:t>et</w:t>
      </w:r>
      <w:r>
        <w:rPr>
          <w:spacing w:val="-14"/>
          <w:w w:val="105"/>
          <w:sz w:val="15"/>
        </w:rPr>
        <w:t> </w:t>
      </w:r>
      <w:r>
        <w:rPr>
          <w:w w:val="105"/>
          <w:sz w:val="15"/>
        </w:rPr>
        <w:t>al.</w:t>
      </w:r>
      <w:r>
        <w:rPr>
          <w:spacing w:val="-14"/>
          <w:w w:val="105"/>
          <w:sz w:val="15"/>
        </w:rPr>
        <w:t> </w:t>
      </w:r>
      <w:r>
        <w:rPr>
          <w:w w:val="105"/>
          <w:sz w:val="15"/>
        </w:rPr>
        <w:t>D8.0:</w:t>
      </w:r>
      <w:r>
        <w:rPr>
          <w:spacing w:val="-14"/>
          <w:w w:val="105"/>
          <w:sz w:val="15"/>
        </w:rPr>
        <w:t> </w:t>
      </w:r>
      <w:r>
        <w:rPr>
          <w:w w:val="105"/>
          <w:sz w:val="15"/>
        </w:rPr>
        <w:t>Case</w:t>
      </w:r>
      <w:r>
        <w:rPr>
          <w:spacing w:val="-14"/>
          <w:w w:val="105"/>
          <w:sz w:val="15"/>
        </w:rPr>
        <w:t> </w:t>
      </w:r>
      <w:r>
        <w:rPr>
          <w:w w:val="105"/>
          <w:sz w:val="15"/>
        </w:rPr>
        <w:t>studies</w:t>
      </w:r>
      <w:r>
        <w:rPr>
          <w:spacing w:val="-14"/>
          <w:w w:val="105"/>
          <w:sz w:val="15"/>
        </w:rPr>
        <w:t> </w:t>
      </w:r>
      <w:r>
        <w:rPr>
          <w:w w:val="105"/>
          <w:sz w:val="15"/>
        </w:rPr>
        <w:t>scenario</w:t>
      </w:r>
      <w:r>
        <w:rPr>
          <w:spacing w:val="-14"/>
          <w:w w:val="105"/>
          <w:sz w:val="15"/>
        </w:rPr>
        <w:t> </w:t>
      </w:r>
      <w:r>
        <w:rPr>
          <w:w w:val="105"/>
          <w:sz w:val="15"/>
        </w:rPr>
        <w:t>description</w:t>
      </w:r>
      <w:r>
        <w:rPr>
          <w:spacing w:val="-14"/>
          <w:w w:val="105"/>
          <w:sz w:val="15"/>
        </w:rPr>
        <w:t> </w:t>
      </w:r>
      <w:r>
        <w:rPr>
          <w:w w:val="105"/>
          <w:sz w:val="15"/>
        </w:rPr>
        <w:t>(automotive</w:t>
      </w:r>
      <w:r>
        <w:rPr>
          <w:spacing w:val="-14"/>
          <w:w w:val="105"/>
          <w:sz w:val="15"/>
        </w:rPr>
        <w:t> </w:t>
      </w:r>
      <w:r>
        <w:rPr>
          <w:w w:val="105"/>
          <w:sz w:val="15"/>
        </w:rPr>
        <w:t>case</w:t>
      </w:r>
      <w:r>
        <w:rPr>
          <w:spacing w:val="-14"/>
          <w:w w:val="105"/>
          <w:sz w:val="15"/>
        </w:rPr>
        <w:t> </w:t>
      </w:r>
      <w:r>
        <w:rPr>
          <w:w w:val="105"/>
          <w:sz w:val="15"/>
        </w:rPr>
        <w:t>study). SENSORIA project deliverable, 2006.</w:t>
      </w:r>
    </w:p>
    <w:p>
      <w:pPr>
        <w:pStyle w:val="ListParagraph"/>
        <w:numPr>
          <w:ilvl w:val="0"/>
          <w:numId w:val="3"/>
        </w:numPr>
        <w:tabs>
          <w:tab w:pos="420" w:val="left" w:leader="none"/>
          <w:tab w:pos="422" w:val="left" w:leader="none"/>
        </w:tabs>
        <w:spacing w:line="182" w:lineRule="auto" w:before="156" w:after="0"/>
        <w:ind w:left="422" w:right="221" w:hanging="314"/>
        <w:jc w:val="both"/>
        <w:rPr>
          <w:sz w:val="15"/>
        </w:rPr>
      </w:pPr>
      <w:bookmarkStart w:name="_bookmark39" w:id="55"/>
      <w:bookmarkEnd w:id="55"/>
      <w:r>
        <w:rPr/>
      </w:r>
      <w:r>
        <w:rPr>
          <w:w w:val="105"/>
          <w:sz w:val="15"/>
        </w:rPr>
        <w:t>J.</w:t>
      </w:r>
      <w:r>
        <w:rPr>
          <w:w w:val="105"/>
          <w:sz w:val="15"/>
        </w:rPr>
        <w:t> Hillston.</w:t>
      </w:r>
      <w:r>
        <w:rPr>
          <w:spacing w:val="40"/>
          <w:w w:val="105"/>
          <w:sz w:val="15"/>
        </w:rPr>
        <w:t> </w:t>
      </w:r>
      <w:r>
        <w:rPr>
          <w:w w:val="105"/>
          <w:sz w:val="15"/>
        </w:rPr>
        <w:t>Process</w:t>
      </w:r>
      <w:r>
        <w:rPr>
          <w:w w:val="105"/>
          <w:sz w:val="15"/>
        </w:rPr>
        <w:t> algebras</w:t>
      </w:r>
      <w:r>
        <w:rPr>
          <w:w w:val="105"/>
          <w:sz w:val="15"/>
        </w:rPr>
        <w:t> for</w:t>
      </w:r>
      <w:r>
        <w:rPr>
          <w:w w:val="105"/>
          <w:sz w:val="15"/>
        </w:rPr>
        <w:t> quantitative</w:t>
      </w:r>
      <w:r>
        <w:rPr>
          <w:w w:val="105"/>
          <w:sz w:val="15"/>
        </w:rPr>
        <w:t> analysis.</w:t>
      </w:r>
      <w:r>
        <w:rPr>
          <w:spacing w:val="40"/>
          <w:w w:val="105"/>
          <w:sz w:val="15"/>
        </w:rPr>
        <w:t> </w:t>
      </w:r>
      <w:r>
        <w:rPr>
          <w:w w:val="105"/>
          <w:sz w:val="15"/>
        </w:rPr>
        <w:t>In</w:t>
      </w:r>
      <w:r>
        <w:rPr>
          <w:w w:val="105"/>
          <w:sz w:val="15"/>
        </w:rPr>
        <w:t> </w:t>
      </w:r>
      <w:r>
        <w:rPr>
          <w:i/>
          <w:w w:val="105"/>
          <w:sz w:val="15"/>
        </w:rPr>
        <w:t>Proceedings of the 20th Annual IEEE</w:t>
      </w:r>
      <w:r>
        <w:rPr>
          <w:i/>
          <w:w w:val="105"/>
          <w:sz w:val="15"/>
        </w:rPr>
        <w:t> Symposium on Logic in Computer Science (LICS’ 05)</w:t>
      </w:r>
      <w:r>
        <w:rPr>
          <w:w w:val="105"/>
          <w:sz w:val="15"/>
        </w:rPr>
        <w:t>,</w:t>
      </w:r>
      <w:r>
        <w:rPr>
          <w:w w:val="105"/>
          <w:sz w:val="15"/>
        </w:rPr>
        <w:t> pages 239–248,</w:t>
      </w:r>
      <w:r>
        <w:rPr>
          <w:w w:val="105"/>
          <w:sz w:val="15"/>
        </w:rPr>
        <w:t> Chicago, June</w:t>
      </w:r>
      <w:r>
        <w:rPr>
          <w:w w:val="105"/>
          <w:sz w:val="15"/>
        </w:rPr>
        <w:t> 2005.</w:t>
      </w:r>
      <w:r>
        <w:rPr>
          <w:w w:val="105"/>
          <w:sz w:val="15"/>
        </w:rPr>
        <w:t> IEEE Computer Society Press.</w:t>
      </w:r>
    </w:p>
    <w:p>
      <w:pPr>
        <w:pStyle w:val="ListParagraph"/>
        <w:numPr>
          <w:ilvl w:val="0"/>
          <w:numId w:val="3"/>
        </w:numPr>
        <w:tabs>
          <w:tab w:pos="420" w:val="left" w:leader="none"/>
          <w:tab w:pos="422" w:val="left" w:leader="none"/>
        </w:tabs>
        <w:spacing w:line="165" w:lineRule="auto" w:before="163" w:after="0"/>
        <w:ind w:left="422" w:right="222" w:hanging="314"/>
        <w:jc w:val="both"/>
        <w:rPr>
          <w:sz w:val="15"/>
        </w:rPr>
      </w:pPr>
      <w:bookmarkStart w:name="_bookmark40" w:id="56"/>
      <w:bookmarkEnd w:id="56"/>
      <w:r>
        <w:rPr/>
      </w:r>
      <w:r>
        <w:rPr>
          <w:w w:val="105"/>
          <w:sz w:val="15"/>
        </w:rPr>
        <w:t>IBM.</w:t>
      </w:r>
      <w:r>
        <w:rPr>
          <w:spacing w:val="40"/>
          <w:w w:val="105"/>
          <w:sz w:val="15"/>
        </w:rPr>
        <w:t> </w:t>
      </w:r>
      <w:r>
        <w:rPr>
          <w:w w:val="105"/>
          <w:sz w:val="15"/>
        </w:rPr>
        <w:t>Rational</w:t>
      </w:r>
      <w:r>
        <w:rPr>
          <w:w w:val="105"/>
          <w:sz w:val="15"/>
        </w:rPr>
        <w:t> software</w:t>
      </w:r>
      <w:r>
        <w:rPr>
          <w:w w:val="105"/>
          <w:sz w:val="15"/>
        </w:rPr>
        <w:t> architect.</w:t>
      </w:r>
      <w:r>
        <w:rPr>
          <w:spacing w:val="40"/>
          <w:w w:val="105"/>
          <w:sz w:val="15"/>
        </w:rPr>
        <w:t> </w:t>
      </w:r>
      <w:hyperlink r:id="rId25">
        <w:r>
          <w:rPr>
            <w:rFonts w:ascii="MathJax_Typewriter"/>
            <w:color w:val="0000FF"/>
            <w:w w:val="105"/>
            <w:sz w:val="15"/>
          </w:rPr>
          <w:t>http://www-306.ibm.com/software/awdtools/architect/</w:t>
        </w:r>
      </w:hyperlink>
      <w:r>
        <w:rPr>
          <w:rFonts w:ascii="MathJax_Typewriter"/>
          <w:color w:val="0000FF"/>
          <w:spacing w:val="40"/>
          <w:w w:val="105"/>
          <w:sz w:val="15"/>
        </w:rPr>
        <w:t> </w:t>
      </w:r>
      <w:hyperlink r:id="rId25">
        <w:r>
          <w:rPr>
            <w:rFonts w:ascii="MathJax_Typewriter"/>
            <w:color w:val="0000FF"/>
            <w:spacing w:val="-2"/>
            <w:w w:val="105"/>
            <w:sz w:val="15"/>
          </w:rPr>
          <w:t>swarchitect/</w:t>
        </w:r>
      </w:hyperlink>
      <w:r>
        <w:rPr>
          <w:spacing w:val="-2"/>
          <w:w w:val="105"/>
          <w:sz w:val="15"/>
        </w:rPr>
        <w:t>.</w:t>
      </w:r>
    </w:p>
    <w:p>
      <w:pPr>
        <w:pStyle w:val="ListParagraph"/>
        <w:numPr>
          <w:ilvl w:val="0"/>
          <w:numId w:val="3"/>
        </w:numPr>
        <w:tabs>
          <w:tab w:pos="420" w:val="left" w:leader="none"/>
          <w:tab w:pos="422" w:val="left" w:leader="none"/>
        </w:tabs>
        <w:spacing w:line="196" w:lineRule="auto" w:before="146" w:after="0"/>
        <w:ind w:left="422" w:right="219" w:hanging="314"/>
        <w:jc w:val="both"/>
        <w:rPr>
          <w:sz w:val="15"/>
        </w:rPr>
      </w:pPr>
      <w:bookmarkStart w:name="_bookmark41" w:id="57"/>
      <w:bookmarkEnd w:id="57"/>
      <w:r>
        <w:rPr/>
      </w:r>
      <w:r>
        <w:rPr>
          <w:w w:val="105"/>
          <w:sz w:val="15"/>
        </w:rPr>
        <w:t>E.</w:t>
      </w:r>
      <w:r>
        <w:rPr>
          <w:w w:val="105"/>
          <w:sz w:val="15"/>
        </w:rPr>
        <w:t> Italiano.</w:t>
      </w:r>
      <w:r>
        <w:rPr>
          <w:spacing w:val="40"/>
          <w:w w:val="105"/>
          <w:sz w:val="15"/>
        </w:rPr>
        <w:t> </w:t>
      </w:r>
      <w:r>
        <w:rPr>
          <w:w w:val="105"/>
          <w:sz w:val="15"/>
        </w:rPr>
        <w:t>Politically</w:t>
      </w:r>
      <w:r>
        <w:rPr>
          <w:w w:val="105"/>
          <w:sz w:val="15"/>
        </w:rPr>
        <w:t> correct.</w:t>
      </w:r>
      <w:r>
        <w:rPr>
          <w:spacing w:val="40"/>
          <w:w w:val="105"/>
          <w:sz w:val="15"/>
        </w:rPr>
        <w:t> </w:t>
      </w:r>
      <w:r>
        <w:rPr>
          <w:w w:val="105"/>
          <w:sz w:val="15"/>
        </w:rPr>
        <w:t>Master’s</w:t>
      </w:r>
      <w:r>
        <w:rPr>
          <w:w w:val="105"/>
          <w:sz w:val="15"/>
        </w:rPr>
        <w:t> thesis,</w:t>
      </w:r>
      <w:r>
        <w:rPr>
          <w:w w:val="105"/>
          <w:sz w:val="15"/>
        </w:rPr>
        <w:t> University</w:t>
      </w:r>
      <w:r>
        <w:rPr>
          <w:w w:val="105"/>
          <w:sz w:val="15"/>
        </w:rPr>
        <w:t> of</w:t>
      </w:r>
      <w:r>
        <w:rPr>
          <w:w w:val="105"/>
          <w:sz w:val="15"/>
        </w:rPr>
        <w:t> Pisa,</w:t>
      </w:r>
      <w:r>
        <w:rPr>
          <w:w w:val="105"/>
          <w:sz w:val="15"/>
        </w:rPr>
        <w:t> 2006.</w:t>
      </w:r>
      <w:r>
        <w:rPr>
          <w:spacing w:val="40"/>
          <w:w w:val="105"/>
          <w:sz w:val="15"/>
        </w:rPr>
        <w:t> </w:t>
      </w:r>
      <w:r>
        <w:rPr>
          <w:w w:val="105"/>
          <w:sz w:val="15"/>
        </w:rPr>
        <w:t>In</w:t>
      </w:r>
      <w:r>
        <w:rPr>
          <w:w w:val="105"/>
          <w:sz w:val="15"/>
        </w:rPr>
        <w:t> Italian. </w:t>
      </w:r>
      <w:hyperlink r:id="rId26">
        <w:r>
          <w:rPr>
            <w:spacing w:val="-2"/>
            <w:w w:val="105"/>
            <w:sz w:val="15"/>
          </w:rPr>
          <w:t>http://etd.adm.unipi.it/theses/available/etd-03062007-123926/.</w:t>
        </w:r>
      </w:hyperlink>
    </w:p>
    <w:p>
      <w:pPr>
        <w:pStyle w:val="ListParagraph"/>
        <w:numPr>
          <w:ilvl w:val="0"/>
          <w:numId w:val="3"/>
        </w:numPr>
        <w:tabs>
          <w:tab w:pos="420" w:val="left" w:leader="none"/>
        </w:tabs>
        <w:spacing w:line="240" w:lineRule="auto" w:before="136" w:after="0"/>
        <w:ind w:left="420" w:right="0" w:hanging="312"/>
        <w:jc w:val="left"/>
        <w:rPr>
          <w:sz w:val="15"/>
        </w:rPr>
      </w:pPr>
      <w:bookmarkStart w:name="_bookmark42" w:id="58"/>
      <w:bookmarkEnd w:id="58"/>
      <w:r>
        <w:rPr/>
      </w:r>
      <w:r>
        <w:rPr>
          <w:spacing w:val="-2"/>
          <w:w w:val="105"/>
          <w:sz w:val="15"/>
        </w:rPr>
        <w:t>J.</w:t>
      </w:r>
      <w:r>
        <w:rPr>
          <w:spacing w:val="-12"/>
          <w:w w:val="105"/>
          <w:sz w:val="15"/>
        </w:rPr>
        <w:t> </w:t>
      </w:r>
      <w:r>
        <w:rPr>
          <w:spacing w:val="-2"/>
          <w:w w:val="105"/>
          <w:sz w:val="15"/>
        </w:rPr>
        <w:t>Ju¨rjens.</w:t>
      </w:r>
      <w:r>
        <w:rPr>
          <w:spacing w:val="4"/>
          <w:w w:val="105"/>
          <w:sz w:val="15"/>
        </w:rPr>
        <w:t> </w:t>
      </w:r>
      <w:r>
        <w:rPr>
          <w:i/>
          <w:spacing w:val="-2"/>
          <w:w w:val="105"/>
          <w:sz w:val="15"/>
        </w:rPr>
        <w:t>Secure</w:t>
      </w:r>
      <w:r>
        <w:rPr>
          <w:i/>
          <w:spacing w:val="-13"/>
          <w:w w:val="105"/>
          <w:sz w:val="15"/>
        </w:rPr>
        <w:t> </w:t>
      </w:r>
      <w:r>
        <w:rPr>
          <w:i/>
          <w:spacing w:val="-2"/>
          <w:w w:val="105"/>
          <w:sz w:val="15"/>
        </w:rPr>
        <w:t>Systems</w:t>
      </w:r>
      <w:r>
        <w:rPr>
          <w:i/>
          <w:spacing w:val="-13"/>
          <w:w w:val="105"/>
          <w:sz w:val="15"/>
        </w:rPr>
        <w:t> </w:t>
      </w:r>
      <w:r>
        <w:rPr>
          <w:i/>
          <w:spacing w:val="-2"/>
          <w:w w:val="105"/>
          <w:sz w:val="15"/>
        </w:rPr>
        <w:t>Development</w:t>
      </w:r>
      <w:r>
        <w:rPr>
          <w:i/>
          <w:spacing w:val="-12"/>
          <w:w w:val="105"/>
          <w:sz w:val="15"/>
        </w:rPr>
        <w:t> </w:t>
      </w:r>
      <w:r>
        <w:rPr>
          <w:i/>
          <w:spacing w:val="-2"/>
          <w:w w:val="105"/>
          <w:sz w:val="15"/>
        </w:rPr>
        <w:t>with</w:t>
      </w:r>
      <w:r>
        <w:rPr>
          <w:i/>
          <w:spacing w:val="-13"/>
          <w:w w:val="105"/>
          <w:sz w:val="15"/>
        </w:rPr>
        <w:t> </w:t>
      </w:r>
      <w:r>
        <w:rPr>
          <w:i/>
          <w:spacing w:val="-2"/>
          <w:w w:val="105"/>
          <w:sz w:val="15"/>
        </w:rPr>
        <w:t>UML</w:t>
      </w:r>
      <w:r>
        <w:rPr>
          <w:spacing w:val="-2"/>
          <w:w w:val="105"/>
          <w:sz w:val="15"/>
        </w:rPr>
        <w:t>.</w:t>
      </w:r>
      <w:r>
        <w:rPr>
          <w:spacing w:val="3"/>
          <w:w w:val="105"/>
          <w:sz w:val="15"/>
        </w:rPr>
        <w:t> </w:t>
      </w:r>
      <w:r>
        <w:rPr>
          <w:spacing w:val="-2"/>
          <w:w w:val="105"/>
          <w:sz w:val="15"/>
        </w:rPr>
        <w:t>Springer–Verlag,</w:t>
      </w:r>
      <w:r>
        <w:rPr>
          <w:spacing w:val="-12"/>
          <w:w w:val="105"/>
          <w:sz w:val="15"/>
        </w:rPr>
        <w:t> </w:t>
      </w:r>
      <w:r>
        <w:rPr>
          <w:spacing w:val="-2"/>
          <w:w w:val="105"/>
          <w:sz w:val="15"/>
        </w:rPr>
        <w:t>2004.</w:t>
      </w:r>
    </w:p>
    <w:p>
      <w:pPr>
        <w:pStyle w:val="ListParagraph"/>
        <w:numPr>
          <w:ilvl w:val="0"/>
          <w:numId w:val="3"/>
        </w:numPr>
        <w:tabs>
          <w:tab w:pos="419" w:val="left" w:leader="none"/>
          <w:tab w:pos="421" w:val="left" w:leader="none"/>
        </w:tabs>
        <w:spacing w:line="165" w:lineRule="auto" w:before="181" w:after="0"/>
        <w:ind w:left="421" w:right="220" w:hanging="314"/>
        <w:jc w:val="both"/>
        <w:rPr>
          <w:sz w:val="15"/>
        </w:rPr>
      </w:pPr>
      <w:r>
        <w:rPr>
          <w:w w:val="105"/>
          <w:sz w:val="15"/>
        </w:rPr>
        <w:t>J.</w:t>
      </w:r>
      <w:r>
        <w:rPr>
          <w:spacing w:val="-8"/>
          <w:w w:val="105"/>
          <w:sz w:val="15"/>
        </w:rPr>
        <w:t> </w:t>
      </w:r>
      <w:r>
        <w:rPr>
          <w:w w:val="105"/>
          <w:sz w:val="15"/>
        </w:rPr>
        <w:t>Ju¨rjens</w:t>
      </w:r>
      <w:r>
        <w:rPr>
          <w:spacing w:val="-8"/>
          <w:w w:val="105"/>
          <w:sz w:val="15"/>
        </w:rPr>
        <w:t> </w:t>
      </w:r>
      <w:r>
        <w:rPr>
          <w:w w:val="105"/>
          <w:sz w:val="15"/>
        </w:rPr>
        <w:t>and</w:t>
      </w:r>
      <w:r>
        <w:rPr>
          <w:spacing w:val="-8"/>
          <w:w w:val="105"/>
          <w:sz w:val="15"/>
        </w:rPr>
        <w:t> </w:t>
      </w:r>
      <w:r>
        <w:rPr>
          <w:w w:val="105"/>
          <w:sz w:val="15"/>
        </w:rPr>
        <w:t>T.A.</w:t>
      </w:r>
      <w:r>
        <w:rPr>
          <w:spacing w:val="-8"/>
          <w:w w:val="105"/>
          <w:sz w:val="15"/>
        </w:rPr>
        <w:t> </w:t>
      </w:r>
      <w:r>
        <w:rPr>
          <w:w w:val="105"/>
          <w:sz w:val="15"/>
        </w:rPr>
        <w:t>Kuhn.</w:t>
      </w:r>
      <w:r>
        <w:rPr>
          <w:spacing w:val="22"/>
          <w:w w:val="105"/>
          <w:sz w:val="15"/>
        </w:rPr>
        <w:t> </w:t>
      </w:r>
      <w:r>
        <w:rPr>
          <w:w w:val="105"/>
          <w:sz w:val="15"/>
        </w:rPr>
        <w:t>Automated</w:t>
      </w:r>
      <w:r>
        <w:rPr>
          <w:spacing w:val="-8"/>
          <w:w w:val="105"/>
          <w:sz w:val="15"/>
        </w:rPr>
        <w:t> </w:t>
      </w:r>
      <w:r>
        <w:rPr>
          <w:w w:val="105"/>
          <w:sz w:val="15"/>
        </w:rPr>
        <w:t>theorem</w:t>
      </w:r>
      <w:r>
        <w:rPr>
          <w:spacing w:val="-8"/>
          <w:w w:val="105"/>
          <w:sz w:val="15"/>
        </w:rPr>
        <w:t> </w:t>
      </w:r>
      <w:r>
        <w:rPr>
          <w:w w:val="105"/>
          <w:sz w:val="15"/>
        </w:rPr>
        <w:t>proving</w:t>
      </w:r>
      <w:r>
        <w:rPr>
          <w:spacing w:val="-8"/>
          <w:w w:val="105"/>
          <w:sz w:val="15"/>
        </w:rPr>
        <w:t> </w:t>
      </w:r>
      <w:r>
        <w:rPr>
          <w:w w:val="105"/>
          <w:sz w:val="15"/>
        </w:rPr>
        <w:t>for</w:t>
      </w:r>
      <w:r>
        <w:rPr>
          <w:spacing w:val="-8"/>
          <w:w w:val="105"/>
          <w:sz w:val="15"/>
        </w:rPr>
        <w:t> </w:t>
      </w:r>
      <w:r>
        <w:rPr>
          <w:w w:val="105"/>
          <w:sz w:val="15"/>
        </w:rPr>
        <w:t>cryptographic</w:t>
      </w:r>
      <w:r>
        <w:rPr>
          <w:spacing w:val="-8"/>
          <w:w w:val="105"/>
          <w:sz w:val="15"/>
        </w:rPr>
        <w:t> </w:t>
      </w:r>
      <w:r>
        <w:rPr>
          <w:w w:val="105"/>
          <w:sz w:val="15"/>
        </w:rPr>
        <w:t>protocols</w:t>
      </w:r>
      <w:r>
        <w:rPr>
          <w:spacing w:val="-8"/>
          <w:w w:val="105"/>
          <w:sz w:val="15"/>
        </w:rPr>
        <w:t> </w:t>
      </w:r>
      <w:r>
        <w:rPr>
          <w:w w:val="105"/>
          <w:sz w:val="15"/>
        </w:rPr>
        <w:t>with</w:t>
      </w:r>
      <w:r>
        <w:rPr>
          <w:spacing w:val="-8"/>
          <w:w w:val="105"/>
          <w:sz w:val="15"/>
        </w:rPr>
        <w:t> </w:t>
      </w:r>
      <w:r>
        <w:rPr>
          <w:w w:val="105"/>
          <w:sz w:val="15"/>
        </w:rPr>
        <w:t>automatic </w:t>
      </w:r>
      <w:bookmarkStart w:name="_bookmark43" w:id="59"/>
      <w:bookmarkEnd w:id="59"/>
      <w:r>
        <w:rPr>
          <w:w w:val="105"/>
          <w:sz w:val="15"/>
        </w:rPr>
        <w:t>atta</w:t>
      </w:r>
      <w:r>
        <w:rPr>
          <w:w w:val="105"/>
          <w:sz w:val="15"/>
        </w:rPr>
        <w:t>ck</w:t>
      </w:r>
      <w:r>
        <w:rPr>
          <w:w w:val="105"/>
          <w:sz w:val="15"/>
        </w:rPr>
        <w:t> generation.</w:t>
      </w:r>
      <w:r>
        <w:rPr>
          <w:spacing w:val="40"/>
          <w:w w:val="105"/>
          <w:sz w:val="15"/>
        </w:rPr>
        <w:t> </w:t>
      </w:r>
      <w:r>
        <w:rPr>
          <w:w w:val="105"/>
          <w:sz w:val="15"/>
        </w:rPr>
        <w:t>Technical</w:t>
      </w:r>
      <w:r>
        <w:rPr>
          <w:w w:val="105"/>
          <w:sz w:val="15"/>
        </w:rPr>
        <w:t> Report</w:t>
      </w:r>
      <w:r>
        <w:rPr>
          <w:w w:val="105"/>
          <w:sz w:val="15"/>
        </w:rPr>
        <w:t> TUM-I0424,</w:t>
      </w:r>
      <w:r>
        <w:rPr>
          <w:w w:val="105"/>
          <w:sz w:val="15"/>
        </w:rPr>
        <w:t> Institut</w:t>
      </w:r>
      <w:r>
        <w:rPr>
          <w:w w:val="105"/>
          <w:sz w:val="15"/>
        </w:rPr>
        <w:t> fu¨r</w:t>
      </w:r>
      <w:r>
        <w:rPr>
          <w:w w:val="105"/>
          <w:sz w:val="15"/>
        </w:rPr>
        <w:t> Informatik,</w:t>
      </w:r>
      <w:r>
        <w:rPr>
          <w:w w:val="105"/>
          <w:sz w:val="15"/>
        </w:rPr>
        <w:t> Technische</w:t>
      </w:r>
      <w:r>
        <w:rPr>
          <w:w w:val="105"/>
          <w:sz w:val="15"/>
        </w:rPr>
        <w:t> Universit¨at Mu¨nchen, 2004.</w:t>
      </w:r>
    </w:p>
    <w:p>
      <w:pPr>
        <w:pStyle w:val="ListParagraph"/>
        <w:numPr>
          <w:ilvl w:val="0"/>
          <w:numId w:val="3"/>
        </w:numPr>
        <w:tabs>
          <w:tab w:pos="419" w:val="left" w:leader="none"/>
          <w:tab w:pos="421" w:val="left" w:leader="none"/>
        </w:tabs>
        <w:spacing w:line="165" w:lineRule="auto" w:before="168" w:after="0"/>
        <w:ind w:left="421" w:right="220" w:hanging="314"/>
        <w:jc w:val="both"/>
        <w:rPr>
          <w:sz w:val="15"/>
        </w:rPr>
      </w:pPr>
      <w:bookmarkStart w:name="_bookmark44" w:id="60"/>
      <w:bookmarkEnd w:id="60"/>
      <w:r>
        <w:rPr/>
      </w:r>
      <w:r>
        <w:rPr>
          <w:w w:val="105"/>
          <w:sz w:val="15"/>
        </w:rPr>
        <w:t>Jan</w:t>
      </w:r>
      <w:r>
        <w:rPr>
          <w:spacing w:val="-3"/>
          <w:w w:val="105"/>
          <w:sz w:val="15"/>
        </w:rPr>
        <w:t> </w:t>
      </w:r>
      <w:r>
        <w:rPr>
          <w:w w:val="105"/>
          <w:sz w:val="15"/>
        </w:rPr>
        <w:t>Ju¨rjens.</w:t>
      </w:r>
      <w:r>
        <w:rPr>
          <w:spacing w:val="36"/>
          <w:w w:val="105"/>
          <w:sz w:val="15"/>
        </w:rPr>
        <w:t> </w:t>
      </w:r>
      <w:r>
        <w:rPr>
          <w:w w:val="105"/>
          <w:sz w:val="15"/>
        </w:rPr>
        <w:t>Umlsec:</w:t>
      </w:r>
      <w:r>
        <w:rPr>
          <w:spacing w:val="-3"/>
          <w:w w:val="105"/>
          <w:sz w:val="15"/>
        </w:rPr>
        <w:t> </w:t>
      </w:r>
      <w:r>
        <w:rPr>
          <w:w w:val="105"/>
          <w:sz w:val="15"/>
        </w:rPr>
        <w:t>Extending</w:t>
      </w:r>
      <w:r>
        <w:rPr>
          <w:spacing w:val="-3"/>
          <w:w w:val="105"/>
          <w:sz w:val="15"/>
        </w:rPr>
        <w:t> </w:t>
      </w:r>
      <w:r>
        <w:rPr>
          <w:w w:val="105"/>
          <w:sz w:val="15"/>
        </w:rPr>
        <w:t>uml</w:t>
      </w:r>
      <w:r>
        <w:rPr>
          <w:spacing w:val="-3"/>
          <w:w w:val="105"/>
          <w:sz w:val="15"/>
        </w:rPr>
        <w:t> </w:t>
      </w:r>
      <w:r>
        <w:rPr>
          <w:w w:val="105"/>
          <w:sz w:val="15"/>
        </w:rPr>
        <w:t>for</w:t>
      </w:r>
      <w:r>
        <w:rPr>
          <w:spacing w:val="-2"/>
          <w:w w:val="105"/>
          <w:sz w:val="15"/>
        </w:rPr>
        <w:t> </w:t>
      </w:r>
      <w:r>
        <w:rPr>
          <w:w w:val="105"/>
          <w:sz w:val="15"/>
        </w:rPr>
        <w:t>secure</w:t>
      </w:r>
      <w:r>
        <w:rPr>
          <w:spacing w:val="-3"/>
          <w:w w:val="105"/>
          <w:sz w:val="15"/>
        </w:rPr>
        <w:t> </w:t>
      </w:r>
      <w:r>
        <w:rPr>
          <w:w w:val="105"/>
          <w:sz w:val="15"/>
        </w:rPr>
        <w:t>systems</w:t>
      </w:r>
      <w:r>
        <w:rPr>
          <w:spacing w:val="-3"/>
          <w:w w:val="105"/>
          <w:sz w:val="15"/>
        </w:rPr>
        <w:t> </w:t>
      </w:r>
      <w:r>
        <w:rPr>
          <w:w w:val="105"/>
          <w:sz w:val="15"/>
        </w:rPr>
        <w:t>development.</w:t>
      </w:r>
      <w:r>
        <w:rPr>
          <w:spacing w:val="36"/>
          <w:w w:val="105"/>
          <w:sz w:val="15"/>
        </w:rPr>
        <w:t> </w:t>
      </w:r>
      <w:r>
        <w:rPr>
          <w:w w:val="105"/>
          <w:sz w:val="15"/>
        </w:rPr>
        <w:t>In</w:t>
      </w:r>
      <w:r>
        <w:rPr>
          <w:spacing w:val="-2"/>
          <w:w w:val="105"/>
          <w:sz w:val="15"/>
        </w:rPr>
        <w:t> </w:t>
      </w:r>
      <w:r>
        <w:rPr>
          <w:i/>
          <w:w w:val="105"/>
          <w:sz w:val="15"/>
        </w:rPr>
        <w:t>UML</w:t>
      </w:r>
      <w:r>
        <w:rPr>
          <w:i/>
          <w:spacing w:val="-5"/>
          <w:w w:val="105"/>
          <w:sz w:val="15"/>
        </w:rPr>
        <w:t> </w:t>
      </w:r>
      <w:r>
        <w:rPr>
          <w:i/>
          <w:w w:val="105"/>
          <w:sz w:val="15"/>
        </w:rPr>
        <w:t>’02:</w:t>
      </w:r>
      <w:r>
        <w:rPr>
          <w:i/>
          <w:spacing w:val="-5"/>
          <w:w w:val="105"/>
          <w:sz w:val="15"/>
        </w:rPr>
        <w:t> </w:t>
      </w:r>
      <w:r>
        <w:rPr>
          <w:i/>
          <w:w w:val="105"/>
          <w:sz w:val="15"/>
        </w:rPr>
        <w:t>Proceedings</w:t>
      </w:r>
      <w:r>
        <w:rPr>
          <w:i/>
          <w:spacing w:val="-5"/>
          <w:w w:val="105"/>
          <w:sz w:val="15"/>
        </w:rPr>
        <w:t> </w:t>
      </w:r>
      <w:r>
        <w:rPr>
          <w:i/>
          <w:w w:val="105"/>
          <w:sz w:val="15"/>
        </w:rPr>
        <w:t>of</w:t>
      </w:r>
      <w:r>
        <w:rPr>
          <w:i/>
          <w:w w:val="105"/>
          <w:sz w:val="15"/>
        </w:rPr>
        <w:t> the</w:t>
      </w:r>
      <w:r>
        <w:rPr>
          <w:i/>
          <w:spacing w:val="-1"/>
          <w:w w:val="105"/>
          <w:sz w:val="15"/>
        </w:rPr>
        <w:t> </w:t>
      </w:r>
      <w:r>
        <w:rPr>
          <w:i/>
          <w:w w:val="105"/>
          <w:sz w:val="15"/>
        </w:rPr>
        <w:t>5th</w:t>
      </w:r>
      <w:r>
        <w:rPr>
          <w:i/>
          <w:spacing w:val="-1"/>
          <w:w w:val="105"/>
          <w:sz w:val="15"/>
        </w:rPr>
        <w:t> </w:t>
      </w:r>
      <w:r>
        <w:rPr>
          <w:i/>
          <w:w w:val="105"/>
          <w:sz w:val="15"/>
        </w:rPr>
        <w:t>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The</w:t>
      </w:r>
      <w:r>
        <w:rPr>
          <w:i/>
          <w:spacing w:val="-1"/>
          <w:w w:val="105"/>
          <w:sz w:val="15"/>
        </w:rPr>
        <w:t> </w:t>
      </w:r>
      <w:r>
        <w:rPr>
          <w:i/>
          <w:w w:val="105"/>
          <w:sz w:val="15"/>
        </w:rPr>
        <w:t>Unified</w:t>
      </w:r>
      <w:r>
        <w:rPr>
          <w:i/>
          <w:spacing w:val="-1"/>
          <w:w w:val="105"/>
          <w:sz w:val="15"/>
        </w:rPr>
        <w:t> </w:t>
      </w:r>
      <w:r>
        <w:rPr>
          <w:i/>
          <w:w w:val="105"/>
          <w:sz w:val="15"/>
        </w:rPr>
        <w:t>Modeling</w:t>
      </w:r>
      <w:r>
        <w:rPr>
          <w:i/>
          <w:spacing w:val="-1"/>
          <w:w w:val="105"/>
          <w:sz w:val="15"/>
        </w:rPr>
        <w:t> </w:t>
      </w:r>
      <w:r>
        <w:rPr>
          <w:i/>
          <w:w w:val="105"/>
          <w:sz w:val="15"/>
        </w:rPr>
        <w:t>Language</w:t>
      </w:r>
      <w:r>
        <w:rPr>
          <w:w w:val="105"/>
          <w:sz w:val="15"/>
        </w:rPr>
        <w:t>, volume 2460 of </w:t>
      </w:r>
      <w:r>
        <w:rPr>
          <w:i/>
          <w:w w:val="105"/>
          <w:sz w:val="15"/>
        </w:rPr>
        <w:t>LNCS</w:t>
      </w:r>
      <w:r>
        <w:rPr>
          <w:w w:val="105"/>
          <w:sz w:val="15"/>
        </w:rPr>
        <w:t>, pages </w:t>
      </w:r>
      <w:bookmarkStart w:name="_bookmark45" w:id="61"/>
      <w:bookmarkEnd w:id="61"/>
      <w:r>
        <w:rPr>
          <w:w w:val="105"/>
          <w:sz w:val="15"/>
        </w:rPr>
        <w:t>412–425,</w:t>
      </w:r>
      <w:r>
        <w:rPr>
          <w:w w:val="105"/>
          <w:sz w:val="15"/>
        </w:rPr>
        <w:t> London, UK, 2002. Springer-Verlag.</w:t>
      </w:r>
    </w:p>
    <w:p>
      <w:pPr>
        <w:pStyle w:val="ListParagraph"/>
        <w:numPr>
          <w:ilvl w:val="0"/>
          <w:numId w:val="3"/>
        </w:numPr>
        <w:tabs>
          <w:tab w:pos="419" w:val="left" w:leader="none"/>
        </w:tabs>
        <w:spacing w:line="180" w:lineRule="exact" w:before="116" w:after="0"/>
        <w:ind w:left="419" w:right="0" w:hanging="312"/>
        <w:jc w:val="left"/>
        <w:rPr>
          <w:sz w:val="15"/>
        </w:rPr>
      </w:pPr>
      <w:r>
        <w:rPr>
          <w:spacing w:val="-2"/>
          <w:w w:val="105"/>
          <w:sz w:val="15"/>
        </w:rPr>
        <w:t>C.</w:t>
      </w:r>
      <w:r>
        <w:rPr>
          <w:spacing w:val="-3"/>
          <w:w w:val="105"/>
          <w:sz w:val="15"/>
        </w:rPr>
        <w:t> </w:t>
      </w:r>
      <w:r>
        <w:rPr>
          <w:spacing w:val="-2"/>
          <w:w w:val="105"/>
          <w:sz w:val="15"/>
        </w:rPr>
        <w:t>Montangero.</w:t>
      </w:r>
      <w:r>
        <w:rPr>
          <w:spacing w:val="18"/>
          <w:w w:val="105"/>
          <w:sz w:val="15"/>
        </w:rPr>
        <w:t> </w:t>
      </w:r>
      <w:r>
        <w:rPr>
          <w:spacing w:val="-2"/>
          <w:w w:val="105"/>
          <w:sz w:val="15"/>
        </w:rPr>
        <w:t>Program</w:t>
      </w:r>
      <w:r>
        <w:rPr>
          <w:spacing w:val="-3"/>
          <w:w w:val="105"/>
          <w:sz w:val="15"/>
        </w:rPr>
        <w:t> </w:t>
      </w:r>
      <w:r>
        <w:rPr>
          <w:spacing w:val="-2"/>
          <w:w w:val="105"/>
          <w:sz w:val="15"/>
        </w:rPr>
        <w:t>specification</w:t>
      </w:r>
      <w:r>
        <w:rPr>
          <w:spacing w:val="-3"/>
          <w:w w:val="105"/>
          <w:sz w:val="15"/>
        </w:rPr>
        <w:t> </w:t>
      </w:r>
      <w:r>
        <w:rPr>
          <w:spacing w:val="-2"/>
          <w:w w:val="105"/>
          <w:sz w:val="15"/>
        </w:rPr>
        <w:t>and</w:t>
      </w:r>
      <w:r>
        <w:rPr>
          <w:spacing w:val="-3"/>
          <w:w w:val="105"/>
          <w:sz w:val="15"/>
        </w:rPr>
        <w:t> </w:t>
      </w:r>
      <w:r>
        <w:rPr>
          <w:spacing w:val="-2"/>
          <w:w w:val="105"/>
          <w:sz w:val="15"/>
        </w:rPr>
        <w:t>optimization</w:t>
      </w:r>
      <w:r>
        <w:rPr>
          <w:spacing w:val="-3"/>
          <w:w w:val="105"/>
          <w:sz w:val="15"/>
        </w:rPr>
        <w:t> </w:t>
      </w:r>
      <w:r>
        <w:rPr>
          <w:spacing w:val="-2"/>
          <w:w w:val="105"/>
          <w:sz w:val="15"/>
        </w:rPr>
        <w:t>of</w:t>
      </w:r>
      <w:r>
        <w:rPr>
          <w:spacing w:val="-3"/>
          <w:w w:val="105"/>
          <w:sz w:val="15"/>
        </w:rPr>
        <w:t> </w:t>
      </w:r>
      <w:r>
        <w:rPr>
          <w:spacing w:val="-2"/>
          <w:w w:val="105"/>
          <w:sz w:val="15"/>
        </w:rPr>
        <w:t>functions over</w:t>
      </w:r>
      <w:r>
        <w:rPr>
          <w:spacing w:val="-3"/>
          <w:w w:val="105"/>
          <w:sz w:val="15"/>
        </w:rPr>
        <w:t> </w:t>
      </w:r>
      <w:r>
        <w:rPr>
          <w:spacing w:val="-2"/>
          <w:w w:val="105"/>
          <w:sz w:val="15"/>
        </w:rPr>
        <w:t>recursive</w:t>
      </w:r>
      <w:r>
        <w:rPr>
          <w:spacing w:val="-3"/>
          <w:w w:val="105"/>
          <w:sz w:val="15"/>
        </w:rPr>
        <w:t> </w:t>
      </w:r>
      <w:r>
        <w:rPr>
          <w:spacing w:val="-2"/>
          <w:w w:val="105"/>
          <w:sz w:val="15"/>
        </w:rPr>
        <w:t>data</w:t>
      </w:r>
      <w:r>
        <w:rPr>
          <w:spacing w:val="-3"/>
          <w:w w:val="105"/>
          <w:sz w:val="15"/>
        </w:rPr>
        <w:t> </w:t>
      </w:r>
      <w:r>
        <w:rPr>
          <w:spacing w:val="-2"/>
          <w:w w:val="105"/>
          <w:sz w:val="15"/>
        </w:rPr>
        <w:t>structures.</w:t>
      </w:r>
      <w:r>
        <w:rPr>
          <w:spacing w:val="18"/>
          <w:w w:val="105"/>
          <w:sz w:val="15"/>
        </w:rPr>
        <w:t> </w:t>
      </w:r>
      <w:r>
        <w:rPr>
          <w:spacing w:val="-5"/>
          <w:w w:val="105"/>
          <w:sz w:val="15"/>
        </w:rPr>
        <w:t>In</w:t>
      </w:r>
    </w:p>
    <w:p>
      <w:pPr>
        <w:spacing w:line="180" w:lineRule="exact" w:before="0"/>
        <w:ind w:left="421" w:right="0" w:firstLine="0"/>
        <w:jc w:val="left"/>
        <w:rPr>
          <w:rFonts w:ascii="LM Roman 8" w:hAnsi="LM Roman 8"/>
          <w:sz w:val="15"/>
        </w:rPr>
      </w:pPr>
      <w:r>
        <w:rPr>
          <w:rFonts w:ascii="LM Roman 8" w:hAnsi="LM Roman 8"/>
          <w:i/>
          <w:spacing w:val="-2"/>
          <w:w w:val="105"/>
          <w:sz w:val="15"/>
        </w:rPr>
        <w:t>3rd</w:t>
      </w:r>
      <w:r>
        <w:rPr>
          <w:rFonts w:ascii="LM Roman 8" w:hAnsi="LM Roman 8"/>
          <w:i/>
          <w:spacing w:val="-7"/>
          <w:w w:val="105"/>
          <w:sz w:val="15"/>
        </w:rPr>
        <w:t> </w:t>
      </w:r>
      <w:r>
        <w:rPr>
          <w:rFonts w:ascii="LM Roman 8" w:hAnsi="LM Roman 8"/>
          <w:i/>
          <w:spacing w:val="-2"/>
          <w:w w:val="105"/>
          <w:sz w:val="15"/>
        </w:rPr>
        <w:t>International</w:t>
      </w:r>
      <w:r>
        <w:rPr>
          <w:rFonts w:ascii="LM Roman 8" w:hAnsi="LM Roman 8"/>
          <w:i/>
          <w:spacing w:val="-6"/>
          <w:w w:val="105"/>
          <w:sz w:val="15"/>
        </w:rPr>
        <w:t> </w:t>
      </w:r>
      <w:r>
        <w:rPr>
          <w:rFonts w:ascii="LM Roman 8" w:hAnsi="LM Roman 8"/>
          <w:i/>
          <w:spacing w:val="-2"/>
          <w:w w:val="105"/>
          <w:sz w:val="15"/>
        </w:rPr>
        <w:t>Symposium</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336–351,</w:t>
      </w:r>
      <w:r>
        <w:rPr>
          <w:rFonts w:ascii="LM Roman 8" w:hAnsi="LM Roman 8"/>
          <w:spacing w:val="-6"/>
          <w:w w:val="105"/>
          <w:sz w:val="15"/>
        </w:rPr>
        <w:t> </w:t>
      </w:r>
      <w:r>
        <w:rPr>
          <w:rFonts w:ascii="LM Roman 8" w:hAnsi="LM Roman 8"/>
          <w:spacing w:val="-2"/>
          <w:w w:val="105"/>
          <w:sz w:val="15"/>
        </w:rPr>
        <w:t>Paris,</w:t>
      </w:r>
      <w:r>
        <w:rPr>
          <w:rFonts w:ascii="LM Roman 8" w:hAnsi="LM Roman 8"/>
          <w:spacing w:val="-7"/>
          <w:w w:val="105"/>
          <w:sz w:val="15"/>
        </w:rPr>
        <w:t> </w:t>
      </w:r>
      <w:r>
        <w:rPr>
          <w:rFonts w:ascii="LM Roman 8" w:hAnsi="LM Roman 8"/>
          <w:spacing w:val="-4"/>
          <w:w w:val="105"/>
          <w:sz w:val="15"/>
        </w:rPr>
        <w:t>1978.</w:t>
      </w:r>
    </w:p>
    <w:p>
      <w:pPr>
        <w:pStyle w:val="ListParagraph"/>
        <w:numPr>
          <w:ilvl w:val="0"/>
          <w:numId w:val="3"/>
        </w:numPr>
        <w:tabs>
          <w:tab w:pos="419" w:val="left" w:leader="none"/>
          <w:tab w:pos="421" w:val="left" w:leader="none"/>
        </w:tabs>
        <w:spacing w:line="165" w:lineRule="auto" w:before="154" w:after="0"/>
        <w:ind w:left="421" w:right="221" w:hanging="314"/>
        <w:jc w:val="both"/>
        <w:rPr>
          <w:sz w:val="15"/>
        </w:rPr>
      </w:pPr>
      <w:r>
        <w:rPr>
          <w:w w:val="105"/>
          <w:sz w:val="15"/>
        </w:rPr>
        <w:t>OMG.</w:t>
      </w:r>
      <w:r>
        <w:rPr>
          <w:w w:val="105"/>
          <w:sz w:val="15"/>
        </w:rPr>
        <w:t> Uml</w:t>
      </w:r>
      <w:r>
        <w:rPr>
          <w:spacing w:val="-11"/>
          <w:w w:val="105"/>
          <w:sz w:val="15"/>
        </w:rPr>
        <w:t> </w:t>
      </w:r>
      <w:r>
        <w:rPr>
          <w:w w:val="105"/>
          <w:sz w:val="15"/>
        </w:rPr>
        <w:t>superstructure</w:t>
      </w:r>
      <w:r>
        <w:rPr>
          <w:spacing w:val="-11"/>
          <w:w w:val="105"/>
          <w:sz w:val="15"/>
        </w:rPr>
        <w:t> </w:t>
      </w:r>
      <w:r>
        <w:rPr>
          <w:w w:val="105"/>
          <w:sz w:val="15"/>
        </w:rPr>
        <w:t>specification,</w:t>
      </w:r>
      <w:r>
        <w:rPr>
          <w:spacing w:val="-11"/>
          <w:w w:val="105"/>
          <w:sz w:val="15"/>
        </w:rPr>
        <w:t> </w:t>
      </w:r>
      <w:r>
        <w:rPr>
          <w:w w:val="105"/>
          <w:sz w:val="15"/>
        </w:rPr>
        <w:t>version</w:t>
      </w:r>
      <w:r>
        <w:rPr>
          <w:spacing w:val="-11"/>
          <w:w w:val="105"/>
          <w:sz w:val="15"/>
        </w:rPr>
        <w:t> </w:t>
      </w:r>
      <w:r>
        <w:rPr>
          <w:w w:val="105"/>
          <w:sz w:val="15"/>
        </w:rPr>
        <w:t>2.1.1,</w:t>
      </w:r>
      <w:r>
        <w:rPr>
          <w:spacing w:val="-11"/>
          <w:w w:val="105"/>
          <w:sz w:val="15"/>
        </w:rPr>
        <w:t> </w:t>
      </w:r>
      <w:r>
        <w:rPr>
          <w:w w:val="105"/>
          <w:sz w:val="15"/>
        </w:rPr>
        <w:t>formal/07-02-05.</w:t>
      </w:r>
      <w:r>
        <w:rPr>
          <w:w w:val="105"/>
          <w:sz w:val="15"/>
        </w:rPr>
        <w:t> Download</w:t>
      </w:r>
      <w:r>
        <w:rPr>
          <w:spacing w:val="-11"/>
          <w:w w:val="105"/>
          <w:sz w:val="15"/>
        </w:rPr>
        <w:t> </w:t>
      </w:r>
      <w:r>
        <w:rPr>
          <w:w w:val="105"/>
          <w:sz w:val="15"/>
        </w:rPr>
        <w:t>from</w:t>
      </w:r>
      <w:r>
        <w:rPr>
          <w:spacing w:val="-9"/>
          <w:w w:val="105"/>
          <w:sz w:val="15"/>
        </w:rPr>
        <w:t> </w:t>
      </w:r>
      <w:hyperlink r:id="rId27">
        <w:r>
          <w:rPr>
            <w:rFonts w:ascii="MathJax_Typewriter"/>
            <w:color w:val="0000FF"/>
            <w:w w:val="105"/>
            <w:sz w:val="15"/>
          </w:rPr>
          <w:t>http://www.</w:t>
        </w:r>
      </w:hyperlink>
      <w:r>
        <w:rPr>
          <w:rFonts w:ascii="MathJax_Typewriter"/>
          <w:color w:val="0000FF"/>
          <w:spacing w:val="40"/>
          <w:w w:val="105"/>
          <w:sz w:val="15"/>
        </w:rPr>
        <w:t> </w:t>
      </w:r>
      <w:bookmarkStart w:name="_bookmark46" w:id="62"/>
      <w:bookmarkEnd w:id="62"/>
      <w:r>
        <w:rPr>
          <w:rFonts w:ascii="MathJax_Typewriter"/>
          <w:color w:val="0000FF"/>
          <w:w w:val="104"/>
          <w:sz w:val="15"/>
        </w:rPr>
      </w:r>
      <w:hyperlink r:id="rId27">
        <w:r>
          <w:rPr>
            <w:rFonts w:ascii="MathJax_Typewriter"/>
            <w:color w:val="0000FF"/>
            <w:w w:val="105"/>
            <w:sz w:val="15"/>
          </w:rPr>
          <w:t>omg.org/technology/documents/formal/uml.htm</w:t>
        </w:r>
      </w:hyperlink>
      <w:r>
        <w:rPr>
          <w:w w:val="105"/>
          <w:sz w:val="15"/>
        </w:rPr>
        <w:t>, Feb 2007.</w:t>
      </w:r>
    </w:p>
    <w:p>
      <w:pPr>
        <w:pStyle w:val="ListParagraph"/>
        <w:numPr>
          <w:ilvl w:val="0"/>
          <w:numId w:val="3"/>
        </w:numPr>
        <w:tabs>
          <w:tab w:pos="419" w:val="left" w:leader="none"/>
        </w:tabs>
        <w:spacing w:line="180" w:lineRule="exact" w:before="138" w:after="0"/>
        <w:ind w:left="419" w:right="0" w:hanging="312"/>
        <w:jc w:val="left"/>
        <w:rPr>
          <w:sz w:val="15"/>
        </w:rPr>
      </w:pPr>
      <w:r>
        <w:rPr>
          <w:w w:val="105"/>
          <w:sz w:val="15"/>
        </w:rPr>
        <w:t>D.</w:t>
      </w:r>
      <w:r>
        <w:rPr>
          <w:spacing w:val="-4"/>
          <w:w w:val="105"/>
          <w:sz w:val="15"/>
        </w:rPr>
        <w:t> </w:t>
      </w:r>
      <w:r>
        <w:rPr>
          <w:w w:val="105"/>
          <w:sz w:val="15"/>
        </w:rPr>
        <w:t>Sannella</w:t>
      </w:r>
      <w:r>
        <w:rPr>
          <w:spacing w:val="-4"/>
          <w:w w:val="105"/>
          <w:sz w:val="15"/>
        </w:rPr>
        <w:t> </w:t>
      </w:r>
      <w:r>
        <w:rPr>
          <w:w w:val="105"/>
          <w:sz w:val="15"/>
        </w:rPr>
        <w:t>and</w:t>
      </w:r>
      <w:r>
        <w:rPr>
          <w:spacing w:val="-3"/>
          <w:w w:val="105"/>
          <w:sz w:val="15"/>
        </w:rPr>
        <w:t> </w:t>
      </w:r>
      <w:r>
        <w:rPr>
          <w:w w:val="105"/>
          <w:sz w:val="15"/>
        </w:rPr>
        <w:t>A.</w:t>
      </w:r>
      <w:r>
        <w:rPr>
          <w:spacing w:val="-4"/>
          <w:w w:val="105"/>
          <w:sz w:val="15"/>
        </w:rPr>
        <w:t> </w:t>
      </w:r>
      <w:r>
        <w:rPr>
          <w:w w:val="105"/>
          <w:sz w:val="15"/>
        </w:rPr>
        <w:t>Tarlecki.</w:t>
      </w:r>
      <w:r>
        <w:rPr>
          <w:spacing w:val="27"/>
          <w:w w:val="105"/>
          <w:sz w:val="15"/>
        </w:rPr>
        <w:t> </w:t>
      </w:r>
      <w:r>
        <w:rPr>
          <w:w w:val="105"/>
          <w:sz w:val="15"/>
        </w:rPr>
        <w:t>Essential</w:t>
      </w:r>
      <w:r>
        <w:rPr>
          <w:spacing w:val="-4"/>
          <w:w w:val="105"/>
          <w:sz w:val="15"/>
        </w:rPr>
        <w:t> </w:t>
      </w:r>
      <w:r>
        <w:rPr>
          <w:w w:val="105"/>
          <w:sz w:val="15"/>
        </w:rPr>
        <w:t>concepts</w:t>
      </w:r>
      <w:r>
        <w:rPr>
          <w:spacing w:val="-4"/>
          <w:w w:val="105"/>
          <w:sz w:val="15"/>
        </w:rPr>
        <w:t> </w:t>
      </w:r>
      <w:r>
        <w:rPr>
          <w:w w:val="105"/>
          <w:sz w:val="15"/>
        </w:rPr>
        <w:t>of</w:t>
      </w:r>
      <w:r>
        <w:rPr>
          <w:spacing w:val="-3"/>
          <w:w w:val="105"/>
          <w:sz w:val="15"/>
        </w:rPr>
        <w:t> </w:t>
      </w:r>
      <w:r>
        <w:rPr>
          <w:w w:val="105"/>
          <w:sz w:val="15"/>
        </w:rPr>
        <w:t>algebraic</w:t>
      </w:r>
      <w:r>
        <w:rPr>
          <w:spacing w:val="-4"/>
          <w:w w:val="105"/>
          <w:sz w:val="15"/>
        </w:rPr>
        <w:t> </w:t>
      </w:r>
      <w:r>
        <w:rPr>
          <w:w w:val="105"/>
          <w:sz w:val="15"/>
        </w:rPr>
        <w:t>specification</w:t>
      </w:r>
      <w:r>
        <w:rPr>
          <w:spacing w:val="-3"/>
          <w:w w:val="105"/>
          <w:sz w:val="15"/>
        </w:rPr>
        <w:t> </w:t>
      </w:r>
      <w:r>
        <w:rPr>
          <w:w w:val="105"/>
          <w:sz w:val="15"/>
        </w:rPr>
        <w:t>and</w:t>
      </w:r>
      <w:r>
        <w:rPr>
          <w:spacing w:val="-4"/>
          <w:w w:val="105"/>
          <w:sz w:val="15"/>
        </w:rPr>
        <w:t> </w:t>
      </w:r>
      <w:r>
        <w:rPr>
          <w:w w:val="105"/>
          <w:sz w:val="15"/>
        </w:rPr>
        <w:t>program</w:t>
      </w:r>
      <w:r>
        <w:rPr>
          <w:spacing w:val="-3"/>
          <w:w w:val="105"/>
          <w:sz w:val="15"/>
        </w:rPr>
        <w:t> </w:t>
      </w:r>
      <w:r>
        <w:rPr>
          <w:spacing w:val="-2"/>
          <w:w w:val="105"/>
          <w:sz w:val="15"/>
        </w:rPr>
        <w:t>development.</w:t>
      </w:r>
    </w:p>
    <w:p>
      <w:pPr>
        <w:spacing w:line="180" w:lineRule="exact" w:before="0"/>
        <w:ind w:left="421" w:right="0" w:firstLine="0"/>
        <w:jc w:val="left"/>
        <w:rPr>
          <w:rFonts w:ascii="LM Roman 8" w:hAnsi="LM Roman 8"/>
          <w:sz w:val="15"/>
        </w:rPr>
      </w:pPr>
      <w:r>
        <w:rPr>
          <w:rFonts w:ascii="LM Roman 8" w:hAnsi="LM Roman 8"/>
          <w:i/>
          <w:spacing w:val="-2"/>
          <w:w w:val="105"/>
          <w:sz w:val="15"/>
        </w:rPr>
        <w:t>Formal</w:t>
      </w:r>
      <w:r>
        <w:rPr>
          <w:rFonts w:ascii="LM Roman 8" w:hAnsi="LM Roman 8"/>
          <w:i/>
          <w:spacing w:val="-9"/>
          <w:w w:val="105"/>
          <w:sz w:val="15"/>
        </w:rPr>
        <w:t> </w:t>
      </w:r>
      <w:r>
        <w:rPr>
          <w:rFonts w:ascii="LM Roman 8" w:hAnsi="LM Roman 8"/>
          <w:i/>
          <w:spacing w:val="-2"/>
          <w:w w:val="105"/>
          <w:sz w:val="15"/>
        </w:rPr>
        <w:t>Aspects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Computing</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9:229–269,</w:t>
      </w:r>
      <w:r>
        <w:rPr>
          <w:rFonts w:ascii="LM Roman 8" w:hAnsi="LM Roman 8"/>
          <w:spacing w:val="-8"/>
          <w:w w:val="105"/>
          <w:sz w:val="15"/>
        </w:rPr>
        <w:t> </w:t>
      </w:r>
      <w:r>
        <w:rPr>
          <w:rFonts w:ascii="LM Roman 8" w:hAnsi="LM Roman 8"/>
          <w:spacing w:val="-2"/>
          <w:w w:val="105"/>
          <w:sz w:val="15"/>
        </w:rPr>
        <w:t>1997.</w:t>
      </w:r>
    </w:p>
    <w:p>
      <w:pPr>
        <w:pStyle w:val="ListParagraph"/>
        <w:numPr>
          <w:ilvl w:val="0"/>
          <w:numId w:val="3"/>
        </w:numPr>
        <w:tabs>
          <w:tab w:pos="419" w:val="left" w:leader="none"/>
        </w:tabs>
        <w:spacing w:line="240" w:lineRule="auto" w:before="102" w:after="0"/>
        <w:ind w:left="419" w:right="0" w:hanging="312"/>
        <w:jc w:val="left"/>
        <w:rPr>
          <w:sz w:val="15"/>
        </w:rPr>
      </w:pPr>
      <w:bookmarkStart w:name="_bookmark47" w:id="63"/>
      <w:bookmarkEnd w:id="63"/>
      <w:r>
        <w:rPr/>
      </w:r>
      <w:r>
        <w:rPr>
          <w:w w:val="105"/>
          <w:sz w:val="15"/>
        </w:rPr>
        <w:t>D.C.</w:t>
      </w:r>
      <w:r>
        <w:rPr>
          <w:spacing w:val="-14"/>
          <w:w w:val="105"/>
          <w:sz w:val="15"/>
        </w:rPr>
        <w:t> </w:t>
      </w:r>
      <w:r>
        <w:rPr>
          <w:w w:val="105"/>
          <w:sz w:val="15"/>
        </w:rPr>
        <w:t>Schmidt.</w:t>
      </w:r>
      <w:r>
        <w:rPr>
          <w:spacing w:val="-9"/>
          <w:w w:val="105"/>
          <w:sz w:val="15"/>
        </w:rPr>
        <w:t> </w:t>
      </w:r>
      <w:r>
        <w:rPr>
          <w:w w:val="105"/>
          <w:sz w:val="15"/>
        </w:rPr>
        <w:t>Model-driven</w:t>
      </w:r>
      <w:r>
        <w:rPr>
          <w:spacing w:val="-14"/>
          <w:w w:val="105"/>
          <w:sz w:val="15"/>
        </w:rPr>
        <w:t> </w:t>
      </w:r>
      <w:r>
        <w:rPr>
          <w:w w:val="105"/>
          <w:sz w:val="15"/>
        </w:rPr>
        <w:t>engineering.</w:t>
      </w:r>
      <w:r>
        <w:rPr>
          <w:spacing w:val="-8"/>
          <w:w w:val="105"/>
          <w:sz w:val="15"/>
        </w:rPr>
        <w:t> </w:t>
      </w:r>
      <w:r>
        <w:rPr>
          <w:i/>
          <w:w w:val="105"/>
          <w:sz w:val="15"/>
        </w:rPr>
        <w:t>IEEE</w:t>
      </w:r>
      <w:r>
        <w:rPr>
          <w:i/>
          <w:spacing w:val="-15"/>
          <w:w w:val="105"/>
          <w:sz w:val="15"/>
        </w:rPr>
        <w:t> </w:t>
      </w:r>
      <w:r>
        <w:rPr>
          <w:i/>
          <w:w w:val="105"/>
          <w:sz w:val="15"/>
        </w:rPr>
        <w:t>Computer</w:t>
      </w:r>
      <w:r>
        <w:rPr>
          <w:w w:val="105"/>
          <w:sz w:val="15"/>
        </w:rPr>
        <w:t>,</w:t>
      </w:r>
      <w:r>
        <w:rPr>
          <w:spacing w:val="-14"/>
          <w:w w:val="105"/>
          <w:sz w:val="15"/>
        </w:rPr>
        <w:t> </w:t>
      </w:r>
      <w:r>
        <w:rPr>
          <w:w w:val="105"/>
          <w:sz w:val="15"/>
        </w:rPr>
        <w:t>39(2):25–31,</w:t>
      </w:r>
      <w:r>
        <w:rPr>
          <w:spacing w:val="-14"/>
          <w:w w:val="105"/>
          <w:sz w:val="15"/>
        </w:rPr>
        <w:t> </w:t>
      </w:r>
      <w:r>
        <w:rPr>
          <w:w w:val="105"/>
          <w:sz w:val="15"/>
        </w:rPr>
        <w:t>Feb</w:t>
      </w:r>
      <w:r>
        <w:rPr>
          <w:spacing w:val="-14"/>
          <w:w w:val="105"/>
          <w:sz w:val="15"/>
        </w:rPr>
        <w:t> </w:t>
      </w:r>
      <w:r>
        <w:rPr>
          <w:spacing w:val="-2"/>
          <w:w w:val="105"/>
          <w:sz w:val="15"/>
        </w:rPr>
        <w:t>2006.</w:t>
      </w:r>
    </w:p>
    <w:p>
      <w:pPr>
        <w:pStyle w:val="ListParagraph"/>
        <w:numPr>
          <w:ilvl w:val="0"/>
          <w:numId w:val="3"/>
        </w:numPr>
        <w:tabs>
          <w:tab w:pos="419" w:val="left" w:leader="none"/>
          <w:tab w:pos="421" w:val="left" w:leader="none"/>
        </w:tabs>
        <w:spacing w:line="165" w:lineRule="auto" w:before="181" w:after="0"/>
        <w:ind w:left="421" w:right="221" w:hanging="314"/>
        <w:jc w:val="both"/>
        <w:rPr>
          <w:sz w:val="15"/>
        </w:rPr>
      </w:pPr>
      <w:r>
        <w:rPr>
          <w:sz w:val="15"/>
        </w:rPr>
        <w:t>M.H.</w:t>
      </w:r>
      <w:r>
        <w:rPr>
          <w:spacing w:val="-1"/>
          <w:sz w:val="15"/>
        </w:rPr>
        <w:t> </w:t>
      </w:r>
      <w:r>
        <w:rPr>
          <w:sz w:val="15"/>
        </w:rPr>
        <w:t>ter</w:t>
      </w:r>
      <w:r>
        <w:rPr>
          <w:spacing w:val="-1"/>
          <w:sz w:val="15"/>
        </w:rPr>
        <w:t> </w:t>
      </w:r>
      <w:r>
        <w:rPr>
          <w:sz w:val="15"/>
        </w:rPr>
        <w:t>Beek,</w:t>
      </w:r>
      <w:r>
        <w:rPr>
          <w:spacing w:val="-1"/>
          <w:sz w:val="15"/>
        </w:rPr>
        <w:t> </w:t>
      </w:r>
      <w:r>
        <w:rPr>
          <w:sz w:val="15"/>
        </w:rPr>
        <w:t>A.</w:t>
      </w:r>
      <w:r>
        <w:rPr>
          <w:spacing w:val="-1"/>
          <w:sz w:val="15"/>
        </w:rPr>
        <w:t> </w:t>
      </w:r>
      <w:r>
        <w:rPr>
          <w:sz w:val="15"/>
        </w:rPr>
        <w:t>Fantechi,</w:t>
      </w:r>
      <w:r>
        <w:rPr>
          <w:spacing w:val="-1"/>
          <w:sz w:val="15"/>
        </w:rPr>
        <w:t> </w:t>
      </w:r>
      <w:r>
        <w:rPr>
          <w:sz w:val="15"/>
        </w:rPr>
        <w:t>S.</w:t>
      </w:r>
      <w:r>
        <w:rPr>
          <w:spacing w:val="-1"/>
          <w:sz w:val="15"/>
        </w:rPr>
        <w:t> </w:t>
      </w:r>
      <w:r>
        <w:rPr>
          <w:sz w:val="15"/>
        </w:rPr>
        <w:t>Gnesi,</w:t>
      </w:r>
      <w:r>
        <w:rPr>
          <w:spacing w:val="-1"/>
          <w:sz w:val="15"/>
        </w:rPr>
        <w:t> </w:t>
      </w:r>
      <w:r>
        <w:rPr>
          <w:sz w:val="15"/>
        </w:rPr>
        <w:t>and</w:t>
      </w:r>
      <w:r>
        <w:rPr>
          <w:spacing w:val="-1"/>
          <w:sz w:val="15"/>
        </w:rPr>
        <w:t> </w:t>
      </w:r>
      <w:r>
        <w:rPr>
          <w:sz w:val="15"/>
        </w:rPr>
        <w:t>F.</w:t>
      </w:r>
      <w:r>
        <w:rPr>
          <w:spacing w:val="-1"/>
          <w:sz w:val="15"/>
        </w:rPr>
        <w:t> </w:t>
      </w:r>
      <w:r>
        <w:rPr>
          <w:sz w:val="15"/>
        </w:rPr>
        <w:t>Mazzanti.</w:t>
      </w:r>
      <w:r>
        <w:rPr>
          <w:spacing w:val="32"/>
          <w:sz w:val="15"/>
        </w:rPr>
        <w:t> </w:t>
      </w:r>
      <w:r>
        <w:rPr>
          <w:sz w:val="15"/>
        </w:rPr>
        <w:t>An</w:t>
      </w:r>
      <w:r>
        <w:rPr>
          <w:spacing w:val="-1"/>
          <w:sz w:val="15"/>
        </w:rPr>
        <w:t> </w:t>
      </w:r>
      <w:r>
        <w:rPr>
          <w:sz w:val="15"/>
        </w:rPr>
        <w:t>action/state-based</w:t>
      </w:r>
      <w:r>
        <w:rPr>
          <w:spacing w:val="-1"/>
          <w:sz w:val="15"/>
        </w:rPr>
        <w:t> </w:t>
      </w:r>
      <w:r>
        <w:rPr>
          <w:sz w:val="15"/>
        </w:rPr>
        <w:t>model-checking</w:t>
      </w:r>
      <w:r>
        <w:rPr>
          <w:spacing w:val="-1"/>
          <w:sz w:val="15"/>
        </w:rPr>
        <w:t> </w:t>
      </w:r>
      <w:r>
        <w:rPr>
          <w:sz w:val="15"/>
        </w:rPr>
        <w:t>approach </w:t>
      </w:r>
      <w:r>
        <w:rPr>
          <w:w w:val="105"/>
          <w:sz w:val="15"/>
        </w:rPr>
        <w:t>for the analysis of an aynchronous protocol for service-oriented applications.</w:t>
      </w:r>
      <w:r>
        <w:rPr>
          <w:spacing w:val="40"/>
          <w:w w:val="105"/>
          <w:sz w:val="15"/>
        </w:rPr>
        <w:t> </w:t>
      </w:r>
      <w:r>
        <w:rPr>
          <w:w w:val="105"/>
          <w:sz w:val="15"/>
        </w:rPr>
        <w:t>In </w:t>
      </w:r>
      <w:r>
        <w:rPr>
          <w:i/>
          <w:w w:val="105"/>
          <w:sz w:val="15"/>
        </w:rPr>
        <w:t>12th International</w:t>
      </w:r>
      <w:r>
        <w:rPr>
          <w:i/>
          <w:w w:val="105"/>
          <w:sz w:val="15"/>
        </w:rPr>
        <w:t> </w:t>
      </w:r>
      <w:r>
        <w:rPr>
          <w:i/>
          <w:sz w:val="15"/>
        </w:rPr>
        <w:t>Workshop on Formal Methods for Industrial Critical Systems (FMICS 2007)</w:t>
      </w:r>
      <w:r>
        <w:rPr>
          <w:sz w:val="15"/>
        </w:rPr>
        <w:t>, LNCS, Berlin, Germany, </w:t>
      </w:r>
      <w:r>
        <w:rPr>
          <w:w w:val="105"/>
          <w:sz w:val="15"/>
        </w:rPr>
        <w:t>July 1–2 2007. Springer-Verlag. To appear.</w:t>
      </w:r>
    </w:p>
    <w:p>
      <w:pPr>
        <w:pStyle w:val="ListParagraph"/>
        <w:numPr>
          <w:ilvl w:val="0"/>
          <w:numId w:val="3"/>
        </w:numPr>
        <w:tabs>
          <w:tab w:pos="419" w:val="left" w:leader="none"/>
          <w:tab w:pos="421" w:val="left" w:leader="none"/>
        </w:tabs>
        <w:spacing w:line="182" w:lineRule="auto" w:before="157" w:after="0"/>
        <w:ind w:left="421" w:right="221" w:hanging="314"/>
        <w:jc w:val="both"/>
        <w:rPr>
          <w:sz w:val="15"/>
        </w:rPr>
      </w:pPr>
      <w:r>
        <w:rPr>
          <w:w w:val="105"/>
          <w:sz w:val="15"/>
        </w:rPr>
        <w:t>D.</w:t>
      </w:r>
      <w:r>
        <w:rPr>
          <w:w w:val="105"/>
          <w:sz w:val="15"/>
        </w:rPr>
        <w:t> Varr´o</w:t>
      </w:r>
      <w:r>
        <w:rPr>
          <w:w w:val="105"/>
          <w:sz w:val="15"/>
        </w:rPr>
        <w:t> and</w:t>
      </w:r>
      <w:r>
        <w:rPr>
          <w:w w:val="105"/>
          <w:sz w:val="15"/>
        </w:rPr>
        <w:t> A.</w:t>
      </w:r>
      <w:r>
        <w:rPr>
          <w:w w:val="105"/>
          <w:sz w:val="15"/>
        </w:rPr>
        <w:t> Pataricza.</w:t>
      </w:r>
      <w:r>
        <w:rPr>
          <w:spacing w:val="40"/>
          <w:w w:val="105"/>
          <w:sz w:val="15"/>
        </w:rPr>
        <w:t> </w:t>
      </w:r>
      <w:r>
        <w:rPr>
          <w:w w:val="105"/>
          <w:sz w:val="15"/>
        </w:rPr>
        <w:t>Vpm:</w:t>
      </w:r>
      <w:r>
        <w:rPr>
          <w:w w:val="105"/>
          <w:sz w:val="15"/>
        </w:rPr>
        <w:t> A</w:t>
      </w:r>
      <w:r>
        <w:rPr>
          <w:w w:val="105"/>
          <w:sz w:val="15"/>
        </w:rPr>
        <w:t> visual,</w:t>
      </w:r>
      <w:r>
        <w:rPr>
          <w:w w:val="105"/>
          <w:sz w:val="15"/>
        </w:rPr>
        <w:t> precise</w:t>
      </w:r>
      <w:r>
        <w:rPr>
          <w:w w:val="105"/>
          <w:sz w:val="15"/>
        </w:rPr>
        <w:t> and</w:t>
      </w:r>
      <w:r>
        <w:rPr>
          <w:w w:val="105"/>
          <w:sz w:val="15"/>
        </w:rPr>
        <w:t> multilevel</w:t>
      </w:r>
      <w:r>
        <w:rPr>
          <w:w w:val="105"/>
          <w:sz w:val="15"/>
        </w:rPr>
        <w:t> metamodeling</w:t>
      </w:r>
      <w:r>
        <w:rPr>
          <w:w w:val="105"/>
          <w:sz w:val="15"/>
        </w:rPr>
        <w:t> framework</w:t>
      </w:r>
      <w:r>
        <w:rPr>
          <w:w w:val="105"/>
          <w:sz w:val="15"/>
        </w:rPr>
        <w:t> for describing</w:t>
      </w:r>
      <w:r>
        <w:rPr>
          <w:spacing w:val="-14"/>
          <w:w w:val="105"/>
          <w:sz w:val="15"/>
        </w:rPr>
        <w:t> </w:t>
      </w:r>
      <w:r>
        <w:rPr>
          <w:w w:val="105"/>
          <w:sz w:val="15"/>
        </w:rPr>
        <w:t>mathematical</w:t>
      </w:r>
      <w:r>
        <w:rPr>
          <w:spacing w:val="-13"/>
          <w:w w:val="105"/>
          <w:sz w:val="15"/>
        </w:rPr>
        <w:t> </w:t>
      </w:r>
      <w:r>
        <w:rPr>
          <w:w w:val="105"/>
          <w:sz w:val="15"/>
        </w:rPr>
        <w:t>domains</w:t>
      </w:r>
      <w:r>
        <w:rPr>
          <w:spacing w:val="-14"/>
          <w:w w:val="105"/>
          <w:sz w:val="15"/>
        </w:rPr>
        <w:t> </w:t>
      </w:r>
      <w:r>
        <w:rPr>
          <w:w w:val="105"/>
          <w:sz w:val="15"/>
        </w:rPr>
        <w:t>and</w:t>
      </w:r>
      <w:r>
        <w:rPr>
          <w:spacing w:val="-13"/>
          <w:w w:val="105"/>
          <w:sz w:val="15"/>
        </w:rPr>
        <w:t> </w:t>
      </w:r>
      <w:r>
        <w:rPr>
          <w:w w:val="105"/>
          <w:sz w:val="15"/>
        </w:rPr>
        <w:t>uml.</w:t>
      </w:r>
      <w:r>
        <w:rPr>
          <w:spacing w:val="3"/>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and</w:t>
      </w:r>
      <w:r>
        <w:rPr>
          <w:i/>
          <w:spacing w:val="-15"/>
          <w:w w:val="105"/>
          <w:sz w:val="15"/>
        </w:rPr>
        <w:t> </w:t>
      </w:r>
      <w:r>
        <w:rPr>
          <w:i/>
          <w:w w:val="105"/>
          <w:sz w:val="15"/>
        </w:rPr>
        <w:t>Systems</w:t>
      </w:r>
      <w:r>
        <w:rPr>
          <w:i/>
          <w:spacing w:val="-15"/>
          <w:w w:val="105"/>
          <w:sz w:val="15"/>
        </w:rPr>
        <w:t> </w:t>
      </w:r>
      <w:r>
        <w:rPr>
          <w:i/>
          <w:w w:val="105"/>
          <w:sz w:val="15"/>
        </w:rPr>
        <w:t>Modeling</w:t>
      </w:r>
      <w:r>
        <w:rPr>
          <w:w w:val="105"/>
          <w:sz w:val="15"/>
        </w:rPr>
        <w:t>,</w:t>
      </w:r>
      <w:r>
        <w:rPr>
          <w:spacing w:val="-14"/>
          <w:w w:val="105"/>
          <w:sz w:val="15"/>
        </w:rPr>
        <w:t> </w:t>
      </w:r>
      <w:r>
        <w:rPr>
          <w:w w:val="105"/>
          <w:sz w:val="15"/>
        </w:rPr>
        <w:t>2(3):187–210, </w:t>
      </w:r>
      <w:r>
        <w:rPr>
          <w:spacing w:val="-2"/>
          <w:w w:val="105"/>
          <w:sz w:val="15"/>
        </w:rPr>
        <w:t>2003.</w:t>
      </w:r>
    </w:p>
    <w:p>
      <w:pPr>
        <w:pStyle w:val="ListParagraph"/>
        <w:numPr>
          <w:ilvl w:val="0"/>
          <w:numId w:val="3"/>
        </w:numPr>
        <w:tabs>
          <w:tab w:pos="419" w:val="left" w:leader="none"/>
        </w:tabs>
        <w:spacing w:line="240" w:lineRule="auto" w:before="110" w:after="0"/>
        <w:ind w:left="419" w:right="0" w:hanging="312"/>
        <w:jc w:val="left"/>
        <w:rPr>
          <w:sz w:val="15"/>
        </w:rPr>
      </w:pPr>
      <w:r>
        <w:rPr>
          <w:spacing w:val="-2"/>
          <w:w w:val="105"/>
          <w:sz w:val="15"/>
        </w:rPr>
        <w:t>D.</w:t>
      </w:r>
      <w:r>
        <w:rPr>
          <w:spacing w:val="-4"/>
          <w:w w:val="105"/>
          <w:sz w:val="15"/>
        </w:rPr>
        <w:t> </w:t>
      </w:r>
      <w:r>
        <w:rPr>
          <w:spacing w:val="-2"/>
          <w:w w:val="105"/>
          <w:sz w:val="15"/>
        </w:rPr>
        <w:t>Waddington</w:t>
      </w:r>
      <w:r>
        <w:rPr>
          <w:spacing w:val="-3"/>
          <w:w w:val="105"/>
          <w:sz w:val="15"/>
        </w:rPr>
        <w:t> </w:t>
      </w:r>
      <w:r>
        <w:rPr>
          <w:spacing w:val="-2"/>
          <w:w w:val="105"/>
          <w:sz w:val="15"/>
        </w:rPr>
        <w:t>and</w:t>
      </w:r>
      <w:r>
        <w:rPr>
          <w:spacing w:val="-3"/>
          <w:w w:val="105"/>
          <w:sz w:val="15"/>
        </w:rPr>
        <w:t> </w:t>
      </w:r>
      <w:r>
        <w:rPr>
          <w:spacing w:val="-2"/>
          <w:w w:val="105"/>
          <w:sz w:val="15"/>
        </w:rPr>
        <w:t>P.</w:t>
      </w:r>
      <w:r>
        <w:rPr>
          <w:spacing w:val="-3"/>
          <w:w w:val="105"/>
          <w:sz w:val="15"/>
        </w:rPr>
        <w:t> </w:t>
      </w:r>
      <w:r>
        <w:rPr>
          <w:spacing w:val="-2"/>
          <w:w w:val="105"/>
          <w:sz w:val="15"/>
        </w:rPr>
        <w:t>Lardieri.</w:t>
      </w:r>
      <w:r>
        <w:rPr>
          <w:spacing w:val="14"/>
          <w:w w:val="105"/>
          <w:sz w:val="15"/>
        </w:rPr>
        <w:t> </w:t>
      </w:r>
      <w:r>
        <w:rPr>
          <w:spacing w:val="-2"/>
          <w:w w:val="105"/>
          <w:sz w:val="15"/>
        </w:rPr>
        <w:t>Model–centric</w:t>
      </w:r>
      <w:r>
        <w:rPr>
          <w:spacing w:val="-3"/>
          <w:w w:val="105"/>
          <w:sz w:val="15"/>
        </w:rPr>
        <w:t> </w:t>
      </w:r>
      <w:r>
        <w:rPr>
          <w:spacing w:val="-2"/>
          <w:w w:val="105"/>
          <w:sz w:val="15"/>
        </w:rPr>
        <w:t>software</w:t>
      </w:r>
      <w:r>
        <w:rPr>
          <w:spacing w:val="-4"/>
          <w:w w:val="105"/>
          <w:sz w:val="15"/>
        </w:rPr>
        <w:t> </w:t>
      </w:r>
      <w:r>
        <w:rPr>
          <w:spacing w:val="-2"/>
          <w:w w:val="105"/>
          <w:sz w:val="15"/>
        </w:rPr>
        <w:t>development.</w:t>
      </w:r>
      <w:r>
        <w:rPr>
          <w:spacing w:val="15"/>
          <w:w w:val="105"/>
          <w:sz w:val="15"/>
        </w:rPr>
        <w:t> </w:t>
      </w:r>
      <w:r>
        <w:rPr>
          <w:spacing w:val="-2"/>
          <w:w w:val="105"/>
          <w:sz w:val="15"/>
        </w:rPr>
        <w:t>Sidebar</w:t>
      </w:r>
      <w:r>
        <w:rPr>
          <w:spacing w:val="-3"/>
          <w:w w:val="105"/>
          <w:sz w:val="15"/>
        </w:rPr>
        <w:t> </w:t>
      </w:r>
      <w:r>
        <w:rPr>
          <w:spacing w:val="-2"/>
          <w:w w:val="105"/>
          <w:sz w:val="15"/>
        </w:rPr>
        <w:t>to</w:t>
      </w:r>
      <w:r>
        <w:rPr>
          <w:spacing w:val="-4"/>
          <w:w w:val="105"/>
          <w:sz w:val="15"/>
        </w:rPr>
        <w:t> </w:t>
      </w:r>
      <w:r>
        <w:rPr>
          <w:spacing w:val="-2"/>
          <w:w w:val="105"/>
          <w:sz w:val="15"/>
        </w:rPr>
        <w:t>[</w:t>
      </w:r>
      <w:hyperlink w:history="true" w:anchor="_bookmark44">
        <w:r>
          <w:rPr>
            <w:color w:val="0000FF"/>
            <w:spacing w:val="-2"/>
            <w:w w:val="105"/>
            <w:sz w:val="15"/>
          </w:rPr>
          <w:t>26</w:t>
        </w:r>
      </w:hyperlink>
      <w:r>
        <w:rPr>
          <w:spacing w:val="-2"/>
          <w:w w:val="105"/>
          <w:sz w:val="15"/>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Roman Dunhill 10">
    <w:altName w:val="LM Roman Dunhill 10"/>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672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897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7232">
              <wp:simplePos x="0" y="0"/>
              <wp:positionH relativeFrom="page">
                <wp:posOffset>918065</wp:posOffset>
              </wp:positionH>
              <wp:positionV relativeFrom="page">
                <wp:posOffset>545914</wp:posOffset>
              </wp:positionV>
              <wp:extent cx="40322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32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Montangero,</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Semini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171–186</w:t>
                          </w:r>
                        </w:p>
                      </w:txbxContent>
                    </wps:txbx>
                    <wps:bodyPr wrap="square" lIns="0" tIns="0" rIns="0" bIns="0" rtlCol="0">
                      <a:noAutofit/>
                    </wps:bodyPr>
                  </wps:wsp>
                </a:graphicData>
              </a:graphic>
            </wp:anchor>
          </w:drawing>
        </mc:Choice>
        <mc:Fallback>
          <w:pict>
            <v:shape style="position:absolute;margin-left:72.288597pt;margin-top:42.985428pt;width:317.5pt;height:10.8pt;mso-position-horizontal-relative:page;mso-position-vertical-relative:page;z-index:-159892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Montangero,</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Semini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171–186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7744">
              <wp:simplePos x="0" y="0"/>
              <wp:positionH relativeFrom="page">
                <wp:posOffset>990065</wp:posOffset>
              </wp:positionH>
              <wp:positionV relativeFrom="page">
                <wp:posOffset>545914</wp:posOffset>
              </wp:positionV>
              <wp:extent cx="40322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32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Montangero,</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Semini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171–186</w:t>
                          </w:r>
                        </w:p>
                      </w:txbxContent>
                    </wps:txbx>
                    <wps:bodyPr wrap="square" lIns="0" tIns="0" rIns="0" bIns="0" rtlCol="0">
                      <a:noAutofit/>
                    </wps:bodyPr>
                  </wps:wsp>
                </a:graphicData>
              </a:graphic>
            </wp:anchor>
          </w:drawing>
        </mc:Choice>
        <mc:Fallback>
          <w:pict>
            <v:shape style="position:absolute;margin-left:77.957901pt;margin-top:42.985428pt;width:317.5pt;height:10.8pt;mso-position-horizontal-relative:page;mso-position-vertical-relative:page;z-index:-15988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Montangero,</w:t>
                    </w:r>
                    <w:r>
                      <w:rPr>
                        <w:rFonts w:ascii="Times New Roman" w:hAnsi="Times New Roman"/>
                        <w:i/>
                        <w:spacing w:val="1"/>
                        <w:sz w:val="16"/>
                      </w:rPr>
                      <w:t> </w:t>
                    </w:r>
                    <w:r>
                      <w:rPr>
                        <w:rFonts w:ascii="Times New Roman" w:hAnsi="Times New Roman"/>
                        <w:i/>
                        <w:spacing w:val="-2"/>
                        <w:sz w:val="16"/>
                      </w:rPr>
                      <w:t>L.</w:t>
                    </w:r>
                    <w:r>
                      <w:rPr>
                        <w:rFonts w:ascii="Times New Roman" w:hAnsi="Times New Roman"/>
                        <w:i/>
                        <w:sz w:val="16"/>
                      </w:rPr>
                      <w:t> </w:t>
                    </w:r>
                    <w:r>
                      <w:rPr>
                        <w:rFonts w:ascii="Times New Roman" w:hAnsi="Times New Roman"/>
                        <w:i/>
                        <w:spacing w:val="-2"/>
                        <w:sz w:val="16"/>
                      </w:rPr>
                      <w:t>Semini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171–186</w:t>
                    </w:r>
                  </w:p>
                </w:txbxContent>
              </v:textbox>
              <w10:wrap type="none"/>
            </v:shape>
          </w:pict>
        </mc:Fallback>
      </mc:AlternateContent>
    </w:r>
    <w:r>
      <w:rPr/>
      <mc:AlternateContent>
        <mc:Choice Requires="wps">
          <w:drawing>
            <wp:anchor distT="0" distB="0" distL="0" distR="0" allowOverlap="1" layoutInCell="1" locked="0" behindDoc="1" simplePos="0" relativeHeight="48732825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882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7"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hyperlink" Target="http://www.pst.informatik.uni-muenchen.de/projekte/agile/" TargetMode="External"/><Relationship Id="rId20" Type="http://schemas.openxmlformats.org/officeDocument/2006/relationships/hyperlink" Target="http://www.omnys.it/degas/" TargetMode="External"/><Relationship Id="rId21" Type="http://schemas.openxmlformats.org/officeDocument/2006/relationships/hyperlink" Target="http://www.dcs.ed.ac.uk/pepa/" TargetMode="External"/><Relationship Id="rId22" Type="http://schemas.openxmlformats.org/officeDocument/2006/relationships/hyperlink" Target="http://www.sensoria-ist.eu/" TargetMode="External"/><Relationship Id="rId23" Type="http://schemas.openxmlformats.org/officeDocument/2006/relationships/hyperlink" Target="http://compass2.di.unipi.it/TR/Files/TR-07-02.pdf.gz" TargetMode="External"/><Relationship Id="rId24" Type="http://schemas.openxmlformats.org/officeDocument/2006/relationships/hyperlink" Target="http://www.pst.ifi.lmu.de/projekte/Sensoria/del_12/D7.4.a.pdf" TargetMode="External"/><Relationship Id="rId25" Type="http://schemas.openxmlformats.org/officeDocument/2006/relationships/hyperlink" Target="http://www-306.ibm.com/software/awdtools/architect/swarchitect/" TargetMode="External"/><Relationship Id="rId26" Type="http://schemas.openxmlformats.org/officeDocument/2006/relationships/hyperlink" Target="http://etd.adm.unipi.it/theses/available/etd-03062007-123926/" TargetMode="External"/><Relationship Id="rId27" Type="http://schemas.openxmlformats.org/officeDocument/2006/relationships/hyperlink" Target="http://www.omg.org/technology/documents/formal/uml.htm"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 Montangero</dc:creator>
  <cp:keywords>SOA; MDE; UML; VIATRA</cp:keywords>
  <dc:title>Barbed Model–Driven Software Development: A Case Study</dc:title>
  <dcterms:created xsi:type="dcterms:W3CDTF">2023-12-10T15:28:00Z</dcterms:created>
  <dcterms:modified xsi:type="dcterms:W3CDTF">2023-12-10T15:28:00Z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10.1016/j.entcs.2008.03.092</vt:lpwstr>
  </property>
  <property fmtid="{D5CDD505-2E9C-101B-9397-08002B2CF9AE}" pid="13" name="robots">
    <vt:lpwstr>noindex</vt:lpwstr>
  </property>
</Properties>
</file>