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E8AB4" w14:textId="77777777" w:rsidR="00922643" w:rsidRDefault="00922643" w:rsidP="00922643">
      <w:pPr>
        <w:spacing w:after="0" w:line="240" w:lineRule="auto"/>
        <w:rPr>
          <w:b/>
          <w:sz w:val="28"/>
          <w:szCs w:val="28"/>
          <w:u w:val="single"/>
        </w:rPr>
      </w:pPr>
      <w:r w:rsidRPr="0077544D">
        <w:rPr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502E69AD" wp14:editId="1F99034B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00150" cy="1171575"/>
            <wp:effectExtent l="0" t="0" r="0" b="9525"/>
            <wp:wrapSquare wrapText="bothSides"/>
            <wp:docPr id="4" name="Picture 4" descr="cid:16ef6bc2c3c5b006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544D">
        <w:rPr>
          <w:b/>
          <w:sz w:val="28"/>
          <w:szCs w:val="28"/>
          <w:u w:val="single"/>
        </w:rPr>
        <w:t>MSCS Computer</w:t>
      </w:r>
      <w:r w:rsidRPr="0077544D">
        <w:rPr>
          <w:rFonts w:eastAsiaTheme="minorEastAsia"/>
          <w:b/>
          <w:bCs/>
          <w:iCs/>
          <w:noProof/>
          <w:sz w:val="28"/>
          <w:szCs w:val="28"/>
          <w:u w:val="single"/>
        </w:rPr>
        <w:t xml:space="preserve"> Science</w:t>
      </w:r>
      <w:r w:rsidRPr="0077544D">
        <w:rPr>
          <w:rFonts w:eastAsiaTheme="minorEastAsia"/>
          <w:iCs/>
          <w:noProof/>
          <w:sz w:val="28"/>
          <w:szCs w:val="28"/>
          <w:u w:val="single"/>
        </w:rPr>
        <w:t xml:space="preserve"> </w:t>
      </w:r>
      <w:r w:rsidRPr="0077544D">
        <w:rPr>
          <w:b/>
          <w:sz w:val="28"/>
          <w:szCs w:val="28"/>
          <w:u w:val="single"/>
        </w:rPr>
        <w:t>Program:</w:t>
      </w:r>
    </w:p>
    <w:p w14:paraId="0376788C" w14:textId="0357824E" w:rsidR="00922643" w:rsidRPr="0077544D" w:rsidRDefault="00922643" w:rsidP="00922643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Room and Board </w:t>
      </w:r>
      <w:r w:rsidRPr="0077544D">
        <w:rPr>
          <w:b/>
          <w:sz w:val="28"/>
          <w:szCs w:val="28"/>
          <w:u w:val="single"/>
        </w:rPr>
        <w:t>Payment Plan Agreement</w:t>
      </w:r>
    </w:p>
    <w:p w14:paraId="72FB35EC" w14:textId="77777777" w:rsidR="00922643" w:rsidRPr="00F77949" w:rsidRDefault="00922643" w:rsidP="00922643">
      <w:pPr>
        <w:spacing w:after="0" w:line="240" w:lineRule="auto"/>
        <w:rPr>
          <w:rFonts w:cs="Times New Roman"/>
          <w:b/>
          <w:bCs/>
          <w:color w:val="7030A0"/>
        </w:rPr>
      </w:pPr>
    </w:p>
    <w:p w14:paraId="2A509F3D" w14:textId="465667AE" w:rsidR="00922643" w:rsidRPr="00E30E43" w:rsidRDefault="00922643" w:rsidP="00922643">
      <w:pPr>
        <w:spacing w:after="0" w:line="240" w:lineRule="auto"/>
        <w:rPr>
          <w:rFonts w:cs="Times New Roman"/>
        </w:rPr>
      </w:pPr>
      <w:r w:rsidRPr="00E30E43">
        <w:rPr>
          <w:rFonts w:cs="Times New Roman"/>
        </w:rPr>
        <w:t>Th</w:t>
      </w:r>
      <w:r>
        <w:rPr>
          <w:rFonts w:cs="Times New Roman"/>
        </w:rPr>
        <w:t>e</w:t>
      </w:r>
      <w:r w:rsidRPr="00E30E43">
        <w:rPr>
          <w:rFonts w:cs="Times New Roman"/>
        </w:rPr>
        <w:t xml:space="preserve"> Payment Plan is managed by Computer Science Finance Department (hereafter </w:t>
      </w:r>
      <w:r w:rsidRPr="00E30E43">
        <w:rPr>
          <w:rFonts w:cs="Times New Roman"/>
          <w:i/>
          <w:iCs/>
        </w:rPr>
        <w:t>CS Finance</w:t>
      </w:r>
      <w:r w:rsidRPr="00E30E43">
        <w:rPr>
          <w:rFonts w:cs="Times New Roman"/>
        </w:rPr>
        <w:t xml:space="preserve">). This agreement is intended for students who </w:t>
      </w:r>
      <w:r>
        <w:rPr>
          <w:rFonts w:cs="Times New Roman"/>
        </w:rPr>
        <w:t>are living on campus while working remotely for CPT.</w:t>
      </w:r>
      <w:r w:rsidRPr="00E30E43">
        <w:rPr>
          <w:rFonts w:cs="Times New Roman"/>
        </w:rPr>
        <w:t xml:space="preserve"> This Payment Plan is </w:t>
      </w:r>
      <w:r>
        <w:rPr>
          <w:rFonts w:cs="Times New Roman"/>
        </w:rPr>
        <w:t>considered to be an</w:t>
      </w:r>
      <w:r w:rsidRPr="00E30E43">
        <w:rPr>
          <w:rFonts w:cs="Times New Roman"/>
        </w:rPr>
        <w:t xml:space="preserve"> exception with strict policies.</w:t>
      </w:r>
    </w:p>
    <w:p w14:paraId="71F9AE6A" w14:textId="77777777" w:rsidR="00922643" w:rsidRDefault="00922643" w:rsidP="00922643">
      <w:pPr>
        <w:spacing w:after="0" w:line="240" w:lineRule="auto"/>
        <w:rPr>
          <w:b/>
          <w:u w:val="single"/>
        </w:rPr>
      </w:pPr>
    </w:p>
    <w:p w14:paraId="12A50EBF" w14:textId="33EB12FA" w:rsidR="00922643" w:rsidRPr="00CD057C" w:rsidRDefault="00922643" w:rsidP="00922643">
      <w:pPr>
        <w:spacing w:after="0" w:line="240" w:lineRule="auto"/>
        <w:rPr>
          <w:bCs/>
        </w:rPr>
      </w:pPr>
      <w:r w:rsidRPr="00A315DB">
        <w:rPr>
          <w:b/>
        </w:rPr>
        <w:t>Full Name of Student:</w:t>
      </w:r>
      <w:r w:rsidR="00CD057C">
        <w:rPr>
          <w:b/>
        </w:rPr>
        <w:t xml:space="preserve"> </w:t>
      </w:r>
      <w:r w:rsidR="00EB6490" w:rsidRPr="00EB6490">
        <w:rPr>
          <w:b/>
        </w:rPr>
        <w:t>Win Ei</w:t>
      </w:r>
      <w:r w:rsidR="00EB6490">
        <w:rPr>
          <w:b/>
        </w:rPr>
        <w:t xml:space="preserve"> </w:t>
      </w:r>
      <w:r w:rsidR="00EB6490" w:rsidRPr="00EB6490">
        <w:rPr>
          <w:b/>
        </w:rPr>
        <w:t>Khaing</w:t>
      </w:r>
    </w:p>
    <w:p w14:paraId="61338123" w14:textId="24FE0D98" w:rsidR="00922643" w:rsidRPr="005C6735" w:rsidRDefault="00922643" w:rsidP="00922643">
      <w:pPr>
        <w:spacing w:after="0" w:line="240" w:lineRule="auto"/>
        <w:rPr>
          <w:b/>
          <w:bCs/>
        </w:rPr>
      </w:pPr>
      <w:r w:rsidRPr="00A315DB">
        <w:rPr>
          <w:b/>
          <w:bCs/>
        </w:rPr>
        <w:t>Student ID:</w:t>
      </w:r>
      <w:r>
        <w:rPr>
          <w:b/>
          <w:bCs/>
        </w:rPr>
        <w:t xml:space="preserve"> </w:t>
      </w:r>
      <w:r w:rsidR="00EB6490" w:rsidRPr="00EB6490">
        <w:rPr>
          <w:b/>
          <w:bCs/>
        </w:rPr>
        <w:t>613403</w:t>
      </w:r>
    </w:p>
    <w:p w14:paraId="0FEE0E0F" w14:textId="77777777" w:rsidR="00922643" w:rsidRPr="00E30E43" w:rsidRDefault="00922643" w:rsidP="00922643">
      <w:pPr>
        <w:tabs>
          <w:tab w:val="left" w:pos="7200"/>
        </w:tabs>
        <w:spacing w:after="0"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4C2007DF" wp14:editId="03DAD5A0">
                <wp:extent cx="6524625" cy="9525"/>
                <wp:effectExtent l="0" t="0" r="28575" b="28575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46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line w14:anchorId="293B4B59" id="Straight Connector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13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3A9E0FF8" w14:textId="77777777" w:rsidR="00922643" w:rsidRDefault="00922643" w:rsidP="00922643">
      <w:pPr>
        <w:spacing w:after="0" w:line="240" w:lineRule="auto"/>
        <w:rPr>
          <w:rFonts w:cs="Times New Roman"/>
          <w:b/>
          <w:bCs/>
        </w:rPr>
      </w:pPr>
    </w:p>
    <w:p w14:paraId="5CD7719D" w14:textId="149603E1" w:rsidR="00922643" w:rsidRDefault="00922643" w:rsidP="00922643">
      <w:pPr>
        <w:spacing w:after="0" w:line="240" w:lineRule="auto"/>
        <w:rPr>
          <w:rFonts w:cs="Times New Roman"/>
          <w:b/>
          <w:bCs/>
        </w:rPr>
      </w:pPr>
      <w:r w:rsidRPr="005C6735">
        <w:rPr>
          <w:rFonts w:cs="Times New Roman"/>
          <w:b/>
          <w:bCs/>
        </w:rPr>
        <w:t>By signing this form, I agree to the terms and conditions of this agreement. I understand that this agreement may change at any time with little to no notice to me. I agree that I will not violate this agreement, it’s policies, or my payments throughout the duration of my plan.</w:t>
      </w:r>
    </w:p>
    <w:p w14:paraId="5A1F7C4B" w14:textId="04F033DF" w:rsidR="00922643" w:rsidRDefault="00922643" w:rsidP="00922643">
      <w:pPr>
        <w:spacing w:after="0" w:line="240" w:lineRule="auto"/>
        <w:rPr>
          <w:rFonts w:cs="Times New Roman"/>
          <w:b/>
          <w:bCs/>
        </w:rPr>
      </w:pPr>
    </w:p>
    <w:p w14:paraId="0E02B7B3" w14:textId="12C47441" w:rsidR="00922643" w:rsidRDefault="00922643" w:rsidP="00922643">
      <w:pPr>
        <w:spacing w:after="0" w:line="240" w:lineRule="auto"/>
        <w:rPr>
          <w:rFonts w:cs="Times New Roman"/>
          <w:b/>
          <w:bCs/>
        </w:rPr>
      </w:pPr>
      <w:r w:rsidRPr="005C6735">
        <w:rPr>
          <w:rFonts w:cs="Times New Roman"/>
          <w:b/>
          <w:bCs/>
        </w:rPr>
        <w:t>Beginning the 25</w:t>
      </w:r>
      <w:r w:rsidRPr="005C6735">
        <w:rPr>
          <w:rFonts w:cs="Times New Roman"/>
          <w:b/>
          <w:bCs/>
          <w:vertAlign w:val="superscript"/>
        </w:rPr>
        <w:t>th</w:t>
      </w:r>
      <w:r w:rsidRPr="005C6735">
        <w:rPr>
          <w:rFonts w:cs="Times New Roman"/>
          <w:b/>
          <w:bCs/>
        </w:rPr>
        <w:t xml:space="preserve"> of </w:t>
      </w:r>
      <w:r w:rsidR="00EB6490">
        <w:rPr>
          <w:rFonts w:cs="Times New Roman"/>
          <w:b/>
          <w:bCs/>
        </w:rPr>
        <w:t>May</w:t>
      </w:r>
      <w:r w:rsidRPr="005C6735">
        <w:rPr>
          <w:rFonts w:cs="Times New Roman"/>
          <w:b/>
          <w:bCs/>
        </w:rPr>
        <w:t xml:space="preserve">, </w:t>
      </w:r>
      <w:r w:rsidR="00CD057C">
        <w:rPr>
          <w:rFonts w:cs="Times New Roman"/>
          <w:b/>
          <w:bCs/>
        </w:rPr>
        <w:t>I will be</w:t>
      </w:r>
      <w:r w:rsidRPr="005C6735">
        <w:rPr>
          <w:rFonts w:cs="Times New Roman"/>
          <w:b/>
          <w:bCs/>
        </w:rPr>
        <w:t xml:space="preserve"> charged to my preferred payment method (ACH [checking account] or Credit Card) each month</w:t>
      </w:r>
      <w:r w:rsidR="00CD057C">
        <w:rPr>
          <w:rFonts w:cs="Times New Roman"/>
          <w:b/>
          <w:bCs/>
        </w:rPr>
        <w:t xml:space="preserve"> for room and board. </w:t>
      </w:r>
    </w:p>
    <w:p w14:paraId="639DC64E" w14:textId="77777777" w:rsidR="00A41FFF" w:rsidRPr="00A41FFF" w:rsidRDefault="00A41FFF" w:rsidP="00A41FFF">
      <w:pPr>
        <w:spacing w:after="0"/>
        <w:rPr>
          <w:rFonts w:cs="Times New Roman"/>
          <w:b/>
          <w:bCs/>
          <w:i/>
          <w:iCs/>
          <w:sz w:val="20"/>
          <w:szCs w:val="20"/>
          <w:u w:val="single"/>
        </w:rPr>
      </w:pPr>
    </w:p>
    <w:p w14:paraId="1CD362CA" w14:textId="77777777" w:rsidR="00E04D53" w:rsidRPr="005271A7" w:rsidRDefault="00E04D53" w:rsidP="00E04D53">
      <w:pPr>
        <w:pStyle w:val="ListParagraph"/>
        <w:numPr>
          <w:ilvl w:val="0"/>
          <w:numId w:val="5"/>
        </w:numPr>
        <w:spacing w:after="0" w:line="240" w:lineRule="auto"/>
        <w:ind w:left="360" w:hanging="360"/>
        <w:rPr>
          <w:rFonts w:cs="Times New Roman"/>
          <w:b/>
          <w:bCs/>
          <w:color w:val="7030A0"/>
        </w:rPr>
      </w:pPr>
      <w:bookmarkStart w:id="0" w:name="_Hlk94011947"/>
      <w:r w:rsidRPr="005271A7">
        <w:rPr>
          <w:rFonts w:cs="Times New Roman"/>
          <w:b/>
          <w:bCs/>
          <w:color w:val="7030A0"/>
        </w:rPr>
        <w:t xml:space="preserve">I understand that with this payment plan: </w:t>
      </w:r>
    </w:p>
    <w:p w14:paraId="74819E65" w14:textId="77777777" w:rsidR="00E04D53" w:rsidRPr="003C5D1E" w:rsidRDefault="00E04D53" w:rsidP="00E04D53">
      <w:pPr>
        <w:spacing w:after="0" w:line="240" w:lineRule="auto"/>
        <w:rPr>
          <w:rFonts w:cs="Times New Roman"/>
        </w:rPr>
      </w:pPr>
    </w:p>
    <w:p w14:paraId="2BA67FAE" w14:textId="77777777" w:rsidR="00E04D53" w:rsidRDefault="00E04D53" w:rsidP="00E04D53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An invoice will be emailed to me each billing month to remind me of the upcoming payment.</w:t>
      </w:r>
    </w:p>
    <w:p w14:paraId="2D7CFAC6" w14:textId="77777777" w:rsidR="00E04D53" w:rsidRPr="00991D1B" w:rsidRDefault="00E04D53" w:rsidP="00E04D53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</w:rPr>
      </w:pPr>
      <w:r w:rsidRPr="00991D1B">
        <w:rPr>
          <w:rFonts w:cs="Times New Roman"/>
        </w:rPr>
        <w:t xml:space="preserve">The billing date for payments </w:t>
      </w:r>
      <w:r>
        <w:rPr>
          <w:rFonts w:cs="Times New Roman"/>
        </w:rPr>
        <w:t>will not b</w:t>
      </w:r>
      <w:r w:rsidRPr="00991D1B">
        <w:rPr>
          <w:rFonts w:cs="Times New Roman"/>
        </w:rPr>
        <w:t xml:space="preserve">e changed upon my request.  </w:t>
      </w:r>
    </w:p>
    <w:p w14:paraId="2EAD3920" w14:textId="77777777" w:rsidR="00E04D53" w:rsidRPr="003C5D1E" w:rsidRDefault="00E04D53" w:rsidP="00E04D53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I will have enough funds to cover my monthly payment in my preferred account before each billing date. </w:t>
      </w:r>
    </w:p>
    <w:p w14:paraId="46754722" w14:textId="77777777" w:rsidR="00E04D53" w:rsidRDefault="00E04D53" w:rsidP="00E04D53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I will not stop or dispute my monthly payments.</w:t>
      </w:r>
    </w:p>
    <w:p w14:paraId="1C36BA45" w14:textId="77777777" w:rsidR="00E04D53" w:rsidRPr="00161CE2" w:rsidRDefault="00E04D53" w:rsidP="00E04D53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If the 25</w:t>
      </w:r>
      <w:r w:rsidRPr="00161CE2">
        <w:rPr>
          <w:rFonts w:cs="Times New Roman"/>
          <w:vertAlign w:val="superscript"/>
        </w:rPr>
        <w:t>th</w:t>
      </w:r>
      <w:r>
        <w:rPr>
          <w:rFonts w:cs="Times New Roman"/>
        </w:rPr>
        <w:t xml:space="preserve"> lands on a holiday, weekend, or a day when the bank is closed, the billing date will be the following business day. </w:t>
      </w:r>
    </w:p>
    <w:p w14:paraId="7A94B783" w14:textId="77777777" w:rsidR="00E04D53" w:rsidRPr="005C6735" w:rsidRDefault="00E04D53" w:rsidP="00E04D53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If my preferred account needs to be updated, I will fill out and sign a new authorization form and send it to </w:t>
      </w:r>
      <w:hyperlink r:id="rId11" w:history="1">
        <w:r w:rsidRPr="0055552C">
          <w:rPr>
            <w:rStyle w:val="Hyperlink"/>
            <w:rFonts w:cs="Times New Roman"/>
          </w:rPr>
          <w:t>csfinance@miu.edu</w:t>
        </w:r>
      </w:hyperlink>
      <w:r>
        <w:rPr>
          <w:rFonts w:cs="Times New Roman"/>
        </w:rPr>
        <w:t xml:space="preserve"> by the 20</w:t>
      </w:r>
      <w:r w:rsidRPr="00991D1B">
        <w:rPr>
          <w:rFonts w:cs="Times New Roman"/>
          <w:vertAlign w:val="superscript"/>
        </w:rPr>
        <w:t>th</w:t>
      </w:r>
      <w:r>
        <w:rPr>
          <w:rFonts w:cs="Times New Roman"/>
        </w:rPr>
        <w:t xml:space="preserve"> of the billing month to have it changed in time for my next payment. </w:t>
      </w:r>
    </w:p>
    <w:p w14:paraId="3651239D" w14:textId="77777777" w:rsidR="00E04D53" w:rsidRPr="003C5D1E" w:rsidRDefault="00E04D53" w:rsidP="00E04D53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b/>
          <w:bCs/>
        </w:rPr>
      </w:pPr>
      <w:r>
        <w:rPr>
          <w:rFonts w:cs="Times New Roman"/>
        </w:rPr>
        <w:t xml:space="preserve">There will be a </w:t>
      </w:r>
      <w:r w:rsidRPr="003C5D1E">
        <w:rPr>
          <w:b/>
          <w:bCs/>
        </w:rPr>
        <w:t xml:space="preserve">non-waivable 3% processing fee </w:t>
      </w:r>
      <w:r w:rsidRPr="00EA1677">
        <w:t xml:space="preserve">added to </w:t>
      </w:r>
      <w:r>
        <w:t xml:space="preserve">each </w:t>
      </w:r>
      <w:r w:rsidRPr="003C5D1E">
        <w:rPr>
          <w:b/>
          <w:bCs/>
        </w:rPr>
        <w:t>credit or debit card payment.</w:t>
      </w:r>
    </w:p>
    <w:p w14:paraId="61CFFDCC" w14:textId="77777777" w:rsidR="00E04D53" w:rsidRPr="00BD483B" w:rsidRDefault="00E04D53" w:rsidP="00E04D53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Being </w:t>
      </w:r>
      <w:r w:rsidRPr="003E5185">
        <w:rPr>
          <w:rFonts w:cs="Times New Roman"/>
          <w:b/>
          <w:bCs/>
        </w:rPr>
        <w:t>laid off</w:t>
      </w:r>
      <w:r>
        <w:rPr>
          <w:rFonts w:cs="Times New Roman"/>
        </w:rPr>
        <w:t xml:space="preserve"> or in an </w:t>
      </w:r>
      <w:r w:rsidRPr="003E5185">
        <w:rPr>
          <w:rFonts w:cs="Times New Roman"/>
          <w:b/>
          <w:bCs/>
        </w:rPr>
        <w:t>employment gap</w:t>
      </w:r>
      <w:r>
        <w:rPr>
          <w:rFonts w:cs="Times New Roman"/>
        </w:rPr>
        <w:t xml:space="preserve"> does not excuse me from making my monthly payments. </w:t>
      </w:r>
    </w:p>
    <w:p w14:paraId="03486B0E" w14:textId="77777777" w:rsidR="00E04D53" w:rsidRPr="00EC57DC" w:rsidRDefault="00E04D53" w:rsidP="00E04D53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i/>
          <w:iCs/>
        </w:rPr>
      </w:pPr>
      <w:r w:rsidRPr="003E5185">
        <w:rPr>
          <w:rFonts w:cs="Times New Roman"/>
        </w:rPr>
        <w:t xml:space="preserve">There are </w:t>
      </w:r>
      <w:r w:rsidRPr="00EC57DC">
        <w:rPr>
          <w:rFonts w:cs="Times New Roman"/>
          <w:b/>
          <w:bCs/>
        </w:rPr>
        <w:t>no extensions or pause</w:t>
      </w:r>
      <w:r>
        <w:rPr>
          <w:rFonts w:cs="Times New Roman"/>
        </w:rPr>
        <w:t xml:space="preserve"> accepted for this plan if I am unable to make my monthly payment. </w:t>
      </w:r>
    </w:p>
    <w:p w14:paraId="0C3FB9CD" w14:textId="77777777" w:rsidR="00E04D53" w:rsidRPr="003E5185" w:rsidRDefault="00E04D53" w:rsidP="00E04D53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i/>
          <w:iCs/>
        </w:rPr>
      </w:pPr>
      <w:r>
        <w:rPr>
          <w:rFonts w:cs="Times New Roman"/>
        </w:rPr>
        <w:t xml:space="preserve">There will be a </w:t>
      </w:r>
      <w:r w:rsidRPr="00EC57DC">
        <w:rPr>
          <w:rFonts w:cs="Times New Roman"/>
          <w:b/>
          <w:bCs/>
          <w:color w:val="FF0000"/>
        </w:rPr>
        <w:t>non-waivable $50 late fee</w:t>
      </w:r>
      <w:r w:rsidRPr="00EC57DC">
        <w:rPr>
          <w:rFonts w:cs="Times New Roman"/>
          <w:color w:val="FF0000"/>
        </w:rPr>
        <w:t xml:space="preserve"> </w:t>
      </w:r>
      <w:r>
        <w:rPr>
          <w:rFonts w:cs="Times New Roman"/>
        </w:rPr>
        <w:t xml:space="preserve">fined to my student account and added to my next payment for every payment that is missed. </w:t>
      </w:r>
    </w:p>
    <w:p w14:paraId="03C7AC6B" w14:textId="77777777" w:rsidR="00E04D53" w:rsidRDefault="00E04D53" w:rsidP="00E04D53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If a payment fails to withdrawal on the billing date, I will be noticed when the 2</w:t>
      </w:r>
      <w:r w:rsidRPr="00EC57DC">
        <w:rPr>
          <w:rFonts w:cs="Times New Roman"/>
          <w:vertAlign w:val="superscript"/>
        </w:rPr>
        <w:t>nd</w:t>
      </w:r>
      <w:r>
        <w:rPr>
          <w:rFonts w:cs="Times New Roman"/>
        </w:rPr>
        <w:t xml:space="preserve"> attempt billing date is.</w:t>
      </w:r>
    </w:p>
    <w:p w14:paraId="1E2E3F29" w14:textId="77777777" w:rsidR="00E04D53" w:rsidRPr="00C62D67" w:rsidRDefault="00E04D53" w:rsidP="00E04D53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If the 2</w:t>
      </w:r>
      <w:r w:rsidRPr="008B406F">
        <w:rPr>
          <w:rFonts w:cs="Times New Roman"/>
          <w:vertAlign w:val="superscript"/>
        </w:rPr>
        <w:t>nd</w:t>
      </w:r>
      <w:r>
        <w:rPr>
          <w:rFonts w:cs="Times New Roman"/>
        </w:rPr>
        <w:t xml:space="preserve"> attempted payment also fails, I will be notified and placed on </w:t>
      </w:r>
      <w:r>
        <w:rPr>
          <w:rFonts w:cs="Times New Roman"/>
          <w:b/>
          <w:bCs/>
        </w:rPr>
        <w:t>Business Hold</w:t>
      </w:r>
      <w:r>
        <w:rPr>
          <w:rFonts w:cs="Times New Roman"/>
        </w:rPr>
        <w:t xml:space="preserve">, a restriction status, and required to make the payment and all fines online by a given date. Additionally, </w:t>
      </w:r>
      <w:r w:rsidRPr="00DE2144">
        <w:rPr>
          <w:rFonts w:cs="Times New Roman"/>
        </w:rPr>
        <w:t xml:space="preserve">school officials will be notified that I am behind on payments. My work authorization </w:t>
      </w:r>
      <w:r>
        <w:rPr>
          <w:rFonts w:cs="Times New Roman"/>
        </w:rPr>
        <w:t>and</w:t>
      </w:r>
      <w:r w:rsidRPr="00DE2144">
        <w:rPr>
          <w:rFonts w:cs="Times New Roman"/>
        </w:rPr>
        <w:t xml:space="preserve"> academic status may be at risk of termination unless I get current on my past due payments and fees</w:t>
      </w:r>
      <w:r>
        <w:rPr>
          <w:rFonts w:cs="Times New Roman"/>
        </w:rPr>
        <w:t xml:space="preserve"> by a given date</w:t>
      </w:r>
      <w:r w:rsidRPr="00DE2144">
        <w:rPr>
          <w:rFonts w:cs="Times New Roman"/>
        </w:rPr>
        <w:t xml:space="preserve">. </w:t>
      </w:r>
    </w:p>
    <w:p w14:paraId="6F39B840" w14:textId="77777777" w:rsidR="00E04D53" w:rsidRPr="009E384B" w:rsidRDefault="00E04D53" w:rsidP="00E04D53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</w:rPr>
      </w:pPr>
      <w:bookmarkStart w:id="1" w:name="_Hlk83383204"/>
      <w:r>
        <w:rPr>
          <w:rFonts w:cs="Times New Roman"/>
        </w:rPr>
        <w:t xml:space="preserve">I will refer to my payment plan as my “Payment Plan”, as I understand that the Payment Plan is </w:t>
      </w:r>
      <w:r>
        <w:rPr>
          <w:rFonts w:cs="Times New Roman"/>
          <w:b/>
          <w:bCs/>
        </w:rPr>
        <w:t>not</w:t>
      </w:r>
      <w:r>
        <w:rPr>
          <w:rFonts w:cs="Times New Roman"/>
        </w:rPr>
        <w:t xml:space="preserve"> </w:t>
      </w:r>
      <w:r>
        <w:rPr>
          <w:rFonts w:cs="Times New Roman"/>
          <w:b/>
          <w:bCs/>
        </w:rPr>
        <w:t xml:space="preserve">a loan </w:t>
      </w:r>
      <w:r>
        <w:rPr>
          <w:rFonts w:cs="Times New Roman"/>
        </w:rPr>
        <w:t xml:space="preserve">of any kind, but a direct payment plan with MIU to pay back my MIU Student Account balance. </w:t>
      </w:r>
    </w:p>
    <w:p w14:paraId="145E5694" w14:textId="3DF8B667" w:rsidR="00E04D53" w:rsidRPr="00BD483B" w:rsidRDefault="00E04D53" w:rsidP="00E04D53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My Student Account</w:t>
      </w:r>
      <w:r w:rsidRPr="00BD483B">
        <w:rPr>
          <w:rFonts w:cs="Times New Roman"/>
        </w:rPr>
        <w:t xml:space="preserve"> </w:t>
      </w:r>
      <w:r w:rsidRPr="00BD483B">
        <w:rPr>
          <w:rFonts w:cs="Times New Roman"/>
          <w:b/>
          <w:bCs/>
        </w:rPr>
        <w:t>does not</w:t>
      </w:r>
      <w:r w:rsidRPr="00BD483B">
        <w:rPr>
          <w:rFonts w:cs="Times New Roman"/>
        </w:rPr>
        <w:t xml:space="preserve"> accrue interest; </w:t>
      </w:r>
      <w:r w:rsidRPr="00BD483B">
        <w:rPr>
          <w:rFonts w:cs="Times New Roman"/>
          <w:i/>
          <w:iCs/>
        </w:rPr>
        <w:t xml:space="preserve">however, </w:t>
      </w:r>
      <w:r w:rsidRPr="00BD483B">
        <w:rPr>
          <w:rFonts w:cs="Times New Roman"/>
        </w:rPr>
        <w:t>I could have future charges appear on my student account at any time after this date. Any future charges are not covered by this</w:t>
      </w:r>
      <w:r>
        <w:rPr>
          <w:rFonts w:cs="Times New Roman"/>
        </w:rPr>
        <w:t xml:space="preserve"> current</w:t>
      </w:r>
      <w:r w:rsidRPr="00BD483B">
        <w:rPr>
          <w:rFonts w:cs="Times New Roman"/>
        </w:rPr>
        <w:t xml:space="preserve"> plan and </w:t>
      </w:r>
      <w:r>
        <w:rPr>
          <w:rFonts w:cs="Times New Roman"/>
        </w:rPr>
        <w:t xml:space="preserve">therefore </w:t>
      </w:r>
      <w:r w:rsidRPr="00BD483B">
        <w:rPr>
          <w:rFonts w:cs="Times New Roman"/>
        </w:rPr>
        <w:t>I am responsibility to make those extra payments with another payment plan if I do not have it paid off by the end this plan</w:t>
      </w:r>
      <w:r>
        <w:rPr>
          <w:rFonts w:cs="Times New Roman"/>
        </w:rPr>
        <w:t>.</w:t>
      </w:r>
    </w:p>
    <w:p w14:paraId="022C31D4" w14:textId="77777777" w:rsidR="00E04D53" w:rsidRDefault="00E04D53" w:rsidP="00E04D53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In order to apply to graduate, I must have my entire student account paid in full. This is a financial requirement for graduation. This may require me to make extra payments. </w:t>
      </w:r>
    </w:p>
    <w:p w14:paraId="74803F1F" w14:textId="77777777" w:rsidR="00E04D53" w:rsidRDefault="00E04D53" w:rsidP="00E04D53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I understand that making extra payments will not change my monthly payment due</w:t>
      </w:r>
      <w:r w:rsidRPr="009E384B">
        <w:rPr>
          <w:rFonts w:cs="Times New Roman"/>
        </w:rPr>
        <w:t xml:space="preserve">. I can make extra payments at any time by going to </w:t>
      </w:r>
      <w:hyperlink r:id="rId12" w:history="1">
        <w:r w:rsidRPr="009E384B">
          <w:rPr>
            <w:rStyle w:val="Hyperlink"/>
            <w:rFonts w:cs="Times New Roman"/>
          </w:rPr>
          <w:t>www.miu.edu/pay</w:t>
        </w:r>
      </w:hyperlink>
      <w:r w:rsidRPr="009E384B">
        <w:rPr>
          <w:rFonts w:cs="Times New Roman"/>
        </w:rPr>
        <w:t xml:space="preserve">. </w:t>
      </w:r>
    </w:p>
    <w:p w14:paraId="77026F70" w14:textId="77777777" w:rsidR="00E04D53" w:rsidRPr="009E384B" w:rsidRDefault="00E04D53" w:rsidP="00E04D53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If I pay my student account balance in full early, I will notify CS Finance immediately to avoid an overpayment, and to change my plan to completed status. </w:t>
      </w:r>
    </w:p>
    <w:p w14:paraId="337A111A" w14:textId="77777777" w:rsidR="00E04D53" w:rsidRDefault="00E04D53" w:rsidP="00E04D53">
      <w:pPr>
        <w:spacing w:after="0" w:line="240" w:lineRule="auto"/>
        <w:ind w:left="360" w:firstLine="360"/>
        <w:rPr>
          <w:rFonts w:cs="Times New Roman"/>
          <w:b/>
          <w:bCs/>
          <w:u w:val="single"/>
        </w:rPr>
      </w:pPr>
    </w:p>
    <w:p w14:paraId="6CEEDE32" w14:textId="77777777" w:rsidR="00E04D53" w:rsidRPr="00636B82" w:rsidRDefault="00E04D53" w:rsidP="00E04D53">
      <w:pPr>
        <w:pStyle w:val="ListParagraph"/>
        <w:numPr>
          <w:ilvl w:val="0"/>
          <w:numId w:val="5"/>
        </w:numPr>
        <w:spacing w:after="0" w:line="240" w:lineRule="auto"/>
        <w:ind w:left="360" w:hanging="360"/>
        <w:rPr>
          <w:rFonts w:cs="Times New Roman"/>
          <w:b/>
          <w:bCs/>
          <w:color w:val="7030A0"/>
        </w:rPr>
      </w:pPr>
      <w:r w:rsidRPr="00A94FE8">
        <w:rPr>
          <w:rFonts w:cs="Times New Roman"/>
          <w:b/>
          <w:bCs/>
          <w:color w:val="FF0000"/>
        </w:rPr>
        <w:t xml:space="preserve">VIOLATION OF AGREEMENT POLICY: </w:t>
      </w:r>
      <w:r w:rsidRPr="00A94FE8">
        <w:rPr>
          <w:rFonts w:cs="Times New Roman"/>
        </w:rPr>
        <w:t xml:space="preserve">I understand that I could be </w:t>
      </w:r>
      <w:r w:rsidRPr="00A94FE8">
        <w:rPr>
          <w:rFonts w:cs="Times New Roman"/>
          <w:b/>
          <w:bCs/>
          <w:color w:val="FF0000"/>
        </w:rPr>
        <w:t>fined $200</w:t>
      </w:r>
      <w:r w:rsidRPr="00A94FE8">
        <w:rPr>
          <w:rFonts w:cs="Times New Roman"/>
          <w:color w:val="FF0000"/>
        </w:rPr>
        <w:t xml:space="preserve"> </w:t>
      </w:r>
      <w:r w:rsidRPr="00A94FE8">
        <w:rPr>
          <w:rFonts w:cs="Times New Roman"/>
        </w:rPr>
        <w:t xml:space="preserve">to my MIU Student Account if I am found in violation of this agreement. </w:t>
      </w:r>
      <w:r>
        <w:rPr>
          <w:rFonts w:cs="Times New Roman"/>
        </w:rPr>
        <w:t xml:space="preserve">My situation may be sent to program officials for review, </w:t>
      </w:r>
      <w:r w:rsidRPr="00BD44EA">
        <w:rPr>
          <w:rFonts w:cs="Times New Roman"/>
        </w:rPr>
        <w:t>causing my work authorization</w:t>
      </w:r>
      <w:r>
        <w:rPr>
          <w:rFonts w:cs="Times New Roman"/>
        </w:rPr>
        <w:t xml:space="preserve"> and </w:t>
      </w:r>
      <w:r w:rsidRPr="00BD44EA">
        <w:rPr>
          <w:rFonts w:cs="Times New Roman"/>
        </w:rPr>
        <w:t xml:space="preserve">academic status to be at </w:t>
      </w:r>
      <w:r w:rsidRPr="00636B82">
        <w:rPr>
          <w:rFonts w:cs="Times New Roman"/>
          <w:b/>
          <w:bCs/>
        </w:rPr>
        <w:t>high risk</w:t>
      </w:r>
      <w:r w:rsidRPr="00BD44EA">
        <w:rPr>
          <w:rFonts w:cs="Times New Roman"/>
        </w:rPr>
        <w:t xml:space="preserve"> for termination.</w:t>
      </w:r>
      <w:r>
        <w:rPr>
          <w:rFonts w:cs="Times New Roman"/>
        </w:rPr>
        <w:t xml:space="preserve"> My payment plan may be terminated, and I may be required to be issued a bank loan to finish paying the balance.</w:t>
      </w:r>
      <w:r w:rsidRPr="00BD44EA">
        <w:rPr>
          <w:rFonts w:cs="Times New Roman"/>
        </w:rPr>
        <w:t xml:space="preserve"> </w:t>
      </w:r>
    </w:p>
    <w:p w14:paraId="22CF1682" w14:textId="77777777" w:rsidR="00E04D53" w:rsidRPr="004C0D8B" w:rsidRDefault="00E04D53" w:rsidP="00E04D53">
      <w:pPr>
        <w:pStyle w:val="ListParagraph"/>
        <w:spacing w:after="0" w:line="240" w:lineRule="auto"/>
        <w:ind w:left="360"/>
        <w:rPr>
          <w:rFonts w:cs="Times New Roman"/>
          <w:color w:val="7030A0"/>
        </w:rPr>
      </w:pPr>
    </w:p>
    <w:p w14:paraId="7D9F33E4" w14:textId="77777777" w:rsidR="00E04D53" w:rsidRPr="004C0D8B" w:rsidRDefault="00E04D53" w:rsidP="00E04D53">
      <w:pPr>
        <w:pStyle w:val="ListParagraph"/>
        <w:numPr>
          <w:ilvl w:val="0"/>
          <w:numId w:val="5"/>
        </w:numPr>
        <w:spacing w:after="0" w:line="240" w:lineRule="auto"/>
        <w:ind w:left="360" w:hanging="360"/>
        <w:rPr>
          <w:rFonts w:cs="Times New Roman"/>
          <w:b/>
          <w:bCs/>
          <w:color w:val="7030A0"/>
        </w:rPr>
      </w:pPr>
      <w:r w:rsidRPr="004C0D8B">
        <w:rPr>
          <w:rFonts w:cs="Times New Roman"/>
          <w:b/>
          <w:bCs/>
        </w:rPr>
        <w:t>Violations include but are not limited to:</w:t>
      </w:r>
    </w:p>
    <w:p w14:paraId="5F96BAA5" w14:textId="77777777" w:rsidR="00E04D53" w:rsidRPr="00A94FE8" w:rsidRDefault="00E04D53" w:rsidP="00E04D53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b/>
          <w:bCs/>
          <w:color w:val="7030A0"/>
        </w:rPr>
      </w:pPr>
      <w:r>
        <w:rPr>
          <w:rFonts w:cs="Times New Roman"/>
        </w:rPr>
        <w:t>Stopping a payment from withdrawing on the scheduled billing date.</w:t>
      </w:r>
    </w:p>
    <w:p w14:paraId="34833FDB" w14:textId="77777777" w:rsidR="00E04D53" w:rsidRPr="00636B82" w:rsidRDefault="00E04D53" w:rsidP="00E04D53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b/>
          <w:bCs/>
          <w:color w:val="7030A0"/>
        </w:rPr>
      </w:pPr>
      <w:r>
        <w:rPr>
          <w:rFonts w:cs="Times New Roman"/>
        </w:rPr>
        <w:t>Missing</w:t>
      </w:r>
      <w:r w:rsidRPr="00BD44EA">
        <w:rPr>
          <w:rFonts w:cs="Times New Roman"/>
        </w:rPr>
        <w:t xml:space="preserve"> 3 or more payments within a 3-month period </w:t>
      </w:r>
    </w:p>
    <w:p w14:paraId="2A358E53" w14:textId="77777777" w:rsidR="00E04D53" w:rsidRPr="004C0D8B" w:rsidRDefault="00E04D53" w:rsidP="00E04D53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b/>
          <w:bCs/>
          <w:color w:val="7030A0"/>
        </w:rPr>
      </w:pPr>
      <w:r>
        <w:rPr>
          <w:rFonts w:cs="Times New Roman"/>
        </w:rPr>
        <w:t>Failing to make payments on time habitually</w:t>
      </w:r>
    </w:p>
    <w:p w14:paraId="63A1D0DB" w14:textId="77777777" w:rsidR="00E04D53" w:rsidRPr="004C0D8B" w:rsidRDefault="00E04D53" w:rsidP="00E04D53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b/>
          <w:bCs/>
          <w:color w:val="7030A0"/>
        </w:rPr>
      </w:pPr>
      <w:r>
        <w:rPr>
          <w:rFonts w:cs="Times New Roman"/>
        </w:rPr>
        <w:t>Failing to respond to emails regarding issues or requested payments habitually</w:t>
      </w:r>
    </w:p>
    <w:bookmarkEnd w:id="1"/>
    <w:p w14:paraId="3E3B81BA" w14:textId="77777777" w:rsidR="00E04D53" w:rsidRDefault="00E04D53" w:rsidP="00604A09">
      <w:pPr>
        <w:spacing w:after="0" w:line="240" w:lineRule="auto"/>
        <w:rPr>
          <w:rFonts w:cs="Times New Roman"/>
          <w:b/>
          <w:bCs/>
          <w:sz w:val="24"/>
          <w:szCs w:val="24"/>
        </w:rPr>
      </w:pPr>
    </w:p>
    <w:p w14:paraId="1164427F" w14:textId="50F7671C" w:rsidR="00604A09" w:rsidRPr="0065041A" w:rsidRDefault="00604A09" w:rsidP="00604A09">
      <w:pPr>
        <w:spacing w:after="0" w:line="240" w:lineRule="auto"/>
        <w:rPr>
          <w:rFonts w:cs="Times New Roman"/>
          <w:b/>
          <w:bCs/>
          <w:sz w:val="24"/>
          <w:szCs w:val="24"/>
        </w:rPr>
      </w:pPr>
      <w:r w:rsidRPr="0065041A">
        <w:rPr>
          <w:rFonts w:cs="Times New Roman"/>
          <w:b/>
          <w:bCs/>
          <w:sz w:val="24"/>
          <w:szCs w:val="24"/>
        </w:rPr>
        <w:t>I agree to the following Payment Plan Calculations:</w:t>
      </w:r>
    </w:p>
    <w:bookmarkEnd w:id="0"/>
    <w:p w14:paraId="26DE0BCE" w14:textId="227A6D54" w:rsidR="00604A09" w:rsidRDefault="00604A09" w:rsidP="00604A09">
      <w:pPr>
        <w:pStyle w:val="xxmsonormal"/>
        <w:rPr>
          <w:b/>
          <w:bCs/>
          <w:color w:val="000099"/>
        </w:rPr>
      </w:pPr>
      <w:r w:rsidRPr="00604A09">
        <w:rPr>
          <w:b/>
          <w:bCs/>
          <w:color w:val="000099"/>
        </w:rPr>
        <w:t xml:space="preserve">Beginning on </w:t>
      </w:r>
      <w:r w:rsidR="00EB6490">
        <w:rPr>
          <w:b/>
          <w:bCs/>
          <w:color w:val="000099"/>
        </w:rPr>
        <w:t>05</w:t>
      </w:r>
      <w:r w:rsidRPr="00604A09">
        <w:rPr>
          <w:b/>
          <w:bCs/>
          <w:color w:val="000099"/>
        </w:rPr>
        <w:t>/</w:t>
      </w:r>
      <w:r w:rsidR="00E04D53">
        <w:rPr>
          <w:b/>
          <w:bCs/>
          <w:color w:val="000099"/>
        </w:rPr>
        <w:t>2</w:t>
      </w:r>
      <w:r w:rsidRPr="00604A09">
        <w:rPr>
          <w:b/>
          <w:bCs/>
          <w:color w:val="000099"/>
        </w:rPr>
        <w:t>5/22,  I agree to make monthly payments for my room and board charges until I move off campus. I will inform</w:t>
      </w:r>
      <w:r w:rsidR="00E04D53">
        <w:rPr>
          <w:b/>
          <w:bCs/>
          <w:color w:val="000099"/>
        </w:rPr>
        <w:t xml:space="preserve"> my RA/RD</w:t>
      </w:r>
      <w:r w:rsidRPr="00604A09">
        <w:rPr>
          <w:b/>
          <w:bCs/>
          <w:color w:val="000099"/>
        </w:rPr>
        <w:t xml:space="preserve"> and CS Finance when I prepare to move off campus.</w:t>
      </w:r>
    </w:p>
    <w:p w14:paraId="13A1D1F4" w14:textId="77777777" w:rsidR="00604A09" w:rsidRDefault="00604A09" w:rsidP="00604A09">
      <w:pPr>
        <w:pStyle w:val="xxmsonormal"/>
        <w:rPr>
          <w:rFonts w:cs="Times New Roman"/>
          <w:b/>
          <w:bCs/>
        </w:rPr>
      </w:pPr>
    </w:p>
    <w:p w14:paraId="2F779B6E" w14:textId="77777777" w:rsidR="00604A09" w:rsidRDefault="00604A09" w:rsidP="00604A09">
      <w:pPr>
        <w:pStyle w:val="xxmsonormal"/>
        <w:jc w:val="center"/>
        <w:rPr>
          <w:b/>
          <w:bCs/>
          <w:color w:val="0070C0"/>
        </w:rPr>
      </w:pPr>
      <w:bookmarkStart w:id="2" w:name="_Hlk94011935"/>
      <w:r>
        <w:rPr>
          <w:rFonts w:cs="Times New Roman"/>
          <w:b/>
          <w:bCs/>
        </w:rPr>
        <w:t xml:space="preserve">For questions and concerns regarding the Payment Plan, please contact </w:t>
      </w:r>
      <w:hyperlink r:id="rId13" w:history="1">
        <w:r w:rsidRPr="0055552C">
          <w:rPr>
            <w:rStyle w:val="Hyperlink"/>
            <w:rFonts w:cs="Times New Roman"/>
            <w:b/>
            <w:bCs/>
          </w:rPr>
          <w:t>csfinance@miu.edu</w:t>
        </w:r>
      </w:hyperlink>
      <w:r>
        <w:rPr>
          <w:rFonts w:cs="Times New Roman"/>
          <w:b/>
          <w:bCs/>
        </w:rPr>
        <w:t>.</w:t>
      </w:r>
    </w:p>
    <w:p w14:paraId="1A928A47" w14:textId="77777777" w:rsidR="00604A09" w:rsidRDefault="00604A09" w:rsidP="00604A09">
      <w:pPr>
        <w:spacing w:after="0" w:line="240" w:lineRule="auto"/>
        <w:rPr>
          <w:rFonts w:cs="Times New Roman"/>
          <w:b/>
          <w:bCs/>
          <w:color w:val="7030A0"/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307654E6" wp14:editId="46A3BA92">
                <wp:extent cx="6400800" cy="8890"/>
                <wp:effectExtent l="0" t="0" r="19050" b="29210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line w14:anchorId="4D855AE1" id="Straight Connector 3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02CF8BEE" w14:textId="77777777" w:rsidR="00604A09" w:rsidRDefault="00604A09" w:rsidP="00604A09">
      <w:pPr>
        <w:spacing w:after="0" w:line="240" w:lineRule="auto"/>
        <w:rPr>
          <w:rFonts w:cs="Times New Roman"/>
          <w:b/>
          <w:bCs/>
          <w:color w:val="7030A0"/>
          <w:sz w:val="24"/>
          <w:szCs w:val="24"/>
        </w:rPr>
      </w:pPr>
      <w:r w:rsidRPr="001D1EA0">
        <w:rPr>
          <w:rFonts w:cs="Times New Roman"/>
          <w:b/>
          <w:bCs/>
          <w:color w:val="7030A0"/>
          <w:sz w:val="24"/>
          <w:szCs w:val="24"/>
        </w:rPr>
        <w:t>By signing this form</w:t>
      </w:r>
      <w:r w:rsidRPr="007377B4">
        <w:rPr>
          <w:rFonts w:cs="Times New Roman"/>
          <w:b/>
          <w:bCs/>
          <w:color w:val="7030A0"/>
          <w:sz w:val="24"/>
          <w:szCs w:val="24"/>
        </w:rPr>
        <w:t xml:space="preserve">, I </w:t>
      </w:r>
      <w:r>
        <w:rPr>
          <w:rFonts w:cs="Times New Roman"/>
          <w:b/>
          <w:bCs/>
          <w:color w:val="7030A0"/>
          <w:sz w:val="24"/>
          <w:szCs w:val="24"/>
        </w:rPr>
        <w:t xml:space="preserve">confirm I have </w:t>
      </w:r>
      <w:r w:rsidRPr="003D21A8">
        <w:rPr>
          <w:rFonts w:cs="Times New Roman"/>
          <w:b/>
          <w:bCs/>
          <w:color w:val="7030A0"/>
          <w:sz w:val="24"/>
          <w:szCs w:val="24"/>
        </w:rPr>
        <w:t>read this agreement thoroughly,</w:t>
      </w:r>
      <w:r>
        <w:rPr>
          <w:rFonts w:cs="Times New Roman"/>
          <w:b/>
          <w:bCs/>
          <w:color w:val="7030A0"/>
          <w:sz w:val="24"/>
          <w:szCs w:val="24"/>
        </w:rPr>
        <w:t xml:space="preserve"> and I therefor </w:t>
      </w:r>
      <w:r w:rsidRPr="001D1EA0">
        <w:rPr>
          <w:rFonts w:cs="Times New Roman"/>
          <w:b/>
          <w:bCs/>
          <w:color w:val="7030A0"/>
          <w:sz w:val="24"/>
          <w:szCs w:val="24"/>
        </w:rPr>
        <w:t>understand and agree</w:t>
      </w:r>
      <w:r w:rsidRPr="007377B4">
        <w:rPr>
          <w:rFonts w:cs="Times New Roman"/>
          <w:b/>
          <w:bCs/>
          <w:color w:val="7030A0"/>
          <w:sz w:val="24"/>
          <w:szCs w:val="24"/>
        </w:rPr>
        <w:t xml:space="preserve"> to the </w:t>
      </w:r>
      <w:r>
        <w:rPr>
          <w:rFonts w:cs="Times New Roman"/>
          <w:b/>
          <w:bCs/>
          <w:color w:val="7030A0"/>
          <w:sz w:val="24"/>
          <w:szCs w:val="24"/>
        </w:rPr>
        <w:t>terms and</w:t>
      </w:r>
      <w:r w:rsidRPr="007377B4">
        <w:rPr>
          <w:rFonts w:cs="Times New Roman"/>
          <w:b/>
          <w:bCs/>
          <w:color w:val="7030A0"/>
          <w:sz w:val="24"/>
          <w:szCs w:val="24"/>
        </w:rPr>
        <w:t xml:space="preserve"> conditions of </w:t>
      </w:r>
      <w:r>
        <w:rPr>
          <w:rFonts w:cs="Times New Roman"/>
          <w:b/>
          <w:bCs/>
          <w:color w:val="7030A0"/>
          <w:sz w:val="24"/>
          <w:szCs w:val="24"/>
        </w:rPr>
        <w:t xml:space="preserve">the </w:t>
      </w:r>
      <w:r w:rsidRPr="007377B4">
        <w:rPr>
          <w:rFonts w:cs="Times New Roman"/>
          <w:b/>
          <w:bCs/>
          <w:color w:val="7030A0"/>
          <w:sz w:val="24"/>
          <w:szCs w:val="24"/>
        </w:rPr>
        <w:t>Payment Plan</w:t>
      </w:r>
      <w:r>
        <w:rPr>
          <w:rFonts w:cs="Times New Roman"/>
          <w:b/>
          <w:bCs/>
          <w:color w:val="7030A0"/>
          <w:sz w:val="24"/>
          <w:szCs w:val="24"/>
        </w:rPr>
        <w:t xml:space="preserve">. </w:t>
      </w:r>
    </w:p>
    <w:p w14:paraId="6F37DD89" w14:textId="77777777" w:rsidR="00604A09" w:rsidRPr="004C0D8B" w:rsidRDefault="00604A09" w:rsidP="00604A09">
      <w:pPr>
        <w:spacing w:after="0" w:line="240" w:lineRule="auto"/>
        <w:rPr>
          <w:rFonts w:cs="Times New Roman"/>
        </w:rPr>
      </w:pPr>
    </w:p>
    <w:p w14:paraId="4D3AB3D4" w14:textId="77777777" w:rsidR="00604A09" w:rsidRPr="00EC3B2D" w:rsidRDefault="00604A09" w:rsidP="00604A09">
      <w:pPr>
        <w:spacing w:after="0" w:line="240" w:lineRule="auto"/>
        <w:rPr>
          <w:rFonts w:cs="Times New Roman"/>
          <w:i/>
          <w:iCs/>
          <w:sz w:val="24"/>
          <w:szCs w:val="24"/>
        </w:rPr>
      </w:pPr>
      <w:r w:rsidRPr="00EC3B2D">
        <w:rPr>
          <w:rFonts w:cs="Times New Roman"/>
          <w:i/>
          <w:iCs/>
          <w:sz w:val="24"/>
          <w:szCs w:val="24"/>
        </w:rPr>
        <w:t xml:space="preserve">Please </w:t>
      </w:r>
      <w:r w:rsidRPr="00BA7E9D">
        <w:rPr>
          <w:rFonts w:cs="Times New Roman"/>
          <w:b/>
          <w:bCs/>
          <w:i/>
          <w:iCs/>
          <w:sz w:val="24"/>
          <w:szCs w:val="24"/>
          <w:u w:val="single"/>
        </w:rPr>
        <w:t>type</w:t>
      </w:r>
      <w:r>
        <w:rPr>
          <w:rFonts w:cs="Times New Roman"/>
          <w:i/>
          <w:iCs/>
          <w:sz w:val="24"/>
          <w:szCs w:val="24"/>
        </w:rPr>
        <w:t xml:space="preserve"> your full name after the “X” and enter the date. The font is an electronic signature. </w:t>
      </w:r>
    </w:p>
    <w:p w14:paraId="60119B83" w14:textId="77777777" w:rsidR="00604A09" w:rsidRPr="004C0D8B" w:rsidRDefault="00604A09" w:rsidP="00604A09">
      <w:pPr>
        <w:spacing w:after="0" w:line="240" w:lineRule="auto"/>
        <w:rPr>
          <w:rFonts w:cs="Times New Roman"/>
        </w:rPr>
      </w:pPr>
    </w:p>
    <w:p w14:paraId="1E87E614" w14:textId="6FFBAF00" w:rsidR="00604A09" w:rsidRPr="003571FE" w:rsidRDefault="00604A09" w:rsidP="00604A09">
      <w:pPr>
        <w:pStyle w:val="xxmsonormal"/>
        <w:tabs>
          <w:tab w:val="left" w:pos="7650"/>
        </w:tabs>
        <w:rPr>
          <w:rFonts w:ascii="Brush Script MT" w:hAnsi="Brush Script MT"/>
          <w:sz w:val="40"/>
          <w:szCs w:val="40"/>
        </w:rPr>
      </w:pPr>
      <w:r w:rsidRPr="003D21A8">
        <w:rPr>
          <w:rFonts w:ascii="Brush Script MT" w:hAnsi="Brush Script MT"/>
          <w:sz w:val="40"/>
          <w:szCs w:val="40"/>
          <w:highlight w:val="lightGray"/>
        </w:rPr>
        <w:t>X</w:t>
      </w:r>
      <w:r>
        <w:rPr>
          <w:rFonts w:ascii="Brush Script MT" w:hAnsi="Brush Script MT"/>
          <w:sz w:val="40"/>
          <w:szCs w:val="40"/>
          <w:highlight w:val="lightGray"/>
        </w:rPr>
        <w:t xml:space="preserve"> </w:t>
      </w:r>
      <w:r w:rsidR="00EB5A2B">
        <w:rPr>
          <w:rFonts w:ascii="Brush Script MT" w:hAnsi="Brush Script MT"/>
          <w:sz w:val="40"/>
          <w:szCs w:val="40"/>
          <w:highlight w:val="lightGray"/>
        </w:rPr>
        <w:t xml:space="preserve">Win </w:t>
      </w:r>
      <w:proofErr w:type="spellStart"/>
      <w:r w:rsidR="00EB5A2B">
        <w:rPr>
          <w:rFonts w:ascii="Brush Script MT" w:hAnsi="Brush Script MT"/>
          <w:sz w:val="40"/>
          <w:szCs w:val="40"/>
          <w:highlight w:val="lightGray"/>
        </w:rPr>
        <w:t>Ei</w:t>
      </w:r>
      <w:proofErr w:type="spellEnd"/>
      <w:r w:rsidR="00EB5A2B">
        <w:rPr>
          <w:rFonts w:ascii="Brush Script MT" w:hAnsi="Brush Script MT"/>
          <w:sz w:val="40"/>
          <w:szCs w:val="40"/>
          <w:highlight w:val="lightGray"/>
        </w:rPr>
        <w:t xml:space="preserve"> </w:t>
      </w:r>
      <w:proofErr w:type="spellStart"/>
      <w:r w:rsidR="00EB5A2B">
        <w:rPr>
          <w:rFonts w:ascii="Brush Script MT" w:hAnsi="Brush Script MT"/>
          <w:sz w:val="40"/>
          <w:szCs w:val="40"/>
          <w:highlight w:val="lightGray"/>
        </w:rPr>
        <w:t>Khaing</w:t>
      </w:r>
      <w:proofErr w:type="spellEnd"/>
      <w:r w:rsidRPr="00D7062F">
        <w:rPr>
          <w:rFonts w:ascii="Brush Script MT" w:hAnsi="Brush Script MT"/>
          <w:color w:val="FF0000"/>
          <w:sz w:val="40"/>
          <w:szCs w:val="40"/>
          <w:highlight w:val="lightGray"/>
        </w:rPr>
        <w:tab/>
      </w:r>
      <w:r w:rsidR="00EB5A2B">
        <w:rPr>
          <w:rFonts w:asciiTheme="minorHAnsi" w:hAnsiTheme="minorHAnsi" w:cstheme="minorHAnsi"/>
          <w:color w:val="000000" w:themeColor="text1"/>
          <w:sz w:val="32"/>
          <w:szCs w:val="32"/>
          <w:highlight w:val="lightGray"/>
        </w:rPr>
        <w:t>05</w:t>
      </w:r>
      <w:r w:rsidRPr="003D21A8">
        <w:rPr>
          <w:rFonts w:asciiTheme="minorHAnsi" w:hAnsiTheme="minorHAnsi" w:cstheme="minorHAnsi"/>
          <w:color w:val="000000" w:themeColor="text1"/>
          <w:sz w:val="32"/>
          <w:szCs w:val="32"/>
          <w:highlight w:val="lightGray"/>
        </w:rPr>
        <w:t>/</w:t>
      </w:r>
      <w:r w:rsidR="00EB5A2B">
        <w:rPr>
          <w:rFonts w:asciiTheme="minorHAnsi" w:hAnsiTheme="minorHAnsi" w:cstheme="minorHAnsi"/>
          <w:color w:val="000000" w:themeColor="text1"/>
          <w:sz w:val="32"/>
          <w:szCs w:val="32"/>
          <w:highlight w:val="lightGray"/>
        </w:rPr>
        <w:t>08</w:t>
      </w:r>
      <w:r w:rsidRPr="003D21A8">
        <w:rPr>
          <w:rFonts w:asciiTheme="minorHAnsi" w:hAnsiTheme="minorHAnsi" w:cstheme="minorHAnsi"/>
          <w:color w:val="000000" w:themeColor="text1"/>
          <w:sz w:val="32"/>
          <w:szCs w:val="32"/>
          <w:highlight w:val="lightGray"/>
        </w:rPr>
        <w:t>/</w:t>
      </w:r>
      <w:r w:rsidR="00EB5A2B">
        <w:rPr>
          <w:rFonts w:asciiTheme="minorHAnsi" w:hAnsiTheme="minorHAnsi" w:cstheme="minorHAnsi"/>
          <w:color w:val="000000" w:themeColor="text1"/>
          <w:sz w:val="32"/>
          <w:szCs w:val="32"/>
          <w:highlight w:val="lightGray"/>
        </w:rPr>
        <w:t>22</w:t>
      </w:r>
    </w:p>
    <w:p w14:paraId="5E925FE9" w14:textId="77777777" w:rsidR="00604A09" w:rsidRDefault="00604A09" w:rsidP="00604A09">
      <w:pPr>
        <w:tabs>
          <w:tab w:val="left" w:pos="7200"/>
        </w:tabs>
        <w:spacing w:after="0"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123943AA" wp14:editId="39E59551">
                <wp:extent cx="6400800" cy="8890"/>
                <wp:effectExtent l="0" t="0" r="19050" b="29210"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line w14:anchorId="154718DB" id="Straight Connector 5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" strokecolor="black [3213]" strokeweight=".5pt">
                <v:stroke joinstyle="miter"/>
                <w10:anchorlock/>
              </v:line>
            </w:pict>
          </mc:Fallback>
        </mc:AlternateContent>
      </w:r>
      <w:r w:rsidRPr="00A309B7">
        <w:rPr>
          <w:b/>
          <w:bCs/>
        </w:rPr>
        <w:t>MIU Student Electronic Signature</w:t>
      </w:r>
      <w:r>
        <w:tab/>
      </w:r>
      <w:r w:rsidRPr="00A309B7">
        <w:rPr>
          <w:b/>
          <w:bCs/>
        </w:rPr>
        <w:t>Date Electronically</w:t>
      </w:r>
      <w:r>
        <w:rPr>
          <w:b/>
          <w:bCs/>
        </w:rPr>
        <w:t xml:space="preserve"> Signed</w:t>
      </w:r>
    </w:p>
    <w:bookmarkEnd w:id="2"/>
    <w:p w14:paraId="7688CC37" w14:textId="47227EB8" w:rsidR="00BF4381" w:rsidRPr="00A41FFF" w:rsidRDefault="00BF4381" w:rsidP="00604A09">
      <w:pPr>
        <w:spacing w:after="0" w:line="240" w:lineRule="auto"/>
        <w:rPr>
          <w:b/>
          <w:bCs/>
          <w:sz w:val="20"/>
          <w:szCs w:val="20"/>
        </w:rPr>
      </w:pPr>
    </w:p>
    <w:sectPr w:rsidR="00BF4381" w:rsidRPr="00A41FFF" w:rsidSect="00922643">
      <w:headerReference w:type="default" r:id="rId14"/>
      <w:footerReference w:type="default" r:id="rId15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A544C" w14:textId="77777777" w:rsidR="00557732" w:rsidRDefault="00557732" w:rsidP="00A41FFF">
      <w:pPr>
        <w:spacing w:after="0" w:line="240" w:lineRule="auto"/>
      </w:pPr>
      <w:r>
        <w:separator/>
      </w:r>
    </w:p>
  </w:endnote>
  <w:endnote w:type="continuationSeparator" w:id="0">
    <w:p w14:paraId="29CC0729" w14:textId="77777777" w:rsidR="00557732" w:rsidRDefault="00557732" w:rsidP="00A41FFF">
      <w:pPr>
        <w:spacing w:after="0" w:line="240" w:lineRule="auto"/>
      </w:pPr>
      <w:r>
        <w:continuationSeparator/>
      </w:r>
    </w:p>
  </w:endnote>
  <w:endnote w:type="continuationNotice" w:id="1">
    <w:p w14:paraId="6D2E5955" w14:textId="77777777" w:rsidR="00557732" w:rsidRDefault="005577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1000887" w:usb1="090E0000" w:usb2="00000010" w:usb3="00000000" w:csb0="0025003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5238520"/>
      <w:docPartObj>
        <w:docPartGallery w:val="Page Numbers (Top of Page)"/>
        <w:docPartUnique/>
      </w:docPartObj>
    </w:sdtPr>
    <w:sdtEndPr/>
    <w:sdtContent>
      <w:p w14:paraId="078F10C6" w14:textId="507FD438" w:rsidR="00922643" w:rsidRDefault="00922643" w:rsidP="00922643">
        <w:pPr>
          <w:pStyle w:val="Footer"/>
          <w:tabs>
            <w:tab w:val="left" w:pos="7290"/>
          </w:tabs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ab/>
        </w:r>
        <w:r>
          <w:tab/>
        </w:r>
        <w:r>
          <w:tab/>
          <w:t>Last Updated 01/24/2022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422BF" w14:textId="77777777" w:rsidR="00557732" w:rsidRDefault="00557732" w:rsidP="00A41FFF">
      <w:pPr>
        <w:spacing w:after="0" w:line="240" w:lineRule="auto"/>
      </w:pPr>
      <w:r>
        <w:separator/>
      </w:r>
    </w:p>
  </w:footnote>
  <w:footnote w:type="continuationSeparator" w:id="0">
    <w:p w14:paraId="5884BDEA" w14:textId="77777777" w:rsidR="00557732" w:rsidRDefault="00557732" w:rsidP="00A41FFF">
      <w:pPr>
        <w:spacing w:after="0" w:line="240" w:lineRule="auto"/>
      </w:pPr>
      <w:r>
        <w:continuationSeparator/>
      </w:r>
    </w:p>
  </w:footnote>
  <w:footnote w:type="continuationNotice" w:id="1">
    <w:p w14:paraId="1F5CCC1B" w14:textId="77777777" w:rsidR="00557732" w:rsidRDefault="005577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0476A" w14:textId="44F7B1C6" w:rsidR="000E4648" w:rsidRPr="008B406F" w:rsidRDefault="00557732" w:rsidP="00FC737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2495"/>
    <w:multiLevelType w:val="hybridMultilevel"/>
    <w:tmpl w:val="F0C2CD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07585"/>
    <w:multiLevelType w:val="hybridMultilevel"/>
    <w:tmpl w:val="10641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21086"/>
    <w:multiLevelType w:val="hybridMultilevel"/>
    <w:tmpl w:val="B068358A"/>
    <w:lvl w:ilvl="0" w:tplc="3C1E96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27C14"/>
    <w:multiLevelType w:val="hybridMultilevel"/>
    <w:tmpl w:val="BA18C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44091"/>
    <w:multiLevelType w:val="hybridMultilevel"/>
    <w:tmpl w:val="CD7A3860"/>
    <w:lvl w:ilvl="0" w:tplc="184EB5A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75B67"/>
    <w:multiLevelType w:val="hybridMultilevel"/>
    <w:tmpl w:val="8D7A1EB4"/>
    <w:lvl w:ilvl="0" w:tplc="5F3C0722">
      <w:start w:val="1"/>
      <w:numFmt w:val="bullet"/>
      <w:lvlText w:val=""/>
      <w:lvlJc w:val="left"/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350383">
    <w:abstractNumId w:val="3"/>
  </w:num>
  <w:num w:numId="2" w16cid:durableId="757362633">
    <w:abstractNumId w:val="2"/>
  </w:num>
  <w:num w:numId="3" w16cid:durableId="1807700196">
    <w:abstractNumId w:val="0"/>
  </w:num>
  <w:num w:numId="4" w16cid:durableId="756747940">
    <w:abstractNumId w:val="1"/>
  </w:num>
  <w:num w:numId="5" w16cid:durableId="2028677411">
    <w:abstractNumId w:val="5"/>
  </w:num>
  <w:num w:numId="6" w16cid:durableId="11937689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FF"/>
    <w:rsid w:val="0001520E"/>
    <w:rsid w:val="000537E8"/>
    <w:rsid w:val="00145890"/>
    <w:rsid w:val="00203610"/>
    <w:rsid w:val="002F1FC7"/>
    <w:rsid w:val="0031381A"/>
    <w:rsid w:val="0032130F"/>
    <w:rsid w:val="003E0268"/>
    <w:rsid w:val="0041791F"/>
    <w:rsid w:val="004A73AC"/>
    <w:rsid w:val="0054203D"/>
    <w:rsid w:val="00557732"/>
    <w:rsid w:val="00594BD9"/>
    <w:rsid w:val="00604A09"/>
    <w:rsid w:val="0064297A"/>
    <w:rsid w:val="00646F95"/>
    <w:rsid w:val="006E3C50"/>
    <w:rsid w:val="00796FD5"/>
    <w:rsid w:val="008521C7"/>
    <w:rsid w:val="00882F6C"/>
    <w:rsid w:val="008A3004"/>
    <w:rsid w:val="009008F0"/>
    <w:rsid w:val="009143D4"/>
    <w:rsid w:val="00917FA5"/>
    <w:rsid w:val="00922643"/>
    <w:rsid w:val="00945EAA"/>
    <w:rsid w:val="00A41FFF"/>
    <w:rsid w:val="00AF5ED8"/>
    <w:rsid w:val="00B16D9E"/>
    <w:rsid w:val="00B80155"/>
    <w:rsid w:val="00B80B55"/>
    <w:rsid w:val="00BD4353"/>
    <w:rsid w:val="00BF4381"/>
    <w:rsid w:val="00C224C9"/>
    <w:rsid w:val="00CA5D1A"/>
    <w:rsid w:val="00CD057C"/>
    <w:rsid w:val="00D55505"/>
    <w:rsid w:val="00D56187"/>
    <w:rsid w:val="00DF018F"/>
    <w:rsid w:val="00E04D53"/>
    <w:rsid w:val="00E96391"/>
    <w:rsid w:val="00EB5A2B"/>
    <w:rsid w:val="00EB6490"/>
    <w:rsid w:val="00F5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A00DA"/>
  <w15:chartTrackingRefBased/>
  <w15:docId w15:val="{C3814112-FD88-45CA-80BC-44122846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FF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F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1FFF"/>
    <w:pPr>
      <w:ind w:left="720"/>
      <w:contextualSpacing/>
    </w:pPr>
  </w:style>
  <w:style w:type="paragraph" w:customStyle="1" w:styleId="xmsonospacing">
    <w:name w:val="x_msonospacing"/>
    <w:basedOn w:val="Normal"/>
    <w:rsid w:val="00A41FFF"/>
    <w:pPr>
      <w:spacing w:after="0" w:line="240" w:lineRule="auto"/>
    </w:pPr>
    <w:rPr>
      <w:rFonts w:ascii="Calibri" w:hAnsi="Calibri" w:cs="Calibri"/>
    </w:rPr>
  </w:style>
  <w:style w:type="paragraph" w:customStyle="1" w:styleId="xxmsonormal">
    <w:name w:val="x_xmsonormal"/>
    <w:basedOn w:val="Normal"/>
    <w:rsid w:val="00A41FFF"/>
    <w:pPr>
      <w:spacing w:after="0" w:line="240" w:lineRule="auto"/>
    </w:pPr>
    <w:rPr>
      <w:rFonts w:ascii="Calibri" w:hAnsi="Calibri" w:cs="Calibri"/>
    </w:rPr>
  </w:style>
  <w:style w:type="paragraph" w:customStyle="1" w:styleId="xxmsonospacing">
    <w:name w:val="x_xmsonospacing"/>
    <w:basedOn w:val="Normal"/>
    <w:rsid w:val="00A41FFF"/>
    <w:pPr>
      <w:spacing w:after="0" w:line="240" w:lineRule="auto"/>
    </w:pPr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A41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FFF"/>
  </w:style>
  <w:style w:type="paragraph" w:styleId="Footer">
    <w:name w:val="footer"/>
    <w:basedOn w:val="Normal"/>
    <w:link w:val="FooterChar"/>
    <w:uiPriority w:val="99"/>
    <w:unhideWhenUsed/>
    <w:rsid w:val="00A41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5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csfinance@miu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miu.edu/pay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sfinance@miu.edu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D07F1F49730418DD2B2E6AFDBBD86" ma:contentTypeVersion="13" ma:contentTypeDescription="Create a new document." ma:contentTypeScope="" ma:versionID="1a053d952cfae509011783ff3976b3b0">
  <xsd:schema xmlns:xsd="http://www.w3.org/2001/XMLSchema" xmlns:xs="http://www.w3.org/2001/XMLSchema" xmlns:p="http://schemas.microsoft.com/office/2006/metadata/properties" xmlns:ns2="0cd7d6a0-4a81-4f30-b943-bb3134e095b3" xmlns:ns3="1511d139-171f-458d-a044-8058d1678c0f" targetNamespace="http://schemas.microsoft.com/office/2006/metadata/properties" ma:root="true" ma:fieldsID="bcb3fd446cc9cc63cb58670025dc92e6" ns2:_="" ns3:_="">
    <xsd:import namespace="0cd7d6a0-4a81-4f30-b943-bb3134e095b3"/>
    <xsd:import namespace="1511d139-171f-458d-a044-8058d1678c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7d6a0-4a81-4f30-b943-bb3134e095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1d139-171f-458d-a044-8058d1678c0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DEE407-51CE-4DD7-8937-CE4B15C48C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BFC54A-7DA9-4EF3-84D3-B6896804C0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d7d6a0-4a81-4f30-b943-bb3134e095b3"/>
    <ds:schemaRef ds:uri="1511d139-171f-458d-a044-8058d1678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EEE59A-DFCA-472E-A457-DAAC190628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Chrissy Dudley</dc:creator>
  <cp:keywords/>
  <dc:description/>
  <cp:lastModifiedBy>Win Ei Khaing</cp:lastModifiedBy>
  <cp:revision>3</cp:revision>
  <dcterms:created xsi:type="dcterms:W3CDTF">2022-05-05T16:16:00Z</dcterms:created>
  <dcterms:modified xsi:type="dcterms:W3CDTF">2022-05-09T04:36:00Z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0x01010009CD07F1F49730418DD2B2E6AFDBBD86</vt:lpwstr>
  </property>
</Properties>
</file>