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A2" w:rsidRDefault="0056617F">
      <w:pPr>
        <w:pStyle w:val="normal0"/>
        <w:jc w:val="center"/>
      </w:pPr>
      <w:r>
        <w:rPr>
          <w:b/>
          <w:sz w:val="28"/>
          <w:szCs w:val="28"/>
        </w:rPr>
        <w:t>DEPARTMENT OF COMPUTER SCIENCE &amp; ENGINEERING</w:t>
      </w:r>
    </w:p>
    <w:p w:rsidR="00DC08A2" w:rsidRDefault="0056617F">
      <w:pPr>
        <w:pStyle w:val="normal0"/>
        <w:jc w:val="center"/>
      </w:pPr>
      <w:r>
        <w:rPr>
          <w:b/>
          <w:sz w:val="32"/>
          <w:szCs w:val="32"/>
        </w:rPr>
        <w:t>TIME TABLE ODD SEMESTER 2019 Version 1.3 (Effective from 12 September 2019)</w:t>
      </w:r>
    </w:p>
    <w:p w:rsidR="00DC08A2" w:rsidRDefault="00DC08A2">
      <w:pPr>
        <w:pStyle w:val="normal0"/>
        <w:jc w:val="center"/>
      </w:pPr>
    </w:p>
    <w:p w:rsidR="00DC08A2" w:rsidRDefault="0056617F">
      <w:pPr>
        <w:pStyle w:val="normal0"/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Smitha</w:t>
      </w:r>
      <w:proofErr w:type="spellEnd"/>
      <w:r>
        <w:rPr>
          <w:sz w:val="28"/>
          <w:szCs w:val="28"/>
        </w:rPr>
        <w:t xml:space="preserve"> V George (SVG)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DC08A2" w:rsidRDefault="0056617F">
      <w:pPr>
        <w:pStyle w:val="normal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Style w:val="a"/>
        <w:tblW w:w="14758" w:type="dxa"/>
        <w:tblInd w:w="-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/>
      </w:tblPr>
      <w:tblGrid>
        <w:gridCol w:w="2339"/>
        <w:gridCol w:w="1529"/>
        <w:gridCol w:w="1529"/>
        <w:gridCol w:w="1799"/>
        <w:gridCol w:w="1980"/>
        <w:gridCol w:w="268"/>
        <w:gridCol w:w="1440"/>
        <w:gridCol w:w="1889"/>
        <w:gridCol w:w="1985"/>
      </w:tblGrid>
      <w:tr w:rsidR="00DC08A2">
        <w:trPr>
          <w:trHeight w:val="820"/>
        </w:trPr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jc w:val="center"/>
            </w:pPr>
          </w:p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DC08A2">
        <w:trPr>
          <w:trHeight w:val="980"/>
        </w:trPr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17F" w:rsidRDefault="0056617F" w:rsidP="0056617F">
            <w:pPr>
              <w:pStyle w:val="normal0"/>
              <w:jc w:val="center"/>
            </w:pPr>
            <w:r>
              <w:t>ACN</w:t>
            </w:r>
          </w:p>
          <w:p w:rsidR="00DC08A2" w:rsidRDefault="0056617F" w:rsidP="0056617F">
            <w:pPr>
              <w:pStyle w:val="normal0"/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BE1" w:rsidRDefault="000E4BE1" w:rsidP="000E4BE1">
            <w:pPr>
              <w:pStyle w:val="normal0"/>
              <w:jc w:val="center"/>
            </w:pPr>
            <w:r>
              <w:t>CPS</w:t>
            </w:r>
          </w:p>
          <w:p w:rsidR="00DC08A2" w:rsidRDefault="000E4BE1" w:rsidP="000E4BE1">
            <w:pPr>
              <w:pStyle w:val="normal0"/>
              <w:jc w:val="center"/>
            </w:pPr>
            <w:r>
              <w:t>(I ‘I’)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3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0E4BE1" w:rsidP="000E4BE1">
            <w:pPr>
              <w:pStyle w:val="normal0"/>
              <w:jc w:val="center"/>
            </w:pPr>
            <w:r>
              <w:t>CP LAB (I I</w:t>
            </w:r>
            <w:r w:rsidR="0056617F">
              <w:t>1-SVG+</w:t>
            </w:r>
            <w:r>
              <w:t>CHT</w:t>
            </w:r>
            <w:r w:rsidR="0056617F">
              <w:t>+</w:t>
            </w:r>
            <w:r w:rsidR="003F1515">
              <w:t>KKM</w:t>
            </w:r>
            <w:r w:rsidR="0056617F">
              <w:t>)</w:t>
            </w:r>
          </w:p>
        </w:tc>
      </w:tr>
      <w:tr w:rsidR="00DC08A2">
        <w:trPr>
          <w:trHeight w:val="920"/>
        </w:trPr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BE1" w:rsidRDefault="000E4BE1" w:rsidP="000E4BE1">
            <w:pPr>
              <w:pStyle w:val="normal0"/>
              <w:jc w:val="center"/>
            </w:pPr>
            <w:r>
              <w:t>CPS</w:t>
            </w:r>
          </w:p>
          <w:p w:rsidR="00DC08A2" w:rsidRDefault="000E4BE1" w:rsidP="000E4BE1">
            <w:pPr>
              <w:pStyle w:val="normal0"/>
              <w:jc w:val="center"/>
            </w:pPr>
            <w:r>
              <w:t>(I ‘I’)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t>ACN</w:t>
            </w:r>
          </w:p>
          <w:p w:rsidR="00DC08A2" w:rsidRDefault="0056617F">
            <w:pPr>
              <w:pStyle w:val="normal0"/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</w:tr>
      <w:tr w:rsidR="00DC08A2">
        <w:trPr>
          <w:trHeight w:val="860"/>
        </w:trPr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t>CPS</w:t>
            </w:r>
          </w:p>
          <w:p w:rsidR="00DC08A2" w:rsidRDefault="0056617F" w:rsidP="000E4BE1">
            <w:pPr>
              <w:pStyle w:val="normal0"/>
              <w:jc w:val="center"/>
            </w:pPr>
            <w:r>
              <w:t xml:space="preserve">(I </w:t>
            </w:r>
            <w:r w:rsidR="000E4BE1">
              <w:t>‘I’</w:t>
            </w:r>
            <w:r>
              <w:t>)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t>IOT LAB/VIRTUAL LAB (III B1-MMT+SVG)</w:t>
            </w:r>
          </w:p>
        </w:tc>
      </w:tr>
      <w:tr w:rsidR="00DC08A2">
        <w:trPr>
          <w:trHeight w:val="440"/>
        </w:trPr>
        <w:tc>
          <w:tcPr>
            <w:tcW w:w="23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</w:pPr>
          </w:p>
        </w:tc>
        <w:tc>
          <w:tcPr>
            <w:tcW w:w="53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t>WEB LAB (VII A2-VJU+SVG)</w:t>
            </w:r>
          </w:p>
          <w:p w:rsidR="00DC08A2" w:rsidRDefault="00DC08A2">
            <w:pPr>
              <w:pStyle w:val="normal0"/>
              <w:jc w:val="center"/>
            </w:pPr>
          </w:p>
        </w:tc>
        <w:tc>
          <w:tcPr>
            <w:tcW w:w="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t>CPS Tutorial</w:t>
            </w:r>
          </w:p>
          <w:p w:rsidR="00DC08A2" w:rsidRDefault="0056617F" w:rsidP="000E4BE1">
            <w:pPr>
              <w:pStyle w:val="normal0"/>
              <w:jc w:val="center"/>
            </w:pPr>
            <w:r>
              <w:t xml:space="preserve">(I </w:t>
            </w:r>
            <w:r w:rsidR="000E4BE1">
              <w:t>‘I’</w:t>
            </w:r>
            <w:r>
              <w:t>)</w:t>
            </w:r>
          </w:p>
        </w:tc>
        <w:tc>
          <w:tcPr>
            <w:tcW w:w="18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9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</w:tr>
      <w:tr w:rsidR="00DC08A2">
        <w:trPr>
          <w:trHeight w:val="440"/>
        </w:trPr>
        <w:tc>
          <w:tcPr>
            <w:tcW w:w="233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t>ACN</w:t>
            </w:r>
          </w:p>
          <w:p w:rsidR="00DC08A2" w:rsidRDefault="0056617F">
            <w:pPr>
              <w:pStyle w:val="normal0"/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C08A2">
        <w:trPr>
          <w:trHeight w:val="880"/>
        </w:trPr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t>ACN</w:t>
            </w:r>
          </w:p>
          <w:p w:rsidR="00DC08A2" w:rsidRDefault="0056617F">
            <w:pPr>
              <w:pStyle w:val="normal0"/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37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 w:rsidP="000E4BE1">
            <w:pPr>
              <w:pStyle w:val="normal0"/>
              <w:jc w:val="center"/>
            </w:pPr>
            <w:r>
              <w:t xml:space="preserve">CP LAB ( I  </w:t>
            </w:r>
            <w:r w:rsidR="000E4BE1">
              <w:t>I</w:t>
            </w:r>
            <w:r>
              <w:t>2-SVG+GMN+UDV)</w:t>
            </w:r>
          </w:p>
        </w:tc>
        <w:tc>
          <w:tcPr>
            <w:tcW w:w="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DC08A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  <w:jc w:val="center"/>
            </w:pPr>
          </w:p>
        </w:tc>
      </w:tr>
    </w:tbl>
    <w:p w:rsidR="00DC08A2" w:rsidRDefault="00DC08A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DC08A2" w:rsidRDefault="00DC08A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670" w:type="dxa"/>
        <w:tblInd w:w="-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/>
      </w:tblPr>
      <w:tblGrid>
        <w:gridCol w:w="2969"/>
        <w:gridCol w:w="1619"/>
        <w:gridCol w:w="5160"/>
        <w:gridCol w:w="2967"/>
        <w:gridCol w:w="1955"/>
      </w:tblGrid>
      <w:tr w:rsidR="00DC08A2">
        <w:trPr>
          <w:trHeight w:val="260"/>
        </w:trPr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rPr>
                <w:b/>
              </w:rPr>
              <w:t>Subject Code</w:t>
            </w:r>
          </w:p>
        </w:tc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jc w:val="center"/>
            </w:pPr>
            <w:r>
              <w:rPr>
                <w:b/>
              </w:rPr>
              <w:t>Venue</w:t>
            </w:r>
          </w:p>
        </w:tc>
      </w:tr>
      <w:tr w:rsidR="00DC08A2">
        <w:trPr>
          <w:trHeight w:val="200"/>
        </w:trPr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CPS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18CPS13</w:t>
            </w:r>
          </w:p>
        </w:tc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C Programming for Problem Solving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 xml:space="preserve">I </w:t>
            </w:r>
            <w:r w:rsidR="000E4BE1">
              <w:t>‘I’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3205</w:t>
            </w:r>
          </w:p>
        </w:tc>
      </w:tr>
      <w:tr w:rsidR="00DC08A2">
        <w:trPr>
          <w:trHeight w:val="200"/>
        </w:trPr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ACN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18SCS151</w:t>
            </w:r>
          </w:p>
        </w:tc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Elective I: Advances in Computer Area Networks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 xml:space="preserve">I </w:t>
            </w:r>
            <w:proofErr w:type="spellStart"/>
            <w:r>
              <w:t>MTech</w:t>
            </w:r>
            <w:proofErr w:type="spellEnd"/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56617F">
            <w:pPr>
              <w:pStyle w:val="normal0"/>
            </w:pPr>
            <w:r>
              <w:t>3501</w:t>
            </w:r>
          </w:p>
        </w:tc>
      </w:tr>
      <w:tr w:rsidR="00DC08A2">
        <w:trPr>
          <w:trHeight w:val="200"/>
        </w:trPr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CP LAB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18CPL17</w:t>
            </w:r>
          </w:p>
        </w:tc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C Programming Laboratory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 xml:space="preserve">I </w:t>
            </w:r>
            <w:r w:rsidR="000E4BE1">
              <w:t>‘I’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56617F">
            <w:pPr>
              <w:pStyle w:val="normal0"/>
            </w:pPr>
            <w:r>
              <w:t>CS05</w:t>
            </w:r>
          </w:p>
        </w:tc>
      </w:tr>
      <w:tr w:rsidR="00DC08A2">
        <w:trPr>
          <w:trHeight w:val="200"/>
        </w:trPr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 LAB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15CSL77</w:t>
            </w:r>
          </w:p>
        </w:tc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Web Technology Laboratory with Mini Project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VII ‘A’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56617F">
            <w:pPr>
              <w:pStyle w:val="normal0"/>
            </w:pPr>
            <w:r>
              <w:t>CS03</w:t>
            </w:r>
          </w:p>
        </w:tc>
      </w:tr>
      <w:tr w:rsidR="00DC08A2">
        <w:trPr>
          <w:trHeight w:val="200"/>
        </w:trPr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IOT LAB</w:t>
            </w:r>
            <w:r w:rsidR="003F1515">
              <w:t>/VIRTUAL LAB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DC08A2">
            <w:pPr>
              <w:pStyle w:val="normal0"/>
            </w:pPr>
          </w:p>
        </w:tc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bookmarkStart w:id="0" w:name="_heading=h.gjdgxs" w:colFirst="0" w:colLast="0"/>
            <w:bookmarkEnd w:id="0"/>
            <w:r>
              <w:t>Internet Of Things Laboratory/Virtual Laboratory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8A2" w:rsidRDefault="0056617F">
            <w:pPr>
              <w:pStyle w:val="normal0"/>
            </w:pPr>
            <w:r>
              <w:t>III ‘B’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A2" w:rsidRDefault="0056617F">
            <w:pPr>
              <w:pStyle w:val="normal0"/>
            </w:pPr>
            <w:r>
              <w:t>CS08</w:t>
            </w:r>
          </w:p>
        </w:tc>
      </w:tr>
    </w:tbl>
    <w:p w:rsidR="00DC08A2" w:rsidRDefault="00DC08A2">
      <w:pPr>
        <w:pStyle w:val="normal0"/>
      </w:pPr>
    </w:p>
    <w:p w:rsidR="00DC08A2" w:rsidRDefault="00DC08A2">
      <w:pPr>
        <w:pStyle w:val="normal0"/>
      </w:pPr>
    </w:p>
    <w:p w:rsidR="00DC08A2" w:rsidRDefault="00DC08A2">
      <w:pPr>
        <w:pStyle w:val="normal0"/>
      </w:pPr>
    </w:p>
    <w:p w:rsidR="00DC08A2" w:rsidRDefault="0056617F">
      <w:pPr>
        <w:pStyle w:val="normal0"/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DC08A2" w:rsidSect="00DC08A2">
      <w:pgSz w:w="16838" w:h="11906"/>
      <w:pgMar w:top="720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8A2"/>
    <w:rsid w:val="000B36C2"/>
    <w:rsid w:val="000E4BE1"/>
    <w:rsid w:val="003F1515"/>
    <w:rsid w:val="0056617F"/>
    <w:rsid w:val="00CA5979"/>
    <w:rsid w:val="00DC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tabs>
          <w:tab w:val="left" w:pos="720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08A2"/>
    <w:pPr>
      <w:suppressAutoHyphens/>
      <w:spacing w:line="100" w:lineRule="atLeast"/>
    </w:pPr>
  </w:style>
  <w:style w:type="paragraph" w:styleId="Heading1">
    <w:name w:val="heading 1"/>
    <w:basedOn w:val="normal0"/>
    <w:next w:val="normal0"/>
    <w:rsid w:val="00DC0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C0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C0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C08A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C08A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C0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08A2"/>
  </w:style>
  <w:style w:type="paragraph" w:styleId="Title">
    <w:name w:val="Title"/>
    <w:basedOn w:val="normal0"/>
    <w:next w:val="normal0"/>
    <w:rsid w:val="00DC08A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Textbody"/>
    <w:rsid w:val="00DC08A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rsid w:val="00DC08A2"/>
    <w:pPr>
      <w:spacing w:after="120"/>
    </w:pPr>
  </w:style>
  <w:style w:type="paragraph" w:styleId="List">
    <w:name w:val="List"/>
    <w:basedOn w:val="Textbody"/>
    <w:rsid w:val="00DC08A2"/>
    <w:rPr>
      <w:rFonts w:cs="Lohit Hindi"/>
    </w:rPr>
  </w:style>
  <w:style w:type="paragraph" w:styleId="Caption">
    <w:name w:val="caption"/>
    <w:basedOn w:val="Normal"/>
    <w:rsid w:val="00DC08A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DC08A2"/>
    <w:pPr>
      <w:suppressLineNumbers/>
    </w:pPr>
    <w:rPr>
      <w:rFonts w:cs="Lohit Hindi"/>
    </w:rPr>
  </w:style>
  <w:style w:type="paragraph" w:customStyle="1" w:styleId="Normal1">
    <w:name w:val="Normal1"/>
    <w:rsid w:val="00DC08A2"/>
    <w:pPr>
      <w:suppressAutoHyphens/>
      <w:spacing w:line="100" w:lineRule="atLeast"/>
    </w:pPr>
  </w:style>
  <w:style w:type="paragraph" w:customStyle="1" w:styleId="Normal2">
    <w:name w:val="Normal2"/>
    <w:rsid w:val="00DC08A2"/>
    <w:pPr>
      <w:suppressAutoHyphens/>
      <w:spacing w:line="100" w:lineRule="atLeast"/>
    </w:pPr>
  </w:style>
  <w:style w:type="paragraph" w:styleId="Subtitle">
    <w:name w:val="Subtitle"/>
    <w:basedOn w:val="normal0"/>
    <w:next w:val="normal0"/>
    <w:rsid w:val="00DC0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08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C08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hDe0yVZt5eoyOtuD1hLWDFP/Q==">AMUW2mUkEtia3pzmK9Gf7Tedq/sS5YycW+PSbU84lyUo3/BlWsgOseEzcZJ49rB/mULnVrCpiPNh/wq4JVElrFfVe6Pww8kE6X3NTeFNST53yr/I4mPgXoqheKFlUd2ZYmCAyg0k9erI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4</cp:revision>
  <dcterms:created xsi:type="dcterms:W3CDTF">2019-08-09T09:49:00Z</dcterms:created>
  <dcterms:modified xsi:type="dcterms:W3CDTF">2019-09-10T06:34:00Z</dcterms:modified>
</cp:coreProperties>
</file>