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C483B" w14:textId="77777777" w:rsidR="00B52D26" w:rsidRPr="008668FD" w:rsidRDefault="00883A54" w:rsidP="009676F6">
      <w:pPr>
        <w:jc w:val="center"/>
        <w:rPr>
          <w:b/>
          <w:sz w:val="28"/>
          <w:szCs w:val="32"/>
        </w:rPr>
      </w:pPr>
      <w:r w:rsidRPr="008668FD">
        <w:rPr>
          <w:b/>
          <w:sz w:val="28"/>
          <w:szCs w:val="32"/>
        </w:rPr>
        <w:t xml:space="preserve">BẢN NHẬN XÉT </w:t>
      </w:r>
      <w:r w:rsidR="00B52D26" w:rsidRPr="008668FD">
        <w:rPr>
          <w:b/>
          <w:sz w:val="28"/>
          <w:szCs w:val="32"/>
        </w:rPr>
        <w:t>KHÓA LUẬN TỐT NGHIỆP</w:t>
      </w:r>
    </w:p>
    <w:p w14:paraId="1E3BD36E" w14:textId="77777777" w:rsidR="00B52D26" w:rsidRPr="008D4B9B" w:rsidRDefault="00B52D26" w:rsidP="001207A2">
      <w:pPr>
        <w:spacing w:after="240"/>
        <w:jc w:val="center"/>
        <w:rPr>
          <w:i/>
        </w:rPr>
      </w:pPr>
      <w:r w:rsidRPr="008D4B9B">
        <w:rPr>
          <w:i/>
        </w:rPr>
        <w:t>(D</w:t>
      </w:r>
      <w:r>
        <w:rPr>
          <w:i/>
        </w:rPr>
        <w:t>ành cho</w:t>
      </w:r>
      <w:r w:rsidRPr="008D4B9B">
        <w:rPr>
          <w:i/>
        </w:rPr>
        <w:t xml:space="preserve"> </w:t>
      </w:r>
      <w:r w:rsidR="00883A54">
        <w:rPr>
          <w:i/>
        </w:rPr>
        <w:t>giảng viên</w:t>
      </w:r>
      <w:r>
        <w:rPr>
          <w:i/>
        </w:rPr>
        <w:t xml:space="preserve"> hướng dẫn</w:t>
      </w:r>
      <w:r w:rsidRPr="008D4B9B">
        <w:rPr>
          <w:i/>
        </w:rPr>
        <w:t>)</w:t>
      </w:r>
    </w:p>
    <w:p w14:paraId="782AEE30" w14:textId="1BE0593D" w:rsidR="00012FEC" w:rsidRPr="0090062D" w:rsidRDefault="00012FEC" w:rsidP="0090062D">
      <w:pPr>
        <w:tabs>
          <w:tab w:val="left" w:leader="dot" w:pos="9356"/>
        </w:tabs>
        <w:spacing w:after="120" w:line="360" w:lineRule="auto"/>
        <w:jc w:val="both"/>
        <w:rPr>
          <w:sz w:val="20"/>
          <w:szCs w:val="20"/>
        </w:rPr>
      </w:pPr>
      <w:r w:rsidRPr="0090062D">
        <w:rPr>
          <w:sz w:val="20"/>
          <w:szCs w:val="20"/>
        </w:rPr>
        <w:t>Đ</w:t>
      </w:r>
      <w:r w:rsidR="005C74A6" w:rsidRPr="0090062D">
        <w:rPr>
          <w:sz w:val="20"/>
          <w:szCs w:val="20"/>
        </w:rPr>
        <w:t xml:space="preserve">ề tài: </w:t>
      </w:r>
      <w:r w:rsidR="003F504C">
        <w:rPr>
          <w:sz w:val="20"/>
          <w:szCs w:val="20"/>
        </w:rPr>
        <w:t>Ứng dụng học sâu cho việc giám sát và quản lý kiểm kê hàng hóa trong ngành bán lẻ</w:t>
      </w:r>
    </w:p>
    <w:p w14:paraId="3A5D1BF0" w14:textId="45B9AC20" w:rsidR="00012FEC" w:rsidRPr="0090062D" w:rsidRDefault="00012FEC" w:rsidP="000A7217">
      <w:pPr>
        <w:tabs>
          <w:tab w:val="left" w:pos="1134"/>
          <w:tab w:val="left" w:pos="7371"/>
          <w:tab w:val="left" w:leader="dot" w:pos="9469"/>
        </w:tabs>
        <w:spacing w:before="120" w:after="60" w:line="360" w:lineRule="auto"/>
        <w:jc w:val="both"/>
        <w:rPr>
          <w:sz w:val="20"/>
          <w:szCs w:val="20"/>
        </w:rPr>
      </w:pPr>
      <w:r w:rsidRPr="0090062D">
        <w:rPr>
          <w:sz w:val="20"/>
          <w:szCs w:val="20"/>
        </w:rPr>
        <w:t>Sinh viên:</w:t>
      </w:r>
      <w:r w:rsidR="003F504C">
        <w:rPr>
          <w:sz w:val="20"/>
          <w:szCs w:val="20"/>
        </w:rPr>
        <w:t xml:space="preserve"> Nguyễn Duy Huân</w:t>
      </w:r>
      <w:r w:rsidRPr="0090062D">
        <w:rPr>
          <w:sz w:val="20"/>
          <w:szCs w:val="20"/>
        </w:rPr>
        <w:tab/>
        <w:t>MS</w:t>
      </w:r>
      <w:r w:rsidR="00B1403D" w:rsidRPr="0090062D">
        <w:rPr>
          <w:sz w:val="20"/>
          <w:szCs w:val="20"/>
        </w:rPr>
        <w:t>SV</w:t>
      </w:r>
      <w:r w:rsidRPr="0090062D">
        <w:rPr>
          <w:sz w:val="20"/>
          <w:szCs w:val="20"/>
        </w:rPr>
        <w:t xml:space="preserve">: </w:t>
      </w:r>
      <w:r w:rsidR="003F504C">
        <w:rPr>
          <w:sz w:val="20"/>
          <w:szCs w:val="20"/>
        </w:rPr>
        <w:t>19119182</w:t>
      </w:r>
    </w:p>
    <w:p w14:paraId="21058A00" w14:textId="2FD6D480" w:rsidR="005C74A6" w:rsidRDefault="00B66FC3" w:rsidP="0090062D">
      <w:pPr>
        <w:tabs>
          <w:tab w:val="left" w:leader="dot" w:pos="9356"/>
        </w:tabs>
        <w:spacing w:after="60" w:line="360" w:lineRule="auto"/>
        <w:jc w:val="both"/>
        <w:rPr>
          <w:sz w:val="20"/>
          <w:szCs w:val="20"/>
        </w:rPr>
      </w:pPr>
      <w:r w:rsidRPr="0090062D">
        <w:rPr>
          <w:sz w:val="20"/>
          <w:szCs w:val="20"/>
        </w:rPr>
        <w:t>H</w:t>
      </w:r>
      <w:r w:rsidR="00012FEC" w:rsidRPr="0090062D">
        <w:rPr>
          <w:sz w:val="20"/>
          <w:szCs w:val="20"/>
        </w:rPr>
        <w:t xml:space="preserve">ướng dẫn: </w:t>
      </w:r>
      <w:r w:rsidR="00BF7D30">
        <w:rPr>
          <w:sz w:val="20"/>
          <w:szCs w:val="20"/>
        </w:rPr>
        <w:t>TS.</w:t>
      </w:r>
      <w:r w:rsidR="003F504C">
        <w:rPr>
          <w:sz w:val="20"/>
          <w:szCs w:val="20"/>
        </w:rPr>
        <w:t>Huỳnh Thế Thiện</w:t>
      </w:r>
    </w:p>
    <w:p w14:paraId="6C8BE43C" w14:textId="77777777" w:rsidR="0090062D" w:rsidRPr="001207A2" w:rsidRDefault="0090062D" w:rsidP="0090062D">
      <w:pPr>
        <w:tabs>
          <w:tab w:val="left" w:leader="dot" w:pos="9356"/>
        </w:tabs>
        <w:spacing w:after="60" w:line="360" w:lineRule="auto"/>
        <w:jc w:val="both"/>
        <w:rPr>
          <w:sz w:val="22"/>
          <w:szCs w:val="22"/>
        </w:rPr>
      </w:pPr>
      <w:r>
        <w:rPr>
          <w:sz w:val="20"/>
          <w:szCs w:val="20"/>
        </w:rPr>
        <w:t>___________________________________________________________________________________________</w:t>
      </w:r>
    </w:p>
    <w:p w14:paraId="4DBFC184" w14:textId="77777777" w:rsidR="008A3015" w:rsidRPr="00B66FC3" w:rsidRDefault="00B1403D" w:rsidP="00B1403D">
      <w:pPr>
        <w:tabs>
          <w:tab w:val="left" w:leader="dot" w:pos="9469"/>
        </w:tabs>
        <w:spacing w:before="120" w:after="120"/>
        <w:jc w:val="both"/>
        <w:rPr>
          <w:b/>
          <w:sz w:val="20"/>
          <w:szCs w:val="22"/>
        </w:rPr>
      </w:pPr>
      <w:r w:rsidRPr="00B66FC3">
        <w:rPr>
          <w:b/>
          <w:sz w:val="20"/>
          <w:szCs w:val="22"/>
        </w:rPr>
        <w:t>Nhận xét bao gồm các nội dung sau đây:</w:t>
      </w:r>
      <w:r w:rsidR="00346234" w:rsidRPr="00B66FC3">
        <w:rPr>
          <w:b/>
          <w:sz w:val="20"/>
          <w:szCs w:val="22"/>
        </w:rPr>
        <w:t xml:space="preserve"> </w:t>
      </w:r>
    </w:p>
    <w:p w14:paraId="506FB833" w14:textId="77777777" w:rsidR="00F77D3A" w:rsidRPr="00B66FC3" w:rsidRDefault="00681130" w:rsidP="009676F6">
      <w:pPr>
        <w:tabs>
          <w:tab w:val="left" w:leader="dot" w:pos="9469"/>
        </w:tabs>
        <w:jc w:val="both"/>
        <w:rPr>
          <w:sz w:val="20"/>
          <w:szCs w:val="22"/>
        </w:rPr>
      </w:pPr>
      <w:r w:rsidRPr="00B66FC3">
        <w:rPr>
          <w:sz w:val="20"/>
          <w:szCs w:val="22"/>
        </w:rPr>
        <w:t>1</w:t>
      </w:r>
      <w:r w:rsidR="00905336" w:rsidRPr="00B66FC3">
        <w:rPr>
          <w:sz w:val="20"/>
          <w:szCs w:val="22"/>
        </w:rPr>
        <w:t>.</w:t>
      </w:r>
      <w:r w:rsidRPr="00B66FC3">
        <w:rPr>
          <w:sz w:val="20"/>
          <w:szCs w:val="22"/>
        </w:rPr>
        <w:t xml:space="preserve"> </w:t>
      </w:r>
      <w:r w:rsidR="00F003B7" w:rsidRPr="00B66FC3">
        <w:rPr>
          <w:sz w:val="20"/>
          <w:szCs w:val="22"/>
        </w:rPr>
        <w:t>Tính hợp lý trong c</w:t>
      </w:r>
      <w:r w:rsidR="00122D3E" w:rsidRPr="00B66FC3">
        <w:rPr>
          <w:sz w:val="20"/>
          <w:szCs w:val="22"/>
        </w:rPr>
        <w:t>ách đ</w:t>
      </w:r>
      <w:r w:rsidR="00F77D3A" w:rsidRPr="00B66FC3">
        <w:rPr>
          <w:sz w:val="20"/>
          <w:szCs w:val="22"/>
        </w:rPr>
        <w:t>ặt</w:t>
      </w:r>
      <w:r w:rsidRPr="00B66FC3">
        <w:rPr>
          <w:sz w:val="20"/>
          <w:szCs w:val="22"/>
        </w:rPr>
        <w:t xml:space="preserve"> </w:t>
      </w:r>
      <w:r w:rsidR="00F77D3A" w:rsidRPr="00B66FC3">
        <w:rPr>
          <w:sz w:val="20"/>
          <w:szCs w:val="22"/>
        </w:rPr>
        <w:t xml:space="preserve">vấn đề </w:t>
      </w:r>
      <w:r w:rsidR="00122D3E" w:rsidRPr="00B66FC3">
        <w:rPr>
          <w:sz w:val="20"/>
          <w:szCs w:val="22"/>
        </w:rPr>
        <w:t>và giải quyết vấn đề</w:t>
      </w:r>
      <w:r w:rsidR="00F003B7" w:rsidRPr="00B66FC3">
        <w:rPr>
          <w:sz w:val="20"/>
          <w:szCs w:val="22"/>
        </w:rPr>
        <w:t>; ý nghĩa khoa học và thực tiễn</w:t>
      </w:r>
      <w:r w:rsidR="000D1061" w:rsidRPr="00B66FC3">
        <w:rPr>
          <w:sz w:val="20"/>
          <w:szCs w:val="22"/>
        </w:rPr>
        <w:t>:</w:t>
      </w:r>
    </w:p>
    <w:p w14:paraId="68FA4ECC" w14:textId="77777777" w:rsidR="00F77D3A" w:rsidRPr="00FE0A3B" w:rsidRDefault="00001EDB" w:rsidP="009676F6">
      <w:pPr>
        <w:tabs>
          <w:tab w:val="left" w:leader="dot" w:pos="9469"/>
        </w:tabs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Đặt</w:t>
      </w:r>
      <w:r w:rsidR="00390E80" w:rsidRPr="00FE0A3B">
        <w:rPr>
          <w:i/>
          <w:sz w:val="16"/>
          <w:szCs w:val="16"/>
        </w:rPr>
        <w:t xml:space="preserve"> vấn đề</w:t>
      </w:r>
      <w:r w:rsidR="00F77D3A" w:rsidRPr="00FE0A3B">
        <w:rPr>
          <w:i/>
          <w:sz w:val="16"/>
          <w:szCs w:val="16"/>
        </w:rPr>
        <w:t xml:space="preserve"> rõ ràng,</w:t>
      </w:r>
      <w:r w:rsidR="00390E80" w:rsidRPr="00FE0A3B">
        <w:rPr>
          <w:i/>
          <w:sz w:val="16"/>
          <w:szCs w:val="16"/>
        </w:rPr>
        <w:t xml:space="preserve"> mục tiêu </w:t>
      </w:r>
      <w:r w:rsidR="00F77D3A" w:rsidRPr="00FE0A3B">
        <w:rPr>
          <w:i/>
          <w:sz w:val="16"/>
          <w:szCs w:val="16"/>
        </w:rPr>
        <w:t>cụ th</w:t>
      </w:r>
      <w:r w:rsidR="00013FA2">
        <w:rPr>
          <w:i/>
          <w:sz w:val="16"/>
          <w:szCs w:val="16"/>
        </w:rPr>
        <w:t>ể</w:t>
      </w:r>
      <w:r w:rsidR="00B66CE7" w:rsidRPr="00FE0A3B">
        <w:rPr>
          <w:i/>
          <w:sz w:val="16"/>
          <w:szCs w:val="16"/>
        </w:rPr>
        <w:t>;</w:t>
      </w:r>
      <w:r w:rsidR="00F77D3A" w:rsidRPr="00FE0A3B">
        <w:rPr>
          <w:i/>
          <w:sz w:val="16"/>
          <w:szCs w:val="16"/>
        </w:rPr>
        <w:t xml:space="preserve"> </w:t>
      </w:r>
      <w:r w:rsidR="00122D3E">
        <w:rPr>
          <w:i/>
          <w:sz w:val="16"/>
          <w:szCs w:val="16"/>
        </w:rPr>
        <w:t xml:space="preserve">đề tài có </w:t>
      </w:r>
      <w:r w:rsidR="00F77D3A" w:rsidRPr="00FE0A3B">
        <w:rPr>
          <w:i/>
          <w:sz w:val="16"/>
          <w:szCs w:val="16"/>
        </w:rPr>
        <w:t>tính mới, cấp thiế</w:t>
      </w:r>
      <w:r w:rsidR="00045B96" w:rsidRPr="00FE0A3B">
        <w:rPr>
          <w:i/>
          <w:sz w:val="16"/>
          <w:szCs w:val="16"/>
        </w:rPr>
        <w:t>t</w:t>
      </w:r>
      <w:r w:rsidR="00B66CE7" w:rsidRPr="00FE0A3B">
        <w:rPr>
          <w:i/>
          <w:sz w:val="16"/>
          <w:szCs w:val="16"/>
        </w:rPr>
        <w:t>;</w:t>
      </w:r>
      <w:r w:rsidR="00045B96" w:rsidRPr="00FE0A3B">
        <w:rPr>
          <w:i/>
          <w:sz w:val="16"/>
          <w:szCs w:val="16"/>
        </w:rPr>
        <w:t xml:space="preserve"> </w:t>
      </w:r>
      <w:r w:rsidR="00122D3E">
        <w:rPr>
          <w:i/>
          <w:sz w:val="16"/>
          <w:szCs w:val="16"/>
        </w:rPr>
        <w:t xml:space="preserve"> đề tài có</w:t>
      </w:r>
      <w:r w:rsidR="00870858" w:rsidRPr="00FE0A3B">
        <w:rPr>
          <w:i/>
          <w:sz w:val="16"/>
          <w:szCs w:val="16"/>
        </w:rPr>
        <w:t xml:space="preserve"> </w:t>
      </w:r>
      <w:r w:rsidR="00045B96" w:rsidRPr="00FE0A3B">
        <w:rPr>
          <w:i/>
          <w:sz w:val="16"/>
          <w:szCs w:val="16"/>
        </w:rPr>
        <w:t>khả năng ứng dụng</w:t>
      </w:r>
      <w:r w:rsidR="00122D3E">
        <w:rPr>
          <w:i/>
          <w:sz w:val="16"/>
          <w:szCs w:val="16"/>
        </w:rPr>
        <w:t xml:space="preserve">, </w:t>
      </w:r>
      <w:r w:rsidR="00F77D3A" w:rsidRPr="00FE0A3B">
        <w:rPr>
          <w:i/>
          <w:sz w:val="16"/>
          <w:szCs w:val="16"/>
        </w:rPr>
        <w:t xml:space="preserve"> tính sáng tạo</w:t>
      </w:r>
      <w:r w:rsidR="00851BF0" w:rsidRPr="00FE0A3B">
        <w:rPr>
          <w:i/>
          <w:sz w:val="16"/>
          <w:szCs w:val="16"/>
        </w:rPr>
        <w:t>.</w:t>
      </w:r>
    </w:p>
    <w:p w14:paraId="65ADD2E1" w14:textId="77777777" w:rsidR="004B78D7" w:rsidRPr="00294B7A" w:rsidRDefault="0047456E" w:rsidP="008A1C56">
      <w:pPr>
        <w:tabs>
          <w:tab w:val="left" w:leader="dot" w:pos="9356"/>
        </w:tabs>
        <w:spacing w:line="276" w:lineRule="auto"/>
        <w:jc w:val="both"/>
        <w:rPr>
          <w:rFonts w:ascii="Arial Narrow" w:hAnsi="Arial Narrow"/>
          <w:sz w:val="26"/>
          <w:szCs w:val="26"/>
        </w:rPr>
      </w:pPr>
      <w:r w:rsidRPr="00294B7A">
        <w:rPr>
          <w:rFonts w:ascii="Arial Narrow" w:hAnsi="Arial Narrow"/>
          <w:sz w:val="26"/>
          <w:szCs w:val="26"/>
        </w:rPr>
        <w:tab/>
      </w:r>
    </w:p>
    <w:p w14:paraId="587FFBB8" w14:textId="77777777" w:rsidR="004B78D7" w:rsidRPr="00294B7A" w:rsidRDefault="004B78D7" w:rsidP="008A1C56">
      <w:pPr>
        <w:tabs>
          <w:tab w:val="left" w:leader="dot" w:pos="9356"/>
        </w:tabs>
        <w:spacing w:line="276" w:lineRule="auto"/>
        <w:jc w:val="both"/>
        <w:rPr>
          <w:rFonts w:ascii="Arial Narrow" w:hAnsi="Arial Narrow"/>
          <w:sz w:val="26"/>
          <w:szCs w:val="26"/>
        </w:rPr>
      </w:pPr>
      <w:r w:rsidRPr="00294B7A">
        <w:rPr>
          <w:rFonts w:ascii="Arial Narrow" w:hAnsi="Arial Narrow"/>
          <w:sz w:val="26"/>
          <w:szCs w:val="26"/>
        </w:rPr>
        <w:tab/>
      </w:r>
    </w:p>
    <w:p w14:paraId="40E8B6F5" w14:textId="77777777" w:rsidR="00C9153D" w:rsidRPr="00B66FC3" w:rsidRDefault="007B5847" w:rsidP="009676F6">
      <w:pPr>
        <w:tabs>
          <w:tab w:val="left" w:leader="dot" w:pos="9469"/>
        </w:tabs>
        <w:jc w:val="both"/>
        <w:rPr>
          <w:sz w:val="20"/>
          <w:szCs w:val="22"/>
        </w:rPr>
      </w:pPr>
      <w:r w:rsidRPr="00B66FC3">
        <w:rPr>
          <w:sz w:val="20"/>
          <w:szCs w:val="22"/>
        </w:rPr>
        <w:t>2</w:t>
      </w:r>
      <w:r w:rsidR="00C9153D" w:rsidRPr="00B66FC3">
        <w:rPr>
          <w:sz w:val="20"/>
          <w:szCs w:val="22"/>
        </w:rPr>
        <w:t xml:space="preserve">. Phương pháp </w:t>
      </w:r>
      <w:r w:rsidR="00013FA2" w:rsidRPr="00B66FC3">
        <w:rPr>
          <w:sz w:val="20"/>
          <w:szCs w:val="22"/>
        </w:rPr>
        <w:t>thực hiện/ phân tích/ thiết kế</w:t>
      </w:r>
      <w:r w:rsidR="00C9153D" w:rsidRPr="00B66FC3">
        <w:rPr>
          <w:sz w:val="20"/>
          <w:szCs w:val="22"/>
        </w:rPr>
        <w:t xml:space="preserve">: </w:t>
      </w:r>
    </w:p>
    <w:p w14:paraId="3ABFAB2C" w14:textId="77777777" w:rsidR="00C9153D" w:rsidRPr="00FE0A3B" w:rsidRDefault="007B5847" w:rsidP="009676F6">
      <w:pPr>
        <w:tabs>
          <w:tab w:val="left" w:leader="dot" w:pos="9469"/>
        </w:tabs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Phương pháp hợp lý và tin cậy dựa trên cơ sở lý thuyết</w:t>
      </w:r>
      <w:r w:rsidR="00C9153D" w:rsidRPr="00FE0A3B">
        <w:rPr>
          <w:i/>
          <w:sz w:val="16"/>
          <w:szCs w:val="16"/>
        </w:rPr>
        <w:t xml:space="preserve">; có phân tích và đánh giá </w:t>
      </w:r>
      <w:r>
        <w:rPr>
          <w:i/>
          <w:sz w:val="16"/>
          <w:szCs w:val="16"/>
        </w:rPr>
        <w:t>phù hợp</w:t>
      </w:r>
      <w:r w:rsidR="00C9153D" w:rsidRPr="00FE0A3B">
        <w:rPr>
          <w:i/>
          <w:sz w:val="16"/>
          <w:szCs w:val="16"/>
        </w:rPr>
        <w:t>; có tính mới và tính sáng tạo.</w:t>
      </w:r>
    </w:p>
    <w:p w14:paraId="66168C7A" w14:textId="77777777" w:rsidR="00C9153D" w:rsidRPr="00294B7A" w:rsidRDefault="00C9153D" w:rsidP="008A1C56">
      <w:pPr>
        <w:tabs>
          <w:tab w:val="left" w:leader="dot" w:pos="9356"/>
        </w:tabs>
        <w:spacing w:line="276" w:lineRule="auto"/>
        <w:jc w:val="both"/>
        <w:rPr>
          <w:rFonts w:ascii="Arial Narrow" w:hAnsi="Arial Narrow"/>
          <w:sz w:val="26"/>
          <w:szCs w:val="26"/>
        </w:rPr>
      </w:pPr>
      <w:r w:rsidRPr="00294B7A">
        <w:rPr>
          <w:rFonts w:ascii="Arial Narrow" w:hAnsi="Arial Narrow"/>
          <w:sz w:val="26"/>
          <w:szCs w:val="26"/>
        </w:rPr>
        <w:tab/>
      </w:r>
    </w:p>
    <w:p w14:paraId="0A1807D4" w14:textId="77777777" w:rsidR="00C9153D" w:rsidRPr="00294B7A" w:rsidRDefault="00C9153D" w:rsidP="008A1C56">
      <w:pPr>
        <w:tabs>
          <w:tab w:val="left" w:leader="dot" w:pos="9356"/>
        </w:tabs>
        <w:spacing w:line="276" w:lineRule="auto"/>
        <w:jc w:val="both"/>
        <w:rPr>
          <w:rFonts w:ascii="Arial Narrow" w:hAnsi="Arial Narrow"/>
          <w:sz w:val="26"/>
          <w:szCs w:val="26"/>
        </w:rPr>
      </w:pPr>
      <w:r w:rsidRPr="00294B7A">
        <w:rPr>
          <w:rFonts w:ascii="Arial Narrow" w:hAnsi="Arial Narrow"/>
          <w:sz w:val="26"/>
          <w:szCs w:val="26"/>
        </w:rPr>
        <w:tab/>
      </w:r>
    </w:p>
    <w:p w14:paraId="56F10BE2" w14:textId="77777777" w:rsidR="00C9153D" w:rsidRPr="00B66FC3" w:rsidRDefault="007B5847" w:rsidP="009676F6">
      <w:pPr>
        <w:tabs>
          <w:tab w:val="left" w:leader="dot" w:pos="9469"/>
        </w:tabs>
        <w:jc w:val="both"/>
        <w:rPr>
          <w:sz w:val="20"/>
          <w:szCs w:val="22"/>
        </w:rPr>
      </w:pPr>
      <w:r w:rsidRPr="00B66FC3">
        <w:rPr>
          <w:sz w:val="20"/>
          <w:szCs w:val="22"/>
        </w:rPr>
        <w:t>3</w:t>
      </w:r>
      <w:r w:rsidR="00C9153D" w:rsidRPr="00B66FC3">
        <w:rPr>
          <w:sz w:val="20"/>
          <w:szCs w:val="22"/>
        </w:rPr>
        <w:t>. Kết quả thực hiện/ phân tích và đánh g</w:t>
      </w:r>
      <w:r w:rsidR="00013FA2" w:rsidRPr="00B66FC3">
        <w:rPr>
          <w:sz w:val="20"/>
          <w:szCs w:val="22"/>
        </w:rPr>
        <w:t>iá kết quả/ kiểm định thiết kế</w:t>
      </w:r>
      <w:r w:rsidR="00C9153D" w:rsidRPr="00B66FC3">
        <w:rPr>
          <w:sz w:val="20"/>
          <w:szCs w:val="22"/>
        </w:rPr>
        <w:t>:</w:t>
      </w:r>
    </w:p>
    <w:p w14:paraId="7861BBF5" w14:textId="77777777" w:rsidR="00C9153D" w:rsidRDefault="001207A2" w:rsidP="009676F6">
      <w:pPr>
        <w:tabs>
          <w:tab w:val="left" w:leader="dot" w:pos="9469"/>
        </w:tabs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P</w:t>
      </w:r>
      <w:r w:rsidR="00C9153D" w:rsidRPr="00FE0A3B">
        <w:rPr>
          <w:i/>
          <w:sz w:val="16"/>
          <w:szCs w:val="16"/>
        </w:rPr>
        <w:t>hù hợp với mục tiêu đề tài; phân tích và đánh giá / kiểm thử thiết kế hợp lý; có tính sáng tạo/ kiểm định chặt chẽ</w:t>
      </w:r>
      <w:r>
        <w:rPr>
          <w:i/>
          <w:sz w:val="16"/>
          <w:szCs w:val="16"/>
        </w:rPr>
        <w:t xml:space="preserve"> </w:t>
      </w:r>
      <w:r w:rsidR="00C9153D" w:rsidRPr="00FE0A3B">
        <w:rPr>
          <w:i/>
          <w:sz w:val="16"/>
          <w:szCs w:val="16"/>
        </w:rPr>
        <w:t>và đảm bảo độ tin cậy.</w:t>
      </w:r>
    </w:p>
    <w:p w14:paraId="5874A48E" w14:textId="77777777" w:rsidR="004B78D7" w:rsidRPr="00294B7A" w:rsidRDefault="004B78D7" w:rsidP="008A1C56">
      <w:pPr>
        <w:tabs>
          <w:tab w:val="left" w:leader="dot" w:pos="9356"/>
        </w:tabs>
        <w:spacing w:before="120"/>
        <w:jc w:val="both"/>
        <w:rPr>
          <w:rFonts w:ascii="Arial Narrow" w:hAnsi="Arial Narrow"/>
          <w:sz w:val="26"/>
          <w:szCs w:val="26"/>
        </w:rPr>
      </w:pPr>
      <w:r w:rsidRPr="00294B7A">
        <w:rPr>
          <w:rFonts w:ascii="Arial Narrow" w:hAnsi="Arial Narrow"/>
          <w:sz w:val="26"/>
          <w:szCs w:val="26"/>
        </w:rPr>
        <w:tab/>
      </w:r>
    </w:p>
    <w:p w14:paraId="0DD9D3D9" w14:textId="77777777" w:rsidR="00AC4118" w:rsidRPr="00B66FC3" w:rsidRDefault="00964F60" w:rsidP="009676F6">
      <w:pPr>
        <w:tabs>
          <w:tab w:val="left" w:leader="dot" w:pos="9469"/>
        </w:tabs>
        <w:jc w:val="both"/>
        <w:rPr>
          <w:sz w:val="20"/>
          <w:szCs w:val="22"/>
        </w:rPr>
      </w:pPr>
      <w:r w:rsidRPr="00B66FC3">
        <w:rPr>
          <w:sz w:val="20"/>
          <w:szCs w:val="22"/>
        </w:rPr>
        <w:t>4</w:t>
      </w:r>
      <w:r w:rsidR="00905336" w:rsidRPr="00B66FC3">
        <w:rPr>
          <w:sz w:val="20"/>
          <w:szCs w:val="22"/>
        </w:rPr>
        <w:t>.</w:t>
      </w:r>
      <w:r w:rsidR="005C74A6" w:rsidRPr="00B66FC3">
        <w:rPr>
          <w:sz w:val="20"/>
          <w:szCs w:val="22"/>
        </w:rPr>
        <w:t xml:space="preserve"> </w:t>
      </w:r>
      <w:r w:rsidR="00957FAA" w:rsidRPr="00B66FC3">
        <w:rPr>
          <w:sz w:val="20"/>
          <w:szCs w:val="22"/>
        </w:rPr>
        <w:t>Kết luận và đề xuất</w:t>
      </w:r>
      <w:r w:rsidR="005C74A6" w:rsidRPr="00B66FC3">
        <w:rPr>
          <w:sz w:val="20"/>
          <w:szCs w:val="22"/>
        </w:rPr>
        <w:t xml:space="preserve">: </w:t>
      </w:r>
    </w:p>
    <w:p w14:paraId="78A0F3C3" w14:textId="77777777" w:rsidR="00F003B7" w:rsidRPr="00FE0A3B" w:rsidRDefault="0096265C" w:rsidP="009676F6">
      <w:pPr>
        <w:tabs>
          <w:tab w:val="left" w:leader="dot" w:pos="9469"/>
        </w:tabs>
        <w:jc w:val="both"/>
        <w:rPr>
          <w:i/>
          <w:sz w:val="16"/>
          <w:szCs w:val="16"/>
        </w:rPr>
      </w:pPr>
      <w:r w:rsidRPr="00FE0A3B">
        <w:rPr>
          <w:i/>
          <w:sz w:val="16"/>
          <w:szCs w:val="16"/>
        </w:rPr>
        <w:t xml:space="preserve">Kết luận </w:t>
      </w:r>
      <w:r w:rsidR="00F003B7">
        <w:rPr>
          <w:i/>
          <w:sz w:val="16"/>
          <w:szCs w:val="16"/>
        </w:rPr>
        <w:t>phù hợp với cách đặt vấn đề</w:t>
      </w:r>
      <w:r w:rsidRPr="00FE0A3B">
        <w:rPr>
          <w:i/>
          <w:sz w:val="16"/>
          <w:szCs w:val="16"/>
        </w:rPr>
        <w:t xml:space="preserve">, đề xuất </w:t>
      </w:r>
      <w:r w:rsidR="00C00E5A">
        <w:rPr>
          <w:i/>
          <w:sz w:val="16"/>
          <w:szCs w:val="16"/>
        </w:rPr>
        <w:t>mang</w:t>
      </w:r>
      <w:r w:rsidR="00F003B7">
        <w:rPr>
          <w:i/>
          <w:sz w:val="16"/>
          <w:szCs w:val="16"/>
        </w:rPr>
        <w:t xml:space="preserve"> tính cải tiến và </w:t>
      </w:r>
      <w:r w:rsidRPr="00FE0A3B">
        <w:rPr>
          <w:i/>
          <w:sz w:val="16"/>
          <w:szCs w:val="16"/>
        </w:rPr>
        <w:t>thực tiễn</w:t>
      </w:r>
      <w:r w:rsidR="00AC4118" w:rsidRPr="00FE0A3B">
        <w:rPr>
          <w:i/>
          <w:sz w:val="16"/>
          <w:szCs w:val="16"/>
        </w:rPr>
        <w:t xml:space="preserve">; </w:t>
      </w:r>
      <w:r w:rsidR="00DB7DE6">
        <w:rPr>
          <w:i/>
          <w:sz w:val="16"/>
          <w:szCs w:val="16"/>
        </w:rPr>
        <w:t xml:space="preserve">kết luận </w:t>
      </w:r>
      <w:r w:rsidRPr="00FE0A3B">
        <w:rPr>
          <w:i/>
          <w:sz w:val="16"/>
          <w:szCs w:val="16"/>
        </w:rPr>
        <w:t>có</w:t>
      </w:r>
      <w:r w:rsidR="00F003B7">
        <w:rPr>
          <w:i/>
          <w:sz w:val="16"/>
          <w:szCs w:val="16"/>
        </w:rPr>
        <w:t xml:space="preserve"> đóng góp</w:t>
      </w:r>
      <w:r w:rsidRPr="00FE0A3B">
        <w:rPr>
          <w:i/>
          <w:sz w:val="16"/>
          <w:szCs w:val="16"/>
        </w:rPr>
        <w:t xml:space="preserve"> mới</w:t>
      </w:r>
      <w:r w:rsidR="00DB7DE6">
        <w:rPr>
          <w:i/>
          <w:sz w:val="16"/>
          <w:szCs w:val="16"/>
        </w:rPr>
        <w:t xml:space="preserve"> mẻ</w:t>
      </w:r>
      <w:r w:rsidRPr="00FE0A3B">
        <w:rPr>
          <w:i/>
          <w:sz w:val="16"/>
          <w:szCs w:val="16"/>
        </w:rPr>
        <w:t>, đề xuất sáng tạo</w:t>
      </w:r>
      <w:r w:rsidR="00F003B7">
        <w:rPr>
          <w:i/>
          <w:sz w:val="16"/>
          <w:szCs w:val="16"/>
        </w:rPr>
        <w:t xml:space="preserve"> và thuyết phục</w:t>
      </w:r>
      <w:r w:rsidR="001A7353" w:rsidRPr="00FE0A3B">
        <w:rPr>
          <w:i/>
          <w:sz w:val="16"/>
          <w:szCs w:val="16"/>
        </w:rPr>
        <w:t>.</w:t>
      </w:r>
    </w:p>
    <w:p w14:paraId="51B46810" w14:textId="77777777" w:rsidR="005C74A6" w:rsidRPr="00294B7A" w:rsidRDefault="005C74A6" w:rsidP="00B66FC3">
      <w:pPr>
        <w:tabs>
          <w:tab w:val="left" w:leader="dot" w:pos="9356"/>
        </w:tabs>
        <w:spacing w:before="120"/>
        <w:jc w:val="both"/>
        <w:rPr>
          <w:rFonts w:ascii="Arial Narrow" w:hAnsi="Arial Narrow"/>
          <w:sz w:val="26"/>
          <w:szCs w:val="26"/>
        </w:rPr>
      </w:pPr>
      <w:r w:rsidRPr="00294B7A">
        <w:rPr>
          <w:rFonts w:ascii="Arial Narrow" w:hAnsi="Arial Narrow"/>
          <w:sz w:val="26"/>
          <w:szCs w:val="26"/>
        </w:rPr>
        <w:tab/>
      </w:r>
    </w:p>
    <w:p w14:paraId="11092121" w14:textId="77777777" w:rsidR="005C74A6" w:rsidRPr="00B66FC3" w:rsidRDefault="00964F60" w:rsidP="009676F6">
      <w:pPr>
        <w:tabs>
          <w:tab w:val="left" w:leader="dot" w:pos="9469"/>
        </w:tabs>
        <w:jc w:val="both"/>
        <w:rPr>
          <w:sz w:val="20"/>
          <w:szCs w:val="22"/>
        </w:rPr>
      </w:pPr>
      <w:r w:rsidRPr="00B66FC3">
        <w:rPr>
          <w:sz w:val="20"/>
          <w:szCs w:val="22"/>
        </w:rPr>
        <w:t>5</w:t>
      </w:r>
      <w:r w:rsidR="00905336" w:rsidRPr="00B66FC3">
        <w:rPr>
          <w:sz w:val="20"/>
          <w:szCs w:val="22"/>
        </w:rPr>
        <w:t>.</w:t>
      </w:r>
      <w:r w:rsidR="005C74A6" w:rsidRPr="00B66FC3">
        <w:rPr>
          <w:sz w:val="20"/>
          <w:szCs w:val="22"/>
        </w:rPr>
        <w:t xml:space="preserve"> </w:t>
      </w:r>
      <w:r w:rsidR="00957FAA" w:rsidRPr="00B66FC3">
        <w:rPr>
          <w:sz w:val="20"/>
          <w:szCs w:val="22"/>
        </w:rPr>
        <w:t xml:space="preserve">Hình thức </w:t>
      </w:r>
      <w:r w:rsidR="0034001C" w:rsidRPr="00B66FC3">
        <w:rPr>
          <w:sz w:val="20"/>
          <w:szCs w:val="22"/>
        </w:rPr>
        <w:t xml:space="preserve">trình bày </w:t>
      </w:r>
      <w:r w:rsidR="00957FAA" w:rsidRPr="00B66FC3">
        <w:rPr>
          <w:sz w:val="20"/>
          <w:szCs w:val="22"/>
        </w:rPr>
        <w:t xml:space="preserve">và </w:t>
      </w:r>
      <w:r w:rsidR="0034001C" w:rsidRPr="00B66FC3">
        <w:rPr>
          <w:sz w:val="20"/>
          <w:szCs w:val="22"/>
        </w:rPr>
        <w:t>bố cục</w:t>
      </w:r>
      <w:r w:rsidR="00957FAA" w:rsidRPr="00B66FC3">
        <w:rPr>
          <w:sz w:val="20"/>
          <w:szCs w:val="22"/>
        </w:rPr>
        <w:t xml:space="preserve"> báo cáo</w:t>
      </w:r>
      <w:r w:rsidR="00A626DE" w:rsidRPr="00B66FC3">
        <w:rPr>
          <w:sz w:val="20"/>
          <w:szCs w:val="22"/>
        </w:rPr>
        <w:t>:</w:t>
      </w:r>
    </w:p>
    <w:p w14:paraId="2648B75F" w14:textId="77777777" w:rsidR="00A626DE" w:rsidRPr="00FE0A3B" w:rsidRDefault="00FE0A3B" w:rsidP="009676F6">
      <w:pPr>
        <w:tabs>
          <w:tab w:val="left" w:leader="dot" w:pos="9469"/>
        </w:tabs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Văn phong</w:t>
      </w:r>
      <w:r w:rsidR="00953808" w:rsidRPr="00FE0A3B">
        <w:rPr>
          <w:i/>
          <w:sz w:val="16"/>
          <w:szCs w:val="16"/>
        </w:rPr>
        <w:t xml:space="preserve"> nhất quán, bố cục hợp lý, cấu t</w:t>
      </w:r>
      <w:r w:rsidR="00604A20" w:rsidRPr="00FE0A3B">
        <w:rPr>
          <w:i/>
          <w:sz w:val="16"/>
          <w:szCs w:val="16"/>
        </w:rPr>
        <w:t>r</w:t>
      </w:r>
      <w:r w:rsidR="00953808" w:rsidRPr="00FE0A3B">
        <w:rPr>
          <w:i/>
          <w:sz w:val="16"/>
          <w:szCs w:val="16"/>
        </w:rPr>
        <w:t xml:space="preserve">úc rõ ràng, </w:t>
      </w:r>
      <w:r>
        <w:rPr>
          <w:i/>
          <w:sz w:val="16"/>
          <w:szCs w:val="16"/>
        </w:rPr>
        <w:t>đúng</w:t>
      </w:r>
      <w:r w:rsidR="00953808" w:rsidRPr="00FE0A3B">
        <w:rPr>
          <w:i/>
          <w:sz w:val="16"/>
          <w:szCs w:val="16"/>
        </w:rPr>
        <w:t xml:space="preserve"> định dạng </w:t>
      </w:r>
      <w:r>
        <w:rPr>
          <w:i/>
          <w:sz w:val="16"/>
          <w:szCs w:val="16"/>
        </w:rPr>
        <w:t>mẫu</w:t>
      </w:r>
      <w:r w:rsidR="0034001C" w:rsidRPr="00FE0A3B">
        <w:rPr>
          <w:i/>
          <w:sz w:val="16"/>
          <w:szCs w:val="16"/>
        </w:rPr>
        <w:t xml:space="preserve">; </w:t>
      </w:r>
      <w:r w:rsidR="00953808" w:rsidRPr="00FE0A3B">
        <w:rPr>
          <w:i/>
          <w:sz w:val="16"/>
          <w:szCs w:val="16"/>
        </w:rPr>
        <w:t>có tính hấp dẫn, thể hiện năng lực tốt, văn bản trau chuốt.</w:t>
      </w:r>
    </w:p>
    <w:p w14:paraId="4EAF7CD2" w14:textId="77777777" w:rsidR="004B78D7" w:rsidRPr="00294B7A" w:rsidRDefault="004B78D7" w:rsidP="00B66FC3">
      <w:pPr>
        <w:tabs>
          <w:tab w:val="left" w:leader="dot" w:pos="9356"/>
        </w:tabs>
        <w:spacing w:before="120"/>
        <w:jc w:val="both"/>
        <w:rPr>
          <w:rFonts w:ascii="Arial Narrow" w:hAnsi="Arial Narrow"/>
          <w:sz w:val="26"/>
          <w:szCs w:val="26"/>
        </w:rPr>
      </w:pPr>
      <w:r w:rsidRPr="00294B7A">
        <w:rPr>
          <w:rFonts w:ascii="Arial Narrow" w:hAnsi="Arial Narrow"/>
          <w:sz w:val="26"/>
          <w:szCs w:val="26"/>
        </w:rPr>
        <w:tab/>
      </w:r>
    </w:p>
    <w:p w14:paraId="3D545ECE" w14:textId="77777777" w:rsidR="00793920" w:rsidRPr="00B66FC3" w:rsidRDefault="00964F60" w:rsidP="009676F6">
      <w:pPr>
        <w:tabs>
          <w:tab w:val="left" w:leader="dot" w:pos="9469"/>
        </w:tabs>
        <w:jc w:val="both"/>
        <w:rPr>
          <w:sz w:val="20"/>
          <w:szCs w:val="22"/>
        </w:rPr>
      </w:pPr>
      <w:r w:rsidRPr="00B66FC3">
        <w:rPr>
          <w:sz w:val="20"/>
          <w:szCs w:val="22"/>
        </w:rPr>
        <w:t>6</w:t>
      </w:r>
      <w:r w:rsidR="00793920" w:rsidRPr="00B66FC3">
        <w:rPr>
          <w:sz w:val="20"/>
          <w:szCs w:val="22"/>
        </w:rPr>
        <w:t>. Kỹ năng chuyên nghiệp</w:t>
      </w:r>
      <w:r w:rsidR="00E53726" w:rsidRPr="00B66FC3">
        <w:rPr>
          <w:sz w:val="20"/>
          <w:szCs w:val="22"/>
        </w:rPr>
        <w:t xml:space="preserve"> và tính sáng tạo</w:t>
      </w:r>
      <w:r w:rsidR="00793920" w:rsidRPr="00B66FC3">
        <w:rPr>
          <w:sz w:val="20"/>
          <w:szCs w:val="22"/>
        </w:rPr>
        <w:t>:</w:t>
      </w:r>
    </w:p>
    <w:p w14:paraId="68C5C87E" w14:textId="77777777" w:rsidR="00793920" w:rsidRPr="00FE0A3B" w:rsidRDefault="00FE0A3B" w:rsidP="009676F6">
      <w:pPr>
        <w:tabs>
          <w:tab w:val="left" w:leader="dot" w:pos="9469"/>
        </w:tabs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Thể hiện các kỹ năng giao tiếp,</w:t>
      </w:r>
      <w:r w:rsidR="00E53726" w:rsidRPr="00FE0A3B">
        <w:rPr>
          <w:i/>
          <w:sz w:val="16"/>
          <w:szCs w:val="16"/>
        </w:rPr>
        <w:t xml:space="preserve"> kỹ năng làm việc nhóm, và các kỹ năng chuyên nghiệp khác trong việc thực hiện đề tài</w:t>
      </w:r>
      <w:r w:rsidR="00793920" w:rsidRPr="00FE0A3B">
        <w:rPr>
          <w:i/>
          <w:sz w:val="16"/>
          <w:szCs w:val="16"/>
        </w:rPr>
        <w:t>.</w:t>
      </w:r>
    </w:p>
    <w:p w14:paraId="06A98ACE" w14:textId="77777777" w:rsidR="00793920" w:rsidRPr="00294B7A" w:rsidRDefault="00793920" w:rsidP="008A1C56">
      <w:pPr>
        <w:tabs>
          <w:tab w:val="left" w:leader="dot" w:pos="9356"/>
        </w:tabs>
        <w:spacing w:before="120"/>
        <w:jc w:val="both"/>
        <w:rPr>
          <w:rFonts w:ascii="Arial Narrow" w:hAnsi="Arial Narrow"/>
          <w:sz w:val="26"/>
          <w:szCs w:val="26"/>
        </w:rPr>
      </w:pPr>
      <w:r w:rsidRPr="00294B7A">
        <w:rPr>
          <w:rFonts w:ascii="Arial Narrow" w:hAnsi="Arial Narrow"/>
          <w:sz w:val="26"/>
          <w:szCs w:val="26"/>
        </w:rPr>
        <w:tab/>
      </w:r>
    </w:p>
    <w:p w14:paraId="313EAC12" w14:textId="77777777" w:rsidR="00905539" w:rsidRPr="00B66FC3" w:rsidRDefault="00013FA2" w:rsidP="00B66FC3">
      <w:pPr>
        <w:tabs>
          <w:tab w:val="left" w:leader="dot" w:pos="9469"/>
        </w:tabs>
        <w:jc w:val="both"/>
        <w:rPr>
          <w:sz w:val="20"/>
          <w:szCs w:val="22"/>
        </w:rPr>
      </w:pPr>
      <w:r w:rsidRPr="00B66FC3">
        <w:rPr>
          <w:sz w:val="20"/>
          <w:szCs w:val="22"/>
        </w:rPr>
        <w:t>7. Tài liệu trích dẫn</w:t>
      </w:r>
    </w:p>
    <w:p w14:paraId="4C5C00F6" w14:textId="77777777" w:rsidR="00905539" w:rsidRDefault="00905539" w:rsidP="00905539">
      <w:pPr>
        <w:tabs>
          <w:tab w:val="left" w:leader="dot" w:pos="9356"/>
        </w:tabs>
        <w:jc w:val="both"/>
        <w:rPr>
          <w:sz w:val="16"/>
          <w:szCs w:val="16"/>
        </w:rPr>
      </w:pPr>
      <w:r w:rsidRPr="004C3FEB">
        <w:rPr>
          <w:sz w:val="16"/>
          <w:szCs w:val="16"/>
        </w:rPr>
        <w:t>Tính</w:t>
      </w:r>
      <w:r>
        <w:rPr>
          <w:sz w:val="16"/>
          <w:szCs w:val="16"/>
        </w:rPr>
        <w:t xml:space="preserve"> trung thực trong việc trích dẫn tài liệu tham khảo; tính phù hợp của các tài liệu trích dẫn;  trích dẫn theo đúng chỉ dẫn APA.</w:t>
      </w:r>
    </w:p>
    <w:p w14:paraId="009DAFB8" w14:textId="77777777" w:rsidR="00905539" w:rsidRPr="00294B7A" w:rsidRDefault="00905539" w:rsidP="00B66FC3">
      <w:pPr>
        <w:tabs>
          <w:tab w:val="left" w:leader="dot" w:pos="9356"/>
        </w:tabs>
        <w:spacing w:before="120"/>
        <w:jc w:val="both"/>
        <w:rPr>
          <w:rFonts w:ascii="Arial Narrow" w:hAnsi="Arial Narrow"/>
          <w:sz w:val="26"/>
          <w:szCs w:val="26"/>
        </w:rPr>
      </w:pPr>
      <w:r w:rsidRPr="00294B7A">
        <w:rPr>
          <w:rFonts w:ascii="Arial Narrow" w:hAnsi="Arial Narrow"/>
          <w:sz w:val="26"/>
          <w:szCs w:val="26"/>
        </w:rPr>
        <w:tab/>
      </w:r>
    </w:p>
    <w:p w14:paraId="3C6ACADC" w14:textId="77777777" w:rsidR="005159B7" w:rsidRPr="00B66FC3" w:rsidRDefault="00905539" w:rsidP="00B66FC3">
      <w:pPr>
        <w:tabs>
          <w:tab w:val="left" w:leader="dot" w:pos="9469"/>
        </w:tabs>
        <w:jc w:val="both"/>
        <w:rPr>
          <w:sz w:val="20"/>
          <w:szCs w:val="22"/>
        </w:rPr>
      </w:pPr>
      <w:r w:rsidRPr="00B66FC3">
        <w:rPr>
          <w:sz w:val="20"/>
          <w:szCs w:val="22"/>
        </w:rPr>
        <w:t>8</w:t>
      </w:r>
      <w:r w:rsidR="004C3FEB" w:rsidRPr="00B66FC3">
        <w:rPr>
          <w:sz w:val="20"/>
          <w:szCs w:val="22"/>
        </w:rPr>
        <w:t xml:space="preserve">. </w:t>
      </w:r>
      <w:r w:rsidR="005159B7" w:rsidRPr="00B66FC3">
        <w:rPr>
          <w:sz w:val="20"/>
          <w:szCs w:val="22"/>
        </w:rPr>
        <w:t xml:space="preserve">Đánh giá về sự trùng lặp </w:t>
      </w:r>
      <w:r w:rsidR="004C3FEB" w:rsidRPr="00B66FC3">
        <w:rPr>
          <w:sz w:val="20"/>
          <w:szCs w:val="22"/>
        </w:rPr>
        <w:t>của đề tài</w:t>
      </w:r>
      <w:r w:rsidR="005159B7" w:rsidRPr="00B66FC3">
        <w:rPr>
          <w:sz w:val="20"/>
          <w:szCs w:val="22"/>
        </w:rPr>
        <w:t xml:space="preserve"> </w:t>
      </w:r>
    </w:p>
    <w:p w14:paraId="67F5296B" w14:textId="77777777" w:rsidR="005159B7" w:rsidRPr="005159B7" w:rsidRDefault="005159B7" w:rsidP="005159B7">
      <w:pPr>
        <w:tabs>
          <w:tab w:val="left" w:leader="dot" w:pos="9356"/>
        </w:tabs>
        <w:jc w:val="both"/>
        <w:rPr>
          <w:i/>
          <w:sz w:val="16"/>
          <w:szCs w:val="16"/>
        </w:rPr>
      </w:pPr>
      <w:r w:rsidRPr="005159B7">
        <w:rPr>
          <w:i/>
          <w:sz w:val="16"/>
          <w:szCs w:val="16"/>
        </w:rPr>
        <w:t xml:space="preserve">Cần khẳng định </w:t>
      </w:r>
      <w:r w:rsidR="00121E0D">
        <w:rPr>
          <w:i/>
          <w:sz w:val="16"/>
          <w:szCs w:val="16"/>
        </w:rPr>
        <w:t>đề tài</w:t>
      </w:r>
      <w:r w:rsidRPr="005159B7">
        <w:rPr>
          <w:i/>
          <w:sz w:val="16"/>
          <w:szCs w:val="16"/>
        </w:rPr>
        <w:t xml:space="preserve"> có trùng lặp hay không? Nếu </w:t>
      </w:r>
      <w:r w:rsidR="00121E0D">
        <w:rPr>
          <w:i/>
          <w:sz w:val="16"/>
          <w:szCs w:val="16"/>
        </w:rPr>
        <w:t>có</w:t>
      </w:r>
      <w:r w:rsidRPr="005159B7">
        <w:rPr>
          <w:i/>
          <w:sz w:val="16"/>
          <w:szCs w:val="16"/>
        </w:rPr>
        <w:t>, đề nghị ghi rõ</w:t>
      </w:r>
      <w:r w:rsidR="00121E0D">
        <w:rPr>
          <w:i/>
          <w:sz w:val="16"/>
          <w:szCs w:val="16"/>
        </w:rPr>
        <w:t xml:space="preserve"> mức độ</w:t>
      </w:r>
      <w:r w:rsidR="00FF53D3">
        <w:rPr>
          <w:i/>
          <w:sz w:val="16"/>
          <w:szCs w:val="16"/>
        </w:rPr>
        <w:t xml:space="preserve">, </w:t>
      </w:r>
      <w:r w:rsidRPr="005159B7">
        <w:rPr>
          <w:i/>
          <w:sz w:val="16"/>
          <w:szCs w:val="16"/>
        </w:rPr>
        <w:t xml:space="preserve"> tên</w:t>
      </w:r>
      <w:r w:rsidR="0016731F">
        <w:rPr>
          <w:i/>
          <w:sz w:val="16"/>
          <w:szCs w:val="16"/>
        </w:rPr>
        <w:t xml:space="preserve"> đề tài</w:t>
      </w:r>
      <w:r w:rsidRPr="005159B7">
        <w:rPr>
          <w:i/>
          <w:sz w:val="16"/>
          <w:szCs w:val="16"/>
        </w:rPr>
        <w:t xml:space="preserve">, </w:t>
      </w:r>
      <w:r w:rsidR="0016731F">
        <w:rPr>
          <w:i/>
          <w:sz w:val="16"/>
          <w:szCs w:val="16"/>
        </w:rPr>
        <w:t>nơi công bố</w:t>
      </w:r>
      <w:r w:rsidRPr="005159B7">
        <w:rPr>
          <w:i/>
          <w:sz w:val="16"/>
          <w:szCs w:val="16"/>
        </w:rPr>
        <w:t xml:space="preserve">, năm </w:t>
      </w:r>
      <w:r w:rsidR="00121E0D">
        <w:rPr>
          <w:i/>
          <w:sz w:val="16"/>
          <w:szCs w:val="16"/>
        </w:rPr>
        <w:t>công bố</w:t>
      </w:r>
      <w:r w:rsidR="00121E0D" w:rsidRPr="005159B7">
        <w:rPr>
          <w:i/>
          <w:sz w:val="16"/>
          <w:szCs w:val="16"/>
        </w:rPr>
        <w:t xml:space="preserve"> </w:t>
      </w:r>
      <w:r w:rsidRPr="005159B7">
        <w:rPr>
          <w:i/>
          <w:sz w:val="16"/>
          <w:szCs w:val="16"/>
        </w:rPr>
        <w:t xml:space="preserve">của </w:t>
      </w:r>
      <w:r w:rsidR="00121E0D">
        <w:rPr>
          <w:i/>
          <w:sz w:val="16"/>
          <w:szCs w:val="16"/>
        </w:rPr>
        <w:t>đề tài</w:t>
      </w:r>
      <w:r w:rsidRPr="005159B7">
        <w:rPr>
          <w:i/>
          <w:sz w:val="16"/>
          <w:szCs w:val="16"/>
        </w:rPr>
        <w:t xml:space="preserve"> đã công bố. </w:t>
      </w:r>
    </w:p>
    <w:p w14:paraId="4342EED3" w14:textId="77777777" w:rsidR="005159B7" w:rsidRPr="00294B7A" w:rsidRDefault="00121E0D" w:rsidP="00B66FC3">
      <w:pPr>
        <w:tabs>
          <w:tab w:val="left" w:leader="dot" w:pos="9356"/>
        </w:tabs>
        <w:spacing w:before="120"/>
        <w:jc w:val="both"/>
        <w:rPr>
          <w:rFonts w:ascii="Arial Narrow" w:hAnsi="Arial Narrow"/>
          <w:sz w:val="26"/>
          <w:szCs w:val="26"/>
        </w:rPr>
      </w:pPr>
      <w:r w:rsidRPr="00294B7A">
        <w:rPr>
          <w:rFonts w:ascii="Arial Narrow" w:hAnsi="Arial Narrow"/>
          <w:sz w:val="26"/>
          <w:szCs w:val="26"/>
        </w:rPr>
        <w:t>.</w:t>
      </w:r>
      <w:r w:rsidRPr="00294B7A">
        <w:rPr>
          <w:rFonts w:ascii="Arial Narrow" w:hAnsi="Arial Narrow"/>
          <w:sz w:val="26"/>
          <w:szCs w:val="26"/>
        </w:rPr>
        <w:tab/>
      </w:r>
    </w:p>
    <w:p w14:paraId="79D0DF47" w14:textId="77777777" w:rsidR="005C74A6" w:rsidRPr="00B66FC3" w:rsidRDefault="00964F60" w:rsidP="00012FEC">
      <w:pPr>
        <w:tabs>
          <w:tab w:val="left" w:leader="dot" w:pos="9356"/>
        </w:tabs>
        <w:jc w:val="both"/>
        <w:rPr>
          <w:rFonts w:ascii="Arial Narrow" w:hAnsi="Arial Narrow"/>
          <w:sz w:val="22"/>
        </w:rPr>
      </w:pPr>
      <w:r w:rsidRPr="00B66FC3">
        <w:rPr>
          <w:sz w:val="20"/>
        </w:rPr>
        <w:t>9</w:t>
      </w:r>
      <w:r w:rsidR="00905336" w:rsidRPr="00B66FC3">
        <w:rPr>
          <w:sz w:val="20"/>
        </w:rPr>
        <w:t>.</w:t>
      </w:r>
      <w:r w:rsidR="005C74A6" w:rsidRPr="00B66FC3">
        <w:rPr>
          <w:sz w:val="20"/>
        </w:rPr>
        <w:t xml:space="preserve"> </w:t>
      </w:r>
      <w:r w:rsidR="00FD6D93" w:rsidRPr="00B66FC3">
        <w:rPr>
          <w:sz w:val="20"/>
        </w:rPr>
        <w:t>Những nhược điểm và thiếu sót, những điểm cần được bổ sung và chỉnh sửa</w:t>
      </w:r>
      <w:r w:rsidR="00294B7A" w:rsidRPr="00B66FC3">
        <w:rPr>
          <w:sz w:val="20"/>
        </w:rPr>
        <w:t>*</w:t>
      </w:r>
      <w:r w:rsidR="004C57A5" w:rsidRPr="00B66FC3">
        <w:rPr>
          <w:sz w:val="20"/>
        </w:rPr>
        <w:t xml:space="preserve"> </w:t>
      </w:r>
      <w:r w:rsidR="004C57A5" w:rsidRPr="00B66FC3">
        <w:rPr>
          <w:rFonts w:ascii="Arial Narrow" w:hAnsi="Arial Narrow"/>
          <w:sz w:val="22"/>
        </w:rPr>
        <w:tab/>
      </w:r>
    </w:p>
    <w:p w14:paraId="5D12A3B2" w14:textId="77777777" w:rsidR="004B78D7" w:rsidRPr="00294B7A" w:rsidRDefault="004B78D7" w:rsidP="00012FEC">
      <w:pPr>
        <w:tabs>
          <w:tab w:val="left" w:leader="dot" w:pos="9356"/>
        </w:tabs>
        <w:jc w:val="both"/>
        <w:rPr>
          <w:rFonts w:ascii="Arial Narrow" w:hAnsi="Arial Narrow"/>
          <w:sz w:val="26"/>
          <w:szCs w:val="26"/>
        </w:rPr>
      </w:pPr>
      <w:r w:rsidRPr="00294B7A">
        <w:rPr>
          <w:rFonts w:ascii="Arial Narrow" w:hAnsi="Arial Narrow"/>
          <w:sz w:val="26"/>
          <w:szCs w:val="26"/>
        </w:rPr>
        <w:tab/>
      </w:r>
    </w:p>
    <w:p w14:paraId="2F1EDC13" w14:textId="77777777" w:rsidR="00A626DE" w:rsidRPr="00294B7A" w:rsidRDefault="004B78D7" w:rsidP="00012FEC">
      <w:pPr>
        <w:tabs>
          <w:tab w:val="left" w:leader="dot" w:pos="9356"/>
        </w:tabs>
        <w:jc w:val="both"/>
        <w:rPr>
          <w:rFonts w:ascii="Arial Narrow" w:hAnsi="Arial Narrow"/>
          <w:sz w:val="26"/>
          <w:szCs w:val="26"/>
        </w:rPr>
      </w:pPr>
      <w:r w:rsidRPr="00294B7A">
        <w:rPr>
          <w:rFonts w:ascii="Arial Narrow" w:hAnsi="Arial Narrow"/>
          <w:sz w:val="26"/>
          <w:szCs w:val="26"/>
        </w:rPr>
        <w:tab/>
      </w:r>
    </w:p>
    <w:p w14:paraId="4DED9AC5" w14:textId="77777777" w:rsidR="001207A2" w:rsidRPr="00294B7A" w:rsidRDefault="001207A2" w:rsidP="00012FEC">
      <w:pPr>
        <w:tabs>
          <w:tab w:val="left" w:leader="dot" w:pos="9356"/>
        </w:tabs>
        <w:jc w:val="both"/>
        <w:rPr>
          <w:rFonts w:ascii="Arial Narrow" w:hAnsi="Arial Narrow"/>
          <w:sz w:val="26"/>
          <w:szCs w:val="26"/>
        </w:rPr>
      </w:pPr>
      <w:r w:rsidRPr="00294B7A">
        <w:rPr>
          <w:rFonts w:ascii="Arial Narrow" w:hAnsi="Arial Narrow"/>
          <w:sz w:val="26"/>
          <w:szCs w:val="26"/>
        </w:rPr>
        <w:tab/>
      </w:r>
    </w:p>
    <w:p w14:paraId="2F57578D" w14:textId="77777777" w:rsidR="001207A2" w:rsidRPr="00294B7A" w:rsidRDefault="001207A2" w:rsidP="00012FEC">
      <w:pPr>
        <w:tabs>
          <w:tab w:val="left" w:leader="dot" w:pos="9356"/>
        </w:tabs>
        <w:jc w:val="both"/>
        <w:rPr>
          <w:rFonts w:ascii="Arial Narrow" w:hAnsi="Arial Narrow"/>
          <w:sz w:val="26"/>
          <w:szCs w:val="26"/>
        </w:rPr>
      </w:pPr>
      <w:r w:rsidRPr="00294B7A">
        <w:rPr>
          <w:rFonts w:ascii="Arial Narrow" w:hAnsi="Arial Narrow"/>
          <w:sz w:val="26"/>
          <w:szCs w:val="26"/>
        </w:rPr>
        <w:tab/>
      </w:r>
    </w:p>
    <w:p w14:paraId="44C689D9" w14:textId="77777777" w:rsidR="005C74A6" w:rsidRPr="00B66FC3" w:rsidRDefault="00964F60" w:rsidP="009676F6">
      <w:pPr>
        <w:tabs>
          <w:tab w:val="left" w:leader="dot" w:pos="9469"/>
        </w:tabs>
        <w:jc w:val="both"/>
        <w:rPr>
          <w:sz w:val="22"/>
        </w:rPr>
      </w:pPr>
      <w:r w:rsidRPr="00B66FC3">
        <w:rPr>
          <w:sz w:val="22"/>
        </w:rPr>
        <w:t>10</w:t>
      </w:r>
      <w:r w:rsidR="009676F6" w:rsidRPr="00B66FC3">
        <w:rPr>
          <w:sz w:val="22"/>
        </w:rPr>
        <w:t>.</w:t>
      </w:r>
      <w:r w:rsidR="005C74A6" w:rsidRPr="00B66FC3">
        <w:rPr>
          <w:sz w:val="22"/>
        </w:rPr>
        <w:t xml:space="preserve"> </w:t>
      </w:r>
      <w:r w:rsidR="009676F6" w:rsidRPr="00B66FC3">
        <w:rPr>
          <w:sz w:val="22"/>
        </w:rPr>
        <w:t>N</w:t>
      </w:r>
      <w:r w:rsidR="009E628E" w:rsidRPr="00B66FC3">
        <w:rPr>
          <w:sz w:val="22"/>
        </w:rPr>
        <w:t xml:space="preserve">hận xét </w:t>
      </w:r>
      <w:r w:rsidR="0047456E" w:rsidRPr="00B66FC3">
        <w:rPr>
          <w:sz w:val="22"/>
        </w:rPr>
        <w:t>t</w:t>
      </w:r>
      <w:r w:rsidR="005C74A6" w:rsidRPr="00B66FC3">
        <w:rPr>
          <w:sz w:val="22"/>
        </w:rPr>
        <w:t>inh thần</w:t>
      </w:r>
      <w:r w:rsidR="00172A2A" w:rsidRPr="00B66FC3">
        <w:rPr>
          <w:sz w:val="22"/>
        </w:rPr>
        <w:t>,</w:t>
      </w:r>
      <w:r w:rsidR="0047456E" w:rsidRPr="00B66FC3">
        <w:rPr>
          <w:sz w:val="22"/>
        </w:rPr>
        <w:t xml:space="preserve"> thái độ </w:t>
      </w:r>
      <w:r w:rsidR="00172A2A" w:rsidRPr="00B66FC3">
        <w:rPr>
          <w:sz w:val="22"/>
        </w:rPr>
        <w:t>học tập, nghiên cứu</w:t>
      </w:r>
      <w:r w:rsidR="0047456E" w:rsidRPr="00B66FC3">
        <w:rPr>
          <w:sz w:val="22"/>
        </w:rPr>
        <w:t xml:space="preserve"> của sinh viên</w:t>
      </w:r>
    </w:p>
    <w:p w14:paraId="0FA32A91" w14:textId="77777777" w:rsidR="00747E9B" w:rsidRPr="00294B7A" w:rsidRDefault="004B78D7" w:rsidP="00B66FC3">
      <w:pPr>
        <w:tabs>
          <w:tab w:val="left" w:leader="dot" w:pos="9356"/>
        </w:tabs>
        <w:spacing w:before="120"/>
        <w:jc w:val="both"/>
        <w:rPr>
          <w:rFonts w:ascii="Arial Narrow" w:hAnsi="Arial Narrow"/>
          <w:sz w:val="26"/>
          <w:szCs w:val="26"/>
        </w:rPr>
      </w:pPr>
      <w:r w:rsidRPr="00294B7A">
        <w:rPr>
          <w:rFonts w:ascii="Arial Narrow" w:hAnsi="Arial Narrow"/>
          <w:sz w:val="26"/>
          <w:szCs w:val="26"/>
        </w:rPr>
        <w:tab/>
      </w:r>
    </w:p>
    <w:p w14:paraId="01A4C343" w14:textId="77777777" w:rsidR="00B52D26" w:rsidRPr="00B66FC3" w:rsidRDefault="004E63C4" w:rsidP="009676F6">
      <w:pPr>
        <w:jc w:val="both"/>
        <w:rPr>
          <w:sz w:val="20"/>
        </w:rPr>
      </w:pPr>
      <w:r w:rsidRPr="00B66FC3">
        <w:rPr>
          <w:b/>
          <w:sz w:val="20"/>
        </w:rPr>
        <w:t>Đề nghị của giảng viên hướng dẫn</w:t>
      </w:r>
    </w:p>
    <w:p w14:paraId="28E398DD" w14:textId="77777777" w:rsidR="005159B7" w:rsidRDefault="005159B7" w:rsidP="008A1C56">
      <w:pPr>
        <w:spacing w:line="360" w:lineRule="auto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Ghi rõ: “Báo cáo</w:t>
      </w:r>
      <w:r w:rsidRPr="005159B7">
        <w:rPr>
          <w:i/>
          <w:sz w:val="16"/>
          <w:szCs w:val="16"/>
        </w:rPr>
        <w:t xml:space="preserve"> đạt/ không đạt yêu cầu của một </w:t>
      </w:r>
      <w:r>
        <w:rPr>
          <w:i/>
          <w:sz w:val="16"/>
          <w:szCs w:val="16"/>
        </w:rPr>
        <w:t>khóa luận tốt nghiệp kỹ sư</w:t>
      </w:r>
      <w:r w:rsidRPr="005159B7">
        <w:rPr>
          <w:i/>
          <w:sz w:val="16"/>
          <w:szCs w:val="16"/>
        </w:rPr>
        <w:t>, và được phép/ không được ph</w:t>
      </w:r>
      <w:r>
        <w:rPr>
          <w:i/>
          <w:sz w:val="16"/>
          <w:szCs w:val="16"/>
        </w:rPr>
        <w:t xml:space="preserve">ép bảo vệ khóa </w:t>
      </w:r>
      <w:r w:rsidR="007E6FC2">
        <w:rPr>
          <w:i/>
          <w:sz w:val="16"/>
          <w:szCs w:val="16"/>
        </w:rPr>
        <w:t xml:space="preserve">luận </w:t>
      </w:r>
      <w:r>
        <w:rPr>
          <w:i/>
          <w:sz w:val="16"/>
          <w:szCs w:val="16"/>
        </w:rPr>
        <w:t>tốt nghiệp”</w:t>
      </w:r>
    </w:p>
    <w:p w14:paraId="3E6C209E" w14:textId="77777777" w:rsidR="005159B7" w:rsidRPr="00294B7A" w:rsidRDefault="005159B7" w:rsidP="005159B7">
      <w:pPr>
        <w:tabs>
          <w:tab w:val="left" w:leader="dot" w:pos="9356"/>
        </w:tabs>
        <w:jc w:val="both"/>
        <w:rPr>
          <w:rFonts w:ascii="Arial Narrow" w:hAnsi="Arial Narrow"/>
          <w:sz w:val="26"/>
          <w:szCs w:val="26"/>
        </w:rPr>
      </w:pPr>
      <w:r w:rsidRPr="00294B7A">
        <w:rPr>
          <w:rFonts w:ascii="Arial Narrow" w:hAnsi="Arial Narrow"/>
          <w:sz w:val="26"/>
          <w:szCs w:val="26"/>
        </w:rPr>
        <w:tab/>
      </w:r>
    </w:p>
    <w:p w14:paraId="552C1391" w14:textId="77777777" w:rsidR="009E628E" w:rsidRPr="005159B7" w:rsidRDefault="005159B7" w:rsidP="009676F6">
      <w:pPr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ab/>
      </w:r>
      <w:r w:rsidR="009E628E" w:rsidRPr="005159B7">
        <w:rPr>
          <w:i/>
          <w:sz w:val="16"/>
          <w:szCs w:val="16"/>
        </w:rPr>
        <w:tab/>
      </w:r>
    </w:p>
    <w:p w14:paraId="16F792D2" w14:textId="0BE4CEBA" w:rsidR="00E27604" w:rsidRPr="008A1C56" w:rsidRDefault="00E27604" w:rsidP="009676F6">
      <w:pPr>
        <w:ind w:left="5041"/>
        <w:jc w:val="right"/>
        <w:rPr>
          <w:i/>
          <w:sz w:val="20"/>
          <w:szCs w:val="20"/>
        </w:rPr>
      </w:pPr>
      <w:r w:rsidRPr="008A1C56">
        <w:rPr>
          <w:i/>
          <w:sz w:val="20"/>
          <w:szCs w:val="20"/>
        </w:rPr>
        <w:t xml:space="preserve">    Tp. HCM, ngày </w:t>
      </w:r>
      <w:r w:rsidR="00841DA3" w:rsidRPr="008A1C56">
        <w:rPr>
          <w:i/>
          <w:sz w:val="20"/>
          <w:szCs w:val="20"/>
        </w:rPr>
        <w:t>…</w:t>
      </w:r>
      <w:r w:rsidRPr="008A1C56">
        <w:rPr>
          <w:i/>
          <w:sz w:val="20"/>
          <w:szCs w:val="20"/>
        </w:rPr>
        <w:t xml:space="preserve"> tháng </w:t>
      </w:r>
      <w:r w:rsidR="000A7217">
        <w:rPr>
          <w:i/>
          <w:sz w:val="20"/>
          <w:szCs w:val="20"/>
        </w:rPr>
        <w:t>12,</w:t>
      </w:r>
      <w:r w:rsidR="007E6FC2" w:rsidRPr="008A1C56">
        <w:rPr>
          <w:i/>
          <w:sz w:val="20"/>
          <w:szCs w:val="20"/>
        </w:rPr>
        <w:t xml:space="preserve"> năm 20</w:t>
      </w:r>
      <w:r w:rsidR="000A7217">
        <w:rPr>
          <w:i/>
          <w:sz w:val="20"/>
          <w:szCs w:val="20"/>
        </w:rPr>
        <w:t>22</w:t>
      </w:r>
    </w:p>
    <w:p w14:paraId="32C84068" w14:textId="77777777" w:rsidR="00905336" w:rsidRPr="008A1C56" w:rsidRDefault="0052674E" w:rsidP="009676F6">
      <w:pPr>
        <w:ind w:left="5041" w:firstLine="720"/>
        <w:jc w:val="center"/>
        <w:rPr>
          <w:b/>
          <w:sz w:val="20"/>
          <w:szCs w:val="20"/>
        </w:rPr>
      </w:pPr>
      <w:r w:rsidRPr="008A1C56">
        <w:rPr>
          <w:b/>
          <w:sz w:val="20"/>
          <w:szCs w:val="20"/>
        </w:rPr>
        <w:t xml:space="preserve"> </w:t>
      </w:r>
      <w:r w:rsidR="00CA47DA" w:rsidRPr="008A1C56">
        <w:rPr>
          <w:b/>
          <w:sz w:val="20"/>
          <w:szCs w:val="20"/>
        </w:rPr>
        <w:t>Người</w:t>
      </w:r>
      <w:r w:rsidR="00905336" w:rsidRPr="008A1C56">
        <w:rPr>
          <w:b/>
          <w:sz w:val="20"/>
          <w:szCs w:val="20"/>
        </w:rPr>
        <w:t xml:space="preserve"> </w:t>
      </w:r>
      <w:r w:rsidR="00883A54" w:rsidRPr="008A1C56">
        <w:rPr>
          <w:b/>
          <w:sz w:val="20"/>
          <w:szCs w:val="20"/>
        </w:rPr>
        <w:t>nhận xét</w:t>
      </w:r>
    </w:p>
    <w:p w14:paraId="475B9F83" w14:textId="77777777" w:rsidR="009E628E" w:rsidRPr="008A1C56" w:rsidRDefault="00E27604" w:rsidP="008A1C56">
      <w:pPr>
        <w:tabs>
          <w:tab w:val="right" w:pos="9355"/>
        </w:tabs>
        <w:ind w:firstLine="6481"/>
        <w:rPr>
          <w:sz w:val="16"/>
          <w:szCs w:val="20"/>
        </w:rPr>
      </w:pPr>
      <w:r w:rsidRPr="008A1C56">
        <w:rPr>
          <w:sz w:val="16"/>
          <w:szCs w:val="20"/>
        </w:rPr>
        <w:t xml:space="preserve"> </w:t>
      </w:r>
      <w:r w:rsidR="0052674E" w:rsidRPr="008A1C56">
        <w:rPr>
          <w:sz w:val="16"/>
          <w:szCs w:val="20"/>
        </w:rPr>
        <w:t xml:space="preserve">   </w:t>
      </w:r>
      <w:r w:rsidR="008A1C56">
        <w:rPr>
          <w:sz w:val="16"/>
          <w:szCs w:val="20"/>
        </w:rPr>
        <w:t xml:space="preserve">      </w:t>
      </w:r>
      <w:r w:rsidR="0052674E" w:rsidRPr="008A1C56">
        <w:rPr>
          <w:sz w:val="16"/>
          <w:szCs w:val="20"/>
        </w:rPr>
        <w:t>(</w:t>
      </w:r>
      <w:r w:rsidR="00AD0F9B" w:rsidRPr="008A1C56">
        <w:rPr>
          <w:i/>
          <w:sz w:val="16"/>
          <w:szCs w:val="20"/>
        </w:rPr>
        <w:t>Ký và ghi rõ họ tên</w:t>
      </w:r>
      <w:r w:rsidR="0052674E" w:rsidRPr="008A1C56">
        <w:rPr>
          <w:i/>
          <w:sz w:val="16"/>
          <w:szCs w:val="20"/>
        </w:rPr>
        <w:t>)</w:t>
      </w:r>
      <w:r w:rsidR="008A1C56" w:rsidRPr="008A1C56">
        <w:rPr>
          <w:i/>
          <w:sz w:val="16"/>
          <w:szCs w:val="20"/>
        </w:rPr>
        <w:tab/>
      </w:r>
    </w:p>
    <w:sectPr w:rsidR="009E628E" w:rsidRPr="008A1C56" w:rsidSect="00294B7A">
      <w:footerReference w:type="even" r:id="rId8"/>
      <w:footerReference w:type="default" r:id="rId9"/>
      <w:pgSz w:w="11907" w:h="16840" w:code="9"/>
      <w:pgMar w:top="567" w:right="1134" w:bottom="851" w:left="1418" w:header="720" w:footer="1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D9B2A" w14:textId="77777777" w:rsidR="00526DD2" w:rsidRDefault="00526DD2">
      <w:r>
        <w:separator/>
      </w:r>
    </w:p>
  </w:endnote>
  <w:endnote w:type="continuationSeparator" w:id="0">
    <w:p w14:paraId="2C90EEFF" w14:textId="77777777" w:rsidR="00526DD2" w:rsidRDefault="00526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5C31A" w14:textId="77777777" w:rsidR="004B78D7" w:rsidRDefault="004B78D7" w:rsidP="00F176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3A7FBC" w14:textId="77777777" w:rsidR="004B78D7" w:rsidRDefault="004B78D7" w:rsidP="004745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071B" w14:textId="77777777" w:rsidR="00294B7A" w:rsidRPr="00294B7A" w:rsidRDefault="00294B7A">
    <w:pPr>
      <w:pStyle w:val="Footer"/>
      <w:rPr>
        <w:i/>
        <w:sz w:val="20"/>
      </w:rPr>
    </w:pPr>
    <w:r>
      <w:rPr>
        <w:i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DC35FF" wp14:editId="13105D2B">
              <wp:simplePos x="0" y="0"/>
              <wp:positionH relativeFrom="column">
                <wp:posOffset>39728</wp:posOffset>
              </wp:positionH>
              <wp:positionV relativeFrom="paragraph">
                <wp:posOffset>-19372</wp:posOffset>
              </wp:positionV>
              <wp:extent cx="5872766" cy="0"/>
              <wp:effectExtent l="0" t="0" r="1397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276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7238E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-1.55pt" to="465.5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" strokecolor="black [3213]"/>
          </w:pict>
        </mc:Fallback>
      </mc:AlternateContent>
    </w:r>
    <w:r w:rsidR="00351C62">
      <w:rPr>
        <w:i/>
        <w:sz w:val="20"/>
      </w:rPr>
      <w:t xml:space="preserve">    </w:t>
    </w:r>
    <w:r w:rsidRPr="00294B7A">
      <w:rPr>
        <w:i/>
        <w:sz w:val="20"/>
      </w:rPr>
      <w:t>*</w:t>
    </w:r>
    <w:r w:rsidR="00351C62">
      <w:rPr>
        <w:i/>
        <w:sz w:val="20"/>
      </w:rPr>
      <w:t xml:space="preserve"> </w:t>
    </w:r>
    <w:r w:rsidRPr="00294B7A">
      <w:rPr>
        <w:i/>
        <w:sz w:val="20"/>
      </w:rPr>
      <w:t xml:space="preserve"> </w:t>
    </w:r>
    <w:r w:rsidR="003276A3">
      <w:rPr>
        <w:i/>
        <w:sz w:val="20"/>
      </w:rPr>
      <w:t>Giáo viên hướng dẫn</w:t>
    </w:r>
    <w:r w:rsidRPr="00294B7A">
      <w:rPr>
        <w:i/>
        <w:sz w:val="20"/>
      </w:rPr>
      <w:t xml:space="preserve"> có thể ghi </w:t>
    </w:r>
    <w:r w:rsidR="003276A3">
      <w:rPr>
        <w:i/>
        <w:sz w:val="20"/>
      </w:rPr>
      <w:t>tiếp vào mặt</w:t>
    </w:r>
    <w:r w:rsidRPr="00294B7A">
      <w:rPr>
        <w:i/>
        <w:sz w:val="20"/>
      </w:rPr>
      <w:t xml:space="preserve"> sau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C3DCC" w14:textId="77777777" w:rsidR="00526DD2" w:rsidRDefault="00526DD2">
      <w:r>
        <w:separator/>
      </w:r>
    </w:p>
  </w:footnote>
  <w:footnote w:type="continuationSeparator" w:id="0">
    <w:p w14:paraId="0022EC4C" w14:textId="77777777" w:rsidR="00526DD2" w:rsidRDefault="00526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5921"/>
    <w:multiLevelType w:val="hybridMultilevel"/>
    <w:tmpl w:val="1A72CF84"/>
    <w:lvl w:ilvl="0" w:tplc="AFAABC80">
      <w:start w:val="1"/>
      <w:numFmt w:val="upperRoman"/>
      <w:suff w:val="space"/>
      <w:lvlText w:val="%1."/>
      <w:lvlJc w:val="left"/>
      <w:pPr>
        <w:ind w:left="288" w:hanging="28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691AB3"/>
    <w:multiLevelType w:val="hybridMultilevel"/>
    <w:tmpl w:val="02D03B44"/>
    <w:lvl w:ilvl="0" w:tplc="0446415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94CE5"/>
    <w:multiLevelType w:val="hybridMultilevel"/>
    <w:tmpl w:val="2F927856"/>
    <w:lvl w:ilvl="0" w:tplc="5E3C9C3C">
      <w:start w:val="1"/>
      <w:numFmt w:val="lowerLetter"/>
      <w:lvlText w:val="%1)"/>
      <w:lvlJc w:val="left"/>
      <w:pPr>
        <w:tabs>
          <w:tab w:val="num" w:pos="645"/>
        </w:tabs>
        <w:ind w:left="64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  <w:rPr>
        <w:rFonts w:cs="Times New Roman"/>
      </w:rPr>
    </w:lvl>
  </w:abstractNum>
  <w:abstractNum w:abstractNumId="3" w15:restartNumberingAfterBreak="0">
    <w:nsid w:val="26C93918"/>
    <w:multiLevelType w:val="singleLevel"/>
    <w:tmpl w:val="5D28585E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  <w:rPr>
        <w:rFonts w:cs="Times New Roman" w:hint="default"/>
      </w:rPr>
    </w:lvl>
  </w:abstractNum>
  <w:abstractNum w:abstractNumId="4" w15:restartNumberingAfterBreak="0">
    <w:nsid w:val="2D5848DF"/>
    <w:multiLevelType w:val="hybridMultilevel"/>
    <w:tmpl w:val="9522D274"/>
    <w:lvl w:ilvl="0" w:tplc="4F587358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A237D"/>
    <w:multiLevelType w:val="hybridMultilevel"/>
    <w:tmpl w:val="FA762832"/>
    <w:lvl w:ilvl="0" w:tplc="903E24B6">
      <w:start w:val="1"/>
      <w:numFmt w:val="decimal"/>
      <w:lvlText w:val="%1."/>
      <w:lvlJc w:val="center"/>
      <w:pPr>
        <w:tabs>
          <w:tab w:val="num" w:pos="360"/>
        </w:tabs>
        <w:ind w:left="360" w:hanging="1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7334268">
    <w:abstractNumId w:val="5"/>
  </w:num>
  <w:num w:numId="2" w16cid:durableId="1446190579">
    <w:abstractNumId w:val="3"/>
  </w:num>
  <w:num w:numId="3" w16cid:durableId="1722363013">
    <w:abstractNumId w:val="2"/>
  </w:num>
  <w:num w:numId="4" w16cid:durableId="2145196560">
    <w:abstractNumId w:val="0"/>
  </w:num>
  <w:num w:numId="5" w16cid:durableId="1997301954">
    <w:abstractNumId w:val="1"/>
  </w:num>
  <w:num w:numId="6" w16cid:durableId="804128029">
    <w:abstractNumId w:val="4"/>
  </w:num>
  <w:num w:numId="7" w16cid:durableId="296687376">
    <w:abstractNumId w:val="0"/>
    <w:lvlOverride w:ilvl="0">
      <w:lvl w:ilvl="0" w:tplc="AFAABC80">
        <w:start w:val="1"/>
        <w:numFmt w:val="upperRoman"/>
        <w:suff w:val="space"/>
        <w:lvlText w:val="%1."/>
        <w:lvlJc w:val="left"/>
        <w:pPr>
          <w:ind w:left="288" w:hanging="288"/>
        </w:pPr>
        <w:rPr>
          <w:rFonts w:hint="default"/>
          <w:b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206983468">
    <w:abstractNumId w:val="0"/>
    <w:lvlOverride w:ilvl="0">
      <w:lvl w:ilvl="0" w:tplc="AFAABC80">
        <w:start w:val="1"/>
        <w:numFmt w:val="upperRoman"/>
        <w:suff w:val="space"/>
        <w:lvlText w:val="%1."/>
        <w:lvlJc w:val="left"/>
        <w:pPr>
          <w:ind w:left="288" w:hanging="288"/>
        </w:pPr>
        <w:rPr>
          <w:rFonts w:hint="default"/>
          <w:b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4A6"/>
    <w:rsid w:val="00001EDB"/>
    <w:rsid w:val="000033CE"/>
    <w:rsid w:val="000052CF"/>
    <w:rsid w:val="00012FEC"/>
    <w:rsid w:val="00013FA2"/>
    <w:rsid w:val="00025B53"/>
    <w:rsid w:val="000370D7"/>
    <w:rsid w:val="00045B96"/>
    <w:rsid w:val="000504FA"/>
    <w:rsid w:val="000559C5"/>
    <w:rsid w:val="00085E79"/>
    <w:rsid w:val="000A1D17"/>
    <w:rsid w:val="000A320D"/>
    <w:rsid w:val="000A61C8"/>
    <w:rsid w:val="000A7217"/>
    <w:rsid w:val="000A7D88"/>
    <w:rsid w:val="000B2FD1"/>
    <w:rsid w:val="000D1061"/>
    <w:rsid w:val="000F0594"/>
    <w:rsid w:val="00101927"/>
    <w:rsid w:val="00115DC3"/>
    <w:rsid w:val="001207A2"/>
    <w:rsid w:val="00121E0D"/>
    <w:rsid w:val="00122D3E"/>
    <w:rsid w:val="00134CC2"/>
    <w:rsid w:val="001367C9"/>
    <w:rsid w:val="0016731F"/>
    <w:rsid w:val="00171EA7"/>
    <w:rsid w:val="00172A2A"/>
    <w:rsid w:val="001749C5"/>
    <w:rsid w:val="0019028C"/>
    <w:rsid w:val="00197916"/>
    <w:rsid w:val="001A1D68"/>
    <w:rsid w:val="001A1FD5"/>
    <w:rsid w:val="001A7353"/>
    <w:rsid w:val="001D0284"/>
    <w:rsid w:val="001E4C4B"/>
    <w:rsid w:val="00243011"/>
    <w:rsid w:val="00266C09"/>
    <w:rsid w:val="00283EA9"/>
    <w:rsid w:val="00294B7A"/>
    <w:rsid w:val="002B1C12"/>
    <w:rsid w:val="002B2EB4"/>
    <w:rsid w:val="002F0A90"/>
    <w:rsid w:val="002F5C46"/>
    <w:rsid w:val="00316F33"/>
    <w:rsid w:val="003276A3"/>
    <w:rsid w:val="0034001C"/>
    <w:rsid w:val="00346234"/>
    <w:rsid w:val="00351C62"/>
    <w:rsid w:val="00355005"/>
    <w:rsid w:val="00365045"/>
    <w:rsid w:val="00390E80"/>
    <w:rsid w:val="00392246"/>
    <w:rsid w:val="003937EE"/>
    <w:rsid w:val="003A4F35"/>
    <w:rsid w:val="003C05C4"/>
    <w:rsid w:val="003D5EB5"/>
    <w:rsid w:val="003D7FB5"/>
    <w:rsid w:val="003E1C1D"/>
    <w:rsid w:val="003F362D"/>
    <w:rsid w:val="003F504C"/>
    <w:rsid w:val="003F7C44"/>
    <w:rsid w:val="0041754F"/>
    <w:rsid w:val="00417699"/>
    <w:rsid w:val="004302B5"/>
    <w:rsid w:val="00434D99"/>
    <w:rsid w:val="004358F1"/>
    <w:rsid w:val="00443D13"/>
    <w:rsid w:val="0044474F"/>
    <w:rsid w:val="00447BA0"/>
    <w:rsid w:val="0045445C"/>
    <w:rsid w:val="00457F6A"/>
    <w:rsid w:val="0047456E"/>
    <w:rsid w:val="00497139"/>
    <w:rsid w:val="004A33B9"/>
    <w:rsid w:val="004A3826"/>
    <w:rsid w:val="004B78D7"/>
    <w:rsid w:val="004C0EC0"/>
    <w:rsid w:val="004C3FEB"/>
    <w:rsid w:val="004C57A5"/>
    <w:rsid w:val="004D5072"/>
    <w:rsid w:val="004E63C4"/>
    <w:rsid w:val="0051034B"/>
    <w:rsid w:val="005159B7"/>
    <w:rsid w:val="00522770"/>
    <w:rsid w:val="0052674E"/>
    <w:rsid w:val="00526DD2"/>
    <w:rsid w:val="00534221"/>
    <w:rsid w:val="005379FD"/>
    <w:rsid w:val="005568D4"/>
    <w:rsid w:val="005600DF"/>
    <w:rsid w:val="005605BE"/>
    <w:rsid w:val="005720CA"/>
    <w:rsid w:val="00584084"/>
    <w:rsid w:val="00591404"/>
    <w:rsid w:val="005A3DC1"/>
    <w:rsid w:val="005B3E53"/>
    <w:rsid w:val="005B5F91"/>
    <w:rsid w:val="005C01ED"/>
    <w:rsid w:val="005C74A6"/>
    <w:rsid w:val="005E34BA"/>
    <w:rsid w:val="005F649E"/>
    <w:rsid w:val="00601A7F"/>
    <w:rsid w:val="00604A20"/>
    <w:rsid w:val="00622021"/>
    <w:rsid w:val="006464B5"/>
    <w:rsid w:val="00656477"/>
    <w:rsid w:val="00662B03"/>
    <w:rsid w:val="00671FD7"/>
    <w:rsid w:val="00681130"/>
    <w:rsid w:val="00686831"/>
    <w:rsid w:val="006E3008"/>
    <w:rsid w:val="006E71C0"/>
    <w:rsid w:val="00701C82"/>
    <w:rsid w:val="00710D65"/>
    <w:rsid w:val="00715A96"/>
    <w:rsid w:val="00747E9B"/>
    <w:rsid w:val="00787894"/>
    <w:rsid w:val="00793920"/>
    <w:rsid w:val="00795D67"/>
    <w:rsid w:val="007B5847"/>
    <w:rsid w:val="007D5E76"/>
    <w:rsid w:val="007E6FC2"/>
    <w:rsid w:val="007F25A7"/>
    <w:rsid w:val="007F3F77"/>
    <w:rsid w:val="007F6BC0"/>
    <w:rsid w:val="00801239"/>
    <w:rsid w:val="0082024D"/>
    <w:rsid w:val="00821755"/>
    <w:rsid w:val="00841DA3"/>
    <w:rsid w:val="00851BF0"/>
    <w:rsid w:val="008668FD"/>
    <w:rsid w:val="00870858"/>
    <w:rsid w:val="00876F76"/>
    <w:rsid w:val="00882A7B"/>
    <w:rsid w:val="00883A54"/>
    <w:rsid w:val="00883C8A"/>
    <w:rsid w:val="008A0796"/>
    <w:rsid w:val="008A1C56"/>
    <w:rsid w:val="008A3015"/>
    <w:rsid w:val="008B3B9E"/>
    <w:rsid w:val="008B4D21"/>
    <w:rsid w:val="008D4B9B"/>
    <w:rsid w:val="008E23A6"/>
    <w:rsid w:val="0090062D"/>
    <w:rsid w:val="00905336"/>
    <w:rsid w:val="00905539"/>
    <w:rsid w:val="00912EEA"/>
    <w:rsid w:val="00920926"/>
    <w:rsid w:val="0092591C"/>
    <w:rsid w:val="009444E3"/>
    <w:rsid w:val="00945943"/>
    <w:rsid w:val="00953808"/>
    <w:rsid w:val="00957FAA"/>
    <w:rsid w:val="0096064C"/>
    <w:rsid w:val="0096265C"/>
    <w:rsid w:val="00964F60"/>
    <w:rsid w:val="009676F6"/>
    <w:rsid w:val="009729A1"/>
    <w:rsid w:val="00973BAA"/>
    <w:rsid w:val="00977FDA"/>
    <w:rsid w:val="00991433"/>
    <w:rsid w:val="009B2B8B"/>
    <w:rsid w:val="009C2872"/>
    <w:rsid w:val="009C4550"/>
    <w:rsid w:val="009C4DF5"/>
    <w:rsid w:val="009D0700"/>
    <w:rsid w:val="009E628E"/>
    <w:rsid w:val="009F194B"/>
    <w:rsid w:val="009F3849"/>
    <w:rsid w:val="00A03BDB"/>
    <w:rsid w:val="00A04459"/>
    <w:rsid w:val="00A0501D"/>
    <w:rsid w:val="00A0748C"/>
    <w:rsid w:val="00A17050"/>
    <w:rsid w:val="00A225EE"/>
    <w:rsid w:val="00A26900"/>
    <w:rsid w:val="00A35C23"/>
    <w:rsid w:val="00A37E1B"/>
    <w:rsid w:val="00A53C59"/>
    <w:rsid w:val="00A626DE"/>
    <w:rsid w:val="00A73B9A"/>
    <w:rsid w:val="00A904FF"/>
    <w:rsid w:val="00AB1783"/>
    <w:rsid w:val="00AB33A0"/>
    <w:rsid w:val="00AC2065"/>
    <w:rsid w:val="00AC4118"/>
    <w:rsid w:val="00AC6C2F"/>
    <w:rsid w:val="00AD0F9B"/>
    <w:rsid w:val="00AE27D2"/>
    <w:rsid w:val="00AE615C"/>
    <w:rsid w:val="00AF06F8"/>
    <w:rsid w:val="00B1403D"/>
    <w:rsid w:val="00B47925"/>
    <w:rsid w:val="00B52D26"/>
    <w:rsid w:val="00B64701"/>
    <w:rsid w:val="00B667A6"/>
    <w:rsid w:val="00B66CE7"/>
    <w:rsid w:val="00B66FC3"/>
    <w:rsid w:val="00B7602B"/>
    <w:rsid w:val="00B81A8A"/>
    <w:rsid w:val="00B978D6"/>
    <w:rsid w:val="00B979DB"/>
    <w:rsid w:val="00BA1090"/>
    <w:rsid w:val="00BF7D30"/>
    <w:rsid w:val="00C00E5A"/>
    <w:rsid w:val="00C068FE"/>
    <w:rsid w:val="00C10CE8"/>
    <w:rsid w:val="00C242EE"/>
    <w:rsid w:val="00C537F9"/>
    <w:rsid w:val="00C75FA4"/>
    <w:rsid w:val="00C80219"/>
    <w:rsid w:val="00C86D4A"/>
    <w:rsid w:val="00C9153D"/>
    <w:rsid w:val="00C93799"/>
    <w:rsid w:val="00CA278B"/>
    <w:rsid w:val="00CA47DA"/>
    <w:rsid w:val="00CA73B9"/>
    <w:rsid w:val="00CC6286"/>
    <w:rsid w:val="00CF6906"/>
    <w:rsid w:val="00D03EED"/>
    <w:rsid w:val="00D56FFB"/>
    <w:rsid w:val="00D647A6"/>
    <w:rsid w:val="00D81042"/>
    <w:rsid w:val="00D957C8"/>
    <w:rsid w:val="00DA4213"/>
    <w:rsid w:val="00DB7DE6"/>
    <w:rsid w:val="00DD6210"/>
    <w:rsid w:val="00E0131E"/>
    <w:rsid w:val="00E10353"/>
    <w:rsid w:val="00E174BA"/>
    <w:rsid w:val="00E24CF2"/>
    <w:rsid w:val="00E2746B"/>
    <w:rsid w:val="00E27604"/>
    <w:rsid w:val="00E40B25"/>
    <w:rsid w:val="00E53320"/>
    <w:rsid w:val="00E53726"/>
    <w:rsid w:val="00E56BC0"/>
    <w:rsid w:val="00E702D7"/>
    <w:rsid w:val="00E83A42"/>
    <w:rsid w:val="00E878A9"/>
    <w:rsid w:val="00E94498"/>
    <w:rsid w:val="00E9769E"/>
    <w:rsid w:val="00EA631E"/>
    <w:rsid w:val="00ED5346"/>
    <w:rsid w:val="00EE3377"/>
    <w:rsid w:val="00EE57A6"/>
    <w:rsid w:val="00EF0431"/>
    <w:rsid w:val="00EF50DA"/>
    <w:rsid w:val="00F003B7"/>
    <w:rsid w:val="00F0334C"/>
    <w:rsid w:val="00F05D85"/>
    <w:rsid w:val="00F12129"/>
    <w:rsid w:val="00F17676"/>
    <w:rsid w:val="00F25E88"/>
    <w:rsid w:val="00F33BDD"/>
    <w:rsid w:val="00F704A3"/>
    <w:rsid w:val="00F77D3A"/>
    <w:rsid w:val="00F902E5"/>
    <w:rsid w:val="00FD6D93"/>
    <w:rsid w:val="00FE0A3B"/>
    <w:rsid w:val="00FE374C"/>
    <w:rsid w:val="00FF0824"/>
    <w:rsid w:val="00FF0C0F"/>
    <w:rsid w:val="00FF2B3A"/>
    <w:rsid w:val="00F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BA1E9B"/>
  <w15:docId w15:val="{F082C15E-7DF7-4856-8921-953C82C5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74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7456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456E"/>
  </w:style>
  <w:style w:type="table" w:styleId="TableGrid">
    <w:name w:val="Table Grid"/>
    <w:basedOn w:val="TableNormal"/>
    <w:rsid w:val="009C4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1035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1035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03BDB"/>
    <w:pPr>
      <w:ind w:left="720" w:hanging="360"/>
      <w:contextualSpacing/>
      <w:jc w:val="both"/>
    </w:pPr>
    <w:rPr>
      <w:rFonts w:ascii="Verdana" w:eastAsia="Calibri" w:hAnsi="Verdana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D639A-D2AE-45EE-875A-04F8B6E0E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Nong Lam University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creator>User</dc:creator>
  <cp:lastModifiedBy>Nguyen Duy Huan</cp:lastModifiedBy>
  <cp:revision>77</cp:revision>
  <cp:lastPrinted>2018-01-08T14:39:00Z</cp:lastPrinted>
  <dcterms:created xsi:type="dcterms:W3CDTF">2015-01-06T15:34:00Z</dcterms:created>
  <dcterms:modified xsi:type="dcterms:W3CDTF">2023-05-21T09:48:00Z</dcterms:modified>
</cp:coreProperties>
</file>