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C0" w:rsidRPr="00EE38E4" w:rsidRDefault="00EF39C0" w:rsidP="00EF39C0">
      <w:pPr>
        <w:pStyle w:val="Heading1"/>
        <w:numPr>
          <w:ilvl w:val="0"/>
          <w:numId w:val="0"/>
        </w:numPr>
        <w:jc w:val="center"/>
        <w:rPr>
          <w:rFonts w:cstheme="minorHAnsi"/>
          <w:color w:val="auto"/>
          <w:szCs w:val="24"/>
        </w:rPr>
      </w:pPr>
      <w:bookmarkStart w:id="0" w:name="_Toc522509541"/>
      <w:r w:rsidRPr="00EE38E4">
        <w:rPr>
          <w:rFonts w:cstheme="minorHAnsi"/>
          <w:color w:val="auto"/>
          <w:szCs w:val="24"/>
        </w:rPr>
        <w:t>REPORT 2</w:t>
      </w:r>
    </w:p>
    <w:p w:rsidR="00EF39C0" w:rsidRPr="00EE38E4" w:rsidRDefault="00EF39C0" w:rsidP="00EF39C0">
      <w:pPr>
        <w:pStyle w:val="Heading1"/>
        <w:numPr>
          <w:ilvl w:val="0"/>
          <w:numId w:val="0"/>
        </w:numPr>
        <w:jc w:val="center"/>
        <w:rPr>
          <w:rFonts w:cstheme="minorHAnsi"/>
          <w:color w:val="auto"/>
          <w:szCs w:val="24"/>
        </w:rPr>
      </w:pPr>
      <w:r w:rsidRPr="00EE38E4">
        <w:rPr>
          <w:rFonts w:cstheme="minorHAnsi"/>
          <w:color w:val="auto"/>
          <w:szCs w:val="24"/>
        </w:rPr>
        <w:t>Software Project Management Plan</w:t>
      </w:r>
      <w:bookmarkEnd w:id="0"/>
    </w:p>
    <w:p w:rsidR="00EF39C0" w:rsidRPr="00EE38E4" w:rsidRDefault="00EF39C0" w:rsidP="00EF39C0">
      <w:pPr>
        <w:rPr>
          <w:rFonts w:ascii="Cambria" w:hAnsi="Cambria"/>
          <w:b/>
          <w:lang w:val="en-US" w:eastAsia="en-US"/>
        </w:rPr>
      </w:pPr>
    </w:p>
    <w:p w:rsidR="00EF39C0" w:rsidRPr="00EE38E4" w:rsidRDefault="00EF39C0" w:rsidP="00EE38E4">
      <w:pPr>
        <w:pStyle w:val="Heading2"/>
        <w:numPr>
          <w:ilvl w:val="0"/>
          <w:numId w:val="2"/>
        </w:numPr>
        <w:ind w:left="284" w:hanging="284"/>
        <w:rPr>
          <w:rFonts w:cstheme="minorHAnsi"/>
          <w:color w:val="auto"/>
          <w:sz w:val="28"/>
          <w:szCs w:val="28"/>
        </w:rPr>
      </w:pPr>
      <w:bookmarkStart w:id="1" w:name="_Toc522509542"/>
      <w:r w:rsidRPr="00EE38E4">
        <w:rPr>
          <w:rFonts w:cstheme="minorHAnsi"/>
          <w:color w:val="auto"/>
          <w:sz w:val="28"/>
          <w:szCs w:val="28"/>
        </w:rPr>
        <w:t>Problem Definition</w:t>
      </w:r>
      <w:bookmarkEnd w:id="1"/>
      <w:r w:rsidRPr="00EE38E4">
        <w:rPr>
          <w:rFonts w:cstheme="minorHAnsi"/>
          <w:color w:val="auto"/>
          <w:sz w:val="28"/>
          <w:szCs w:val="28"/>
        </w:rPr>
        <w:t xml:space="preserve"> </w:t>
      </w:r>
    </w:p>
    <w:p w:rsidR="00955E05" w:rsidRDefault="00955E05" w:rsidP="001D54A3">
      <w:pPr>
        <w:pStyle w:val="ListParagraph"/>
        <w:numPr>
          <w:ilvl w:val="1"/>
          <w:numId w:val="10"/>
        </w:numPr>
        <w:ind w:left="993" w:hanging="284"/>
        <w:rPr>
          <w:rFonts w:ascii="Cambria" w:hAnsi="Cambria" w:cstheme="minorHAnsi"/>
          <w:b/>
          <w:sz w:val="26"/>
          <w:szCs w:val="26"/>
        </w:rPr>
      </w:pPr>
      <w:r w:rsidRPr="00EE38E4">
        <w:rPr>
          <w:rFonts w:ascii="Cambria" w:hAnsi="Cambria" w:cstheme="minorHAnsi"/>
          <w:b/>
          <w:sz w:val="26"/>
          <w:szCs w:val="26"/>
        </w:rPr>
        <w:t>Name of this Capstone Project</w:t>
      </w:r>
    </w:p>
    <w:p w:rsidR="001D54A3" w:rsidRPr="001D54A3" w:rsidRDefault="001D54A3" w:rsidP="001D54A3">
      <w:pPr>
        <w:pStyle w:val="ListParagraph"/>
        <w:numPr>
          <w:ilvl w:val="0"/>
          <w:numId w:val="11"/>
        </w:numPr>
        <w:rPr>
          <w:rFonts w:ascii="Cambria" w:hAnsi="Cambria" w:cstheme="minorHAnsi"/>
          <w:sz w:val="26"/>
          <w:szCs w:val="26"/>
        </w:rPr>
      </w:pPr>
      <w:r w:rsidRPr="001D54A3">
        <w:rPr>
          <w:rFonts w:ascii="Cambria" w:hAnsi="Cambria" w:cstheme="minorHAnsi"/>
          <w:sz w:val="26"/>
          <w:szCs w:val="26"/>
        </w:rPr>
        <w:t>Offical name: Website Checker System</w:t>
      </w:r>
    </w:p>
    <w:p w:rsidR="001D54A3" w:rsidRPr="001D54A3" w:rsidRDefault="001D54A3" w:rsidP="001D54A3">
      <w:pPr>
        <w:pStyle w:val="ListParagraph"/>
        <w:numPr>
          <w:ilvl w:val="0"/>
          <w:numId w:val="11"/>
        </w:numPr>
        <w:rPr>
          <w:rFonts w:ascii="Cambria" w:hAnsi="Cambria" w:cstheme="minorHAnsi"/>
          <w:sz w:val="26"/>
          <w:szCs w:val="26"/>
        </w:rPr>
      </w:pPr>
      <w:r w:rsidRPr="001D54A3">
        <w:rPr>
          <w:rFonts w:ascii="Cambria" w:hAnsi="Cambria" w:cstheme="minorHAnsi"/>
          <w:sz w:val="26"/>
          <w:szCs w:val="26"/>
        </w:rPr>
        <w:t>Vietnamese name: Hệ thống kiểm tra website</w:t>
      </w:r>
    </w:p>
    <w:p w:rsidR="001D54A3" w:rsidRPr="001D54A3" w:rsidRDefault="001D54A3" w:rsidP="001D54A3">
      <w:pPr>
        <w:pStyle w:val="ListParagraph"/>
        <w:numPr>
          <w:ilvl w:val="0"/>
          <w:numId w:val="11"/>
        </w:numPr>
        <w:rPr>
          <w:rFonts w:ascii="Cambria" w:hAnsi="Cambria" w:cstheme="minorHAnsi"/>
          <w:sz w:val="26"/>
          <w:szCs w:val="26"/>
        </w:rPr>
      </w:pPr>
      <w:r w:rsidRPr="001D54A3">
        <w:rPr>
          <w:rFonts w:ascii="Cambria" w:hAnsi="Cambria" w:cstheme="minorHAnsi"/>
          <w:sz w:val="26"/>
          <w:szCs w:val="26"/>
        </w:rPr>
        <w:t>Abbreviation: WCS</w:t>
      </w:r>
    </w:p>
    <w:p w:rsidR="00955E05" w:rsidRPr="001D54A3" w:rsidRDefault="00955E05" w:rsidP="00EE38E4">
      <w:pPr>
        <w:pStyle w:val="ListParagraph"/>
        <w:numPr>
          <w:ilvl w:val="1"/>
          <w:numId w:val="10"/>
        </w:numPr>
        <w:ind w:left="567" w:firstLine="142"/>
        <w:rPr>
          <w:rFonts w:ascii="Cambria" w:hAnsi="Cambria"/>
          <w:b/>
          <w:sz w:val="26"/>
          <w:szCs w:val="26"/>
          <w:lang w:val="en-US" w:eastAsia="en-US"/>
        </w:rPr>
      </w:pPr>
      <w:r w:rsidRPr="00EE38E4">
        <w:rPr>
          <w:rFonts w:ascii="Cambria" w:hAnsi="Cambria" w:cstheme="minorHAnsi"/>
          <w:b/>
          <w:sz w:val="26"/>
          <w:szCs w:val="26"/>
        </w:rPr>
        <w:t>Problem Abstract</w:t>
      </w:r>
    </w:p>
    <w:p w:rsidR="001D54A3" w:rsidRDefault="001D54A3" w:rsidP="00FF7DCB">
      <w:pPr>
        <w:pStyle w:val="ListParagraph"/>
        <w:numPr>
          <w:ilvl w:val="0"/>
          <w:numId w:val="12"/>
        </w:numPr>
        <w:rPr>
          <w:rFonts w:ascii="Cambria" w:hAnsi="Cambria"/>
          <w:sz w:val="26"/>
          <w:szCs w:val="26"/>
          <w:lang w:val="vi-VN" w:eastAsia="en-US"/>
        </w:rPr>
      </w:pPr>
      <w:r w:rsidRPr="001D54A3">
        <w:rPr>
          <w:rFonts w:ascii="Cambria" w:hAnsi="Cambria"/>
          <w:sz w:val="26"/>
          <w:szCs w:val="26"/>
          <w:lang w:val="vi-VN" w:eastAsia="en-US"/>
        </w:rPr>
        <w:t>This project is concern about the automation of a massive range of</w:t>
      </w:r>
      <w:r w:rsidRPr="001D54A3">
        <w:rPr>
          <w:rFonts w:ascii="Cambria" w:hAnsi="Cambria"/>
          <w:sz w:val="26"/>
          <w:szCs w:val="26"/>
          <w:lang w:eastAsia="en-US"/>
        </w:rPr>
        <w:t xml:space="preserve"> </w:t>
      </w:r>
      <w:r w:rsidRPr="001D54A3">
        <w:rPr>
          <w:rFonts w:ascii="Cambria" w:hAnsi="Cambria"/>
          <w:sz w:val="26"/>
          <w:szCs w:val="26"/>
          <w:lang w:val="vi-VN" w:eastAsia="en-US"/>
        </w:rPr>
        <w:t>checks that would otherwise take an extraordinary amount of time and expertise to perform. We call it Website Checker System (WCS). WCS will provide a user-friendly interface to check and view result about enterprises' website.</w:t>
      </w:r>
    </w:p>
    <w:p w:rsidR="001D54A3" w:rsidRDefault="002D6BBA" w:rsidP="001D54A3">
      <w:pPr>
        <w:pStyle w:val="ListParagraph"/>
        <w:numPr>
          <w:ilvl w:val="0"/>
          <w:numId w:val="12"/>
        </w:numPr>
        <w:rPr>
          <w:rFonts w:ascii="Cambria" w:hAnsi="Cambria"/>
          <w:sz w:val="26"/>
          <w:szCs w:val="26"/>
          <w:lang w:val="vi-VN" w:eastAsia="en-US"/>
        </w:rPr>
      </w:pPr>
      <w:r w:rsidRPr="002D6BBA">
        <w:rPr>
          <w:rFonts w:ascii="Cambria" w:hAnsi="Cambria"/>
          <w:sz w:val="26"/>
          <w:szCs w:val="26"/>
          <w:lang w:val="vi-VN" w:eastAsia="en-US"/>
        </w:rPr>
        <w:t>Businesses use the website as a main channel for providing information, products, and services to partners and potential customers.</w:t>
      </w:r>
      <w:r w:rsidR="001D54A3" w:rsidRPr="002D6BBA">
        <w:rPr>
          <w:rFonts w:ascii="Cambria" w:hAnsi="Cambria"/>
          <w:sz w:val="26"/>
          <w:szCs w:val="26"/>
          <w:lang w:val="vi-VN" w:eastAsia="en-US"/>
        </w:rPr>
        <w:t xml:space="preserve"> </w:t>
      </w:r>
      <w:r>
        <w:rPr>
          <w:rFonts w:ascii="Cambria" w:hAnsi="Cambria"/>
          <w:sz w:val="26"/>
          <w:szCs w:val="26"/>
          <w:lang w:val="vi-VN" w:eastAsia="en-US"/>
        </w:rPr>
        <w:t>With the current c</w:t>
      </w:r>
      <w:r w:rsidR="001D54A3" w:rsidRPr="001D54A3">
        <w:rPr>
          <w:rFonts w:ascii="Cambria" w:hAnsi="Cambria"/>
          <w:sz w:val="26"/>
          <w:szCs w:val="26"/>
          <w:lang w:val="vi-VN" w:eastAsia="en-US"/>
        </w:rPr>
        <w:t xml:space="preserve">hecker system, enterprises only </w:t>
      </w:r>
      <w:r>
        <w:rPr>
          <w:rFonts w:ascii="Cambria" w:hAnsi="Cambria"/>
          <w:sz w:val="26"/>
          <w:szCs w:val="26"/>
          <w:lang w:eastAsia="en-US"/>
        </w:rPr>
        <w:t xml:space="preserve">able </w:t>
      </w:r>
      <w:r>
        <w:rPr>
          <w:rFonts w:ascii="Cambria" w:hAnsi="Cambria"/>
          <w:sz w:val="26"/>
          <w:szCs w:val="26"/>
          <w:lang w:val="vi-VN" w:eastAsia="en-US"/>
        </w:rPr>
        <w:t>to check</w:t>
      </w:r>
      <w:r w:rsidR="001D54A3" w:rsidRPr="001D54A3">
        <w:rPr>
          <w:rFonts w:ascii="Cambria" w:hAnsi="Cambria"/>
          <w:sz w:val="26"/>
          <w:szCs w:val="26"/>
          <w:lang w:val="vi-VN" w:eastAsia="en-US"/>
        </w:rPr>
        <w:t xml:space="preserve"> performance on their website. Therefore, it’s hard to evaluate the t</w:t>
      </w:r>
      <w:r>
        <w:rPr>
          <w:rFonts w:ascii="Cambria" w:hAnsi="Cambria"/>
          <w:sz w:val="26"/>
          <w:szCs w:val="26"/>
          <w:lang w:val="vi-VN" w:eastAsia="en-US"/>
        </w:rPr>
        <w:t xml:space="preserve">rue quality of their website in other </w:t>
      </w:r>
      <w:r>
        <w:rPr>
          <w:rFonts w:ascii="Cambria" w:hAnsi="Cambria"/>
          <w:sz w:val="26"/>
          <w:szCs w:val="26"/>
          <w:lang w:eastAsia="en-US"/>
        </w:rPr>
        <w:t>facets.</w:t>
      </w:r>
    </w:p>
    <w:p w:rsidR="002D6BBA" w:rsidRPr="002D6BBA" w:rsidRDefault="002D6BBA" w:rsidP="001D54A3">
      <w:pPr>
        <w:pStyle w:val="ListParagraph"/>
        <w:numPr>
          <w:ilvl w:val="0"/>
          <w:numId w:val="12"/>
        </w:numPr>
        <w:rPr>
          <w:rFonts w:ascii="Cambria" w:hAnsi="Cambria"/>
          <w:sz w:val="26"/>
          <w:szCs w:val="26"/>
          <w:lang w:val="vi-VN" w:eastAsia="en-US"/>
        </w:rPr>
      </w:pPr>
      <w:r w:rsidRPr="002D6BBA">
        <w:rPr>
          <w:rFonts w:ascii="Cambria" w:hAnsi="Cambria"/>
          <w:sz w:val="26"/>
          <w:szCs w:val="26"/>
          <w:lang w:val="vi-VN" w:eastAsia="en-US"/>
        </w:rPr>
        <w:t>The Website Checker System will be a useful assistance to enterprise ensuring the quality of the information their website provides, how easily their users can navigate the site, and how functional their website is.</w:t>
      </w:r>
    </w:p>
    <w:p w:rsidR="001D54A3" w:rsidRDefault="001D54A3" w:rsidP="001D54A3">
      <w:pPr>
        <w:pStyle w:val="ListParagraph"/>
        <w:numPr>
          <w:ilvl w:val="0"/>
          <w:numId w:val="12"/>
        </w:numPr>
        <w:rPr>
          <w:rFonts w:ascii="Cambria" w:hAnsi="Cambria"/>
          <w:sz w:val="26"/>
          <w:szCs w:val="26"/>
          <w:lang w:val="vi-VN" w:eastAsia="en-US"/>
        </w:rPr>
      </w:pPr>
      <w:r w:rsidRPr="001D54A3">
        <w:rPr>
          <w:rFonts w:ascii="Cambria" w:hAnsi="Cambria"/>
          <w:sz w:val="26"/>
          <w:szCs w:val="26"/>
          <w:lang w:val="vi-VN" w:eastAsia="en-US"/>
        </w:rPr>
        <w:t>Finally, WCS gives result and present as charts, helps the enterprise to review their website.</w:t>
      </w:r>
    </w:p>
    <w:p w:rsidR="002654BC" w:rsidRPr="001D54A3" w:rsidRDefault="002654BC" w:rsidP="002654BC">
      <w:pPr>
        <w:pStyle w:val="ListParagraph"/>
        <w:ind w:left="1211"/>
        <w:rPr>
          <w:rFonts w:ascii="Cambria" w:hAnsi="Cambria"/>
          <w:sz w:val="26"/>
          <w:szCs w:val="26"/>
          <w:lang w:val="vi-VN" w:eastAsia="en-US"/>
        </w:rPr>
      </w:pPr>
    </w:p>
    <w:p w:rsidR="00955E05" w:rsidRPr="009303BA" w:rsidRDefault="00955E05" w:rsidP="00EE38E4">
      <w:pPr>
        <w:pStyle w:val="ListParagraph"/>
        <w:numPr>
          <w:ilvl w:val="1"/>
          <w:numId w:val="10"/>
        </w:numPr>
        <w:ind w:left="567" w:firstLine="142"/>
        <w:rPr>
          <w:rFonts w:ascii="Cambria" w:hAnsi="Cambria"/>
          <w:b/>
          <w:sz w:val="26"/>
          <w:szCs w:val="26"/>
          <w:lang w:val="en-US" w:eastAsia="en-US"/>
        </w:rPr>
      </w:pPr>
      <w:r w:rsidRPr="00EE38E4">
        <w:rPr>
          <w:rFonts w:ascii="Cambria" w:hAnsi="Cambria" w:cstheme="minorHAnsi"/>
          <w:b/>
          <w:sz w:val="26"/>
          <w:szCs w:val="26"/>
        </w:rPr>
        <w:t>Project Overview</w:t>
      </w:r>
    </w:p>
    <w:p w:rsidR="009303BA" w:rsidRPr="00082D42" w:rsidRDefault="009303BA" w:rsidP="009303BA">
      <w:pPr>
        <w:pStyle w:val="ListParagraph"/>
        <w:numPr>
          <w:ilvl w:val="2"/>
          <w:numId w:val="10"/>
        </w:numPr>
        <w:rPr>
          <w:rFonts w:ascii="Cambria" w:hAnsi="Cambria"/>
          <w:b/>
          <w:sz w:val="26"/>
          <w:szCs w:val="26"/>
          <w:lang w:val="en-US" w:eastAsia="en-US"/>
        </w:rPr>
      </w:pPr>
      <w:r>
        <w:rPr>
          <w:rFonts w:ascii="Cambria" w:hAnsi="Cambria" w:cstheme="minorHAnsi"/>
          <w:b/>
          <w:sz w:val="26"/>
          <w:szCs w:val="26"/>
        </w:rPr>
        <w:t>Current Situation</w:t>
      </w:r>
    </w:p>
    <w:p w:rsidR="00082D42" w:rsidRPr="00082D42" w:rsidRDefault="00082D42" w:rsidP="00082D42">
      <w:pPr>
        <w:pStyle w:val="ListParagraph"/>
        <w:ind w:left="993"/>
        <w:rPr>
          <w:rFonts w:ascii="Cambria" w:hAnsi="Cambria"/>
          <w:sz w:val="26"/>
          <w:szCs w:val="26"/>
          <w:lang w:val="en-US" w:eastAsia="en-US"/>
        </w:rPr>
      </w:pPr>
      <w:r w:rsidRPr="00082D42">
        <w:rPr>
          <w:rFonts w:ascii="Cambria" w:hAnsi="Cambria"/>
          <w:sz w:val="26"/>
          <w:szCs w:val="26"/>
          <w:lang w:val="en-US" w:eastAsia="en-US"/>
        </w:rPr>
        <w:t>Below are the problems encountered in this project:</w:t>
      </w:r>
    </w:p>
    <w:p w:rsidR="00082D42" w:rsidRPr="00082D42" w:rsidRDefault="00082D42" w:rsidP="00082D42">
      <w:pPr>
        <w:pStyle w:val="ListParagraph"/>
        <w:ind w:left="993"/>
        <w:rPr>
          <w:rFonts w:ascii="Cambria" w:hAnsi="Cambria"/>
          <w:sz w:val="26"/>
          <w:szCs w:val="26"/>
          <w:lang w:val="en-US" w:eastAsia="en-US"/>
        </w:rPr>
      </w:pPr>
      <w:r>
        <w:rPr>
          <w:rFonts w:ascii="Cambria" w:hAnsi="Cambria"/>
          <w:sz w:val="26"/>
          <w:szCs w:val="26"/>
          <w:lang w:val="en-US" w:eastAsia="en-US"/>
        </w:rPr>
        <w:t xml:space="preserve">   </w:t>
      </w:r>
      <w:r w:rsidRPr="00082D42">
        <w:rPr>
          <w:rFonts w:ascii="Cambria" w:hAnsi="Cambria"/>
          <w:sz w:val="26"/>
          <w:szCs w:val="26"/>
          <w:lang w:val="en-US" w:eastAsia="en-US"/>
        </w:rPr>
        <w:t>•</w:t>
      </w:r>
      <w:r w:rsidRPr="00082D42">
        <w:rPr>
          <w:rFonts w:ascii="Cambria" w:hAnsi="Cambria"/>
          <w:sz w:val="26"/>
          <w:szCs w:val="26"/>
          <w:lang w:val="en-US" w:eastAsia="en-US"/>
        </w:rPr>
        <w:tab/>
        <w:t>Limit time and human resource: Team has only 4 member and time for all project is about 13 weeks for writing a document, implementing the products and testing.</w:t>
      </w:r>
    </w:p>
    <w:p w:rsidR="00082D42" w:rsidRPr="00082D42" w:rsidRDefault="00082D42" w:rsidP="00082D42">
      <w:pPr>
        <w:pStyle w:val="ListParagraph"/>
        <w:ind w:left="993"/>
        <w:rPr>
          <w:rFonts w:ascii="Cambria" w:hAnsi="Cambria"/>
          <w:sz w:val="26"/>
          <w:szCs w:val="26"/>
          <w:lang w:val="en-US" w:eastAsia="en-US"/>
        </w:rPr>
      </w:pPr>
      <w:r>
        <w:rPr>
          <w:rFonts w:ascii="Cambria" w:hAnsi="Cambria"/>
          <w:sz w:val="26"/>
          <w:szCs w:val="26"/>
          <w:lang w:val="en-US" w:eastAsia="en-US"/>
        </w:rPr>
        <w:t xml:space="preserve">   </w:t>
      </w:r>
      <w:r w:rsidRPr="00082D42">
        <w:rPr>
          <w:rFonts w:ascii="Cambria" w:hAnsi="Cambria"/>
          <w:sz w:val="26"/>
          <w:szCs w:val="26"/>
          <w:lang w:val="en-US" w:eastAsia="en-US"/>
        </w:rPr>
        <w:t>•</w:t>
      </w:r>
      <w:r w:rsidRPr="00082D42">
        <w:rPr>
          <w:rFonts w:ascii="Cambria" w:hAnsi="Cambria"/>
          <w:sz w:val="26"/>
          <w:szCs w:val="26"/>
          <w:lang w:val="en-US" w:eastAsia="en-US"/>
        </w:rPr>
        <w:tab/>
        <w:t>Schedule of team member: team members can have a conflict in meeting schedule because of sick, or class and work schedule, etc.</w:t>
      </w:r>
    </w:p>
    <w:p w:rsidR="00082D42" w:rsidRPr="00082D42" w:rsidRDefault="00082D42" w:rsidP="00082D42">
      <w:pPr>
        <w:pStyle w:val="ListParagraph"/>
        <w:ind w:left="993"/>
        <w:rPr>
          <w:rFonts w:ascii="Cambria" w:hAnsi="Cambria"/>
          <w:sz w:val="26"/>
          <w:szCs w:val="26"/>
          <w:lang w:val="en-US" w:eastAsia="en-US"/>
        </w:rPr>
      </w:pPr>
      <w:r>
        <w:rPr>
          <w:rFonts w:ascii="Cambria" w:hAnsi="Cambria"/>
          <w:sz w:val="26"/>
          <w:szCs w:val="26"/>
          <w:lang w:val="en-US" w:eastAsia="en-US"/>
        </w:rPr>
        <w:t xml:space="preserve">   </w:t>
      </w:r>
      <w:r w:rsidRPr="00082D42">
        <w:rPr>
          <w:rFonts w:ascii="Cambria" w:hAnsi="Cambria"/>
          <w:sz w:val="26"/>
          <w:szCs w:val="26"/>
          <w:lang w:val="en-US" w:eastAsia="en-US"/>
        </w:rPr>
        <w:t>•</w:t>
      </w:r>
      <w:r w:rsidRPr="00082D42">
        <w:rPr>
          <w:rFonts w:ascii="Cambria" w:hAnsi="Cambria"/>
          <w:sz w:val="26"/>
          <w:szCs w:val="26"/>
          <w:lang w:val="en-US" w:eastAsia="en-US"/>
        </w:rPr>
        <w:tab/>
        <w:t>Framework study: team members have a problem when applying the play framework into project. The team needs an amount of time to get familiar new techniques.</w:t>
      </w:r>
    </w:p>
    <w:p w:rsidR="00082D42" w:rsidRPr="00082D42" w:rsidRDefault="00082D42" w:rsidP="00082D42">
      <w:pPr>
        <w:pStyle w:val="ListParagraph"/>
        <w:ind w:left="993"/>
        <w:rPr>
          <w:rFonts w:ascii="Cambria" w:hAnsi="Cambria"/>
          <w:sz w:val="26"/>
          <w:szCs w:val="26"/>
          <w:lang w:val="en-US" w:eastAsia="en-US"/>
        </w:rPr>
      </w:pPr>
      <w:r>
        <w:rPr>
          <w:rFonts w:ascii="Cambria" w:hAnsi="Cambria"/>
          <w:sz w:val="26"/>
          <w:szCs w:val="26"/>
          <w:lang w:val="en-US" w:eastAsia="en-US"/>
        </w:rPr>
        <w:t xml:space="preserve">   </w:t>
      </w:r>
      <w:r w:rsidRPr="00082D42">
        <w:rPr>
          <w:rFonts w:ascii="Cambria" w:hAnsi="Cambria"/>
          <w:sz w:val="26"/>
          <w:szCs w:val="26"/>
          <w:lang w:val="en-US" w:eastAsia="en-US"/>
        </w:rPr>
        <w:t>•</w:t>
      </w:r>
      <w:r w:rsidRPr="00082D42">
        <w:rPr>
          <w:rFonts w:ascii="Cambria" w:hAnsi="Cambria"/>
          <w:sz w:val="26"/>
          <w:szCs w:val="26"/>
          <w:lang w:val="en-US" w:eastAsia="en-US"/>
        </w:rPr>
        <w:tab/>
        <w:t>New technique: Some team members are new to the techniques used in the project. The team needs an amount of time to get familiar with those techniques.</w:t>
      </w:r>
    </w:p>
    <w:p w:rsidR="00082D42" w:rsidRPr="00082D42" w:rsidRDefault="00082D42" w:rsidP="00C54860">
      <w:pPr>
        <w:pStyle w:val="ListParagraph"/>
        <w:ind w:left="993"/>
        <w:rPr>
          <w:rFonts w:ascii="Cambria" w:hAnsi="Cambria"/>
          <w:sz w:val="26"/>
          <w:szCs w:val="26"/>
          <w:lang w:val="en-US" w:eastAsia="en-US"/>
        </w:rPr>
      </w:pPr>
      <w:r>
        <w:rPr>
          <w:rFonts w:ascii="Cambria" w:hAnsi="Cambria"/>
          <w:sz w:val="26"/>
          <w:szCs w:val="26"/>
          <w:lang w:val="en-US" w:eastAsia="en-US"/>
        </w:rPr>
        <w:lastRenderedPageBreak/>
        <w:t xml:space="preserve">   </w:t>
      </w:r>
      <w:r w:rsidRPr="00082D42">
        <w:rPr>
          <w:rFonts w:ascii="Cambria" w:hAnsi="Cambria"/>
          <w:sz w:val="26"/>
          <w:szCs w:val="26"/>
          <w:lang w:val="en-US" w:eastAsia="en-US"/>
        </w:rPr>
        <w:t>•</w:t>
      </w:r>
      <w:r w:rsidRPr="00082D42">
        <w:rPr>
          <w:rFonts w:ascii="Cambria" w:hAnsi="Cambria"/>
          <w:sz w:val="26"/>
          <w:szCs w:val="26"/>
          <w:lang w:val="en-US" w:eastAsia="en-US"/>
        </w:rPr>
        <w:tab/>
        <w:t>Lack of UI (user interface), UX (user experience) design skill: Our team members all study IS major, and no one has studied UI, UX design. Therefore, that some UI may misunderstand or hard to use with normal user</w:t>
      </w:r>
      <w:r w:rsidR="00C8544F">
        <w:rPr>
          <w:rFonts w:ascii="Cambria" w:hAnsi="Cambria"/>
          <w:sz w:val="26"/>
          <w:szCs w:val="26"/>
          <w:lang w:val="en-US" w:eastAsia="en-US"/>
        </w:rPr>
        <w:t>s</w:t>
      </w:r>
      <w:bookmarkStart w:id="2" w:name="_GoBack"/>
      <w:bookmarkEnd w:id="2"/>
      <w:r w:rsidRPr="00082D42">
        <w:rPr>
          <w:rFonts w:ascii="Cambria" w:hAnsi="Cambria"/>
          <w:sz w:val="26"/>
          <w:szCs w:val="26"/>
          <w:lang w:val="en-US" w:eastAsia="en-US"/>
        </w:rPr>
        <w:t>.</w:t>
      </w:r>
      <w:r w:rsidR="00AD6348">
        <w:rPr>
          <w:rFonts w:ascii="Cambria" w:hAnsi="Cambria"/>
          <w:sz w:val="26"/>
          <w:szCs w:val="26"/>
          <w:lang w:val="en-US" w:eastAsia="en-US"/>
        </w:rPr>
        <w:t xml:space="preserve"> </w:t>
      </w:r>
    </w:p>
    <w:p w:rsidR="009303BA" w:rsidRPr="00AD4546" w:rsidRDefault="009303BA" w:rsidP="009303BA">
      <w:pPr>
        <w:pStyle w:val="ListParagraph"/>
        <w:numPr>
          <w:ilvl w:val="2"/>
          <w:numId w:val="10"/>
        </w:numPr>
        <w:rPr>
          <w:rFonts w:ascii="Cambria" w:hAnsi="Cambria"/>
          <w:b/>
          <w:sz w:val="26"/>
          <w:szCs w:val="26"/>
          <w:lang w:val="en-US" w:eastAsia="en-US"/>
        </w:rPr>
      </w:pPr>
      <w:r w:rsidRPr="00AD4546">
        <w:rPr>
          <w:rFonts w:ascii="Cambria" w:hAnsi="Cambria"/>
          <w:b/>
          <w:sz w:val="26"/>
          <w:szCs w:val="26"/>
        </w:rPr>
        <w:t>The Proposed</w:t>
      </w:r>
      <w:r w:rsidR="0030480F" w:rsidRPr="00AD4546">
        <w:rPr>
          <w:rFonts w:ascii="Cambria" w:hAnsi="Cambria"/>
          <w:b/>
          <w:sz w:val="26"/>
          <w:szCs w:val="26"/>
        </w:rPr>
        <w:t xml:space="preserve"> </w:t>
      </w:r>
      <w:r w:rsidRPr="00AD4546">
        <w:rPr>
          <w:rFonts w:ascii="Cambria" w:hAnsi="Cambria"/>
          <w:b/>
          <w:sz w:val="26"/>
          <w:szCs w:val="26"/>
        </w:rPr>
        <w:t>System</w:t>
      </w:r>
    </w:p>
    <w:p w:rsidR="00F7451B" w:rsidRPr="00F7451B" w:rsidRDefault="00F7451B" w:rsidP="00F7451B">
      <w:pPr>
        <w:pStyle w:val="ListParagraph"/>
        <w:ind w:left="993"/>
        <w:rPr>
          <w:rFonts w:ascii="Cambria" w:hAnsi="Cambria"/>
          <w:sz w:val="26"/>
          <w:szCs w:val="26"/>
          <w:lang w:val="en-US" w:eastAsia="en-US"/>
        </w:rPr>
      </w:pPr>
      <w:r w:rsidRPr="00F7451B">
        <w:rPr>
          <w:rFonts w:ascii="Cambria" w:hAnsi="Cambria"/>
          <w:sz w:val="26"/>
          <w:szCs w:val="26"/>
          <w:lang w:val="en-US" w:eastAsia="en-US"/>
        </w:rPr>
        <w:t xml:space="preserve">A web application for admin and website owner. Admin can manage user, manipulate on each repository. Website owner can manage their website, check quality, </w:t>
      </w:r>
      <w:r w:rsidR="0012751D">
        <w:rPr>
          <w:rFonts w:ascii="Cambria" w:hAnsi="Cambria"/>
          <w:sz w:val="26"/>
          <w:szCs w:val="26"/>
          <w:lang w:val="en-US" w:eastAsia="en-US"/>
        </w:rPr>
        <w:t>experience</w:t>
      </w:r>
      <w:r w:rsidRPr="00F7451B">
        <w:rPr>
          <w:rFonts w:ascii="Cambria" w:hAnsi="Cambria"/>
          <w:sz w:val="26"/>
          <w:szCs w:val="26"/>
          <w:lang w:val="en-US" w:eastAsia="en-US"/>
        </w:rPr>
        <w:t xml:space="preserve">, </w:t>
      </w:r>
      <w:r w:rsidR="0012751D">
        <w:rPr>
          <w:rFonts w:ascii="Cambria" w:hAnsi="Cambria"/>
          <w:sz w:val="26"/>
          <w:szCs w:val="26"/>
          <w:lang w:val="en-US" w:eastAsia="en-US"/>
        </w:rPr>
        <w:t>technology and content</w:t>
      </w:r>
      <w:r w:rsidRPr="00F7451B">
        <w:rPr>
          <w:rFonts w:ascii="Cambria" w:hAnsi="Cambria"/>
          <w:sz w:val="26"/>
          <w:szCs w:val="26"/>
          <w:lang w:val="en-US" w:eastAsia="en-US"/>
        </w:rPr>
        <w:t xml:space="preserve"> on their website.</w:t>
      </w:r>
    </w:p>
    <w:p w:rsidR="00F7451B" w:rsidRPr="002862D3" w:rsidRDefault="00F7451B" w:rsidP="00F7451B">
      <w:pPr>
        <w:pStyle w:val="ListParagraph"/>
        <w:ind w:left="993"/>
        <w:rPr>
          <w:rFonts w:ascii="Cambria" w:hAnsi="Cambria"/>
          <w:b/>
          <w:sz w:val="26"/>
          <w:szCs w:val="26"/>
          <w:lang w:val="en-US" w:eastAsia="en-US"/>
        </w:rPr>
      </w:pPr>
      <w:r w:rsidRPr="00F7451B">
        <w:rPr>
          <w:rFonts w:ascii="Cambria" w:hAnsi="Cambria"/>
          <w:sz w:val="26"/>
          <w:szCs w:val="26"/>
          <w:lang w:val="en-US" w:eastAsia="en-US"/>
        </w:rPr>
        <w:t>Task will be assigned vertically to team members, so that if one member quits, the team will not lack of resources.</w:t>
      </w:r>
    </w:p>
    <w:p w:rsidR="009303BA" w:rsidRPr="00AD4546" w:rsidRDefault="009303BA" w:rsidP="009303BA">
      <w:pPr>
        <w:pStyle w:val="ListParagraph"/>
        <w:numPr>
          <w:ilvl w:val="2"/>
          <w:numId w:val="10"/>
        </w:numPr>
        <w:rPr>
          <w:rFonts w:ascii="Cambria" w:hAnsi="Cambria"/>
          <w:b/>
          <w:sz w:val="26"/>
          <w:szCs w:val="26"/>
          <w:lang w:val="en-US" w:eastAsia="en-US"/>
        </w:rPr>
      </w:pPr>
      <w:r w:rsidRPr="00AD4546">
        <w:rPr>
          <w:rFonts w:ascii="Cambria" w:hAnsi="Cambria"/>
          <w:b/>
          <w:sz w:val="26"/>
          <w:szCs w:val="26"/>
        </w:rPr>
        <w:t>Boundaries of the</w:t>
      </w:r>
      <w:r w:rsidR="0030480F" w:rsidRPr="00AD4546">
        <w:rPr>
          <w:rFonts w:ascii="Cambria" w:hAnsi="Cambria"/>
          <w:b/>
          <w:sz w:val="26"/>
          <w:szCs w:val="26"/>
        </w:rPr>
        <w:t xml:space="preserve"> </w:t>
      </w:r>
      <w:r w:rsidRPr="00AD4546">
        <w:rPr>
          <w:rFonts w:ascii="Cambria" w:hAnsi="Cambria"/>
          <w:b/>
          <w:sz w:val="26"/>
          <w:szCs w:val="26"/>
        </w:rPr>
        <w:t>System</w:t>
      </w:r>
    </w:p>
    <w:p w:rsidR="00F7451B" w:rsidRPr="0016268A" w:rsidRDefault="00F7451B" w:rsidP="00F7451B">
      <w:pPr>
        <w:ind w:left="993"/>
        <w:rPr>
          <w:rFonts w:ascii="Cambria" w:hAnsi="Cambria" w:cstheme="minorHAnsi"/>
          <w:sz w:val="24"/>
          <w:szCs w:val="24"/>
          <w:lang w:val="vi-VN"/>
        </w:rPr>
      </w:pPr>
      <w:r w:rsidRPr="0016268A">
        <w:rPr>
          <w:rFonts w:ascii="Cambria" w:hAnsi="Cambria" w:cstheme="minorHAnsi"/>
          <w:sz w:val="24"/>
          <w:szCs w:val="24"/>
          <w:lang w:val="vi-VN"/>
        </w:rPr>
        <w:t>The system can:</w:t>
      </w:r>
    </w:p>
    <w:p w:rsidR="00F7451B" w:rsidRDefault="00F7451B" w:rsidP="00F7451B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theme="minorHAnsi"/>
          <w:sz w:val="24"/>
          <w:szCs w:val="24"/>
          <w:lang w:val="vi-VN"/>
        </w:rPr>
      </w:pPr>
      <w:r w:rsidRPr="0016268A">
        <w:rPr>
          <w:rFonts w:ascii="Cambria" w:hAnsi="Cambria" w:cstheme="minorHAnsi"/>
          <w:sz w:val="24"/>
          <w:szCs w:val="24"/>
          <w:lang w:val="vi-VN"/>
        </w:rPr>
        <w:t xml:space="preserve">Allow Admin to manage </w:t>
      </w:r>
      <w:r w:rsidR="0012751D">
        <w:rPr>
          <w:rFonts w:ascii="Cambria" w:hAnsi="Cambria" w:cstheme="minorHAnsi"/>
          <w:sz w:val="24"/>
          <w:szCs w:val="24"/>
        </w:rPr>
        <w:t>user accounts .</w:t>
      </w:r>
    </w:p>
    <w:p w:rsidR="0012751D" w:rsidRDefault="0012751D" w:rsidP="0012751D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theme="minorHAnsi"/>
          <w:sz w:val="24"/>
          <w:szCs w:val="24"/>
          <w:lang w:val="vi-VN"/>
        </w:rPr>
      </w:pPr>
      <w:r w:rsidRPr="0016268A">
        <w:rPr>
          <w:rFonts w:ascii="Cambria" w:hAnsi="Cambria" w:cstheme="minorHAnsi"/>
          <w:sz w:val="24"/>
          <w:szCs w:val="24"/>
          <w:lang w:val="vi-VN"/>
        </w:rPr>
        <w:t>Allow Admin to manage</w:t>
      </w:r>
      <w:r>
        <w:rPr>
          <w:rFonts w:ascii="Cambria" w:hAnsi="Cambria" w:cstheme="minorHAnsi"/>
          <w:sz w:val="24"/>
          <w:szCs w:val="24"/>
        </w:rPr>
        <w:t xml:space="preserve"> dictionaries.</w:t>
      </w:r>
    </w:p>
    <w:p w:rsidR="0012751D" w:rsidRPr="0012751D" w:rsidRDefault="0012751D" w:rsidP="0012751D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theme="minorHAnsi"/>
          <w:sz w:val="24"/>
          <w:szCs w:val="24"/>
          <w:lang w:val="vi-VN"/>
        </w:rPr>
      </w:pPr>
      <w:r w:rsidRPr="0016268A">
        <w:rPr>
          <w:rFonts w:ascii="Cambria" w:hAnsi="Cambria" w:cstheme="minorHAnsi"/>
          <w:sz w:val="24"/>
          <w:szCs w:val="24"/>
          <w:lang w:val="vi-VN"/>
        </w:rPr>
        <w:t xml:space="preserve">Allow Admin to manage </w:t>
      </w:r>
      <w:r>
        <w:rPr>
          <w:rFonts w:ascii="Cambria" w:hAnsi="Cambria" w:cstheme="minorHAnsi"/>
          <w:sz w:val="24"/>
          <w:szCs w:val="24"/>
        </w:rPr>
        <w:t>warning words list.</w:t>
      </w:r>
    </w:p>
    <w:p w:rsidR="00F7451B" w:rsidRPr="0016268A" w:rsidRDefault="00F7451B" w:rsidP="00F7451B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theme="minorHAnsi"/>
          <w:sz w:val="24"/>
          <w:szCs w:val="24"/>
          <w:lang w:val="vi-VN"/>
        </w:rPr>
      </w:pPr>
      <w:r w:rsidRPr="0016268A">
        <w:rPr>
          <w:rFonts w:ascii="Cambria" w:hAnsi="Cambria" w:cstheme="minorHAnsi"/>
          <w:sz w:val="24"/>
          <w:szCs w:val="24"/>
          <w:lang w:val="vi-VN"/>
        </w:rPr>
        <w:t>Allow Website Owner to manage websites</w:t>
      </w:r>
      <w:r w:rsidR="0012751D">
        <w:rPr>
          <w:rFonts w:ascii="Cambria" w:hAnsi="Cambria" w:cstheme="minorHAnsi"/>
          <w:sz w:val="24"/>
          <w:szCs w:val="24"/>
        </w:rPr>
        <w:t>.</w:t>
      </w:r>
    </w:p>
    <w:p w:rsidR="00F7451B" w:rsidRPr="0016268A" w:rsidRDefault="00F7451B" w:rsidP="00F7451B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theme="minorHAnsi"/>
          <w:sz w:val="24"/>
          <w:szCs w:val="24"/>
          <w:lang w:val="vi-VN"/>
        </w:rPr>
      </w:pPr>
      <w:r w:rsidRPr="0016268A">
        <w:rPr>
          <w:rFonts w:ascii="Cambria" w:hAnsi="Cambria" w:cstheme="minorHAnsi"/>
          <w:sz w:val="24"/>
          <w:szCs w:val="24"/>
          <w:lang w:val="vi-VN"/>
        </w:rPr>
        <w:t>Allow Website Owner to choose the test</w:t>
      </w:r>
      <w:r w:rsidR="0012751D">
        <w:rPr>
          <w:rFonts w:ascii="Cambria" w:hAnsi="Cambria" w:cstheme="minorHAnsi"/>
          <w:sz w:val="24"/>
          <w:szCs w:val="24"/>
        </w:rPr>
        <w:t>.</w:t>
      </w:r>
    </w:p>
    <w:p w:rsidR="00F7451B" w:rsidRPr="0016268A" w:rsidRDefault="00F7451B" w:rsidP="00F7451B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theme="minorHAnsi"/>
          <w:sz w:val="24"/>
          <w:szCs w:val="24"/>
          <w:lang w:val="vi-VN"/>
        </w:rPr>
      </w:pPr>
      <w:r w:rsidRPr="0016268A">
        <w:rPr>
          <w:rFonts w:ascii="Cambria" w:hAnsi="Cambria" w:cstheme="minorHAnsi"/>
          <w:sz w:val="24"/>
          <w:szCs w:val="24"/>
          <w:lang w:val="vi-VN"/>
        </w:rPr>
        <w:t>Allow Website Owner to export report</w:t>
      </w:r>
      <w:r w:rsidR="0012751D">
        <w:rPr>
          <w:rFonts w:ascii="Cambria" w:hAnsi="Cambria" w:cstheme="minorHAnsi"/>
          <w:sz w:val="24"/>
          <w:szCs w:val="24"/>
        </w:rPr>
        <w:t>.</w:t>
      </w:r>
    </w:p>
    <w:p w:rsidR="00F7451B" w:rsidRPr="0016268A" w:rsidRDefault="00F7451B" w:rsidP="00F7451B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theme="minorHAnsi"/>
          <w:sz w:val="24"/>
          <w:szCs w:val="24"/>
          <w:lang w:val="vi-VN"/>
        </w:rPr>
      </w:pPr>
      <w:r w:rsidRPr="0016268A">
        <w:rPr>
          <w:rFonts w:ascii="Cambria" w:hAnsi="Cambria" w:cstheme="minorHAnsi"/>
          <w:sz w:val="24"/>
          <w:szCs w:val="24"/>
          <w:lang w:val="vi-VN"/>
        </w:rPr>
        <w:t>Allow Website Owner to view result test</w:t>
      </w:r>
      <w:r w:rsidR="0012751D">
        <w:rPr>
          <w:rFonts w:ascii="Cambria" w:hAnsi="Cambria" w:cstheme="minorHAnsi"/>
          <w:sz w:val="24"/>
          <w:szCs w:val="24"/>
        </w:rPr>
        <w:t>.</w:t>
      </w:r>
    </w:p>
    <w:p w:rsidR="00F7451B" w:rsidRPr="0016268A" w:rsidRDefault="00F7451B" w:rsidP="00F7451B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theme="minorHAnsi"/>
          <w:sz w:val="24"/>
          <w:szCs w:val="24"/>
          <w:lang w:val="vi-VN"/>
        </w:rPr>
      </w:pPr>
      <w:r w:rsidRPr="0016268A">
        <w:rPr>
          <w:rFonts w:ascii="Cambria" w:hAnsi="Cambria" w:cstheme="minorHAnsi"/>
          <w:sz w:val="24"/>
          <w:szCs w:val="24"/>
          <w:lang w:val="vi-VN"/>
        </w:rPr>
        <w:t xml:space="preserve">Allow Website Owner to view the position of mistakes on the website </w:t>
      </w:r>
      <w:r w:rsidR="0012751D">
        <w:rPr>
          <w:rFonts w:ascii="Cambria" w:hAnsi="Cambria" w:cstheme="minorHAnsi"/>
          <w:sz w:val="24"/>
          <w:szCs w:val="24"/>
        </w:rPr>
        <w:t>.</w:t>
      </w:r>
    </w:p>
    <w:p w:rsidR="0012751D" w:rsidRDefault="0012751D" w:rsidP="00DC4200">
      <w:pPr>
        <w:pStyle w:val="Default"/>
        <w:ind w:left="567" w:firstLine="426"/>
        <w:rPr>
          <w:rFonts w:cstheme="minorHAnsi"/>
          <w:bCs/>
          <w:color w:val="auto"/>
        </w:rPr>
      </w:pPr>
    </w:p>
    <w:p w:rsidR="0012751D" w:rsidRPr="00AD4546" w:rsidRDefault="00DC4200" w:rsidP="0012751D">
      <w:pPr>
        <w:pStyle w:val="Default"/>
        <w:ind w:left="567" w:firstLine="426"/>
        <w:rPr>
          <w:rFonts w:cstheme="minorHAnsi"/>
          <w:bCs/>
          <w:color w:val="auto"/>
        </w:rPr>
      </w:pPr>
      <w:r w:rsidRPr="00AD4546">
        <w:rPr>
          <w:rFonts w:cstheme="minorHAnsi"/>
          <w:bCs/>
          <w:color w:val="auto"/>
        </w:rPr>
        <w:t>The system cannot:</w:t>
      </w:r>
    </w:p>
    <w:p w:rsidR="00DC4200" w:rsidRPr="0016268A" w:rsidRDefault="00DC4200" w:rsidP="00DC4200">
      <w:pPr>
        <w:pStyle w:val="Default"/>
        <w:numPr>
          <w:ilvl w:val="0"/>
          <w:numId w:val="17"/>
        </w:numPr>
        <w:ind w:left="993" w:firstLine="283"/>
        <w:rPr>
          <w:rFonts w:cstheme="minorHAnsi"/>
          <w:b/>
          <w:bCs/>
          <w:color w:val="auto"/>
        </w:rPr>
      </w:pPr>
      <w:r>
        <w:rPr>
          <w:rFonts w:cstheme="minorHAnsi"/>
          <w:bCs/>
          <w:color w:val="auto"/>
        </w:rPr>
        <w:t xml:space="preserve">    </w:t>
      </w:r>
      <w:r w:rsidRPr="0016268A">
        <w:rPr>
          <w:rFonts w:cstheme="minorHAnsi"/>
          <w:bCs/>
          <w:color w:val="auto"/>
        </w:rPr>
        <w:t>Let Website owner self-manage their staff account.</w:t>
      </w:r>
    </w:p>
    <w:p w:rsidR="00F7451B" w:rsidRPr="00F7451B" w:rsidRDefault="00F7451B" w:rsidP="00DC4200">
      <w:pPr>
        <w:pStyle w:val="ListParagraph"/>
        <w:ind w:left="1713"/>
        <w:rPr>
          <w:rFonts w:ascii="Cambria" w:hAnsi="Cambria"/>
          <w:b/>
          <w:sz w:val="26"/>
          <w:szCs w:val="26"/>
          <w:lang w:val="vi-VN" w:eastAsia="en-US"/>
        </w:rPr>
      </w:pPr>
    </w:p>
    <w:p w:rsidR="009303BA" w:rsidRPr="00AD4546" w:rsidRDefault="002862D3" w:rsidP="009303BA">
      <w:pPr>
        <w:pStyle w:val="ListParagraph"/>
        <w:numPr>
          <w:ilvl w:val="2"/>
          <w:numId w:val="10"/>
        </w:numPr>
        <w:rPr>
          <w:rFonts w:ascii="Cambria" w:hAnsi="Cambria"/>
          <w:b/>
          <w:sz w:val="26"/>
          <w:szCs w:val="26"/>
          <w:lang w:val="en-US" w:eastAsia="en-US"/>
        </w:rPr>
      </w:pPr>
      <w:r w:rsidRPr="00AD4546">
        <w:rPr>
          <w:rFonts w:ascii="Cambria" w:hAnsi="Cambria"/>
          <w:b/>
          <w:sz w:val="26"/>
          <w:szCs w:val="26"/>
        </w:rPr>
        <w:t>Future Plans</w:t>
      </w:r>
    </w:p>
    <w:p w:rsidR="0042791D" w:rsidRPr="0016268A" w:rsidRDefault="0042791D" w:rsidP="0042791D">
      <w:pPr>
        <w:pStyle w:val="ListParagraph"/>
        <w:numPr>
          <w:ilvl w:val="0"/>
          <w:numId w:val="16"/>
        </w:numPr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sz w:val="24"/>
          <w:szCs w:val="24"/>
        </w:rPr>
        <w:t xml:space="preserve">Current system can only export individually for each single function. We design the system to provide options for users: </w:t>
      </w:r>
    </w:p>
    <w:p w:rsidR="0042791D" w:rsidRDefault="0042791D" w:rsidP="0042791D">
      <w:pPr>
        <w:pStyle w:val="ListParagraph"/>
        <w:numPr>
          <w:ilvl w:val="1"/>
          <w:numId w:val="15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Export all test report</w:t>
      </w:r>
      <w:r w:rsidRPr="0016268A">
        <w:rPr>
          <w:rFonts w:ascii="Cambria" w:hAnsi="Cambria" w:cstheme="minorHAnsi"/>
          <w:sz w:val="24"/>
          <w:szCs w:val="24"/>
        </w:rPr>
        <w:t>: system will export all result test</w:t>
      </w:r>
      <w:r w:rsidR="00C54860">
        <w:rPr>
          <w:rFonts w:ascii="Cambria" w:hAnsi="Cambria" w:cstheme="minorHAnsi"/>
          <w:sz w:val="24"/>
          <w:szCs w:val="24"/>
        </w:rPr>
        <w:t>.</w:t>
      </w:r>
    </w:p>
    <w:p w:rsidR="00C54860" w:rsidRPr="0016268A" w:rsidRDefault="00C54860" w:rsidP="00C54860">
      <w:pPr>
        <w:pStyle w:val="ListParagraph"/>
        <w:numPr>
          <w:ilvl w:val="1"/>
          <w:numId w:val="15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Implement v</w:t>
      </w:r>
      <w:r w:rsidRPr="00C54860">
        <w:rPr>
          <w:rFonts w:ascii="Cambria" w:hAnsi="Cambria" w:cstheme="minorHAnsi"/>
          <w:sz w:val="24"/>
          <w:szCs w:val="24"/>
        </w:rPr>
        <w:t>isualization of result test by charts</w:t>
      </w:r>
      <w:r>
        <w:rPr>
          <w:rFonts w:ascii="Cambria" w:hAnsi="Cambria" w:cstheme="minorHAnsi"/>
          <w:sz w:val="24"/>
          <w:szCs w:val="24"/>
        </w:rPr>
        <w:t>.</w:t>
      </w:r>
    </w:p>
    <w:p w:rsidR="0042791D" w:rsidRPr="0016268A" w:rsidRDefault="0042791D" w:rsidP="0042791D">
      <w:pPr>
        <w:pStyle w:val="ListParagraph"/>
        <w:numPr>
          <w:ilvl w:val="0"/>
          <w:numId w:val="16"/>
        </w:numPr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sz w:val="24"/>
          <w:szCs w:val="24"/>
        </w:rPr>
        <w:t>Current systems can only perform work under the influence of the user. We design the system that allows s</w:t>
      </w:r>
      <w:r w:rsidR="00C54860">
        <w:rPr>
          <w:rFonts w:ascii="Cambria" w:hAnsi="Cambria" w:cstheme="minorHAnsi"/>
          <w:sz w:val="24"/>
          <w:szCs w:val="24"/>
        </w:rPr>
        <w:t xml:space="preserve">cheduling for automatic </w:t>
      </w:r>
      <w:r>
        <w:rPr>
          <w:rFonts w:ascii="Cambria" w:hAnsi="Cambria" w:cstheme="minorHAnsi"/>
          <w:sz w:val="24"/>
          <w:szCs w:val="24"/>
        </w:rPr>
        <w:t>testing</w:t>
      </w:r>
      <w:r w:rsidRPr="0016268A">
        <w:rPr>
          <w:rFonts w:ascii="Cambria" w:hAnsi="Cambria" w:cstheme="minorHAnsi"/>
          <w:sz w:val="24"/>
          <w:szCs w:val="24"/>
        </w:rPr>
        <w:t>:</w:t>
      </w:r>
    </w:p>
    <w:p w:rsidR="0042791D" w:rsidRPr="0016268A" w:rsidRDefault="0042791D" w:rsidP="0042791D">
      <w:pPr>
        <w:pStyle w:val="ListParagraph"/>
        <w:numPr>
          <w:ilvl w:val="1"/>
          <w:numId w:val="14"/>
        </w:numPr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sz w:val="24"/>
          <w:szCs w:val="24"/>
        </w:rPr>
        <w:t>Check</w:t>
      </w:r>
      <w:r w:rsidR="00215245">
        <w:rPr>
          <w:rFonts w:ascii="Cambria" w:hAnsi="Cambria" w:cstheme="minorHAnsi"/>
          <w:sz w:val="24"/>
          <w:szCs w:val="24"/>
        </w:rPr>
        <w:t xml:space="preserve"> </w:t>
      </w:r>
      <w:r w:rsidRPr="0016268A">
        <w:rPr>
          <w:rFonts w:ascii="Cambria" w:hAnsi="Cambria" w:cstheme="minorHAnsi"/>
          <w:sz w:val="24"/>
          <w:szCs w:val="24"/>
        </w:rPr>
        <w:t>by hour, day, month: The system will be scheduled to automatically test</w:t>
      </w:r>
      <w:r w:rsidR="00C54860">
        <w:rPr>
          <w:rFonts w:ascii="Cambria" w:hAnsi="Cambria" w:cstheme="minorHAnsi"/>
          <w:sz w:val="24"/>
          <w:szCs w:val="24"/>
        </w:rPr>
        <w:t>.</w:t>
      </w:r>
    </w:p>
    <w:p w:rsidR="0042791D" w:rsidRPr="0016268A" w:rsidRDefault="0042791D" w:rsidP="0042791D">
      <w:pPr>
        <w:pStyle w:val="ListParagraph"/>
        <w:numPr>
          <w:ilvl w:val="1"/>
          <w:numId w:val="14"/>
        </w:numPr>
        <w:tabs>
          <w:tab w:val="left" w:pos="5610"/>
        </w:tabs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sz w:val="24"/>
          <w:szCs w:val="24"/>
        </w:rPr>
        <w:t xml:space="preserve">Customizable </w:t>
      </w:r>
      <w:r w:rsidR="00C54860">
        <w:rPr>
          <w:rFonts w:ascii="Cambria" w:hAnsi="Cambria" w:cstheme="minorHAnsi"/>
          <w:sz w:val="24"/>
          <w:szCs w:val="24"/>
        </w:rPr>
        <w:t>functions for automatic</w:t>
      </w:r>
      <w:r>
        <w:rPr>
          <w:rFonts w:ascii="Cambria" w:hAnsi="Cambria" w:cstheme="minorHAnsi"/>
          <w:sz w:val="24"/>
          <w:szCs w:val="24"/>
        </w:rPr>
        <w:t xml:space="preserve"> testing</w:t>
      </w:r>
      <w:r w:rsidR="00C54860">
        <w:rPr>
          <w:rFonts w:ascii="Cambria" w:hAnsi="Cambria" w:cstheme="minorHAnsi"/>
          <w:sz w:val="24"/>
          <w:szCs w:val="24"/>
        </w:rPr>
        <w:t xml:space="preserve">: The system will allow user </w:t>
      </w:r>
      <w:r w:rsidRPr="0016268A">
        <w:rPr>
          <w:rFonts w:ascii="Cambria" w:hAnsi="Cambria" w:cstheme="minorHAnsi"/>
          <w:sz w:val="24"/>
          <w:szCs w:val="24"/>
        </w:rPr>
        <w:t>select</w:t>
      </w:r>
      <w:r w:rsidR="00C54860">
        <w:rPr>
          <w:rFonts w:ascii="Cambria" w:hAnsi="Cambria" w:cstheme="minorHAnsi"/>
          <w:sz w:val="24"/>
          <w:szCs w:val="24"/>
        </w:rPr>
        <w:t xml:space="preserve"> each </w:t>
      </w:r>
      <w:r w:rsidRPr="0016268A">
        <w:rPr>
          <w:rFonts w:ascii="Cambria" w:hAnsi="Cambria" w:cstheme="minorHAnsi"/>
          <w:sz w:val="24"/>
          <w:szCs w:val="24"/>
        </w:rPr>
        <w:t>functions</w:t>
      </w:r>
      <w:r w:rsidR="00C54860">
        <w:rPr>
          <w:rFonts w:ascii="Cambria" w:hAnsi="Cambria" w:cstheme="minorHAnsi"/>
          <w:sz w:val="24"/>
          <w:szCs w:val="24"/>
        </w:rPr>
        <w:t xml:space="preserve"> with defined input parameters.</w:t>
      </w:r>
    </w:p>
    <w:p w:rsidR="0042791D" w:rsidRPr="0016268A" w:rsidRDefault="0042791D" w:rsidP="0042791D">
      <w:pPr>
        <w:pStyle w:val="ListParagraph"/>
        <w:numPr>
          <w:ilvl w:val="0"/>
          <w:numId w:val="16"/>
        </w:numPr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sz w:val="24"/>
          <w:szCs w:val="24"/>
        </w:rPr>
        <w:t>Current system can only provide reports on the test results independently. We design the system to analysis and evaluation based on test results of related reports</w:t>
      </w:r>
      <w:r w:rsidR="00C54860">
        <w:rPr>
          <w:rFonts w:ascii="Cambria" w:hAnsi="Cambria" w:cstheme="minorHAnsi"/>
          <w:sz w:val="24"/>
          <w:szCs w:val="24"/>
        </w:rPr>
        <w:t>.</w:t>
      </w:r>
    </w:p>
    <w:p w:rsidR="0042791D" w:rsidRPr="0042791D" w:rsidRDefault="0042791D" w:rsidP="0042791D">
      <w:pPr>
        <w:pStyle w:val="ListParagraph"/>
        <w:ind w:left="1713"/>
        <w:rPr>
          <w:rFonts w:ascii="Cambria" w:hAnsi="Cambria"/>
          <w:b/>
          <w:sz w:val="26"/>
          <w:szCs w:val="26"/>
          <w:lang w:eastAsia="en-US"/>
        </w:rPr>
      </w:pPr>
    </w:p>
    <w:p w:rsidR="002862D3" w:rsidRPr="00AD4546" w:rsidRDefault="002862D3" w:rsidP="009303BA">
      <w:pPr>
        <w:pStyle w:val="ListParagraph"/>
        <w:numPr>
          <w:ilvl w:val="2"/>
          <w:numId w:val="10"/>
        </w:numPr>
        <w:rPr>
          <w:rFonts w:ascii="Cambria" w:hAnsi="Cambria"/>
          <w:b/>
          <w:sz w:val="26"/>
          <w:szCs w:val="26"/>
          <w:lang w:val="en-US" w:eastAsia="en-US"/>
        </w:rPr>
      </w:pPr>
      <w:r w:rsidRPr="00AD4546">
        <w:rPr>
          <w:rFonts w:ascii="Cambria" w:hAnsi="Cambria"/>
          <w:b/>
          <w:sz w:val="26"/>
          <w:szCs w:val="26"/>
        </w:rPr>
        <w:t>Development enviro</w:t>
      </w:r>
      <w:r w:rsidR="0030480F" w:rsidRPr="00AD4546">
        <w:rPr>
          <w:rFonts w:ascii="Cambria" w:hAnsi="Cambria"/>
          <w:b/>
          <w:sz w:val="26"/>
          <w:szCs w:val="26"/>
        </w:rPr>
        <w:t>n</w:t>
      </w:r>
      <w:r w:rsidRPr="00AD4546">
        <w:rPr>
          <w:rFonts w:ascii="Cambria" w:hAnsi="Cambria"/>
          <w:b/>
          <w:sz w:val="26"/>
          <w:szCs w:val="26"/>
        </w:rPr>
        <w:t>ment</w:t>
      </w:r>
    </w:p>
    <w:p w:rsidR="00950A64" w:rsidRPr="00161C85" w:rsidRDefault="008B730B" w:rsidP="006E2AEC">
      <w:pPr>
        <w:pStyle w:val="ListParagraph"/>
        <w:numPr>
          <w:ilvl w:val="3"/>
          <w:numId w:val="10"/>
        </w:numPr>
        <w:rPr>
          <w:rFonts w:ascii="Cambria" w:hAnsi="Cambria"/>
          <w:b/>
          <w:sz w:val="24"/>
          <w:szCs w:val="24"/>
          <w:lang w:val="en-US" w:eastAsia="en-US"/>
        </w:rPr>
      </w:pPr>
      <w:r w:rsidRPr="00161C85">
        <w:rPr>
          <w:rFonts w:ascii="Cambria" w:hAnsi="Cambria" w:cstheme="minorHAnsi"/>
          <w:b/>
          <w:sz w:val="24"/>
          <w:szCs w:val="24"/>
        </w:rPr>
        <w:t>Hardware requirements</w:t>
      </w:r>
    </w:p>
    <w:p w:rsidR="00596971" w:rsidRDefault="00596971" w:rsidP="00AB4297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theme="minorHAnsi"/>
          <w:b/>
          <w:bCs/>
          <w:sz w:val="26"/>
          <w:szCs w:val="26"/>
        </w:rPr>
      </w:pPr>
    </w:p>
    <w:p w:rsidR="00596971" w:rsidRDefault="00596971" w:rsidP="00AB4297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theme="minorHAnsi"/>
          <w:b/>
          <w:bCs/>
          <w:sz w:val="26"/>
          <w:szCs w:val="26"/>
        </w:rPr>
      </w:pPr>
    </w:p>
    <w:p w:rsidR="00950A64" w:rsidRPr="00AB4297" w:rsidRDefault="00950A64" w:rsidP="00AB4297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theme="minorHAnsi"/>
          <w:b/>
          <w:bCs/>
          <w:sz w:val="26"/>
          <w:szCs w:val="26"/>
        </w:rPr>
      </w:pPr>
      <w:r w:rsidRPr="00AB4297">
        <w:rPr>
          <w:rFonts w:ascii="Cambria" w:hAnsi="Cambria" w:cstheme="minorHAnsi"/>
          <w:b/>
          <w:bCs/>
          <w:sz w:val="26"/>
          <w:szCs w:val="26"/>
        </w:rPr>
        <w:t>For server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2245"/>
        <w:gridCol w:w="3279"/>
        <w:gridCol w:w="3504"/>
      </w:tblGrid>
      <w:tr w:rsidR="00950A64" w:rsidRPr="0016268A" w:rsidTr="004A21FB">
        <w:tc>
          <w:tcPr>
            <w:tcW w:w="2245" w:type="dxa"/>
            <w:shd w:val="clear" w:color="auto" w:fill="DEEAF6" w:themeFill="accent1" w:themeFillTint="33"/>
          </w:tcPr>
          <w:p w:rsidR="00950A64" w:rsidRPr="0016268A" w:rsidRDefault="00950A64" w:rsidP="00EE2342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3279" w:type="dxa"/>
            <w:shd w:val="clear" w:color="auto" w:fill="DEEAF6" w:themeFill="accent1" w:themeFillTint="33"/>
          </w:tcPr>
          <w:p w:rsidR="00950A64" w:rsidRPr="0016268A" w:rsidRDefault="00950A64" w:rsidP="00EE2342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Minimum Requirement</w:t>
            </w:r>
          </w:p>
        </w:tc>
        <w:tc>
          <w:tcPr>
            <w:tcW w:w="3504" w:type="dxa"/>
            <w:shd w:val="clear" w:color="auto" w:fill="DEEAF6" w:themeFill="accent1" w:themeFillTint="33"/>
          </w:tcPr>
          <w:p w:rsidR="00950A64" w:rsidRPr="0016268A" w:rsidRDefault="00950A64" w:rsidP="00EE2342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Recommended</w:t>
            </w:r>
          </w:p>
        </w:tc>
      </w:tr>
      <w:tr w:rsidR="00950A64" w:rsidRPr="0016268A" w:rsidTr="004A21FB">
        <w:tc>
          <w:tcPr>
            <w:tcW w:w="2245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Internet Connection</w:t>
            </w:r>
          </w:p>
        </w:tc>
        <w:tc>
          <w:tcPr>
            <w:tcW w:w="3279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Cable, Wi-Fi (8 Mbps)</w:t>
            </w:r>
          </w:p>
        </w:tc>
        <w:tc>
          <w:tcPr>
            <w:tcW w:w="3504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Cable, Wi-Fi (50 Mbps or more)</w:t>
            </w:r>
          </w:p>
        </w:tc>
      </w:tr>
      <w:tr w:rsidR="00950A64" w:rsidRPr="0016268A" w:rsidTr="004A21FB">
        <w:tc>
          <w:tcPr>
            <w:tcW w:w="2245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Operation System</w:t>
            </w:r>
          </w:p>
        </w:tc>
        <w:tc>
          <w:tcPr>
            <w:tcW w:w="3279" w:type="dxa"/>
          </w:tcPr>
          <w:p w:rsidR="00950A64" w:rsidRPr="0016268A" w:rsidRDefault="00950A64" w:rsidP="00EE2342">
            <w:pPr>
              <w:autoSpaceDE w:val="0"/>
              <w:autoSpaceDN w:val="0"/>
              <w:adjustRightInd w:val="0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XP, Vista, 7, 10, Window Server 2008</w:t>
            </w:r>
          </w:p>
        </w:tc>
        <w:tc>
          <w:tcPr>
            <w:tcW w:w="3504" w:type="dxa"/>
          </w:tcPr>
          <w:p w:rsidR="00950A64" w:rsidRPr="0016268A" w:rsidRDefault="00950A64" w:rsidP="00EE2342">
            <w:pPr>
              <w:autoSpaceDE w:val="0"/>
              <w:autoSpaceDN w:val="0"/>
              <w:adjustRightInd w:val="0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10, Window server 2008</w:t>
            </w:r>
          </w:p>
        </w:tc>
      </w:tr>
      <w:tr w:rsidR="00950A64" w:rsidRPr="0016268A" w:rsidTr="004A21FB">
        <w:tc>
          <w:tcPr>
            <w:tcW w:w="2245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Computer Processor</w:t>
            </w:r>
          </w:p>
        </w:tc>
        <w:tc>
          <w:tcPr>
            <w:tcW w:w="3279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Intel® Xeon ® 1.4GHz</w:t>
            </w:r>
          </w:p>
        </w:tc>
        <w:tc>
          <w:tcPr>
            <w:tcW w:w="3504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Intel® Xeon ® Quad Core (12M Cache, 2.50 GHz)</w:t>
            </w:r>
          </w:p>
        </w:tc>
      </w:tr>
      <w:tr w:rsidR="00950A64" w:rsidRPr="0016268A" w:rsidTr="004A21FB">
        <w:tc>
          <w:tcPr>
            <w:tcW w:w="2245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Computer memory</w:t>
            </w:r>
          </w:p>
        </w:tc>
        <w:tc>
          <w:tcPr>
            <w:tcW w:w="3279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4GB RAM</w:t>
            </w:r>
          </w:p>
        </w:tc>
        <w:tc>
          <w:tcPr>
            <w:tcW w:w="3504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32 GB RAM or more</w:t>
            </w:r>
          </w:p>
        </w:tc>
      </w:tr>
      <w:tr w:rsidR="00950A64" w:rsidRPr="0016268A" w:rsidTr="004A21FB">
        <w:tc>
          <w:tcPr>
            <w:tcW w:w="2245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Storage space</w:t>
            </w:r>
          </w:p>
        </w:tc>
        <w:tc>
          <w:tcPr>
            <w:tcW w:w="3279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1GB</w:t>
            </w:r>
          </w:p>
        </w:tc>
        <w:tc>
          <w:tcPr>
            <w:tcW w:w="3504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5GB or more</w:t>
            </w:r>
          </w:p>
        </w:tc>
      </w:tr>
    </w:tbl>
    <w:p w:rsidR="00950A64" w:rsidRPr="0016268A" w:rsidRDefault="00950A64" w:rsidP="00950A64">
      <w:pPr>
        <w:pStyle w:val="Caption"/>
        <w:spacing w:before="60"/>
        <w:rPr>
          <w:rFonts w:ascii="Cambria" w:hAnsi="Cambria" w:cstheme="minorHAnsi"/>
          <w:color w:val="auto"/>
          <w:sz w:val="24"/>
          <w:szCs w:val="24"/>
        </w:rPr>
      </w:pPr>
      <w:bookmarkStart w:id="3" w:name="_Toc522507063"/>
      <w:r w:rsidRPr="0016268A">
        <w:rPr>
          <w:rFonts w:ascii="Cambria" w:hAnsi="Cambria" w:cstheme="minorHAnsi"/>
          <w:color w:val="auto"/>
          <w:sz w:val="24"/>
          <w:szCs w:val="24"/>
        </w:rPr>
        <w:t xml:space="preserve">Table </w: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begin"/>
      </w:r>
      <w:r w:rsidRPr="0016268A">
        <w:rPr>
          <w:rFonts w:ascii="Cambria" w:hAnsi="Cambria" w:cstheme="minorHAnsi"/>
          <w:color w:val="auto"/>
          <w:sz w:val="24"/>
          <w:szCs w:val="24"/>
        </w:rPr>
        <w:instrText xml:space="preserve"> SEQ Table \* ARABIC </w:instrTex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separate"/>
      </w:r>
      <w:r w:rsidRPr="0016268A">
        <w:rPr>
          <w:rFonts w:ascii="Cambria" w:hAnsi="Cambria" w:cstheme="minorHAnsi"/>
          <w:noProof/>
          <w:color w:val="auto"/>
          <w:sz w:val="24"/>
          <w:szCs w:val="24"/>
        </w:rPr>
        <w:t>1</w: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end"/>
      </w:r>
      <w:r w:rsidR="009D5AB4">
        <w:rPr>
          <w:rFonts w:ascii="Cambria" w:hAnsi="Cambria" w:cstheme="minorHAnsi"/>
          <w:color w:val="auto"/>
          <w:sz w:val="24"/>
          <w:szCs w:val="24"/>
        </w:rPr>
        <w:t xml:space="preserve"> - </w:t>
      </w:r>
      <w:r w:rsidRPr="0016268A">
        <w:rPr>
          <w:rFonts w:ascii="Cambria" w:hAnsi="Cambria" w:cstheme="minorHAnsi"/>
          <w:color w:val="auto"/>
          <w:sz w:val="24"/>
          <w:szCs w:val="24"/>
        </w:rPr>
        <w:t>Hardware Requirement for Server</w:t>
      </w:r>
      <w:bookmarkEnd w:id="3"/>
    </w:p>
    <w:p w:rsidR="00950A64" w:rsidRPr="00AB4297" w:rsidRDefault="00950A64" w:rsidP="00AB4297">
      <w:pPr>
        <w:jc w:val="center"/>
        <w:rPr>
          <w:rFonts w:ascii="Cambria" w:hAnsi="Cambria" w:cstheme="minorHAnsi"/>
          <w:b/>
          <w:sz w:val="26"/>
          <w:szCs w:val="26"/>
        </w:rPr>
      </w:pPr>
      <w:r w:rsidRPr="00AB4297">
        <w:rPr>
          <w:rFonts w:ascii="Cambria" w:hAnsi="Cambria" w:cstheme="minorHAnsi"/>
          <w:b/>
          <w:sz w:val="26"/>
          <w:szCs w:val="26"/>
        </w:rPr>
        <w:t>For PC</w:t>
      </w: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977"/>
        <w:gridCol w:w="3543"/>
      </w:tblGrid>
      <w:tr w:rsidR="00950A64" w:rsidRPr="0016268A" w:rsidTr="004A21FB">
        <w:trPr>
          <w:trHeight w:val="78"/>
        </w:trPr>
        <w:tc>
          <w:tcPr>
            <w:tcW w:w="2552" w:type="dxa"/>
            <w:shd w:val="clear" w:color="auto" w:fill="DEEAF6" w:themeFill="accent1" w:themeFillTint="33"/>
            <w:vAlign w:val="center"/>
            <w:hideMark/>
          </w:tcPr>
          <w:p w:rsidR="00950A64" w:rsidRPr="0016268A" w:rsidRDefault="00950A64" w:rsidP="00EE2342">
            <w:pPr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PC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  <w:hideMark/>
          </w:tcPr>
          <w:p w:rsidR="00950A64" w:rsidRPr="0016268A" w:rsidRDefault="00950A64" w:rsidP="00EE2342">
            <w:pPr>
              <w:ind w:left="2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Minimum Requirements</w:t>
            </w:r>
          </w:p>
        </w:tc>
        <w:tc>
          <w:tcPr>
            <w:tcW w:w="3543" w:type="dxa"/>
            <w:shd w:val="clear" w:color="auto" w:fill="DEEAF6" w:themeFill="accent1" w:themeFillTint="33"/>
            <w:vAlign w:val="center"/>
            <w:hideMark/>
          </w:tcPr>
          <w:p w:rsidR="00950A64" w:rsidRPr="0016268A" w:rsidRDefault="00950A64" w:rsidP="00EE2342">
            <w:pPr>
              <w:ind w:left="2"/>
              <w:contextualSpacing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Recommended</w:t>
            </w:r>
          </w:p>
        </w:tc>
      </w:tr>
      <w:tr w:rsidR="00950A64" w:rsidRPr="0016268A" w:rsidTr="004A21FB">
        <w:trPr>
          <w:trHeight w:val="419"/>
        </w:trPr>
        <w:tc>
          <w:tcPr>
            <w:tcW w:w="2552" w:type="dxa"/>
            <w:hideMark/>
          </w:tcPr>
          <w:p w:rsidR="00950A64" w:rsidRPr="0016268A" w:rsidRDefault="00950A64" w:rsidP="00EE2342">
            <w:pPr>
              <w:spacing w:before="120" w:after="120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 xml:space="preserve">Internet Connection </w:t>
            </w:r>
          </w:p>
        </w:tc>
        <w:tc>
          <w:tcPr>
            <w:tcW w:w="2977" w:type="dxa"/>
            <w:hideMark/>
          </w:tcPr>
          <w:p w:rsidR="00950A64" w:rsidRPr="0016268A" w:rsidRDefault="00950A64" w:rsidP="00EE2342">
            <w:pPr>
              <w:spacing w:before="120" w:after="120"/>
              <w:ind w:left="2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Cable, Wi-Fi (4 Mbps)</w:t>
            </w:r>
          </w:p>
        </w:tc>
        <w:tc>
          <w:tcPr>
            <w:tcW w:w="3543" w:type="dxa"/>
            <w:hideMark/>
          </w:tcPr>
          <w:p w:rsidR="00950A64" w:rsidRPr="0016268A" w:rsidRDefault="00950A64" w:rsidP="00EE2342">
            <w:pPr>
              <w:spacing w:before="120" w:after="120"/>
              <w:ind w:left="2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Cable, Wi-Fi (8 Mbps)</w:t>
            </w:r>
          </w:p>
        </w:tc>
      </w:tr>
      <w:tr w:rsidR="00950A64" w:rsidRPr="0016268A" w:rsidTr="004A21FB">
        <w:trPr>
          <w:trHeight w:val="411"/>
        </w:trPr>
        <w:tc>
          <w:tcPr>
            <w:tcW w:w="2552" w:type="dxa"/>
            <w:hideMark/>
          </w:tcPr>
          <w:p w:rsidR="00950A64" w:rsidRPr="0016268A" w:rsidRDefault="00950A64" w:rsidP="00EE2342">
            <w:pPr>
              <w:spacing w:before="120" w:after="120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 xml:space="preserve">Operating System </w:t>
            </w:r>
          </w:p>
        </w:tc>
        <w:tc>
          <w:tcPr>
            <w:tcW w:w="2977" w:type="dxa"/>
            <w:hideMark/>
          </w:tcPr>
          <w:p w:rsidR="00950A64" w:rsidRPr="0016268A" w:rsidRDefault="00950A64" w:rsidP="00EE2342">
            <w:pPr>
              <w:spacing w:before="120" w:after="120"/>
              <w:ind w:left="2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Window 7</w:t>
            </w:r>
          </w:p>
        </w:tc>
        <w:tc>
          <w:tcPr>
            <w:tcW w:w="3543" w:type="dxa"/>
            <w:hideMark/>
          </w:tcPr>
          <w:p w:rsidR="00950A64" w:rsidRPr="0016268A" w:rsidRDefault="00950A64" w:rsidP="00EE2342">
            <w:pPr>
              <w:spacing w:before="120" w:after="120"/>
              <w:ind w:left="2"/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Window 7 or more.</w:t>
            </w:r>
          </w:p>
        </w:tc>
      </w:tr>
      <w:tr w:rsidR="00950A64" w:rsidRPr="0016268A" w:rsidTr="004A21FB">
        <w:trPr>
          <w:trHeight w:val="417"/>
        </w:trPr>
        <w:tc>
          <w:tcPr>
            <w:tcW w:w="2552" w:type="dxa"/>
            <w:hideMark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Computer Processor</w:t>
            </w:r>
          </w:p>
        </w:tc>
        <w:tc>
          <w:tcPr>
            <w:tcW w:w="2977" w:type="dxa"/>
            <w:hideMark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Intel® Core i3 1.4GHz </w:t>
            </w:r>
          </w:p>
        </w:tc>
        <w:tc>
          <w:tcPr>
            <w:tcW w:w="3543" w:type="dxa"/>
            <w:hideMark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Intel® Core i5 2.50GHz</w:t>
            </w:r>
          </w:p>
        </w:tc>
      </w:tr>
      <w:tr w:rsidR="00950A64" w:rsidRPr="0016268A" w:rsidTr="004A21FB">
        <w:trPr>
          <w:trHeight w:val="417"/>
        </w:trPr>
        <w:tc>
          <w:tcPr>
            <w:tcW w:w="2552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Computer Memory</w:t>
            </w:r>
          </w:p>
        </w:tc>
        <w:tc>
          <w:tcPr>
            <w:tcW w:w="2977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1GB RAM</w:t>
            </w:r>
          </w:p>
        </w:tc>
        <w:tc>
          <w:tcPr>
            <w:tcW w:w="3543" w:type="dxa"/>
          </w:tcPr>
          <w:p w:rsidR="00950A64" w:rsidRPr="0016268A" w:rsidRDefault="00950A64" w:rsidP="00EE2342">
            <w:pPr>
              <w:keepNext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2GB RAM or more</w:t>
            </w:r>
          </w:p>
        </w:tc>
      </w:tr>
      <w:tr w:rsidR="00950A64" w:rsidRPr="0016268A" w:rsidTr="004A21FB">
        <w:trPr>
          <w:trHeight w:val="430"/>
        </w:trPr>
        <w:tc>
          <w:tcPr>
            <w:tcW w:w="2552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Web Browser</w:t>
            </w:r>
          </w:p>
        </w:tc>
        <w:tc>
          <w:tcPr>
            <w:tcW w:w="2977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Chromes (v42 or higher)</w:t>
            </w:r>
          </w:p>
        </w:tc>
        <w:tc>
          <w:tcPr>
            <w:tcW w:w="3543" w:type="dxa"/>
          </w:tcPr>
          <w:p w:rsidR="00950A64" w:rsidRPr="0016268A" w:rsidRDefault="00950A64" w:rsidP="00EE2342">
            <w:pPr>
              <w:keepNext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Chrome latest stable version</w:t>
            </w:r>
          </w:p>
        </w:tc>
      </w:tr>
    </w:tbl>
    <w:p w:rsidR="00950A64" w:rsidRPr="00AD4546" w:rsidRDefault="00950A64" w:rsidP="004F45B4">
      <w:pPr>
        <w:pStyle w:val="Caption"/>
        <w:rPr>
          <w:rFonts w:ascii="Cambria" w:hAnsi="Cambria"/>
          <w:b w:val="0"/>
          <w:sz w:val="24"/>
          <w:szCs w:val="24"/>
        </w:rPr>
      </w:pPr>
      <w:bookmarkStart w:id="4" w:name="_Toc522507064"/>
      <w:r w:rsidRPr="0016268A">
        <w:rPr>
          <w:rFonts w:ascii="Cambria" w:hAnsi="Cambria" w:cstheme="minorHAnsi"/>
          <w:color w:val="auto"/>
          <w:sz w:val="24"/>
          <w:szCs w:val="24"/>
        </w:rPr>
        <w:t xml:space="preserve">Table </w: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begin"/>
      </w:r>
      <w:r w:rsidRPr="0016268A">
        <w:rPr>
          <w:rFonts w:ascii="Cambria" w:hAnsi="Cambria" w:cstheme="minorHAnsi"/>
          <w:color w:val="auto"/>
          <w:sz w:val="24"/>
          <w:szCs w:val="24"/>
        </w:rPr>
        <w:instrText xml:space="preserve"> SEQ Table \* ARABIC </w:instrTex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separate"/>
      </w:r>
      <w:r w:rsidRPr="0016268A">
        <w:rPr>
          <w:rFonts w:ascii="Cambria" w:hAnsi="Cambria" w:cstheme="minorHAnsi"/>
          <w:noProof/>
          <w:color w:val="auto"/>
          <w:sz w:val="24"/>
          <w:szCs w:val="24"/>
        </w:rPr>
        <w:t>2</w: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end"/>
      </w:r>
      <w:r w:rsidRPr="0016268A">
        <w:rPr>
          <w:rFonts w:ascii="Cambria" w:hAnsi="Cambria" w:cstheme="minorHAnsi"/>
          <w:color w:val="auto"/>
          <w:sz w:val="24"/>
          <w:szCs w:val="24"/>
        </w:rPr>
        <w:t xml:space="preserve"> </w:t>
      </w:r>
      <w:r w:rsidR="009D5AB4">
        <w:rPr>
          <w:rFonts w:ascii="Cambria" w:hAnsi="Cambria" w:cstheme="minorHAnsi"/>
          <w:color w:val="auto"/>
          <w:sz w:val="24"/>
          <w:szCs w:val="24"/>
        </w:rPr>
        <w:t xml:space="preserve">- </w:t>
      </w:r>
      <w:r w:rsidRPr="0016268A">
        <w:rPr>
          <w:rFonts w:ascii="Cambria" w:hAnsi="Cambria" w:cstheme="minorHAnsi"/>
          <w:color w:val="auto"/>
          <w:sz w:val="24"/>
          <w:szCs w:val="24"/>
        </w:rPr>
        <w:t>Hardware requirement for PC</w:t>
      </w:r>
      <w:bookmarkEnd w:id="4"/>
    </w:p>
    <w:p w:rsidR="008B730B" w:rsidRPr="00950A64" w:rsidRDefault="008B730B" w:rsidP="008B730B">
      <w:pPr>
        <w:pStyle w:val="ListParagraph"/>
        <w:numPr>
          <w:ilvl w:val="3"/>
          <w:numId w:val="10"/>
        </w:numPr>
        <w:rPr>
          <w:rFonts w:ascii="Cambria" w:hAnsi="Cambria"/>
          <w:b/>
          <w:sz w:val="24"/>
          <w:szCs w:val="24"/>
          <w:lang w:val="en-US" w:eastAsia="en-US"/>
        </w:rPr>
      </w:pPr>
      <w:r w:rsidRPr="00AD4546">
        <w:rPr>
          <w:rFonts w:ascii="Cambria" w:hAnsi="Cambria"/>
          <w:b/>
          <w:sz w:val="24"/>
          <w:szCs w:val="24"/>
        </w:rPr>
        <w:t>Software requirement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05"/>
        <w:gridCol w:w="3319"/>
        <w:gridCol w:w="3543"/>
      </w:tblGrid>
      <w:tr w:rsidR="00950A64" w:rsidRPr="0016268A" w:rsidTr="004A21FB">
        <w:tc>
          <w:tcPr>
            <w:tcW w:w="2205" w:type="dxa"/>
            <w:shd w:val="clear" w:color="auto" w:fill="DEEAF6" w:themeFill="accent1" w:themeFillTint="33"/>
          </w:tcPr>
          <w:p w:rsidR="00950A64" w:rsidRPr="00950A64" w:rsidRDefault="00950A64" w:rsidP="00950A64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950A64">
              <w:rPr>
                <w:rFonts w:ascii="Cambria" w:hAnsi="Cambria" w:cstheme="minorHAnsi"/>
                <w:b/>
                <w:sz w:val="24"/>
                <w:szCs w:val="24"/>
              </w:rPr>
              <w:t>Software</w:t>
            </w:r>
          </w:p>
        </w:tc>
        <w:tc>
          <w:tcPr>
            <w:tcW w:w="3319" w:type="dxa"/>
            <w:shd w:val="clear" w:color="auto" w:fill="DEEAF6" w:themeFill="accent1" w:themeFillTint="33"/>
          </w:tcPr>
          <w:p w:rsidR="00950A64" w:rsidRPr="0016268A" w:rsidRDefault="00950A64" w:rsidP="00EE2342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Name / Version</w:t>
            </w:r>
          </w:p>
        </w:tc>
        <w:tc>
          <w:tcPr>
            <w:tcW w:w="3543" w:type="dxa"/>
            <w:shd w:val="clear" w:color="auto" w:fill="DEEAF6" w:themeFill="accent1" w:themeFillTint="33"/>
          </w:tcPr>
          <w:p w:rsidR="00950A64" w:rsidRPr="0016268A" w:rsidRDefault="00950A64" w:rsidP="00EE2342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Description</w:t>
            </w:r>
          </w:p>
        </w:tc>
      </w:tr>
      <w:tr w:rsidR="00950A64" w:rsidRPr="0016268A" w:rsidTr="004A21FB">
        <w:tc>
          <w:tcPr>
            <w:tcW w:w="2205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Operation System</w:t>
            </w:r>
          </w:p>
        </w:tc>
        <w:tc>
          <w:tcPr>
            <w:tcW w:w="3319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Windows Server 2014</w:t>
            </w:r>
          </w:p>
        </w:tc>
        <w:tc>
          <w:tcPr>
            <w:tcW w:w="3543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Operating system and platform for development</w:t>
            </w:r>
          </w:p>
        </w:tc>
      </w:tr>
      <w:tr w:rsidR="00950A64" w:rsidRPr="0016268A" w:rsidTr="004A21FB">
        <w:tc>
          <w:tcPr>
            <w:tcW w:w="2205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Environment</w:t>
            </w:r>
          </w:p>
        </w:tc>
        <w:tc>
          <w:tcPr>
            <w:tcW w:w="3319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Java EE 8.0, Node v10,  npm v6</w:t>
            </w:r>
          </w:p>
        </w:tc>
        <w:tc>
          <w:tcPr>
            <w:tcW w:w="3543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Specification for developing web application</w:t>
            </w:r>
          </w:p>
        </w:tc>
      </w:tr>
      <w:tr w:rsidR="00950A64" w:rsidRPr="0016268A" w:rsidTr="004A21FB">
        <w:tc>
          <w:tcPr>
            <w:tcW w:w="2205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Modeling tool</w:t>
            </w:r>
          </w:p>
        </w:tc>
        <w:tc>
          <w:tcPr>
            <w:tcW w:w="3319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StarUML</w:t>
            </w:r>
          </w:p>
        </w:tc>
        <w:tc>
          <w:tcPr>
            <w:tcW w:w="3543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Used to design diagram</w:t>
            </w:r>
          </w:p>
        </w:tc>
      </w:tr>
      <w:tr w:rsidR="00950A64" w:rsidRPr="0016268A" w:rsidTr="004A21FB">
        <w:tc>
          <w:tcPr>
            <w:tcW w:w="2205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IDE</w:t>
            </w:r>
          </w:p>
        </w:tc>
        <w:tc>
          <w:tcPr>
            <w:tcW w:w="3319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Intellij IDEA 2018.1.5, Visual Studio Code 1.27.2 , A5M2 2.12.1 (SQL)</w:t>
            </w:r>
          </w:p>
        </w:tc>
        <w:tc>
          <w:tcPr>
            <w:tcW w:w="3543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Programming tools</w:t>
            </w:r>
          </w:p>
        </w:tc>
      </w:tr>
      <w:tr w:rsidR="00950A64" w:rsidRPr="0016268A" w:rsidTr="004A21FB">
        <w:tc>
          <w:tcPr>
            <w:tcW w:w="2205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DBMS</w:t>
            </w:r>
          </w:p>
        </w:tc>
        <w:tc>
          <w:tcPr>
            <w:tcW w:w="3319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MYSQL 8.0, Elastic Search</w:t>
            </w:r>
          </w:p>
        </w:tc>
        <w:tc>
          <w:tcPr>
            <w:tcW w:w="3543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Used to create &amp; manage the database for system</w:t>
            </w:r>
          </w:p>
        </w:tc>
      </w:tr>
      <w:tr w:rsidR="00950A64" w:rsidRPr="0016268A" w:rsidTr="004A21FB">
        <w:tc>
          <w:tcPr>
            <w:tcW w:w="2205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Source control</w:t>
            </w:r>
          </w:p>
        </w:tc>
        <w:tc>
          <w:tcPr>
            <w:tcW w:w="3319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Git on IDE (Git lab)</w:t>
            </w:r>
          </w:p>
        </w:tc>
        <w:tc>
          <w:tcPr>
            <w:tcW w:w="3543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Used for source control</w:t>
            </w:r>
          </w:p>
        </w:tc>
      </w:tr>
      <w:tr w:rsidR="00950A64" w:rsidRPr="0016268A" w:rsidTr="004A21FB">
        <w:tc>
          <w:tcPr>
            <w:tcW w:w="2205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Web browser</w:t>
            </w:r>
          </w:p>
        </w:tc>
        <w:tc>
          <w:tcPr>
            <w:tcW w:w="3319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Chrome 69 or above</w:t>
            </w:r>
          </w:p>
        </w:tc>
        <w:tc>
          <w:tcPr>
            <w:tcW w:w="3543" w:type="dxa"/>
          </w:tcPr>
          <w:p w:rsidR="00950A64" w:rsidRPr="0016268A" w:rsidRDefault="00950A64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Testing browser</w:t>
            </w:r>
          </w:p>
        </w:tc>
      </w:tr>
    </w:tbl>
    <w:p w:rsidR="00950A64" w:rsidRPr="0016268A" w:rsidRDefault="00950A64" w:rsidP="00950A64">
      <w:pPr>
        <w:pStyle w:val="Caption"/>
        <w:rPr>
          <w:rFonts w:ascii="Cambria" w:hAnsi="Cambria" w:cstheme="minorHAnsi"/>
          <w:color w:val="auto"/>
          <w:sz w:val="24"/>
          <w:szCs w:val="24"/>
        </w:rPr>
      </w:pPr>
      <w:bookmarkStart w:id="5" w:name="_Toc522507065"/>
      <w:r w:rsidRPr="0016268A">
        <w:rPr>
          <w:rFonts w:ascii="Cambria" w:hAnsi="Cambria" w:cstheme="minorHAnsi"/>
          <w:color w:val="auto"/>
          <w:sz w:val="24"/>
          <w:szCs w:val="24"/>
        </w:rPr>
        <w:t xml:space="preserve">Table </w: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begin"/>
      </w:r>
      <w:r w:rsidRPr="0016268A">
        <w:rPr>
          <w:rFonts w:ascii="Cambria" w:hAnsi="Cambria" w:cstheme="minorHAnsi"/>
          <w:color w:val="auto"/>
          <w:sz w:val="24"/>
          <w:szCs w:val="24"/>
        </w:rPr>
        <w:instrText xml:space="preserve"> SEQ Table \* ARABIC </w:instrTex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separate"/>
      </w:r>
      <w:r w:rsidRPr="0016268A">
        <w:rPr>
          <w:rFonts w:ascii="Cambria" w:hAnsi="Cambria" w:cstheme="minorHAnsi"/>
          <w:noProof/>
          <w:color w:val="auto"/>
          <w:sz w:val="24"/>
          <w:szCs w:val="24"/>
        </w:rPr>
        <w:t>3</w: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end"/>
      </w:r>
      <w:r w:rsidRPr="0016268A">
        <w:rPr>
          <w:rFonts w:ascii="Cambria" w:hAnsi="Cambria" w:cstheme="minorHAnsi"/>
          <w:color w:val="auto"/>
          <w:sz w:val="24"/>
          <w:szCs w:val="24"/>
        </w:rPr>
        <w:t xml:space="preserve"> </w:t>
      </w:r>
      <w:r w:rsidR="009D507D">
        <w:rPr>
          <w:rFonts w:ascii="Cambria" w:hAnsi="Cambria" w:cstheme="minorHAnsi"/>
          <w:color w:val="auto"/>
          <w:sz w:val="24"/>
          <w:szCs w:val="24"/>
        </w:rPr>
        <w:t xml:space="preserve">- </w:t>
      </w:r>
      <w:r w:rsidRPr="0016268A">
        <w:rPr>
          <w:rFonts w:ascii="Cambria" w:hAnsi="Cambria" w:cstheme="minorHAnsi"/>
          <w:color w:val="auto"/>
          <w:sz w:val="24"/>
          <w:szCs w:val="24"/>
        </w:rPr>
        <w:t>Software Requirement</w:t>
      </w:r>
      <w:bookmarkEnd w:id="5"/>
    </w:p>
    <w:p w:rsidR="00950A64" w:rsidRPr="00950A64" w:rsidRDefault="00950A64" w:rsidP="00950A64">
      <w:pPr>
        <w:rPr>
          <w:rFonts w:ascii="Cambria" w:hAnsi="Cambria"/>
          <w:b/>
          <w:sz w:val="24"/>
          <w:szCs w:val="24"/>
          <w:lang w:val="en-US" w:eastAsia="en-US"/>
        </w:rPr>
      </w:pPr>
    </w:p>
    <w:p w:rsidR="00EE38E4" w:rsidRPr="00EE38E4" w:rsidRDefault="00EF39C0" w:rsidP="00EE38E4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  <w:lang w:val="en-US" w:eastAsia="en-US"/>
        </w:rPr>
      </w:pPr>
      <w:r w:rsidRPr="00EE38E4">
        <w:rPr>
          <w:rFonts w:ascii="Cambria" w:hAnsi="Cambria" w:cstheme="minorHAnsi"/>
          <w:b/>
          <w:sz w:val="28"/>
          <w:szCs w:val="28"/>
        </w:rPr>
        <w:t xml:space="preserve">Project </w:t>
      </w:r>
      <w:bookmarkStart w:id="6" w:name="_Toc522509543"/>
      <w:r w:rsidRPr="00EE38E4">
        <w:rPr>
          <w:rFonts w:ascii="Cambria" w:hAnsi="Cambria" w:cstheme="minorHAnsi"/>
          <w:b/>
          <w:sz w:val="28"/>
          <w:szCs w:val="28"/>
        </w:rPr>
        <w:t>organization</w:t>
      </w:r>
      <w:bookmarkEnd w:id="6"/>
      <w:r w:rsidR="00EE38E4" w:rsidRPr="00EE38E4">
        <w:rPr>
          <w:rFonts w:ascii="Cambria" w:hAnsi="Cambria" w:cstheme="minorHAnsi"/>
          <w:b/>
        </w:rPr>
        <w:tab/>
      </w:r>
    </w:p>
    <w:p w:rsidR="00EE38E4" w:rsidRPr="004F0FF1" w:rsidRDefault="00EE38E4" w:rsidP="00EE38E4">
      <w:pPr>
        <w:pStyle w:val="ListParagraph"/>
        <w:numPr>
          <w:ilvl w:val="1"/>
          <w:numId w:val="2"/>
        </w:numPr>
        <w:ind w:left="851" w:hanging="141"/>
        <w:rPr>
          <w:rFonts w:ascii="Cambria" w:hAnsi="Cambria"/>
          <w:b/>
          <w:sz w:val="26"/>
          <w:szCs w:val="26"/>
          <w:lang w:val="en-US" w:eastAsia="en-US"/>
        </w:rPr>
      </w:pPr>
      <w:bookmarkStart w:id="7" w:name="_Toc522509544"/>
      <w:r w:rsidRPr="00EE38E4">
        <w:rPr>
          <w:rFonts w:ascii="Cambria" w:hAnsi="Cambria" w:cstheme="minorHAnsi"/>
          <w:b/>
          <w:sz w:val="26"/>
          <w:szCs w:val="26"/>
        </w:rPr>
        <w:t>Software Process Model</w:t>
      </w:r>
      <w:bookmarkEnd w:id="7"/>
    </w:p>
    <w:p w:rsidR="004F0FF1" w:rsidRPr="0016268A" w:rsidRDefault="004F0FF1" w:rsidP="004F0FF1">
      <w:pPr>
        <w:jc w:val="both"/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sz w:val="24"/>
          <w:szCs w:val="24"/>
        </w:rPr>
        <w:lastRenderedPageBreak/>
        <w:t xml:space="preserve">This project is developed using Scrum model – part of an agile framework for Software development project. Our team choose Scrum model because of the following reasons: </w:t>
      </w:r>
    </w:p>
    <w:p w:rsidR="004F0FF1" w:rsidRDefault="004F0FF1" w:rsidP="004F0FF1">
      <w:pPr>
        <w:pStyle w:val="ListParagraph"/>
        <w:numPr>
          <w:ilvl w:val="0"/>
          <w:numId w:val="19"/>
        </w:numPr>
        <w:jc w:val="both"/>
        <w:rPr>
          <w:rFonts w:ascii="Cambria" w:hAnsi="Cambria" w:cstheme="minorHAnsi"/>
          <w:sz w:val="24"/>
          <w:szCs w:val="24"/>
        </w:rPr>
      </w:pPr>
      <w:r w:rsidRPr="004F0FF1">
        <w:rPr>
          <w:rFonts w:ascii="Cambria" w:hAnsi="Cambria" w:cstheme="minorHAnsi"/>
          <w:sz w:val="24"/>
          <w:szCs w:val="24"/>
        </w:rPr>
        <w:t xml:space="preserve">Our team only has 4 members, and tasks are assigned vertically, do all steps from design, coding, testing and implementation. Scrum is the most suitable model for small and medium project. </w:t>
      </w:r>
    </w:p>
    <w:p w:rsidR="004F0FF1" w:rsidRPr="004F0FF1" w:rsidRDefault="004F0FF1" w:rsidP="004F0FF1">
      <w:pPr>
        <w:pStyle w:val="ListParagraph"/>
        <w:numPr>
          <w:ilvl w:val="0"/>
          <w:numId w:val="19"/>
        </w:numPr>
        <w:jc w:val="both"/>
        <w:rPr>
          <w:rFonts w:ascii="Cambria" w:hAnsi="Cambria" w:cstheme="minorHAnsi"/>
          <w:sz w:val="24"/>
          <w:szCs w:val="24"/>
        </w:rPr>
      </w:pPr>
      <w:r w:rsidRPr="004F0FF1">
        <w:rPr>
          <w:rFonts w:ascii="Cambria" w:hAnsi="Cambria" w:cstheme="minorHAnsi"/>
          <w:sz w:val="24"/>
          <w:szCs w:val="24"/>
        </w:rPr>
        <w:t>After research about Trie tree, Radix tree data structure, Elastic search, we have defined problems.</w:t>
      </w:r>
      <w:r w:rsidRPr="004F0FF1">
        <w:rPr>
          <w:rFonts w:ascii="Cambria" w:eastAsia="Cambria" w:hAnsi="Cambria" w:cstheme="minorHAnsi"/>
          <w:sz w:val="24"/>
          <w:szCs w:val="24"/>
        </w:rPr>
        <w:t xml:space="preserve"> The risk of changing algorithm is high because proving accuracy of those algorithms is complicated. We need to use “try and test” method.</w:t>
      </w:r>
    </w:p>
    <w:p w:rsidR="004F0FF1" w:rsidRPr="004F0FF1" w:rsidRDefault="004F0FF1" w:rsidP="004F0FF1">
      <w:pPr>
        <w:pStyle w:val="ListParagraph"/>
        <w:numPr>
          <w:ilvl w:val="0"/>
          <w:numId w:val="19"/>
        </w:numPr>
        <w:jc w:val="both"/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eastAsia="Cambria" w:hAnsi="Cambria" w:cstheme="minorHAnsi"/>
          <w:sz w:val="24"/>
          <w:szCs w:val="24"/>
        </w:rPr>
        <w:t>The project contains complicated system and the concept of machine learning is very new for us, so we need to try many designs before the system run stability</w:t>
      </w:r>
      <w:r>
        <w:rPr>
          <w:rFonts w:ascii="Cambria" w:eastAsia="Cambria" w:hAnsi="Cambria" w:cstheme="minorHAnsi"/>
          <w:sz w:val="24"/>
          <w:szCs w:val="24"/>
        </w:rPr>
        <w:t>.</w:t>
      </w:r>
    </w:p>
    <w:p w:rsidR="004F0FF1" w:rsidRPr="004F0FF1" w:rsidRDefault="004F0FF1" w:rsidP="004F0FF1">
      <w:pPr>
        <w:pStyle w:val="ListParagraph"/>
        <w:numPr>
          <w:ilvl w:val="0"/>
          <w:numId w:val="19"/>
        </w:numPr>
        <w:jc w:val="both"/>
        <w:rPr>
          <w:rFonts w:ascii="Cambria" w:hAnsi="Cambria" w:cstheme="minorHAnsi"/>
          <w:sz w:val="24"/>
          <w:szCs w:val="24"/>
        </w:rPr>
      </w:pPr>
      <w:r w:rsidRPr="004F0FF1">
        <w:rPr>
          <w:rFonts w:ascii="Cambria" w:hAnsi="Cambria" w:cstheme="minorHAnsi"/>
          <w:sz w:val="24"/>
          <w:szCs w:val="24"/>
        </w:rPr>
        <w:t xml:space="preserve">In the project there are many new technologies that need to be learned. With the Scrum model, the team can learn and develop in parallel to meet deadline. </w:t>
      </w:r>
    </w:p>
    <w:p w:rsidR="004F0FF1" w:rsidRPr="004F0FF1" w:rsidRDefault="004F0FF1" w:rsidP="004F0FF1">
      <w:pPr>
        <w:pStyle w:val="ListParagraph"/>
        <w:numPr>
          <w:ilvl w:val="0"/>
          <w:numId w:val="19"/>
        </w:numPr>
        <w:jc w:val="both"/>
        <w:rPr>
          <w:rFonts w:ascii="Cambria" w:hAnsi="Cambria" w:cstheme="minorHAnsi"/>
          <w:sz w:val="24"/>
          <w:szCs w:val="24"/>
        </w:rPr>
      </w:pPr>
      <w:r w:rsidRPr="004F0FF1">
        <w:rPr>
          <w:rFonts w:ascii="Cambria" w:hAnsi="Cambria" w:cstheme="minorHAnsi"/>
          <w:sz w:val="24"/>
          <w:szCs w:val="24"/>
        </w:rPr>
        <w:t xml:space="preserve">There is no leader, no hierarchy in team, so team members work cheerfully, stimulating the initiative and creativity of each member. </w:t>
      </w:r>
    </w:p>
    <w:p w:rsidR="004F0FF1" w:rsidRPr="004F0FF1" w:rsidRDefault="004F0FF1" w:rsidP="004F0FF1">
      <w:pPr>
        <w:pStyle w:val="ListParagraph"/>
        <w:numPr>
          <w:ilvl w:val="0"/>
          <w:numId w:val="19"/>
        </w:numPr>
        <w:jc w:val="both"/>
        <w:rPr>
          <w:rFonts w:ascii="Cambria" w:hAnsi="Cambria" w:cstheme="minorHAnsi"/>
          <w:sz w:val="24"/>
          <w:szCs w:val="24"/>
        </w:rPr>
      </w:pPr>
      <w:r w:rsidRPr="004F0FF1">
        <w:rPr>
          <w:rFonts w:ascii="Cambria" w:hAnsi="Cambria" w:cstheme="minorHAnsi"/>
          <w:sz w:val="24"/>
          <w:szCs w:val="24"/>
        </w:rPr>
        <w:t>Product owner can change requirement or extend scope. The team will adapt to change better.</w:t>
      </w:r>
    </w:p>
    <w:p w:rsidR="004F0FF1" w:rsidRDefault="00DC33DB" w:rsidP="00DC33DB">
      <w:pPr>
        <w:pStyle w:val="ListParagraph"/>
        <w:ind w:left="0"/>
        <w:rPr>
          <w:rFonts w:ascii="Cambria" w:hAnsi="Cambria"/>
          <w:b/>
          <w:sz w:val="26"/>
          <w:szCs w:val="26"/>
          <w:lang w:eastAsia="en-US"/>
        </w:rPr>
      </w:pPr>
      <w:r w:rsidRPr="0016268A"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1F79F693" wp14:editId="24F53341">
            <wp:extent cx="5731510" cy="3671298"/>
            <wp:effectExtent l="0" t="0" r="2540" b="571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432" t="13426" r="15329" b="6531"/>
                    <a:stretch/>
                  </pic:blipFill>
                  <pic:spPr bwMode="auto">
                    <a:xfrm>
                      <a:off x="0" y="0"/>
                      <a:ext cx="5731510" cy="3671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3DB" w:rsidRPr="0016268A" w:rsidRDefault="00DC33DB" w:rsidP="00DC33DB">
      <w:pPr>
        <w:pStyle w:val="cAP"/>
        <w:spacing w:after="0"/>
        <w:ind w:firstLine="720"/>
        <w:jc w:val="left"/>
        <w:rPr>
          <w:rFonts w:ascii="Cambria" w:hAnsi="Cambria" w:cstheme="minorHAnsi"/>
          <w:color w:val="auto"/>
          <w:sz w:val="24"/>
          <w:szCs w:val="24"/>
        </w:rPr>
      </w:pPr>
      <w:bookmarkStart w:id="8" w:name="_Toc484619771"/>
      <w:bookmarkStart w:id="9" w:name="_Toc512215863"/>
      <w:bookmarkStart w:id="10" w:name="_Toc522507142"/>
      <w:r w:rsidRPr="0016268A">
        <w:rPr>
          <w:rFonts w:ascii="Cambria" w:hAnsi="Cambria" w:cstheme="minorHAnsi"/>
          <w:color w:val="auto"/>
          <w:sz w:val="24"/>
          <w:szCs w:val="24"/>
        </w:rPr>
        <w:t xml:space="preserve">Figure </w: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begin"/>
      </w:r>
      <w:r w:rsidRPr="0016268A">
        <w:rPr>
          <w:rFonts w:ascii="Cambria" w:hAnsi="Cambria" w:cstheme="minorHAnsi"/>
          <w:color w:val="auto"/>
          <w:sz w:val="24"/>
          <w:szCs w:val="24"/>
        </w:rPr>
        <w:instrText xml:space="preserve"> SEQ Figure \* ARABIC </w:instrTex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separate"/>
      </w:r>
      <w:r w:rsidRPr="0016268A">
        <w:rPr>
          <w:rFonts w:ascii="Cambria" w:hAnsi="Cambria" w:cstheme="minorHAnsi"/>
          <w:noProof/>
          <w:color w:val="auto"/>
          <w:sz w:val="24"/>
          <w:szCs w:val="24"/>
        </w:rPr>
        <w:t>1</w: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end"/>
      </w:r>
      <w:r w:rsidRPr="0016268A">
        <w:rPr>
          <w:rFonts w:ascii="Cambria" w:hAnsi="Cambria" w:cstheme="minorHAnsi"/>
          <w:color w:val="auto"/>
          <w:sz w:val="24"/>
          <w:szCs w:val="24"/>
        </w:rPr>
        <w:t xml:space="preserve"> Scrum framework</w:t>
      </w:r>
      <w:bookmarkEnd w:id="8"/>
      <w:bookmarkEnd w:id="9"/>
      <w:bookmarkEnd w:id="10"/>
    </w:p>
    <w:p w:rsidR="00DC33DB" w:rsidRDefault="00DC33DB" w:rsidP="00DC33DB">
      <w:pPr>
        <w:pStyle w:val="ListParagraph"/>
        <w:ind w:left="851"/>
        <w:rPr>
          <w:rStyle w:val="Hyperlink"/>
          <w:rFonts w:ascii="Cambria" w:eastAsia="Cambria" w:hAnsi="Cambria" w:cstheme="minorHAnsi"/>
          <w:sz w:val="24"/>
          <w:szCs w:val="24"/>
        </w:rPr>
      </w:pPr>
      <w:r w:rsidRPr="0016268A">
        <w:rPr>
          <w:rFonts w:ascii="Cambria" w:eastAsia="Cambria" w:hAnsi="Cambria" w:cstheme="minorHAnsi"/>
          <w:sz w:val="24"/>
          <w:szCs w:val="24"/>
        </w:rPr>
        <w:t xml:space="preserve">Reference: </w:t>
      </w:r>
      <w:hyperlink r:id="rId7">
        <w:r w:rsidRPr="0016268A">
          <w:rPr>
            <w:rStyle w:val="Hyperlink"/>
            <w:rFonts w:ascii="Cambria" w:eastAsia="Cambria" w:hAnsi="Cambria" w:cstheme="minorHAnsi"/>
            <w:sz w:val="24"/>
            <w:szCs w:val="24"/>
          </w:rPr>
          <w:t>https://www.scrum.org/resources/what-is-scrum</w:t>
        </w:r>
      </w:hyperlink>
    </w:p>
    <w:p w:rsidR="00DC33DB" w:rsidRPr="004F0FF1" w:rsidRDefault="00DC33DB" w:rsidP="00DC33DB">
      <w:pPr>
        <w:pStyle w:val="ListParagraph"/>
        <w:ind w:left="851"/>
        <w:rPr>
          <w:rFonts w:ascii="Cambria" w:hAnsi="Cambria"/>
          <w:b/>
          <w:sz w:val="26"/>
          <w:szCs w:val="26"/>
          <w:lang w:eastAsia="en-US"/>
        </w:rPr>
      </w:pPr>
    </w:p>
    <w:p w:rsidR="00EE38E4" w:rsidRPr="00DC33DB" w:rsidRDefault="00EE38E4" w:rsidP="00EE38E4">
      <w:pPr>
        <w:pStyle w:val="ListParagraph"/>
        <w:numPr>
          <w:ilvl w:val="1"/>
          <w:numId w:val="2"/>
        </w:numPr>
        <w:ind w:left="851" w:hanging="141"/>
        <w:rPr>
          <w:rFonts w:ascii="Cambria" w:hAnsi="Cambria"/>
          <w:b/>
          <w:sz w:val="26"/>
          <w:szCs w:val="26"/>
          <w:lang w:val="en-US" w:eastAsia="en-US"/>
        </w:rPr>
      </w:pPr>
      <w:bookmarkStart w:id="11" w:name="_Toc522509545"/>
      <w:r w:rsidRPr="00EE38E4">
        <w:rPr>
          <w:rFonts w:ascii="Cambria" w:hAnsi="Cambria" w:cstheme="minorHAnsi"/>
          <w:b/>
          <w:sz w:val="26"/>
          <w:szCs w:val="26"/>
        </w:rPr>
        <w:t>Roles and responsibilities</w:t>
      </w:r>
      <w:bookmarkEnd w:id="11"/>
    </w:p>
    <w:tbl>
      <w:tblPr>
        <w:tblStyle w:val="TableGrid"/>
        <w:tblW w:w="8647" w:type="dxa"/>
        <w:tblInd w:w="-5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DC33DB" w:rsidRPr="0016268A" w:rsidTr="00EE2342">
        <w:tc>
          <w:tcPr>
            <w:tcW w:w="1135" w:type="dxa"/>
          </w:tcPr>
          <w:p w:rsidR="00DC33DB" w:rsidRPr="0016268A" w:rsidRDefault="00DC33DB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DC33DB" w:rsidRPr="0016268A" w:rsidRDefault="00DC33DB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DC33DB" w:rsidRPr="0016268A" w:rsidRDefault="00DC33DB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DC33DB" w:rsidRPr="0016268A" w:rsidRDefault="00DC33DB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Responsibilities</w:t>
            </w:r>
          </w:p>
        </w:tc>
      </w:tr>
      <w:tr w:rsidR="00DC33DB" w:rsidRPr="0016268A" w:rsidTr="00EE2342">
        <w:tc>
          <w:tcPr>
            <w:tcW w:w="1135" w:type="dxa"/>
            <w:vAlign w:val="center"/>
          </w:tcPr>
          <w:p w:rsidR="00DC33DB" w:rsidRPr="0016268A" w:rsidRDefault="00DC33DB" w:rsidP="00EE2342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DC33DB" w:rsidRPr="0016268A" w:rsidRDefault="00DC33DB" w:rsidP="00EE234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Nguyễn Huy Hùng</w:t>
            </w:r>
          </w:p>
        </w:tc>
        <w:tc>
          <w:tcPr>
            <w:tcW w:w="1999" w:type="dxa"/>
            <w:vAlign w:val="center"/>
          </w:tcPr>
          <w:p w:rsidR="00DC33DB" w:rsidRPr="0016268A" w:rsidRDefault="00DC33DB" w:rsidP="00EE234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Project manager</w:t>
            </w:r>
          </w:p>
        </w:tc>
        <w:tc>
          <w:tcPr>
            <w:tcW w:w="3119" w:type="dxa"/>
          </w:tcPr>
          <w:p w:rsidR="00DC33DB" w:rsidRPr="0016268A" w:rsidRDefault="00DC33DB" w:rsidP="00DC33DB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Specify user requirement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Control the development process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lastRenderedPageBreak/>
              <w:t>Give out technique and business analysis support</w:t>
            </w:r>
          </w:p>
        </w:tc>
      </w:tr>
      <w:tr w:rsidR="00DC33DB" w:rsidRPr="0016268A" w:rsidTr="00EE2342">
        <w:tc>
          <w:tcPr>
            <w:tcW w:w="1135" w:type="dxa"/>
            <w:vAlign w:val="center"/>
          </w:tcPr>
          <w:p w:rsidR="00DC33DB" w:rsidRPr="0016268A" w:rsidRDefault="00DC33DB" w:rsidP="00EE2342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394" w:type="dxa"/>
            <w:vAlign w:val="center"/>
          </w:tcPr>
          <w:p w:rsidR="00DC33DB" w:rsidRPr="0016268A" w:rsidRDefault="00DC33DB" w:rsidP="00527807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Nguyễn Trương Thúy Vi</w:t>
            </w:r>
          </w:p>
        </w:tc>
        <w:tc>
          <w:tcPr>
            <w:tcW w:w="1999" w:type="dxa"/>
            <w:vAlign w:val="center"/>
          </w:tcPr>
          <w:p w:rsidR="00DC33DB" w:rsidRPr="0016268A" w:rsidRDefault="00DC33DB" w:rsidP="00527807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Scrum Master</w:t>
            </w:r>
          </w:p>
        </w:tc>
        <w:tc>
          <w:tcPr>
            <w:tcW w:w="3119" w:type="dxa"/>
          </w:tcPr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Managing process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Designing database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Clarifying requirements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Prepare documents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GUI Design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Create test plan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Coding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Testing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Arrange Meeting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Risk Management</w:t>
            </w:r>
          </w:p>
        </w:tc>
      </w:tr>
      <w:tr w:rsidR="00DC33DB" w:rsidRPr="0016268A" w:rsidTr="00EE2342">
        <w:tc>
          <w:tcPr>
            <w:tcW w:w="1135" w:type="dxa"/>
            <w:vAlign w:val="center"/>
          </w:tcPr>
          <w:p w:rsidR="00DC33DB" w:rsidRPr="0016268A" w:rsidRDefault="00DC33DB" w:rsidP="00EE2342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center"/>
          </w:tcPr>
          <w:p w:rsidR="00DC33DB" w:rsidRPr="0016268A" w:rsidRDefault="00DC33DB" w:rsidP="00EE234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Lê Ngọc Trường</w:t>
            </w:r>
          </w:p>
        </w:tc>
        <w:tc>
          <w:tcPr>
            <w:tcW w:w="1999" w:type="dxa"/>
            <w:vAlign w:val="center"/>
          </w:tcPr>
          <w:p w:rsidR="00DC33DB" w:rsidRPr="0016268A" w:rsidRDefault="00DC33DB" w:rsidP="00EE234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Scrum team member</w:t>
            </w:r>
          </w:p>
        </w:tc>
        <w:tc>
          <w:tcPr>
            <w:tcW w:w="3119" w:type="dxa"/>
          </w:tcPr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Designing database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Clarifying requirements 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Prepare documents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GUI Design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Create test plan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Coding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Testing</w:t>
            </w:r>
          </w:p>
        </w:tc>
      </w:tr>
      <w:tr w:rsidR="00DC33DB" w:rsidRPr="0016268A" w:rsidTr="00EE2342">
        <w:tc>
          <w:tcPr>
            <w:tcW w:w="1135" w:type="dxa"/>
            <w:vAlign w:val="center"/>
          </w:tcPr>
          <w:p w:rsidR="00DC33DB" w:rsidRPr="0016268A" w:rsidRDefault="00DC33DB" w:rsidP="00EE2342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  <w:vAlign w:val="center"/>
          </w:tcPr>
          <w:p w:rsidR="00DC33DB" w:rsidRPr="0016268A" w:rsidRDefault="00DC33DB" w:rsidP="00EE234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Nguyễn Đức Trịnh</w:t>
            </w:r>
          </w:p>
        </w:tc>
        <w:tc>
          <w:tcPr>
            <w:tcW w:w="1999" w:type="dxa"/>
            <w:vAlign w:val="center"/>
          </w:tcPr>
          <w:p w:rsidR="00DC33DB" w:rsidRPr="0016268A" w:rsidRDefault="00DC33DB" w:rsidP="00EE234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Scrum team member</w:t>
            </w:r>
          </w:p>
        </w:tc>
        <w:tc>
          <w:tcPr>
            <w:tcW w:w="3119" w:type="dxa"/>
          </w:tcPr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Designing database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Clarifying requirements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Prepare documents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GUI Design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Create test plan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Coding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Testing</w:t>
            </w:r>
          </w:p>
        </w:tc>
      </w:tr>
      <w:tr w:rsidR="00DC33DB" w:rsidRPr="0016268A" w:rsidTr="00EE2342">
        <w:tc>
          <w:tcPr>
            <w:tcW w:w="1135" w:type="dxa"/>
            <w:vAlign w:val="center"/>
          </w:tcPr>
          <w:p w:rsidR="00DC33DB" w:rsidRPr="0016268A" w:rsidRDefault="00DC33DB" w:rsidP="00EE2342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2394" w:type="dxa"/>
            <w:vAlign w:val="center"/>
          </w:tcPr>
          <w:p w:rsidR="00DC33DB" w:rsidRPr="0016268A" w:rsidRDefault="00DC33DB" w:rsidP="00EE234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Trần Phúc Anh</w:t>
            </w:r>
          </w:p>
        </w:tc>
        <w:tc>
          <w:tcPr>
            <w:tcW w:w="1999" w:type="dxa"/>
            <w:vAlign w:val="center"/>
          </w:tcPr>
          <w:p w:rsidR="00DC33DB" w:rsidRPr="0016268A" w:rsidRDefault="00DC33DB" w:rsidP="00EE234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Scrum team member</w:t>
            </w:r>
          </w:p>
        </w:tc>
        <w:tc>
          <w:tcPr>
            <w:tcW w:w="3119" w:type="dxa"/>
          </w:tcPr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Clarifying requirements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Prepare documents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GUI Design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Create test plan </w:t>
            </w:r>
          </w:p>
          <w:p w:rsidR="00DC33DB" w:rsidRPr="0016268A" w:rsidRDefault="00DC33DB" w:rsidP="00DC33DB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 xml:space="preserve">Coding </w:t>
            </w:r>
          </w:p>
          <w:p w:rsidR="00DC33DB" w:rsidRPr="0016268A" w:rsidRDefault="00DC33DB" w:rsidP="00DC33DB">
            <w:pPr>
              <w:pStyle w:val="ListParagraph"/>
              <w:keepNext/>
              <w:numPr>
                <w:ilvl w:val="0"/>
                <w:numId w:val="20"/>
              </w:num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Testing</w:t>
            </w:r>
          </w:p>
        </w:tc>
      </w:tr>
    </w:tbl>
    <w:p w:rsidR="00DC33DB" w:rsidRPr="0016268A" w:rsidRDefault="00DC33DB" w:rsidP="00DC33DB">
      <w:pPr>
        <w:pStyle w:val="Caption"/>
        <w:rPr>
          <w:rFonts w:ascii="Cambria" w:hAnsi="Cambria" w:cstheme="minorHAnsi"/>
          <w:color w:val="auto"/>
          <w:sz w:val="24"/>
          <w:szCs w:val="24"/>
        </w:rPr>
      </w:pPr>
      <w:bookmarkStart w:id="12" w:name="_Toc522507066"/>
      <w:r w:rsidRPr="0016268A">
        <w:rPr>
          <w:rFonts w:ascii="Cambria" w:hAnsi="Cambria" w:cstheme="minorHAnsi"/>
          <w:color w:val="auto"/>
          <w:sz w:val="24"/>
          <w:szCs w:val="24"/>
        </w:rPr>
        <w:t xml:space="preserve">Table </w: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begin"/>
      </w:r>
      <w:r w:rsidRPr="0016268A">
        <w:rPr>
          <w:rFonts w:ascii="Cambria" w:hAnsi="Cambria" w:cstheme="minorHAnsi"/>
          <w:color w:val="auto"/>
          <w:sz w:val="24"/>
          <w:szCs w:val="24"/>
        </w:rPr>
        <w:instrText xml:space="preserve"> SEQ Table \* ARABIC </w:instrTex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separate"/>
      </w:r>
      <w:r w:rsidRPr="0016268A">
        <w:rPr>
          <w:rFonts w:ascii="Cambria" w:hAnsi="Cambria" w:cstheme="minorHAnsi"/>
          <w:noProof/>
          <w:color w:val="auto"/>
          <w:sz w:val="24"/>
          <w:szCs w:val="24"/>
        </w:rPr>
        <w:t>4</w:t>
      </w:r>
      <w:r w:rsidRPr="0016268A">
        <w:rPr>
          <w:rFonts w:ascii="Cambria" w:hAnsi="Cambria" w:cstheme="minorHAnsi"/>
          <w:color w:val="auto"/>
          <w:sz w:val="24"/>
          <w:szCs w:val="24"/>
        </w:rPr>
        <w:fldChar w:fldCharType="end"/>
      </w:r>
      <w:r w:rsidRPr="0016268A">
        <w:rPr>
          <w:rFonts w:ascii="Cambria" w:hAnsi="Cambria" w:cstheme="minorHAnsi"/>
          <w:color w:val="auto"/>
          <w:sz w:val="24"/>
          <w:szCs w:val="24"/>
        </w:rPr>
        <w:t xml:space="preserve"> </w:t>
      </w:r>
      <w:r>
        <w:rPr>
          <w:rFonts w:ascii="Cambria" w:hAnsi="Cambria" w:cstheme="minorHAnsi"/>
          <w:color w:val="auto"/>
          <w:sz w:val="24"/>
          <w:szCs w:val="24"/>
        </w:rPr>
        <w:t xml:space="preserve">- </w:t>
      </w:r>
      <w:r w:rsidRPr="0016268A">
        <w:rPr>
          <w:rFonts w:ascii="Cambria" w:hAnsi="Cambria" w:cstheme="minorHAnsi"/>
          <w:color w:val="auto"/>
          <w:sz w:val="24"/>
          <w:szCs w:val="24"/>
        </w:rPr>
        <w:t>Role and responsibilities</w:t>
      </w:r>
      <w:bookmarkEnd w:id="12"/>
    </w:p>
    <w:p w:rsidR="00DC33DB" w:rsidRPr="00EE38E4" w:rsidRDefault="00DC33DB" w:rsidP="00DC33DB">
      <w:pPr>
        <w:pStyle w:val="ListParagraph"/>
        <w:ind w:left="851"/>
        <w:rPr>
          <w:rFonts w:ascii="Cambria" w:hAnsi="Cambria"/>
          <w:b/>
          <w:sz w:val="26"/>
          <w:szCs w:val="26"/>
          <w:lang w:val="en-US" w:eastAsia="en-US"/>
        </w:rPr>
      </w:pPr>
    </w:p>
    <w:p w:rsidR="00EE38E4" w:rsidRPr="008461D1" w:rsidRDefault="00EE38E4" w:rsidP="00EE38E4">
      <w:pPr>
        <w:pStyle w:val="ListParagraph"/>
        <w:numPr>
          <w:ilvl w:val="1"/>
          <w:numId w:val="2"/>
        </w:numPr>
        <w:ind w:left="851" w:hanging="141"/>
        <w:rPr>
          <w:rFonts w:ascii="Cambria" w:hAnsi="Cambria"/>
          <w:b/>
          <w:sz w:val="28"/>
          <w:szCs w:val="28"/>
          <w:lang w:val="en-US" w:eastAsia="en-US"/>
        </w:rPr>
      </w:pPr>
      <w:bookmarkStart w:id="13" w:name="_Toc522509546"/>
      <w:r w:rsidRPr="00EE38E4">
        <w:rPr>
          <w:rFonts w:ascii="Cambria" w:hAnsi="Cambria" w:cstheme="minorHAnsi"/>
          <w:b/>
          <w:sz w:val="26"/>
          <w:szCs w:val="26"/>
        </w:rPr>
        <w:t>Tools and Techniques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1D1" w:rsidRPr="0016268A" w:rsidTr="00EE2342"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Tool/Technique</w:t>
            </w:r>
          </w:p>
        </w:tc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Name</w:t>
            </w:r>
          </w:p>
        </w:tc>
      </w:tr>
      <w:tr w:rsidR="008461D1" w:rsidRPr="0016268A" w:rsidTr="00EE2342"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Front-end</w:t>
            </w:r>
          </w:p>
        </w:tc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HTML, CSS, JavaScript, jQuery, React Semantic UI</w:t>
            </w:r>
          </w:p>
        </w:tc>
      </w:tr>
      <w:tr w:rsidR="008461D1" w:rsidRPr="0016268A" w:rsidTr="00EE2342"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Back-end</w:t>
            </w:r>
          </w:p>
        </w:tc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JavaEE, SpringBoot framework, JPA, Hibernate</w:t>
            </w:r>
          </w:p>
        </w:tc>
      </w:tr>
      <w:tr w:rsidR="008461D1" w:rsidRPr="0016268A" w:rsidTr="00EE2342"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IDE</w:t>
            </w:r>
          </w:p>
        </w:tc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NetBeans 8.2, IntelliJ IDEA 17.2</w:t>
            </w:r>
          </w:p>
        </w:tc>
      </w:tr>
      <w:tr w:rsidR="008461D1" w:rsidRPr="0016268A" w:rsidTr="00EE2342"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DBMS</w:t>
            </w:r>
          </w:p>
        </w:tc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MySQL</w:t>
            </w:r>
          </w:p>
        </w:tc>
      </w:tr>
      <w:tr w:rsidR="008461D1" w:rsidRPr="0016268A" w:rsidTr="00EE2342"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Source Control</w:t>
            </w:r>
          </w:p>
        </w:tc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GitLab</w:t>
            </w:r>
          </w:p>
        </w:tc>
      </w:tr>
      <w:tr w:rsidR="008461D1" w:rsidRPr="0016268A" w:rsidTr="00EE2342"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lastRenderedPageBreak/>
              <w:t>Modelling tool</w:t>
            </w:r>
          </w:p>
        </w:tc>
        <w:tc>
          <w:tcPr>
            <w:tcW w:w="4508" w:type="dxa"/>
          </w:tcPr>
          <w:p w:rsidR="008461D1" w:rsidRPr="0016268A" w:rsidRDefault="008461D1" w:rsidP="00EE2342">
            <w:pPr>
              <w:rPr>
                <w:rFonts w:ascii="Cambria" w:hAnsi="Cambria" w:cstheme="minorHAnsi"/>
                <w:sz w:val="24"/>
                <w:szCs w:val="24"/>
              </w:rPr>
            </w:pPr>
            <w:r w:rsidRPr="0016268A">
              <w:rPr>
                <w:rFonts w:ascii="Cambria" w:hAnsi="Cambria" w:cstheme="minorHAnsi"/>
                <w:sz w:val="24"/>
                <w:szCs w:val="24"/>
              </w:rPr>
              <w:t>StarUML</w:t>
            </w:r>
          </w:p>
        </w:tc>
      </w:tr>
    </w:tbl>
    <w:p w:rsidR="008461D1" w:rsidRPr="00EE38E4" w:rsidRDefault="008461D1" w:rsidP="008461D1">
      <w:pPr>
        <w:pStyle w:val="ListParagraph"/>
        <w:ind w:left="851"/>
        <w:rPr>
          <w:rFonts w:ascii="Cambria" w:hAnsi="Cambria"/>
          <w:b/>
          <w:sz w:val="28"/>
          <w:szCs w:val="28"/>
          <w:lang w:val="en-US" w:eastAsia="en-US"/>
        </w:rPr>
      </w:pPr>
    </w:p>
    <w:p w:rsidR="00EF39C0" w:rsidRPr="00EE38E4" w:rsidRDefault="00081AE4" w:rsidP="00EF39C0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  <w:lang w:val="en-US" w:eastAsia="en-US"/>
        </w:rPr>
      </w:pPr>
      <w:bookmarkStart w:id="14" w:name="_Toc522509547"/>
      <w:r w:rsidRPr="00EE38E4">
        <w:rPr>
          <w:rFonts w:ascii="Cambria" w:hAnsi="Cambria" w:cstheme="minorHAnsi"/>
          <w:b/>
          <w:sz w:val="28"/>
          <w:szCs w:val="28"/>
        </w:rPr>
        <w:t xml:space="preserve"> </w:t>
      </w:r>
      <w:r w:rsidR="00EF39C0" w:rsidRPr="00EE38E4">
        <w:rPr>
          <w:rFonts w:ascii="Cambria" w:hAnsi="Cambria" w:cstheme="minorHAnsi"/>
          <w:b/>
          <w:sz w:val="28"/>
          <w:szCs w:val="28"/>
        </w:rPr>
        <w:t>Project Management Plan</w:t>
      </w:r>
      <w:bookmarkEnd w:id="14"/>
    </w:p>
    <w:p w:rsidR="00EE38E4" w:rsidRPr="00F57EBF" w:rsidRDefault="00EE38E4" w:rsidP="00EE38E4">
      <w:pPr>
        <w:pStyle w:val="ListParagraph"/>
        <w:numPr>
          <w:ilvl w:val="1"/>
          <w:numId w:val="2"/>
        </w:numPr>
        <w:ind w:left="1418" w:hanging="708"/>
        <w:rPr>
          <w:rFonts w:ascii="Cambria" w:hAnsi="Cambria"/>
          <w:b/>
          <w:sz w:val="26"/>
          <w:szCs w:val="26"/>
          <w:lang w:val="en-US" w:eastAsia="en-US"/>
        </w:rPr>
      </w:pPr>
      <w:r w:rsidRPr="007C71A8">
        <w:rPr>
          <w:rFonts w:ascii="Cambria" w:hAnsi="Cambria"/>
          <w:b/>
          <w:sz w:val="26"/>
          <w:szCs w:val="26"/>
        </w:rPr>
        <w:t>Product Backlog</w:t>
      </w:r>
    </w:p>
    <w:p w:rsidR="00F57EBF" w:rsidRPr="00F57EBF" w:rsidRDefault="00F57EBF" w:rsidP="00F57EBF">
      <w:pPr>
        <w:ind w:left="710"/>
        <w:rPr>
          <w:rFonts w:ascii="Cambria" w:hAnsi="Cambria"/>
          <w:sz w:val="26"/>
          <w:szCs w:val="26"/>
          <w:lang w:eastAsia="en-US"/>
        </w:rPr>
      </w:pPr>
      <w:r w:rsidRPr="00F57EBF">
        <w:rPr>
          <w:rFonts w:ascii="Cambria" w:hAnsi="Cambria"/>
          <w:sz w:val="26"/>
          <w:szCs w:val="26"/>
          <w:lang w:eastAsia="en-US"/>
        </w:rPr>
        <w:t xml:space="preserve">Product Backlog could be found </w:t>
      </w:r>
      <w:hyperlink r:id="rId8" w:history="1">
        <w:r w:rsidRPr="00F57EBF">
          <w:rPr>
            <w:rStyle w:val="Hyperlink"/>
            <w:rFonts w:ascii="Cambria" w:hAnsi="Cambria"/>
            <w:sz w:val="26"/>
            <w:szCs w:val="26"/>
            <w:lang w:eastAsia="en-US"/>
          </w:rPr>
          <w:t>here</w:t>
        </w:r>
      </w:hyperlink>
    </w:p>
    <w:p w:rsidR="00EE38E4" w:rsidRPr="00F57EBF" w:rsidRDefault="00EE38E4" w:rsidP="00EE38E4">
      <w:pPr>
        <w:pStyle w:val="ListParagraph"/>
        <w:numPr>
          <w:ilvl w:val="1"/>
          <w:numId w:val="2"/>
        </w:numPr>
        <w:ind w:left="1418" w:hanging="708"/>
        <w:rPr>
          <w:rFonts w:ascii="Cambria" w:hAnsi="Cambria"/>
          <w:b/>
          <w:sz w:val="26"/>
          <w:szCs w:val="26"/>
          <w:lang w:val="en-US" w:eastAsia="en-US"/>
        </w:rPr>
      </w:pPr>
      <w:r w:rsidRPr="007C71A8">
        <w:rPr>
          <w:rFonts w:ascii="Cambria" w:hAnsi="Cambria"/>
          <w:b/>
          <w:sz w:val="26"/>
          <w:szCs w:val="26"/>
        </w:rPr>
        <w:t>Product Backlog</w:t>
      </w:r>
    </w:p>
    <w:p w:rsidR="00F57EBF" w:rsidRPr="00F57EBF" w:rsidRDefault="00F57EBF" w:rsidP="00F57EBF">
      <w:pPr>
        <w:ind w:firstLine="710"/>
        <w:rPr>
          <w:rFonts w:ascii="Cambria" w:hAnsi="Cambria"/>
          <w:sz w:val="26"/>
          <w:szCs w:val="26"/>
          <w:lang w:eastAsia="en-US"/>
        </w:rPr>
      </w:pPr>
      <w:r>
        <w:rPr>
          <w:rFonts w:ascii="Cambria" w:hAnsi="Cambria"/>
          <w:sz w:val="26"/>
          <w:szCs w:val="26"/>
          <w:lang w:eastAsia="en-US"/>
        </w:rPr>
        <w:t>Sprint Backlog</w:t>
      </w:r>
      <w:r w:rsidRPr="00F57EBF">
        <w:rPr>
          <w:rFonts w:ascii="Cambria" w:hAnsi="Cambria"/>
          <w:sz w:val="26"/>
          <w:szCs w:val="26"/>
          <w:lang w:eastAsia="en-US"/>
        </w:rPr>
        <w:t xml:space="preserve"> can be found </w:t>
      </w:r>
      <w:hyperlink r:id="rId9" w:history="1">
        <w:r w:rsidRPr="00F57EBF">
          <w:rPr>
            <w:rStyle w:val="Hyperlink"/>
            <w:rFonts w:ascii="Cambria" w:hAnsi="Cambria"/>
            <w:sz w:val="26"/>
            <w:szCs w:val="26"/>
            <w:lang w:eastAsia="en-US"/>
          </w:rPr>
          <w:t>here</w:t>
        </w:r>
      </w:hyperlink>
    </w:p>
    <w:p w:rsidR="00EE38E4" w:rsidRPr="00AB66EC" w:rsidRDefault="00EE38E4" w:rsidP="00EE38E4">
      <w:pPr>
        <w:pStyle w:val="ListParagraph"/>
        <w:numPr>
          <w:ilvl w:val="1"/>
          <w:numId w:val="2"/>
        </w:numPr>
        <w:ind w:left="1418" w:hanging="708"/>
        <w:rPr>
          <w:rFonts w:ascii="Cambria" w:hAnsi="Cambria"/>
          <w:b/>
          <w:sz w:val="26"/>
          <w:szCs w:val="26"/>
          <w:lang w:val="en-US" w:eastAsia="en-US"/>
        </w:rPr>
      </w:pPr>
      <w:r w:rsidRPr="007C71A8">
        <w:rPr>
          <w:rFonts w:ascii="Cambria" w:hAnsi="Cambria"/>
          <w:b/>
          <w:sz w:val="26"/>
          <w:szCs w:val="26"/>
        </w:rPr>
        <w:t>Deliverables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86"/>
        <w:gridCol w:w="4462"/>
        <w:gridCol w:w="1545"/>
      </w:tblGrid>
      <w:tr w:rsidR="00AB66EC" w:rsidTr="00AB66EC">
        <w:tc>
          <w:tcPr>
            <w:tcW w:w="1486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b/>
                <w:sz w:val="25"/>
                <w:szCs w:val="25"/>
              </w:rPr>
            </w:pPr>
            <w:r w:rsidRPr="00AB66EC">
              <w:rPr>
                <w:rFonts w:ascii="Cambria" w:hAnsi="Cambria"/>
                <w:b/>
                <w:sz w:val="25"/>
                <w:szCs w:val="25"/>
              </w:rPr>
              <w:t>No</w:t>
            </w:r>
          </w:p>
        </w:tc>
        <w:tc>
          <w:tcPr>
            <w:tcW w:w="4462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b/>
                <w:sz w:val="25"/>
                <w:szCs w:val="25"/>
              </w:rPr>
            </w:pPr>
            <w:r w:rsidRPr="00AB66EC">
              <w:rPr>
                <w:rFonts w:ascii="Cambria" w:hAnsi="Cambria"/>
                <w:b/>
                <w:sz w:val="25"/>
                <w:szCs w:val="25"/>
              </w:rPr>
              <w:t>Deliverable</w:t>
            </w:r>
          </w:p>
        </w:tc>
        <w:tc>
          <w:tcPr>
            <w:tcW w:w="1545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b/>
                <w:sz w:val="25"/>
                <w:szCs w:val="25"/>
              </w:rPr>
            </w:pPr>
            <w:r w:rsidRPr="00AB66EC">
              <w:rPr>
                <w:rFonts w:ascii="Cambria" w:hAnsi="Cambria"/>
                <w:b/>
                <w:sz w:val="25"/>
                <w:szCs w:val="25"/>
              </w:rPr>
              <w:t>Note</w:t>
            </w:r>
          </w:p>
        </w:tc>
      </w:tr>
      <w:tr w:rsidR="00AB66EC" w:rsidTr="00AB66EC">
        <w:tc>
          <w:tcPr>
            <w:tcW w:w="1486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AB66EC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462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AB66EC">
              <w:rPr>
                <w:rFonts w:ascii="Cambria" w:hAnsi="Cambria"/>
                <w:sz w:val="24"/>
                <w:szCs w:val="24"/>
              </w:rPr>
              <w:t>Introduction, Entity Relationship Diagram, Use Case Overview, Mock UI</w:t>
            </w:r>
          </w:p>
        </w:tc>
        <w:tc>
          <w:tcPr>
            <w:tcW w:w="1545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AB66EC">
              <w:rPr>
                <w:rFonts w:ascii="Cambria" w:hAnsi="Cambria"/>
                <w:sz w:val="24"/>
                <w:szCs w:val="24"/>
              </w:rPr>
              <w:t>Sprint 1</w:t>
            </w:r>
          </w:p>
        </w:tc>
      </w:tr>
      <w:tr w:rsidR="00AB66EC" w:rsidTr="00AB66EC">
        <w:tc>
          <w:tcPr>
            <w:tcW w:w="1486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AB66EC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462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AB66EC">
              <w:rPr>
                <w:rFonts w:ascii="Cambria" w:hAnsi="Cambria"/>
                <w:sz w:val="24"/>
                <w:szCs w:val="24"/>
              </w:rPr>
              <w:t>Study Spring Boot Framework, React</w:t>
            </w:r>
            <w:r w:rsidR="00455A5D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B66EC">
              <w:rPr>
                <w:rFonts w:ascii="Cambria" w:hAnsi="Cambria"/>
                <w:sz w:val="24"/>
                <w:szCs w:val="24"/>
              </w:rPr>
              <w:t>JS, Design User Interface for Web Application</w:t>
            </w:r>
          </w:p>
        </w:tc>
        <w:tc>
          <w:tcPr>
            <w:tcW w:w="1545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AB66EC">
              <w:rPr>
                <w:rFonts w:ascii="Cambria" w:hAnsi="Cambria"/>
                <w:sz w:val="24"/>
                <w:szCs w:val="24"/>
              </w:rPr>
              <w:t>Sprint 2</w:t>
            </w:r>
          </w:p>
        </w:tc>
      </w:tr>
      <w:tr w:rsidR="00AB66EC" w:rsidTr="00AB66EC">
        <w:tc>
          <w:tcPr>
            <w:tcW w:w="1486" w:type="dxa"/>
          </w:tcPr>
          <w:p w:rsidR="00AB66EC" w:rsidRPr="00AB66EC" w:rsidRDefault="00587547" w:rsidP="00AB66E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…</w:t>
            </w:r>
          </w:p>
        </w:tc>
        <w:tc>
          <w:tcPr>
            <w:tcW w:w="4462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45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B66EC" w:rsidTr="00AB66EC">
        <w:tc>
          <w:tcPr>
            <w:tcW w:w="1486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462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45" w:type="dxa"/>
          </w:tcPr>
          <w:p w:rsidR="00AB66EC" w:rsidRPr="00AB66EC" w:rsidRDefault="00AB66EC" w:rsidP="00AB66E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B66EC" w:rsidRPr="007C71A8" w:rsidRDefault="00AB66EC" w:rsidP="00AB66EC">
      <w:pPr>
        <w:pStyle w:val="ListParagraph"/>
        <w:ind w:left="1418"/>
        <w:rPr>
          <w:rFonts w:ascii="Cambria" w:hAnsi="Cambria"/>
          <w:b/>
          <w:sz w:val="26"/>
          <w:szCs w:val="26"/>
          <w:lang w:val="en-US" w:eastAsia="en-US"/>
        </w:rPr>
      </w:pPr>
    </w:p>
    <w:p w:rsidR="00EE38E4" w:rsidRPr="00290E06" w:rsidRDefault="00EE38E4" w:rsidP="00EE38E4">
      <w:pPr>
        <w:pStyle w:val="ListParagraph"/>
        <w:numPr>
          <w:ilvl w:val="1"/>
          <w:numId w:val="2"/>
        </w:numPr>
        <w:ind w:left="1418" w:hanging="708"/>
        <w:rPr>
          <w:rFonts w:ascii="Cambria" w:hAnsi="Cambria"/>
          <w:b/>
          <w:sz w:val="26"/>
          <w:szCs w:val="26"/>
          <w:lang w:val="en-US" w:eastAsia="en-US"/>
        </w:rPr>
      </w:pPr>
      <w:r w:rsidRPr="007C71A8">
        <w:rPr>
          <w:rFonts w:ascii="Cambria" w:hAnsi="Cambria"/>
          <w:b/>
          <w:sz w:val="26"/>
          <w:szCs w:val="26"/>
        </w:rPr>
        <w:t>All Meeting Minutes</w:t>
      </w:r>
    </w:p>
    <w:p w:rsidR="00290E06" w:rsidRPr="00290E06" w:rsidRDefault="00290E06" w:rsidP="00290E06">
      <w:pPr>
        <w:ind w:left="710"/>
        <w:rPr>
          <w:rFonts w:ascii="Cambria" w:hAnsi="Cambria"/>
          <w:b/>
          <w:sz w:val="24"/>
          <w:szCs w:val="24"/>
          <w:lang w:val="en-US" w:eastAsia="en-US"/>
        </w:rPr>
      </w:pPr>
      <w:r w:rsidRPr="00290E06">
        <w:rPr>
          <w:rFonts w:ascii="Cambria" w:hAnsi="Cambria"/>
          <w:sz w:val="24"/>
          <w:szCs w:val="24"/>
        </w:rPr>
        <w:t>All sprint meeting minutes could be found</w:t>
      </w:r>
      <w:r w:rsidR="006A2813">
        <w:rPr>
          <w:rFonts w:ascii="Cambria" w:hAnsi="Cambria"/>
          <w:sz w:val="24"/>
          <w:szCs w:val="24"/>
        </w:rPr>
        <w:t xml:space="preserve"> here.</w:t>
      </w:r>
    </w:p>
    <w:p w:rsidR="00EF39C0" w:rsidRPr="00D40DA5" w:rsidRDefault="00081AE4" w:rsidP="00EF39C0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  <w:lang w:val="en-US" w:eastAsia="en-US"/>
        </w:rPr>
      </w:pPr>
      <w:bookmarkStart w:id="15" w:name="_Toc522509550"/>
      <w:r w:rsidRPr="00EE38E4">
        <w:rPr>
          <w:rFonts w:ascii="Cambria" w:hAnsi="Cambria" w:cstheme="minorHAnsi"/>
          <w:b/>
          <w:sz w:val="28"/>
          <w:szCs w:val="28"/>
        </w:rPr>
        <w:t xml:space="preserve"> </w:t>
      </w:r>
      <w:r w:rsidR="00EF39C0" w:rsidRPr="00EE38E4">
        <w:rPr>
          <w:rFonts w:ascii="Cambria" w:hAnsi="Cambria" w:cstheme="minorHAnsi"/>
          <w:b/>
          <w:sz w:val="28"/>
          <w:szCs w:val="28"/>
        </w:rPr>
        <w:t>Coding Convention</w:t>
      </w:r>
      <w:bookmarkEnd w:id="15"/>
    </w:p>
    <w:p w:rsidR="00D40DA5" w:rsidRPr="00A26884" w:rsidRDefault="00D40DA5" w:rsidP="00D40DA5">
      <w:pPr>
        <w:spacing w:after="0"/>
        <w:ind w:left="284"/>
        <w:rPr>
          <w:rFonts w:ascii="Cambria" w:hAnsi="Cambria" w:cstheme="minorHAnsi"/>
          <w:sz w:val="26"/>
          <w:szCs w:val="26"/>
        </w:rPr>
      </w:pPr>
      <w:r w:rsidRPr="00A26884">
        <w:rPr>
          <w:rFonts w:ascii="Cambria" w:hAnsi="Cambria" w:cstheme="minorHAnsi"/>
          <w:b/>
          <w:sz w:val="26"/>
          <w:szCs w:val="26"/>
        </w:rPr>
        <w:t>Summary</w:t>
      </w:r>
      <w:r w:rsidRPr="00A26884">
        <w:rPr>
          <w:rFonts w:ascii="Cambria" w:hAnsi="Cambria" w:cstheme="minorHAnsi"/>
          <w:sz w:val="26"/>
          <w:szCs w:val="26"/>
        </w:rPr>
        <w:t>:</w:t>
      </w:r>
    </w:p>
    <w:p w:rsidR="00D40DA5" w:rsidRPr="0016268A" w:rsidRDefault="00D40DA5" w:rsidP="00D40DA5">
      <w:pPr>
        <w:pStyle w:val="ListParagraph"/>
        <w:numPr>
          <w:ilvl w:val="0"/>
          <w:numId w:val="21"/>
        </w:numPr>
        <w:spacing w:after="0"/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b/>
          <w:sz w:val="24"/>
          <w:szCs w:val="24"/>
        </w:rPr>
        <w:t>Naming Convention</w:t>
      </w:r>
      <w:r w:rsidRPr="0016268A">
        <w:rPr>
          <w:rFonts w:ascii="Cambria" w:hAnsi="Cambria" w:cstheme="minorHAnsi"/>
          <w:sz w:val="24"/>
          <w:szCs w:val="24"/>
        </w:rPr>
        <w:t>:</w:t>
      </w:r>
    </w:p>
    <w:p w:rsidR="00D40DA5" w:rsidRPr="0016268A" w:rsidRDefault="00D40DA5" w:rsidP="00D40DA5">
      <w:pPr>
        <w:pStyle w:val="ListParagraph"/>
        <w:numPr>
          <w:ilvl w:val="1"/>
          <w:numId w:val="21"/>
        </w:numPr>
        <w:spacing w:after="0"/>
        <w:jc w:val="both"/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sz w:val="24"/>
          <w:szCs w:val="24"/>
        </w:rPr>
        <w:t>Variable names should be short yet meaningful. The choice of a variable name should be designed to indicate to the casual observer the intent of its use.</w:t>
      </w:r>
    </w:p>
    <w:p w:rsidR="00D40DA5" w:rsidRPr="0016268A" w:rsidRDefault="00D40DA5" w:rsidP="00D40DA5">
      <w:pPr>
        <w:pStyle w:val="ListParagraph"/>
        <w:numPr>
          <w:ilvl w:val="1"/>
          <w:numId w:val="21"/>
        </w:numPr>
        <w:spacing w:after="0"/>
        <w:jc w:val="both"/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sz w:val="24"/>
          <w:szCs w:val="24"/>
        </w:rPr>
        <w:t>Methods should be verbs, in mixed case with the first letter lowercase, with the first letter of each internal word capitalized.</w:t>
      </w:r>
    </w:p>
    <w:p w:rsidR="00D40DA5" w:rsidRPr="0016268A" w:rsidRDefault="00D40DA5" w:rsidP="00D40DA5">
      <w:pPr>
        <w:pStyle w:val="ListParagraph"/>
        <w:numPr>
          <w:ilvl w:val="0"/>
          <w:numId w:val="21"/>
        </w:numPr>
        <w:spacing w:after="0"/>
        <w:jc w:val="both"/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b/>
          <w:sz w:val="24"/>
          <w:szCs w:val="24"/>
        </w:rPr>
        <w:t>Indentation</w:t>
      </w:r>
      <w:r w:rsidRPr="0016268A">
        <w:rPr>
          <w:rFonts w:ascii="Cambria" w:hAnsi="Cambria" w:cstheme="minorHAnsi"/>
          <w:sz w:val="24"/>
          <w:szCs w:val="24"/>
        </w:rPr>
        <w:t>:</w:t>
      </w:r>
    </w:p>
    <w:p w:rsidR="00D40DA5" w:rsidRPr="0016268A" w:rsidRDefault="00D40DA5" w:rsidP="00D40DA5">
      <w:pPr>
        <w:pStyle w:val="ListParagraph"/>
        <w:numPr>
          <w:ilvl w:val="0"/>
          <w:numId w:val="22"/>
        </w:numPr>
        <w:spacing w:after="0"/>
        <w:jc w:val="both"/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sz w:val="24"/>
          <w:szCs w:val="24"/>
        </w:rPr>
        <w:t>One declaration per line is recommended since it encourages commenting.</w:t>
      </w:r>
    </w:p>
    <w:p w:rsidR="00D40DA5" w:rsidRPr="0016268A" w:rsidRDefault="00D40DA5" w:rsidP="00D40DA5">
      <w:pPr>
        <w:pStyle w:val="ListParagraph"/>
        <w:numPr>
          <w:ilvl w:val="0"/>
          <w:numId w:val="22"/>
        </w:numPr>
        <w:spacing w:after="0"/>
        <w:jc w:val="both"/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sz w:val="24"/>
          <w:szCs w:val="24"/>
        </w:rPr>
        <w:t>In absolutely no case should variables and functions be declared on the same line.</w:t>
      </w:r>
    </w:p>
    <w:p w:rsidR="00D40DA5" w:rsidRPr="0016268A" w:rsidRDefault="00D40DA5" w:rsidP="00D40DA5">
      <w:pPr>
        <w:pStyle w:val="ListParagraph"/>
        <w:numPr>
          <w:ilvl w:val="0"/>
          <w:numId w:val="22"/>
        </w:numPr>
        <w:spacing w:after="0"/>
        <w:jc w:val="both"/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sz w:val="24"/>
          <w:szCs w:val="24"/>
        </w:rPr>
        <w:t>Do not put different types on the same line.</w:t>
      </w:r>
    </w:p>
    <w:p w:rsidR="00D40DA5" w:rsidRPr="00A11386" w:rsidRDefault="00D40DA5" w:rsidP="00D40DA5">
      <w:pPr>
        <w:pStyle w:val="ListParagraph"/>
        <w:numPr>
          <w:ilvl w:val="0"/>
          <w:numId w:val="21"/>
        </w:numPr>
        <w:spacing w:after="0"/>
        <w:jc w:val="both"/>
        <w:rPr>
          <w:rFonts w:ascii="Cambria" w:hAnsi="Cambria" w:cstheme="minorHAnsi"/>
          <w:b/>
          <w:sz w:val="24"/>
          <w:szCs w:val="24"/>
        </w:rPr>
      </w:pPr>
      <w:r w:rsidRPr="00A11386">
        <w:rPr>
          <w:rFonts w:ascii="Cambria" w:hAnsi="Cambria" w:cstheme="minorHAnsi"/>
          <w:b/>
          <w:sz w:val="24"/>
          <w:szCs w:val="24"/>
        </w:rPr>
        <w:t>Declarations Convention:</w:t>
      </w:r>
    </w:p>
    <w:p w:rsidR="00D40DA5" w:rsidRPr="0016268A" w:rsidRDefault="00D40DA5" w:rsidP="00D40DA5">
      <w:pPr>
        <w:pStyle w:val="ListParagraph"/>
        <w:numPr>
          <w:ilvl w:val="1"/>
          <w:numId w:val="21"/>
        </w:numPr>
        <w:spacing w:after="0"/>
        <w:jc w:val="both"/>
        <w:rPr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sz w:val="24"/>
          <w:szCs w:val="24"/>
        </w:rPr>
        <w:t>One declaration per line is recommended since it encourages commenting.</w:t>
      </w:r>
    </w:p>
    <w:p w:rsidR="00D40DA5" w:rsidRPr="0016268A" w:rsidRDefault="00D40DA5" w:rsidP="00D40DA5">
      <w:pPr>
        <w:pStyle w:val="ListParagraph"/>
        <w:numPr>
          <w:ilvl w:val="1"/>
          <w:numId w:val="21"/>
        </w:numPr>
        <w:spacing w:after="0"/>
        <w:rPr>
          <w:rStyle w:val="bxgy-byline-text"/>
          <w:rFonts w:ascii="Cambria" w:hAnsi="Cambria" w:cstheme="minorHAnsi"/>
          <w:sz w:val="24"/>
          <w:szCs w:val="24"/>
        </w:rPr>
      </w:pPr>
      <w:r w:rsidRPr="0016268A">
        <w:rPr>
          <w:rFonts w:ascii="Cambria" w:hAnsi="Cambria" w:cstheme="minorHAnsi"/>
          <w:sz w:val="24"/>
          <w:szCs w:val="24"/>
        </w:rPr>
        <w:t>Using Java Code Convention from:</w:t>
      </w:r>
    </w:p>
    <w:p w:rsidR="00D40DA5" w:rsidRPr="0016268A" w:rsidRDefault="00C8544F" w:rsidP="00D40DA5">
      <w:pPr>
        <w:spacing w:after="0"/>
        <w:ind w:left="900"/>
        <w:rPr>
          <w:rStyle w:val="Hyperlink"/>
          <w:rFonts w:ascii="Cambria" w:eastAsia="Calibri" w:hAnsi="Cambria" w:cstheme="minorHAnsi"/>
          <w:sz w:val="24"/>
          <w:szCs w:val="24"/>
          <w:lang w:val="fr-FR"/>
        </w:rPr>
      </w:pPr>
      <w:hyperlink r:id="rId10" w:history="1">
        <w:r w:rsidR="00D40DA5" w:rsidRPr="0016268A">
          <w:rPr>
            <w:rStyle w:val="Hyperlink"/>
            <w:rFonts w:ascii="Cambria" w:eastAsia="Calibri" w:hAnsi="Cambria" w:cstheme="minorHAnsi"/>
            <w:sz w:val="24"/>
            <w:szCs w:val="24"/>
            <w:lang w:val="fr-FR"/>
          </w:rPr>
          <w:t>http://www.oracle.com/technetwork/java/codeconvtoc-136057.html</w:t>
        </w:r>
      </w:hyperlink>
    </w:p>
    <w:p w:rsidR="00D40DA5" w:rsidRPr="0016268A" w:rsidRDefault="00D40DA5" w:rsidP="00D40DA5">
      <w:pPr>
        <w:rPr>
          <w:rFonts w:ascii="Cambria" w:hAnsi="Cambria" w:cstheme="minorHAnsi"/>
          <w:sz w:val="24"/>
          <w:szCs w:val="24"/>
          <w:lang w:val="fr-FR"/>
        </w:rPr>
      </w:pPr>
    </w:p>
    <w:p w:rsidR="00D40DA5" w:rsidRPr="00D40DA5" w:rsidRDefault="00D40DA5" w:rsidP="00D40DA5">
      <w:pPr>
        <w:pStyle w:val="ListParagraph"/>
        <w:ind w:left="360"/>
        <w:rPr>
          <w:rFonts w:ascii="Cambria" w:hAnsi="Cambria"/>
          <w:b/>
          <w:sz w:val="28"/>
          <w:szCs w:val="28"/>
          <w:lang w:val="fr-FR" w:eastAsia="en-US"/>
        </w:rPr>
      </w:pPr>
    </w:p>
    <w:p w:rsidR="00EF39C0" w:rsidRPr="00EE38E4" w:rsidRDefault="00EF39C0" w:rsidP="00EF39C0">
      <w:pPr>
        <w:rPr>
          <w:rFonts w:ascii="Cambria" w:hAnsi="Cambria"/>
          <w:b/>
          <w:lang w:val="en-US" w:eastAsia="en-US"/>
        </w:rPr>
      </w:pPr>
    </w:p>
    <w:p w:rsidR="00F03980" w:rsidRPr="00EE38E4" w:rsidRDefault="00C8544F">
      <w:pPr>
        <w:rPr>
          <w:rFonts w:ascii="Cambria" w:hAnsi="Cambria"/>
          <w:b/>
        </w:rPr>
      </w:pPr>
    </w:p>
    <w:sectPr w:rsidR="00F03980" w:rsidRPr="00EE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E64"/>
    <w:multiLevelType w:val="hybridMultilevel"/>
    <w:tmpl w:val="412A6684"/>
    <w:lvl w:ilvl="0" w:tplc="04090001">
      <w:start w:val="1"/>
      <w:numFmt w:val="bullet"/>
      <w:pStyle w:val="TOCHeading"/>
      <w:lvlText w:val=""/>
      <w:lvlJc w:val="left"/>
      <w:pPr>
        <w:ind w:left="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1" w15:restartNumberingAfterBreak="0">
    <w:nsid w:val="02DC52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B54B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C61E6D"/>
    <w:multiLevelType w:val="hybridMultilevel"/>
    <w:tmpl w:val="86B65FCA"/>
    <w:lvl w:ilvl="0" w:tplc="080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3415456C"/>
    <w:multiLevelType w:val="hybridMultilevel"/>
    <w:tmpl w:val="82C2F4BC"/>
    <w:lvl w:ilvl="0" w:tplc="08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355E0915"/>
    <w:multiLevelType w:val="hybridMultilevel"/>
    <w:tmpl w:val="AF9092D0"/>
    <w:lvl w:ilvl="0" w:tplc="08090009">
      <w:start w:val="1"/>
      <w:numFmt w:val="bullet"/>
      <w:lvlText w:val=""/>
      <w:lvlJc w:val="left"/>
      <w:pPr>
        <w:ind w:left="163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6" w15:restartNumberingAfterBreak="0">
    <w:nsid w:val="368C59DC"/>
    <w:multiLevelType w:val="hybridMultilevel"/>
    <w:tmpl w:val="FEBE87B6"/>
    <w:lvl w:ilvl="0" w:tplc="04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7" w15:restartNumberingAfterBreak="0">
    <w:nsid w:val="3D4D6E64"/>
    <w:multiLevelType w:val="hybridMultilevel"/>
    <w:tmpl w:val="5DA2805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4721A96"/>
    <w:multiLevelType w:val="hybridMultilevel"/>
    <w:tmpl w:val="28BE8D16"/>
    <w:lvl w:ilvl="0" w:tplc="23AE53D6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A628B"/>
    <w:multiLevelType w:val="hybridMultilevel"/>
    <w:tmpl w:val="A8B4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B28DB"/>
    <w:multiLevelType w:val="hybridMultilevel"/>
    <w:tmpl w:val="609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8371A"/>
    <w:multiLevelType w:val="multilevel"/>
    <w:tmpl w:val="4C2A7A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44" w:hanging="1440"/>
      </w:pPr>
      <w:rPr>
        <w:rFonts w:hint="default"/>
      </w:rPr>
    </w:lvl>
  </w:abstractNum>
  <w:abstractNum w:abstractNumId="12" w15:restartNumberingAfterBreak="0">
    <w:nsid w:val="58395477"/>
    <w:multiLevelType w:val="multilevel"/>
    <w:tmpl w:val="5CBE6C6E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9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3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7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92" w:hanging="1440"/>
      </w:pPr>
      <w:rPr>
        <w:rFonts w:hint="default"/>
      </w:rPr>
    </w:lvl>
  </w:abstractNum>
  <w:abstractNum w:abstractNumId="13" w15:restartNumberingAfterBreak="0">
    <w:nsid w:val="5FF46263"/>
    <w:multiLevelType w:val="hybridMultilevel"/>
    <w:tmpl w:val="AA726410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C2E6060"/>
    <w:multiLevelType w:val="multilevel"/>
    <w:tmpl w:val="13400306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cstheme="minorBidi"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cstheme="minorBidi"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2138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  <w:sz w:val="22"/>
      </w:rPr>
    </w:lvl>
  </w:abstractNum>
  <w:abstractNum w:abstractNumId="15" w15:restartNumberingAfterBreak="0">
    <w:nsid w:val="6D6926D2"/>
    <w:multiLevelType w:val="hybridMultilevel"/>
    <w:tmpl w:val="0778FB5E"/>
    <w:lvl w:ilvl="0" w:tplc="08090003">
      <w:start w:val="1"/>
      <w:numFmt w:val="bullet"/>
      <w:lvlText w:val="o"/>
      <w:lvlJc w:val="left"/>
      <w:pPr>
        <w:ind w:left="-33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16" w15:restartNumberingAfterBreak="0">
    <w:nsid w:val="6E021E9F"/>
    <w:multiLevelType w:val="hybridMultilevel"/>
    <w:tmpl w:val="C96A6A66"/>
    <w:lvl w:ilvl="0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FBE27E4"/>
    <w:multiLevelType w:val="hybridMultilevel"/>
    <w:tmpl w:val="44A8431E"/>
    <w:lvl w:ilvl="0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FF558A3"/>
    <w:multiLevelType w:val="hybridMultilevel"/>
    <w:tmpl w:val="D9CE3DD2"/>
    <w:lvl w:ilvl="0" w:tplc="08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1F50A95"/>
    <w:multiLevelType w:val="multilevel"/>
    <w:tmpl w:val="8812BA6A"/>
    <w:lvl w:ilvl="0">
      <w:start w:val="1"/>
      <w:numFmt w:val="none"/>
      <w:pStyle w:val="Heading1"/>
      <w:lvlText w:val="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115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pStyle w:val="Heading3"/>
      <w:lvlText w:val="1.1"/>
      <w:lvlJc w:val="left"/>
      <w:pPr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%2%3.%4"/>
      <w:lvlJc w:val="left"/>
      <w:pPr>
        <w:ind w:left="115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%2.%4.%5"/>
      <w:lvlJc w:val="left"/>
      <w:pPr>
        <w:ind w:left="1152" w:hanging="432"/>
      </w:pPr>
      <w:rPr>
        <w:rFonts w:hint="default"/>
      </w:rPr>
    </w:lvl>
    <w:lvl w:ilvl="5">
      <w:start w:val="1"/>
      <w:numFmt w:val="decimal"/>
      <w:pStyle w:val="Heading6"/>
      <w:lvlText w:val="%1%2%3.%4.%5.%6"/>
      <w:lvlJc w:val="left"/>
      <w:pPr>
        <w:ind w:left="1152" w:hanging="432"/>
      </w:pPr>
      <w:rPr>
        <w:rFonts w:hint="default"/>
      </w:rPr>
    </w:lvl>
    <w:lvl w:ilvl="6">
      <w:start w:val="1"/>
      <w:numFmt w:val="decimal"/>
      <w:pStyle w:val="Heading7"/>
      <w:lvlText w:val="%1%2%3.%4.%5.%6.%7"/>
      <w:lvlJc w:val="left"/>
      <w:pPr>
        <w:ind w:left="1152" w:hanging="43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152" w:hanging="43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152" w:hanging="432"/>
      </w:pPr>
      <w:rPr>
        <w:rFonts w:hint="default"/>
      </w:rPr>
    </w:lvl>
  </w:abstractNum>
  <w:abstractNum w:abstractNumId="20" w15:restartNumberingAfterBreak="0">
    <w:nsid w:val="72CD7B58"/>
    <w:multiLevelType w:val="multilevel"/>
    <w:tmpl w:val="334C5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48571F5"/>
    <w:multiLevelType w:val="hybridMultilevel"/>
    <w:tmpl w:val="0CCC5B2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12"/>
  </w:num>
  <w:num w:numId="9">
    <w:abstractNumId w:val="11"/>
  </w:num>
  <w:num w:numId="10">
    <w:abstractNumId w:val="14"/>
  </w:num>
  <w:num w:numId="11">
    <w:abstractNumId w:val="16"/>
  </w:num>
  <w:num w:numId="12">
    <w:abstractNumId w:val="17"/>
  </w:num>
  <w:num w:numId="13">
    <w:abstractNumId w:val="3"/>
  </w:num>
  <w:num w:numId="14">
    <w:abstractNumId w:val="10"/>
  </w:num>
  <w:num w:numId="15">
    <w:abstractNumId w:val="9"/>
  </w:num>
  <w:num w:numId="16">
    <w:abstractNumId w:val="5"/>
  </w:num>
  <w:num w:numId="17">
    <w:abstractNumId w:val="6"/>
  </w:num>
  <w:num w:numId="18">
    <w:abstractNumId w:val="15"/>
  </w:num>
  <w:num w:numId="19">
    <w:abstractNumId w:val="18"/>
  </w:num>
  <w:num w:numId="20">
    <w:abstractNumId w:val="21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C0"/>
    <w:rsid w:val="00081AE4"/>
    <w:rsid w:val="00082D42"/>
    <w:rsid w:val="00093429"/>
    <w:rsid w:val="0012751D"/>
    <w:rsid w:val="00161C85"/>
    <w:rsid w:val="00181C62"/>
    <w:rsid w:val="001D54A3"/>
    <w:rsid w:val="00215245"/>
    <w:rsid w:val="00256191"/>
    <w:rsid w:val="002654BC"/>
    <w:rsid w:val="002862D3"/>
    <w:rsid w:val="00290E06"/>
    <w:rsid w:val="002D6BBA"/>
    <w:rsid w:val="0030480F"/>
    <w:rsid w:val="00314F16"/>
    <w:rsid w:val="0042791D"/>
    <w:rsid w:val="00455A5D"/>
    <w:rsid w:val="00496878"/>
    <w:rsid w:val="004A21FB"/>
    <w:rsid w:val="004F0FF1"/>
    <w:rsid w:val="004F45B4"/>
    <w:rsid w:val="00527807"/>
    <w:rsid w:val="00587547"/>
    <w:rsid w:val="00596971"/>
    <w:rsid w:val="00634144"/>
    <w:rsid w:val="006A2813"/>
    <w:rsid w:val="00746605"/>
    <w:rsid w:val="007A41AC"/>
    <w:rsid w:val="007C71A8"/>
    <w:rsid w:val="008461D1"/>
    <w:rsid w:val="008B4295"/>
    <w:rsid w:val="008B730B"/>
    <w:rsid w:val="009303BA"/>
    <w:rsid w:val="00950A64"/>
    <w:rsid w:val="00955E05"/>
    <w:rsid w:val="009D507D"/>
    <w:rsid w:val="009D5AB4"/>
    <w:rsid w:val="00A11386"/>
    <w:rsid w:val="00A165AF"/>
    <w:rsid w:val="00A26884"/>
    <w:rsid w:val="00AB4297"/>
    <w:rsid w:val="00AB66EC"/>
    <w:rsid w:val="00AD4546"/>
    <w:rsid w:val="00AD6348"/>
    <w:rsid w:val="00AE4DC9"/>
    <w:rsid w:val="00C54860"/>
    <w:rsid w:val="00C8544F"/>
    <w:rsid w:val="00CB2CA3"/>
    <w:rsid w:val="00D40DA5"/>
    <w:rsid w:val="00D4628B"/>
    <w:rsid w:val="00D53F92"/>
    <w:rsid w:val="00DC33DB"/>
    <w:rsid w:val="00DC4200"/>
    <w:rsid w:val="00E30C12"/>
    <w:rsid w:val="00EE38E4"/>
    <w:rsid w:val="00EF39C0"/>
    <w:rsid w:val="00F57EBF"/>
    <w:rsid w:val="00F7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B6D2"/>
  <w15:chartTrackingRefBased/>
  <w15:docId w15:val="{E543A362-D1A1-434A-A1DD-D0AFAD34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EF39C0"/>
    <w:pPr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Cambria"/>
      <w:b/>
      <w:bCs/>
      <w:color w:val="000000"/>
      <w:sz w:val="36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9C0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32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F39C0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color w:val="000000" w:themeColor="text1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9C0"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eastAsiaTheme="majorEastAsia" w:hAnsi="Cambria" w:cstheme="majorBidi"/>
      <w:b/>
      <w:iCs/>
      <w:color w:val="000000" w:themeColor="text1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39C0"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eastAsiaTheme="majorEastAsia" w:hAnsi="Cambria" w:cstheme="majorBidi"/>
      <w:b/>
      <w:color w:val="000000" w:themeColor="text1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F39C0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theme="majorBidi"/>
      <w:b/>
      <w:color w:val="000000" w:themeColor="text1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F39C0"/>
    <w:pPr>
      <w:keepNext/>
      <w:keepLines/>
      <w:numPr>
        <w:ilvl w:val="6"/>
        <w:numId w:val="1"/>
      </w:numPr>
      <w:spacing w:before="40" w:after="0"/>
      <w:outlineLvl w:val="6"/>
    </w:pPr>
    <w:rPr>
      <w:rFonts w:ascii="Times New Roman" w:eastAsiaTheme="majorEastAsia" w:hAnsi="Times New Roman" w:cstheme="majorBidi"/>
      <w:b/>
      <w:iCs/>
      <w:color w:val="000000" w:themeColor="text1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F39C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F39C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EF39C0"/>
    <w:rPr>
      <w:rFonts w:ascii="Cambria" w:hAnsi="Cambria" w:cs="Cambria"/>
      <w:b/>
      <w:bCs/>
      <w:color w:val="000000"/>
      <w:sz w:val="3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39C0"/>
    <w:rPr>
      <w:rFonts w:ascii="Cambria" w:eastAsiaTheme="majorEastAsia" w:hAnsi="Cambria" w:cstheme="majorBidi"/>
      <w:b/>
      <w:color w:val="000000" w:themeColor="text1"/>
      <w:sz w:val="32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F39C0"/>
    <w:rPr>
      <w:rFonts w:ascii="Cambria" w:eastAsiaTheme="majorEastAsia" w:hAnsi="Cambria" w:cstheme="majorBidi"/>
      <w:color w:val="000000" w:themeColor="text1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F39C0"/>
    <w:rPr>
      <w:rFonts w:ascii="Cambria" w:eastAsiaTheme="majorEastAsia" w:hAnsi="Cambria" w:cstheme="majorBidi"/>
      <w:b/>
      <w:iCs/>
      <w:color w:val="000000" w:themeColor="text1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F39C0"/>
    <w:rPr>
      <w:rFonts w:ascii="Cambria" w:eastAsiaTheme="majorEastAsia" w:hAnsi="Cambria" w:cstheme="majorBidi"/>
      <w:b/>
      <w:color w:val="000000" w:themeColor="text1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EF39C0"/>
    <w:rPr>
      <w:rFonts w:ascii="Times New Roman" w:eastAsiaTheme="majorEastAsia" w:hAnsi="Times New Roman" w:cstheme="majorBidi"/>
      <w:b/>
      <w:color w:val="000000" w:themeColor="text1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EF39C0"/>
    <w:rPr>
      <w:rFonts w:ascii="Times New Roman" w:eastAsiaTheme="majorEastAsia" w:hAnsi="Times New Roman" w:cstheme="majorBidi"/>
      <w:b/>
      <w:iCs/>
      <w:color w:val="000000" w:themeColor="text1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EF39C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EF39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F39C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F39C0"/>
    <w:pPr>
      <w:keepNext/>
      <w:keepLines/>
      <w:numPr>
        <w:numId w:val="3"/>
      </w:numPr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ja-JP"/>
    </w:rPr>
  </w:style>
  <w:style w:type="character" w:customStyle="1" w:styleId="ListParagraphChar">
    <w:name w:val="List Paragraph Char"/>
    <w:link w:val="ListParagraph"/>
    <w:uiPriority w:val="34"/>
    <w:qFormat/>
    <w:locked/>
    <w:rsid w:val="00EF39C0"/>
  </w:style>
  <w:style w:type="paragraph" w:customStyle="1" w:styleId="Default">
    <w:name w:val="Default"/>
    <w:rsid w:val="00DC420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950A64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50A64"/>
    <w:pPr>
      <w:spacing w:after="200" w:line="240" w:lineRule="auto"/>
    </w:pPr>
    <w:rPr>
      <w:b/>
      <w:bCs/>
      <w:color w:val="5B9BD5" w:themeColor="accent1"/>
      <w:sz w:val="18"/>
      <w:szCs w:val="18"/>
      <w:lang w:val="en-US"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950A64"/>
    <w:rPr>
      <w:b/>
      <w:bCs/>
      <w:color w:val="5B9BD5" w:themeColor="accent1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C33DB"/>
    <w:rPr>
      <w:color w:val="0563C1" w:themeColor="hyperlink"/>
      <w:u w:val="single"/>
    </w:rPr>
  </w:style>
  <w:style w:type="paragraph" w:customStyle="1" w:styleId="cAP">
    <w:name w:val="cAP"/>
    <w:basedOn w:val="Caption"/>
    <w:link w:val="cAPChar"/>
    <w:qFormat/>
    <w:rsid w:val="00DC33DB"/>
    <w:pPr>
      <w:widowControl w:val="0"/>
      <w:jc w:val="center"/>
    </w:pPr>
    <w:rPr>
      <w:rFonts w:ascii="Calibri" w:eastAsia="Calibri" w:hAnsi="Calibri" w:cs="Calibri"/>
      <w:sz w:val="22"/>
    </w:rPr>
  </w:style>
  <w:style w:type="character" w:customStyle="1" w:styleId="cAPChar">
    <w:name w:val="cAP Char"/>
    <w:basedOn w:val="DefaultParagraphFont"/>
    <w:link w:val="cAP"/>
    <w:rsid w:val="00DC33DB"/>
    <w:rPr>
      <w:rFonts w:ascii="Calibri" w:eastAsia="Calibri" w:hAnsi="Calibri" w:cs="Calibri"/>
      <w:b/>
      <w:bCs/>
      <w:color w:val="5B9BD5" w:themeColor="accent1"/>
      <w:szCs w:val="18"/>
      <w:lang w:val="en-US" w:eastAsia="en-US"/>
    </w:rPr>
  </w:style>
  <w:style w:type="character" w:customStyle="1" w:styleId="bxgy-byline-text">
    <w:name w:val="bxgy-byline-text"/>
    <w:basedOn w:val="DefaultParagraphFont"/>
    <w:rsid w:val="00D40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l8cS3FOWHDAiH4pbiMn_CICsUAXiHBG2nwvYuGTO77g/edi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rum.org/resources/what-is-scru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racle.com/technetwork/java/codeconvtoc-13605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ULv0lvInrsGMDslUHAnGDAeZHYmFXplAJl1QXATGYd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B2BB9-2D23-4D91-B6D1-5AF83A00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75</cp:revision>
  <dcterms:created xsi:type="dcterms:W3CDTF">2018-09-25T16:45:00Z</dcterms:created>
  <dcterms:modified xsi:type="dcterms:W3CDTF">2018-09-26T00:57:00Z</dcterms:modified>
</cp:coreProperties>
</file>