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300" w:lineRule="auto"/>
        <w:jc w:val="center"/>
        <w:rPr>
          <w:b/>
          <w:bCs/>
          <w:sz w:val="44"/>
        </w:rPr>
      </w:pPr>
    </w:p>
    <w:p>
      <w:pPr>
        <w:spacing w:line="300" w:lineRule="auto"/>
        <w:jc w:val="center"/>
        <w:rPr>
          <w:b/>
          <w:bCs/>
          <w:sz w:val="44"/>
        </w:rPr>
      </w:pPr>
      <w:r>
        <w:rPr>
          <w:rFonts w:eastAsia="黑体"/>
          <w:b/>
          <w:bCs/>
          <w:sz w:val="20"/>
        </w:rPr>
        <w:pict>
          <v:shape id="Object 2" o:spid="_x0000_s1026" o:spt="75" type="#_x0000_t75" style="position:absolute;left:0pt;margin-left:125.25pt;margin-top:17.6pt;height:44.05pt;width:171pt;mso-wrap-distance-bottom:0pt;mso-wrap-distance-top:0pt;z-index:251659264;mso-width-relative:page;mso-height-relative:page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topAndBottom"/>
          </v:shape>
        </w:pict>
      </w:r>
    </w:p>
    <w:p>
      <w:pPr>
        <w:spacing w:line="300" w:lineRule="auto"/>
        <w:jc w:val="center"/>
        <w:rPr>
          <w:rFonts w:eastAsia="黑体"/>
          <w:b/>
          <w:bCs/>
          <w:sz w:val="44"/>
        </w:rPr>
      </w:pPr>
      <w:r>
        <w:rPr>
          <w:rFonts w:hint="eastAsia" w:eastAsia="黑体"/>
          <w:b/>
          <w:bCs/>
          <w:sz w:val="44"/>
        </w:rPr>
        <w:t>《</w:t>
      </w:r>
      <w:r>
        <w:rPr>
          <w:rFonts w:eastAsia="黑体"/>
          <w:b/>
          <w:bCs/>
          <w:sz w:val="44"/>
          <w:lang w:val="en"/>
        </w:rPr>
        <w:t>算法设计与分析</w:t>
      </w:r>
      <w:r>
        <w:rPr>
          <w:rFonts w:hint="eastAsia" w:eastAsia="黑体"/>
          <w:b/>
          <w:bCs/>
          <w:sz w:val="44"/>
        </w:rPr>
        <w:t>》</w:t>
      </w:r>
      <w:r>
        <w:rPr>
          <w:rFonts w:eastAsia="黑体"/>
          <w:b/>
          <w:bCs/>
          <w:sz w:val="44"/>
          <w:lang w:val="en"/>
        </w:rPr>
        <w:t>实验</w:t>
      </w:r>
      <w:r>
        <w:rPr>
          <w:rFonts w:eastAsia="黑体"/>
          <w:b/>
          <w:bCs/>
          <w:sz w:val="44"/>
        </w:rPr>
        <w:t>报告</w:t>
      </w:r>
    </w:p>
    <w:p>
      <w:pPr>
        <w:spacing w:line="300" w:lineRule="auto"/>
        <w:jc w:val="center"/>
        <w:rPr>
          <w:rFonts w:eastAsia="黑体"/>
          <w:b/>
          <w:bCs/>
          <w:sz w:val="44"/>
        </w:rPr>
      </w:pPr>
    </w:p>
    <w:p>
      <w:pPr>
        <w:spacing w:line="300" w:lineRule="auto"/>
        <w:jc w:val="center"/>
        <w:rPr>
          <w:rFonts w:eastAsia="黑体"/>
          <w:b/>
          <w:bCs/>
          <w:sz w:val="44"/>
        </w:rPr>
      </w:pPr>
    </w:p>
    <w:p>
      <w:pPr>
        <w:spacing w:line="300" w:lineRule="auto"/>
        <w:jc w:val="center"/>
        <w:rPr>
          <w:rFonts w:hint="default" w:eastAsia="黑体"/>
          <w:b/>
          <w:bCs/>
          <w:sz w:val="44"/>
          <w:lang w:val="en-US" w:eastAsia="zh-CN"/>
        </w:rPr>
      </w:pPr>
      <w:r>
        <w:rPr>
          <w:rFonts w:hint="eastAsia" w:eastAsia="黑体"/>
          <w:b/>
          <w:bCs/>
          <w:sz w:val="44"/>
        </w:rPr>
        <w:t>题目：</w:t>
      </w:r>
      <w:r>
        <w:rPr>
          <w:rFonts w:hint="eastAsia" w:ascii="Times New Roman" w:hAnsi="Times New Roman" w:eastAsia="黑体"/>
          <w:b/>
          <w:bCs/>
          <w:sz w:val="44"/>
          <w:lang w:val="en-US" w:eastAsia="zh-CN"/>
        </w:rPr>
        <w:t>SubsetSumMadeSimple</w:t>
      </w:r>
      <w:r>
        <w:rPr>
          <w:rFonts w:hint="eastAsia" w:eastAsia="黑体"/>
          <w:b/>
          <w:bCs/>
          <w:sz w:val="44"/>
          <w:lang w:val="en-US" w:eastAsia="zh-CN"/>
        </w:rPr>
        <w:t>算法实现</w:t>
      </w:r>
    </w:p>
    <w:p>
      <w:pPr>
        <w:spacing w:line="300" w:lineRule="auto"/>
        <w:rPr>
          <w:rFonts w:eastAsia="黑体"/>
          <w:sz w:val="32"/>
        </w:rPr>
      </w:pPr>
    </w:p>
    <w:p>
      <w:pPr>
        <w:spacing w:line="300" w:lineRule="auto"/>
        <w:jc w:val="center"/>
        <w:rPr>
          <w:rFonts w:eastAsia="黑体"/>
          <w:sz w:val="32"/>
        </w:rPr>
      </w:pP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7"/>
        <w:gridCol w:w="1860"/>
        <w:gridCol w:w="3704"/>
        <w:gridCol w:w="1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7" w:type="dxa"/>
          </w:tcPr>
          <w:p>
            <w:pPr>
              <w:spacing w:line="300" w:lineRule="auto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姓名</w:t>
            </w:r>
          </w:p>
        </w:tc>
        <w:tc>
          <w:tcPr>
            <w:tcW w:w="1860" w:type="dxa"/>
          </w:tcPr>
          <w:p>
            <w:pPr>
              <w:spacing w:line="300" w:lineRule="auto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学号</w:t>
            </w:r>
          </w:p>
        </w:tc>
        <w:tc>
          <w:tcPr>
            <w:tcW w:w="3704" w:type="dxa"/>
          </w:tcPr>
          <w:p>
            <w:pPr>
              <w:spacing w:line="300" w:lineRule="auto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任务分工</w:t>
            </w:r>
          </w:p>
        </w:tc>
        <w:tc>
          <w:tcPr>
            <w:tcW w:w="1134" w:type="dxa"/>
          </w:tcPr>
          <w:p>
            <w:pPr>
              <w:spacing w:line="300" w:lineRule="auto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7" w:type="dxa"/>
          </w:tcPr>
          <w:p>
            <w:pPr>
              <w:spacing w:line="300" w:lineRule="auto"/>
              <w:rPr>
                <w:rFonts w:hint="eastAsia" w:eastAsia="宋体"/>
                <w:b/>
                <w:bCs/>
                <w:sz w:val="32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lang w:val="en-US" w:eastAsia="zh-CN"/>
              </w:rPr>
              <w:t>石润林</w:t>
            </w:r>
          </w:p>
        </w:tc>
        <w:tc>
          <w:tcPr>
            <w:tcW w:w="1860" w:type="dxa"/>
          </w:tcPr>
          <w:p>
            <w:pPr>
              <w:spacing w:line="300" w:lineRule="auto"/>
              <w:rPr>
                <w:rFonts w:hint="default" w:eastAsia="宋体"/>
                <w:b/>
                <w:bCs/>
                <w:sz w:val="32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lang w:val="en-US" w:eastAsia="zh-CN"/>
              </w:rPr>
              <w:t>3022244244</w:t>
            </w:r>
          </w:p>
        </w:tc>
        <w:tc>
          <w:tcPr>
            <w:tcW w:w="3704" w:type="dxa"/>
          </w:tcPr>
          <w:p>
            <w:pPr>
              <w:spacing w:line="300" w:lineRule="auto"/>
              <w:rPr>
                <w:rFonts w:hint="eastAsia" w:eastAsia="宋体"/>
                <w:b/>
                <w:bCs/>
                <w:sz w:val="32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lang w:val="en-US" w:eastAsia="zh-CN"/>
              </w:rPr>
              <w:t>全部</w:t>
            </w:r>
          </w:p>
        </w:tc>
        <w:tc>
          <w:tcPr>
            <w:tcW w:w="1134" w:type="dxa"/>
          </w:tcPr>
          <w:p>
            <w:pPr>
              <w:spacing w:line="300" w:lineRule="auto"/>
              <w:rPr>
                <w:b/>
                <w:bCs/>
                <w:sz w:val="32"/>
              </w:rPr>
            </w:pPr>
          </w:p>
        </w:tc>
      </w:tr>
    </w:tbl>
    <w:p>
      <w:pPr>
        <w:spacing w:line="360" w:lineRule="auto"/>
        <w:rPr>
          <w:rStyle w:val="23"/>
          <w:rFonts w:ascii="宋体" w:hAnsi="宋体" w:cs="宋体"/>
          <w:sz w:val="28"/>
          <w:szCs w:val="28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rStyle w:val="23"/>
          <w:rFonts w:hint="eastAsia" w:ascii="Times New Roman" w:hAnsi="Times New Roman"/>
        </w:rPr>
        <w:t>Sub</w:t>
      </w:r>
      <w:r>
        <w:rPr>
          <w:rStyle w:val="23"/>
          <w:rFonts w:hint="eastAsia" w:ascii="Times New Roman" w:hAnsi="Times New Roman"/>
          <w:lang w:val="en-US" w:eastAsia="zh-CN"/>
        </w:rPr>
        <w:t>s</w:t>
      </w:r>
      <w:r>
        <w:rPr>
          <w:rStyle w:val="23"/>
          <w:rFonts w:hint="eastAsia" w:ascii="Times New Roman" w:hAnsi="Times New Roman"/>
        </w:rPr>
        <w:t>etSumMadeSimple</w:t>
      </w:r>
      <w:r>
        <w:rPr>
          <w:rStyle w:val="23"/>
          <w:rFonts w:hint="eastAsia"/>
        </w:rPr>
        <w:t>算法实现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</w:rPr>
        <w:t>摘要</w:t>
      </w:r>
      <w:r>
        <w:rPr>
          <w:sz w:val="28"/>
          <w:szCs w:val="28"/>
        </w:rPr>
        <w:t>:</w:t>
      </w:r>
      <w:r>
        <w:rPr>
          <w:rFonts w:hint="eastAsia"/>
          <w:sz w:val="28"/>
          <w:szCs w:val="28"/>
          <w:lang w:val="en-US" w:eastAsia="zh-CN"/>
        </w:rPr>
        <w:t>本文致力于介绍和实现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arXiv</w:t>
      </w:r>
      <w:r>
        <w:rPr>
          <w:rFonts w:hint="eastAsia"/>
          <w:sz w:val="28"/>
          <w:szCs w:val="28"/>
          <w:lang w:val="en-US" w:eastAsia="zh-CN"/>
        </w:rPr>
        <w:t>:1807.08248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v</w:t>
      </w:r>
      <w:r>
        <w:rPr>
          <w:rFonts w:hint="eastAsia"/>
          <w:sz w:val="28"/>
          <w:szCs w:val="28"/>
          <w:lang w:val="en-US" w:eastAsia="zh-CN"/>
        </w:rPr>
        <w:t>1 [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cs</w:t>
      </w:r>
      <w:r>
        <w:rPr>
          <w:rFonts w:hint="eastAsia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DS</w:t>
      </w:r>
      <w:r>
        <w:rPr>
          <w:rFonts w:hint="eastAsia"/>
          <w:sz w:val="28"/>
          <w:szCs w:val="28"/>
          <w:lang w:val="en-US" w:eastAsia="zh-CN"/>
        </w:rPr>
        <w:t xml:space="preserve">] 22 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Jul</w:t>
      </w:r>
      <w:r>
        <w:rPr>
          <w:rFonts w:hint="eastAsia"/>
          <w:sz w:val="28"/>
          <w:szCs w:val="28"/>
          <w:lang w:val="en-US" w:eastAsia="zh-CN"/>
        </w:rPr>
        <w:t xml:space="preserve"> 2018论文中提出的用于求解子集和问题（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Subset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Sum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Problem</w:t>
      </w:r>
      <w:r>
        <w:rPr>
          <w:rFonts w:hint="eastAsia"/>
          <w:sz w:val="28"/>
          <w:szCs w:val="28"/>
          <w:lang w:val="en-US" w:eastAsia="zh-CN"/>
        </w:rPr>
        <w:t>）的算法，名为“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SubsetSumMadeSimple</w:t>
      </w:r>
      <w:r>
        <w:rPr>
          <w:rFonts w:hint="eastAsia"/>
          <w:sz w:val="28"/>
          <w:szCs w:val="28"/>
          <w:lang w:val="en-US" w:eastAsia="zh-CN"/>
        </w:rPr>
        <w:t>”。子集和问题是计算复杂性理论和算法设计领域的一个经典问题，其核心在于确定一个给定整数集合中是否存在一个子集，其元素之和正好等于特定的目标值。传统解法主要包括暴力法、动态规划法和回溯法。暴力法通过枚举所有可能的子集组合来找出满足条件的子集，其时间复杂度为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O</w:t>
      </w:r>
      <w:r>
        <w:rPr>
          <w:rFonts w:hint="eastAsia"/>
          <w:sz w:val="28"/>
          <w:szCs w:val="28"/>
          <w:lang w:val="en-US" w:eastAsia="zh-CN"/>
        </w:rPr>
        <w:t>(</w:t>
      </w:r>
      <m:oMath>
        <m:sSup>
          <m:sSupPr>
            <m:ctrlPr>
              <w:rPr>
                <w:rFonts w:hint="default" w:ascii="Cambria Math" w:hAnsi="Cambria Math" w:cs="Times New Roman"/>
                <w:kern w:val="2"/>
                <w:sz w:val="28"/>
                <w:szCs w:val="28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8"/>
                <w:szCs w:val="28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cs="Times New Roman"/>
                <w:kern w:val="2"/>
                <w:sz w:val="28"/>
                <w:szCs w:val="28"/>
                <w:lang w:val="en-US" w:eastAsia="zh-CN" w:bidi="ar-SA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kern w:val="2"/>
                <w:sz w:val="28"/>
                <w:szCs w:val="28"/>
                <w:lang w:val="en-US" w:eastAsia="zh-CN" w:bidi="ar-SA"/>
              </w:rPr>
              <m:t>n</m:t>
            </m:r>
            <m:ctrlPr>
              <w:rPr>
                <w:rFonts w:hint="default" w:ascii="Cambria Math" w:hAnsi="Cambria Math" w:cs="Times New Roman"/>
                <w:kern w:val="2"/>
                <w:sz w:val="28"/>
                <w:szCs w:val="28"/>
                <w:lang w:val="en-US" w:eastAsia="zh-CN" w:bidi="ar-SA"/>
              </w:rPr>
            </m:ctrlPr>
          </m:sup>
        </m:sSup>
      </m:oMath>
      <w:r>
        <w:rPr>
          <w:rFonts w:hint="eastAsia"/>
          <w:sz w:val="28"/>
          <w:szCs w:val="28"/>
          <w:lang w:val="en-US" w:eastAsia="zh-CN"/>
        </w:rPr>
        <w:t>)，其中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n</w:t>
      </w:r>
      <w:r>
        <w:rPr>
          <w:rFonts w:hint="eastAsia"/>
          <w:sz w:val="28"/>
          <w:szCs w:val="28"/>
          <w:lang w:val="en-US" w:eastAsia="zh-CN"/>
        </w:rPr>
        <w:t>是集合中元素的数量。动态规划法则采用一种自底向上的策略，通过构建一个表格来存储中间结果，以避免重复计算，其时间复杂度为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O</w:t>
      </w:r>
      <w:r>
        <w:rPr>
          <w:rFonts w:hint="eastAsia"/>
          <w:sz w:val="28"/>
          <w:szCs w:val="28"/>
          <w:lang w:val="en-US" w:eastAsia="zh-CN"/>
        </w:rPr>
        <w:t>(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nu</w:t>
      </w:r>
      <w:r>
        <w:rPr>
          <w:rFonts w:hint="eastAsia"/>
          <w:sz w:val="28"/>
          <w:szCs w:val="28"/>
          <w:lang w:val="en-US" w:eastAsia="zh-CN"/>
        </w:rPr>
        <w:t>)，其中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u</w:t>
      </w:r>
      <w:r>
        <w:rPr>
          <w:rFonts w:hint="eastAsia"/>
          <w:sz w:val="28"/>
          <w:szCs w:val="28"/>
          <w:lang w:val="en-US" w:eastAsia="zh-CN"/>
        </w:rPr>
        <w:t>是目标和。回溯法则是一种优化的暴力搜索，它在搜索过程中剪枝，避免不必要的计算，但最坏情况下的时间复杂度仍然接近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O</w:t>
      </w:r>
      <w:r>
        <w:rPr>
          <w:rFonts w:hint="eastAsia"/>
          <w:sz w:val="28"/>
          <w:szCs w:val="28"/>
          <w:lang w:val="en-US" w:eastAsia="zh-CN"/>
        </w:rPr>
        <w:t>(</w:t>
      </w:r>
      <m:oMath>
        <m:sSup>
          <m:sSupPr>
            <m:ctrlPr>
              <w:rPr>
                <w:rFonts w:hint="default" w:ascii="Cambria Math" w:hAnsi="Cambria Math" w:cs="Times New Roman"/>
                <w:kern w:val="2"/>
                <w:sz w:val="28"/>
                <w:szCs w:val="28"/>
                <w:lang w:val="en-US" w:eastAsia="zh-CN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8"/>
                <w:szCs w:val="28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cs="Times New Roman"/>
                <w:kern w:val="2"/>
                <w:sz w:val="28"/>
                <w:szCs w:val="28"/>
                <w:lang w:val="en-US" w:eastAsia="zh-CN" w:bidi="ar-SA"/>
              </w:rPr>
            </m:ctrlPr>
          </m:e>
          <m:sup>
            <m:r>
              <m:rPr/>
              <w:rPr>
                <w:rFonts w:hint="default" w:ascii="Cambria Math" w:hAnsi="Cambria Math" w:cs="Times New Roman"/>
                <w:kern w:val="2"/>
                <w:sz w:val="28"/>
                <w:szCs w:val="28"/>
                <w:lang w:val="en-US" w:eastAsia="zh-CN" w:bidi="ar-SA"/>
              </w:rPr>
              <m:t>n</m:t>
            </m:r>
            <m:ctrlPr>
              <w:rPr>
                <w:rFonts w:hint="default" w:ascii="Cambria Math" w:hAnsi="Cambria Math" w:cs="Times New Roman"/>
                <w:kern w:val="2"/>
                <w:sz w:val="28"/>
                <w:szCs w:val="28"/>
                <w:lang w:val="en-US" w:eastAsia="zh-CN" w:bidi="ar-SA"/>
              </w:rPr>
            </m:ctrlPr>
          </m:sup>
        </m:sSup>
      </m:oMath>
      <w:r>
        <w:rPr>
          <w:rFonts w:hint="eastAsia"/>
          <w:sz w:val="28"/>
          <w:szCs w:val="28"/>
          <w:lang w:val="en-US" w:eastAsia="zh-CN"/>
        </w:rPr>
        <w:t>)。而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SubsetSumMadeSimple</w:t>
      </w:r>
      <w:r>
        <w:rPr>
          <w:rFonts w:hint="eastAsia"/>
          <w:sz w:val="28"/>
          <w:szCs w:val="28"/>
          <w:lang w:val="en-US" w:eastAsia="zh-CN"/>
        </w:rPr>
        <w:t>算法利用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FFT</w:t>
      </w:r>
      <w:r>
        <w:rPr>
          <w:rFonts w:hint="eastAsia"/>
          <w:sz w:val="28"/>
          <w:szCs w:val="28"/>
          <w:lang w:val="en-US" w:eastAsia="zh-CN"/>
        </w:rPr>
        <w:t>和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D</w:t>
      </w:r>
      <w:r>
        <w:rPr>
          <w:rFonts w:hint="eastAsia"/>
          <w:sz w:val="28"/>
          <w:szCs w:val="28"/>
          <w:lang w:val="en-US" w:eastAsia="zh-CN"/>
        </w:rPr>
        <w:t>&amp;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C</w:t>
      </w:r>
      <w:r>
        <w:rPr>
          <w:rFonts w:hint="eastAsia"/>
          <w:sz w:val="28"/>
          <w:szCs w:val="28"/>
          <w:lang w:val="en-US" w:eastAsia="zh-CN"/>
        </w:rPr>
        <w:t>将时间复杂度降低至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O</w:t>
      </w:r>
      <w:r>
        <w:rPr>
          <w:rFonts w:hint="eastAsia"/>
          <w:sz w:val="28"/>
          <w:szCs w:val="28"/>
          <w:lang w:val="en-US" w:eastAsia="zh-CN"/>
        </w:rP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eg>
          <m:e>
            <m:r>
              <m:rPr/>
              <w:rPr>
                <w:rFonts w:hint="default" w:ascii="Cambria Math" w:hAnsi="Cambria Math"/>
                <w:sz w:val="28"/>
                <w:szCs w:val="28"/>
                <w:lang w:val="en-US" w:eastAsia="zh-CN"/>
              </w:rPr>
              <m:t>nlogn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</m:rad>
        <m:r>
          <m:rPr>
            <m:sty m:val="p"/>
          </m:rPr>
          <w:rPr>
            <w:rFonts w:hint="default" w:ascii="Cambria Math" w:hAnsi="Cambria Math"/>
            <w:sz w:val="28"/>
            <w:szCs w:val="28"/>
            <w:lang w:val="en-US" w:eastAsia="zh-CN"/>
          </w:rPr>
          <m:t>ulogu</m:t>
        </m:r>
      </m:oMath>
      <w:r>
        <w:rPr>
          <w:rFonts w:hint="eastAsia"/>
          <w:sz w:val="28"/>
          <w:szCs w:val="28"/>
          <w:lang w:val="en-US" w:eastAsia="zh-CN"/>
        </w:rPr>
        <w:t>)，显著提高了数据量较大时的问题求解速度。</w:t>
      </w:r>
    </w:p>
    <w:p>
      <w:pPr>
        <w:rPr>
          <w:rFonts w:hint="default"/>
          <w:sz w:val="28"/>
          <w:szCs w:val="28"/>
          <w:lang w:val="en-US" w:eastAsia="zh-CN"/>
        </w:rPr>
      </w:pPr>
    </w:p>
    <w:p/>
    <w:p>
      <w:pPr>
        <w:rPr>
          <w:rFonts w:hint="default" w:eastAsia="宋体"/>
          <w:sz w:val="28"/>
          <w:szCs w:val="28"/>
          <w:lang w:val="en-US" w:eastAsia="zh-CN"/>
        </w:rPr>
      </w:pPr>
      <w:r>
        <w:rPr>
          <w:b/>
          <w:bCs/>
          <w:sz w:val="28"/>
          <w:szCs w:val="28"/>
        </w:rPr>
        <w:t>关键词</w:t>
      </w:r>
      <w:r>
        <w:rPr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子集和问题，</w:t>
      </w:r>
      <w:r>
        <w:rPr>
          <w:rFonts w:hint="eastAsia"/>
          <w:sz w:val="28"/>
          <w:szCs w:val="28"/>
          <w:lang w:val="en-US" w:eastAsia="zh-CN"/>
        </w:rPr>
        <w:t>时间复杂度优化，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FFT</w:t>
      </w:r>
      <w:r>
        <w:rPr>
          <w:rFonts w:hint="eastAsia"/>
          <w:sz w:val="28"/>
          <w:szCs w:val="28"/>
          <w:lang w:val="en-US" w:eastAsia="zh-CN"/>
        </w:rPr>
        <w:t>快速傅里叶变换，分治</w:t>
      </w:r>
    </w:p>
    <w:p/>
    <w:p>
      <w:pPr>
        <w:pStyle w:val="2"/>
        <w:numPr>
          <w:ilvl w:val="0"/>
          <w:numId w:val="1"/>
        </w:numPr>
      </w:pPr>
      <w:r>
        <w:t>实验目的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ascii="微软雅黑" w:hAnsi="微软雅黑"/>
          <w:color w:val="333333"/>
          <w:kern w:val="2"/>
          <w:sz w:val="21"/>
          <w:shd w:val="clear" w:color="auto" w:fill="FFFFFF"/>
        </w:rPr>
      </w:pPr>
      <w:r>
        <w:rPr>
          <w:rFonts w:hint="eastAsia" w:ascii="微软雅黑" w:hAnsi="微软雅黑"/>
          <w:color w:val="333333"/>
          <w:shd w:val="clear" w:color="auto" w:fill="FFFFFF"/>
          <w:lang w:val="en-US" w:eastAsia="zh-CN"/>
        </w:rPr>
        <w:t>子集和</w:t>
      </w:r>
      <w:r>
        <w:rPr>
          <w:rFonts w:hint="eastAsia" w:ascii="微软雅黑" w:hAnsi="微软雅黑"/>
          <w:color w:val="333333"/>
          <w:shd w:val="clear" w:color="auto" w:fill="FFFFFF"/>
        </w:rPr>
        <w:t>问题的背景及意义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 w:firstLine="420" w:firstLineChars="0"/>
        <w:textAlignment w:val="auto"/>
        <w:rPr>
          <w:rFonts w:hint="default" w:ascii="微软雅黑" w:hAnsi="微软雅黑" w:eastAsia="宋体"/>
          <w:color w:val="333333"/>
          <w:kern w:val="2"/>
          <w:sz w:val="21"/>
          <w:shd w:val="clear" w:color="auto" w:fill="FFFFFF"/>
          <w:lang w:val="en-US" w:eastAsia="zh-CN"/>
        </w:rPr>
      </w:pPr>
      <w:r>
        <w:rPr>
          <w:rFonts w:hint="default" w:ascii="微软雅黑" w:hAnsi="微软雅黑" w:eastAsia="宋体"/>
          <w:color w:val="333333"/>
          <w:kern w:val="2"/>
          <w:sz w:val="21"/>
          <w:shd w:val="clear" w:color="auto" w:fill="FFFFFF"/>
          <w:lang w:val="en-US" w:eastAsia="zh-CN"/>
        </w:rPr>
        <w:t>子集和问题（</w:t>
      </w:r>
      <w:r>
        <w:rPr>
          <w:rFonts w:hint="default" w:ascii="Times New Roman" w:hAnsi="Times New Roman" w:eastAsia="宋体"/>
          <w:color w:val="333333"/>
          <w:kern w:val="2"/>
          <w:sz w:val="21"/>
          <w:shd w:val="clear" w:color="auto" w:fill="FFFFFF"/>
          <w:lang w:val="en-US" w:eastAsia="zh-CN"/>
        </w:rPr>
        <w:t>Subset</w:t>
      </w:r>
      <w:r>
        <w:rPr>
          <w:rFonts w:hint="default" w:ascii="微软雅黑" w:hAnsi="微软雅黑" w:eastAsia="宋体"/>
          <w:color w:val="333333"/>
          <w:kern w:val="2"/>
          <w:sz w:val="21"/>
          <w:shd w:val="clear" w:color="auto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/>
          <w:color w:val="333333"/>
          <w:kern w:val="2"/>
          <w:sz w:val="21"/>
          <w:shd w:val="clear" w:color="auto" w:fill="FFFFFF"/>
          <w:lang w:val="en-US" w:eastAsia="zh-CN"/>
        </w:rPr>
        <w:t>Sum</w:t>
      </w:r>
      <w:r>
        <w:rPr>
          <w:rFonts w:hint="default" w:ascii="微软雅黑" w:hAnsi="微软雅黑" w:eastAsia="宋体"/>
          <w:color w:val="333333"/>
          <w:kern w:val="2"/>
          <w:sz w:val="21"/>
          <w:shd w:val="clear" w:color="auto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/>
          <w:color w:val="333333"/>
          <w:kern w:val="2"/>
          <w:sz w:val="21"/>
          <w:shd w:val="clear" w:color="auto" w:fill="FFFFFF"/>
          <w:lang w:val="en-US" w:eastAsia="zh-CN"/>
        </w:rPr>
        <w:t>Problem</w:t>
      </w:r>
      <w:r>
        <w:rPr>
          <w:rFonts w:hint="default" w:ascii="微软雅黑" w:hAnsi="微软雅黑" w:eastAsia="宋体"/>
          <w:color w:val="333333"/>
          <w:kern w:val="2"/>
          <w:sz w:val="21"/>
          <w:shd w:val="clear" w:color="auto" w:fill="FFFFFF"/>
          <w:lang w:val="en-US" w:eastAsia="zh-CN"/>
        </w:rPr>
        <w:t>）是计算理论和算法设计中的一个基础问题，具有重要的理论和实际意义。该问题定义为：给定一个整数集合和一个目标整数，确定是否存在集合的一个子集，使得其元素之和等于目标整数。这是一个</w:t>
      </w:r>
      <w:r>
        <w:rPr>
          <w:rFonts w:hint="default" w:ascii="Times New Roman" w:hAnsi="Times New Roman" w:eastAsia="宋体"/>
          <w:color w:val="333333"/>
          <w:kern w:val="2"/>
          <w:sz w:val="21"/>
          <w:shd w:val="clear" w:color="auto" w:fill="FFFFFF"/>
          <w:lang w:val="en-US" w:eastAsia="zh-CN"/>
        </w:rPr>
        <w:t>NP</w:t>
      </w:r>
      <w:r>
        <w:rPr>
          <w:rFonts w:hint="default" w:ascii="微软雅黑" w:hAnsi="微软雅黑" w:eastAsia="宋体"/>
          <w:color w:val="333333"/>
          <w:kern w:val="2"/>
          <w:sz w:val="21"/>
          <w:shd w:val="clear" w:color="auto" w:fill="FFFFFF"/>
          <w:lang w:val="en-US" w:eastAsia="zh-CN"/>
        </w:rPr>
        <w:t>完全问题，对计算复杂性理论具有重要价值。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 w:firstLine="420" w:firstLineChars="0"/>
        <w:textAlignment w:val="auto"/>
        <w:rPr>
          <w:rFonts w:hint="default" w:ascii="微软雅黑" w:hAnsi="微软雅黑" w:eastAsia="宋体"/>
          <w:color w:val="333333"/>
          <w:kern w:val="2"/>
          <w:sz w:val="21"/>
          <w:shd w:val="clear" w:color="auto" w:fill="FFFFFF"/>
          <w:lang w:val="en-US" w:eastAsia="zh-CN"/>
        </w:rPr>
      </w:pPr>
      <w:r>
        <w:rPr>
          <w:rFonts w:hint="default" w:ascii="微软雅黑" w:hAnsi="微软雅黑" w:eastAsia="宋体"/>
          <w:color w:val="333333"/>
          <w:kern w:val="2"/>
          <w:sz w:val="21"/>
          <w:shd w:val="clear" w:color="auto" w:fill="FFFFFF"/>
          <w:lang w:val="en-US" w:eastAsia="zh-CN"/>
        </w:rPr>
        <w:t>子集和问题在多个领域都有广泛应用</w:t>
      </w:r>
      <w:r>
        <w:rPr>
          <w:rFonts w:hint="eastAsia" w:ascii="微软雅黑" w:hAnsi="微软雅黑"/>
          <w:color w:val="333333"/>
          <w:kern w:val="2"/>
          <w:sz w:val="21"/>
          <w:shd w:val="clear" w:color="auto" w:fill="FFFFFF"/>
          <w:lang w:val="en-US" w:eastAsia="zh-CN"/>
        </w:rPr>
        <w:t>，如，</w:t>
      </w:r>
      <w:r>
        <w:rPr>
          <w:rFonts w:hint="default" w:ascii="微软雅黑" w:hAnsi="微软雅黑" w:eastAsia="宋体"/>
          <w:color w:val="333333"/>
          <w:kern w:val="2"/>
          <w:sz w:val="21"/>
          <w:shd w:val="clear" w:color="auto" w:fill="FFFFFF"/>
          <w:lang w:val="en-US" w:eastAsia="zh-CN"/>
        </w:rPr>
        <w:t>加密学</w:t>
      </w:r>
      <w:r>
        <w:rPr>
          <w:rFonts w:hint="eastAsia" w:ascii="微软雅黑" w:hAnsi="微软雅黑"/>
          <w:color w:val="333333"/>
          <w:kern w:val="2"/>
          <w:sz w:val="21"/>
          <w:shd w:val="clear" w:color="auto" w:fill="FFFFFF"/>
          <w:lang w:val="en-US" w:eastAsia="zh-CN"/>
        </w:rPr>
        <w:t>——</w:t>
      </w:r>
      <w:r>
        <w:rPr>
          <w:rFonts w:hint="default" w:ascii="微软雅黑" w:hAnsi="微软雅黑" w:eastAsia="宋体"/>
          <w:color w:val="333333"/>
          <w:kern w:val="2"/>
          <w:sz w:val="21"/>
          <w:shd w:val="clear" w:color="auto" w:fill="FFFFFF"/>
          <w:lang w:val="en-US" w:eastAsia="zh-CN"/>
        </w:rPr>
        <w:t>用于评估密码系统的安全性</w:t>
      </w:r>
      <w:r>
        <w:rPr>
          <w:rFonts w:hint="eastAsia" w:ascii="微软雅黑" w:hAnsi="微软雅黑"/>
          <w:color w:val="333333"/>
          <w:kern w:val="2"/>
          <w:sz w:val="21"/>
          <w:shd w:val="clear" w:color="auto" w:fill="FFFFFF"/>
          <w:lang w:val="en-US" w:eastAsia="zh-CN"/>
        </w:rPr>
        <w:t>；</w:t>
      </w:r>
      <w:r>
        <w:rPr>
          <w:rFonts w:hint="default" w:ascii="微软雅黑" w:hAnsi="微软雅黑" w:eastAsia="宋体"/>
          <w:color w:val="333333"/>
          <w:kern w:val="2"/>
          <w:sz w:val="21"/>
          <w:shd w:val="clear" w:color="auto" w:fill="FFFFFF"/>
          <w:lang w:val="en-US" w:eastAsia="zh-CN"/>
        </w:rPr>
        <w:t>资源分配</w:t>
      </w:r>
      <w:r>
        <w:rPr>
          <w:rFonts w:hint="eastAsia" w:ascii="微软雅黑" w:hAnsi="微软雅黑"/>
          <w:color w:val="333333"/>
          <w:kern w:val="2"/>
          <w:sz w:val="21"/>
          <w:shd w:val="clear" w:color="auto" w:fill="FFFFFF"/>
          <w:lang w:val="en-US" w:eastAsia="zh-CN"/>
        </w:rPr>
        <w:t>——</w:t>
      </w:r>
      <w:r>
        <w:rPr>
          <w:rFonts w:hint="default" w:ascii="微软雅黑" w:hAnsi="微软雅黑" w:eastAsia="宋体"/>
          <w:color w:val="333333"/>
          <w:kern w:val="2"/>
          <w:sz w:val="21"/>
          <w:shd w:val="clear" w:color="auto" w:fill="FFFFFF"/>
          <w:lang w:val="en-US" w:eastAsia="zh-CN"/>
        </w:rPr>
        <w:t>在工业和商业领域，用于优化资源分配</w:t>
      </w:r>
      <w:r>
        <w:rPr>
          <w:rFonts w:hint="eastAsia" w:ascii="微软雅黑" w:hAnsi="微软雅黑"/>
          <w:color w:val="333333"/>
          <w:kern w:val="2"/>
          <w:sz w:val="21"/>
          <w:shd w:val="clear" w:color="auto" w:fill="FFFFFF"/>
          <w:lang w:val="en-US" w:eastAsia="zh-CN"/>
        </w:rPr>
        <w:t>；</w:t>
      </w:r>
      <w:r>
        <w:rPr>
          <w:rFonts w:hint="default" w:ascii="微软雅黑" w:hAnsi="微软雅黑" w:eastAsia="宋体"/>
          <w:color w:val="333333"/>
          <w:kern w:val="2"/>
          <w:sz w:val="21"/>
          <w:shd w:val="clear" w:color="auto" w:fill="FFFFFF"/>
          <w:lang w:val="en-US" w:eastAsia="zh-CN"/>
        </w:rPr>
        <w:t>计划和调度</w:t>
      </w:r>
      <w:r>
        <w:rPr>
          <w:rFonts w:hint="eastAsia" w:ascii="微软雅黑" w:hAnsi="微软雅黑"/>
          <w:color w:val="333333"/>
          <w:kern w:val="2"/>
          <w:sz w:val="21"/>
          <w:shd w:val="clear" w:color="auto" w:fill="FFFFFF"/>
          <w:lang w:val="en-US" w:eastAsia="zh-CN"/>
        </w:rPr>
        <w:t>——</w:t>
      </w:r>
      <w:r>
        <w:rPr>
          <w:rFonts w:hint="default" w:ascii="微软雅黑" w:hAnsi="微软雅黑" w:eastAsia="宋体"/>
          <w:color w:val="333333"/>
          <w:kern w:val="2"/>
          <w:sz w:val="21"/>
          <w:shd w:val="clear" w:color="auto" w:fill="FFFFFF"/>
          <w:lang w:val="en-US" w:eastAsia="zh-CN"/>
        </w:rPr>
        <w:t>项目管理中，确保任务按时完成且资源有效利用。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 w:firstLine="420" w:firstLineChars="0"/>
        <w:textAlignment w:val="auto"/>
        <w:rPr>
          <w:rFonts w:hint="default" w:ascii="微软雅黑" w:hAnsi="微软雅黑"/>
          <w:color w:val="333333"/>
          <w:kern w:val="2"/>
          <w:sz w:val="21"/>
          <w:shd w:val="clear" w:color="auto" w:fill="FFFFFF"/>
          <w:lang w:val="en-US" w:eastAsia="zh-CN"/>
        </w:rPr>
      </w:pPr>
      <w:r>
        <w:rPr>
          <w:rFonts w:hint="default" w:ascii="微软雅黑" w:hAnsi="微软雅黑"/>
          <w:color w:val="333333"/>
          <w:kern w:val="2"/>
          <w:sz w:val="21"/>
          <w:shd w:val="clear" w:color="auto" w:fill="FFFFFF"/>
          <w:lang w:val="en-US" w:eastAsia="zh-CN"/>
        </w:rPr>
        <w:t>理论上，子集和问题帮助我们理解</w:t>
      </w:r>
      <w:r>
        <w:rPr>
          <w:rFonts w:hint="default" w:ascii="Times New Roman" w:hAnsi="Times New Roman"/>
          <w:color w:val="333333"/>
          <w:kern w:val="2"/>
          <w:sz w:val="21"/>
          <w:shd w:val="clear" w:color="auto" w:fill="FFFFFF"/>
          <w:lang w:val="en-US" w:eastAsia="zh-CN"/>
        </w:rPr>
        <w:t>P</w:t>
      </w:r>
      <w:r>
        <w:rPr>
          <w:rFonts w:hint="default" w:ascii="微软雅黑" w:hAnsi="微软雅黑"/>
          <w:color w:val="333333"/>
          <w:kern w:val="2"/>
          <w:sz w:val="21"/>
          <w:shd w:val="clear" w:color="auto" w:fill="FFFFFF"/>
          <w:lang w:val="en-US" w:eastAsia="zh-CN"/>
        </w:rPr>
        <w:t>类和</w:t>
      </w:r>
      <w:r>
        <w:rPr>
          <w:rFonts w:hint="default" w:ascii="Times New Roman" w:hAnsi="Times New Roman"/>
          <w:color w:val="333333"/>
          <w:kern w:val="2"/>
          <w:sz w:val="21"/>
          <w:shd w:val="clear" w:color="auto" w:fill="FFFFFF"/>
          <w:lang w:val="en-US" w:eastAsia="zh-CN"/>
        </w:rPr>
        <w:t>NP</w:t>
      </w:r>
      <w:r>
        <w:rPr>
          <w:rFonts w:hint="default" w:ascii="微软雅黑" w:hAnsi="微软雅黑"/>
          <w:color w:val="333333"/>
          <w:kern w:val="2"/>
          <w:sz w:val="21"/>
          <w:shd w:val="clear" w:color="auto" w:fill="FFFFFF"/>
          <w:lang w:val="en-US" w:eastAsia="zh-CN"/>
        </w:rPr>
        <w:t>类问题之间的关系。研究这个问题的高效算法，可以推动算法理论的发展，特别是在处理</w:t>
      </w:r>
      <w:r>
        <w:rPr>
          <w:rFonts w:hint="default" w:ascii="Times New Roman" w:hAnsi="Times New Roman"/>
          <w:color w:val="333333"/>
          <w:kern w:val="2"/>
          <w:sz w:val="21"/>
          <w:shd w:val="clear" w:color="auto" w:fill="FFFFFF"/>
          <w:lang w:val="en-US" w:eastAsia="zh-CN"/>
        </w:rPr>
        <w:t>NP</w:t>
      </w:r>
      <w:r>
        <w:rPr>
          <w:rFonts w:hint="default" w:ascii="微软雅黑" w:hAnsi="微软雅黑"/>
          <w:color w:val="333333"/>
          <w:kern w:val="2"/>
          <w:sz w:val="21"/>
          <w:shd w:val="clear" w:color="auto" w:fill="FFFFFF"/>
          <w:lang w:val="en-US" w:eastAsia="zh-CN"/>
        </w:rPr>
        <w:t>完全问题方面。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 w:firstLine="420" w:firstLineChars="0"/>
        <w:textAlignment w:val="auto"/>
        <w:rPr>
          <w:rFonts w:hint="default" w:ascii="微软雅黑" w:hAnsi="微软雅黑" w:eastAsia="宋体"/>
          <w:color w:val="333333"/>
          <w:kern w:val="2"/>
          <w:sz w:val="21"/>
          <w:shd w:val="clear" w:color="auto" w:fill="FFFFFF"/>
          <w:lang w:val="en-US" w:eastAsia="zh-CN"/>
        </w:rPr>
      </w:pPr>
      <w:r>
        <w:rPr>
          <w:rFonts w:hint="default" w:ascii="微软雅黑" w:hAnsi="微软雅黑"/>
          <w:color w:val="333333"/>
          <w:kern w:val="2"/>
          <w:sz w:val="21"/>
          <w:shd w:val="clear" w:color="auto" w:fill="FFFFFF"/>
          <w:lang w:val="en-US" w:eastAsia="zh-CN"/>
        </w:rPr>
        <w:t>尽管有其理论重要性和广泛的实际应用，子集和问题的求解面临巨大</w:t>
      </w:r>
      <w:r>
        <w:rPr>
          <w:rFonts w:hint="default" w:ascii="微软雅黑" w:hAnsi="微软雅黑" w:eastAsia="宋体"/>
          <w:color w:val="333333"/>
          <w:kern w:val="2"/>
          <w:sz w:val="21"/>
          <w:shd w:val="clear" w:color="auto" w:fill="FFFFFF"/>
          <w:lang w:val="en-US" w:eastAsia="zh-CN"/>
        </w:rPr>
        <w:t>挑战。由于其</w:t>
      </w:r>
      <w:r>
        <w:rPr>
          <w:rFonts w:hint="default" w:ascii="Times New Roman" w:hAnsi="Times New Roman" w:eastAsia="宋体"/>
          <w:color w:val="333333"/>
          <w:kern w:val="2"/>
          <w:sz w:val="21"/>
          <w:shd w:val="clear" w:color="auto" w:fill="FFFFFF"/>
          <w:lang w:val="en-US" w:eastAsia="zh-CN"/>
        </w:rPr>
        <w:t>NP</w:t>
      </w:r>
      <w:r>
        <w:rPr>
          <w:rFonts w:hint="default" w:ascii="微软雅黑" w:hAnsi="微软雅黑" w:eastAsia="宋体"/>
          <w:color w:val="333333"/>
          <w:kern w:val="2"/>
          <w:sz w:val="21"/>
          <w:shd w:val="clear" w:color="auto" w:fill="FFFFFF"/>
          <w:lang w:val="en-US" w:eastAsia="zh-CN"/>
        </w:rPr>
        <w:t>完全性质，为大规模数据集找到有效且高效的算法非常困难，这使得设计新算法或改进现有算法成为计算科学领域的研究热点。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Chars="0" w:firstLine="420" w:firstLineChars="0"/>
        <w:textAlignment w:val="auto"/>
        <w:rPr>
          <w:rFonts w:hint="eastAsia" w:ascii="微软雅黑" w:hAnsi="微软雅黑" w:eastAsia="宋体"/>
          <w:color w:val="333333"/>
          <w:kern w:val="2"/>
          <w:sz w:val="21"/>
          <w:shd w:val="clear" w:color="auto" w:fill="FFFFFF"/>
          <w:lang w:val="en-US" w:eastAsia="zh-CN"/>
        </w:rPr>
      </w:pPr>
    </w:p>
    <w:p>
      <w:pPr>
        <w:numPr>
          <w:ilvl w:val="0"/>
          <w:numId w:val="2"/>
        </w:numPr>
      </w:pPr>
      <w:r>
        <w:rPr>
          <w:rFonts w:hint="eastAsia" w:ascii="微软雅黑" w:hAnsi="微软雅黑"/>
          <w:color w:val="333333"/>
          <w:shd w:val="clear" w:color="auto" w:fill="FFFFFF"/>
        </w:rPr>
        <w:t>说明课题的任务与目的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阅读论文arXiv:1807.08248v1 [cs.DS] 22 Jul 2018，理解论文中提出的用于求解子集和问题（Subset Sum Problem）的SubsetSumMadeSimple算法，并正确的实现它，而后进行相关的时间复杂度分析。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</w:pPr>
      <w:r>
        <w:rPr>
          <w:rFonts w:hint="eastAsia"/>
        </w:rPr>
        <w:t>说明解决方案主要思路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认真阅读论文并理解其思路，按照所给的伪代码即可实现其SubsetSumMadeSimple算法。主要难点在于理解算法实现的证明部分的理论推导。</w:t>
      </w:r>
    </w:p>
    <w:p>
      <w:pPr>
        <w:ind w:left="720"/>
      </w:pPr>
    </w:p>
    <w:p>
      <w:pPr>
        <w:pStyle w:val="2"/>
      </w:pPr>
      <w:bookmarkStart w:id="0" w:name="_Toc31345"/>
      <w:r>
        <w:rPr>
          <w:rFonts w:hint="eastAsia"/>
        </w:rPr>
        <w:t>2.</w:t>
      </w:r>
      <w:bookmarkEnd w:id="0"/>
      <w:r>
        <w:rPr>
          <w:rFonts w:hint="eastAsia"/>
        </w:rPr>
        <w:t>实验设计流程</w:t>
      </w:r>
    </w:p>
    <w:p/>
    <w:p>
      <w:pPr>
        <w:numPr>
          <w:ilvl w:val="0"/>
          <w:numId w:val="3"/>
        </w:numPr>
      </w:pPr>
      <w:r>
        <w:rPr>
          <w:rFonts w:hint="eastAsia"/>
        </w:rPr>
        <w:t>总体架构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阅读论文并理解算法——&gt;实现算法——&gt;运行以测试正确性并进行时间复杂度分析</w:t>
      </w:r>
    </w:p>
    <w:p/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关键技术1</w:t>
      </w:r>
    </w:p>
    <w:p>
      <w:pPr>
        <w:pStyle w:val="24"/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利用一维FFT计算X⊕u Y = { x + y | x ∈ X, y ∈ Y } ∩ [u].</w:t>
      </w:r>
    </w:p>
    <w:p>
      <w:pPr>
        <w:pStyle w:val="2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集合元素求和问题映射到多项式乘法上，即利用一维FFT实现两个集和中元素的求和，并取小于等于u（理论上为向上取整，但实际SubsetSum问题中u即为整数）的和：将集合映射到多项式上，集合中元素值对应次项系数为1，其余项系数为0，进行FFT进行求解。</w:t>
      </w:r>
    </w:p>
    <w:p>
      <w:pPr>
        <w:pStyle w:val="2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391920"/>
            <wp:effectExtent l="0" t="0" r="889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具体的，</w:t>
      </w:r>
      <w:r>
        <w:rPr>
          <w:rFonts w:hint="default"/>
          <w:lang w:val="en-US" w:eastAsia="zh-CN"/>
        </w:rPr>
        <w:t>使用快速傅里叶变换（FFT）和逆快速傅里叶变换（IFFT）来高效地计算多项式乘积的系数</w:t>
      </w:r>
      <w:r>
        <w:rPr>
          <w:rFonts w:hint="eastAsia"/>
          <w:lang w:val="en-US" w:eastAsia="zh-CN"/>
        </w:rPr>
        <w:t>的详细说明</w:t>
      </w:r>
      <w:r>
        <w:rPr>
          <w:rFonts w:hint="default"/>
          <w:lang w:val="en-US" w:eastAsia="zh-CN"/>
        </w:rPr>
        <w:t>：</w:t>
      </w:r>
    </w:p>
    <w:p>
      <w:pPr>
        <w:pStyle w:val="2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多项式表示：fS和fT是两个</w:t>
      </w:r>
      <w:r>
        <w:rPr>
          <w:rFonts w:hint="eastAsia"/>
          <w:lang w:val="en-US" w:eastAsia="zh-CN"/>
        </w:rPr>
        <w:t>由S1和S2映射而来的</w:t>
      </w:r>
      <w:r>
        <w:rPr>
          <w:rFonts w:hint="default"/>
          <w:lang w:val="en-US" w:eastAsia="zh-CN"/>
        </w:rPr>
        <w:t>多项式，其中数组的元素表示多项式的系数。这里假设数组中的每个元素对应于多项式中的项，其中元素的值是该项的系数，而数组索引是该项的次数。</w:t>
      </w:r>
    </w:p>
    <w:p>
      <w:pPr>
        <w:pStyle w:val="2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快速傅里叶变换（FFT）：np.fft.fft(fS)和np.fft.fft(fT)分别对fS和fT执行快速傅里叶变换。FFT 将多项式从其系数表示转换为点值表示，即在不同复数根上的值。</w:t>
      </w:r>
    </w:p>
    <w:p>
      <w:pPr>
        <w:pStyle w:val="2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乘积计算：对这两个变换的结果进行逐元素乘法。这相当于在点值表示中计算两个多项式的乘积。</w:t>
      </w:r>
    </w:p>
    <w:p>
      <w:pPr>
        <w:pStyle w:val="2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逆快速傅里叶变换（IFFT）：np.fft.ifft(...)对乘积的点值表示执行逆变换，将其转换回系数表示。这一步得到了两个多项式乘积的系数。</w:t>
      </w:r>
    </w:p>
    <w:p>
      <w:pPr>
        <w:pStyle w:val="2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取实部和四舍五入：由于FFT和IFFT可能引入小的浮点数误差，结果取实部并四舍五入到最接近的整数，以确保系数是整数。</w:t>
      </w:r>
    </w:p>
    <w:p>
      <w:pPr>
        <w:pStyle w:val="2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 类型转换：结果数组转换为整数类型，</w:t>
      </w:r>
      <w:r>
        <w:rPr>
          <w:rFonts w:hint="eastAsia"/>
          <w:lang w:val="en-US" w:eastAsia="zh-CN"/>
        </w:rPr>
        <w:t>便于后续程序处理</w:t>
      </w:r>
      <w:r>
        <w:rPr>
          <w:rFonts w:hint="default"/>
          <w:lang w:val="en-US" w:eastAsia="zh-CN"/>
        </w:rPr>
        <w:t>。</w:t>
      </w:r>
    </w:p>
    <w:p>
      <w:pPr>
        <w:pStyle w:val="2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 取FFT结果中小于等于u的值计入列表以返回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时间复杂度为O(ulogu)（因为参数S1与S2中元素最大不超过u）。</w:t>
      </w:r>
    </w:p>
    <w:p/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关键技术2</w:t>
      </w:r>
      <w:r>
        <w:t xml:space="preserve"> </w:t>
      </w:r>
    </w:p>
    <w:p>
      <w:pPr>
        <w:pStyle w:val="2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利用二维FFT计算X⊕u Y = { (x1+y1, x2+y2) | (x1, x2)∈X, (y1, y2)∈Y }∩[u]×N </w:t>
      </w:r>
    </w:p>
    <w:p>
      <w:pPr>
        <w:pStyle w:val="24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与一维FFT同理，将(值，势)二元组集合映射到两个多项式上进行二维FFT运算及后续操作，时间复杂度为O(uvlog(uv))，u同上，v为S1、S2中势的最大值。</w:t>
      </w:r>
    </w:p>
    <w:p>
      <w:pPr>
        <w:pStyle w:val="24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4310" cy="1485900"/>
            <wp:effectExtent l="0" t="0" r="889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ind w:leftChars="0"/>
      </w:pPr>
    </w:p>
    <w:p>
      <w:pPr>
        <w:pStyle w:val="24"/>
        <w:numPr>
          <w:ilvl w:val="0"/>
          <w:numId w:val="3"/>
        </w:numPr>
        <w:ind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关键技术3</w:t>
      </w:r>
    </w:p>
    <w:p>
      <w:pPr>
        <w:pStyle w:val="2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#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bSup>
      </m:oMath>
      <w:r>
        <w:rPr>
          <w:rFonts w:hint="eastAsia"/>
          <w:lang w:val="en-US" w:eastAsia="zh-CN"/>
        </w:rPr>
        <w:t>(X) = {(</w:t>
      </w:r>
      <w:r>
        <w:rPr>
          <w:rFonts w:hint="eastAsia" w:ascii="微软雅黑" w:hAnsi="微软雅黑" w:eastAsia="微软雅黑" w:cs="微软雅黑"/>
          <w:sz w:val="21"/>
          <w:szCs w:val="20"/>
          <w:lang w:val="en-US" w:eastAsia="zh-CN"/>
        </w:rPr>
        <w:t>∑</w:t>
      </w:r>
      <w:r>
        <w:rPr>
          <w:rFonts w:hint="eastAsia"/>
          <w:lang w:val="en-US" w:eastAsia="zh-CN"/>
        </w:rPr>
        <w:t xml:space="preserve">Y, |Y|) | Y⊆X}∩[u]×N 其中[u] = {0, 1, 2, ..., </w:t>
      </w:r>
      <w:r>
        <w:rPr>
          <w:rFonts w:hint="eastAsia"/>
          <w:position w:val="-12"/>
          <w:lang w:val="en-US" w:eastAsia="zh-CN"/>
        </w:rPr>
        <w:object>
          <v:shape id="_x0000_i1025" o:spt="75" type="#_x0000_t75" style="height:18pt;width:19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14">
            <o:LockedField>false</o:LockedField>
          </o:OLEObject>
        </w:object>
      </w:r>
      <w:r>
        <w:rPr>
          <w:rFonts w:hint="eastAsia"/>
          <w:lang w:val="en-US" w:eastAsia="zh-CN"/>
        </w:rPr>
        <w:t>}</w:t>
      </w:r>
    </w:p>
    <w:p>
      <w:pPr>
        <w:pStyle w:val="2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433195"/>
            <wp:effectExtent l="0" t="0" r="9525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计算一个集合的全部子集的(和, 势)二元组，采用分治法解决，分治方法为等长二分，合并时调用二维FFT计算一次⊕u，划分的最小问题规模有空集、单一元素集两种情况。</w:t>
      </w:r>
    </w:p>
    <w:p>
      <w:pPr>
        <w:pStyle w:val="2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243330"/>
            <wp:effectExtent l="0" t="0" r="635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递归方程为：T(n) = 2T(n/2) + O(unlogu)，由主方法case2得时间复杂度为O(unlogulogn)</w:t>
      </w:r>
    </w:p>
    <w:p>
      <w:pPr>
        <w:pStyle w:val="2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4"/>
        <w:numPr>
          <w:ilvl w:val="0"/>
          <w:numId w:val="3"/>
        </w:numPr>
        <w:ind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关键技术4</w:t>
      </w:r>
    </w:p>
    <w:p>
      <w:pPr>
        <w:pStyle w:val="2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</w:t>
      </w:r>
      <m:oMath>
        <m:sSub>
          <m:sSubP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1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1"/>
                <w:lang w:val="en-US" w:eastAsia="zh-CN" w:bidi="ar-SA"/>
              </w:rPr>
              <m:t>u</m:t>
            </m: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sub>
        </m:sSub>
      </m:oMath>
      <w:r>
        <w:rPr>
          <w:rFonts w:hint="eastAsia"/>
          <w:lang w:val="en-US" w:eastAsia="zh-CN"/>
        </w:rPr>
        <w:t>(X) = {</w:t>
      </w:r>
      <w:r>
        <w:rPr>
          <w:rFonts w:hint="eastAsia" w:ascii="微软雅黑" w:hAnsi="微软雅黑" w:eastAsia="微软雅黑" w:cs="微软雅黑"/>
          <w:sz w:val="21"/>
          <w:szCs w:val="20"/>
          <w:lang w:val="en-US" w:eastAsia="zh-CN"/>
        </w:rPr>
        <w:t>∑</w:t>
      </w:r>
      <w:r>
        <w:rPr>
          <w:rFonts w:hint="eastAsia"/>
          <w:lang w:val="en-US" w:eastAsia="zh-CN"/>
        </w:rPr>
        <w:t>Y| Y⊆X}</w:t>
      </w:r>
      <w:r>
        <w:rPr>
          <w:rFonts w:hint="eastAsia" w:ascii="宋体" w:hAnsi="宋体" w:eastAsia="宋体" w:cs="宋体"/>
          <w:lang w:val="en-US" w:eastAsia="zh-CN"/>
        </w:rPr>
        <w:t>∩</w:t>
      </w:r>
      <w:r>
        <w:rPr>
          <w:rFonts w:hint="eastAsia"/>
          <w:lang w:val="en-US" w:eastAsia="zh-CN"/>
        </w:rPr>
        <w:t>[u]</w:t>
      </w:r>
    </w:p>
    <w:p>
      <w:pPr>
        <w:pStyle w:val="2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988820"/>
            <wp:effectExtent l="0" t="0" r="1905" b="50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计算一个集合的全部子集的和：取b=</w:t>
      </w:r>
      <m:oMath>
        <m:d>
          <m:dPr>
            <m:begChr m:val="⌊"/>
            <m:endChr m:val="⌋"/>
            <m:ctrlPr>
              <w:rPr>
                <w:rFonts w:hint="default" w:ascii="Cambria Math"/>
                <w:lang w:val="en-US" w:eastAsia="zh-CN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  <w:lang w:val="en-US"/>
                  </w:rPr>
                </m:ctrlPr>
              </m:deg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n</m:t>
                </m:r>
                <m:func>
                  <m:funcPr>
                    <m:ctrlPr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log</m:t>
                    </m:r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fName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n</m:t>
                    </m:r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</m:func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rad>
            <m:ctrlPr>
              <w:rPr>
                <w:rFonts w:hint="default" w:ascii="Cambria Math"/>
                <w:lang w:val="en-US" w:eastAsia="zh-CN"/>
              </w:rPr>
            </m:ctrlPr>
          </m:e>
        </m:d>
      </m:oMath>
      <w:r>
        <w:rPr>
          <w:rFonts w:hint="eastAsia"/>
          <w:lang w:val="en-US" w:eastAsia="zh-CN"/>
        </w:rPr>
        <w:t>，将当前集合划分为取模b的同余类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/>
          <w:lang w:val="en-US" w:eastAsia="zh-CN"/>
        </w:rPr>
        <w:t>后对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中元素整除b，得到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，</w:t>
      </w:r>
      <w:r>
        <w:rPr>
          <w:rFonts w:hint="eastAsia"/>
          <w:lang w:val="en-US" w:eastAsia="zh-CN"/>
        </w:rPr>
        <w:t>对每个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/>
          <w:lang w:val="en-US" w:eastAsia="zh-CN"/>
        </w:rPr>
        <w:t>计算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u/b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#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bSup>
      </m:oMath>
      <w:r>
        <w:rPr>
          <w:rFonts w:hint="eastAsia"/>
          <w:lang w:val="en-US" w:eastAsia="zh-CN"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/>
          <w:lang w:val="en-US" w:eastAsia="zh-CN"/>
        </w:rPr>
        <w:t>)，得到的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u/b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#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bSup>
      </m:oMath>
      <w:r>
        <w:rPr>
          <w:rFonts w:hint="eastAsia"/>
          <w:lang w:val="en-US" w:eastAsia="zh-CN"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Q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/>
          <w:lang w:val="en-US" w:eastAsia="zh-CN"/>
        </w:rPr>
        <w:t>)中二元组(z, j)对应的z*b+j*l即为相应的原集合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/>
          <w:lang w:val="en-US" w:eastAsia="zh-CN"/>
        </w:rPr>
        <w:t>的一个子集的和，这很显然，因为j为势，表示了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u/b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  <m:sup>
            <m:r>
              <m:rPr/>
              <w:rPr>
                <w:rFonts w:hint="default" w:ascii="Cambria Math" w:hAnsi="Cambria Math"/>
                <w:lang w:val="en-US" w:eastAsia="zh-CN"/>
              </w:rPr>
              <m:t>#</m:t>
            </m:r>
            <m:ctrlPr>
              <w:rPr>
                <w:rFonts w:ascii="Cambria Math" w:hAnsi="Cambria Math"/>
                <w:i/>
                <w:lang w:val="en-US"/>
              </w:rPr>
            </m:ctrlPr>
          </m:sup>
        </m:sSubSup>
      </m:oMath>
      <w:r>
        <w:rPr>
          <w:rFonts w:hint="eastAsia"/>
          <w:lang w:val="en-US" w:eastAsia="zh-CN"/>
        </w:rPr>
        <w:t>(X)中z为j个模b同余l的元素的和，而z为j个整除的商的和，每个均差了一个余数l，故z*b+j*l组成的集合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/>
          <w:lang w:val="en-US" w:eastAsia="zh-CN"/>
        </w:rPr>
        <w:t>即为</w:t>
      </w:r>
      <m:oMath>
        <m:sSub>
          <m:sSubP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1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1"/>
                <w:lang w:val="en-US" w:eastAsia="zh-CN" w:bidi="ar-SA"/>
              </w:rPr>
              <m:t>u</m:t>
            </m: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sub>
        </m:sSub>
      </m:oMath>
      <w:r>
        <w:rPr>
          <w:rFonts w:hint="eastAsia"/>
          <w:lang w:val="en-US" w:eastAsia="zh-CN"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/>
          <w:lang w:val="en-US" w:eastAsia="zh-CN"/>
        </w:rPr>
        <w:t>)；合并所有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/>
          <w:lang w:val="en-US" w:eastAsia="zh-CN"/>
        </w:rPr>
        <w:t>时调用一维FFT计算b-1次⊕u，即得到了</w:t>
      </w:r>
      <m:oMath>
        <m:sSub>
          <m:sSubP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1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1"/>
                <w:lang w:val="en-US" w:eastAsia="zh-CN" w:bidi="ar-SA"/>
              </w:rPr>
              <m:t>u</m:t>
            </m: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sub>
        </m:sSub>
      </m:oMath>
      <w:r>
        <w:rPr>
          <w:rFonts w:hint="eastAsia"/>
          <w:lang w:val="en-US" w:eastAsia="zh-CN"/>
        </w:rPr>
        <w:t>(S)。由关键技术3结论，计算每个</w:t>
      </w:r>
      <m:oMath>
        <m:sSub>
          <m:sSubP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1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1"/>
                <w:lang w:val="en-US" w:eastAsia="zh-CN" w:bidi="ar-SA"/>
              </w:rPr>
              <m:t>u</m:t>
            </m: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sub>
        </m:sSub>
      </m:oMath>
      <w:r>
        <w:rPr>
          <w:rFonts w:hint="eastAsia"/>
          <w:lang w:val="en-US" w:eastAsia="zh-CN"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/>
          <w:lang w:val="en-US" w:eastAsia="zh-CN"/>
        </w:rPr>
        <w:t>)的时间复杂度为</w:t>
      </w:r>
      <m:oMath>
        <m:r>
          <m:rPr>
            <m:sty m:val="p"/>
          </m:rPr>
          <w:rPr>
            <w:rFonts w:hint="default" w:ascii="Cambria Math"/>
            <w:lang w:val="en-US" w:eastAsia="zh-CN"/>
          </w:rPr>
          <m:t>O((</m:t>
        </m:r>
        <m:r>
          <m:rPr>
            <m:sty m:val="p"/>
          </m:rPr>
          <w:rPr>
            <w:rFonts w:hint="default" w:ascii="Cambria Math" w:hAnsi="Cambria Math"/>
            <w:lang w:val="en-US" w:eastAsia="zh-CN"/>
          </w:rPr>
          <m:t>u</m:t>
        </m:r>
        <m:r>
          <m:rPr>
            <m:sty m:val="p"/>
          </m:rPr>
          <w:rPr>
            <w:rFonts w:hint="default" w:ascii="Cambria Math"/>
            <w:lang w:val="en-US" w:eastAsia="zh-CN"/>
          </w:rPr>
          <m:t>/</m:t>
        </m:r>
        <m:r>
          <m:rPr/>
          <w:rPr>
            <w:rFonts w:hint="default" w:ascii="Cambria Math" w:hAnsi="Cambria Math"/>
            <w:lang w:val="en-US" w:eastAsia="zh-CN"/>
          </w:rPr>
          <m:t>b</m:t>
        </m:r>
        <m:r>
          <m:rPr/>
          <w:rPr>
            <w:rFonts w:hint="default" w:ascii="Cambria Math"/>
            <w:lang w:val="en-US" w:eastAsia="zh-CN"/>
          </w:rPr>
          <m:t>)</m:t>
        </m:r>
        <m:r>
          <m:rPr/>
          <w:rPr>
            <w:rFonts w:hint="default" w:ascii="Cambria Math" w:hAnsi="Cambria Math"/>
            <w:lang w:val="en-US" w:eastAsia="zh-CN"/>
          </w:rPr>
          <m:t xml:space="preserve"> </m:t>
        </m:r>
        <m:sSub>
          <m:sSubP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n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b>
        </m:sSub>
        <m:func>
          <m:funcPr>
            <m:ctrlPr>
              <w:rPr>
                <w:rFonts w:hint="default" w:ascii="Cambria Math" w:hAnsi="Cambria Math"/>
                <w:lang w:val="en-US"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fName>
          <m:e>
            <m:sSub>
              <m:sSubPr>
                <m:ctrlPr>
                  <w:rPr>
                    <w:rFonts w:hint="default" w:ascii="Cambria Math" w:hAnsi="Cambria Math"/>
                    <w:i/>
                    <w:lang w:val="en-US" w:eastAsia="zh-CN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n</m:t>
                </m:r>
                <m:ctrlPr>
                  <w:rPr>
                    <w:rFonts w:hint="default" w:ascii="Cambria Math" w:hAnsi="Cambria Math"/>
                    <w:i/>
                    <w:lang w:val="en-US" w:eastAsia="zh-CN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l</m:t>
                </m:r>
                <m:ctrlPr>
                  <w:rPr>
                    <w:rFonts w:hint="default" w:ascii="Cambria Math" w:hAnsi="Cambria Math"/>
                    <w:i/>
                    <w:lang w:val="en-US" w:eastAsia="zh-CN"/>
                  </w:rPr>
                </m:ctrlPr>
              </m:sub>
            </m:sSub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</m:func>
        <m:func>
          <m:funcPr>
            <m:ctrlPr>
              <w:rPr>
                <w:rFonts w:hint="default" w:ascii="Cambria Math" w:hAnsi="Cambria Math"/>
                <w:lang w:val="en-US"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fName>
          <m:e>
            <m:r>
              <m:rPr/>
              <w:rPr>
                <w:rFonts w:hint="default" w:ascii="Cambria Math" w:hAnsi="Cambria Math"/>
                <w:lang w:val="en-US" w:eastAsia="zh-CN"/>
              </w:rPr>
              <m:t>u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</m:func>
        <m:r>
          <m:rPr/>
          <w:rPr>
            <w:rFonts w:hint="default" w:ascii="Cambria Math" w:hAnsi="Cambria Math"/>
            <w:lang w:val="en-US" w:eastAsia="zh-CN"/>
          </w:rPr>
          <m:t>)</m:t>
        </m:r>
      </m:oMath>
      <w:r>
        <w:rPr>
          <w:rFonts w:hint="eastAsia" w:hAnsi="Cambria Math"/>
          <w:i w:val="0"/>
          <w:lang w:val="en-US" w:eastAsia="zh-CN"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表示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的势，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总和为n)。</w:t>
      </w:r>
    </w:p>
    <w:p>
      <w:pPr>
        <w:pStyle w:val="2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030730"/>
            <wp:effectExtent l="0" t="0" r="635" b="127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4"/>
        <w:numPr>
          <w:ilvl w:val="0"/>
          <w:numId w:val="3"/>
        </w:numPr>
        <w:ind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关键技术5</w:t>
      </w:r>
    </w:p>
    <w:p>
      <w:pPr>
        <w:pStyle w:val="2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算法的理论时间复杂度分析</w:t>
      </w:r>
    </w:p>
    <w:p>
      <w:pPr>
        <w:pStyle w:val="2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048385"/>
            <wp:effectExtent l="0" t="0" r="11430" b="571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即计算每个</w:t>
      </w:r>
      <m:oMath>
        <m:sSub>
          <m:sSubP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1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1"/>
                <w:lang w:val="en-US" w:eastAsia="zh-CN" w:bidi="ar-SA"/>
              </w:rPr>
              <m:t>u</m:t>
            </m: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sub>
        </m:sSub>
      </m:oMath>
      <w:r>
        <w:rPr>
          <w:rFonts w:hint="eastAsia"/>
          <w:lang w:val="en-US" w:eastAsia="zh-CN"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/>
          <w:lang w:val="en-US" w:eastAsia="zh-CN"/>
        </w:rPr>
        <w:t>)时间为</w:t>
      </w:r>
      <m:oMath>
        <m:r>
          <m:rPr>
            <m:sty m:val="p"/>
          </m:rPr>
          <w:rPr>
            <w:rFonts w:hint="default" w:ascii="Cambria Math"/>
            <w:lang w:val="en-US" w:eastAsia="zh-CN"/>
          </w:rPr>
          <m:t>O((</m:t>
        </m:r>
        <m:r>
          <m:rPr>
            <m:sty m:val="p"/>
          </m:rPr>
          <w:rPr>
            <w:rFonts w:hint="default" w:ascii="Cambria Math" w:hAnsi="Cambria Math"/>
            <w:lang w:val="en-US" w:eastAsia="zh-CN"/>
          </w:rPr>
          <m:t>u</m:t>
        </m:r>
        <m:r>
          <m:rPr>
            <m:sty m:val="p"/>
          </m:rPr>
          <w:rPr>
            <w:rFonts w:hint="default" w:ascii="Cambria Math"/>
            <w:lang w:val="en-US" w:eastAsia="zh-CN"/>
          </w:rPr>
          <m:t>/</m:t>
        </m:r>
        <m:r>
          <m:rPr/>
          <w:rPr>
            <w:rFonts w:hint="default" w:ascii="Cambria Math" w:hAnsi="Cambria Math"/>
            <w:lang w:val="en-US" w:eastAsia="zh-CN"/>
          </w:rPr>
          <m:t>b</m:t>
        </m:r>
        <m:r>
          <m:rPr/>
          <w:rPr>
            <w:rFonts w:hint="default" w:ascii="Cambria Math"/>
            <w:lang w:val="en-US" w:eastAsia="zh-CN"/>
          </w:rPr>
          <m:t>)</m:t>
        </m:r>
        <m:r>
          <m:rPr/>
          <w:rPr>
            <w:rFonts w:hint="default" w:ascii="Cambria Math" w:hAnsi="Cambria Math"/>
            <w:lang w:val="en-US" w:eastAsia="zh-CN"/>
          </w:rPr>
          <m:t xml:space="preserve"> </m:t>
        </m:r>
        <m:sSub>
          <m:sSubP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n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sub>
        </m:sSub>
        <m:func>
          <m:funcPr>
            <m:ctrlPr>
              <w:rPr>
                <w:rFonts w:hint="default" w:ascii="Cambria Math" w:hAnsi="Cambria Math"/>
                <w:lang w:val="en-US"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fName>
          <m:e>
            <m:sSub>
              <m:sSubPr>
                <m:ctrlPr>
                  <w:rPr>
                    <w:rFonts w:hint="default" w:ascii="Cambria Math" w:hAnsi="Cambria Math"/>
                    <w:i/>
                    <w:lang w:val="en-US" w:eastAsia="zh-CN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n</m:t>
                </m:r>
                <m:ctrlPr>
                  <w:rPr>
                    <w:rFonts w:hint="default" w:ascii="Cambria Math" w:hAnsi="Cambria Math"/>
                    <w:i/>
                    <w:lang w:val="en-US" w:eastAsia="zh-CN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l</m:t>
                </m:r>
                <m:ctrlPr>
                  <w:rPr>
                    <w:rFonts w:hint="default" w:ascii="Cambria Math" w:hAnsi="Cambria Math"/>
                    <w:i/>
                    <w:lang w:val="en-US" w:eastAsia="zh-CN"/>
                  </w:rPr>
                </m:ctrlPr>
              </m:sub>
            </m:sSub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</m:func>
        <m:func>
          <m:funcPr>
            <m:ctrlPr>
              <w:rPr>
                <w:rFonts w:hint="default" w:ascii="Cambria Math" w:hAnsi="Cambria Math"/>
                <w:lang w:val="en-US"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fName>
          <m:e>
            <m:r>
              <m:rPr/>
              <w:rPr>
                <w:rFonts w:hint="default" w:ascii="Cambria Math" w:hAnsi="Cambria Math"/>
                <w:lang w:val="en-US" w:eastAsia="zh-CN"/>
              </w:rPr>
              <m:t>u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</m:func>
        <m:r>
          <m:rPr/>
          <w:rPr>
            <w:rFonts w:hint="default" w:ascii="Cambria Math" w:hAnsi="Cambria Math"/>
            <w:lang w:val="en-US" w:eastAsia="zh-CN"/>
          </w:rPr>
          <m:t>)</m:t>
        </m:r>
      </m:oMath>
      <w:r>
        <w:rPr>
          <w:rFonts w:hint="eastAsia" w:hAnsi="Cambria Math"/>
          <w:i w:val="0"/>
          <w:lang w:val="en-US" w:eastAsia="zh-CN"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表示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的势，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总和为n)，计算全部b个</w:t>
      </w:r>
      <m:oMath>
        <m:sSub>
          <m:sSubP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1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1"/>
                <w:lang w:val="en-US" w:eastAsia="zh-CN" w:bidi="ar-SA"/>
              </w:rPr>
              <m:t>u</m:t>
            </m: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sub>
        </m:sSub>
      </m:oMath>
      <w:r>
        <w:rPr>
          <w:rFonts w:hint="eastAsia"/>
          <w:lang w:val="en-US" w:eastAsia="zh-CN"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/>
          <w:lang w:val="en-US" w:eastAsia="zh-CN"/>
        </w:rPr>
        <w:t>)(l∈[b-1])的时间为</w:t>
      </w:r>
      <m:oMath>
        <m:r>
          <m:rPr>
            <m:sty m:val="p"/>
          </m:rPr>
          <w:rPr>
            <w:rFonts w:hint="default" w:ascii="Cambria Math"/>
            <w:lang w:val="en-US" w:eastAsia="zh-CN"/>
          </w:rPr>
          <m:t>O((</m:t>
        </m:r>
        <m:r>
          <m:rPr>
            <m:sty m:val="p"/>
          </m:rPr>
          <w:rPr>
            <w:rFonts w:hint="default" w:ascii="Cambria Math" w:hAnsi="Cambria Math"/>
            <w:lang w:val="en-US" w:eastAsia="zh-CN"/>
          </w:rPr>
          <m:t>u</m:t>
        </m:r>
        <m:r>
          <m:rPr>
            <m:sty m:val="p"/>
          </m:rPr>
          <w:rPr>
            <w:rFonts w:hint="default" w:ascii="Cambria Math"/>
            <w:lang w:val="en-US" w:eastAsia="zh-CN"/>
          </w:rPr>
          <m:t>/</m:t>
        </m:r>
        <m:r>
          <m:rPr/>
          <w:rPr>
            <w:rFonts w:hint="default" w:ascii="Cambria Math" w:hAnsi="Cambria Math"/>
            <w:lang w:val="en-US" w:eastAsia="zh-CN"/>
          </w:rPr>
          <m:t>b</m:t>
        </m:r>
        <m:r>
          <m:rPr/>
          <w:rPr>
            <w:rFonts w:hint="default" w:ascii="Cambria Math"/>
            <w:lang w:val="en-US" w:eastAsia="zh-CN"/>
          </w:rPr>
          <m:t>)</m:t>
        </m:r>
        <m:r>
          <m:rPr/>
          <w:rPr>
            <w:rFonts w:hint="default" w:ascii="Cambria Math" w:hAnsi="Cambria Math"/>
            <w:lang w:val="en-US" w:eastAsia="zh-CN"/>
          </w:rPr>
          <m:t xml:space="preserve"> n</m:t>
        </m:r>
        <m:func>
          <m:funcPr>
            <m:ctrlPr>
              <w:rPr>
                <w:rFonts w:hint="default" w:ascii="Cambria Math" w:hAnsi="Cambria Math"/>
                <w:lang w:val="en-US"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fName>
          <m:e>
            <m:r>
              <m:rPr/>
              <w:rPr>
                <w:rFonts w:hint="default" w:ascii="Cambria Math" w:hAnsi="Cambria Math"/>
                <w:lang w:val="en-US" w:eastAsia="zh-CN"/>
              </w:rPr>
              <m:t>n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</m:func>
        <m:func>
          <m:funcPr>
            <m:ctrlPr>
              <w:rPr>
                <w:rFonts w:hint="default" w:ascii="Cambria Math" w:hAnsi="Cambria Math"/>
                <w:lang w:val="en-US"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fName>
          <m:e>
            <m:r>
              <m:rPr/>
              <w:rPr>
                <w:rFonts w:hint="default" w:ascii="Cambria Math" w:hAnsi="Cambria Math"/>
                <w:lang w:val="en-US" w:eastAsia="zh-CN"/>
              </w:rPr>
              <m:t>u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</m:func>
        <m:r>
          <m:rPr/>
          <w:rPr>
            <w:rFonts w:hint="default" w:ascii="Cambria Math" w:hAnsi="Cambria Math"/>
            <w:lang w:val="en-US" w:eastAsia="zh-CN"/>
          </w:rPr>
          <m:t>)</m:t>
        </m:r>
      </m:oMath>
      <w:r>
        <w:rPr>
          <w:rFonts w:hint="eastAsia" w:hAnsi="Cambria Math"/>
          <w:i w:val="0"/>
          <w:lang w:val="en-US" w:eastAsia="zh-CN"/>
        </w:rPr>
        <w:t>，</w:t>
      </w:r>
      <w:r>
        <w:rPr>
          <w:rFonts w:hint="eastAsia"/>
          <w:lang w:val="en-US" w:eastAsia="zh-CN"/>
        </w:rPr>
        <w:t>合并所有</w:t>
      </w:r>
      <m:oMath>
        <m:sSub>
          <m:sSubP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1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1"/>
                <w:lang w:val="en-US" w:eastAsia="zh-CN" w:bidi="ar-SA"/>
              </w:rPr>
              <m:t>u</m:t>
            </m: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sub>
        </m:sSub>
      </m:oMath>
      <w:r>
        <w:rPr>
          <w:rFonts w:hint="eastAsia"/>
          <w:lang w:val="en-US" w:eastAsia="zh-CN"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 w:eastAsia="zh-CN"/>
              </w:rPr>
              <m:t>S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lang w:val="en-US" w:eastAsia="zh-CN"/>
              </w:rPr>
              <m:t>l</m:t>
            </m:r>
            <m:ctrlPr>
              <w:rPr>
                <w:rFonts w:ascii="Cambria Math" w:hAnsi="Cambria Math"/>
                <w:i/>
                <w:lang w:val="en-US"/>
              </w:rPr>
            </m:ctrlPr>
          </m:sub>
        </m:sSub>
      </m:oMath>
      <w:r>
        <w:rPr>
          <w:rFonts w:hint="eastAsia"/>
          <w:lang w:val="en-US" w:eastAsia="zh-CN"/>
        </w:rPr>
        <w:t>)时调用一维FFT计算b-1次⊕u的时间为</w:t>
      </w:r>
      <m:oMath>
        <m:r>
          <m:rPr>
            <m:sty m:val="p"/>
          </m:rPr>
          <w:rPr>
            <w:rFonts w:hint="default" w:ascii="Cambria Math"/>
            <w:lang w:val="en-US" w:eastAsia="zh-CN"/>
          </w:rPr>
          <m:t>O(</m:t>
        </m:r>
        <m:r>
          <m:rPr/>
          <w:rPr>
            <w:rFonts w:hint="default" w:ascii="Cambria Math" w:hAnsi="Cambria Math"/>
            <w:lang w:val="en-US" w:eastAsia="zh-CN"/>
          </w:rPr>
          <m:t>bu</m:t>
        </m:r>
        <m:func>
          <m:funcPr>
            <m:ctrlPr>
              <w:rPr>
                <w:rFonts w:hint="default" w:ascii="Cambria Math" w:hAnsi="Cambria Math"/>
                <w:lang w:val="en-US"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fName>
          <m:e>
            <m:r>
              <m:rPr/>
              <w:rPr>
                <w:rFonts w:hint="default" w:ascii="Cambria Math" w:hAnsi="Cambria Math"/>
                <w:lang w:val="en-US" w:eastAsia="zh-CN"/>
              </w:rPr>
              <m:t>u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</m:func>
        <m:r>
          <m:rPr/>
          <w:rPr>
            <w:rFonts w:hint="default" w:ascii="Cambria Math" w:hAnsi="Cambria Math"/>
            <w:lang w:val="en-US" w:eastAsia="zh-CN"/>
          </w:rPr>
          <m:t>)</m:t>
        </m:r>
      </m:oMath>
      <w:r>
        <w:rPr>
          <w:rFonts w:hint="eastAsia"/>
          <w:lang w:val="en-US" w:eastAsia="zh-CN"/>
        </w:rPr>
        <w:t>，取</w:t>
      </w:r>
      <m:oMath>
        <m:r>
          <m:rPr>
            <m:sty m:val="p"/>
          </m:rPr>
          <w:rPr>
            <w:rFonts w:hint="default" w:ascii="Cambria Math"/>
            <w:lang w:val="en-US" w:eastAsia="zh-CN"/>
          </w:rPr>
          <m:t>b=</m:t>
        </m:r>
        <m:d>
          <m:dPr>
            <m:begChr m:val="⌊"/>
            <m:endChr m:val="⌋"/>
            <m:ctrlPr>
              <w:rPr>
                <w:rFonts w:hint="default" w:ascii="Cambria Math"/>
                <w:lang w:val="en-US" w:eastAsia="zh-CN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  <w:lang w:val="en-US"/>
                  </w:rPr>
                </m:ctrlPr>
              </m:deg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n</m:t>
                </m:r>
                <m:func>
                  <m:funcPr>
                    <m:ctrlPr>
                      <w:rPr>
                        <w:rFonts w:hint="default" w:ascii="Cambria Math" w:hAnsi="Cambria Math"/>
                        <w:lang w:val="en-US" w:eastAsia="zh-C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log</m:t>
                    </m:r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fName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n</m:t>
                    </m:r>
                    <m:ctrlPr>
                      <w:rPr>
                        <w:rFonts w:hint="default" w:ascii="Cambria Math" w:hAnsi="Cambria Math"/>
                        <w:i/>
                        <w:lang w:val="en-US" w:eastAsia="zh-CN"/>
                      </w:rPr>
                    </m:ctrlPr>
                  </m:e>
                </m:func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rad>
            <m:ctrlPr>
              <w:rPr>
                <w:rFonts w:hint="default" w:ascii="Cambria Math"/>
                <w:lang w:val="en-US" w:eastAsia="zh-CN"/>
              </w:rPr>
            </m:ctrlPr>
          </m:e>
        </m:d>
      </m:oMath>
      <w:r>
        <w:rPr>
          <w:rFonts w:hint="eastAsia"/>
          <w:lang w:val="en-US" w:eastAsia="zh-CN"/>
        </w:rPr>
        <w:t>，从而计算</w:t>
      </w:r>
      <m:oMath>
        <m:sSub>
          <m:sSubP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1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1"/>
                <w:lang w:val="en-US" w:eastAsia="zh-CN" w:bidi="ar-SA"/>
              </w:rPr>
              <m:t>u</m:t>
            </m: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sub>
        </m:sSub>
      </m:oMath>
      <w:r>
        <w:rPr>
          <w:rFonts w:hint="eastAsia"/>
          <w:lang w:val="en-US" w:eastAsia="zh-CN"/>
        </w:rPr>
        <w:t>(S)的总体时间复杂度为：</w:t>
      </w:r>
    </w:p>
    <w:p>
      <w:pPr>
        <w:pStyle w:val="24"/>
        <w:numPr>
          <w:ilvl w:val="0"/>
          <w:numId w:val="0"/>
        </w:numPr>
        <w:ind w:leftChars="0"/>
        <w:rPr>
          <w:rFonts w:hint="default" w:hAnsi="Cambria Math"/>
          <w:i w:val="0"/>
          <w:lang w:val="en-US" w:eastAsia="zh-CN"/>
        </w:rPr>
      </w:pPr>
      <m:oMathPara>
        <m:oMath>
          <m:r>
            <m:rPr>
              <m:sty m:val="p"/>
            </m:rPr>
            <w:rPr>
              <w:rFonts w:hint="default" w:ascii="Cambria Math"/>
              <w:lang w:val="en-US" w:eastAsia="zh-CN"/>
            </w:rPr>
            <m:t>O((</m:t>
          </m:r>
          <m:r>
            <m:rPr>
              <m:sty m:val="p"/>
            </m:rPr>
            <w:rPr>
              <w:rFonts w:hint="default" w:ascii="Cambria Math" w:hAnsi="Cambria Math"/>
              <w:lang w:val="en-US" w:eastAsia="zh-CN"/>
            </w:rPr>
            <m:t>u</m:t>
          </m:r>
          <m:r>
            <m:rPr>
              <m:sty m:val="p"/>
            </m:rPr>
            <w:rPr>
              <w:rFonts w:hint="default" w:ascii="Cambria Math"/>
              <w:lang w:val="en-US" w:eastAsia="zh-CN"/>
            </w:rPr>
            <m:t>/</m:t>
          </m:r>
          <m:d>
            <m:dPr>
              <m:begChr m:val="⌊"/>
              <m:endChr m:val="⌋"/>
              <m:ctrlPr>
                <w:rPr>
                  <w:rFonts w:hint="default" w:ascii="Cambria Math"/>
                  <w:lang w:val="en-US" w:eastAsia="zh-CN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g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n</m:t>
                  </m:r>
                  <m:func>
                    <m:funcPr>
                      <m:ctrlPr>
                        <w:rPr>
                          <w:rFonts w:hint="default" w:ascii="Cambria Math" w:hAnsi="Cambria Math"/>
                          <w:lang w:val="en-US" w:eastAsia="zh-C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fName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n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</m:func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rad>
              <m:ctrlPr>
                <w:rPr>
                  <w:rFonts w:hint="default" w:ascii="Cambria Math"/>
                  <w:lang w:val="en-US" w:eastAsia="zh-CN"/>
                </w:rPr>
              </m:ctrlPr>
            </m:e>
          </m:d>
          <m:r>
            <m:rPr/>
            <w:rPr>
              <w:rFonts w:hint="default" w:ascii="Cambria Math"/>
              <w:lang w:val="en-US" w:eastAsia="zh-CN"/>
            </w:rPr>
            <m:t>)</m:t>
          </m:r>
          <m:r>
            <m:rPr/>
            <w:rPr>
              <w:rFonts w:hint="default" w:ascii="Cambria Math" w:hAnsi="Cambria Math"/>
              <w:lang w:val="en-US" w:eastAsia="zh-CN"/>
            </w:rPr>
            <m:t xml:space="preserve"> n</m:t>
          </m:r>
          <m:func>
            <m:funcPr>
              <m:ctrlPr>
                <w:rPr>
                  <w:rFonts w:hint="default" w:ascii="Cambria Math" w:hAnsi="Cambria Math"/>
                  <w:lang w:val="en-US" w:eastAsia="zh-C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fName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n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func>
          <m:func>
            <m:funcPr>
              <m:ctrlPr>
                <w:rPr>
                  <w:rFonts w:hint="default" w:ascii="Cambria Math" w:hAnsi="Cambria Math"/>
                  <w:lang w:val="en-US" w:eastAsia="zh-C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fName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u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func>
          <m:r>
            <m:rPr/>
            <w:rPr>
              <w:rFonts w:hint="default" w:ascii="Cambria Math" w:hAnsi="Cambria Math"/>
              <w:lang w:val="en-US" w:eastAsia="zh-CN"/>
            </w:rPr>
            <m:t>+</m:t>
          </m:r>
          <m:d>
            <m:dPr>
              <m:begChr m:val="⌊"/>
              <m:endChr m:val="⌋"/>
              <m:ctrlPr>
                <w:rPr>
                  <w:rFonts w:hint="default" w:ascii="Cambria Math"/>
                  <w:lang w:val="en-US" w:eastAsia="zh-CN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g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n</m:t>
                  </m:r>
                  <m:func>
                    <m:funcPr>
                      <m:ctrlPr>
                        <w:rPr>
                          <w:rFonts w:hint="default" w:ascii="Cambria Math" w:hAnsi="Cambria Math"/>
                          <w:lang w:val="en-US" w:eastAsia="zh-C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fName>
                    <m:e>
                      <m:r>
                        <m:rPr/>
                        <w:rPr>
                          <w:rFonts w:hint="default" w:ascii="Cambria Math" w:hAnsi="Cambria Math"/>
                          <w:lang w:val="en-US" w:eastAsia="zh-CN"/>
                        </w:rPr>
                        <m:t>n</m:t>
                      </m:r>
                      <m:ctrlPr>
                        <w:rPr>
                          <w:rFonts w:hint="default" w:ascii="Cambria Math" w:hAnsi="Cambria Math"/>
                          <w:i/>
                          <w:lang w:val="en-US" w:eastAsia="zh-CN"/>
                        </w:rPr>
                      </m:ctrlPr>
                    </m:e>
                  </m:func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rad>
              <m:ctrlPr>
                <w:rPr>
                  <w:rFonts w:hint="default" w:ascii="Cambria Math"/>
                  <w:lang w:val="en-US" w:eastAsia="zh-CN"/>
                </w:rPr>
              </m:ctrlPr>
            </m:e>
          </m:d>
          <m:r>
            <m:rPr/>
            <w:rPr>
              <w:rFonts w:hint="default" w:ascii="Cambria Math" w:hAnsi="Cambria Math"/>
              <w:lang w:val="en-US" w:eastAsia="zh-CN"/>
            </w:rPr>
            <m:t xml:space="preserve"> u</m:t>
          </m:r>
          <m:func>
            <m:funcPr>
              <m:ctrlPr>
                <w:rPr>
                  <w:rFonts w:hint="default" w:ascii="Cambria Math" w:hAnsi="Cambria Math"/>
                  <w:lang w:val="en-US" w:eastAsia="zh-C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fName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u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func>
          <m:r>
            <m:rPr/>
            <w:rPr>
              <w:rFonts w:hint="default" w:ascii="Cambria Math" w:hAnsi="Cambria Math"/>
              <w:lang w:val="en-US" w:eastAsia="zh-CN"/>
            </w:rPr>
            <m:t>)</m:t>
          </m:r>
          <m:r>
            <m:rPr>
              <m:sty m:val="p"/>
            </m:rPr>
            <w:rPr>
              <w:rFonts w:hint="default" w:ascii="Cambria Math"/>
              <w:lang w:val="en-US" w:eastAsia="zh-CN"/>
            </w:rPr>
            <m:t>=O(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ctrlPr>
                <w:rPr>
                  <w:rFonts w:ascii="Cambria Math" w:hAnsi="Cambria Math"/>
                  <w:i/>
                  <w:lang w:val="en-US"/>
                </w:rPr>
              </m:ctrlPr>
            </m:deg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n</m:t>
              </m:r>
              <m:func>
                <m:funcPr>
                  <m:ctrlPr>
                    <w:rPr>
                      <w:rFonts w:hint="default" w:ascii="Cambria Math" w:hAnsi="Cambria Math"/>
                      <w:lang w:val="en-US" w:eastAsia="zh-CN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fName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n</m:t>
                  </m:r>
                  <m:ctrlPr>
                    <w:rPr>
                      <w:rFonts w:hint="default" w:ascii="Cambria Math" w:hAnsi="Cambria Math"/>
                      <w:i/>
                      <w:lang w:val="en-US" w:eastAsia="zh-CN"/>
                    </w:rPr>
                  </m:ctrlPr>
                </m:e>
              </m:func>
              <m:ctrlPr>
                <w:rPr>
                  <w:rFonts w:ascii="Cambria Math" w:hAnsi="Cambria Math"/>
                  <w:i/>
                  <w:lang w:val="en-US"/>
                </w:rPr>
              </m:ctrlPr>
            </m:e>
          </m:rad>
          <m:r>
            <m:rPr/>
            <w:rPr>
              <w:rFonts w:hint="default" w:ascii="Cambria Math" w:hAnsi="Cambria Math"/>
              <w:lang w:val="en-US" w:eastAsia="zh-CN"/>
            </w:rPr>
            <m:t xml:space="preserve"> u</m:t>
          </m:r>
          <m:func>
            <m:funcPr>
              <m:ctrlPr>
                <w:rPr>
                  <w:rFonts w:hint="default" w:ascii="Cambria Math" w:hAnsi="Cambria Math"/>
                  <w:lang w:val="en-US" w:eastAsia="zh-C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fName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u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e>
          </m:func>
          <m:r>
            <m:rPr/>
            <w:rPr>
              <w:rFonts w:hint="default" w:ascii="Cambria Math" w:hAnsi="Cambria Math"/>
              <w:lang w:val="en-US" w:eastAsia="zh-CN"/>
            </w:rPr>
            <m:t>)</m:t>
          </m:r>
        </m:oMath>
      </m:oMathPara>
    </w:p>
    <w:p>
      <w:pPr>
        <w:pStyle w:val="24"/>
        <w:numPr>
          <w:ilvl w:val="0"/>
          <w:numId w:val="3"/>
        </w:numPr>
        <w:ind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关键技术6</w:t>
      </w:r>
    </w:p>
    <w:p>
      <w:pPr>
        <w:pStyle w:val="2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由于SubsetSum问题可以约化到计算</w:t>
      </w:r>
      <m:oMath>
        <m:sSub>
          <m:sSubP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1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1"/>
                <w:lang w:val="en-US" w:eastAsia="zh-CN" w:bidi="ar-SA"/>
              </w:rPr>
              <m:t>u</m:t>
            </m: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sub>
        </m:sSub>
      </m:oMath>
      <w:r>
        <w:rPr>
          <w:rFonts w:hint="eastAsia"/>
          <w:lang w:val="en-US" w:eastAsia="zh-CN"/>
        </w:rPr>
        <w:t>(S)的问题（计算</w:t>
      </w:r>
      <m:oMath>
        <m:sSub>
          <m:sSubP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1"/>
                <w:lang w:val="en-US" w:eastAsia="zh-CN" w:bidi="ar-SA"/>
              </w:rPr>
              <m:t>S</m:t>
            </m: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1"/>
                <w:lang w:val="en-US" w:eastAsia="zh-CN" w:bidi="ar-SA"/>
              </w:rPr>
              <m:t>u</m:t>
            </m:r>
            <m:ctrlPr>
              <w:rPr>
                <w:rFonts w:hint="eastAsia" w:ascii="Cambria Math" w:hAnsi="Cambria Math" w:cs="Times New Roman"/>
                <w:kern w:val="2"/>
                <w:sz w:val="21"/>
                <w:lang w:val="en-US" w:eastAsia="zh-CN" w:bidi="ar-SA"/>
              </w:rPr>
            </m:ctrlPr>
          </m:sub>
        </m:sSub>
      </m:oMath>
      <w:r>
        <w:rPr>
          <w:rFonts w:hint="eastAsia"/>
          <w:lang w:val="en-US" w:eastAsia="zh-CN"/>
        </w:rPr>
        <w:t>(S)并判断解集中是否存在u即可）故可用上述算法解决SubsetSum问题。SubsetSumMadeSimple算法实现完整代码：</w:t>
      </w:r>
      <w:r>
        <w:drawing>
          <wp:inline distT="0" distB="0" distL="114300" distR="114300">
            <wp:extent cx="5267325" cy="6659245"/>
            <wp:effectExtent l="0" t="0" r="3175" b="8255"/>
            <wp:docPr id="1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5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407160"/>
            <wp:effectExtent l="0" t="0" r="635" b="2540"/>
            <wp:docPr id="1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3</w:t>
      </w:r>
      <w:r>
        <w:rPr>
          <w:rFonts w:hint="eastAsia"/>
        </w:rPr>
        <w:t>.实验结果及复杂性分析</w:t>
      </w:r>
    </w:p>
    <w:p/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实验环境设置</w:t>
      </w:r>
    </w:p>
    <w:p>
      <w:pPr>
        <w:pStyle w:val="24"/>
        <w:ind w:left="0" w:leftChars="0" w:firstLine="0" w:firstLineChars="0"/>
      </w:pPr>
      <w:r>
        <w:drawing>
          <wp:inline distT="0" distB="0" distL="114300" distR="114300">
            <wp:extent cx="5271135" cy="2792730"/>
            <wp:effectExtent l="0" t="0" r="12065" b="1270"/>
            <wp:docPr id="1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ind w:left="0" w:leftChars="0" w:firstLine="0" w:firstLineChars="0"/>
        <w:rPr>
          <w:rFonts w:hint="eastAsia"/>
        </w:rPr>
      </w:pPr>
      <w:r>
        <w:rPr>
          <w:rFonts w:hint="eastAsia"/>
        </w:rPr>
        <w:t>python_version: 3.11.5 | packaged by Anaconda, Inc. | (main, Sep 11 2023, 13:26:23) [MSC v.1916 64 bit (AMD64)]</w:t>
      </w:r>
    </w:p>
    <w:p>
      <w:pPr>
        <w:pStyle w:val="24"/>
        <w:ind w:left="0" w:leftChars="0" w:firstLine="0" w:firstLineChars="0"/>
        <w:rPr>
          <w:rFonts w:hint="eastAsia"/>
        </w:rPr>
      </w:pPr>
      <w:r>
        <w:rPr>
          <w:rFonts w:hint="eastAsia"/>
        </w:rPr>
        <w:t>numpy: 1.24.3</w:t>
      </w:r>
    </w:p>
    <w:p>
      <w:pPr>
        <w:pStyle w:val="24"/>
        <w:ind w:left="0" w:leftChars="0" w:firstLine="0" w:firstLineChars="0"/>
        <w:rPr>
          <w:rFonts w:hint="eastAsia"/>
        </w:rPr>
      </w:pPr>
      <w:r>
        <w:rPr>
          <w:rFonts w:hint="eastAsia"/>
        </w:rPr>
        <w:t>scipy: 1.10.1</w:t>
      </w:r>
    </w:p>
    <w:p>
      <w:pPr>
        <w:pStyle w:val="24"/>
        <w:ind w:left="0" w:leftChars="0" w:firstLine="0" w:firstLineChars="0"/>
        <w:rPr>
          <w:rFonts w:hint="eastAsia"/>
        </w:rPr>
      </w:pPr>
      <w:r>
        <w:rPr>
          <w:rFonts w:hint="eastAsia"/>
        </w:rPr>
        <w:t>matplotlib: 3.8.2</w:t>
      </w:r>
    </w:p>
    <w:p>
      <w:pPr>
        <w:pStyle w:val="24"/>
        <w:ind w:left="0" w:leftChars="0" w:firstLine="0" w:firstLineChars="0"/>
        <w:rPr>
          <w:rFonts w:hint="eastAsia"/>
        </w:rPr>
      </w:pPr>
    </w:p>
    <w:p>
      <w:pPr>
        <w:pStyle w:val="24"/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工作路径需要设置为</w:t>
      </w:r>
      <w:r>
        <w:rPr>
          <w:rFonts w:hint="eastAsia"/>
        </w:rPr>
        <w:t>: \3022244244-4-1</w:t>
      </w:r>
    </w:p>
    <w:p>
      <w:pPr>
        <w:pStyle w:val="24"/>
        <w:ind w:left="0" w:leftChars="0" w:firstLine="0" w:firstLineChars="0"/>
        <w:rPr>
          <w:rFonts w:hint="eastAsia"/>
        </w:rPr>
      </w:pPr>
    </w:p>
    <w:p>
      <w:pPr>
        <w:pStyle w:val="2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测试方法及性能评价指标</w:t>
      </w:r>
    </w:p>
    <w:p>
      <w:pPr>
        <w:pStyle w:val="24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*实验测试程序exec.py的工作路径需要设置为</w:t>
      </w:r>
      <w:r>
        <w:rPr>
          <w:rFonts w:hint="eastAsia"/>
        </w:rPr>
        <w:t>: \3022244244-4-1</w:t>
      </w:r>
    </w:p>
    <w:p>
      <w:pPr>
        <w:pStyle w:val="2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算法正确性测试在上文的具体代码下就有使用实例，可以手动运行代码以进行测试，本实验中着重进行算法性能的测试，测试主要分为三部分</w:t>
      </w:r>
    </w:p>
    <w:p>
      <w:pPr>
        <w:pStyle w:val="24"/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相同输入数据用传统dp算法和SubsetSumMadeSimple算法求解的求解时间比较</w:t>
      </w:r>
    </w:p>
    <w:p>
      <w:pPr>
        <w:pStyle w:val="24"/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SubsetSumMadeSimple算法</w:t>
      </w:r>
      <m:oMath>
        <m:r>
          <m:rPr>
            <m:sty m:val="p"/>
          </m:rPr>
          <w:rPr>
            <w:rFonts w:hint="default" w:ascii="Cambria Math"/>
            <w:lang w:val="en-US" w:eastAsia="zh-CN"/>
          </w:rPr>
          <m:t>O(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ctrlPr>
              <w:rPr>
                <w:rFonts w:ascii="Cambria Math" w:hAnsi="Cambria Math"/>
                <w:i/>
                <w:lang w:val="en-US"/>
              </w:rPr>
            </m:ctrlPr>
          </m:deg>
          <m:e>
            <m:r>
              <m:rPr/>
              <w:rPr>
                <w:rFonts w:hint="default" w:ascii="Cambria Math" w:hAnsi="Cambria Math"/>
                <w:lang w:val="en-US" w:eastAsia="zh-CN"/>
              </w:rPr>
              <m:t>n</m:t>
            </m:r>
            <m:func>
              <m:funcPr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hint="default" w:ascii="Cambria Math" w:hAnsi="Cambria Math"/>
                    <w:i/>
                    <w:lang w:val="en-US" w:eastAsia="zh-CN"/>
                  </w:rPr>
                </m:ctrlPr>
              </m:fName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n</m:t>
                </m:r>
                <m:ctrlPr>
                  <w:rPr>
                    <w:rFonts w:hint="default" w:ascii="Cambria Math" w:hAnsi="Cambria Math"/>
                    <w:i/>
                    <w:lang w:val="en-US" w:eastAsia="zh-CN"/>
                  </w:rPr>
                </m:ctrlPr>
              </m:e>
            </m:func>
            <m:ctrlPr>
              <w:rPr>
                <w:rFonts w:ascii="Cambria Math" w:hAnsi="Cambria Math"/>
                <w:i/>
                <w:lang w:val="en-US"/>
              </w:rPr>
            </m:ctrlPr>
          </m:e>
        </m:rad>
        <m:r>
          <m:rPr/>
          <w:rPr>
            <w:rFonts w:hint="default" w:ascii="Cambria Math" w:hAnsi="Cambria Math"/>
            <w:lang w:val="en-US" w:eastAsia="zh-CN"/>
          </w:rPr>
          <m:t xml:space="preserve"> u</m:t>
        </m:r>
        <m:func>
          <m:funcPr>
            <m:ctrlPr>
              <w:rPr>
                <w:rFonts w:hint="default" w:ascii="Cambria Math" w:hAnsi="Cambria Math"/>
                <w:lang w:val="en-US"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fName>
          <m:e>
            <m:r>
              <m:rPr/>
              <w:rPr>
                <w:rFonts w:hint="default" w:ascii="Cambria Math" w:hAnsi="Cambria Math"/>
                <w:lang w:val="en-US" w:eastAsia="zh-CN"/>
              </w:rPr>
              <m:t>u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</m:func>
        <m:r>
          <m:rPr/>
          <w:rPr>
            <w:rFonts w:hint="default" w:ascii="Cambria Math" w:hAnsi="Cambria Math"/>
            <w:lang w:val="en-US" w:eastAsia="zh-CN"/>
          </w:rPr>
          <m:t>)</m:t>
        </m:r>
      </m:oMath>
      <w:r>
        <w:rPr>
          <w:rFonts w:hint="eastAsia" w:hAnsi="Cambria Math"/>
          <w:i w:val="0"/>
          <w:lang w:val="en-US" w:eastAsia="zh-CN"/>
        </w:rPr>
        <w:t>时间复杂度的验证（线性回归）</w:t>
      </w:r>
    </w:p>
    <w:p>
      <w:pPr>
        <w:pStyle w:val="24"/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SubsetSumMadeSimple算法分别关于n和u的时间复杂度的验证（非线性回归）</w:t>
      </w:r>
    </w:p>
    <w:p>
      <w:pPr>
        <w:pStyle w:val="24"/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测试数据集均为自己生成，下面展开说明。</w:t>
      </w:r>
    </w:p>
    <w:p>
      <w:pPr>
        <w:pStyle w:val="2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1.相同输入数据用传统dp算法和SubsetSumMadeSimple算法求解的求解时间比较：</w:t>
      </w:r>
    </w:p>
    <w:p>
      <w:pPr>
        <w:pStyle w:val="24"/>
        <w:numPr>
          <w:ilvl w:val="0"/>
          <w:numId w:val="0"/>
        </w:numPr>
      </w:pPr>
      <w:r>
        <w:drawing>
          <wp:inline distT="0" distB="0" distL="114300" distR="114300">
            <wp:extent cx="2438400" cy="1365885"/>
            <wp:effectExtent l="0" t="0" r="0" b="0"/>
            <wp:docPr id="1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rcRect b="4967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8400" cy="1356360"/>
            <wp:effectExtent l="0" t="0" r="0" b="0"/>
            <wp:docPr id="2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rcRect t="500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SubsetSum_contrast-self_generated-</w:t>
      </w:r>
      <w:r>
        <w:rPr>
          <w:rFonts w:hint="eastAsia"/>
          <w:lang w:val="en-US" w:eastAsia="zh-CN"/>
        </w:rPr>
        <w:t>x</w:t>
      </w:r>
      <w:r>
        <w:rPr>
          <w:rFonts w:hint="default"/>
          <w:lang w:val="en-US" w:eastAsia="zh-CN"/>
        </w:rPr>
        <w:t>-</w:t>
      </w:r>
      <w:r>
        <w:rPr>
          <w:rFonts w:hint="eastAsia"/>
          <w:lang w:val="en-US" w:eastAsia="zh-CN"/>
        </w:rPr>
        <w:t>n</w:t>
      </w:r>
      <w:r>
        <w:rPr>
          <w:rFonts w:hint="default"/>
          <w:lang w:val="en-US" w:eastAsia="zh-CN"/>
        </w:rPr>
        <w:t>-</w:t>
      </w:r>
      <w:r>
        <w:rPr>
          <w:rFonts w:hint="eastAsia"/>
          <w:lang w:val="en-US" w:eastAsia="zh-CN"/>
        </w:rPr>
        <w:t>u</w:t>
      </w:r>
      <w:r>
        <w:rPr>
          <w:rFonts w:hint="default"/>
          <w:lang w:val="en-US" w:eastAsia="zh-CN"/>
        </w:rPr>
        <w:t>.txt</w:t>
      </w:r>
      <w:r>
        <w:rPr>
          <w:rFonts w:hint="eastAsia"/>
          <w:lang w:val="en-US" w:eastAsia="zh-CN"/>
        </w:rPr>
        <w:t>为随机生成的第x个n个集合元素目标和为u的数据，可见数据量非常小（如图中第一个测试结果）时dp快于MadeSimple，因为MadeSimple需要一些函数调用等时间开销，而当数据量更大时，明显地看到MadeSimple的运行时间优于dp。</w:t>
      </w:r>
    </w:p>
    <w:p>
      <w:pPr>
        <w:pStyle w:val="24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2.SubsetSumMadeSimple算法</w:t>
      </w:r>
      <m:oMath>
        <m:r>
          <m:rPr>
            <m:sty m:val="p"/>
          </m:rPr>
          <w:rPr>
            <w:rFonts w:hint="default" w:ascii="Cambria Math"/>
            <w:lang w:val="en-US" w:eastAsia="zh-CN"/>
          </w:rPr>
          <m:t>O(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ctrlPr>
              <w:rPr>
                <w:rFonts w:ascii="Cambria Math" w:hAnsi="Cambria Math"/>
                <w:i/>
                <w:lang w:val="en-US"/>
              </w:rPr>
            </m:ctrlPr>
          </m:deg>
          <m:e>
            <m:r>
              <m:rPr/>
              <w:rPr>
                <w:rFonts w:hint="default" w:ascii="Cambria Math" w:hAnsi="Cambria Math"/>
                <w:lang w:val="en-US" w:eastAsia="zh-CN"/>
              </w:rPr>
              <m:t>n</m:t>
            </m:r>
            <m:func>
              <m:funcPr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hint="default" w:ascii="Cambria Math" w:hAnsi="Cambria Math"/>
                    <w:i/>
                    <w:lang w:val="en-US" w:eastAsia="zh-CN"/>
                  </w:rPr>
                </m:ctrlPr>
              </m:fName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n</m:t>
                </m:r>
                <m:ctrlPr>
                  <w:rPr>
                    <w:rFonts w:hint="default" w:ascii="Cambria Math" w:hAnsi="Cambria Math"/>
                    <w:i/>
                    <w:lang w:val="en-US" w:eastAsia="zh-CN"/>
                  </w:rPr>
                </m:ctrlPr>
              </m:e>
            </m:func>
            <m:ctrlPr>
              <w:rPr>
                <w:rFonts w:ascii="Cambria Math" w:hAnsi="Cambria Math"/>
                <w:i/>
                <w:lang w:val="en-US"/>
              </w:rPr>
            </m:ctrlPr>
          </m:e>
        </m:rad>
        <m:r>
          <m:rPr/>
          <w:rPr>
            <w:rFonts w:hint="default" w:ascii="Cambria Math" w:hAnsi="Cambria Math"/>
            <w:lang w:val="en-US" w:eastAsia="zh-CN"/>
          </w:rPr>
          <m:t xml:space="preserve"> u</m:t>
        </m:r>
        <m:func>
          <m:funcPr>
            <m:ctrlPr>
              <w:rPr>
                <w:rFonts w:hint="default" w:ascii="Cambria Math" w:hAnsi="Cambria Math"/>
                <w:lang w:val="en-US"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fName>
          <m:e>
            <m:r>
              <m:rPr/>
              <w:rPr>
                <w:rFonts w:hint="default" w:ascii="Cambria Math" w:hAnsi="Cambria Math"/>
                <w:lang w:val="en-US" w:eastAsia="zh-CN"/>
              </w:rPr>
              <m:t>u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</m:func>
        <m:r>
          <m:rPr/>
          <w:rPr>
            <w:rFonts w:hint="default" w:ascii="Cambria Math" w:hAnsi="Cambria Math"/>
            <w:lang w:val="en-US" w:eastAsia="zh-CN"/>
          </w:rPr>
          <m:t>)</m:t>
        </m:r>
      </m:oMath>
      <w:r>
        <w:rPr>
          <w:rFonts w:hint="eastAsia" w:hAnsi="Cambria Math"/>
          <w:i w:val="0"/>
          <w:lang w:val="en-US" w:eastAsia="zh-CN"/>
        </w:rPr>
        <w:t>时间复杂度的验证（线性回归）</w:t>
      </w:r>
    </w:p>
    <w:p>
      <w:pPr>
        <w:pStyle w:val="2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生成指定数量的的等间距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ctrlPr>
              <w:rPr>
                <w:rFonts w:ascii="Cambria Math" w:hAnsi="Cambria Math"/>
                <w:i/>
                <w:lang w:val="en-US"/>
              </w:rPr>
            </m:ctrlPr>
          </m:deg>
          <m:e>
            <m:r>
              <m:rPr/>
              <w:rPr>
                <w:rFonts w:hint="default" w:ascii="Cambria Math" w:hAnsi="Cambria Math"/>
                <w:lang w:val="en-US" w:eastAsia="zh-CN"/>
              </w:rPr>
              <m:t>n</m:t>
            </m:r>
            <m:func>
              <m:funcPr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hint="default" w:ascii="Cambria Math" w:hAnsi="Cambria Math"/>
                    <w:i/>
                    <w:lang w:val="en-US" w:eastAsia="zh-CN"/>
                  </w:rPr>
                </m:ctrlPr>
              </m:fName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n</m:t>
                </m:r>
                <m:ctrlPr>
                  <w:rPr>
                    <w:rFonts w:hint="default" w:ascii="Cambria Math" w:hAnsi="Cambria Math"/>
                    <w:i/>
                    <w:lang w:val="en-US" w:eastAsia="zh-CN"/>
                  </w:rPr>
                </m:ctrlPr>
              </m:e>
            </m:func>
            <m:ctrlPr>
              <w:rPr>
                <w:rFonts w:ascii="Cambria Math" w:hAnsi="Cambria Math"/>
                <w:i/>
                <w:lang w:val="en-US"/>
              </w:rPr>
            </m:ctrlPr>
          </m:e>
        </m:rad>
        <m:r>
          <m:rPr/>
          <w:rPr>
            <w:rFonts w:hint="default" w:ascii="Cambria Math" w:hAnsi="Cambria Math"/>
            <w:lang w:val="en-US" w:eastAsia="zh-CN"/>
          </w:rPr>
          <m:t xml:space="preserve"> u</m:t>
        </m:r>
        <m:func>
          <m:funcPr>
            <m:ctrlPr>
              <w:rPr>
                <w:rFonts w:hint="default" w:ascii="Cambria Math" w:hAnsi="Cambria Math"/>
                <w:lang w:val="en-US"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fName>
          <m:e>
            <m:r>
              <m:rPr/>
              <w:rPr>
                <w:rFonts w:hint="default" w:ascii="Cambria Math" w:hAnsi="Cambria Math"/>
                <w:lang w:val="en-US" w:eastAsia="zh-CN"/>
              </w:rPr>
              <m:t>u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</m:func>
      </m:oMath>
      <w:r>
        <w:rPr>
          <w:rFonts w:hint="eastAsia" w:hAnsi="Cambria Math"/>
          <w:i w:val="0"/>
          <w:lang w:val="en-US" w:eastAsia="zh-CN"/>
        </w:rPr>
        <w:t>的n、u数据量的测试数据，以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ctrlPr>
              <w:rPr>
                <w:rFonts w:ascii="Cambria Math" w:hAnsi="Cambria Math"/>
                <w:i/>
                <w:lang w:val="en-US"/>
              </w:rPr>
            </m:ctrlPr>
          </m:deg>
          <m:e>
            <m:r>
              <m:rPr/>
              <w:rPr>
                <w:rFonts w:hint="default" w:ascii="Cambria Math" w:hAnsi="Cambria Math"/>
                <w:lang w:val="en-US" w:eastAsia="zh-CN"/>
              </w:rPr>
              <m:t>n</m:t>
            </m:r>
            <m:func>
              <m:funcPr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hint="default" w:ascii="Cambria Math" w:hAnsi="Cambria Math"/>
                    <w:i/>
                    <w:lang w:val="en-US" w:eastAsia="zh-CN"/>
                  </w:rPr>
                </m:ctrlPr>
              </m:fName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n</m:t>
                </m:r>
                <m:ctrlPr>
                  <w:rPr>
                    <w:rFonts w:hint="default" w:ascii="Cambria Math" w:hAnsi="Cambria Math"/>
                    <w:i/>
                    <w:lang w:val="en-US" w:eastAsia="zh-CN"/>
                  </w:rPr>
                </m:ctrlPr>
              </m:e>
            </m:func>
            <m:ctrlPr>
              <w:rPr>
                <w:rFonts w:ascii="Cambria Math" w:hAnsi="Cambria Math"/>
                <w:i/>
                <w:lang w:val="en-US"/>
              </w:rPr>
            </m:ctrlPr>
          </m:e>
        </m:rad>
        <m:r>
          <m:rPr/>
          <w:rPr>
            <w:rFonts w:hint="default" w:ascii="Cambria Math" w:hAnsi="Cambria Math"/>
            <w:lang w:val="en-US" w:eastAsia="zh-CN"/>
          </w:rPr>
          <m:t xml:space="preserve"> u</m:t>
        </m:r>
        <m:func>
          <m:funcPr>
            <m:ctrlPr>
              <w:rPr>
                <w:rFonts w:hint="default" w:ascii="Cambria Math" w:hAnsi="Cambria Math"/>
                <w:lang w:val="en-US"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fName>
          <m:e>
            <m:r>
              <m:rPr/>
              <w:rPr>
                <w:rFonts w:hint="default" w:ascii="Cambria Math" w:hAnsi="Cambria Math"/>
                <w:lang w:val="en-US" w:eastAsia="zh-CN"/>
              </w:rPr>
              <m:t>u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</m:func>
      </m:oMath>
      <w:r>
        <w:rPr>
          <w:rFonts w:hint="eastAsia" w:hAnsi="Cambria Math"/>
          <w:i w:val="0"/>
          <w:lang w:val="en-US" w:eastAsia="zh-CN"/>
        </w:rPr>
        <w:t>为横坐标，运行时间为纵坐标绘图，表示出平面上的(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ctrlPr>
              <w:rPr>
                <w:rFonts w:ascii="Cambria Math" w:hAnsi="Cambria Math"/>
                <w:i/>
                <w:lang w:val="en-US"/>
              </w:rPr>
            </m:ctrlPr>
          </m:deg>
          <m:e>
            <m:r>
              <m:rPr/>
              <w:rPr>
                <w:rFonts w:hint="default" w:ascii="Cambria Math" w:hAnsi="Cambria Math"/>
                <w:lang w:val="en-US" w:eastAsia="zh-CN"/>
              </w:rPr>
              <m:t>n</m:t>
            </m:r>
            <m:func>
              <m:funcPr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hint="default" w:ascii="Cambria Math" w:hAnsi="Cambria Math"/>
                    <w:i/>
                    <w:lang w:val="en-US" w:eastAsia="zh-CN"/>
                  </w:rPr>
                </m:ctrlPr>
              </m:fName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n</m:t>
                </m:r>
                <m:ctrlPr>
                  <w:rPr>
                    <w:rFonts w:hint="default" w:ascii="Cambria Math" w:hAnsi="Cambria Math"/>
                    <w:i/>
                    <w:lang w:val="en-US" w:eastAsia="zh-CN"/>
                  </w:rPr>
                </m:ctrlPr>
              </m:e>
            </m:func>
            <m:ctrlPr>
              <w:rPr>
                <w:rFonts w:ascii="Cambria Math" w:hAnsi="Cambria Math"/>
                <w:i/>
                <w:lang w:val="en-US"/>
              </w:rPr>
            </m:ctrlPr>
          </m:e>
        </m:rad>
        <m:r>
          <m:rPr/>
          <w:rPr>
            <w:rFonts w:hint="default" w:ascii="Cambria Math" w:hAnsi="Cambria Math"/>
            <w:lang w:val="en-US" w:eastAsia="zh-CN"/>
          </w:rPr>
          <m:t xml:space="preserve"> u</m:t>
        </m:r>
        <m:func>
          <m:funcPr>
            <m:ctrlPr>
              <w:rPr>
                <w:rFonts w:hint="default" w:ascii="Cambria Math" w:hAnsi="Cambria Math"/>
                <w:lang w:val="en-US"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fName>
          <m:e>
            <m:r>
              <m:rPr/>
              <w:rPr>
                <w:rFonts w:hint="default" w:ascii="Cambria Math" w:hAnsi="Cambria Math"/>
                <w:lang w:val="en-US" w:eastAsia="zh-CN"/>
              </w:rPr>
              <m:t>u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</m:func>
      </m:oMath>
      <w:r>
        <w:rPr>
          <w:rFonts w:hint="eastAsia" w:hAnsi="Cambria Math"/>
          <w:i w:val="0"/>
          <w:lang w:val="en-US" w:eastAsia="zh-CN"/>
        </w:rPr>
        <w:t>, t)点及拟合的y=ax+b直线</w:t>
      </w:r>
    </w:p>
    <w:p>
      <w:pPr>
        <w:pStyle w:val="24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08780" cy="3014980"/>
            <wp:effectExtent l="0" t="0" r="7620" b="7620"/>
            <wp:docPr id="21" name="图片 21" descr="Time_complexity_analysis_of_MadeSimple_total-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Time_complexity_analysis_of_MadeSimple_total-512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878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rPr>
          <w:rFonts w:hint="default" w:hAnsi="Cambria Math"/>
          <w:i w:val="0"/>
          <w:lang w:val="en-US" w:eastAsia="zh-CN"/>
        </w:rPr>
      </w:pPr>
      <w:r>
        <w:rPr>
          <w:rFonts w:hint="eastAsia"/>
          <w:lang w:val="en-US" w:eastAsia="zh-CN"/>
        </w:rPr>
        <w:t>此图测试数据为512个，实际点以及拟合直线可见总体时间复杂度符合</w:t>
      </w:r>
      <m:oMath>
        <m:r>
          <m:rPr>
            <m:sty m:val="p"/>
          </m:rPr>
          <w:rPr>
            <w:rFonts w:hint="default" w:ascii="Cambria Math"/>
            <w:lang w:val="en-US" w:eastAsia="zh-CN"/>
          </w:rPr>
          <m:t>O(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ctrlPr>
              <w:rPr>
                <w:rFonts w:ascii="Cambria Math" w:hAnsi="Cambria Math"/>
                <w:i/>
                <w:lang w:val="en-US"/>
              </w:rPr>
            </m:ctrlPr>
          </m:deg>
          <m:e>
            <m:r>
              <m:rPr/>
              <w:rPr>
                <w:rFonts w:hint="default" w:ascii="Cambria Math" w:hAnsi="Cambria Math"/>
                <w:lang w:val="en-US" w:eastAsia="zh-CN"/>
              </w:rPr>
              <m:t>n</m:t>
            </m:r>
            <m:func>
              <m:funcPr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hint="default" w:ascii="Cambria Math" w:hAnsi="Cambria Math"/>
                    <w:i/>
                    <w:lang w:val="en-US" w:eastAsia="zh-CN"/>
                  </w:rPr>
                </m:ctrlPr>
              </m:fName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n</m:t>
                </m:r>
                <m:ctrlPr>
                  <w:rPr>
                    <w:rFonts w:hint="default" w:ascii="Cambria Math" w:hAnsi="Cambria Math"/>
                    <w:i/>
                    <w:lang w:val="en-US" w:eastAsia="zh-CN"/>
                  </w:rPr>
                </m:ctrlPr>
              </m:e>
            </m:func>
            <m:ctrlPr>
              <w:rPr>
                <w:rFonts w:ascii="Cambria Math" w:hAnsi="Cambria Math"/>
                <w:i/>
                <w:lang w:val="en-US"/>
              </w:rPr>
            </m:ctrlPr>
          </m:e>
        </m:rad>
        <m:r>
          <m:rPr/>
          <w:rPr>
            <w:rFonts w:hint="default" w:ascii="Cambria Math" w:hAnsi="Cambria Math"/>
            <w:lang w:val="en-US" w:eastAsia="zh-CN"/>
          </w:rPr>
          <m:t xml:space="preserve"> u</m:t>
        </m:r>
        <m:func>
          <m:funcPr>
            <m:ctrlPr>
              <w:rPr>
                <w:rFonts w:hint="default" w:ascii="Cambria Math" w:hAnsi="Cambria Math"/>
                <w:lang w:val="en-US"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fName>
          <m:e>
            <m:r>
              <m:rPr/>
              <w:rPr>
                <w:rFonts w:hint="default" w:ascii="Cambria Math" w:hAnsi="Cambria Math"/>
                <w:lang w:val="en-US" w:eastAsia="zh-CN"/>
              </w:rPr>
              <m:t>u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</m:func>
        <m:r>
          <m:rPr/>
          <w:rPr>
            <w:rFonts w:hint="default" w:ascii="Cambria Math" w:hAnsi="Cambria Math"/>
            <w:lang w:val="en-US" w:eastAsia="zh-CN"/>
          </w:rPr>
          <m:t>)</m:t>
        </m:r>
      </m:oMath>
    </w:p>
    <w:p>
      <w:pPr>
        <w:pStyle w:val="24"/>
        <w:numPr>
          <w:ilvl w:val="0"/>
          <w:numId w:val="0"/>
        </w:numPr>
        <w:rPr>
          <w:rFonts w:hint="default" w:hAnsi="Cambria Math"/>
          <w:i w:val="0"/>
          <w:lang w:val="en-US" w:eastAsia="zh-CN"/>
        </w:rPr>
      </w:pPr>
    </w:p>
    <w:p>
      <w:pPr>
        <w:pStyle w:val="2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3.</w:t>
      </w:r>
      <w:r>
        <w:rPr>
          <w:rFonts w:hint="eastAsia"/>
          <w:lang w:val="en-US" w:eastAsia="zh-CN"/>
        </w:rPr>
        <w:t>SubsetSumMadeSimple算法分别关于n和u的时间复杂度的验证（非线性回归）</w:t>
      </w:r>
    </w:p>
    <w:p>
      <w:pPr>
        <w:pStyle w:val="24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1)关于n（512个数据点）：</w:t>
      </w:r>
    </w:p>
    <w:p>
      <w:pPr>
        <w:pStyle w:val="24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58640" cy="3270250"/>
            <wp:effectExtent l="0" t="0" r="10160" b="6350"/>
            <wp:docPr id="22" name="图片 22" descr="Time_complexity_analysis_of_MadeSimple_separate_constu=24725_n-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Time_complexity_analysis_of_MadeSimple_separate_constu=24725_n-5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2)关于u（512个数据点）：</w:t>
      </w:r>
    </w:p>
    <w:p>
      <w:pPr>
        <w:pStyle w:val="24"/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95470" cy="3296920"/>
            <wp:effectExtent l="0" t="0" r="11430" b="5080"/>
            <wp:docPr id="23" name="图片 23" descr="Time_complexity_analysis_of_MadeSimple_separate_constn=4096_u-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Time_complexity_analysis_of_MadeSimple_separate_constn=4096_u-5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</w:t>
      </w:r>
      <w:bookmarkStart w:id="1" w:name="_GoBack"/>
      <w:bookmarkEnd w:id="1"/>
      <w:r>
        <w:rPr>
          <w:rFonts w:hint="eastAsia"/>
          <w:lang w:val="en-US" w:eastAsia="zh-CN"/>
        </w:rPr>
        <w:t>关于n和u（20*20个数据点）：</w:t>
      </w:r>
    </w:p>
    <w:p>
      <w:pPr>
        <w:pStyle w:val="24"/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577340" cy="1558290"/>
            <wp:effectExtent l="0" t="0" r="10160" b="3810"/>
            <wp:docPr id="29" name="图片 29" descr="Time_complexity_analysis_of_MadeSimple_separate_n_u_angle1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Time_complexity_analysis_of_MadeSimple_separate_n_u_angle1-20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673225" cy="1521460"/>
            <wp:effectExtent l="0" t="0" r="3175" b="2540"/>
            <wp:docPr id="28" name="图片 28" descr="Time_complexity_analysis_of_MadeSimple_separate_n_u_angle2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Time_complexity_analysis_of_MadeSimple_separate_n_u_angle2-20"/>
                    <pic:cNvPicPr>
                      <a:picLocks noChangeAspect="1"/>
                    </pic:cNvPicPr>
                  </pic:nvPicPr>
                  <pic:blipFill>
                    <a:blip r:embed="rId29"/>
                    <a:srcRect l="21069" t="6933" r="17974" b="19202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804670" cy="1249680"/>
            <wp:effectExtent l="0" t="0" r="11430" b="7620"/>
            <wp:docPr id="27" name="图片 27" descr="Time_complexity_analysis_of_MadeSimple_separate_n_u_angle3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Time_complexity_analysis_of_MadeSimple_separate_n_u_angle3-20"/>
                    <pic:cNvPicPr>
                      <a:picLocks noChangeAspect="1"/>
                    </pic:cNvPicPr>
                  </pic:nvPicPr>
                  <pic:blipFill>
                    <a:blip r:embed="rId30"/>
                    <a:srcRect l="21907" t="7027" r="10150" b="30305"/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475740" cy="1440815"/>
            <wp:effectExtent l="0" t="0" r="10160" b="6985"/>
            <wp:docPr id="26" name="图片 26" descr="Time_complexity_analysis_of_MadeSimple_separate_n_u_angle4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Time_complexity_analysis_of_MadeSimple_separate_n_u_angle4-20"/>
                    <pic:cNvPicPr>
                      <a:picLocks noChangeAspect="1"/>
                    </pic:cNvPicPr>
                  </pic:nvPicPr>
                  <pic:blipFill>
                    <a:blip r:embed="rId31"/>
                    <a:srcRect l="19003" t="7290" r="19581" b="12797"/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731645" cy="1465580"/>
            <wp:effectExtent l="0" t="0" r="8255" b="7620"/>
            <wp:docPr id="25" name="图片 25" descr="Time_complexity_analysis_of_MadeSimple_separate_n_u_angle5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Time_complexity_analysis_of_MadeSimple_separate_n_u_angle5-20"/>
                    <pic:cNvPicPr>
                      <a:picLocks noChangeAspect="1"/>
                    </pic:cNvPicPr>
                  </pic:nvPicPr>
                  <pic:blipFill>
                    <a:blip r:embed="rId32"/>
                    <a:srcRect l="14270" t="6920" r="18726" b="17469"/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838960" cy="1736090"/>
            <wp:effectExtent l="0" t="0" r="2540" b="3810"/>
            <wp:docPr id="24" name="图片 24" descr="Time_complexity_analysis_of_MadeSimple_separate_n_u_angle6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Time_complexity_analysis_of_MadeSimple_separate_n_u_angle6-20"/>
                    <pic:cNvPicPr>
                      <a:picLocks noChangeAspect="1"/>
                    </pic:cNvPicPr>
                  </pic:nvPicPr>
                  <pic:blipFill>
                    <a:blip r:embed="rId33"/>
                    <a:srcRect l="23820" t="6760" r="13223" b="14033"/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ind w:leftChars="0"/>
        <w:rPr>
          <w:rFonts w:hint="eastAsia" w:eastAsia="宋体"/>
          <w:lang w:eastAsia="zh-CN"/>
        </w:rPr>
      </w:pPr>
    </w:p>
    <w:p>
      <w:pPr>
        <w:pStyle w:val="24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实验结果分析</w:t>
      </w:r>
    </w:p>
    <w:p>
      <w:pPr>
        <w:pStyle w:val="24"/>
        <w:numPr>
          <w:numId w:val="0"/>
        </w:numPr>
        <w:ind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由上述测试可见对于SubsetSumMadeSimple算法的代码复现很成功，</w:t>
      </w:r>
      <w:r>
        <w:rPr>
          <w:rFonts w:hint="eastAsia" w:hAnsi="Cambria Math"/>
          <w:i w:val="0"/>
          <w:lang w:val="en-US" w:eastAsia="zh-CN"/>
        </w:rPr>
        <w:t>性能相较dp有十分可观的提升，并且其时间复杂度的确</w:t>
      </w:r>
      <w:r>
        <w:rPr>
          <w:rFonts w:hint="eastAsia"/>
          <w:lang w:val="en-US" w:eastAsia="zh-CN"/>
        </w:rPr>
        <w:t>符合</w:t>
      </w:r>
      <m:oMath>
        <m:r>
          <m:rPr>
            <m:sty m:val="p"/>
          </m:rPr>
          <w:rPr>
            <w:rFonts w:hint="default" w:ascii="Cambria Math"/>
            <w:lang w:val="en-US" w:eastAsia="zh-CN"/>
          </w:rPr>
          <m:t>O(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ctrlPr>
              <w:rPr>
                <w:rFonts w:ascii="Cambria Math" w:hAnsi="Cambria Math"/>
                <w:i/>
                <w:lang w:val="en-US"/>
              </w:rPr>
            </m:ctrlPr>
          </m:deg>
          <m:e>
            <m:r>
              <m:rPr/>
              <w:rPr>
                <w:rFonts w:hint="default" w:ascii="Cambria Math" w:hAnsi="Cambria Math"/>
                <w:lang w:val="en-US" w:eastAsia="zh-CN"/>
              </w:rPr>
              <m:t>n</m:t>
            </m:r>
            <m:func>
              <m:funcPr>
                <m:ctrlPr>
                  <w:rPr>
                    <w:rFonts w:hint="default" w:ascii="Cambria Math" w:hAnsi="Cambria Math"/>
                    <w:lang w:val="en-US" w:eastAsia="zh-C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hint="default" w:ascii="Cambria Math" w:hAnsi="Cambria Math"/>
                    <w:i/>
                    <w:lang w:val="en-US" w:eastAsia="zh-CN"/>
                  </w:rPr>
                </m:ctrlPr>
              </m:fName>
              <m:e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n</m:t>
                </m:r>
                <m:ctrlPr>
                  <w:rPr>
                    <w:rFonts w:hint="default" w:ascii="Cambria Math" w:hAnsi="Cambria Math"/>
                    <w:i/>
                    <w:lang w:val="en-US" w:eastAsia="zh-CN"/>
                  </w:rPr>
                </m:ctrlPr>
              </m:e>
            </m:func>
            <m:ctrlPr>
              <w:rPr>
                <w:rFonts w:ascii="Cambria Math" w:hAnsi="Cambria Math"/>
                <w:i/>
                <w:lang w:val="en-US"/>
              </w:rPr>
            </m:ctrlPr>
          </m:e>
        </m:rad>
        <m:r>
          <m:rPr/>
          <w:rPr>
            <w:rFonts w:hint="default" w:ascii="Cambria Math" w:hAnsi="Cambria Math"/>
            <w:lang w:val="en-US" w:eastAsia="zh-CN"/>
          </w:rPr>
          <m:t xml:space="preserve"> u</m:t>
        </m:r>
        <m:func>
          <m:funcPr>
            <m:ctrlPr>
              <w:rPr>
                <w:rFonts w:hint="default" w:ascii="Cambria Math" w:hAnsi="Cambria Math"/>
                <w:lang w:val="en-US"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fName>
          <m:e>
            <m:r>
              <m:rPr/>
              <w:rPr>
                <w:rFonts w:hint="default" w:ascii="Cambria Math" w:hAnsi="Cambria Math"/>
                <w:lang w:val="en-US" w:eastAsia="zh-CN"/>
              </w:rPr>
              <m:t>u</m:t>
            </m:r>
            <m:ctrlPr>
              <w:rPr>
                <w:rFonts w:hint="default" w:ascii="Cambria Math" w:hAnsi="Cambria Math"/>
                <w:i/>
                <w:lang w:val="en-US" w:eastAsia="zh-CN"/>
              </w:rPr>
            </m:ctrlPr>
          </m:e>
        </m:func>
        <m:r>
          <m:rPr/>
          <w:rPr>
            <w:rFonts w:hint="default" w:ascii="Cambria Math" w:hAnsi="Cambria Math"/>
            <w:lang w:val="en-US" w:eastAsia="zh-CN"/>
          </w:rPr>
          <m:t>)</m:t>
        </m:r>
      </m:oMath>
      <w:r>
        <m:rPr/>
        <w:rPr>
          <w:rFonts w:hint="eastAsia" w:hAnsi="Cambria Math"/>
          <w:i w:val="0"/>
          <w:lang w:val="en-US" w:eastAsia="zh-CN"/>
        </w:rPr>
        <w:t>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</w:rPr>
      </w:pPr>
    </w:p>
    <w:p>
      <w:pPr>
        <w:pStyle w:val="2"/>
      </w:pPr>
      <w:r>
        <w:t>4</w:t>
      </w:r>
      <w:r>
        <w:rPr>
          <w:rFonts w:hint="eastAsia"/>
        </w:rPr>
        <w:t>.结论与展望</w:t>
      </w:r>
    </w:p>
    <w:p>
      <w:r>
        <w:rPr>
          <w:rFonts w:hint="eastAsia"/>
        </w:rPr>
        <w:t>（1）解决方案的整体评价，包括优点与不足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优点：本次对于arXiv:1807.08248v1 [cs.DS] 22 Jul 2018论文中的SubsetSumMadeSimple算法的实现非常成功，阅读论文时的理论理解到位，并且代码实现符合理论预期。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足：测试分析时耗时较长，按照上文中的测试数据量，取4次运行时间平均值，在本人的主机（CPU为i513490F）上进行一轮测试需要近8小时，或可利用python多进程等方法进行测试上的改进，以提高测试分析的效率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进一步工作的展望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在SubsetSum问题方面，可以继续研究arXiv:1807.11597v3 [cs.DS] 26 Nov 2018中时间复杂度为</w:t>
      </w:r>
      <w:r>
        <w:rPr>
          <w:rFonts w:hint="eastAsia" w:ascii="宋体" w:hAnsi="宋体" w:eastAsia="宋体" w:cs="宋体"/>
          <w:lang w:val="en-US" w:eastAsia="zh-CN"/>
        </w:rPr>
        <w:t>Õ</w:t>
      </w:r>
      <w:r>
        <w:rPr>
          <w:rFonts w:hint="eastAsia"/>
          <w:lang w:val="en-US" w:eastAsia="zh-CN"/>
        </w:rPr>
        <w:t>(n+u)的随机化算法（</w:t>
      </w:r>
      <m:oMath>
        <m:r>
          <m:rPr>
            <m:sty m:val="p"/>
          </m:rPr>
          <w:rPr>
            <w:rFonts w:hint="eastAsia" w:ascii="宋体" w:hAnsi="宋体" w:eastAsia="宋体" w:cs="宋体"/>
            <w:lang w:val="en-US" w:eastAsia="zh-CN"/>
          </w:rPr>
          <m:t>Õ</m:t>
        </m:r>
        <m:r>
          <m:rPr>
            <m:sty m:val="p"/>
          </m:rPr>
          <w:rPr>
            <w:rFonts w:hint="default" w:ascii="Cambria Math" w:hAnsi="Cambria Math" w:cs="宋体"/>
            <w:lang w:val="en-US" w:eastAsia="zh-CN"/>
          </w:rPr>
          <m:t>(g(n))</m:t>
        </m:r>
      </m:oMath>
      <w:r>
        <w:rPr>
          <w:rFonts w:hint="eastAsia" w:ascii="宋体" w:hAnsi="宋体" w:cs="宋体"/>
          <w:lang w:val="en-US" w:eastAsia="zh-CN"/>
        </w:rPr>
        <w:t>为</w:t>
      </w:r>
      <m:oMath>
        <m:sSup>
          <m:sSupPr>
            <m:ctrlPr>
              <w:rPr>
                <w:rFonts w:ascii="Cambria Math" w:hAnsi="Cambria Math" w:cs="宋体"/>
                <w:i/>
                <w:lang w:val="en-US"/>
              </w:rPr>
            </m:ctrlPr>
          </m:sSupPr>
          <m:e>
            <m:func>
              <m:funcPr>
                <m:ctrlPr>
                  <w:rPr>
                    <w:rFonts w:ascii="Cambria Math" w:hAnsi="Cambria Math" w:cs="宋体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hint="eastAsia" w:ascii="Cambria Math" w:hAnsi="Cambria Math" w:cs="宋体"/>
                    <w:lang w:val="en-US" w:eastAsia="zh-CN"/>
                  </w:rPr>
                  <m:t>O</m:t>
                </m:r>
                <m:r>
                  <m:rPr>
                    <m:sty m:val="p"/>
                  </m:rPr>
                  <w:rPr>
                    <w:rFonts w:hint="default" w:ascii="Cambria Math" w:hAnsi="Cambria Math" w:cs="宋体"/>
                    <w:lang w:val="en-US" w:eastAsia="zh-CN"/>
                  </w:rPr>
                  <m:t>(g(n)(</m:t>
                </m:r>
                <m:r>
                  <m:rPr>
                    <m:sty m:val="p"/>
                  </m:rPr>
                  <w:rPr>
                    <w:rFonts w:ascii="Cambria Math" w:hAnsi="Cambria Math" w:cs="宋体"/>
                    <w:lang w:val="en-US"/>
                  </w:rPr>
                  <m:t>log</m:t>
                </m:r>
                <m:ctrlPr>
                  <w:rPr>
                    <w:rFonts w:ascii="Cambria Math" w:hAnsi="Cambria Math" w:cs="宋体"/>
                    <w:i/>
                    <w:lang w:val="en-US"/>
                  </w:rPr>
                </m:ctrlPr>
              </m:fName>
              <m:e>
                <m:r>
                  <m:rPr/>
                  <w:rPr>
                    <w:rFonts w:hint="default" w:ascii="Cambria Math" w:hAnsi="Cambria Math" w:cs="宋体"/>
                    <w:lang w:val="en-US" w:eastAsia="zh-CN"/>
                  </w:rPr>
                  <m:t>g(n))</m:t>
                </m:r>
                <m:ctrlPr>
                  <w:rPr>
                    <w:rFonts w:ascii="Cambria Math" w:hAnsi="Cambria Math" w:cs="宋体"/>
                    <w:i/>
                    <w:lang w:val="en-US"/>
                  </w:rPr>
                </m:ctrlPr>
              </m:e>
            </m:func>
            <m:ctrlPr>
              <w:rPr>
                <w:rFonts w:ascii="Cambria Math" w:hAnsi="Cambria Math" w:cs="宋体"/>
                <w:i/>
                <w:lang w:val="en-US"/>
              </w:rPr>
            </m:ctrlPr>
          </m:e>
          <m:sup>
            <m:r>
              <m:rPr/>
              <w:rPr>
                <w:rFonts w:hint="default" w:ascii="Cambria Math" w:hAnsi="Cambria Math" w:cs="宋体"/>
                <w:lang w:val="en-US" w:eastAsia="zh-CN"/>
              </w:rPr>
              <m:t>k</m:t>
            </m:r>
            <m:ctrlPr>
              <w:rPr>
                <w:rFonts w:ascii="Cambria Math" w:hAnsi="Cambria Math" w:cs="宋体"/>
                <w:i/>
                <w:lang w:val="en-US"/>
              </w:rPr>
            </m:ctrlPr>
          </m:sup>
        </m:sSup>
        <m:r>
          <m:rPr/>
          <w:rPr>
            <w:rFonts w:hint="default" w:ascii="Cambria Math" w:hAnsi="Cambria Math" w:cs="宋体"/>
            <w:lang w:val="en-US" w:eastAsia="zh-CN"/>
          </w:rPr>
          <m:t>)</m:t>
        </m:r>
      </m:oMath>
      <w:r>
        <m:rPr/>
        <w:rPr>
          <w:rFonts w:hint="eastAsia" w:hAnsi="Cambria Math" w:cs="宋体"/>
          <w:i w:val="0"/>
          <w:lang w:val="en-US" w:eastAsia="zh-CN"/>
        </w:rPr>
        <w:t>的简写，表示多对数时间）。</w:t>
      </w:r>
    </w:p>
    <w:p/>
    <w:p>
      <w:pPr>
        <w:pStyle w:val="2"/>
      </w:pPr>
      <w:r>
        <w:t>5</w:t>
      </w:r>
      <w:r>
        <w:rPr>
          <w:rFonts w:hint="eastAsia"/>
        </w:rPr>
        <w:t>.参考文献</w:t>
      </w:r>
    </w:p>
    <w:p>
      <w:pPr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] Konstantinos Koiliaris and Chao Xu. Subset Sum Made Simple. arXiv:1807.08248</w:t>
      </w:r>
    </w:p>
    <w:p>
      <w:r>
        <w:rPr>
          <w:rFonts w:hint="eastAsia"/>
        </w:rPr>
        <w:t>[cs], July 2018. arXiv: 1807.08248.</w:t>
      </w:r>
    </w:p>
    <w:sectPr>
      <w:footerReference r:id="rId9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athJax_Math-italic">
    <w:altName w:val="ksdb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Main">
    <w:altName w:val="ksdb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sdb">
    <w:panose1 w:val="02000500000000000000"/>
    <w:charset w:val="00"/>
    <w:family w:val="auto"/>
    <w:pitch w:val="default"/>
    <w:sig w:usb0="00000001" w:usb1="00000000" w:usb2="00000000" w:usb3="00000000" w:csb0="00000001" w:csb1="00000000"/>
  </w:font>
  <w:font w:name="MS Mincho">
    <w:altName w:val="ksdb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MRoman12-Regular">
    <w:altName w:val="ksdb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0" t="0" r="635" b="0"/>
              <wp:wrapNone/>
              <wp:docPr id="1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" o:spid="_x0000_s1026" o:spt="202" type="#_x0000_t202" style="position:absolute;left:0pt;margin-top:0pt;height:10.35pt;width:4.5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z4vdRNAAAAACAQAADwAAAAAAAAABACAAAAAiAAAAZHJzL2Rv&#10;d25yZXYueG1sUEsBAhQAFAAAAAgAh07iQPJqb7MJAgAAAQQAAA4AAAAAAAAAAQAgAAAAHwEAAGRy&#10;cy9lMm9Eb2MueG1sUEsFBgAAAAAGAAYAWQEAAJo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0BC6A5"/>
    <w:multiLevelType w:val="singleLevel"/>
    <w:tmpl w:val="940BC6A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6A33A7A"/>
    <w:multiLevelType w:val="multilevel"/>
    <w:tmpl w:val="36A33A7A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FBBCCB"/>
    <w:multiLevelType w:val="singleLevel"/>
    <w:tmpl w:val="3BFBBCCB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5CB83F3F"/>
    <w:multiLevelType w:val="multilevel"/>
    <w:tmpl w:val="5CB83F3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0765BA7"/>
    <w:multiLevelType w:val="multilevel"/>
    <w:tmpl w:val="60765BA7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FE95FBA"/>
    <w:multiLevelType w:val="multilevel"/>
    <w:tmpl w:val="7FE95FBA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mRmNjQwYTljNWMyNzg1MDZiM2QzYmIzZWQ5MjA4ODYifQ=="/>
  </w:docVars>
  <w:rsids>
    <w:rsidRoot w:val="00172A27"/>
    <w:rsid w:val="00003EF8"/>
    <w:rsid w:val="0003751A"/>
    <w:rsid w:val="000D0D51"/>
    <w:rsid w:val="00172A27"/>
    <w:rsid w:val="001A111F"/>
    <w:rsid w:val="0020163D"/>
    <w:rsid w:val="002050CE"/>
    <w:rsid w:val="00261A01"/>
    <w:rsid w:val="002B06D1"/>
    <w:rsid w:val="002F4306"/>
    <w:rsid w:val="00306B43"/>
    <w:rsid w:val="00320E2B"/>
    <w:rsid w:val="0033139A"/>
    <w:rsid w:val="003A1018"/>
    <w:rsid w:val="004746F3"/>
    <w:rsid w:val="00496D86"/>
    <w:rsid w:val="00554F8E"/>
    <w:rsid w:val="005B019A"/>
    <w:rsid w:val="0066229D"/>
    <w:rsid w:val="006C4518"/>
    <w:rsid w:val="006E6810"/>
    <w:rsid w:val="007A6A85"/>
    <w:rsid w:val="007F3E04"/>
    <w:rsid w:val="00840B38"/>
    <w:rsid w:val="008B2BEA"/>
    <w:rsid w:val="008B6DDA"/>
    <w:rsid w:val="009428E4"/>
    <w:rsid w:val="009437C3"/>
    <w:rsid w:val="00A121D5"/>
    <w:rsid w:val="00A57FCA"/>
    <w:rsid w:val="00A835F7"/>
    <w:rsid w:val="00A9162D"/>
    <w:rsid w:val="00B01DBB"/>
    <w:rsid w:val="00B71C7F"/>
    <w:rsid w:val="00C20F81"/>
    <w:rsid w:val="00CA0C84"/>
    <w:rsid w:val="00D2601B"/>
    <w:rsid w:val="00DB12A2"/>
    <w:rsid w:val="00DC5522"/>
    <w:rsid w:val="00E52E98"/>
    <w:rsid w:val="00F6305A"/>
    <w:rsid w:val="00F745AF"/>
    <w:rsid w:val="00FA5778"/>
    <w:rsid w:val="00FC0766"/>
    <w:rsid w:val="00FD55CB"/>
    <w:rsid w:val="01A3073B"/>
    <w:rsid w:val="022218C4"/>
    <w:rsid w:val="02567270"/>
    <w:rsid w:val="02F241C5"/>
    <w:rsid w:val="03222465"/>
    <w:rsid w:val="038A3960"/>
    <w:rsid w:val="03BA365B"/>
    <w:rsid w:val="04D534BD"/>
    <w:rsid w:val="052F7A27"/>
    <w:rsid w:val="05721E18"/>
    <w:rsid w:val="05F70B0B"/>
    <w:rsid w:val="06177D1B"/>
    <w:rsid w:val="069651EA"/>
    <w:rsid w:val="06AE5290"/>
    <w:rsid w:val="073D27F5"/>
    <w:rsid w:val="07520C39"/>
    <w:rsid w:val="07584A57"/>
    <w:rsid w:val="07AA3587"/>
    <w:rsid w:val="07AC659B"/>
    <w:rsid w:val="07AF1BE8"/>
    <w:rsid w:val="07B74F40"/>
    <w:rsid w:val="07E1193E"/>
    <w:rsid w:val="082779D0"/>
    <w:rsid w:val="08382DBB"/>
    <w:rsid w:val="08D048DC"/>
    <w:rsid w:val="08DB0795"/>
    <w:rsid w:val="08DD09D6"/>
    <w:rsid w:val="09095F00"/>
    <w:rsid w:val="092A3778"/>
    <w:rsid w:val="09BD0D88"/>
    <w:rsid w:val="09E7392E"/>
    <w:rsid w:val="09FC4E8C"/>
    <w:rsid w:val="0A1E3055"/>
    <w:rsid w:val="0A2406A2"/>
    <w:rsid w:val="0B230FFF"/>
    <w:rsid w:val="0B3255DA"/>
    <w:rsid w:val="0B7E46B5"/>
    <w:rsid w:val="0B81389B"/>
    <w:rsid w:val="0C913FB2"/>
    <w:rsid w:val="0C926544"/>
    <w:rsid w:val="0D14209A"/>
    <w:rsid w:val="0D1E741D"/>
    <w:rsid w:val="0D216DF9"/>
    <w:rsid w:val="0D48635B"/>
    <w:rsid w:val="0D547172"/>
    <w:rsid w:val="0D5751D7"/>
    <w:rsid w:val="0D722CA4"/>
    <w:rsid w:val="0D8A20F3"/>
    <w:rsid w:val="0DA05E56"/>
    <w:rsid w:val="0DC12675"/>
    <w:rsid w:val="0E072035"/>
    <w:rsid w:val="0E166D45"/>
    <w:rsid w:val="0E1E2F8B"/>
    <w:rsid w:val="0EC16235"/>
    <w:rsid w:val="0F005196"/>
    <w:rsid w:val="0F0904F2"/>
    <w:rsid w:val="0F410916"/>
    <w:rsid w:val="0F7000F8"/>
    <w:rsid w:val="10142F30"/>
    <w:rsid w:val="10702130"/>
    <w:rsid w:val="1088747A"/>
    <w:rsid w:val="109A1311"/>
    <w:rsid w:val="10AD5132"/>
    <w:rsid w:val="10C02B8A"/>
    <w:rsid w:val="10CB4527"/>
    <w:rsid w:val="10FA0124"/>
    <w:rsid w:val="11B30526"/>
    <w:rsid w:val="11E3705D"/>
    <w:rsid w:val="12942106"/>
    <w:rsid w:val="12ED7A68"/>
    <w:rsid w:val="12FC4865"/>
    <w:rsid w:val="130D1EB8"/>
    <w:rsid w:val="13267C5D"/>
    <w:rsid w:val="13421B62"/>
    <w:rsid w:val="138A3509"/>
    <w:rsid w:val="138F0B1F"/>
    <w:rsid w:val="13BC5DB8"/>
    <w:rsid w:val="13C80B59"/>
    <w:rsid w:val="13EC0EBA"/>
    <w:rsid w:val="14090E7F"/>
    <w:rsid w:val="14A867BA"/>
    <w:rsid w:val="14FF0425"/>
    <w:rsid w:val="153E0A4F"/>
    <w:rsid w:val="155C0EB1"/>
    <w:rsid w:val="1560095F"/>
    <w:rsid w:val="15783F61"/>
    <w:rsid w:val="15A85F08"/>
    <w:rsid w:val="15EC3507"/>
    <w:rsid w:val="15EC5F5D"/>
    <w:rsid w:val="160D7753"/>
    <w:rsid w:val="16332F7C"/>
    <w:rsid w:val="166E7669"/>
    <w:rsid w:val="1752266C"/>
    <w:rsid w:val="17655D9F"/>
    <w:rsid w:val="17A82C89"/>
    <w:rsid w:val="17BE40BA"/>
    <w:rsid w:val="18736C61"/>
    <w:rsid w:val="18E0295D"/>
    <w:rsid w:val="18FF4A2E"/>
    <w:rsid w:val="19445F08"/>
    <w:rsid w:val="19726F19"/>
    <w:rsid w:val="19C63EE2"/>
    <w:rsid w:val="19CA05A5"/>
    <w:rsid w:val="1A0933D9"/>
    <w:rsid w:val="1AAF2092"/>
    <w:rsid w:val="1ADF05DE"/>
    <w:rsid w:val="1B122A89"/>
    <w:rsid w:val="1B764745"/>
    <w:rsid w:val="1BD265D9"/>
    <w:rsid w:val="1BD866B3"/>
    <w:rsid w:val="1C5841A4"/>
    <w:rsid w:val="1CA078F9"/>
    <w:rsid w:val="1CE640D2"/>
    <w:rsid w:val="1D956C8F"/>
    <w:rsid w:val="1DFB3124"/>
    <w:rsid w:val="1E786D7F"/>
    <w:rsid w:val="1E85421B"/>
    <w:rsid w:val="1EAC169E"/>
    <w:rsid w:val="1EB4550F"/>
    <w:rsid w:val="1EC43D73"/>
    <w:rsid w:val="1F2A3348"/>
    <w:rsid w:val="1F4B6242"/>
    <w:rsid w:val="1FCB4627"/>
    <w:rsid w:val="1FD77EE5"/>
    <w:rsid w:val="1FE268F2"/>
    <w:rsid w:val="1FF16DE9"/>
    <w:rsid w:val="202D5948"/>
    <w:rsid w:val="20523600"/>
    <w:rsid w:val="20E26732"/>
    <w:rsid w:val="22325497"/>
    <w:rsid w:val="22870CC7"/>
    <w:rsid w:val="2294388C"/>
    <w:rsid w:val="22C34341"/>
    <w:rsid w:val="22CF0F38"/>
    <w:rsid w:val="22F77389"/>
    <w:rsid w:val="230D1EB7"/>
    <w:rsid w:val="23445482"/>
    <w:rsid w:val="235D6544"/>
    <w:rsid w:val="238F5C68"/>
    <w:rsid w:val="2477744F"/>
    <w:rsid w:val="24B403E6"/>
    <w:rsid w:val="255120D8"/>
    <w:rsid w:val="25C54F1C"/>
    <w:rsid w:val="262A3886"/>
    <w:rsid w:val="267351A5"/>
    <w:rsid w:val="26A24E49"/>
    <w:rsid w:val="26B00947"/>
    <w:rsid w:val="270E5FB0"/>
    <w:rsid w:val="27744462"/>
    <w:rsid w:val="27E67CB3"/>
    <w:rsid w:val="28004118"/>
    <w:rsid w:val="281B6B86"/>
    <w:rsid w:val="283A6E54"/>
    <w:rsid w:val="2A671570"/>
    <w:rsid w:val="2A732897"/>
    <w:rsid w:val="2AC5216B"/>
    <w:rsid w:val="2ADC74E6"/>
    <w:rsid w:val="2B4D019C"/>
    <w:rsid w:val="2BEF53AF"/>
    <w:rsid w:val="2C8B2BA4"/>
    <w:rsid w:val="2C8E029E"/>
    <w:rsid w:val="2CA73B52"/>
    <w:rsid w:val="2CAE147D"/>
    <w:rsid w:val="2CCA0BA7"/>
    <w:rsid w:val="2CCF6918"/>
    <w:rsid w:val="2CD7281C"/>
    <w:rsid w:val="2D280B8E"/>
    <w:rsid w:val="2D7050C6"/>
    <w:rsid w:val="2D7F6B23"/>
    <w:rsid w:val="2DAB007F"/>
    <w:rsid w:val="2DD2437F"/>
    <w:rsid w:val="2E690493"/>
    <w:rsid w:val="2E9D1EEA"/>
    <w:rsid w:val="2ED771D6"/>
    <w:rsid w:val="2F5A1C4A"/>
    <w:rsid w:val="2F9B0445"/>
    <w:rsid w:val="2FD47433"/>
    <w:rsid w:val="2FE32515"/>
    <w:rsid w:val="30B40550"/>
    <w:rsid w:val="30EE76C0"/>
    <w:rsid w:val="30FC114A"/>
    <w:rsid w:val="3111143A"/>
    <w:rsid w:val="312B5ED3"/>
    <w:rsid w:val="313034EA"/>
    <w:rsid w:val="314825E1"/>
    <w:rsid w:val="315C42DF"/>
    <w:rsid w:val="31712996"/>
    <w:rsid w:val="31893483"/>
    <w:rsid w:val="31CB4070"/>
    <w:rsid w:val="31D9265F"/>
    <w:rsid w:val="32180206"/>
    <w:rsid w:val="324D6D19"/>
    <w:rsid w:val="32851613"/>
    <w:rsid w:val="328C61DD"/>
    <w:rsid w:val="32F16EBF"/>
    <w:rsid w:val="32FD49B4"/>
    <w:rsid w:val="33182487"/>
    <w:rsid w:val="332826CA"/>
    <w:rsid w:val="333670E7"/>
    <w:rsid w:val="3344335A"/>
    <w:rsid w:val="33620EAA"/>
    <w:rsid w:val="338A75C2"/>
    <w:rsid w:val="34017942"/>
    <w:rsid w:val="34226A9A"/>
    <w:rsid w:val="34310045"/>
    <w:rsid w:val="34427A54"/>
    <w:rsid w:val="34C05684"/>
    <w:rsid w:val="34F52A0E"/>
    <w:rsid w:val="35A85A96"/>
    <w:rsid w:val="35B1007D"/>
    <w:rsid w:val="35EE629E"/>
    <w:rsid w:val="36363350"/>
    <w:rsid w:val="363D46DF"/>
    <w:rsid w:val="36963DEF"/>
    <w:rsid w:val="36DB4DD0"/>
    <w:rsid w:val="37217B5C"/>
    <w:rsid w:val="37D97540"/>
    <w:rsid w:val="380977AD"/>
    <w:rsid w:val="38422BA3"/>
    <w:rsid w:val="38A5089C"/>
    <w:rsid w:val="395A1104"/>
    <w:rsid w:val="396A5A0A"/>
    <w:rsid w:val="39B32692"/>
    <w:rsid w:val="3A0D52DD"/>
    <w:rsid w:val="3A3951BD"/>
    <w:rsid w:val="3A59760D"/>
    <w:rsid w:val="3AB363F2"/>
    <w:rsid w:val="3AC50853"/>
    <w:rsid w:val="3AE52FAA"/>
    <w:rsid w:val="3AED6096"/>
    <w:rsid w:val="3B30495E"/>
    <w:rsid w:val="3BAF00D8"/>
    <w:rsid w:val="3BDD0095"/>
    <w:rsid w:val="3C751CA1"/>
    <w:rsid w:val="3C7E6018"/>
    <w:rsid w:val="3D053A7C"/>
    <w:rsid w:val="3E1B0554"/>
    <w:rsid w:val="3E247103"/>
    <w:rsid w:val="3E2A1002"/>
    <w:rsid w:val="3E4811F1"/>
    <w:rsid w:val="3F146D2B"/>
    <w:rsid w:val="3F5A2D55"/>
    <w:rsid w:val="3F632CDC"/>
    <w:rsid w:val="3F8D2251"/>
    <w:rsid w:val="3F970BF6"/>
    <w:rsid w:val="3FB83028"/>
    <w:rsid w:val="3FBD7677"/>
    <w:rsid w:val="40630396"/>
    <w:rsid w:val="40B841A9"/>
    <w:rsid w:val="40BE3F34"/>
    <w:rsid w:val="40FE760B"/>
    <w:rsid w:val="413E093E"/>
    <w:rsid w:val="41A964D7"/>
    <w:rsid w:val="42044303"/>
    <w:rsid w:val="42132798"/>
    <w:rsid w:val="42A11C9B"/>
    <w:rsid w:val="42AD52B2"/>
    <w:rsid w:val="42D376A5"/>
    <w:rsid w:val="433C41A2"/>
    <w:rsid w:val="435D4435"/>
    <w:rsid w:val="43635295"/>
    <w:rsid w:val="43AD64C8"/>
    <w:rsid w:val="43C55159"/>
    <w:rsid w:val="444A7FC7"/>
    <w:rsid w:val="462238C9"/>
    <w:rsid w:val="462A6509"/>
    <w:rsid w:val="468E5A79"/>
    <w:rsid w:val="46FA09BD"/>
    <w:rsid w:val="47024FA4"/>
    <w:rsid w:val="47380314"/>
    <w:rsid w:val="47451645"/>
    <w:rsid w:val="474C4367"/>
    <w:rsid w:val="47DA18C1"/>
    <w:rsid w:val="48092A04"/>
    <w:rsid w:val="483F7F95"/>
    <w:rsid w:val="48D72771"/>
    <w:rsid w:val="48FA1FBB"/>
    <w:rsid w:val="49061C83"/>
    <w:rsid w:val="49301E81"/>
    <w:rsid w:val="497955D6"/>
    <w:rsid w:val="49920446"/>
    <w:rsid w:val="4993054F"/>
    <w:rsid w:val="4A081149"/>
    <w:rsid w:val="4A143551"/>
    <w:rsid w:val="4AFD5273"/>
    <w:rsid w:val="4B55490C"/>
    <w:rsid w:val="4B7324F9"/>
    <w:rsid w:val="4BD33374"/>
    <w:rsid w:val="4C6E57B5"/>
    <w:rsid w:val="4CA80A87"/>
    <w:rsid w:val="4CBB10F3"/>
    <w:rsid w:val="4CD528A6"/>
    <w:rsid w:val="4CE82EA3"/>
    <w:rsid w:val="4DA820AC"/>
    <w:rsid w:val="4E027E4C"/>
    <w:rsid w:val="4E877E2F"/>
    <w:rsid w:val="4EC245E1"/>
    <w:rsid w:val="4F6420D6"/>
    <w:rsid w:val="4F8211D2"/>
    <w:rsid w:val="4FA2515B"/>
    <w:rsid w:val="50480BBD"/>
    <w:rsid w:val="506C602E"/>
    <w:rsid w:val="508D1967"/>
    <w:rsid w:val="50AB7F7F"/>
    <w:rsid w:val="50EC7FE3"/>
    <w:rsid w:val="514C4E88"/>
    <w:rsid w:val="51862929"/>
    <w:rsid w:val="52FA4345"/>
    <w:rsid w:val="53000B16"/>
    <w:rsid w:val="53196C23"/>
    <w:rsid w:val="54077C82"/>
    <w:rsid w:val="540E0229"/>
    <w:rsid w:val="541019C2"/>
    <w:rsid w:val="541859EC"/>
    <w:rsid w:val="545F361A"/>
    <w:rsid w:val="550541C2"/>
    <w:rsid w:val="55A7439F"/>
    <w:rsid w:val="55CA2433"/>
    <w:rsid w:val="55DA5230"/>
    <w:rsid w:val="563F3703"/>
    <w:rsid w:val="5661367A"/>
    <w:rsid w:val="569A6B04"/>
    <w:rsid w:val="56AA448B"/>
    <w:rsid w:val="570F7900"/>
    <w:rsid w:val="57176829"/>
    <w:rsid w:val="575E5E03"/>
    <w:rsid w:val="577C7307"/>
    <w:rsid w:val="577E64AD"/>
    <w:rsid w:val="57C70B99"/>
    <w:rsid w:val="57FB5E37"/>
    <w:rsid w:val="591F15CA"/>
    <w:rsid w:val="59202B21"/>
    <w:rsid w:val="59DA5929"/>
    <w:rsid w:val="5A953567"/>
    <w:rsid w:val="5B1647AE"/>
    <w:rsid w:val="5B200B50"/>
    <w:rsid w:val="5B6D3A0F"/>
    <w:rsid w:val="5B7D5DE9"/>
    <w:rsid w:val="5BF678BC"/>
    <w:rsid w:val="5C47354D"/>
    <w:rsid w:val="5D1A525D"/>
    <w:rsid w:val="5D445AA3"/>
    <w:rsid w:val="5DA26CF9"/>
    <w:rsid w:val="5DC741A2"/>
    <w:rsid w:val="5DDF0212"/>
    <w:rsid w:val="5E1E7A8E"/>
    <w:rsid w:val="5E8C325E"/>
    <w:rsid w:val="5E9D190F"/>
    <w:rsid w:val="5EB77285"/>
    <w:rsid w:val="5EDF3926"/>
    <w:rsid w:val="5EE50EA2"/>
    <w:rsid w:val="5F4C0C3F"/>
    <w:rsid w:val="5F57386C"/>
    <w:rsid w:val="5F623420"/>
    <w:rsid w:val="5FB80788"/>
    <w:rsid w:val="600956D4"/>
    <w:rsid w:val="600A2140"/>
    <w:rsid w:val="602D281F"/>
    <w:rsid w:val="60786190"/>
    <w:rsid w:val="60BF604F"/>
    <w:rsid w:val="60F44CBD"/>
    <w:rsid w:val="61101207"/>
    <w:rsid w:val="6117129D"/>
    <w:rsid w:val="616B7AA3"/>
    <w:rsid w:val="618C17C7"/>
    <w:rsid w:val="61C4414A"/>
    <w:rsid w:val="61D86E23"/>
    <w:rsid w:val="6220088D"/>
    <w:rsid w:val="62F440CE"/>
    <w:rsid w:val="631A1780"/>
    <w:rsid w:val="636928AA"/>
    <w:rsid w:val="63F44780"/>
    <w:rsid w:val="63FA3360"/>
    <w:rsid w:val="64623DB9"/>
    <w:rsid w:val="64886664"/>
    <w:rsid w:val="649D0E83"/>
    <w:rsid w:val="64A91E9D"/>
    <w:rsid w:val="64BC5E1C"/>
    <w:rsid w:val="654F3237"/>
    <w:rsid w:val="65610A4C"/>
    <w:rsid w:val="65830CBA"/>
    <w:rsid w:val="662D3578"/>
    <w:rsid w:val="670C366E"/>
    <w:rsid w:val="67306E19"/>
    <w:rsid w:val="675B5A1D"/>
    <w:rsid w:val="68267349"/>
    <w:rsid w:val="683130C0"/>
    <w:rsid w:val="688539F5"/>
    <w:rsid w:val="68C72FB3"/>
    <w:rsid w:val="69234565"/>
    <w:rsid w:val="692A0A4E"/>
    <w:rsid w:val="69EC374B"/>
    <w:rsid w:val="6A035CB1"/>
    <w:rsid w:val="6A4A0D44"/>
    <w:rsid w:val="6A941E18"/>
    <w:rsid w:val="6AAB53B4"/>
    <w:rsid w:val="6ABF5516"/>
    <w:rsid w:val="6BF16A36"/>
    <w:rsid w:val="6C211785"/>
    <w:rsid w:val="6C6C46CF"/>
    <w:rsid w:val="6C8D2BD7"/>
    <w:rsid w:val="6CC2604B"/>
    <w:rsid w:val="6CC4275D"/>
    <w:rsid w:val="6CCB7647"/>
    <w:rsid w:val="6CD72490"/>
    <w:rsid w:val="6D1675A2"/>
    <w:rsid w:val="6D5835D1"/>
    <w:rsid w:val="6D594C53"/>
    <w:rsid w:val="6D7C4ED1"/>
    <w:rsid w:val="6D93327E"/>
    <w:rsid w:val="6E3FE635"/>
    <w:rsid w:val="6E8403F6"/>
    <w:rsid w:val="6ECF6DA3"/>
    <w:rsid w:val="6EFE46BB"/>
    <w:rsid w:val="6F045092"/>
    <w:rsid w:val="6F074E13"/>
    <w:rsid w:val="6F14777D"/>
    <w:rsid w:val="6F331FE6"/>
    <w:rsid w:val="6F97206B"/>
    <w:rsid w:val="6FA64EEF"/>
    <w:rsid w:val="6FB402B6"/>
    <w:rsid w:val="6FE86824"/>
    <w:rsid w:val="6FEA08BF"/>
    <w:rsid w:val="6FEE5088"/>
    <w:rsid w:val="700C1347"/>
    <w:rsid w:val="70150E4A"/>
    <w:rsid w:val="708A17EA"/>
    <w:rsid w:val="70A9583B"/>
    <w:rsid w:val="71233F14"/>
    <w:rsid w:val="717460EB"/>
    <w:rsid w:val="71791D68"/>
    <w:rsid w:val="71B7463E"/>
    <w:rsid w:val="71BA7E5F"/>
    <w:rsid w:val="71F45C08"/>
    <w:rsid w:val="72606A84"/>
    <w:rsid w:val="72AB765B"/>
    <w:rsid w:val="72E25D91"/>
    <w:rsid w:val="7370719A"/>
    <w:rsid w:val="73D43D88"/>
    <w:rsid w:val="740B06B0"/>
    <w:rsid w:val="74575C64"/>
    <w:rsid w:val="748106FC"/>
    <w:rsid w:val="748922C2"/>
    <w:rsid w:val="748C3FC9"/>
    <w:rsid w:val="75095FDC"/>
    <w:rsid w:val="755D39C4"/>
    <w:rsid w:val="75823F55"/>
    <w:rsid w:val="76295597"/>
    <w:rsid w:val="766B0673"/>
    <w:rsid w:val="76BD0726"/>
    <w:rsid w:val="76BD26F7"/>
    <w:rsid w:val="76CB48CE"/>
    <w:rsid w:val="770420D4"/>
    <w:rsid w:val="77361E94"/>
    <w:rsid w:val="77444B50"/>
    <w:rsid w:val="777010D7"/>
    <w:rsid w:val="78152C28"/>
    <w:rsid w:val="78AE630B"/>
    <w:rsid w:val="78C807FC"/>
    <w:rsid w:val="7A7845A4"/>
    <w:rsid w:val="7AEC04C0"/>
    <w:rsid w:val="7AF524D4"/>
    <w:rsid w:val="7B707D38"/>
    <w:rsid w:val="7BA67BFD"/>
    <w:rsid w:val="7C133F3D"/>
    <w:rsid w:val="7C9330D7"/>
    <w:rsid w:val="7CB82B26"/>
    <w:rsid w:val="7D7F4AF0"/>
    <w:rsid w:val="7DDFB727"/>
    <w:rsid w:val="7E0E1A8A"/>
    <w:rsid w:val="7EEF067E"/>
    <w:rsid w:val="7F2421C0"/>
    <w:rsid w:val="7F3B2787"/>
    <w:rsid w:val="7F46449A"/>
    <w:rsid w:val="7F954211"/>
    <w:rsid w:val="7FB12958"/>
    <w:rsid w:val="7FF52F01"/>
    <w:rsid w:val="D7FBD9F9"/>
    <w:rsid w:val="DF7D4D17"/>
    <w:rsid w:val="E7BE30F2"/>
    <w:rsid w:val="F4FF0891"/>
    <w:rsid w:val="FBFD3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iPriority="99" w:semiHidden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240" w:after="60"/>
      <w:outlineLvl w:val="0"/>
    </w:pPr>
    <w:rPr>
      <w:rFonts w:ascii="Arial" w:hAnsi="Arial"/>
      <w:b/>
      <w:kern w:val="44"/>
      <w:sz w:val="32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qFormat/>
    <w:uiPriority w:val="9"/>
    <w:pPr>
      <w:spacing w:before="100" w:beforeAutospacing="1" w:after="100" w:afterAutospacing="1"/>
      <w:jc w:val="left"/>
      <w:outlineLvl w:val="2"/>
    </w:pPr>
    <w:rPr>
      <w:rFonts w:hint="eastAsia" w:ascii="宋体" w:hAnsi="宋体" w:cs="宋体"/>
      <w:b/>
      <w:kern w:val="0"/>
      <w:sz w:val="27"/>
      <w:szCs w:val="27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6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3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4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5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6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table" w:styleId="18">
    <w:name w:val="Table Grid"/>
    <w:basedOn w:val="17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Strong"/>
    <w:qFormat/>
    <w:uiPriority w:val="22"/>
    <w:rPr>
      <w:b/>
    </w:rPr>
  </w:style>
  <w:style w:type="character" w:styleId="21">
    <w:name w:val="Emphasis"/>
    <w:qFormat/>
    <w:uiPriority w:val="20"/>
    <w:rPr>
      <w:i/>
    </w:rPr>
  </w:style>
  <w:style w:type="character" w:styleId="22">
    <w:name w:val="Hyperlink"/>
    <w:unhideWhenUsed/>
    <w:qFormat/>
    <w:uiPriority w:val="99"/>
    <w:rPr>
      <w:color w:val="0000FF"/>
      <w:u w:val="single"/>
    </w:rPr>
  </w:style>
  <w:style w:type="character" w:customStyle="1" w:styleId="23">
    <w:name w:val="标题 1 字符"/>
    <w:link w:val="2"/>
    <w:qFormat/>
    <w:uiPriority w:val="9"/>
    <w:rPr>
      <w:rFonts w:ascii="Arial" w:hAnsi="Arial"/>
      <w:b/>
      <w:kern w:val="44"/>
      <w:sz w:val="32"/>
    </w:rPr>
  </w:style>
  <w:style w:type="paragraph" w:styleId="24">
    <w:name w:val="List Paragraph"/>
    <w:basedOn w:val="1"/>
    <w:qFormat/>
    <w:uiPriority w:val="99"/>
    <w:pPr>
      <w:ind w:firstLine="420" w:firstLineChars="200"/>
    </w:pPr>
  </w:style>
  <w:style w:type="character" w:styleId="25">
    <w:name w:val="Placeholder Text"/>
    <w:basedOn w:val="19"/>
    <w:unhideWhenUsed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header" Target="header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wmf"/><Relationship Id="rId14" Type="http://schemas.openxmlformats.org/officeDocument/2006/relationships/oleObject" Target="embeddings/oleObject1.bin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391</Words>
  <Characters>2230</Characters>
  <Lines>18</Lines>
  <Paragraphs>5</Paragraphs>
  <TotalTime>91</TotalTime>
  <ScaleCrop>false</ScaleCrop>
  <LinksUpToDate>false</LinksUpToDate>
  <CharactersWithSpaces>2616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2019-12-13T21:38:00Z</dcterms:created>
  <dc:creator>Microsoft Office User</dc:creator>
  <cp:lastModifiedBy>stone  石子</cp:lastModifiedBy>
  <dcterms:modified xsi:type="dcterms:W3CDTF">2023-12-23T13:45:51Z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D5CAA7CDE5A1449D85445F92AF14D474_12</vt:lpwstr>
  </property>
</Properties>
</file>