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15E4F0" w14:textId="77777777" w:rsidR="003C596B" w:rsidRPr="003C596B" w:rsidRDefault="003C596B" w:rsidP="003C596B">
      <w:pPr>
        <w:tabs>
          <w:tab w:val="clear" w:pos="1560"/>
          <w:tab w:val="clear" w:pos="2835"/>
        </w:tabs>
        <w:rPr>
          <w:bCs w:val="0"/>
          <w:color w:val="FF0000"/>
          <w:lang w:val="en-US"/>
        </w:rPr>
      </w:pPr>
      <w:r w:rsidRPr="003C596B">
        <w:rPr>
          <w:bCs w:val="0"/>
          <w:color w:val="FF0000"/>
          <w:lang w:val="en-US"/>
        </w:rPr>
        <w:t>per E-Mail</w:t>
      </w:r>
    </w:p>
    <w:p w14:paraId="65FCB7D5" w14:textId="0CD9AC65" w:rsidR="003C596B" w:rsidRPr="003C596B" w:rsidRDefault="003C596B" w:rsidP="003C596B">
      <w:pPr>
        <w:tabs>
          <w:tab w:val="clear" w:pos="1560"/>
          <w:tab w:val="clear" w:pos="2835"/>
          <w:tab w:val="left" w:pos="2410"/>
        </w:tabs>
        <w:rPr>
          <w:bCs w:val="0"/>
          <w:color w:val="FF0000"/>
          <w:lang w:val="en-US"/>
        </w:rPr>
      </w:pPr>
      <w:r w:rsidRPr="003C596B">
        <w:rPr>
          <w:bCs w:val="0"/>
          <w:color w:val="FF0000"/>
          <w:lang w:val="en-US"/>
        </w:rPr>
        <w:t>PL:</w:t>
      </w:r>
      <w:r w:rsidRPr="003C596B">
        <w:rPr>
          <w:bCs w:val="0"/>
          <w:color w:val="FF0000"/>
          <w:lang w:val="en-US"/>
        </w:rPr>
        <w:tab/>
      </w:r>
      <w:r w:rsidR="004E26CE">
        <w:rPr>
          <w:bCs w:val="0"/>
          <w:color w:val="FF0000"/>
          <w:lang w:val="en-US"/>
        </w:rPr>
        <w:t>hans.mustermann</w:t>
      </w:r>
      <w:r w:rsidRPr="003C596B">
        <w:rPr>
          <w:bCs w:val="0"/>
          <w:color w:val="FF0000"/>
          <w:lang w:val="en-US"/>
        </w:rPr>
        <w:t>@</w:t>
      </w:r>
      <w:r w:rsidR="004E26CE">
        <w:rPr>
          <w:bCs w:val="0"/>
          <w:color w:val="FF0000"/>
          <w:lang w:val="en-US"/>
        </w:rPr>
        <w:t>musterfirma</w:t>
      </w:r>
      <w:r w:rsidRPr="003C596B">
        <w:rPr>
          <w:bCs w:val="0"/>
          <w:color w:val="FF0000"/>
          <w:lang w:val="en-US"/>
        </w:rPr>
        <w:t>.de</w:t>
      </w:r>
    </w:p>
    <w:p w14:paraId="514B1CED" w14:textId="69EE8DF5" w:rsidR="003C596B" w:rsidRDefault="003C596B" w:rsidP="004E26CE">
      <w:pPr>
        <w:tabs>
          <w:tab w:val="clear" w:pos="1560"/>
          <w:tab w:val="clear" w:pos="2835"/>
          <w:tab w:val="left" w:pos="2410"/>
        </w:tabs>
        <w:rPr>
          <w:bCs w:val="0"/>
          <w:color w:val="FF0000"/>
          <w:lang w:val="en-US"/>
        </w:rPr>
      </w:pPr>
      <w:r w:rsidRPr="003C596B">
        <w:rPr>
          <w:bCs w:val="0"/>
          <w:color w:val="FF0000"/>
          <w:lang w:val="en-US"/>
        </w:rPr>
        <w:t>AP4</w:t>
      </w:r>
      <w:r w:rsidR="00803356">
        <w:rPr>
          <w:bCs w:val="0"/>
          <w:color w:val="FF0000"/>
          <w:lang w:val="en-US"/>
        </w:rPr>
        <w:t>:</w:t>
      </w:r>
      <w:r w:rsidRPr="003C596B">
        <w:rPr>
          <w:bCs w:val="0"/>
          <w:color w:val="FF0000"/>
          <w:lang w:val="en-US"/>
        </w:rPr>
        <w:t xml:space="preserve"> </w:t>
      </w:r>
      <w:proofErr w:type="spellStart"/>
      <w:r w:rsidRPr="003C596B">
        <w:rPr>
          <w:bCs w:val="0"/>
          <w:color w:val="FF0000"/>
          <w:lang w:val="en-US"/>
        </w:rPr>
        <w:t>Geschäftsführer</w:t>
      </w:r>
      <w:proofErr w:type="spellEnd"/>
      <w:r w:rsidRPr="003C596B">
        <w:rPr>
          <w:bCs w:val="0"/>
          <w:color w:val="FF0000"/>
          <w:lang w:val="en-US"/>
        </w:rPr>
        <w:t>:</w:t>
      </w:r>
      <w:r w:rsidRPr="003C596B">
        <w:rPr>
          <w:bCs w:val="0"/>
          <w:color w:val="FF0000"/>
          <w:lang w:val="en-US"/>
        </w:rPr>
        <w:tab/>
      </w:r>
      <w:hyperlink r:id="rId7" w:history="1">
        <w:r w:rsidR="004E26CE" w:rsidRPr="0047581F">
          <w:rPr>
            <w:rStyle w:val="Hyperlink"/>
            <w:bCs w:val="0"/>
            <w:lang w:val="en-US"/>
          </w:rPr>
          <w:t>hans.mustermann@musterfirma.de</w:t>
        </w:r>
      </w:hyperlink>
    </w:p>
    <w:p w14:paraId="6D12049F" w14:textId="77777777" w:rsidR="004E26CE" w:rsidRDefault="004E26CE" w:rsidP="004E26CE">
      <w:pPr>
        <w:tabs>
          <w:tab w:val="clear" w:pos="1560"/>
          <w:tab w:val="clear" w:pos="2835"/>
          <w:tab w:val="left" w:pos="2410"/>
        </w:tabs>
        <w:rPr>
          <w:lang w:val="en-US"/>
        </w:rPr>
      </w:pPr>
    </w:p>
    <w:p w14:paraId="49A18FA2" w14:textId="77777777" w:rsidR="00FD30A4" w:rsidRPr="00295126" w:rsidRDefault="00FD30A4" w:rsidP="00D22F78">
      <w:r w:rsidRPr="00295126">
        <w:t xml:space="preserve">Ihr </w:t>
      </w:r>
      <w:proofErr w:type="spellStart"/>
      <w:r w:rsidRPr="00295126">
        <w:t>ZIM-Projekt</w:t>
      </w:r>
      <w:proofErr w:type="spellEnd"/>
      <w:r w:rsidRPr="00295126">
        <w:t xml:space="preserve"> </w:t>
      </w:r>
      <w:r w:rsidRPr="003C596B">
        <w:t>16EP250136</w:t>
      </w:r>
      <w:r>
        <w:t xml:space="preserve">: Antragsbearbeitung - </w:t>
      </w:r>
      <w:r w:rsidR="000A423B" w:rsidRPr="000359E1">
        <w:t>Rücknahmeempfehlung</w:t>
      </w:r>
    </w:p>
    <w:p w14:paraId="56100408" w14:textId="77777777" w:rsidR="00FD30A4" w:rsidRPr="00FD246C" w:rsidRDefault="00FD30A4" w:rsidP="00D22F78">
      <w:pPr>
        <w:rPr>
          <w:b/>
          <w:bCs w:val="0"/>
        </w:rPr>
      </w:pPr>
    </w:p>
    <w:p w14:paraId="3F777A01" w14:textId="5948532A" w:rsidR="002C7930" w:rsidRPr="000A2B69" w:rsidRDefault="002C7930" w:rsidP="002C7930">
      <w:pPr>
        <w:pStyle w:val="IKOberschrift"/>
      </w:pPr>
      <w:r w:rsidRPr="000A2B69">
        <w:t xml:space="preserve">Zentrales Innovationsprogramm Mittelstand (ZIM) des </w:t>
      </w:r>
      <w:r w:rsidR="00031626">
        <w:t>BMW</w:t>
      </w:r>
      <w:r w:rsidR="008F3640">
        <w:t>E</w:t>
      </w:r>
      <w:r w:rsidRPr="000A2B69">
        <w:t xml:space="preserve"> - </w:t>
      </w:r>
      <w:r w:rsidR="00FD246C" w:rsidRPr="00FD246C">
        <w:t>FuE-Projekte</w:t>
      </w:r>
    </w:p>
    <w:p w14:paraId="65903CB2" w14:textId="77777777" w:rsidR="001946D4" w:rsidRPr="00374D62" w:rsidRDefault="002C7930" w:rsidP="002C7930">
      <w:pPr>
        <w:pStyle w:val="IKOberschrift"/>
      </w:pPr>
      <w:r w:rsidRPr="000A2B69">
        <w:t xml:space="preserve">Antragsbearbeitung - </w:t>
      </w:r>
      <w:r w:rsidR="000A423B" w:rsidRPr="000A423B">
        <w:t>Rücknahmeempfehlung</w:t>
      </w:r>
    </w:p>
    <w:p w14:paraId="69756BAD" w14:textId="77777777" w:rsidR="001946D4" w:rsidRPr="00374D62" w:rsidRDefault="001946D4" w:rsidP="00D22F78">
      <w:pPr>
        <w:pStyle w:val="IKOberschrift"/>
      </w:pPr>
    </w:p>
    <w:p w14:paraId="58B0C515" w14:textId="77777777" w:rsidR="003C596B" w:rsidRPr="003C596B" w:rsidRDefault="003C596B" w:rsidP="003C596B">
      <w:pPr>
        <w:widowControl/>
        <w:tabs>
          <w:tab w:val="clear" w:pos="1560"/>
          <w:tab w:val="clear" w:pos="2835"/>
          <w:tab w:val="left" w:pos="1418"/>
          <w:tab w:val="right" w:pos="9070"/>
        </w:tabs>
        <w:autoSpaceDE/>
        <w:autoSpaceDN/>
        <w:jc w:val="left"/>
        <w:outlineLvl w:val="0"/>
      </w:pPr>
      <w:r w:rsidRPr="003C596B">
        <w:rPr>
          <w:b/>
        </w:rPr>
        <w:t>Kennzeichen:</w:t>
      </w:r>
      <w:r w:rsidRPr="003C596B">
        <w:t xml:space="preserve"> </w:t>
      </w:r>
      <w:r w:rsidRPr="003C596B">
        <w:tab/>
        <w:t>16EP250136</w:t>
      </w:r>
    </w:p>
    <w:p w14:paraId="10858C6D" w14:textId="7D9270E3" w:rsidR="003C596B" w:rsidRPr="003C596B" w:rsidRDefault="0056040A" w:rsidP="00E87C1A">
      <w:pPr>
        <w:widowControl/>
        <w:tabs>
          <w:tab w:val="clear" w:pos="1560"/>
          <w:tab w:val="clear" w:pos="2835"/>
          <w:tab w:val="left" w:pos="1418"/>
          <w:tab w:val="right" w:pos="9070"/>
        </w:tabs>
        <w:autoSpaceDE/>
        <w:autoSpaceDN/>
        <w:ind w:left="1418" w:hanging="1418"/>
        <w:jc w:val="left"/>
        <w:outlineLvl w:val="0"/>
        <w:rPr>
          <w:b/>
        </w:rPr>
      </w:pPr>
      <w:r>
        <w:rPr>
          <w:b/>
        </w:rPr>
        <w:t>Projekt</w:t>
      </w:r>
      <w:r w:rsidR="003C596B" w:rsidRPr="003C596B">
        <w:rPr>
          <w:b/>
        </w:rPr>
        <w:t>titel:</w:t>
      </w:r>
      <w:r w:rsidR="003C596B" w:rsidRPr="003C596B">
        <w:rPr>
          <w:b/>
        </w:rPr>
        <w:tab/>
      </w:r>
      <w:bookmarkStart w:id="0" w:name="_Hlk228369225"/>
      <w:proofErr w:type="spellStart"/>
      <w:r w:rsidR="004E26CE">
        <w:rPr>
          <w:b/>
        </w:rPr>
        <w:t>Mu</w:t>
      </w:r>
      <w:r w:rsidR="007A1B29">
        <w:rPr>
          <w:b/>
        </w:rPr>
        <w:t>s</w:t>
      </w:r>
      <w:r w:rsidR="004E26CE">
        <w:rPr>
          <w:b/>
        </w:rPr>
        <w:t>terAkronym</w:t>
      </w:r>
      <w:proofErr w:type="spellEnd"/>
      <w:r w:rsidR="003C596B" w:rsidRPr="003C596B">
        <w:t xml:space="preserve"> / Entwicklung einer </w:t>
      </w:r>
      <w:r w:rsidR="004E26CE">
        <w:t>Mustertitel</w:t>
      </w:r>
      <w:bookmarkEnd w:id="0"/>
    </w:p>
    <w:p w14:paraId="49093CFF" w14:textId="35B7C031" w:rsidR="003C596B" w:rsidRPr="003C596B" w:rsidRDefault="003C596B" w:rsidP="003C596B">
      <w:pPr>
        <w:widowControl/>
        <w:tabs>
          <w:tab w:val="clear" w:pos="1560"/>
          <w:tab w:val="clear" w:pos="2835"/>
          <w:tab w:val="right" w:pos="9070"/>
        </w:tabs>
        <w:autoSpaceDE/>
        <w:autoSpaceDN/>
        <w:ind w:left="1418" w:hanging="1418"/>
        <w:jc w:val="left"/>
      </w:pPr>
      <w:r w:rsidRPr="003C596B">
        <w:rPr>
          <w:b/>
          <w:bCs w:val="0"/>
        </w:rPr>
        <w:t>Projektleiter:</w:t>
      </w:r>
      <w:r w:rsidRPr="003C596B">
        <w:tab/>
        <w:t xml:space="preserve">Herr </w:t>
      </w:r>
      <w:r w:rsidR="004E26CE">
        <w:t>Hans Mustermann</w:t>
      </w:r>
    </w:p>
    <w:p w14:paraId="0275E313" w14:textId="77777777" w:rsidR="003C596B" w:rsidRPr="003C596B" w:rsidRDefault="003C596B" w:rsidP="003C596B">
      <w:pPr>
        <w:tabs>
          <w:tab w:val="clear" w:pos="1560"/>
          <w:tab w:val="clear" w:pos="2835"/>
        </w:tabs>
        <w:ind w:right="-170"/>
        <w:rPr>
          <w:rFonts w:ascii="Times New Roman" w:hAnsi="Times New Roman" w:cs="Times New Roman"/>
          <w:bCs w:val="0"/>
        </w:rPr>
      </w:pPr>
    </w:p>
    <w:p w14:paraId="7F94FA9C" w14:textId="5193512F" w:rsidR="003C596B" w:rsidRPr="00FA09B7" w:rsidRDefault="003C596B" w:rsidP="003C596B">
      <w:pPr>
        <w:widowControl/>
        <w:tabs>
          <w:tab w:val="clear" w:pos="1560"/>
          <w:tab w:val="clear" w:pos="2835"/>
          <w:tab w:val="left" w:pos="0"/>
          <w:tab w:val="right" w:pos="8080"/>
        </w:tabs>
        <w:suppressAutoHyphens/>
        <w:autoSpaceDE/>
        <w:autoSpaceDN/>
        <w:ind w:right="2149"/>
        <w:jc w:val="left"/>
        <w:rPr>
          <w:bCs w:val="0"/>
        </w:rPr>
      </w:pPr>
      <w:r w:rsidRPr="00FA09B7">
        <w:rPr>
          <w:bCs w:val="0"/>
        </w:rPr>
        <w:t xml:space="preserve">Sehr geehrter Herr </w:t>
      </w:r>
      <w:r w:rsidR="004E26CE">
        <w:rPr>
          <w:bCs w:val="0"/>
        </w:rPr>
        <w:t>Mustermann</w:t>
      </w:r>
      <w:r w:rsidRPr="00FA09B7">
        <w:rPr>
          <w:bCs w:val="0"/>
        </w:rPr>
        <w:t>,</w:t>
      </w:r>
    </w:p>
    <w:p w14:paraId="098382D5" w14:textId="5B17E4FD" w:rsidR="003D67BD" w:rsidRDefault="000A423B" w:rsidP="003D67BD">
      <w:pPr>
        <w:widowControl/>
        <w:tabs>
          <w:tab w:val="left" w:pos="1440"/>
        </w:tabs>
        <w:autoSpaceDE/>
        <w:autoSpaceDN/>
        <w:spacing w:before="120"/>
      </w:pPr>
      <w:r w:rsidRPr="000359E1">
        <w:t xml:space="preserve">bei der Bearbeitung Ihres Antrags musste leider festgestellt werden, dass die Zuwendungs-voraussetzungen gemäß Richtlinie des Bundesministeriums für Wirtschaft und </w:t>
      </w:r>
      <w:r w:rsidR="00261D6D">
        <w:t>Energie</w:t>
      </w:r>
      <w:r w:rsidRPr="000359E1">
        <w:t xml:space="preserve"> (</w:t>
      </w:r>
      <w:r w:rsidR="00261D6D">
        <w:t>BMWE</w:t>
      </w:r>
      <w:r w:rsidRPr="000359E1">
        <w:t>) zum Zentralen Innovationsprogramm Mittelstand nicht erfüllt sind. Aus diesem Grund wird Ihnen die Rücknahme des Antrages empfohlen.</w:t>
      </w:r>
      <w:r w:rsidR="00020305">
        <w:t xml:space="preserve"> </w:t>
      </w:r>
    </w:p>
    <w:p w14:paraId="153EE512" w14:textId="77777777" w:rsidR="00661A05" w:rsidRDefault="00661A05" w:rsidP="00661A05">
      <w:pPr>
        <w:widowControl/>
        <w:tabs>
          <w:tab w:val="left" w:pos="1440"/>
        </w:tabs>
        <w:autoSpaceDE/>
        <w:autoSpaceDN/>
        <w:rPr>
          <w:u w:val="single"/>
        </w:rPr>
      </w:pPr>
    </w:p>
    <w:p w14:paraId="28E6A627" w14:textId="77777777" w:rsidR="00661A05" w:rsidRPr="00012BFC" w:rsidRDefault="00661A05" w:rsidP="00661A05">
      <w:pPr>
        <w:widowControl/>
        <w:tabs>
          <w:tab w:val="left" w:pos="1440"/>
        </w:tabs>
        <w:autoSpaceDE/>
        <w:autoSpaceDN/>
        <w:rPr>
          <w:u w:val="single"/>
        </w:rPr>
      </w:pPr>
      <w:r w:rsidRPr="00012BFC">
        <w:rPr>
          <w:u w:val="single"/>
        </w:rPr>
        <w:t>Begründung:</w:t>
      </w:r>
    </w:p>
    <w:p w14:paraId="3380EC01" w14:textId="77777777" w:rsidR="00661A05" w:rsidRDefault="00661A05" w:rsidP="00661A05">
      <w:pPr>
        <w:widowControl/>
        <w:tabs>
          <w:tab w:val="left" w:pos="1440"/>
        </w:tabs>
        <w:autoSpaceDE/>
        <w:autoSpaceDN/>
      </w:pPr>
    </w:p>
    <w:p w14:paraId="796E1FD6" w14:textId="77777777" w:rsidR="00661A05" w:rsidRPr="007B3A76" w:rsidRDefault="00661A05" w:rsidP="00661A05">
      <w:pPr>
        <w:contextualSpacing/>
      </w:pPr>
      <w:r w:rsidRPr="007B3A76">
        <w:t>Gemäß Nummer 4 der ZIM-Richtlinie können Projekte gefördert werden, wenn sie mit erheblichen Herausforderungen (technischen Risiken) behaftet sind sowie auf anspruchsvollem Innovationsniveau die Wettbewerbsfähigkeit der Unternehmen nachhaltig erhöhen und damit neue Marktchancen eröffnen und Arbeitsplätze schaffen bzw. sichern.</w:t>
      </w:r>
    </w:p>
    <w:p w14:paraId="10C84F7A" w14:textId="1189D2B5" w:rsidR="009B1C28" w:rsidRPr="007B3A76" w:rsidRDefault="009B1C28" w:rsidP="008724AB">
      <w:pPr>
        <w:contextualSpacing/>
      </w:pPr>
    </w:p>
    <w:p w14:paraId="6F653701" w14:textId="2EE89BF8" w:rsidR="0012266E" w:rsidRPr="007B3A76" w:rsidRDefault="0012266E" w:rsidP="008724AB">
      <w:pPr>
        <w:contextualSpacing/>
      </w:pPr>
      <w:r w:rsidRPr="007B3A76">
        <w:t>Gemäß Nummer 4 der Richtlinie ZIM können FuE-Projekte nur unter Berücksichtigung des Haushaltsgrundsatzes der der Wirtschaftlichkeit und Sparsamkeit gefördert werden, d. h. die Zuwendung muss notwendig und angemessen sein. Zuwendungsfähig sind nur Kosten für Arbeiten, die zur Durchführung des geförderten Projektes erforderlich und angemessen sind.</w:t>
      </w:r>
    </w:p>
    <w:p w14:paraId="177059BD" w14:textId="77777777" w:rsidR="0012266E" w:rsidRPr="007B3A76" w:rsidRDefault="0012266E" w:rsidP="008724AB">
      <w:pPr>
        <w:contextualSpacing/>
      </w:pPr>
    </w:p>
    <w:p w14:paraId="6F9DC32D" w14:textId="77777777" w:rsidR="009B1C28" w:rsidRPr="007B3A76" w:rsidRDefault="009B1C28" w:rsidP="009B1C28">
      <w:r w:rsidRPr="007B3A76">
        <w:t xml:space="preserve">Gemäß Nummer 4.1.1 der Richtlinie ZIM müssen die Forschungs- und Entwicklungsprojekte dabei auf neue Produkte, Verfahren oder technische Dienstleistungen abzielen, die mit ihren Funktionen, Parametern oder Merkmalen die bisherigen Produkte, Verfahren oder technischen Dienstleistungen deutlich übertreffen und sich am internationalen Stand der Technik orientieren. </w:t>
      </w:r>
    </w:p>
    <w:p w14:paraId="1255769C" w14:textId="77777777" w:rsidR="009B1C28" w:rsidRPr="007B3A76" w:rsidRDefault="009B1C28" w:rsidP="009B1C28">
      <w:pPr>
        <w:spacing w:line="276" w:lineRule="auto"/>
      </w:pPr>
    </w:p>
    <w:p w14:paraId="7855BF8A" w14:textId="77777777" w:rsidR="009B1C28" w:rsidRPr="007B3A76" w:rsidRDefault="009B1C28" w:rsidP="009B1C28">
      <w:pPr>
        <w:contextualSpacing/>
      </w:pPr>
      <w:bookmarkStart w:id="1" w:name="_Hlk201919327"/>
      <w:r w:rsidRPr="007B3A76">
        <w:t xml:space="preserve">Gemäß Nummer 4.5.1 der ZIM-Richtlinie ist es erforderlich mit Antragstellung ein Markteinführungskonzept für die geplanten Ergebnisse des FuE-Projektes vorzulegen, in dem kontrollfähige Ziele verständlich beschrieben sind und eindeutige technische sowie wirtschaftliche Zielkriterien definiert werden.  </w:t>
      </w:r>
    </w:p>
    <w:p w14:paraId="0CA20E91" w14:textId="77777777" w:rsidR="009B1C28" w:rsidRPr="007B3A76" w:rsidRDefault="009B1C28" w:rsidP="009B1C28">
      <w:pPr>
        <w:contextualSpacing/>
      </w:pPr>
    </w:p>
    <w:p w14:paraId="401586D9" w14:textId="77777777" w:rsidR="009B1C28" w:rsidRPr="007B3A76" w:rsidRDefault="009B1C28" w:rsidP="009B1C28">
      <w:pPr>
        <w:contextualSpacing/>
      </w:pPr>
      <w:r w:rsidRPr="007B3A76">
        <w:t>Gemäß Nummer 4.5.2 c) der Richtlinie ZIM ist eine Förderung ausgeschlossen, wenn das gesamte Projekt oder Teile davon im Auftrag eines Dritten durchgeführt werden.</w:t>
      </w:r>
    </w:p>
    <w:p w14:paraId="14E31930" w14:textId="77777777" w:rsidR="009B1C28" w:rsidRPr="007B3A76" w:rsidRDefault="009B1C28" w:rsidP="009B1C28">
      <w:pPr>
        <w:contextualSpacing/>
      </w:pPr>
    </w:p>
    <w:p w14:paraId="6749FE8F" w14:textId="1F491F1F" w:rsidR="009B1C28" w:rsidRPr="007B3A76" w:rsidRDefault="009B1C28" w:rsidP="009B1C28">
      <w:r w:rsidRPr="007B3A76">
        <w:t>Gemäß Nummer 4.5.2 e) der Richtlinie ZIM ist eine Förderung ausgeschlossen, wenn es sich um Projekte handelt, denen keine technologischen Konzepte zugrunde liegen und die unzureichen</w:t>
      </w:r>
      <w:r w:rsidR="00813B0E" w:rsidRPr="007B3A76">
        <w:t>d auf FuE basieren, was sich u. </w:t>
      </w:r>
      <w:r w:rsidRPr="007B3A76">
        <w:t>a. in einem zu geringen Grad an auf Erkenntnisgewinn gerichteter schöpferischer, systematischer Arbeit sowie einem zu geringen technologischen Risiko zeigt. Keine FuE ist unter anderem die weitgehend risikolose Nutzung bestehender Technologien zur Umsetzung neuer Produkte, Verfahren oder technischer Dienstleistungen.</w:t>
      </w:r>
    </w:p>
    <w:p w14:paraId="1CB78FAA" w14:textId="77777777" w:rsidR="009B1C28" w:rsidRPr="007B3A76" w:rsidRDefault="009B1C28" w:rsidP="009B1C28"/>
    <w:p w14:paraId="490F2CD2" w14:textId="77777777" w:rsidR="009B1C28" w:rsidRPr="007B3A76" w:rsidRDefault="009B1C28" w:rsidP="009B1C28">
      <w:r w:rsidRPr="007B3A76">
        <w:t>Gemäß Nummer 4.5.2 f) der Richtlinie ZIM ist eine Förderung ist ausgeschlossen, wenn die Projekte vornehmlich wiederkehrende und routinemäßige Änderungen an bestehenden Produkten, Verfahren und technischen Dienstleistungen beinhalten, nicht darauf abzielen den Stand der Technik zu übertreffen oder keinen signifikanten Anteil einer technischen Problemlösung aufweisen.</w:t>
      </w:r>
    </w:p>
    <w:p w14:paraId="78151EA9" w14:textId="2E2DB48A" w:rsidR="000849E8" w:rsidRPr="007B3A76" w:rsidRDefault="000849E8" w:rsidP="009B1C28"/>
    <w:p w14:paraId="165C1D6C" w14:textId="1351D416" w:rsidR="007E2A84" w:rsidRDefault="00CB31CA" w:rsidP="0012360B">
      <w:r w:rsidRPr="007B3A76">
        <w:t xml:space="preserve">Gemäß den Antragsformularen ist die Projektbeschreibung so präzise abzufassen, dass der Lösungsweg und die Aufwandskalkulation nachvollzogen werden können. Dazu sollen unter anderem die beabsichtigte </w:t>
      </w:r>
      <w:r w:rsidRPr="0056040A">
        <w:t xml:space="preserve">technologische Entwicklung und die technischen Risiken ausführlich dargestellt </w:t>
      </w:r>
      <w:bookmarkEnd w:id="1"/>
    </w:p>
    <w:p w14:paraId="7EAFE06F" w14:textId="77777777" w:rsidR="007E2A84" w:rsidRDefault="007E2A84" w:rsidP="00D22F78">
      <w:bookmarkStart w:id="2" w:name="BrBeginn"/>
      <w:bookmarkEnd w:id="2"/>
    </w:p>
    <w:p w14:paraId="3C420753" w14:textId="77777777" w:rsidR="001946D4" w:rsidRPr="00ED1D94" w:rsidRDefault="001946D4" w:rsidP="00D22F78">
      <w:r w:rsidRPr="00ED1D94">
        <w:t>Mit freundlichen Grüßen</w:t>
      </w:r>
    </w:p>
    <w:sectPr w:rsidR="001946D4" w:rsidRPr="00ED1D94" w:rsidSect="00815A04">
      <w:headerReference w:type="default" r:id="rId8"/>
      <w:footerReference w:type="first" r:id="rId9"/>
      <w:type w:val="continuous"/>
      <w:pgSz w:w="11907" w:h="16839" w:code="9"/>
      <w:pgMar w:top="1417" w:right="1417" w:bottom="1134" w:left="1417" w:header="1134" w:footer="1474" w:gutter="0"/>
      <w:paperSrc w:first="3" w:other="2"/>
      <w:cols w:space="709"/>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1D354" w14:textId="77777777" w:rsidR="00407BBD" w:rsidRDefault="00407BBD" w:rsidP="00D22F78">
      <w:r>
        <w:separator/>
      </w:r>
    </w:p>
  </w:endnote>
  <w:endnote w:type="continuationSeparator" w:id="0">
    <w:p w14:paraId="0D729091" w14:textId="77777777" w:rsidR="00407BBD" w:rsidRDefault="00407BBD" w:rsidP="00D2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70CB" w14:textId="0FD4CEB8" w:rsidR="007E5424" w:rsidRPr="00815A04" w:rsidRDefault="00815A04" w:rsidP="00D22F78">
    <w:pPr>
      <w:pStyle w:val="Fuzeile"/>
      <w:rPr>
        <w:i/>
        <w:sz w:val="16"/>
      </w:rPr>
    </w:pPr>
    <w:r w:rsidRPr="0001396D">
      <w:rPr>
        <w:i/>
        <w:sz w:val="16"/>
      </w:rPr>
      <w:t>ZIMFABRNE20</w:t>
    </w:r>
    <w:r>
      <w:rPr>
        <w:i/>
        <w:sz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9F57C" w14:textId="77777777" w:rsidR="00407BBD" w:rsidRDefault="00407BBD" w:rsidP="00D22F78">
      <w:r>
        <w:separator/>
      </w:r>
    </w:p>
  </w:footnote>
  <w:footnote w:type="continuationSeparator" w:id="0">
    <w:p w14:paraId="7B861ECA" w14:textId="77777777" w:rsidR="00407BBD" w:rsidRDefault="00407BBD" w:rsidP="00D2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4493" w14:textId="0237C123" w:rsidR="00F744D2" w:rsidRPr="00CF5D5A" w:rsidRDefault="00F744D2" w:rsidP="00AC70EC">
    <w:pPr>
      <w:pStyle w:val="Kopfzeile"/>
      <w:jc w:val="center"/>
      <w:rPr>
        <w:rStyle w:val="Seitenzahl"/>
        <w:rFonts w:cs="Arial"/>
      </w:rPr>
    </w:pPr>
    <w:r w:rsidRPr="00CF5D5A">
      <w:rPr>
        <w:rStyle w:val="Seitenzahl"/>
        <w:rFonts w:cs="Arial"/>
      </w:rPr>
      <w:fldChar w:fldCharType="begin"/>
    </w:r>
    <w:r w:rsidRPr="00CF5D5A">
      <w:rPr>
        <w:rStyle w:val="Seitenzahl"/>
        <w:rFonts w:cs="Arial"/>
      </w:rPr>
      <w:instrText xml:space="preserve">PAGE  </w:instrText>
    </w:r>
    <w:r w:rsidRPr="00CF5D5A">
      <w:rPr>
        <w:rStyle w:val="Seitenzahl"/>
        <w:rFonts w:cs="Arial"/>
      </w:rPr>
      <w:fldChar w:fldCharType="separate"/>
    </w:r>
    <w:r w:rsidR="00813B0E">
      <w:rPr>
        <w:rStyle w:val="Seitenzahl"/>
        <w:rFonts w:cs="Arial"/>
        <w:noProof/>
      </w:rPr>
      <w:t>4</w:t>
    </w:r>
    <w:r w:rsidRPr="00CF5D5A">
      <w:rPr>
        <w:rStyle w:val="Seitenzahl"/>
        <w:rFonts w:cs="Arial"/>
      </w:rPr>
      <w:fldChar w:fldCharType="end"/>
    </w:r>
  </w:p>
  <w:p w14:paraId="57428F3F" w14:textId="77777777" w:rsidR="00F744D2" w:rsidRDefault="00F744D2" w:rsidP="00D22F78">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7F60"/>
    <w:multiLevelType w:val="hybridMultilevel"/>
    <w:tmpl w:val="D7FEE99E"/>
    <w:lvl w:ilvl="0" w:tplc="11E26BA4">
      <w:numFmt w:val="bullet"/>
      <w:lvlText w:val="-"/>
      <w:lvlJc w:val="left"/>
      <w:pPr>
        <w:tabs>
          <w:tab w:val="num" w:pos="1069"/>
        </w:tabs>
        <w:ind w:left="1069" w:hanging="360"/>
      </w:pPr>
      <w:rPr>
        <w:rFonts w:ascii="Arial" w:eastAsia="Times New Roman" w:hAnsi="Arial" w:hint="default"/>
      </w:rPr>
    </w:lvl>
    <w:lvl w:ilvl="1" w:tplc="04070001">
      <w:start w:val="1"/>
      <w:numFmt w:val="bullet"/>
      <w:lvlText w:val=""/>
      <w:lvlJc w:val="left"/>
      <w:pPr>
        <w:tabs>
          <w:tab w:val="num" w:pos="1789"/>
        </w:tabs>
        <w:ind w:left="1789" w:hanging="360"/>
      </w:pPr>
      <w:rPr>
        <w:rFonts w:ascii="Symbol" w:hAnsi="Symbol" w:hint="default"/>
      </w:rPr>
    </w:lvl>
    <w:lvl w:ilvl="2" w:tplc="04070005" w:tentative="1">
      <w:start w:val="1"/>
      <w:numFmt w:val="bullet"/>
      <w:lvlText w:val=""/>
      <w:lvlJc w:val="left"/>
      <w:pPr>
        <w:tabs>
          <w:tab w:val="num" w:pos="2509"/>
        </w:tabs>
        <w:ind w:left="2509" w:hanging="360"/>
      </w:pPr>
      <w:rPr>
        <w:rFonts w:ascii="Wingdings" w:hAnsi="Wingdings" w:hint="default"/>
      </w:rPr>
    </w:lvl>
    <w:lvl w:ilvl="3" w:tplc="04070001" w:tentative="1">
      <w:start w:val="1"/>
      <w:numFmt w:val="bullet"/>
      <w:lvlText w:val=""/>
      <w:lvlJc w:val="left"/>
      <w:pPr>
        <w:tabs>
          <w:tab w:val="num" w:pos="3229"/>
        </w:tabs>
        <w:ind w:left="3229" w:hanging="360"/>
      </w:pPr>
      <w:rPr>
        <w:rFonts w:ascii="Symbol" w:hAnsi="Symbol" w:hint="default"/>
      </w:rPr>
    </w:lvl>
    <w:lvl w:ilvl="4" w:tplc="04070003" w:tentative="1">
      <w:start w:val="1"/>
      <w:numFmt w:val="bullet"/>
      <w:lvlText w:val="o"/>
      <w:lvlJc w:val="left"/>
      <w:pPr>
        <w:tabs>
          <w:tab w:val="num" w:pos="3949"/>
        </w:tabs>
        <w:ind w:left="3949" w:hanging="360"/>
      </w:pPr>
      <w:rPr>
        <w:rFonts w:ascii="Courier New" w:hAnsi="Courier New" w:hint="default"/>
      </w:rPr>
    </w:lvl>
    <w:lvl w:ilvl="5" w:tplc="04070005" w:tentative="1">
      <w:start w:val="1"/>
      <w:numFmt w:val="bullet"/>
      <w:lvlText w:val=""/>
      <w:lvlJc w:val="left"/>
      <w:pPr>
        <w:tabs>
          <w:tab w:val="num" w:pos="4669"/>
        </w:tabs>
        <w:ind w:left="4669" w:hanging="360"/>
      </w:pPr>
      <w:rPr>
        <w:rFonts w:ascii="Wingdings" w:hAnsi="Wingdings" w:hint="default"/>
      </w:rPr>
    </w:lvl>
    <w:lvl w:ilvl="6" w:tplc="04070001" w:tentative="1">
      <w:start w:val="1"/>
      <w:numFmt w:val="bullet"/>
      <w:lvlText w:val=""/>
      <w:lvlJc w:val="left"/>
      <w:pPr>
        <w:tabs>
          <w:tab w:val="num" w:pos="5389"/>
        </w:tabs>
        <w:ind w:left="5389" w:hanging="360"/>
      </w:pPr>
      <w:rPr>
        <w:rFonts w:ascii="Symbol" w:hAnsi="Symbol" w:hint="default"/>
      </w:rPr>
    </w:lvl>
    <w:lvl w:ilvl="7" w:tplc="04070003" w:tentative="1">
      <w:start w:val="1"/>
      <w:numFmt w:val="bullet"/>
      <w:lvlText w:val="o"/>
      <w:lvlJc w:val="left"/>
      <w:pPr>
        <w:tabs>
          <w:tab w:val="num" w:pos="6109"/>
        </w:tabs>
        <w:ind w:left="6109" w:hanging="360"/>
      </w:pPr>
      <w:rPr>
        <w:rFonts w:ascii="Courier New" w:hAnsi="Courier New" w:hint="default"/>
      </w:rPr>
    </w:lvl>
    <w:lvl w:ilvl="8" w:tplc="04070005" w:tentative="1">
      <w:start w:val="1"/>
      <w:numFmt w:val="bullet"/>
      <w:lvlText w:val=""/>
      <w:lvlJc w:val="left"/>
      <w:pPr>
        <w:tabs>
          <w:tab w:val="num" w:pos="6829"/>
        </w:tabs>
        <w:ind w:left="6829" w:hanging="360"/>
      </w:pPr>
      <w:rPr>
        <w:rFonts w:ascii="Wingdings" w:hAnsi="Wingdings" w:hint="default"/>
      </w:rPr>
    </w:lvl>
  </w:abstractNum>
  <w:abstractNum w:abstractNumId="1" w15:restartNumberingAfterBreak="0">
    <w:nsid w:val="18A362D5"/>
    <w:multiLevelType w:val="hybridMultilevel"/>
    <w:tmpl w:val="36304242"/>
    <w:lvl w:ilvl="0" w:tplc="04070005">
      <w:start w:val="1"/>
      <w:numFmt w:val="bullet"/>
      <w:lvlText w:val=""/>
      <w:lvlJc w:val="left"/>
      <w:pPr>
        <w:tabs>
          <w:tab w:val="num" w:pos="720"/>
        </w:tabs>
        <w:ind w:left="720" w:hanging="360"/>
      </w:pPr>
      <w:rPr>
        <w:rFonts w:ascii="Wingdings" w:hAnsi="Wingdings" w:hint="default"/>
      </w:rPr>
    </w:lvl>
    <w:lvl w:ilvl="1" w:tplc="5FEC7E18">
      <w:numFmt w:val="bullet"/>
      <w:lvlText w:val="-"/>
      <w:lvlJc w:val="left"/>
      <w:pPr>
        <w:tabs>
          <w:tab w:val="num" w:pos="1620"/>
        </w:tabs>
        <w:ind w:left="1620" w:hanging="540"/>
      </w:pPr>
      <w:rPr>
        <w:rFonts w:ascii="Arial" w:eastAsia="Times New Roman" w:hAnsi="Aria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FB5C2A"/>
    <w:multiLevelType w:val="hybridMultilevel"/>
    <w:tmpl w:val="0F8A8EC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B87AD8"/>
    <w:multiLevelType w:val="hybridMultilevel"/>
    <w:tmpl w:val="6C1AB4FE"/>
    <w:lvl w:ilvl="0" w:tplc="490A864C">
      <w:start w:val="1"/>
      <w:numFmt w:val="lowerLetter"/>
      <w:lvlText w:val="%1)"/>
      <w:lvlJc w:val="left"/>
      <w:pPr>
        <w:tabs>
          <w:tab w:val="num" w:pos="1080"/>
        </w:tabs>
        <w:ind w:left="1080" w:hanging="360"/>
      </w:pPr>
      <w:rPr>
        <w:rFonts w:cs="Times New Roman" w:hint="default"/>
      </w:rPr>
    </w:lvl>
    <w:lvl w:ilvl="1" w:tplc="04070001">
      <w:start w:val="1"/>
      <w:numFmt w:val="bullet"/>
      <w:lvlText w:val=""/>
      <w:lvlJc w:val="left"/>
      <w:pPr>
        <w:tabs>
          <w:tab w:val="num" w:pos="1800"/>
        </w:tabs>
        <w:ind w:left="1800" w:hanging="360"/>
      </w:pPr>
      <w:rPr>
        <w:rFonts w:ascii="Symbol" w:hAnsi="Symbol" w:hint="default"/>
      </w:rPr>
    </w:lvl>
    <w:lvl w:ilvl="2" w:tplc="0407001B" w:tentative="1">
      <w:start w:val="1"/>
      <w:numFmt w:val="lowerRoman"/>
      <w:lvlText w:val="%3."/>
      <w:lvlJc w:val="right"/>
      <w:pPr>
        <w:tabs>
          <w:tab w:val="num" w:pos="2520"/>
        </w:tabs>
        <w:ind w:left="2520" w:hanging="180"/>
      </w:pPr>
      <w:rPr>
        <w:rFonts w:cs="Times New Roman"/>
      </w:rPr>
    </w:lvl>
    <w:lvl w:ilvl="3" w:tplc="0407000F" w:tentative="1">
      <w:start w:val="1"/>
      <w:numFmt w:val="decimal"/>
      <w:lvlText w:val="%4."/>
      <w:lvlJc w:val="left"/>
      <w:pPr>
        <w:tabs>
          <w:tab w:val="num" w:pos="3240"/>
        </w:tabs>
        <w:ind w:left="3240" w:hanging="360"/>
      </w:pPr>
      <w:rPr>
        <w:rFonts w:cs="Times New Roman"/>
      </w:rPr>
    </w:lvl>
    <w:lvl w:ilvl="4" w:tplc="04070019" w:tentative="1">
      <w:start w:val="1"/>
      <w:numFmt w:val="lowerLetter"/>
      <w:lvlText w:val="%5."/>
      <w:lvlJc w:val="left"/>
      <w:pPr>
        <w:tabs>
          <w:tab w:val="num" w:pos="3960"/>
        </w:tabs>
        <w:ind w:left="3960" w:hanging="360"/>
      </w:pPr>
      <w:rPr>
        <w:rFonts w:cs="Times New Roman"/>
      </w:rPr>
    </w:lvl>
    <w:lvl w:ilvl="5" w:tplc="0407001B" w:tentative="1">
      <w:start w:val="1"/>
      <w:numFmt w:val="lowerRoman"/>
      <w:lvlText w:val="%6."/>
      <w:lvlJc w:val="right"/>
      <w:pPr>
        <w:tabs>
          <w:tab w:val="num" w:pos="4680"/>
        </w:tabs>
        <w:ind w:left="4680" w:hanging="180"/>
      </w:pPr>
      <w:rPr>
        <w:rFonts w:cs="Times New Roman"/>
      </w:rPr>
    </w:lvl>
    <w:lvl w:ilvl="6" w:tplc="0407000F" w:tentative="1">
      <w:start w:val="1"/>
      <w:numFmt w:val="decimal"/>
      <w:lvlText w:val="%7."/>
      <w:lvlJc w:val="left"/>
      <w:pPr>
        <w:tabs>
          <w:tab w:val="num" w:pos="5400"/>
        </w:tabs>
        <w:ind w:left="5400" w:hanging="360"/>
      </w:pPr>
      <w:rPr>
        <w:rFonts w:cs="Times New Roman"/>
      </w:rPr>
    </w:lvl>
    <w:lvl w:ilvl="7" w:tplc="04070019" w:tentative="1">
      <w:start w:val="1"/>
      <w:numFmt w:val="lowerLetter"/>
      <w:lvlText w:val="%8."/>
      <w:lvlJc w:val="left"/>
      <w:pPr>
        <w:tabs>
          <w:tab w:val="num" w:pos="6120"/>
        </w:tabs>
        <w:ind w:left="6120" w:hanging="360"/>
      </w:pPr>
      <w:rPr>
        <w:rFonts w:cs="Times New Roman"/>
      </w:rPr>
    </w:lvl>
    <w:lvl w:ilvl="8" w:tplc="0407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3AC96D28"/>
    <w:multiLevelType w:val="hybridMultilevel"/>
    <w:tmpl w:val="F54AC54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4A027B7E"/>
    <w:multiLevelType w:val="singleLevel"/>
    <w:tmpl w:val="30DA9210"/>
    <w:lvl w:ilvl="0">
      <w:start w:val="1"/>
      <w:numFmt w:val="decimal"/>
      <w:lvlText w:val="%1."/>
      <w:lvlJc w:val="left"/>
      <w:pPr>
        <w:tabs>
          <w:tab w:val="num" w:pos="360"/>
        </w:tabs>
        <w:ind w:left="360" w:hanging="360"/>
      </w:pPr>
      <w:rPr>
        <w:rFonts w:ascii="Arial" w:hAnsi="Arial" w:cs="Arial" w:hint="default"/>
      </w:rPr>
    </w:lvl>
  </w:abstractNum>
  <w:abstractNum w:abstractNumId="6" w15:restartNumberingAfterBreak="0">
    <w:nsid w:val="4FBF2125"/>
    <w:multiLevelType w:val="hybridMultilevel"/>
    <w:tmpl w:val="9F806A7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D4787D"/>
    <w:multiLevelType w:val="hybridMultilevel"/>
    <w:tmpl w:val="60A4C6E8"/>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0DA4859"/>
    <w:multiLevelType w:val="hybridMultilevel"/>
    <w:tmpl w:val="708E56A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AFA3B70"/>
    <w:multiLevelType w:val="hybridMultilevel"/>
    <w:tmpl w:val="0BD409C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FBA71FC"/>
    <w:multiLevelType w:val="hybridMultilevel"/>
    <w:tmpl w:val="37BC85BA"/>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E67C52"/>
    <w:multiLevelType w:val="singleLevel"/>
    <w:tmpl w:val="0407000F"/>
    <w:lvl w:ilvl="0">
      <w:start w:val="1"/>
      <w:numFmt w:val="decimal"/>
      <w:lvlText w:val="%1."/>
      <w:lvlJc w:val="left"/>
      <w:pPr>
        <w:tabs>
          <w:tab w:val="num" w:pos="360"/>
        </w:tabs>
        <w:ind w:left="360" w:hanging="360"/>
      </w:pPr>
      <w:rPr>
        <w:rFonts w:cs="Times New Roman" w:hint="default"/>
      </w:rPr>
    </w:lvl>
  </w:abstractNum>
  <w:abstractNum w:abstractNumId="12" w15:restartNumberingAfterBreak="0">
    <w:nsid w:val="78036B92"/>
    <w:multiLevelType w:val="hybridMultilevel"/>
    <w:tmpl w:val="0FE4DD24"/>
    <w:lvl w:ilvl="0" w:tplc="0407000F">
      <w:start w:val="1"/>
      <w:numFmt w:val="decimal"/>
      <w:lvlText w:val="%1."/>
      <w:lvlJc w:val="left"/>
      <w:pPr>
        <w:ind w:left="6" w:hanging="360"/>
      </w:pPr>
      <w:rPr>
        <w:rFonts w:hint="default"/>
        <w:b w:val="0"/>
      </w:rPr>
    </w:lvl>
    <w:lvl w:ilvl="1" w:tplc="04070003" w:tentative="1">
      <w:start w:val="1"/>
      <w:numFmt w:val="bullet"/>
      <w:lvlText w:val="o"/>
      <w:lvlJc w:val="left"/>
      <w:pPr>
        <w:ind w:left="726" w:hanging="360"/>
      </w:pPr>
      <w:rPr>
        <w:rFonts w:ascii="Courier New" w:hAnsi="Courier New" w:cs="Courier New" w:hint="default"/>
      </w:rPr>
    </w:lvl>
    <w:lvl w:ilvl="2" w:tplc="04070005" w:tentative="1">
      <w:start w:val="1"/>
      <w:numFmt w:val="bullet"/>
      <w:lvlText w:val=""/>
      <w:lvlJc w:val="left"/>
      <w:pPr>
        <w:ind w:left="1446" w:hanging="360"/>
      </w:pPr>
      <w:rPr>
        <w:rFonts w:ascii="Wingdings" w:hAnsi="Wingdings" w:hint="default"/>
      </w:rPr>
    </w:lvl>
    <w:lvl w:ilvl="3" w:tplc="04070001" w:tentative="1">
      <w:start w:val="1"/>
      <w:numFmt w:val="bullet"/>
      <w:lvlText w:val=""/>
      <w:lvlJc w:val="left"/>
      <w:pPr>
        <w:ind w:left="2166" w:hanging="360"/>
      </w:pPr>
      <w:rPr>
        <w:rFonts w:ascii="Symbol" w:hAnsi="Symbol" w:hint="default"/>
      </w:rPr>
    </w:lvl>
    <w:lvl w:ilvl="4" w:tplc="04070003" w:tentative="1">
      <w:start w:val="1"/>
      <w:numFmt w:val="bullet"/>
      <w:lvlText w:val="o"/>
      <w:lvlJc w:val="left"/>
      <w:pPr>
        <w:ind w:left="2886" w:hanging="360"/>
      </w:pPr>
      <w:rPr>
        <w:rFonts w:ascii="Courier New" w:hAnsi="Courier New" w:cs="Courier New" w:hint="default"/>
      </w:rPr>
    </w:lvl>
    <w:lvl w:ilvl="5" w:tplc="04070005" w:tentative="1">
      <w:start w:val="1"/>
      <w:numFmt w:val="bullet"/>
      <w:lvlText w:val=""/>
      <w:lvlJc w:val="left"/>
      <w:pPr>
        <w:ind w:left="3606" w:hanging="360"/>
      </w:pPr>
      <w:rPr>
        <w:rFonts w:ascii="Wingdings" w:hAnsi="Wingdings" w:hint="default"/>
      </w:rPr>
    </w:lvl>
    <w:lvl w:ilvl="6" w:tplc="04070001" w:tentative="1">
      <w:start w:val="1"/>
      <w:numFmt w:val="bullet"/>
      <w:lvlText w:val=""/>
      <w:lvlJc w:val="left"/>
      <w:pPr>
        <w:ind w:left="4326" w:hanging="360"/>
      </w:pPr>
      <w:rPr>
        <w:rFonts w:ascii="Symbol" w:hAnsi="Symbol" w:hint="default"/>
      </w:rPr>
    </w:lvl>
    <w:lvl w:ilvl="7" w:tplc="04070003" w:tentative="1">
      <w:start w:val="1"/>
      <w:numFmt w:val="bullet"/>
      <w:lvlText w:val="o"/>
      <w:lvlJc w:val="left"/>
      <w:pPr>
        <w:ind w:left="5046" w:hanging="360"/>
      </w:pPr>
      <w:rPr>
        <w:rFonts w:ascii="Courier New" w:hAnsi="Courier New" w:cs="Courier New" w:hint="default"/>
      </w:rPr>
    </w:lvl>
    <w:lvl w:ilvl="8" w:tplc="04070005" w:tentative="1">
      <w:start w:val="1"/>
      <w:numFmt w:val="bullet"/>
      <w:lvlText w:val=""/>
      <w:lvlJc w:val="left"/>
      <w:pPr>
        <w:ind w:left="5766" w:hanging="360"/>
      </w:pPr>
      <w:rPr>
        <w:rFonts w:ascii="Wingdings" w:hAnsi="Wingdings" w:hint="default"/>
      </w:rPr>
    </w:lvl>
  </w:abstractNum>
  <w:abstractNum w:abstractNumId="13" w15:restartNumberingAfterBreak="0">
    <w:nsid w:val="78A220BA"/>
    <w:multiLevelType w:val="hybridMultilevel"/>
    <w:tmpl w:val="47CCCD3E"/>
    <w:lvl w:ilvl="0" w:tplc="11E26BA4">
      <w:numFmt w:val="bullet"/>
      <w:lvlText w:val="-"/>
      <w:lvlJc w:val="left"/>
      <w:pPr>
        <w:tabs>
          <w:tab w:val="num" w:pos="1069"/>
        </w:tabs>
        <w:ind w:left="1069" w:hanging="360"/>
      </w:pPr>
      <w:rPr>
        <w:rFonts w:ascii="Arial" w:eastAsia="Times New Roman" w:hAnsi="Arial" w:hint="default"/>
      </w:rPr>
    </w:lvl>
    <w:lvl w:ilvl="1" w:tplc="04070003">
      <w:start w:val="1"/>
      <w:numFmt w:val="bullet"/>
      <w:lvlText w:val="o"/>
      <w:lvlJc w:val="left"/>
      <w:pPr>
        <w:tabs>
          <w:tab w:val="num" w:pos="1789"/>
        </w:tabs>
        <w:ind w:left="1789" w:hanging="360"/>
      </w:pPr>
      <w:rPr>
        <w:rFonts w:ascii="Courier New" w:hAnsi="Courier New" w:hint="default"/>
      </w:rPr>
    </w:lvl>
    <w:lvl w:ilvl="2" w:tplc="04070005" w:tentative="1">
      <w:start w:val="1"/>
      <w:numFmt w:val="bullet"/>
      <w:lvlText w:val=""/>
      <w:lvlJc w:val="left"/>
      <w:pPr>
        <w:tabs>
          <w:tab w:val="num" w:pos="2509"/>
        </w:tabs>
        <w:ind w:left="2509" w:hanging="360"/>
      </w:pPr>
      <w:rPr>
        <w:rFonts w:ascii="Wingdings" w:hAnsi="Wingdings" w:hint="default"/>
      </w:rPr>
    </w:lvl>
    <w:lvl w:ilvl="3" w:tplc="04070001" w:tentative="1">
      <w:start w:val="1"/>
      <w:numFmt w:val="bullet"/>
      <w:lvlText w:val=""/>
      <w:lvlJc w:val="left"/>
      <w:pPr>
        <w:tabs>
          <w:tab w:val="num" w:pos="3229"/>
        </w:tabs>
        <w:ind w:left="3229" w:hanging="360"/>
      </w:pPr>
      <w:rPr>
        <w:rFonts w:ascii="Symbol" w:hAnsi="Symbol" w:hint="default"/>
      </w:rPr>
    </w:lvl>
    <w:lvl w:ilvl="4" w:tplc="04070003" w:tentative="1">
      <w:start w:val="1"/>
      <w:numFmt w:val="bullet"/>
      <w:lvlText w:val="o"/>
      <w:lvlJc w:val="left"/>
      <w:pPr>
        <w:tabs>
          <w:tab w:val="num" w:pos="3949"/>
        </w:tabs>
        <w:ind w:left="3949" w:hanging="360"/>
      </w:pPr>
      <w:rPr>
        <w:rFonts w:ascii="Courier New" w:hAnsi="Courier New" w:hint="default"/>
      </w:rPr>
    </w:lvl>
    <w:lvl w:ilvl="5" w:tplc="04070005" w:tentative="1">
      <w:start w:val="1"/>
      <w:numFmt w:val="bullet"/>
      <w:lvlText w:val=""/>
      <w:lvlJc w:val="left"/>
      <w:pPr>
        <w:tabs>
          <w:tab w:val="num" w:pos="4669"/>
        </w:tabs>
        <w:ind w:left="4669" w:hanging="360"/>
      </w:pPr>
      <w:rPr>
        <w:rFonts w:ascii="Wingdings" w:hAnsi="Wingdings" w:hint="default"/>
      </w:rPr>
    </w:lvl>
    <w:lvl w:ilvl="6" w:tplc="04070001" w:tentative="1">
      <w:start w:val="1"/>
      <w:numFmt w:val="bullet"/>
      <w:lvlText w:val=""/>
      <w:lvlJc w:val="left"/>
      <w:pPr>
        <w:tabs>
          <w:tab w:val="num" w:pos="5389"/>
        </w:tabs>
        <w:ind w:left="5389" w:hanging="360"/>
      </w:pPr>
      <w:rPr>
        <w:rFonts w:ascii="Symbol" w:hAnsi="Symbol" w:hint="default"/>
      </w:rPr>
    </w:lvl>
    <w:lvl w:ilvl="7" w:tplc="04070003" w:tentative="1">
      <w:start w:val="1"/>
      <w:numFmt w:val="bullet"/>
      <w:lvlText w:val="o"/>
      <w:lvlJc w:val="left"/>
      <w:pPr>
        <w:tabs>
          <w:tab w:val="num" w:pos="6109"/>
        </w:tabs>
        <w:ind w:left="6109" w:hanging="360"/>
      </w:pPr>
      <w:rPr>
        <w:rFonts w:ascii="Courier New" w:hAnsi="Courier New" w:hint="default"/>
      </w:rPr>
    </w:lvl>
    <w:lvl w:ilvl="8" w:tplc="04070005" w:tentative="1">
      <w:start w:val="1"/>
      <w:numFmt w:val="bullet"/>
      <w:lvlText w:val=""/>
      <w:lvlJc w:val="left"/>
      <w:pPr>
        <w:tabs>
          <w:tab w:val="num" w:pos="6829"/>
        </w:tabs>
        <w:ind w:left="6829" w:hanging="360"/>
      </w:pPr>
      <w:rPr>
        <w:rFonts w:ascii="Wingdings" w:hAnsi="Wingdings" w:hint="default"/>
      </w:rPr>
    </w:lvl>
  </w:abstractNum>
  <w:abstractNum w:abstractNumId="14" w15:restartNumberingAfterBreak="0">
    <w:nsid w:val="7AFB4A6B"/>
    <w:multiLevelType w:val="hybridMultilevel"/>
    <w:tmpl w:val="1994876C"/>
    <w:lvl w:ilvl="0" w:tplc="A4584028">
      <w:start w:val="1"/>
      <w:numFmt w:val="bullet"/>
      <w:pStyle w:val="IKOAufzhlung"/>
      <w:lvlText w:val=""/>
      <w:lvlJc w:val="left"/>
      <w:pPr>
        <w:tabs>
          <w:tab w:val="num" w:pos="1080"/>
        </w:tabs>
        <w:ind w:left="1080" w:hanging="360"/>
      </w:pPr>
      <w:rPr>
        <w:rFonts w:ascii="Symbol" w:hAnsi="Symbol"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num w:numId="1" w16cid:durableId="162084507">
    <w:abstractNumId w:val="10"/>
  </w:num>
  <w:num w:numId="2" w16cid:durableId="2049180521">
    <w:abstractNumId w:val="7"/>
  </w:num>
  <w:num w:numId="3" w16cid:durableId="2116435319">
    <w:abstractNumId w:val="6"/>
  </w:num>
  <w:num w:numId="4" w16cid:durableId="40985628">
    <w:abstractNumId w:val="9"/>
  </w:num>
  <w:num w:numId="5" w16cid:durableId="1363282282">
    <w:abstractNumId w:val="3"/>
  </w:num>
  <w:num w:numId="6" w16cid:durableId="262155459">
    <w:abstractNumId w:val="11"/>
  </w:num>
  <w:num w:numId="7" w16cid:durableId="1997302439">
    <w:abstractNumId w:val="5"/>
  </w:num>
  <w:num w:numId="8" w16cid:durableId="1926769571">
    <w:abstractNumId w:val="8"/>
  </w:num>
  <w:num w:numId="9" w16cid:durableId="1564946693">
    <w:abstractNumId w:val="2"/>
  </w:num>
  <w:num w:numId="10" w16cid:durableId="1462307246">
    <w:abstractNumId w:val="1"/>
  </w:num>
  <w:num w:numId="11" w16cid:durableId="2087796237">
    <w:abstractNumId w:val="13"/>
  </w:num>
  <w:num w:numId="12" w16cid:durableId="1796559146">
    <w:abstractNumId w:val="0"/>
  </w:num>
  <w:num w:numId="13" w16cid:durableId="1365446005">
    <w:abstractNumId w:val="14"/>
  </w:num>
  <w:num w:numId="14" w16cid:durableId="1444568188">
    <w:abstractNumId w:val="12"/>
  </w:num>
  <w:num w:numId="15" w16cid:durableId="2075154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2E6"/>
    <w:rsid w:val="00001E25"/>
    <w:rsid w:val="0000492E"/>
    <w:rsid w:val="000122C1"/>
    <w:rsid w:val="00013267"/>
    <w:rsid w:val="00015DAA"/>
    <w:rsid w:val="0001716B"/>
    <w:rsid w:val="000172BB"/>
    <w:rsid w:val="00020305"/>
    <w:rsid w:val="00020FCE"/>
    <w:rsid w:val="00021359"/>
    <w:rsid w:val="0002640A"/>
    <w:rsid w:val="00027FA8"/>
    <w:rsid w:val="00030CC4"/>
    <w:rsid w:val="00031626"/>
    <w:rsid w:val="00031A7A"/>
    <w:rsid w:val="0003494E"/>
    <w:rsid w:val="00037778"/>
    <w:rsid w:val="00040093"/>
    <w:rsid w:val="000610A5"/>
    <w:rsid w:val="00064530"/>
    <w:rsid w:val="00071AB5"/>
    <w:rsid w:val="0007696F"/>
    <w:rsid w:val="000849E8"/>
    <w:rsid w:val="00085062"/>
    <w:rsid w:val="00087775"/>
    <w:rsid w:val="00087CD5"/>
    <w:rsid w:val="000A0062"/>
    <w:rsid w:val="000A423B"/>
    <w:rsid w:val="000B6844"/>
    <w:rsid w:val="000B6BC0"/>
    <w:rsid w:val="000C0D01"/>
    <w:rsid w:val="000C2F0E"/>
    <w:rsid w:val="000C5687"/>
    <w:rsid w:val="000C78A7"/>
    <w:rsid w:val="000D0782"/>
    <w:rsid w:val="000D4050"/>
    <w:rsid w:val="000D415D"/>
    <w:rsid w:val="000D613A"/>
    <w:rsid w:val="000E1AC0"/>
    <w:rsid w:val="000F3B8B"/>
    <w:rsid w:val="00114B51"/>
    <w:rsid w:val="0011756F"/>
    <w:rsid w:val="00121816"/>
    <w:rsid w:val="0012266E"/>
    <w:rsid w:val="0012360B"/>
    <w:rsid w:val="00126CB4"/>
    <w:rsid w:val="001319DD"/>
    <w:rsid w:val="0013684F"/>
    <w:rsid w:val="00146D66"/>
    <w:rsid w:val="0015246A"/>
    <w:rsid w:val="00157319"/>
    <w:rsid w:val="00164051"/>
    <w:rsid w:val="00165334"/>
    <w:rsid w:val="001673CA"/>
    <w:rsid w:val="00181CA7"/>
    <w:rsid w:val="001861F3"/>
    <w:rsid w:val="00187972"/>
    <w:rsid w:val="00190E39"/>
    <w:rsid w:val="001920C4"/>
    <w:rsid w:val="001946D4"/>
    <w:rsid w:val="00197654"/>
    <w:rsid w:val="001A07AC"/>
    <w:rsid w:val="001A0C4E"/>
    <w:rsid w:val="001A249C"/>
    <w:rsid w:val="001A2EFC"/>
    <w:rsid w:val="001E0383"/>
    <w:rsid w:val="001F1FA3"/>
    <w:rsid w:val="001F244E"/>
    <w:rsid w:val="001F42CE"/>
    <w:rsid w:val="001F4402"/>
    <w:rsid w:val="00200CD9"/>
    <w:rsid w:val="0022351E"/>
    <w:rsid w:val="00224248"/>
    <w:rsid w:val="002341FE"/>
    <w:rsid w:val="00235F98"/>
    <w:rsid w:val="00240444"/>
    <w:rsid w:val="002454D6"/>
    <w:rsid w:val="00253265"/>
    <w:rsid w:val="00261D6D"/>
    <w:rsid w:val="0026671B"/>
    <w:rsid w:val="00277684"/>
    <w:rsid w:val="00285FA9"/>
    <w:rsid w:val="00286972"/>
    <w:rsid w:val="00291DE4"/>
    <w:rsid w:val="00295126"/>
    <w:rsid w:val="00296259"/>
    <w:rsid w:val="002A40D1"/>
    <w:rsid w:val="002A434E"/>
    <w:rsid w:val="002B031A"/>
    <w:rsid w:val="002B4060"/>
    <w:rsid w:val="002B4CF8"/>
    <w:rsid w:val="002B592E"/>
    <w:rsid w:val="002C5868"/>
    <w:rsid w:val="002C5C78"/>
    <w:rsid w:val="002C7930"/>
    <w:rsid w:val="002E04AF"/>
    <w:rsid w:val="002E7D1A"/>
    <w:rsid w:val="002F0022"/>
    <w:rsid w:val="002F0051"/>
    <w:rsid w:val="002F5EF2"/>
    <w:rsid w:val="00315073"/>
    <w:rsid w:val="003161CD"/>
    <w:rsid w:val="00316A2D"/>
    <w:rsid w:val="00322FCE"/>
    <w:rsid w:val="00323394"/>
    <w:rsid w:val="003314C8"/>
    <w:rsid w:val="00332B58"/>
    <w:rsid w:val="003338DD"/>
    <w:rsid w:val="00364555"/>
    <w:rsid w:val="00371141"/>
    <w:rsid w:val="00374D62"/>
    <w:rsid w:val="00377D4A"/>
    <w:rsid w:val="00390770"/>
    <w:rsid w:val="00390964"/>
    <w:rsid w:val="003A08F4"/>
    <w:rsid w:val="003A25D4"/>
    <w:rsid w:val="003B213F"/>
    <w:rsid w:val="003B5E98"/>
    <w:rsid w:val="003C2628"/>
    <w:rsid w:val="003C596B"/>
    <w:rsid w:val="003D21B5"/>
    <w:rsid w:val="003D67BD"/>
    <w:rsid w:val="003E4836"/>
    <w:rsid w:val="003F3CF4"/>
    <w:rsid w:val="00404191"/>
    <w:rsid w:val="00405E3F"/>
    <w:rsid w:val="00407BBD"/>
    <w:rsid w:val="00411C61"/>
    <w:rsid w:val="004170F0"/>
    <w:rsid w:val="0041739D"/>
    <w:rsid w:val="00420D81"/>
    <w:rsid w:val="00422605"/>
    <w:rsid w:val="00431085"/>
    <w:rsid w:val="00433CD3"/>
    <w:rsid w:val="004372B6"/>
    <w:rsid w:val="00442826"/>
    <w:rsid w:val="00447950"/>
    <w:rsid w:val="00456B72"/>
    <w:rsid w:val="00465512"/>
    <w:rsid w:val="004750F7"/>
    <w:rsid w:val="0047527B"/>
    <w:rsid w:val="00485D62"/>
    <w:rsid w:val="0048703D"/>
    <w:rsid w:val="004A13F6"/>
    <w:rsid w:val="004A62E8"/>
    <w:rsid w:val="004C6AAF"/>
    <w:rsid w:val="004D03C0"/>
    <w:rsid w:val="004E11F0"/>
    <w:rsid w:val="004E26CE"/>
    <w:rsid w:val="004E3099"/>
    <w:rsid w:val="004F20B4"/>
    <w:rsid w:val="00503FCD"/>
    <w:rsid w:val="00506A91"/>
    <w:rsid w:val="00511527"/>
    <w:rsid w:val="0051206B"/>
    <w:rsid w:val="00513BFA"/>
    <w:rsid w:val="005158CF"/>
    <w:rsid w:val="00515991"/>
    <w:rsid w:val="00516E81"/>
    <w:rsid w:val="00517D23"/>
    <w:rsid w:val="0052007C"/>
    <w:rsid w:val="00531E9B"/>
    <w:rsid w:val="00531F1A"/>
    <w:rsid w:val="00532172"/>
    <w:rsid w:val="00536567"/>
    <w:rsid w:val="0055680C"/>
    <w:rsid w:val="0056040A"/>
    <w:rsid w:val="00564957"/>
    <w:rsid w:val="00572EDB"/>
    <w:rsid w:val="00572FB8"/>
    <w:rsid w:val="0058365C"/>
    <w:rsid w:val="00592FB2"/>
    <w:rsid w:val="005A4138"/>
    <w:rsid w:val="005A4AD9"/>
    <w:rsid w:val="005A7322"/>
    <w:rsid w:val="005D08C5"/>
    <w:rsid w:val="005E60DA"/>
    <w:rsid w:val="00603496"/>
    <w:rsid w:val="00604539"/>
    <w:rsid w:val="00604BD3"/>
    <w:rsid w:val="006279E2"/>
    <w:rsid w:val="00630153"/>
    <w:rsid w:val="00630664"/>
    <w:rsid w:val="00636D13"/>
    <w:rsid w:val="00651BCF"/>
    <w:rsid w:val="00661A05"/>
    <w:rsid w:val="00662337"/>
    <w:rsid w:val="0066511C"/>
    <w:rsid w:val="00677189"/>
    <w:rsid w:val="0067746C"/>
    <w:rsid w:val="00682346"/>
    <w:rsid w:val="00694D3D"/>
    <w:rsid w:val="00695F73"/>
    <w:rsid w:val="00697E68"/>
    <w:rsid w:val="006B6EE4"/>
    <w:rsid w:val="006D4617"/>
    <w:rsid w:val="006D53D4"/>
    <w:rsid w:val="006E5064"/>
    <w:rsid w:val="006F78B1"/>
    <w:rsid w:val="006F7C94"/>
    <w:rsid w:val="00721AF7"/>
    <w:rsid w:val="0072409B"/>
    <w:rsid w:val="0073762D"/>
    <w:rsid w:val="00740B90"/>
    <w:rsid w:val="007512D6"/>
    <w:rsid w:val="007536B4"/>
    <w:rsid w:val="007564C9"/>
    <w:rsid w:val="00767610"/>
    <w:rsid w:val="0077359B"/>
    <w:rsid w:val="00783DF3"/>
    <w:rsid w:val="007A1B29"/>
    <w:rsid w:val="007A539D"/>
    <w:rsid w:val="007A55EC"/>
    <w:rsid w:val="007B3A76"/>
    <w:rsid w:val="007B64DD"/>
    <w:rsid w:val="007C3996"/>
    <w:rsid w:val="007C7D82"/>
    <w:rsid w:val="007E13E3"/>
    <w:rsid w:val="007E2A84"/>
    <w:rsid w:val="007E5424"/>
    <w:rsid w:val="007E654C"/>
    <w:rsid w:val="007F0FAD"/>
    <w:rsid w:val="008009C7"/>
    <w:rsid w:val="00801456"/>
    <w:rsid w:val="00803356"/>
    <w:rsid w:val="0081086B"/>
    <w:rsid w:val="00811526"/>
    <w:rsid w:val="00813B0E"/>
    <w:rsid w:val="00813C06"/>
    <w:rsid w:val="00815A04"/>
    <w:rsid w:val="00817304"/>
    <w:rsid w:val="008174E4"/>
    <w:rsid w:val="00841059"/>
    <w:rsid w:val="00844970"/>
    <w:rsid w:val="00844DD9"/>
    <w:rsid w:val="0084537D"/>
    <w:rsid w:val="00846B15"/>
    <w:rsid w:val="008541CF"/>
    <w:rsid w:val="008674AD"/>
    <w:rsid w:val="008724AB"/>
    <w:rsid w:val="00875E4E"/>
    <w:rsid w:val="008866B3"/>
    <w:rsid w:val="00894E14"/>
    <w:rsid w:val="008A58C3"/>
    <w:rsid w:val="008B31EE"/>
    <w:rsid w:val="008B4FCB"/>
    <w:rsid w:val="008C0BEC"/>
    <w:rsid w:val="008D022D"/>
    <w:rsid w:val="008D1C97"/>
    <w:rsid w:val="008E1B13"/>
    <w:rsid w:val="008E3286"/>
    <w:rsid w:val="008E7CCB"/>
    <w:rsid w:val="008F189A"/>
    <w:rsid w:val="008F3640"/>
    <w:rsid w:val="00902F1C"/>
    <w:rsid w:val="00903784"/>
    <w:rsid w:val="009078FE"/>
    <w:rsid w:val="009112DA"/>
    <w:rsid w:val="00915ADF"/>
    <w:rsid w:val="00916CAC"/>
    <w:rsid w:val="00922AB2"/>
    <w:rsid w:val="00922B1C"/>
    <w:rsid w:val="009265FB"/>
    <w:rsid w:val="0093336F"/>
    <w:rsid w:val="00944870"/>
    <w:rsid w:val="009508DE"/>
    <w:rsid w:val="00953A55"/>
    <w:rsid w:val="00956287"/>
    <w:rsid w:val="00964705"/>
    <w:rsid w:val="00966E84"/>
    <w:rsid w:val="0096724C"/>
    <w:rsid w:val="00972946"/>
    <w:rsid w:val="009806A6"/>
    <w:rsid w:val="00983E2E"/>
    <w:rsid w:val="0099673F"/>
    <w:rsid w:val="009A19F9"/>
    <w:rsid w:val="009B026D"/>
    <w:rsid w:val="009B1C28"/>
    <w:rsid w:val="009C3811"/>
    <w:rsid w:val="009C4BE4"/>
    <w:rsid w:val="009D299B"/>
    <w:rsid w:val="009D32E0"/>
    <w:rsid w:val="009D60D7"/>
    <w:rsid w:val="009E1F18"/>
    <w:rsid w:val="009E3493"/>
    <w:rsid w:val="009E7FB9"/>
    <w:rsid w:val="009F4676"/>
    <w:rsid w:val="009F7FC2"/>
    <w:rsid w:val="00A02F69"/>
    <w:rsid w:val="00A10AD7"/>
    <w:rsid w:val="00A1298A"/>
    <w:rsid w:val="00A278E7"/>
    <w:rsid w:val="00A413A5"/>
    <w:rsid w:val="00A536DB"/>
    <w:rsid w:val="00A55806"/>
    <w:rsid w:val="00A57461"/>
    <w:rsid w:val="00A77ADE"/>
    <w:rsid w:val="00A81BBE"/>
    <w:rsid w:val="00A90FD8"/>
    <w:rsid w:val="00A92302"/>
    <w:rsid w:val="00A94CF6"/>
    <w:rsid w:val="00AA1124"/>
    <w:rsid w:val="00AB1B82"/>
    <w:rsid w:val="00AB3D15"/>
    <w:rsid w:val="00AB458A"/>
    <w:rsid w:val="00AC460B"/>
    <w:rsid w:val="00AC70EC"/>
    <w:rsid w:val="00AD4093"/>
    <w:rsid w:val="00AD751C"/>
    <w:rsid w:val="00AE0946"/>
    <w:rsid w:val="00AE3983"/>
    <w:rsid w:val="00AE7B65"/>
    <w:rsid w:val="00AF1B2B"/>
    <w:rsid w:val="00AF3A8A"/>
    <w:rsid w:val="00AF5094"/>
    <w:rsid w:val="00AF7995"/>
    <w:rsid w:val="00B02D2B"/>
    <w:rsid w:val="00B0551C"/>
    <w:rsid w:val="00B102E6"/>
    <w:rsid w:val="00B10920"/>
    <w:rsid w:val="00B116AE"/>
    <w:rsid w:val="00B24445"/>
    <w:rsid w:val="00B249C9"/>
    <w:rsid w:val="00B26FF3"/>
    <w:rsid w:val="00B272DA"/>
    <w:rsid w:val="00B34103"/>
    <w:rsid w:val="00B40E34"/>
    <w:rsid w:val="00B41EE5"/>
    <w:rsid w:val="00B50A81"/>
    <w:rsid w:val="00B57426"/>
    <w:rsid w:val="00B60688"/>
    <w:rsid w:val="00B6190C"/>
    <w:rsid w:val="00B643A4"/>
    <w:rsid w:val="00B671D8"/>
    <w:rsid w:val="00B74645"/>
    <w:rsid w:val="00B81156"/>
    <w:rsid w:val="00B86051"/>
    <w:rsid w:val="00BB3994"/>
    <w:rsid w:val="00BC0895"/>
    <w:rsid w:val="00BD1F40"/>
    <w:rsid w:val="00BD26A9"/>
    <w:rsid w:val="00BD738E"/>
    <w:rsid w:val="00BE3681"/>
    <w:rsid w:val="00BE5670"/>
    <w:rsid w:val="00BF0BC9"/>
    <w:rsid w:val="00BF224D"/>
    <w:rsid w:val="00C000DD"/>
    <w:rsid w:val="00C0394D"/>
    <w:rsid w:val="00C0414F"/>
    <w:rsid w:val="00C07FF7"/>
    <w:rsid w:val="00C10DDC"/>
    <w:rsid w:val="00C11CA9"/>
    <w:rsid w:val="00C132EF"/>
    <w:rsid w:val="00C15402"/>
    <w:rsid w:val="00C24295"/>
    <w:rsid w:val="00C2571D"/>
    <w:rsid w:val="00C3608D"/>
    <w:rsid w:val="00C40D5B"/>
    <w:rsid w:val="00C4255A"/>
    <w:rsid w:val="00C439B5"/>
    <w:rsid w:val="00C44622"/>
    <w:rsid w:val="00C44FA2"/>
    <w:rsid w:val="00C46346"/>
    <w:rsid w:val="00C5025B"/>
    <w:rsid w:val="00C5554F"/>
    <w:rsid w:val="00C64706"/>
    <w:rsid w:val="00C678F6"/>
    <w:rsid w:val="00C71D35"/>
    <w:rsid w:val="00C7247F"/>
    <w:rsid w:val="00C743BA"/>
    <w:rsid w:val="00C773D7"/>
    <w:rsid w:val="00C83DE5"/>
    <w:rsid w:val="00C85E0D"/>
    <w:rsid w:val="00C9169E"/>
    <w:rsid w:val="00C925A4"/>
    <w:rsid w:val="00C92F3C"/>
    <w:rsid w:val="00C930B9"/>
    <w:rsid w:val="00C9499C"/>
    <w:rsid w:val="00CA7A55"/>
    <w:rsid w:val="00CB122D"/>
    <w:rsid w:val="00CB31CA"/>
    <w:rsid w:val="00CD348D"/>
    <w:rsid w:val="00CE071F"/>
    <w:rsid w:val="00CF1C24"/>
    <w:rsid w:val="00CF2456"/>
    <w:rsid w:val="00CF5D5A"/>
    <w:rsid w:val="00D01B26"/>
    <w:rsid w:val="00D035FD"/>
    <w:rsid w:val="00D11591"/>
    <w:rsid w:val="00D16D6D"/>
    <w:rsid w:val="00D22F78"/>
    <w:rsid w:val="00D337B9"/>
    <w:rsid w:val="00D346A0"/>
    <w:rsid w:val="00D36368"/>
    <w:rsid w:val="00D47690"/>
    <w:rsid w:val="00D50512"/>
    <w:rsid w:val="00D57A8D"/>
    <w:rsid w:val="00D642AF"/>
    <w:rsid w:val="00D648F2"/>
    <w:rsid w:val="00D66CCA"/>
    <w:rsid w:val="00D84652"/>
    <w:rsid w:val="00D855CD"/>
    <w:rsid w:val="00D93E59"/>
    <w:rsid w:val="00DA67B7"/>
    <w:rsid w:val="00DB7F5B"/>
    <w:rsid w:val="00DC42DF"/>
    <w:rsid w:val="00DD2E0F"/>
    <w:rsid w:val="00DE2D57"/>
    <w:rsid w:val="00DE4E72"/>
    <w:rsid w:val="00DE5676"/>
    <w:rsid w:val="00DE5D94"/>
    <w:rsid w:val="00DE6603"/>
    <w:rsid w:val="00DE7F72"/>
    <w:rsid w:val="00E03AD2"/>
    <w:rsid w:val="00E14919"/>
    <w:rsid w:val="00E16B15"/>
    <w:rsid w:val="00E3387F"/>
    <w:rsid w:val="00E35D10"/>
    <w:rsid w:val="00E41C1D"/>
    <w:rsid w:val="00E41FBE"/>
    <w:rsid w:val="00E44B8F"/>
    <w:rsid w:val="00E51CA7"/>
    <w:rsid w:val="00E54F8D"/>
    <w:rsid w:val="00E561E1"/>
    <w:rsid w:val="00E63EB8"/>
    <w:rsid w:val="00E641CF"/>
    <w:rsid w:val="00E67571"/>
    <w:rsid w:val="00E67763"/>
    <w:rsid w:val="00E67FD1"/>
    <w:rsid w:val="00E87C1A"/>
    <w:rsid w:val="00E9011B"/>
    <w:rsid w:val="00E96A6C"/>
    <w:rsid w:val="00EA1B62"/>
    <w:rsid w:val="00EA7215"/>
    <w:rsid w:val="00ED0B87"/>
    <w:rsid w:val="00ED0CE9"/>
    <w:rsid w:val="00ED0F01"/>
    <w:rsid w:val="00ED1D94"/>
    <w:rsid w:val="00ED5544"/>
    <w:rsid w:val="00EE35C0"/>
    <w:rsid w:val="00EE4913"/>
    <w:rsid w:val="00EE5A88"/>
    <w:rsid w:val="00EF4DF9"/>
    <w:rsid w:val="00F16E35"/>
    <w:rsid w:val="00F37F38"/>
    <w:rsid w:val="00F418DA"/>
    <w:rsid w:val="00F4573A"/>
    <w:rsid w:val="00F4660A"/>
    <w:rsid w:val="00F51577"/>
    <w:rsid w:val="00F52822"/>
    <w:rsid w:val="00F531A9"/>
    <w:rsid w:val="00F744D2"/>
    <w:rsid w:val="00F75E98"/>
    <w:rsid w:val="00F7719C"/>
    <w:rsid w:val="00F8215D"/>
    <w:rsid w:val="00F924F8"/>
    <w:rsid w:val="00FA077C"/>
    <w:rsid w:val="00FA09B7"/>
    <w:rsid w:val="00FA0C25"/>
    <w:rsid w:val="00FA3981"/>
    <w:rsid w:val="00FB2E17"/>
    <w:rsid w:val="00FB3903"/>
    <w:rsid w:val="00FB61C9"/>
    <w:rsid w:val="00FC09A2"/>
    <w:rsid w:val="00FC51C9"/>
    <w:rsid w:val="00FC7C62"/>
    <w:rsid w:val="00FD1D67"/>
    <w:rsid w:val="00FD246C"/>
    <w:rsid w:val="00FD30A4"/>
    <w:rsid w:val="00FE7108"/>
    <w:rsid w:val="00FF2DD9"/>
    <w:rsid w:val="00FF52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66C6D3E"/>
  <w14:defaultImageDpi w14:val="0"/>
  <w15:docId w15:val="{403F350B-94A6-4335-B072-2DBD55559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en-US" w:bidi="ar-SA"/>
      </w:rPr>
    </w:rPrDefault>
    <w:pPrDefault/>
  </w:docDefaults>
  <w:latentStyles w:defLockedState="0" w:defUIPriority="0" w:defSemiHidden="0" w:defUnhideWhenUsed="0" w:defQFormat="0" w:count="376">
    <w:lsdException w:name="Normal"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aliases w:val="IKO Textkörper"/>
    <w:qFormat/>
    <w:rsid w:val="00D22F78"/>
    <w:pPr>
      <w:widowControl w:val="0"/>
      <w:tabs>
        <w:tab w:val="left" w:pos="1560"/>
        <w:tab w:val="left" w:pos="2835"/>
      </w:tabs>
      <w:autoSpaceDE w:val="0"/>
      <w:autoSpaceDN w:val="0"/>
      <w:jc w:val="both"/>
    </w:pPr>
    <w:rPr>
      <w:rFonts w:ascii="Arial" w:hAnsi="Arial" w:cs="Arial"/>
      <w:bCs/>
    </w:rPr>
  </w:style>
  <w:style w:type="paragraph" w:styleId="berschrift1">
    <w:name w:val="heading 1"/>
    <w:basedOn w:val="Standard"/>
    <w:next w:val="Standard"/>
    <w:link w:val="berschrift1Zchn"/>
    <w:uiPriority w:val="9"/>
    <w:pPr>
      <w:keepNext/>
      <w:outlineLvl w:val="0"/>
    </w:pPr>
    <w:rPr>
      <w:b/>
      <w:bCs w:val="0"/>
      <w:spacing w:val="-2"/>
    </w:rPr>
  </w:style>
  <w:style w:type="paragraph" w:styleId="berschrift2">
    <w:name w:val="heading 2"/>
    <w:basedOn w:val="Standard"/>
    <w:next w:val="Standard"/>
    <w:link w:val="berschrift2Zchn"/>
    <w:uiPriority w:val="9"/>
    <w:pPr>
      <w:keepNext/>
      <w:widowControl/>
      <w:ind w:left="-142" w:right="282"/>
      <w:outlineLvl w:val="1"/>
    </w:pPr>
    <w:rPr>
      <w:b/>
      <w:bCs w:val="0"/>
      <w:sz w:val="24"/>
      <w:szCs w:val="24"/>
    </w:rPr>
  </w:style>
  <w:style w:type="paragraph" w:styleId="berschrift3">
    <w:name w:val="heading 3"/>
    <w:basedOn w:val="Standard"/>
    <w:next w:val="Standard"/>
    <w:link w:val="berschrift3Zchn"/>
    <w:uiPriority w:val="9"/>
    <w:pPr>
      <w:keepNext/>
      <w:widowControl/>
      <w:ind w:left="-284" w:right="282" w:firstLine="142"/>
      <w:outlineLvl w:val="2"/>
    </w:pPr>
    <w:rPr>
      <w:b/>
      <w:bCs w:val="0"/>
    </w:rPr>
  </w:style>
  <w:style w:type="paragraph" w:styleId="berschrift4">
    <w:name w:val="heading 4"/>
    <w:basedOn w:val="Standard"/>
    <w:next w:val="Standard"/>
    <w:link w:val="berschrift4Zchn"/>
    <w:uiPriority w:val="9"/>
    <w:pPr>
      <w:keepNext/>
      <w:widowControl/>
      <w:ind w:right="282"/>
      <w:outlineLvl w:val="3"/>
    </w:pPr>
    <w:rPr>
      <w:b/>
      <w:b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locked/>
    <w:rPr>
      <w:rFonts w:asciiTheme="majorHAnsi" w:eastAsiaTheme="majorEastAsia" w:hAnsiTheme="majorHAnsi" w:cs="Times New Roman"/>
      <w:b/>
      <w:bCs/>
      <w:kern w:val="32"/>
      <w:sz w:val="32"/>
      <w:szCs w:val="32"/>
    </w:rPr>
  </w:style>
  <w:style w:type="character" w:customStyle="1" w:styleId="berschrift2Zchn">
    <w:name w:val="Überschrift 2 Zchn"/>
    <w:basedOn w:val="Absatz-Standardschriftart"/>
    <w:link w:val="berschrift2"/>
    <w:uiPriority w:val="9"/>
    <w:semiHidden/>
    <w:locked/>
    <w:rPr>
      <w:rFonts w:asciiTheme="majorHAnsi" w:eastAsiaTheme="majorEastAsia" w:hAnsiTheme="majorHAnsi" w:cs="Times New Roman"/>
      <w:b/>
      <w:bCs/>
      <w:i/>
      <w:iCs/>
      <w:sz w:val="28"/>
      <w:szCs w:val="28"/>
    </w:rPr>
  </w:style>
  <w:style w:type="character" w:customStyle="1" w:styleId="berschrift3Zchn">
    <w:name w:val="Überschrift 3 Zchn"/>
    <w:basedOn w:val="Absatz-Standardschriftart"/>
    <w:link w:val="berschrift3"/>
    <w:uiPriority w:val="9"/>
    <w:semiHidden/>
    <w:locked/>
    <w:rPr>
      <w:rFonts w:asciiTheme="majorHAnsi" w:eastAsiaTheme="majorEastAsia" w:hAnsiTheme="majorHAnsi" w:cs="Times New Roman"/>
      <w:b/>
      <w:bCs/>
      <w:sz w:val="26"/>
      <w:szCs w:val="26"/>
    </w:rPr>
  </w:style>
  <w:style w:type="character" w:customStyle="1" w:styleId="berschrift4Zchn">
    <w:name w:val="Überschrift 4 Zchn"/>
    <w:basedOn w:val="Absatz-Standardschriftart"/>
    <w:link w:val="berschrift4"/>
    <w:uiPriority w:val="9"/>
    <w:semiHidden/>
    <w:locked/>
    <w:rPr>
      <w:rFonts w:asciiTheme="minorHAnsi" w:eastAsiaTheme="minorEastAsia" w:hAnsiTheme="minorHAnsi" w:cs="Times New Roman"/>
      <w:b/>
      <w:bCs/>
      <w:sz w:val="28"/>
      <w:szCs w:val="28"/>
    </w:rPr>
  </w:style>
  <w:style w:type="character" w:styleId="Funotenzeichen">
    <w:name w:val="footnote reference"/>
    <w:basedOn w:val="Absatz-Standardschriftart"/>
    <w:uiPriority w:val="99"/>
    <w:semiHidden/>
    <w:rPr>
      <w:rFonts w:cs="Times New Roman"/>
    </w:rPr>
  </w:style>
  <w:style w:type="paragraph" w:styleId="Kopfzeile">
    <w:name w:val="header"/>
    <w:basedOn w:val="Standard"/>
    <w:link w:val="KopfzeileZchn"/>
    <w:uiPriority w:val="99"/>
    <w:pPr>
      <w:tabs>
        <w:tab w:val="center" w:pos="4536"/>
        <w:tab w:val="right" w:pos="9072"/>
      </w:tabs>
    </w:pPr>
  </w:style>
  <w:style w:type="character" w:customStyle="1" w:styleId="KopfzeileZchn">
    <w:name w:val="Kopfzeile Zchn"/>
    <w:basedOn w:val="Absatz-Standardschriftart"/>
    <w:link w:val="Kopfzeile"/>
    <w:uiPriority w:val="99"/>
    <w:semiHidden/>
    <w:locked/>
    <w:rPr>
      <w:rFonts w:cs="Times New Roman"/>
    </w:rPr>
  </w:style>
  <w:style w:type="paragraph" w:styleId="Fuzeile">
    <w:name w:val="footer"/>
    <w:basedOn w:val="Standard"/>
    <w:link w:val="FuzeileZchn"/>
    <w:uiPriority w:val="99"/>
    <w:pPr>
      <w:tabs>
        <w:tab w:val="center" w:pos="4536"/>
        <w:tab w:val="right" w:pos="9072"/>
      </w:tabs>
    </w:pPr>
  </w:style>
  <w:style w:type="character" w:customStyle="1" w:styleId="FuzeileZchn">
    <w:name w:val="Fußzeile Zchn"/>
    <w:basedOn w:val="Absatz-Standardschriftart"/>
    <w:link w:val="Fuzeile"/>
    <w:uiPriority w:val="99"/>
    <w:locked/>
    <w:rPr>
      <w:rFonts w:cs="Times New Roman"/>
    </w:rPr>
  </w:style>
  <w:style w:type="character" w:styleId="Seitenzahl">
    <w:name w:val="page number"/>
    <w:basedOn w:val="Absatz-Standardschriftart"/>
    <w:uiPriority w:val="99"/>
    <w:rPr>
      <w:rFonts w:cs="Times New Roman"/>
    </w:rPr>
  </w:style>
  <w:style w:type="paragraph" w:styleId="Blocktext">
    <w:name w:val="Block Text"/>
    <w:basedOn w:val="Standard"/>
    <w:uiPriority w:val="99"/>
    <w:pPr>
      <w:widowControl/>
      <w:ind w:left="-284" w:right="282"/>
    </w:pPr>
  </w:style>
  <w:style w:type="paragraph" w:styleId="Textkrper-Zeileneinzug">
    <w:name w:val="Body Text Indent"/>
    <w:basedOn w:val="Standard"/>
    <w:link w:val="Textkrper-ZeileneinzugZchn"/>
    <w:uiPriority w:val="99"/>
    <w:pPr>
      <w:ind w:left="-142"/>
    </w:pPr>
    <w:rPr>
      <w:b/>
      <w:bCs w:val="0"/>
    </w:rPr>
  </w:style>
  <w:style w:type="character" w:customStyle="1" w:styleId="Textkrper-ZeileneinzugZchn">
    <w:name w:val="Textkörper-Zeileneinzug Zchn"/>
    <w:basedOn w:val="Absatz-Standardschriftart"/>
    <w:link w:val="Textkrper-Zeileneinzug"/>
    <w:uiPriority w:val="99"/>
    <w:semiHidden/>
    <w:locked/>
    <w:rPr>
      <w:rFonts w:cs="Times New Roman"/>
    </w:rPr>
  </w:style>
  <w:style w:type="paragraph" w:styleId="Textkrper2">
    <w:name w:val="Body Text 2"/>
    <w:basedOn w:val="Standard"/>
    <w:link w:val="Textkrper2Zchn"/>
    <w:uiPriority w:val="99"/>
    <w:rsid w:val="00B671D8"/>
    <w:pPr>
      <w:spacing w:after="120" w:line="480" w:lineRule="auto"/>
    </w:pPr>
  </w:style>
  <w:style w:type="character" w:customStyle="1" w:styleId="Textkrper2Zchn">
    <w:name w:val="Textkörper 2 Zchn"/>
    <w:basedOn w:val="Absatz-Standardschriftart"/>
    <w:link w:val="Textkrper2"/>
    <w:uiPriority w:val="99"/>
    <w:semiHidden/>
    <w:locked/>
    <w:rPr>
      <w:rFonts w:cs="Times New Roman"/>
    </w:rPr>
  </w:style>
  <w:style w:type="paragraph" w:styleId="Textkrper">
    <w:name w:val="Body Text"/>
    <w:basedOn w:val="Standard"/>
    <w:link w:val="TextkrperZchn"/>
    <w:uiPriority w:val="99"/>
    <w:rsid w:val="00C925A4"/>
    <w:pPr>
      <w:spacing w:after="120"/>
    </w:pPr>
  </w:style>
  <w:style w:type="character" w:customStyle="1" w:styleId="TextkrperZchn">
    <w:name w:val="Textkörper Zchn"/>
    <w:basedOn w:val="Absatz-Standardschriftart"/>
    <w:link w:val="Textkrper"/>
    <w:uiPriority w:val="99"/>
    <w:semiHidden/>
    <w:locked/>
    <w:rPr>
      <w:rFonts w:cs="Times New Roman"/>
    </w:rPr>
  </w:style>
  <w:style w:type="paragraph" w:styleId="Textkrper3">
    <w:name w:val="Body Text 3"/>
    <w:basedOn w:val="Standard"/>
    <w:link w:val="Textkrper3Zchn"/>
    <w:uiPriority w:val="99"/>
    <w:rsid w:val="00C925A4"/>
    <w:pPr>
      <w:spacing w:after="120"/>
    </w:pPr>
    <w:rPr>
      <w:sz w:val="16"/>
      <w:szCs w:val="16"/>
    </w:rPr>
  </w:style>
  <w:style w:type="character" w:customStyle="1" w:styleId="Textkrper3Zchn">
    <w:name w:val="Textkörper 3 Zchn"/>
    <w:basedOn w:val="Absatz-Standardschriftart"/>
    <w:link w:val="Textkrper3"/>
    <w:uiPriority w:val="99"/>
    <w:semiHidden/>
    <w:locked/>
    <w:rPr>
      <w:rFonts w:cs="Times New Roman"/>
      <w:sz w:val="16"/>
      <w:szCs w:val="16"/>
    </w:rPr>
  </w:style>
  <w:style w:type="paragraph" w:customStyle="1" w:styleId="Verborgen">
    <w:name w:val="Verborgen"/>
    <w:basedOn w:val="Standard"/>
    <w:next w:val="Standard"/>
    <w:rsid w:val="00C925A4"/>
    <w:pPr>
      <w:widowControl/>
      <w:autoSpaceDE/>
      <w:autoSpaceDN/>
      <w:ind w:hanging="567"/>
    </w:pPr>
    <w:rPr>
      <w:vanish/>
      <w:sz w:val="24"/>
    </w:rPr>
  </w:style>
  <w:style w:type="paragraph" w:styleId="Sprechblasentext">
    <w:name w:val="Balloon Text"/>
    <w:basedOn w:val="Standard"/>
    <w:link w:val="SprechblasentextZchn"/>
    <w:uiPriority w:val="99"/>
    <w:rsid w:val="00197654"/>
    <w:rPr>
      <w:rFonts w:ascii="Tahoma" w:hAnsi="Tahoma" w:cs="Tahoma"/>
      <w:sz w:val="16"/>
      <w:szCs w:val="16"/>
    </w:rPr>
  </w:style>
  <w:style w:type="character" w:customStyle="1" w:styleId="SprechblasentextZchn">
    <w:name w:val="Sprechblasentext Zchn"/>
    <w:basedOn w:val="Absatz-Standardschriftart"/>
    <w:link w:val="Sprechblasentext"/>
    <w:uiPriority w:val="99"/>
    <w:locked/>
    <w:rsid w:val="00197654"/>
    <w:rPr>
      <w:rFonts w:ascii="Tahoma" w:hAnsi="Tahoma" w:cs="Tahoma"/>
      <w:sz w:val="16"/>
      <w:szCs w:val="16"/>
    </w:rPr>
  </w:style>
  <w:style w:type="paragraph" w:customStyle="1" w:styleId="IKOAufzhlung">
    <w:name w:val="IKO Aufzählung"/>
    <w:basedOn w:val="Standard"/>
    <w:link w:val="IKOAufzhlungZchn"/>
    <w:qFormat/>
    <w:rsid w:val="00DE5D94"/>
    <w:pPr>
      <w:widowControl/>
      <w:numPr>
        <w:numId w:val="13"/>
      </w:numPr>
      <w:tabs>
        <w:tab w:val="clear" w:pos="1080"/>
        <w:tab w:val="num" w:pos="426"/>
      </w:tabs>
      <w:autoSpaceDE/>
      <w:autoSpaceDN/>
      <w:spacing w:after="120"/>
      <w:ind w:left="426" w:hanging="426"/>
    </w:pPr>
  </w:style>
  <w:style w:type="character" w:customStyle="1" w:styleId="IKOAufzhlungZchn">
    <w:name w:val="IKO Aufzählung Zchn"/>
    <w:basedOn w:val="Absatz-Standardschriftart"/>
    <w:link w:val="IKOAufzhlung"/>
    <w:rsid w:val="00DE5D94"/>
    <w:rPr>
      <w:rFonts w:ascii="Arial" w:hAnsi="Arial" w:cs="Arial"/>
    </w:rPr>
  </w:style>
  <w:style w:type="paragraph" w:customStyle="1" w:styleId="IKOBriefkopf">
    <w:name w:val="IKO Briefkopf"/>
    <w:basedOn w:val="Standard"/>
    <w:link w:val="IKOBriefkopfZchn"/>
    <w:qFormat/>
    <w:rsid w:val="00C773D7"/>
    <w:pPr>
      <w:ind w:right="23"/>
      <w:jc w:val="left"/>
    </w:pPr>
  </w:style>
  <w:style w:type="paragraph" w:customStyle="1" w:styleId="IKOberschrift">
    <w:name w:val="IKO Überschrift"/>
    <w:basedOn w:val="Standard"/>
    <w:link w:val="IKOberschriftZchn"/>
    <w:qFormat/>
    <w:rsid w:val="005A7322"/>
    <w:pPr>
      <w:widowControl/>
      <w:autoSpaceDE/>
      <w:adjustRightInd w:val="0"/>
      <w:ind w:right="-470"/>
    </w:pPr>
    <w:rPr>
      <w:b/>
      <w:bCs w:val="0"/>
    </w:rPr>
  </w:style>
  <w:style w:type="character" w:customStyle="1" w:styleId="IKOBriefkopfZchn">
    <w:name w:val="IKO Briefkopf Zchn"/>
    <w:basedOn w:val="Absatz-Standardschriftart"/>
    <w:link w:val="IKOBriefkopf"/>
    <w:rsid w:val="00C773D7"/>
    <w:rPr>
      <w:rFonts w:ascii="Arial" w:hAnsi="Arial" w:cs="Arial"/>
      <w:bCs/>
    </w:rPr>
  </w:style>
  <w:style w:type="paragraph" w:customStyle="1" w:styleId="IKOZeichenDatum">
    <w:name w:val="IKO Zeichen/Datum"/>
    <w:basedOn w:val="Standard"/>
    <w:link w:val="IKOZeichenDatumZchn"/>
    <w:qFormat/>
    <w:rsid w:val="003F3CF4"/>
    <w:pPr>
      <w:tabs>
        <w:tab w:val="clear" w:pos="1560"/>
        <w:tab w:val="clear" w:pos="2835"/>
        <w:tab w:val="left" w:pos="-2552"/>
        <w:tab w:val="left" w:pos="4820"/>
        <w:tab w:val="right" w:pos="9214"/>
        <w:tab w:val="left" w:pos="11766"/>
      </w:tabs>
      <w:jc w:val="left"/>
    </w:pPr>
    <w:rPr>
      <w:bCs w:val="0"/>
      <w:snapToGrid w:val="0"/>
    </w:rPr>
  </w:style>
  <w:style w:type="character" w:customStyle="1" w:styleId="IKOberschriftZchn">
    <w:name w:val="IKO Überschrift Zchn"/>
    <w:basedOn w:val="Absatz-Standardschriftart"/>
    <w:link w:val="IKOberschrift"/>
    <w:rsid w:val="005A7322"/>
    <w:rPr>
      <w:rFonts w:ascii="Arial" w:hAnsi="Arial" w:cs="Arial"/>
      <w:b/>
      <w:bCs/>
    </w:rPr>
  </w:style>
  <w:style w:type="paragraph" w:customStyle="1" w:styleId="IKOStandard">
    <w:name w:val="IKO Standard"/>
    <w:basedOn w:val="Standard"/>
    <w:link w:val="IKOStandardZchn"/>
    <w:qFormat/>
    <w:rsid w:val="00485D62"/>
    <w:pPr>
      <w:spacing w:before="320" w:after="120"/>
    </w:pPr>
  </w:style>
  <w:style w:type="character" w:customStyle="1" w:styleId="IKOZeichenDatumZchn">
    <w:name w:val="IKO Zeichen/Datum Zchn"/>
    <w:basedOn w:val="Absatz-Standardschriftart"/>
    <w:link w:val="IKOZeichenDatum"/>
    <w:rsid w:val="003F3CF4"/>
    <w:rPr>
      <w:rFonts w:ascii="Arial" w:hAnsi="Arial" w:cs="Arial"/>
      <w:snapToGrid w:val="0"/>
    </w:rPr>
  </w:style>
  <w:style w:type="character" w:customStyle="1" w:styleId="IKOStandardZchn">
    <w:name w:val="IKO Standard Zchn"/>
    <w:basedOn w:val="Absatz-Standardschriftart"/>
    <w:link w:val="IKOStandard"/>
    <w:rsid w:val="00485D62"/>
    <w:rPr>
      <w:rFonts w:ascii="Arial" w:hAnsi="Arial" w:cs="Arial"/>
      <w:bCs/>
    </w:rPr>
  </w:style>
  <w:style w:type="paragraph" w:customStyle="1" w:styleId="IKOTitel">
    <w:name w:val="IKO Titel"/>
    <w:basedOn w:val="Standard"/>
    <w:link w:val="IKOTitelZchn"/>
    <w:qFormat/>
    <w:rsid w:val="00F16E35"/>
    <w:pPr>
      <w:ind w:left="1560" w:hanging="1560"/>
    </w:pPr>
  </w:style>
  <w:style w:type="character" w:customStyle="1" w:styleId="IKOTitelZchn">
    <w:name w:val="IKO Titel Zchn"/>
    <w:basedOn w:val="Absatz-Standardschriftart"/>
    <w:link w:val="IKOTitel"/>
    <w:rsid w:val="00F16E35"/>
    <w:rPr>
      <w:rFonts w:ascii="Arial" w:hAnsi="Arial" w:cs="Arial"/>
      <w:bCs/>
    </w:rPr>
  </w:style>
  <w:style w:type="character" w:styleId="Hyperlink">
    <w:name w:val="Hyperlink"/>
    <w:basedOn w:val="Absatz-Standardschriftart"/>
    <w:uiPriority w:val="99"/>
    <w:unhideWhenUsed/>
    <w:rsid w:val="00FB2E17"/>
    <w:rPr>
      <w:color w:val="0000FF"/>
      <w:u w:val="single"/>
    </w:rPr>
  </w:style>
  <w:style w:type="character" w:styleId="BesuchterLink">
    <w:name w:val="FollowedHyperlink"/>
    <w:basedOn w:val="Absatz-Standardschriftart"/>
    <w:semiHidden/>
    <w:unhideWhenUsed/>
    <w:rsid w:val="00FB2E17"/>
    <w:rPr>
      <w:color w:val="800080" w:themeColor="followedHyperlink"/>
      <w:u w:val="single"/>
    </w:rPr>
  </w:style>
  <w:style w:type="paragraph" w:styleId="Listenabsatz">
    <w:name w:val="List Paragraph"/>
    <w:basedOn w:val="Standard"/>
    <w:uiPriority w:val="34"/>
    <w:qFormat/>
    <w:rsid w:val="00FB2E17"/>
    <w:pPr>
      <w:tabs>
        <w:tab w:val="clear" w:pos="1560"/>
        <w:tab w:val="clear" w:pos="2835"/>
      </w:tabs>
      <w:ind w:left="720"/>
      <w:contextualSpacing/>
      <w:jc w:val="left"/>
    </w:pPr>
    <w:rPr>
      <w:rFonts w:ascii="Times New Roman" w:hAnsi="Times New Roman" w:cs="Times New Roman"/>
      <w:bCs w:val="0"/>
    </w:rPr>
  </w:style>
  <w:style w:type="character" w:styleId="Kommentarzeichen">
    <w:name w:val="annotation reference"/>
    <w:basedOn w:val="Absatz-Standardschriftart"/>
    <w:semiHidden/>
    <w:unhideWhenUsed/>
    <w:rsid w:val="00001E25"/>
    <w:rPr>
      <w:sz w:val="16"/>
      <w:szCs w:val="16"/>
    </w:rPr>
  </w:style>
  <w:style w:type="paragraph" w:styleId="Kommentartext">
    <w:name w:val="annotation text"/>
    <w:basedOn w:val="Standard"/>
    <w:link w:val="KommentartextZchn"/>
    <w:semiHidden/>
    <w:unhideWhenUsed/>
    <w:rsid w:val="00001E25"/>
  </w:style>
  <w:style w:type="character" w:customStyle="1" w:styleId="KommentartextZchn">
    <w:name w:val="Kommentartext Zchn"/>
    <w:basedOn w:val="Absatz-Standardschriftart"/>
    <w:link w:val="Kommentartext"/>
    <w:semiHidden/>
    <w:rsid w:val="00001E25"/>
    <w:rPr>
      <w:rFonts w:ascii="Arial" w:hAnsi="Arial" w:cs="Arial"/>
      <w:bCs/>
    </w:rPr>
  </w:style>
  <w:style w:type="paragraph" w:styleId="Kommentarthema">
    <w:name w:val="annotation subject"/>
    <w:basedOn w:val="Kommentartext"/>
    <w:next w:val="Kommentartext"/>
    <w:link w:val="KommentarthemaZchn"/>
    <w:semiHidden/>
    <w:unhideWhenUsed/>
    <w:rsid w:val="00001E25"/>
    <w:rPr>
      <w:b/>
    </w:rPr>
  </w:style>
  <w:style w:type="character" w:customStyle="1" w:styleId="KommentarthemaZchn">
    <w:name w:val="Kommentarthema Zchn"/>
    <w:basedOn w:val="KommentartextZchn"/>
    <w:link w:val="Kommentarthema"/>
    <w:semiHidden/>
    <w:rsid w:val="00001E25"/>
    <w:rPr>
      <w:rFonts w:ascii="Arial" w:hAnsi="Arial" w:cs="Arial"/>
      <w:b/>
      <w:bCs/>
    </w:rPr>
  </w:style>
  <w:style w:type="character" w:styleId="NichtaufgelsteErwhnung">
    <w:name w:val="Unresolved Mention"/>
    <w:basedOn w:val="Absatz-Standardschriftart"/>
    <w:uiPriority w:val="99"/>
    <w:semiHidden/>
    <w:unhideWhenUsed/>
    <w:rsid w:val="00181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043222">
      <w:bodyDiv w:val="1"/>
      <w:marLeft w:val="0"/>
      <w:marRight w:val="0"/>
      <w:marTop w:val="0"/>
      <w:marBottom w:val="0"/>
      <w:divBdr>
        <w:top w:val="none" w:sz="0" w:space="0" w:color="auto"/>
        <w:left w:val="none" w:sz="0" w:space="0" w:color="auto"/>
        <w:bottom w:val="none" w:sz="0" w:space="0" w:color="auto"/>
        <w:right w:val="none" w:sz="0" w:space="0" w:color="auto"/>
      </w:divBdr>
    </w:div>
    <w:div w:id="786772772">
      <w:marLeft w:val="0"/>
      <w:marRight w:val="0"/>
      <w:marTop w:val="0"/>
      <w:marBottom w:val="0"/>
      <w:divBdr>
        <w:top w:val="none" w:sz="0" w:space="0" w:color="auto"/>
        <w:left w:val="none" w:sz="0" w:space="0" w:color="auto"/>
        <w:bottom w:val="none" w:sz="0" w:space="0" w:color="auto"/>
        <w:right w:val="none" w:sz="0" w:space="0" w:color="auto"/>
      </w:divBdr>
    </w:div>
    <w:div w:id="796872652">
      <w:bodyDiv w:val="1"/>
      <w:marLeft w:val="0"/>
      <w:marRight w:val="0"/>
      <w:marTop w:val="0"/>
      <w:marBottom w:val="0"/>
      <w:divBdr>
        <w:top w:val="none" w:sz="0" w:space="0" w:color="auto"/>
        <w:left w:val="none" w:sz="0" w:space="0" w:color="auto"/>
        <w:bottom w:val="none" w:sz="0" w:space="0" w:color="auto"/>
        <w:right w:val="none" w:sz="0" w:space="0" w:color="auto"/>
      </w:divBdr>
    </w:div>
    <w:div w:id="924649973">
      <w:bodyDiv w:val="1"/>
      <w:marLeft w:val="0"/>
      <w:marRight w:val="0"/>
      <w:marTop w:val="0"/>
      <w:marBottom w:val="0"/>
      <w:divBdr>
        <w:top w:val="none" w:sz="0" w:space="0" w:color="auto"/>
        <w:left w:val="none" w:sz="0" w:space="0" w:color="auto"/>
        <w:bottom w:val="none" w:sz="0" w:space="0" w:color="auto"/>
        <w:right w:val="none" w:sz="0" w:space="0" w:color="auto"/>
      </w:divBdr>
    </w:div>
    <w:div w:id="1284383260">
      <w:bodyDiv w:val="1"/>
      <w:marLeft w:val="0"/>
      <w:marRight w:val="0"/>
      <w:marTop w:val="0"/>
      <w:marBottom w:val="0"/>
      <w:divBdr>
        <w:top w:val="none" w:sz="0" w:space="0" w:color="auto"/>
        <w:left w:val="none" w:sz="0" w:space="0" w:color="auto"/>
        <w:bottom w:val="none" w:sz="0" w:space="0" w:color="auto"/>
        <w:right w:val="none" w:sz="0" w:space="0" w:color="auto"/>
      </w:divBdr>
    </w:div>
    <w:div w:id="166581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ns.mustermann@musterfirma.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3129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VDI/VDE-IT</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 Klug</dc:creator>
  <cp:lastModifiedBy>Hübsch, Thomas</cp:lastModifiedBy>
  <cp:revision>26</cp:revision>
  <cp:lastPrinted>2012-09-19T15:29:00Z</cp:lastPrinted>
  <dcterms:created xsi:type="dcterms:W3CDTF">2025-07-02T14:34:00Z</dcterms:created>
  <dcterms:modified xsi:type="dcterms:W3CDTF">2026-04-29T13:35:00Z</dcterms:modified>
</cp:coreProperties>
</file>