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</w:t>
            </w:r>
            <w:r w:rsidR="006F58B6">
              <w:t>mer</w:t>
            </w:r>
            <w:proofErr w:type="spellEnd"/>
            <w:r w:rsidR="006F58B6">
              <w:t xml:space="preserve"> </w:t>
            </w:r>
            <w:proofErr w:type="spellStart"/>
            <w:r w:rsidR="006F58B6">
              <w:t>withdraws</w:t>
            </w:r>
            <w:proofErr w:type="spellEnd"/>
            <w:r w:rsidR="006F58B6">
              <w:t xml:space="preserve"> a </w:t>
            </w:r>
            <w:proofErr w:type="spellStart"/>
            <w:r w:rsidR="006F58B6">
              <w:t>specific</w:t>
            </w:r>
            <w:proofErr w:type="spellEnd"/>
            <w:r w:rsidR="006F58B6">
              <w:t xml:space="preserve"> </w:t>
            </w:r>
            <w:proofErr w:type="spellStart"/>
            <w:r w:rsidR="006F58B6">
              <w:t>amount</w:t>
            </w:r>
            <w:proofErr w:type="spellEnd"/>
            <w:r w:rsidR="006F58B6"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6F58B6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  <w:p w:rsidR="006F58B6" w:rsidRDefault="006F58B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</w:p>
        </w:tc>
      </w:tr>
      <w:tr w:rsidR="006F58B6" w:rsidTr="008B5D33">
        <w:tc>
          <w:tcPr>
            <w:tcW w:w="4531" w:type="dxa"/>
            <w:vMerge w:val="restart"/>
          </w:tcPr>
          <w:p w:rsidR="006F58B6" w:rsidRDefault="006F58B6" w:rsidP="008B5D33">
            <w:pPr>
              <w:rPr>
                <w:b/>
              </w:rPr>
            </w:pPr>
            <w:proofErr w:type="spellStart"/>
            <w:r>
              <w:rPr>
                <w:b/>
              </w:rPr>
              <w:lastRenderedPageBreak/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6F58B6" w:rsidRPr="006F58B6" w:rsidRDefault="006F58B6" w:rsidP="008B5D3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6F58B6" w:rsidTr="008B5D33">
        <w:tc>
          <w:tcPr>
            <w:tcW w:w="4531" w:type="dxa"/>
            <w:vMerge/>
          </w:tcPr>
          <w:p w:rsidR="006F58B6" w:rsidRDefault="006F58B6" w:rsidP="008B5D33">
            <w:pPr>
              <w:rPr>
                <w:b/>
              </w:rPr>
            </w:pPr>
          </w:p>
        </w:tc>
        <w:tc>
          <w:tcPr>
            <w:tcW w:w="2265" w:type="dxa"/>
          </w:tcPr>
          <w:p w:rsidR="006F58B6" w:rsidRDefault="006F58B6" w:rsidP="008B5D3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6F58B6" w:rsidRDefault="006F58B6" w:rsidP="008B5D3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6F58B6" w:rsidTr="008B5D33">
        <w:tc>
          <w:tcPr>
            <w:tcW w:w="4531" w:type="dxa"/>
            <w:vMerge/>
          </w:tcPr>
          <w:p w:rsidR="006F58B6" w:rsidRDefault="006F58B6" w:rsidP="006F58B6">
            <w:pPr>
              <w:rPr>
                <w:b/>
              </w:rPr>
            </w:pPr>
          </w:p>
        </w:tc>
        <w:tc>
          <w:tcPr>
            <w:tcW w:w="2265" w:type="dxa"/>
          </w:tcPr>
          <w:p w:rsidR="006F58B6" w:rsidRDefault="006F58B6" w:rsidP="006F58B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6F58B6" w:rsidRDefault="006F58B6" w:rsidP="006F58B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6F58B6" w:rsidTr="008B5D33">
        <w:tc>
          <w:tcPr>
            <w:tcW w:w="4531" w:type="dxa"/>
            <w:vMerge/>
          </w:tcPr>
          <w:p w:rsidR="006F58B6" w:rsidRDefault="006F58B6" w:rsidP="006F58B6">
            <w:pPr>
              <w:rPr>
                <w:b/>
              </w:rPr>
            </w:pPr>
          </w:p>
        </w:tc>
        <w:tc>
          <w:tcPr>
            <w:tcW w:w="2265" w:type="dxa"/>
          </w:tcPr>
          <w:p w:rsidR="006F58B6" w:rsidRDefault="006F58B6" w:rsidP="006F58B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6F58B6" w:rsidRDefault="006F58B6" w:rsidP="006F58B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3F4656"/>
    <w:rsid w:val="00480822"/>
    <w:rsid w:val="0053146F"/>
    <w:rsid w:val="006F58B6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134323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E7BC34-7F42-4C04-82D3-B0F2E39BB0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212</Words>
  <Characters>1342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14</cp:revision>
  <dcterms:created xsi:type="dcterms:W3CDTF">2018-05-17T11:50:00Z</dcterms:created>
  <dcterms:modified xsi:type="dcterms:W3CDTF">2018-06-20T06:27:00Z</dcterms:modified>
</cp:coreProperties>
</file>