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PK2Y-L1 熔透角接焊缝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61.506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0~16.325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16.325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ZJC018-PK2Y-24-UT-004（续2）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0~3.328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3.328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0~2.985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2.985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0~3.02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3.02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ZJ1-2-T4-1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ZJ1-2-T4-2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