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Z5钢梁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Z5-L1-7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153.076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DTJ5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DTJ6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DTJ7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QB3-TJH10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QB4-TJH10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ZJC018-Z5-24-MT-007（续2）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DF1-7-T1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0~3.721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DF1-7-T2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DF1-7-T3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0~3.402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3.402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DF1-7-T4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0~1.313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1.313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ZG1-13-T1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(0~3.751)*2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7.502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ZG1-13-T2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ZG1-13-T3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(0~3.432)*2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6.864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ZG1-13-T4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(0~1.313)*2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2.626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HG1-7-T1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HG1-7-T2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HG1-7-T3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HG1-7-T4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HG2-7-T1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HG2-7-T2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(0~1.488)*2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HG2-7-T3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HG2-7-T4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(0~1.488)*2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HL1-13-T1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HL1-13-T2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(0~1.805)*2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HL1-13-T3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HL1-13-T4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(0~1.805)*2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HL2-13-T1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HL2-13-T2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HL2-13-T3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HL2-13-T4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HL3-13-T1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ZJC018-Z5-24-MT-007（续3）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HL3-13-T2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HL3-13-T3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HL3-13-T4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ZJC018-Z5-24-MT-007（续4）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DF1-7-T1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0~3.721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DF1-7-T2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DF1-7-T3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0~3.402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3.402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DF1-7-T4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0~1.313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1.313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HL1-12b-T1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HL1-12b-T2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HL2-12b-T1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HL2-12b-T2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HL3-12b-T1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HL3-12b-T2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