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Hải quân Thánh Nikolai ở Kronstadt (Morskoy Nikolsky sobor)</w:t>
      </w:r>
    </w:p>
    <w:p>
      <w:r>
        <w:rPr>
          <w:i/>
          <w:color w:val="5C6773"/>
          <w:sz w:val="22"/>
        </w:rPr>
        <w:t>Морской Никольский собор, Кронштадт · Naval Cathedral of Saint Nicholas in Kronstadt</w:t>
      </w:r>
    </w:p>
    <w:p>
      <w:r>
        <w:rPr>
          <w:sz w:val="25"/>
        </w:rPr>
        <w:t>Ngôi nhà thờ hải quân sau cùng và lớn nhất của Đế quốc Nga (1903–1913), mô phỏng Hagia Sophia theo phong cách Tân Byzantine, vừa là thánh đường của Hải quân Nga vừa là đài tưởng niệm những người lính thuỷ đã ngã xuống — công trình cao nhất đảo Kotlin, được dựng để cây thánh giá là thứ đầu tiên những con tàu nhìn thấy khi tiến vào cảng.</w:t>
      </w:r>
    </w:p>
    <w:p>
      <w:r>
        <w:rPr>
          <w:b/>
          <w:color w:val="152C4E"/>
          <w:sz w:val="26"/>
        </w:rPr>
        <w:t>★ Điểm nhấn</w:t>
      </w:r>
    </w:p>
    <w:p>
      <w:pPr>
        <w:pStyle w:val="ListBullet"/>
      </w:pPr>
      <w:r>
        <w:t>Nhà thờ hải quân sau cùng và lớn nhất của Đế quốc Nga (xây 1903–1913), vừa là thánh đường chính của Hải quân, vừa là đài tưởng niệm những người lính thuỷ đã ngã xuống.</w:t>
      </w:r>
    </w:p>
    <w:p>
      <w:pPr>
        <w:pStyle w:val="ListBullet"/>
      </w:pPr>
      <w:r>
        <w:t>Phong cách Tân Byzantine muộn, mô phỏng cách tổ chức không gian của Hagia Sophia; kiến trúc sư Vasily Kosyakov từng sang Istanbul và Hy Lạp nghiên cứu năm 1900–1901.</w:t>
      </w:r>
    </w:p>
    <w:p>
      <w:pPr>
        <w:pStyle w:val="ListBullet"/>
      </w:pPr>
      <w:r>
        <w:t>Cao khoảng 70,5 mét tính đến đỉnh thánh giá — công trình cao nhất đảo Kotlin; mái vòm đồng rộng khoảng 26,7 mét, được dựng cao để tàu thuyền nhìn thấy thánh giá đầu tiên khi vào cảng.</w:t>
      </w:r>
    </w:p>
    <w:p>
      <w:pPr>
        <w:pStyle w:val="ListBullet"/>
      </w:pPr>
      <w:r>
        <w:t>Nội thất theo chủ đề «yếu tố biển»: trần vẽ bầu trời sao, sàn ghép đá cẩm thạch tái hiện đáy biển với cá, cua, sao biển và rong tảo.</w:t>
      </w:r>
    </w:p>
    <w:p>
      <w:pPr>
        <w:pStyle w:val="ListBullet"/>
      </w:pPr>
      <w:r>
        <w:t>Mô-típ hàng hải phủ khắp: cá chình biển chạm trên cửa gỗ sồi như lính gác, xích đèn chùm tạo hình xích neo, mỏ neo và phao cứu sinh trong hoạ tiết đắp nổi, cờ hải quân Thánh Andrei.</w:t>
      </w:r>
    </w:p>
    <w:p>
      <w:pPr>
        <w:pStyle w:val="ListBullet"/>
      </w:pPr>
      <w:r>
        <w:t>Chức năng tưởng niệm: bảng đá cẩm thạch đen khắc tên sĩ quan tử trận, bảng đá trắng ghi danh giáo sĩ hải quân chết trên biển (số liệu các nguồn dao động từ khoảng 1.000 tới hơn 1.500 tên).</w:t>
      </w:r>
    </w:p>
    <w:p>
      <w:pPr>
        <w:pStyle w:val="ListBullet"/>
      </w:pPr>
      <w:r>
        <w:t>Số phận Xô-viết: đóng cửa năm 1929, thành rạp chiếu bóng rồi phòng hoà nhạc với trần giả che mái vòm; mái vòm sống sót qua ba phát đạn pháo trong Thế chiến thứ hai.</w:t>
      </w:r>
    </w:p>
    <w:p>
      <w:pPr>
        <w:pStyle w:val="ListBullet"/>
      </w:pPr>
      <w:r>
        <w:t>Đại lễ tái thánh hiến ngày 28 tháng 5 năm 2013 (tròn 100 năm) do Thượng phụ Kirill và Thượng phụ Theophilos III của Jerusalem chủ trì; nay là nhà thờ chính của Hải quân Nga, có quy chế stauropegic.</w:t>
      </w:r>
    </w:p>
    <w:p>
      <w:pPr>
        <w:pStyle w:val="Heading1"/>
      </w:pPr>
      <w:r>
        <w:rPr>
          <w:color w:val="152C4E"/>
        </w:rPr>
        <w:t>Giới thiệu chung</w:t>
      </w:r>
    </w:p>
    <w:p>
      <w:pPr>
        <w:jc w:val="both"/>
      </w:pPr>
      <w:r>
        <w:t>Nhà thờ Hải quân Thánh Nikolai ở Kronstadt — tên đầy đủ theo truyền thống Chính thống giáo là Nhà thờ chính toà Hải quân kính Thánh Nikolai Kỳ Diệu (tiếng Nga: Морской Никольский собор) — là một thánh đường Chính thống giáo Nga được xây dựng trong khoảng thời gian 1903–1913, tại thành phố cảng Kronstadt nằm trên đảo Kotlin giữa vịnh Phần Lan, cách trung tâm Sankt-Peterburg chừng ba mươi cây số về phía tây. Công trình được dựng lên với hai sứ mệnh song hành: vừa là nhà thờ chính của Hải quân Đế quốc Nga, vừa là một đài tưởng niệm dành cho tất cả những người lính thuỷ đã ngã xuống vì Tổ quốc. Trong cả một chuỗi nhà thờ hải quân được các Sa hoàng cho xây dựng, đây là công trình ra đời sau cùng và cũng bề thế nhất, khép lại một truyền thống kiến trúc gắn bó máu thịt với biển khơi của nước Nga.</w:t>
      </w:r>
    </w:p>
    <w:p>
      <w:pPr>
        <w:jc w:val="both"/>
      </w:pPr>
      <w:r>
        <w:t>Ngôi thánh đường được dâng kính Thánh Nikolai — vị thánh mà theo truyền thống Chính thống giáo được xem là đấng bảo trợ cho những người đi biển, ngư dân và thuỷ thủ. Chính vì mối liên hệ thiêng liêng đó, việc chọn Thánh Nikolai làm thánh bổn mạng cho nhà thờ của lực lượng hải quân là điều hết sức tự nhiên và giàu ý nghĩa. Nhưng điều khiến công trình trở nên độc đáo hơn hẳn các nhà thờ Chính thống giáo thông thường lại nằm ở toàn bộ chương trình trang trí: từ nền nhà, cánh cửa cho đến mái vòm, mọi chi tiết đều được thiết kế xoay quanh chủ đề biển cả, biến không gian tôn giáo thành một khúc tráng ca dành riêng cho những con người của đại dương.</w:t>
      </w:r>
    </w:p>
    <w:p>
      <w:pPr>
        <w:jc w:val="both"/>
      </w:pPr>
      <w:r>
        <w:t>Về mặt kiến trúc, nhà thờ được xây theo phong cách Tân Byzantine giai đoạn muộn, lấy cảm hứng trực tiếp từ cách tổ chức không gian của Hagia Sophia — ngôi đại giáo đường lừng danh ở Constantinople, tức Istanbul ngày nay. Với chiều cao tính đến đỉnh thánh giá vào khoảng 70,5 mét, đây là công trình cao nhất trên toàn đảo Kotlin, một cột mốc thị giác nổi bật giữa thành phố đảo và có thể nhìn thấy từ xa trên mặt vịnh Phần Lan. Mái vòm khổng lồ bằng đồng, rộng nhưng tương đối thấp, chính là dấu ấn dễ nhận biết nhất, gợi nhắc ngay đến hình bóng của bậc tiền bối Byzantine mà nó tôn vinh.</w:t>
      </w:r>
    </w:p>
    <w:p>
      <w:pPr>
        <w:jc w:val="both"/>
      </w:pPr>
      <w:r>
        <w:t>Sau nhiều thăng trầm dữ dội suốt thế kỷ 20, ngày nay nhà thờ đã hồi sinh với vai trò kép rất thú vị. Kể từ tháng 5 năm 2013, nó một lần nữa trở thành nhà thờ chính toà chủ đạo của Hải quân Nga, mang quy chế stauropegic — tức trực thuộc thẳng Toà Thượng phụ Moskva chứ không lệ thuộc giáo phận địa phương. Đồng thời, đây còn là một bảo tàng sống động về lịch sử hải quân, nơi lưu giữ các thánh tích, những tấm bảng tưởng niệm được phục dựng, cùng nhiều hiện vật và mô hình tàu chiến. Nhà thờ cũng nằm trong phạm vi Di sản Thế giới UNESCO mang tên «Trung tâm lịch sử của Sankt-Peterburg và các quần thể liên quan».</w:t>
      </w:r>
    </w:p>
    <w:p>
      <w:pPr>
        <w:jc w:val="both"/>
      </w:pPr>
      <w:r>
        <w:t>Với người hướng dẫn viên, Nhà thờ Hải quân Kronstadt là một điểm đến giàu chất kể chuyện bậc nhất trong vùng ngoại vi Sankt-Peterburg. Ở đây hội tụ đủ mọi lớp lang hấp dẫn: một kỳ quan kiến trúc mô phỏng Hagia Sophia, một câu chuyện bi tráng về những người lính thuỷ, số phận đầy kịch tính dưới thời Xô-viết khi bị biến thành rạp chiếu bóng rồi phòng hoà nhạc, và cuối cùng là cuộc hồi sinh ngoạn mục đúng vào dịp tròn một trăm năm. Đây là điểm dừng lý tưởng cho những đoàn khách yêu thích lịch sử quân sự, nghệ thuật tôn giáo và các công trình mang tính biểu tượng, đặc biệt khi kết hợp trong một hành trình khám phá thành phố đảo Kronstadt trọn ngày.</w:t>
      </w:r>
    </w:p>
    <w:p>
      <w:pPr>
        <w:pStyle w:val="Heading1"/>
      </w:pPr>
      <w:r>
        <w:rPr>
          <w:color w:val="152C4E"/>
        </w:rPr>
        <w:t>Vị trí &amp; cách di chuyển</w:t>
      </w:r>
    </w:p>
    <w:p>
      <w:pPr>
        <w:jc w:val="both"/>
      </w:pPr>
      <w:r>
        <w:t>Nhà thờ toạ lạc ngay giữa Quảng trường Mỏ Neo (tiếng Nga: Якорная площадь, Yakornaya ploshchad), trái tim lịch sử của thành phố Kronstadt, trên đảo Kotlin giữa vịnh Phần Lan, với toạ độ địa lý vào khoảng 59,99 độ vĩ bắc và 29,78 độ kinh đông. Vị trí này không phải ngẫu nhiên: quảng trường vốn là nơi hạm đội từng tập kết và cất giữ những mỏ neo khổng lồ, nên đặt nhà thờ hải quân tại đây mang ý nghĩa biểu tượng sâu sắc. Đứng trên quảng trường, du khách có thể thu trọn vào tầm mắt khối kiến trúc đồ sộ với mái vòm đồng cùng cặp tháp chuông đối xứng hai bên cổng chính.</w:t>
      </w:r>
    </w:p>
    <w:p>
      <w:pPr>
        <w:jc w:val="both"/>
      </w:pPr>
      <w:r>
        <w:t>Từ Sankt-Peterburg, cách phổ biến nhất để tới Kronstadt là đi xe buýt hoặc xe khách nhỏ (marshrutka) khởi hành từ khu vực gần một số ga tàu điện ngầm. Các tuyến quen thuộc gồm K-405 xuất phát từ ga Chyornaya Rechka, K-510 và tuyến buýt số 101 từ ga Staraya Derevnya, cùng tuyến K-407 từ ga Prospekt Prosveshcheniya. Ngoài ra còn có tuyến buýt số 175 chạy từ phía Oranienbaum (Lomonosov) sang. Tuỳ điểm xuất phát và tình hình giao thông, hành trình thường kéo dài trong khoảng bốn mươi phút đến một giờ đồng hồ.</w:t>
      </w:r>
    </w:p>
    <w:p>
      <w:pPr>
        <w:jc w:val="both"/>
      </w:pPr>
      <w:r>
        <w:t>Điều làm cho chặng đường tới Kronstadt trở nên đặc biệt chính là việc băng qua tổ hợp đập chắn lũ của Sankt-Peterburg — một công trình thuỷ lợi khổng lồ ngăn nước biển dâng bảo vệ thành phố, đồng thời cõng trên lưng tuyến đường vành đai KAD nối ra đảo Kotlin. Khi xe chạy trên con đê giữa biển, du khách có thể phóng tầm mắt ra mặt vịnh mênh mông, thấp thoáng những pháo đài trên biển cổ kính — một trải nghiệm thị giác ấn tượng ngay trước khi đặt chân đến thành phố đảo. Hướng dẫn viên nên nhắc khách chuẩn bị máy ảnh cho đoạn này, vì khung cảnh vượt biển hiếm khi làm ai thất vọng.</w:t>
      </w:r>
    </w:p>
    <w:p>
      <w:pPr>
        <w:jc w:val="both"/>
      </w:pPr>
      <w:r>
        <w:t>Một chi tiết lịch sử hữu ích để giới thiệu với khách: trong suốt thời kỳ Xô-viết, Kronstadt là một thành phố quân sự khép kín, người ngoài muốn vào phải có giấy phép đặc biệt. Mãi tới năm 1996, thành phố mới chính thức mở cửa cho công chúng tự do lui tới (một vài nguồn ghi mốc muộn hơn, vào khoảng năm 1998). Chính vì từng bị đóng kín suốt nhiều thập niên mà Kronstadt giữ được bầu không khí hải quân đậm đặc và một tổng thể kiến trúc gần như nguyên vẹn, khiến chuyến ghé thăm hôm nay càng thêm phần thú vị.</w:t>
      </w:r>
    </w:p>
    <w:p>
      <w:pPr>
        <w:jc w:val="both"/>
      </w:pPr>
      <w:r>
        <w:t>Nhà thờ được cố tình xây thật cao với một dụng ý rất thi vị: để cây thánh giá trên đỉnh mái vòm trở thành thứ đầu tiên mà các con tàu nhìn thấy khi tiến vào cảng Kronstadt. Nhờ vậy, mái vòm bằng đồng đã trở thành một cột mốc định hướng quen thuộc trên khắp mặt vịnh Phần Lan, dẫn lối cho thuỷ thủ trở về. Với người hướng dẫn viên, đây là một chi tiết đắt giá để mở đầu câu chuyện: ngay từ khoảnh khắc trông thấy mái vòm hiện ra phía chân trời, du khách đã có thể cảm nhận được vì sao ngôi thánh đường này lại gắn bó mật thiết đến thế với đời sống của những người đi biển.</w:t>
      </w:r>
    </w:p>
    <w:p>
      <w:pPr>
        <w:pStyle w:val="Heading1"/>
      </w:pPr>
      <w:r>
        <w:rPr>
          <w:color w:val="152C4E"/>
        </w:rPr>
        <w:t>Lịch sử hình thành và phát triển</w:t>
      </w:r>
    </w:p>
    <w:p>
      <w:pPr>
        <w:jc w:val="both"/>
      </w:pPr>
      <w:r>
        <w:t>Linh hồn thúc đẩy dự án chính là Đô đốc Stepan Makarov, khi ấy đang giữ chức tư lệnh cảng Kronstadt. Không hài lòng với một phương án thiết kế trước đó, ông đã trực tiếp can thiệp, tiếp quản dự án và đặt ra một yêu cầu đầy tham vọng cho kiến trúc sư: ngôi nhà thờ phải chứa được khoảng 5.000 người và phải tuân theo phong cách Byzantine cổ điển. Chính tầm nhìn quyết liệt của vị đô đốc đã định hình nên quy mô hoành tráng mà chúng ta thấy ngày nay. Bản thiết kế cuối cùng được Sa hoàng Nikolai II phê chuẩn vào ngày 21 tháng 5 năm 1901, mở đường cho việc khởi công.</w:t>
      </w:r>
    </w:p>
    <w:p>
      <w:pPr>
        <w:jc w:val="both"/>
      </w:pPr>
      <w:r>
        <w:t>Lễ động thổ diễn ra vào ngày 27 tháng 10 năm 1901. Đến ngày 8 tháng 5 năm 1903, một buổi lễ trọng thể đặt những viên đá xây tường đầu tiên được tổ chức với sự hiện diện của đích thân Sa hoàng Nikolai II — một dấu hiệu cho thấy tầm quan trọng đặc biệt của công trình trong mắt hoàng gia. Phần kết cấu chính hoàn thành vào năm 1907, sau đó là nhiều năm ròng dành cho việc hoàn thiện nội thất công phu. Toàn bộ chi phí xây dựng lên tới khoảng 1.955.000 rúp, một khoản tiền khổng lồ thời bấy giờ, phần lớn huy động từ đóng góp của chính các quân nhân hải quân.</w:t>
      </w:r>
    </w:p>
    <w:p>
      <w:pPr>
        <w:jc w:val="both"/>
      </w:pPr>
      <w:r>
        <w:t>Nhà thờ được thánh hiến vào ngày 10 tháng 6 năm 1913 (theo lịch cũ), với sự tham dự của Sa hoàng Nikolai II cùng gia đình hoàng gia. Thời điểm này rơi đúng vào dịp kỷ niệm 300 năm triều đại Romanov, khiến buổi lễ càng thêm phần trang trọng và mang ý nghĩa biểu tượng cho sự gắn bó giữa ngai vàng, đức tin và sức mạnh hải quân. Tiếc thay, chỉ vài năm sau ngày khánh thành huy hoàng ấy, cuộc Cách mạng năm 1917 nổ ra đã đặt dấu chấm hết cho cả một thời đại, kéo theo số phận nghiệt ngã cho ngôi thánh đường.</w:t>
      </w:r>
    </w:p>
    <w:p>
      <w:pPr>
        <w:jc w:val="both"/>
      </w:pPr>
      <w:r>
        <w:t>Dưới chính quyền Xô-viết, nhà thờ bị đóng cửa vào ngày 14 tháng 10 năm 1929. Trong các năm 1930–1931, những cây thánh giá và hầu hết chuông bị tháo dỡ, chỉ còn một quả chuông nặng khoảng 4.726 kg được để nguyên tại chỗ vì quá đồ sộ. Đến năm 1932, gian chính điện bị cải tạo thành một rạp chiếu bóng (ít lâu sau mang tên Maxim Gorky); năm 1939 lại chuyển thành Nhà Sĩ quan; trong Thế chiến thứ hai, mái vòm hứng chịu ba phát đạn pháo. Đợt cải tạo những năm 1953–1954 còn biến không gian thành một phòng hoà nhạc, với một trần giả được dựng lên che khuất hoàn toàn mái vòm vĩ đại phía trên.</w:t>
      </w:r>
    </w:p>
    <w:p>
      <w:pPr>
        <w:jc w:val="both"/>
      </w:pPr>
      <w:r>
        <w:t>Bước ngoặt hồi sinh bắt đầu từ đầu thế kỷ 21. Công trình được công nhận là di tích kiến trúc từ giữa thập niên 1970, và từ năm 1980 trở thành một chi nhánh của Bảo tàng Hải quân Trung ương. Năm 2002, một nỗ lực dùng trực thăng để nâng cây thánh giá cao 7 mét lên đỉnh vòm đã thất bại khi nó rơi xuống và vỡ nát, nhưng may mắn không gây thương vong; cây thánh giá thứ ba sau đó được nâng lên thành công vào ngày 24 tháng 11 năm 2002. Buổi lễ Thánh thể đầu tiên kể từ năm 1929 được cử hành ngày 2 tháng 11 năm 2005. Sau một đợt trùng tu quy mô lớn kéo dài đến năm 2013, nhà thờ được đại lễ tái thánh hiến vào ngày 28 tháng 5 năm 2013 — đúng dịp tròn một thế kỷ — do Thượng phụ Kirill chủ trì cùng Thượng phụ Theophilos III của Jerusalem.</w:t>
      </w:r>
    </w:p>
    <w:p>
      <w:pPr>
        <w:pStyle w:val="Heading1"/>
      </w:pPr>
      <w:r>
        <w:rPr>
          <w:color w:val="152C4E"/>
        </w:rPr>
        <w:t>Kiến trúc &amp; đặc điểm nổi bật</w:t>
      </w:r>
    </w:p>
    <w:p>
      <w:pPr>
        <w:jc w:val="both"/>
      </w:pPr>
      <w:r>
        <w:t>Tác giả của công trình là kiến trúc sư Vasily Kosyakov (1862–1921), một trong những bậc thầy hàng đầu của trường phái Tân Byzantine ở Nga; người em trai của ông, Georgy Kosyakov, phụ trách phần nội thất và trang trí hoàn thiện. Để chuẩn bị cho thiết kế, Vasily Kosyakov đã đích thân sang Istanbul và Hy Lạp trong hai năm 1900–1901 để nghiên cứu tận nơi các công trình Byzantine, đặc biệt là Hagia Sophia. Kết quả là ngôi nhà thờ mô phỏng cách tổ chức không gian của ngôi đại giáo đường cổ này, trong khi cặp tháp chuông đối xứng hai bên cổng lại phảng phất ảnh hưởng Roman, và nhiều chi tiết nội thất mang hơi hướng Tân nghệ thuật (Art Nouveau) đương thời.</w:t>
      </w:r>
    </w:p>
    <w:p>
      <w:pPr>
        <w:jc w:val="both"/>
      </w:pPr>
      <w:r>
        <w:t>Về kích thước, các nguồn có sự chênh lệch nhất định nên hướng dẫn viên nên trình bày một cách dè dặt kèm chữ «khoảng». Chiều cao tính đến đỉnh thánh giá vào khoảng 70,5 mét (một số nguồn ghi 70,6 mét), còn chiều cao tới chân mái vòm chính là khoảng 52 mét — đủ để đây là công trình cao nhất Kronstadt. Đường kính mái vòm chính vào khoảng 26,7 mét (có nguồn làm tròn thành 26 mét); Kosyakov đã cố tình chọn một mái vòm rộng nhưng tương đối thấp để tạo lại đúng cảm giác về không gian của Hagia Sophia. Thân nhà thờ dài khoảng 83 mét, rộng khoảng 64 mét, diện tích sàn bên trong chừng 3.000 mét vuông, sức chứa vào khoảng 5.000 tín hữu.</w:t>
      </w:r>
    </w:p>
    <w:p>
      <w:pPr>
        <w:jc w:val="both"/>
      </w:pPr>
      <w:r>
        <w:t>Vẻ ngoài của nhà thờ là một bản phối màu vật liệu đầy chủ ý. Phần bệ và các cột được làm từ đá hoa cương đen, tường xây bằng gạch màu vàng điểm xuyết những mảng đất nung (terracotta), còn mái vòm chính thì phủ đồng lấp lánh. Bên trong, bàn thờ chính (iconostasis) được chế tác từ đá cẩm thạch vùng Ural, kết hợp với đá porphyr đỏ tía và đá lapis lazuli xanh thẫm quý hiếm, tạo nên một điểm nhấn lộng lẫy. Nhưng chính chương trình trang trí theo chủ đề biển cả mới là thứ khiến nội thất trở nên độc nhất vô nhị, được hình dung như một thế giới đại dương thu nhỏ.</w:t>
      </w:r>
    </w:p>
    <w:p>
      <w:pPr>
        <w:jc w:val="both"/>
      </w:pPr>
      <w:r>
        <w:t>Toàn bộ ý tưởng trang trí xoay quanh cái gọi là «yếu tố biển»: phía trên các mái vòm là một bầu trời đầy sao, còn phía dưới chân là lòng biển sâu. Nền nhà được ghép từ vô số mảnh đá cẩm thạch màu viền trong khung đồng thau, tái hiện một đáy biển tượng trưng với hình những con cá, rong tảo, sao biển, cua và cả những sinh vật biển kỳ lạ. Người xem có cảm giác như đang bước đi trên chính đáy đại dương. Các mô-típ hàng hải phủ khắp không gian: những con cá chình biển (murena) được chạm trên cánh cửa gỗ sồi như những «lính gác», còn mỏ neo, dây thừng và phao cứu sinh len lỏi trong các hoạ tiết đắp nổi trên mái vòm và tháp chuông.</w:t>
      </w:r>
    </w:p>
    <w:p>
      <w:pPr>
        <w:jc w:val="both"/>
      </w:pPr>
      <w:r>
        <w:t>Chi tiết còn tinh tế đến mức những sợi xích treo đèn chùm cũng được tạo hình mô phỏng xích neo tàu, và trên các bức tường xuất hiện hình lá cờ Thánh Andrei — quốc kỳ hải quân Nga với chữ thập chéo màu xanh trên nền trắng. Đáng kinh ngạc hơn nữa là trình độ kỹ thuật của công trình vào đầu thế kỷ 20: nhà thờ có hệ thống sưởi trung tâm độc lập riêng, một hệ thống hút bụi trung tâm hiện đại, cùng khoảng 5.000 bóng đèn điện. Sự kết hợp giữa nghệ thuật Byzantine cổ kính và công nghệ tân tiến bậc nhất thời đó khiến ngôi nhà thờ trở thành một kỳ tích vừa tâm linh vừa kỹ thuật.</w:t>
      </w:r>
    </w:p>
    <w:p>
      <w:pPr>
        <w:pStyle w:val="Heading1"/>
      </w:pPr>
      <w:r>
        <w:rPr>
          <w:color w:val="152C4E"/>
        </w:rPr>
        <w:t>Những điểm nhấn không thể bỏ lỡ</w:t>
      </w:r>
    </w:p>
    <w:p>
      <w:pPr>
        <w:jc w:val="both"/>
      </w:pPr>
      <w:r>
        <w:t>Điểm nhấn choáng ngợp nhất chính là mái vòm chính khi nhìn từ bên trong. Với đường kính khoảng 26,7 mét và được nâng đỡ bằng lối kết cấu mô phỏng Hagia Sophia, mái vòm tạo ra một khoảng không gian trên đầu rộng lớn đến mức khiến người ta phải ngước nhìn và nín thở. Toàn bộ bề mặt vòm cùng các bức tường phía trên được phủ bởi hình bầu trời sao và các hoạ tiết mang chủ đề thiên đường, gợi cảm giác vươn lên vô tận. Hướng dẫn viên nên dành cho khách một khoảnh khắc lặng yên để cảm nhận trọn vẹn quy mô của không gian này trước khi bắt đầu thuyết minh chi tiết.</w:t>
      </w:r>
    </w:p>
    <w:p>
      <w:pPr>
        <w:jc w:val="both"/>
      </w:pPr>
      <w:r>
        <w:t>Ngay dưới chân, sàn nhà là một tuyệt tác không kém phần độc đáo và là điều du khách hay bất ngờ nhất. Được ghép từ những mảnh đá cẩm thạch nhiều màu viền khung đồng thau, mặt sàn tái hiện cả một đáy biển với đàn cá bơi lượn, những nhánh rong tảo, sao biển, cua và các sinh vật biển kỳ lạ. Đây là một trong số rất ít nhà thờ Chính thống giáo trên thế giới mà tín hữu, theo nghĩa đen, bước đi trên «lòng đại dương». Hướng dẫn viên nên nhắc khách nhìn xuống dưới chân mình, bởi nếu chỉ mải ngước lên mái vòm, người ta rất dễ bỏ lỡ kỳ quan tinh xảo này.</w:t>
      </w:r>
    </w:p>
    <w:p>
      <w:pPr>
        <w:jc w:val="both"/>
      </w:pPr>
      <w:r>
        <w:t>Cặp cánh cửa gỗ sồi với hình những con cá chình biển được chạm khắc như những «người lính canh» là một điểm dừng thú vị khác. Cùng với đó là hệ thống bàn thờ (iconostasis) bằng đá cẩm thạch Ural khảm porphyr và lapis lazuli lộng lẫy, những chiếc đèn chùm treo trên xích tạo hình xích neo, và các lá cờ Thánh Andrei của hải quân trên tường. Mỗi chi tiết đều là một mảnh ghép trong bản giao hưởng về biển cả, và việc chỉ ra chúng lần lượt sẽ giúp du khách hiểu rằng không có gì trong ngôi nhà thờ này là ngẫu nhiên.</w:t>
      </w:r>
    </w:p>
    <w:p>
      <w:pPr>
        <w:jc w:val="both"/>
      </w:pPr>
      <w:r>
        <w:t>Không thể bỏ qua những tấm bảng tưởng niệm — linh hồn của chức năng đài kỷ niệm. Dọc theo các dãy hành lang trên cao từng gắn những tấm bảng bằng đá cẩm thạch đen khắc tên các sĩ quan hải quân tử trận, còn trong khu vực bàn thờ là những tấm bảng đá cẩm thạch trắng ghi danh các giáo sĩ hải quân đã bỏ mình trên biển. Ngày nay các tấm bảng này đã được phục dựng, trở thành nơi tưởng nhớ đầy xúc động. Ngoài ra, du khách còn có thể chiêm ngưỡng các hiện vật hải quân và mô hình tàu chiến trưng bày trong nhà thờ, cùng một bình đựng nước thánh được tạo hình độc đáo giống một chiếc tàu ngầm — chi tiết luôn khiến khách bật cười thích thú.</w:t>
      </w:r>
    </w:p>
    <w:p>
      <w:pPr>
        <w:jc w:val="both"/>
      </w:pPr>
      <w:r>
        <w:t>Cuối cùng, đừng quên chiêm ngưỡng ngoại thất và toàn cảnh nhà thờ từ Quảng trường Mỏ Neo. Từ đây, du khách có thể thu vào tầm mắt mái vòm đồng đồ sộ, cặp tháp chuông đối xứng, phần bệ đá hoa cương đen tương phản với tường gạch vàng, tất cả in trên nền trời. Vị trí đẹp nhất để chụp toàn cảnh là từ phía tượng đài Đô đốc Makarov, nơi có thể lấy được cả tượng đài lẫn nhà thờ trong cùng một khung hình. Đây cũng là điểm mà hướng dẫn viên nên chọn để chụp ảnh lưu niệm cho đoàn, bởi bố cục hài hoà giữa con người anh hùng và ngôi thánh đường tưởng niệm mang một ý nghĩa biểu tượng sâu sắc.</w:t>
      </w:r>
    </w:p>
    <w:p>
      <w:pPr>
        <w:pStyle w:val="Heading1"/>
      </w:pPr>
      <w:r>
        <w:rPr>
          <w:color w:val="152C4E"/>
        </w:rPr>
        <w:t>Ý nghĩa lịch sử – văn hoá</w:t>
      </w:r>
    </w:p>
    <w:p>
      <w:pPr>
        <w:jc w:val="both"/>
      </w:pPr>
      <w:r>
        <w:t>Ý nghĩa cốt lõi của công trình nằm ở chức năng kép ngay từ ngày ra đời: đây vừa là nhà thờ chính của Hải quân Đế quốc Nga, vừa là một đài tưởng niệm dành cho tất cả những người lính thuỷ đã hy sinh. Là công trình sau cùng và lớn nhất trong dòng nhà thờ hải quân thời đế chế, nó được xây như một sự tổng kết, một tượng đài bằng đá và đồng tôn vinh cả một truyền thống đi biển của nước Nga. Chính vì thế, mỗi chi tiết trang trí theo chủ đề đại dương đều không đơn thuần là mỹ thuật, mà còn là lời tri ân gửi tới những con người đã gắn đời mình với sóng nước.</w:t>
      </w:r>
    </w:p>
    <w:p>
      <w:pPr>
        <w:jc w:val="both"/>
      </w:pPr>
      <w:r>
        <w:t>Chức năng tưởng niệm được thể hiện cụ thể qua hệ thống bảng đá gắn dọc các hành lang. Những tấm bảng đá cẩm thạch đen khắc tên các sĩ quan hải quân (và cả một số quân nhân cấp dưới tiêu biểu) đã tử trận, chết trong đắm tàu hoặc hy sinh khi làm nhiệm vụ; còn những tấm bảng đá trắng trong khu bàn thờ ghi danh các giáo sĩ hải quân bỏ mình trên biển. Các con số do các nguồn ghi lại khá chênh nhau nên cần trình bày thận trọng: có nguồn nói tới hơn 130 tấm bảng đen bao trùm giai đoạn 1695–1910 với khoảng 1.000 cái tên, trong khi nhiều tài liệu tiếng Nga lại nêu con số hơn 1.500 tên cho giai đoạn 1696–1913. Đáng chú ý, một số tấm bảng được cố ý để trống, dành sẵn cho những người anh hùng của tương lai.</w:t>
      </w:r>
    </w:p>
    <w:p>
      <w:pPr>
        <w:jc w:val="both"/>
      </w:pPr>
      <w:r>
        <w:t>Trải qua thế kỷ 20, ngôi nhà thờ đã trở thành một tấm gương phản chiếu chính lịch sử nước Nga. Sự huy hoàng của lễ thánh hiến năm 1913 gắn với đỉnh cao của Đế quốc và triều Romanov; việc bị đóng cửa, tháo chuông và biến thành rạp chiếu bóng phản ánh chính sách bài trừ tôn giáo gay gắt của thời Xô-viết; còn cuộc trùng tu và tái thánh hiến năm 2013 lại tượng trưng cho làn sóng phục hưng đức tin Chính thống giáo ở nước Nga hậu Xô-viết. Ít công trình nào cô đọng được nhiều biến động lịch sử đến vậy chỉ trong khuôn khổ một toà nhà.</w:t>
      </w:r>
    </w:p>
    <w:p>
      <w:pPr>
        <w:jc w:val="both"/>
      </w:pPr>
      <w:r>
        <w:t>Kể từ tháng 5 năm 2013, nhà thờ chính thức được khôi phục vai trò là nhà thờ chính toà chủ đạo của toàn Hải quân Nga và được trao quy chế stauropegic — trực thuộc thẳng Toà Thượng phụ Moskva. Điều này khẳng định vị thế đặc biệt của công trình, không chỉ là một nhà thờ địa phương mà là biểu tượng tinh thần của cả một quân chủng. Việc đại lễ tái thánh hiến quy tụ được cả Thượng phụ Kirill của Moskva lẫn Thượng phụ Theophilos III của Jerusalem càng cho thấy tầm vóc của sự kiện trong đời sống Chính thống giáo.</w:t>
      </w:r>
    </w:p>
    <w:p>
      <w:pPr>
        <w:jc w:val="both"/>
      </w:pPr>
      <w:r>
        <w:t>Ở phạm vi rộng hơn, nhà thờ là một phần của quần thể Di sản Thế giới UNESCO mang tên «Trung tâm lịch sử của Sankt-Peterburg và các quần thể liên quan», trong đó Kronstadt được xem như một thành phần gắn bó chặt chẽ. Việc được cố tình xây thật cao để cây thánh giá là thứ đầu tiên các con tàu trông thấy khi cập cảng đã biến công trình thành một biểu tượng vượt ra ngoài khuôn khổ tôn giáo: nó vừa là ngọn hải đăng tinh thần, vừa là một cột mốc định vị của cả vùng vịnh Phần Lan, ghi dấu mối liên hệ không thể tách rời giữa nước Nga và biển cả.</w:t>
      </w:r>
    </w:p>
    <w:p>
      <w:pPr>
        <w:pStyle w:val="Heading1"/>
      </w:pPr>
      <w:r>
        <w:rPr>
          <w:color w:val="152C4E"/>
        </w:rPr>
        <w:t>Trải nghiệm dành cho du khách</w:t>
      </w:r>
    </w:p>
    <w:p>
      <w:pPr>
        <w:jc w:val="both"/>
      </w:pPr>
      <w:r>
        <w:t>Điều đầu tiên du khách cần hiểu là bản chất kép của địa điểm: đây vừa là một nhà thờ đang hoạt động với các nghi lễ tôn giáo thường xuyên, vừa là một điểm tham quan kiêm bảo tàng. Khi bước qua ngưỡng cửa, khách sẽ lập tức bị cuốn vào không gian bao la dưới mái vòm, nơi ánh sáng, màu sắc của đá cẩm thạch và ánh đồng của mái vòm hoà quyện tạo nên cảm giác vừa trang nghiêm vừa choáng ngợp. Trải nghiệm ở đây thiên về sự chiêm ngưỡng và lắng đọng, chứ không phải kiểu tham quan vội vã, nên hướng dẫn viên hãy để khách có thời gian ngấm dần bầu không khí.</w:t>
      </w:r>
    </w:p>
    <w:p>
      <w:pPr>
        <w:jc w:val="both"/>
      </w:pPr>
      <w:r>
        <w:t>Khía cạnh bảo tàng mang lại cho chuyến thăm một chiều sâu đặc biệt. Bên trong trưng bày nhiều hiện vật hải quân, mô hình tàu chiến và các thánh tích, cùng những tấm bảng tưởng niệm được phục dựng công phu. Chi tiết được du khách yêu thích nhất thường là bình đựng nước thánh tạo hình giống một chiếc tàu ngầm — một cách kết hợp dí dỏm nhưng đầy ý nghĩa giữa đức tin và bản sắc hải quân. Hướng dẫn viên có thể dùng chính những hiện vật này làm điểm tựa để kể các câu chuyện về lịch sử hạm đội Baltic và những trận hải chiến của nước Nga.</w:t>
      </w:r>
    </w:p>
    <w:p>
      <w:pPr>
        <w:jc w:val="both"/>
      </w:pPr>
      <w:r>
        <w:t>Về quy định trang phục, cần lưu ý đây là nơi thờ tự nên đòi hỏi ăn mặc kín đáo. Phụ nữ thường được yêu cầu che tóc và vai (khăn trùm đầu thường có sẵn để mượn ngay tại cửa), còn nam giới nên mặc quần dài thay vì quần short. Hướng dẫn viên nên dặn dò khách về quy định này ngay từ trên xe, tránh để khách lỡ mặc trang phục không phù hợp và phải chờ đợi hoặc bối rối tại cửa. Đây là phép lịch sự cơ bản nhưng lại rất dễ bị bỏ quên, đặc biệt với các đoàn khách lần đầu tới thăm một nhà thờ Chính thống giáo.</w:t>
      </w:r>
    </w:p>
    <w:p>
      <w:pPr>
        <w:jc w:val="both"/>
      </w:pPr>
      <w:r>
        <w:t>Giờ mở cửa thường vào khoảng từ 9 giờ sáng đến 7 giờ tối, song đây chỉ là mốc tham khảo vì lịch có thể thay đổi. Do là nhà thờ đang hoạt động, một số thời điểm sẽ diễn ra nghi lễ, khi đó việc tham quan có thể bị hạn chế và du khách được yêu cầu giữ yên lặng tuyệt đối. Vì vậy, hướng dẫn viên nên kiểm tra trước lịch lễ để sắp xếp thời gian đưa đoàn vào cho phù hợp, tránh trùng vào giờ hành lễ nếu mục đích chính là tham quan và thuyết minh.</w:t>
      </w:r>
    </w:p>
    <w:p>
      <w:pPr>
        <w:jc w:val="both"/>
      </w:pPr>
      <w:r>
        <w:t>Nhìn tổng thể, một chuyến thăm trọn vẹn nhà thờ thường mất khoảng bốn mươi lăm phút đến một giờ, chưa kể thời gian dạo quanh Quảng trường Mỏ Neo và các điểm lân cận. Đối tượng khách phù hợp nhất là những người quan tâm tới lịch sử quân sự, nghệ thuật tôn giáo và kiến trúc, nhưng ngay cả du khách phổ thông cũng dễ bị chinh phục bởi vẻ đẹp thị giác và những câu chuyện giàu cảm xúc. Nếu được dẫn dắt khéo léo, chuyến thăm sẽ để lại ấn tượng sâu đậm không kém gì các cung điện hay nhà thờ nổi tiếng ở trung tâm Sankt-Peterburg.</w:t>
      </w:r>
    </w:p>
    <w:p>
      <w:pPr>
        <w:pStyle w:val="Heading1"/>
      </w:pPr>
      <w:r>
        <w:rPr>
          <w:color w:val="152C4E"/>
        </w:rPr>
        <w:t>Mẹo tham quan</w:t>
      </w:r>
    </w:p>
    <w:p>
      <w:pPr>
        <w:jc w:val="both"/>
      </w:pPr>
      <w:r>
        <w:t>Mẹo đầu tiên và quan trọng nhất là chủ động về trang phục. Hướng dẫn viên nên thông báo trước cho cả đoàn về quy định ăn mặc kín đáo: phụ nữ mang theo hoặc chuẩn bị sẵn một chiếc khăn để che tóc và vai, nam giới mặc quần dài. Dù ở cửa thường có khăn cho mượn, việc chủ động chuẩn bị sẽ giúp cả đoàn vào cửa suôn sẻ, không mất thời gian và giữ được sự tôn trọng đối với nơi thờ tự. Đây là điểm nhỏ nhưng thể hiện sự chuyên nghiệp của người dẫn đoàn.</w:t>
      </w:r>
    </w:p>
    <w:p>
      <w:pPr>
        <w:jc w:val="both"/>
      </w:pPr>
      <w:r>
        <w:t>Thứ hai, hãy luôn kiểm tra trước lịch lễ và giờ mở cửa. Vì là nhà thờ đang hoạt động, thời gian dành cho tham quan có thể bị co lại vào những giờ hành lễ, và không phải mọi khu vực đều lúc nào cũng mở cho khách du lịch. Nếu muốn thuyết minh thoải mái và cho khách chụp ảnh, nên chọn khung giờ ngoài các buổi lễ chính. Việc gọi điện hoặc tra cứu thông tin cập nhật trước ngày đi sẽ giúp tránh những tình huống bị động khi tới nơi.</w:t>
      </w:r>
    </w:p>
    <w:p>
      <w:pPr>
        <w:jc w:val="both"/>
      </w:pPr>
      <w:r>
        <w:t>Về nhiếp ảnh, cần nhắc khách tế nhị: trong giờ hành lễ hoặc ở một số khu vực, việc chụp ảnh có thể bị hạn chế hoặc không được phép dùng đèn flash. Để có những bức ảnh đẹp nhất, hãy hướng máy lên mái vòm với bầu trời sao, xuống mặt sàn đáy biển độc đáo, và ra ngoài quảng trường để lấy toàn cảnh nhà thờ cùng tượng đài Makarov. Ánh sáng ban ngày dịu nhẹ thường cho kết quả tốt nhất đối với nội thất rộng lớn và tương phản mạnh của không gian này.</w:t>
      </w:r>
    </w:p>
    <w:p>
      <w:pPr>
        <w:jc w:val="both"/>
      </w:pPr>
      <w:r>
        <w:t>Thứ tư, nên tính toán thời tiết và lộ trình di chuyển. Kronstadt nằm giữa vịnh Phần Lan nên thường lộng gió và mát lạnh hơn đất liền, kể cả vào mùa hè; mùa đông thì rất giá buốt. Hướng dẫn viên nên nhắc khách mặc ấm và mang áo chắn gió, đặc biệt khi phải đứng lâu ngoài quảng trường trống trải. Đồng thời, vì hành trình từ Sankt-Peterburg mất khoảng bốn mươi phút đến một giờ và phải băng qua đập chắn lũ, nên khởi hành sớm để có đủ thời gian khám phá trọn vẹn thành phố đảo.</w:t>
      </w:r>
    </w:p>
    <w:p>
      <w:pPr>
        <w:jc w:val="both"/>
      </w:pPr>
      <w:r>
        <w:t>Cuối cùng, hãy tận dụng vị trí trung tâm của nhà thờ để thiết kế một lộ trình khép kín quanh Quảng trường Mỏ Neo. Ngay cạnh nhà thờ là tượng đài Đô đốc Makarov, Ngọn lửa Vĩnh cửu, và không xa là ụ tàu khô cổ của Pyotr Đại đế cùng bờ biển với công viên «Đảo Pháo đài». Việc gộp các điểm này thành một vòng tham quan liền mạch sẽ giúp tối ưu thời gian, đồng thời tạo ra một mạch kể chuyện logic: từ ngôi thánh đường tưởng niệm, tới vị đô đốc anh hùng, rồi tới lịch sử oai hùng của cả một pháo đài hải quân giữa biển.</w:t>
      </w:r>
    </w:p>
    <w:p>
      <w:pPr>
        <w:pStyle w:val="Heading1"/>
      </w:pPr>
      <w:r>
        <w:rPr>
          <w:color w:val="152C4E"/>
        </w:rPr>
        <w:t>Khám phá xung quanh</w:t>
      </w:r>
    </w:p>
    <w:p>
      <w:pPr>
        <w:jc w:val="both"/>
      </w:pPr>
      <w:r>
        <w:t>Ngay trước cửa nhà thờ là chính Quảng trường Mỏ Neo, một không gian giàu lịch sử đáng để dành thời gian khám phá. Đúng như tên gọi, đây từng là nơi hạm đội cất giữ những mỏ neo khổng lồ. Một chi tiết ít người để ý nhưng rất đặc biệt là mặt đường lát bằng gạch gang đúc — một kiểu lát đường hiếm gặp, thể hiện trình độ luyện kim và sự trù phú của thành phố hải quân xưa. Hướng dẫn viên có thể chỉ cho khách những viên gạch gang này dưới chân như một bằng chứng sống động về quá khứ công nghiệp của Kronstadt.</w:t>
      </w:r>
    </w:p>
    <w:p>
      <w:pPr>
        <w:jc w:val="both"/>
      </w:pPr>
      <w:r>
        <w:t>Nổi bật trên quảng trường là tượng đài Đô đốc Stepan Makarov, khánh thành năm 1913 do nhà điêu khắc Sherwood thực hiện. Bức tượng đồng khắc hoạ vị đô đốc hiên ngang, đặt trên một tảng đá hoa cương tự nhiên khổng lồ nặng tới khoảng 160 tấn, khắc dòng châm ngôn nổi tiếng của ông: «Помни войну» (tạm dịch: «Hãy nhớ lấy chiến tranh»). Tượng đài và nhà thờ tạo thành một cặp biểu tượng bổ sung cho nhau: một bên tôn vinh con người anh hùng cụ thể, một bên tưởng niệm tất cả những người lính thuỷ vô danh đã ngã xuống.</w:t>
      </w:r>
    </w:p>
    <w:p>
      <w:pPr>
        <w:jc w:val="both"/>
      </w:pPr>
      <w:r>
        <w:t>Cũng trên quảng trường còn có Ngọn lửa Vĩnh cửu cháy trên một ngôi mộ tập thể, gợi nhắc rằng Quảng trường Mỏ Neo từng là sân khấu của những biến động cách mạng dữ dội ở Kronstadt — các cuộc nổi dậy những năm 1905–1906, năm 1917 và cuộc khởi nghĩa bi thảm năm 1921. Không xa đó là ụ tàu khô hình chữ thập của Pyotr Đại đế, một kỳ công kỹ thuật được khởi công từ năm 1719 và khánh thành năm 1752, thể hiện tầm nhìn hàng hải vượt thời đại của vị hoàng đế sáng lập hạm đội Nga.</w:t>
      </w:r>
    </w:p>
    <w:p>
      <w:pPr>
        <w:jc w:val="both"/>
      </w:pPr>
      <w:r>
        <w:t>Kronstadt còn nổi tiếng với hệ thống pháo đài trên biển được xây dựng chủ yếu trong thế kỷ 19, rải rác quanh đảo Kotlin. Trong số đó đáng chú ý nhất có Pháo đài Alexander — thường được gọi bằng biệt danh rùng rợn «Pháo đài Dịch hạch» vì từng là phòng thí nghiệm nghiên cứu bệnh dịch hạch, cùng với Kronshlot (pháo đài đầu tiên do chính Pyotr Đại đế cho dựng) và Pháo đài Konstantin. Nhiều pháo đài trong số này có thể ngắm từ xa hoặc ghé thăm bằng tour thuyền, mang lại trải nghiệm phiêu lưu đậm chất lịch sử quân sự cho những đoàn khách có thời gian.</w:t>
      </w:r>
    </w:p>
    <w:p>
      <w:pPr>
        <w:jc w:val="both"/>
      </w:pPr>
      <w:r>
        <w:t>Gần đây, bờ biển Kronstadt đã được tô điểm bằng công viên hiện đại mang tên «Đảo Pháo đài» (Ostrov Fortov), khánh thành năm 2020, với những lối đi dạo ven biển, khu vui chơi và không gian trưng bày về lịch sử hải quân, rất được du khách gia đình ưa chuộng. Một điểm độc đáo khác không thể bỏ qua là thước triều Kronstadt (futshtok) đặt bên cầu Xanh (Sinyi most): đây chính là điểm mốc số 0 của hệ độ cao Baltic, chuẩn đo độ cao được sử dụng trên khắp nước Nga và nhiều nước lân cận. Với những đoàn khách yêu khoa học, chi tiết «mọi độ cao ở nước Nga đều được tính từ đây» luôn là một mẩu chuyện thú vị bất ngờ.</w:t>
      </w:r>
    </w:p>
    <w:p>
      <w:pPr>
        <w:pStyle w:val="Heading1"/>
      </w:pPr>
      <w:r>
        <w:rPr>
          <w:color w:val="152C4E"/>
        </w:rPr>
        <w:t>Câu chuyện &amp; giai thoại thú vị</w:t>
      </w:r>
    </w:p>
    <w:p>
      <w:pPr>
        <w:jc w:val="both"/>
      </w:pPr>
      <w:r>
        <w:t>Nhân vật không thể tách rời khỏi câu chuyện của nhà thờ là Đô đốc Stepan Makarov, người ta có thể gọi vui là «bóng ma của quảng trường». Chính ông là người đã bác bỏ phương án thiết kế cũ, ép buộc một cuộc tái thiết kế hoành tráng theo phong cách Byzantine và đặt ra yêu cầu sức chứa 5.000 chỗ. Trớ trêu thay, ông lại không kịp nhìn thấy công trình hoàn thành: năm 1904, trong Chiến tranh Nga–Nhật, kỳ hạm Petropavlovsk mà ông chỉ huy đã trúng thuỷ lôi ngoài khơi Cảng Arthur (Port Arthur) và chìm, cướp đi sinh mạng của ông. Tượng đài dựng năm 1913 ngay trước nhà thờ, với dòng châm ngôn «Hãy nhớ lấy chiến tranh», như thể ông vẫn mãi đứng gác trước ngôi thánh đường mà mình đã khai sinh.</w:t>
      </w:r>
    </w:p>
    <w:p>
      <w:pPr>
        <w:jc w:val="both"/>
      </w:pPr>
      <w:r>
        <w:t>Giai thoại về những năm tháng «vô thần» thời Xô-viết luôn khiến du khách vừa buồn cười vừa xót xa. Ngôi thánh đường lộng lẫy lần lượt bị biến thành rạp chiếu bóng mang tên đại văn hào Maxim Gorky, rồi thành Nhà Sĩ quan, và cuối cùng thành một phòng hoà nhạc. Để phục vụ mục đích mới, người ta dựng lên một trần giả che khuất hoàn toàn mái vòm được vẽ tranh phía trên — như thể cả một bầu trời nghệ thuật bị nhốt kín sau tấm màn. Quả chuông nặng khoảng 4,7 tấn được để nguyên vì quá nặng, cứ lặng lẽ treo đó suốt bao năm như một nhân chứng câm lặng cho số phận thăng trầm của công trình.</w:t>
      </w:r>
    </w:p>
    <w:p>
      <w:pPr>
        <w:jc w:val="both"/>
      </w:pPr>
      <w:r>
        <w:t>Một chi tiết anh hùng khác là việc mái vòm đã sống sót qua ba phát đạn pháo trong Thế chiến thứ hai. Dù bị bắn trúng, kết cấu vòm vẫn đứng vững — một minh chứng cho tay nghề xây dựng bậc thầy của anh em nhà Kosyakov. Phải tới năm 1980, công trình mới được trao cho Bảo tàng Hải quân Trung ương quản lý như một chi nhánh, mở đường cho việc bảo tồn nghiêm túc. Câu chuyện về một ngôi nhà thờ chịu bom đạn, bị cải tạo thành đủ thứ công năng thế tục rồi vẫn kiên cường tồn tại là một biểu tượng đầy sức nặng về sự trường tồn của di sản.</w:t>
      </w:r>
    </w:p>
    <w:p>
      <w:pPr>
        <w:jc w:val="both"/>
      </w:pPr>
      <w:r>
        <w:t>Hai giai thoại trang trí thường được du khách nhắc mãi sau chuyến đi. Thứ nhất là «đáy biển dưới chân bạn»: mặt sàn ghép đá cẩm thạch tái hiện cá, cua, sao biển và rong tảo khiến người ta có cảm giác đang bước đi trên lòng đại dương ngay trong một thánh đường. Thứ hai là cặp «cửa gác cổng» bằng gỗ sồi chạm hình những con cá chình biển, được ví như những người lính canh thầm lặng bảo vệ ngôi nhà thờ. Cùng với ý tưởng xây thật cao để cây thánh giá là thứ đầu tiên tàu thuyền trông thấy khi vào cảng, những chi tiết này cho thấy toàn bộ công trình được thiết kế để «nói chuyện» với biển cả.</w:t>
      </w:r>
    </w:p>
    <w:p>
      <w:pPr>
        <w:jc w:val="both"/>
      </w:pPr>
      <w:r>
        <w:t>Cuối cùng, không câu chuyện nào lay động bằng chuyện cây thánh giá rơi và cuộc hồi sinh trăm năm. Năm 2002, khi người ta dùng trực thăng để nâng một cây thánh giá cao 7 mét lên đỉnh vòm, cây thánh giá bất ngờ rơi xuống và vỡ tan tành — may mắn không ai bị thương. Không nản lòng, đến ngày 24 tháng 11 năm 2002, cây thánh giá thứ ba đã được đưa lên thành công. Hơn một thập niên trùng tu sau đó lên đến đỉnh điểm bằng đại lễ tái thánh hiến ngày 28 tháng 5 năm 2013, đúng dịp tròn một trăm năm ngày khánh thành. Từ một rạp chiếu bóng bị bịt kín mái vòm trở lại thành thánh đường chính của Hải quân Nga, hành trình của ngôi nhà thờ là một câu chuyện phục sinh hiếm có, luôn khiến người nghe xúc động.</w:t>
      </w:r>
    </w:p>
    <w:p>
      <w:pPr>
        <w:pStyle w:val="Heading1"/>
      </w:pPr>
      <w:r>
        <w:rPr>
          <w:color w:val="152C4E"/>
        </w:rPr>
        <w:t>Hình ảnh (link chèn cho bản HTML)</w:t>
      </w:r>
    </w:p>
    <w:p>
      <w:r>
        <w:rPr>
          <w:sz w:val="22"/>
        </w:rPr>
        <w:t xml:space="preserve">• Mặt tiền và mái vòm khổng lồ theo phong cách Tân Byzantine. — </w:t>
      </w:r>
      <w:r>
        <w:rPr>
          <w:color w:val="204A86"/>
          <w:sz w:val="20"/>
        </w:rPr>
        <w:t>https://commons.wikimedia.org/wiki/Special:FilePath/Naval%20Cathedral%20of%20St%20Nicholas%20in%20Kronstadt%2002.jpg</w:t>
      </w:r>
    </w:p>
    <w:p>
      <w:r>
        <w:rPr>
          <w:sz w:val="22"/>
        </w:rPr>
        <w:t xml:space="preserve">• Quảng trường Kotva (Yakornaya) với tượng đài Đô đốc Makarov trước nhà thờ. — </w:t>
      </w:r>
      <w:r>
        <w:rPr>
          <w:color w:val="204A86"/>
          <w:sz w:val="20"/>
        </w:rPr>
        <w:t>https://commons.wikimedia.org/wiki/Special:FilePath/Monument%20%26%20Cathedral%20(1).jpg</w:t>
      </w:r>
    </w:p>
    <w:p>
      <w:r>
        <w:rPr>
          <w:sz w:val="22"/>
        </w:rPr>
        <w:t xml:space="preserve">• Nhà thờ nhìn từ quảng trường, nổi bật giữa thành phố đảo Kronstadt. — </w:t>
      </w:r>
      <w:r>
        <w:rPr>
          <w:color w:val="204A86"/>
          <w:sz w:val="20"/>
        </w:rPr>
        <w:t>https://commons.wikimedia.org/wiki/Special:FilePath/Naval%20Cathedral%20of%20St%20Nicholas%20in%20Kronstadt%2001.jpg</w:t>
      </w:r>
    </w:p>
    <w:p>
      <w:r>
        <w:rPr>
          <w:sz w:val="22"/>
        </w:rPr>
        <w:t xml:space="preserve">• Toàn cảnh nhà thờ - công trình cao nhất đảo Kotlin. — </w:t>
      </w:r>
      <w:r>
        <w:rPr>
          <w:color w:val="204A86"/>
          <w:sz w:val="20"/>
        </w:rPr>
        <w:t>https://commons.wikimedia.org/wiki/Special:FilePath/9265.%20Kronstadt.%20Nicholas%20Naval%20Cathedral.jpg</w:t>
      </w:r>
    </w:p>
    <w:p>
      <w:r>
        <w:rPr>
          <w:sz w:val="22"/>
        </w:rPr>
        <w:t xml:space="preserve">• Nội thất với mái vòm và các dãy hành lang (trước đợt trùng tu). — </w:t>
      </w:r>
      <w:r>
        <w:rPr>
          <w:color w:val="204A86"/>
          <w:sz w:val="20"/>
        </w:rPr>
        <w:t>https://commons.wikimedia.org/wiki/Special:FilePath/Kronstadt%20Naval%20Cathedral%20interiors%20before%20renovation%2003.jpg</w:t>
      </w:r>
    </w:p>
    <w:p>
      <w:pPr>
        <w:pStyle w:val="Heading1"/>
      </w:pPr>
      <w:r>
        <w:rPr>
          <w:color w:val="152C4E"/>
        </w:rPr>
        <w:t>Nguồn tham khảo &amp; liên kết</w:t>
      </w:r>
    </w:p>
    <w:p>
      <w:r>
        <w:rPr>
          <w:sz w:val="22"/>
        </w:rPr>
        <w:t xml:space="preserve">• Wikipedia (tiếng Anh) — Kronstadt Naval Cathedral — </w:t>
      </w:r>
      <w:r>
        <w:rPr>
          <w:color w:val="204A86"/>
          <w:sz w:val="20"/>
        </w:rPr>
        <w:t>https://en.wikipedia.org/wiki/Kronstadt_Naval_Cathedral</w:t>
      </w:r>
    </w:p>
    <w:p>
      <w:r>
        <w:rPr>
          <w:sz w:val="22"/>
        </w:rPr>
        <w:t xml:space="preserve">• Wikipedia (tiếng Nga) — Морской Никольский собор (Кронштадт) — </w:t>
      </w:r>
      <w:r>
        <w:rPr>
          <w:color w:val="204A86"/>
          <w:sz w:val="20"/>
        </w:rPr>
        <w:t>https://ru.wikipedia.org/wiki/Морской_Никольский_собор_(Кронштадт)</w:t>
      </w:r>
    </w:p>
    <w:p>
      <w:r>
        <w:rPr>
          <w:sz w:val="22"/>
        </w:rPr>
        <w:t xml:space="preserve">• Uỷ ban Nga vì UNESCO — Pearl of the Baltic Sea. Kronstadt Naval Cathedral — </w:t>
      </w:r>
      <w:r>
        <w:rPr>
          <w:color w:val="204A86"/>
          <w:sz w:val="20"/>
        </w:rPr>
        <w:t>https://unesco.ru/en/news/baltic-sea-pearl/</w:t>
      </w:r>
    </w:p>
    <w:p>
      <w:r>
        <w:rPr>
          <w:sz w:val="22"/>
        </w:rPr>
        <w:t xml:space="preserve">• Geomerid — Naval St. Nicholas Cathedral — </w:t>
      </w:r>
      <w:r>
        <w:rPr>
          <w:color w:val="204A86"/>
          <w:sz w:val="20"/>
        </w:rPr>
        <w:t>https://geomerid.com/en/place/naval-st-nicholas-cathedral-kronstadt/overview/</w:t>
      </w:r>
    </w:p>
    <w:p>
      <w:r>
        <w:rPr>
          <w:sz w:val="22"/>
        </w:rPr>
        <w:t xml:space="preserve">• All-Andorra / All PYRENEES — Kronstadt Naval Cathedral — </w:t>
      </w:r>
      <w:r>
        <w:rPr>
          <w:color w:val="204A86"/>
          <w:sz w:val="20"/>
        </w:rPr>
        <w:t>https://all-andorra.com/kronstadt-naval-cathedral/</w:t>
      </w:r>
    </w:p>
    <w:p>
      <w:r>
        <w:rPr>
          <w:sz w:val="22"/>
        </w:rPr>
        <w:t xml:space="preserve">• Toà Thượng phụ Moskva (mospat.ru) — Lễ tái thánh hiến 28/5/2013 — </w:t>
      </w:r>
      <w:r>
        <w:rPr>
          <w:color w:val="204A86"/>
          <w:sz w:val="20"/>
        </w:rPr>
        <w:t>https://mospat.ru/ru/2013/07/22/news88840/</w:t>
      </w:r>
    </w:p>
    <w:p>
      <w:r>
        <w:rPr>
          <w:sz w:val="22"/>
        </w:rPr>
        <w:t xml:space="preserve">• Advantour — Monument to Admiral Makarov, Kronstadt — </w:t>
      </w:r>
      <w:r>
        <w:rPr>
          <w:color w:val="204A86"/>
          <w:sz w:val="20"/>
        </w:rPr>
        <w:t>https://www.advantour.com/russia/saint-petersburg/suburbs/kronstadt/makarov.htm</w:t>
      </w:r>
    </w:p>
    <w:p>
      <w:pPr>
        <w:pStyle w:val="Heading2"/>
      </w:pPr>
      <w:r>
        <w:rPr>
          <w:color w:val="5C6773"/>
        </w:rPr>
        <w:t>Nguồn dữ kiện</w:t>
      </w:r>
    </w:p>
    <w:p>
      <w:r>
        <w:rPr>
          <w:color w:val="5C6773"/>
          <w:sz w:val="20"/>
        </w:rPr>
        <w:t>Wikipedia (bản tiếng Anh) mục «Kronstadt Naval Cathedral» — niên đại xây dựng 1903–1913, phong cách Tân Byzantine mô phỏng Hagia Sophia, kích thước, số phận thời Xô-viết và quá trình trùng tu; truy cập tháng 7/2026.</w:t>
      </w:r>
    </w:p>
    <w:p>
      <w:r>
        <w:rPr>
          <w:color w:val="5C6773"/>
          <w:sz w:val="20"/>
        </w:rPr>
        <w:t>Wikipedia (bản tiếng Nga) mục «Морской Никольский собор (Кронштадт)» — chi tiết về kiến trúc sư Vasily và Georgy Kosyakov, chương trình trang trí theo chủ đề biển, hệ thống bảng tưởng niệm và các số liệu tên tuổi (dao động giữa các nguồn).</w:t>
      </w:r>
    </w:p>
    <w:p>
      <w:r>
        <w:rPr>
          <w:color w:val="5C6773"/>
          <w:sz w:val="20"/>
        </w:rPr>
        <w:t>Uỷ ban Nga vì UNESCO — bài «Pearl of the Baltic Sea», nhấn mạnh giá trị biểu tượng, vai trò đài tưởng niệm hải quân và mối liên hệ với quần thể di sản Sankt-Peterburg.</w:t>
      </w:r>
    </w:p>
    <w:p>
      <w:r>
        <w:rPr>
          <w:color w:val="5C6773"/>
          <w:sz w:val="20"/>
        </w:rPr>
        <w:t>Geomerid — mô tả kiến trúc, nội thất, sàn đáy biển, iconostasis đá Ural và trải nghiệm tham quan thực tế tại Kronstadt.</w:t>
      </w:r>
    </w:p>
    <w:p>
      <w:r>
        <w:rPr>
          <w:color w:val="5C6773"/>
          <w:sz w:val="20"/>
        </w:rPr>
        <w:t>All-Andorra / All PYRENEES — tổng hợp lịch sử công trình, các mốc thời gian và mô tả chi tiết trang trí hàng hải.</w:t>
      </w:r>
    </w:p>
    <w:p>
      <w:r>
        <w:rPr>
          <w:color w:val="5C6773"/>
          <w:sz w:val="20"/>
        </w:rPr>
        <w:t>Toà Thượng phụ Moskva (mospat.ru) — thông tin chính thức về đại lễ tái thánh hiến ngày 28 tháng 5 năm 2013 do Thượng phụ Kirill và Thượng phụ Theophilos III chủ trì (đính chính mốc «30/5/2013» xuất hiện nhầm trên Wikipedia tiếng Anh).</w:t>
      </w:r>
    </w:p>
    <w:p>
      <w:r>
        <w:rPr>
          <w:color w:val="5C6773"/>
          <w:sz w:val="20"/>
        </w:rPr>
        <w:t>Advantour — thông tin về tượng đài Đô đốc Makarov (1913, nhà điêu khắc Sherwood), tảng đá hoa cương khoảng 160 tấn và châm ngôn «Помни войну».</w:t>
      </w:r>
    </w:p>
    <w:p>
      <w:r>
        <w:rPr>
          <w:color w:val="5C6773"/>
          <w:sz w:val="20"/>
        </w:rPr>
        <w:t>Lưu ý về độ vênh số liệu: chiều cao (khoảng 70,5–70,6 mét), đường kính vòm (khoảng 26–26,7 mét), số bảng và số tên tưởng niệm, cùng năm mở cửa thành phố (1996 hoặc 1998) đều được trình bày thận trọng kèm chữ «khoảng»; hình ảnh lấy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