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0BDC" w14:textId="77777777" w:rsidR="000A7263" w:rsidRPr="000A7263" w:rsidRDefault="000A7263" w:rsidP="000A7263">
      <w:pPr>
        <w:spacing w:before="200" w:after="20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CASO DE USO UC014 : PUBLICAR SERVICIO</w:t>
      </w:r>
    </w:p>
    <w:p w14:paraId="3D0BB39D" w14:textId="77777777" w:rsidR="000A7263" w:rsidRPr="000A7263" w:rsidRDefault="000A7263" w:rsidP="000A7263">
      <w:pPr>
        <w:numPr>
          <w:ilvl w:val="2"/>
          <w:numId w:val="12"/>
        </w:numPr>
        <w:spacing w:before="200" w:after="200" w:line="240" w:lineRule="auto"/>
        <w:ind w:left="851" w:hanging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DESCRIPCIÓN:</w:t>
      </w:r>
    </w:p>
    <w:p w14:paraId="04F66CD3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trabajador independiente puede crear publicaciones de sus servicios ofrecidos a través de la página.</w:t>
      </w:r>
    </w:p>
    <w:p w14:paraId="7CB98582" w14:textId="77777777" w:rsidR="000A7263" w:rsidRPr="000A7263" w:rsidRDefault="000A7263" w:rsidP="000A7263">
      <w:pPr>
        <w:numPr>
          <w:ilvl w:val="2"/>
          <w:numId w:val="13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ACTOR PRIMARIO:</w:t>
      </w:r>
    </w:p>
    <w:p w14:paraId="7443C888" w14:textId="77777777" w:rsidR="000A7263" w:rsidRPr="000A7263" w:rsidRDefault="000A7263" w:rsidP="000A726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especialista.</w:t>
      </w:r>
    </w:p>
    <w:p w14:paraId="6770F06E" w14:textId="77777777" w:rsidR="000A7263" w:rsidRPr="000A7263" w:rsidRDefault="000A7263" w:rsidP="000A7263">
      <w:pPr>
        <w:numPr>
          <w:ilvl w:val="2"/>
          <w:numId w:val="14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STAKEHOLDERS:</w:t>
      </w:r>
    </w:p>
    <w:p w14:paraId="72C4A2DF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independiente: Quiere ofrecer sus servicios a través de publicaciones de lo que puede hacer como trabajos.</w:t>
      </w:r>
    </w:p>
    <w:p w14:paraId="7CA928F6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cliente: Quiere satisfacer sus necesidades a través de la contratación de algún servicio ofrecido en alguna publicación.</w:t>
      </w:r>
    </w:p>
    <w:p w14:paraId="00957190" w14:textId="77777777" w:rsidR="000A7263" w:rsidRPr="000A7263" w:rsidRDefault="000A7263" w:rsidP="000A7263">
      <w:pPr>
        <w:numPr>
          <w:ilvl w:val="2"/>
          <w:numId w:val="15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PRECONDICIONES:</w:t>
      </w:r>
    </w:p>
    <w:p w14:paraId="00324F19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se encuentra registrado en el sistema.</w:t>
      </w:r>
    </w:p>
    <w:p w14:paraId="251124E3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llena la información solicitada por el sistema para poder publicar su servicio.</w:t>
      </w:r>
    </w:p>
    <w:p w14:paraId="1DC0DD49" w14:textId="77777777" w:rsidR="000A7263" w:rsidRPr="000A7263" w:rsidRDefault="000A7263" w:rsidP="000A7263">
      <w:pPr>
        <w:numPr>
          <w:ilvl w:val="2"/>
          <w:numId w:val="16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POSCONDICIONES:</w:t>
      </w:r>
    </w:p>
    <w:p w14:paraId="0AF60C2B" w14:textId="77777777" w:rsidR="000A7263" w:rsidRPr="000A7263" w:rsidRDefault="000A7263" w:rsidP="000A726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puede ver y modificar la publicación de su servicio.</w:t>
      </w:r>
    </w:p>
    <w:p w14:paraId="1C3D8E83" w14:textId="77777777" w:rsidR="000A7263" w:rsidRPr="000A7263" w:rsidRDefault="000A7263" w:rsidP="000A726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puede eliminar su publicación.</w:t>
      </w:r>
    </w:p>
    <w:p w14:paraId="0090F69C" w14:textId="77777777" w:rsidR="000A7263" w:rsidRPr="000A7263" w:rsidRDefault="000A7263" w:rsidP="000A726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usuario puede ver la publicación en el catálogo de servicios.</w:t>
      </w:r>
    </w:p>
    <w:p w14:paraId="545168EE" w14:textId="77777777" w:rsidR="000A7263" w:rsidRPr="000A7263" w:rsidRDefault="000A7263" w:rsidP="000A7263">
      <w:pPr>
        <w:numPr>
          <w:ilvl w:val="2"/>
          <w:numId w:val="17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ESCENARIO PRINCIPAL:</w:t>
      </w:r>
    </w:p>
    <w:p w14:paraId="52335D62" w14:textId="77777777" w:rsidR="000A7263" w:rsidRPr="000A7263" w:rsidRDefault="000A7263" w:rsidP="000A7263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1)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accede a la opción de publicar servicio.</w:t>
      </w:r>
    </w:p>
    <w:p w14:paraId="179265A0" w14:textId="77777777" w:rsidR="000A7263" w:rsidRPr="000A7263" w:rsidRDefault="000A7263" w:rsidP="000A7263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2)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llena los datos solicitados referentes al servicio a ofrecer.</w:t>
      </w:r>
    </w:p>
    <w:p w14:paraId="6651699D" w14:textId="77777777" w:rsidR="000A7263" w:rsidRPr="000A7263" w:rsidRDefault="000A7263" w:rsidP="000A7263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3) 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acepta publicar el servicio.</w:t>
      </w:r>
    </w:p>
    <w:p w14:paraId="5C4D989B" w14:textId="77777777" w:rsidR="000A7263" w:rsidRPr="000A7263" w:rsidRDefault="000A7263" w:rsidP="000A7263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4)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servicio es ordenado en el catálogo de servicios ofrecidos por el sistema.</w:t>
      </w:r>
    </w:p>
    <w:p w14:paraId="27E453B8" w14:textId="77777777" w:rsidR="000A7263" w:rsidRPr="000A7263" w:rsidRDefault="000A7263" w:rsidP="000A7263">
      <w:pPr>
        <w:numPr>
          <w:ilvl w:val="2"/>
          <w:numId w:val="18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EXTENSIONES:</w:t>
      </w:r>
    </w:p>
    <w:p w14:paraId="7D6C7269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3a)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quiere volver a publicar otro servicio que puede ofrecer.</w:t>
      </w:r>
    </w:p>
    <w:p w14:paraId="446E2BAB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1)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Se vuelve al paso 1 del flujo principal.</w:t>
      </w:r>
    </w:p>
    <w:p w14:paraId="518E0CF9" w14:textId="77777777" w:rsidR="000A7263" w:rsidRPr="000A7263" w:rsidRDefault="000A7263" w:rsidP="000A7263">
      <w:pPr>
        <w:numPr>
          <w:ilvl w:val="2"/>
          <w:numId w:val="19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EXCEPCIONES:</w:t>
      </w:r>
    </w:p>
    <w:p w14:paraId="51947BBB" w14:textId="77777777" w:rsidR="000A7263" w:rsidRPr="000A7263" w:rsidRDefault="000A7263" w:rsidP="000A7263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[EXP1] (3): Ingreso de valores no permitidos:</w:t>
      </w:r>
    </w:p>
    <w:p w14:paraId="485B9584" w14:textId="77777777" w:rsidR="000A7263" w:rsidRPr="000A7263" w:rsidRDefault="000A7263" w:rsidP="000A7263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sistema valida si la información brindada por el trabajador independiente tiene valores permitidos y están completos.</w:t>
      </w:r>
    </w:p>
    <w:p w14:paraId="7C83C7F5" w14:textId="77777777" w:rsidR="000A7263" w:rsidRPr="000A7263" w:rsidRDefault="000A7263" w:rsidP="000A7263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2-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En caso contrario, el sistema devuelve un mensaje que dice: “Los valores que ingresó en esta sección no están permitidos o incompletos, por favor vuelva a escribirlos”.</w:t>
      </w:r>
    </w:p>
    <w:p w14:paraId="669B0E7E" w14:textId="77777777" w:rsidR="000A7263" w:rsidRPr="000A7263" w:rsidRDefault="000A7263" w:rsidP="000A7263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3-</w:t>
      </w: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caso de uso retorna al paso 2.</w:t>
      </w:r>
    </w:p>
    <w:p w14:paraId="6587E7CA" w14:textId="77777777" w:rsidR="000A7263" w:rsidRPr="000A7263" w:rsidRDefault="000A7263" w:rsidP="000A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9D41F6E" w14:textId="77777777" w:rsidR="000A7263" w:rsidRPr="000A7263" w:rsidRDefault="000A7263" w:rsidP="000A7263">
      <w:pPr>
        <w:numPr>
          <w:ilvl w:val="2"/>
          <w:numId w:val="20"/>
        </w:num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FRECUENCIA DE OCURRENCIA:</w:t>
      </w:r>
    </w:p>
    <w:p w14:paraId="49C679C8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Regular</w:t>
      </w:r>
    </w:p>
    <w:p w14:paraId="5E3AB7AF" w14:textId="5F6DF107" w:rsidR="000A7263" w:rsidRPr="000A7263" w:rsidRDefault="000A7263" w:rsidP="000A7263">
      <w:pPr>
        <w:pStyle w:val="Prrafodelista"/>
        <w:numPr>
          <w:ilvl w:val="0"/>
          <w:numId w:val="22"/>
        </w:numPr>
        <w:spacing w:before="200" w:after="200" w:line="240" w:lineRule="auto"/>
        <w:ind w:hanging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REQUISITOS NO FUNCIONALES:</w:t>
      </w:r>
    </w:p>
    <w:p w14:paraId="0DA5A01A" w14:textId="77777777" w:rsidR="000A7263" w:rsidRPr="000A7263" w:rsidRDefault="000A7263" w:rsidP="000A72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Tanto el trabajador como el usuario pueden ver las publicaciones de los servicios.</w:t>
      </w:r>
    </w:p>
    <w:p w14:paraId="368857A5" w14:textId="3DAF5238" w:rsidR="00D31D6F" w:rsidRDefault="000A7263" w:rsidP="000A7263">
      <w:pPr>
        <w:pStyle w:val="Prrafodelista"/>
        <w:numPr>
          <w:ilvl w:val="0"/>
          <w:numId w:val="22"/>
        </w:numPr>
        <w:ind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A7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DIAGRAMA DE CU:</w:t>
      </w:r>
      <w:r w:rsidRPr="000A7263">
        <w:rPr>
          <w:noProof/>
          <w:bdr w:val="none" w:sz="0" w:space="0" w:color="auto" w:frame="1"/>
          <w:lang w:eastAsia="es-PE"/>
        </w:rPr>
        <w:drawing>
          <wp:inline distT="0" distB="0" distL="0" distR="0" wp14:anchorId="08EAAA68" wp14:editId="08885310">
            <wp:extent cx="5400040" cy="22815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0BC8" w14:textId="4E13C5E0" w:rsidR="000A7263" w:rsidRPr="000A7263" w:rsidRDefault="000A7263" w:rsidP="000A7263">
      <w:pPr>
        <w:pStyle w:val="Prrafodelista"/>
        <w:numPr>
          <w:ilvl w:val="0"/>
          <w:numId w:val="22"/>
        </w:numPr>
        <w:ind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MOCKUPS</w:t>
      </w:r>
    </w:p>
    <w:p w14:paraId="27E4DF81" w14:textId="68A87D08" w:rsidR="000A7263" w:rsidRDefault="000A7263" w:rsidP="000A7263">
      <w:r>
        <w:rPr>
          <w:noProof/>
        </w:rPr>
        <w:drawing>
          <wp:inline distT="0" distB="0" distL="0" distR="0" wp14:anchorId="393F27C8" wp14:editId="225AA568">
            <wp:extent cx="5400040" cy="3129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9BD0" w14:textId="0E459D85" w:rsidR="000A7263" w:rsidRDefault="000A7263" w:rsidP="000A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 de control de una cuenta </w:t>
      </w:r>
      <w:r w:rsidR="005178DA">
        <w:rPr>
          <w:rFonts w:ascii="Times New Roman" w:hAnsi="Times New Roman" w:cs="Times New Roman"/>
          <w:sz w:val="24"/>
          <w:szCs w:val="24"/>
        </w:rPr>
        <w:t>de trabajador independiente. Al entrar a Publicar Servicios se muestra la siguiente pantalla.</w:t>
      </w:r>
    </w:p>
    <w:p w14:paraId="1FB8B31D" w14:textId="0F86E983" w:rsidR="005178DA" w:rsidRDefault="005178DA" w:rsidP="000A72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8FDF6" wp14:editId="34410CC4">
            <wp:extent cx="5400040" cy="31153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AAF1" w14:textId="6368CC15" w:rsidR="005178DA" w:rsidRPr="000A7263" w:rsidRDefault="005178DA" w:rsidP="000A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 debe llenar sus datos importantes para poder ofrecer un nuevo servicio, otros datos solo se recogen de la información del perfil.</w:t>
      </w:r>
    </w:p>
    <w:sectPr w:rsidR="005178DA" w:rsidRPr="000A7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115"/>
    <w:multiLevelType w:val="multilevel"/>
    <w:tmpl w:val="AB12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087E"/>
    <w:multiLevelType w:val="multilevel"/>
    <w:tmpl w:val="100A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D07D8"/>
    <w:multiLevelType w:val="multilevel"/>
    <w:tmpl w:val="2308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74E0C"/>
    <w:multiLevelType w:val="multilevel"/>
    <w:tmpl w:val="BE8A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06A38"/>
    <w:multiLevelType w:val="multilevel"/>
    <w:tmpl w:val="54EC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36F0B"/>
    <w:multiLevelType w:val="multilevel"/>
    <w:tmpl w:val="6CFE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469E5"/>
    <w:multiLevelType w:val="hybridMultilevel"/>
    <w:tmpl w:val="3A7C0204"/>
    <w:lvl w:ilvl="0" w:tplc="2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779F3"/>
    <w:multiLevelType w:val="multilevel"/>
    <w:tmpl w:val="7F40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4733A"/>
    <w:multiLevelType w:val="multilevel"/>
    <w:tmpl w:val="7730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13BDD"/>
    <w:multiLevelType w:val="multilevel"/>
    <w:tmpl w:val="A062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67FCC"/>
    <w:multiLevelType w:val="multilevel"/>
    <w:tmpl w:val="0BD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B3964"/>
    <w:multiLevelType w:val="multilevel"/>
    <w:tmpl w:val="D0EE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82788"/>
    <w:multiLevelType w:val="multilevel"/>
    <w:tmpl w:val="8D56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A469B"/>
    <w:multiLevelType w:val="multilevel"/>
    <w:tmpl w:val="F14C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D6499"/>
    <w:multiLevelType w:val="multilevel"/>
    <w:tmpl w:val="F8D8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8099F"/>
    <w:multiLevelType w:val="multilevel"/>
    <w:tmpl w:val="782E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8F4983"/>
    <w:multiLevelType w:val="multilevel"/>
    <w:tmpl w:val="F282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3665B6"/>
    <w:multiLevelType w:val="multilevel"/>
    <w:tmpl w:val="A014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091FDB"/>
    <w:multiLevelType w:val="multilevel"/>
    <w:tmpl w:val="9906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05975"/>
    <w:multiLevelType w:val="multilevel"/>
    <w:tmpl w:val="678A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B3A52"/>
    <w:multiLevelType w:val="multilevel"/>
    <w:tmpl w:val="526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061500"/>
    <w:multiLevelType w:val="multilevel"/>
    <w:tmpl w:val="A3E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2"/>
  </w:num>
  <w:num w:numId="5">
    <w:abstractNumId w:val="17"/>
  </w:num>
  <w:num w:numId="6">
    <w:abstractNumId w:val="8"/>
  </w:num>
  <w:num w:numId="7">
    <w:abstractNumId w:val="20"/>
  </w:num>
  <w:num w:numId="8">
    <w:abstractNumId w:val="21"/>
  </w:num>
  <w:num w:numId="9">
    <w:abstractNumId w:val="14"/>
  </w:num>
  <w:num w:numId="10">
    <w:abstractNumId w:val="5"/>
  </w:num>
  <w:num w:numId="11">
    <w:abstractNumId w:val="16"/>
  </w:num>
  <w:num w:numId="12">
    <w:abstractNumId w:val="11"/>
  </w:num>
  <w:num w:numId="13">
    <w:abstractNumId w:val="0"/>
    <w:lvlOverride w:ilvl="2">
      <w:lvl w:ilvl="2">
        <w:numFmt w:val="decimal"/>
        <w:lvlText w:val="%3."/>
        <w:lvlJc w:val="left"/>
      </w:lvl>
    </w:lvlOverride>
  </w:num>
  <w:num w:numId="14">
    <w:abstractNumId w:val="1"/>
    <w:lvlOverride w:ilvl="2">
      <w:lvl w:ilvl="2">
        <w:numFmt w:val="decimal"/>
        <w:lvlText w:val="%3."/>
        <w:lvlJc w:val="left"/>
      </w:lvl>
    </w:lvlOverride>
  </w:num>
  <w:num w:numId="15">
    <w:abstractNumId w:val="7"/>
    <w:lvlOverride w:ilvl="2">
      <w:lvl w:ilvl="2">
        <w:numFmt w:val="decimal"/>
        <w:lvlText w:val="%3."/>
        <w:lvlJc w:val="left"/>
      </w:lvl>
    </w:lvlOverride>
  </w:num>
  <w:num w:numId="16">
    <w:abstractNumId w:val="9"/>
    <w:lvlOverride w:ilvl="2">
      <w:lvl w:ilvl="2">
        <w:numFmt w:val="decimal"/>
        <w:lvlText w:val="%3."/>
        <w:lvlJc w:val="left"/>
      </w:lvl>
    </w:lvlOverride>
  </w:num>
  <w:num w:numId="17">
    <w:abstractNumId w:val="2"/>
    <w:lvlOverride w:ilvl="2">
      <w:lvl w:ilvl="2">
        <w:numFmt w:val="decimal"/>
        <w:lvlText w:val="%3."/>
        <w:lvlJc w:val="left"/>
      </w:lvl>
    </w:lvlOverride>
  </w:num>
  <w:num w:numId="18">
    <w:abstractNumId w:val="18"/>
    <w:lvlOverride w:ilvl="2">
      <w:lvl w:ilvl="2">
        <w:numFmt w:val="decimal"/>
        <w:lvlText w:val="%3."/>
        <w:lvlJc w:val="left"/>
      </w:lvl>
    </w:lvlOverride>
  </w:num>
  <w:num w:numId="19">
    <w:abstractNumId w:val="4"/>
    <w:lvlOverride w:ilvl="2">
      <w:lvl w:ilvl="2">
        <w:numFmt w:val="decimal"/>
        <w:lvlText w:val="%3."/>
        <w:lvlJc w:val="left"/>
      </w:lvl>
    </w:lvlOverride>
  </w:num>
  <w:num w:numId="20">
    <w:abstractNumId w:val="19"/>
    <w:lvlOverride w:ilvl="2">
      <w:lvl w:ilvl="2">
        <w:numFmt w:val="decimal"/>
        <w:lvlText w:val="%3."/>
        <w:lvlJc w:val="left"/>
      </w:lvl>
    </w:lvlOverride>
  </w:num>
  <w:num w:numId="21">
    <w:abstractNumId w:val="3"/>
    <w:lvlOverride w:ilvl="2">
      <w:lvl w:ilvl="2">
        <w:numFmt w:val="decimal"/>
        <w:lvlText w:val="%3."/>
        <w:lvlJc w:val="left"/>
      </w:lvl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B4"/>
    <w:rsid w:val="00086EB4"/>
    <w:rsid w:val="000A7263"/>
    <w:rsid w:val="002A4C11"/>
    <w:rsid w:val="005178DA"/>
    <w:rsid w:val="00B56601"/>
    <w:rsid w:val="00D31D6F"/>
    <w:rsid w:val="00E0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69CCA"/>
  <w15:chartTrackingRefBased/>
  <w15:docId w15:val="{AC3569B9-6DF5-4860-B5C7-05B8FF29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6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6EB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8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86EB4"/>
  </w:style>
  <w:style w:type="paragraph" w:styleId="Prrafodelista">
    <w:name w:val="List Paragraph"/>
    <w:basedOn w:val="Normal"/>
    <w:uiPriority w:val="34"/>
    <w:qFormat/>
    <w:rsid w:val="00E0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3</cp:revision>
  <dcterms:created xsi:type="dcterms:W3CDTF">2020-12-07T04:31:00Z</dcterms:created>
  <dcterms:modified xsi:type="dcterms:W3CDTF">2020-12-07T05:38:00Z</dcterms:modified>
</cp:coreProperties>
</file>