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2B4F" w14:textId="717E9B8C" w:rsidR="00AD659F" w:rsidRPr="00AD659F" w:rsidRDefault="00AD659F" w:rsidP="00E8725D">
      <w:pPr>
        <w:rPr>
          <w:b/>
          <w:bCs/>
        </w:rPr>
      </w:pPr>
      <w:r>
        <w:rPr>
          <w:b/>
          <w:bCs/>
        </w:rPr>
        <w:t>Phân tích chuỗi</w:t>
      </w:r>
    </w:p>
    <w:p w14:paraId="715E605F" w14:textId="62FC20C6" w:rsidR="00E8725D" w:rsidRPr="00E8725D" w:rsidRDefault="00E8725D" w:rsidP="00E8725D">
      <w:r w:rsidRPr="00E8725D">
        <w:t>Bạn được cho T test case, mỗi test case là một chuỗi ký tự S.</w:t>
      </w:r>
      <w:r w:rsidRPr="00E8725D">
        <w:br/>
        <w:t>Với mỗi test case, hãy in ra 3 giá trị:</w:t>
      </w:r>
    </w:p>
    <w:p w14:paraId="4CA404F6" w14:textId="77777777" w:rsidR="00E8725D" w:rsidRPr="00E8725D" w:rsidRDefault="00E8725D" w:rsidP="00E8725D">
      <w:pPr>
        <w:numPr>
          <w:ilvl w:val="0"/>
          <w:numId w:val="1"/>
        </w:numPr>
      </w:pPr>
      <w:r w:rsidRPr="00E8725D">
        <w:rPr>
          <w:b/>
          <w:bCs/>
        </w:rPr>
        <w:t>Số ký tự</w:t>
      </w:r>
      <w:r w:rsidRPr="00E8725D">
        <w:t xml:space="preserve"> (bao gồm cả khoảng trắng, dấu câu, ký tự đặc biệt).</w:t>
      </w:r>
    </w:p>
    <w:p w14:paraId="4B5F334C" w14:textId="77777777" w:rsidR="00E8725D" w:rsidRPr="00E8725D" w:rsidRDefault="00E8725D" w:rsidP="00E8725D">
      <w:pPr>
        <w:numPr>
          <w:ilvl w:val="0"/>
          <w:numId w:val="1"/>
        </w:numPr>
      </w:pPr>
      <w:r w:rsidRPr="00E8725D">
        <w:rPr>
          <w:b/>
          <w:bCs/>
        </w:rPr>
        <w:t>Số từ</w:t>
      </w:r>
      <w:r w:rsidRPr="00E8725D">
        <w:t xml:space="preserve"> (các từ được phân tách bởi một hoặc nhiều khoảng trắng).</w:t>
      </w:r>
    </w:p>
    <w:p w14:paraId="1E3FD3F6" w14:textId="77777777" w:rsidR="00E8725D" w:rsidRPr="00E8725D" w:rsidRDefault="00E8725D" w:rsidP="00E8725D">
      <w:pPr>
        <w:numPr>
          <w:ilvl w:val="0"/>
          <w:numId w:val="1"/>
        </w:numPr>
      </w:pPr>
      <w:r w:rsidRPr="00E8725D">
        <w:rPr>
          <w:b/>
          <w:bCs/>
        </w:rPr>
        <w:t>Số chữ cái in hoa</w:t>
      </w:r>
      <w:r w:rsidRPr="00E8725D">
        <w:t xml:space="preserve"> (A–Z).</w:t>
      </w:r>
    </w:p>
    <w:p w14:paraId="11B346AF" w14:textId="77777777" w:rsidR="00E8725D" w:rsidRPr="00E8725D" w:rsidRDefault="00E8725D" w:rsidP="00E8725D">
      <w:r w:rsidRPr="00E8725D">
        <w:pict w14:anchorId="5765EB02">
          <v:rect id="_x0000_i1043" style="width:0;height:1.5pt" o:hralign="center" o:hrstd="t" o:hr="t" fillcolor="#a0a0a0" stroked="f"/>
        </w:pict>
      </w:r>
    </w:p>
    <w:p w14:paraId="25AB5189" w14:textId="77777777" w:rsidR="00E8725D" w:rsidRPr="00E8725D" w:rsidRDefault="00E8725D" w:rsidP="00E8725D">
      <w:pPr>
        <w:rPr>
          <w:b/>
          <w:bCs/>
        </w:rPr>
      </w:pPr>
      <w:r w:rsidRPr="00E8725D">
        <w:rPr>
          <w:b/>
          <w:bCs/>
        </w:rPr>
        <w:t>Input</w:t>
      </w:r>
    </w:p>
    <w:p w14:paraId="3863C3D2" w14:textId="77777777" w:rsidR="00E8725D" w:rsidRPr="00E8725D" w:rsidRDefault="00E8725D" w:rsidP="00E8725D">
      <w:pPr>
        <w:numPr>
          <w:ilvl w:val="0"/>
          <w:numId w:val="2"/>
        </w:numPr>
      </w:pPr>
      <w:r w:rsidRPr="00E8725D">
        <w:t>Dòng đầu tiên chứa số nguyên T (1 ≤ T ≤ 100).</w:t>
      </w:r>
    </w:p>
    <w:p w14:paraId="665C1AF7" w14:textId="77777777" w:rsidR="00E8725D" w:rsidRPr="00E8725D" w:rsidRDefault="00E8725D" w:rsidP="00E8725D">
      <w:pPr>
        <w:numPr>
          <w:ilvl w:val="0"/>
          <w:numId w:val="2"/>
        </w:numPr>
      </w:pPr>
      <w:r w:rsidRPr="00E8725D">
        <w:t>Tiếp theo là T dòng, mỗi dòng chứa một chuỗi S.</w:t>
      </w:r>
    </w:p>
    <w:p w14:paraId="7683611A" w14:textId="77777777" w:rsidR="00E8725D" w:rsidRPr="00E8725D" w:rsidRDefault="00E8725D" w:rsidP="00E8725D">
      <w:pPr>
        <w:numPr>
          <w:ilvl w:val="0"/>
          <w:numId w:val="2"/>
        </w:numPr>
      </w:pPr>
      <w:r w:rsidRPr="00E8725D">
        <w:t>1 ≤ |S| ≤ 10^5 cho mỗi chuỗi.</w:t>
      </w:r>
    </w:p>
    <w:p w14:paraId="29310773" w14:textId="77777777" w:rsidR="00E8725D" w:rsidRPr="00E8725D" w:rsidRDefault="00E8725D" w:rsidP="00E8725D">
      <w:pPr>
        <w:numPr>
          <w:ilvl w:val="0"/>
          <w:numId w:val="2"/>
        </w:numPr>
      </w:pPr>
      <w:r w:rsidRPr="00E8725D">
        <w:t>Tổng độ dài tất cả các chuỗi ≤ 10^6.</w:t>
      </w:r>
    </w:p>
    <w:p w14:paraId="58F79AEC" w14:textId="77777777" w:rsidR="00E8725D" w:rsidRPr="00E8725D" w:rsidRDefault="00E8725D" w:rsidP="00E8725D">
      <w:r w:rsidRPr="00E8725D">
        <w:pict w14:anchorId="7BF581BE">
          <v:rect id="_x0000_i1044" style="width:0;height:1.5pt" o:hralign="center" o:hrstd="t" o:hr="t" fillcolor="#a0a0a0" stroked="f"/>
        </w:pict>
      </w:r>
    </w:p>
    <w:p w14:paraId="2DFF28E7" w14:textId="77777777" w:rsidR="00E8725D" w:rsidRPr="00E8725D" w:rsidRDefault="00E8725D" w:rsidP="00E8725D">
      <w:pPr>
        <w:rPr>
          <w:b/>
          <w:bCs/>
        </w:rPr>
      </w:pPr>
      <w:r w:rsidRPr="00E8725D">
        <w:rPr>
          <w:b/>
          <w:bCs/>
        </w:rPr>
        <w:t>Output</w:t>
      </w:r>
    </w:p>
    <w:p w14:paraId="30D0DF3D" w14:textId="77777777" w:rsidR="00E8725D" w:rsidRPr="00E8725D" w:rsidRDefault="00E8725D" w:rsidP="00E8725D">
      <w:pPr>
        <w:numPr>
          <w:ilvl w:val="0"/>
          <w:numId w:val="3"/>
        </w:numPr>
      </w:pPr>
      <w:r w:rsidRPr="00E8725D">
        <w:t xml:space="preserve">Với mỗi test case, in ra </w:t>
      </w:r>
      <w:r w:rsidRPr="00E8725D">
        <w:rPr>
          <w:b/>
          <w:bCs/>
        </w:rPr>
        <w:t>3 số nguyên</w:t>
      </w:r>
      <w:r w:rsidRPr="00E8725D">
        <w:t xml:space="preserve"> trên một dòng, cách nhau bởi khoảng trắng, lần lượt là:</w:t>
      </w:r>
    </w:p>
    <w:p w14:paraId="5810FF46" w14:textId="77777777" w:rsidR="00E8725D" w:rsidRPr="00E8725D" w:rsidRDefault="00E8725D" w:rsidP="00E8725D">
      <w:pPr>
        <w:numPr>
          <w:ilvl w:val="1"/>
          <w:numId w:val="3"/>
        </w:numPr>
      </w:pPr>
      <w:r w:rsidRPr="00E8725D">
        <w:t>Số ký tự</w:t>
      </w:r>
    </w:p>
    <w:p w14:paraId="1F1E11A6" w14:textId="77777777" w:rsidR="00E8725D" w:rsidRPr="00E8725D" w:rsidRDefault="00E8725D" w:rsidP="00E8725D">
      <w:pPr>
        <w:numPr>
          <w:ilvl w:val="1"/>
          <w:numId w:val="3"/>
        </w:numPr>
      </w:pPr>
      <w:r w:rsidRPr="00E8725D">
        <w:t>Số từ</w:t>
      </w:r>
    </w:p>
    <w:p w14:paraId="5F97D263" w14:textId="77777777" w:rsidR="00E8725D" w:rsidRPr="00E8725D" w:rsidRDefault="00E8725D" w:rsidP="00E8725D">
      <w:pPr>
        <w:numPr>
          <w:ilvl w:val="1"/>
          <w:numId w:val="3"/>
        </w:numPr>
      </w:pPr>
      <w:r w:rsidRPr="00E8725D">
        <w:t>Số chữ cái in hoa</w:t>
      </w:r>
    </w:p>
    <w:p w14:paraId="5E6F0BEF" w14:textId="77777777" w:rsidR="00E8725D" w:rsidRPr="00E8725D" w:rsidRDefault="00E8725D" w:rsidP="00E8725D">
      <w:r w:rsidRPr="00E8725D">
        <w:pict w14:anchorId="147F43F2">
          <v:rect id="_x0000_i1045" style="width:0;height:1.5pt" o:hralign="center" o:hrstd="t" o:hr="t" fillcolor="#a0a0a0" stroked="f"/>
        </w:pict>
      </w:r>
    </w:p>
    <w:p w14:paraId="6529C635" w14:textId="77777777" w:rsidR="00E8725D" w:rsidRPr="00E8725D" w:rsidRDefault="00E8725D" w:rsidP="00E8725D">
      <w:pPr>
        <w:rPr>
          <w:b/>
          <w:bCs/>
        </w:rPr>
      </w:pPr>
      <w:r w:rsidRPr="00E8725D">
        <w:rPr>
          <w:b/>
          <w:bCs/>
        </w:rPr>
        <w:t>Ví dụ</w:t>
      </w:r>
    </w:p>
    <w:p w14:paraId="0EA5DF29" w14:textId="77777777" w:rsidR="00E8725D" w:rsidRPr="00E8725D" w:rsidRDefault="00E8725D" w:rsidP="00E8725D">
      <w:pPr>
        <w:rPr>
          <w:b/>
          <w:bCs/>
        </w:rPr>
      </w:pPr>
      <w:r w:rsidRPr="00E8725D">
        <w:rPr>
          <w:b/>
          <w:bCs/>
        </w:rPr>
        <w:t>Input</w:t>
      </w:r>
    </w:p>
    <w:p w14:paraId="63C30816" w14:textId="77777777" w:rsidR="00E8725D" w:rsidRDefault="00E8725D" w:rsidP="00E8725D">
      <w:r>
        <w:t>2</w:t>
      </w:r>
    </w:p>
    <w:p w14:paraId="4C1A0D62" w14:textId="77777777" w:rsidR="00E8725D" w:rsidRDefault="00E8725D" w:rsidP="00E8725D">
      <w:r>
        <w:t>Hello World</w:t>
      </w:r>
    </w:p>
    <w:p w14:paraId="0981A403" w14:textId="77777777" w:rsidR="00D83B91" w:rsidRDefault="00D83B91" w:rsidP="00E8725D">
      <w:r w:rsidRPr="00D83B91">
        <w:t xml:space="preserve">  This   is  an Example! </w:t>
      </w:r>
    </w:p>
    <w:p w14:paraId="32854061" w14:textId="6C6F6BA6" w:rsidR="00E8725D" w:rsidRDefault="00E8725D" w:rsidP="00E8725D">
      <w:pPr>
        <w:rPr>
          <w:b/>
          <w:bCs/>
        </w:rPr>
      </w:pPr>
      <w:r>
        <w:rPr>
          <w:b/>
          <w:bCs/>
        </w:rPr>
        <w:t>Output:</w:t>
      </w:r>
    </w:p>
    <w:p w14:paraId="69DDC54C" w14:textId="77777777" w:rsidR="00E8725D" w:rsidRDefault="00E8725D" w:rsidP="00E8725D">
      <w:r>
        <w:t>11 2 2</w:t>
      </w:r>
    </w:p>
    <w:p w14:paraId="622B4A2E" w14:textId="79900719" w:rsidR="00E8725D" w:rsidRDefault="00E8725D" w:rsidP="00E8725D">
      <w:r>
        <w:lastRenderedPageBreak/>
        <w:t>2</w:t>
      </w:r>
      <w:r w:rsidR="00D265FC">
        <w:t>5</w:t>
      </w:r>
      <w:r>
        <w:t xml:space="preserve"> 4 </w:t>
      </w:r>
      <w:r w:rsidR="00906510">
        <w:t>2</w:t>
      </w:r>
    </w:p>
    <w:p w14:paraId="5FA1ADDA" w14:textId="77777777" w:rsidR="004178A7" w:rsidRPr="004178A7" w:rsidRDefault="004178A7" w:rsidP="004178A7">
      <w:pPr>
        <w:rPr>
          <w:b/>
          <w:bCs/>
        </w:rPr>
      </w:pPr>
      <w:r w:rsidRPr="004178A7">
        <w:rPr>
          <w:b/>
          <w:bCs/>
        </w:rPr>
        <w:t>Giải thích</w:t>
      </w:r>
    </w:p>
    <w:p w14:paraId="58977CC1" w14:textId="77777777" w:rsidR="004178A7" w:rsidRPr="004178A7" w:rsidRDefault="004178A7" w:rsidP="004178A7">
      <w:pPr>
        <w:numPr>
          <w:ilvl w:val="0"/>
          <w:numId w:val="4"/>
        </w:numPr>
      </w:pPr>
      <w:r w:rsidRPr="004178A7">
        <w:rPr>
          <w:b/>
          <w:bCs/>
        </w:rPr>
        <w:t>Test case 1</w:t>
      </w:r>
      <w:r w:rsidRPr="004178A7">
        <w:t>: "Hello World"</w:t>
      </w:r>
    </w:p>
    <w:p w14:paraId="4699DBEB" w14:textId="77777777" w:rsidR="004178A7" w:rsidRPr="004178A7" w:rsidRDefault="004178A7" w:rsidP="004178A7">
      <w:pPr>
        <w:numPr>
          <w:ilvl w:val="1"/>
          <w:numId w:val="4"/>
        </w:numPr>
      </w:pPr>
      <w:r w:rsidRPr="004178A7">
        <w:t>Số ký tự: 11</w:t>
      </w:r>
    </w:p>
    <w:p w14:paraId="17969E1D" w14:textId="77777777" w:rsidR="004178A7" w:rsidRPr="004178A7" w:rsidRDefault="004178A7" w:rsidP="004178A7">
      <w:pPr>
        <w:numPr>
          <w:ilvl w:val="1"/>
          <w:numId w:val="4"/>
        </w:numPr>
      </w:pPr>
      <w:r w:rsidRPr="004178A7">
        <w:t>Số từ: "Hello", "World" → 2</w:t>
      </w:r>
    </w:p>
    <w:p w14:paraId="083C8CEA" w14:textId="77777777" w:rsidR="004178A7" w:rsidRPr="004178A7" w:rsidRDefault="004178A7" w:rsidP="004178A7">
      <w:pPr>
        <w:numPr>
          <w:ilvl w:val="1"/>
          <w:numId w:val="4"/>
        </w:numPr>
      </w:pPr>
      <w:r w:rsidRPr="004178A7">
        <w:t>Số chữ in hoa: H, W → 2</w:t>
      </w:r>
    </w:p>
    <w:p w14:paraId="15F6A056" w14:textId="4D7DBF5C" w:rsidR="004178A7" w:rsidRPr="004178A7" w:rsidRDefault="004178A7" w:rsidP="00B50E11">
      <w:r w:rsidRPr="004178A7">
        <w:rPr>
          <w:b/>
          <w:bCs/>
        </w:rPr>
        <w:t>Test case 2</w:t>
      </w:r>
      <w:r w:rsidRPr="004178A7">
        <w:t>: "</w:t>
      </w:r>
      <w:r w:rsidR="00B50E11" w:rsidRPr="001C4607">
        <w:t xml:space="preserve">  This   is  an Examp</w:t>
      </w:r>
      <w:r w:rsidR="00B50E11">
        <w:t>l</w:t>
      </w:r>
      <w:r w:rsidR="00B50E11" w:rsidRPr="001C4607">
        <w:t>e!</w:t>
      </w:r>
      <w:r w:rsidR="00B50E11">
        <w:t xml:space="preserve"> </w:t>
      </w:r>
      <w:r w:rsidRPr="004178A7">
        <w:t>"</w:t>
      </w:r>
    </w:p>
    <w:p w14:paraId="3171C6FB" w14:textId="73EC0186" w:rsidR="004178A7" w:rsidRPr="004178A7" w:rsidRDefault="004178A7" w:rsidP="004178A7">
      <w:pPr>
        <w:numPr>
          <w:ilvl w:val="1"/>
          <w:numId w:val="4"/>
        </w:numPr>
      </w:pPr>
      <w:r w:rsidRPr="004178A7">
        <w:t>Số ký tự: 2</w:t>
      </w:r>
      <w:r w:rsidR="00B50E11">
        <w:t>5</w:t>
      </w:r>
      <w:r w:rsidRPr="004178A7">
        <w:t xml:space="preserve"> (bao gồm cả khoảng trắng ở đầu và cuối)</w:t>
      </w:r>
    </w:p>
    <w:p w14:paraId="74EB4673" w14:textId="22B1D217" w:rsidR="004178A7" w:rsidRPr="004178A7" w:rsidRDefault="004178A7" w:rsidP="004178A7">
      <w:pPr>
        <w:numPr>
          <w:ilvl w:val="1"/>
          <w:numId w:val="4"/>
        </w:numPr>
      </w:pPr>
      <w:r w:rsidRPr="004178A7">
        <w:t>Số từ: "This", "is", "an", "Examp</w:t>
      </w:r>
      <w:r w:rsidR="00D265FC">
        <w:t>l</w:t>
      </w:r>
      <w:r w:rsidRPr="004178A7">
        <w:t>e!" → 4</w:t>
      </w:r>
    </w:p>
    <w:p w14:paraId="00FA9D9F" w14:textId="1A4B0E39" w:rsidR="004178A7" w:rsidRPr="004178A7" w:rsidRDefault="004178A7" w:rsidP="004178A7">
      <w:pPr>
        <w:numPr>
          <w:ilvl w:val="1"/>
          <w:numId w:val="4"/>
        </w:numPr>
      </w:pPr>
      <w:r w:rsidRPr="004178A7">
        <w:t xml:space="preserve">Số chữ in hoa: T, E, → </w:t>
      </w:r>
      <w:r w:rsidR="00D265FC">
        <w:t>2</w:t>
      </w:r>
    </w:p>
    <w:p w14:paraId="686C249F" w14:textId="77777777" w:rsidR="004178A7" w:rsidRPr="00E8725D" w:rsidRDefault="004178A7" w:rsidP="00E8725D"/>
    <w:sectPr w:rsidR="004178A7" w:rsidRPr="00E8725D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E69"/>
    <w:multiLevelType w:val="multilevel"/>
    <w:tmpl w:val="0480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A0CF5"/>
    <w:multiLevelType w:val="multilevel"/>
    <w:tmpl w:val="66C4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51FC1"/>
    <w:multiLevelType w:val="multilevel"/>
    <w:tmpl w:val="B60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97A8A"/>
    <w:multiLevelType w:val="multilevel"/>
    <w:tmpl w:val="CB86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260872">
    <w:abstractNumId w:val="3"/>
  </w:num>
  <w:num w:numId="2" w16cid:durableId="563179868">
    <w:abstractNumId w:val="1"/>
  </w:num>
  <w:num w:numId="3" w16cid:durableId="1613824954">
    <w:abstractNumId w:val="0"/>
  </w:num>
  <w:num w:numId="4" w16cid:durableId="89057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FD"/>
    <w:rsid w:val="00037F4C"/>
    <w:rsid w:val="000852FF"/>
    <w:rsid w:val="000D327D"/>
    <w:rsid w:val="001C4607"/>
    <w:rsid w:val="004178A7"/>
    <w:rsid w:val="0060704E"/>
    <w:rsid w:val="006222D5"/>
    <w:rsid w:val="006A07ED"/>
    <w:rsid w:val="008338FD"/>
    <w:rsid w:val="008D5961"/>
    <w:rsid w:val="00906510"/>
    <w:rsid w:val="009601D4"/>
    <w:rsid w:val="00A00E11"/>
    <w:rsid w:val="00A15AEE"/>
    <w:rsid w:val="00A57D3F"/>
    <w:rsid w:val="00AD659F"/>
    <w:rsid w:val="00B50E11"/>
    <w:rsid w:val="00D265FC"/>
    <w:rsid w:val="00D83B91"/>
    <w:rsid w:val="00E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42EC5"/>
  <w15:chartTrackingRefBased/>
  <w15:docId w15:val="{2FFF3497-897F-4BE2-BE99-EB8C2E34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11"/>
  </w:style>
  <w:style w:type="paragraph" w:styleId="Heading1">
    <w:name w:val="heading 1"/>
    <w:basedOn w:val="Normal"/>
    <w:next w:val="Normal"/>
    <w:link w:val="Heading1Char"/>
    <w:uiPriority w:val="9"/>
    <w:qFormat/>
    <w:rsid w:val="0083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8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8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8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8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8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8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8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8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8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8F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9</cp:revision>
  <dcterms:created xsi:type="dcterms:W3CDTF">2025-08-13T10:26:00Z</dcterms:created>
  <dcterms:modified xsi:type="dcterms:W3CDTF">2025-08-13T10:34:00Z</dcterms:modified>
</cp:coreProperties>
</file>