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2026-07-23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功耗证据。短 smoke 不替代 24h/72h 长稳验收。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通过；Redmi 当前代码 smoke 以 11.319% CPU 通过但无 UID power；OnePlus Android 16 预检产出 UID 功耗，首次 24h 因持续断连失败；24h/72h 未完成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在原预算 smoke 已连续通过后，执行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