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CA5" w:rsidRPr="00F91346" w:rsidRDefault="00225199">
      <w:pPr>
        <w:rPr>
          <w:b/>
          <w:bCs/>
        </w:rPr>
      </w:pPr>
      <w:r w:rsidRPr="00F91346">
        <w:rPr>
          <w:b/>
          <w:bCs/>
        </w:rPr>
        <w:t>Introduction</w:t>
      </w:r>
    </w:p>
    <w:p w:rsidR="00225199" w:rsidRDefault="00A84AA7" w:rsidP="00A84AA7">
      <w:r>
        <w:t>This is the second</w:t>
      </w:r>
      <w:r w:rsidR="00225199">
        <w:t xml:space="preserve"> personal report that I have written in order to evaluate myself. </w:t>
      </w:r>
      <w:r w:rsidR="00EC28F8">
        <w:t>What I aim to do with a report such as this, is to have a general look at my performance up until this report alongside other notable events and evaluate issues and strengths in what I have done so far. I will then take this and conclude what I need to do. This is used to adapt my action plan.</w:t>
      </w:r>
      <w:r>
        <w:t xml:space="preserve"> As a new feature of these reports, I have decided to add a five point graph to act as a quick summary of key areas, which are: Attendance, Work Ethic, Completion of Work, Up to Date and Independent Study. These will all be evaluated out of 5.</w:t>
      </w:r>
    </w:p>
    <w:p w:rsidR="00225199" w:rsidRPr="00F91346" w:rsidRDefault="00301247" w:rsidP="0022519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225199" w:rsidRPr="00F91346">
        <w:rPr>
          <w:b/>
          <w:bCs/>
        </w:rPr>
        <w:t>Performance</w:t>
      </w:r>
    </w:p>
    <w:p w:rsidR="00225199" w:rsidRDefault="008A12C5" w:rsidP="00225199">
      <w:r>
        <w:t>Whilst I have taken steps to try and improve my situation, the summary graph says it all. Alongside having forgotten to pro</w:t>
      </w:r>
      <w:r w:rsidR="000E7788">
        <w:t xml:space="preserve">duce a set schedule before now, I have still had sleeping issues and going away for the weekend did not help. </w:t>
      </w:r>
      <w:r w:rsidR="00B84339">
        <w:t>In a few areas now, I am not fully up to date and overall feel that I am lacking in completion of independent and extended study.</w:t>
      </w:r>
      <w:r w:rsidR="007F64D3">
        <w:t xml:space="preserve"> In short, since the last report it has not been great and something needs to be done. Luckily, I have just gotten through fully evaluating my time management, so that will help for next time.</w:t>
      </w:r>
    </w:p>
    <w:p w:rsidR="00225199" w:rsidRPr="00F91346" w:rsidRDefault="00225199" w:rsidP="00225199">
      <w:pPr>
        <w:rPr>
          <w:b/>
          <w:bCs/>
        </w:rPr>
      </w:pPr>
      <w:r w:rsidRPr="00F91346">
        <w:rPr>
          <w:b/>
          <w:bCs/>
        </w:rPr>
        <w:t>Conclusion</w:t>
      </w:r>
    </w:p>
    <w:p w:rsidR="00F1661E" w:rsidRDefault="007F64D3" w:rsidP="00225199">
      <w:r>
        <w:t>Since the previous report, it can be argued that I</w:t>
      </w:r>
      <w:r w:rsidR="00452274">
        <w:t>,</w:t>
      </w:r>
      <w:r>
        <w:t xml:space="preserve"> in fact got worse. </w:t>
      </w:r>
      <w:r w:rsidR="00B10E9D">
        <w:t xml:space="preserve">I missed more sessions due to sleep and </w:t>
      </w:r>
      <w:r w:rsidR="002E06C7">
        <w:t xml:space="preserve">work </w:t>
      </w:r>
      <w:r w:rsidR="00B10E9D">
        <w:t xml:space="preserve">ethic issues, missed work because I have lacked time and effort in independent study and </w:t>
      </w:r>
      <w:r w:rsidR="002E06C7">
        <w:t xml:space="preserve">all around failed myself in sticking to promises. </w:t>
      </w:r>
      <w:r w:rsidR="00DD3729">
        <w:t xml:space="preserve">As I definitely do not want to stay like this with my final module assessments approaching, I will strive to stay on track with work by putting myself into a routine that is highly flexible. </w:t>
      </w:r>
      <w:r w:rsidR="008E58E4">
        <w:t>I have evaluated my time usage across an academic week and from it and my existing timetable, produced a flexible schedule for each day of the week to guide me by. This will hopefully ensure that I stay true to my work and get it and additional tasks done.</w:t>
      </w:r>
      <w:r w:rsidR="003E4253">
        <w:t xml:space="preserve"> I have made it work so that I still have plenty of free time, so hopefully I can slide into it by the end of the week. The next report should hopefully cover as to whether or not this will have helped.</w:t>
      </w:r>
      <w:bookmarkStart w:id="0" w:name="_GoBack"/>
      <w:bookmarkEnd w:id="0"/>
    </w:p>
    <w:p w:rsidR="00FA20FB" w:rsidRDefault="00FA20FB" w:rsidP="00225199"/>
    <w:p w:rsidR="00FA20FB" w:rsidRDefault="00FA20FB" w:rsidP="00225199"/>
    <w:sectPr w:rsidR="00FA20F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1DC" w:rsidRDefault="00F751DC" w:rsidP="00F751DC">
      <w:pPr>
        <w:spacing w:after="0" w:line="240" w:lineRule="auto"/>
      </w:pPr>
      <w:r>
        <w:separator/>
      </w:r>
    </w:p>
  </w:endnote>
  <w:endnote w:type="continuationSeparator" w:id="0">
    <w:p w:rsidR="00F751DC" w:rsidRDefault="00F751DC" w:rsidP="00F75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1DC" w:rsidRDefault="00F751DC" w:rsidP="00F751DC">
      <w:pPr>
        <w:spacing w:after="0" w:line="240" w:lineRule="auto"/>
      </w:pPr>
      <w:r>
        <w:separator/>
      </w:r>
    </w:p>
  </w:footnote>
  <w:footnote w:type="continuationSeparator" w:id="0">
    <w:p w:rsidR="00F751DC" w:rsidRDefault="00F751DC" w:rsidP="00F75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1DC" w:rsidRDefault="00F751D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751DC" w:rsidRDefault="00F751DC" w:rsidP="00F751DC">
                              <w:pPr>
                                <w:spacing w:after="0" w:line="240" w:lineRule="auto"/>
                              </w:pPr>
                              <w:r>
                                <w:t>Personal Report (02/11/2017)                                                                                                    Robert Pott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F751DC" w:rsidRDefault="00F751DC" w:rsidP="00F751DC">
                        <w:pPr>
                          <w:spacing w:after="0" w:line="240" w:lineRule="auto"/>
                        </w:pPr>
                        <w:r>
                          <w:t>Personal Report (02/11/2017)                                                                                                    Robert Pott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751DC" w:rsidRDefault="00F751D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E4253" w:rsidRPr="003E4253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751DC" w:rsidRDefault="00F751D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E4253" w:rsidRPr="003E4253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78"/>
    <w:rsid w:val="000E7788"/>
    <w:rsid w:val="001E4679"/>
    <w:rsid w:val="00225199"/>
    <w:rsid w:val="002712E3"/>
    <w:rsid w:val="002A331C"/>
    <w:rsid w:val="002E06C7"/>
    <w:rsid w:val="002E76E9"/>
    <w:rsid w:val="00301247"/>
    <w:rsid w:val="003B5EBD"/>
    <w:rsid w:val="003E4253"/>
    <w:rsid w:val="00452274"/>
    <w:rsid w:val="00521CA5"/>
    <w:rsid w:val="0056110F"/>
    <w:rsid w:val="00594AE8"/>
    <w:rsid w:val="007F64D3"/>
    <w:rsid w:val="008A12C5"/>
    <w:rsid w:val="008E58E4"/>
    <w:rsid w:val="008F243C"/>
    <w:rsid w:val="00A84AA7"/>
    <w:rsid w:val="00AA004C"/>
    <w:rsid w:val="00B10E9D"/>
    <w:rsid w:val="00B84339"/>
    <w:rsid w:val="00B9134F"/>
    <w:rsid w:val="00BA0E93"/>
    <w:rsid w:val="00BC5578"/>
    <w:rsid w:val="00DC0C0C"/>
    <w:rsid w:val="00DD3729"/>
    <w:rsid w:val="00EC28F8"/>
    <w:rsid w:val="00F1661E"/>
    <w:rsid w:val="00F751DC"/>
    <w:rsid w:val="00F91346"/>
    <w:rsid w:val="00FA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21E2DD8"/>
  <w15:chartTrackingRefBased/>
  <w15:docId w15:val="{A2C59F85-9546-4772-B4A4-D6EBED74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1DC"/>
  </w:style>
  <w:style w:type="paragraph" w:styleId="Footer">
    <w:name w:val="footer"/>
    <w:basedOn w:val="Normal"/>
    <w:link w:val="FooterChar"/>
    <w:uiPriority w:val="99"/>
    <w:unhideWhenUsed/>
    <w:rsid w:val="00F75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Performance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Ethic</c:v>
                </c:pt>
                <c:pt idx="1">
                  <c:v>Work Done</c:v>
                </c:pt>
                <c:pt idx="2">
                  <c:v>Independent Study</c:v>
                </c:pt>
                <c:pt idx="3">
                  <c:v>Up to Date</c:v>
                </c:pt>
                <c:pt idx="4">
                  <c:v>Attendance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52-4970-B2B9-65EFE946180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334895032"/>
        <c:axId val="334895360"/>
      </c:radarChart>
      <c:catAx>
        <c:axId val="334895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895360"/>
        <c:crosses val="autoZero"/>
        <c:auto val="1"/>
        <c:lblAlgn val="ctr"/>
        <c:lblOffset val="100"/>
        <c:noMultiLvlLbl val="0"/>
      </c:catAx>
      <c:valAx>
        <c:axId val="334895360"/>
        <c:scaling>
          <c:orientation val="minMax"/>
          <c:max val="5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334895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C1881-4CEC-40DC-AD91-03865A07A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Report (02/11/2017)                                                                                                    Robert Pott</vt:lpstr>
    </vt:vector>
  </TitlesOfParts>
  <Company>Nottingham Trent University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Report (02/11/2017)                                                                                                    Robert Pott</dc:title>
  <dc:subject/>
  <dc:creator>Rob Pott 2017 (N0749785)</dc:creator>
  <cp:keywords/>
  <dc:description/>
  <cp:lastModifiedBy>Rob Pott 2017 (N0749785)</cp:lastModifiedBy>
  <cp:revision>28</cp:revision>
  <dcterms:created xsi:type="dcterms:W3CDTF">2017-11-02T16:30:00Z</dcterms:created>
  <dcterms:modified xsi:type="dcterms:W3CDTF">2017-11-14T00:14:00Z</dcterms:modified>
</cp:coreProperties>
</file>