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480" w:line="240" w:before="0"/>
        <w:ind w:left="0" w:firstLine="0" w:right="0"/>
        <w:contextualSpacing w:val="0"/>
        <w:jc w:val="center"/>
      </w:pPr>
      <w:bookmarkStart w:id="0" w:colFirst="0" w:name="id.20f06d1612bc" w:colLast="0"/>
      <w:bookmarkEnd w:id="0"/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PROJECT PLAN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40" w:line="240" w:before="0"/>
        <w:ind w:left="0" w:firstLine="0" w:right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&lt; Objective –C Team &gt;</w:t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320"/>
        <w:gridCol w:w="720"/>
        <w:gridCol w:w="4320"/>
        <w:tblGridChange w:id="0">
          <w:tblGrid>
            <w:gridCol w:w="4320"/>
            <w:gridCol w:w="720"/>
            <w:gridCol w:w="4320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360" w:line="240" w:before="0"/>
        <w:ind w:left="0" w:firstLine="0" w:right="0"/>
        <w:contextualSpacing w:val="0"/>
        <w:jc w:val="center"/>
      </w:pPr>
      <w:bookmarkStart w:id="1" w:colFirst="0" w:name="id.37cc96a240ed" w:colLast="0"/>
      <w:bookmarkEnd w:id="1"/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32"/>
          <w:u w:val="none"/>
          <w:vertAlign w:val="baseline"/>
          <w:rtl w:val="0"/>
        </w:rPr>
        <w:t xml:space="preserve">Table of Contents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461"/>
        </w:tabs>
        <w:spacing w:lineRule="auto" w:after="240" w:line="240" w:before="0"/>
        <w:ind w:left="0" w:firstLine="0" w:right="576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1.</w:t>
        <w:tab/>
        <w:t xml:space="preserve">Project Overview</w:t>
        <w:tab/>
        <w:t xml:space="preserve">1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22"/>
        </w:tabs>
        <w:spacing w:lineRule="auto" w:after="120" w:line="240" w:before="0"/>
        <w:ind w:left="461" w:firstLine="0" w:right="576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1.1</w:t>
        <w:tab/>
        <w:t xml:space="preserve">Purpose, Scope, and Objectives</w:t>
        <w:tab/>
        <w:t xml:space="preserve">1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22"/>
        </w:tabs>
        <w:spacing w:lineRule="auto" w:after="120" w:line="240" w:before="0"/>
        <w:ind w:left="461" w:firstLine="0" w:right="576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1.2</w:t>
        <w:tab/>
        <w:t xml:space="preserve">Assumptions and Constraints</w:t>
        <w:tab/>
        <w:t xml:space="preserve">1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22"/>
        </w:tabs>
        <w:spacing w:lineRule="auto" w:after="120" w:line="240" w:before="0"/>
        <w:ind w:left="461" w:firstLine="0" w:right="576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1.3</w:t>
        <w:tab/>
        <w:t xml:space="preserve">Project Deliverables</w:t>
        <w:tab/>
        <w:t xml:space="preserve">2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22"/>
        </w:tabs>
        <w:spacing w:lineRule="auto" w:after="120" w:line="240" w:before="0"/>
        <w:ind w:left="461" w:firstLine="0" w:right="576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1.4</w:t>
        <w:tab/>
        <w:t xml:space="preserve">Schedule and Budget Summary</w:t>
        <w:tab/>
        <w:t xml:space="preserve">2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22"/>
        </w:tabs>
        <w:spacing w:lineRule="auto" w:after="120" w:line="240" w:before="0"/>
        <w:ind w:left="461" w:firstLine="0" w:right="576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1.5</w:t>
        <w:tab/>
        <w:t xml:space="preserve">Evolution of the Plan</w:t>
        <w:tab/>
        <w:t xml:space="preserve">2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22"/>
        </w:tabs>
        <w:spacing w:lineRule="auto" w:after="120" w:line="240" w:before="0"/>
        <w:ind w:left="461" w:firstLine="0" w:right="576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1.6</w:t>
        <w:tab/>
        <w:t xml:space="preserve">References</w:t>
        <w:tab/>
        <w:t xml:space="preserve">2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922"/>
        </w:tabs>
        <w:spacing w:lineRule="auto" w:after="120" w:line="240" w:before="0"/>
        <w:ind w:left="461" w:firstLine="0" w:right="576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1.7</w:t>
        <w:tab/>
        <w:t xml:space="preserve">Definitions and Acronyms</w:t>
        <w:tab/>
        <w:t xml:space="preserve">3</w:t>
      </w:r>
    </w:p>
    <w:p w:rsidP="00000000" w:rsidRPr="00000000" w:rsidR="00000000" w:rsidDel="00000000" w:rsidRDefault="00000000">
      <w:pPr>
        <w:keepNext w:val="0"/>
        <w:keepLines w:val="0"/>
        <w:widowControl w:val="0"/>
        <w:tabs>
          <w:tab w:val="left" w:pos="461"/>
        </w:tabs>
        <w:spacing w:lineRule="auto" w:after="240" w:line="240" w:before="0"/>
        <w:ind w:left="0" w:firstLine="0" w:right="576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2.</w:t>
        <w:tab/>
        <w:t xml:space="preserve">Roles and Responsibilities</w:t>
        <w:tab/>
        <w:t xml:space="preserve">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4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4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numPr>
          <w:ilvl w:val="0"/>
          <w:numId w:val="4"/>
        </w:numPr>
        <w:spacing w:lineRule="auto" w:after="240" w:line="240" w:before="0"/>
        <w:ind w:left="432" w:right="0" w:hanging="431"/>
        <w:contextualSpacing w:val="1"/>
        <w:jc w:val="left"/>
      </w:pPr>
      <w:bookmarkStart w:id="2" w:colFirst="0" w:name="id.e4e93e8d24f1" w:colLast="0"/>
      <w:bookmarkEnd w:id="2"/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800000"/>
          <w:sz w:val="28"/>
          <w:u w:val="none"/>
          <w:vertAlign w:val="baseline"/>
          <w:rtl w:val="0"/>
        </w:rPr>
        <w:t xml:space="preserve">Project Overview</w:t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numPr>
          <w:ilvl w:val="1"/>
          <w:numId w:val="4"/>
        </w:numPr>
        <w:spacing w:lineRule="auto" w:after="180" w:line="240" w:before="0"/>
        <w:ind w:left="864" w:right="0" w:hanging="431"/>
        <w:contextualSpacing w:val="1"/>
        <w:jc w:val="left"/>
      </w:pPr>
      <w:bookmarkStart w:id="3" w:colFirst="0" w:name="id.04ac6285605d" w:colLast="0"/>
      <w:bookmarkEnd w:id="3"/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Purpose, Scope, and Objectives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20" w:line="240" w:before="0"/>
        <w:ind w:left="1296" w:right="0" w:hanging="431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The purpose is to implement counting standards for the objective-c language.The scope of the project is to define and implement standard code counting rules for objective C.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20" w:line="240" w:before="0"/>
        <w:ind w:left="1296" w:right="0" w:hanging="431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We identify and describe all the tasks in a priority queue which will be worked upon in the upcoming Scrums.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20" w:line="240" w:before="0"/>
        <w:ind w:left="1296" w:right="0" w:hanging="431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 code in C++ which will count lines of code in Objective-c.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20" w:line="240" w:before="0"/>
        <w:ind w:left="1296" w:right="0" w:hanging="431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This code will be combined with the entire UCC code to provide for counting of the   SLOC of various languages.</w:t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numPr>
          <w:ilvl w:val="1"/>
          <w:numId w:val="4"/>
        </w:numPr>
        <w:spacing w:lineRule="auto" w:after="180" w:line="240" w:before="0"/>
        <w:ind w:left="864" w:right="0" w:hanging="431"/>
        <w:contextualSpacing w:val="1"/>
        <w:jc w:val="left"/>
      </w:pPr>
      <w:bookmarkStart w:id="4" w:colFirst="0" w:name="id.093bb633c8b8" w:colLast="0"/>
      <w:bookmarkEnd w:id="4"/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Assumptions, Constraints and Risks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120" w:line="240" w:before="0"/>
        <w:ind w:left="1296" w:right="0" w:hanging="431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Describe the imposed constraints and risks on the project such as: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60" w:line="240" w:before="0"/>
        <w:ind w:left="1728" w:right="0" w:hanging="431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Resources – Two developers and two testers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60" w:line="240" w:before="0"/>
        <w:ind w:left="1728" w:right="0" w:hanging="431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Quality- To match the code counting standards code already present in the UCC.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60" w:line="240" w:before="0"/>
        <w:ind w:left="1728" w:right="0" w:hanging="431"/>
        <w:contextualSpacing w:val="1"/>
        <w:jc w:val="left"/>
      </w:pPr>
      <w:bookmarkStart w:id="5" w:colFirst="0" w:name="id.d6cf6448baf0" w:colLast="0"/>
      <w:bookmarkEnd w:id="5"/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technology to be used-C++ and Objective-C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keepNext w:val="0"/>
        <w:keepLines w:val="0"/>
        <w:widowControl w:val="0"/>
        <w:numPr>
          <w:ilvl w:val="0"/>
          <w:numId w:val="4"/>
        </w:numPr>
        <w:spacing w:lineRule="auto" w:after="240" w:line="240" w:before="0"/>
        <w:ind w:left="432" w:right="0" w:hanging="431"/>
        <w:contextualSpacing w:val="1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800000"/>
          <w:sz w:val="28"/>
          <w:u w:val="none"/>
          <w:vertAlign w:val="baseline"/>
          <w:rtl w:val="0"/>
        </w:rPr>
        <w:t xml:space="preserve">Project Organization</w:t>
      </w:r>
    </w:p>
    <w:p w:rsidP="00000000" w:rsidRPr="00000000" w:rsidR="00000000" w:rsidDel="00000000" w:rsidRDefault="00000000">
      <w:pPr>
        <w:pStyle w:val="Heading2"/>
        <w:keepNext w:val="0"/>
        <w:keepLines w:val="0"/>
        <w:widowControl w:val="0"/>
        <w:numPr>
          <w:ilvl w:val="1"/>
          <w:numId w:val="4"/>
        </w:numPr>
        <w:spacing w:lineRule="auto" w:after="180" w:line="240" w:before="0"/>
        <w:ind w:left="864" w:right="0" w:hanging="431"/>
        <w:contextualSpacing w:val="1"/>
        <w:jc w:val="left"/>
      </w:pPr>
      <w:bookmarkStart w:id="6" w:colFirst="0" w:name="id.6ca8558e95c1" w:colLast="0"/>
      <w:bookmarkEnd w:id="6"/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Roles and Responsibilities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4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Develop the counting standards for Objective-C and efficiently test the software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4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numPr>
          <w:ilvl w:val="2"/>
          <w:numId w:val="4"/>
        </w:numPr>
        <w:spacing w:lineRule="auto" w:after="120" w:line="240" w:before="0"/>
        <w:ind w:left="1296" w:right="0" w:hanging="431"/>
        <w:contextualSpacing w:val="1"/>
        <w:jc w:val="left"/>
      </w:pPr>
      <w:bookmarkStart w:id="7" w:colFirst="0" w:name="id.3470a222e962" w:colLast="0"/>
      <w:bookmarkEnd w:id="7"/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Schedule Allocation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240" w:line="240" w:before="0"/>
        <w:ind w:left="2016" w:right="0" w:hanging="431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The implementers will first learn the Objective-C language 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240" w:line="240" w:before="0"/>
        <w:ind w:left="2016" w:right="0" w:hanging="431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Next they will implement the code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240" w:line="240" w:before="0"/>
        <w:ind w:left="2016" w:right="0" w:hanging="431"/>
        <w:contextualSpacing w:val="1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The testers will then test the code and check for bugs.</w:t>
      </w:r>
    </w:p>
    <w:sectPr>
      <w:headerReference r:id="rId5" w:type="default"/>
      <w:footerReference r:id="rId6" w:type="default"/>
      <w:pgSz w:w="12240" w:h="15840"/>
      <w:pgMar w:left="1800" w:right="1800" w:top="1080" w:bottom="172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keepNext w:val="0"/>
      <w:keepLines w:val="0"/>
      <w:widowControl w:val="0"/>
      <w:tabs>
        <w:tab w:val="left" w:pos="0"/>
        <w:tab w:val="right" w:pos="9360"/>
      </w:tabs>
      <w:spacing w:lineRule="auto" w:after="0" w:line="240" w:before="0"/>
      <w:ind w:left="0" w:firstLine="0" w:right="0"/>
      <w:contextualSpacing w:val="0"/>
      <w:jc w:val="center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keepNext w:val="0"/>
      <w:keepLines w:val="0"/>
      <w:widowControl w:val="0"/>
      <w:tabs>
        <w:tab w:val="left" w:pos="0"/>
        <w:tab w:val="right" w:pos="9360"/>
      </w:tabs>
      <w:spacing w:lineRule="auto" w:after="0" w:line="240" w:before="0"/>
      <w:ind w:left="0" w:firstLine="0" w:right="0"/>
      <w:contextualSpacing w:val="0"/>
      <w:jc w:val="center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keepNext w:val="0"/>
      <w:keepLines w:val="0"/>
      <w:widowControl w:val="0"/>
      <w:tabs>
        <w:tab w:val="right" w:pos="8640"/>
      </w:tabs>
      <w:spacing w:lineRule="auto" w:after="0" w:line="240" w:before="0"/>
      <w:ind w:left="0" w:firstLine="0" w:right="0"/>
      <w:contextualSpacing w:val="0"/>
      <w:jc w:val="left"/>
    </w:pPr>
    <w:r w:rsidRPr="00000000" w:rsidR="00000000" w:rsidDel="00000000"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  <w:rtl w:val="0"/>
      </w:rPr>
      <w:t xml:space="preserve">Project Plan</w:t>
      <w:tab/>
      <w:t xml:space="preserve">&lt; Insert Project Name &gt;</w:t>
    </w:r>
  </w:p>
  <w:p w:rsidP="00000000" w:rsidRPr="00000000" w:rsidR="00000000" w:rsidDel="00000000" w:rsidRDefault="00000000">
    <w:pPr>
      <w:keepNext w:val="0"/>
      <w:keepLines w:val="0"/>
      <w:widowControl w:val="0"/>
      <w:spacing w:lineRule="auto" w:after="20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296" w:firstLine="1296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296" w:firstLine="1296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296" w:firstLine="1296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296" w:firstLine="1296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1296" w:firstLine="1296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1296" w:firstLine="1296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1296" w:firstLine="1296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1296" w:firstLine="1296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1296" w:firstLine="1296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016" w:firstLine="2016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2016" w:firstLine="2016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2016" w:firstLine="2016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016" w:firstLine="2016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016" w:firstLine="2016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2016" w:firstLine="2016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016" w:firstLine="2016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2016" w:firstLine="2016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2016" w:firstLine="2016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728" w:firstLine="172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728" w:firstLine="172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728" w:firstLine="172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728" w:firstLine="172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1728" w:firstLine="172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1728" w:firstLine="172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1728" w:firstLine="172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1728" w:firstLine="172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1728" w:firstLine="1728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432" w:firstLine="432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864" w:firstLine="864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296" w:firstLine="1584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728" w:firstLine="18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232" w:firstLine="25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736" w:firstLine="28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240" w:firstLine="36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744" w:firstLine="39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4320" w:firstLine="46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Plan.doc.docx</dc:title>
</cp:coreProperties>
</file>