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EDBE2" w14:textId="77777777" w:rsidR="0064072D" w:rsidRDefault="0064072D">
      <w:pPr>
        <w:rPr>
          <w:rFonts w:ascii="宋体" w:hAnsi="宋体"/>
        </w:rPr>
      </w:pPr>
    </w:p>
    <w:tbl>
      <w:tblPr>
        <w:tblW w:w="0" w:type="auto"/>
        <w:tblCellSpacing w:w="0" w:type="dxa"/>
        <w:tblCellMar>
          <w:left w:w="0" w:type="dxa"/>
          <w:right w:w="0" w:type="dxa"/>
        </w:tblCellMar>
        <w:tblLook w:val="04A0" w:firstRow="1" w:lastRow="0" w:firstColumn="1" w:lastColumn="0" w:noHBand="0" w:noVBand="1"/>
      </w:tblPr>
      <w:tblGrid>
        <w:gridCol w:w="6"/>
      </w:tblGrid>
      <w:tr w:rsidR="0064072D" w14:paraId="6CDDB326" w14:textId="77777777">
        <w:trPr>
          <w:tblCellSpacing w:w="0" w:type="dxa"/>
        </w:trPr>
        <w:tc>
          <w:tcPr>
            <w:tcW w:w="6" w:type="dxa"/>
            <w:vAlign w:val="center"/>
          </w:tcPr>
          <w:p w14:paraId="417627B2" w14:textId="77777777" w:rsidR="0064072D" w:rsidRDefault="0064072D">
            <w:pPr>
              <w:widowControl/>
              <w:jc w:val="left"/>
              <w:rPr>
                <w:rFonts w:ascii="宋体" w:hAnsi="宋体"/>
                <w:kern w:val="0"/>
                <w:sz w:val="24"/>
                <w:szCs w:val="24"/>
              </w:rPr>
            </w:pPr>
          </w:p>
        </w:tc>
      </w:tr>
    </w:tbl>
    <w:p w14:paraId="102EB0B1" w14:textId="77777777" w:rsidR="0064072D" w:rsidRDefault="0064072D"/>
    <w:tbl>
      <w:tblPr>
        <w:tblW w:w="0" w:type="auto"/>
        <w:tblCellSpacing w:w="0" w:type="dxa"/>
        <w:tblCellMar>
          <w:left w:w="0" w:type="dxa"/>
          <w:right w:w="0" w:type="dxa"/>
        </w:tblCellMar>
        <w:tblLook w:val="04A0" w:firstRow="1" w:lastRow="0" w:firstColumn="1" w:lastColumn="0" w:noHBand="0" w:noVBand="1"/>
      </w:tblPr>
      <w:tblGrid>
        <w:gridCol w:w="6"/>
        <w:gridCol w:w="5940"/>
      </w:tblGrid>
      <w:tr w:rsidR="0064072D" w14:paraId="4B105F95" w14:textId="77777777">
        <w:trPr>
          <w:gridAfter w:val="1"/>
          <w:tblCellSpacing w:w="0" w:type="dxa"/>
        </w:trPr>
        <w:tc>
          <w:tcPr>
            <w:tcW w:w="6" w:type="dxa"/>
            <w:vAlign w:val="center"/>
          </w:tcPr>
          <w:p w14:paraId="6A3D41C0" w14:textId="77777777" w:rsidR="0064072D" w:rsidRDefault="0064072D">
            <w:pPr>
              <w:widowControl/>
              <w:jc w:val="left"/>
              <w:rPr>
                <w:rFonts w:ascii="宋体" w:hAnsi="宋体"/>
                <w:kern w:val="0"/>
                <w:sz w:val="24"/>
                <w:szCs w:val="24"/>
              </w:rPr>
            </w:pPr>
          </w:p>
        </w:tc>
      </w:tr>
      <w:tr w:rsidR="0064072D" w14:paraId="057FB13F" w14:textId="77777777">
        <w:trPr>
          <w:tblCellSpacing w:w="0" w:type="dxa"/>
        </w:trPr>
        <w:tc>
          <w:tcPr>
            <w:tcW w:w="0" w:type="auto"/>
            <w:vAlign w:val="center"/>
          </w:tcPr>
          <w:p w14:paraId="4E2FA222" w14:textId="77777777" w:rsidR="0064072D" w:rsidRDefault="00000000">
            <w:pPr>
              <w:widowControl/>
              <w:jc w:val="left"/>
              <w:rPr>
                <w:rFonts w:ascii="宋体" w:hAnsi="宋体"/>
                <w:kern w:val="0"/>
                <w:sz w:val="24"/>
                <w:szCs w:val="24"/>
              </w:rPr>
            </w:pPr>
            <w:r>
              <w:rPr>
                <w:rFonts w:ascii="宋体" w:hAnsi="宋体" w:hint="eastAsia"/>
                <w:kern w:val="0"/>
                <w:sz w:val="24"/>
                <w:szCs w:val="24"/>
              </w:rPr>
              <w:t xml:space="preserve"> </w:t>
            </w:r>
          </w:p>
        </w:tc>
        <w:tc>
          <w:tcPr>
            <w:tcW w:w="0" w:type="auto"/>
            <w:vAlign w:val="center"/>
          </w:tcPr>
          <w:p w14:paraId="146BC560" w14:textId="77777777" w:rsidR="0064072D" w:rsidRDefault="00000000">
            <w:pPr>
              <w:widowControl/>
              <w:jc w:val="center"/>
              <w:rPr>
                <w:rFonts w:ascii="宋体" w:hAnsi="宋体"/>
                <w:kern w:val="0"/>
                <w:sz w:val="24"/>
                <w:szCs w:val="24"/>
              </w:rPr>
            </w:pPr>
            <w:r>
              <w:rPr>
                <w:rFonts w:ascii="宋体" w:hAnsi="宋体" w:hint="eastAsia"/>
                <w:kern w:val="0"/>
                <w:sz w:val="24"/>
                <w:szCs w:val="24"/>
              </w:rPr>
              <w:t xml:space="preserve">                  </w:t>
            </w:r>
            <w:r>
              <w:rPr>
                <w:rFonts w:ascii="宋体" w:hAnsi="宋体"/>
                <w:noProof/>
                <w:kern w:val="0"/>
                <w:sz w:val="24"/>
                <w:szCs w:val="24"/>
              </w:rPr>
              <w:drawing>
                <wp:inline distT="0" distB="0" distL="0" distR="0" wp14:anchorId="68243191" wp14:editId="4F8E7871">
                  <wp:extent cx="2400300" cy="847725"/>
                  <wp:effectExtent l="0" t="0" r="0" b="9525"/>
                  <wp:docPr id="1026" name="图片 3" descr="C:\Users\ADMINI~1\AppData\Local\Temp\ksohtml7476\wps3.jpg"/>
                  <wp:cNvGraphicFramePr/>
                  <a:graphic xmlns:a="http://schemas.openxmlformats.org/drawingml/2006/main">
                    <a:graphicData uri="http://schemas.openxmlformats.org/drawingml/2006/picture">
                      <pic:pic xmlns:pic="http://schemas.openxmlformats.org/drawingml/2006/picture">
                        <pic:nvPicPr>
                          <pic:cNvPr id="1026" name="图片 3" descr="C:\Users\ADMINI~1\AppData\Local\Temp\ksohtml7476\wps3.jpg"/>
                          <pic:cNvPicPr/>
                        </pic:nvPicPr>
                        <pic:blipFill>
                          <a:blip r:embed="rId6" cstate="print"/>
                          <a:srcRect/>
                          <a:stretch>
                            <a:fillRect/>
                          </a:stretch>
                        </pic:blipFill>
                        <pic:spPr>
                          <a:xfrm>
                            <a:off x="0" y="0"/>
                            <a:ext cx="2400300" cy="847725"/>
                          </a:xfrm>
                          <a:prstGeom prst="rect">
                            <a:avLst/>
                          </a:prstGeom>
                          <a:ln>
                            <a:noFill/>
                          </a:ln>
                        </pic:spPr>
                      </pic:pic>
                    </a:graphicData>
                  </a:graphic>
                </wp:inline>
              </w:drawing>
            </w:r>
          </w:p>
        </w:tc>
      </w:tr>
    </w:tbl>
    <w:p w14:paraId="0EBF684D" w14:textId="77777777" w:rsidR="0064072D" w:rsidRDefault="00000000">
      <w:r>
        <w:t xml:space="preserve"> </w:t>
      </w:r>
    </w:p>
    <w:p w14:paraId="6010FE1B" w14:textId="77777777" w:rsidR="0064072D" w:rsidRDefault="00000000">
      <w:pPr>
        <w:jc w:val="center"/>
        <w:rPr>
          <w:rFonts w:ascii="黑体" w:eastAsia="黑体"/>
          <w:sz w:val="84"/>
          <w:szCs w:val="84"/>
        </w:rPr>
      </w:pPr>
      <w:r>
        <w:rPr>
          <w:rFonts w:ascii="黑体" w:eastAsia="黑体" w:hAnsi="黑体" w:hint="eastAsia"/>
          <w:sz w:val="84"/>
          <w:szCs w:val="84"/>
        </w:rPr>
        <w:t>实验报告</w:t>
      </w:r>
    </w:p>
    <w:p w14:paraId="06F12B20" w14:textId="77777777" w:rsidR="0064072D" w:rsidRDefault="00000000">
      <w:r>
        <w:t xml:space="preserve"> </w:t>
      </w:r>
    </w:p>
    <w:p w14:paraId="6D1031E1" w14:textId="77777777" w:rsidR="0064072D" w:rsidRDefault="00000000">
      <w:pPr>
        <w:jc w:val="center"/>
        <w:rPr>
          <w:rFonts w:ascii="Tahoma" w:hAnsi="Tahoma" w:cs="Tahoma"/>
          <w:sz w:val="30"/>
          <w:szCs w:val="30"/>
        </w:rPr>
      </w:pPr>
      <w:r>
        <w:rPr>
          <w:rFonts w:ascii="宋体" w:hAnsi="宋体" w:cs="Tahoma"/>
          <w:sz w:val="30"/>
          <w:szCs w:val="30"/>
        </w:rPr>
        <w:t>（</w:t>
      </w:r>
      <w:r>
        <w:rPr>
          <w:rFonts w:ascii="Tahoma" w:hAnsi="Tahoma" w:cs="Tahoma"/>
          <w:sz w:val="30"/>
          <w:szCs w:val="30"/>
        </w:rPr>
        <w:t>__</w:t>
      </w:r>
      <w:r>
        <w:rPr>
          <w:rFonts w:ascii="Tahoma" w:hAnsi="Tahoma" w:cs="Tahoma"/>
          <w:sz w:val="30"/>
          <w:szCs w:val="30"/>
          <w:u w:val="single"/>
        </w:rPr>
        <w:t>20</w:t>
      </w:r>
      <w:r>
        <w:rPr>
          <w:rFonts w:ascii="Tahoma" w:hAnsi="Tahoma" w:cs="Tahoma" w:hint="eastAsia"/>
          <w:sz w:val="30"/>
          <w:szCs w:val="30"/>
          <w:u w:val="single"/>
        </w:rPr>
        <w:t>23</w:t>
      </w:r>
      <w:r>
        <w:rPr>
          <w:rFonts w:ascii="Tahoma" w:hAnsi="Tahoma" w:cs="Tahoma"/>
          <w:sz w:val="30"/>
          <w:szCs w:val="30"/>
        </w:rPr>
        <w:t>__/__</w:t>
      </w:r>
      <w:r>
        <w:rPr>
          <w:rFonts w:ascii="Tahoma" w:hAnsi="Tahoma" w:cs="Tahoma"/>
          <w:sz w:val="30"/>
          <w:szCs w:val="30"/>
          <w:u w:val="single"/>
        </w:rPr>
        <w:t>20</w:t>
      </w:r>
      <w:r>
        <w:rPr>
          <w:rFonts w:ascii="Tahoma" w:hAnsi="Tahoma" w:cs="Tahoma" w:hint="eastAsia"/>
          <w:sz w:val="30"/>
          <w:szCs w:val="30"/>
          <w:u w:val="single"/>
        </w:rPr>
        <w:t>24</w:t>
      </w:r>
      <w:r>
        <w:rPr>
          <w:rFonts w:ascii="Tahoma" w:hAnsi="Tahoma" w:cs="Tahoma"/>
          <w:sz w:val="30"/>
          <w:szCs w:val="30"/>
        </w:rPr>
        <w:t>__</w:t>
      </w:r>
      <w:r>
        <w:rPr>
          <w:rFonts w:ascii="宋体" w:hAnsi="宋体" w:cs="Tahoma"/>
          <w:sz w:val="30"/>
          <w:szCs w:val="30"/>
        </w:rPr>
        <w:t>学年第</w:t>
      </w:r>
      <w:r>
        <w:rPr>
          <w:rFonts w:ascii="宋体" w:hAnsi="宋体" w:cs="Tahoma" w:hint="eastAsia"/>
          <w:sz w:val="30"/>
          <w:szCs w:val="30"/>
        </w:rPr>
        <w:t>二</w:t>
      </w:r>
      <w:r>
        <w:rPr>
          <w:rFonts w:ascii="宋体" w:hAnsi="宋体" w:cs="Tahoma"/>
          <w:sz w:val="30"/>
          <w:szCs w:val="30"/>
        </w:rPr>
        <w:t>学期）</w:t>
      </w:r>
    </w:p>
    <w:p w14:paraId="21567AFA" w14:textId="77777777" w:rsidR="0064072D" w:rsidRDefault="00000000">
      <w:pPr>
        <w:jc w:val="center"/>
      </w:pPr>
      <w:r>
        <w:rPr>
          <w:noProof/>
        </w:rPr>
        <w:drawing>
          <wp:inline distT="0" distB="0" distL="0" distR="0" wp14:anchorId="27AF6F0E" wp14:editId="10442410">
            <wp:extent cx="1276350" cy="1266825"/>
            <wp:effectExtent l="0" t="0" r="0" b="9525"/>
            <wp:docPr id="1027" name="图片 4" descr="C:\Users\ADMINI~1\AppData\Local\Temp\ksohtml7476\wps4.png"/>
            <wp:cNvGraphicFramePr/>
            <a:graphic xmlns:a="http://schemas.openxmlformats.org/drawingml/2006/main">
              <a:graphicData uri="http://schemas.openxmlformats.org/drawingml/2006/picture">
                <pic:pic xmlns:pic="http://schemas.openxmlformats.org/drawingml/2006/picture">
                  <pic:nvPicPr>
                    <pic:cNvPr id="1027" name="图片 4" descr="C:\Users\ADMINI~1\AppData\Local\Temp\ksohtml7476\wps4.png"/>
                    <pic:cNvPicPr/>
                  </pic:nvPicPr>
                  <pic:blipFill>
                    <a:blip r:embed="rId7" cstate="print"/>
                    <a:srcRect/>
                    <a:stretch>
                      <a:fillRect/>
                    </a:stretch>
                  </pic:blipFill>
                  <pic:spPr>
                    <a:xfrm>
                      <a:off x="0" y="0"/>
                      <a:ext cx="1276350" cy="1266825"/>
                    </a:xfrm>
                    <a:prstGeom prst="rect">
                      <a:avLst/>
                    </a:prstGeom>
                    <a:ln>
                      <a:noFill/>
                    </a:ln>
                  </pic:spPr>
                </pic:pic>
              </a:graphicData>
            </a:graphic>
          </wp:inline>
        </w:drawing>
      </w:r>
      <w:r>
        <w:t xml:space="preserve"> </w:t>
      </w:r>
    </w:p>
    <w:tbl>
      <w:tblPr>
        <w:tblW w:w="0" w:type="auto"/>
        <w:jc w:val="center"/>
        <w:tblBorders>
          <w:insideH w:val="single" w:sz="4" w:space="0" w:color="auto"/>
        </w:tblBorders>
        <w:tblLayout w:type="fixed"/>
        <w:tblLook w:val="04A0" w:firstRow="1" w:lastRow="0" w:firstColumn="1" w:lastColumn="0" w:noHBand="0" w:noVBand="1"/>
      </w:tblPr>
      <w:tblGrid>
        <w:gridCol w:w="1994"/>
        <w:gridCol w:w="4111"/>
      </w:tblGrid>
      <w:tr w:rsidR="0064072D" w14:paraId="19444520" w14:textId="77777777">
        <w:trPr>
          <w:trHeight w:val="284"/>
          <w:jc w:val="center"/>
        </w:trPr>
        <w:tc>
          <w:tcPr>
            <w:tcW w:w="1994" w:type="dxa"/>
            <w:tcBorders>
              <w:top w:val="single" w:sz="4" w:space="0" w:color="auto"/>
              <w:left w:val="nil"/>
              <w:bottom w:val="single" w:sz="4" w:space="0" w:color="auto"/>
              <w:right w:val="nil"/>
            </w:tcBorders>
          </w:tcPr>
          <w:p w14:paraId="0DB89494" w14:textId="77777777" w:rsidR="0064072D" w:rsidRDefault="00000000">
            <w:pPr>
              <w:jc w:val="left"/>
              <w:rPr>
                <w:rFonts w:ascii="黑体" w:eastAsia="黑体"/>
              </w:rPr>
            </w:pPr>
            <w:r>
              <w:rPr>
                <w:rFonts w:ascii="黑体" w:eastAsia="黑体" w:cs="Tahoma" w:hint="eastAsia"/>
                <w:sz w:val="28"/>
                <w:szCs w:val="28"/>
              </w:rPr>
              <w:t>课程名称：</w:t>
            </w:r>
          </w:p>
        </w:tc>
        <w:tc>
          <w:tcPr>
            <w:tcW w:w="4111" w:type="dxa"/>
            <w:tcBorders>
              <w:top w:val="single" w:sz="4" w:space="0" w:color="auto"/>
              <w:left w:val="nil"/>
              <w:bottom w:val="single" w:sz="4" w:space="0" w:color="auto"/>
              <w:right w:val="nil"/>
            </w:tcBorders>
          </w:tcPr>
          <w:p w14:paraId="7D289760" w14:textId="77777777" w:rsidR="0064072D" w:rsidRDefault="00000000">
            <w:pPr>
              <w:jc w:val="center"/>
            </w:pPr>
            <w:r>
              <w:rPr>
                <w:rFonts w:ascii="Tahoma" w:hAnsi="Tahoma" w:cs="Tahoma" w:hint="eastAsia"/>
                <w:sz w:val="28"/>
                <w:szCs w:val="28"/>
              </w:rPr>
              <w:t>计算机网络原理实验</w:t>
            </w:r>
          </w:p>
        </w:tc>
      </w:tr>
      <w:tr w:rsidR="0064072D" w14:paraId="63C9EEF1" w14:textId="77777777">
        <w:trPr>
          <w:trHeight w:val="284"/>
          <w:jc w:val="center"/>
        </w:trPr>
        <w:tc>
          <w:tcPr>
            <w:tcW w:w="1994" w:type="dxa"/>
            <w:tcBorders>
              <w:top w:val="single" w:sz="4" w:space="0" w:color="auto"/>
              <w:left w:val="nil"/>
              <w:bottom w:val="single" w:sz="4" w:space="0" w:color="auto"/>
              <w:right w:val="nil"/>
            </w:tcBorders>
          </w:tcPr>
          <w:p w14:paraId="6B1C8ADA" w14:textId="77777777" w:rsidR="0064072D" w:rsidRDefault="00000000">
            <w:pPr>
              <w:jc w:val="left"/>
              <w:rPr>
                <w:rFonts w:ascii="黑体" w:eastAsia="黑体"/>
              </w:rPr>
            </w:pPr>
            <w:r>
              <w:rPr>
                <w:rFonts w:ascii="黑体" w:eastAsia="黑体" w:cs="Tahoma" w:hint="eastAsia"/>
                <w:sz w:val="28"/>
                <w:szCs w:val="28"/>
              </w:rPr>
              <w:t>学    院：</w:t>
            </w:r>
          </w:p>
        </w:tc>
        <w:tc>
          <w:tcPr>
            <w:tcW w:w="4111" w:type="dxa"/>
            <w:tcBorders>
              <w:top w:val="single" w:sz="4" w:space="0" w:color="auto"/>
              <w:left w:val="nil"/>
              <w:bottom w:val="single" w:sz="4" w:space="0" w:color="auto"/>
              <w:right w:val="nil"/>
            </w:tcBorders>
          </w:tcPr>
          <w:p w14:paraId="4107D02C" w14:textId="77777777" w:rsidR="0064072D" w:rsidRDefault="00000000">
            <w:pPr>
              <w:jc w:val="center"/>
            </w:pPr>
            <w:r>
              <w:rPr>
                <w:rFonts w:ascii="Tahoma" w:hAnsi="Tahoma" w:cs="Tahoma" w:hint="eastAsia"/>
                <w:sz w:val="28"/>
                <w:szCs w:val="28"/>
              </w:rPr>
              <w:t>计算机科学与技术学院</w:t>
            </w:r>
          </w:p>
        </w:tc>
      </w:tr>
      <w:tr w:rsidR="0064072D" w14:paraId="7A3A7EED" w14:textId="77777777">
        <w:trPr>
          <w:trHeight w:val="284"/>
          <w:jc w:val="center"/>
        </w:trPr>
        <w:tc>
          <w:tcPr>
            <w:tcW w:w="1994" w:type="dxa"/>
            <w:tcBorders>
              <w:top w:val="single" w:sz="4" w:space="0" w:color="auto"/>
              <w:left w:val="nil"/>
              <w:bottom w:val="single" w:sz="4" w:space="0" w:color="auto"/>
              <w:right w:val="nil"/>
            </w:tcBorders>
          </w:tcPr>
          <w:p w14:paraId="4487AFF9" w14:textId="77777777" w:rsidR="0064072D" w:rsidRDefault="00000000">
            <w:pPr>
              <w:jc w:val="left"/>
              <w:rPr>
                <w:rFonts w:ascii="黑体" w:eastAsia="黑体"/>
              </w:rPr>
            </w:pPr>
            <w:r>
              <w:rPr>
                <w:rFonts w:ascii="黑体" w:eastAsia="黑体" w:cs="Tahoma" w:hint="eastAsia"/>
                <w:sz w:val="28"/>
                <w:szCs w:val="28"/>
              </w:rPr>
              <w:t>专业班级：</w:t>
            </w:r>
          </w:p>
        </w:tc>
        <w:tc>
          <w:tcPr>
            <w:tcW w:w="4111" w:type="dxa"/>
            <w:tcBorders>
              <w:top w:val="single" w:sz="4" w:space="0" w:color="auto"/>
              <w:left w:val="nil"/>
              <w:bottom w:val="single" w:sz="4" w:space="0" w:color="auto"/>
              <w:right w:val="nil"/>
            </w:tcBorders>
          </w:tcPr>
          <w:p w14:paraId="2476BCEC" w14:textId="7D8C4821" w:rsidR="0064072D" w:rsidRPr="006656E9" w:rsidRDefault="006656E9">
            <w:pPr>
              <w:jc w:val="center"/>
              <w:rPr>
                <w:rFonts w:ascii="Tahoma" w:hAnsi="Tahoma" w:cs="Tahoma"/>
                <w:sz w:val="28"/>
                <w:szCs w:val="28"/>
              </w:rPr>
            </w:pPr>
            <w:r w:rsidRPr="006656E9">
              <w:rPr>
                <w:rFonts w:ascii="Tahoma" w:hAnsi="Tahoma" w:cs="Tahoma" w:hint="eastAsia"/>
                <w:sz w:val="28"/>
                <w:szCs w:val="28"/>
              </w:rPr>
              <w:t>计算机</w:t>
            </w:r>
            <w:r w:rsidRPr="006656E9">
              <w:rPr>
                <w:rFonts w:ascii="Tahoma" w:hAnsi="Tahoma" w:cs="Tahoma" w:hint="eastAsia"/>
                <w:sz w:val="28"/>
                <w:szCs w:val="28"/>
              </w:rPr>
              <w:t>22-2</w:t>
            </w:r>
          </w:p>
        </w:tc>
      </w:tr>
      <w:tr w:rsidR="0064072D" w14:paraId="79CA38E6" w14:textId="77777777">
        <w:trPr>
          <w:trHeight w:val="284"/>
          <w:jc w:val="center"/>
        </w:trPr>
        <w:tc>
          <w:tcPr>
            <w:tcW w:w="1994" w:type="dxa"/>
            <w:tcBorders>
              <w:top w:val="single" w:sz="4" w:space="0" w:color="auto"/>
              <w:left w:val="nil"/>
              <w:bottom w:val="single" w:sz="4" w:space="0" w:color="auto"/>
              <w:right w:val="nil"/>
            </w:tcBorders>
          </w:tcPr>
          <w:p w14:paraId="31243818" w14:textId="77777777" w:rsidR="0064072D" w:rsidRDefault="00000000">
            <w:pPr>
              <w:rPr>
                <w:rFonts w:ascii="Tahoma" w:hAnsi="Tahoma" w:cs="Tahoma"/>
                <w:sz w:val="28"/>
                <w:szCs w:val="28"/>
              </w:rPr>
            </w:pPr>
            <w:r>
              <w:rPr>
                <w:rFonts w:ascii="黑体" w:eastAsia="黑体" w:cs="Tahoma" w:hint="eastAsia"/>
                <w:sz w:val="28"/>
                <w:szCs w:val="28"/>
              </w:rPr>
              <w:t>姓    名：</w:t>
            </w:r>
          </w:p>
        </w:tc>
        <w:tc>
          <w:tcPr>
            <w:tcW w:w="4111" w:type="dxa"/>
            <w:tcBorders>
              <w:top w:val="single" w:sz="4" w:space="0" w:color="auto"/>
              <w:left w:val="nil"/>
              <w:bottom w:val="single" w:sz="4" w:space="0" w:color="auto"/>
              <w:right w:val="nil"/>
            </w:tcBorders>
            <w:vAlign w:val="center"/>
          </w:tcPr>
          <w:p w14:paraId="5588BD12" w14:textId="7076B6E8" w:rsidR="0064072D" w:rsidRDefault="006656E9">
            <w:pPr>
              <w:jc w:val="center"/>
              <w:rPr>
                <w:rFonts w:ascii="Tahoma" w:hAnsi="Tahoma" w:cs="Tahoma"/>
                <w:sz w:val="28"/>
                <w:szCs w:val="28"/>
              </w:rPr>
            </w:pPr>
            <w:r>
              <w:rPr>
                <w:rFonts w:ascii="Tahoma" w:hAnsi="Tahoma" w:cs="Tahoma" w:hint="eastAsia"/>
                <w:sz w:val="28"/>
                <w:szCs w:val="28"/>
              </w:rPr>
              <w:t>严从营</w:t>
            </w:r>
          </w:p>
        </w:tc>
      </w:tr>
      <w:tr w:rsidR="0064072D" w14:paraId="56CCA7E5" w14:textId="77777777">
        <w:trPr>
          <w:trHeight w:val="284"/>
          <w:jc w:val="center"/>
        </w:trPr>
        <w:tc>
          <w:tcPr>
            <w:tcW w:w="1994" w:type="dxa"/>
            <w:tcBorders>
              <w:top w:val="single" w:sz="4" w:space="0" w:color="auto"/>
              <w:left w:val="nil"/>
              <w:bottom w:val="single" w:sz="4" w:space="0" w:color="auto"/>
              <w:right w:val="nil"/>
            </w:tcBorders>
          </w:tcPr>
          <w:p w14:paraId="5DF5B5D5" w14:textId="77777777" w:rsidR="0064072D" w:rsidRDefault="00000000">
            <w:pPr>
              <w:jc w:val="left"/>
              <w:rPr>
                <w:rFonts w:ascii="黑体" w:eastAsia="黑体" w:cs="Tahoma"/>
                <w:sz w:val="28"/>
                <w:szCs w:val="28"/>
              </w:rPr>
            </w:pPr>
            <w:r>
              <w:rPr>
                <w:rFonts w:ascii="黑体" w:eastAsia="黑体" w:cs="Tahoma" w:hint="eastAsia"/>
                <w:sz w:val="28"/>
                <w:szCs w:val="28"/>
              </w:rPr>
              <w:t>指导教师：</w:t>
            </w:r>
          </w:p>
        </w:tc>
        <w:tc>
          <w:tcPr>
            <w:tcW w:w="4111" w:type="dxa"/>
            <w:tcBorders>
              <w:top w:val="single" w:sz="4" w:space="0" w:color="auto"/>
              <w:left w:val="nil"/>
              <w:bottom w:val="single" w:sz="4" w:space="0" w:color="auto"/>
              <w:right w:val="nil"/>
            </w:tcBorders>
            <w:vAlign w:val="center"/>
          </w:tcPr>
          <w:p w14:paraId="364D83F9" w14:textId="77777777" w:rsidR="0064072D" w:rsidRDefault="00000000">
            <w:pPr>
              <w:jc w:val="center"/>
            </w:pPr>
            <w:proofErr w:type="gramStart"/>
            <w:r>
              <w:rPr>
                <w:rFonts w:ascii="Tahoma" w:hAnsi="Tahoma" w:cs="Tahoma" w:hint="eastAsia"/>
                <w:sz w:val="28"/>
                <w:szCs w:val="28"/>
              </w:rPr>
              <w:t>冯</w:t>
            </w:r>
            <w:proofErr w:type="gramEnd"/>
            <w:r>
              <w:rPr>
                <w:rFonts w:ascii="Tahoma" w:hAnsi="Tahoma" w:cs="Tahoma" w:hint="eastAsia"/>
                <w:sz w:val="28"/>
                <w:szCs w:val="28"/>
              </w:rPr>
              <w:t>龛</w:t>
            </w:r>
          </w:p>
        </w:tc>
      </w:tr>
    </w:tbl>
    <w:p w14:paraId="0451DE20" w14:textId="77777777" w:rsidR="0064072D" w:rsidRDefault="00000000">
      <w:pPr>
        <w:rPr>
          <w:rFonts w:ascii="黑体" w:eastAsia="黑体"/>
          <w:color w:val="000000"/>
          <w:kern w:val="0"/>
          <w:sz w:val="32"/>
          <w:szCs w:val="32"/>
        </w:rPr>
      </w:pPr>
      <w:r>
        <w:rPr>
          <w:rFonts w:ascii="黑体" w:eastAsia="黑体" w:hint="eastAsia"/>
          <w:color w:val="000000"/>
          <w:kern w:val="0"/>
          <w:sz w:val="32"/>
          <w:szCs w:val="32"/>
        </w:rPr>
        <w:br w:type="page"/>
      </w:r>
    </w:p>
    <w:p w14:paraId="53C3349C" w14:textId="77777777" w:rsidR="0064072D" w:rsidRDefault="0064072D">
      <w:pPr>
        <w:jc w:val="left"/>
        <w:rPr>
          <w:rFonts w:ascii="宋体" w:hAnsi="宋体"/>
          <w:b/>
          <w:color w:val="FF0000"/>
          <w:sz w:val="24"/>
          <w:szCs w:val="24"/>
        </w:rPr>
      </w:pPr>
    </w:p>
    <w:p w14:paraId="02C62D5A" w14:textId="77777777" w:rsidR="0064072D" w:rsidRDefault="00000000">
      <w:pPr>
        <w:jc w:val="center"/>
        <w:rPr>
          <w:b/>
          <w:sz w:val="28"/>
          <w:szCs w:val="28"/>
        </w:rPr>
      </w:pPr>
      <w:r>
        <w:rPr>
          <w:rFonts w:hint="eastAsia"/>
          <w:b/>
          <w:sz w:val="28"/>
          <w:szCs w:val="28"/>
        </w:rPr>
        <w:t>实验三：网</w:t>
      </w:r>
      <w:proofErr w:type="gramStart"/>
      <w:r>
        <w:rPr>
          <w:rFonts w:hint="eastAsia"/>
          <w:b/>
          <w:sz w:val="28"/>
          <w:szCs w:val="28"/>
        </w:rPr>
        <w:t>际控制</w:t>
      </w:r>
      <w:proofErr w:type="gramEnd"/>
      <w:r>
        <w:rPr>
          <w:rFonts w:hint="eastAsia"/>
          <w:b/>
          <w:sz w:val="28"/>
          <w:szCs w:val="28"/>
        </w:rPr>
        <w:t>报文协议（</w:t>
      </w:r>
      <w:r>
        <w:rPr>
          <w:rFonts w:hint="eastAsia"/>
          <w:b/>
          <w:sz w:val="28"/>
          <w:szCs w:val="28"/>
        </w:rPr>
        <w:t>ICMP</w:t>
      </w:r>
      <w:r>
        <w:rPr>
          <w:rFonts w:hint="eastAsia"/>
          <w:b/>
          <w:sz w:val="28"/>
          <w:szCs w:val="28"/>
        </w:rPr>
        <w:t>）</w:t>
      </w:r>
      <w:r>
        <w:rPr>
          <w:rFonts w:hint="eastAsia"/>
          <w:bCs/>
          <w:sz w:val="28"/>
          <w:szCs w:val="28"/>
        </w:rPr>
        <w:t>（</w:t>
      </w:r>
      <w:r>
        <w:rPr>
          <w:rFonts w:hint="eastAsia"/>
          <w:bCs/>
          <w:sz w:val="28"/>
          <w:szCs w:val="28"/>
        </w:rPr>
        <w:t>2</w:t>
      </w:r>
      <w:r>
        <w:rPr>
          <w:rFonts w:hint="eastAsia"/>
          <w:bCs/>
          <w:sz w:val="28"/>
          <w:szCs w:val="28"/>
        </w:rPr>
        <w:t>小时）</w:t>
      </w:r>
    </w:p>
    <w:p w14:paraId="07C67FA9" w14:textId="77777777" w:rsidR="0064072D" w:rsidRDefault="00000000">
      <w:pPr>
        <w:jc w:val="left"/>
        <w:rPr>
          <w:b/>
          <w:sz w:val="28"/>
          <w:szCs w:val="28"/>
        </w:rPr>
      </w:pPr>
      <w:r>
        <w:rPr>
          <w:rFonts w:hint="eastAsia"/>
          <w:b/>
          <w:sz w:val="28"/>
          <w:szCs w:val="28"/>
        </w:rPr>
        <w:t>一、实验目的</w:t>
      </w:r>
    </w:p>
    <w:p w14:paraId="651C1F15" w14:textId="77777777" w:rsidR="0064072D" w:rsidRDefault="00000000">
      <w:pPr>
        <w:jc w:val="left"/>
        <w:rPr>
          <w:rFonts w:ascii="宋体" w:hAnsi="宋体" w:cs="宋体"/>
          <w:sz w:val="18"/>
          <w:szCs w:val="18"/>
        </w:rPr>
      </w:pPr>
      <w:r>
        <w:rPr>
          <w:rFonts w:ascii="宋体" w:hAnsi="宋体" w:cs="宋体" w:hint="eastAsia"/>
          <w:sz w:val="18"/>
          <w:szCs w:val="18"/>
        </w:rPr>
        <w:t>1.  掌握ICMP协议的报文格式</w:t>
      </w:r>
      <w:r>
        <w:rPr>
          <w:rFonts w:ascii="宋体" w:hAnsi="宋体" w:cs="宋体" w:hint="eastAsia"/>
          <w:sz w:val="18"/>
          <w:szCs w:val="18"/>
        </w:rPr>
        <w:br/>
        <w:t>2.  理解不同类型ICMP报文的具体意义</w:t>
      </w:r>
      <w:r>
        <w:rPr>
          <w:rFonts w:ascii="宋体" w:hAnsi="宋体" w:cs="宋体" w:hint="eastAsia"/>
          <w:sz w:val="18"/>
          <w:szCs w:val="18"/>
        </w:rPr>
        <w:br/>
        <w:t>3.  了解常见的网络故障</w:t>
      </w:r>
    </w:p>
    <w:p w14:paraId="02E14B4E" w14:textId="77777777" w:rsidR="0064072D" w:rsidRDefault="00000000">
      <w:pPr>
        <w:jc w:val="left"/>
        <w:rPr>
          <w:b/>
          <w:sz w:val="28"/>
          <w:szCs w:val="28"/>
        </w:rPr>
      </w:pPr>
      <w:r>
        <w:rPr>
          <w:rFonts w:hint="eastAsia"/>
          <w:b/>
          <w:sz w:val="28"/>
          <w:szCs w:val="28"/>
        </w:rPr>
        <w:t>二、实验步骤</w:t>
      </w:r>
    </w:p>
    <w:p w14:paraId="18129BFF" w14:textId="77777777" w:rsidR="0064072D" w:rsidRDefault="00000000">
      <w:pPr>
        <w:jc w:val="left"/>
        <w:rPr>
          <w:rFonts w:ascii="宋体" w:hAnsi="宋体"/>
          <w:bCs/>
          <w:sz w:val="24"/>
          <w:szCs w:val="24"/>
        </w:rPr>
      </w:pPr>
      <w:r>
        <w:rPr>
          <w:rFonts w:ascii="宋体" w:hAnsi="宋体" w:hint="eastAsia"/>
          <w:bCs/>
          <w:sz w:val="24"/>
          <w:szCs w:val="24"/>
        </w:rPr>
        <w:t>练习1：</w:t>
      </w:r>
      <w:r>
        <w:rPr>
          <w:rFonts w:ascii="宋体" w:hAnsi="宋体" w:cs="宋体" w:hint="eastAsia"/>
          <w:sz w:val="18"/>
          <w:szCs w:val="18"/>
        </w:rPr>
        <w:t>运行Ping命令</w:t>
      </w:r>
    </w:p>
    <w:p w14:paraId="1CF74302" w14:textId="77777777" w:rsidR="0064072D" w:rsidRDefault="00000000">
      <w:pPr>
        <w:jc w:val="left"/>
        <w:rPr>
          <w:rFonts w:ascii="宋体" w:hAnsi="宋体" w:cs="宋体"/>
          <w:sz w:val="18"/>
          <w:szCs w:val="18"/>
        </w:rPr>
      </w:pPr>
      <w:r>
        <w:rPr>
          <w:rFonts w:ascii="宋体" w:hAnsi="宋体" w:cs="宋体" w:hint="eastAsia"/>
          <w:sz w:val="18"/>
          <w:szCs w:val="18"/>
        </w:rPr>
        <w:t>各主机打开工具区的“拓扑验证工具”，选择相应的网络结构，配置网卡后，进行拓扑验证，如果通过拓扑验证，关闭工具继续进行实验，如果没有通过，请检查网络连接。</w:t>
      </w:r>
      <w:r>
        <w:rPr>
          <w:rFonts w:ascii="宋体" w:hAnsi="宋体" w:cs="宋体" w:hint="eastAsia"/>
          <w:sz w:val="18"/>
          <w:szCs w:val="18"/>
        </w:rPr>
        <w:br/>
        <w:t>    本练习将主机A、B、C、D、E、F作为一组进行实验。</w:t>
      </w:r>
      <w:r>
        <w:rPr>
          <w:rFonts w:ascii="宋体" w:hAnsi="宋体" w:cs="宋体" w:hint="eastAsia"/>
          <w:sz w:val="18"/>
          <w:szCs w:val="18"/>
        </w:rPr>
        <w:br/>
        <w:t>    实验开始前主机B首先执行命令“</w:t>
      </w:r>
      <w:proofErr w:type="spellStart"/>
      <w:r>
        <w:rPr>
          <w:rFonts w:ascii="宋体" w:hAnsi="宋体" w:cs="宋体" w:hint="eastAsia"/>
          <w:sz w:val="18"/>
          <w:szCs w:val="18"/>
        </w:rPr>
        <w:t>staticroute_config</w:t>
      </w:r>
      <w:proofErr w:type="spellEnd"/>
      <w:r>
        <w:rPr>
          <w:rFonts w:ascii="宋体" w:hAnsi="宋体" w:cs="宋体" w:hint="eastAsia"/>
          <w:sz w:val="18"/>
          <w:szCs w:val="18"/>
        </w:rPr>
        <w:t xml:space="preserve">”启动静态路由。 </w:t>
      </w:r>
      <w:r>
        <w:rPr>
          <w:rFonts w:ascii="宋体" w:hAnsi="宋体" w:cs="宋体" w:hint="eastAsia"/>
          <w:sz w:val="18"/>
          <w:szCs w:val="18"/>
        </w:rPr>
        <w:br/>
        <w:t>1.  主机B、E、F启动协议分析器，打开捕获窗口进行数据捕获并设置过滤条件（提取ICMP协议）。</w:t>
      </w:r>
      <w:r>
        <w:rPr>
          <w:rFonts w:ascii="宋体" w:hAnsi="宋体" w:cs="宋体" w:hint="eastAsia"/>
          <w:sz w:val="18"/>
          <w:szCs w:val="18"/>
        </w:rPr>
        <w:br/>
        <w:t>2.  主机A ping 主机E（172.16.0.2）。</w:t>
      </w:r>
      <w:r>
        <w:rPr>
          <w:rFonts w:ascii="宋体" w:hAnsi="宋体" w:cs="宋体" w:hint="eastAsia"/>
          <w:sz w:val="18"/>
          <w:szCs w:val="18"/>
        </w:rPr>
        <w:br/>
        <w:t>    主机C ping 主机F（172.16.0.3）。</w:t>
      </w:r>
      <w:r>
        <w:rPr>
          <w:rFonts w:ascii="宋体" w:hAnsi="宋体" w:cs="宋体" w:hint="eastAsia"/>
          <w:sz w:val="18"/>
          <w:szCs w:val="18"/>
        </w:rPr>
        <w:br/>
        <w:t>3.  主机B、E、F停止捕获数据，察看捕获到的数据，并回答以下问题：</w:t>
      </w:r>
      <w:r>
        <w:rPr>
          <w:rFonts w:ascii="宋体" w:hAnsi="宋体" w:cs="宋体" w:hint="eastAsia"/>
          <w:sz w:val="18"/>
          <w:szCs w:val="18"/>
        </w:rPr>
        <w:br/>
        <w:t>    ●  捕获的报文对应的“类型”和“代码”字段分别是什么？</w:t>
      </w:r>
      <w:r>
        <w:rPr>
          <w:rFonts w:ascii="宋体" w:hAnsi="宋体" w:cs="宋体" w:hint="eastAsia"/>
          <w:sz w:val="18"/>
          <w:szCs w:val="18"/>
        </w:rPr>
        <w:br/>
        <w:t xml:space="preserve">    ●  分析报文中的哪些字段保证了回显请求报文和回显应答报文的一一对应？ </w:t>
      </w:r>
    </w:p>
    <w:p w14:paraId="54D26523" w14:textId="77777777" w:rsidR="0064072D" w:rsidRDefault="00000000">
      <w:pPr>
        <w:jc w:val="left"/>
        <w:rPr>
          <w:rFonts w:ascii="宋体" w:hAnsi="宋体" w:cs="宋体"/>
          <w:sz w:val="18"/>
          <w:szCs w:val="18"/>
        </w:rPr>
      </w:pPr>
      <w:r>
        <w:rPr>
          <w:rFonts w:ascii="宋体" w:hAnsi="宋体" w:hint="eastAsia"/>
          <w:bCs/>
          <w:sz w:val="24"/>
          <w:szCs w:val="24"/>
        </w:rPr>
        <w:t>练习2：</w:t>
      </w:r>
      <w:r>
        <w:rPr>
          <w:rFonts w:ascii="宋体" w:hAnsi="宋体" w:cs="宋体" w:hint="eastAsia"/>
          <w:sz w:val="18"/>
          <w:szCs w:val="18"/>
        </w:rPr>
        <w:t>ICMP查询报文</w:t>
      </w:r>
    </w:p>
    <w:p w14:paraId="267EDF82" w14:textId="77777777" w:rsidR="0064072D" w:rsidRDefault="00000000">
      <w:pPr>
        <w:pStyle w:val="a7"/>
        <w:wordWrap w:val="0"/>
        <w:spacing w:line="345" w:lineRule="atLeast"/>
      </w:pPr>
      <w:r>
        <w:rPr>
          <w:rFonts w:hint="eastAsia"/>
          <w:sz w:val="18"/>
          <w:szCs w:val="18"/>
        </w:rPr>
        <w:t>本练习将主机A、B、C、D、E、F作为一组进行实验。</w:t>
      </w:r>
      <w:r>
        <w:rPr>
          <w:rFonts w:hint="eastAsia"/>
          <w:sz w:val="18"/>
          <w:szCs w:val="18"/>
        </w:rPr>
        <w:br/>
        <w:t>1.  主机A启动协议编辑器，编辑一个ICMP时间戳请求数据帧发送给主机C（172.16.1.3）。</w:t>
      </w:r>
      <w:r>
        <w:rPr>
          <w:rFonts w:hint="eastAsia"/>
          <w:sz w:val="18"/>
          <w:szCs w:val="18"/>
        </w:rPr>
        <w:br/>
        <w:t>    MAC层：</w:t>
      </w:r>
      <w:r>
        <w:rPr>
          <w:rFonts w:hint="eastAsia"/>
          <w:sz w:val="18"/>
          <w:szCs w:val="18"/>
        </w:rPr>
        <w:br/>
        <w:t>        目的MAC地址：C的MAC地址。</w:t>
      </w:r>
      <w:r>
        <w:rPr>
          <w:rFonts w:hint="eastAsia"/>
          <w:sz w:val="18"/>
          <w:szCs w:val="18"/>
        </w:rPr>
        <w:br/>
        <w:t>        源MAC地址：A的MAC地址。</w:t>
      </w:r>
      <w:r>
        <w:rPr>
          <w:rFonts w:hint="eastAsia"/>
          <w:sz w:val="18"/>
          <w:szCs w:val="18"/>
        </w:rPr>
        <w:br/>
        <w:t>        协议类型或数据长度：0800。</w:t>
      </w:r>
      <w:r>
        <w:rPr>
          <w:rFonts w:hint="eastAsia"/>
          <w:sz w:val="18"/>
          <w:szCs w:val="18"/>
        </w:rPr>
        <w:br/>
        <w:t>    IP层：</w:t>
      </w:r>
      <w:r>
        <w:rPr>
          <w:rFonts w:hint="eastAsia"/>
          <w:sz w:val="18"/>
          <w:szCs w:val="18"/>
        </w:rPr>
        <w:br/>
        <w:t>        总长度：包含IP层和ICMP层长度。</w:t>
      </w:r>
      <w:r>
        <w:rPr>
          <w:rFonts w:hint="eastAsia"/>
          <w:sz w:val="18"/>
          <w:szCs w:val="18"/>
        </w:rPr>
        <w:br/>
        <w:t>        高层协议类型：1。</w:t>
      </w:r>
      <w:r>
        <w:rPr>
          <w:rFonts w:hint="eastAsia"/>
          <w:sz w:val="18"/>
          <w:szCs w:val="18"/>
        </w:rPr>
        <w:br/>
        <w:t>        校验和：在其它字段填充完毕后计算并填充。</w:t>
      </w:r>
      <w:r>
        <w:rPr>
          <w:rFonts w:hint="eastAsia"/>
          <w:sz w:val="18"/>
          <w:szCs w:val="18"/>
        </w:rPr>
        <w:br/>
        <w:t>        源IP地址：A的IP地址。</w:t>
      </w:r>
      <w:r>
        <w:rPr>
          <w:rFonts w:hint="eastAsia"/>
          <w:sz w:val="18"/>
          <w:szCs w:val="18"/>
        </w:rPr>
        <w:br/>
        <w:t>        目的IP地址：C的IP地址。</w:t>
      </w:r>
      <w:r>
        <w:rPr>
          <w:rFonts w:hint="eastAsia"/>
          <w:sz w:val="18"/>
          <w:szCs w:val="18"/>
        </w:rPr>
        <w:br/>
        <w:t>    ICMP层：</w:t>
      </w:r>
      <w:r>
        <w:rPr>
          <w:rFonts w:hint="eastAsia"/>
          <w:sz w:val="18"/>
          <w:szCs w:val="18"/>
        </w:rPr>
        <w:br/>
        <w:t>        类型：13。</w:t>
      </w:r>
      <w:r>
        <w:rPr>
          <w:rFonts w:hint="eastAsia"/>
          <w:sz w:val="18"/>
          <w:szCs w:val="18"/>
        </w:rPr>
        <w:br/>
        <w:t>        代码字段：0。</w:t>
      </w:r>
      <w:r>
        <w:rPr>
          <w:rFonts w:hint="eastAsia"/>
          <w:sz w:val="18"/>
          <w:szCs w:val="18"/>
        </w:rPr>
        <w:br/>
        <w:t>        校验和：在ICMP</w:t>
      </w:r>
      <w:proofErr w:type="gramStart"/>
      <w:r>
        <w:rPr>
          <w:rFonts w:hint="eastAsia"/>
          <w:sz w:val="18"/>
          <w:szCs w:val="18"/>
        </w:rPr>
        <w:t>层其它</w:t>
      </w:r>
      <w:proofErr w:type="gramEnd"/>
      <w:r>
        <w:rPr>
          <w:rFonts w:hint="eastAsia"/>
          <w:sz w:val="18"/>
          <w:szCs w:val="18"/>
        </w:rPr>
        <w:t>字段填充完毕后，计算并填充。</w:t>
      </w:r>
      <w:r>
        <w:rPr>
          <w:rFonts w:hint="eastAsia"/>
          <w:sz w:val="18"/>
          <w:szCs w:val="18"/>
        </w:rPr>
        <w:br/>
        <w:t>    其它字段使用默认值。</w:t>
      </w:r>
      <w:r>
        <w:rPr>
          <w:rFonts w:hint="eastAsia"/>
          <w:sz w:val="18"/>
          <w:szCs w:val="18"/>
        </w:rPr>
        <w:br/>
        <w:t>2.  主机C启动协议分析器进行数据捕获，并设置过滤条件（提取ICMP协议）。</w:t>
      </w:r>
      <w:r>
        <w:rPr>
          <w:rFonts w:hint="eastAsia"/>
          <w:sz w:val="18"/>
          <w:szCs w:val="18"/>
        </w:rPr>
        <w:br/>
      </w:r>
      <w:r>
        <w:rPr>
          <w:rFonts w:hint="eastAsia"/>
          <w:sz w:val="18"/>
          <w:szCs w:val="18"/>
        </w:rPr>
        <w:lastRenderedPageBreak/>
        <w:t>3.  主机A发送已编辑好的数据帧。</w:t>
      </w:r>
      <w:r>
        <w:rPr>
          <w:rFonts w:hint="eastAsia"/>
          <w:sz w:val="18"/>
          <w:szCs w:val="18"/>
        </w:rPr>
        <w:br/>
        <w:t>4.  主机C停止捕获数据。察看主机C捕获到的数据，并填写下表：</w:t>
      </w:r>
    </w:p>
    <w:p w14:paraId="6C51585D" w14:textId="77777777" w:rsidR="0064072D" w:rsidRDefault="00000000">
      <w:pPr>
        <w:pStyle w:val="a7"/>
        <w:wordWrap w:val="0"/>
        <w:spacing w:line="345" w:lineRule="atLeast"/>
        <w:jc w:val="center"/>
      </w:pPr>
      <w:r>
        <w:rPr>
          <w:rFonts w:hint="eastAsia"/>
          <w:sz w:val="18"/>
          <w:szCs w:val="18"/>
        </w:rPr>
        <w:t>表4-2  实验结果</w:t>
      </w:r>
    </w:p>
    <w:p w14:paraId="07B7D556" w14:textId="77777777" w:rsidR="0064072D" w:rsidRDefault="00000000">
      <w:pPr>
        <w:pStyle w:val="a7"/>
        <w:wordWrap w:val="0"/>
        <w:spacing w:line="345" w:lineRule="atLeast"/>
        <w:jc w:val="center"/>
      </w:pPr>
      <w:r>
        <w:rPr>
          <w:rFonts w:hint="eastAsia"/>
          <w:noProof/>
          <w:sz w:val="18"/>
          <w:szCs w:val="18"/>
        </w:rPr>
        <w:drawing>
          <wp:inline distT="0" distB="0" distL="114300" distR="114300" wp14:anchorId="2128213A" wp14:editId="1B8F7661">
            <wp:extent cx="4676775" cy="25336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4676775" cy="2533650"/>
                    </a:xfrm>
                    <a:prstGeom prst="rect">
                      <a:avLst/>
                    </a:prstGeom>
                    <a:noFill/>
                    <a:ln w="9525">
                      <a:noFill/>
                    </a:ln>
                  </pic:spPr>
                </pic:pic>
              </a:graphicData>
            </a:graphic>
          </wp:inline>
        </w:drawing>
      </w:r>
    </w:p>
    <w:p w14:paraId="327FE6EF" w14:textId="77777777" w:rsidR="0064072D" w:rsidRDefault="0064072D">
      <w:pPr>
        <w:ind w:firstLine="420"/>
        <w:jc w:val="left"/>
        <w:rPr>
          <w:rFonts w:ascii="宋体" w:hAnsi="宋体" w:cs="宋体"/>
          <w:sz w:val="18"/>
          <w:szCs w:val="18"/>
        </w:rPr>
      </w:pPr>
    </w:p>
    <w:p w14:paraId="6FCB3C7B" w14:textId="77777777" w:rsidR="0064072D" w:rsidRDefault="00000000">
      <w:pPr>
        <w:jc w:val="left"/>
        <w:rPr>
          <w:rFonts w:ascii="宋体" w:hAnsi="宋体" w:cs="宋体"/>
          <w:sz w:val="18"/>
          <w:szCs w:val="18"/>
        </w:rPr>
      </w:pPr>
      <w:r>
        <w:rPr>
          <w:rFonts w:ascii="宋体" w:hAnsi="宋体" w:hint="eastAsia"/>
          <w:bCs/>
          <w:sz w:val="24"/>
          <w:szCs w:val="24"/>
        </w:rPr>
        <w:t>练习3：</w:t>
      </w:r>
      <w:r>
        <w:rPr>
          <w:rFonts w:ascii="宋体" w:hAnsi="宋体" w:cs="宋体" w:hint="eastAsia"/>
          <w:sz w:val="18"/>
          <w:szCs w:val="18"/>
        </w:rPr>
        <w:t>ICMP差错报文</w:t>
      </w:r>
    </w:p>
    <w:p w14:paraId="62DC3CD5" w14:textId="77777777" w:rsidR="0064072D" w:rsidRDefault="0064072D">
      <w:pPr>
        <w:jc w:val="left"/>
        <w:rPr>
          <w:rFonts w:ascii="宋体" w:hAnsi="宋体"/>
          <w:bCs/>
          <w:sz w:val="24"/>
          <w:szCs w:val="24"/>
        </w:rPr>
      </w:pPr>
    </w:p>
    <w:p w14:paraId="3616A4DA" w14:textId="77777777" w:rsidR="0064072D" w:rsidRDefault="00000000">
      <w:pPr>
        <w:jc w:val="left"/>
        <w:rPr>
          <w:rFonts w:ascii="宋体" w:hAnsi="宋体"/>
          <w:bCs/>
          <w:sz w:val="24"/>
          <w:szCs w:val="24"/>
        </w:rPr>
      </w:pPr>
      <w:r>
        <w:rPr>
          <w:rFonts w:ascii="宋体" w:hAnsi="宋体" w:cs="宋体" w:hint="eastAsia"/>
          <w:sz w:val="18"/>
          <w:szCs w:val="18"/>
        </w:rPr>
        <w:t>  本练习将主机A、B、C、D、E、F作为一组进行实验。</w:t>
      </w:r>
      <w:r>
        <w:rPr>
          <w:rFonts w:ascii="宋体" w:hAnsi="宋体" w:cs="宋体" w:hint="eastAsia"/>
          <w:sz w:val="18"/>
          <w:szCs w:val="18"/>
        </w:rPr>
        <w:br/>
        <w:t>1.  目的</w:t>
      </w:r>
      <w:proofErr w:type="gramStart"/>
      <w:r>
        <w:rPr>
          <w:rFonts w:ascii="宋体" w:hAnsi="宋体" w:cs="宋体" w:hint="eastAsia"/>
          <w:sz w:val="18"/>
          <w:szCs w:val="18"/>
        </w:rPr>
        <w:t>端不可达</w:t>
      </w:r>
      <w:proofErr w:type="gramEnd"/>
      <w:r>
        <w:rPr>
          <w:rFonts w:ascii="宋体" w:hAnsi="宋体" w:cs="宋体" w:hint="eastAsia"/>
          <w:sz w:val="18"/>
          <w:szCs w:val="18"/>
        </w:rPr>
        <w:br/>
        <w:t>    （1）主机A、B、C、D、E、F启动协议分析器捕获数据，并设置过滤条件（提取ICMP）。</w:t>
      </w:r>
      <w:r>
        <w:rPr>
          <w:rFonts w:ascii="宋体" w:hAnsi="宋体" w:cs="宋体" w:hint="eastAsia"/>
          <w:sz w:val="18"/>
          <w:szCs w:val="18"/>
        </w:rPr>
        <w:br/>
        <w:t>    （2）主机A、C、D、E、F ping 172.16.2.10（不存在的IP地址）。 </w:t>
      </w:r>
      <w:r>
        <w:rPr>
          <w:rFonts w:ascii="宋体" w:hAnsi="宋体" w:cs="宋体" w:hint="eastAsia"/>
          <w:sz w:val="18"/>
          <w:szCs w:val="18"/>
        </w:rPr>
        <w:br/>
        <w:t>    （3）主机A、B、C、D、E、F停止捕获数据。察看捕获到的数据，并回答以下问题：</w:t>
      </w:r>
      <w:r>
        <w:rPr>
          <w:rFonts w:ascii="宋体" w:hAnsi="宋体" w:cs="宋体" w:hint="eastAsia"/>
          <w:sz w:val="18"/>
          <w:szCs w:val="18"/>
        </w:rPr>
        <w:br/>
        <w:t>    ●  捕获到的是哪一种目的</w:t>
      </w:r>
      <w:proofErr w:type="gramStart"/>
      <w:r>
        <w:rPr>
          <w:rFonts w:ascii="宋体" w:hAnsi="宋体" w:cs="宋体" w:hint="eastAsia"/>
          <w:sz w:val="18"/>
          <w:szCs w:val="18"/>
        </w:rPr>
        <w:t>端不可达</w:t>
      </w:r>
      <w:proofErr w:type="gramEnd"/>
      <w:r>
        <w:rPr>
          <w:rFonts w:ascii="宋体" w:hAnsi="宋体" w:cs="宋体" w:hint="eastAsia"/>
          <w:sz w:val="18"/>
          <w:szCs w:val="18"/>
        </w:rPr>
        <w:t>报文？</w:t>
      </w:r>
      <w:r>
        <w:rPr>
          <w:rFonts w:ascii="宋体" w:hAnsi="宋体" w:cs="宋体" w:hint="eastAsia"/>
          <w:sz w:val="18"/>
          <w:szCs w:val="18"/>
        </w:rPr>
        <w:br/>
        <w:t>2.  超时</w:t>
      </w:r>
      <w:r>
        <w:rPr>
          <w:rFonts w:ascii="宋体" w:hAnsi="宋体" w:cs="宋体" w:hint="eastAsia"/>
          <w:sz w:val="18"/>
          <w:szCs w:val="18"/>
        </w:rPr>
        <w:br/>
        <w:t>    （1）主机A、C、D分别启动协议编辑器，编写一个发送给主机F（172.16.0.3）的ICMP数据帧。其中：</w:t>
      </w:r>
      <w:r>
        <w:rPr>
          <w:rFonts w:ascii="宋体" w:hAnsi="宋体" w:cs="宋体" w:hint="eastAsia"/>
          <w:sz w:val="18"/>
          <w:szCs w:val="18"/>
        </w:rPr>
        <w:br/>
        <w:t>    MAC层：</w:t>
      </w:r>
      <w:r>
        <w:rPr>
          <w:rFonts w:ascii="宋体" w:hAnsi="宋体" w:cs="宋体" w:hint="eastAsia"/>
          <w:sz w:val="18"/>
          <w:szCs w:val="18"/>
        </w:rPr>
        <w:br/>
        <w:t>        目的MAC地址：主机B的MAC地址（172.16.1.1接口的MAC）。</w:t>
      </w:r>
      <w:r>
        <w:rPr>
          <w:rFonts w:ascii="宋体" w:hAnsi="宋体" w:cs="宋体" w:hint="eastAsia"/>
          <w:sz w:val="18"/>
          <w:szCs w:val="18"/>
        </w:rPr>
        <w:br/>
        <w:t>        源MAC地址：本机的MAC地址。</w:t>
      </w:r>
      <w:r>
        <w:rPr>
          <w:rFonts w:ascii="宋体" w:hAnsi="宋体" w:cs="宋体" w:hint="eastAsia"/>
          <w:sz w:val="18"/>
          <w:szCs w:val="18"/>
        </w:rPr>
        <w:br/>
        <w:t>        协议类型或数据长度：0800。</w:t>
      </w:r>
      <w:r>
        <w:rPr>
          <w:rFonts w:ascii="宋体" w:hAnsi="宋体" w:cs="宋体" w:hint="eastAsia"/>
          <w:sz w:val="18"/>
          <w:szCs w:val="18"/>
        </w:rPr>
        <w:br/>
        <w:t>    IP层：</w:t>
      </w:r>
      <w:r>
        <w:rPr>
          <w:rFonts w:ascii="宋体" w:hAnsi="宋体" w:cs="宋体" w:hint="eastAsia"/>
          <w:sz w:val="18"/>
          <w:szCs w:val="18"/>
        </w:rPr>
        <w:br/>
        <w:t>        总长度：包含IP层和ICMP层长度。</w:t>
      </w:r>
      <w:r>
        <w:rPr>
          <w:rFonts w:ascii="宋体" w:hAnsi="宋体" w:cs="宋体" w:hint="eastAsia"/>
          <w:sz w:val="18"/>
          <w:szCs w:val="18"/>
        </w:rPr>
        <w:br/>
        <w:t>        生存时间（TTL）：0。</w:t>
      </w:r>
      <w:r>
        <w:rPr>
          <w:rFonts w:ascii="宋体" w:hAnsi="宋体" w:cs="宋体" w:hint="eastAsia"/>
          <w:sz w:val="18"/>
          <w:szCs w:val="18"/>
        </w:rPr>
        <w:br/>
        <w:t>        高层协议类型：1。</w:t>
      </w:r>
      <w:r>
        <w:rPr>
          <w:rFonts w:ascii="宋体" w:hAnsi="宋体" w:cs="宋体" w:hint="eastAsia"/>
          <w:sz w:val="18"/>
          <w:szCs w:val="18"/>
        </w:rPr>
        <w:br/>
        <w:t>        校验和：在其它字段填充完毕后，计算并填充。</w:t>
      </w:r>
      <w:r>
        <w:rPr>
          <w:rFonts w:ascii="宋体" w:hAnsi="宋体" w:cs="宋体" w:hint="eastAsia"/>
          <w:sz w:val="18"/>
          <w:szCs w:val="18"/>
        </w:rPr>
        <w:br/>
        <w:t>        源IP地址：本机的IP地址。</w:t>
      </w:r>
      <w:r>
        <w:rPr>
          <w:rFonts w:ascii="宋体" w:hAnsi="宋体" w:cs="宋体" w:hint="eastAsia"/>
          <w:sz w:val="18"/>
          <w:szCs w:val="18"/>
        </w:rPr>
        <w:br/>
        <w:t>        目的IP地址：F的IP地址。</w:t>
      </w:r>
      <w:r>
        <w:rPr>
          <w:rFonts w:ascii="宋体" w:hAnsi="宋体" w:cs="宋体" w:hint="eastAsia"/>
          <w:sz w:val="18"/>
          <w:szCs w:val="18"/>
        </w:rPr>
        <w:br/>
        <w:t>    ICMP层：</w:t>
      </w:r>
      <w:r>
        <w:rPr>
          <w:rFonts w:ascii="宋体" w:hAnsi="宋体" w:cs="宋体" w:hint="eastAsia"/>
          <w:sz w:val="18"/>
          <w:szCs w:val="18"/>
        </w:rPr>
        <w:br/>
        <w:t>        类型：8。</w:t>
      </w:r>
      <w:r>
        <w:rPr>
          <w:rFonts w:ascii="宋体" w:hAnsi="宋体" w:cs="宋体" w:hint="eastAsia"/>
          <w:sz w:val="18"/>
          <w:szCs w:val="18"/>
        </w:rPr>
        <w:br/>
      </w:r>
      <w:r>
        <w:rPr>
          <w:rFonts w:ascii="宋体" w:hAnsi="宋体" w:cs="宋体" w:hint="eastAsia"/>
          <w:sz w:val="18"/>
          <w:szCs w:val="18"/>
        </w:rPr>
        <w:lastRenderedPageBreak/>
        <w:t>        代码字段：0。</w:t>
      </w:r>
      <w:r>
        <w:rPr>
          <w:rFonts w:ascii="宋体" w:hAnsi="宋体" w:cs="宋体" w:hint="eastAsia"/>
          <w:sz w:val="18"/>
          <w:szCs w:val="18"/>
        </w:rPr>
        <w:br/>
        <w:t>        校验和：在ICMP其它字段填充完毕后，计算并填充。</w:t>
      </w:r>
      <w:r>
        <w:rPr>
          <w:rFonts w:ascii="宋体" w:hAnsi="宋体" w:cs="宋体" w:hint="eastAsia"/>
          <w:sz w:val="18"/>
          <w:szCs w:val="18"/>
        </w:rPr>
        <w:br/>
        <w:t>    其它字段使用默认值。</w:t>
      </w:r>
      <w:r>
        <w:rPr>
          <w:rFonts w:ascii="宋体" w:hAnsi="宋体" w:cs="宋体" w:hint="eastAsia"/>
          <w:sz w:val="18"/>
          <w:szCs w:val="18"/>
        </w:rPr>
        <w:br/>
        <w:t>    （2）主机E、F分别启动协议编辑器，编写一个发送给主机D（172.16.1.4）的ICMP数据帧。其中：</w:t>
      </w:r>
      <w:r>
        <w:rPr>
          <w:rFonts w:ascii="宋体" w:hAnsi="宋体" w:cs="宋体" w:hint="eastAsia"/>
          <w:sz w:val="18"/>
          <w:szCs w:val="18"/>
        </w:rPr>
        <w:br/>
        <w:t>    MAC层：</w:t>
      </w:r>
      <w:r>
        <w:rPr>
          <w:rFonts w:ascii="宋体" w:hAnsi="宋体" w:cs="宋体" w:hint="eastAsia"/>
          <w:sz w:val="18"/>
          <w:szCs w:val="18"/>
        </w:rPr>
        <w:br/>
        <w:t>        目的MAC地址：主机B的MAC地址（172.16.0.1接口的MAC）。</w:t>
      </w:r>
      <w:r>
        <w:rPr>
          <w:rFonts w:ascii="宋体" w:hAnsi="宋体" w:cs="宋体" w:hint="eastAsia"/>
          <w:sz w:val="18"/>
          <w:szCs w:val="18"/>
        </w:rPr>
        <w:br/>
        <w:t>        源MAC地址：本机的MAC地址。</w:t>
      </w:r>
      <w:r>
        <w:rPr>
          <w:rFonts w:ascii="宋体" w:hAnsi="宋体" w:cs="宋体" w:hint="eastAsia"/>
          <w:sz w:val="18"/>
          <w:szCs w:val="18"/>
        </w:rPr>
        <w:br/>
        <w:t>        协议类型或数据长度：0800。</w:t>
      </w:r>
      <w:r>
        <w:rPr>
          <w:rFonts w:ascii="宋体" w:hAnsi="宋体" w:cs="宋体" w:hint="eastAsia"/>
          <w:sz w:val="18"/>
          <w:szCs w:val="18"/>
        </w:rPr>
        <w:br/>
        <w:t>    IP层：</w:t>
      </w:r>
      <w:r>
        <w:rPr>
          <w:rFonts w:ascii="宋体" w:hAnsi="宋体" w:cs="宋体" w:hint="eastAsia"/>
          <w:sz w:val="18"/>
          <w:szCs w:val="18"/>
        </w:rPr>
        <w:br/>
        <w:t>        总长度：包含IP层和ICMP层长度。</w:t>
      </w:r>
      <w:r>
        <w:rPr>
          <w:rFonts w:ascii="宋体" w:hAnsi="宋体" w:cs="宋体" w:hint="eastAsia"/>
          <w:sz w:val="18"/>
          <w:szCs w:val="18"/>
        </w:rPr>
        <w:br/>
        <w:t>        TTL：0。</w:t>
      </w:r>
      <w:r>
        <w:rPr>
          <w:rFonts w:ascii="宋体" w:hAnsi="宋体" w:cs="宋体" w:hint="eastAsia"/>
          <w:sz w:val="18"/>
          <w:szCs w:val="18"/>
        </w:rPr>
        <w:br/>
        <w:t>        高层协议类型：1。</w:t>
      </w:r>
      <w:r>
        <w:rPr>
          <w:rFonts w:ascii="宋体" w:hAnsi="宋体" w:cs="宋体" w:hint="eastAsia"/>
          <w:sz w:val="18"/>
          <w:szCs w:val="18"/>
        </w:rPr>
        <w:br/>
        <w:t>        校验和：在其它字段填充完毕后，计算并填充。</w:t>
      </w:r>
      <w:r>
        <w:rPr>
          <w:rFonts w:ascii="宋体" w:hAnsi="宋体" w:cs="宋体" w:hint="eastAsia"/>
          <w:sz w:val="18"/>
          <w:szCs w:val="18"/>
        </w:rPr>
        <w:br/>
        <w:t>        源IP地址：本机的IP地址。</w:t>
      </w:r>
      <w:r>
        <w:rPr>
          <w:rFonts w:ascii="宋体" w:hAnsi="宋体" w:cs="宋体" w:hint="eastAsia"/>
          <w:sz w:val="18"/>
          <w:szCs w:val="18"/>
        </w:rPr>
        <w:br/>
        <w:t>        目的IP地址：D的IP地址。</w:t>
      </w:r>
      <w:r>
        <w:rPr>
          <w:rFonts w:ascii="宋体" w:hAnsi="宋体" w:cs="宋体" w:hint="eastAsia"/>
          <w:sz w:val="18"/>
          <w:szCs w:val="18"/>
        </w:rPr>
        <w:br/>
        <w:t>    ICMP层：</w:t>
      </w:r>
      <w:r>
        <w:rPr>
          <w:rFonts w:ascii="宋体" w:hAnsi="宋体" w:cs="宋体" w:hint="eastAsia"/>
          <w:sz w:val="18"/>
          <w:szCs w:val="18"/>
        </w:rPr>
        <w:br/>
        <w:t>        类型：8。</w:t>
      </w:r>
      <w:r>
        <w:rPr>
          <w:rFonts w:ascii="宋体" w:hAnsi="宋体" w:cs="宋体" w:hint="eastAsia"/>
          <w:sz w:val="18"/>
          <w:szCs w:val="18"/>
        </w:rPr>
        <w:br/>
        <w:t>        代码字段：0。</w:t>
      </w:r>
      <w:r>
        <w:rPr>
          <w:rFonts w:ascii="宋体" w:hAnsi="宋体" w:cs="宋体" w:hint="eastAsia"/>
          <w:sz w:val="18"/>
          <w:szCs w:val="18"/>
        </w:rPr>
        <w:br/>
        <w:t>        校验和：在ICMP其它字段填充完毕后，计算并填充。</w:t>
      </w:r>
      <w:r>
        <w:rPr>
          <w:rFonts w:ascii="宋体" w:hAnsi="宋体" w:cs="宋体" w:hint="eastAsia"/>
          <w:sz w:val="18"/>
          <w:szCs w:val="18"/>
        </w:rPr>
        <w:br/>
        <w:t>    其它字段使用默认值。</w:t>
      </w:r>
      <w:r>
        <w:rPr>
          <w:rFonts w:ascii="宋体" w:hAnsi="宋体" w:cs="宋体" w:hint="eastAsia"/>
          <w:sz w:val="18"/>
          <w:szCs w:val="18"/>
        </w:rPr>
        <w:br/>
        <w:t>    （3）主机B启动协议分析器，网卡b1(172.16.1.1)、网卡b2（172.16.0.1）分别捕获数据，并设置过滤条件（提取ICMP协议）。</w:t>
      </w:r>
      <w:r>
        <w:rPr>
          <w:rFonts w:ascii="宋体" w:hAnsi="宋体" w:cs="宋体" w:hint="eastAsia"/>
          <w:sz w:val="18"/>
          <w:szCs w:val="18"/>
        </w:rPr>
        <w:br/>
        <w:t>    （4）主机A、C、D、E、F各自发送已编辑好的数据帧。</w:t>
      </w:r>
      <w:r>
        <w:rPr>
          <w:rFonts w:ascii="宋体" w:hAnsi="宋体" w:cs="宋体" w:hint="eastAsia"/>
          <w:sz w:val="18"/>
          <w:szCs w:val="18"/>
        </w:rPr>
        <w:br/>
        <w:t>    （4）主机B停止捕获数据，察看并分析捕获到的数据。</w:t>
      </w:r>
      <w:r>
        <w:rPr>
          <w:rFonts w:ascii="宋体" w:hAnsi="宋体" w:cs="宋体" w:hint="eastAsia"/>
          <w:sz w:val="18"/>
          <w:szCs w:val="18"/>
        </w:rPr>
        <w:br/>
        <w:t>    （5）主机B在命令行方式下输入</w:t>
      </w:r>
      <w:proofErr w:type="spellStart"/>
      <w:r>
        <w:rPr>
          <w:rFonts w:ascii="宋体" w:hAnsi="宋体" w:cs="宋体" w:hint="eastAsia"/>
          <w:sz w:val="18"/>
          <w:szCs w:val="18"/>
        </w:rPr>
        <w:t>recover_config</w:t>
      </w:r>
      <w:proofErr w:type="spellEnd"/>
      <w:r>
        <w:rPr>
          <w:rFonts w:ascii="宋体" w:hAnsi="宋体" w:cs="宋体" w:hint="eastAsia"/>
          <w:sz w:val="18"/>
          <w:szCs w:val="18"/>
        </w:rPr>
        <w:t>命令，停止静态路由服务。</w:t>
      </w:r>
    </w:p>
    <w:p w14:paraId="1DBF0122" w14:textId="77777777" w:rsidR="0064072D" w:rsidRDefault="00000000">
      <w:pPr>
        <w:jc w:val="left"/>
        <w:rPr>
          <w:b/>
          <w:sz w:val="28"/>
          <w:szCs w:val="28"/>
        </w:rPr>
      </w:pPr>
      <w:r>
        <w:rPr>
          <w:rFonts w:hint="eastAsia"/>
          <w:b/>
          <w:sz w:val="28"/>
          <w:szCs w:val="28"/>
        </w:rPr>
        <w:t>三、实验结果与数据</w:t>
      </w:r>
    </w:p>
    <w:p w14:paraId="439B4932" w14:textId="77777777" w:rsidR="0064072D" w:rsidRDefault="0064072D">
      <w:pPr>
        <w:jc w:val="left"/>
        <w:rPr>
          <w:rFonts w:ascii="宋体" w:hAnsi="宋体"/>
          <w:bCs/>
          <w:sz w:val="24"/>
          <w:szCs w:val="24"/>
        </w:rPr>
      </w:pPr>
    </w:p>
    <w:p w14:paraId="3753E6D2" w14:textId="77777777" w:rsidR="0064072D" w:rsidRPr="00D86C33" w:rsidRDefault="00000000" w:rsidP="00252E5A">
      <w:pPr>
        <w:pStyle w:val="ab"/>
      </w:pPr>
      <w:r w:rsidRPr="00D86C33">
        <w:rPr>
          <w:rFonts w:hint="eastAsia"/>
        </w:rPr>
        <w:t>练习一</w:t>
      </w:r>
    </w:p>
    <w:p w14:paraId="34EAAEE7" w14:textId="2FCF49C8" w:rsidR="00E76185" w:rsidRPr="008E5365" w:rsidRDefault="00D86C33" w:rsidP="00D86C33">
      <w:pPr>
        <w:ind w:firstLineChars="200" w:firstLine="420"/>
        <w:jc w:val="left"/>
        <w:rPr>
          <w:rStyle w:val="ad"/>
        </w:rPr>
      </w:pPr>
      <w:r w:rsidRPr="008E5365">
        <w:rPr>
          <w:rStyle w:val="ad"/>
          <w:rFonts w:hint="eastAsia"/>
        </w:rPr>
        <w:t>各主机打开工具区的“拓扑验证工具”，选择相应的网络结构，配置网卡后，进行拓扑验证，如果通过拓扑验证，关闭工具继续进行实验，如果没有通过，请检查网络连接。</w:t>
      </w:r>
      <w:r w:rsidRPr="008E5365">
        <w:rPr>
          <w:rStyle w:val="ad"/>
          <w:rFonts w:hint="eastAsia"/>
        </w:rPr>
        <w:br/>
        <w:t xml:space="preserve">    </w:t>
      </w:r>
      <w:r w:rsidR="008E5365">
        <w:rPr>
          <w:rStyle w:val="ad"/>
          <w:rFonts w:hint="eastAsia"/>
        </w:rPr>
        <w:t xml:space="preserve"> </w:t>
      </w:r>
      <w:r w:rsidRPr="008E5365">
        <w:rPr>
          <w:rStyle w:val="ad"/>
          <w:rFonts w:hint="eastAsia"/>
        </w:rPr>
        <w:t>本练习将主机</w:t>
      </w:r>
      <w:r w:rsidRPr="008E5365">
        <w:rPr>
          <w:rStyle w:val="ad"/>
          <w:rFonts w:hint="eastAsia"/>
        </w:rPr>
        <w:t>A</w:t>
      </w:r>
      <w:r w:rsidRPr="008E5365">
        <w:rPr>
          <w:rStyle w:val="ad"/>
          <w:rFonts w:hint="eastAsia"/>
        </w:rPr>
        <w:t>、</w:t>
      </w:r>
      <w:r w:rsidRPr="008E5365">
        <w:rPr>
          <w:rStyle w:val="ad"/>
          <w:rFonts w:hint="eastAsia"/>
        </w:rPr>
        <w:t>B</w:t>
      </w:r>
      <w:r w:rsidRPr="008E5365">
        <w:rPr>
          <w:rStyle w:val="ad"/>
          <w:rFonts w:hint="eastAsia"/>
        </w:rPr>
        <w:t>、</w:t>
      </w:r>
      <w:r w:rsidRPr="008E5365">
        <w:rPr>
          <w:rStyle w:val="ad"/>
          <w:rFonts w:hint="eastAsia"/>
        </w:rPr>
        <w:t>C</w:t>
      </w:r>
      <w:r w:rsidRPr="008E5365">
        <w:rPr>
          <w:rStyle w:val="ad"/>
          <w:rFonts w:hint="eastAsia"/>
        </w:rPr>
        <w:t>、</w:t>
      </w:r>
      <w:r w:rsidRPr="008E5365">
        <w:rPr>
          <w:rStyle w:val="ad"/>
          <w:rFonts w:hint="eastAsia"/>
        </w:rPr>
        <w:t>D</w:t>
      </w:r>
      <w:r w:rsidRPr="008E5365">
        <w:rPr>
          <w:rStyle w:val="ad"/>
          <w:rFonts w:hint="eastAsia"/>
        </w:rPr>
        <w:t>、</w:t>
      </w:r>
      <w:r w:rsidRPr="008E5365">
        <w:rPr>
          <w:rStyle w:val="ad"/>
          <w:rFonts w:hint="eastAsia"/>
        </w:rPr>
        <w:t>E</w:t>
      </w:r>
      <w:r w:rsidRPr="008E5365">
        <w:rPr>
          <w:rStyle w:val="ad"/>
          <w:rFonts w:hint="eastAsia"/>
        </w:rPr>
        <w:t>、</w:t>
      </w:r>
      <w:r w:rsidRPr="008E5365">
        <w:rPr>
          <w:rStyle w:val="ad"/>
          <w:rFonts w:hint="eastAsia"/>
        </w:rPr>
        <w:t>F</w:t>
      </w:r>
      <w:r w:rsidRPr="008E5365">
        <w:rPr>
          <w:rStyle w:val="ad"/>
          <w:rFonts w:hint="eastAsia"/>
        </w:rPr>
        <w:t>作为一组进行实验。</w:t>
      </w:r>
      <w:r w:rsidRPr="008E5365">
        <w:rPr>
          <w:rStyle w:val="ad"/>
          <w:rFonts w:hint="eastAsia"/>
        </w:rPr>
        <w:br/>
        <w:t xml:space="preserve">    </w:t>
      </w:r>
      <w:r w:rsidR="008E5365">
        <w:rPr>
          <w:rStyle w:val="ad"/>
          <w:rFonts w:hint="eastAsia"/>
        </w:rPr>
        <w:t xml:space="preserve"> </w:t>
      </w:r>
      <w:r w:rsidRPr="008E5365">
        <w:rPr>
          <w:rStyle w:val="ad"/>
          <w:rFonts w:hint="eastAsia"/>
        </w:rPr>
        <w:t>实验开始前主机</w:t>
      </w:r>
      <w:r w:rsidRPr="008E5365">
        <w:rPr>
          <w:rStyle w:val="ad"/>
          <w:rFonts w:hint="eastAsia"/>
        </w:rPr>
        <w:t>B</w:t>
      </w:r>
      <w:r w:rsidRPr="008E5365">
        <w:rPr>
          <w:rStyle w:val="ad"/>
          <w:rFonts w:hint="eastAsia"/>
        </w:rPr>
        <w:t>首先执行命令“</w:t>
      </w:r>
      <w:proofErr w:type="spellStart"/>
      <w:r w:rsidRPr="008E5365">
        <w:rPr>
          <w:rStyle w:val="ad"/>
          <w:rFonts w:hint="eastAsia"/>
        </w:rPr>
        <w:t>staticroute_config</w:t>
      </w:r>
      <w:proofErr w:type="spellEnd"/>
      <w:r w:rsidRPr="008E5365">
        <w:rPr>
          <w:rStyle w:val="ad"/>
          <w:rFonts w:hint="eastAsia"/>
        </w:rPr>
        <w:t>”启动静态路由。</w:t>
      </w:r>
      <w:r w:rsidRPr="008E5365">
        <w:rPr>
          <w:rStyle w:val="ad"/>
          <w:rFonts w:hint="eastAsia"/>
        </w:rPr>
        <w:t xml:space="preserve"> </w:t>
      </w:r>
    </w:p>
    <w:p w14:paraId="1AE85178" w14:textId="77777777" w:rsidR="00E76185" w:rsidRDefault="00E76185" w:rsidP="00E76185">
      <w:pPr>
        <w:ind w:firstLineChars="200" w:firstLine="360"/>
        <w:jc w:val="center"/>
        <w:rPr>
          <w:rFonts w:ascii="宋体" w:hAnsi="宋体" w:cs="宋体"/>
          <w:sz w:val="18"/>
          <w:szCs w:val="18"/>
        </w:rPr>
      </w:pPr>
      <w:r>
        <w:rPr>
          <w:rFonts w:ascii="宋体" w:hAnsi="宋体" w:cs="宋体" w:hint="eastAsia"/>
          <w:noProof/>
          <w:sz w:val="18"/>
          <w:szCs w:val="18"/>
        </w:rPr>
        <w:lastRenderedPageBreak/>
        <w:drawing>
          <wp:inline distT="0" distB="0" distL="0" distR="0" wp14:anchorId="48D4BFFF" wp14:editId="5B8FFBD8">
            <wp:extent cx="4235450" cy="2242657"/>
            <wp:effectExtent l="0" t="0" r="0" b="5715"/>
            <wp:docPr id="1597750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50134" name="图片 1597750134"/>
                    <pic:cNvPicPr/>
                  </pic:nvPicPr>
                  <pic:blipFill>
                    <a:blip r:embed="rId9"/>
                    <a:stretch>
                      <a:fillRect/>
                    </a:stretch>
                  </pic:blipFill>
                  <pic:spPr>
                    <a:xfrm>
                      <a:off x="0" y="0"/>
                      <a:ext cx="4237970" cy="2243991"/>
                    </a:xfrm>
                    <a:prstGeom prst="rect">
                      <a:avLst/>
                    </a:prstGeom>
                  </pic:spPr>
                </pic:pic>
              </a:graphicData>
            </a:graphic>
          </wp:inline>
        </w:drawing>
      </w:r>
    </w:p>
    <w:p w14:paraId="77737CD7" w14:textId="77777777" w:rsidR="00E76185" w:rsidRDefault="00E76185" w:rsidP="00E76185">
      <w:pPr>
        <w:ind w:firstLineChars="200" w:firstLine="420"/>
        <w:jc w:val="center"/>
        <w:rPr>
          <w:rFonts w:ascii="楷体" w:eastAsia="楷体" w:hAnsi="楷体"/>
        </w:rPr>
      </w:pPr>
      <w:r w:rsidRPr="00E76185">
        <w:rPr>
          <w:rFonts w:ascii="楷体" w:eastAsia="楷体" w:hAnsi="楷体"/>
        </w:rPr>
        <w:t>图1: 开启静态路由</w:t>
      </w:r>
    </w:p>
    <w:p w14:paraId="72C25D2B" w14:textId="0ED4093F" w:rsidR="00E76185" w:rsidRPr="008E5365" w:rsidRDefault="00D86C33" w:rsidP="00E76185">
      <w:pPr>
        <w:ind w:firstLineChars="200" w:firstLine="360"/>
        <w:jc w:val="left"/>
        <w:rPr>
          <w:rStyle w:val="ad"/>
        </w:rPr>
      </w:pPr>
      <w:r>
        <w:rPr>
          <w:rFonts w:ascii="宋体" w:hAnsi="宋体" w:cs="宋体" w:hint="eastAsia"/>
          <w:sz w:val="18"/>
          <w:szCs w:val="18"/>
        </w:rPr>
        <w:br/>
      </w:r>
      <w:r w:rsidRPr="008E5365">
        <w:rPr>
          <w:rStyle w:val="ad"/>
          <w:rFonts w:hint="eastAsia"/>
        </w:rPr>
        <w:t xml:space="preserve">1.  </w:t>
      </w:r>
      <w:r w:rsidRPr="008E5365">
        <w:rPr>
          <w:rStyle w:val="ad"/>
          <w:rFonts w:hint="eastAsia"/>
        </w:rPr>
        <w:t>主机</w:t>
      </w:r>
      <w:r w:rsidRPr="008E5365">
        <w:rPr>
          <w:rStyle w:val="ad"/>
          <w:rFonts w:hint="eastAsia"/>
        </w:rPr>
        <w:t>B</w:t>
      </w:r>
      <w:r w:rsidRPr="008E5365">
        <w:rPr>
          <w:rStyle w:val="ad"/>
          <w:rFonts w:hint="eastAsia"/>
        </w:rPr>
        <w:t>、</w:t>
      </w:r>
      <w:r w:rsidRPr="008E5365">
        <w:rPr>
          <w:rStyle w:val="ad"/>
          <w:rFonts w:hint="eastAsia"/>
        </w:rPr>
        <w:t>E</w:t>
      </w:r>
      <w:r w:rsidRPr="008E5365">
        <w:rPr>
          <w:rStyle w:val="ad"/>
          <w:rFonts w:hint="eastAsia"/>
        </w:rPr>
        <w:t>、</w:t>
      </w:r>
      <w:r w:rsidRPr="008E5365">
        <w:rPr>
          <w:rStyle w:val="ad"/>
          <w:rFonts w:hint="eastAsia"/>
        </w:rPr>
        <w:t>F</w:t>
      </w:r>
      <w:r w:rsidRPr="008E5365">
        <w:rPr>
          <w:rStyle w:val="ad"/>
          <w:rFonts w:hint="eastAsia"/>
        </w:rPr>
        <w:t>启动协议分析器，打开捕获窗口进行数据捕获并设置过滤条件（提取</w:t>
      </w:r>
      <w:r w:rsidRPr="008E5365">
        <w:rPr>
          <w:rStyle w:val="ad"/>
          <w:rFonts w:hint="eastAsia"/>
        </w:rPr>
        <w:t>ICMP</w:t>
      </w:r>
      <w:r w:rsidRPr="008E5365">
        <w:rPr>
          <w:rStyle w:val="ad"/>
          <w:rFonts w:hint="eastAsia"/>
        </w:rPr>
        <w:t>协议）。</w:t>
      </w:r>
      <w:r w:rsidRPr="008E5365">
        <w:rPr>
          <w:rStyle w:val="ad"/>
          <w:rFonts w:hint="eastAsia"/>
        </w:rPr>
        <w:br/>
        <w:t xml:space="preserve">2.  </w:t>
      </w:r>
      <w:r w:rsidRPr="008E5365">
        <w:rPr>
          <w:rStyle w:val="ad"/>
          <w:rFonts w:hint="eastAsia"/>
        </w:rPr>
        <w:t>主机</w:t>
      </w:r>
      <w:r w:rsidRPr="008E5365">
        <w:rPr>
          <w:rStyle w:val="ad"/>
          <w:rFonts w:hint="eastAsia"/>
        </w:rPr>
        <w:t xml:space="preserve">A ping </w:t>
      </w:r>
      <w:r w:rsidRPr="008E5365">
        <w:rPr>
          <w:rStyle w:val="ad"/>
          <w:rFonts w:hint="eastAsia"/>
        </w:rPr>
        <w:t>主机</w:t>
      </w:r>
      <w:r w:rsidRPr="008E5365">
        <w:rPr>
          <w:rStyle w:val="ad"/>
          <w:rFonts w:hint="eastAsia"/>
        </w:rPr>
        <w:t>E</w:t>
      </w:r>
      <w:r w:rsidRPr="008E5365">
        <w:rPr>
          <w:rStyle w:val="ad"/>
          <w:rFonts w:hint="eastAsia"/>
        </w:rPr>
        <w:t>（</w:t>
      </w:r>
      <w:r w:rsidRPr="008E5365">
        <w:rPr>
          <w:rStyle w:val="ad"/>
          <w:rFonts w:hint="eastAsia"/>
        </w:rPr>
        <w:t>172.16.0.2</w:t>
      </w:r>
      <w:r w:rsidRPr="008E5365">
        <w:rPr>
          <w:rStyle w:val="ad"/>
          <w:rFonts w:hint="eastAsia"/>
        </w:rPr>
        <w:t>）。</w:t>
      </w:r>
      <w:r w:rsidRPr="008E5365">
        <w:rPr>
          <w:rStyle w:val="ad"/>
          <w:rFonts w:hint="eastAsia"/>
        </w:rPr>
        <w:br/>
        <w:t xml:space="preserve">    </w:t>
      </w:r>
      <w:r w:rsidRPr="008E5365">
        <w:rPr>
          <w:rStyle w:val="ad"/>
          <w:rFonts w:hint="eastAsia"/>
        </w:rPr>
        <w:t>主机</w:t>
      </w:r>
      <w:r w:rsidRPr="008E5365">
        <w:rPr>
          <w:rStyle w:val="ad"/>
          <w:rFonts w:hint="eastAsia"/>
        </w:rPr>
        <w:t xml:space="preserve">C ping </w:t>
      </w:r>
      <w:r w:rsidRPr="008E5365">
        <w:rPr>
          <w:rStyle w:val="ad"/>
          <w:rFonts w:hint="eastAsia"/>
        </w:rPr>
        <w:t>主机</w:t>
      </w:r>
      <w:r w:rsidRPr="008E5365">
        <w:rPr>
          <w:rStyle w:val="ad"/>
          <w:rFonts w:hint="eastAsia"/>
        </w:rPr>
        <w:t>F</w:t>
      </w:r>
      <w:r w:rsidRPr="008E5365">
        <w:rPr>
          <w:rStyle w:val="ad"/>
          <w:rFonts w:hint="eastAsia"/>
        </w:rPr>
        <w:t>（</w:t>
      </w:r>
      <w:r w:rsidRPr="008E5365">
        <w:rPr>
          <w:rStyle w:val="ad"/>
          <w:rFonts w:hint="eastAsia"/>
        </w:rPr>
        <w:t>172.16.0.3</w:t>
      </w:r>
      <w:r w:rsidRPr="008E5365">
        <w:rPr>
          <w:rStyle w:val="ad"/>
          <w:rFonts w:hint="eastAsia"/>
        </w:rPr>
        <w:t>）。</w:t>
      </w:r>
    </w:p>
    <w:p w14:paraId="1F2AC684" w14:textId="77777777" w:rsidR="00E7009B" w:rsidRDefault="00E76185" w:rsidP="00E7009B">
      <w:pPr>
        <w:jc w:val="center"/>
        <w:rPr>
          <w:rFonts w:ascii="宋体" w:hAnsi="宋体" w:cs="宋体"/>
          <w:sz w:val="18"/>
          <w:szCs w:val="18"/>
        </w:rPr>
      </w:pPr>
      <w:r>
        <w:rPr>
          <w:noProof/>
        </w:rPr>
        <w:drawing>
          <wp:inline distT="0" distB="0" distL="0" distR="0" wp14:anchorId="4651F195" wp14:editId="2D6ECB46">
            <wp:extent cx="4011990" cy="1320800"/>
            <wp:effectExtent l="0" t="0" r="7620" b="0"/>
            <wp:docPr id="18230557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1078" t="43614" r="13723" b="6521"/>
                    <a:stretch/>
                  </pic:blipFill>
                  <pic:spPr bwMode="auto">
                    <a:xfrm>
                      <a:off x="0" y="0"/>
                      <a:ext cx="4015762" cy="1322042"/>
                    </a:xfrm>
                    <a:prstGeom prst="rect">
                      <a:avLst/>
                    </a:prstGeom>
                    <a:noFill/>
                    <a:ln>
                      <a:noFill/>
                    </a:ln>
                    <a:extLst>
                      <a:ext uri="{53640926-AAD7-44D8-BBD7-CCE9431645EC}">
                        <a14:shadowObscured xmlns:a14="http://schemas.microsoft.com/office/drawing/2010/main"/>
                      </a:ext>
                    </a:extLst>
                  </pic:spPr>
                </pic:pic>
              </a:graphicData>
            </a:graphic>
          </wp:inline>
        </w:drawing>
      </w:r>
    </w:p>
    <w:p w14:paraId="105F6215" w14:textId="4B4D9C82" w:rsidR="00E7009B" w:rsidRDefault="00E7009B" w:rsidP="00E7009B">
      <w:pPr>
        <w:jc w:val="center"/>
        <w:rPr>
          <w:rFonts w:ascii="宋体" w:hAnsi="宋体" w:cs="宋体" w:hint="eastAsia"/>
          <w:sz w:val="18"/>
          <w:szCs w:val="18"/>
        </w:rPr>
      </w:pPr>
      <w:r>
        <w:t>图</w:t>
      </w:r>
      <w:r>
        <w:t xml:space="preserve">2: </w:t>
      </w:r>
      <w:r>
        <w:t>捕获到的</w:t>
      </w:r>
      <w:r>
        <w:t>ICMP</w:t>
      </w:r>
      <w:r>
        <w:t>请求报文</w:t>
      </w:r>
    </w:p>
    <w:p w14:paraId="6141F0BB" w14:textId="77777777" w:rsidR="00E7009B" w:rsidRDefault="00E7009B" w:rsidP="00E76185">
      <w:pPr>
        <w:jc w:val="left"/>
        <w:rPr>
          <w:noProof/>
        </w:rPr>
      </w:pPr>
    </w:p>
    <w:p w14:paraId="565AC2DE" w14:textId="55BD7BC4" w:rsidR="00E7009B" w:rsidRDefault="00E76185" w:rsidP="00E7009B">
      <w:pPr>
        <w:jc w:val="center"/>
        <w:rPr>
          <w:rFonts w:ascii="宋体" w:hAnsi="宋体" w:cs="宋体"/>
          <w:sz w:val="18"/>
          <w:szCs w:val="18"/>
        </w:rPr>
      </w:pPr>
      <w:r>
        <w:rPr>
          <w:noProof/>
        </w:rPr>
        <w:drawing>
          <wp:inline distT="0" distB="0" distL="0" distR="0" wp14:anchorId="50ADC0D0" wp14:editId="70AA70FD">
            <wp:extent cx="3922778" cy="1238250"/>
            <wp:effectExtent l="0" t="0" r="1905" b="0"/>
            <wp:docPr id="1079969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44687" r="17369" b="8941"/>
                    <a:stretch/>
                  </pic:blipFill>
                  <pic:spPr bwMode="auto">
                    <a:xfrm>
                      <a:off x="0" y="0"/>
                      <a:ext cx="3931051" cy="1240861"/>
                    </a:xfrm>
                    <a:prstGeom prst="rect">
                      <a:avLst/>
                    </a:prstGeom>
                    <a:noFill/>
                    <a:ln>
                      <a:noFill/>
                    </a:ln>
                    <a:extLst>
                      <a:ext uri="{53640926-AAD7-44D8-BBD7-CCE9431645EC}">
                        <a14:shadowObscured xmlns:a14="http://schemas.microsoft.com/office/drawing/2010/main"/>
                      </a:ext>
                    </a:extLst>
                  </pic:spPr>
                </pic:pic>
              </a:graphicData>
            </a:graphic>
          </wp:inline>
        </w:drawing>
      </w:r>
    </w:p>
    <w:p w14:paraId="108ACCE7" w14:textId="77777777" w:rsidR="00E7009B" w:rsidRDefault="00E7009B" w:rsidP="00E7009B">
      <w:pPr>
        <w:jc w:val="center"/>
      </w:pPr>
      <w:r>
        <w:t>图</w:t>
      </w:r>
      <w:r>
        <w:t xml:space="preserve">3: </w:t>
      </w:r>
      <w:r>
        <w:t>捕获到的</w:t>
      </w:r>
      <w:r>
        <w:t>ICMP</w:t>
      </w:r>
      <w:r>
        <w:t>回复报文</w:t>
      </w:r>
    </w:p>
    <w:p w14:paraId="42AADCFF" w14:textId="545A53D3" w:rsidR="00CC7213" w:rsidRDefault="00D86C33" w:rsidP="00CC7213">
      <w:pPr>
        <w:rPr>
          <w:kern w:val="0"/>
          <w:sz w:val="24"/>
          <w:szCs w:val="24"/>
        </w:rPr>
      </w:pPr>
      <w:r>
        <w:rPr>
          <w:rFonts w:ascii="宋体" w:hAnsi="宋体" w:cs="宋体" w:hint="eastAsia"/>
          <w:sz w:val="18"/>
          <w:szCs w:val="18"/>
        </w:rPr>
        <w:br/>
      </w:r>
      <w:r w:rsidRPr="008E5365">
        <w:rPr>
          <w:rStyle w:val="ad"/>
          <w:rFonts w:hint="eastAsia"/>
        </w:rPr>
        <w:t xml:space="preserve">3.  </w:t>
      </w:r>
      <w:r w:rsidRPr="008E5365">
        <w:rPr>
          <w:rStyle w:val="ad"/>
          <w:rFonts w:hint="eastAsia"/>
        </w:rPr>
        <w:t>主机</w:t>
      </w:r>
      <w:r w:rsidRPr="008E5365">
        <w:rPr>
          <w:rStyle w:val="ad"/>
          <w:rFonts w:hint="eastAsia"/>
        </w:rPr>
        <w:t>B</w:t>
      </w:r>
      <w:r w:rsidRPr="008E5365">
        <w:rPr>
          <w:rStyle w:val="ad"/>
          <w:rFonts w:hint="eastAsia"/>
        </w:rPr>
        <w:t>、</w:t>
      </w:r>
      <w:r w:rsidRPr="008E5365">
        <w:rPr>
          <w:rStyle w:val="ad"/>
          <w:rFonts w:hint="eastAsia"/>
        </w:rPr>
        <w:t>E</w:t>
      </w:r>
      <w:r w:rsidRPr="008E5365">
        <w:rPr>
          <w:rStyle w:val="ad"/>
          <w:rFonts w:hint="eastAsia"/>
        </w:rPr>
        <w:t>、</w:t>
      </w:r>
      <w:r w:rsidRPr="008E5365">
        <w:rPr>
          <w:rStyle w:val="ad"/>
          <w:rFonts w:hint="eastAsia"/>
        </w:rPr>
        <w:t>F</w:t>
      </w:r>
      <w:r w:rsidRPr="008E5365">
        <w:rPr>
          <w:rStyle w:val="ad"/>
          <w:rFonts w:hint="eastAsia"/>
        </w:rPr>
        <w:t>停止捕获数据，察看捕获到的数据，并回答以下问题：</w:t>
      </w:r>
      <w:r>
        <w:rPr>
          <w:rFonts w:ascii="宋体" w:hAnsi="宋体" w:cs="宋体" w:hint="eastAsia"/>
          <w:sz w:val="18"/>
          <w:szCs w:val="18"/>
        </w:rPr>
        <w:br/>
      </w:r>
      <w:r w:rsidR="00CC7213">
        <w:rPr>
          <w:rStyle w:val="md-plain"/>
          <w:rFonts w:ascii="Open Sans" w:hAnsi="Open Sans" w:cs="Open Sans" w:hint="eastAsia"/>
          <w:color w:val="333333"/>
        </w:rPr>
        <w:t xml:space="preserve"> </w:t>
      </w:r>
      <w:r w:rsidR="00CC7213">
        <w:rPr>
          <w:rStyle w:val="md-plain"/>
          <w:rFonts w:ascii="Open Sans" w:hAnsi="Open Sans" w:cs="Open Sans" w:hint="eastAsia"/>
          <w:color w:val="333333"/>
        </w:rPr>
        <w:t>（</w:t>
      </w:r>
      <w:r w:rsidR="00CC7213">
        <w:rPr>
          <w:rStyle w:val="md-plain"/>
          <w:rFonts w:ascii="Open Sans" w:hAnsi="Open Sans" w:cs="Open Sans" w:hint="eastAsia"/>
          <w:color w:val="333333"/>
        </w:rPr>
        <w:t>1</w:t>
      </w:r>
      <w:r w:rsidR="00CC7213">
        <w:rPr>
          <w:rStyle w:val="md-plain"/>
          <w:rFonts w:ascii="Open Sans" w:hAnsi="Open Sans" w:cs="Open Sans" w:hint="eastAsia"/>
          <w:color w:val="333333"/>
        </w:rPr>
        <w:t>）</w:t>
      </w:r>
      <w:r w:rsidR="00CC7213">
        <w:rPr>
          <w:rStyle w:val="md-plain"/>
          <w:rFonts w:ascii="Open Sans" w:hAnsi="Open Sans" w:cs="Open Sans"/>
          <w:color w:val="333333"/>
        </w:rPr>
        <w:t>对于</w:t>
      </w:r>
      <w:r w:rsidR="00CC7213">
        <w:rPr>
          <w:rStyle w:val="md-plain"/>
          <w:rFonts w:ascii="Open Sans" w:hAnsi="Open Sans" w:cs="Open Sans"/>
          <w:color w:val="333333"/>
        </w:rPr>
        <w:t>ICMP</w:t>
      </w:r>
      <w:r w:rsidR="00CC7213">
        <w:rPr>
          <w:rStyle w:val="md-plain"/>
          <w:rFonts w:ascii="Open Sans" w:hAnsi="Open Sans" w:cs="Open Sans"/>
          <w:color w:val="333333"/>
        </w:rPr>
        <w:t>回显请求和回显应答的类型（</w:t>
      </w:r>
      <w:r w:rsidR="00CC7213">
        <w:rPr>
          <w:rStyle w:val="md-plain"/>
          <w:rFonts w:ascii="Open Sans" w:hAnsi="Open Sans" w:cs="Open Sans"/>
          <w:color w:val="333333"/>
        </w:rPr>
        <w:t>Type</w:t>
      </w:r>
      <w:r w:rsidR="00CC7213">
        <w:rPr>
          <w:rStyle w:val="md-plain"/>
          <w:rFonts w:ascii="Open Sans" w:hAnsi="Open Sans" w:cs="Open Sans"/>
          <w:color w:val="333333"/>
        </w:rPr>
        <w:t>）和代码（</w:t>
      </w:r>
      <w:r w:rsidR="00CC7213">
        <w:rPr>
          <w:rStyle w:val="md-plain"/>
          <w:rFonts w:ascii="Open Sans" w:hAnsi="Open Sans" w:cs="Open Sans"/>
          <w:color w:val="333333"/>
        </w:rPr>
        <w:t>Code</w:t>
      </w:r>
      <w:r w:rsidR="00CC7213">
        <w:rPr>
          <w:rStyle w:val="md-plain"/>
          <w:rFonts w:ascii="Open Sans" w:hAnsi="Open Sans" w:cs="Open Sans"/>
          <w:color w:val="333333"/>
        </w:rPr>
        <w:t>）字段：</w:t>
      </w:r>
    </w:p>
    <w:p w14:paraId="2FECFE93" w14:textId="77777777" w:rsidR="00CC7213" w:rsidRDefault="00CC7213" w:rsidP="00CC7213">
      <w:r>
        <w:rPr>
          <w:rStyle w:val="md-plain"/>
          <w:rFonts w:ascii="Open Sans" w:hAnsi="Open Sans" w:cs="Open Sans"/>
          <w:color w:val="333333"/>
        </w:rPr>
        <w:t>ICMP</w:t>
      </w:r>
      <w:r>
        <w:rPr>
          <w:rStyle w:val="md-plain"/>
          <w:rFonts w:ascii="Open Sans" w:hAnsi="Open Sans" w:cs="Open Sans"/>
          <w:color w:val="333333"/>
        </w:rPr>
        <w:t>回显请求：</w:t>
      </w:r>
    </w:p>
    <w:p w14:paraId="31EF225F" w14:textId="77777777" w:rsidR="00CC7213" w:rsidRDefault="00CC7213" w:rsidP="00CC7213">
      <w:pPr>
        <w:ind w:firstLineChars="200" w:firstLine="420"/>
      </w:pPr>
      <w:r>
        <w:rPr>
          <w:rStyle w:val="md-plain"/>
          <w:rFonts w:ascii="Open Sans" w:hAnsi="Open Sans" w:cs="Open Sans"/>
          <w:color w:val="333333"/>
        </w:rPr>
        <w:t>类型（</w:t>
      </w:r>
      <w:r>
        <w:rPr>
          <w:rStyle w:val="md-plain"/>
          <w:rFonts w:ascii="Open Sans" w:hAnsi="Open Sans" w:cs="Open Sans"/>
          <w:color w:val="333333"/>
        </w:rPr>
        <w:t>Type</w:t>
      </w:r>
      <w:r>
        <w:rPr>
          <w:rStyle w:val="md-plain"/>
          <w:rFonts w:ascii="Open Sans" w:hAnsi="Open Sans" w:cs="Open Sans"/>
          <w:color w:val="333333"/>
        </w:rPr>
        <w:t>）：</w:t>
      </w:r>
      <w:r>
        <w:rPr>
          <w:rStyle w:val="md-plain"/>
          <w:rFonts w:ascii="Open Sans" w:hAnsi="Open Sans" w:cs="Open Sans"/>
          <w:color w:val="333333"/>
        </w:rPr>
        <w:t>8</w:t>
      </w:r>
      <w:r>
        <w:rPr>
          <w:rStyle w:val="md-plain"/>
          <w:rFonts w:ascii="Open Sans" w:hAnsi="Open Sans" w:cs="Open Sans"/>
          <w:color w:val="333333"/>
        </w:rPr>
        <w:t>，表示这是一个回显请求。</w:t>
      </w:r>
    </w:p>
    <w:p w14:paraId="3E066F9A" w14:textId="77777777" w:rsidR="00CC7213" w:rsidRDefault="00CC7213" w:rsidP="00CC7213">
      <w:pPr>
        <w:ind w:firstLineChars="200" w:firstLine="420"/>
      </w:pPr>
      <w:r>
        <w:rPr>
          <w:rStyle w:val="md-plain"/>
          <w:rFonts w:ascii="Open Sans" w:hAnsi="Open Sans" w:cs="Open Sans"/>
          <w:color w:val="333333"/>
        </w:rPr>
        <w:t>代码（</w:t>
      </w:r>
      <w:r>
        <w:rPr>
          <w:rStyle w:val="md-plain"/>
          <w:rFonts w:ascii="Open Sans" w:hAnsi="Open Sans" w:cs="Open Sans"/>
          <w:color w:val="333333"/>
        </w:rPr>
        <w:t>Code</w:t>
      </w:r>
      <w:r>
        <w:rPr>
          <w:rStyle w:val="md-plain"/>
          <w:rFonts w:ascii="Open Sans" w:hAnsi="Open Sans" w:cs="Open Sans"/>
          <w:color w:val="333333"/>
        </w:rPr>
        <w:t>）：</w:t>
      </w:r>
      <w:r>
        <w:rPr>
          <w:rStyle w:val="md-plain"/>
          <w:rFonts w:ascii="Open Sans" w:hAnsi="Open Sans" w:cs="Open Sans"/>
          <w:color w:val="333333"/>
        </w:rPr>
        <w:t>0</w:t>
      </w:r>
      <w:r>
        <w:rPr>
          <w:rStyle w:val="md-plain"/>
          <w:rFonts w:ascii="Open Sans" w:hAnsi="Open Sans" w:cs="Open Sans"/>
          <w:color w:val="333333"/>
        </w:rPr>
        <w:t>，表示没有特定的子类型。</w:t>
      </w:r>
    </w:p>
    <w:p w14:paraId="17F43FAA" w14:textId="77777777" w:rsidR="00CC7213" w:rsidRDefault="00CC7213" w:rsidP="00CC7213">
      <w:r>
        <w:rPr>
          <w:rStyle w:val="md-plain"/>
          <w:rFonts w:ascii="Open Sans" w:hAnsi="Open Sans" w:cs="Open Sans"/>
          <w:color w:val="333333"/>
        </w:rPr>
        <w:t>ICMP</w:t>
      </w:r>
      <w:r>
        <w:rPr>
          <w:rStyle w:val="md-plain"/>
          <w:rFonts w:ascii="Open Sans" w:hAnsi="Open Sans" w:cs="Open Sans"/>
          <w:color w:val="333333"/>
        </w:rPr>
        <w:t>回显应答：</w:t>
      </w:r>
    </w:p>
    <w:p w14:paraId="103B12A2" w14:textId="77777777" w:rsidR="00CC7213" w:rsidRDefault="00CC7213" w:rsidP="00CC7213">
      <w:pPr>
        <w:ind w:firstLineChars="200" w:firstLine="420"/>
      </w:pPr>
      <w:r>
        <w:rPr>
          <w:rStyle w:val="md-plain"/>
          <w:rFonts w:ascii="Open Sans" w:hAnsi="Open Sans" w:cs="Open Sans"/>
          <w:color w:val="333333"/>
        </w:rPr>
        <w:t>类型（</w:t>
      </w:r>
      <w:r>
        <w:rPr>
          <w:rStyle w:val="md-plain"/>
          <w:rFonts w:ascii="Open Sans" w:hAnsi="Open Sans" w:cs="Open Sans"/>
          <w:color w:val="333333"/>
        </w:rPr>
        <w:t>Type</w:t>
      </w:r>
      <w:r>
        <w:rPr>
          <w:rStyle w:val="md-plain"/>
          <w:rFonts w:ascii="Open Sans" w:hAnsi="Open Sans" w:cs="Open Sans"/>
          <w:color w:val="333333"/>
        </w:rPr>
        <w:t>）：</w:t>
      </w:r>
      <w:r>
        <w:rPr>
          <w:rStyle w:val="md-plain"/>
          <w:rFonts w:ascii="Open Sans" w:hAnsi="Open Sans" w:cs="Open Sans"/>
          <w:color w:val="333333"/>
        </w:rPr>
        <w:t>0</w:t>
      </w:r>
      <w:r>
        <w:rPr>
          <w:rStyle w:val="md-plain"/>
          <w:rFonts w:ascii="Open Sans" w:hAnsi="Open Sans" w:cs="Open Sans"/>
          <w:color w:val="333333"/>
        </w:rPr>
        <w:t>，表示这是一个回显应答。</w:t>
      </w:r>
    </w:p>
    <w:p w14:paraId="45469B55" w14:textId="77777777" w:rsidR="00CC7213" w:rsidRDefault="00CC7213" w:rsidP="00CC7213">
      <w:pPr>
        <w:ind w:firstLineChars="200" w:firstLine="420"/>
        <w:rPr>
          <w:rStyle w:val="md-plain"/>
          <w:rFonts w:ascii="Open Sans" w:hAnsi="Open Sans" w:cs="Open Sans"/>
          <w:color w:val="333333"/>
        </w:rPr>
      </w:pPr>
      <w:r>
        <w:rPr>
          <w:rStyle w:val="md-plain"/>
          <w:rFonts w:ascii="Open Sans" w:hAnsi="Open Sans" w:cs="Open Sans"/>
          <w:color w:val="333333"/>
        </w:rPr>
        <w:t>代码（</w:t>
      </w:r>
      <w:r>
        <w:rPr>
          <w:rStyle w:val="md-plain"/>
          <w:rFonts w:ascii="Open Sans" w:hAnsi="Open Sans" w:cs="Open Sans"/>
          <w:color w:val="333333"/>
        </w:rPr>
        <w:t>Code</w:t>
      </w:r>
      <w:r>
        <w:rPr>
          <w:rStyle w:val="md-plain"/>
          <w:rFonts w:ascii="Open Sans" w:hAnsi="Open Sans" w:cs="Open Sans"/>
          <w:color w:val="333333"/>
        </w:rPr>
        <w:t>）：</w:t>
      </w:r>
      <w:r>
        <w:rPr>
          <w:rStyle w:val="md-plain"/>
          <w:rFonts w:ascii="Open Sans" w:hAnsi="Open Sans" w:cs="Open Sans"/>
          <w:color w:val="333333"/>
        </w:rPr>
        <w:t>0</w:t>
      </w:r>
      <w:r>
        <w:rPr>
          <w:rStyle w:val="md-plain"/>
          <w:rFonts w:ascii="Open Sans" w:hAnsi="Open Sans" w:cs="Open Sans"/>
          <w:color w:val="333333"/>
        </w:rPr>
        <w:t>，表示没有特定的子类型。</w:t>
      </w:r>
    </w:p>
    <w:p w14:paraId="49D9A97F" w14:textId="77777777" w:rsidR="00CC7213" w:rsidRDefault="00CC7213" w:rsidP="00CC7213">
      <w:pPr>
        <w:ind w:firstLineChars="200" w:firstLine="420"/>
        <w:rPr>
          <w:rFonts w:hint="eastAsia"/>
        </w:rPr>
      </w:pPr>
    </w:p>
    <w:p w14:paraId="40C1D47C" w14:textId="46C7B328" w:rsidR="00CC7213" w:rsidRDefault="00CC7213" w:rsidP="00CC7213">
      <w:r>
        <w:rPr>
          <w:rStyle w:val="md-plain"/>
          <w:rFonts w:ascii="Open Sans" w:hAnsi="Open Sans" w:cs="Open Sans" w:hint="eastAsia"/>
          <w:color w:val="333333"/>
        </w:rPr>
        <w:t>（</w:t>
      </w:r>
      <w:r>
        <w:rPr>
          <w:rStyle w:val="md-plain"/>
          <w:rFonts w:ascii="Open Sans" w:hAnsi="Open Sans" w:cs="Open Sans" w:hint="eastAsia"/>
          <w:color w:val="333333"/>
        </w:rPr>
        <w:t>2</w:t>
      </w:r>
      <w:r>
        <w:rPr>
          <w:rStyle w:val="md-plain"/>
          <w:rFonts w:ascii="Open Sans" w:hAnsi="Open Sans" w:cs="Open Sans" w:hint="eastAsia"/>
          <w:color w:val="333333"/>
        </w:rPr>
        <w:t>）</w:t>
      </w:r>
      <w:proofErr w:type="gramStart"/>
      <w:r>
        <w:rPr>
          <w:rStyle w:val="md-plain"/>
          <w:rFonts w:ascii="Open Sans" w:hAnsi="Open Sans" w:cs="Open Sans"/>
          <w:color w:val="333333"/>
        </w:rPr>
        <w:t>确保回显</w:t>
      </w:r>
      <w:proofErr w:type="gramEnd"/>
      <w:r>
        <w:rPr>
          <w:rStyle w:val="md-plain"/>
          <w:rFonts w:ascii="Open Sans" w:hAnsi="Open Sans" w:cs="Open Sans"/>
          <w:color w:val="333333"/>
        </w:rPr>
        <w:t>请求报文和回显应答报文一一对应的字段：</w:t>
      </w:r>
    </w:p>
    <w:p w14:paraId="67017342" w14:textId="77777777" w:rsidR="00CC7213" w:rsidRDefault="00CC7213" w:rsidP="008363AB">
      <w:pPr>
        <w:ind w:firstLineChars="200" w:firstLine="420"/>
      </w:pPr>
      <w:r>
        <w:rPr>
          <w:rStyle w:val="md-plain"/>
          <w:rFonts w:ascii="Open Sans" w:hAnsi="Open Sans" w:cs="Open Sans"/>
          <w:color w:val="333333"/>
        </w:rPr>
        <w:t>标识符（</w:t>
      </w:r>
      <w:r>
        <w:rPr>
          <w:rStyle w:val="md-plain"/>
          <w:rFonts w:ascii="Open Sans" w:hAnsi="Open Sans" w:cs="Open Sans"/>
          <w:color w:val="333333"/>
        </w:rPr>
        <w:t>Identifier</w:t>
      </w:r>
      <w:r>
        <w:rPr>
          <w:rStyle w:val="md-plain"/>
          <w:rFonts w:ascii="Open Sans" w:hAnsi="Open Sans" w:cs="Open Sans"/>
          <w:color w:val="333333"/>
        </w:rPr>
        <w:t>）：一个</w:t>
      </w:r>
      <w:r>
        <w:rPr>
          <w:rStyle w:val="md-plain"/>
          <w:rFonts w:ascii="Open Sans" w:hAnsi="Open Sans" w:cs="Open Sans"/>
          <w:color w:val="333333"/>
        </w:rPr>
        <w:t>16</w:t>
      </w:r>
      <w:r>
        <w:rPr>
          <w:rStyle w:val="md-plain"/>
          <w:rFonts w:ascii="Open Sans" w:hAnsi="Open Sans" w:cs="Open Sans"/>
          <w:color w:val="333333"/>
        </w:rPr>
        <w:t>位的字段，由发送</w:t>
      </w:r>
      <w:proofErr w:type="gramStart"/>
      <w:r>
        <w:rPr>
          <w:rStyle w:val="md-plain"/>
          <w:rFonts w:ascii="Open Sans" w:hAnsi="Open Sans" w:cs="Open Sans"/>
          <w:color w:val="333333"/>
        </w:rPr>
        <w:t>方设置</w:t>
      </w:r>
      <w:proofErr w:type="gramEnd"/>
      <w:r>
        <w:rPr>
          <w:rStyle w:val="md-plain"/>
          <w:rFonts w:ascii="Open Sans" w:hAnsi="Open Sans" w:cs="Open Sans"/>
          <w:color w:val="333333"/>
        </w:rPr>
        <w:t>并在请求与响应中保持不变。通过这个字段，发送方可以识别属于同一个回显请求</w:t>
      </w:r>
      <w:r>
        <w:rPr>
          <w:rStyle w:val="md-plain"/>
          <w:rFonts w:ascii="Open Sans" w:hAnsi="Open Sans" w:cs="Open Sans"/>
          <w:color w:val="333333"/>
        </w:rPr>
        <w:t>/</w:t>
      </w:r>
      <w:r>
        <w:rPr>
          <w:rStyle w:val="md-plain"/>
          <w:rFonts w:ascii="Open Sans" w:hAnsi="Open Sans" w:cs="Open Sans"/>
          <w:color w:val="333333"/>
        </w:rPr>
        <w:t>应答对的报文，即使同时发送了多个请求。</w:t>
      </w:r>
    </w:p>
    <w:p w14:paraId="3DAF9F7E" w14:textId="77777777" w:rsidR="00CC7213" w:rsidRDefault="00CC7213" w:rsidP="008363AB">
      <w:pPr>
        <w:ind w:firstLineChars="200" w:firstLine="420"/>
      </w:pPr>
      <w:r>
        <w:rPr>
          <w:rStyle w:val="md-plain"/>
          <w:rFonts w:ascii="Open Sans" w:hAnsi="Open Sans" w:cs="Open Sans"/>
          <w:color w:val="333333"/>
        </w:rPr>
        <w:t>序列号（</w:t>
      </w:r>
      <w:r>
        <w:rPr>
          <w:rStyle w:val="md-plain"/>
          <w:rFonts w:ascii="Open Sans" w:hAnsi="Open Sans" w:cs="Open Sans"/>
          <w:color w:val="333333"/>
        </w:rPr>
        <w:t>Sequence Number</w:t>
      </w:r>
      <w:r>
        <w:rPr>
          <w:rStyle w:val="md-plain"/>
          <w:rFonts w:ascii="Open Sans" w:hAnsi="Open Sans" w:cs="Open Sans"/>
          <w:color w:val="333333"/>
        </w:rPr>
        <w:t>）：也是一个</w:t>
      </w:r>
      <w:r>
        <w:rPr>
          <w:rStyle w:val="md-plain"/>
          <w:rFonts w:ascii="Open Sans" w:hAnsi="Open Sans" w:cs="Open Sans"/>
          <w:color w:val="333333"/>
        </w:rPr>
        <w:t>16</w:t>
      </w:r>
      <w:r>
        <w:rPr>
          <w:rStyle w:val="md-plain"/>
          <w:rFonts w:ascii="Open Sans" w:hAnsi="Open Sans" w:cs="Open Sans"/>
          <w:color w:val="333333"/>
        </w:rPr>
        <w:t>位的字段，与标识符一起工作，为每一个</w:t>
      </w:r>
      <w:r>
        <w:rPr>
          <w:rStyle w:val="md-plain"/>
          <w:rFonts w:ascii="Open Sans" w:hAnsi="Open Sans" w:cs="Open Sans"/>
          <w:color w:val="333333"/>
        </w:rPr>
        <w:t>ICMP</w:t>
      </w:r>
      <w:r>
        <w:rPr>
          <w:rStyle w:val="md-plain"/>
          <w:rFonts w:ascii="Open Sans" w:hAnsi="Open Sans" w:cs="Open Sans"/>
          <w:color w:val="333333"/>
        </w:rPr>
        <w:t>回显请求分配一个唯一的序列号。当接收方回复回显应答时，会复制原始的标识符和序列号，从而使得发送方能够将接收到的回复与之前发送的请求匹配起来。这确保了即使在网络中存在多条路径或延迟差异的情况下，发送方也能准确地识别出哪个回显应答是针对哪个特定的回显请求的。</w:t>
      </w:r>
    </w:p>
    <w:p w14:paraId="065153FB" w14:textId="77777777" w:rsidR="00E76185" w:rsidRDefault="00E76185">
      <w:pPr>
        <w:jc w:val="left"/>
        <w:rPr>
          <w:rFonts w:ascii="宋体" w:hAnsi="宋体" w:cs="宋体"/>
          <w:sz w:val="18"/>
          <w:szCs w:val="18"/>
        </w:rPr>
      </w:pPr>
    </w:p>
    <w:p w14:paraId="4E781F43" w14:textId="77777777" w:rsidR="008363AB" w:rsidRDefault="008363AB">
      <w:pPr>
        <w:jc w:val="left"/>
        <w:rPr>
          <w:rFonts w:ascii="宋体" w:hAnsi="宋体" w:hint="eastAsia"/>
          <w:b/>
          <w:sz w:val="24"/>
          <w:szCs w:val="24"/>
        </w:rPr>
      </w:pPr>
    </w:p>
    <w:p w14:paraId="079DFF57" w14:textId="17E9FB10" w:rsidR="0064072D" w:rsidRPr="00D86C33" w:rsidRDefault="00000000" w:rsidP="00252E5A">
      <w:pPr>
        <w:pStyle w:val="ab"/>
      </w:pPr>
      <w:r w:rsidRPr="00D86C33">
        <w:rPr>
          <w:rFonts w:hint="eastAsia"/>
        </w:rPr>
        <w:t>练习二</w:t>
      </w:r>
    </w:p>
    <w:p w14:paraId="422371AF" w14:textId="77777777" w:rsidR="00E76185" w:rsidRPr="00E408DA" w:rsidRDefault="00E76185" w:rsidP="00E76185">
      <w:pPr>
        <w:pStyle w:val="a7"/>
        <w:wordWrap w:val="0"/>
        <w:spacing w:line="345" w:lineRule="atLeast"/>
        <w:rPr>
          <w:rStyle w:val="ad"/>
          <w:sz w:val="18"/>
          <w:szCs w:val="18"/>
        </w:rPr>
      </w:pPr>
      <w:r w:rsidRPr="00E408DA">
        <w:rPr>
          <w:rStyle w:val="ad"/>
          <w:rFonts w:hint="eastAsia"/>
          <w:sz w:val="18"/>
          <w:szCs w:val="18"/>
        </w:rPr>
        <w:t>本练习将主机A、B、C、D、E、F作为一组进行实验。</w:t>
      </w:r>
      <w:r w:rsidRPr="00E408DA">
        <w:rPr>
          <w:rStyle w:val="ad"/>
          <w:rFonts w:hint="eastAsia"/>
          <w:sz w:val="18"/>
          <w:szCs w:val="18"/>
        </w:rPr>
        <w:br/>
        <w:t>1.  主机A启动协议编辑器，编辑一个ICMP时间戳请求数据帧发送给主机C（172.16.1.3）。</w:t>
      </w:r>
      <w:r w:rsidRPr="00E408DA">
        <w:rPr>
          <w:rStyle w:val="ad"/>
          <w:rFonts w:hint="eastAsia"/>
          <w:sz w:val="18"/>
          <w:szCs w:val="18"/>
        </w:rPr>
        <w:br/>
        <w:t>    MAC层：</w:t>
      </w:r>
      <w:r w:rsidRPr="00E408DA">
        <w:rPr>
          <w:rStyle w:val="ad"/>
          <w:rFonts w:hint="eastAsia"/>
          <w:sz w:val="18"/>
          <w:szCs w:val="18"/>
        </w:rPr>
        <w:br/>
        <w:t>        目的MAC地址：C的MAC地址。</w:t>
      </w:r>
      <w:r w:rsidRPr="00E408DA">
        <w:rPr>
          <w:rStyle w:val="ad"/>
          <w:rFonts w:hint="eastAsia"/>
          <w:sz w:val="18"/>
          <w:szCs w:val="18"/>
        </w:rPr>
        <w:br/>
        <w:t>        源MAC地址：A的MAC地址。</w:t>
      </w:r>
      <w:r w:rsidRPr="00E408DA">
        <w:rPr>
          <w:rStyle w:val="ad"/>
          <w:rFonts w:hint="eastAsia"/>
          <w:sz w:val="18"/>
          <w:szCs w:val="18"/>
        </w:rPr>
        <w:br/>
        <w:t>        协议类型或数据长度：0800。</w:t>
      </w:r>
      <w:r w:rsidRPr="00E408DA">
        <w:rPr>
          <w:rStyle w:val="ad"/>
          <w:rFonts w:hint="eastAsia"/>
          <w:sz w:val="18"/>
          <w:szCs w:val="18"/>
        </w:rPr>
        <w:br/>
        <w:t>    IP层：</w:t>
      </w:r>
      <w:r w:rsidRPr="00E408DA">
        <w:rPr>
          <w:rStyle w:val="ad"/>
          <w:rFonts w:hint="eastAsia"/>
          <w:sz w:val="18"/>
          <w:szCs w:val="18"/>
        </w:rPr>
        <w:br/>
        <w:t>        总长度：包含IP层和ICMP层长度。</w:t>
      </w:r>
      <w:r w:rsidRPr="00E408DA">
        <w:rPr>
          <w:rStyle w:val="ad"/>
          <w:rFonts w:hint="eastAsia"/>
          <w:sz w:val="18"/>
          <w:szCs w:val="18"/>
        </w:rPr>
        <w:br/>
        <w:t>        高层协议类型：1。</w:t>
      </w:r>
      <w:r w:rsidRPr="00E408DA">
        <w:rPr>
          <w:rStyle w:val="ad"/>
          <w:rFonts w:hint="eastAsia"/>
          <w:sz w:val="18"/>
          <w:szCs w:val="18"/>
        </w:rPr>
        <w:br/>
        <w:t>        校验和：在其它字段填充完毕后计算并填充。</w:t>
      </w:r>
      <w:r w:rsidRPr="00E408DA">
        <w:rPr>
          <w:rStyle w:val="ad"/>
          <w:rFonts w:hint="eastAsia"/>
          <w:sz w:val="18"/>
          <w:szCs w:val="18"/>
        </w:rPr>
        <w:br/>
        <w:t>        源IP地址：A的IP地址。</w:t>
      </w:r>
      <w:r w:rsidRPr="00E408DA">
        <w:rPr>
          <w:rStyle w:val="ad"/>
          <w:rFonts w:hint="eastAsia"/>
          <w:sz w:val="18"/>
          <w:szCs w:val="18"/>
        </w:rPr>
        <w:br/>
        <w:t>        目的IP地址：C的IP地址。</w:t>
      </w:r>
      <w:r w:rsidRPr="00E408DA">
        <w:rPr>
          <w:rStyle w:val="ad"/>
          <w:rFonts w:hint="eastAsia"/>
          <w:sz w:val="18"/>
          <w:szCs w:val="18"/>
        </w:rPr>
        <w:br/>
        <w:t>    ICMP层：</w:t>
      </w:r>
      <w:r w:rsidRPr="00E408DA">
        <w:rPr>
          <w:rStyle w:val="ad"/>
          <w:rFonts w:hint="eastAsia"/>
          <w:sz w:val="18"/>
          <w:szCs w:val="18"/>
        </w:rPr>
        <w:br/>
        <w:t>        类型：13。</w:t>
      </w:r>
      <w:r w:rsidRPr="00E408DA">
        <w:rPr>
          <w:rStyle w:val="ad"/>
          <w:rFonts w:hint="eastAsia"/>
          <w:sz w:val="18"/>
          <w:szCs w:val="18"/>
        </w:rPr>
        <w:br/>
        <w:t>        代码字段：0。</w:t>
      </w:r>
      <w:r w:rsidRPr="00E408DA">
        <w:rPr>
          <w:rStyle w:val="ad"/>
          <w:rFonts w:hint="eastAsia"/>
          <w:sz w:val="18"/>
          <w:szCs w:val="18"/>
        </w:rPr>
        <w:br/>
        <w:t>        校验和：在ICMP</w:t>
      </w:r>
      <w:proofErr w:type="gramStart"/>
      <w:r w:rsidRPr="00E408DA">
        <w:rPr>
          <w:rStyle w:val="ad"/>
          <w:rFonts w:hint="eastAsia"/>
          <w:sz w:val="18"/>
          <w:szCs w:val="18"/>
        </w:rPr>
        <w:t>层其它</w:t>
      </w:r>
      <w:proofErr w:type="gramEnd"/>
      <w:r w:rsidRPr="00E408DA">
        <w:rPr>
          <w:rStyle w:val="ad"/>
          <w:rFonts w:hint="eastAsia"/>
          <w:sz w:val="18"/>
          <w:szCs w:val="18"/>
        </w:rPr>
        <w:t>字段填充完毕后，计算并填充。</w:t>
      </w:r>
      <w:r w:rsidRPr="00E408DA">
        <w:rPr>
          <w:rStyle w:val="ad"/>
          <w:rFonts w:hint="eastAsia"/>
          <w:sz w:val="18"/>
          <w:szCs w:val="18"/>
        </w:rPr>
        <w:br/>
        <w:t>    其它字段使用默认值。</w:t>
      </w:r>
    </w:p>
    <w:p w14:paraId="2A00D7D4" w14:textId="77777777" w:rsidR="00E7009B" w:rsidRDefault="00E76185" w:rsidP="00E76185">
      <w:pPr>
        <w:pStyle w:val="a7"/>
        <w:wordWrap w:val="0"/>
        <w:spacing w:line="345" w:lineRule="atLeast"/>
        <w:rPr>
          <w:sz w:val="18"/>
          <w:szCs w:val="18"/>
        </w:rPr>
      </w:pPr>
      <w:r>
        <w:rPr>
          <w:noProof/>
        </w:rPr>
        <w:lastRenderedPageBreak/>
        <w:drawing>
          <wp:inline distT="0" distB="0" distL="0" distR="0" wp14:anchorId="65A39257" wp14:editId="3D4AA21B">
            <wp:extent cx="5294632" cy="2978150"/>
            <wp:effectExtent l="0" t="0" r="1270" b="0"/>
            <wp:docPr id="21261025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072" cy="2982897"/>
                    </a:xfrm>
                    <a:prstGeom prst="rect">
                      <a:avLst/>
                    </a:prstGeom>
                    <a:noFill/>
                    <a:ln>
                      <a:noFill/>
                    </a:ln>
                  </pic:spPr>
                </pic:pic>
              </a:graphicData>
            </a:graphic>
          </wp:inline>
        </w:drawing>
      </w:r>
    </w:p>
    <w:p w14:paraId="7C15071A" w14:textId="77777777" w:rsidR="00E7009B" w:rsidRPr="00E7009B" w:rsidRDefault="00E7009B" w:rsidP="00E7009B">
      <w:pPr>
        <w:pStyle w:val="a7"/>
        <w:spacing w:line="345" w:lineRule="atLeast"/>
        <w:jc w:val="center"/>
        <w:rPr>
          <w:kern w:val="2"/>
          <w:sz w:val="18"/>
          <w:szCs w:val="18"/>
        </w:rPr>
      </w:pPr>
      <w:r w:rsidRPr="00E7009B">
        <w:rPr>
          <w:kern w:val="2"/>
          <w:sz w:val="18"/>
          <w:szCs w:val="18"/>
        </w:rPr>
        <w:t>图4:</w:t>
      </w:r>
      <w:r w:rsidRPr="00E7009B">
        <w:rPr>
          <w:rFonts w:hint="eastAsia"/>
          <w:kern w:val="2"/>
          <w:sz w:val="18"/>
          <w:szCs w:val="18"/>
        </w:rPr>
        <w:t>发送</w:t>
      </w:r>
      <w:r w:rsidRPr="00E7009B">
        <w:rPr>
          <w:kern w:val="2"/>
          <w:sz w:val="18"/>
          <w:szCs w:val="18"/>
        </w:rPr>
        <w:t>数据</w:t>
      </w:r>
      <w:r w:rsidRPr="00E7009B">
        <w:rPr>
          <w:rFonts w:hint="eastAsia"/>
          <w:kern w:val="2"/>
          <w:sz w:val="18"/>
          <w:szCs w:val="18"/>
        </w:rPr>
        <w:t>帧</w:t>
      </w:r>
    </w:p>
    <w:p w14:paraId="11D5F0C1" w14:textId="00A45ED9" w:rsidR="00E7009B" w:rsidRPr="0058254F" w:rsidRDefault="00E76185" w:rsidP="00E76185">
      <w:pPr>
        <w:pStyle w:val="a7"/>
        <w:wordWrap w:val="0"/>
        <w:spacing w:line="345" w:lineRule="atLeast"/>
        <w:rPr>
          <w:rStyle w:val="ad"/>
        </w:rPr>
      </w:pPr>
      <w:r>
        <w:rPr>
          <w:rFonts w:hint="eastAsia"/>
          <w:sz w:val="18"/>
          <w:szCs w:val="18"/>
        </w:rPr>
        <w:br/>
      </w:r>
      <w:r w:rsidRPr="0058254F">
        <w:rPr>
          <w:rStyle w:val="ad"/>
          <w:rFonts w:hint="eastAsia"/>
        </w:rPr>
        <w:t>2.  主机C启动协议分析器进行数据捕获，并设置过滤条件（提取ICMP协议）。</w:t>
      </w:r>
      <w:r w:rsidRPr="0058254F">
        <w:rPr>
          <w:rStyle w:val="ad"/>
          <w:rFonts w:hint="eastAsia"/>
        </w:rPr>
        <w:br/>
        <w:t>3.  主机A发送已编辑好的数据帧。</w:t>
      </w:r>
    </w:p>
    <w:p w14:paraId="5A40433E" w14:textId="5E6989BD" w:rsidR="00E7009B" w:rsidRDefault="00E76185" w:rsidP="00E7009B">
      <w:pPr>
        <w:pStyle w:val="a7"/>
        <w:spacing w:line="345" w:lineRule="atLeast"/>
        <w:jc w:val="center"/>
        <w:rPr>
          <w:sz w:val="18"/>
          <w:szCs w:val="18"/>
        </w:rPr>
      </w:pPr>
      <w:r>
        <w:rPr>
          <w:noProof/>
        </w:rPr>
        <w:drawing>
          <wp:inline distT="0" distB="0" distL="0" distR="0" wp14:anchorId="77BE94BF" wp14:editId="546BB592">
            <wp:extent cx="5619750" cy="3178810"/>
            <wp:effectExtent l="0" t="0" r="0" b="2540"/>
            <wp:docPr id="6450438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43854" name="图片 9"/>
                    <pic:cNvPicPr>
                      <a:picLocks noChangeAspect="1" noChangeArrowheads="1"/>
                    </pic:cNvPicPr>
                  </pic:nvPicPr>
                  <pic:blipFill rotWithShape="1">
                    <a:blip r:embed="rId13"/>
                    <a:srcRect l="-587" r="-3266"/>
                    <a:stretch/>
                  </pic:blipFill>
                  <pic:spPr bwMode="auto">
                    <a:xfrm>
                      <a:off x="0" y="0"/>
                      <a:ext cx="5620956" cy="3179492"/>
                    </a:xfrm>
                    <a:prstGeom prst="rect">
                      <a:avLst/>
                    </a:prstGeom>
                    <a:noFill/>
                    <a:ln>
                      <a:noFill/>
                    </a:ln>
                    <a:extLst>
                      <a:ext uri="{53640926-AAD7-44D8-BBD7-CCE9431645EC}">
                        <a14:shadowObscured xmlns:a14="http://schemas.microsoft.com/office/drawing/2010/main"/>
                      </a:ext>
                    </a:extLst>
                  </pic:spPr>
                </pic:pic>
              </a:graphicData>
            </a:graphic>
          </wp:inline>
        </w:drawing>
      </w:r>
    </w:p>
    <w:p w14:paraId="0C4E02B6" w14:textId="77777777" w:rsidR="00E7009B" w:rsidRDefault="00E7009B" w:rsidP="00E7009B">
      <w:pPr>
        <w:pStyle w:val="a7"/>
        <w:spacing w:line="345" w:lineRule="atLeast"/>
        <w:jc w:val="center"/>
        <w:rPr>
          <w:noProof/>
        </w:rPr>
      </w:pPr>
      <w:r>
        <w:t>图5: 捕获到的时间戳请求报文</w:t>
      </w:r>
    </w:p>
    <w:p w14:paraId="7E94DBD6" w14:textId="0F716575" w:rsidR="00E7009B" w:rsidRDefault="00E76185" w:rsidP="00E7009B">
      <w:pPr>
        <w:pStyle w:val="a7"/>
        <w:spacing w:line="345" w:lineRule="atLeast"/>
        <w:jc w:val="center"/>
      </w:pPr>
      <w:r>
        <w:rPr>
          <w:noProof/>
        </w:rPr>
        <w:lastRenderedPageBreak/>
        <w:drawing>
          <wp:inline distT="0" distB="0" distL="0" distR="0" wp14:anchorId="655D4A1D" wp14:editId="007EEA4F">
            <wp:extent cx="6007100" cy="2927985"/>
            <wp:effectExtent l="0" t="0" r="0" b="5715"/>
            <wp:docPr id="19777547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54737" name="图片 8"/>
                    <pic:cNvPicPr>
                      <a:picLocks noChangeAspect="1" noChangeArrowheads="1"/>
                    </pic:cNvPicPr>
                  </pic:nvPicPr>
                  <pic:blipFill rotWithShape="1">
                    <a:blip r:embed="rId14"/>
                    <a:srcRect l="-1229" r="133"/>
                    <a:stretch/>
                  </pic:blipFill>
                  <pic:spPr bwMode="auto">
                    <a:xfrm>
                      <a:off x="0" y="0"/>
                      <a:ext cx="6008514" cy="2928674"/>
                    </a:xfrm>
                    <a:prstGeom prst="rect">
                      <a:avLst/>
                    </a:prstGeom>
                    <a:noFill/>
                    <a:ln>
                      <a:noFill/>
                    </a:ln>
                    <a:extLst>
                      <a:ext uri="{53640926-AAD7-44D8-BBD7-CCE9431645EC}">
                        <a14:shadowObscured xmlns:a14="http://schemas.microsoft.com/office/drawing/2010/main"/>
                      </a:ext>
                    </a:extLst>
                  </pic:spPr>
                </pic:pic>
              </a:graphicData>
            </a:graphic>
          </wp:inline>
        </w:drawing>
      </w:r>
    </w:p>
    <w:p w14:paraId="448EB557" w14:textId="2284A700" w:rsidR="00E7009B" w:rsidRDefault="00E7009B" w:rsidP="00E7009B">
      <w:pPr>
        <w:pStyle w:val="a7"/>
        <w:spacing w:line="345" w:lineRule="atLeast"/>
        <w:jc w:val="center"/>
        <w:rPr>
          <w:rFonts w:hint="eastAsia"/>
          <w:sz w:val="18"/>
          <w:szCs w:val="18"/>
        </w:rPr>
      </w:pPr>
      <w:r>
        <w:t>图6: 捕获到的时间戳应答报文</w:t>
      </w:r>
    </w:p>
    <w:p w14:paraId="371828DA" w14:textId="0A2D1540" w:rsidR="00E76185" w:rsidRPr="0058254F" w:rsidRDefault="00E76185" w:rsidP="00E76185">
      <w:pPr>
        <w:pStyle w:val="a7"/>
        <w:wordWrap w:val="0"/>
        <w:spacing w:line="345" w:lineRule="atLeast"/>
        <w:rPr>
          <w:rStyle w:val="ad"/>
        </w:rPr>
      </w:pPr>
      <w:r>
        <w:rPr>
          <w:rFonts w:hint="eastAsia"/>
          <w:sz w:val="18"/>
          <w:szCs w:val="18"/>
        </w:rPr>
        <w:br/>
      </w:r>
      <w:r w:rsidRPr="0058254F">
        <w:rPr>
          <w:rStyle w:val="ad"/>
          <w:rFonts w:hint="eastAsia"/>
        </w:rPr>
        <w:t>4.  主机C停止捕获数据。察看主机C捕获到的数据，并填写下表：</w:t>
      </w:r>
    </w:p>
    <w:p w14:paraId="34E3F655" w14:textId="77777777" w:rsidR="00E76185" w:rsidRDefault="00E76185" w:rsidP="00E76185">
      <w:pPr>
        <w:pStyle w:val="a7"/>
        <w:wordWrap w:val="0"/>
        <w:spacing w:line="345" w:lineRule="atLeast"/>
        <w:jc w:val="center"/>
        <w:rPr>
          <w:sz w:val="18"/>
          <w:szCs w:val="18"/>
        </w:rPr>
      </w:pPr>
      <w:r>
        <w:rPr>
          <w:rFonts w:hint="eastAsia"/>
          <w:sz w:val="18"/>
          <w:szCs w:val="18"/>
        </w:rPr>
        <w:t>表4-2  实验结果</w:t>
      </w:r>
    </w:p>
    <w:tbl>
      <w:tblPr>
        <w:tblStyle w:val="aa"/>
        <w:tblW w:w="0" w:type="auto"/>
        <w:tblLook w:val="04A0" w:firstRow="1" w:lastRow="0" w:firstColumn="1" w:lastColumn="0" w:noHBand="0" w:noVBand="1"/>
      </w:tblPr>
      <w:tblGrid>
        <w:gridCol w:w="2074"/>
        <w:gridCol w:w="2074"/>
        <w:gridCol w:w="2074"/>
        <w:gridCol w:w="2074"/>
      </w:tblGrid>
      <w:tr w:rsidR="00252E5A" w14:paraId="4A94B62A" w14:textId="77777777" w:rsidTr="000A317F">
        <w:tc>
          <w:tcPr>
            <w:tcW w:w="4148" w:type="dxa"/>
            <w:gridSpan w:val="2"/>
          </w:tcPr>
          <w:p w14:paraId="7334F0B7" w14:textId="6E0C5139" w:rsidR="00252E5A" w:rsidRDefault="00252E5A" w:rsidP="00E76185">
            <w:pPr>
              <w:pStyle w:val="a7"/>
              <w:wordWrap w:val="0"/>
              <w:spacing w:line="345" w:lineRule="atLeast"/>
              <w:jc w:val="center"/>
              <w:rPr>
                <w:rFonts w:hint="eastAsia"/>
              </w:rPr>
            </w:pPr>
            <w:r w:rsidRPr="00252E5A">
              <w:rPr>
                <w:rFonts w:hint="eastAsia"/>
              </w:rPr>
              <w:t>时间戳请求报文</w:t>
            </w:r>
          </w:p>
        </w:tc>
        <w:tc>
          <w:tcPr>
            <w:tcW w:w="4148" w:type="dxa"/>
            <w:gridSpan w:val="2"/>
          </w:tcPr>
          <w:p w14:paraId="11E99F66" w14:textId="53BF30E4" w:rsidR="00252E5A" w:rsidRDefault="00252E5A" w:rsidP="00E76185">
            <w:pPr>
              <w:pStyle w:val="a7"/>
              <w:wordWrap w:val="0"/>
              <w:spacing w:line="345" w:lineRule="atLeast"/>
              <w:jc w:val="center"/>
              <w:rPr>
                <w:rFonts w:hint="eastAsia"/>
              </w:rPr>
            </w:pPr>
            <w:r w:rsidRPr="00252E5A">
              <w:rPr>
                <w:rFonts w:hint="eastAsia"/>
              </w:rPr>
              <w:t>时间戳应答报文</w:t>
            </w:r>
          </w:p>
        </w:tc>
      </w:tr>
      <w:tr w:rsidR="00252E5A" w14:paraId="023D5A7B" w14:textId="77777777" w:rsidTr="00252E5A">
        <w:tc>
          <w:tcPr>
            <w:tcW w:w="2074" w:type="dxa"/>
          </w:tcPr>
          <w:p w14:paraId="461D463E" w14:textId="76DA1E2E" w:rsidR="00252E5A" w:rsidRDefault="00252E5A" w:rsidP="00252E5A">
            <w:pPr>
              <w:pStyle w:val="a7"/>
              <w:wordWrap w:val="0"/>
              <w:spacing w:line="345" w:lineRule="atLeast"/>
              <w:jc w:val="center"/>
              <w:rPr>
                <w:rFonts w:hint="eastAsia"/>
              </w:rPr>
            </w:pPr>
            <w:r w:rsidRPr="00252E5A">
              <w:rPr>
                <w:rFonts w:hint="eastAsia"/>
              </w:rPr>
              <w:t>ICMP字段名</w:t>
            </w:r>
          </w:p>
        </w:tc>
        <w:tc>
          <w:tcPr>
            <w:tcW w:w="2074" w:type="dxa"/>
          </w:tcPr>
          <w:p w14:paraId="6C1CA252" w14:textId="77E5F599" w:rsidR="00252E5A" w:rsidRDefault="00252E5A" w:rsidP="00252E5A">
            <w:pPr>
              <w:pStyle w:val="a7"/>
              <w:wordWrap w:val="0"/>
              <w:spacing w:line="345" w:lineRule="atLeast"/>
              <w:jc w:val="center"/>
              <w:rPr>
                <w:rFonts w:hint="eastAsia"/>
              </w:rPr>
            </w:pPr>
            <w:r w:rsidRPr="00252E5A">
              <w:rPr>
                <w:rFonts w:hint="eastAsia"/>
              </w:rPr>
              <w:t>字段值</w:t>
            </w:r>
          </w:p>
        </w:tc>
        <w:tc>
          <w:tcPr>
            <w:tcW w:w="2074" w:type="dxa"/>
          </w:tcPr>
          <w:p w14:paraId="218C0FEA" w14:textId="649B6A47" w:rsidR="00252E5A" w:rsidRDefault="00252E5A" w:rsidP="00252E5A">
            <w:pPr>
              <w:pStyle w:val="a7"/>
              <w:wordWrap w:val="0"/>
              <w:spacing w:line="345" w:lineRule="atLeast"/>
              <w:jc w:val="center"/>
              <w:rPr>
                <w:rFonts w:hint="eastAsia"/>
              </w:rPr>
            </w:pPr>
            <w:r w:rsidRPr="00252E5A">
              <w:rPr>
                <w:rFonts w:hint="eastAsia"/>
              </w:rPr>
              <w:t>ICMP字段名</w:t>
            </w:r>
          </w:p>
        </w:tc>
        <w:tc>
          <w:tcPr>
            <w:tcW w:w="2074" w:type="dxa"/>
          </w:tcPr>
          <w:p w14:paraId="154B3BAF" w14:textId="4C0BED49" w:rsidR="00252E5A" w:rsidRDefault="00252E5A" w:rsidP="00252E5A">
            <w:pPr>
              <w:pStyle w:val="a7"/>
              <w:wordWrap w:val="0"/>
              <w:spacing w:line="345" w:lineRule="atLeast"/>
              <w:jc w:val="center"/>
              <w:rPr>
                <w:rFonts w:hint="eastAsia"/>
              </w:rPr>
            </w:pPr>
            <w:r w:rsidRPr="00252E5A">
              <w:rPr>
                <w:rFonts w:hint="eastAsia"/>
              </w:rPr>
              <w:t>字段值</w:t>
            </w:r>
          </w:p>
        </w:tc>
      </w:tr>
      <w:tr w:rsidR="00252E5A" w14:paraId="1DDD5741" w14:textId="77777777" w:rsidTr="00252E5A">
        <w:tc>
          <w:tcPr>
            <w:tcW w:w="2074" w:type="dxa"/>
          </w:tcPr>
          <w:p w14:paraId="06C4D31D" w14:textId="3E4739AC" w:rsidR="00252E5A" w:rsidRDefault="00252E5A" w:rsidP="00252E5A">
            <w:pPr>
              <w:pStyle w:val="a7"/>
              <w:wordWrap w:val="0"/>
              <w:spacing w:line="345" w:lineRule="atLeast"/>
              <w:jc w:val="center"/>
              <w:rPr>
                <w:rFonts w:hint="eastAsia"/>
              </w:rPr>
            </w:pPr>
            <w:r>
              <w:rPr>
                <w:rFonts w:hint="eastAsia"/>
              </w:rPr>
              <w:t>类型</w:t>
            </w:r>
          </w:p>
        </w:tc>
        <w:tc>
          <w:tcPr>
            <w:tcW w:w="2074" w:type="dxa"/>
          </w:tcPr>
          <w:p w14:paraId="47E3BC61" w14:textId="0862FE8F" w:rsidR="00252E5A" w:rsidRDefault="00252E5A" w:rsidP="00252E5A">
            <w:pPr>
              <w:pStyle w:val="a7"/>
              <w:wordWrap w:val="0"/>
              <w:spacing w:line="345" w:lineRule="atLeast"/>
              <w:jc w:val="center"/>
              <w:rPr>
                <w:rFonts w:hint="eastAsia"/>
              </w:rPr>
            </w:pPr>
            <w:r>
              <w:rPr>
                <w:rFonts w:hint="eastAsia"/>
              </w:rPr>
              <w:t>13</w:t>
            </w:r>
          </w:p>
        </w:tc>
        <w:tc>
          <w:tcPr>
            <w:tcW w:w="2074" w:type="dxa"/>
          </w:tcPr>
          <w:p w14:paraId="06BEB298" w14:textId="394917FC" w:rsidR="00252E5A" w:rsidRDefault="00252E5A" w:rsidP="00252E5A">
            <w:pPr>
              <w:pStyle w:val="a7"/>
              <w:wordWrap w:val="0"/>
              <w:spacing w:line="345" w:lineRule="atLeast"/>
              <w:jc w:val="center"/>
              <w:rPr>
                <w:rFonts w:hint="eastAsia"/>
              </w:rPr>
            </w:pPr>
            <w:r>
              <w:rPr>
                <w:rFonts w:hint="eastAsia"/>
              </w:rPr>
              <w:t>类型</w:t>
            </w:r>
          </w:p>
        </w:tc>
        <w:tc>
          <w:tcPr>
            <w:tcW w:w="2074" w:type="dxa"/>
          </w:tcPr>
          <w:p w14:paraId="5CD621D9" w14:textId="6B2DFE7E" w:rsidR="00252E5A" w:rsidRDefault="00252E5A" w:rsidP="00252E5A">
            <w:pPr>
              <w:pStyle w:val="a7"/>
              <w:wordWrap w:val="0"/>
              <w:spacing w:line="345" w:lineRule="atLeast"/>
              <w:jc w:val="center"/>
              <w:rPr>
                <w:rFonts w:hint="eastAsia"/>
              </w:rPr>
            </w:pPr>
            <w:r>
              <w:rPr>
                <w:rFonts w:hint="eastAsia"/>
              </w:rPr>
              <w:t>14</w:t>
            </w:r>
          </w:p>
        </w:tc>
      </w:tr>
      <w:tr w:rsidR="00252E5A" w14:paraId="5DF2B7C2" w14:textId="77777777" w:rsidTr="00252E5A">
        <w:tc>
          <w:tcPr>
            <w:tcW w:w="2074" w:type="dxa"/>
          </w:tcPr>
          <w:p w14:paraId="4F690EC9" w14:textId="2437801D" w:rsidR="00252E5A" w:rsidRDefault="00252E5A" w:rsidP="00252E5A">
            <w:pPr>
              <w:pStyle w:val="a7"/>
              <w:wordWrap w:val="0"/>
              <w:spacing w:line="345" w:lineRule="atLeast"/>
              <w:jc w:val="center"/>
              <w:rPr>
                <w:rFonts w:hint="eastAsia"/>
              </w:rPr>
            </w:pPr>
            <w:r>
              <w:rPr>
                <w:rFonts w:hint="eastAsia"/>
              </w:rPr>
              <w:t>标识号</w:t>
            </w:r>
          </w:p>
        </w:tc>
        <w:tc>
          <w:tcPr>
            <w:tcW w:w="2074" w:type="dxa"/>
          </w:tcPr>
          <w:p w14:paraId="0C691B60" w14:textId="58CC6A32" w:rsidR="00252E5A" w:rsidRDefault="00252E5A" w:rsidP="00252E5A">
            <w:pPr>
              <w:pStyle w:val="a7"/>
              <w:wordWrap w:val="0"/>
              <w:spacing w:line="345" w:lineRule="atLeast"/>
              <w:jc w:val="center"/>
              <w:rPr>
                <w:rFonts w:hint="eastAsia"/>
              </w:rPr>
            </w:pPr>
            <w:r>
              <w:rPr>
                <w:rFonts w:hint="eastAsia"/>
              </w:rPr>
              <w:t>0</w:t>
            </w:r>
          </w:p>
        </w:tc>
        <w:tc>
          <w:tcPr>
            <w:tcW w:w="2074" w:type="dxa"/>
          </w:tcPr>
          <w:p w14:paraId="374BE9FF" w14:textId="4429F17E" w:rsidR="00252E5A" w:rsidRDefault="00252E5A" w:rsidP="00252E5A">
            <w:pPr>
              <w:pStyle w:val="a7"/>
              <w:wordWrap w:val="0"/>
              <w:spacing w:line="345" w:lineRule="atLeast"/>
              <w:jc w:val="center"/>
              <w:rPr>
                <w:rFonts w:hint="eastAsia"/>
              </w:rPr>
            </w:pPr>
            <w:r>
              <w:rPr>
                <w:rFonts w:hint="eastAsia"/>
              </w:rPr>
              <w:t>标识号</w:t>
            </w:r>
          </w:p>
        </w:tc>
        <w:tc>
          <w:tcPr>
            <w:tcW w:w="2074" w:type="dxa"/>
          </w:tcPr>
          <w:p w14:paraId="765CB759" w14:textId="5E891A7D" w:rsidR="00252E5A" w:rsidRDefault="00252E5A" w:rsidP="00252E5A">
            <w:pPr>
              <w:pStyle w:val="a7"/>
              <w:wordWrap w:val="0"/>
              <w:spacing w:line="345" w:lineRule="atLeast"/>
              <w:jc w:val="center"/>
              <w:rPr>
                <w:rFonts w:hint="eastAsia"/>
              </w:rPr>
            </w:pPr>
            <w:r>
              <w:rPr>
                <w:rFonts w:hint="eastAsia"/>
              </w:rPr>
              <w:t>0</w:t>
            </w:r>
          </w:p>
        </w:tc>
      </w:tr>
      <w:tr w:rsidR="00252E5A" w14:paraId="1A5D7C65" w14:textId="77777777" w:rsidTr="00252E5A">
        <w:tc>
          <w:tcPr>
            <w:tcW w:w="2074" w:type="dxa"/>
          </w:tcPr>
          <w:p w14:paraId="43807301" w14:textId="1894BD8F" w:rsidR="00252E5A" w:rsidRDefault="00252E5A" w:rsidP="00252E5A">
            <w:pPr>
              <w:pStyle w:val="a7"/>
              <w:wordWrap w:val="0"/>
              <w:spacing w:line="345" w:lineRule="atLeast"/>
              <w:jc w:val="center"/>
              <w:rPr>
                <w:rFonts w:hint="eastAsia"/>
              </w:rPr>
            </w:pPr>
            <w:r>
              <w:rPr>
                <w:rFonts w:hint="eastAsia"/>
              </w:rPr>
              <w:t>序列号</w:t>
            </w:r>
          </w:p>
        </w:tc>
        <w:tc>
          <w:tcPr>
            <w:tcW w:w="2074" w:type="dxa"/>
          </w:tcPr>
          <w:p w14:paraId="31C8CBED" w14:textId="3512ED7C" w:rsidR="00252E5A" w:rsidRDefault="00252E5A" w:rsidP="00252E5A">
            <w:pPr>
              <w:pStyle w:val="a7"/>
              <w:wordWrap w:val="0"/>
              <w:spacing w:line="345" w:lineRule="atLeast"/>
              <w:jc w:val="center"/>
              <w:rPr>
                <w:rFonts w:hint="eastAsia"/>
              </w:rPr>
            </w:pPr>
            <w:r>
              <w:rPr>
                <w:rFonts w:hint="eastAsia"/>
              </w:rPr>
              <w:t>0</w:t>
            </w:r>
          </w:p>
        </w:tc>
        <w:tc>
          <w:tcPr>
            <w:tcW w:w="2074" w:type="dxa"/>
          </w:tcPr>
          <w:p w14:paraId="7F43FF69" w14:textId="18224B8A" w:rsidR="00252E5A" w:rsidRDefault="00252E5A" w:rsidP="00252E5A">
            <w:pPr>
              <w:pStyle w:val="a7"/>
              <w:wordWrap w:val="0"/>
              <w:spacing w:line="345" w:lineRule="atLeast"/>
              <w:jc w:val="center"/>
              <w:rPr>
                <w:rFonts w:hint="eastAsia"/>
              </w:rPr>
            </w:pPr>
            <w:r>
              <w:rPr>
                <w:rFonts w:hint="eastAsia"/>
              </w:rPr>
              <w:t>序列号</w:t>
            </w:r>
          </w:p>
        </w:tc>
        <w:tc>
          <w:tcPr>
            <w:tcW w:w="2074" w:type="dxa"/>
          </w:tcPr>
          <w:p w14:paraId="6EAA67D0" w14:textId="4CCA0AD8" w:rsidR="00252E5A" w:rsidRDefault="00252E5A" w:rsidP="00252E5A">
            <w:pPr>
              <w:pStyle w:val="a7"/>
              <w:wordWrap w:val="0"/>
              <w:spacing w:line="345" w:lineRule="atLeast"/>
              <w:jc w:val="center"/>
              <w:rPr>
                <w:rFonts w:hint="eastAsia"/>
              </w:rPr>
            </w:pPr>
            <w:r>
              <w:rPr>
                <w:rFonts w:hint="eastAsia"/>
              </w:rPr>
              <w:t>0</w:t>
            </w:r>
          </w:p>
        </w:tc>
      </w:tr>
      <w:tr w:rsidR="00252E5A" w14:paraId="37F550C3" w14:textId="77777777" w:rsidTr="00252E5A">
        <w:tc>
          <w:tcPr>
            <w:tcW w:w="2074" w:type="dxa"/>
          </w:tcPr>
          <w:p w14:paraId="0F79DC7A" w14:textId="7A8B97EB" w:rsidR="00252E5A" w:rsidRDefault="00252E5A" w:rsidP="00252E5A">
            <w:pPr>
              <w:pStyle w:val="a7"/>
              <w:wordWrap w:val="0"/>
              <w:spacing w:line="345" w:lineRule="atLeast"/>
              <w:jc w:val="center"/>
              <w:rPr>
                <w:rFonts w:hint="eastAsia"/>
              </w:rPr>
            </w:pPr>
            <w:r>
              <w:rPr>
                <w:rFonts w:hint="eastAsia"/>
              </w:rPr>
              <w:t>发起时间戳</w:t>
            </w:r>
          </w:p>
        </w:tc>
        <w:tc>
          <w:tcPr>
            <w:tcW w:w="2074" w:type="dxa"/>
          </w:tcPr>
          <w:p w14:paraId="510BE71F" w14:textId="322D8869" w:rsidR="00252E5A" w:rsidRDefault="00252E5A" w:rsidP="00252E5A">
            <w:pPr>
              <w:pStyle w:val="a7"/>
              <w:wordWrap w:val="0"/>
              <w:spacing w:line="345" w:lineRule="atLeast"/>
              <w:jc w:val="center"/>
              <w:rPr>
                <w:rFonts w:hint="eastAsia"/>
              </w:rPr>
            </w:pPr>
            <w:r>
              <w:rPr>
                <w:rFonts w:hint="eastAsia"/>
              </w:rPr>
              <w:t>0</w:t>
            </w:r>
          </w:p>
        </w:tc>
        <w:tc>
          <w:tcPr>
            <w:tcW w:w="2074" w:type="dxa"/>
          </w:tcPr>
          <w:p w14:paraId="50AE6FF2" w14:textId="76B89BA9" w:rsidR="00252E5A" w:rsidRDefault="00252E5A" w:rsidP="00252E5A">
            <w:pPr>
              <w:pStyle w:val="a7"/>
              <w:wordWrap w:val="0"/>
              <w:spacing w:line="345" w:lineRule="atLeast"/>
              <w:jc w:val="center"/>
              <w:rPr>
                <w:rFonts w:hint="eastAsia"/>
              </w:rPr>
            </w:pPr>
            <w:r>
              <w:rPr>
                <w:rFonts w:hint="eastAsia"/>
              </w:rPr>
              <w:t>发起时间戳</w:t>
            </w:r>
          </w:p>
        </w:tc>
        <w:tc>
          <w:tcPr>
            <w:tcW w:w="2074" w:type="dxa"/>
          </w:tcPr>
          <w:p w14:paraId="4F096F07" w14:textId="7E0EEDB6" w:rsidR="00252E5A" w:rsidRDefault="00252E5A" w:rsidP="00252E5A">
            <w:pPr>
              <w:pStyle w:val="a7"/>
              <w:wordWrap w:val="0"/>
              <w:spacing w:line="345" w:lineRule="atLeast"/>
              <w:jc w:val="center"/>
              <w:rPr>
                <w:rFonts w:hint="eastAsia"/>
              </w:rPr>
            </w:pPr>
            <w:r>
              <w:rPr>
                <w:rFonts w:hint="eastAsia"/>
              </w:rPr>
              <w:t>0</w:t>
            </w:r>
          </w:p>
        </w:tc>
      </w:tr>
      <w:tr w:rsidR="00252E5A" w14:paraId="60C3979D" w14:textId="77777777" w:rsidTr="00252E5A">
        <w:tc>
          <w:tcPr>
            <w:tcW w:w="2074" w:type="dxa"/>
          </w:tcPr>
          <w:p w14:paraId="59280DEC" w14:textId="27D16678" w:rsidR="00252E5A" w:rsidRDefault="00252E5A" w:rsidP="00252E5A">
            <w:pPr>
              <w:pStyle w:val="a7"/>
              <w:wordWrap w:val="0"/>
              <w:spacing w:line="345" w:lineRule="atLeast"/>
              <w:jc w:val="center"/>
              <w:rPr>
                <w:rFonts w:hint="eastAsia"/>
              </w:rPr>
            </w:pPr>
            <w:r>
              <w:rPr>
                <w:rFonts w:hint="eastAsia"/>
              </w:rPr>
              <w:t>接受时间戳</w:t>
            </w:r>
          </w:p>
        </w:tc>
        <w:tc>
          <w:tcPr>
            <w:tcW w:w="2074" w:type="dxa"/>
          </w:tcPr>
          <w:p w14:paraId="70AB02B4" w14:textId="4D72779B" w:rsidR="00252E5A" w:rsidRDefault="00252E5A" w:rsidP="00252E5A">
            <w:pPr>
              <w:pStyle w:val="a7"/>
              <w:wordWrap w:val="0"/>
              <w:spacing w:line="345" w:lineRule="atLeast"/>
              <w:jc w:val="center"/>
              <w:rPr>
                <w:rFonts w:hint="eastAsia"/>
              </w:rPr>
            </w:pPr>
            <w:r>
              <w:rPr>
                <w:rFonts w:hint="eastAsia"/>
              </w:rPr>
              <w:t>0</w:t>
            </w:r>
          </w:p>
        </w:tc>
        <w:tc>
          <w:tcPr>
            <w:tcW w:w="2074" w:type="dxa"/>
          </w:tcPr>
          <w:p w14:paraId="6B93A9C6" w14:textId="23389AE2" w:rsidR="00252E5A" w:rsidRDefault="00252E5A" w:rsidP="00252E5A">
            <w:pPr>
              <w:pStyle w:val="a7"/>
              <w:wordWrap w:val="0"/>
              <w:spacing w:line="345" w:lineRule="atLeast"/>
              <w:jc w:val="center"/>
              <w:rPr>
                <w:rFonts w:hint="eastAsia"/>
              </w:rPr>
            </w:pPr>
            <w:r>
              <w:rPr>
                <w:rFonts w:hint="eastAsia"/>
              </w:rPr>
              <w:t>接受时间戳</w:t>
            </w:r>
          </w:p>
        </w:tc>
        <w:tc>
          <w:tcPr>
            <w:tcW w:w="2074" w:type="dxa"/>
          </w:tcPr>
          <w:p w14:paraId="1AE510D6" w14:textId="00AAA0A9" w:rsidR="00252E5A" w:rsidRDefault="00252E5A" w:rsidP="00252E5A">
            <w:pPr>
              <w:pStyle w:val="a7"/>
              <w:wordWrap w:val="0"/>
              <w:spacing w:line="345" w:lineRule="atLeast"/>
              <w:jc w:val="center"/>
              <w:rPr>
                <w:rFonts w:hint="eastAsia"/>
              </w:rPr>
            </w:pPr>
            <w:r w:rsidRPr="00252E5A">
              <w:t>642758913</w:t>
            </w:r>
          </w:p>
        </w:tc>
      </w:tr>
      <w:tr w:rsidR="00252E5A" w14:paraId="44DA96DB" w14:textId="77777777" w:rsidTr="00252E5A">
        <w:tc>
          <w:tcPr>
            <w:tcW w:w="2074" w:type="dxa"/>
          </w:tcPr>
          <w:p w14:paraId="4A9C52E0" w14:textId="3D09F461" w:rsidR="00252E5A" w:rsidRDefault="00252E5A" w:rsidP="00252E5A">
            <w:pPr>
              <w:pStyle w:val="a7"/>
              <w:wordWrap w:val="0"/>
              <w:spacing w:line="345" w:lineRule="atLeast"/>
              <w:jc w:val="center"/>
              <w:rPr>
                <w:rFonts w:hint="eastAsia"/>
              </w:rPr>
            </w:pPr>
            <w:r>
              <w:rPr>
                <w:rFonts w:hint="eastAsia"/>
              </w:rPr>
              <w:t>传送时间戳</w:t>
            </w:r>
          </w:p>
        </w:tc>
        <w:tc>
          <w:tcPr>
            <w:tcW w:w="2074" w:type="dxa"/>
          </w:tcPr>
          <w:p w14:paraId="6A244A57" w14:textId="1E696C75" w:rsidR="00252E5A" w:rsidRDefault="00252E5A" w:rsidP="00252E5A">
            <w:pPr>
              <w:pStyle w:val="a7"/>
              <w:wordWrap w:val="0"/>
              <w:spacing w:line="345" w:lineRule="atLeast"/>
              <w:jc w:val="center"/>
              <w:rPr>
                <w:rFonts w:hint="eastAsia"/>
              </w:rPr>
            </w:pPr>
            <w:r>
              <w:rPr>
                <w:rFonts w:hint="eastAsia"/>
              </w:rPr>
              <w:t>0</w:t>
            </w:r>
          </w:p>
        </w:tc>
        <w:tc>
          <w:tcPr>
            <w:tcW w:w="2074" w:type="dxa"/>
          </w:tcPr>
          <w:p w14:paraId="0D44EC30" w14:textId="4D9A8693" w:rsidR="00252E5A" w:rsidRDefault="00252E5A" w:rsidP="00252E5A">
            <w:pPr>
              <w:pStyle w:val="a7"/>
              <w:wordWrap w:val="0"/>
              <w:spacing w:line="345" w:lineRule="atLeast"/>
              <w:jc w:val="center"/>
              <w:rPr>
                <w:rFonts w:hint="eastAsia"/>
              </w:rPr>
            </w:pPr>
            <w:r>
              <w:rPr>
                <w:rFonts w:hint="eastAsia"/>
              </w:rPr>
              <w:t>传送时间戳</w:t>
            </w:r>
          </w:p>
        </w:tc>
        <w:tc>
          <w:tcPr>
            <w:tcW w:w="2074" w:type="dxa"/>
          </w:tcPr>
          <w:p w14:paraId="2825953A" w14:textId="56D63216" w:rsidR="00252E5A" w:rsidRDefault="00252E5A" w:rsidP="00252E5A">
            <w:pPr>
              <w:pStyle w:val="a7"/>
              <w:wordWrap w:val="0"/>
              <w:spacing w:line="345" w:lineRule="atLeast"/>
              <w:jc w:val="center"/>
              <w:rPr>
                <w:rFonts w:hint="eastAsia"/>
              </w:rPr>
            </w:pPr>
            <w:r w:rsidRPr="00252E5A">
              <w:t>642758913</w:t>
            </w:r>
          </w:p>
        </w:tc>
      </w:tr>
    </w:tbl>
    <w:p w14:paraId="53595F2E" w14:textId="724C4F74" w:rsidR="0064072D" w:rsidRDefault="0064072D" w:rsidP="00252E5A">
      <w:pPr>
        <w:rPr>
          <w:rFonts w:ascii="宋体" w:hAnsi="宋体" w:hint="eastAsia"/>
          <w:bCs/>
          <w:sz w:val="24"/>
          <w:szCs w:val="24"/>
        </w:rPr>
      </w:pPr>
    </w:p>
    <w:p w14:paraId="78E35C9F" w14:textId="77777777" w:rsidR="00E76185" w:rsidRDefault="00E76185">
      <w:pPr>
        <w:jc w:val="left"/>
        <w:rPr>
          <w:rFonts w:ascii="宋体" w:hAnsi="宋体"/>
          <w:b/>
          <w:sz w:val="24"/>
          <w:szCs w:val="24"/>
        </w:rPr>
      </w:pPr>
    </w:p>
    <w:p w14:paraId="26A558DB" w14:textId="21A2AD69" w:rsidR="0064072D" w:rsidRPr="00D86C33" w:rsidRDefault="00000000" w:rsidP="00252E5A">
      <w:pPr>
        <w:pStyle w:val="ab"/>
      </w:pPr>
      <w:r w:rsidRPr="00D86C33">
        <w:rPr>
          <w:rFonts w:hint="eastAsia"/>
        </w:rPr>
        <w:t>练习三</w:t>
      </w:r>
    </w:p>
    <w:p w14:paraId="1800CA53" w14:textId="77777777" w:rsidR="000564F1" w:rsidRDefault="00E76185" w:rsidP="00E76185">
      <w:pPr>
        <w:jc w:val="left"/>
        <w:rPr>
          <w:rStyle w:val="ad"/>
        </w:rPr>
      </w:pPr>
      <w:r w:rsidRPr="0058254F">
        <w:rPr>
          <w:rStyle w:val="ad"/>
          <w:rFonts w:hint="eastAsia"/>
        </w:rPr>
        <w:t>本练习将主机</w:t>
      </w:r>
      <w:r w:rsidRPr="0058254F">
        <w:rPr>
          <w:rStyle w:val="ad"/>
          <w:rFonts w:hint="eastAsia"/>
        </w:rPr>
        <w:t>A</w:t>
      </w:r>
      <w:r w:rsidRPr="0058254F">
        <w:rPr>
          <w:rStyle w:val="ad"/>
          <w:rFonts w:hint="eastAsia"/>
        </w:rPr>
        <w:t>、</w:t>
      </w:r>
      <w:r w:rsidRPr="0058254F">
        <w:rPr>
          <w:rStyle w:val="ad"/>
          <w:rFonts w:hint="eastAsia"/>
        </w:rPr>
        <w:t>B</w:t>
      </w:r>
      <w:r w:rsidRPr="0058254F">
        <w:rPr>
          <w:rStyle w:val="ad"/>
          <w:rFonts w:hint="eastAsia"/>
        </w:rPr>
        <w:t>、</w:t>
      </w:r>
      <w:r w:rsidRPr="0058254F">
        <w:rPr>
          <w:rStyle w:val="ad"/>
          <w:rFonts w:hint="eastAsia"/>
        </w:rPr>
        <w:t>C</w:t>
      </w:r>
      <w:r w:rsidRPr="0058254F">
        <w:rPr>
          <w:rStyle w:val="ad"/>
          <w:rFonts w:hint="eastAsia"/>
        </w:rPr>
        <w:t>、</w:t>
      </w:r>
      <w:r w:rsidRPr="0058254F">
        <w:rPr>
          <w:rStyle w:val="ad"/>
          <w:rFonts w:hint="eastAsia"/>
        </w:rPr>
        <w:t>D</w:t>
      </w:r>
      <w:r w:rsidRPr="0058254F">
        <w:rPr>
          <w:rStyle w:val="ad"/>
          <w:rFonts w:hint="eastAsia"/>
        </w:rPr>
        <w:t>、</w:t>
      </w:r>
      <w:r w:rsidRPr="0058254F">
        <w:rPr>
          <w:rStyle w:val="ad"/>
          <w:rFonts w:hint="eastAsia"/>
        </w:rPr>
        <w:t>E</w:t>
      </w:r>
      <w:r w:rsidRPr="0058254F">
        <w:rPr>
          <w:rStyle w:val="ad"/>
          <w:rFonts w:hint="eastAsia"/>
        </w:rPr>
        <w:t>、</w:t>
      </w:r>
      <w:r w:rsidRPr="0058254F">
        <w:rPr>
          <w:rStyle w:val="ad"/>
          <w:rFonts w:hint="eastAsia"/>
        </w:rPr>
        <w:t>F</w:t>
      </w:r>
      <w:r w:rsidRPr="0058254F">
        <w:rPr>
          <w:rStyle w:val="ad"/>
          <w:rFonts w:hint="eastAsia"/>
        </w:rPr>
        <w:t>作为一组进行实验。</w:t>
      </w:r>
      <w:r w:rsidRPr="0058254F">
        <w:rPr>
          <w:rStyle w:val="ad"/>
          <w:rFonts w:hint="eastAsia"/>
        </w:rPr>
        <w:br/>
        <w:t xml:space="preserve">1.  </w:t>
      </w:r>
      <w:r w:rsidRPr="0058254F">
        <w:rPr>
          <w:rStyle w:val="ad"/>
          <w:rFonts w:hint="eastAsia"/>
        </w:rPr>
        <w:t>目的</w:t>
      </w:r>
      <w:proofErr w:type="gramStart"/>
      <w:r w:rsidRPr="0058254F">
        <w:rPr>
          <w:rStyle w:val="ad"/>
          <w:rFonts w:hint="eastAsia"/>
        </w:rPr>
        <w:t>端不可达</w:t>
      </w:r>
      <w:proofErr w:type="gramEnd"/>
      <w:r w:rsidRPr="0058254F">
        <w:rPr>
          <w:rStyle w:val="ad"/>
          <w:rFonts w:hint="eastAsia"/>
        </w:rPr>
        <w:br/>
        <w:t xml:space="preserve">    </w:t>
      </w:r>
      <w:r w:rsidRPr="0058254F">
        <w:rPr>
          <w:rStyle w:val="ad"/>
          <w:rFonts w:hint="eastAsia"/>
        </w:rPr>
        <w:t>（</w:t>
      </w:r>
      <w:r w:rsidRPr="0058254F">
        <w:rPr>
          <w:rStyle w:val="ad"/>
          <w:rFonts w:hint="eastAsia"/>
        </w:rPr>
        <w:t>1</w:t>
      </w:r>
      <w:r w:rsidRPr="0058254F">
        <w:rPr>
          <w:rStyle w:val="ad"/>
          <w:rFonts w:hint="eastAsia"/>
        </w:rPr>
        <w:t>）主机</w:t>
      </w:r>
      <w:r w:rsidRPr="0058254F">
        <w:rPr>
          <w:rStyle w:val="ad"/>
          <w:rFonts w:hint="eastAsia"/>
        </w:rPr>
        <w:t>A</w:t>
      </w:r>
      <w:r w:rsidRPr="0058254F">
        <w:rPr>
          <w:rStyle w:val="ad"/>
          <w:rFonts w:hint="eastAsia"/>
        </w:rPr>
        <w:t>、</w:t>
      </w:r>
      <w:r w:rsidRPr="0058254F">
        <w:rPr>
          <w:rStyle w:val="ad"/>
          <w:rFonts w:hint="eastAsia"/>
        </w:rPr>
        <w:t>B</w:t>
      </w:r>
      <w:r w:rsidRPr="0058254F">
        <w:rPr>
          <w:rStyle w:val="ad"/>
          <w:rFonts w:hint="eastAsia"/>
        </w:rPr>
        <w:t>、</w:t>
      </w:r>
      <w:r w:rsidRPr="0058254F">
        <w:rPr>
          <w:rStyle w:val="ad"/>
          <w:rFonts w:hint="eastAsia"/>
        </w:rPr>
        <w:t>C</w:t>
      </w:r>
      <w:r w:rsidRPr="0058254F">
        <w:rPr>
          <w:rStyle w:val="ad"/>
          <w:rFonts w:hint="eastAsia"/>
        </w:rPr>
        <w:t>、</w:t>
      </w:r>
      <w:r w:rsidRPr="0058254F">
        <w:rPr>
          <w:rStyle w:val="ad"/>
          <w:rFonts w:hint="eastAsia"/>
        </w:rPr>
        <w:t>D</w:t>
      </w:r>
      <w:r w:rsidRPr="0058254F">
        <w:rPr>
          <w:rStyle w:val="ad"/>
          <w:rFonts w:hint="eastAsia"/>
        </w:rPr>
        <w:t>、</w:t>
      </w:r>
      <w:r w:rsidRPr="0058254F">
        <w:rPr>
          <w:rStyle w:val="ad"/>
          <w:rFonts w:hint="eastAsia"/>
        </w:rPr>
        <w:t>E</w:t>
      </w:r>
      <w:r w:rsidRPr="0058254F">
        <w:rPr>
          <w:rStyle w:val="ad"/>
          <w:rFonts w:hint="eastAsia"/>
        </w:rPr>
        <w:t>、</w:t>
      </w:r>
      <w:r w:rsidRPr="0058254F">
        <w:rPr>
          <w:rStyle w:val="ad"/>
          <w:rFonts w:hint="eastAsia"/>
        </w:rPr>
        <w:t>F</w:t>
      </w:r>
      <w:r w:rsidRPr="0058254F">
        <w:rPr>
          <w:rStyle w:val="ad"/>
          <w:rFonts w:hint="eastAsia"/>
        </w:rPr>
        <w:t>启动协议分析器捕获数据，并设置过滤条件（提取</w:t>
      </w:r>
      <w:r w:rsidRPr="0058254F">
        <w:rPr>
          <w:rStyle w:val="ad"/>
          <w:rFonts w:hint="eastAsia"/>
        </w:rPr>
        <w:t>ICMP</w:t>
      </w:r>
      <w:r w:rsidRPr="0058254F">
        <w:rPr>
          <w:rStyle w:val="ad"/>
          <w:rFonts w:hint="eastAsia"/>
        </w:rPr>
        <w:t>）。</w:t>
      </w:r>
      <w:r w:rsidRPr="0058254F">
        <w:rPr>
          <w:rStyle w:val="ad"/>
          <w:rFonts w:hint="eastAsia"/>
        </w:rPr>
        <w:br/>
        <w:t xml:space="preserve">    </w:t>
      </w:r>
      <w:r w:rsidRPr="0058254F">
        <w:rPr>
          <w:rStyle w:val="ad"/>
          <w:rFonts w:hint="eastAsia"/>
        </w:rPr>
        <w:t>（</w:t>
      </w:r>
      <w:r w:rsidRPr="0058254F">
        <w:rPr>
          <w:rStyle w:val="ad"/>
          <w:rFonts w:hint="eastAsia"/>
        </w:rPr>
        <w:t>2</w:t>
      </w:r>
      <w:r w:rsidRPr="0058254F">
        <w:rPr>
          <w:rStyle w:val="ad"/>
          <w:rFonts w:hint="eastAsia"/>
        </w:rPr>
        <w:t>）主机</w:t>
      </w:r>
      <w:r w:rsidRPr="0058254F">
        <w:rPr>
          <w:rStyle w:val="ad"/>
          <w:rFonts w:hint="eastAsia"/>
        </w:rPr>
        <w:t>A</w:t>
      </w:r>
      <w:r w:rsidRPr="0058254F">
        <w:rPr>
          <w:rStyle w:val="ad"/>
          <w:rFonts w:hint="eastAsia"/>
        </w:rPr>
        <w:t>、</w:t>
      </w:r>
      <w:r w:rsidRPr="0058254F">
        <w:rPr>
          <w:rStyle w:val="ad"/>
          <w:rFonts w:hint="eastAsia"/>
        </w:rPr>
        <w:t>C</w:t>
      </w:r>
      <w:r w:rsidRPr="0058254F">
        <w:rPr>
          <w:rStyle w:val="ad"/>
          <w:rFonts w:hint="eastAsia"/>
        </w:rPr>
        <w:t>、</w:t>
      </w:r>
      <w:r w:rsidRPr="0058254F">
        <w:rPr>
          <w:rStyle w:val="ad"/>
          <w:rFonts w:hint="eastAsia"/>
        </w:rPr>
        <w:t>D</w:t>
      </w:r>
      <w:r w:rsidRPr="0058254F">
        <w:rPr>
          <w:rStyle w:val="ad"/>
          <w:rFonts w:hint="eastAsia"/>
        </w:rPr>
        <w:t>、</w:t>
      </w:r>
      <w:r w:rsidRPr="0058254F">
        <w:rPr>
          <w:rStyle w:val="ad"/>
          <w:rFonts w:hint="eastAsia"/>
        </w:rPr>
        <w:t>E</w:t>
      </w:r>
      <w:r w:rsidRPr="0058254F">
        <w:rPr>
          <w:rStyle w:val="ad"/>
          <w:rFonts w:hint="eastAsia"/>
        </w:rPr>
        <w:t>、</w:t>
      </w:r>
      <w:r w:rsidRPr="0058254F">
        <w:rPr>
          <w:rStyle w:val="ad"/>
          <w:rFonts w:hint="eastAsia"/>
        </w:rPr>
        <w:t>F ping 172.16.2.10</w:t>
      </w:r>
      <w:r w:rsidRPr="0058254F">
        <w:rPr>
          <w:rStyle w:val="ad"/>
          <w:rFonts w:hint="eastAsia"/>
        </w:rPr>
        <w:t>（不存在的</w:t>
      </w:r>
      <w:r w:rsidRPr="0058254F">
        <w:rPr>
          <w:rStyle w:val="ad"/>
          <w:rFonts w:hint="eastAsia"/>
        </w:rPr>
        <w:t>IP</w:t>
      </w:r>
      <w:r w:rsidRPr="0058254F">
        <w:rPr>
          <w:rStyle w:val="ad"/>
          <w:rFonts w:hint="eastAsia"/>
        </w:rPr>
        <w:t>地址）。</w:t>
      </w:r>
      <w:r w:rsidRPr="0058254F">
        <w:rPr>
          <w:rStyle w:val="ad"/>
          <w:rFonts w:hint="eastAsia"/>
        </w:rPr>
        <w:t> </w:t>
      </w:r>
      <w:r w:rsidRPr="0058254F">
        <w:rPr>
          <w:rStyle w:val="ad"/>
          <w:rFonts w:hint="eastAsia"/>
        </w:rPr>
        <w:br/>
        <w:t xml:space="preserve">    </w:t>
      </w:r>
      <w:r w:rsidRPr="0058254F">
        <w:rPr>
          <w:rStyle w:val="ad"/>
          <w:rFonts w:hint="eastAsia"/>
        </w:rPr>
        <w:t>（</w:t>
      </w:r>
      <w:r w:rsidRPr="0058254F">
        <w:rPr>
          <w:rStyle w:val="ad"/>
          <w:rFonts w:hint="eastAsia"/>
        </w:rPr>
        <w:t>3</w:t>
      </w:r>
      <w:r w:rsidRPr="0058254F">
        <w:rPr>
          <w:rStyle w:val="ad"/>
          <w:rFonts w:hint="eastAsia"/>
        </w:rPr>
        <w:t>）主机</w:t>
      </w:r>
      <w:r w:rsidRPr="0058254F">
        <w:rPr>
          <w:rStyle w:val="ad"/>
          <w:rFonts w:hint="eastAsia"/>
        </w:rPr>
        <w:t>A</w:t>
      </w:r>
      <w:r w:rsidRPr="0058254F">
        <w:rPr>
          <w:rStyle w:val="ad"/>
          <w:rFonts w:hint="eastAsia"/>
        </w:rPr>
        <w:t>、</w:t>
      </w:r>
      <w:r w:rsidRPr="0058254F">
        <w:rPr>
          <w:rStyle w:val="ad"/>
          <w:rFonts w:hint="eastAsia"/>
        </w:rPr>
        <w:t>B</w:t>
      </w:r>
      <w:r w:rsidRPr="0058254F">
        <w:rPr>
          <w:rStyle w:val="ad"/>
          <w:rFonts w:hint="eastAsia"/>
        </w:rPr>
        <w:t>、</w:t>
      </w:r>
      <w:r w:rsidRPr="0058254F">
        <w:rPr>
          <w:rStyle w:val="ad"/>
          <w:rFonts w:hint="eastAsia"/>
        </w:rPr>
        <w:t>C</w:t>
      </w:r>
      <w:r w:rsidRPr="0058254F">
        <w:rPr>
          <w:rStyle w:val="ad"/>
          <w:rFonts w:hint="eastAsia"/>
        </w:rPr>
        <w:t>、</w:t>
      </w:r>
      <w:r w:rsidRPr="0058254F">
        <w:rPr>
          <w:rStyle w:val="ad"/>
          <w:rFonts w:hint="eastAsia"/>
        </w:rPr>
        <w:t>D</w:t>
      </w:r>
      <w:r w:rsidRPr="0058254F">
        <w:rPr>
          <w:rStyle w:val="ad"/>
          <w:rFonts w:hint="eastAsia"/>
        </w:rPr>
        <w:t>、</w:t>
      </w:r>
      <w:r w:rsidRPr="0058254F">
        <w:rPr>
          <w:rStyle w:val="ad"/>
          <w:rFonts w:hint="eastAsia"/>
        </w:rPr>
        <w:t>E</w:t>
      </w:r>
      <w:r w:rsidRPr="0058254F">
        <w:rPr>
          <w:rStyle w:val="ad"/>
          <w:rFonts w:hint="eastAsia"/>
        </w:rPr>
        <w:t>、</w:t>
      </w:r>
      <w:r w:rsidRPr="0058254F">
        <w:rPr>
          <w:rStyle w:val="ad"/>
          <w:rFonts w:hint="eastAsia"/>
        </w:rPr>
        <w:t>F</w:t>
      </w:r>
      <w:r w:rsidRPr="0058254F">
        <w:rPr>
          <w:rStyle w:val="ad"/>
          <w:rFonts w:hint="eastAsia"/>
        </w:rPr>
        <w:t>停止捕获数据。察看捕获到的数据，并回答以下问题：</w:t>
      </w:r>
    </w:p>
    <w:p w14:paraId="715E7FC8" w14:textId="77777777" w:rsidR="000564F1" w:rsidRDefault="000564F1" w:rsidP="000564F1">
      <w:pPr>
        <w:ind w:firstLineChars="200" w:firstLine="422"/>
        <w:jc w:val="left"/>
        <w:rPr>
          <w:rStyle w:val="a8"/>
        </w:rPr>
      </w:pPr>
      <w:r>
        <w:rPr>
          <w:rFonts w:hint="eastAsia"/>
          <w:b/>
          <w:noProof/>
        </w:rPr>
        <w:lastRenderedPageBreak/>
        <w:drawing>
          <wp:inline distT="0" distB="0" distL="0" distR="0" wp14:anchorId="605E11D0" wp14:editId="13DE2FEF">
            <wp:extent cx="4902200" cy="3724751"/>
            <wp:effectExtent l="0" t="0" r="0" b="9525"/>
            <wp:docPr id="10929661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66130" name="图片 1092966130"/>
                    <pic:cNvPicPr/>
                  </pic:nvPicPr>
                  <pic:blipFill>
                    <a:blip r:embed="rId15"/>
                    <a:stretch>
                      <a:fillRect/>
                    </a:stretch>
                  </pic:blipFill>
                  <pic:spPr>
                    <a:xfrm>
                      <a:off x="0" y="0"/>
                      <a:ext cx="4905575" cy="3727315"/>
                    </a:xfrm>
                    <a:prstGeom prst="rect">
                      <a:avLst/>
                    </a:prstGeom>
                  </pic:spPr>
                </pic:pic>
              </a:graphicData>
            </a:graphic>
          </wp:inline>
        </w:drawing>
      </w:r>
    </w:p>
    <w:p w14:paraId="51590D3F" w14:textId="2F174A61" w:rsidR="000564F1" w:rsidRPr="000564F1" w:rsidRDefault="000564F1" w:rsidP="000564F1">
      <w:pPr>
        <w:jc w:val="center"/>
        <w:rPr>
          <w:rStyle w:val="af0"/>
          <w:rFonts w:hint="eastAsia"/>
        </w:rPr>
      </w:pPr>
      <w:r w:rsidRPr="000564F1">
        <w:rPr>
          <w:rStyle w:val="af0"/>
        </w:rPr>
        <w:t>图</w:t>
      </w:r>
      <w:r w:rsidRPr="000564F1">
        <w:rPr>
          <w:rStyle w:val="af0"/>
          <w:rFonts w:hint="eastAsia"/>
        </w:rPr>
        <w:t>7</w:t>
      </w:r>
      <w:r w:rsidRPr="000564F1">
        <w:rPr>
          <w:rStyle w:val="af0"/>
        </w:rPr>
        <w:t xml:space="preserve">: </w:t>
      </w:r>
      <w:r w:rsidRPr="000564F1">
        <w:rPr>
          <w:rStyle w:val="af0"/>
          <w:rFonts w:hint="eastAsia"/>
        </w:rPr>
        <w:t>不可达</w:t>
      </w:r>
      <w:r w:rsidR="004740DF">
        <w:rPr>
          <w:rStyle w:val="af0"/>
          <w:rFonts w:hint="eastAsia"/>
        </w:rPr>
        <w:t>结果</w:t>
      </w:r>
    </w:p>
    <w:p w14:paraId="5BF8B1E8" w14:textId="2B3E81A8" w:rsidR="008E5365" w:rsidRDefault="00E76185" w:rsidP="00E76185">
      <w:pPr>
        <w:jc w:val="left"/>
        <w:rPr>
          <w:rStyle w:val="ad"/>
        </w:rPr>
      </w:pPr>
      <w:r w:rsidRPr="0058254F">
        <w:rPr>
          <w:rStyle w:val="ad"/>
          <w:rFonts w:hint="eastAsia"/>
        </w:rPr>
        <w:br/>
        <w:t xml:space="preserve">    </w:t>
      </w:r>
      <w:r w:rsidRPr="0058254F">
        <w:rPr>
          <w:rStyle w:val="ad"/>
          <w:rFonts w:hint="eastAsia"/>
        </w:rPr>
        <w:t>●</w:t>
      </w:r>
      <w:r w:rsidRPr="0058254F">
        <w:rPr>
          <w:rStyle w:val="ad"/>
          <w:rFonts w:hint="eastAsia"/>
        </w:rPr>
        <w:t xml:space="preserve">  </w:t>
      </w:r>
      <w:r w:rsidRPr="0058254F">
        <w:rPr>
          <w:rStyle w:val="ad"/>
          <w:rFonts w:hint="eastAsia"/>
        </w:rPr>
        <w:t>捕获到的是哪一种目的</w:t>
      </w:r>
      <w:proofErr w:type="gramStart"/>
      <w:r w:rsidRPr="0058254F">
        <w:rPr>
          <w:rStyle w:val="ad"/>
          <w:rFonts w:hint="eastAsia"/>
        </w:rPr>
        <w:t>端不可达</w:t>
      </w:r>
      <w:proofErr w:type="gramEnd"/>
      <w:r w:rsidRPr="0058254F">
        <w:rPr>
          <w:rStyle w:val="ad"/>
          <w:rFonts w:hint="eastAsia"/>
        </w:rPr>
        <w:t>报文？</w:t>
      </w:r>
    </w:p>
    <w:p w14:paraId="2CEA2151" w14:textId="77777777" w:rsidR="008E5365" w:rsidRDefault="008E5365" w:rsidP="00E76185">
      <w:pPr>
        <w:jc w:val="left"/>
        <w:rPr>
          <w:rStyle w:val="ad"/>
        </w:rPr>
      </w:pPr>
      <w:r>
        <w:rPr>
          <w:rStyle w:val="ad"/>
          <w:rFonts w:hint="eastAsia"/>
        </w:rPr>
        <w:t>【答】</w:t>
      </w:r>
    </w:p>
    <w:p w14:paraId="521679FF" w14:textId="77777777" w:rsidR="00A9691C" w:rsidRPr="00A9691C" w:rsidRDefault="00A9691C" w:rsidP="00A9691C">
      <w:pPr>
        <w:ind w:firstLineChars="200" w:firstLine="422"/>
        <w:jc w:val="left"/>
        <w:rPr>
          <w:rStyle w:val="a8"/>
          <w:rFonts w:hint="eastAsia"/>
        </w:rPr>
      </w:pPr>
      <w:r w:rsidRPr="00A9691C">
        <w:rPr>
          <w:rStyle w:val="a8"/>
          <w:rFonts w:hint="eastAsia"/>
        </w:rPr>
        <w:t>在</w:t>
      </w:r>
      <w:r w:rsidRPr="00A9691C">
        <w:rPr>
          <w:rStyle w:val="a8"/>
          <w:rFonts w:hint="eastAsia"/>
        </w:rPr>
        <w:t>ICMP</w:t>
      </w:r>
      <w:r w:rsidRPr="00A9691C">
        <w:rPr>
          <w:rStyle w:val="a8"/>
          <w:rFonts w:hint="eastAsia"/>
        </w:rPr>
        <w:t>协议中，当目标地址无法到达时，会发送一个特定类型码的消息。该类型（</w:t>
      </w:r>
      <w:r w:rsidRPr="00A9691C">
        <w:rPr>
          <w:rStyle w:val="a8"/>
          <w:rFonts w:hint="eastAsia"/>
        </w:rPr>
        <w:t>Type</w:t>
      </w:r>
      <w:r w:rsidRPr="00A9691C">
        <w:rPr>
          <w:rStyle w:val="a8"/>
          <w:rFonts w:hint="eastAsia"/>
        </w:rPr>
        <w:t>）为</w:t>
      </w:r>
      <w:r w:rsidRPr="00A9691C">
        <w:rPr>
          <w:rStyle w:val="a8"/>
          <w:rFonts w:hint="eastAsia"/>
        </w:rPr>
        <w:t>3</w:t>
      </w:r>
      <w:r w:rsidRPr="00A9691C">
        <w:rPr>
          <w:rStyle w:val="a8"/>
          <w:rFonts w:hint="eastAsia"/>
        </w:rPr>
        <w:t>，表示目的地无法到达。代码（</w:t>
      </w:r>
      <w:r w:rsidRPr="00A9691C">
        <w:rPr>
          <w:rStyle w:val="a8"/>
          <w:rFonts w:hint="eastAsia"/>
        </w:rPr>
        <w:t>Code</w:t>
      </w:r>
      <w:r w:rsidRPr="00A9691C">
        <w:rPr>
          <w:rStyle w:val="a8"/>
          <w:rFonts w:hint="eastAsia"/>
        </w:rPr>
        <w:t>）字段进一步详细说明了无法到达的原因，常见的包括：</w:t>
      </w:r>
    </w:p>
    <w:p w14:paraId="43531B34" w14:textId="77777777" w:rsidR="00A9691C" w:rsidRPr="00A9691C" w:rsidRDefault="00A9691C" w:rsidP="00A9691C">
      <w:pPr>
        <w:jc w:val="left"/>
        <w:rPr>
          <w:rStyle w:val="a8"/>
          <w:rFonts w:hint="eastAsia"/>
        </w:rPr>
      </w:pPr>
      <w:r w:rsidRPr="00A9691C">
        <w:rPr>
          <w:rStyle w:val="a8"/>
          <w:rFonts w:hint="eastAsia"/>
        </w:rPr>
        <w:t xml:space="preserve">1. </w:t>
      </w:r>
      <w:r w:rsidRPr="00A9691C">
        <w:rPr>
          <w:rStyle w:val="a8"/>
          <w:rFonts w:hint="eastAsia"/>
        </w:rPr>
        <w:t>代码</w:t>
      </w:r>
      <w:r w:rsidRPr="00A9691C">
        <w:rPr>
          <w:rStyle w:val="a8"/>
          <w:rFonts w:hint="eastAsia"/>
        </w:rPr>
        <w:t>0</w:t>
      </w:r>
      <w:r w:rsidRPr="00A9691C">
        <w:rPr>
          <w:rStyle w:val="a8"/>
          <w:rFonts w:hint="eastAsia"/>
        </w:rPr>
        <w:t>：网络无法到达；</w:t>
      </w:r>
    </w:p>
    <w:p w14:paraId="6647857C" w14:textId="77777777" w:rsidR="00A9691C" w:rsidRPr="00A9691C" w:rsidRDefault="00A9691C" w:rsidP="00A9691C">
      <w:pPr>
        <w:jc w:val="left"/>
        <w:rPr>
          <w:rStyle w:val="a8"/>
          <w:rFonts w:hint="eastAsia"/>
        </w:rPr>
      </w:pPr>
      <w:r w:rsidRPr="00A9691C">
        <w:rPr>
          <w:rStyle w:val="a8"/>
          <w:rFonts w:hint="eastAsia"/>
        </w:rPr>
        <w:t xml:space="preserve">2. </w:t>
      </w:r>
      <w:r w:rsidRPr="00A9691C">
        <w:rPr>
          <w:rStyle w:val="a8"/>
          <w:rFonts w:hint="eastAsia"/>
        </w:rPr>
        <w:t>代码</w:t>
      </w:r>
      <w:r w:rsidRPr="00A9691C">
        <w:rPr>
          <w:rStyle w:val="a8"/>
          <w:rFonts w:hint="eastAsia"/>
        </w:rPr>
        <w:t>1</w:t>
      </w:r>
      <w:r w:rsidRPr="00A9691C">
        <w:rPr>
          <w:rStyle w:val="a8"/>
          <w:rFonts w:hint="eastAsia"/>
        </w:rPr>
        <w:t>：主机无法到达；</w:t>
      </w:r>
    </w:p>
    <w:p w14:paraId="60D8DFF4" w14:textId="77777777" w:rsidR="00A9691C" w:rsidRPr="00A9691C" w:rsidRDefault="00A9691C" w:rsidP="00A9691C">
      <w:pPr>
        <w:jc w:val="left"/>
        <w:rPr>
          <w:rStyle w:val="a8"/>
          <w:rFonts w:hint="eastAsia"/>
        </w:rPr>
      </w:pPr>
      <w:r w:rsidRPr="00A9691C">
        <w:rPr>
          <w:rStyle w:val="a8"/>
          <w:rFonts w:hint="eastAsia"/>
        </w:rPr>
        <w:t xml:space="preserve">3. </w:t>
      </w:r>
      <w:r w:rsidRPr="00A9691C">
        <w:rPr>
          <w:rStyle w:val="a8"/>
          <w:rFonts w:hint="eastAsia"/>
        </w:rPr>
        <w:t>代码</w:t>
      </w:r>
      <w:r w:rsidRPr="00A9691C">
        <w:rPr>
          <w:rStyle w:val="a8"/>
          <w:rFonts w:hint="eastAsia"/>
        </w:rPr>
        <w:t>2</w:t>
      </w:r>
      <w:r w:rsidRPr="00A9691C">
        <w:rPr>
          <w:rStyle w:val="a8"/>
          <w:rFonts w:hint="eastAsia"/>
        </w:rPr>
        <w:t>：协议无法到达；</w:t>
      </w:r>
    </w:p>
    <w:p w14:paraId="7B1481C8" w14:textId="77777777" w:rsidR="00A9691C" w:rsidRPr="00A9691C" w:rsidRDefault="00A9691C" w:rsidP="00A9691C">
      <w:pPr>
        <w:jc w:val="left"/>
        <w:rPr>
          <w:rStyle w:val="a8"/>
          <w:rFonts w:hint="eastAsia"/>
        </w:rPr>
      </w:pPr>
      <w:r w:rsidRPr="00A9691C">
        <w:rPr>
          <w:rStyle w:val="a8"/>
          <w:rFonts w:hint="eastAsia"/>
        </w:rPr>
        <w:t xml:space="preserve">4. </w:t>
      </w:r>
      <w:r w:rsidRPr="00A9691C">
        <w:rPr>
          <w:rStyle w:val="a8"/>
          <w:rFonts w:hint="eastAsia"/>
        </w:rPr>
        <w:t>代码</w:t>
      </w:r>
      <w:r w:rsidRPr="00A9691C">
        <w:rPr>
          <w:rStyle w:val="a8"/>
          <w:rFonts w:hint="eastAsia"/>
        </w:rPr>
        <w:t>3</w:t>
      </w:r>
      <w:r w:rsidRPr="00A9691C">
        <w:rPr>
          <w:rStyle w:val="a8"/>
          <w:rFonts w:hint="eastAsia"/>
        </w:rPr>
        <w:t>：端口无法到达。</w:t>
      </w:r>
    </w:p>
    <w:p w14:paraId="1E94342B" w14:textId="4113AF72" w:rsidR="000564F1" w:rsidRPr="000564F1" w:rsidRDefault="00A9691C" w:rsidP="000564F1">
      <w:pPr>
        <w:ind w:firstLineChars="200" w:firstLine="422"/>
        <w:jc w:val="left"/>
        <w:rPr>
          <w:rStyle w:val="a8"/>
          <w:rFonts w:hint="eastAsia"/>
        </w:rPr>
      </w:pPr>
      <w:r w:rsidRPr="00A9691C">
        <w:rPr>
          <w:rStyle w:val="a8"/>
          <w:rFonts w:hint="eastAsia"/>
        </w:rPr>
        <w:t>在实验中，</w:t>
      </w:r>
      <w:r w:rsidRPr="00A9691C">
        <w:rPr>
          <w:rStyle w:val="a8"/>
          <w:rFonts w:hint="eastAsia"/>
        </w:rPr>
        <w:t>ping</w:t>
      </w:r>
      <w:r w:rsidRPr="00A9691C">
        <w:rPr>
          <w:rStyle w:val="a8"/>
          <w:rFonts w:hint="eastAsia"/>
        </w:rPr>
        <w:t>的目标被指定为一个不存在的</w:t>
      </w:r>
      <w:r w:rsidRPr="00A9691C">
        <w:rPr>
          <w:rStyle w:val="a8"/>
          <w:rFonts w:hint="eastAsia"/>
        </w:rPr>
        <w:t>IP</w:t>
      </w:r>
      <w:r w:rsidRPr="00A9691C">
        <w:rPr>
          <w:rStyle w:val="a8"/>
          <w:rFonts w:hint="eastAsia"/>
        </w:rPr>
        <w:t>地址和网络，因此错误码是代码</w:t>
      </w:r>
      <w:r w:rsidRPr="00A9691C">
        <w:rPr>
          <w:rStyle w:val="a8"/>
          <w:rFonts w:hint="eastAsia"/>
        </w:rPr>
        <w:t>0</w:t>
      </w:r>
      <w:r w:rsidRPr="00A9691C">
        <w:rPr>
          <w:rStyle w:val="a8"/>
          <w:rFonts w:hint="eastAsia"/>
        </w:rPr>
        <w:t>，即网络无法达到。数据包被路由器丢弃，因为路由器无法找到对应的网络。</w:t>
      </w:r>
    </w:p>
    <w:p w14:paraId="7CD63989" w14:textId="36CF540F" w:rsidR="004740DF" w:rsidRPr="004740DF" w:rsidRDefault="00E76185" w:rsidP="004740DF">
      <w:pPr>
        <w:ind w:firstLineChars="200" w:firstLine="420"/>
        <w:jc w:val="left"/>
        <w:rPr>
          <w:rFonts w:hint="eastAsia"/>
          <w:smallCaps/>
          <w:color w:val="5A5A5A" w:themeColor="text1" w:themeTint="A5"/>
        </w:rPr>
      </w:pPr>
      <w:r w:rsidRPr="0058254F">
        <w:rPr>
          <w:rStyle w:val="ad"/>
          <w:rFonts w:hint="eastAsia"/>
        </w:rPr>
        <w:br/>
        <w:t xml:space="preserve">2.  </w:t>
      </w:r>
      <w:r w:rsidRPr="0058254F">
        <w:rPr>
          <w:rStyle w:val="ad"/>
          <w:rFonts w:hint="eastAsia"/>
        </w:rPr>
        <w:t>超时</w:t>
      </w:r>
      <w:r w:rsidRPr="0058254F">
        <w:rPr>
          <w:rStyle w:val="ad"/>
          <w:rFonts w:hint="eastAsia"/>
        </w:rPr>
        <w:br/>
        <w:t xml:space="preserve">    </w:t>
      </w:r>
      <w:r w:rsidRPr="0058254F">
        <w:rPr>
          <w:rStyle w:val="ad"/>
          <w:rFonts w:hint="eastAsia"/>
        </w:rPr>
        <w:t>（</w:t>
      </w:r>
      <w:r w:rsidRPr="0058254F">
        <w:rPr>
          <w:rStyle w:val="ad"/>
          <w:rFonts w:hint="eastAsia"/>
        </w:rPr>
        <w:t>1</w:t>
      </w:r>
      <w:r w:rsidRPr="0058254F">
        <w:rPr>
          <w:rStyle w:val="ad"/>
          <w:rFonts w:hint="eastAsia"/>
        </w:rPr>
        <w:t>）主机</w:t>
      </w:r>
      <w:r w:rsidRPr="0058254F">
        <w:rPr>
          <w:rStyle w:val="ad"/>
          <w:rFonts w:hint="eastAsia"/>
        </w:rPr>
        <w:t>A</w:t>
      </w:r>
      <w:r w:rsidRPr="0058254F">
        <w:rPr>
          <w:rStyle w:val="ad"/>
          <w:rFonts w:hint="eastAsia"/>
        </w:rPr>
        <w:t>、</w:t>
      </w:r>
      <w:r w:rsidRPr="0058254F">
        <w:rPr>
          <w:rStyle w:val="ad"/>
          <w:rFonts w:hint="eastAsia"/>
        </w:rPr>
        <w:t>C</w:t>
      </w:r>
      <w:r w:rsidRPr="0058254F">
        <w:rPr>
          <w:rStyle w:val="ad"/>
          <w:rFonts w:hint="eastAsia"/>
        </w:rPr>
        <w:t>、</w:t>
      </w:r>
      <w:r w:rsidRPr="0058254F">
        <w:rPr>
          <w:rStyle w:val="ad"/>
          <w:rFonts w:hint="eastAsia"/>
        </w:rPr>
        <w:t>D</w:t>
      </w:r>
      <w:r w:rsidRPr="0058254F">
        <w:rPr>
          <w:rStyle w:val="ad"/>
          <w:rFonts w:hint="eastAsia"/>
        </w:rPr>
        <w:t>分别启动协议编辑器，编写一个发送给主机</w:t>
      </w:r>
      <w:r w:rsidRPr="0058254F">
        <w:rPr>
          <w:rStyle w:val="ad"/>
          <w:rFonts w:hint="eastAsia"/>
        </w:rPr>
        <w:t>F</w:t>
      </w:r>
      <w:r w:rsidRPr="0058254F">
        <w:rPr>
          <w:rStyle w:val="ad"/>
          <w:rFonts w:hint="eastAsia"/>
        </w:rPr>
        <w:t>（</w:t>
      </w:r>
      <w:r w:rsidRPr="0058254F">
        <w:rPr>
          <w:rStyle w:val="ad"/>
          <w:rFonts w:hint="eastAsia"/>
        </w:rPr>
        <w:t>172.16.0.3</w:t>
      </w:r>
      <w:r w:rsidRPr="0058254F">
        <w:rPr>
          <w:rStyle w:val="ad"/>
          <w:rFonts w:hint="eastAsia"/>
        </w:rPr>
        <w:t>）的</w:t>
      </w:r>
      <w:r w:rsidRPr="0058254F">
        <w:rPr>
          <w:rStyle w:val="ad"/>
          <w:rFonts w:hint="eastAsia"/>
        </w:rPr>
        <w:t>ICMP</w:t>
      </w:r>
      <w:r w:rsidRPr="0058254F">
        <w:rPr>
          <w:rStyle w:val="ad"/>
          <w:rFonts w:hint="eastAsia"/>
        </w:rPr>
        <w:t>数据帧。其中：</w:t>
      </w:r>
      <w:r w:rsidRPr="0058254F">
        <w:rPr>
          <w:rStyle w:val="ad"/>
          <w:rFonts w:hint="eastAsia"/>
        </w:rPr>
        <w:br/>
        <w:t>    MAC</w:t>
      </w:r>
      <w:r w:rsidRPr="0058254F">
        <w:rPr>
          <w:rStyle w:val="ad"/>
          <w:rFonts w:hint="eastAsia"/>
        </w:rPr>
        <w:t>层：</w:t>
      </w:r>
      <w:r w:rsidRPr="0058254F">
        <w:rPr>
          <w:rStyle w:val="ad"/>
          <w:rFonts w:hint="eastAsia"/>
        </w:rPr>
        <w:br/>
        <w:t xml:space="preserve">        </w:t>
      </w:r>
      <w:r w:rsidRPr="0058254F">
        <w:rPr>
          <w:rStyle w:val="ad"/>
          <w:rFonts w:hint="eastAsia"/>
        </w:rPr>
        <w:t>目的</w:t>
      </w:r>
      <w:r w:rsidRPr="0058254F">
        <w:rPr>
          <w:rStyle w:val="ad"/>
          <w:rFonts w:hint="eastAsia"/>
        </w:rPr>
        <w:t>MAC</w:t>
      </w:r>
      <w:r w:rsidRPr="0058254F">
        <w:rPr>
          <w:rStyle w:val="ad"/>
          <w:rFonts w:hint="eastAsia"/>
        </w:rPr>
        <w:t>地址：主机</w:t>
      </w:r>
      <w:r w:rsidRPr="0058254F">
        <w:rPr>
          <w:rStyle w:val="ad"/>
          <w:rFonts w:hint="eastAsia"/>
        </w:rPr>
        <w:t>B</w:t>
      </w:r>
      <w:r w:rsidRPr="0058254F">
        <w:rPr>
          <w:rStyle w:val="ad"/>
          <w:rFonts w:hint="eastAsia"/>
        </w:rPr>
        <w:t>的</w:t>
      </w:r>
      <w:r w:rsidRPr="0058254F">
        <w:rPr>
          <w:rStyle w:val="ad"/>
          <w:rFonts w:hint="eastAsia"/>
        </w:rPr>
        <w:t>MAC</w:t>
      </w:r>
      <w:r w:rsidRPr="0058254F">
        <w:rPr>
          <w:rStyle w:val="ad"/>
          <w:rFonts w:hint="eastAsia"/>
        </w:rPr>
        <w:t>地址（</w:t>
      </w:r>
      <w:r w:rsidRPr="0058254F">
        <w:rPr>
          <w:rStyle w:val="ad"/>
          <w:rFonts w:hint="eastAsia"/>
        </w:rPr>
        <w:t>172.16.1.1</w:t>
      </w:r>
      <w:r w:rsidRPr="0058254F">
        <w:rPr>
          <w:rStyle w:val="ad"/>
          <w:rFonts w:hint="eastAsia"/>
        </w:rPr>
        <w:t>接口的</w:t>
      </w:r>
      <w:r w:rsidRPr="0058254F">
        <w:rPr>
          <w:rStyle w:val="ad"/>
          <w:rFonts w:hint="eastAsia"/>
        </w:rPr>
        <w:t>MAC</w:t>
      </w:r>
      <w:r w:rsidRPr="0058254F">
        <w:rPr>
          <w:rStyle w:val="ad"/>
          <w:rFonts w:hint="eastAsia"/>
        </w:rPr>
        <w:t>）。</w:t>
      </w:r>
      <w:r w:rsidRPr="0058254F">
        <w:rPr>
          <w:rStyle w:val="ad"/>
          <w:rFonts w:hint="eastAsia"/>
        </w:rPr>
        <w:br/>
        <w:t xml:space="preserve">        </w:t>
      </w:r>
      <w:r w:rsidRPr="0058254F">
        <w:rPr>
          <w:rStyle w:val="ad"/>
          <w:rFonts w:hint="eastAsia"/>
        </w:rPr>
        <w:t>源</w:t>
      </w:r>
      <w:r w:rsidRPr="0058254F">
        <w:rPr>
          <w:rStyle w:val="ad"/>
          <w:rFonts w:hint="eastAsia"/>
        </w:rPr>
        <w:t>MAC</w:t>
      </w:r>
      <w:r w:rsidRPr="0058254F">
        <w:rPr>
          <w:rStyle w:val="ad"/>
          <w:rFonts w:hint="eastAsia"/>
        </w:rPr>
        <w:t>地址：本机的</w:t>
      </w:r>
      <w:r w:rsidRPr="0058254F">
        <w:rPr>
          <w:rStyle w:val="ad"/>
          <w:rFonts w:hint="eastAsia"/>
        </w:rPr>
        <w:t>MAC</w:t>
      </w:r>
      <w:r w:rsidRPr="0058254F">
        <w:rPr>
          <w:rStyle w:val="ad"/>
          <w:rFonts w:hint="eastAsia"/>
        </w:rPr>
        <w:t>地址。</w:t>
      </w:r>
      <w:r w:rsidRPr="0058254F">
        <w:rPr>
          <w:rStyle w:val="ad"/>
          <w:rFonts w:hint="eastAsia"/>
        </w:rPr>
        <w:br/>
        <w:t xml:space="preserve">        </w:t>
      </w:r>
      <w:r w:rsidRPr="0058254F">
        <w:rPr>
          <w:rStyle w:val="ad"/>
          <w:rFonts w:hint="eastAsia"/>
        </w:rPr>
        <w:t>协议类型或数据长度：</w:t>
      </w:r>
      <w:r w:rsidRPr="0058254F">
        <w:rPr>
          <w:rStyle w:val="ad"/>
          <w:rFonts w:hint="eastAsia"/>
        </w:rPr>
        <w:t>0800</w:t>
      </w:r>
      <w:r w:rsidRPr="0058254F">
        <w:rPr>
          <w:rStyle w:val="ad"/>
          <w:rFonts w:hint="eastAsia"/>
        </w:rPr>
        <w:t>。</w:t>
      </w:r>
      <w:r w:rsidRPr="0058254F">
        <w:rPr>
          <w:rStyle w:val="ad"/>
          <w:rFonts w:hint="eastAsia"/>
        </w:rPr>
        <w:br/>
        <w:t>    IP</w:t>
      </w:r>
      <w:r w:rsidRPr="0058254F">
        <w:rPr>
          <w:rStyle w:val="ad"/>
          <w:rFonts w:hint="eastAsia"/>
        </w:rPr>
        <w:t>层：</w:t>
      </w:r>
      <w:r w:rsidRPr="0058254F">
        <w:rPr>
          <w:rStyle w:val="ad"/>
          <w:rFonts w:hint="eastAsia"/>
        </w:rPr>
        <w:br/>
        <w:t xml:space="preserve">        </w:t>
      </w:r>
      <w:r w:rsidRPr="0058254F">
        <w:rPr>
          <w:rStyle w:val="ad"/>
          <w:rFonts w:hint="eastAsia"/>
        </w:rPr>
        <w:t>总长度：包含</w:t>
      </w:r>
      <w:r w:rsidRPr="0058254F">
        <w:rPr>
          <w:rStyle w:val="ad"/>
          <w:rFonts w:hint="eastAsia"/>
        </w:rPr>
        <w:t>IP</w:t>
      </w:r>
      <w:r w:rsidRPr="0058254F">
        <w:rPr>
          <w:rStyle w:val="ad"/>
          <w:rFonts w:hint="eastAsia"/>
        </w:rPr>
        <w:t>层和</w:t>
      </w:r>
      <w:r w:rsidRPr="0058254F">
        <w:rPr>
          <w:rStyle w:val="ad"/>
          <w:rFonts w:hint="eastAsia"/>
        </w:rPr>
        <w:t>ICMP</w:t>
      </w:r>
      <w:r w:rsidRPr="0058254F">
        <w:rPr>
          <w:rStyle w:val="ad"/>
          <w:rFonts w:hint="eastAsia"/>
        </w:rPr>
        <w:t>层长度。</w:t>
      </w:r>
      <w:r w:rsidRPr="0058254F">
        <w:rPr>
          <w:rStyle w:val="ad"/>
          <w:rFonts w:hint="eastAsia"/>
        </w:rPr>
        <w:br/>
        <w:t xml:space="preserve">        </w:t>
      </w:r>
      <w:r w:rsidRPr="0058254F">
        <w:rPr>
          <w:rStyle w:val="ad"/>
          <w:rFonts w:hint="eastAsia"/>
        </w:rPr>
        <w:t>生存时间（</w:t>
      </w:r>
      <w:r w:rsidRPr="0058254F">
        <w:rPr>
          <w:rStyle w:val="ad"/>
          <w:rFonts w:hint="eastAsia"/>
        </w:rPr>
        <w:t>TTL</w:t>
      </w:r>
      <w:r w:rsidRPr="0058254F">
        <w:rPr>
          <w:rStyle w:val="ad"/>
          <w:rFonts w:hint="eastAsia"/>
        </w:rPr>
        <w:t>）：</w:t>
      </w:r>
      <w:r w:rsidRPr="0058254F">
        <w:rPr>
          <w:rStyle w:val="ad"/>
          <w:rFonts w:hint="eastAsia"/>
        </w:rPr>
        <w:t>0</w:t>
      </w:r>
      <w:r w:rsidRPr="0058254F">
        <w:rPr>
          <w:rStyle w:val="ad"/>
          <w:rFonts w:hint="eastAsia"/>
        </w:rPr>
        <w:t>。</w:t>
      </w:r>
      <w:r w:rsidRPr="0058254F">
        <w:rPr>
          <w:rStyle w:val="ad"/>
          <w:rFonts w:hint="eastAsia"/>
        </w:rPr>
        <w:br/>
        <w:t xml:space="preserve">        </w:t>
      </w:r>
      <w:r w:rsidRPr="0058254F">
        <w:rPr>
          <w:rStyle w:val="ad"/>
          <w:rFonts w:hint="eastAsia"/>
        </w:rPr>
        <w:t>高层协议类型：</w:t>
      </w:r>
      <w:r w:rsidRPr="0058254F">
        <w:rPr>
          <w:rStyle w:val="ad"/>
          <w:rFonts w:hint="eastAsia"/>
        </w:rPr>
        <w:t>1</w:t>
      </w:r>
      <w:r w:rsidRPr="0058254F">
        <w:rPr>
          <w:rStyle w:val="ad"/>
          <w:rFonts w:hint="eastAsia"/>
        </w:rPr>
        <w:t>。</w:t>
      </w:r>
      <w:r w:rsidRPr="0058254F">
        <w:rPr>
          <w:rStyle w:val="ad"/>
          <w:rFonts w:hint="eastAsia"/>
        </w:rPr>
        <w:br/>
      </w:r>
      <w:r w:rsidRPr="0058254F">
        <w:rPr>
          <w:rStyle w:val="ad"/>
          <w:rFonts w:hint="eastAsia"/>
        </w:rPr>
        <w:lastRenderedPageBreak/>
        <w:t xml:space="preserve">        </w:t>
      </w:r>
      <w:r w:rsidRPr="0058254F">
        <w:rPr>
          <w:rStyle w:val="ad"/>
          <w:rFonts w:hint="eastAsia"/>
        </w:rPr>
        <w:t>校验和：在其它字段填充完毕后，计算并填充。</w:t>
      </w:r>
      <w:r w:rsidRPr="0058254F">
        <w:rPr>
          <w:rStyle w:val="ad"/>
          <w:rFonts w:hint="eastAsia"/>
        </w:rPr>
        <w:br/>
        <w:t xml:space="preserve">        </w:t>
      </w:r>
      <w:r w:rsidRPr="0058254F">
        <w:rPr>
          <w:rStyle w:val="ad"/>
          <w:rFonts w:hint="eastAsia"/>
        </w:rPr>
        <w:t>源</w:t>
      </w:r>
      <w:r w:rsidRPr="0058254F">
        <w:rPr>
          <w:rStyle w:val="ad"/>
          <w:rFonts w:hint="eastAsia"/>
        </w:rPr>
        <w:t>IP</w:t>
      </w:r>
      <w:r w:rsidRPr="0058254F">
        <w:rPr>
          <w:rStyle w:val="ad"/>
          <w:rFonts w:hint="eastAsia"/>
        </w:rPr>
        <w:t>地址：本机的</w:t>
      </w:r>
      <w:r w:rsidRPr="0058254F">
        <w:rPr>
          <w:rStyle w:val="ad"/>
          <w:rFonts w:hint="eastAsia"/>
        </w:rPr>
        <w:t>IP</w:t>
      </w:r>
      <w:r w:rsidRPr="0058254F">
        <w:rPr>
          <w:rStyle w:val="ad"/>
          <w:rFonts w:hint="eastAsia"/>
        </w:rPr>
        <w:t>地址。</w:t>
      </w:r>
      <w:r w:rsidRPr="0058254F">
        <w:rPr>
          <w:rStyle w:val="ad"/>
          <w:rFonts w:hint="eastAsia"/>
        </w:rPr>
        <w:br/>
        <w:t xml:space="preserve">        </w:t>
      </w:r>
      <w:r w:rsidRPr="0058254F">
        <w:rPr>
          <w:rStyle w:val="ad"/>
          <w:rFonts w:hint="eastAsia"/>
        </w:rPr>
        <w:t>目的</w:t>
      </w:r>
      <w:r w:rsidRPr="0058254F">
        <w:rPr>
          <w:rStyle w:val="ad"/>
          <w:rFonts w:hint="eastAsia"/>
        </w:rPr>
        <w:t>IP</w:t>
      </w:r>
      <w:r w:rsidRPr="0058254F">
        <w:rPr>
          <w:rStyle w:val="ad"/>
          <w:rFonts w:hint="eastAsia"/>
        </w:rPr>
        <w:t>地址：</w:t>
      </w:r>
      <w:r w:rsidRPr="0058254F">
        <w:rPr>
          <w:rStyle w:val="ad"/>
          <w:rFonts w:hint="eastAsia"/>
        </w:rPr>
        <w:t>F</w:t>
      </w:r>
      <w:r w:rsidRPr="0058254F">
        <w:rPr>
          <w:rStyle w:val="ad"/>
          <w:rFonts w:hint="eastAsia"/>
        </w:rPr>
        <w:t>的</w:t>
      </w:r>
      <w:r w:rsidRPr="0058254F">
        <w:rPr>
          <w:rStyle w:val="ad"/>
          <w:rFonts w:hint="eastAsia"/>
        </w:rPr>
        <w:t>IP</w:t>
      </w:r>
      <w:r w:rsidRPr="0058254F">
        <w:rPr>
          <w:rStyle w:val="ad"/>
          <w:rFonts w:hint="eastAsia"/>
        </w:rPr>
        <w:t>地址。</w:t>
      </w:r>
      <w:r w:rsidRPr="0058254F">
        <w:rPr>
          <w:rStyle w:val="ad"/>
          <w:rFonts w:hint="eastAsia"/>
        </w:rPr>
        <w:br/>
        <w:t>    ICMP</w:t>
      </w:r>
      <w:r w:rsidRPr="0058254F">
        <w:rPr>
          <w:rStyle w:val="ad"/>
          <w:rFonts w:hint="eastAsia"/>
        </w:rPr>
        <w:t>层：</w:t>
      </w:r>
      <w:r w:rsidRPr="0058254F">
        <w:rPr>
          <w:rStyle w:val="ad"/>
          <w:rFonts w:hint="eastAsia"/>
        </w:rPr>
        <w:br/>
        <w:t xml:space="preserve">        </w:t>
      </w:r>
      <w:r w:rsidRPr="0058254F">
        <w:rPr>
          <w:rStyle w:val="ad"/>
          <w:rFonts w:hint="eastAsia"/>
        </w:rPr>
        <w:t>类型：</w:t>
      </w:r>
      <w:r w:rsidRPr="0058254F">
        <w:rPr>
          <w:rStyle w:val="ad"/>
          <w:rFonts w:hint="eastAsia"/>
        </w:rPr>
        <w:t>8</w:t>
      </w:r>
      <w:r w:rsidRPr="0058254F">
        <w:rPr>
          <w:rStyle w:val="ad"/>
          <w:rFonts w:hint="eastAsia"/>
        </w:rPr>
        <w:t>。</w:t>
      </w:r>
      <w:r w:rsidRPr="0058254F">
        <w:rPr>
          <w:rStyle w:val="ad"/>
          <w:rFonts w:hint="eastAsia"/>
        </w:rPr>
        <w:br/>
        <w:t xml:space="preserve">        </w:t>
      </w:r>
      <w:r w:rsidRPr="0058254F">
        <w:rPr>
          <w:rStyle w:val="ad"/>
          <w:rFonts w:hint="eastAsia"/>
        </w:rPr>
        <w:t>代码字段：</w:t>
      </w:r>
      <w:r w:rsidRPr="0058254F">
        <w:rPr>
          <w:rStyle w:val="ad"/>
          <w:rFonts w:hint="eastAsia"/>
        </w:rPr>
        <w:t>0</w:t>
      </w:r>
      <w:r w:rsidRPr="0058254F">
        <w:rPr>
          <w:rStyle w:val="ad"/>
          <w:rFonts w:hint="eastAsia"/>
        </w:rPr>
        <w:t>。</w:t>
      </w:r>
      <w:r w:rsidRPr="0058254F">
        <w:rPr>
          <w:rStyle w:val="ad"/>
          <w:rFonts w:hint="eastAsia"/>
        </w:rPr>
        <w:br/>
        <w:t xml:space="preserve">        </w:t>
      </w:r>
      <w:r w:rsidRPr="0058254F">
        <w:rPr>
          <w:rStyle w:val="ad"/>
          <w:rFonts w:hint="eastAsia"/>
        </w:rPr>
        <w:t>校验和：在</w:t>
      </w:r>
      <w:r w:rsidRPr="0058254F">
        <w:rPr>
          <w:rStyle w:val="ad"/>
          <w:rFonts w:hint="eastAsia"/>
        </w:rPr>
        <w:t>ICMP</w:t>
      </w:r>
      <w:r w:rsidRPr="0058254F">
        <w:rPr>
          <w:rStyle w:val="ad"/>
          <w:rFonts w:hint="eastAsia"/>
        </w:rPr>
        <w:t>其它字段填充完毕后，计算并填充。</w:t>
      </w:r>
      <w:r w:rsidRPr="0058254F">
        <w:rPr>
          <w:rStyle w:val="ad"/>
          <w:rFonts w:hint="eastAsia"/>
        </w:rPr>
        <w:br/>
        <w:t xml:space="preserve">    </w:t>
      </w:r>
      <w:r w:rsidRPr="0058254F">
        <w:rPr>
          <w:rStyle w:val="ad"/>
          <w:rFonts w:hint="eastAsia"/>
        </w:rPr>
        <w:t>其它字段使用默认值。</w:t>
      </w:r>
      <w:r w:rsidRPr="0058254F">
        <w:rPr>
          <w:rStyle w:val="ad"/>
          <w:rFonts w:hint="eastAsia"/>
        </w:rPr>
        <w:br/>
        <w:t xml:space="preserve">    </w:t>
      </w:r>
      <w:r w:rsidRPr="0058254F">
        <w:rPr>
          <w:rStyle w:val="ad"/>
          <w:rFonts w:hint="eastAsia"/>
        </w:rPr>
        <w:t>（</w:t>
      </w:r>
      <w:r w:rsidRPr="0058254F">
        <w:rPr>
          <w:rStyle w:val="ad"/>
          <w:rFonts w:hint="eastAsia"/>
        </w:rPr>
        <w:t>2</w:t>
      </w:r>
      <w:r w:rsidRPr="0058254F">
        <w:rPr>
          <w:rStyle w:val="ad"/>
          <w:rFonts w:hint="eastAsia"/>
        </w:rPr>
        <w:t>）主机</w:t>
      </w:r>
      <w:r w:rsidRPr="0058254F">
        <w:rPr>
          <w:rStyle w:val="ad"/>
          <w:rFonts w:hint="eastAsia"/>
        </w:rPr>
        <w:t>E</w:t>
      </w:r>
      <w:r w:rsidRPr="0058254F">
        <w:rPr>
          <w:rStyle w:val="ad"/>
          <w:rFonts w:hint="eastAsia"/>
        </w:rPr>
        <w:t>、</w:t>
      </w:r>
      <w:r w:rsidRPr="0058254F">
        <w:rPr>
          <w:rStyle w:val="ad"/>
          <w:rFonts w:hint="eastAsia"/>
        </w:rPr>
        <w:t>F</w:t>
      </w:r>
      <w:r w:rsidRPr="0058254F">
        <w:rPr>
          <w:rStyle w:val="ad"/>
          <w:rFonts w:hint="eastAsia"/>
        </w:rPr>
        <w:t>分别启动协议编辑器，编写一个发送给主机</w:t>
      </w:r>
      <w:r w:rsidRPr="0058254F">
        <w:rPr>
          <w:rStyle w:val="ad"/>
          <w:rFonts w:hint="eastAsia"/>
        </w:rPr>
        <w:t>D</w:t>
      </w:r>
      <w:r w:rsidRPr="0058254F">
        <w:rPr>
          <w:rStyle w:val="ad"/>
          <w:rFonts w:hint="eastAsia"/>
        </w:rPr>
        <w:t>（</w:t>
      </w:r>
      <w:r w:rsidRPr="0058254F">
        <w:rPr>
          <w:rStyle w:val="ad"/>
          <w:rFonts w:hint="eastAsia"/>
        </w:rPr>
        <w:t>172.16.1.4</w:t>
      </w:r>
      <w:r w:rsidRPr="0058254F">
        <w:rPr>
          <w:rStyle w:val="ad"/>
          <w:rFonts w:hint="eastAsia"/>
        </w:rPr>
        <w:t>）的</w:t>
      </w:r>
      <w:r w:rsidRPr="0058254F">
        <w:rPr>
          <w:rStyle w:val="ad"/>
          <w:rFonts w:hint="eastAsia"/>
        </w:rPr>
        <w:t>ICMP</w:t>
      </w:r>
      <w:r w:rsidRPr="0058254F">
        <w:rPr>
          <w:rStyle w:val="ad"/>
          <w:rFonts w:hint="eastAsia"/>
        </w:rPr>
        <w:t>数据帧。其中：</w:t>
      </w:r>
      <w:r w:rsidRPr="0058254F">
        <w:rPr>
          <w:rStyle w:val="ad"/>
          <w:rFonts w:hint="eastAsia"/>
        </w:rPr>
        <w:br/>
        <w:t>    MAC</w:t>
      </w:r>
      <w:r w:rsidRPr="0058254F">
        <w:rPr>
          <w:rStyle w:val="ad"/>
          <w:rFonts w:hint="eastAsia"/>
        </w:rPr>
        <w:t>层：</w:t>
      </w:r>
      <w:r w:rsidRPr="0058254F">
        <w:rPr>
          <w:rStyle w:val="ad"/>
          <w:rFonts w:hint="eastAsia"/>
        </w:rPr>
        <w:br/>
        <w:t xml:space="preserve">        </w:t>
      </w:r>
      <w:r w:rsidRPr="0058254F">
        <w:rPr>
          <w:rStyle w:val="ad"/>
          <w:rFonts w:hint="eastAsia"/>
        </w:rPr>
        <w:t>目的</w:t>
      </w:r>
      <w:r w:rsidRPr="0058254F">
        <w:rPr>
          <w:rStyle w:val="ad"/>
          <w:rFonts w:hint="eastAsia"/>
        </w:rPr>
        <w:t>MAC</w:t>
      </w:r>
      <w:r w:rsidRPr="0058254F">
        <w:rPr>
          <w:rStyle w:val="ad"/>
          <w:rFonts w:hint="eastAsia"/>
        </w:rPr>
        <w:t>地址：主机</w:t>
      </w:r>
      <w:r w:rsidRPr="0058254F">
        <w:rPr>
          <w:rStyle w:val="ad"/>
          <w:rFonts w:hint="eastAsia"/>
        </w:rPr>
        <w:t>B</w:t>
      </w:r>
      <w:r w:rsidRPr="0058254F">
        <w:rPr>
          <w:rStyle w:val="ad"/>
          <w:rFonts w:hint="eastAsia"/>
        </w:rPr>
        <w:t>的</w:t>
      </w:r>
      <w:r w:rsidRPr="0058254F">
        <w:rPr>
          <w:rStyle w:val="ad"/>
          <w:rFonts w:hint="eastAsia"/>
        </w:rPr>
        <w:t>MAC</w:t>
      </w:r>
      <w:r w:rsidRPr="0058254F">
        <w:rPr>
          <w:rStyle w:val="ad"/>
          <w:rFonts w:hint="eastAsia"/>
        </w:rPr>
        <w:t>地址（</w:t>
      </w:r>
      <w:r w:rsidRPr="0058254F">
        <w:rPr>
          <w:rStyle w:val="ad"/>
          <w:rFonts w:hint="eastAsia"/>
        </w:rPr>
        <w:t>172.16.0.1</w:t>
      </w:r>
      <w:r w:rsidRPr="0058254F">
        <w:rPr>
          <w:rStyle w:val="ad"/>
          <w:rFonts w:hint="eastAsia"/>
        </w:rPr>
        <w:t>接口的</w:t>
      </w:r>
      <w:r w:rsidRPr="0058254F">
        <w:rPr>
          <w:rStyle w:val="ad"/>
          <w:rFonts w:hint="eastAsia"/>
        </w:rPr>
        <w:t>MAC</w:t>
      </w:r>
      <w:r w:rsidRPr="0058254F">
        <w:rPr>
          <w:rStyle w:val="ad"/>
          <w:rFonts w:hint="eastAsia"/>
        </w:rPr>
        <w:t>）。</w:t>
      </w:r>
      <w:r w:rsidRPr="0058254F">
        <w:rPr>
          <w:rStyle w:val="ad"/>
          <w:rFonts w:hint="eastAsia"/>
        </w:rPr>
        <w:br/>
        <w:t xml:space="preserve">        </w:t>
      </w:r>
      <w:r w:rsidRPr="0058254F">
        <w:rPr>
          <w:rStyle w:val="ad"/>
          <w:rFonts w:hint="eastAsia"/>
        </w:rPr>
        <w:t>源</w:t>
      </w:r>
      <w:r w:rsidRPr="0058254F">
        <w:rPr>
          <w:rStyle w:val="ad"/>
          <w:rFonts w:hint="eastAsia"/>
        </w:rPr>
        <w:t>MAC</w:t>
      </w:r>
      <w:r w:rsidRPr="0058254F">
        <w:rPr>
          <w:rStyle w:val="ad"/>
          <w:rFonts w:hint="eastAsia"/>
        </w:rPr>
        <w:t>地址：本机的</w:t>
      </w:r>
      <w:r w:rsidRPr="0058254F">
        <w:rPr>
          <w:rStyle w:val="ad"/>
          <w:rFonts w:hint="eastAsia"/>
        </w:rPr>
        <w:t>MAC</w:t>
      </w:r>
      <w:r w:rsidRPr="0058254F">
        <w:rPr>
          <w:rStyle w:val="ad"/>
          <w:rFonts w:hint="eastAsia"/>
        </w:rPr>
        <w:t>地址。</w:t>
      </w:r>
      <w:r w:rsidRPr="0058254F">
        <w:rPr>
          <w:rStyle w:val="ad"/>
          <w:rFonts w:hint="eastAsia"/>
        </w:rPr>
        <w:br/>
        <w:t xml:space="preserve">        </w:t>
      </w:r>
      <w:r w:rsidRPr="0058254F">
        <w:rPr>
          <w:rStyle w:val="ad"/>
          <w:rFonts w:hint="eastAsia"/>
        </w:rPr>
        <w:t>协议类型或数据长度：</w:t>
      </w:r>
      <w:r w:rsidRPr="0058254F">
        <w:rPr>
          <w:rStyle w:val="ad"/>
          <w:rFonts w:hint="eastAsia"/>
        </w:rPr>
        <w:t>0800</w:t>
      </w:r>
      <w:r w:rsidRPr="0058254F">
        <w:rPr>
          <w:rStyle w:val="ad"/>
          <w:rFonts w:hint="eastAsia"/>
        </w:rPr>
        <w:t>。</w:t>
      </w:r>
      <w:r w:rsidRPr="0058254F">
        <w:rPr>
          <w:rStyle w:val="ad"/>
          <w:rFonts w:hint="eastAsia"/>
        </w:rPr>
        <w:br/>
        <w:t>    IP</w:t>
      </w:r>
      <w:r w:rsidRPr="0058254F">
        <w:rPr>
          <w:rStyle w:val="ad"/>
          <w:rFonts w:hint="eastAsia"/>
        </w:rPr>
        <w:t>层：</w:t>
      </w:r>
      <w:r w:rsidRPr="0058254F">
        <w:rPr>
          <w:rStyle w:val="ad"/>
          <w:rFonts w:hint="eastAsia"/>
        </w:rPr>
        <w:br/>
        <w:t xml:space="preserve">        </w:t>
      </w:r>
      <w:r w:rsidRPr="0058254F">
        <w:rPr>
          <w:rStyle w:val="ad"/>
          <w:rFonts w:hint="eastAsia"/>
        </w:rPr>
        <w:t>总长度：包含</w:t>
      </w:r>
      <w:r w:rsidRPr="0058254F">
        <w:rPr>
          <w:rStyle w:val="ad"/>
          <w:rFonts w:hint="eastAsia"/>
        </w:rPr>
        <w:t>IP</w:t>
      </w:r>
      <w:r w:rsidRPr="0058254F">
        <w:rPr>
          <w:rStyle w:val="ad"/>
          <w:rFonts w:hint="eastAsia"/>
        </w:rPr>
        <w:t>层和</w:t>
      </w:r>
      <w:r w:rsidRPr="0058254F">
        <w:rPr>
          <w:rStyle w:val="ad"/>
          <w:rFonts w:hint="eastAsia"/>
        </w:rPr>
        <w:t>ICMP</w:t>
      </w:r>
      <w:r w:rsidRPr="0058254F">
        <w:rPr>
          <w:rStyle w:val="ad"/>
          <w:rFonts w:hint="eastAsia"/>
        </w:rPr>
        <w:t>层长度。</w:t>
      </w:r>
      <w:r w:rsidRPr="0058254F">
        <w:rPr>
          <w:rStyle w:val="ad"/>
          <w:rFonts w:hint="eastAsia"/>
        </w:rPr>
        <w:br/>
        <w:t>        TTL</w:t>
      </w:r>
      <w:r w:rsidRPr="0058254F">
        <w:rPr>
          <w:rStyle w:val="ad"/>
          <w:rFonts w:hint="eastAsia"/>
        </w:rPr>
        <w:t>：</w:t>
      </w:r>
      <w:r w:rsidRPr="0058254F">
        <w:rPr>
          <w:rStyle w:val="ad"/>
          <w:rFonts w:hint="eastAsia"/>
        </w:rPr>
        <w:t>0</w:t>
      </w:r>
      <w:r w:rsidRPr="0058254F">
        <w:rPr>
          <w:rStyle w:val="ad"/>
          <w:rFonts w:hint="eastAsia"/>
        </w:rPr>
        <w:t>。</w:t>
      </w:r>
      <w:r w:rsidRPr="0058254F">
        <w:rPr>
          <w:rStyle w:val="ad"/>
          <w:rFonts w:hint="eastAsia"/>
        </w:rPr>
        <w:br/>
        <w:t xml:space="preserve">        </w:t>
      </w:r>
      <w:r w:rsidRPr="0058254F">
        <w:rPr>
          <w:rStyle w:val="ad"/>
          <w:rFonts w:hint="eastAsia"/>
        </w:rPr>
        <w:t>高层协议类型：</w:t>
      </w:r>
      <w:r w:rsidRPr="0058254F">
        <w:rPr>
          <w:rStyle w:val="ad"/>
          <w:rFonts w:hint="eastAsia"/>
        </w:rPr>
        <w:t>1</w:t>
      </w:r>
      <w:r w:rsidRPr="0058254F">
        <w:rPr>
          <w:rStyle w:val="ad"/>
          <w:rFonts w:hint="eastAsia"/>
        </w:rPr>
        <w:t>。</w:t>
      </w:r>
      <w:r w:rsidRPr="0058254F">
        <w:rPr>
          <w:rStyle w:val="ad"/>
          <w:rFonts w:hint="eastAsia"/>
        </w:rPr>
        <w:br/>
        <w:t xml:space="preserve">        </w:t>
      </w:r>
      <w:r w:rsidRPr="0058254F">
        <w:rPr>
          <w:rStyle w:val="ad"/>
          <w:rFonts w:hint="eastAsia"/>
        </w:rPr>
        <w:t>校验和：在其它字段填充完毕后，计算并填充。</w:t>
      </w:r>
      <w:r w:rsidRPr="0058254F">
        <w:rPr>
          <w:rStyle w:val="ad"/>
          <w:rFonts w:hint="eastAsia"/>
        </w:rPr>
        <w:br/>
        <w:t xml:space="preserve">        </w:t>
      </w:r>
      <w:r w:rsidRPr="0058254F">
        <w:rPr>
          <w:rStyle w:val="ad"/>
          <w:rFonts w:hint="eastAsia"/>
        </w:rPr>
        <w:t>源</w:t>
      </w:r>
      <w:r w:rsidRPr="0058254F">
        <w:rPr>
          <w:rStyle w:val="ad"/>
          <w:rFonts w:hint="eastAsia"/>
        </w:rPr>
        <w:t>IP</w:t>
      </w:r>
      <w:r w:rsidRPr="0058254F">
        <w:rPr>
          <w:rStyle w:val="ad"/>
          <w:rFonts w:hint="eastAsia"/>
        </w:rPr>
        <w:t>地址：本机的</w:t>
      </w:r>
      <w:r w:rsidRPr="0058254F">
        <w:rPr>
          <w:rStyle w:val="ad"/>
          <w:rFonts w:hint="eastAsia"/>
        </w:rPr>
        <w:t>IP</w:t>
      </w:r>
      <w:r w:rsidRPr="0058254F">
        <w:rPr>
          <w:rStyle w:val="ad"/>
          <w:rFonts w:hint="eastAsia"/>
        </w:rPr>
        <w:t>地址。</w:t>
      </w:r>
      <w:r w:rsidRPr="0058254F">
        <w:rPr>
          <w:rStyle w:val="ad"/>
          <w:rFonts w:hint="eastAsia"/>
        </w:rPr>
        <w:br/>
        <w:t xml:space="preserve">        </w:t>
      </w:r>
      <w:r w:rsidRPr="0058254F">
        <w:rPr>
          <w:rStyle w:val="ad"/>
          <w:rFonts w:hint="eastAsia"/>
        </w:rPr>
        <w:t>目的</w:t>
      </w:r>
      <w:r w:rsidRPr="0058254F">
        <w:rPr>
          <w:rStyle w:val="ad"/>
          <w:rFonts w:hint="eastAsia"/>
        </w:rPr>
        <w:t>IP</w:t>
      </w:r>
      <w:r w:rsidRPr="0058254F">
        <w:rPr>
          <w:rStyle w:val="ad"/>
          <w:rFonts w:hint="eastAsia"/>
        </w:rPr>
        <w:t>地址：</w:t>
      </w:r>
      <w:r w:rsidRPr="0058254F">
        <w:rPr>
          <w:rStyle w:val="ad"/>
          <w:rFonts w:hint="eastAsia"/>
        </w:rPr>
        <w:t>D</w:t>
      </w:r>
      <w:r w:rsidRPr="0058254F">
        <w:rPr>
          <w:rStyle w:val="ad"/>
          <w:rFonts w:hint="eastAsia"/>
        </w:rPr>
        <w:t>的</w:t>
      </w:r>
      <w:r w:rsidRPr="0058254F">
        <w:rPr>
          <w:rStyle w:val="ad"/>
          <w:rFonts w:hint="eastAsia"/>
        </w:rPr>
        <w:t>IP</w:t>
      </w:r>
      <w:r w:rsidRPr="0058254F">
        <w:rPr>
          <w:rStyle w:val="ad"/>
          <w:rFonts w:hint="eastAsia"/>
        </w:rPr>
        <w:t>地址。</w:t>
      </w:r>
      <w:r w:rsidRPr="0058254F">
        <w:rPr>
          <w:rStyle w:val="ad"/>
          <w:rFonts w:hint="eastAsia"/>
        </w:rPr>
        <w:br/>
        <w:t>    ICMP</w:t>
      </w:r>
      <w:r w:rsidRPr="0058254F">
        <w:rPr>
          <w:rStyle w:val="ad"/>
          <w:rFonts w:hint="eastAsia"/>
        </w:rPr>
        <w:t>层：</w:t>
      </w:r>
      <w:r w:rsidRPr="0058254F">
        <w:rPr>
          <w:rStyle w:val="ad"/>
          <w:rFonts w:hint="eastAsia"/>
        </w:rPr>
        <w:br/>
        <w:t xml:space="preserve">        </w:t>
      </w:r>
      <w:r w:rsidRPr="0058254F">
        <w:rPr>
          <w:rStyle w:val="ad"/>
          <w:rFonts w:hint="eastAsia"/>
        </w:rPr>
        <w:t>类型：</w:t>
      </w:r>
      <w:r w:rsidRPr="0058254F">
        <w:rPr>
          <w:rStyle w:val="ad"/>
          <w:rFonts w:hint="eastAsia"/>
        </w:rPr>
        <w:t>8</w:t>
      </w:r>
      <w:r w:rsidRPr="0058254F">
        <w:rPr>
          <w:rStyle w:val="ad"/>
          <w:rFonts w:hint="eastAsia"/>
        </w:rPr>
        <w:t>。</w:t>
      </w:r>
      <w:r w:rsidRPr="0058254F">
        <w:rPr>
          <w:rStyle w:val="ad"/>
          <w:rFonts w:hint="eastAsia"/>
        </w:rPr>
        <w:br/>
        <w:t xml:space="preserve">        </w:t>
      </w:r>
      <w:r w:rsidRPr="0058254F">
        <w:rPr>
          <w:rStyle w:val="ad"/>
          <w:rFonts w:hint="eastAsia"/>
        </w:rPr>
        <w:t>代码字段：</w:t>
      </w:r>
      <w:r w:rsidRPr="0058254F">
        <w:rPr>
          <w:rStyle w:val="ad"/>
          <w:rFonts w:hint="eastAsia"/>
        </w:rPr>
        <w:t>0</w:t>
      </w:r>
      <w:r w:rsidRPr="0058254F">
        <w:rPr>
          <w:rStyle w:val="ad"/>
          <w:rFonts w:hint="eastAsia"/>
        </w:rPr>
        <w:t>。</w:t>
      </w:r>
      <w:r w:rsidRPr="0058254F">
        <w:rPr>
          <w:rStyle w:val="ad"/>
          <w:rFonts w:hint="eastAsia"/>
        </w:rPr>
        <w:br/>
        <w:t xml:space="preserve">        </w:t>
      </w:r>
      <w:r w:rsidRPr="0058254F">
        <w:rPr>
          <w:rStyle w:val="ad"/>
          <w:rFonts w:hint="eastAsia"/>
        </w:rPr>
        <w:t>校验和：在</w:t>
      </w:r>
      <w:r w:rsidRPr="0058254F">
        <w:rPr>
          <w:rStyle w:val="ad"/>
          <w:rFonts w:hint="eastAsia"/>
        </w:rPr>
        <w:t>ICMP</w:t>
      </w:r>
      <w:r w:rsidRPr="0058254F">
        <w:rPr>
          <w:rStyle w:val="ad"/>
          <w:rFonts w:hint="eastAsia"/>
        </w:rPr>
        <w:t>其它字段填充完毕后，计算并填充。</w:t>
      </w:r>
      <w:r w:rsidRPr="0058254F">
        <w:rPr>
          <w:rStyle w:val="ad"/>
          <w:rFonts w:hint="eastAsia"/>
        </w:rPr>
        <w:br/>
        <w:t xml:space="preserve">    </w:t>
      </w:r>
      <w:r w:rsidRPr="0058254F">
        <w:rPr>
          <w:rStyle w:val="ad"/>
          <w:rFonts w:hint="eastAsia"/>
        </w:rPr>
        <w:t>其它字段使用默认值。</w:t>
      </w:r>
    </w:p>
    <w:p w14:paraId="0D3979E5" w14:textId="0D25C3D3" w:rsidR="004740DF" w:rsidRDefault="00E76185" w:rsidP="004740DF">
      <w:pPr>
        <w:jc w:val="center"/>
        <w:rPr>
          <w:rFonts w:ascii="宋体" w:hAnsi="宋体" w:cs="宋体"/>
          <w:sz w:val="18"/>
          <w:szCs w:val="18"/>
        </w:rPr>
      </w:pPr>
      <w:r>
        <w:rPr>
          <w:noProof/>
        </w:rPr>
        <w:drawing>
          <wp:inline distT="0" distB="0" distL="0" distR="0" wp14:anchorId="203EC2BA" wp14:editId="716E7D71">
            <wp:extent cx="3238500" cy="2825566"/>
            <wp:effectExtent l="0" t="0" r="0" b="0"/>
            <wp:docPr id="13179390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6">
                      <a:extLst>
                        <a:ext uri="{28A0092B-C50C-407E-A947-70E740481C1C}">
                          <a14:useLocalDpi xmlns:a14="http://schemas.microsoft.com/office/drawing/2010/main" val="0"/>
                        </a:ext>
                      </a:extLst>
                    </a:blip>
                    <a:srcRect l="34094" r="9346" b="12268"/>
                    <a:stretch/>
                  </pic:blipFill>
                  <pic:spPr bwMode="auto">
                    <a:xfrm>
                      <a:off x="0" y="0"/>
                      <a:ext cx="3245102" cy="2831326"/>
                    </a:xfrm>
                    <a:prstGeom prst="rect">
                      <a:avLst/>
                    </a:prstGeom>
                    <a:noFill/>
                    <a:ln>
                      <a:noFill/>
                    </a:ln>
                    <a:extLst>
                      <a:ext uri="{53640926-AAD7-44D8-BBD7-CCE9431645EC}">
                        <a14:shadowObscured xmlns:a14="http://schemas.microsoft.com/office/drawing/2010/main"/>
                      </a:ext>
                    </a:extLst>
                  </pic:spPr>
                </pic:pic>
              </a:graphicData>
            </a:graphic>
          </wp:inline>
        </w:drawing>
      </w:r>
    </w:p>
    <w:p w14:paraId="7105F684" w14:textId="6E231494" w:rsidR="004740DF" w:rsidRPr="000564F1" w:rsidRDefault="004740DF" w:rsidP="004740DF">
      <w:pPr>
        <w:jc w:val="center"/>
        <w:rPr>
          <w:rStyle w:val="af0"/>
          <w:rFonts w:hint="eastAsia"/>
        </w:rPr>
      </w:pPr>
      <w:r w:rsidRPr="000564F1">
        <w:rPr>
          <w:rStyle w:val="af0"/>
        </w:rPr>
        <w:t>图</w:t>
      </w:r>
      <w:r>
        <w:rPr>
          <w:rStyle w:val="af0"/>
          <w:rFonts w:hint="eastAsia"/>
        </w:rPr>
        <w:t>8</w:t>
      </w:r>
      <w:r w:rsidRPr="000564F1">
        <w:rPr>
          <w:rStyle w:val="af0"/>
        </w:rPr>
        <w:t xml:space="preserve">: </w:t>
      </w:r>
      <w:r>
        <w:rPr>
          <w:rStyle w:val="af0"/>
          <w:rFonts w:hint="eastAsia"/>
        </w:rPr>
        <w:t>发送数据</w:t>
      </w:r>
    </w:p>
    <w:p w14:paraId="33023715" w14:textId="3936059E" w:rsidR="002F7BF1" w:rsidRDefault="00E76185" w:rsidP="00E76185">
      <w:pPr>
        <w:jc w:val="left"/>
        <w:rPr>
          <w:rStyle w:val="ad"/>
        </w:rPr>
      </w:pPr>
      <w:r>
        <w:rPr>
          <w:rFonts w:ascii="宋体" w:hAnsi="宋体" w:cs="宋体" w:hint="eastAsia"/>
          <w:sz w:val="18"/>
          <w:szCs w:val="18"/>
        </w:rPr>
        <w:br/>
        <w:t> </w:t>
      </w:r>
      <w:r w:rsidR="0058254F">
        <w:rPr>
          <w:rFonts w:ascii="宋体" w:hAnsi="宋体" w:cs="宋体" w:hint="eastAsia"/>
          <w:sz w:val="18"/>
          <w:szCs w:val="18"/>
        </w:rPr>
        <w:t xml:space="preserve"> </w:t>
      </w:r>
      <w:r w:rsidRPr="0058254F">
        <w:rPr>
          <w:rStyle w:val="ad"/>
          <w:rFonts w:hint="eastAsia"/>
        </w:rPr>
        <w:t>（</w:t>
      </w:r>
      <w:r w:rsidRPr="0058254F">
        <w:rPr>
          <w:rStyle w:val="ad"/>
          <w:rFonts w:hint="eastAsia"/>
        </w:rPr>
        <w:t>3</w:t>
      </w:r>
      <w:r w:rsidRPr="0058254F">
        <w:rPr>
          <w:rStyle w:val="ad"/>
          <w:rFonts w:hint="eastAsia"/>
        </w:rPr>
        <w:t>）主机</w:t>
      </w:r>
      <w:r w:rsidRPr="0058254F">
        <w:rPr>
          <w:rStyle w:val="ad"/>
          <w:rFonts w:hint="eastAsia"/>
        </w:rPr>
        <w:t>B</w:t>
      </w:r>
      <w:r w:rsidRPr="0058254F">
        <w:rPr>
          <w:rStyle w:val="ad"/>
          <w:rFonts w:hint="eastAsia"/>
        </w:rPr>
        <w:t>启动协议分析器，网卡</w:t>
      </w:r>
      <w:r w:rsidRPr="0058254F">
        <w:rPr>
          <w:rStyle w:val="ad"/>
          <w:rFonts w:hint="eastAsia"/>
        </w:rPr>
        <w:t>b1(172.16.1.1)</w:t>
      </w:r>
      <w:r w:rsidRPr="0058254F">
        <w:rPr>
          <w:rStyle w:val="ad"/>
          <w:rFonts w:hint="eastAsia"/>
        </w:rPr>
        <w:t>、网卡</w:t>
      </w:r>
      <w:r w:rsidRPr="0058254F">
        <w:rPr>
          <w:rStyle w:val="ad"/>
          <w:rFonts w:hint="eastAsia"/>
        </w:rPr>
        <w:t>b2</w:t>
      </w:r>
      <w:r w:rsidRPr="0058254F">
        <w:rPr>
          <w:rStyle w:val="ad"/>
          <w:rFonts w:hint="eastAsia"/>
        </w:rPr>
        <w:t>（</w:t>
      </w:r>
      <w:r w:rsidRPr="0058254F">
        <w:rPr>
          <w:rStyle w:val="ad"/>
          <w:rFonts w:hint="eastAsia"/>
        </w:rPr>
        <w:t>172.16.0.1</w:t>
      </w:r>
      <w:r w:rsidRPr="0058254F">
        <w:rPr>
          <w:rStyle w:val="ad"/>
          <w:rFonts w:hint="eastAsia"/>
        </w:rPr>
        <w:t>）分别捕获数</w:t>
      </w:r>
      <w:r w:rsidRPr="0058254F">
        <w:rPr>
          <w:rStyle w:val="ad"/>
          <w:rFonts w:hint="eastAsia"/>
        </w:rPr>
        <w:lastRenderedPageBreak/>
        <w:t>据，并设置过滤条件（提取</w:t>
      </w:r>
      <w:r w:rsidRPr="0058254F">
        <w:rPr>
          <w:rStyle w:val="ad"/>
          <w:rFonts w:hint="eastAsia"/>
        </w:rPr>
        <w:t>ICMP</w:t>
      </w:r>
      <w:r w:rsidRPr="0058254F">
        <w:rPr>
          <w:rStyle w:val="ad"/>
          <w:rFonts w:hint="eastAsia"/>
        </w:rPr>
        <w:t>协议）。</w:t>
      </w:r>
      <w:r w:rsidRPr="0058254F">
        <w:rPr>
          <w:rStyle w:val="ad"/>
          <w:rFonts w:hint="eastAsia"/>
        </w:rPr>
        <w:br/>
        <w:t xml:space="preserve">    </w:t>
      </w:r>
      <w:r w:rsidRPr="0058254F">
        <w:rPr>
          <w:rStyle w:val="ad"/>
          <w:rFonts w:hint="eastAsia"/>
        </w:rPr>
        <w:t>（</w:t>
      </w:r>
      <w:r w:rsidRPr="0058254F">
        <w:rPr>
          <w:rStyle w:val="ad"/>
          <w:rFonts w:hint="eastAsia"/>
        </w:rPr>
        <w:t>4</w:t>
      </w:r>
      <w:r w:rsidRPr="0058254F">
        <w:rPr>
          <w:rStyle w:val="ad"/>
          <w:rFonts w:hint="eastAsia"/>
        </w:rPr>
        <w:t>）主机</w:t>
      </w:r>
      <w:r w:rsidRPr="0058254F">
        <w:rPr>
          <w:rStyle w:val="ad"/>
          <w:rFonts w:hint="eastAsia"/>
        </w:rPr>
        <w:t>A</w:t>
      </w:r>
      <w:r w:rsidRPr="0058254F">
        <w:rPr>
          <w:rStyle w:val="ad"/>
          <w:rFonts w:hint="eastAsia"/>
        </w:rPr>
        <w:t>、</w:t>
      </w:r>
      <w:r w:rsidRPr="0058254F">
        <w:rPr>
          <w:rStyle w:val="ad"/>
          <w:rFonts w:hint="eastAsia"/>
        </w:rPr>
        <w:t>C</w:t>
      </w:r>
      <w:r w:rsidRPr="0058254F">
        <w:rPr>
          <w:rStyle w:val="ad"/>
          <w:rFonts w:hint="eastAsia"/>
        </w:rPr>
        <w:t>、</w:t>
      </w:r>
      <w:r w:rsidRPr="0058254F">
        <w:rPr>
          <w:rStyle w:val="ad"/>
          <w:rFonts w:hint="eastAsia"/>
        </w:rPr>
        <w:t>D</w:t>
      </w:r>
      <w:r w:rsidRPr="0058254F">
        <w:rPr>
          <w:rStyle w:val="ad"/>
          <w:rFonts w:hint="eastAsia"/>
        </w:rPr>
        <w:t>、</w:t>
      </w:r>
      <w:r w:rsidRPr="0058254F">
        <w:rPr>
          <w:rStyle w:val="ad"/>
          <w:rFonts w:hint="eastAsia"/>
        </w:rPr>
        <w:t>E</w:t>
      </w:r>
      <w:r w:rsidRPr="0058254F">
        <w:rPr>
          <w:rStyle w:val="ad"/>
          <w:rFonts w:hint="eastAsia"/>
        </w:rPr>
        <w:t>、</w:t>
      </w:r>
      <w:r w:rsidRPr="0058254F">
        <w:rPr>
          <w:rStyle w:val="ad"/>
          <w:rFonts w:hint="eastAsia"/>
        </w:rPr>
        <w:t>F</w:t>
      </w:r>
      <w:r w:rsidRPr="0058254F">
        <w:rPr>
          <w:rStyle w:val="ad"/>
          <w:rFonts w:hint="eastAsia"/>
        </w:rPr>
        <w:t>各自发送已编辑好的数据帧。</w:t>
      </w:r>
      <w:r w:rsidRPr="0058254F">
        <w:rPr>
          <w:rStyle w:val="ad"/>
          <w:rFonts w:hint="eastAsia"/>
        </w:rPr>
        <w:br/>
        <w:t xml:space="preserve">    </w:t>
      </w:r>
      <w:r w:rsidRPr="0058254F">
        <w:rPr>
          <w:rStyle w:val="ad"/>
          <w:rFonts w:hint="eastAsia"/>
        </w:rPr>
        <w:t>（</w:t>
      </w:r>
      <w:r w:rsidR="002F7BF1">
        <w:rPr>
          <w:rStyle w:val="ad"/>
          <w:rFonts w:hint="eastAsia"/>
        </w:rPr>
        <w:t>5</w:t>
      </w:r>
      <w:r w:rsidRPr="0058254F">
        <w:rPr>
          <w:rStyle w:val="ad"/>
          <w:rFonts w:hint="eastAsia"/>
        </w:rPr>
        <w:t>）主机</w:t>
      </w:r>
      <w:r w:rsidRPr="0058254F">
        <w:rPr>
          <w:rStyle w:val="ad"/>
          <w:rFonts w:hint="eastAsia"/>
        </w:rPr>
        <w:t>B</w:t>
      </w:r>
      <w:r w:rsidRPr="0058254F">
        <w:rPr>
          <w:rStyle w:val="ad"/>
          <w:rFonts w:hint="eastAsia"/>
        </w:rPr>
        <w:t>停止捕获数据，察看并分析捕获到的数据。</w:t>
      </w:r>
    </w:p>
    <w:p w14:paraId="769273C2" w14:textId="3F6FFCEA" w:rsidR="002F7BF1" w:rsidRDefault="00B11984" w:rsidP="002F7BF1">
      <w:pPr>
        <w:jc w:val="center"/>
        <w:rPr>
          <w:rStyle w:val="ad"/>
        </w:rPr>
      </w:pPr>
      <w:r>
        <w:rPr>
          <w:smallCaps/>
          <w:noProof/>
          <w:color w:val="5A5A5A" w:themeColor="text1" w:themeTint="A5"/>
        </w:rPr>
        <w:drawing>
          <wp:inline distT="0" distB="0" distL="0" distR="0" wp14:anchorId="464679B2" wp14:editId="752C9CE0">
            <wp:extent cx="5274310" cy="3070225"/>
            <wp:effectExtent l="0" t="0" r="2540" b="0"/>
            <wp:docPr id="94223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367" name="图片 9422367"/>
                    <pic:cNvPicPr/>
                  </pic:nvPicPr>
                  <pic:blipFill>
                    <a:blip r:embed="rId17"/>
                    <a:stretch>
                      <a:fillRect/>
                    </a:stretch>
                  </pic:blipFill>
                  <pic:spPr>
                    <a:xfrm>
                      <a:off x="0" y="0"/>
                      <a:ext cx="5274310" cy="3070225"/>
                    </a:xfrm>
                    <a:prstGeom prst="rect">
                      <a:avLst/>
                    </a:prstGeom>
                  </pic:spPr>
                </pic:pic>
              </a:graphicData>
            </a:graphic>
          </wp:inline>
        </w:drawing>
      </w:r>
    </w:p>
    <w:p w14:paraId="5B1F135E" w14:textId="2174F207" w:rsidR="002F7BF1" w:rsidRPr="007A4D2D" w:rsidRDefault="002F7BF1" w:rsidP="002F7BF1">
      <w:pPr>
        <w:jc w:val="center"/>
        <w:rPr>
          <w:rStyle w:val="af0"/>
          <w:smallCaps/>
        </w:rPr>
      </w:pPr>
      <w:r w:rsidRPr="007A4D2D">
        <w:rPr>
          <w:rStyle w:val="af0"/>
        </w:rPr>
        <w:t>图</w:t>
      </w:r>
      <w:r>
        <w:rPr>
          <w:rStyle w:val="af0"/>
          <w:rFonts w:hint="eastAsia"/>
        </w:rPr>
        <w:t>10</w:t>
      </w:r>
      <w:r w:rsidRPr="007A4D2D">
        <w:rPr>
          <w:rStyle w:val="af0"/>
        </w:rPr>
        <w:t xml:space="preserve">: </w:t>
      </w:r>
      <w:r>
        <w:rPr>
          <w:rStyle w:val="af0"/>
          <w:rFonts w:hint="eastAsia"/>
        </w:rPr>
        <w:t>捕获结果</w:t>
      </w:r>
    </w:p>
    <w:p w14:paraId="030164B8" w14:textId="68F08B51" w:rsidR="00E76185" w:rsidRDefault="00E76185" w:rsidP="002F7BF1">
      <w:pPr>
        <w:jc w:val="left"/>
        <w:rPr>
          <w:rStyle w:val="ad"/>
        </w:rPr>
      </w:pPr>
      <w:r w:rsidRPr="0058254F">
        <w:rPr>
          <w:rStyle w:val="ad"/>
          <w:rFonts w:hint="eastAsia"/>
        </w:rPr>
        <w:br/>
        <w:t xml:space="preserve">    </w:t>
      </w:r>
      <w:r w:rsidRPr="0058254F">
        <w:rPr>
          <w:rStyle w:val="ad"/>
          <w:rFonts w:hint="eastAsia"/>
        </w:rPr>
        <w:t>（</w:t>
      </w:r>
      <w:r w:rsidR="002F7BF1">
        <w:rPr>
          <w:rStyle w:val="ad"/>
          <w:rFonts w:hint="eastAsia"/>
        </w:rPr>
        <w:t>6</w:t>
      </w:r>
      <w:r w:rsidRPr="0058254F">
        <w:rPr>
          <w:rStyle w:val="ad"/>
          <w:rFonts w:hint="eastAsia"/>
        </w:rPr>
        <w:t>）主机</w:t>
      </w:r>
      <w:r w:rsidRPr="0058254F">
        <w:rPr>
          <w:rStyle w:val="ad"/>
          <w:rFonts w:hint="eastAsia"/>
        </w:rPr>
        <w:t>B</w:t>
      </w:r>
      <w:r w:rsidRPr="0058254F">
        <w:rPr>
          <w:rStyle w:val="ad"/>
          <w:rFonts w:hint="eastAsia"/>
        </w:rPr>
        <w:t>在命令行方式下输入</w:t>
      </w:r>
      <w:proofErr w:type="spellStart"/>
      <w:r w:rsidRPr="0058254F">
        <w:rPr>
          <w:rStyle w:val="ad"/>
          <w:rFonts w:hint="eastAsia"/>
        </w:rPr>
        <w:t>recover_config</w:t>
      </w:r>
      <w:proofErr w:type="spellEnd"/>
      <w:r w:rsidRPr="0058254F">
        <w:rPr>
          <w:rStyle w:val="ad"/>
          <w:rFonts w:hint="eastAsia"/>
        </w:rPr>
        <w:t>命令，停止静态路由服务。</w:t>
      </w:r>
    </w:p>
    <w:p w14:paraId="646C5ED8" w14:textId="77777777" w:rsidR="007A4D2D" w:rsidRDefault="007A4D2D" w:rsidP="007A4D2D">
      <w:pPr>
        <w:jc w:val="center"/>
      </w:pPr>
      <w:r>
        <w:rPr>
          <w:rFonts w:hint="eastAsia"/>
          <w:smallCaps/>
          <w:noProof/>
          <w:color w:val="5A5A5A" w:themeColor="text1" w:themeTint="A5"/>
        </w:rPr>
        <w:drawing>
          <wp:inline distT="0" distB="0" distL="0" distR="0" wp14:anchorId="271D3578" wp14:editId="3313824A">
            <wp:extent cx="4257675" cy="1771650"/>
            <wp:effectExtent l="0" t="0" r="9525" b="0"/>
            <wp:docPr id="6369800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8007" name="图片 63698007"/>
                    <pic:cNvPicPr/>
                  </pic:nvPicPr>
                  <pic:blipFill>
                    <a:blip r:embed="rId18"/>
                    <a:stretch>
                      <a:fillRect/>
                    </a:stretch>
                  </pic:blipFill>
                  <pic:spPr>
                    <a:xfrm>
                      <a:off x="0" y="0"/>
                      <a:ext cx="4257675" cy="1771650"/>
                    </a:xfrm>
                    <a:prstGeom prst="rect">
                      <a:avLst/>
                    </a:prstGeom>
                  </pic:spPr>
                </pic:pic>
              </a:graphicData>
            </a:graphic>
          </wp:inline>
        </w:drawing>
      </w:r>
    </w:p>
    <w:p w14:paraId="64FC007B" w14:textId="3B9D5470" w:rsidR="007A4D2D" w:rsidRPr="007A4D2D" w:rsidRDefault="007A4D2D" w:rsidP="007A4D2D">
      <w:pPr>
        <w:jc w:val="center"/>
        <w:rPr>
          <w:rStyle w:val="af0"/>
          <w:smallCaps/>
        </w:rPr>
      </w:pPr>
      <w:r w:rsidRPr="007A4D2D">
        <w:rPr>
          <w:rStyle w:val="af0"/>
        </w:rPr>
        <w:t>图</w:t>
      </w:r>
      <w:r>
        <w:rPr>
          <w:rStyle w:val="af0"/>
          <w:rFonts w:hint="eastAsia"/>
        </w:rPr>
        <w:t>9</w:t>
      </w:r>
      <w:r w:rsidRPr="007A4D2D">
        <w:rPr>
          <w:rStyle w:val="af0"/>
        </w:rPr>
        <w:t xml:space="preserve">: </w:t>
      </w:r>
      <w:r w:rsidRPr="007A4D2D">
        <w:rPr>
          <w:rStyle w:val="af0"/>
        </w:rPr>
        <w:t>关闭静态路由</w:t>
      </w:r>
    </w:p>
    <w:p w14:paraId="5B6E6D05" w14:textId="77777777" w:rsidR="00E76185" w:rsidRDefault="00E76185">
      <w:pPr>
        <w:jc w:val="left"/>
        <w:rPr>
          <w:rFonts w:hint="eastAsia"/>
          <w:b/>
          <w:sz w:val="28"/>
          <w:szCs w:val="28"/>
        </w:rPr>
      </w:pPr>
    </w:p>
    <w:p w14:paraId="4FB7C194" w14:textId="775D901C" w:rsidR="0064072D" w:rsidRDefault="00000000">
      <w:pPr>
        <w:jc w:val="left"/>
        <w:rPr>
          <w:b/>
          <w:sz w:val="28"/>
          <w:szCs w:val="28"/>
        </w:rPr>
      </w:pPr>
      <w:r>
        <w:rPr>
          <w:rFonts w:hint="eastAsia"/>
          <w:b/>
          <w:sz w:val="28"/>
          <w:szCs w:val="28"/>
        </w:rPr>
        <w:t>四、实验思考题</w:t>
      </w:r>
    </w:p>
    <w:p w14:paraId="0A9DA06F" w14:textId="77777777" w:rsidR="00D86C33" w:rsidRDefault="00000000">
      <w:pPr>
        <w:jc w:val="left"/>
        <w:rPr>
          <w:rFonts w:ascii="宋体" w:hAnsi="宋体" w:cs="宋体"/>
          <w:sz w:val="18"/>
          <w:szCs w:val="18"/>
        </w:rPr>
      </w:pPr>
      <w:r>
        <w:rPr>
          <w:rFonts w:ascii="宋体" w:hAnsi="宋体" w:cs="宋体" w:hint="eastAsia"/>
          <w:sz w:val="18"/>
          <w:szCs w:val="18"/>
        </w:rPr>
        <w:t>1.  能否根据时间</w:t>
      </w:r>
      <w:proofErr w:type="gramStart"/>
      <w:r>
        <w:rPr>
          <w:rFonts w:ascii="宋体" w:hAnsi="宋体" w:cs="宋体" w:hint="eastAsia"/>
          <w:sz w:val="18"/>
          <w:szCs w:val="18"/>
        </w:rPr>
        <w:t>戳计算</w:t>
      </w:r>
      <w:proofErr w:type="gramEnd"/>
      <w:r>
        <w:rPr>
          <w:rFonts w:ascii="宋体" w:hAnsi="宋体" w:cs="宋体" w:hint="eastAsia"/>
          <w:sz w:val="18"/>
          <w:szCs w:val="18"/>
        </w:rPr>
        <w:t>出当前的时间？</w:t>
      </w:r>
    </w:p>
    <w:p w14:paraId="58A2359F" w14:textId="77777777" w:rsidR="00D86C33" w:rsidRDefault="00D86C33" w:rsidP="00D86C33">
      <w:pPr>
        <w:ind w:firstLineChars="200" w:firstLine="420"/>
        <w:rPr>
          <w:kern w:val="0"/>
          <w:sz w:val="24"/>
          <w:szCs w:val="24"/>
        </w:rPr>
      </w:pPr>
      <w:r>
        <w:rPr>
          <w:rStyle w:val="md-plain"/>
          <w:rFonts w:ascii="Open Sans" w:hAnsi="Open Sans" w:cs="Open Sans"/>
          <w:color w:val="333333"/>
        </w:rPr>
        <w:t>时间戳通常表示从特定起点（如</w:t>
      </w:r>
      <w:r>
        <w:rPr>
          <w:rStyle w:val="md-plain"/>
          <w:rFonts w:ascii="Open Sans" w:hAnsi="Open Sans" w:cs="Open Sans"/>
          <w:color w:val="333333"/>
        </w:rPr>
        <w:t>UNIX</w:t>
      </w:r>
      <w:r>
        <w:rPr>
          <w:rStyle w:val="md-plain"/>
          <w:rFonts w:ascii="Open Sans" w:hAnsi="Open Sans" w:cs="Open Sans"/>
          <w:color w:val="333333"/>
        </w:rPr>
        <w:t>时间戳的</w:t>
      </w:r>
      <w:r>
        <w:rPr>
          <w:rStyle w:val="md-plain"/>
          <w:rFonts w:ascii="Open Sans" w:hAnsi="Open Sans" w:cs="Open Sans"/>
          <w:color w:val="333333"/>
        </w:rPr>
        <w:t>1970</w:t>
      </w:r>
      <w:r>
        <w:rPr>
          <w:rStyle w:val="md-plain"/>
          <w:rFonts w:ascii="Open Sans" w:hAnsi="Open Sans" w:cs="Open Sans"/>
          <w:color w:val="333333"/>
        </w:rPr>
        <w:t>年</w:t>
      </w:r>
      <w:r>
        <w:rPr>
          <w:rStyle w:val="md-plain"/>
          <w:rFonts w:ascii="Open Sans" w:hAnsi="Open Sans" w:cs="Open Sans"/>
          <w:color w:val="333333"/>
        </w:rPr>
        <w:t>1</w:t>
      </w:r>
      <w:r>
        <w:rPr>
          <w:rStyle w:val="md-plain"/>
          <w:rFonts w:ascii="Open Sans" w:hAnsi="Open Sans" w:cs="Open Sans"/>
          <w:color w:val="333333"/>
        </w:rPr>
        <w:t>月</w:t>
      </w:r>
      <w:r>
        <w:rPr>
          <w:rStyle w:val="md-plain"/>
          <w:rFonts w:ascii="Open Sans" w:hAnsi="Open Sans" w:cs="Open Sans"/>
          <w:color w:val="333333"/>
        </w:rPr>
        <w:t>1</w:t>
      </w:r>
      <w:r>
        <w:rPr>
          <w:rStyle w:val="md-plain"/>
          <w:rFonts w:ascii="Open Sans" w:hAnsi="Open Sans" w:cs="Open Sans"/>
          <w:color w:val="333333"/>
        </w:rPr>
        <w:t>日）到事件发生时的秒数。如果你知道时间戳的起点和计算方法，你可以根据时间</w:t>
      </w:r>
      <w:proofErr w:type="gramStart"/>
      <w:r>
        <w:rPr>
          <w:rStyle w:val="md-plain"/>
          <w:rFonts w:ascii="Open Sans" w:hAnsi="Open Sans" w:cs="Open Sans"/>
          <w:color w:val="333333"/>
        </w:rPr>
        <w:t>戳计算</w:t>
      </w:r>
      <w:proofErr w:type="gramEnd"/>
      <w:r>
        <w:rPr>
          <w:rStyle w:val="md-plain"/>
          <w:rFonts w:ascii="Open Sans" w:hAnsi="Open Sans" w:cs="Open Sans"/>
          <w:color w:val="333333"/>
        </w:rPr>
        <w:t>出确切的当前时间。在</w:t>
      </w:r>
      <w:r>
        <w:rPr>
          <w:rStyle w:val="md-plain"/>
          <w:rFonts w:ascii="Open Sans" w:hAnsi="Open Sans" w:cs="Open Sans"/>
          <w:color w:val="333333"/>
        </w:rPr>
        <w:t>ICMP</w:t>
      </w:r>
      <w:r>
        <w:rPr>
          <w:rStyle w:val="md-plain"/>
          <w:rFonts w:ascii="Open Sans" w:hAnsi="Open Sans" w:cs="Open Sans"/>
          <w:color w:val="333333"/>
        </w:rPr>
        <w:t>时间戳请求和回应中，时间</w:t>
      </w:r>
      <w:proofErr w:type="gramStart"/>
      <w:r>
        <w:rPr>
          <w:rStyle w:val="md-plain"/>
          <w:rFonts w:ascii="Open Sans" w:hAnsi="Open Sans" w:cs="Open Sans"/>
          <w:color w:val="333333"/>
        </w:rPr>
        <w:t>戳可以</w:t>
      </w:r>
      <w:proofErr w:type="gramEnd"/>
      <w:r>
        <w:rPr>
          <w:rStyle w:val="md-plain"/>
          <w:rFonts w:ascii="Open Sans" w:hAnsi="Open Sans" w:cs="Open Sans"/>
          <w:color w:val="333333"/>
        </w:rPr>
        <w:t>用来计算往返时间（</w:t>
      </w:r>
      <w:r>
        <w:rPr>
          <w:rStyle w:val="md-plain"/>
          <w:rFonts w:ascii="Open Sans" w:hAnsi="Open Sans" w:cs="Open Sans"/>
          <w:color w:val="333333"/>
        </w:rPr>
        <w:t>RTT</w:t>
      </w:r>
      <w:r>
        <w:rPr>
          <w:rStyle w:val="md-plain"/>
          <w:rFonts w:ascii="Open Sans" w:hAnsi="Open Sans" w:cs="Open Sans"/>
          <w:color w:val="333333"/>
        </w:rPr>
        <w:t>）或确认系统时间的同步性。</w:t>
      </w:r>
    </w:p>
    <w:p w14:paraId="578A1A6A" w14:textId="2CA32A61" w:rsidR="0064072D" w:rsidRDefault="00000000">
      <w:pPr>
        <w:jc w:val="left"/>
        <w:rPr>
          <w:rFonts w:ascii="宋体" w:hAnsi="宋体" w:cs="宋体"/>
          <w:sz w:val="18"/>
          <w:szCs w:val="18"/>
        </w:rPr>
      </w:pPr>
      <w:r>
        <w:rPr>
          <w:rFonts w:ascii="宋体" w:hAnsi="宋体" w:cs="宋体" w:hint="eastAsia"/>
          <w:sz w:val="18"/>
          <w:szCs w:val="18"/>
        </w:rPr>
        <w:br/>
        <w:t>2.  使用时间</w:t>
      </w:r>
      <w:proofErr w:type="gramStart"/>
      <w:r>
        <w:rPr>
          <w:rFonts w:ascii="宋体" w:hAnsi="宋体" w:cs="宋体" w:hint="eastAsia"/>
          <w:sz w:val="18"/>
          <w:szCs w:val="18"/>
        </w:rPr>
        <w:t>戳得到</w:t>
      </w:r>
      <w:proofErr w:type="gramEnd"/>
      <w:r>
        <w:rPr>
          <w:rFonts w:ascii="宋体" w:hAnsi="宋体" w:cs="宋体" w:hint="eastAsia"/>
          <w:sz w:val="18"/>
          <w:szCs w:val="18"/>
        </w:rPr>
        <w:t>的时间比从系统得到的时间有什么好处？</w:t>
      </w:r>
    </w:p>
    <w:p w14:paraId="1CD3BDA8" w14:textId="77777777" w:rsidR="00D86C33" w:rsidRPr="00D86C33" w:rsidRDefault="00D86C33" w:rsidP="00D86C33">
      <w:pPr>
        <w:pStyle w:val="a9"/>
        <w:numPr>
          <w:ilvl w:val="0"/>
          <w:numId w:val="4"/>
        </w:numPr>
        <w:ind w:firstLineChars="0"/>
        <w:rPr>
          <w:kern w:val="0"/>
          <w:sz w:val="24"/>
          <w:szCs w:val="24"/>
        </w:rPr>
      </w:pPr>
      <w:r w:rsidRPr="00D86C33">
        <w:rPr>
          <w:rStyle w:val="md-plain"/>
          <w:rFonts w:ascii="Open Sans" w:hAnsi="Open Sans" w:cs="Open Sans"/>
          <w:b/>
          <w:bCs/>
          <w:color w:val="333333"/>
        </w:rPr>
        <w:t>精确性和一致性：</w:t>
      </w:r>
      <w:r w:rsidRPr="00D86C33">
        <w:rPr>
          <w:rStyle w:val="md-plain"/>
          <w:rFonts w:ascii="Open Sans" w:hAnsi="Open Sans" w:cs="Open Sans"/>
          <w:color w:val="333333"/>
        </w:rPr>
        <w:t>网络中的时间</w:t>
      </w:r>
      <w:proofErr w:type="gramStart"/>
      <w:r w:rsidRPr="00D86C33">
        <w:rPr>
          <w:rStyle w:val="md-plain"/>
          <w:rFonts w:ascii="Open Sans" w:hAnsi="Open Sans" w:cs="Open Sans"/>
          <w:color w:val="333333"/>
        </w:rPr>
        <w:t>戳可以</w:t>
      </w:r>
      <w:proofErr w:type="gramEnd"/>
      <w:r w:rsidRPr="00D86C33">
        <w:rPr>
          <w:rStyle w:val="md-plain"/>
          <w:rFonts w:ascii="Open Sans" w:hAnsi="Open Sans" w:cs="Open Sans"/>
          <w:color w:val="333333"/>
        </w:rPr>
        <w:t>帮助保持系统间的时间一致性。时间戳通常是在</w:t>
      </w:r>
      <w:r w:rsidRPr="00D86C33">
        <w:rPr>
          <w:rStyle w:val="md-plain"/>
          <w:rFonts w:ascii="Open Sans" w:hAnsi="Open Sans" w:cs="Open Sans"/>
          <w:color w:val="333333"/>
        </w:rPr>
        <w:lastRenderedPageBreak/>
        <w:t>数据包生成的瞬间附加上的，这意味着它可以反映发送数据包的确切时间，而不受中间传输延迟或处理延迟的影响。</w:t>
      </w:r>
    </w:p>
    <w:p w14:paraId="021FA7B5" w14:textId="77777777" w:rsidR="00D86C33" w:rsidRDefault="00D86C33" w:rsidP="00D86C33">
      <w:pPr>
        <w:pStyle w:val="a9"/>
        <w:numPr>
          <w:ilvl w:val="0"/>
          <w:numId w:val="4"/>
        </w:numPr>
        <w:ind w:firstLineChars="0"/>
      </w:pPr>
      <w:r w:rsidRPr="00D86C33">
        <w:rPr>
          <w:rStyle w:val="md-plain"/>
          <w:rFonts w:ascii="Open Sans" w:hAnsi="Open Sans" w:cs="Open Sans"/>
          <w:b/>
          <w:bCs/>
          <w:color w:val="333333"/>
        </w:rPr>
        <w:t>独立于系统时钟：</w:t>
      </w:r>
      <w:r w:rsidRPr="00D86C33">
        <w:rPr>
          <w:rStyle w:val="md-plain"/>
          <w:rFonts w:ascii="Open Sans" w:hAnsi="Open Sans" w:cs="Open Sans"/>
          <w:color w:val="333333"/>
        </w:rPr>
        <w:t>时间戳通常是根据标准时间（如</w:t>
      </w:r>
      <w:r w:rsidRPr="00D86C33">
        <w:rPr>
          <w:rStyle w:val="md-plain"/>
          <w:rFonts w:ascii="Open Sans" w:hAnsi="Open Sans" w:cs="Open Sans"/>
          <w:color w:val="333333"/>
        </w:rPr>
        <w:t>UTC</w:t>
      </w:r>
      <w:r w:rsidRPr="00D86C33">
        <w:rPr>
          <w:rStyle w:val="md-plain"/>
          <w:rFonts w:ascii="Open Sans" w:hAnsi="Open Sans" w:cs="Open Sans"/>
          <w:color w:val="333333"/>
        </w:rPr>
        <w:t>）生成的，而不依赖于任何特定系统的本地时钟设置。这对于那些系统之间可能存在时区或时钟设置不一致的环境尤其重要。</w:t>
      </w:r>
    </w:p>
    <w:p w14:paraId="13717DC8" w14:textId="77777777" w:rsidR="00D86C33" w:rsidRDefault="00D86C33" w:rsidP="00D86C33">
      <w:pPr>
        <w:pStyle w:val="a9"/>
        <w:numPr>
          <w:ilvl w:val="0"/>
          <w:numId w:val="4"/>
        </w:numPr>
        <w:ind w:firstLineChars="0"/>
      </w:pPr>
      <w:r w:rsidRPr="00D86C33">
        <w:rPr>
          <w:rStyle w:val="md-plain"/>
          <w:rFonts w:ascii="Open Sans" w:hAnsi="Open Sans" w:cs="Open Sans"/>
          <w:b/>
          <w:bCs/>
          <w:color w:val="333333"/>
        </w:rPr>
        <w:t>故障诊断与网络分析：</w:t>
      </w:r>
      <w:r w:rsidRPr="00D86C33">
        <w:rPr>
          <w:rStyle w:val="md-plain"/>
          <w:rFonts w:ascii="Open Sans" w:hAnsi="Open Sans" w:cs="Open Sans"/>
          <w:color w:val="333333"/>
        </w:rPr>
        <w:t>在网络诊断中，时间</w:t>
      </w:r>
      <w:proofErr w:type="gramStart"/>
      <w:r w:rsidRPr="00D86C33">
        <w:rPr>
          <w:rStyle w:val="md-plain"/>
          <w:rFonts w:ascii="Open Sans" w:hAnsi="Open Sans" w:cs="Open Sans"/>
          <w:color w:val="333333"/>
        </w:rPr>
        <w:t>戳可以</w:t>
      </w:r>
      <w:proofErr w:type="gramEnd"/>
      <w:r w:rsidRPr="00D86C33">
        <w:rPr>
          <w:rStyle w:val="md-plain"/>
          <w:rFonts w:ascii="Open Sans" w:hAnsi="Open Sans" w:cs="Open Sans"/>
          <w:color w:val="333333"/>
        </w:rPr>
        <w:t>用来测量数据传输的延时和网络路由的效率。例如，使用</w:t>
      </w:r>
      <w:r w:rsidRPr="00D86C33">
        <w:rPr>
          <w:rStyle w:val="md-plain"/>
          <w:rFonts w:ascii="Open Sans" w:hAnsi="Open Sans" w:cs="Open Sans"/>
          <w:color w:val="333333"/>
        </w:rPr>
        <w:t>ICMP</w:t>
      </w:r>
      <w:r w:rsidRPr="00D86C33">
        <w:rPr>
          <w:rStyle w:val="md-plain"/>
          <w:rFonts w:ascii="Open Sans" w:hAnsi="Open Sans" w:cs="Open Sans"/>
          <w:color w:val="333333"/>
        </w:rPr>
        <w:t>回显请求和回显回复（</w:t>
      </w:r>
      <w:r w:rsidRPr="00D86C33">
        <w:rPr>
          <w:rStyle w:val="md-plain"/>
          <w:rFonts w:ascii="Open Sans" w:hAnsi="Open Sans" w:cs="Open Sans"/>
          <w:color w:val="333333"/>
        </w:rPr>
        <w:t>ping</w:t>
      </w:r>
      <w:r w:rsidRPr="00D86C33">
        <w:rPr>
          <w:rStyle w:val="md-plain"/>
          <w:rFonts w:ascii="Open Sans" w:hAnsi="Open Sans" w:cs="Open Sans"/>
          <w:color w:val="333333"/>
        </w:rPr>
        <w:t>）时，时间</w:t>
      </w:r>
      <w:proofErr w:type="gramStart"/>
      <w:r w:rsidRPr="00D86C33">
        <w:rPr>
          <w:rStyle w:val="md-plain"/>
          <w:rFonts w:ascii="Open Sans" w:hAnsi="Open Sans" w:cs="Open Sans"/>
          <w:color w:val="333333"/>
        </w:rPr>
        <w:t>戳帮助</w:t>
      </w:r>
      <w:proofErr w:type="gramEnd"/>
      <w:r w:rsidRPr="00D86C33">
        <w:rPr>
          <w:rStyle w:val="md-plain"/>
          <w:rFonts w:ascii="Open Sans" w:hAnsi="Open Sans" w:cs="Open Sans"/>
          <w:color w:val="333333"/>
        </w:rPr>
        <w:t>计算往返时间（</w:t>
      </w:r>
      <w:r w:rsidRPr="00D86C33">
        <w:rPr>
          <w:rStyle w:val="md-plain"/>
          <w:rFonts w:ascii="Open Sans" w:hAnsi="Open Sans" w:cs="Open Sans"/>
          <w:color w:val="333333"/>
        </w:rPr>
        <w:t>RTT</w:t>
      </w:r>
      <w:r w:rsidRPr="00D86C33">
        <w:rPr>
          <w:rStyle w:val="md-plain"/>
          <w:rFonts w:ascii="Open Sans" w:hAnsi="Open Sans" w:cs="Open Sans"/>
          <w:color w:val="333333"/>
        </w:rPr>
        <w:t>），这是网络性能分析的关键指标。</w:t>
      </w:r>
    </w:p>
    <w:p w14:paraId="03F32FE3" w14:textId="77777777" w:rsidR="00D86C33" w:rsidRDefault="00D86C33" w:rsidP="00D86C33">
      <w:pPr>
        <w:pStyle w:val="a9"/>
        <w:numPr>
          <w:ilvl w:val="0"/>
          <w:numId w:val="4"/>
        </w:numPr>
        <w:ind w:firstLineChars="0"/>
      </w:pPr>
      <w:r w:rsidRPr="00D86C33">
        <w:rPr>
          <w:rStyle w:val="md-plain"/>
          <w:rFonts w:ascii="Open Sans" w:hAnsi="Open Sans" w:cs="Open Sans"/>
          <w:b/>
          <w:bCs/>
          <w:color w:val="333333"/>
        </w:rPr>
        <w:t>事件排序和日志管理：</w:t>
      </w:r>
      <w:r w:rsidRPr="00D86C33">
        <w:rPr>
          <w:rStyle w:val="md-plain"/>
          <w:rFonts w:ascii="Open Sans" w:hAnsi="Open Sans" w:cs="Open Sans"/>
          <w:color w:val="333333"/>
        </w:rPr>
        <w:t>在分布式系统中，时间</w:t>
      </w:r>
      <w:proofErr w:type="gramStart"/>
      <w:r w:rsidRPr="00D86C33">
        <w:rPr>
          <w:rStyle w:val="md-plain"/>
          <w:rFonts w:ascii="Open Sans" w:hAnsi="Open Sans" w:cs="Open Sans"/>
          <w:color w:val="333333"/>
        </w:rPr>
        <w:t>戳对于</w:t>
      </w:r>
      <w:proofErr w:type="gramEnd"/>
      <w:r w:rsidRPr="00D86C33">
        <w:rPr>
          <w:rStyle w:val="md-plain"/>
          <w:rFonts w:ascii="Open Sans" w:hAnsi="Open Sans" w:cs="Open Sans"/>
          <w:color w:val="333333"/>
        </w:rPr>
        <w:t>事件排序至关重要，尤其是在系统之间没有严格的时钟同步时。时间</w:t>
      </w:r>
      <w:proofErr w:type="gramStart"/>
      <w:r w:rsidRPr="00D86C33">
        <w:rPr>
          <w:rStyle w:val="md-plain"/>
          <w:rFonts w:ascii="Open Sans" w:hAnsi="Open Sans" w:cs="Open Sans"/>
          <w:color w:val="333333"/>
        </w:rPr>
        <w:t>戳帮助</w:t>
      </w:r>
      <w:proofErr w:type="gramEnd"/>
      <w:r w:rsidRPr="00D86C33">
        <w:rPr>
          <w:rStyle w:val="md-plain"/>
          <w:rFonts w:ascii="Open Sans" w:hAnsi="Open Sans" w:cs="Open Sans"/>
          <w:color w:val="333333"/>
        </w:rPr>
        <w:t>确定日志事件和系统操作的顺序，这对于故障恢复和系统监控是必需的。</w:t>
      </w:r>
    </w:p>
    <w:p w14:paraId="2380D3DC" w14:textId="77777777" w:rsidR="00D86C33" w:rsidRDefault="00D86C33" w:rsidP="00D86C33">
      <w:pPr>
        <w:pStyle w:val="a9"/>
        <w:numPr>
          <w:ilvl w:val="0"/>
          <w:numId w:val="4"/>
        </w:numPr>
        <w:ind w:firstLineChars="0"/>
      </w:pPr>
      <w:r w:rsidRPr="00D86C33">
        <w:rPr>
          <w:rStyle w:val="md-plain"/>
          <w:rFonts w:ascii="Open Sans" w:hAnsi="Open Sans" w:cs="Open Sans"/>
          <w:b/>
          <w:bCs/>
          <w:color w:val="333333"/>
        </w:rPr>
        <w:t>安全性：</w:t>
      </w:r>
      <w:r w:rsidRPr="00D86C33">
        <w:rPr>
          <w:rStyle w:val="md-plain"/>
          <w:rFonts w:ascii="Open Sans" w:hAnsi="Open Sans" w:cs="Open Sans"/>
          <w:color w:val="333333"/>
        </w:rPr>
        <w:t>某些安全协议利用时间戳来防止重放攻击，确保消息的时效性。如果消息的时间</w:t>
      </w:r>
      <w:proofErr w:type="gramStart"/>
      <w:r w:rsidRPr="00D86C33">
        <w:rPr>
          <w:rStyle w:val="md-plain"/>
          <w:rFonts w:ascii="Open Sans" w:hAnsi="Open Sans" w:cs="Open Sans"/>
          <w:color w:val="333333"/>
        </w:rPr>
        <w:t>戳显示</w:t>
      </w:r>
      <w:proofErr w:type="gramEnd"/>
      <w:r w:rsidRPr="00D86C33">
        <w:rPr>
          <w:rStyle w:val="md-plain"/>
          <w:rFonts w:ascii="Open Sans" w:hAnsi="Open Sans" w:cs="Open Sans"/>
          <w:color w:val="333333"/>
        </w:rPr>
        <w:t>它是在预期时间之外发送的，系统可以拒绝或忽略该消息。</w:t>
      </w:r>
    </w:p>
    <w:p w14:paraId="73D66973" w14:textId="77777777" w:rsidR="00D86C33" w:rsidRPr="00D86C33" w:rsidRDefault="00D86C33">
      <w:pPr>
        <w:jc w:val="left"/>
        <w:rPr>
          <w:rFonts w:ascii="宋体" w:hAnsi="宋体"/>
          <w:bCs/>
          <w:sz w:val="24"/>
          <w:szCs w:val="24"/>
        </w:rPr>
      </w:pPr>
    </w:p>
    <w:sectPr w:rsidR="00D86C33" w:rsidRPr="00D86C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7409"/>
    <w:multiLevelType w:val="multilevel"/>
    <w:tmpl w:val="9A60B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F71F9"/>
    <w:multiLevelType w:val="hybridMultilevel"/>
    <w:tmpl w:val="509E37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544679"/>
    <w:multiLevelType w:val="multilevel"/>
    <w:tmpl w:val="C252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6748"/>
    <w:multiLevelType w:val="multilevel"/>
    <w:tmpl w:val="11226748"/>
    <w:lvl w:ilvl="0">
      <w:start w:val="1"/>
      <w:numFmt w:val="upperRoman"/>
      <w:pStyle w:val="1"/>
      <w:lvlText w:val="第 %1 条"/>
      <w:lvlJc w:val="left"/>
      <w:pPr>
        <w:tabs>
          <w:tab w:val="left" w:pos="1080"/>
        </w:tabs>
        <w:ind w:left="0" w:firstLine="0"/>
      </w:pPr>
    </w:lvl>
    <w:lvl w:ilvl="1">
      <w:start w:val="1"/>
      <w:numFmt w:val="decimalZero"/>
      <w:pStyle w:val="2"/>
      <w:isLgl/>
      <w:lvlText w:val="节 %1.%2"/>
      <w:lvlJc w:val="left"/>
      <w:pPr>
        <w:tabs>
          <w:tab w:val="left" w:pos="720"/>
        </w:tabs>
        <w:ind w:left="0" w:firstLine="0"/>
      </w:pPr>
    </w:lvl>
    <w:lvl w:ilvl="2">
      <w:start w:val="1"/>
      <w:numFmt w:val="lowerLetter"/>
      <w:pStyle w:val="3"/>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4" w15:restartNumberingAfterBreak="0">
    <w:nsid w:val="4EE161BC"/>
    <w:multiLevelType w:val="multilevel"/>
    <w:tmpl w:val="8AD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958431">
    <w:abstractNumId w:val="3"/>
  </w:num>
  <w:num w:numId="2" w16cid:durableId="1989554787">
    <w:abstractNumId w:val="2"/>
  </w:num>
  <w:num w:numId="3" w16cid:durableId="1018852358">
    <w:abstractNumId w:val="4"/>
  </w:num>
  <w:num w:numId="4" w16cid:durableId="1025524036">
    <w:abstractNumId w:val="1"/>
  </w:num>
  <w:num w:numId="5" w16cid:durableId="121635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M2YjRhMDRiZjZiYzQ5MGUyYmY4ZTVkYmZiNzZmNWIifQ=="/>
  </w:docVars>
  <w:rsids>
    <w:rsidRoot w:val="00FD6113"/>
    <w:rsid w:val="00005F2C"/>
    <w:rsid w:val="000564F1"/>
    <w:rsid w:val="001A5239"/>
    <w:rsid w:val="00252E5A"/>
    <w:rsid w:val="002F7BF1"/>
    <w:rsid w:val="004740DF"/>
    <w:rsid w:val="0058254F"/>
    <w:rsid w:val="005D4EE6"/>
    <w:rsid w:val="0064072D"/>
    <w:rsid w:val="006656E9"/>
    <w:rsid w:val="00777682"/>
    <w:rsid w:val="007A4D2D"/>
    <w:rsid w:val="00817DBD"/>
    <w:rsid w:val="008322CA"/>
    <w:rsid w:val="008363AB"/>
    <w:rsid w:val="008E5365"/>
    <w:rsid w:val="00A9691C"/>
    <w:rsid w:val="00B11984"/>
    <w:rsid w:val="00CC7213"/>
    <w:rsid w:val="00D86C33"/>
    <w:rsid w:val="00D93052"/>
    <w:rsid w:val="00E0676B"/>
    <w:rsid w:val="00E408DA"/>
    <w:rsid w:val="00E7009B"/>
    <w:rsid w:val="00E76185"/>
    <w:rsid w:val="00ED648E"/>
    <w:rsid w:val="00FC7B89"/>
    <w:rsid w:val="00FD6113"/>
    <w:rsid w:val="14404A34"/>
    <w:rsid w:val="16DA2726"/>
    <w:rsid w:val="1818429C"/>
    <w:rsid w:val="32356FEB"/>
    <w:rsid w:val="57B779C7"/>
    <w:rsid w:val="5AD54E62"/>
    <w:rsid w:val="68413218"/>
    <w:rsid w:val="71CC6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729BB3"/>
  <w15:docId w15:val="{B2550C40-83B1-4817-9045-A559B81D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numPr>
        <w:numId w:val="1"/>
      </w:numPr>
      <w:spacing w:before="340" w:after="330" w:line="576" w:lineRule="auto"/>
      <w:outlineLvl w:val="0"/>
    </w:pPr>
    <w:rPr>
      <w:rFonts w:ascii="Times New Roman" w:hAnsi="Times New Roman"/>
      <w:b/>
      <w:bCs/>
      <w:kern w:val="44"/>
      <w:sz w:val="32"/>
      <w:szCs w:val="44"/>
    </w:rPr>
  </w:style>
  <w:style w:type="paragraph" w:styleId="2">
    <w:name w:val="heading 2"/>
    <w:basedOn w:val="a"/>
    <w:next w:val="a"/>
    <w:link w:val="20"/>
    <w:uiPriority w:val="9"/>
    <w:semiHidden/>
    <w:unhideWhenUsed/>
    <w:qFormat/>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semiHidden/>
    <w:unhideWhenUsed/>
    <w:qFormat/>
    <w:pPr>
      <w:keepNext/>
      <w:keepLines/>
      <w:numPr>
        <w:ilvl w:val="2"/>
        <w:numId w:val="1"/>
      </w:numPr>
      <w:spacing w:before="260" w:after="260" w:line="416" w:lineRule="auto"/>
      <w:outlineLvl w:val="2"/>
    </w:pPr>
    <w:rPr>
      <w:rFonts w:ascii="Times New Roman" w:hAnsi="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cs="宋体"/>
      <w:kern w:val="0"/>
      <w:sz w:val="24"/>
      <w:szCs w:val="24"/>
    </w:rPr>
  </w:style>
  <w:style w:type="character" w:styleId="a8">
    <w:name w:val="Strong"/>
    <w:basedOn w:val="a0"/>
    <w:uiPriority w:val="22"/>
    <w:qFormat/>
    <w:rPr>
      <w:b/>
    </w:rPr>
  </w:style>
  <w:style w:type="character" w:customStyle="1" w:styleId="10">
    <w:name w:val="标题 1 字符"/>
    <w:basedOn w:val="a0"/>
    <w:link w:val="1"/>
    <w:qFormat/>
    <w:rPr>
      <w:rFonts w:ascii="Times New Roman" w:hAnsi="Times New Roman"/>
      <w:b/>
      <w:bCs/>
      <w:kern w:val="44"/>
      <w:sz w:val="32"/>
      <w:szCs w:val="44"/>
    </w:rPr>
  </w:style>
  <w:style w:type="character" w:customStyle="1" w:styleId="20">
    <w:name w:val="标题 2 字符"/>
    <w:basedOn w:val="a0"/>
    <w:link w:val="2"/>
    <w:qFormat/>
    <w:rPr>
      <w:rFonts w:ascii="Arial" w:eastAsia="黑体" w:hAnsi="Arial"/>
      <w:b/>
      <w:bCs/>
      <w:sz w:val="32"/>
      <w:szCs w:val="32"/>
    </w:rPr>
  </w:style>
  <w:style w:type="character" w:customStyle="1" w:styleId="30">
    <w:name w:val="标题 3 字符"/>
    <w:basedOn w:val="a0"/>
    <w:link w:val="3"/>
    <w:qFormat/>
    <w:rPr>
      <w:rFonts w:ascii="Times New Roman" w:hAnsi="Times New Roman"/>
      <w:b/>
      <w:bCs/>
      <w:sz w:val="32"/>
      <w:szCs w:val="32"/>
    </w:rPr>
  </w:style>
  <w:style w:type="paragraph" w:styleId="a9">
    <w:name w:val="List Paragraph"/>
    <w:basedOn w:val="a"/>
    <w:uiPriority w:val="34"/>
    <w:qFormat/>
    <w:pPr>
      <w:ind w:firstLineChars="200" w:firstLine="420"/>
    </w:pPr>
    <w:rPr>
      <w:rFonts w:cs="宋体"/>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md-end-block">
    <w:name w:val="md-end-block"/>
    <w:basedOn w:val="a"/>
    <w:rsid w:val="00D86C33"/>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0"/>
    <w:rsid w:val="00D86C33"/>
  </w:style>
  <w:style w:type="table" w:styleId="aa">
    <w:name w:val="Table Grid"/>
    <w:basedOn w:val="a1"/>
    <w:uiPriority w:val="39"/>
    <w:rsid w:val="00252E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itle"/>
    <w:basedOn w:val="a"/>
    <w:next w:val="a"/>
    <w:link w:val="ac"/>
    <w:uiPriority w:val="10"/>
    <w:qFormat/>
    <w:rsid w:val="00252E5A"/>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252E5A"/>
    <w:rPr>
      <w:rFonts w:asciiTheme="majorHAnsi" w:eastAsiaTheme="majorEastAsia" w:hAnsiTheme="majorHAnsi" w:cstheme="majorBidi"/>
      <w:b/>
      <w:bCs/>
      <w:kern w:val="2"/>
      <w:sz w:val="32"/>
      <w:szCs w:val="32"/>
    </w:rPr>
  </w:style>
  <w:style w:type="character" w:styleId="ad">
    <w:name w:val="Subtle Reference"/>
    <w:basedOn w:val="a0"/>
    <w:uiPriority w:val="31"/>
    <w:qFormat/>
    <w:rsid w:val="0058254F"/>
    <w:rPr>
      <w:smallCaps/>
      <w:color w:val="5A5A5A" w:themeColor="text1" w:themeTint="A5"/>
    </w:rPr>
  </w:style>
  <w:style w:type="character" w:styleId="ae">
    <w:name w:val="Intense Emphasis"/>
    <w:basedOn w:val="a0"/>
    <w:uiPriority w:val="21"/>
    <w:qFormat/>
    <w:rsid w:val="000564F1"/>
    <w:rPr>
      <w:i/>
      <w:iCs/>
      <w:color w:val="4F81BD" w:themeColor="accent1"/>
    </w:rPr>
  </w:style>
  <w:style w:type="character" w:styleId="af">
    <w:name w:val="Emphasis"/>
    <w:basedOn w:val="a0"/>
    <w:uiPriority w:val="20"/>
    <w:qFormat/>
    <w:rsid w:val="000564F1"/>
    <w:rPr>
      <w:i/>
      <w:iCs/>
    </w:rPr>
  </w:style>
  <w:style w:type="character" w:styleId="af0">
    <w:name w:val="Subtle Emphasis"/>
    <w:basedOn w:val="a0"/>
    <w:uiPriority w:val="19"/>
    <w:qFormat/>
    <w:rsid w:val="000564F1"/>
    <w:rPr>
      <w:i/>
      <w:iCs/>
      <w:color w:val="404040" w:themeColor="text1" w:themeTint="BF"/>
    </w:rPr>
  </w:style>
  <w:style w:type="paragraph" w:styleId="af1">
    <w:name w:val="Subtitle"/>
    <w:basedOn w:val="a"/>
    <w:next w:val="a"/>
    <w:link w:val="af2"/>
    <w:uiPriority w:val="11"/>
    <w:qFormat/>
    <w:rsid w:val="000564F1"/>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2">
    <w:name w:val="副标题 字符"/>
    <w:basedOn w:val="a0"/>
    <w:link w:val="af1"/>
    <w:uiPriority w:val="11"/>
    <w:rsid w:val="000564F1"/>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757489">
      <w:bodyDiv w:val="1"/>
      <w:marLeft w:val="0"/>
      <w:marRight w:val="0"/>
      <w:marTop w:val="0"/>
      <w:marBottom w:val="0"/>
      <w:divBdr>
        <w:top w:val="none" w:sz="0" w:space="0" w:color="auto"/>
        <w:left w:val="none" w:sz="0" w:space="0" w:color="auto"/>
        <w:bottom w:val="none" w:sz="0" w:space="0" w:color="auto"/>
        <w:right w:val="none" w:sz="0" w:space="0" w:color="auto"/>
      </w:divBdr>
    </w:div>
    <w:div w:id="863716240">
      <w:bodyDiv w:val="1"/>
      <w:marLeft w:val="0"/>
      <w:marRight w:val="0"/>
      <w:marTop w:val="0"/>
      <w:marBottom w:val="0"/>
      <w:divBdr>
        <w:top w:val="none" w:sz="0" w:space="0" w:color="auto"/>
        <w:left w:val="none" w:sz="0" w:space="0" w:color="auto"/>
        <w:bottom w:val="none" w:sz="0" w:space="0" w:color="auto"/>
        <w:right w:val="none" w:sz="0" w:space="0" w:color="auto"/>
      </w:divBdr>
    </w:div>
    <w:div w:id="1263756120">
      <w:bodyDiv w:val="1"/>
      <w:marLeft w:val="0"/>
      <w:marRight w:val="0"/>
      <w:marTop w:val="0"/>
      <w:marBottom w:val="0"/>
      <w:divBdr>
        <w:top w:val="none" w:sz="0" w:space="0" w:color="auto"/>
        <w:left w:val="none" w:sz="0" w:space="0" w:color="auto"/>
        <w:bottom w:val="none" w:sz="0" w:space="0" w:color="auto"/>
        <w:right w:val="none" w:sz="0" w:space="0" w:color="auto"/>
      </w:divBdr>
    </w:div>
    <w:div w:id="1398626232">
      <w:bodyDiv w:val="1"/>
      <w:marLeft w:val="0"/>
      <w:marRight w:val="0"/>
      <w:marTop w:val="0"/>
      <w:marBottom w:val="0"/>
      <w:divBdr>
        <w:top w:val="none" w:sz="0" w:space="0" w:color="auto"/>
        <w:left w:val="none" w:sz="0" w:space="0" w:color="auto"/>
        <w:bottom w:val="none" w:sz="0" w:space="0" w:color="auto"/>
        <w:right w:val="none" w:sz="0" w:space="0" w:color="auto"/>
      </w:divBdr>
    </w:div>
    <w:div w:id="1457989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73FC-9151-4DD8-A769-84417B9ED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886</Words>
  <Characters>5052</Characters>
  <Application>Microsoft Office Word</Application>
  <DocSecurity>0</DocSecurity>
  <Lines>42</Lines>
  <Paragraphs>11</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周宇</dc:creator>
  <cp:lastModifiedBy>从营 严</cp:lastModifiedBy>
  <cp:revision>23</cp:revision>
  <dcterms:created xsi:type="dcterms:W3CDTF">2022-04-18T15:00:00Z</dcterms:created>
  <dcterms:modified xsi:type="dcterms:W3CDTF">2024-05-13T06:55:00Z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A59CAF458D4845D78798E8D03763B082</vt:lpwstr>
  </property>
</Properties>
</file>