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860"/>
        </w:tabs>
        <w:bidi w:val="0"/>
        <w:jc w:val="center"/>
        <w:rPr>
          <w:rFonts w:ascii="黑体" w:hAnsi="黑体" w:eastAsia="黑体" w:cs="方正小标宋_GBK"/>
          <w:bCs/>
          <w:sz w:val="44"/>
          <w:szCs w:val="44"/>
        </w:rPr>
      </w:pPr>
      <w:r>
        <w:rPr>
          <w:rFonts w:hint="eastAsia" w:ascii="黑体" w:hAnsi="黑体" w:eastAsia="黑体" w:cs="方正小标宋_GBK"/>
          <w:bCs/>
          <w:sz w:val="44"/>
          <w:szCs w:val="44"/>
        </w:rPr>
        <w:t>法人代表授权委托书</w:t>
      </w:r>
    </w:p>
    <w:p>
      <w:pPr>
        <w:bidi w:val="0"/>
        <w:jc w:val="left"/>
        <w:rPr>
          <w:rFonts w:ascii="宋体" w:hAnsi="宋体" w:cs="宋体"/>
          <w:b/>
          <w:bCs/>
          <w:sz w:val="32"/>
          <w:szCs w:val="32"/>
        </w:rPr>
      </w:pPr>
    </w:p>
    <w:p>
      <w:pPr>
        <w:bidi w:val="0"/>
        <w:spacing w:line="720" w:lineRule="auto"/>
        <w:ind w:firstLine="642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兹委托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[ZuZhang]</w:t>
      </w:r>
      <w:r>
        <w:rPr>
          <w:rFonts w:hint="eastAsia" w:ascii="仿宋_GB2312" w:hAnsi="仿宋_GB2312" w:eastAsia="仿宋_GB2312" w:cs="仿宋_GB2312"/>
          <w:sz w:val="32"/>
          <w:szCs w:val="32"/>
        </w:rPr>
        <w:t>作为</w:t>
      </w:r>
      <w:bookmarkStart w:id="0" w:name="土地坐落村组"/>
      <w:r>
        <w:rPr>
          <w:rFonts w:hint="eastAsia" w:ascii="仿宋_GB2312" w:eastAsia="仿宋_GB2312"/>
          <w:sz w:val="32"/>
          <w:szCs w:val="32"/>
          <w:lang w:val="en-US" w:eastAsia="zh-CN"/>
        </w:rPr>
        <w:t>[Cun]</w:t>
      </w:r>
      <w:r>
        <w:rPr>
          <w:rFonts w:hint="eastAsia" w:ascii="仿宋_GB2312" w:eastAsia="仿宋_GB2312"/>
          <w:sz w:val="2"/>
          <w:szCs w:val="2"/>
          <w:lang w:val="en-US" w:eastAsia="zh-CN"/>
        </w:rPr>
        <w:t>.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[Zu]</w:t>
      </w:r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法人的代理人，代表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[DJZDQMC1]</w:t>
      </w:r>
      <w:r>
        <w:rPr>
          <w:rFonts w:hint="eastAsia" w:ascii="仿宋_GB2312" w:hAnsi="仿宋_GB2312" w:eastAsia="仿宋_GB2312" w:cs="仿宋_GB2312"/>
          <w:sz w:val="32"/>
          <w:szCs w:val="32"/>
        </w:rPr>
        <w:t>参加农村产权制度改革的相关事宜，负责指界和土地确权相关工作。</w:t>
      </w:r>
      <w:bookmarkStart w:id="1" w:name="_GoBack"/>
      <w:bookmarkEnd w:id="1"/>
    </w:p>
    <w:p>
      <w:pPr>
        <w:bidi w:val="0"/>
        <w:spacing w:line="720" w:lineRule="auto"/>
        <w:ind w:firstLine="642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特此委托</w:t>
      </w:r>
    </w:p>
    <w:p>
      <w:pPr>
        <w:bidi w:val="0"/>
        <w:spacing w:line="740" w:lineRule="exact"/>
        <w:ind w:firstLine="4160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bidi w:val="0"/>
        <w:spacing w:line="740" w:lineRule="exact"/>
        <w:ind w:firstLine="4160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bidi w:val="0"/>
        <w:spacing w:line="740" w:lineRule="exact"/>
        <w:ind w:firstLine="4160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bidi w:val="0"/>
        <w:spacing w:line="720" w:lineRule="auto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                     代理人（签名、按指印）：</w:t>
      </w:r>
    </w:p>
    <w:p>
      <w:pPr>
        <w:bidi w:val="0"/>
        <w:spacing w:line="720" w:lineRule="auto"/>
        <w:ind w:firstLine="352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代理人身份证号码：</w:t>
      </w:r>
    </w:p>
    <w:p>
      <w:pPr>
        <w:bidi w:val="0"/>
        <w:spacing w:line="720" w:lineRule="auto"/>
        <w:ind w:firstLine="352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性别：   联系电话：</w:t>
      </w:r>
    </w:p>
    <w:p>
      <w:pPr>
        <w:bidi w:val="0"/>
        <w:spacing w:line="720" w:lineRule="auto"/>
        <w:ind w:right="1280" w:firstLine="352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委托人（签名、按指印）：</w:t>
      </w:r>
    </w:p>
    <w:p>
      <w:pPr>
        <w:bidi w:val="0"/>
        <w:spacing w:line="720" w:lineRule="auto"/>
        <w:ind w:right="1280" w:firstLine="416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年   月   日</w:t>
      </w:r>
    </w:p>
    <w:p>
      <w:pPr>
        <w:bidi w:val="0"/>
        <w:rPr>
          <w:rFonts w:ascii="仿宋_GB2312" w:hAnsi="仿宋_GB2312" w:eastAsia="仿宋_GB2312" w:cs="仿宋_GB2312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681A"/>
    <w:rsid w:val="0027728C"/>
    <w:rsid w:val="00457A02"/>
    <w:rsid w:val="00552FCB"/>
    <w:rsid w:val="005C008C"/>
    <w:rsid w:val="0089625D"/>
    <w:rsid w:val="008F3B13"/>
    <w:rsid w:val="008F61C7"/>
    <w:rsid w:val="00930D2B"/>
    <w:rsid w:val="00964E26"/>
    <w:rsid w:val="009C464F"/>
    <w:rsid w:val="00BE29E5"/>
    <w:rsid w:val="00D171CA"/>
    <w:rsid w:val="00E37270"/>
    <w:rsid w:val="00EB2A43"/>
    <w:rsid w:val="00FE7A86"/>
    <w:rsid w:val="074225AA"/>
    <w:rsid w:val="0D715D5F"/>
    <w:rsid w:val="190A6356"/>
    <w:rsid w:val="22A17436"/>
    <w:rsid w:val="2F7A6FB9"/>
    <w:rsid w:val="38FD0A2E"/>
    <w:rsid w:val="43E16480"/>
    <w:rsid w:val="43E65F11"/>
    <w:rsid w:val="47905E84"/>
    <w:rsid w:val="47A100B5"/>
    <w:rsid w:val="5F8C5E31"/>
    <w:rsid w:val="6CEE01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7"/>
    <w:uiPriority w:val="0"/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qFormat/>
    <w:uiPriority w:val="0"/>
    <w:rPr>
      <w:b/>
      <w:bCs/>
    </w:rPr>
  </w:style>
  <w:style w:type="character" w:styleId="10">
    <w:name w:val="FollowedHyperlink"/>
    <w:basedOn w:val="9"/>
    <w:qFormat/>
    <w:uiPriority w:val="0"/>
    <w:rPr>
      <w:color w:val="333333"/>
      <w:u w:val="none"/>
    </w:rPr>
  </w:style>
  <w:style w:type="character" w:styleId="11">
    <w:name w:val="Hyperlink"/>
    <w:basedOn w:val="9"/>
    <w:qFormat/>
    <w:uiPriority w:val="0"/>
    <w:rPr>
      <w:color w:val="333333"/>
      <w:u w:val="none"/>
    </w:rPr>
  </w:style>
  <w:style w:type="character" w:styleId="12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customStyle="1" w:styleId="13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semiHidden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公告结果反馈意见书.dot</Template>
  <Pages>1</Pages>
  <Words>119</Words>
  <Characters>119</Characters>
  <Lines>1</Lines>
  <Paragraphs>1</Paragraphs>
  <TotalTime>0</TotalTime>
  <ScaleCrop>false</ScaleCrop>
  <LinksUpToDate>false</LinksUpToDate>
  <CharactersWithSpaces>171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2019-05-13T03:13:00Z</dcterms:created>
  <dc:creator>Administrator</dc:creator>
  <cp:lastModifiedBy>YB</cp:lastModifiedBy>
  <dcterms:modified xsi:type="dcterms:W3CDTF">2019-05-29T12:37:58Z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