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官方解释：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0500" cy="610933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0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我的解释：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135" cy="61652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6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LaunchMode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可通过am stack list(boxes)或者dumpsys activity activities查看信息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Standard(0)：打开一个创建一个，不管之前有没有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52090" cy="30568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SingleTop(1)：不在栈顶则创建一个，和Standard的区别在于Standard每次都会创建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SingleTask（2）：将要启动的栈中有该Activity实例则移到顶部，并将中间其它Activity移除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66565" cy="28663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SingleInstance(3)：如果没有相应的TaskRecord即创建一个独立的TaskRecord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449070"/>
            <wp:effectExtent l="0" t="0" r="571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taskAffinity（创建TaskRecord即会有卡顿现象）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如果一个Activity没有显式的指明该 Activity的taskAffinity，那么它的这个属性就等于Application指明的taskAffinity，如果 Application也没有指明，那么该taskAffinity的值就等于包名。而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Task也有自己的affinity属性，它的值等于它的根 Activity的taskAffinity的值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FLAG_ACTIVITY_NEW_TASK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：根据</w:t>
      </w: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taskAffinity</w:t>
      </w:r>
      <w:r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来判断是否需要启动一个新的</w:t>
      </w:r>
      <w:r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Task，两个应用间调用一般需要添加此flag，若无此flag，被启动的Activity将会与原来的Activity共用一个Task。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原则是在启动另一个Activity时，会检测是否存在与被启动Activity有相同</w:t>
      </w:r>
      <w:r>
        <w:rPr>
          <w:rFonts w:hint="eastAsia"/>
          <w:color w:val="FF0000"/>
          <w:lang w:val="en-US" w:eastAsia="zh-CN"/>
        </w:rPr>
        <w:t>taskAffinity的Task，如果有则在该Task里启动，如果没有则New一个Task。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FLAG_ACTIVITY_CLEAR_TOP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：将所在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Task该实例Activity上面的Activity 清空，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类似</w:t>
      </w:r>
      <w:r>
        <w:rPr>
          <w:rFonts w:hint="eastAsia"/>
          <w:lang w:val="en-US" w:eastAsia="zh-CN"/>
        </w:rPr>
        <w:t>SingleTask。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FLAG_ACTIVITY_SINGLE_TOP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launchMode为Standard时设置这个属性，如果Task有实例不会销毁而是重用。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FLAG_ACTIVITY_TASK_ON_HOME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：将将要启动的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Task置于Home所在Task的上面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FLAG_ACTIVITY_CLEAR_TASK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：将所在栈其它对象清除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FLAG_ACTIVITY_CLEAR_WHEN_TASK_RESET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与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FLAG_ACTIVITY_RESET_TASK_IF_NEEDED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FLAG_ACTIVITY_CLEAR_WHEN_TASK_RESET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用于设置还原点（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一般在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应用内设置，且不能与</w:t>
      </w: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FLAG_ACTIVITY_NEW_TASK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一起设置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），当调用该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Task任意一个Activity带有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FLAG_ACTIVITY_RESET_TASK_IF_NEEDE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时，该还原点以上的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Activity将被清空（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应用内调用没作用，两个应用间调用才有作用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465D"/>
    <w:multiLevelType w:val="singleLevel"/>
    <w:tmpl w:val="5900465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004AA8"/>
    <w:multiLevelType w:val="singleLevel"/>
    <w:tmpl w:val="59004AA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00622B"/>
    <w:multiLevelType w:val="singleLevel"/>
    <w:tmpl w:val="590062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D2B8B"/>
    <w:rsid w:val="08684B79"/>
    <w:rsid w:val="0A0276A5"/>
    <w:rsid w:val="0B761D5B"/>
    <w:rsid w:val="0BA05C3D"/>
    <w:rsid w:val="17A12C37"/>
    <w:rsid w:val="1AA05A48"/>
    <w:rsid w:val="1B37365E"/>
    <w:rsid w:val="1BD6211D"/>
    <w:rsid w:val="1E5A0945"/>
    <w:rsid w:val="2EC122AE"/>
    <w:rsid w:val="32842E41"/>
    <w:rsid w:val="33E719E7"/>
    <w:rsid w:val="35186C1B"/>
    <w:rsid w:val="3D59528D"/>
    <w:rsid w:val="4794665E"/>
    <w:rsid w:val="487A5DE9"/>
    <w:rsid w:val="4C097632"/>
    <w:rsid w:val="5EC12917"/>
    <w:rsid w:val="799A25C8"/>
    <w:rsid w:val="79D757C0"/>
    <w:rsid w:val="7BB80990"/>
    <w:rsid w:val="7D7213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2017-04-26T07:01:00Z</dcterms:created>
  <dc:creator>YC</dc:creator>
  <cp:lastModifiedBy>YC</cp:lastModifiedBy>
  <dcterms:modified xsi:type="dcterms:W3CDTF">2017-04-27T07:51:53Z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