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5F5" w:rsidRDefault="001B05F5" w:rsidP="001B05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1- x*y-c/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d+t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*r ifadesinin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sözdizim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ağacını çiziniz. </w:t>
      </w:r>
    </w:p>
    <w:p w:rsidR="001B05F5" w:rsidRDefault="001B05F5" w:rsidP="001B05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2- x*y-c/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d+t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*r ifadesinin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token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dizisini yazınız. </w:t>
      </w:r>
    </w:p>
    <w:p w:rsidR="001B05F5" w:rsidRDefault="001B05F5" w:rsidP="001B05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3- iki kodlamanın tanımlanabildiği bir BNF yazınız. </w:t>
      </w:r>
    </w:p>
    <w:p w:rsidR="001B05F5" w:rsidRDefault="001B05F5" w:rsidP="001B05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4- Belirsiz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Grammeri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bir örnek üzerinde anlatınız. (Dersteki açıklama yeterli değildir, örnek üzerinde anlatılmalıdır.)</w:t>
      </w:r>
    </w:p>
    <w:p w:rsidR="001B05F5" w:rsidRDefault="001B05F5" w:rsidP="001B05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5- </w:t>
      </w:r>
      <w:bookmarkStart w:id="0" w:name="_GoBack"/>
      <w:r>
        <w:rPr>
          <w:rFonts w:ascii="Segoe UI" w:hAnsi="Segoe UI" w:cs="Segoe UI"/>
          <w:color w:val="212529"/>
          <w:sz w:val="23"/>
          <w:szCs w:val="23"/>
        </w:rPr>
        <w:t xml:space="preserve">C++ dilinde değişken tanımı için kısmı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sözdizim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grafiğini </w:t>
      </w:r>
      <w:bookmarkEnd w:id="0"/>
      <w:r>
        <w:rPr>
          <w:rFonts w:ascii="Segoe UI" w:hAnsi="Segoe UI" w:cs="Segoe UI"/>
          <w:color w:val="212529"/>
          <w:sz w:val="23"/>
          <w:szCs w:val="23"/>
        </w:rPr>
        <w:t>çiziniz. </w:t>
      </w:r>
    </w:p>
    <w:p w:rsidR="007852E3" w:rsidRDefault="007852E3"/>
    <w:sectPr w:rsidR="0078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F5"/>
    <w:rsid w:val="001B05F5"/>
    <w:rsid w:val="00232489"/>
    <w:rsid w:val="0078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5382C-F218-4EA7-9A62-590E9DE7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2</cp:revision>
  <dcterms:created xsi:type="dcterms:W3CDTF">2020-10-24T11:08:00Z</dcterms:created>
  <dcterms:modified xsi:type="dcterms:W3CDTF">2020-10-24T14:47:00Z</dcterms:modified>
</cp:coreProperties>
</file>