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Look w:val="04A0" w:firstRow="1" w:lastRow="0" w:firstColumn="1" w:lastColumn="0" w:noHBand="0" w:noVBand="1"/>
      </w:tblPr>
      <w:tblGrid>
        <w:gridCol w:w="1843"/>
        <w:gridCol w:w="1789"/>
        <w:gridCol w:w="1909"/>
        <w:gridCol w:w="1985"/>
        <w:gridCol w:w="2256"/>
      </w:tblGrid>
      <w:tr w:rsidR="0008124F" w:rsidRPr="001C3816" w14:paraId="28196F47" w14:textId="77777777" w:rsidTr="0008124F">
        <w:trPr>
          <w:trHeight w:val="1065"/>
        </w:trPr>
        <w:tc>
          <w:tcPr>
            <w:tcW w:w="9781" w:type="dxa"/>
            <w:gridSpan w:val="5"/>
            <w:tcBorders>
              <w:top w:val="single" w:sz="4" w:space="0" w:color="auto"/>
              <w:left w:val="nil"/>
              <w:bottom w:val="nil"/>
              <w:right w:val="nil"/>
            </w:tcBorders>
            <w:shd w:val="clear" w:color="auto" w:fill="auto"/>
            <w:noWrap/>
            <w:vAlign w:val="bottom"/>
            <w:hideMark/>
          </w:tcPr>
          <w:p w14:paraId="04E6ACC2" w14:textId="24FEB177" w:rsidR="0008124F" w:rsidRDefault="0008124F" w:rsidP="00D30F6B">
            <w:pPr>
              <w:widowControl/>
              <w:spacing w:line="600" w:lineRule="exact"/>
              <w:jc w:val="center"/>
              <w:rPr>
                <w:rFonts w:ascii="微软雅黑" w:eastAsia="微软雅黑" w:hAnsi="微软雅黑" w:cs="宋体"/>
                <w:b/>
                <w:bCs/>
                <w:color w:val="7030A0"/>
                <w:kern w:val="0"/>
                <w:sz w:val="43"/>
                <w:szCs w:val="43"/>
              </w:rPr>
            </w:pPr>
            <w:r w:rsidRPr="001C3816">
              <w:rPr>
                <w:rFonts w:ascii="微软雅黑" w:eastAsia="微软雅黑" w:hAnsi="微软雅黑" w:cs="宋体" w:hint="eastAsia"/>
                <w:b/>
                <w:bCs/>
                <w:color w:val="7030A0"/>
                <w:kern w:val="0"/>
                <w:sz w:val="43"/>
                <w:szCs w:val="43"/>
              </w:rPr>
              <w:t>Imagine Cup 2018 微软</w:t>
            </w:r>
            <w:r w:rsidR="001D4E31">
              <w:rPr>
                <w:rFonts w:ascii="微软雅黑" w:eastAsia="微软雅黑" w:hAnsi="微软雅黑" w:cs="宋体" w:hint="eastAsia"/>
                <w:b/>
                <w:bCs/>
                <w:color w:val="7030A0"/>
                <w:kern w:val="0"/>
                <w:sz w:val="43"/>
                <w:szCs w:val="43"/>
              </w:rPr>
              <w:t>”</w:t>
            </w:r>
            <w:r w:rsidRPr="001C3816">
              <w:rPr>
                <w:rFonts w:ascii="微软雅黑" w:eastAsia="微软雅黑" w:hAnsi="微软雅黑" w:cs="宋体" w:hint="eastAsia"/>
                <w:b/>
                <w:bCs/>
                <w:color w:val="7030A0"/>
                <w:kern w:val="0"/>
                <w:sz w:val="43"/>
                <w:szCs w:val="43"/>
              </w:rPr>
              <w:t>创新杯</w:t>
            </w:r>
            <w:r w:rsidR="001D4E31">
              <w:rPr>
                <w:rFonts w:ascii="微软雅黑" w:eastAsia="微软雅黑" w:hAnsi="微软雅黑" w:cs="宋体" w:hint="eastAsia"/>
                <w:b/>
                <w:bCs/>
                <w:color w:val="7030A0"/>
                <w:kern w:val="0"/>
                <w:sz w:val="43"/>
                <w:szCs w:val="43"/>
              </w:rPr>
              <w:t>”</w:t>
            </w:r>
          </w:p>
          <w:p w14:paraId="207E4B3F" w14:textId="77777777" w:rsidR="0008124F" w:rsidRPr="001C3816" w:rsidRDefault="0008124F" w:rsidP="00D30F6B">
            <w:pPr>
              <w:widowControl/>
              <w:spacing w:line="600" w:lineRule="exact"/>
              <w:jc w:val="center"/>
              <w:rPr>
                <w:rFonts w:ascii="微软雅黑" w:eastAsia="微软雅黑" w:hAnsi="微软雅黑" w:cs="宋体"/>
                <w:b/>
                <w:bCs/>
                <w:color w:val="7030A0"/>
                <w:kern w:val="0"/>
                <w:sz w:val="43"/>
                <w:szCs w:val="43"/>
              </w:rPr>
            </w:pPr>
            <w:r w:rsidRPr="001C3816">
              <w:rPr>
                <w:rFonts w:ascii="微软雅黑" w:eastAsia="微软雅黑" w:hAnsi="微软雅黑" w:cs="宋体" w:hint="eastAsia"/>
                <w:b/>
                <w:bCs/>
                <w:color w:val="7030A0"/>
                <w:kern w:val="0"/>
                <w:sz w:val="43"/>
                <w:szCs w:val="43"/>
              </w:rPr>
              <w:t>全球学生科技大赛</w:t>
            </w:r>
          </w:p>
        </w:tc>
      </w:tr>
      <w:tr w:rsidR="0008124F" w:rsidRPr="001C3816" w14:paraId="013DFE83" w14:textId="77777777" w:rsidTr="0008124F">
        <w:trPr>
          <w:trHeight w:val="960"/>
        </w:trPr>
        <w:tc>
          <w:tcPr>
            <w:tcW w:w="9781" w:type="dxa"/>
            <w:gridSpan w:val="5"/>
            <w:tcBorders>
              <w:top w:val="nil"/>
              <w:left w:val="nil"/>
              <w:bottom w:val="nil"/>
              <w:right w:val="nil"/>
            </w:tcBorders>
            <w:shd w:val="clear" w:color="auto" w:fill="auto"/>
            <w:noWrap/>
            <w:hideMark/>
          </w:tcPr>
          <w:p w14:paraId="72CEC3E4" w14:textId="77777777" w:rsidR="0008124F" w:rsidRPr="001C3816" w:rsidRDefault="0008124F" w:rsidP="00D30F6B">
            <w:pPr>
              <w:widowControl/>
              <w:spacing w:line="600" w:lineRule="exact"/>
              <w:jc w:val="center"/>
              <w:rPr>
                <w:rFonts w:ascii="微软雅黑" w:eastAsia="微软雅黑" w:hAnsi="微软雅黑" w:cs="宋体"/>
                <w:b/>
                <w:bCs/>
                <w:color w:val="7030A0"/>
                <w:kern w:val="0"/>
                <w:sz w:val="45"/>
                <w:szCs w:val="45"/>
              </w:rPr>
            </w:pPr>
            <w:r w:rsidRPr="001C3816">
              <w:rPr>
                <w:rFonts w:ascii="微软雅黑" w:eastAsia="微软雅黑" w:hAnsi="微软雅黑" w:cs="宋体" w:hint="eastAsia"/>
                <w:b/>
                <w:bCs/>
                <w:color w:val="7030A0"/>
                <w:kern w:val="0"/>
                <w:sz w:val="45"/>
                <w:szCs w:val="45"/>
              </w:rPr>
              <w:t>中国区比赛项目计划书</w:t>
            </w:r>
          </w:p>
        </w:tc>
      </w:tr>
      <w:tr w:rsidR="0008124F" w:rsidRPr="001C3816" w14:paraId="040E9C4D" w14:textId="77777777" w:rsidTr="0008124F">
        <w:trPr>
          <w:trHeight w:val="315"/>
        </w:trPr>
        <w:tc>
          <w:tcPr>
            <w:tcW w:w="9781" w:type="dxa"/>
            <w:gridSpan w:val="5"/>
            <w:tcBorders>
              <w:top w:val="single" w:sz="8" w:space="0" w:color="403151"/>
              <w:left w:val="single" w:sz="8" w:space="0" w:color="403151"/>
              <w:bottom w:val="single" w:sz="8" w:space="0" w:color="403151"/>
              <w:right w:val="single" w:sz="8" w:space="0" w:color="403151"/>
            </w:tcBorders>
            <w:shd w:val="clear" w:color="000000" w:fill="000000"/>
            <w:noWrap/>
            <w:vAlign w:val="center"/>
            <w:hideMark/>
          </w:tcPr>
          <w:p w14:paraId="4259A4A8"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t>参赛信息</w:t>
            </w:r>
          </w:p>
        </w:tc>
      </w:tr>
      <w:tr w:rsidR="0008124F" w:rsidRPr="001C3816" w14:paraId="1400B715" w14:textId="77777777" w:rsidTr="0008124F">
        <w:trPr>
          <w:trHeight w:val="606"/>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3F8ED7B1"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参赛队伍名称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65F57119" w14:textId="7BD167FC" w:rsidR="0008124F" w:rsidRPr="001C3816" w:rsidRDefault="009D587A" w:rsidP="00E82240">
            <w:pPr>
              <w:widowControl/>
              <w:jc w:val="center"/>
              <w:rPr>
                <w:rFonts w:ascii="微软雅黑" w:eastAsia="微软雅黑" w:hAnsi="微软雅黑" w:cs="宋体"/>
                <w:b/>
                <w:bCs/>
                <w:color w:val="000000"/>
                <w:kern w:val="0"/>
                <w:sz w:val="20"/>
                <w:szCs w:val="20"/>
              </w:rPr>
            </w:pPr>
            <w:r w:rsidRPr="009D587A">
              <w:rPr>
                <w:rFonts w:ascii="微软雅黑" w:eastAsia="微软雅黑" w:hAnsi="微软雅黑" w:cs="宋体"/>
                <w:b/>
                <w:bCs/>
                <w:color w:val="000000"/>
                <w:kern w:val="0"/>
                <w:sz w:val="20"/>
                <w:szCs w:val="20"/>
              </w:rPr>
              <w:t>Royal software</w:t>
            </w:r>
          </w:p>
        </w:tc>
      </w:tr>
      <w:tr w:rsidR="0008124F" w:rsidRPr="001C3816" w14:paraId="009897CC"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A7C62CA"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参赛作品名称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10E6C823" w14:textId="15531127" w:rsidR="0008124F" w:rsidRPr="001C3816" w:rsidRDefault="002D638C"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 xml:space="preserve">Note </w:t>
            </w:r>
            <w:r>
              <w:rPr>
                <w:rFonts w:ascii="微软雅黑" w:eastAsia="微软雅黑" w:hAnsi="微软雅黑" w:cs="宋体"/>
                <w:b/>
                <w:bCs/>
                <w:color w:val="000000"/>
                <w:kern w:val="0"/>
                <w:sz w:val="20"/>
                <w:szCs w:val="20"/>
              </w:rPr>
              <w:t>A</w:t>
            </w:r>
            <w:r w:rsidRPr="000B5803">
              <w:rPr>
                <w:rFonts w:ascii="微软雅黑" w:eastAsia="微软雅黑" w:hAnsi="微软雅黑" w:cs="宋体"/>
                <w:b/>
                <w:bCs/>
                <w:color w:val="000000"/>
                <w:kern w:val="0"/>
                <w:sz w:val="20"/>
                <w:szCs w:val="20"/>
              </w:rPr>
              <w:t>ssistant</w:t>
            </w:r>
          </w:p>
        </w:tc>
      </w:tr>
      <w:tr w:rsidR="0008124F" w:rsidRPr="001C3816" w14:paraId="0A778BB0"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9041F9C"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队长姓名</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2E3D8DD9" w14:textId="19DE92F4"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 xml:space="preserve">　</w:t>
            </w:r>
            <w:r w:rsidR="009D587A">
              <w:rPr>
                <w:rFonts w:ascii="微软雅黑" w:eastAsia="微软雅黑" w:hAnsi="微软雅黑" w:cs="宋体" w:hint="eastAsia"/>
                <w:b/>
                <w:bCs/>
                <w:color w:val="000000"/>
                <w:kern w:val="0"/>
                <w:sz w:val="20"/>
                <w:szCs w:val="20"/>
              </w:rPr>
              <w:t>丁子元</w:t>
            </w:r>
          </w:p>
        </w:tc>
      </w:tr>
      <w:tr w:rsidR="0008124F" w:rsidRPr="001C3816" w14:paraId="7C13718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273687DA"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学校名称</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72067069" w14:textId="28FCE074"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 xml:space="preserve">　</w:t>
            </w:r>
            <w:r w:rsidR="009D587A">
              <w:rPr>
                <w:rFonts w:ascii="微软雅黑" w:eastAsia="微软雅黑" w:hAnsi="微软雅黑" w:cs="宋体" w:hint="eastAsia"/>
                <w:b/>
                <w:bCs/>
                <w:color w:val="000000"/>
                <w:kern w:val="0"/>
                <w:sz w:val="20"/>
                <w:szCs w:val="20"/>
              </w:rPr>
              <w:t>重庆大学</w:t>
            </w:r>
          </w:p>
        </w:tc>
      </w:tr>
      <w:tr w:rsidR="0008124F" w:rsidRPr="001C3816" w14:paraId="4C235F3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10F6BB15"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联系电话</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6473DE48" w14:textId="5DA2E35E"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 xml:space="preserve">　</w:t>
            </w:r>
            <w:r w:rsidR="009D587A">
              <w:rPr>
                <w:rFonts w:ascii="微软雅黑" w:eastAsia="微软雅黑" w:hAnsi="微软雅黑" w:cs="宋体" w:hint="eastAsia"/>
                <w:b/>
                <w:bCs/>
                <w:color w:val="000000"/>
                <w:kern w:val="0"/>
                <w:sz w:val="20"/>
                <w:szCs w:val="20"/>
              </w:rPr>
              <w:t>17725029769</w:t>
            </w:r>
          </w:p>
        </w:tc>
      </w:tr>
      <w:tr w:rsidR="0008124F" w:rsidRPr="001C3816" w14:paraId="7B368EF6"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040808B7"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电子邮箱</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4342F825" w14:textId="1399FB86" w:rsidR="0008124F" w:rsidRPr="001C3816" w:rsidRDefault="009D587A" w:rsidP="00D30F6B">
            <w:pPr>
              <w:widowControl/>
              <w:jc w:val="center"/>
              <w:rPr>
                <w:rFonts w:ascii="宋体" w:eastAsia="宋体" w:hAnsi="宋体" w:cs="宋体"/>
                <w:color w:val="0000FF"/>
                <w:kern w:val="0"/>
                <w:sz w:val="22"/>
                <w:u w:val="single"/>
              </w:rPr>
            </w:pPr>
            <w:r>
              <w:rPr>
                <w:rFonts w:ascii="宋体" w:eastAsia="宋体" w:hAnsi="宋体" w:cs="宋体" w:hint="eastAsia"/>
                <w:color w:val="0000FF"/>
                <w:kern w:val="0"/>
                <w:sz w:val="22"/>
                <w:u w:val="single"/>
              </w:rPr>
              <w:t>anuding@126</w:t>
            </w:r>
            <w:r w:rsidR="00AA1F2E">
              <w:rPr>
                <w:rFonts w:ascii="宋体" w:eastAsia="宋体" w:hAnsi="宋体" w:cs="宋体" w:hint="eastAsia"/>
                <w:color w:val="0000FF"/>
                <w:kern w:val="0"/>
                <w:sz w:val="22"/>
                <w:u w:val="single"/>
              </w:rPr>
              <w:t>.</w:t>
            </w:r>
            <w:r>
              <w:rPr>
                <w:rFonts w:ascii="宋体" w:eastAsia="宋体" w:hAnsi="宋体" w:cs="宋体" w:hint="eastAsia"/>
                <w:color w:val="0000FF"/>
                <w:kern w:val="0"/>
                <w:sz w:val="22"/>
                <w:u w:val="single"/>
              </w:rPr>
              <w:t>com</w:t>
            </w:r>
          </w:p>
        </w:tc>
      </w:tr>
      <w:tr w:rsidR="0008124F" w:rsidRPr="001C3816" w14:paraId="7CD59DAC"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7717664E"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邮寄地址</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57BCB0C0" w14:textId="710B244F" w:rsidR="0008124F" w:rsidRPr="001C3816" w:rsidRDefault="009D587A" w:rsidP="00D30F6B">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重庆市重庆大学虎溪校区松园三栋</w:t>
            </w:r>
          </w:p>
        </w:tc>
      </w:tr>
      <w:tr w:rsidR="0008124F" w:rsidRPr="001C3816" w14:paraId="780CA768" w14:textId="77777777" w:rsidTr="0008124F">
        <w:trPr>
          <w:trHeight w:val="500"/>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2A0ECD37"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团队新浪微博账号</w:t>
            </w:r>
          </w:p>
        </w:tc>
        <w:tc>
          <w:tcPr>
            <w:tcW w:w="7938" w:type="dxa"/>
            <w:gridSpan w:val="4"/>
            <w:tcBorders>
              <w:top w:val="single" w:sz="8" w:space="0" w:color="403151"/>
              <w:left w:val="nil"/>
              <w:bottom w:val="single" w:sz="8" w:space="0" w:color="403151"/>
              <w:right w:val="single" w:sz="8" w:space="0" w:color="403151"/>
            </w:tcBorders>
            <w:shd w:val="clear" w:color="auto" w:fill="auto"/>
            <w:vAlign w:val="center"/>
            <w:hideMark/>
          </w:tcPr>
          <w:p w14:paraId="14E38908" w14:textId="6AB75C60" w:rsidR="0008124F" w:rsidRPr="001C3816" w:rsidRDefault="00022C2E" w:rsidP="00D30F6B">
            <w:pPr>
              <w:widowControl/>
              <w:jc w:val="center"/>
              <w:rPr>
                <w:rFonts w:ascii="微软雅黑" w:eastAsia="微软雅黑" w:hAnsi="微软雅黑" w:cs="宋体"/>
                <w:b/>
                <w:bCs/>
                <w:color w:val="000000"/>
                <w:kern w:val="0"/>
                <w:sz w:val="20"/>
                <w:szCs w:val="20"/>
              </w:rPr>
            </w:pPr>
            <w:r w:rsidRPr="00022C2E">
              <w:rPr>
                <w:rFonts w:ascii="微软雅黑" w:eastAsia="微软雅黑" w:hAnsi="微软雅黑" w:cs="宋体"/>
                <w:b/>
                <w:bCs/>
                <w:color w:val="000000"/>
                <w:kern w:val="0"/>
                <w:sz w:val="20"/>
                <w:szCs w:val="20"/>
              </w:rPr>
              <w:t>https://weibo.com/u/5680915556</w:t>
            </w:r>
          </w:p>
        </w:tc>
      </w:tr>
      <w:tr w:rsidR="0008124F" w:rsidRPr="001C3816" w14:paraId="3F4D69A3" w14:textId="77777777" w:rsidTr="0008124F">
        <w:trPr>
          <w:trHeight w:val="345"/>
        </w:trPr>
        <w:tc>
          <w:tcPr>
            <w:tcW w:w="1843" w:type="dxa"/>
            <w:tcBorders>
              <w:top w:val="nil"/>
              <w:left w:val="single" w:sz="8" w:space="0" w:color="403151"/>
              <w:bottom w:val="single" w:sz="8" w:space="0" w:color="403151"/>
              <w:right w:val="single" w:sz="8" w:space="0" w:color="403151"/>
            </w:tcBorders>
            <w:shd w:val="clear" w:color="auto" w:fill="auto"/>
            <w:vAlign w:val="center"/>
            <w:hideMark/>
          </w:tcPr>
          <w:p w14:paraId="187F4721"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参赛区域/校区</w:t>
            </w:r>
          </w:p>
        </w:tc>
        <w:tc>
          <w:tcPr>
            <w:tcW w:w="7938" w:type="dxa"/>
            <w:gridSpan w:val="4"/>
            <w:tcBorders>
              <w:top w:val="single" w:sz="8" w:space="0" w:color="403151"/>
              <w:left w:val="single" w:sz="8" w:space="0" w:color="auto"/>
              <w:bottom w:val="single" w:sz="8" w:space="0" w:color="auto"/>
              <w:right w:val="single" w:sz="8" w:space="0" w:color="000000"/>
            </w:tcBorders>
            <w:shd w:val="clear" w:color="auto" w:fill="auto"/>
            <w:vAlign w:val="center"/>
            <w:hideMark/>
          </w:tcPr>
          <w:p w14:paraId="65D88AB0" w14:textId="77777777" w:rsidR="0008124F" w:rsidRPr="001C3816" w:rsidRDefault="0008124F" w:rsidP="00D30F6B">
            <w:pPr>
              <w:widowControl/>
              <w:jc w:val="center"/>
              <w:rPr>
                <w:rFonts w:ascii="Arial" w:eastAsia="宋体" w:hAnsi="Arial" w:cs="Arial"/>
                <w:color w:val="A6A6A6"/>
                <w:kern w:val="0"/>
                <w:sz w:val="20"/>
                <w:szCs w:val="20"/>
              </w:rPr>
            </w:pPr>
            <w:r w:rsidRPr="00075943">
              <w:rPr>
                <w:rFonts w:ascii="微软雅黑" w:eastAsia="微软雅黑" w:hAnsi="微软雅黑" w:cs="宋体" w:hint="eastAsia"/>
                <w:b/>
                <w:bCs/>
                <w:color w:val="000000"/>
                <w:kern w:val="0"/>
                <w:sz w:val="20"/>
                <w:szCs w:val="20"/>
              </w:rPr>
              <w:t>重庆区域赛</w:t>
            </w:r>
          </w:p>
        </w:tc>
      </w:tr>
      <w:tr w:rsidR="0008124F" w:rsidRPr="001C3816" w14:paraId="33AF0CE5" w14:textId="77777777" w:rsidTr="0008124F">
        <w:trPr>
          <w:trHeight w:val="315"/>
        </w:trPr>
        <w:tc>
          <w:tcPr>
            <w:tcW w:w="9781" w:type="dxa"/>
            <w:gridSpan w:val="5"/>
            <w:tcBorders>
              <w:top w:val="single" w:sz="8" w:space="0" w:color="403151"/>
              <w:left w:val="single" w:sz="8" w:space="0" w:color="403151"/>
              <w:bottom w:val="single" w:sz="8" w:space="0" w:color="auto"/>
              <w:right w:val="single" w:sz="8" w:space="0" w:color="403151"/>
            </w:tcBorders>
            <w:shd w:val="clear" w:color="000000" w:fill="000000"/>
            <w:noWrap/>
            <w:vAlign w:val="center"/>
            <w:hideMark/>
          </w:tcPr>
          <w:p w14:paraId="17DA7B0B"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t>团队信息</w:t>
            </w:r>
          </w:p>
        </w:tc>
      </w:tr>
      <w:tr w:rsidR="0008124F" w:rsidRPr="001C3816" w14:paraId="69548B40" w14:textId="77777777" w:rsidTr="0008124F">
        <w:trPr>
          <w:trHeight w:val="1020"/>
        </w:trPr>
        <w:tc>
          <w:tcPr>
            <w:tcW w:w="9781" w:type="dxa"/>
            <w:gridSpan w:val="5"/>
            <w:tcBorders>
              <w:top w:val="single" w:sz="8" w:space="0" w:color="auto"/>
              <w:left w:val="nil"/>
              <w:bottom w:val="single" w:sz="8" w:space="0" w:color="auto"/>
              <w:right w:val="nil"/>
            </w:tcBorders>
            <w:shd w:val="clear" w:color="000000" w:fill="EAEAEA"/>
            <w:hideMark/>
          </w:tcPr>
          <w:p w14:paraId="5D8E73FF" w14:textId="58E34F77" w:rsidR="0008124F"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所有团队成员必须在2018年01月30日前在https://imagine</w:t>
            </w:r>
            <w:r w:rsidR="00D36CB7">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microsoft</w:t>
            </w:r>
            <w:r w:rsidR="00D36CB7">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com完成注册和组队</w:t>
            </w:r>
          </w:p>
          <w:p w14:paraId="3D04F06D" w14:textId="77777777" w:rsidR="0008124F"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团队在2018年01月30日前可以对团员和指导教师进行修改，2018年01月30日后不接受团队信息的修改</w:t>
            </w:r>
          </w:p>
          <w:p w14:paraId="018869EE" w14:textId="48B25B4C" w:rsidR="0008124F" w:rsidRPr="001C3816" w:rsidRDefault="0008124F" w:rsidP="00D30F6B">
            <w:pPr>
              <w:widowControl/>
              <w:spacing w:line="400" w:lineRule="exac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 团队成员信息以在https://imagine</w:t>
            </w:r>
            <w:r w:rsidR="00D36CB7">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microsoft</w:t>
            </w:r>
            <w:r w:rsidR="00D36CB7">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com上注册的信息为准，该信息将作为我们颁发相关证书的依据</w:t>
            </w:r>
          </w:p>
        </w:tc>
      </w:tr>
      <w:tr w:rsidR="0008124F" w:rsidRPr="001C3816" w14:paraId="3D932A7D"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B6F1481"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姓名</w:t>
            </w:r>
          </w:p>
        </w:tc>
        <w:tc>
          <w:tcPr>
            <w:tcW w:w="1985" w:type="dxa"/>
            <w:tcBorders>
              <w:top w:val="nil"/>
              <w:left w:val="nil"/>
              <w:bottom w:val="single" w:sz="8" w:space="0" w:color="auto"/>
              <w:right w:val="single" w:sz="8" w:space="0" w:color="auto"/>
            </w:tcBorders>
            <w:shd w:val="clear" w:color="auto" w:fill="auto"/>
            <w:vAlign w:val="center"/>
            <w:hideMark/>
          </w:tcPr>
          <w:p w14:paraId="1F7280A4"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学校名称</w:t>
            </w:r>
          </w:p>
        </w:tc>
        <w:tc>
          <w:tcPr>
            <w:tcW w:w="1984" w:type="dxa"/>
            <w:tcBorders>
              <w:top w:val="nil"/>
              <w:left w:val="nil"/>
              <w:bottom w:val="single" w:sz="8" w:space="0" w:color="auto"/>
              <w:right w:val="single" w:sz="8" w:space="0" w:color="auto"/>
            </w:tcBorders>
            <w:shd w:val="clear" w:color="auto" w:fill="auto"/>
            <w:vAlign w:val="center"/>
            <w:hideMark/>
          </w:tcPr>
          <w:p w14:paraId="06BDDD16"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院系/年级</w:t>
            </w:r>
          </w:p>
        </w:tc>
        <w:tc>
          <w:tcPr>
            <w:tcW w:w="1985" w:type="dxa"/>
            <w:tcBorders>
              <w:top w:val="nil"/>
              <w:left w:val="nil"/>
              <w:bottom w:val="single" w:sz="8" w:space="0" w:color="auto"/>
              <w:right w:val="single" w:sz="4" w:space="0" w:color="auto"/>
            </w:tcBorders>
            <w:shd w:val="clear" w:color="auto" w:fill="auto"/>
            <w:vAlign w:val="center"/>
            <w:hideMark/>
          </w:tcPr>
          <w:p w14:paraId="3CD74FBD"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微软雅黑" w:eastAsia="微软雅黑" w:hAnsi="微软雅黑" w:cs="宋体" w:hint="eastAsia"/>
                <w:b/>
                <w:bCs/>
                <w:color w:val="000000"/>
                <w:kern w:val="0"/>
                <w:sz w:val="20"/>
                <w:szCs w:val="20"/>
              </w:rPr>
              <w:t>电话</w:t>
            </w:r>
          </w:p>
        </w:tc>
        <w:tc>
          <w:tcPr>
            <w:tcW w:w="1984" w:type="dxa"/>
            <w:tcBorders>
              <w:top w:val="nil"/>
              <w:left w:val="single" w:sz="4" w:space="0" w:color="auto"/>
              <w:bottom w:val="single" w:sz="8" w:space="0" w:color="auto"/>
              <w:right w:val="single" w:sz="8" w:space="0" w:color="auto"/>
            </w:tcBorders>
            <w:shd w:val="clear" w:color="auto" w:fill="auto"/>
            <w:vAlign w:val="center"/>
          </w:tcPr>
          <w:p w14:paraId="2B1AC8B9" w14:textId="77777777" w:rsidR="0008124F" w:rsidRPr="001C3816" w:rsidRDefault="0008124F" w:rsidP="00D30F6B">
            <w:pPr>
              <w:widowControl/>
              <w:jc w:val="center"/>
              <w:rPr>
                <w:rFonts w:ascii="微软雅黑" w:eastAsia="微软雅黑" w:hAnsi="微软雅黑" w:cs="宋体"/>
                <w:b/>
                <w:bCs/>
                <w:color w:val="000000"/>
                <w:kern w:val="0"/>
                <w:sz w:val="20"/>
                <w:szCs w:val="20"/>
              </w:rPr>
            </w:pPr>
            <w:r w:rsidRPr="001C3816">
              <w:rPr>
                <w:rFonts w:ascii="Arial" w:eastAsia="宋体" w:hAnsi="Arial" w:cs="Arial"/>
                <w:b/>
                <w:bCs/>
                <w:color w:val="000000"/>
                <w:kern w:val="0"/>
                <w:sz w:val="20"/>
                <w:szCs w:val="20"/>
              </w:rPr>
              <w:t>IC</w:t>
            </w:r>
            <w:r w:rsidRPr="001C3816">
              <w:rPr>
                <w:rFonts w:ascii="微软雅黑" w:eastAsia="微软雅黑" w:hAnsi="微软雅黑" w:cs="Arial" w:hint="eastAsia"/>
                <w:b/>
                <w:bCs/>
                <w:color w:val="000000"/>
                <w:kern w:val="0"/>
                <w:sz w:val="20"/>
                <w:szCs w:val="20"/>
              </w:rPr>
              <w:t>站点注册</w:t>
            </w:r>
            <w:r w:rsidRPr="001C3816">
              <w:rPr>
                <w:rFonts w:ascii="Arial" w:eastAsia="宋体" w:hAnsi="Arial" w:cs="Arial"/>
                <w:b/>
                <w:bCs/>
                <w:color w:val="000000"/>
                <w:kern w:val="0"/>
                <w:sz w:val="20"/>
                <w:szCs w:val="20"/>
              </w:rPr>
              <w:t>Email</w:t>
            </w:r>
          </w:p>
        </w:tc>
      </w:tr>
      <w:tr w:rsidR="0008124F" w:rsidRPr="001C3816" w14:paraId="39C8F41F"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51D1C99D" w14:textId="64D89202" w:rsidR="0008124F" w:rsidRPr="009D2B81" w:rsidRDefault="005B3798" w:rsidP="00D30F6B">
            <w:pPr>
              <w:widowControl/>
              <w:jc w:val="center"/>
              <w:rPr>
                <w:rFonts w:ascii="微软雅黑" w:eastAsia="微软雅黑" w:hAnsi="微软雅黑" w:cs="Arial"/>
                <w:color w:val="A6A6A6"/>
                <w:kern w:val="0"/>
                <w:sz w:val="20"/>
                <w:szCs w:val="20"/>
              </w:rPr>
            </w:pPr>
            <w:r w:rsidRPr="009D2B81">
              <w:rPr>
                <w:rFonts w:ascii="微软雅黑" w:eastAsia="微软雅黑" w:hAnsi="微软雅黑" w:cs="Arial" w:hint="eastAsia"/>
                <w:color w:val="A6A6A6"/>
                <w:kern w:val="0"/>
                <w:sz w:val="20"/>
                <w:szCs w:val="20"/>
              </w:rPr>
              <w:t>丁子元</w:t>
            </w:r>
          </w:p>
        </w:tc>
        <w:tc>
          <w:tcPr>
            <w:tcW w:w="1985" w:type="dxa"/>
            <w:tcBorders>
              <w:top w:val="nil"/>
              <w:left w:val="nil"/>
              <w:bottom w:val="single" w:sz="8" w:space="0" w:color="auto"/>
              <w:right w:val="single" w:sz="8" w:space="0" w:color="auto"/>
            </w:tcBorders>
            <w:shd w:val="clear" w:color="auto" w:fill="auto"/>
            <w:vAlign w:val="center"/>
            <w:hideMark/>
          </w:tcPr>
          <w:p w14:paraId="78305B75" w14:textId="046FF6C6" w:rsidR="0008124F" w:rsidRPr="009D2B81" w:rsidRDefault="005B3798" w:rsidP="00D30F6B">
            <w:pPr>
              <w:widowControl/>
              <w:jc w:val="center"/>
              <w:rPr>
                <w:rFonts w:ascii="微软雅黑" w:eastAsia="微软雅黑" w:hAnsi="微软雅黑" w:cs="宋体"/>
                <w:color w:val="000000"/>
                <w:kern w:val="0"/>
                <w:sz w:val="20"/>
                <w:szCs w:val="20"/>
              </w:rPr>
            </w:pPr>
            <w:r w:rsidRPr="009D2B81">
              <w:rPr>
                <w:rFonts w:ascii="微软雅黑" w:eastAsia="微软雅黑" w:hAnsi="微软雅黑" w:cs="宋体" w:hint="eastAsia"/>
                <w:color w:val="000000"/>
                <w:kern w:val="0"/>
                <w:sz w:val="20"/>
                <w:szCs w:val="20"/>
              </w:rPr>
              <w:t>重庆大学</w:t>
            </w:r>
          </w:p>
        </w:tc>
        <w:tc>
          <w:tcPr>
            <w:tcW w:w="1984" w:type="dxa"/>
            <w:tcBorders>
              <w:top w:val="nil"/>
              <w:left w:val="nil"/>
              <w:bottom w:val="single" w:sz="8" w:space="0" w:color="auto"/>
              <w:right w:val="single" w:sz="8" w:space="0" w:color="auto"/>
            </w:tcBorders>
            <w:shd w:val="clear" w:color="auto" w:fill="auto"/>
            <w:vAlign w:val="center"/>
            <w:hideMark/>
          </w:tcPr>
          <w:p w14:paraId="72318605" w14:textId="4E81FE06" w:rsidR="0008124F" w:rsidRPr="009D2B81" w:rsidRDefault="005B3798" w:rsidP="00D30F6B">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软件学院2016级</w:t>
            </w:r>
          </w:p>
        </w:tc>
        <w:tc>
          <w:tcPr>
            <w:tcW w:w="1985" w:type="dxa"/>
            <w:tcBorders>
              <w:top w:val="nil"/>
              <w:left w:val="nil"/>
              <w:bottom w:val="single" w:sz="8" w:space="0" w:color="auto"/>
              <w:right w:val="single" w:sz="4" w:space="0" w:color="auto"/>
            </w:tcBorders>
            <w:shd w:val="clear" w:color="auto" w:fill="auto"/>
            <w:vAlign w:val="center"/>
            <w:hideMark/>
          </w:tcPr>
          <w:p w14:paraId="70EF6B05" w14:textId="7900AAE1" w:rsidR="0008124F" w:rsidRPr="009D2B81" w:rsidRDefault="005B3798" w:rsidP="00D30F6B">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17725029769</w:t>
            </w:r>
          </w:p>
        </w:tc>
        <w:tc>
          <w:tcPr>
            <w:tcW w:w="1984" w:type="dxa"/>
            <w:tcBorders>
              <w:top w:val="nil"/>
              <w:left w:val="single" w:sz="4" w:space="0" w:color="auto"/>
              <w:bottom w:val="single" w:sz="8" w:space="0" w:color="auto"/>
              <w:right w:val="single" w:sz="8" w:space="0" w:color="auto"/>
            </w:tcBorders>
            <w:shd w:val="clear" w:color="auto" w:fill="auto"/>
            <w:vAlign w:val="center"/>
          </w:tcPr>
          <w:p w14:paraId="2BE98CBD" w14:textId="3DE318CA" w:rsidR="0008124F" w:rsidRPr="009D2B81" w:rsidRDefault="005B3798" w:rsidP="00D30F6B">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anuding@126</w:t>
            </w:r>
            <w:r w:rsidR="00D36CB7">
              <w:rPr>
                <w:rFonts w:ascii="微软雅黑" w:eastAsia="微软雅黑" w:hAnsi="微软雅黑" w:cs="Arial" w:hint="eastAsia"/>
                <w:color w:val="000000"/>
                <w:kern w:val="0"/>
                <w:sz w:val="20"/>
                <w:szCs w:val="20"/>
              </w:rPr>
              <w:t>.</w:t>
            </w:r>
            <w:r w:rsidRPr="009D2B81">
              <w:rPr>
                <w:rFonts w:ascii="微软雅黑" w:eastAsia="微软雅黑" w:hAnsi="微软雅黑" w:cs="Arial" w:hint="eastAsia"/>
                <w:color w:val="000000"/>
                <w:kern w:val="0"/>
                <w:sz w:val="20"/>
                <w:szCs w:val="20"/>
              </w:rPr>
              <w:t>com</w:t>
            </w:r>
          </w:p>
        </w:tc>
      </w:tr>
      <w:tr w:rsidR="005B3798" w:rsidRPr="001C3816" w14:paraId="4F1D0303"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6D4A0B59" w14:textId="5F6FEEBB" w:rsidR="005B3798" w:rsidRPr="009D2B81" w:rsidRDefault="005B3798" w:rsidP="005B3798">
            <w:pPr>
              <w:widowControl/>
              <w:jc w:val="center"/>
              <w:rPr>
                <w:rFonts w:ascii="微软雅黑" w:eastAsia="微软雅黑" w:hAnsi="微软雅黑" w:cs="Arial"/>
                <w:color w:val="A6A6A6"/>
                <w:kern w:val="0"/>
                <w:sz w:val="20"/>
                <w:szCs w:val="20"/>
              </w:rPr>
            </w:pPr>
            <w:r w:rsidRPr="009D2B81">
              <w:rPr>
                <w:rFonts w:ascii="微软雅黑" w:eastAsia="微软雅黑" w:hAnsi="微软雅黑" w:cs="Arial" w:hint="eastAsia"/>
                <w:color w:val="A6A6A6"/>
                <w:kern w:val="0"/>
                <w:sz w:val="20"/>
                <w:szCs w:val="20"/>
              </w:rPr>
              <w:t>黄裕涛</w:t>
            </w:r>
          </w:p>
        </w:tc>
        <w:tc>
          <w:tcPr>
            <w:tcW w:w="1985" w:type="dxa"/>
            <w:tcBorders>
              <w:top w:val="nil"/>
              <w:left w:val="nil"/>
              <w:bottom w:val="single" w:sz="8" w:space="0" w:color="auto"/>
              <w:right w:val="single" w:sz="8" w:space="0" w:color="auto"/>
            </w:tcBorders>
            <w:shd w:val="clear" w:color="auto" w:fill="auto"/>
            <w:vAlign w:val="center"/>
            <w:hideMark/>
          </w:tcPr>
          <w:p w14:paraId="4CA2371D" w14:textId="4B05829E"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宋体" w:hint="eastAsia"/>
                <w:color w:val="000000"/>
                <w:kern w:val="0"/>
                <w:sz w:val="20"/>
                <w:szCs w:val="20"/>
              </w:rPr>
              <w:t>重庆大学</w:t>
            </w:r>
          </w:p>
        </w:tc>
        <w:tc>
          <w:tcPr>
            <w:tcW w:w="1984" w:type="dxa"/>
            <w:tcBorders>
              <w:top w:val="nil"/>
              <w:left w:val="nil"/>
              <w:bottom w:val="single" w:sz="8" w:space="0" w:color="auto"/>
              <w:right w:val="single" w:sz="8" w:space="0" w:color="auto"/>
            </w:tcBorders>
            <w:shd w:val="clear" w:color="auto" w:fill="auto"/>
            <w:vAlign w:val="center"/>
            <w:hideMark/>
          </w:tcPr>
          <w:p w14:paraId="06292F07" w14:textId="5AE5A4FE"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软件学院2016级</w:t>
            </w:r>
          </w:p>
        </w:tc>
        <w:tc>
          <w:tcPr>
            <w:tcW w:w="1985" w:type="dxa"/>
            <w:tcBorders>
              <w:top w:val="nil"/>
              <w:left w:val="nil"/>
              <w:bottom w:val="single" w:sz="8" w:space="0" w:color="auto"/>
              <w:right w:val="single" w:sz="4" w:space="0" w:color="auto"/>
            </w:tcBorders>
            <w:shd w:val="clear" w:color="auto" w:fill="auto"/>
            <w:vAlign w:val="center"/>
            <w:hideMark/>
          </w:tcPr>
          <w:p w14:paraId="74FDCAB3" w14:textId="5ABA86E3" w:rsidR="005B3798" w:rsidRPr="009D2B81" w:rsidRDefault="00DD6A4D"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color w:val="000000"/>
                <w:kern w:val="0"/>
                <w:sz w:val="20"/>
                <w:szCs w:val="20"/>
              </w:rPr>
              <w:t>17725020757</w:t>
            </w:r>
            <w:r w:rsidR="005B3798" w:rsidRPr="009D2B81">
              <w:rPr>
                <w:rFonts w:ascii="微软雅黑" w:eastAsia="微软雅黑" w:hAnsi="微软雅黑" w:cs="Arial"/>
                <w:color w:val="000000"/>
                <w:kern w:val="0"/>
                <w:sz w:val="20"/>
                <w:szCs w:val="20"/>
              </w:rPr>
              <w:t xml:space="preserve">　</w:t>
            </w:r>
          </w:p>
        </w:tc>
        <w:tc>
          <w:tcPr>
            <w:tcW w:w="1984" w:type="dxa"/>
            <w:tcBorders>
              <w:top w:val="nil"/>
              <w:left w:val="single" w:sz="4" w:space="0" w:color="auto"/>
              <w:bottom w:val="single" w:sz="8" w:space="0" w:color="auto"/>
              <w:right w:val="single" w:sz="8" w:space="0" w:color="auto"/>
            </w:tcBorders>
            <w:shd w:val="clear" w:color="auto" w:fill="auto"/>
            <w:vAlign w:val="center"/>
          </w:tcPr>
          <w:p w14:paraId="475626D8" w14:textId="083A1910" w:rsidR="005B3798" w:rsidRPr="009D2B81" w:rsidRDefault="005D6E62"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color w:val="000000"/>
                <w:kern w:val="0"/>
                <w:sz w:val="20"/>
                <w:szCs w:val="20"/>
              </w:rPr>
              <w:t>278580633@qq</w:t>
            </w:r>
            <w:r w:rsidR="00D36CB7">
              <w:rPr>
                <w:rFonts w:ascii="微软雅黑" w:eastAsia="微软雅黑" w:hAnsi="微软雅黑" w:cs="Arial" w:hint="eastAsia"/>
                <w:color w:val="000000"/>
                <w:kern w:val="0"/>
                <w:sz w:val="20"/>
                <w:szCs w:val="20"/>
              </w:rPr>
              <w:t>.</w:t>
            </w:r>
            <w:r w:rsidRPr="009D2B81">
              <w:rPr>
                <w:rFonts w:ascii="微软雅黑" w:eastAsia="微软雅黑" w:hAnsi="微软雅黑" w:cs="Arial"/>
                <w:color w:val="000000"/>
                <w:kern w:val="0"/>
                <w:sz w:val="20"/>
                <w:szCs w:val="20"/>
              </w:rPr>
              <w:t xml:space="preserve">com </w:t>
            </w:r>
          </w:p>
        </w:tc>
      </w:tr>
      <w:tr w:rsidR="005B3798" w:rsidRPr="001C3816" w14:paraId="0E42CF2B"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27095C10" w14:textId="036B47F3" w:rsidR="005B3798" w:rsidRPr="009D2B81" w:rsidRDefault="00DD6A4D" w:rsidP="005B3798">
            <w:pPr>
              <w:widowControl/>
              <w:jc w:val="center"/>
              <w:rPr>
                <w:rFonts w:ascii="微软雅黑" w:eastAsia="微软雅黑" w:hAnsi="微软雅黑" w:cs="Arial"/>
                <w:color w:val="A6A6A6"/>
                <w:kern w:val="0"/>
                <w:sz w:val="20"/>
                <w:szCs w:val="20"/>
              </w:rPr>
            </w:pPr>
            <w:r w:rsidRPr="009D2B81">
              <w:rPr>
                <w:rFonts w:ascii="微软雅黑" w:eastAsia="微软雅黑" w:hAnsi="微软雅黑" w:cs="Arial" w:hint="eastAsia"/>
                <w:color w:val="A6A6A6"/>
                <w:kern w:val="0"/>
                <w:sz w:val="20"/>
                <w:szCs w:val="20"/>
              </w:rPr>
              <w:t>史世伟</w:t>
            </w:r>
          </w:p>
        </w:tc>
        <w:tc>
          <w:tcPr>
            <w:tcW w:w="1985" w:type="dxa"/>
            <w:tcBorders>
              <w:top w:val="nil"/>
              <w:left w:val="nil"/>
              <w:bottom w:val="single" w:sz="8" w:space="0" w:color="auto"/>
              <w:right w:val="single" w:sz="8" w:space="0" w:color="auto"/>
            </w:tcBorders>
            <w:shd w:val="clear" w:color="auto" w:fill="auto"/>
            <w:vAlign w:val="center"/>
            <w:hideMark/>
          </w:tcPr>
          <w:p w14:paraId="2D1DA0B7" w14:textId="22DF212F"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宋体" w:hint="eastAsia"/>
                <w:color w:val="000000"/>
                <w:kern w:val="0"/>
                <w:sz w:val="20"/>
                <w:szCs w:val="20"/>
              </w:rPr>
              <w:t>重庆大学</w:t>
            </w:r>
          </w:p>
        </w:tc>
        <w:tc>
          <w:tcPr>
            <w:tcW w:w="1984" w:type="dxa"/>
            <w:tcBorders>
              <w:top w:val="nil"/>
              <w:left w:val="nil"/>
              <w:bottom w:val="single" w:sz="8" w:space="0" w:color="auto"/>
              <w:right w:val="single" w:sz="8" w:space="0" w:color="auto"/>
            </w:tcBorders>
            <w:shd w:val="clear" w:color="auto" w:fill="auto"/>
            <w:vAlign w:val="center"/>
            <w:hideMark/>
          </w:tcPr>
          <w:p w14:paraId="64AB4A38" w14:textId="1E265E55"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软件学院2016级</w:t>
            </w:r>
          </w:p>
        </w:tc>
        <w:tc>
          <w:tcPr>
            <w:tcW w:w="1985" w:type="dxa"/>
            <w:tcBorders>
              <w:top w:val="nil"/>
              <w:left w:val="nil"/>
              <w:bottom w:val="single" w:sz="8" w:space="0" w:color="auto"/>
              <w:right w:val="single" w:sz="4" w:space="0" w:color="auto"/>
            </w:tcBorders>
            <w:shd w:val="clear" w:color="auto" w:fill="auto"/>
            <w:vAlign w:val="center"/>
            <w:hideMark/>
          </w:tcPr>
          <w:p w14:paraId="1A4B39F6" w14:textId="412AE924" w:rsidR="005B3798" w:rsidRPr="009D2B81" w:rsidRDefault="00DD6A4D"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color w:val="000000"/>
                <w:kern w:val="0"/>
                <w:sz w:val="20"/>
                <w:szCs w:val="20"/>
              </w:rPr>
              <w:t>17725026473</w:t>
            </w:r>
            <w:r w:rsidR="005B3798" w:rsidRPr="009D2B81">
              <w:rPr>
                <w:rFonts w:ascii="微软雅黑" w:eastAsia="微软雅黑" w:hAnsi="微软雅黑" w:cs="Arial"/>
                <w:color w:val="000000"/>
                <w:kern w:val="0"/>
                <w:sz w:val="20"/>
                <w:szCs w:val="20"/>
              </w:rPr>
              <w:t xml:space="preserve">　</w:t>
            </w:r>
          </w:p>
        </w:tc>
        <w:tc>
          <w:tcPr>
            <w:tcW w:w="1984" w:type="dxa"/>
            <w:tcBorders>
              <w:top w:val="nil"/>
              <w:left w:val="single" w:sz="4" w:space="0" w:color="auto"/>
              <w:bottom w:val="single" w:sz="8" w:space="0" w:color="auto"/>
              <w:right w:val="single" w:sz="8" w:space="0" w:color="auto"/>
            </w:tcBorders>
            <w:shd w:val="clear" w:color="auto" w:fill="auto"/>
            <w:vAlign w:val="center"/>
          </w:tcPr>
          <w:p w14:paraId="52FB5042" w14:textId="3092E514" w:rsidR="005B3798" w:rsidRPr="009D2B81" w:rsidRDefault="005D6E62" w:rsidP="005D6E62">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color w:val="000000"/>
                <w:kern w:val="0"/>
                <w:sz w:val="20"/>
                <w:szCs w:val="20"/>
              </w:rPr>
              <w:t>ssw410@qq</w:t>
            </w:r>
            <w:r w:rsidR="00D36CB7">
              <w:rPr>
                <w:rFonts w:ascii="微软雅黑" w:eastAsia="微软雅黑" w:hAnsi="微软雅黑" w:cs="Arial" w:hint="eastAsia"/>
                <w:color w:val="000000"/>
                <w:kern w:val="0"/>
                <w:sz w:val="20"/>
                <w:szCs w:val="20"/>
              </w:rPr>
              <w:t>.</w:t>
            </w:r>
            <w:r w:rsidRPr="009D2B81">
              <w:rPr>
                <w:rFonts w:ascii="微软雅黑" w:eastAsia="微软雅黑" w:hAnsi="微软雅黑" w:cs="Arial"/>
                <w:color w:val="000000"/>
                <w:kern w:val="0"/>
                <w:sz w:val="20"/>
                <w:szCs w:val="20"/>
              </w:rPr>
              <w:t xml:space="preserve">com </w:t>
            </w:r>
          </w:p>
        </w:tc>
      </w:tr>
      <w:tr w:rsidR="005B3798" w:rsidRPr="001C3816" w14:paraId="78A0544E" w14:textId="77777777" w:rsidTr="0008124F">
        <w:trPr>
          <w:trHeight w:val="345"/>
        </w:trPr>
        <w:tc>
          <w:tcPr>
            <w:tcW w:w="1843"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4125A45" w14:textId="5D5F7D20" w:rsidR="005B3798" w:rsidRPr="009D2B81" w:rsidRDefault="00374354" w:rsidP="00374354">
            <w:pPr>
              <w:widowControl/>
              <w:jc w:val="center"/>
              <w:rPr>
                <w:rFonts w:ascii="微软雅黑" w:eastAsia="微软雅黑" w:hAnsi="微软雅黑" w:cs="Arial"/>
                <w:color w:val="A6A6A6"/>
                <w:kern w:val="0"/>
                <w:sz w:val="20"/>
                <w:szCs w:val="20"/>
              </w:rPr>
            </w:pPr>
            <w:r w:rsidRPr="009D2B81">
              <w:rPr>
                <w:rFonts w:ascii="微软雅黑" w:eastAsia="微软雅黑" w:hAnsi="微软雅黑" w:cs="Arial" w:hint="eastAsia"/>
                <w:color w:val="A6A6A6"/>
                <w:kern w:val="0"/>
                <w:sz w:val="20"/>
                <w:szCs w:val="20"/>
              </w:rPr>
              <w:t>王洪星</w:t>
            </w:r>
          </w:p>
        </w:tc>
        <w:tc>
          <w:tcPr>
            <w:tcW w:w="1985" w:type="dxa"/>
            <w:tcBorders>
              <w:top w:val="single" w:sz="4" w:space="0" w:color="auto"/>
              <w:left w:val="nil"/>
              <w:bottom w:val="single" w:sz="8" w:space="0" w:color="auto"/>
              <w:right w:val="single" w:sz="8" w:space="0" w:color="auto"/>
            </w:tcBorders>
            <w:shd w:val="clear" w:color="auto" w:fill="auto"/>
            <w:vAlign w:val="center"/>
            <w:hideMark/>
          </w:tcPr>
          <w:p w14:paraId="3F1DE501" w14:textId="52DED4D3"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宋体" w:hint="eastAsia"/>
                <w:color w:val="000000"/>
                <w:kern w:val="0"/>
                <w:sz w:val="20"/>
                <w:szCs w:val="20"/>
              </w:rPr>
              <w:t>重庆大学</w:t>
            </w:r>
          </w:p>
        </w:tc>
        <w:tc>
          <w:tcPr>
            <w:tcW w:w="1984" w:type="dxa"/>
            <w:tcBorders>
              <w:top w:val="single" w:sz="4" w:space="0" w:color="auto"/>
              <w:left w:val="nil"/>
              <w:bottom w:val="single" w:sz="8" w:space="0" w:color="auto"/>
              <w:right w:val="single" w:sz="8" w:space="0" w:color="auto"/>
            </w:tcBorders>
            <w:shd w:val="clear" w:color="auto" w:fill="auto"/>
            <w:vAlign w:val="center"/>
            <w:hideMark/>
          </w:tcPr>
          <w:p w14:paraId="78E72C54" w14:textId="5A1FAB5B" w:rsidR="005B3798" w:rsidRPr="009D2B81" w:rsidRDefault="005B3798"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软件学院</w:t>
            </w:r>
          </w:p>
        </w:tc>
        <w:tc>
          <w:tcPr>
            <w:tcW w:w="1985" w:type="dxa"/>
            <w:tcBorders>
              <w:top w:val="single" w:sz="4" w:space="0" w:color="auto"/>
              <w:left w:val="nil"/>
              <w:bottom w:val="single" w:sz="8" w:space="0" w:color="auto"/>
              <w:right w:val="single" w:sz="4" w:space="0" w:color="auto"/>
            </w:tcBorders>
            <w:shd w:val="clear" w:color="auto" w:fill="auto"/>
            <w:vAlign w:val="center"/>
            <w:hideMark/>
          </w:tcPr>
          <w:p w14:paraId="579C91F8" w14:textId="30DC7094" w:rsidR="005B3798" w:rsidRPr="009D2B81" w:rsidRDefault="00374354"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hint="eastAsia"/>
                <w:color w:val="000000"/>
                <w:kern w:val="0"/>
                <w:sz w:val="20"/>
                <w:szCs w:val="20"/>
              </w:rPr>
              <w:t>18723150865</w:t>
            </w:r>
            <w:r w:rsidR="005B3798" w:rsidRPr="009D2B81">
              <w:rPr>
                <w:rFonts w:ascii="微软雅黑" w:eastAsia="微软雅黑" w:hAnsi="微软雅黑" w:cs="Arial"/>
                <w:color w:val="000000"/>
                <w:kern w:val="0"/>
                <w:sz w:val="20"/>
                <w:szCs w:val="20"/>
              </w:rPr>
              <w:t xml:space="preserve">　</w:t>
            </w:r>
          </w:p>
        </w:tc>
        <w:tc>
          <w:tcPr>
            <w:tcW w:w="1984" w:type="dxa"/>
            <w:tcBorders>
              <w:top w:val="single" w:sz="4" w:space="0" w:color="auto"/>
              <w:left w:val="single" w:sz="4" w:space="0" w:color="auto"/>
              <w:bottom w:val="single" w:sz="8" w:space="0" w:color="auto"/>
              <w:right w:val="single" w:sz="8" w:space="0" w:color="auto"/>
            </w:tcBorders>
            <w:shd w:val="clear" w:color="auto" w:fill="auto"/>
            <w:vAlign w:val="center"/>
          </w:tcPr>
          <w:p w14:paraId="2C98AFE3" w14:textId="30E2A415" w:rsidR="005B3798" w:rsidRPr="009D2B81" w:rsidRDefault="00374354" w:rsidP="005B3798">
            <w:pPr>
              <w:widowControl/>
              <w:jc w:val="center"/>
              <w:rPr>
                <w:rFonts w:ascii="微软雅黑" w:eastAsia="微软雅黑" w:hAnsi="微软雅黑" w:cs="Arial"/>
                <w:color w:val="000000"/>
                <w:kern w:val="0"/>
                <w:sz w:val="20"/>
                <w:szCs w:val="20"/>
              </w:rPr>
            </w:pPr>
            <w:r w:rsidRPr="009D2B81">
              <w:rPr>
                <w:rFonts w:ascii="微软雅黑" w:eastAsia="微软雅黑" w:hAnsi="微软雅黑" w:cs="Arial"/>
                <w:color w:val="000000"/>
                <w:kern w:val="0"/>
                <w:sz w:val="20"/>
                <w:szCs w:val="20"/>
              </w:rPr>
              <w:t>i</w:t>
            </w:r>
            <w:r w:rsidRPr="009D2B81">
              <w:rPr>
                <w:rFonts w:ascii="微软雅黑" w:eastAsia="微软雅黑" w:hAnsi="微软雅黑" w:cs="Arial" w:hint="eastAsia"/>
                <w:color w:val="000000"/>
                <w:kern w:val="0"/>
                <w:sz w:val="20"/>
                <w:szCs w:val="20"/>
              </w:rPr>
              <w:t>hxwang</w:t>
            </w:r>
            <w:r w:rsidRPr="009D2B81">
              <w:rPr>
                <w:rFonts w:ascii="微软雅黑" w:eastAsia="微软雅黑" w:hAnsi="微软雅黑" w:cs="Arial"/>
                <w:color w:val="000000"/>
                <w:kern w:val="0"/>
                <w:sz w:val="20"/>
                <w:szCs w:val="20"/>
              </w:rPr>
              <w:t>@cqu</w:t>
            </w:r>
            <w:r w:rsidR="00D36CB7">
              <w:rPr>
                <w:rFonts w:ascii="微软雅黑" w:eastAsia="微软雅黑" w:hAnsi="微软雅黑" w:cs="Arial" w:hint="eastAsia"/>
                <w:color w:val="000000"/>
                <w:kern w:val="0"/>
                <w:sz w:val="20"/>
                <w:szCs w:val="20"/>
              </w:rPr>
              <w:t>.</w:t>
            </w:r>
            <w:r w:rsidRPr="009D2B81">
              <w:rPr>
                <w:rFonts w:ascii="微软雅黑" w:eastAsia="微软雅黑" w:hAnsi="微软雅黑" w:cs="Arial"/>
                <w:color w:val="000000"/>
                <w:kern w:val="0"/>
                <w:sz w:val="20"/>
                <w:szCs w:val="20"/>
              </w:rPr>
              <w:t>edu</w:t>
            </w:r>
            <w:r w:rsidR="00D36CB7">
              <w:rPr>
                <w:rFonts w:ascii="微软雅黑" w:eastAsia="微软雅黑" w:hAnsi="微软雅黑" w:cs="Arial" w:hint="eastAsia"/>
                <w:color w:val="000000"/>
                <w:kern w:val="0"/>
                <w:sz w:val="20"/>
                <w:szCs w:val="20"/>
              </w:rPr>
              <w:t>.</w:t>
            </w:r>
            <w:r w:rsidRPr="009D2B81">
              <w:rPr>
                <w:rFonts w:ascii="微软雅黑" w:eastAsia="微软雅黑" w:hAnsi="微软雅黑" w:cs="Arial"/>
                <w:color w:val="000000"/>
                <w:kern w:val="0"/>
                <w:sz w:val="20"/>
                <w:szCs w:val="20"/>
              </w:rPr>
              <w:t>cn</w:t>
            </w:r>
          </w:p>
        </w:tc>
      </w:tr>
      <w:tr w:rsidR="0008124F" w:rsidRPr="001C3816" w14:paraId="5A340581" w14:textId="77777777" w:rsidTr="0008124F">
        <w:trPr>
          <w:trHeight w:val="315"/>
        </w:trPr>
        <w:tc>
          <w:tcPr>
            <w:tcW w:w="9781" w:type="dxa"/>
            <w:gridSpan w:val="5"/>
            <w:tcBorders>
              <w:top w:val="single" w:sz="8" w:space="0" w:color="auto"/>
              <w:left w:val="single" w:sz="8" w:space="0" w:color="auto"/>
              <w:bottom w:val="single" w:sz="8" w:space="0" w:color="auto"/>
              <w:right w:val="single" w:sz="8" w:space="0" w:color="000000"/>
            </w:tcBorders>
            <w:shd w:val="clear" w:color="000000" w:fill="000000"/>
            <w:noWrap/>
            <w:vAlign w:val="center"/>
            <w:hideMark/>
          </w:tcPr>
          <w:p w14:paraId="39CF210F"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lastRenderedPageBreak/>
              <w:t>项目计划书</w:t>
            </w:r>
          </w:p>
        </w:tc>
      </w:tr>
      <w:tr w:rsidR="0008124F" w:rsidRPr="001C3816" w14:paraId="32C80778"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18C40387" w14:textId="1FF85707"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t>1</w:t>
            </w:r>
            <w:r w:rsidR="001D4E31">
              <w:rPr>
                <w:rFonts w:ascii="微软雅黑" w:eastAsia="微软雅黑" w:hAnsi="微软雅黑" w:cs="宋体" w:hint="eastAsia"/>
                <w:b/>
                <w:bCs/>
                <w:color w:val="7030A0"/>
                <w:kern w:val="0"/>
                <w:sz w:val="22"/>
              </w:rPr>
              <w:t>。</w:t>
            </w:r>
            <w:r w:rsidRPr="001C3816">
              <w:rPr>
                <w:rFonts w:ascii="微软雅黑" w:eastAsia="微软雅黑" w:hAnsi="微软雅黑" w:cs="宋体" w:hint="eastAsia"/>
                <w:b/>
                <w:bCs/>
                <w:color w:val="7030A0"/>
                <w:kern w:val="0"/>
                <w:sz w:val="22"/>
              </w:rPr>
              <w:t xml:space="preserve"> Preliminary Summary项目概述（英文）</w:t>
            </w:r>
          </w:p>
        </w:tc>
      </w:tr>
      <w:tr w:rsidR="0008124F" w:rsidRPr="001C3816" w14:paraId="4B55D475"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3ED34DA0" w14:textId="77777777" w:rsidR="0008124F" w:rsidRPr="001C3816" w:rsidRDefault="0008124F" w:rsidP="00D30F6B">
            <w:pPr>
              <w:widowControl/>
              <w:spacing w:line="400" w:lineRule="exact"/>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概述应简单描述团队参赛项目的基本设计，总结解决方案的独特功能以及它如何回应今年创新杯对参赛作品的要求。概述部分不得少于600字符（包括空格）。</w:t>
            </w:r>
          </w:p>
        </w:tc>
      </w:tr>
      <w:tr w:rsidR="0008124F" w:rsidRPr="001C3816" w14:paraId="245F88B4" w14:textId="77777777" w:rsidTr="0008124F">
        <w:trPr>
          <w:trHeight w:val="345"/>
        </w:trPr>
        <w:tc>
          <w:tcPr>
            <w:tcW w:w="1843" w:type="dxa"/>
            <w:tcBorders>
              <w:top w:val="nil"/>
              <w:left w:val="single" w:sz="8" w:space="0" w:color="auto"/>
              <w:bottom w:val="single" w:sz="8" w:space="0" w:color="auto"/>
              <w:right w:val="single" w:sz="8" w:space="0" w:color="auto"/>
            </w:tcBorders>
            <w:shd w:val="clear" w:color="auto" w:fill="auto"/>
            <w:vAlign w:val="center"/>
            <w:hideMark/>
          </w:tcPr>
          <w:p w14:paraId="36C46478"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Project Name：</w:t>
            </w:r>
          </w:p>
        </w:tc>
        <w:tc>
          <w:tcPr>
            <w:tcW w:w="7938" w:type="dxa"/>
            <w:gridSpan w:val="4"/>
            <w:tcBorders>
              <w:top w:val="single" w:sz="8" w:space="0" w:color="auto"/>
              <w:left w:val="nil"/>
              <w:bottom w:val="single" w:sz="8" w:space="0" w:color="auto"/>
              <w:right w:val="single" w:sz="8" w:space="0" w:color="000000"/>
            </w:tcBorders>
            <w:shd w:val="clear" w:color="auto" w:fill="auto"/>
            <w:vAlign w:val="center"/>
            <w:hideMark/>
          </w:tcPr>
          <w:p w14:paraId="274F32E0" w14:textId="22148B60" w:rsidR="0008124F" w:rsidRPr="001C3816" w:rsidRDefault="000B5803" w:rsidP="00C61D92">
            <w:pPr>
              <w:widowControl/>
              <w:jc w:val="center"/>
              <w:rPr>
                <w:rFonts w:ascii="微软雅黑" w:eastAsia="微软雅黑" w:hAnsi="微软雅黑" w:cs="宋体"/>
                <w:b/>
                <w:bCs/>
                <w:color w:val="000000"/>
                <w:kern w:val="0"/>
                <w:sz w:val="20"/>
                <w:szCs w:val="20"/>
              </w:rPr>
            </w:pPr>
            <w:r>
              <w:rPr>
                <w:rFonts w:ascii="微软雅黑" w:eastAsia="微软雅黑" w:hAnsi="微软雅黑" w:cs="宋体" w:hint="eastAsia"/>
                <w:b/>
                <w:bCs/>
                <w:color w:val="000000"/>
                <w:kern w:val="0"/>
                <w:sz w:val="20"/>
                <w:szCs w:val="20"/>
              </w:rPr>
              <w:t xml:space="preserve">Note </w:t>
            </w:r>
            <w:r w:rsidR="00C61D92">
              <w:rPr>
                <w:rFonts w:ascii="微软雅黑" w:eastAsia="微软雅黑" w:hAnsi="微软雅黑" w:cs="宋体"/>
                <w:b/>
                <w:bCs/>
                <w:color w:val="000000"/>
                <w:kern w:val="0"/>
                <w:sz w:val="20"/>
                <w:szCs w:val="20"/>
              </w:rPr>
              <w:t>A</w:t>
            </w:r>
            <w:r w:rsidRPr="000B5803">
              <w:rPr>
                <w:rFonts w:ascii="微软雅黑" w:eastAsia="微软雅黑" w:hAnsi="微软雅黑" w:cs="宋体"/>
                <w:b/>
                <w:bCs/>
                <w:color w:val="000000"/>
                <w:kern w:val="0"/>
                <w:sz w:val="20"/>
                <w:szCs w:val="20"/>
              </w:rPr>
              <w:t>ssistant</w:t>
            </w:r>
          </w:p>
        </w:tc>
      </w:tr>
      <w:tr w:rsidR="0008124F" w:rsidRPr="001C3816" w14:paraId="6D243C50" w14:textId="77777777" w:rsidTr="0008124F">
        <w:trPr>
          <w:trHeight w:val="330"/>
        </w:trPr>
        <w:tc>
          <w:tcPr>
            <w:tcW w:w="9781" w:type="dxa"/>
            <w:gridSpan w:val="5"/>
            <w:tcBorders>
              <w:top w:val="single" w:sz="8" w:space="0" w:color="auto"/>
              <w:left w:val="single" w:sz="8" w:space="0" w:color="auto"/>
              <w:bottom w:val="nil"/>
              <w:right w:val="single" w:sz="8" w:space="0" w:color="000000"/>
            </w:tcBorders>
            <w:shd w:val="clear" w:color="auto" w:fill="auto"/>
            <w:vAlign w:val="center"/>
            <w:hideMark/>
          </w:tcPr>
          <w:p w14:paraId="000C2641" w14:textId="3B050179" w:rsidR="00AE3D45"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Project Design Preliminary Summary：</w:t>
            </w:r>
          </w:p>
        </w:tc>
      </w:tr>
      <w:tr w:rsidR="0008124F" w:rsidRPr="001C3816" w14:paraId="5ED9D0B0" w14:textId="77777777" w:rsidTr="0008124F">
        <w:trPr>
          <w:trHeight w:val="624"/>
        </w:trPr>
        <w:tc>
          <w:tcPr>
            <w:tcW w:w="9781" w:type="dxa"/>
            <w:gridSpan w:val="5"/>
            <w:vMerge w:val="restart"/>
            <w:tcBorders>
              <w:top w:val="nil"/>
              <w:left w:val="single" w:sz="8" w:space="0" w:color="auto"/>
              <w:bottom w:val="single" w:sz="8" w:space="0" w:color="000000"/>
              <w:right w:val="single" w:sz="8" w:space="0" w:color="000000"/>
            </w:tcBorders>
            <w:shd w:val="clear" w:color="auto" w:fill="auto"/>
            <w:vAlign w:val="center"/>
            <w:hideMark/>
          </w:tcPr>
          <w:p w14:paraId="51610918" w14:textId="74778A3E" w:rsidR="001D4E31" w:rsidRPr="001D4E31" w:rsidRDefault="001D4E31" w:rsidP="004467FC">
            <w:pPr>
              <w:ind w:rightChars="-94" w:right="-197" w:firstLineChars="200" w:firstLine="420"/>
              <w:jc w:val="left"/>
              <w:rPr>
                <w:rFonts w:ascii="微软雅黑" w:eastAsia="微软雅黑" w:hAnsi="微软雅黑"/>
                <w:szCs w:val="21"/>
              </w:rPr>
            </w:pPr>
            <w:r w:rsidRPr="001D4E31">
              <w:rPr>
                <w:rFonts w:ascii="微软雅黑" w:eastAsia="微软雅黑" w:hAnsi="微软雅黑" w:hint="eastAsia"/>
                <w:szCs w:val="21"/>
              </w:rPr>
              <w:t>Our project is</w:t>
            </w:r>
            <w:r w:rsidRPr="001D4E31">
              <w:rPr>
                <w:rFonts w:ascii="微软雅黑" w:eastAsia="微软雅黑" w:hAnsi="微软雅黑"/>
                <w:szCs w:val="21"/>
              </w:rPr>
              <w:t xml:space="preserve"> to build a note assist software called Note Assistant </w:t>
            </w:r>
            <w:r w:rsidR="004467FC">
              <w:rPr>
                <w:rFonts w:ascii="微软雅黑" w:eastAsia="微软雅黑" w:hAnsi="微软雅黑"/>
                <w:szCs w:val="21"/>
              </w:rPr>
              <w:t xml:space="preserve">based on </w:t>
            </w:r>
            <w:r w:rsidRPr="001D4E31">
              <w:rPr>
                <w:rFonts w:ascii="微软雅黑" w:eastAsia="微软雅黑" w:hAnsi="微软雅黑"/>
                <w:szCs w:val="21"/>
              </w:rPr>
              <w:t xml:space="preserve">Microsoft HoloLens. This software will run as a plug-in for Microsoft OneNote to help people take notes with higher </w:t>
            </w:r>
            <w:hyperlink r:id="rId7" w:history="1">
              <w:r w:rsidRPr="001D4E31">
                <w:rPr>
                  <w:rFonts w:ascii="微软雅黑" w:eastAsia="微软雅黑" w:hAnsi="微软雅黑"/>
                  <w:szCs w:val="21"/>
                </w:rPr>
                <w:t>efficiency</w:t>
              </w:r>
            </w:hyperlink>
            <w:r w:rsidRPr="001D4E31">
              <w:rPr>
                <w:rFonts w:ascii="微软雅黑" w:eastAsia="微软雅黑" w:hAnsi="微软雅黑"/>
                <w:szCs w:val="21"/>
              </w:rPr>
              <w:t>. Expect some business code, most of the services this software need are all deployed on Microsoft Azure.</w:t>
            </w:r>
          </w:p>
          <w:p w14:paraId="7098623D" w14:textId="5BE4780E" w:rsidR="0008124F" w:rsidRDefault="001D4E31" w:rsidP="004467FC">
            <w:pPr>
              <w:ind w:rightChars="-94" w:right="-197" w:firstLineChars="200" w:firstLine="420"/>
              <w:jc w:val="left"/>
              <w:rPr>
                <w:rFonts w:ascii="微软雅黑" w:eastAsia="微软雅黑" w:hAnsi="微软雅黑"/>
                <w:szCs w:val="21"/>
              </w:rPr>
            </w:pPr>
            <w:r w:rsidRPr="001D4E31">
              <w:rPr>
                <w:rFonts w:ascii="微软雅黑" w:eastAsia="微软雅黑" w:hAnsi="微软雅黑" w:hint="eastAsia"/>
                <w:szCs w:val="21"/>
              </w:rPr>
              <w:t>Using</w:t>
            </w:r>
            <w:r w:rsidRPr="001D4E31">
              <w:rPr>
                <w:rFonts w:ascii="微软雅黑" w:eastAsia="微软雅黑" w:hAnsi="微软雅黑"/>
                <w:szCs w:val="21"/>
              </w:rPr>
              <w:t xml:space="preserve"> </w:t>
            </w:r>
            <w:r w:rsidRPr="001D4E31">
              <w:rPr>
                <w:rFonts w:ascii="微软雅黑" w:eastAsia="微软雅黑" w:hAnsi="微软雅黑" w:hint="eastAsia"/>
                <w:szCs w:val="21"/>
              </w:rPr>
              <w:t>gesture</w:t>
            </w:r>
            <w:r>
              <w:rPr>
                <w:rFonts w:ascii="微软雅黑" w:eastAsia="微软雅黑" w:hAnsi="微软雅黑" w:hint="eastAsia"/>
                <w:szCs w:val="21"/>
              </w:rPr>
              <w:t xml:space="preserve"> </w:t>
            </w:r>
            <w:r w:rsidRPr="001D4E31">
              <w:rPr>
                <w:rFonts w:ascii="微软雅黑" w:eastAsia="微软雅黑" w:hAnsi="微软雅黑" w:hint="eastAsia"/>
                <w:szCs w:val="21"/>
              </w:rPr>
              <w:t>recognition</w:t>
            </w:r>
            <w:r w:rsidRPr="001D4E31">
              <w:rPr>
                <w:rFonts w:ascii="微软雅黑" w:eastAsia="微软雅黑" w:hAnsi="微软雅黑"/>
                <w:szCs w:val="21"/>
              </w:rPr>
              <w:t xml:space="preserve"> </w:t>
            </w:r>
            <w:r w:rsidRPr="001D4E31">
              <w:rPr>
                <w:rFonts w:ascii="微软雅黑" w:eastAsia="微软雅黑" w:hAnsi="微软雅黑" w:hint="eastAsia"/>
                <w:szCs w:val="21"/>
              </w:rPr>
              <w:t>a</w:t>
            </w:r>
            <w:r w:rsidRPr="001D4E31">
              <w:rPr>
                <w:rFonts w:ascii="微软雅黑" w:eastAsia="微软雅黑" w:hAnsi="微软雅黑"/>
                <w:szCs w:val="21"/>
              </w:rPr>
              <w:t>nd</w:t>
            </w:r>
            <w:r>
              <w:rPr>
                <w:rFonts w:ascii="微软雅黑" w:eastAsia="微软雅黑" w:hAnsi="微软雅黑" w:hint="eastAsia"/>
                <w:szCs w:val="21"/>
              </w:rPr>
              <w:t xml:space="preserve"> </w:t>
            </w:r>
            <w:r w:rsidRPr="001D4E31">
              <w:rPr>
                <w:rFonts w:ascii="微软雅黑" w:eastAsia="微软雅黑" w:hAnsi="微软雅黑" w:hint="eastAsia"/>
                <w:szCs w:val="21"/>
              </w:rPr>
              <w:t>voice</w:t>
            </w:r>
            <w:r>
              <w:rPr>
                <w:rFonts w:ascii="微软雅黑" w:eastAsia="微软雅黑" w:hAnsi="微软雅黑" w:hint="eastAsia"/>
                <w:szCs w:val="21"/>
              </w:rPr>
              <w:t xml:space="preserve"> </w:t>
            </w:r>
            <w:r w:rsidRPr="001D4E31">
              <w:rPr>
                <w:rFonts w:ascii="微软雅黑" w:eastAsia="微软雅黑" w:hAnsi="微软雅黑" w:hint="eastAsia"/>
                <w:szCs w:val="21"/>
              </w:rPr>
              <w:t>recognition</w:t>
            </w:r>
            <w:r w:rsidRPr="001D4E31">
              <w:rPr>
                <w:rFonts w:ascii="微软雅黑" w:eastAsia="微软雅黑" w:hAnsi="微软雅黑"/>
                <w:szCs w:val="21"/>
              </w:rPr>
              <w:t xml:space="preserve">(On Azure), this software get orders from the user and circle out the area that user wants to copy from the vision of Hololens camera. Next, with OCR(On Azure) we can recognize the contents in the area user circled out. Once we have the contents, we can upload it to user’s OneNote </w:t>
            </w:r>
            <w:r w:rsidRPr="001D4E31">
              <w:rPr>
                <w:rFonts w:ascii="微软雅黑" w:eastAsia="微软雅黑" w:hAnsi="微软雅黑" w:hint="eastAsia"/>
                <w:szCs w:val="21"/>
              </w:rPr>
              <w:t>a</w:t>
            </w:r>
            <w:r w:rsidRPr="001D4E31">
              <w:rPr>
                <w:rFonts w:ascii="微软雅黑" w:eastAsia="微软雅黑" w:hAnsi="微软雅黑"/>
                <w:szCs w:val="21"/>
              </w:rPr>
              <w:t>ccount. So the user can easily edit the contents from other screen or blackboard which is a point that no other note-taking programs have realized. White-collar workers and students may get benefits from our software when have conference or attend classes.</w:t>
            </w:r>
          </w:p>
          <w:p w14:paraId="66DE9D48" w14:textId="323CAB5E" w:rsidR="00C44824" w:rsidRDefault="00C44824" w:rsidP="004467FC">
            <w:pPr>
              <w:ind w:rightChars="-94" w:right="-197" w:firstLineChars="200" w:firstLine="420"/>
              <w:jc w:val="left"/>
              <w:rPr>
                <w:rFonts w:ascii="微软雅黑" w:eastAsia="微软雅黑" w:hAnsi="微软雅黑"/>
                <w:szCs w:val="21"/>
              </w:rPr>
            </w:pPr>
          </w:p>
          <w:p w14:paraId="5C8713B5" w14:textId="450BE96F" w:rsidR="0049532C" w:rsidRDefault="0049532C" w:rsidP="004467FC">
            <w:pPr>
              <w:ind w:rightChars="-94" w:right="-197" w:firstLineChars="200" w:firstLine="420"/>
              <w:jc w:val="left"/>
              <w:rPr>
                <w:rFonts w:ascii="微软雅黑" w:eastAsia="微软雅黑" w:hAnsi="微软雅黑"/>
                <w:szCs w:val="21"/>
              </w:rPr>
            </w:pPr>
          </w:p>
          <w:p w14:paraId="750729A1" w14:textId="2ED4EB51" w:rsidR="0049532C" w:rsidRDefault="0049532C" w:rsidP="004467FC">
            <w:pPr>
              <w:ind w:rightChars="-94" w:right="-197" w:firstLineChars="200" w:firstLine="420"/>
              <w:jc w:val="left"/>
              <w:rPr>
                <w:rFonts w:ascii="微软雅黑" w:eastAsia="微软雅黑" w:hAnsi="微软雅黑"/>
                <w:szCs w:val="21"/>
              </w:rPr>
            </w:pPr>
          </w:p>
          <w:p w14:paraId="39545692" w14:textId="7389F833" w:rsidR="0049532C" w:rsidRDefault="0049532C" w:rsidP="004467FC">
            <w:pPr>
              <w:ind w:rightChars="-94" w:right="-197" w:firstLineChars="200" w:firstLine="420"/>
              <w:jc w:val="left"/>
              <w:rPr>
                <w:rFonts w:ascii="微软雅黑" w:eastAsia="微软雅黑" w:hAnsi="微软雅黑"/>
                <w:szCs w:val="21"/>
              </w:rPr>
            </w:pPr>
          </w:p>
          <w:p w14:paraId="0F03C294" w14:textId="1E4C5998" w:rsidR="0049532C" w:rsidRDefault="0049532C" w:rsidP="004467FC">
            <w:pPr>
              <w:ind w:rightChars="-94" w:right="-197" w:firstLineChars="200" w:firstLine="420"/>
              <w:jc w:val="left"/>
              <w:rPr>
                <w:rFonts w:ascii="微软雅黑" w:eastAsia="微软雅黑" w:hAnsi="微软雅黑"/>
                <w:szCs w:val="21"/>
              </w:rPr>
            </w:pPr>
          </w:p>
          <w:p w14:paraId="687E8F6C" w14:textId="5A511C11" w:rsidR="0049532C" w:rsidRDefault="0049532C" w:rsidP="0049532C">
            <w:pPr>
              <w:ind w:rightChars="-94" w:right="-197"/>
              <w:jc w:val="left"/>
              <w:rPr>
                <w:rFonts w:ascii="微软雅黑" w:eastAsia="微软雅黑" w:hAnsi="微软雅黑"/>
                <w:szCs w:val="21"/>
              </w:rPr>
            </w:pPr>
          </w:p>
          <w:p w14:paraId="231820E0" w14:textId="2A9CA43F" w:rsidR="001D4E31" w:rsidRPr="00C44824" w:rsidRDefault="00C44824" w:rsidP="001D4E31">
            <w:pPr>
              <w:widowControl/>
              <w:jc w:val="left"/>
              <w:rPr>
                <w:rFonts w:ascii="微软雅黑" w:eastAsia="微软雅黑" w:hAnsi="微软雅黑" w:cs="宋体"/>
                <w:b/>
                <w:bCs/>
                <w:color w:val="7030A0"/>
                <w:kern w:val="0"/>
                <w:sz w:val="20"/>
                <w:szCs w:val="20"/>
              </w:rPr>
            </w:pPr>
            <w:r w:rsidRPr="00C44824">
              <w:rPr>
                <w:rFonts w:ascii="微软雅黑" w:eastAsia="微软雅黑" w:hAnsi="微软雅黑" w:cs="宋体"/>
                <w:b/>
                <w:bCs/>
                <w:color w:val="7030A0"/>
                <w:kern w:val="0"/>
                <w:sz w:val="20"/>
                <w:szCs w:val="20"/>
              </w:rPr>
              <w:lastRenderedPageBreak/>
              <w:t>项目设计初步总结:</w:t>
            </w:r>
          </w:p>
          <w:p w14:paraId="358AC7AF" w14:textId="4872BC10" w:rsidR="00C44824" w:rsidRPr="00C44824" w:rsidRDefault="00C44824" w:rsidP="00C44824">
            <w:pPr>
              <w:widowControl/>
              <w:ind w:firstLineChars="200" w:firstLine="420"/>
              <w:jc w:val="left"/>
              <w:rPr>
                <w:rFonts w:ascii="微软雅黑" w:eastAsia="微软雅黑" w:hAnsi="微软雅黑"/>
                <w:szCs w:val="21"/>
              </w:rPr>
            </w:pPr>
            <w:r w:rsidRPr="00C44824">
              <w:rPr>
                <w:rFonts w:ascii="微软雅黑" w:eastAsia="微软雅黑" w:hAnsi="微软雅黑" w:hint="eastAsia"/>
                <w:szCs w:val="21"/>
              </w:rPr>
              <w:t>我们的项目是</w:t>
            </w:r>
            <w:r>
              <w:rPr>
                <w:rFonts w:ascii="微软雅黑" w:eastAsia="微软雅黑" w:hAnsi="微软雅黑" w:hint="eastAsia"/>
                <w:szCs w:val="21"/>
              </w:rPr>
              <w:t>基于</w:t>
            </w:r>
            <w:r w:rsidRPr="00C44824">
              <w:rPr>
                <w:rFonts w:ascii="微软雅黑" w:eastAsia="微软雅黑" w:hAnsi="微软雅黑" w:hint="eastAsia"/>
                <w:szCs w:val="21"/>
              </w:rPr>
              <w:t>微软</w:t>
            </w:r>
            <w:r w:rsidRPr="00C44824">
              <w:rPr>
                <w:rFonts w:ascii="微软雅黑" w:eastAsia="微软雅黑" w:hAnsi="微软雅黑"/>
                <w:szCs w:val="21"/>
              </w:rPr>
              <w:t>HoloLens</w:t>
            </w:r>
            <w:r>
              <w:rPr>
                <w:rFonts w:ascii="微软雅黑" w:eastAsia="微软雅黑" w:hAnsi="微软雅黑" w:hint="eastAsia"/>
                <w:szCs w:val="21"/>
              </w:rPr>
              <w:t>平台</w:t>
            </w:r>
            <w:r w:rsidRPr="00C44824">
              <w:rPr>
                <w:rFonts w:ascii="微软雅黑" w:eastAsia="微软雅黑" w:hAnsi="微软雅黑"/>
                <w:szCs w:val="21"/>
              </w:rPr>
              <w:t>开发</w:t>
            </w:r>
            <w:r>
              <w:rPr>
                <w:rFonts w:ascii="微软雅黑" w:eastAsia="微软雅黑" w:hAnsi="微软雅黑" w:hint="eastAsia"/>
                <w:szCs w:val="21"/>
              </w:rPr>
              <w:t>的</w:t>
            </w:r>
            <w:r w:rsidRPr="00C44824">
              <w:rPr>
                <w:rFonts w:ascii="微软雅黑" w:eastAsia="微软雅黑" w:hAnsi="微软雅黑"/>
                <w:szCs w:val="21"/>
              </w:rPr>
              <w:t>名为</w:t>
            </w:r>
            <w:r>
              <w:rPr>
                <w:rFonts w:ascii="微软雅黑" w:eastAsia="微软雅黑" w:hAnsi="微软雅黑" w:hint="eastAsia"/>
                <w:szCs w:val="21"/>
              </w:rPr>
              <w:t>N</w:t>
            </w:r>
            <w:r w:rsidRPr="00C44824">
              <w:rPr>
                <w:rFonts w:ascii="微软雅黑" w:eastAsia="微软雅黑" w:hAnsi="微软雅黑"/>
                <w:szCs w:val="21"/>
              </w:rPr>
              <w:t>ote Assistant的辅助</w:t>
            </w:r>
            <w:r>
              <w:rPr>
                <w:rFonts w:ascii="微软雅黑" w:eastAsia="微软雅黑" w:hAnsi="微软雅黑" w:hint="eastAsia"/>
                <w:szCs w:val="21"/>
              </w:rPr>
              <w:t>笔记</w:t>
            </w:r>
            <w:r w:rsidRPr="00C44824">
              <w:rPr>
                <w:rFonts w:ascii="微软雅黑" w:eastAsia="微软雅黑" w:hAnsi="微软雅黑"/>
                <w:szCs w:val="21"/>
              </w:rPr>
              <w:t>软件。该软件将作为微软OneNote的插件运行，以帮助人们提高</w:t>
            </w:r>
            <w:r w:rsidR="00221FB5">
              <w:rPr>
                <w:rFonts w:ascii="微软雅黑" w:eastAsia="微软雅黑" w:hAnsi="微软雅黑" w:hint="eastAsia"/>
                <w:szCs w:val="21"/>
              </w:rPr>
              <w:t>笔记</w:t>
            </w:r>
            <w:r w:rsidRPr="00C44824">
              <w:rPr>
                <w:rFonts w:ascii="微软雅黑" w:eastAsia="微软雅黑" w:hAnsi="微软雅黑"/>
                <w:szCs w:val="21"/>
              </w:rPr>
              <w:t>效率。</w:t>
            </w:r>
            <w:r w:rsidR="00221FB5">
              <w:rPr>
                <w:rFonts w:ascii="微软雅黑" w:eastAsia="微软雅黑" w:hAnsi="微软雅黑" w:hint="eastAsia"/>
                <w:szCs w:val="21"/>
              </w:rPr>
              <w:t>除了</w:t>
            </w:r>
            <w:r w:rsidRPr="00C44824">
              <w:rPr>
                <w:rFonts w:ascii="微软雅黑" w:eastAsia="微软雅黑" w:hAnsi="微软雅黑"/>
                <w:szCs w:val="21"/>
              </w:rPr>
              <w:t>一些业务代码，大部分的服务都需要部署在Microsoft Azure上。</w:t>
            </w:r>
          </w:p>
          <w:p w14:paraId="5655D61C" w14:textId="2582D0CA" w:rsidR="00C44824" w:rsidRPr="00C44824" w:rsidRDefault="00221FB5" w:rsidP="00221FB5">
            <w:pPr>
              <w:widowControl/>
              <w:ind w:firstLineChars="200" w:firstLine="420"/>
              <w:jc w:val="left"/>
              <w:rPr>
                <w:rFonts w:ascii="微软雅黑" w:eastAsia="微软雅黑" w:hAnsi="微软雅黑"/>
                <w:szCs w:val="21"/>
              </w:rPr>
            </w:pPr>
            <w:r>
              <w:rPr>
                <w:rFonts w:ascii="微软雅黑" w:eastAsia="微软雅黑" w:hAnsi="微软雅黑" w:hint="eastAsia"/>
                <w:szCs w:val="21"/>
              </w:rPr>
              <w:t>通过</w:t>
            </w:r>
            <w:r w:rsidR="00C44824" w:rsidRPr="00C44824">
              <w:rPr>
                <w:rFonts w:ascii="微软雅黑" w:eastAsia="微软雅黑" w:hAnsi="微软雅黑" w:hint="eastAsia"/>
                <w:szCs w:val="21"/>
              </w:rPr>
              <w:t>使用手势识别和语音识别</w:t>
            </w:r>
            <w:r w:rsidR="00C44824" w:rsidRPr="00C44824">
              <w:rPr>
                <w:rFonts w:ascii="微软雅黑" w:eastAsia="微软雅黑" w:hAnsi="微软雅黑"/>
                <w:szCs w:val="21"/>
              </w:rPr>
              <w:t>(</w:t>
            </w:r>
            <w:r>
              <w:rPr>
                <w:rFonts w:ascii="微软雅黑" w:eastAsia="微软雅黑" w:hAnsi="微软雅黑" w:hint="eastAsia"/>
                <w:szCs w:val="21"/>
              </w:rPr>
              <w:t>部署</w:t>
            </w:r>
            <w:r w:rsidR="00C44824" w:rsidRPr="00C44824">
              <w:rPr>
                <w:rFonts w:ascii="微软雅黑" w:eastAsia="微软雅黑" w:hAnsi="微软雅黑"/>
                <w:szCs w:val="21"/>
              </w:rPr>
              <w:t>在Azure上)，该软件可以从用户</w:t>
            </w:r>
            <w:r>
              <w:rPr>
                <w:rFonts w:ascii="微软雅黑" w:eastAsia="微软雅黑" w:hAnsi="微软雅黑" w:hint="eastAsia"/>
                <w:szCs w:val="21"/>
              </w:rPr>
              <w:t>处</w:t>
            </w:r>
            <w:r>
              <w:rPr>
                <w:rFonts w:ascii="微软雅黑" w:eastAsia="微软雅黑" w:hAnsi="微软雅黑"/>
                <w:szCs w:val="21"/>
              </w:rPr>
              <w:t>获</w:t>
            </w:r>
            <w:r>
              <w:rPr>
                <w:rFonts w:ascii="微软雅黑" w:eastAsia="微软雅黑" w:hAnsi="微软雅黑" w:hint="eastAsia"/>
                <w:szCs w:val="21"/>
              </w:rPr>
              <w:t>取命令</w:t>
            </w:r>
            <w:r w:rsidR="00C44824" w:rsidRPr="00C44824">
              <w:rPr>
                <w:rFonts w:ascii="微软雅黑" w:eastAsia="微软雅黑" w:hAnsi="微软雅黑"/>
                <w:szCs w:val="21"/>
              </w:rPr>
              <w:t>，并将用户想要</w:t>
            </w:r>
            <w:r>
              <w:rPr>
                <w:rFonts w:ascii="微软雅黑" w:eastAsia="微软雅黑" w:hAnsi="微软雅黑" w:hint="eastAsia"/>
                <w:szCs w:val="21"/>
              </w:rPr>
              <w:t>记录笔记</w:t>
            </w:r>
            <w:r w:rsidR="00C44824" w:rsidRPr="00C44824">
              <w:rPr>
                <w:rFonts w:ascii="微软雅黑" w:eastAsia="微软雅黑" w:hAnsi="微软雅黑"/>
                <w:szCs w:val="21"/>
              </w:rPr>
              <w:t>的区域从Hololens摄像头的视野中</w:t>
            </w:r>
            <w:r>
              <w:rPr>
                <w:rFonts w:ascii="微软雅黑" w:eastAsia="微软雅黑" w:hAnsi="微软雅黑" w:hint="eastAsia"/>
                <w:szCs w:val="21"/>
              </w:rPr>
              <w:t>截图保存</w:t>
            </w:r>
            <w:r w:rsidR="00C44824" w:rsidRPr="00C44824">
              <w:rPr>
                <w:rFonts w:ascii="微软雅黑" w:eastAsia="微软雅黑" w:hAnsi="微软雅黑"/>
                <w:szCs w:val="21"/>
              </w:rPr>
              <w:t>。</w:t>
            </w:r>
            <w:r w:rsidR="00142CD0">
              <w:rPr>
                <w:rFonts w:ascii="微软雅黑" w:eastAsia="微软雅黑" w:hAnsi="微软雅黑" w:hint="eastAsia"/>
                <w:szCs w:val="21"/>
              </w:rPr>
              <w:t>然后</w:t>
            </w:r>
            <w:r w:rsidR="00C44824" w:rsidRPr="00C44824">
              <w:rPr>
                <w:rFonts w:ascii="微软雅黑" w:eastAsia="微软雅黑" w:hAnsi="微软雅黑"/>
                <w:szCs w:val="21"/>
              </w:rPr>
              <w:t>使用OCR(</w:t>
            </w:r>
            <w:r w:rsidR="00142CD0">
              <w:rPr>
                <w:rFonts w:ascii="微软雅黑" w:eastAsia="微软雅黑" w:hAnsi="微软雅黑" w:hint="eastAsia"/>
                <w:szCs w:val="21"/>
              </w:rPr>
              <w:t>部署</w:t>
            </w:r>
            <w:r w:rsidR="00C44824" w:rsidRPr="00C44824">
              <w:rPr>
                <w:rFonts w:ascii="微软雅黑" w:eastAsia="微软雅黑" w:hAnsi="微软雅黑"/>
                <w:szCs w:val="21"/>
              </w:rPr>
              <w:t>在Azure上)，</w:t>
            </w:r>
            <w:r w:rsidR="00142CD0">
              <w:rPr>
                <w:rFonts w:ascii="微软雅黑" w:eastAsia="微软雅黑" w:hAnsi="微软雅黑" w:hint="eastAsia"/>
                <w:szCs w:val="21"/>
              </w:rPr>
              <w:t>便</w:t>
            </w:r>
            <w:r w:rsidR="00C44824" w:rsidRPr="00C44824">
              <w:rPr>
                <w:rFonts w:ascii="微软雅黑" w:eastAsia="微软雅黑" w:hAnsi="微软雅黑"/>
                <w:szCs w:val="21"/>
              </w:rPr>
              <w:t>可以识别出该区域</w:t>
            </w:r>
            <w:r w:rsidR="008A6DC9">
              <w:rPr>
                <w:rFonts w:ascii="微软雅黑" w:eastAsia="微软雅黑" w:hAnsi="微软雅黑" w:hint="eastAsia"/>
                <w:szCs w:val="21"/>
              </w:rPr>
              <w:t>中</w:t>
            </w:r>
            <w:r w:rsidR="00C44824" w:rsidRPr="00C44824">
              <w:rPr>
                <w:rFonts w:ascii="微软雅黑" w:eastAsia="微软雅黑" w:hAnsi="微软雅黑"/>
                <w:szCs w:val="21"/>
              </w:rPr>
              <w:t>用户所圈出的内容。一旦我们有了</w:t>
            </w:r>
            <w:r w:rsidR="008A6DC9">
              <w:rPr>
                <w:rFonts w:ascii="微软雅黑" w:eastAsia="微软雅黑" w:hAnsi="微软雅黑" w:hint="eastAsia"/>
                <w:szCs w:val="21"/>
              </w:rPr>
              <w:t>文字</w:t>
            </w:r>
            <w:r w:rsidR="00C44824" w:rsidRPr="00C44824">
              <w:rPr>
                <w:rFonts w:ascii="微软雅黑" w:eastAsia="微软雅黑" w:hAnsi="微软雅黑"/>
                <w:szCs w:val="21"/>
              </w:rPr>
              <w:t>内容，我们</w:t>
            </w:r>
            <w:r w:rsidR="008A6DC9">
              <w:rPr>
                <w:rFonts w:ascii="微软雅黑" w:eastAsia="微软雅黑" w:hAnsi="微软雅黑" w:hint="eastAsia"/>
                <w:szCs w:val="21"/>
              </w:rPr>
              <w:t>便可以将它</w:t>
            </w:r>
            <w:r w:rsidR="00C44824" w:rsidRPr="00C44824">
              <w:rPr>
                <w:rFonts w:ascii="微软雅黑" w:eastAsia="微软雅黑" w:hAnsi="微软雅黑"/>
                <w:szCs w:val="21"/>
              </w:rPr>
              <w:t>上传到用户的OneNote帐户。用户</w:t>
            </w:r>
            <w:r w:rsidR="008A6DC9">
              <w:rPr>
                <w:rFonts w:ascii="微软雅黑" w:eastAsia="微软雅黑" w:hAnsi="微软雅黑" w:hint="eastAsia"/>
                <w:szCs w:val="21"/>
              </w:rPr>
              <w:t>就</w:t>
            </w:r>
            <w:r w:rsidR="00C44824" w:rsidRPr="00C44824">
              <w:rPr>
                <w:rFonts w:ascii="微软雅黑" w:eastAsia="微软雅黑" w:hAnsi="微软雅黑"/>
                <w:szCs w:val="21"/>
              </w:rPr>
              <w:t>可以</w:t>
            </w:r>
            <w:r w:rsidR="008A6DC9">
              <w:rPr>
                <w:rFonts w:ascii="微软雅黑" w:eastAsia="微软雅黑" w:hAnsi="微软雅黑" w:hint="eastAsia"/>
                <w:szCs w:val="21"/>
              </w:rPr>
              <w:t>即刻</w:t>
            </w:r>
            <w:r w:rsidR="00C44824" w:rsidRPr="00C44824">
              <w:rPr>
                <w:rFonts w:ascii="微软雅黑" w:eastAsia="微软雅黑" w:hAnsi="微软雅黑"/>
                <w:szCs w:val="21"/>
              </w:rPr>
              <w:t>轻松地</w:t>
            </w:r>
            <w:r w:rsidR="008A6DC9" w:rsidRPr="00C44824">
              <w:rPr>
                <w:rFonts w:ascii="微软雅黑" w:eastAsia="微软雅黑" w:hAnsi="微软雅黑"/>
                <w:szCs w:val="21"/>
              </w:rPr>
              <w:t>编辑</w:t>
            </w:r>
            <w:r w:rsidR="008A6DC9">
              <w:rPr>
                <w:rFonts w:ascii="微软雅黑" w:eastAsia="微软雅黑" w:hAnsi="微软雅黑" w:hint="eastAsia"/>
                <w:szCs w:val="21"/>
              </w:rPr>
              <w:t>来自</w:t>
            </w:r>
            <w:r w:rsidR="00C44824" w:rsidRPr="00C44824">
              <w:rPr>
                <w:rFonts w:ascii="微软雅黑" w:eastAsia="微软雅黑" w:hAnsi="微软雅黑"/>
                <w:szCs w:val="21"/>
              </w:rPr>
              <w:t>其他屏幕或</w:t>
            </w:r>
            <w:r w:rsidR="008A6DC9">
              <w:rPr>
                <w:rFonts w:ascii="微软雅黑" w:eastAsia="微软雅黑" w:hAnsi="微软雅黑" w:hint="eastAsia"/>
                <w:szCs w:val="21"/>
              </w:rPr>
              <w:t>板书的</w:t>
            </w:r>
            <w:r w:rsidR="00C44824" w:rsidRPr="00C44824">
              <w:rPr>
                <w:rFonts w:ascii="微软雅黑" w:eastAsia="微软雅黑" w:hAnsi="微软雅黑"/>
                <w:szCs w:val="21"/>
              </w:rPr>
              <w:t>内容，这是其他笔记</w:t>
            </w:r>
            <w:r w:rsidR="008A6DC9">
              <w:rPr>
                <w:rFonts w:ascii="微软雅黑" w:eastAsia="微软雅黑" w:hAnsi="微软雅黑" w:hint="eastAsia"/>
                <w:szCs w:val="21"/>
              </w:rPr>
              <w:t>类软件所没有做到的</w:t>
            </w:r>
            <w:r w:rsidR="00C44824" w:rsidRPr="00C44824">
              <w:rPr>
                <w:rFonts w:ascii="微软雅黑" w:eastAsia="微软雅黑" w:hAnsi="微软雅黑"/>
                <w:szCs w:val="21"/>
              </w:rPr>
              <w:t>。</w:t>
            </w:r>
            <w:r w:rsidR="008A6DC9">
              <w:rPr>
                <w:rFonts w:ascii="微软雅黑" w:eastAsia="微软雅黑" w:hAnsi="微软雅黑" w:hint="eastAsia"/>
                <w:szCs w:val="21"/>
              </w:rPr>
              <w:t>当</w:t>
            </w:r>
            <w:r w:rsidR="00C44824" w:rsidRPr="00C44824">
              <w:rPr>
                <w:rFonts w:ascii="微软雅黑" w:eastAsia="微软雅黑" w:hAnsi="微软雅黑"/>
                <w:szCs w:val="21"/>
              </w:rPr>
              <w:t>白领</w:t>
            </w:r>
            <w:r w:rsidR="009F145F">
              <w:rPr>
                <w:rFonts w:ascii="微软雅黑" w:eastAsia="微软雅黑" w:hAnsi="微软雅黑" w:hint="eastAsia"/>
                <w:szCs w:val="21"/>
              </w:rPr>
              <w:t>或</w:t>
            </w:r>
            <w:r w:rsidR="00C44824" w:rsidRPr="00C44824">
              <w:rPr>
                <w:rFonts w:ascii="微软雅黑" w:eastAsia="微软雅黑" w:hAnsi="微软雅黑"/>
                <w:szCs w:val="21"/>
              </w:rPr>
              <w:t>学生</w:t>
            </w:r>
            <w:r w:rsidR="008A6DC9">
              <w:rPr>
                <w:rFonts w:ascii="微软雅黑" w:eastAsia="微软雅黑" w:hAnsi="微软雅黑" w:hint="eastAsia"/>
                <w:szCs w:val="21"/>
              </w:rPr>
              <w:t>在进行</w:t>
            </w:r>
            <w:r w:rsidR="008A6DC9" w:rsidRPr="00C44824">
              <w:rPr>
                <w:rFonts w:ascii="微软雅黑" w:eastAsia="微软雅黑" w:hAnsi="微软雅黑"/>
                <w:szCs w:val="21"/>
              </w:rPr>
              <w:t>会议或上课时，</w:t>
            </w:r>
            <w:r w:rsidR="00C44824" w:rsidRPr="00C44824">
              <w:rPr>
                <w:rFonts w:ascii="微软雅黑" w:eastAsia="微软雅黑" w:hAnsi="微软雅黑"/>
                <w:szCs w:val="21"/>
              </w:rPr>
              <w:t>会从我们的</w:t>
            </w:r>
            <w:r w:rsidR="008379F3">
              <w:rPr>
                <w:rFonts w:ascii="微软雅黑" w:eastAsia="微软雅黑" w:hAnsi="微软雅黑" w:hint="eastAsia"/>
                <w:szCs w:val="21"/>
              </w:rPr>
              <w:t>辅助笔记</w:t>
            </w:r>
            <w:r w:rsidR="00C44824" w:rsidRPr="00C44824">
              <w:rPr>
                <w:rFonts w:ascii="微软雅黑" w:eastAsia="微软雅黑" w:hAnsi="微软雅黑"/>
                <w:szCs w:val="21"/>
              </w:rPr>
              <w:t>软件中</w:t>
            </w:r>
            <w:r w:rsidR="008A6DC9">
              <w:rPr>
                <w:rFonts w:ascii="微软雅黑" w:eastAsia="微软雅黑" w:hAnsi="微软雅黑" w:hint="eastAsia"/>
                <w:szCs w:val="21"/>
              </w:rPr>
              <w:t>得到巨大的帮助</w:t>
            </w:r>
            <w:r w:rsidR="00C44824" w:rsidRPr="00C44824">
              <w:rPr>
                <w:rFonts w:ascii="微软雅黑" w:eastAsia="微软雅黑" w:hAnsi="微软雅黑"/>
                <w:szCs w:val="21"/>
              </w:rPr>
              <w:t>。</w:t>
            </w:r>
          </w:p>
          <w:p w14:paraId="574212F7" w14:textId="77777777" w:rsidR="004467FC" w:rsidRDefault="004467FC" w:rsidP="001D4E31">
            <w:pPr>
              <w:widowControl/>
              <w:jc w:val="left"/>
              <w:rPr>
                <w:rFonts w:ascii="微软雅黑" w:eastAsia="微软雅黑" w:hAnsi="微软雅黑"/>
                <w:szCs w:val="21"/>
              </w:rPr>
            </w:pPr>
          </w:p>
          <w:p w14:paraId="67BEE6FA" w14:textId="77777777" w:rsidR="00D36CB7" w:rsidRDefault="00D36CB7" w:rsidP="001D4E31">
            <w:pPr>
              <w:widowControl/>
              <w:jc w:val="left"/>
              <w:rPr>
                <w:rFonts w:ascii="微软雅黑" w:eastAsia="微软雅黑" w:hAnsi="微软雅黑"/>
                <w:szCs w:val="21"/>
              </w:rPr>
            </w:pPr>
          </w:p>
          <w:p w14:paraId="751752E1" w14:textId="77777777" w:rsidR="004467FC" w:rsidRDefault="004467FC" w:rsidP="001D4E31">
            <w:pPr>
              <w:widowControl/>
              <w:jc w:val="left"/>
              <w:rPr>
                <w:rFonts w:ascii="微软雅黑" w:eastAsia="微软雅黑" w:hAnsi="微软雅黑"/>
                <w:szCs w:val="21"/>
              </w:rPr>
            </w:pPr>
          </w:p>
          <w:p w14:paraId="3E9A32D2" w14:textId="78E5083D" w:rsidR="004467FC" w:rsidRDefault="004467FC" w:rsidP="001D4E31">
            <w:pPr>
              <w:widowControl/>
              <w:jc w:val="left"/>
              <w:rPr>
                <w:rFonts w:ascii="微软雅黑" w:eastAsia="微软雅黑" w:hAnsi="微软雅黑"/>
                <w:szCs w:val="21"/>
              </w:rPr>
            </w:pPr>
          </w:p>
          <w:p w14:paraId="0579F1C4" w14:textId="77777777" w:rsidR="0049532C" w:rsidRDefault="0049532C" w:rsidP="001D4E31">
            <w:pPr>
              <w:widowControl/>
              <w:jc w:val="left"/>
              <w:rPr>
                <w:rFonts w:ascii="微软雅黑" w:eastAsia="微软雅黑" w:hAnsi="微软雅黑"/>
                <w:szCs w:val="21"/>
              </w:rPr>
            </w:pPr>
          </w:p>
          <w:p w14:paraId="6A241E1A" w14:textId="77777777" w:rsidR="004467FC" w:rsidRDefault="004467FC" w:rsidP="001D4E31">
            <w:pPr>
              <w:widowControl/>
              <w:jc w:val="left"/>
              <w:rPr>
                <w:rFonts w:ascii="微软雅黑" w:eastAsia="微软雅黑" w:hAnsi="微软雅黑"/>
                <w:szCs w:val="21"/>
              </w:rPr>
            </w:pPr>
          </w:p>
          <w:p w14:paraId="5404F9C5" w14:textId="77777777" w:rsidR="0049532C" w:rsidRDefault="0049532C" w:rsidP="001D4E31">
            <w:pPr>
              <w:widowControl/>
              <w:jc w:val="left"/>
              <w:rPr>
                <w:rFonts w:ascii="微软雅黑" w:eastAsia="微软雅黑" w:hAnsi="微软雅黑"/>
                <w:szCs w:val="21"/>
              </w:rPr>
            </w:pPr>
          </w:p>
          <w:p w14:paraId="3006980E" w14:textId="77777777" w:rsidR="0049532C" w:rsidRDefault="0049532C" w:rsidP="001D4E31">
            <w:pPr>
              <w:widowControl/>
              <w:jc w:val="left"/>
              <w:rPr>
                <w:rFonts w:ascii="微软雅黑" w:eastAsia="微软雅黑" w:hAnsi="微软雅黑"/>
                <w:szCs w:val="21"/>
              </w:rPr>
            </w:pPr>
          </w:p>
          <w:p w14:paraId="2237A00C" w14:textId="77777777" w:rsidR="0049532C" w:rsidRDefault="0049532C" w:rsidP="001D4E31">
            <w:pPr>
              <w:widowControl/>
              <w:jc w:val="left"/>
              <w:rPr>
                <w:rFonts w:ascii="微软雅黑" w:eastAsia="微软雅黑" w:hAnsi="微软雅黑"/>
                <w:szCs w:val="21"/>
              </w:rPr>
            </w:pPr>
          </w:p>
          <w:p w14:paraId="6A0E2D40" w14:textId="77777777" w:rsidR="0049532C" w:rsidRDefault="0049532C" w:rsidP="001D4E31">
            <w:pPr>
              <w:widowControl/>
              <w:jc w:val="left"/>
              <w:rPr>
                <w:rFonts w:ascii="微软雅黑" w:eastAsia="微软雅黑" w:hAnsi="微软雅黑"/>
                <w:szCs w:val="21"/>
              </w:rPr>
            </w:pPr>
          </w:p>
          <w:p w14:paraId="19430468" w14:textId="77777777" w:rsidR="0049532C" w:rsidRDefault="0049532C" w:rsidP="001D4E31">
            <w:pPr>
              <w:widowControl/>
              <w:jc w:val="left"/>
              <w:rPr>
                <w:rFonts w:ascii="微软雅黑" w:eastAsia="微软雅黑" w:hAnsi="微软雅黑"/>
                <w:szCs w:val="21"/>
              </w:rPr>
            </w:pPr>
          </w:p>
          <w:p w14:paraId="731B9AC4" w14:textId="77777777" w:rsidR="0049532C" w:rsidRDefault="0049532C" w:rsidP="001D4E31">
            <w:pPr>
              <w:widowControl/>
              <w:jc w:val="left"/>
              <w:rPr>
                <w:rFonts w:ascii="微软雅黑" w:eastAsia="微软雅黑" w:hAnsi="微软雅黑"/>
                <w:szCs w:val="21"/>
              </w:rPr>
            </w:pPr>
          </w:p>
          <w:p w14:paraId="699FE40B" w14:textId="77777777" w:rsidR="0049532C" w:rsidRDefault="0049532C" w:rsidP="001D4E31">
            <w:pPr>
              <w:widowControl/>
              <w:jc w:val="left"/>
              <w:rPr>
                <w:rFonts w:ascii="微软雅黑" w:eastAsia="微软雅黑" w:hAnsi="微软雅黑"/>
                <w:szCs w:val="21"/>
              </w:rPr>
            </w:pPr>
          </w:p>
          <w:p w14:paraId="222ACBD1" w14:textId="050D486B" w:rsidR="0049532C" w:rsidRPr="001D4E31" w:rsidRDefault="0049532C" w:rsidP="001D4E31">
            <w:pPr>
              <w:widowControl/>
              <w:jc w:val="left"/>
              <w:rPr>
                <w:rFonts w:ascii="微软雅黑" w:eastAsia="微软雅黑" w:hAnsi="微软雅黑"/>
                <w:szCs w:val="21"/>
              </w:rPr>
            </w:pPr>
          </w:p>
        </w:tc>
      </w:tr>
      <w:tr w:rsidR="0008124F" w:rsidRPr="001C3816" w14:paraId="45C4A2D0" w14:textId="77777777" w:rsidTr="0008124F">
        <w:trPr>
          <w:trHeight w:val="624"/>
        </w:trPr>
        <w:tc>
          <w:tcPr>
            <w:tcW w:w="9781" w:type="dxa"/>
            <w:gridSpan w:val="5"/>
            <w:vMerge/>
            <w:tcBorders>
              <w:top w:val="nil"/>
              <w:left w:val="single" w:sz="8" w:space="0" w:color="auto"/>
              <w:bottom w:val="single" w:sz="8" w:space="0" w:color="000000"/>
              <w:right w:val="single" w:sz="8" w:space="0" w:color="000000"/>
            </w:tcBorders>
            <w:vAlign w:val="center"/>
            <w:hideMark/>
          </w:tcPr>
          <w:p w14:paraId="6527DFE1"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58D104D" w14:textId="77777777" w:rsidTr="0008124F">
        <w:trPr>
          <w:trHeight w:val="624"/>
        </w:trPr>
        <w:tc>
          <w:tcPr>
            <w:tcW w:w="9781" w:type="dxa"/>
            <w:gridSpan w:val="5"/>
            <w:vMerge/>
            <w:tcBorders>
              <w:top w:val="nil"/>
              <w:left w:val="single" w:sz="8" w:space="0" w:color="auto"/>
              <w:bottom w:val="single" w:sz="8" w:space="0" w:color="000000"/>
              <w:right w:val="single" w:sz="8" w:space="0" w:color="000000"/>
            </w:tcBorders>
            <w:vAlign w:val="center"/>
            <w:hideMark/>
          </w:tcPr>
          <w:p w14:paraId="23A6EADE"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578FFA2" w14:textId="77777777" w:rsidTr="0008124F">
        <w:trPr>
          <w:trHeight w:val="624"/>
        </w:trPr>
        <w:tc>
          <w:tcPr>
            <w:tcW w:w="9781" w:type="dxa"/>
            <w:gridSpan w:val="5"/>
            <w:vMerge/>
            <w:tcBorders>
              <w:top w:val="nil"/>
              <w:left w:val="single" w:sz="8" w:space="0" w:color="auto"/>
              <w:bottom w:val="single" w:sz="8" w:space="0" w:color="000000"/>
              <w:right w:val="single" w:sz="8" w:space="0" w:color="000000"/>
            </w:tcBorders>
            <w:vAlign w:val="center"/>
            <w:hideMark/>
          </w:tcPr>
          <w:p w14:paraId="1FB74905"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2F08680C" w14:textId="77777777" w:rsidTr="0008124F">
        <w:trPr>
          <w:trHeight w:val="624"/>
        </w:trPr>
        <w:tc>
          <w:tcPr>
            <w:tcW w:w="9781" w:type="dxa"/>
            <w:gridSpan w:val="5"/>
            <w:vMerge/>
            <w:tcBorders>
              <w:top w:val="nil"/>
              <w:left w:val="single" w:sz="8" w:space="0" w:color="auto"/>
              <w:bottom w:val="single" w:sz="8" w:space="0" w:color="000000"/>
              <w:right w:val="single" w:sz="8" w:space="0" w:color="000000"/>
            </w:tcBorders>
            <w:vAlign w:val="center"/>
            <w:hideMark/>
          </w:tcPr>
          <w:p w14:paraId="1DF3DA3F"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46FA317"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708C60EF" w14:textId="7F757C05"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lastRenderedPageBreak/>
              <w:t>2</w:t>
            </w:r>
            <w:r w:rsidR="001D4E31">
              <w:rPr>
                <w:rFonts w:ascii="微软雅黑" w:eastAsia="微软雅黑" w:hAnsi="微软雅黑" w:cs="宋体" w:hint="eastAsia"/>
                <w:b/>
                <w:bCs/>
                <w:color w:val="7030A0"/>
                <w:kern w:val="0"/>
                <w:sz w:val="22"/>
              </w:rPr>
              <w:t>。</w:t>
            </w:r>
            <w:r w:rsidRPr="001C3816">
              <w:rPr>
                <w:rFonts w:ascii="微软雅黑" w:eastAsia="微软雅黑" w:hAnsi="微软雅黑" w:cs="宋体" w:hint="eastAsia"/>
                <w:b/>
                <w:bCs/>
                <w:color w:val="7030A0"/>
                <w:kern w:val="0"/>
                <w:sz w:val="22"/>
              </w:rPr>
              <w:t xml:space="preserve"> 项目描述</w:t>
            </w:r>
          </w:p>
        </w:tc>
      </w:tr>
      <w:tr w:rsidR="0008124F" w:rsidRPr="001C3816" w14:paraId="2F4BA694"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59D08358"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请从市场、使用场景、创新性等角度对项目进行描述。</w:t>
            </w:r>
          </w:p>
        </w:tc>
      </w:tr>
      <w:tr w:rsidR="0008124F" w:rsidRPr="001C3816" w14:paraId="7E8D7BFB" w14:textId="77777777" w:rsidTr="0008124F">
        <w:trPr>
          <w:trHeight w:val="624"/>
        </w:trPr>
        <w:tc>
          <w:tcPr>
            <w:tcW w:w="9781"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2840D0F" w14:textId="2DF126E7" w:rsidR="000C7C2D" w:rsidRPr="002F4B23" w:rsidRDefault="00384B2E" w:rsidP="000C7C2D">
            <w:pPr>
              <w:widowControl/>
              <w:jc w:val="left"/>
            </w:pPr>
            <w:r w:rsidRPr="00507059">
              <w:rPr>
                <w:rFonts w:ascii="微软雅黑" w:eastAsia="微软雅黑" w:hAnsi="微软雅黑" w:cs="Calibri" w:hint="eastAsia"/>
                <w:b/>
                <w:bCs/>
                <w:color w:val="000000"/>
                <w:kern w:val="0"/>
                <w:sz w:val="24"/>
                <w:szCs w:val="24"/>
              </w:rPr>
              <w:t>市场</w:t>
            </w:r>
            <w:r w:rsidR="00336FD8">
              <w:rPr>
                <w:rFonts w:ascii="微软雅黑" w:eastAsia="微软雅黑" w:hAnsi="微软雅黑" w:cs="Calibri" w:hint="eastAsia"/>
                <w:b/>
                <w:bCs/>
                <w:color w:val="000000"/>
                <w:kern w:val="0"/>
                <w:sz w:val="24"/>
                <w:szCs w:val="24"/>
              </w:rPr>
              <w:t>：</w:t>
            </w:r>
            <w:r w:rsidR="000C7C2D" w:rsidRPr="000C7C2D">
              <w:rPr>
                <w:rFonts w:ascii="微软雅黑" w:eastAsia="微软雅黑" w:hAnsi="微软雅黑" w:hint="eastAsia"/>
                <w:szCs w:val="21"/>
              </w:rPr>
              <w:t>本项目</w:t>
            </w:r>
            <w:r w:rsidR="0012685C">
              <w:rPr>
                <w:rFonts w:ascii="微软雅黑" w:eastAsia="微软雅黑" w:hAnsi="微软雅黑" w:hint="eastAsia"/>
                <w:szCs w:val="21"/>
              </w:rPr>
              <w:t>的成果将</w:t>
            </w:r>
            <w:r w:rsidR="000C7C2D" w:rsidRPr="000C7C2D">
              <w:rPr>
                <w:rFonts w:ascii="微软雅黑" w:eastAsia="微软雅黑" w:hAnsi="微软雅黑" w:hint="eastAsia"/>
                <w:szCs w:val="21"/>
              </w:rPr>
              <w:t>面向</w:t>
            </w:r>
            <w:r w:rsidR="000C7C2D" w:rsidRPr="00C151F0">
              <w:rPr>
                <w:rFonts w:ascii="微软雅黑" w:eastAsia="微软雅黑" w:hAnsi="微软雅黑" w:hint="eastAsia"/>
                <w:szCs w:val="21"/>
              </w:rPr>
              <w:t>白领</w:t>
            </w:r>
            <w:r w:rsidR="006E3B46">
              <w:rPr>
                <w:rFonts w:ascii="微软雅黑" w:eastAsia="微软雅黑" w:hAnsi="微软雅黑" w:hint="eastAsia"/>
                <w:szCs w:val="21"/>
              </w:rPr>
              <w:t>，</w:t>
            </w:r>
            <w:r w:rsidR="000C7C2D" w:rsidRPr="00C151F0">
              <w:rPr>
                <w:rFonts w:ascii="微软雅黑" w:eastAsia="微软雅黑" w:hAnsi="微软雅黑" w:hint="eastAsia"/>
                <w:szCs w:val="21"/>
              </w:rPr>
              <w:t>学生</w:t>
            </w:r>
            <w:r w:rsidR="000C7C2D">
              <w:rPr>
                <w:rFonts w:ascii="微软雅黑" w:eastAsia="微软雅黑" w:hAnsi="微软雅黑" w:hint="eastAsia"/>
                <w:szCs w:val="21"/>
              </w:rPr>
              <w:t>以及</w:t>
            </w:r>
            <w:r w:rsidR="0012685C">
              <w:rPr>
                <w:rFonts w:ascii="微软雅黑" w:eastAsia="微软雅黑" w:hAnsi="微软雅黑" w:hint="eastAsia"/>
                <w:szCs w:val="21"/>
              </w:rPr>
              <w:t>广大</w:t>
            </w:r>
            <w:r w:rsidR="000C7C2D" w:rsidRPr="00C151F0">
              <w:rPr>
                <w:rFonts w:ascii="微软雅黑" w:eastAsia="微软雅黑" w:hAnsi="微软雅黑" w:hint="eastAsia"/>
                <w:szCs w:val="21"/>
              </w:rPr>
              <w:t>科技爱好者</w:t>
            </w:r>
            <w:r w:rsidR="001D4E31">
              <w:rPr>
                <w:rFonts w:ascii="微软雅黑" w:eastAsia="微软雅黑" w:hAnsi="微软雅黑" w:hint="eastAsia"/>
                <w:szCs w:val="21"/>
              </w:rPr>
              <w:t>。</w:t>
            </w:r>
            <w:r w:rsidR="000C7C2D">
              <w:rPr>
                <w:rFonts w:ascii="微软雅黑" w:eastAsia="微软雅黑" w:hAnsi="微软雅黑" w:hint="eastAsia"/>
                <w:szCs w:val="21"/>
              </w:rPr>
              <w:t>调查发现</w:t>
            </w:r>
            <w:r w:rsidR="006E3B46">
              <w:rPr>
                <w:rFonts w:ascii="微软雅黑" w:eastAsia="微软雅黑" w:hAnsi="微软雅黑" w:hint="eastAsia"/>
                <w:szCs w:val="21"/>
              </w:rPr>
              <w:t>，</w:t>
            </w:r>
            <w:r w:rsidR="000C7C2D">
              <w:rPr>
                <w:rFonts w:ascii="微软雅黑" w:eastAsia="微软雅黑" w:hAnsi="微软雅黑" w:hint="eastAsia"/>
                <w:szCs w:val="21"/>
              </w:rPr>
              <w:t>在白领和学生中间依然有十分巨大的记录素材的需求</w:t>
            </w:r>
            <w:r w:rsidR="001D4E31">
              <w:rPr>
                <w:rFonts w:ascii="微软雅黑" w:eastAsia="微软雅黑" w:hAnsi="微软雅黑" w:hint="eastAsia"/>
                <w:szCs w:val="21"/>
              </w:rPr>
              <w:t>。</w:t>
            </w:r>
            <w:r w:rsidR="00725651">
              <w:rPr>
                <w:rFonts w:ascii="微软雅黑" w:eastAsia="微软雅黑" w:hAnsi="微软雅黑" w:hint="eastAsia"/>
                <w:szCs w:val="21"/>
              </w:rPr>
              <w:t>白领阶层日常有很多会议</w:t>
            </w:r>
            <w:r w:rsidR="006E3B46">
              <w:rPr>
                <w:rFonts w:ascii="微软雅黑" w:eastAsia="微软雅黑" w:hAnsi="微软雅黑" w:hint="eastAsia"/>
                <w:szCs w:val="21"/>
              </w:rPr>
              <w:t>，</w:t>
            </w:r>
            <w:r w:rsidR="00725651">
              <w:rPr>
                <w:rFonts w:ascii="微软雅黑" w:eastAsia="微软雅黑" w:hAnsi="微软雅黑" w:hint="eastAsia"/>
                <w:szCs w:val="21"/>
              </w:rPr>
              <w:t>会议期间需要及时记录关键信息</w:t>
            </w:r>
            <w:r w:rsidR="001D4E31">
              <w:rPr>
                <w:rFonts w:ascii="微软雅黑" w:eastAsia="微软雅黑" w:hAnsi="微软雅黑" w:hint="eastAsia"/>
                <w:szCs w:val="21"/>
              </w:rPr>
              <w:t>。</w:t>
            </w:r>
            <w:r w:rsidR="00725651">
              <w:rPr>
                <w:rFonts w:ascii="微软雅黑" w:eastAsia="微软雅黑" w:hAnsi="微软雅黑" w:hint="eastAsia"/>
                <w:szCs w:val="21"/>
              </w:rPr>
              <w:t>学生们上课时需要记录老师的课件或板书</w:t>
            </w:r>
            <w:r w:rsidR="006E3B46">
              <w:rPr>
                <w:rFonts w:ascii="微软雅黑" w:eastAsia="微软雅黑" w:hAnsi="微软雅黑" w:hint="eastAsia"/>
                <w:szCs w:val="21"/>
              </w:rPr>
              <w:t>，</w:t>
            </w:r>
            <w:r w:rsidR="00725651">
              <w:rPr>
                <w:rFonts w:ascii="微软雅黑" w:eastAsia="微软雅黑" w:hAnsi="微软雅黑" w:hint="eastAsia"/>
                <w:szCs w:val="21"/>
              </w:rPr>
              <w:t>以便课后复习</w:t>
            </w:r>
            <w:r w:rsidR="001D4E31">
              <w:rPr>
                <w:rFonts w:ascii="微软雅黑" w:eastAsia="微软雅黑" w:hAnsi="微软雅黑" w:hint="eastAsia"/>
                <w:szCs w:val="21"/>
              </w:rPr>
              <w:t>。</w:t>
            </w:r>
            <w:r w:rsidR="00725651">
              <w:rPr>
                <w:rFonts w:ascii="微软雅黑" w:eastAsia="微软雅黑" w:hAnsi="微软雅黑"/>
                <w:szCs w:val="21"/>
              </w:rPr>
              <w:t xml:space="preserve"> </w:t>
            </w:r>
            <w:r w:rsidR="00725651">
              <w:rPr>
                <w:rFonts w:ascii="微软雅黑" w:eastAsia="微软雅黑" w:hAnsi="微软雅黑" w:hint="eastAsia"/>
                <w:szCs w:val="21"/>
              </w:rPr>
              <w:t>对于</w:t>
            </w:r>
            <w:r w:rsidR="001D4E31">
              <w:rPr>
                <w:rFonts w:ascii="微软雅黑" w:eastAsia="微软雅黑" w:hAnsi="微软雅黑"/>
                <w:szCs w:val="21"/>
              </w:rPr>
              <w:t>”</w:t>
            </w:r>
            <w:r w:rsidR="00725651">
              <w:rPr>
                <w:rFonts w:ascii="微软雅黑" w:eastAsia="微软雅黑" w:hAnsi="微软雅黑" w:hint="eastAsia"/>
                <w:szCs w:val="21"/>
              </w:rPr>
              <w:t>记录</w:t>
            </w:r>
            <w:r w:rsidR="001D4E31">
              <w:rPr>
                <w:rFonts w:ascii="微软雅黑" w:eastAsia="微软雅黑" w:hAnsi="微软雅黑"/>
                <w:szCs w:val="21"/>
              </w:rPr>
              <w:t>”</w:t>
            </w:r>
            <w:r w:rsidR="00725651">
              <w:rPr>
                <w:rFonts w:ascii="微软雅黑" w:eastAsia="微软雅黑" w:hAnsi="微软雅黑" w:hint="eastAsia"/>
                <w:szCs w:val="21"/>
              </w:rPr>
              <w:t>这件事</w:t>
            </w:r>
            <w:r w:rsidR="006E3B46">
              <w:rPr>
                <w:rFonts w:ascii="微软雅黑" w:eastAsia="微软雅黑" w:hAnsi="微软雅黑" w:hint="eastAsia"/>
                <w:szCs w:val="21"/>
              </w:rPr>
              <w:t>，</w:t>
            </w:r>
            <w:r w:rsidR="000C7C2D">
              <w:rPr>
                <w:rFonts w:ascii="微软雅黑" w:eastAsia="微软雅黑" w:hAnsi="微软雅黑" w:hint="eastAsia"/>
                <w:szCs w:val="21"/>
              </w:rPr>
              <w:t>一些人使用纸质笔记本进行手写记录</w:t>
            </w:r>
            <w:r w:rsidR="006E3B46">
              <w:rPr>
                <w:rFonts w:ascii="微软雅黑" w:eastAsia="微软雅黑" w:hAnsi="微软雅黑" w:hint="eastAsia"/>
                <w:szCs w:val="21"/>
              </w:rPr>
              <w:t>，</w:t>
            </w:r>
            <w:r w:rsidR="00204254">
              <w:rPr>
                <w:rFonts w:ascii="微软雅黑" w:eastAsia="微软雅黑" w:hAnsi="微软雅黑" w:hint="eastAsia"/>
                <w:szCs w:val="21"/>
              </w:rPr>
              <w:t>另</w:t>
            </w:r>
            <w:r w:rsidR="000C7C2D">
              <w:rPr>
                <w:rFonts w:ascii="微软雅黑" w:eastAsia="微软雅黑" w:hAnsi="微软雅黑" w:hint="eastAsia"/>
                <w:szCs w:val="21"/>
              </w:rPr>
              <w:t>一些人</w:t>
            </w:r>
            <w:r w:rsidR="00204254">
              <w:rPr>
                <w:rFonts w:ascii="微软雅黑" w:eastAsia="微软雅黑" w:hAnsi="微软雅黑" w:hint="eastAsia"/>
                <w:szCs w:val="21"/>
              </w:rPr>
              <w:t>则</w:t>
            </w:r>
            <w:r w:rsidR="000C7C2D">
              <w:rPr>
                <w:rFonts w:ascii="微软雅黑" w:eastAsia="微软雅黑" w:hAnsi="微软雅黑" w:hint="eastAsia"/>
                <w:szCs w:val="21"/>
              </w:rPr>
              <w:t>使用如</w:t>
            </w:r>
            <w:r w:rsidR="0012685C">
              <w:rPr>
                <w:rFonts w:ascii="微软雅黑" w:eastAsia="微软雅黑" w:hAnsi="微软雅黑" w:hint="eastAsia"/>
                <w:szCs w:val="21"/>
              </w:rPr>
              <w:t>:</w:t>
            </w:r>
            <w:r w:rsidR="000C7C2D">
              <w:rPr>
                <w:rFonts w:ascii="微软雅黑" w:eastAsia="微软雅黑" w:hAnsi="微软雅黑" w:hint="eastAsia"/>
                <w:szCs w:val="21"/>
              </w:rPr>
              <w:t>印象笔记</w:t>
            </w:r>
            <w:r w:rsidR="006E3B46">
              <w:rPr>
                <w:rFonts w:ascii="微软雅黑" w:eastAsia="微软雅黑" w:hAnsi="微软雅黑" w:hint="eastAsia"/>
                <w:szCs w:val="21"/>
              </w:rPr>
              <w:t>，</w:t>
            </w:r>
            <w:r w:rsidR="000C7C2D">
              <w:rPr>
                <w:rFonts w:ascii="微软雅黑" w:eastAsia="微软雅黑" w:hAnsi="微软雅黑" w:hint="eastAsia"/>
                <w:szCs w:val="21"/>
              </w:rPr>
              <w:t>为知笔记</w:t>
            </w:r>
            <w:r w:rsidR="006E3B46">
              <w:rPr>
                <w:rFonts w:ascii="微软雅黑" w:eastAsia="微软雅黑" w:hAnsi="微软雅黑" w:hint="eastAsia"/>
                <w:szCs w:val="21"/>
              </w:rPr>
              <w:t>，</w:t>
            </w:r>
            <w:r w:rsidR="000C7C2D">
              <w:rPr>
                <w:rFonts w:ascii="微软雅黑" w:eastAsia="微软雅黑" w:hAnsi="微软雅黑" w:hint="eastAsia"/>
                <w:szCs w:val="21"/>
              </w:rPr>
              <w:t>有道云笔记</w:t>
            </w:r>
            <w:r w:rsidR="006E3B46">
              <w:rPr>
                <w:rFonts w:ascii="微软雅黑" w:eastAsia="微软雅黑" w:hAnsi="微软雅黑" w:hint="eastAsia"/>
                <w:szCs w:val="21"/>
              </w:rPr>
              <w:t>，</w:t>
            </w:r>
            <w:r w:rsidR="000C7C2D">
              <w:rPr>
                <w:rFonts w:ascii="微软雅黑" w:eastAsia="微软雅黑" w:hAnsi="微软雅黑" w:hint="eastAsia"/>
                <w:szCs w:val="21"/>
              </w:rPr>
              <w:t>OneNote等笔记软件</w:t>
            </w:r>
            <w:r w:rsidR="0076346D">
              <w:rPr>
                <w:rFonts w:ascii="微软雅黑" w:eastAsia="微软雅黑" w:hAnsi="微软雅黑" w:hint="eastAsia"/>
                <w:szCs w:val="21"/>
              </w:rPr>
              <w:t>进行记录</w:t>
            </w:r>
            <w:r w:rsidR="001D4E31">
              <w:rPr>
                <w:rFonts w:ascii="微软雅黑" w:eastAsia="微软雅黑" w:hAnsi="微软雅黑" w:hint="eastAsia"/>
                <w:szCs w:val="21"/>
              </w:rPr>
              <w:t>。</w:t>
            </w:r>
            <w:r w:rsidR="0012685C">
              <w:rPr>
                <w:rFonts w:ascii="微软雅黑" w:eastAsia="微软雅黑" w:hAnsi="微软雅黑"/>
                <w:szCs w:val="21"/>
              </w:rPr>
              <w:t xml:space="preserve"> </w:t>
            </w:r>
            <w:r w:rsidR="002F4B23">
              <w:rPr>
                <w:rFonts w:ascii="微软雅黑" w:eastAsia="微软雅黑" w:hAnsi="微软雅黑" w:hint="eastAsia"/>
                <w:szCs w:val="21"/>
              </w:rPr>
              <w:t>不论是哪种记录方法</w:t>
            </w:r>
            <w:r w:rsidR="006E3B46">
              <w:rPr>
                <w:rFonts w:ascii="微软雅黑" w:eastAsia="微软雅黑" w:hAnsi="微软雅黑" w:hint="eastAsia"/>
                <w:szCs w:val="21"/>
              </w:rPr>
              <w:t>，</w:t>
            </w:r>
            <w:r w:rsidR="002F4B23">
              <w:rPr>
                <w:rFonts w:ascii="微软雅黑" w:eastAsia="微软雅黑" w:hAnsi="微软雅黑" w:hint="eastAsia"/>
                <w:szCs w:val="21"/>
              </w:rPr>
              <w:t>都没有使用当今先进的技术来提升人们记笔记的效率</w:t>
            </w:r>
            <w:r w:rsidR="001D4E31">
              <w:rPr>
                <w:rFonts w:ascii="微软雅黑" w:eastAsia="微软雅黑" w:hAnsi="微软雅黑" w:hint="eastAsia"/>
                <w:szCs w:val="21"/>
              </w:rPr>
              <w:t>。</w:t>
            </w:r>
            <w:r w:rsidR="002F4B23">
              <w:rPr>
                <w:rFonts w:ascii="微软雅黑" w:eastAsia="微软雅黑" w:hAnsi="微软雅黑" w:hint="eastAsia"/>
                <w:szCs w:val="21"/>
              </w:rPr>
              <w:t>人们往往被繁复的抄写工作所困扰</w:t>
            </w:r>
            <w:r w:rsidR="006E3B46">
              <w:rPr>
                <w:rFonts w:ascii="微软雅黑" w:eastAsia="微软雅黑" w:hAnsi="微软雅黑" w:hint="eastAsia"/>
                <w:szCs w:val="21"/>
              </w:rPr>
              <w:t>，</w:t>
            </w:r>
            <w:r w:rsidR="002F4B23">
              <w:rPr>
                <w:rFonts w:ascii="微软雅黑" w:eastAsia="微软雅黑" w:hAnsi="微软雅黑" w:hint="eastAsia"/>
                <w:szCs w:val="21"/>
              </w:rPr>
              <w:t>而本项目基于混合现实技术</w:t>
            </w:r>
            <w:r w:rsidR="006E3B46">
              <w:rPr>
                <w:rFonts w:ascii="微软雅黑" w:eastAsia="微软雅黑" w:hAnsi="微软雅黑" w:hint="eastAsia"/>
                <w:szCs w:val="21"/>
              </w:rPr>
              <w:t>，</w:t>
            </w:r>
            <w:r w:rsidR="002F4B23">
              <w:rPr>
                <w:rFonts w:ascii="微软雅黑" w:eastAsia="微软雅黑" w:hAnsi="微软雅黑" w:hint="eastAsia"/>
                <w:szCs w:val="21"/>
              </w:rPr>
              <w:t>对于繁复的工作只需手指拖拽即可完成</w:t>
            </w:r>
            <w:r w:rsidR="006E3B46">
              <w:rPr>
                <w:rFonts w:ascii="微软雅黑" w:eastAsia="微软雅黑" w:hAnsi="微软雅黑" w:hint="eastAsia"/>
                <w:szCs w:val="21"/>
              </w:rPr>
              <w:t>，</w:t>
            </w:r>
            <w:r w:rsidR="002F4B23">
              <w:rPr>
                <w:rFonts w:ascii="微软雅黑" w:eastAsia="微软雅黑" w:hAnsi="微软雅黑" w:hint="eastAsia"/>
                <w:szCs w:val="21"/>
              </w:rPr>
              <w:t>对于提升工作效率有着极大的帮助</w:t>
            </w:r>
            <w:r w:rsidR="001D4E31">
              <w:rPr>
                <w:rFonts w:ascii="微软雅黑" w:eastAsia="微软雅黑" w:hAnsi="微软雅黑" w:hint="eastAsia"/>
                <w:szCs w:val="21"/>
              </w:rPr>
              <w:t>。</w:t>
            </w:r>
            <w:r w:rsidR="002F4B23">
              <w:rPr>
                <w:rFonts w:ascii="微软雅黑" w:eastAsia="微软雅黑" w:hAnsi="微软雅黑" w:hint="eastAsia"/>
                <w:szCs w:val="21"/>
              </w:rPr>
              <w:t>而科技爱好者也可借购入此项目成品的机会体验独一无二的次世代技术</w:t>
            </w:r>
            <w:r w:rsidR="001D4E31">
              <w:rPr>
                <w:rFonts w:ascii="微软雅黑" w:eastAsia="微软雅黑" w:hAnsi="微软雅黑" w:hint="eastAsia"/>
                <w:szCs w:val="21"/>
              </w:rPr>
              <w:t>。</w:t>
            </w:r>
            <w:r w:rsidR="00311A37">
              <w:rPr>
                <w:rFonts w:ascii="微软雅黑" w:eastAsia="微软雅黑" w:hAnsi="微软雅黑" w:hint="eastAsia"/>
                <w:szCs w:val="21"/>
              </w:rPr>
              <w:t>综上所述</w:t>
            </w:r>
            <w:r w:rsidR="006E3B46">
              <w:rPr>
                <w:rFonts w:ascii="微软雅黑" w:eastAsia="微软雅黑" w:hAnsi="微软雅黑" w:hint="eastAsia"/>
                <w:szCs w:val="21"/>
              </w:rPr>
              <w:t>，</w:t>
            </w:r>
            <w:r w:rsidR="00311A37">
              <w:rPr>
                <w:rFonts w:ascii="微软雅黑" w:eastAsia="微软雅黑" w:hAnsi="微软雅黑" w:hint="eastAsia"/>
                <w:szCs w:val="21"/>
              </w:rPr>
              <w:t>该项目在白领、学生及科技爱好者间有着巨大的市场潜力。</w:t>
            </w:r>
          </w:p>
          <w:p w14:paraId="4407F3EB" w14:textId="4C6E7197" w:rsidR="005A3B9F" w:rsidRPr="00507059" w:rsidRDefault="00384B2E" w:rsidP="00384B2E">
            <w:pPr>
              <w:widowControl/>
              <w:jc w:val="left"/>
              <w:rPr>
                <w:rFonts w:ascii="微软雅黑" w:eastAsia="微软雅黑" w:hAnsi="微软雅黑" w:cs="Calibri"/>
                <w:color w:val="000000"/>
                <w:kern w:val="0"/>
                <w:sz w:val="24"/>
                <w:szCs w:val="24"/>
              </w:rPr>
            </w:pPr>
            <w:r w:rsidRPr="00507059">
              <w:rPr>
                <w:rFonts w:ascii="微软雅黑" w:eastAsia="微软雅黑" w:hAnsi="微软雅黑" w:cs="Calibri" w:hint="eastAsia"/>
                <w:color w:val="000000"/>
                <w:kern w:val="0"/>
                <w:sz w:val="24"/>
                <w:szCs w:val="24"/>
              </w:rPr>
              <w:t> </w:t>
            </w:r>
          </w:p>
          <w:p w14:paraId="662A2676" w14:textId="77777777" w:rsidR="00384B2E" w:rsidRPr="00507059" w:rsidRDefault="00384B2E" w:rsidP="00384B2E">
            <w:pPr>
              <w:widowControl/>
              <w:jc w:val="left"/>
              <w:rPr>
                <w:rFonts w:ascii="微软雅黑" w:eastAsia="微软雅黑" w:hAnsi="微软雅黑" w:cs="Calibri"/>
                <w:color w:val="000000"/>
                <w:kern w:val="0"/>
                <w:sz w:val="24"/>
                <w:szCs w:val="24"/>
              </w:rPr>
            </w:pPr>
            <w:r w:rsidRPr="00507059">
              <w:rPr>
                <w:rFonts w:ascii="微软雅黑" w:eastAsia="微软雅黑" w:hAnsi="微软雅黑" w:cs="Calibri" w:hint="eastAsia"/>
                <w:b/>
                <w:bCs/>
                <w:color w:val="000000"/>
                <w:kern w:val="0"/>
                <w:sz w:val="24"/>
                <w:szCs w:val="24"/>
              </w:rPr>
              <w:t>使用场景:</w:t>
            </w:r>
          </w:p>
          <w:p w14:paraId="7A12605E" w14:textId="2A99FCA8" w:rsidR="00384B2E" w:rsidRPr="00507059" w:rsidRDefault="00384B2E" w:rsidP="00384B2E">
            <w:pPr>
              <w:widowControl/>
              <w:numPr>
                <w:ilvl w:val="0"/>
                <w:numId w:val="1"/>
              </w:numPr>
              <w:ind w:left="540"/>
              <w:jc w:val="left"/>
              <w:textAlignment w:val="center"/>
              <w:rPr>
                <w:rFonts w:ascii="Calibri" w:eastAsia="宋体" w:hAnsi="Calibri" w:cs="Calibri"/>
                <w:color w:val="000000"/>
                <w:kern w:val="0"/>
                <w:sz w:val="22"/>
              </w:rPr>
            </w:pPr>
            <w:r w:rsidRPr="00C151F0">
              <w:rPr>
                <w:rFonts w:ascii="微软雅黑" w:eastAsia="微软雅黑" w:hAnsi="微软雅黑" w:hint="eastAsia"/>
                <w:szCs w:val="21"/>
              </w:rPr>
              <w:t>在会议室上</w:t>
            </w:r>
            <w:r w:rsidR="006E3B46">
              <w:rPr>
                <w:rFonts w:ascii="微软雅黑" w:eastAsia="微软雅黑" w:hAnsi="微软雅黑"/>
                <w:szCs w:val="21"/>
              </w:rPr>
              <w:t>，</w:t>
            </w:r>
            <w:r w:rsidRPr="00C151F0">
              <w:rPr>
                <w:rFonts w:ascii="微软雅黑" w:eastAsia="微软雅黑" w:hAnsi="微软雅黑" w:hint="eastAsia"/>
                <w:szCs w:val="21"/>
              </w:rPr>
              <w:t>面对演讲者的大屏幕</w:t>
            </w:r>
            <w:r w:rsidR="006E3B46">
              <w:rPr>
                <w:rFonts w:ascii="微软雅黑" w:eastAsia="微软雅黑" w:hAnsi="微软雅黑"/>
                <w:szCs w:val="21"/>
              </w:rPr>
              <w:t>，</w:t>
            </w:r>
            <w:r w:rsidRPr="00C151F0">
              <w:rPr>
                <w:rFonts w:ascii="微软雅黑" w:eastAsia="微软雅黑" w:hAnsi="微软雅黑" w:hint="eastAsia"/>
                <w:szCs w:val="21"/>
              </w:rPr>
              <w:t>无需拍照</w:t>
            </w:r>
            <w:r w:rsidR="006E3B46">
              <w:rPr>
                <w:rFonts w:ascii="微软雅黑" w:eastAsia="微软雅黑" w:hAnsi="微软雅黑"/>
                <w:szCs w:val="21"/>
              </w:rPr>
              <w:t>，</w:t>
            </w:r>
            <w:r w:rsidRPr="00C151F0">
              <w:rPr>
                <w:rFonts w:ascii="微软雅黑" w:eastAsia="微软雅黑" w:hAnsi="微软雅黑" w:hint="eastAsia"/>
                <w:szCs w:val="21"/>
              </w:rPr>
              <w:t>无需做笔记</w:t>
            </w:r>
            <w:r w:rsidR="006E3B46">
              <w:rPr>
                <w:rFonts w:ascii="微软雅黑" w:eastAsia="微软雅黑" w:hAnsi="微软雅黑"/>
                <w:szCs w:val="21"/>
              </w:rPr>
              <w:t>，</w:t>
            </w:r>
            <w:r w:rsidR="002D638C">
              <w:rPr>
                <w:rFonts w:ascii="微软雅黑" w:eastAsia="微软雅黑" w:hAnsi="微软雅黑" w:hint="eastAsia"/>
                <w:szCs w:val="21"/>
              </w:rPr>
              <w:t>Note Assistant</w:t>
            </w:r>
            <w:r w:rsidRPr="00C151F0">
              <w:rPr>
                <w:rFonts w:ascii="微软雅黑" w:eastAsia="微软雅黑" w:hAnsi="微软雅黑" w:hint="eastAsia"/>
                <w:szCs w:val="21"/>
              </w:rPr>
              <w:t>会自动圈出视野范围内的文字内容</w:t>
            </w:r>
            <w:r w:rsidR="006E3B46">
              <w:rPr>
                <w:rFonts w:ascii="微软雅黑" w:eastAsia="微软雅黑" w:hAnsi="微软雅黑"/>
                <w:szCs w:val="21"/>
              </w:rPr>
              <w:t>，</w:t>
            </w:r>
            <w:r w:rsidRPr="00C151F0">
              <w:rPr>
                <w:rFonts w:ascii="微软雅黑" w:eastAsia="微软雅黑" w:hAnsi="微软雅黑" w:hint="eastAsia"/>
                <w:szCs w:val="21"/>
              </w:rPr>
              <w:t>只需用手指点击大屏幕上你感兴趣的内容</w:t>
            </w:r>
            <w:r w:rsidR="006E3B46">
              <w:rPr>
                <w:rFonts w:ascii="微软雅黑" w:eastAsia="微软雅黑" w:hAnsi="微软雅黑" w:hint="eastAsia"/>
                <w:szCs w:val="21"/>
              </w:rPr>
              <w:t>，</w:t>
            </w:r>
            <w:r w:rsidRPr="00C151F0">
              <w:rPr>
                <w:rFonts w:ascii="微软雅黑" w:eastAsia="微软雅黑" w:hAnsi="微软雅黑" w:hint="eastAsia"/>
                <w:szCs w:val="21"/>
              </w:rPr>
              <w:t>便可将其导入到收藏夹中或直接拖拽到当前正在编辑的笔记中</w:t>
            </w:r>
            <w:r w:rsidR="001D4E31">
              <w:rPr>
                <w:rFonts w:ascii="微软雅黑" w:eastAsia="微软雅黑" w:hAnsi="微软雅黑"/>
                <w:szCs w:val="21"/>
              </w:rPr>
              <w:t>。</w:t>
            </w:r>
            <w:r w:rsidR="002D638C">
              <w:rPr>
                <w:rFonts w:ascii="微软雅黑" w:eastAsia="微软雅黑" w:hAnsi="微软雅黑" w:hint="eastAsia"/>
                <w:szCs w:val="21"/>
              </w:rPr>
              <w:t>Note Assistant</w:t>
            </w:r>
            <w:r w:rsidRPr="00C151F0">
              <w:rPr>
                <w:rFonts w:ascii="微软雅黑" w:eastAsia="微软雅黑" w:hAnsi="微软雅黑" w:hint="eastAsia"/>
                <w:szCs w:val="21"/>
              </w:rPr>
              <w:t>可以将选中的文字块进行识别</w:t>
            </w:r>
            <w:r w:rsidR="006E3B46">
              <w:rPr>
                <w:rFonts w:ascii="微软雅黑" w:eastAsia="微软雅黑" w:hAnsi="微软雅黑"/>
                <w:szCs w:val="21"/>
              </w:rPr>
              <w:t>，</w:t>
            </w:r>
            <w:r w:rsidRPr="00C151F0">
              <w:rPr>
                <w:rFonts w:ascii="微软雅黑" w:eastAsia="微软雅黑" w:hAnsi="微软雅黑" w:hint="eastAsia"/>
                <w:szCs w:val="21"/>
              </w:rPr>
              <w:t>转化成可以编辑的文字段</w:t>
            </w:r>
            <w:r w:rsidR="001D4E31">
              <w:rPr>
                <w:rFonts w:ascii="微软雅黑" w:eastAsia="微软雅黑" w:hAnsi="微软雅黑"/>
                <w:szCs w:val="21"/>
              </w:rPr>
              <w:t>。</w:t>
            </w:r>
            <w:r w:rsidRPr="00C151F0">
              <w:rPr>
                <w:rFonts w:ascii="微软雅黑" w:eastAsia="微软雅黑" w:hAnsi="微软雅黑" w:hint="eastAsia"/>
                <w:szCs w:val="21"/>
              </w:rPr>
              <w:t>如果之前的选择包含图片</w:t>
            </w:r>
            <w:r w:rsidR="006E3B46">
              <w:rPr>
                <w:rFonts w:ascii="微软雅黑" w:eastAsia="微软雅黑" w:hAnsi="微软雅黑"/>
                <w:szCs w:val="21"/>
              </w:rPr>
              <w:t>，</w:t>
            </w:r>
            <w:r w:rsidR="002D638C">
              <w:rPr>
                <w:rFonts w:ascii="微软雅黑" w:eastAsia="微软雅黑" w:hAnsi="微软雅黑" w:hint="eastAsia"/>
                <w:szCs w:val="21"/>
              </w:rPr>
              <w:t>Note Assistant</w:t>
            </w:r>
            <w:r w:rsidRPr="00C151F0">
              <w:rPr>
                <w:rFonts w:ascii="微软雅黑" w:eastAsia="微软雅黑" w:hAnsi="微软雅黑" w:hint="eastAsia"/>
                <w:szCs w:val="21"/>
              </w:rPr>
              <w:t>也会识别图片的内容</w:t>
            </w:r>
            <w:r w:rsidR="006E3B46">
              <w:rPr>
                <w:rFonts w:ascii="微软雅黑" w:eastAsia="微软雅黑" w:hAnsi="微软雅黑"/>
                <w:szCs w:val="21"/>
              </w:rPr>
              <w:t>，</w:t>
            </w:r>
            <w:r w:rsidRPr="00C151F0">
              <w:rPr>
                <w:rFonts w:ascii="微软雅黑" w:eastAsia="微软雅黑" w:hAnsi="微软雅黑" w:hint="eastAsia"/>
                <w:szCs w:val="21"/>
              </w:rPr>
              <w:t>为图片打上标签</w:t>
            </w:r>
            <w:r w:rsidR="006E3B46">
              <w:rPr>
                <w:rFonts w:ascii="微软雅黑" w:eastAsia="微软雅黑" w:hAnsi="微软雅黑"/>
                <w:szCs w:val="21"/>
              </w:rPr>
              <w:t>，</w:t>
            </w:r>
            <w:r w:rsidRPr="00C151F0">
              <w:rPr>
                <w:rFonts w:ascii="微软雅黑" w:eastAsia="微软雅黑" w:hAnsi="微软雅黑" w:hint="eastAsia"/>
                <w:szCs w:val="21"/>
              </w:rPr>
              <w:t>并存进图片分类库中</w:t>
            </w:r>
            <w:r w:rsidR="001D4E31">
              <w:rPr>
                <w:rFonts w:ascii="微软雅黑" w:eastAsia="微软雅黑" w:hAnsi="微软雅黑"/>
                <w:szCs w:val="21"/>
              </w:rPr>
              <w:t>。</w:t>
            </w:r>
            <w:r w:rsidRPr="00C151F0">
              <w:rPr>
                <w:rFonts w:ascii="微软雅黑" w:eastAsia="微软雅黑" w:hAnsi="微软雅黑" w:hint="eastAsia"/>
                <w:szCs w:val="21"/>
              </w:rPr>
              <w:t>此时OneNote中已存储了整理好的会议资料</w:t>
            </w:r>
            <w:r w:rsidR="006E3B46">
              <w:rPr>
                <w:rFonts w:ascii="微软雅黑" w:eastAsia="微软雅黑" w:hAnsi="微软雅黑"/>
                <w:szCs w:val="21"/>
              </w:rPr>
              <w:t>，</w:t>
            </w:r>
            <w:r w:rsidRPr="00C151F0">
              <w:rPr>
                <w:rFonts w:ascii="微软雅黑" w:eastAsia="微软雅黑" w:hAnsi="微软雅黑" w:hint="eastAsia"/>
                <w:szCs w:val="21"/>
              </w:rPr>
              <w:t>无论是在会议时即时编辑还是对之后的工作都有显著的效率提高</w:t>
            </w:r>
            <w:r w:rsidR="001D4E31">
              <w:rPr>
                <w:rFonts w:ascii="微软雅黑" w:eastAsia="微软雅黑" w:hAnsi="微软雅黑"/>
                <w:szCs w:val="21"/>
              </w:rPr>
              <w:t>。</w:t>
            </w:r>
          </w:p>
          <w:p w14:paraId="609EA8F5" w14:textId="29FA9E16" w:rsidR="00075943" w:rsidRPr="001656BC" w:rsidRDefault="00384B2E" w:rsidP="001656BC">
            <w:pPr>
              <w:widowControl/>
              <w:numPr>
                <w:ilvl w:val="0"/>
                <w:numId w:val="1"/>
              </w:numPr>
              <w:ind w:left="540"/>
              <w:jc w:val="left"/>
              <w:textAlignment w:val="center"/>
              <w:rPr>
                <w:rFonts w:ascii="微软雅黑" w:eastAsia="微软雅黑" w:hAnsi="微软雅黑"/>
                <w:szCs w:val="21"/>
              </w:rPr>
            </w:pPr>
            <w:r w:rsidRPr="00C151F0">
              <w:rPr>
                <w:rFonts w:ascii="微软雅黑" w:eastAsia="微软雅黑" w:hAnsi="微软雅黑" w:hint="eastAsia"/>
                <w:szCs w:val="21"/>
              </w:rPr>
              <w:t>课堂上</w:t>
            </w:r>
            <w:r w:rsidR="006E3B46">
              <w:rPr>
                <w:rFonts w:ascii="微软雅黑" w:eastAsia="微软雅黑" w:hAnsi="微软雅黑"/>
                <w:szCs w:val="21"/>
              </w:rPr>
              <w:t>，</w:t>
            </w:r>
            <w:r w:rsidRPr="00C151F0">
              <w:rPr>
                <w:rFonts w:ascii="微软雅黑" w:eastAsia="微软雅黑" w:hAnsi="微软雅黑" w:hint="eastAsia"/>
                <w:szCs w:val="21"/>
              </w:rPr>
              <w:t>当老师讲课时</w:t>
            </w:r>
            <w:r w:rsidR="006E3B46">
              <w:rPr>
                <w:rFonts w:ascii="微软雅黑" w:eastAsia="微软雅黑" w:hAnsi="微软雅黑"/>
                <w:szCs w:val="21"/>
              </w:rPr>
              <w:t>，</w:t>
            </w:r>
            <w:r w:rsidRPr="00C151F0">
              <w:rPr>
                <w:rFonts w:ascii="微软雅黑" w:eastAsia="微软雅黑" w:hAnsi="微软雅黑" w:hint="eastAsia"/>
                <w:szCs w:val="21"/>
              </w:rPr>
              <w:t>一定有很多同学忙于记笔记。然而忙于记笔记的同时，往往很难跟上老师讲课的进度，造成一些疏忽</w:t>
            </w:r>
            <w:r w:rsidR="001D4E31">
              <w:rPr>
                <w:rFonts w:ascii="微软雅黑" w:eastAsia="微软雅黑" w:hAnsi="微软雅黑"/>
                <w:szCs w:val="21"/>
              </w:rPr>
              <w:t>。</w:t>
            </w:r>
            <w:r w:rsidRPr="00C151F0">
              <w:rPr>
                <w:rFonts w:ascii="微软雅黑" w:eastAsia="微软雅黑" w:hAnsi="微软雅黑" w:hint="eastAsia"/>
                <w:szCs w:val="21"/>
              </w:rPr>
              <w:t>使用</w:t>
            </w:r>
            <w:r w:rsidR="002D638C">
              <w:rPr>
                <w:rFonts w:ascii="微软雅黑" w:eastAsia="微软雅黑" w:hAnsi="微软雅黑" w:hint="eastAsia"/>
                <w:szCs w:val="21"/>
              </w:rPr>
              <w:t>Note Assistant</w:t>
            </w:r>
            <w:r w:rsidR="006E3B46">
              <w:rPr>
                <w:rFonts w:ascii="微软雅黑" w:eastAsia="微软雅黑" w:hAnsi="微软雅黑"/>
                <w:szCs w:val="21"/>
              </w:rPr>
              <w:t>，</w:t>
            </w:r>
            <w:r w:rsidRPr="00C151F0">
              <w:rPr>
                <w:rFonts w:ascii="微软雅黑" w:eastAsia="微软雅黑" w:hAnsi="微软雅黑" w:hint="eastAsia"/>
                <w:szCs w:val="21"/>
              </w:rPr>
              <w:t>便可以在认真听课的同时，通过一些简单地手势（比方说：用手指圈出课件上的重点或老师的板书）轻易地并将其导入收藏夹或直接拖入笔记本上正在编辑的笔记中</w:t>
            </w:r>
            <w:r w:rsidR="001D4E31">
              <w:rPr>
                <w:rFonts w:ascii="微软雅黑" w:eastAsia="微软雅黑" w:hAnsi="微软雅黑"/>
                <w:szCs w:val="21"/>
              </w:rPr>
              <w:t>。</w:t>
            </w:r>
            <w:r w:rsidRPr="00C151F0">
              <w:rPr>
                <w:rFonts w:ascii="微软雅黑" w:eastAsia="微软雅黑" w:hAnsi="微软雅黑" w:hint="eastAsia"/>
                <w:szCs w:val="21"/>
              </w:rPr>
              <w:t>同时</w:t>
            </w:r>
            <w:r w:rsidR="006E3B46">
              <w:rPr>
                <w:rFonts w:ascii="微软雅黑" w:eastAsia="微软雅黑" w:hAnsi="微软雅黑"/>
                <w:szCs w:val="21"/>
              </w:rPr>
              <w:t>，</w:t>
            </w:r>
            <w:r w:rsidRPr="00C151F0">
              <w:rPr>
                <w:rFonts w:ascii="微软雅黑" w:eastAsia="微软雅黑" w:hAnsi="微软雅黑" w:hint="eastAsia"/>
                <w:szCs w:val="21"/>
              </w:rPr>
              <w:t>如果</w:t>
            </w:r>
            <w:r w:rsidR="002D638C">
              <w:rPr>
                <w:rFonts w:ascii="微软雅黑" w:eastAsia="微软雅黑" w:hAnsi="微软雅黑" w:hint="eastAsia"/>
                <w:szCs w:val="21"/>
              </w:rPr>
              <w:t>Note Assistant</w:t>
            </w:r>
            <w:r w:rsidRPr="00C151F0">
              <w:rPr>
                <w:rFonts w:ascii="微软雅黑" w:eastAsia="微软雅黑" w:hAnsi="微软雅黑" w:hint="eastAsia"/>
                <w:szCs w:val="21"/>
              </w:rPr>
              <w:t>识别到了数学公式</w:t>
            </w:r>
            <w:r w:rsidR="006E3B46">
              <w:rPr>
                <w:rFonts w:ascii="微软雅黑" w:eastAsia="微软雅黑" w:hAnsi="微软雅黑"/>
                <w:szCs w:val="21"/>
              </w:rPr>
              <w:t>，</w:t>
            </w:r>
            <w:r w:rsidRPr="00C151F0">
              <w:rPr>
                <w:rFonts w:ascii="微软雅黑" w:eastAsia="微软雅黑" w:hAnsi="微软雅黑" w:hint="eastAsia"/>
                <w:szCs w:val="21"/>
              </w:rPr>
              <w:t>会自动尝试生成函数图象</w:t>
            </w:r>
            <w:r w:rsidR="001D4E31">
              <w:rPr>
                <w:rFonts w:ascii="微软雅黑" w:eastAsia="微软雅黑" w:hAnsi="微软雅黑"/>
                <w:szCs w:val="21"/>
              </w:rPr>
              <w:t>。</w:t>
            </w:r>
          </w:p>
          <w:p w14:paraId="7E8D9054" w14:textId="77777777" w:rsidR="00384B2E" w:rsidRPr="008F4855" w:rsidRDefault="00384B2E" w:rsidP="00384B2E">
            <w:pPr>
              <w:widowControl/>
              <w:jc w:val="left"/>
              <w:rPr>
                <w:rFonts w:ascii="微软雅黑" w:eastAsia="微软雅黑" w:hAnsi="微软雅黑" w:cs="Calibri"/>
                <w:b/>
                <w:bCs/>
                <w:color w:val="000000"/>
                <w:kern w:val="0"/>
                <w:sz w:val="24"/>
                <w:szCs w:val="24"/>
              </w:rPr>
            </w:pPr>
            <w:r w:rsidRPr="00507059">
              <w:rPr>
                <w:rFonts w:ascii="微软雅黑" w:eastAsia="微软雅黑" w:hAnsi="微软雅黑" w:cs="Calibri" w:hint="eastAsia"/>
                <w:b/>
                <w:bCs/>
                <w:color w:val="000000"/>
                <w:kern w:val="0"/>
                <w:sz w:val="24"/>
                <w:szCs w:val="24"/>
              </w:rPr>
              <w:lastRenderedPageBreak/>
              <w:t>创新性:</w:t>
            </w:r>
          </w:p>
          <w:p w14:paraId="17E6D962" w14:textId="0E24D83D" w:rsidR="00384B2E" w:rsidRPr="002557D1" w:rsidRDefault="00384B2E" w:rsidP="00384B2E">
            <w:pPr>
              <w:widowControl/>
              <w:numPr>
                <w:ilvl w:val="0"/>
                <w:numId w:val="2"/>
              </w:numPr>
              <w:ind w:left="540"/>
              <w:jc w:val="left"/>
              <w:textAlignment w:val="center"/>
              <w:rPr>
                <w:rFonts w:ascii="Calibri" w:eastAsia="宋体" w:hAnsi="Calibri" w:cs="Calibri"/>
                <w:color w:val="000000"/>
                <w:kern w:val="0"/>
                <w:sz w:val="22"/>
              </w:rPr>
            </w:pPr>
            <w:r>
              <w:rPr>
                <w:rFonts w:ascii="微软雅黑" w:eastAsia="微软雅黑" w:hAnsi="微软雅黑" w:cs="Calibri" w:hint="eastAsia"/>
                <w:b/>
                <w:color w:val="000000"/>
                <w:kern w:val="0"/>
                <w:sz w:val="24"/>
                <w:szCs w:val="24"/>
              </w:rPr>
              <w:t>【基于配件】</w:t>
            </w:r>
            <w:bookmarkStart w:id="0" w:name="OLE_LINK1"/>
            <w:bookmarkStart w:id="1" w:name="OLE_LINK2"/>
            <w:bookmarkStart w:id="2" w:name="OLE_LINK3"/>
            <w:bookmarkStart w:id="3" w:name="OLE_LINK4"/>
            <w:r w:rsidR="002D638C">
              <w:rPr>
                <w:rFonts w:ascii="微软雅黑" w:eastAsia="微软雅黑" w:hAnsi="微软雅黑" w:hint="eastAsia"/>
                <w:szCs w:val="21"/>
              </w:rPr>
              <w:t>Note Assistant</w:t>
            </w:r>
            <w:r w:rsidRPr="00E838B3">
              <w:rPr>
                <w:rFonts w:ascii="微软雅黑" w:eastAsia="微软雅黑" w:hAnsi="微软雅黑" w:hint="eastAsia"/>
                <w:szCs w:val="21"/>
              </w:rPr>
              <w:t>是基于HoloLens开发的第一款搭载在智能配件上的混合现实笔记整理软件。</w:t>
            </w:r>
            <w:bookmarkEnd w:id="2"/>
            <w:bookmarkEnd w:id="3"/>
            <w:r w:rsidRPr="00E838B3">
              <w:rPr>
                <w:rFonts w:ascii="微软雅黑" w:eastAsia="微软雅黑" w:hAnsi="微软雅黑" w:hint="eastAsia"/>
                <w:szCs w:val="21"/>
              </w:rPr>
              <w:t>相比与传统的智能手机端的笔记类软件，</w:t>
            </w:r>
            <w:r w:rsidR="002D638C">
              <w:rPr>
                <w:rFonts w:ascii="微软雅黑" w:eastAsia="微软雅黑" w:hAnsi="微软雅黑" w:hint="eastAsia"/>
                <w:szCs w:val="21"/>
              </w:rPr>
              <w:t>Note Assistant</w:t>
            </w:r>
            <w:r w:rsidRPr="00E838B3">
              <w:rPr>
                <w:rFonts w:ascii="微软雅黑" w:eastAsia="微软雅黑" w:hAnsi="微软雅黑" w:hint="eastAsia"/>
                <w:szCs w:val="21"/>
              </w:rPr>
              <w:t>充分发挥了智能配件的便捷性，主打快捷获取</w:t>
            </w:r>
            <w:r w:rsidR="006E3B46">
              <w:rPr>
                <w:rFonts w:ascii="微软雅黑" w:eastAsia="微软雅黑" w:hAnsi="微软雅黑"/>
                <w:szCs w:val="21"/>
              </w:rPr>
              <w:t>，</w:t>
            </w:r>
            <w:r w:rsidRPr="00E838B3">
              <w:rPr>
                <w:rFonts w:ascii="微软雅黑" w:eastAsia="微软雅黑" w:hAnsi="微软雅黑" w:hint="eastAsia"/>
                <w:szCs w:val="21"/>
              </w:rPr>
              <w:t>并且内置笔记素材预处理及整理的优化功能，使得在保留识别的准确率和速度的同时提高了工作（学习）效率。</w:t>
            </w:r>
            <w:bookmarkEnd w:id="0"/>
            <w:bookmarkEnd w:id="1"/>
          </w:p>
          <w:p w14:paraId="0E2E499D" w14:textId="26D12CF9" w:rsidR="00384B2E" w:rsidRPr="002557D1" w:rsidRDefault="00384B2E" w:rsidP="00384B2E">
            <w:pPr>
              <w:widowControl/>
              <w:numPr>
                <w:ilvl w:val="0"/>
                <w:numId w:val="2"/>
              </w:numPr>
              <w:ind w:left="540"/>
              <w:jc w:val="left"/>
              <w:textAlignment w:val="center"/>
              <w:rPr>
                <w:rFonts w:ascii="微软雅黑" w:eastAsia="微软雅黑" w:hAnsi="微软雅黑" w:cs="Calibri"/>
                <w:b/>
                <w:color w:val="000000"/>
                <w:kern w:val="0"/>
                <w:sz w:val="24"/>
                <w:szCs w:val="24"/>
              </w:rPr>
            </w:pPr>
            <w:r w:rsidRPr="002557D1">
              <w:rPr>
                <w:rFonts w:ascii="微软雅黑" w:eastAsia="微软雅黑" w:hAnsi="微软雅黑" w:cs="Calibri" w:hint="eastAsia"/>
                <w:b/>
                <w:color w:val="000000"/>
                <w:kern w:val="0"/>
                <w:sz w:val="24"/>
                <w:szCs w:val="24"/>
              </w:rPr>
              <w:t>【</w:t>
            </w:r>
            <w:r>
              <w:rPr>
                <w:rFonts w:ascii="微软雅黑" w:eastAsia="微软雅黑" w:hAnsi="微软雅黑" w:cs="Calibri" w:hint="eastAsia"/>
                <w:b/>
                <w:color w:val="000000"/>
                <w:kern w:val="0"/>
                <w:sz w:val="24"/>
                <w:szCs w:val="24"/>
              </w:rPr>
              <w:t>高效的使用方式</w:t>
            </w:r>
            <w:r w:rsidRPr="002557D1">
              <w:rPr>
                <w:rFonts w:ascii="微软雅黑" w:eastAsia="微软雅黑" w:hAnsi="微软雅黑" w:cs="Calibri" w:hint="eastAsia"/>
                <w:b/>
                <w:color w:val="000000"/>
                <w:kern w:val="0"/>
                <w:sz w:val="24"/>
                <w:szCs w:val="24"/>
              </w:rPr>
              <w:t>】</w:t>
            </w:r>
            <w:bookmarkStart w:id="4" w:name="_GoBack"/>
            <w:r w:rsidR="002D638C">
              <w:rPr>
                <w:rFonts w:ascii="微软雅黑" w:eastAsia="微软雅黑" w:hAnsi="微软雅黑" w:hint="eastAsia"/>
                <w:szCs w:val="21"/>
              </w:rPr>
              <w:t>Note Assistant</w:t>
            </w:r>
            <w:r w:rsidRPr="00E838B3">
              <w:rPr>
                <w:rFonts w:ascii="微软雅黑" w:eastAsia="微软雅黑" w:hAnsi="微软雅黑" w:hint="eastAsia"/>
                <w:szCs w:val="21"/>
              </w:rPr>
              <w:t>使用混合现实技术解放用户的双手</w:t>
            </w:r>
            <w:r w:rsidR="006E3B46">
              <w:rPr>
                <w:rFonts w:ascii="微软雅黑" w:eastAsia="微软雅黑" w:hAnsi="微软雅黑" w:hint="eastAsia"/>
                <w:szCs w:val="21"/>
              </w:rPr>
              <w:t>，</w:t>
            </w:r>
            <w:r w:rsidRPr="00E838B3">
              <w:rPr>
                <w:rFonts w:ascii="微软雅黑" w:eastAsia="微软雅黑" w:hAnsi="微软雅黑" w:hint="eastAsia"/>
                <w:szCs w:val="21"/>
              </w:rPr>
              <w:t>让素材的收集更加简易快捷</w:t>
            </w:r>
            <w:r w:rsidRPr="00E838B3">
              <w:rPr>
                <w:rFonts w:ascii="微软雅黑" w:eastAsia="微软雅黑" w:hAnsi="微软雅黑"/>
                <w:szCs w:val="21"/>
              </w:rPr>
              <w:t>:</w:t>
            </w:r>
            <w:r w:rsidRPr="00E838B3">
              <w:rPr>
                <w:rFonts w:ascii="微软雅黑" w:eastAsia="微软雅黑" w:hAnsi="微软雅黑" w:hint="eastAsia"/>
                <w:szCs w:val="21"/>
              </w:rPr>
              <w:t>原先</w:t>
            </w:r>
            <w:r w:rsidR="006E3B46">
              <w:rPr>
                <w:rFonts w:ascii="微软雅黑" w:eastAsia="微软雅黑" w:hAnsi="微软雅黑"/>
                <w:szCs w:val="21"/>
              </w:rPr>
              <w:t>，</w:t>
            </w:r>
            <w:r w:rsidRPr="00E838B3">
              <w:rPr>
                <w:rFonts w:ascii="微软雅黑" w:eastAsia="微软雅黑" w:hAnsi="微软雅黑" w:hint="eastAsia"/>
                <w:szCs w:val="21"/>
              </w:rPr>
              <w:t>对于台上的演讲者</w:t>
            </w:r>
            <w:r w:rsidRPr="00E838B3">
              <w:rPr>
                <w:rFonts w:ascii="微软雅黑" w:eastAsia="微软雅黑" w:hAnsi="微软雅黑"/>
                <w:szCs w:val="21"/>
              </w:rPr>
              <w:t>/</w:t>
            </w:r>
            <w:r w:rsidRPr="00E838B3">
              <w:rPr>
                <w:rFonts w:ascii="微软雅黑" w:eastAsia="微软雅黑" w:hAnsi="微软雅黑" w:hint="eastAsia"/>
                <w:szCs w:val="21"/>
              </w:rPr>
              <w:t>老师播放的PPT</w:t>
            </w:r>
            <w:r w:rsidR="006E3B46">
              <w:rPr>
                <w:rFonts w:ascii="微软雅黑" w:eastAsia="微软雅黑" w:hAnsi="微软雅黑"/>
                <w:szCs w:val="21"/>
              </w:rPr>
              <w:t>，</w:t>
            </w:r>
            <w:r w:rsidRPr="00E838B3">
              <w:rPr>
                <w:rFonts w:ascii="微软雅黑" w:eastAsia="微软雅黑" w:hAnsi="微软雅黑" w:hint="eastAsia"/>
                <w:szCs w:val="21"/>
              </w:rPr>
              <w:t>记录者们必须跟上他们的速度</w:t>
            </w:r>
            <w:r w:rsidR="001D4E31">
              <w:rPr>
                <w:rFonts w:ascii="微软雅黑" w:eastAsia="微软雅黑" w:hAnsi="微软雅黑"/>
                <w:szCs w:val="21"/>
              </w:rPr>
              <w:t>。</w:t>
            </w:r>
            <w:r w:rsidRPr="00E838B3">
              <w:rPr>
                <w:rFonts w:ascii="微软雅黑" w:eastAsia="微软雅黑" w:hAnsi="微软雅黑" w:hint="eastAsia"/>
                <w:szCs w:val="21"/>
              </w:rPr>
              <w:t>无论是敲字还是掏出手机对焦快门</w:t>
            </w:r>
            <w:r w:rsidR="006E3B46">
              <w:rPr>
                <w:rFonts w:ascii="微软雅黑" w:eastAsia="微软雅黑" w:hAnsi="微软雅黑"/>
                <w:szCs w:val="21"/>
              </w:rPr>
              <w:t>，</w:t>
            </w:r>
            <w:r w:rsidRPr="00E838B3">
              <w:rPr>
                <w:rFonts w:ascii="微软雅黑" w:eastAsia="微软雅黑" w:hAnsi="微软雅黑" w:hint="eastAsia"/>
                <w:szCs w:val="21"/>
              </w:rPr>
              <w:t>都会对记笔记的效率和质量产生影响；而现在</w:t>
            </w:r>
            <w:r w:rsidR="006E3B46">
              <w:rPr>
                <w:rFonts w:ascii="微软雅黑" w:eastAsia="微软雅黑" w:hAnsi="微软雅黑"/>
                <w:szCs w:val="21"/>
              </w:rPr>
              <w:t>，</w:t>
            </w:r>
            <w:r w:rsidRPr="00E838B3">
              <w:rPr>
                <w:rFonts w:ascii="微软雅黑" w:eastAsia="微软雅黑" w:hAnsi="微软雅黑" w:hint="eastAsia"/>
                <w:szCs w:val="21"/>
              </w:rPr>
              <w:t>智能配件Holo</w:t>
            </w:r>
            <w:r w:rsidRPr="00E838B3">
              <w:rPr>
                <w:rFonts w:ascii="微软雅黑" w:eastAsia="微软雅黑" w:hAnsi="微软雅黑"/>
                <w:szCs w:val="21"/>
              </w:rPr>
              <w:t>L</w:t>
            </w:r>
            <w:r w:rsidRPr="00E838B3">
              <w:rPr>
                <w:rFonts w:ascii="微软雅黑" w:eastAsia="微软雅黑" w:hAnsi="微软雅黑" w:hint="eastAsia"/>
                <w:szCs w:val="21"/>
              </w:rPr>
              <w:t>ens可以完全代替原先的笔记相关的工具，通过人眼视线来捕捉画面，通过手势来操控，从而极大提高用户的效率</w:t>
            </w:r>
            <w:r w:rsidR="001D4E31">
              <w:rPr>
                <w:rFonts w:ascii="微软雅黑" w:eastAsia="微软雅黑" w:hAnsi="微软雅黑" w:hint="eastAsia"/>
                <w:szCs w:val="21"/>
              </w:rPr>
              <w:t>。</w:t>
            </w:r>
          </w:p>
          <w:bookmarkEnd w:id="4"/>
          <w:p w14:paraId="20CACAAD" w14:textId="29BB097E" w:rsidR="00384B2E" w:rsidRPr="008F4855" w:rsidRDefault="00384B2E" w:rsidP="00384B2E">
            <w:pPr>
              <w:widowControl/>
              <w:numPr>
                <w:ilvl w:val="0"/>
                <w:numId w:val="2"/>
              </w:numPr>
              <w:ind w:left="540"/>
              <w:jc w:val="left"/>
              <w:textAlignment w:val="center"/>
              <w:rPr>
                <w:rFonts w:ascii="Calibri" w:eastAsia="宋体" w:hAnsi="Calibri" w:cs="Calibri"/>
                <w:color w:val="000000"/>
                <w:kern w:val="0"/>
                <w:sz w:val="22"/>
              </w:rPr>
            </w:pPr>
            <w:r>
              <w:rPr>
                <w:rFonts w:ascii="微软雅黑" w:eastAsia="微软雅黑" w:hAnsi="微软雅黑" w:cs="Calibri" w:hint="eastAsia"/>
                <w:b/>
                <w:bCs/>
                <w:color w:val="000000"/>
                <w:kern w:val="0"/>
                <w:sz w:val="24"/>
                <w:szCs w:val="24"/>
              </w:rPr>
              <w:t>【技术集成】</w:t>
            </w:r>
            <w:r w:rsidRPr="00E838B3">
              <w:rPr>
                <w:rFonts w:ascii="微软雅黑" w:eastAsia="微软雅黑" w:hAnsi="微软雅黑" w:hint="eastAsia"/>
                <w:szCs w:val="21"/>
              </w:rPr>
              <w:t>相比于传统的笔记记录方法如照相</w:t>
            </w:r>
            <w:r w:rsidRPr="00E838B3">
              <w:rPr>
                <w:rFonts w:ascii="微软雅黑" w:eastAsia="微软雅黑" w:hAnsi="微软雅黑"/>
                <w:szCs w:val="21"/>
              </w:rPr>
              <w:t>+</w:t>
            </w:r>
            <w:r w:rsidRPr="00E838B3">
              <w:rPr>
                <w:rFonts w:ascii="微软雅黑" w:eastAsia="微软雅黑" w:hAnsi="微软雅黑" w:hint="eastAsia"/>
                <w:szCs w:val="21"/>
              </w:rPr>
              <w:t>后期OCR、手写、打字等方法</w:t>
            </w:r>
            <w:r w:rsidR="006E3B46">
              <w:rPr>
                <w:rFonts w:ascii="微软雅黑" w:eastAsia="微软雅黑" w:hAnsi="微软雅黑"/>
                <w:szCs w:val="21"/>
              </w:rPr>
              <w:t>，</w:t>
            </w:r>
            <w:r w:rsidR="002D638C">
              <w:rPr>
                <w:rFonts w:ascii="微软雅黑" w:eastAsia="微软雅黑" w:hAnsi="微软雅黑" w:hint="eastAsia"/>
                <w:szCs w:val="21"/>
              </w:rPr>
              <w:t>Note Assistant</w:t>
            </w:r>
            <w:r w:rsidRPr="00E838B3">
              <w:rPr>
                <w:rFonts w:ascii="微软雅黑" w:eastAsia="微软雅黑" w:hAnsi="微软雅黑" w:hint="eastAsia"/>
                <w:szCs w:val="21"/>
              </w:rPr>
              <w:t>整合了虚拟现实、手势识别、文字识别、图像识别、云同步等功能，使得对于不同载体间素材的记录如同在一台设备上复制粘贴一样简单</w:t>
            </w:r>
            <w:r w:rsidR="006E3B46">
              <w:rPr>
                <w:rFonts w:ascii="微软雅黑" w:eastAsia="微软雅黑" w:hAnsi="微软雅黑"/>
                <w:szCs w:val="21"/>
              </w:rPr>
              <w:t>，</w:t>
            </w:r>
            <w:r w:rsidRPr="00E838B3">
              <w:rPr>
                <w:rFonts w:ascii="微软雅黑" w:eastAsia="微软雅黑" w:hAnsi="微软雅黑" w:hint="eastAsia"/>
                <w:szCs w:val="21"/>
              </w:rPr>
              <w:t>整个记录过程浑然一体</w:t>
            </w:r>
            <w:r w:rsidR="006E3B46">
              <w:rPr>
                <w:rFonts w:ascii="微软雅黑" w:eastAsia="微软雅黑" w:hAnsi="微软雅黑"/>
                <w:szCs w:val="21"/>
              </w:rPr>
              <w:t>，</w:t>
            </w:r>
            <w:r w:rsidRPr="00E838B3">
              <w:rPr>
                <w:rFonts w:ascii="微软雅黑" w:eastAsia="微软雅黑" w:hAnsi="微软雅黑" w:hint="eastAsia"/>
                <w:szCs w:val="21"/>
              </w:rPr>
              <w:t>无缝衔接</w:t>
            </w:r>
            <w:r w:rsidR="001D4E31">
              <w:rPr>
                <w:rFonts w:ascii="微软雅黑" w:eastAsia="微软雅黑" w:hAnsi="微软雅黑"/>
                <w:szCs w:val="21"/>
              </w:rPr>
              <w:t>。</w:t>
            </w:r>
          </w:p>
          <w:p w14:paraId="1ECE22FF" w14:textId="7485ADDA" w:rsidR="00384B2E" w:rsidRPr="000655BD" w:rsidRDefault="00384B2E" w:rsidP="00384B2E">
            <w:pPr>
              <w:widowControl/>
              <w:numPr>
                <w:ilvl w:val="0"/>
                <w:numId w:val="2"/>
              </w:numPr>
              <w:ind w:left="540"/>
              <w:jc w:val="left"/>
              <w:textAlignment w:val="center"/>
              <w:rPr>
                <w:rFonts w:ascii="微软雅黑" w:eastAsia="微软雅黑" w:hAnsi="微软雅黑" w:cs="Calibri"/>
                <w:b/>
                <w:bCs/>
                <w:color w:val="000000"/>
                <w:kern w:val="0"/>
                <w:sz w:val="24"/>
                <w:szCs w:val="24"/>
              </w:rPr>
            </w:pPr>
            <w:r>
              <w:rPr>
                <w:rFonts w:ascii="微软雅黑" w:eastAsia="微软雅黑" w:hAnsi="微软雅黑" w:cs="Calibri" w:hint="eastAsia"/>
                <w:b/>
                <w:bCs/>
                <w:color w:val="000000"/>
                <w:kern w:val="0"/>
                <w:sz w:val="24"/>
                <w:szCs w:val="24"/>
              </w:rPr>
              <w:t>【动态性】</w:t>
            </w:r>
            <w:r w:rsidR="002D638C">
              <w:rPr>
                <w:rFonts w:ascii="微软雅黑" w:eastAsia="微软雅黑" w:hAnsi="微软雅黑" w:hint="eastAsia"/>
                <w:szCs w:val="21"/>
              </w:rPr>
              <w:t>Note Assistant</w:t>
            </w:r>
            <w:r w:rsidRPr="00E838B3">
              <w:rPr>
                <w:rFonts w:ascii="微软雅黑" w:eastAsia="微软雅黑" w:hAnsi="微软雅黑" w:hint="eastAsia"/>
                <w:szCs w:val="21"/>
              </w:rPr>
              <w:t>可以通过经过优化的图像识别功能进行动态实时地笔记记录。通常的图像识别技术大多以静态照片的识别为主，而搭载在HoloLens平台上的</w:t>
            </w:r>
            <w:r w:rsidR="002D638C">
              <w:rPr>
                <w:rFonts w:ascii="微软雅黑" w:eastAsia="微软雅黑" w:hAnsi="微软雅黑" w:hint="eastAsia"/>
                <w:szCs w:val="21"/>
              </w:rPr>
              <w:t>Note Assistant</w:t>
            </w:r>
            <w:r w:rsidRPr="00E838B3">
              <w:rPr>
                <w:rFonts w:ascii="微软雅黑" w:eastAsia="微软雅黑" w:hAnsi="微软雅黑" w:hint="eastAsia"/>
                <w:szCs w:val="21"/>
              </w:rPr>
              <w:t>则可以通过技术上的优化实现对画面的动态捕捉，实现实时地对画面中的内容进行识别，从而给用户提供极大地便捷性。</w:t>
            </w:r>
          </w:p>
          <w:p w14:paraId="65214370" w14:textId="01D75969" w:rsidR="00384B2E" w:rsidRPr="000655BD" w:rsidRDefault="00CB5AD0" w:rsidP="00384B2E">
            <w:pPr>
              <w:widowControl/>
              <w:numPr>
                <w:ilvl w:val="0"/>
                <w:numId w:val="2"/>
              </w:numPr>
              <w:ind w:left="540"/>
              <w:jc w:val="left"/>
              <w:textAlignment w:val="center"/>
              <w:rPr>
                <w:rFonts w:ascii="微软雅黑" w:eastAsia="微软雅黑" w:hAnsi="微软雅黑" w:cs="Calibri"/>
                <w:b/>
                <w:bCs/>
                <w:color w:val="000000"/>
                <w:kern w:val="0"/>
                <w:sz w:val="24"/>
                <w:szCs w:val="24"/>
              </w:rPr>
            </w:pPr>
            <w:r>
              <w:rPr>
                <w:rFonts w:ascii="微软雅黑" w:eastAsia="微软雅黑" w:hAnsi="微软雅黑" w:cs="Calibri" w:hint="eastAsia"/>
                <w:b/>
                <w:bCs/>
                <w:color w:val="000000"/>
                <w:kern w:val="0"/>
                <w:sz w:val="24"/>
                <w:szCs w:val="24"/>
              </w:rPr>
              <w:t>【通用性】</w:t>
            </w:r>
            <w:r w:rsidR="00384B2E" w:rsidRPr="00E838B3">
              <w:rPr>
                <w:rFonts w:ascii="微软雅黑" w:eastAsia="微软雅黑" w:hAnsi="微软雅黑" w:hint="eastAsia"/>
                <w:szCs w:val="21"/>
              </w:rPr>
              <w:t>无视不同设备</w:t>
            </w:r>
            <w:r w:rsidR="00384B2E" w:rsidRPr="00E838B3">
              <w:rPr>
                <w:rFonts w:ascii="微软雅黑" w:eastAsia="微软雅黑" w:hAnsi="微软雅黑"/>
                <w:szCs w:val="21"/>
              </w:rPr>
              <w:t>/</w:t>
            </w:r>
            <w:r w:rsidR="00384B2E" w:rsidRPr="00E838B3">
              <w:rPr>
                <w:rFonts w:ascii="微软雅黑" w:eastAsia="微软雅黑" w:hAnsi="微软雅黑" w:hint="eastAsia"/>
                <w:szCs w:val="21"/>
              </w:rPr>
              <w:t>载体间差异。无论素材出现在显示屏上，纸张上还是投影屏幕上，只要内容出现在</w:t>
            </w:r>
            <w:r w:rsidR="00384B2E" w:rsidRPr="00E838B3">
              <w:rPr>
                <w:rFonts w:ascii="微软雅黑" w:eastAsia="微软雅黑" w:hAnsi="微软雅黑"/>
                <w:szCs w:val="21"/>
              </w:rPr>
              <w:t>Hololens</w:t>
            </w:r>
            <w:r w:rsidR="00384B2E" w:rsidRPr="00E838B3">
              <w:rPr>
                <w:rFonts w:ascii="微软雅黑" w:eastAsia="微软雅黑" w:hAnsi="微软雅黑" w:hint="eastAsia"/>
                <w:szCs w:val="21"/>
              </w:rPr>
              <w:t>的视野中，</w:t>
            </w:r>
            <w:r w:rsidR="002D638C">
              <w:rPr>
                <w:rFonts w:ascii="微软雅黑" w:eastAsia="微软雅黑" w:hAnsi="微软雅黑" w:hint="eastAsia"/>
                <w:szCs w:val="21"/>
              </w:rPr>
              <w:t>Note Assistant</w:t>
            </w:r>
            <w:r w:rsidR="00384B2E" w:rsidRPr="00E838B3">
              <w:rPr>
                <w:rFonts w:ascii="微软雅黑" w:eastAsia="微软雅黑" w:hAnsi="微软雅黑" w:hint="eastAsia"/>
                <w:szCs w:val="21"/>
              </w:rPr>
              <w:t>都能将内容抓取下来。以</w:t>
            </w:r>
            <w:r w:rsidR="00384B2E" w:rsidRPr="00E838B3">
              <w:rPr>
                <w:rFonts w:ascii="微软雅黑" w:eastAsia="微软雅黑" w:hAnsi="微软雅黑"/>
                <w:szCs w:val="21"/>
              </w:rPr>
              <w:t>Hololens</w:t>
            </w:r>
            <w:r w:rsidR="00384B2E" w:rsidRPr="00E838B3">
              <w:rPr>
                <w:rFonts w:ascii="微软雅黑" w:eastAsia="微软雅黑" w:hAnsi="微软雅黑" w:hint="eastAsia"/>
                <w:szCs w:val="21"/>
              </w:rPr>
              <w:t>平台为中转站，所有内容最后都会分类汇集到用户的</w:t>
            </w:r>
            <w:r w:rsidR="00384B2E" w:rsidRPr="00E838B3">
              <w:rPr>
                <w:rFonts w:ascii="微软雅黑" w:eastAsia="微软雅黑" w:hAnsi="微软雅黑"/>
                <w:szCs w:val="21"/>
              </w:rPr>
              <w:t>OneNote</w:t>
            </w:r>
            <w:r w:rsidR="00EE4734" w:rsidRPr="00E838B3">
              <w:rPr>
                <w:rFonts w:ascii="微软雅黑" w:eastAsia="微软雅黑" w:hAnsi="微软雅黑" w:hint="eastAsia"/>
                <w:szCs w:val="21"/>
              </w:rPr>
              <w:t>中</w:t>
            </w:r>
            <w:r w:rsidR="00384B2E" w:rsidRPr="00E838B3">
              <w:rPr>
                <w:rFonts w:ascii="微软雅黑" w:eastAsia="微软雅黑" w:hAnsi="微软雅黑" w:hint="eastAsia"/>
                <w:szCs w:val="21"/>
              </w:rPr>
              <w:t>。</w:t>
            </w:r>
          </w:p>
          <w:p w14:paraId="200A76FB" w14:textId="467CEBBB" w:rsidR="0008124F" w:rsidRDefault="0008124F" w:rsidP="00D30F6B">
            <w:pPr>
              <w:widowControl/>
              <w:jc w:val="left"/>
              <w:rPr>
                <w:rFonts w:ascii="微软雅黑" w:eastAsia="微软雅黑" w:hAnsi="微软雅黑" w:cs="宋体"/>
                <w:b/>
                <w:bCs/>
                <w:color w:val="000000"/>
                <w:kern w:val="0"/>
                <w:sz w:val="20"/>
                <w:szCs w:val="20"/>
              </w:rPr>
            </w:pPr>
          </w:p>
          <w:p w14:paraId="416C46CA" w14:textId="77777777" w:rsidR="001656BC" w:rsidRPr="00384B2E" w:rsidRDefault="001656BC" w:rsidP="00D30F6B">
            <w:pPr>
              <w:widowControl/>
              <w:jc w:val="left"/>
              <w:rPr>
                <w:rFonts w:ascii="微软雅黑" w:eastAsia="微软雅黑" w:hAnsi="微软雅黑" w:cs="宋体"/>
                <w:b/>
                <w:bCs/>
                <w:color w:val="000000"/>
                <w:kern w:val="0"/>
                <w:sz w:val="20"/>
                <w:szCs w:val="20"/>
              </w:rPr>
            </w:pPr>
          </w:p>
          <w:p w14:paraId="04424CEB" w14:textId="1D06E8E4" w:rsidR="007C2AB1" w:rsidRPr="001C3816" w:rsidRDefault="007C2AB1" w:rsidP="00384B2E">
            <w:pPr>
              <w:widowControl/>
              <w:jc w:val="left"/>
              <w:rPr>
                <w:rFonts w:ascii="微软雅黑" w:eastAsia="微软雅黑" w:hAnsi="微软雅黑" w:cs="宋体"/>
                <w:b/>
                <w:bCs/>
                <w:color w:val="000000"/>
                <w:kern w:val="0"/>
                <w:sz w:val="20"/>
                <w:szCs w:val="20"/>
              </w:rPr>
            </w:pPr>
          </w:p>
        </w:tc>
      </w:tr>
      <w:tr w:rsidR="0008124F" w:rsidRPr="001C3816" w14:paraId="1286A82F"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14DA3742"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2FED223F"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52EED84F"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4FD28469"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374792AB"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45BB425E"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5A2E8543"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2FCF10C0"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3BEDE09F" w14:textId="2149EE29"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lastRenderedPageBreak/>
              <w:t>3</w:t>
            </w:r>
            <w:r w:rsidR="001D4E31">
              <w:rPr>
                <w:rFonts w:ascii="微软雅黑" w:eastAsia="微软雅黑" w:hAnsi="微软雅黑" w:cs="宋体" w:hint="eastAsia"/>
                <w:b/>
                <w:bCs/>
                <w:color w:val="7030A0"/>
                <w:kern w:val="0"/>
                <w:sz w:val="22"/>
              </w:rPr>
              <w:t>。</w:t>
            </w:r>
            <w:r w:rsidRPr="001C3816">
              <w:rPr>
                <w:rFonts w:ascii="微软雅黑" w:eastAsia="微软雅黑" w:hAnsi="微软雅黑" w:cs="宋体" w:hint="eastAsia"/>
                <w:b/>
                <w:bCs/>
                <w:color w:val="7030A0"/>
                <w:kern w:val="0"/>
                <w:sz w:val="22"/>
              </w:rPr>
              <w:t xml:space="preserve"> 所采用的Microsoft技术</w:t>
            </w:r>
          </w:p>
        </w:tc>
      </w:tr>
      <w:tr w:rsidR="0008124F" w:rsidRPr="001C3816" w14:paraId="7BE44C31" w14:textId="77777777" w:rsidTr="0008124F">
        <w:trPr>
          <w:trHeight w:val="300"/>
        </w:trPr>
        <w:tc>
          <w:tcPr>
            <w:tcW w:w="9781" w:type="dxa"/>
            <w:gridSpan w:val="5"/>
            <w:tcBorders>
              <w:top w:val="nil"/>
              <w:left w:val="nil"/>
              <w:bottom w:val="single" w:sz="8" w:space="0" w:color="auto"/>
              <w:right w:val="nil"/>
            </w:tcBorders>
            <w:shd w:val="clear" w:color="000000" w:fill="EAEAEA"/>
            <w:vAlign w:val="center"/>
            <w:hideMark/>
          </w:tcPr>
          <w:p w14:paraId="35C25930"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请重点描述项目中Windows Azure的相关功能</w:t>
            </w:r>
          </w:p>
        </w:tc>
      </w:tr>
      <w:tr w:rsidR="0008124F" w:rsidRPr="001C3816" w14:paraId="7D7AB512" w14:textId="77777777" w:rsidTr="0008124F">
        <w:trPr>
          <w:trHeight w:val="624"/>
        </w:trPr>
        <w:tc>
          <w:tcPr>
            <w:tcW w:w="9781"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575C892" w14:textId="09CAA166" w:rsidR="0008124F" w:rsidRPr="00373511" w:rsidRDefault="00AD5F80" w:rsidP="00373511">
            <w:pPr>
              <w:pStyle w:val="a3"/>
              <w:ind w:left="420" w:firstLineChars="0" w:firstLine="0"/>
            </w:pPr>
            <w:r>
              <w:rPr>
                <w:rFonts w:ascii="微软雅黑" w:eastAsia="微软雅黑" w:hAnsi="微软雅黑" w:cs="宋体" w:hint="eastAsia"/>
                <w:b/>
                <w:bCs/>
                <w:color w:val="000000"/>
                <w:kern w:val="0"/>
                <w:sz w:val="20"/>
                <w:szCs w:val="20"/>
              </w:rPr>
              <w:t>本项目中Azure</w:t>
            </w:r>
            <w:r>
              <w:rPr>
                <w:rFonts w:ascii="微软雅黑" w:eastAsia="微软雅黑" w:hAnsi="微软雅黑" w:cs="宋体"/>
                <w:b/>
                <w:bCs/>
                <w:color w:val="000000"/>
                <w:kern w:val="0"/>
                <w:sz w:val="20"/>
                <w:szCs w:val="20"/>
              </w:rPr>
              <w:t xml:space="preserve"> </w:t>
            </w:r>
            <w:r>
              <w:rPr>
                <w:rFonts w:ascii="微软雅黑" w:eastAsia="微软雅黑" w:hAnsi="微软雅黑" w:cs="宋体" w:hint="eastAsia"/>
                <w:b/>
                <w:bCs/>
                <w:color w:val="000000"/>
                <w:kern w:val="0"/>
                <w:sz w:val="20"/>
                <w:szCs w:val="20"/>
              </w:rPr>
              <w:t>将作为重要的服务平台</w:t>
            </w:r>
            <w:r w:rsidR="006E3B46">
              <w:rPr>
                <w:rFonts w:ascii="微软雅黑" w:eastAsia="微软雅黑" w:hAnsi="微软雅黑" w:cs="宋体" w:hint="eastAsia"/>
                <w:b/>
                <w:bCs/>
                <w:color w:val="000000"/>
                <w:kern w:val="0"/>
                <w:sz w:val="20"/>
                <w:szCs w:val="20"/>
              </w:rPr>
              <w:t>，</w:t>
            </w:r>
            <w:r>
              <w:rPr>
                <w:rFonts w:ascii="微软雅黑" w:eastAsia="微软雅黑" w:hAnsi="微软雅黑" w:cs="宋体" w:hint="eastAsia"/>
                <w:b/>
                <w:bCs/>
                <w:color w:val="000000"/>
                <w:kern w:val="0"/>
                <w:sz w:val="20"/>
                <w:szCs w:val="20"/>
              </w:rPr>
              <w:t>在其上</w:t>
            </w:r>
            <w:r w:rsidR="000F5D9C">
              <w:rPr>
                <w:rFonts w:ascii="微软雅黑" w:eastAsia="微软雅黑" w:hAnsi="微软雅黑" w:cs="宋体" w:hint="eastAsia"/>
                <w:b/>
                <w:bCs/>
                <w:color w:val="000000"/>
                <w:kern w:val="0"/>
                <w:sz w:val="20"/>
                <w:szCs w:val="20"/>
              </w:rPr>
              <w:t>需要搭载</w:t>
            </w:r>
            <w:r w:rsidR="000F5D9C" w:rsidRPr="0011268E">
              <w:rPr>
                <w:rFonts w:ascii="微软雅黑" w:eastAsia="微软雅黑" w:hAnsi="微软雅黑" w:cs="宋体" w:hint="eastAsia"/>
                <w:b/>
                <w:bCs/>
                <w:color w:val="000000"/>
                <w:kern w:val="0"/>
                <w:sz w:val="20"/>
                <w:szCs w:val="20"/>
              </w:rPr>
              <w:t>必应语音</w:t>
            </w:r>
            <w:r w:rsidR="000F5D9C" w:rsidRPr="0011268E">
              <w:rPr>
                <w:rFonts w:ascii="微软雅黑" w:eastAsia="微软雅黑" w:hAnsi="微软雅黑" w:cs="宋体"/>
                <w:b/>
                <w:bCs/>
                <w:color w:val="000000"/>
                <w:kern w:val="0"/>
                <w:sz w:val="20"/>
                <w:szCs w:val="20"/>
              </w:rPr>
              <w:t>API</w:t>
            </w:r>
            <w:r w:rsidR="006E3B46">
              <w:rPr>
                <w:rFonts w:ascii="微软雅黑" w:eastAsia="微软雅黑" w:hAnsi="微软雅黑" w:cs="宋体" w:hint="eastAsia"/>
                <w:b/>
                <w:bCs/>
                <w:color w:val="000000"/>
                <w:kern w:val="0"/>
                <w:sz w:val="20"/>
                <w:szCs w:val="20"/>
              </w:rPr>
              <w:t>，</w:t>
            </w:r>
            <w:r w:rsidR="000F5D9C" w:rsidRPr="0011268E">
              <w:rPr>
                <w:rFonts w:ascii="微软雅黑" w:eastAsia="微软雅黑" w:hAnsi="微软雅黑" w:cs="宋体" w:hint="eastAsia"/>
                <w:b/>
                <w:bCs/>
                <w:color w:val="000000"/>
                <w:kern w:val="0"/>
                <w:sz w:val="20"/>
                <w:szCs w:val="20"/>
              </w:rPr>
              <w:t xml:space="preserve"> 语言理解</w:t>
            </w:r>
            <w:r w:rsidR="000F5D9C" w:rsidRPr="0011268E">
              <w:rPr>
                <w:rFonts w:ascii="微软雅黑" w:eastAsia="微软雅黑" w:hAnsi="微软雅黑" w:cs="宋体"/>
                <w:b/>
                <w:bCs/>
                <w:color w:val="000000"/>
                <w:kern w:val="0"/>
                <w:sz w:val="20"/>
                <w:szCs w:val="20"/>
              </w:rPr>
              <w:t>(LUIS)</w:t>
            </w:r>
            <w:r w:rsidR="000F5D9C" w:rsidRPr="0011268E">
              <w:rPr>
                <w:rFonts w:ascii="微软雅黑" w:eastAsia="微软雅黑" w:hAnsi="微软雅黑" w:cs="宋体" w:hint="eastAsia"/>
                <w:b/>
                <w:bCs/>
                <w:color w:val="000000"/>
                <w:kern w:val="0"/>
                <w:sz w:val="20"/>
                <w:szCs w:val="20"/>
              </w:rPr>
              <w:t>API</w:t>
            </w:r>
            <w:r w:rsidR="006E3B46">
              <w:rPr>
                <w:rFonts w:ascii="微软雅黑" w:eastAsia="微软雅黑" w:hAnsi="微软雅黑" w:cs="宋体" w:hint="eastAsia"/>
                <w:b/>
                <w:bCs/>
                <w:color w:val="000000"/>
                <w:kern w:val="0"/>
                <w:sz w:val="20"/>
                <w:szCs w:val="20"/>
              </w:rPr>
              <w:t>，</w:t>
            </w:r>
            <w:r w:rsidR="000F5D9C" w:rsidRPr="0011268E">
              <w:rPr>
                <w:rFonts w:ascii="微软雅黑" w:eastAsia="微软雅黑" w:hAnsi="微软雅黑" w:cs="宋体" w:hint="eastAsia"/>
                <w:b/>
                <w:bCs/>
                <w:color w:val="000000"/>
                <w:kern w:val="0"/>
                <w:sz w:val="20"/>
                <w:szCs w:val="20"/>
              </w:rPr>
              <w:t xml:space="preserve"> 计算机影像</w:t>
            </w:r>
            <w:r w:rsidR="000F5D9C" w:rsidRPr="0011268E">
              <w:rPr>
                <w:rFonts w:ascii="微软雅黑" w:eastAsia="微软雅黑" w:hAnsi="微软雅黑" w:cs="宋体"/>
                <w:b/>
                <w:bCs/>
                <w:color w:val="000000"/>
                <w:kern w:val="0"/>
                <w:sz w:val="20"/>
                <w:szCs w:val="20"/>
              </w:rPr>
              <w:t>API</w:t>
            </w:r>
            <w:r w:rsidR="000F5D9C" w:rsidRPr="0011268E">
              <w:rPr>
                <w:rFonts w:ascii="微软雅黑" w:eastAsia="微软雅黑" w:hAnsi="微软雅黑" w:cs="宋体" w:hint="eastAsia"/>
                <w:b/>
                <w:bCs/>
                <w:color w:val="000000"/>
                <w:kern w:val="0"/>
                <w:sz w:val="20"/>
                <w:szCs w:val="20"/>
              </w:rPr>
              <w:t>共三项服务</w:t>
            </w:r>
            <w:r w:rsidR="001D4E31">
              <w:rPr>
                <w:rFonts w:ascii="微软雅黑" w:eastAsia="微软雅黑" w:hAnsi="微软雅黑" w:cs="宋体" w:hint="eastAsia"/>
                <w:b/>
                <w:bCs/>
                <w:color w:val="000000"/>
                <w:kern w:val="0"/>
                <w:sz w:val="20"/>
                <w:szCs w:val="20"/>
              </w:rPr>
              <w:t>。</w:t>
            </w:r>
          </w:p>
          <w:p w14:paraId="164A10FD" w14:textId="77777777" w:rsidR="000F5D9C" w:rsidRPr="00373511" w:rsidRDefault="000F5D9C" w:rsidP="000F5D9C">
            <w:pPr>
              <w:pStyle w:val="a3"/>
              <w:numPr>
                <w:ilvl w:val="0"/>
                <w:numId w:val="4"/>
              </w:numPr>
              <w:ind w:firstLineChars="0"/>
              <w:rPr>
                <w:rFonts w:ascii="微软雅黑" w:eastAsia="微软雅黑" w:hAnsi="微软雅黑" w:cs="宋体"/>
                <w:b/>
                <w:bCs/>
                <w:color w:val="000000"/>
                <w:kern w:val="0"/>
                <w:sz w:val="20"/>
                <w:szCs w:val="20"/>
              </w:rPr>
            </w:pPr>
            <w:r w:rsidRPr="00373511">
              <w:rPr>
                <w:rFonts w:ascii="微软雅黑" w:eastAsia="微软雅黑" w:hAnsi="微软雅黑" w:cs="宋体" w:hint="eastAsia"/>
                <w:b/>
                <w:bCs/>
                <w:color w:val="000000"/>
                <w:kern w:val="0"/>
                <w:sz w:val="20"/>
                <w:szCs w:val="20"/>
              </w:rPr>
              <w:t>基于Azure云的必应语音</w:t>
            </w:r>
            <w:r w:rsidRPr="00373511">
              <w:rPr>
                <w:rFonts w:ascii="微软雅黑" w:eastAsia="微软雅黑" w:hAnsi="微软雅黑" w:cs="宋体"/>
                <w:b/>
                <w:bCs/>
                <w:color w:val="000000"/>
                <w:kern w:val="0"/>
                <w:sz w:val="20"/>
                <w:szCs w:val="20"/>
              </w:rPr>
              <w:t xml:space="preserve"> API</w:t>
            </w:r>
          </w:p>
          <w:p w14:paraId="327A8823" w14:textId="77777777" w:rsidR="000F5D9C" w:rsidRPr="004C214A" w:rsidRDefault="000F5D9C" w:rsidP="000F5D9C">
            <w:pPr>
              <w:ind w:left="420"/>
              <w:rPr>
                <w:rFonts w:ascii="微软雅黑" w:eastAsia="微软雅黑" w:hAnsi="微软雅黑"/>
                <w:szCs w:val="21"/>
              </w:rPr>
            </w:pPr>
            <w:r w:rsidRPr="004C214A">
              <w:rPr>
                <w:rFonts w:ascii="微软雅黑" w:eastAsia="微软雅黑" w:hAnsi="微软雅黑" w:hint="eastAsia"/>
                <w:szCs w:val="21"/>
              </w:rPr>
              <w:t>将口述音频转换为文本。该</w:t>
            </w:r>
            <w:r w:rsidRPr="004C214A">
              <w:rPr>
                <w:rFonts w:ascii="微软雅黑" w:eastAsia="微软雅黑" w:hAnsi="微软雅黑"/>
                <w:szCs w:val="21"/>
              </w:rPr>
              <w:t xml:space="preserve"> API 可以直接打开并识别通过麦克风实时传入的音频，识别来自不同实时音频源的音频，或识别文件内的音频。在所有情况下，可采用实时流式处理将音频发送到服务器，并返回部分识别结果。</w:t>
            </w:r>
          </w:p>
          <w:p w14:paraId="21C57278" w14:textId="3788A0AA" w:rsidR="000F5D9C" w:rsidRPr="004C214A" w:rsidRDefault="000F5D9C" w:rsidP="000F5D9C">
            <w:pPr>
              <w:ind w:left="420"/>
              <w:rPr>
                <w:rFonts w:ascii="微软雅黑" w:eastAsia="微软雅黑" w:hAnsi="微软雅黑"/>
                <w:szCs w:val="21"/>
              </w:rPr>
            </w:pPr>
            <w:r w:rsidRPr="004C214A">
              <w:rPr>
                <w:rFonts w:ascii="微软雅黑" w:eastAsia="微软雅黑" w:hAnsi="微软雅黑" w:hint="eastAsia"/>
                <w:szCs w:val="21"/>
              </w:rPr>
              <w:t>由于Hololens原生的语音识别功能暂不支持英语之外的语言</w:t>
            </w:r>
            <w:r w:rsidR="006E3B46">
              <w:rPr>
                <w:rFonts w:ascii="微软雅黑" w:eastAsia="微软雅黑" w:hAnsi="微软雅黑" w:hint="eastAsia"/>
                <w:szCs w:val="21"/>
              </w:rPr>
              <w:t>，</w:t>
            </w:r>
            <w:r w:rsidRPr="004C214A">
              <w:rPr>
                <w:rFonts w:ascii="微软雅黑" w:eastAsia="微软雅黑" w:hAnsi="微软雅黑" w:hint="eastAsia"/>
                <w:szCs w:val="21"/>
              </w:rPr>
              <w:t>我们决定使用该API对语音命令进行识别</w:t>
            </w:r>
            <w:r w:rsidR="001D4E31">
              <w:rPr>
                <w:rFonts w:ascii="微软雅黑" w:eastAsia="微软雅黑" w:hAnsi="微软雅黑" w:hint="eastAsia"/>
                <w:szCs w:val="21"/>
              </w:rPr>
              <w:t>。</w:t>
            </w:r>
            <w:r w:rsidRPr="004C214A">
              <w:rPr>
                <w:rFonts w:ascii="微软雅黑" w:eastAsia="微软雅黑" w:hAnsi="微软雅黑" w:hint="eastAsia"/>
                <w:szCs w:val="21"/>
              </w:rPr>
              <w:t>该服务将搭建在我们的Azure云服务器上时刻运行</w:t>
            </w:r>
            <w:r w:rsidR="001D4E31">
              <w:rPr>
                <w:rFonts w:ascii="微软雅黑" w:eastAsia="微软雅黑" w:hAnsi="微软雅黑" w:hint="eastAsia"/>
                <w:szCs w:val="21"/>
              </w:rPr>
              <w:t>。</w:t>
            </w:r>
            <w:r w:rsidRPr="004C214A">
              <w:rPr>
                <w:rFonts w:ascii="微软雅黑" w:eastAsia="微软雅黑" w:hAnsi="微软雅黑" w:hint="eastAsia"/>
                <w:szCs w:val="21"/>
              </w:rPr>
              <w:t>一旦用户开始发出语音指令</w:t>
            </w:r>
            <w:r w:rsidR="006E3B46">
              <w:rPr>
                <w:rFonts w:ascii="微软雅黑" w:eastAsia="微软雅黑" w:hAnsi="微软雅黑" w:hint="eastAsia"/>
                <w:szCs w:val="21"/>
              </w:rPr>
              <w:t>，</w:t>
            </w:r>
            <w:r w:rsidRPr="004C214A">
              <w:rPr>
                <w:rFonts w:ascii="微软雅黑" w:eastAsia="微软雅黑" w:hAnsi="微软雅黑" w:hint="eastAsia"/>
                <w:szCs w:val="21"/>
              </w:rPr>
              <w:t>我们的项目将会调用该API对用户说出的语音命令进行识别</w:t>
            </w:r>
            <w:r w:rsidR="006E3B46">
              <w:rPr>
                <w:rFonts w:ascii="微软雅黑" w:eastAsia="微软雅黑" w:hAnsi="微软雅黑" w:hint="eastAsia"/>
                <w:szCs w:val="21"/>
              </w:rPr>
              <w:t>，</w:t>
            </w:r>
            <w:r w:rsidRPr="004C214A">
              <w:rPr>
                <w:rFonts w:ascii="微软雅黑" w:eastAsia="微软雅黑" w:hAnsi="微软雅黑" w:hint="eastAsia"/>
                <w:szCs w:val="21"/>
              </w:rPr>
              <w:t>其输出结果将是该命令的字符串形式</w:t>
            </w:r>
            <w:r w:rsidR="001D4E31">
              <w:rPr>
                <w:rFonts w:ascii="微软雅黑" w:eastAsia="微软雅黑" w:hAnsi="微软雅黑" w:hint="eastAsia"/>
                <w:szCs w:val="21"/>
              </w:rPr>
              <w:t>。</w:t>
            </w:r>
          </w:p>
          <w:p w14:paraId="1428FB4D" w14:textId="64757BED" w:rsidR="005A3B9F" w:rsidRDefault="005A3B9F" w:rsidP="000F5D9C"/>
          <w:p w14:paraId="5E0B8EEB" w14:textId="77777777" w:rsidR="000F5D9C" w:rsidRPr="00373511" w:rsidRDefault="000F5D9C" w:rsidP="000F5D9C">
            <w:pPr>
              <w:pStyle w:val="a3"/>
              <w:numPr>
                <w:ilvl w:val="0"/>
                <w:numId w:val="3"/>
              </w:numPr>
              <w:ind w:firstLineChars="0"/>
              <w:rPr>
                <w:rFonts w:ascii="微软雅黑" w:eastAsia="微软雅黑" w:hAnsi="微软雅黑" w:cs="宋体"/>
                <w:b/>
                <w:bCs/>
                <w:color w:val="000000"/>
                <w:kern w:val="0"/>
                <w:sz w:val="20"/>
                <w:szCs w:val="20"/>
              </w:rPr>
            </w:pPr>
            <w:r w:rsidRPr="00373511">
              <w:rPr>
                <w:rFonts w:ascii="微软雅黑" w:eastAsia="微软雅黑" w:hAnsi="微软雅黑" w:cs="宋体" w:hint="eastAsia"/>
                <w:b/>
                <w:bCs/>
                <w:color w:val="000000"/>
                <w:kern w:val="0"/>
                <w:sz w:val="20"/>
                <w:szCs w:val="20"/>
              </w:rPr>
              <w:t>基于Azure云的语言理解</w:t>
            </w:r>
            <w:r w:rsidRPr="00373511">
              <w:rPr>
                <w:rFonts w:ascii="微软雅黑" w:eastAsia="微软雅黑" w:hAnsi="微软雅黑" w:cs="宋体"/>
                <w:b/>
                <w:bCs/>
                <w:color w:val="000000"/>
                <w:kern w:val="0"/>
                <w:sz w:val="20"/>
                <w:szCs w:val="20"/>
              </w:rPr>
              <w:t xml:space="preserve"> (LUIS)</w:t>
            </w:r>
            <w:r w:rsidRPr="00373511">
              <w:rPr>
                <w:rFonts w:ascii="微软雅黑" w:eastAsia="微软雅黑" w:hAnsi="微软雅黑" w:cs="宋体" w:hint="eastAsia"/>
                <w:b/>
                <w:bCs/>
                <w:color w:val="000000"/>
                <w:kern w:val="0"/>
                <w:sz w:val="20"/>
                <w:szCs w:val="20"/>
              </w:rPr>
              <w:t>API</w:t>
            </w:r>
          </w:p>
          <w:p w14:paraId="0D9402B9" w14:textId="636BB1D1" w:rsidR="005A3B9F" w:rsidRPr="004C214A" w:rsidRDefault="000F5D9C" w:rsidP="005A3B9F">
            <w:pPr>
              <w:ind w:firstLine="420"/>
              <w:rPr>
                <w:rFonts w:ascii="微软雅黑" w:eastAsia="微软雅黑" w:hAnsi="微软雅黑"/>
                <w:szCs w:val="21"/>
              </w:rPr>
            </w:pPr>
            <w:r w:rsidRPr="004C214A">
              <w:rPr>
                <w:rFonts w:ascii="微软雅黑" w:eastAsia="微软雅黑" w:hAnsi="微软雅黑" w:hint="eastAsia"/>
                <w:szCs w:val="21"/>
              </w:rPr>
              <w:t>用于在应用、机器人和</w:t>
            </w:r>
            <w:r w:rsidRPr="004C214A">
              <w:rPr>
                <w:rFonts w:ascii="微软雅黑" w:eastAsia="微软雅黑" w:hAnsi="微软雅黑"/>
                <w:szCs w:val="21"/>
              </w:rPr>
              <w:t xml:space="preserve"> IoT 服务中生成自然语言理解的基于机器学习的服务。</w:t>
            </w:r>
          </w:p>
          <w:p w14:paraId="73ED3B41" w14:textId="6FC3C218" w:rsidR="000F5D9C" w:rsidRPr="004C214A" w:rsidRDefault="000F5D9C" w:rsidP="000F5D9C">
            <w:pPr>
              <w:ind w:left="420"/>
              <w:rPr>
                <w:rFonts w:ascii="微软雅黑" w:eastAsia="微软雅黑" w:hAnsi="微软雅黑"/>
                <w:szCs w:val="21"/>
              </w:rPr>
            </w:pPr>
            <w:r w:rsidRPr="004C214A">
              <w:rPr>
                <w:rFonts w:ascii="微软雅黑" w:eastAsia="微软雅黑" w:hAnsi="微软雅黑" w:hint="eastAsia"/>
                <w:szCs w:val="21"/>
              </w:rPr>
              <w:t>我们将在Azure云服务器上搭建该服务</w:t>
            </w:r>
            <w:r w:rsidR="001D4E31">
              <w:rPr>
                <w:rFonts w:ascii="微软雅黑" w:eastAsia="微软雅黑" w:hAnsi="微软雅黑" w:hint="eastAsia"/>
                <w:szCs w:val="21"/>
              </w:rPr>
              <w:t>。</w:t>
            </w:r>
            <w:r w:rsidRPr="004C214A">
              <w:rPr>
                <w:rFonts w:ascii="微软雅黑" w:eastAsia="微软雅黑" w:hAnsi="微软雅黑" w:hint="eastAsia"/>
                <w:szCs w:val="21"/>
              </w:rPr>
              <w:t>并且对几种语音命令可能的描述方法(如表示肯定的命令:</w:t>
            </w:r>
            <w:r w:rsidR="004467FC">
              <w:rPr>
                <w:rFonts w:ascii="微软雅黑" w:eastAsia="微软雅黑" w:hAnsi="微软雅黑"/>
                <w:szCs w:val="21"/>
              </w:rPr>
              <w:t xml:space="preserve">  </w:t>
            </w:r>
            <w:r w:rsidR="001D4E31">
              <w:rPr>
                <w:rFonts w:ascii="微软雅黑" w:eastAsia="微软雅黑" w:hAnsi="微软雅黑"/>
                <w:szCs w:val="21"/>
              </w:rPr>
              <w:t>”</w:t>
            </w:r>
            <w:r w:rsidRPr="004C214A">
              <w:rPr>
                <w:rFonts w:ascii="微软雅黑" w:eastAsia="微软雅黑" w:hAnsi="微软雅黑" w:hint="eastAsia"/>
                <w:szCs w:val="21"/>
              </w:rPr>
              <w:t>是的</w:t>
            </w:r>
            <w:r w:rsidR="001D4E31">
              <w:rPr>
                <w:rFonts w:ascii="微软雅黑" w:eastAsia="微软雅黑" w:hAnsi="微软雅黑"/>
                <w:szCs w:val="21"/>
              </w:rPr>
              <w:t>”</w:t>
            </w:r>
            <w:r w:rsidR="006E3B46">
              <w:rPr>
                <w:rFonts w:ascii="微软雅黑" w:eastAsia="微软雅黑" w:hAnsi="微软雅黑" w:hint="eastAsia"/>
                <w:szCs w:val="21"/>
              </w:rPr>
              <w:t>，</w:t>
            </w:r>
            <w:r w:rsidR="001D4E31">
              <w:rPr>
                <w:rFonts w:ascii="微软雅黑" w:eastAsia="微软雅黑" w:hAnsi="微软雅黑"/>
                <w:szCs w:val="21"/>
              </w:rPr>
              <w:t>”</w:t>
            </w:r>
            <w:r w:rsidRPr="004C214A">
              <w:rPr>
                <w:rFonts w:ascii="微软雅黑" w:eastAsia="微软雅黑" w:hAnsi="微软雅黑" w:hint="eastAsia"/>
                <w:szCs w:val="21"/>
              </w:rPr>
              <w:t>好的</w:t>
            </w:r>
            <w:r w:rsidR="001D4E31">
              <w:rPr>
                <w:rFonts w:ascii="微软雅黑" w:eastAsia="微软雅黑" w:hAnsi="微软雅黑"/>
                <w:szCs w:val="21"/>
              </w:rPr>
              <w:t>”</w:t>
            </w:r>
            <w:r w:rsidR="006E3B46">
              <w:rPr>
                <w:rFonts w:ascii="微软雅黑" w:eastAsia="微软雅黑" w:hAnsi="微软雅黑" w:hint="eastAsia"/>
                <w:szCs w:val="21"/>
              </w:rPr>
              <w:t>，</w:t>
            </w:r>
            <w:r w:rsidR="001D4E31">
              <w:rPr>
                <w:rFonts w:ascii="微软雅黑" w:eastAsia="微软雅黑" w:hAnsi="微软雅黑"/>
                <w:szCs w:val="21"/>
              </w:rPr>
              <w:t>”</w:t>
            </w:r>
            <w:r w:rsidRPr="004C214A">
              <w:rPr>
                <w:rFonts w:ascii="微软雅黑" w:eastAsia="微软雅黑" w:hAnsi="微软雅黑" w:hint="eastAsia"/>
                <w:szCs w:val="21"/>
              </w:rPr>
              <w:t>OK</w:t>
            </w:r>
            <w:r w:rsidR="001D4E31">
              <w:rPr>
                <w:rFonts w:ascii="微软雅黑" w:eastAsia="微软雅黑" w:hAnsi="微软雅黑"/>
                <w:szCs w:val="21"/>
              </w:rPr>
              <w:t>”</w:t>
            </w:r>
            <w:r w:rsidR="006E3B46">
              <w:rPr>
                <w:rFonts w:ascii="微软雅黑" w:eastAsia="微软雅黑" w:hAnsi="微软雅黑" w:hint="eastAsia"/>
                <w:szCs w:val="21"/>
              </w:rPr>
              <w:t>，</w:t>
            </w:r>
            <w:r w:rsidR="001D4E31">
              <w:rPr>
                <w:rFonts w:ascii="微软雅黑" w:eastAsia="微软雅黑" w:hAnsi="微软雅黑"/>
                <w:szCs w:val="21"/>
              </w:rPr>
              <w:t>”</w:t>
            </w:r>
            <w:r w:rsidRPr="004C214A">
              <w:rPr>
                <w:rFonts w:ascii="微软雅黑" w:eastAsia="微软雅黑" w:hAnsi="微软雅黑" w:hint="eastAsia"/>
                <w:szCs w:val="21"/>
              </w:rPr>
              <w:t>行</w:t>
            </w:r>
            <w:r w:rsidR="001D4E31">
              <w:rPr>
                <w:rFonts w:ascii="微软雅黑" w:eastAsia="微软雅黑" w:hAnsi="微软雅黑"/>
                <w:szCs w:val="21"/>
              </w:rPr>
              <w:t>”</w:t>
            </w:r>
            <w:r w:rsidRPr="004C214A">
              <w:rPr>
                <w:rFonts w:ascii="微软雅黑" w:eastAsia="微软雅黑" w:hAnsi="微软雅黑" w:hint="eastAsia"/>
                <w:szCs w:val="21"/>
              </w:rPr>
              <w:t>)建立</w:t>
            </w:r>
            <w:r w:rsidRPr="004C214A">
              <w:rPr>
                <w:rFonts w:ascii="微软雅黑" w:eastAsia="微软雅黑" w:hAnsi="微软雅黑"/>
                <w:szCs w:val="21"/>
              </w:rPr>
              <w:t>自定义模型</w:t>
            </w:r>
            <w:r w:rsidR="006E3B46">
              <w:rPr>
                <w:rFonts w:ascii="微软雅黑" w:eastAsia="微软雅黑" w:hAnsi="微软雅黑" w:hint="eastAsia"/>
                <w:szCs w:val="21"/>
              </w:rPr>
              <w:t>，</w:t>
            </w:r>
            <w:r w:rsidRPr="004C214A">
              <w:rPr>
                <w:rFonts w:ascii="微软雅黑" w:eastAsia="微软雅黑" w:hAnsi="微软雅黑" w:hint="eastAsia"/>
                <w:szCs w:val="21"/>
              </w:rPr>
              <w:t>进行训练</w:t>
            </w:r>
            <w:r w:rsidR="001D4E31">
              <w:rPr>
                <w:rFonts w:ascii="微软雅黑" w:eastAsia="微软雅黑" w:hAnsi="微软雅黑" w:hint="eastAsia"/>
                <w:szCs w:val="21"/>
              </w:rPr>
              <w:t>。</w:t>
            </w:r>
            <w:r w:rsidRPr="004C214A">
              <w:rPr>
                <w:rFonts w:ascii="微软雅黑" w:eastAsia="微软雅黑" w:hAnsi="微软雅黑" w:hint="eastAsia"/>
                <w:szCs w:val="21"/>
              </w:rPr>
              <w:t>一旦用户开始语音指令</w:t>
            </w:r>
            <w:r w:rsidR="006E3B46">
              <w:rPr>
                <w:rFonts w:ascii="微软雅黑" w:eastAsia="微软雅黑" w:hAnsi="微软雅黑" w:hint="eastAsia"/>
                <w:szCs w:val="21"/>
              </w:rPr>
              <w:t>，</w:t>
            </w:r>
            <w:r w:rsidRPr="004C214A">
              <w:rPr>
                <w:rFonts w:ascii="微软雅黑" w:eastAsia="微软雅黑" w:hAnsi="微软雅黑" w:hint="eastAsia"/>
                <w:szCs w:val="21"/>
              </w:rPr>
              <w:t>必应语音API生成的结果将输入LUIS训练好的模型中</w:t>
            </w:r>
            <w:r w:rsidR="006E3B46">
              <w:rPr>
                <w:rFonts w:ascii="微软雅黑" w:eastAsia="微软雅黑" w:hAnsi="微软雅黑" w:hint="eastAsia"/>
                <w:szCs w:val="21"/>
              </w:rPr>
              <w:t>，</w:t>
            </w:r>
            <w:r w:rsidRPr="004C214A">
              <w:rPr>
                <w:rFonts w:ascii="微软雅黑" w:eastAsia="微软雅黑" w:hAnsi="微软雅黑" w:hint="eastAsia"/>
                <w:szCs w:val="21"/>
              </w:rPr>
              <w:t>LUIS将从句子实体中得到</w:t>
            </w:r>
            <w:r w:rsidRPr="004C214A">
              <w:rPr>
                <w:rFonts w:ascii="微软雅黑" w:eastAsia="微软雅黑" w:hAnsi="微软雅黑"/>
                <w:szCs w:val="21"/>
              </w:rPr>
              <w:t>用户</w:t>
            </w:r>
            <w:r w:rsidRPr="004C214A">
              <w:rPr>
                <w:rFonts w:ascii="微软雅黑" w:eastAsia="微软雅黑" w:hAnsi="微软雅黑" w:hint="eastAsia"/>
                <w:szCs w:val="21"/>
              </w:rPr>
              <w:t>目标</w:t>
            </w:r>
            <w:r w:rsidRPr="004C214A">
              <w:rPr>
                <w:rFonts w:ascii="微软雅黑" w:eastAsia="微软雅黑" w:hAnsi="微软雅黑"/>
                <w:szCs w:val="21"/>
              </w:rPr>
              <w:t>意图</w:t>
            </w:r>
            <w:r w:rsidR="006E3B46">
              <w:rPr>
                <w:rFonts w:ascii="微软雅黑" w:eastAsia="微软雅黑" w:hAnsi="微软雅黑" w:hint="eastAsia"/>
                <w:szCs w:val="21"/>
              </w:rPr>
              <w:t>，</w:t>
            </w:r>
            <w:r w:rsidRPr="004C214A">
              <w:rPr>
                <w:rFonts w:ascii="微软雅黑" w:eastAsia="微软雅黑" w:hAnsi="微软雅黑" w:hint="eastAsia"/>
                <w:szCs w:val="21"/>
              </w:rPr>
              <w:t>并进行对应的操作(如执行</w:t>
            </w:r>
            <w:r w:rsidR="001D4E31">
              <w:rPr>
                <w:rFonts w:ascii="微软雅黑" w:eastAsia="微软雅黑" w:hAnsi="微软雅黑"/>
                <w:szCs w:val="21"/>
              </w:rPr>
              <w:t>”</w:t>
            </w:r>
            <w:r w:rsidRPr="004C214A">
              <w:rPr>
                <w:rFonts w:ascii="微软雅黑" w:eastAsia="微软雅黑" w:hAnsi="微软雅黑" w:hint="eastAsia"/>
                <w:szCs w:val="21"/>
              </w:rPr>
              <w:t>确定</w:t>
            </w:r>
            <w:r w:rsidR="001D4E31">
              <w:rPr>
                <w:rFonts w:ascii="微软雅黑" w:eastAsia="微软雅黑" w:hAnsi="微软雅黑"/>
                <w:szCs w:val="21"/>
              </w:rPr>
              <w:t>”</w:t>
            </w:r>
            <w:r w:rsidRPr="004C214A">
              <w:rPr>
                <w:rFonts w:ascii="微软雅黑" w:eastAsia="微软雅黑" w:hAnsi="微软雅黑" w:hint="eastAsia"/>
                <w:szCs w:val="21"/>
              </w:rPr>
              <w:t>操作)</w:t>
            </w:r>
            <w:r w:rsidR="001D4E31">
              <w:rPr>
                <w:rFonts w:ascii="微软雅黑" w:eastAsia="微软雅黑" w:hAnsi="微软雅黑" w:hint="eastAsia"/>
                <w:szCs w:val="21"/>
              </w:rPr>
              <w:t>。</w:t>
            </w:r>
          </w:p>
          <w:p w14:paraId="6F071E21" w14:textId="77777777" w:rsidR="000F5D9C" w:rsidRDefault="000F5D9C" w:rsidP="000F5D9C"/>
          <w:p w14:paraId="7F1BB904" w14:textId="77777777" w:rsidR="000F5D9C" w:rsidRPr="00373511" w:rsidRDefault="000F5D9C" w:rsidP="000F5D9C">
            <w:pPr>
              <w:pStyle w:val="a3"/>
              <w:numPr>
                <w:ilvl w:val="0"/>
                <w:numId w:val="3"/>
              </w:numPr>
              <w:ind w:firstLineChars="0"/>
              <w:rPr>
                <w:rFonts w:ascii="微软雅黑" w:eastAsia="微软雅黑" w:hAnsi="微软雅黑" w:cs="宋体"/>
                <w:b/>
                <w:bCs/>
                <w:color w:val="000000"/>
                <w:kern w:val="0"/>
                <w:sz w:val="20"/>
                <w:szCs w:val="20"/>
              </w:rPr>
            </w:pPr>
            <w:r w:rsidRPr="00373511">
              <w:rPr>
                <w:rFonts w:ascii="微软雅黑" w:eastAsia="微软雅黑" w:hAnsi="微软雅黑" w:cs="宋体" w:hint="eastAsia"/>
                <w:b/>
                <w:bCs/>
                <w:color w:val="000000"/>
                <w:kern w:val="0"/>
                <w:sz w:val="20"/>
                <w:szCs w:val="20"/>
              </w:rPr>
              <w:t>基于Azure云的计算机影像</w:t>
            </w:r>
            <w:r w:rsidRPr="00373511">
              <w:rPr>
                <w:rFonts w:ascii="微软雅黑" w:eastAsia="微软雅黑" w:hAnsi="微软雅黑" w:cs="宋体"/>
                <w:b/>
                <w:bCs/>
                <w:color w:val="000000"/>
                <w:kern w:val="0"/>
                <w:sz w:val="20"/>
                <w:szCs w:val="20"/>
              </w:rPr>
              <w:t xml:space="preserve"> API </w:t>
            </w:r>
          </w:p>
          <w:p w14:paraId="6595D758" w14:textId="4958292F" w:rsidR="000F5D9C" w:rsidRPr="004C214A" w:rsidRDefault="000F5D9C" w:rsidP="000F5D9C">
            <w:pPr>
              <w:pStyle w:val="a3"/>
              <w:ind w:left="420" w:firstLineChars="0" w:firstLine="0"/>
              <w:rPr>
                <w:rFonts w:ascii="微软雅黑" w:eastAsia="微软雅黑" w:hAnsi="微软雅黑"/>
                <w:szCs w:val="21"/>
              </w:rPr>
            </w:pPr>
            <w:r w:rsidRPr="004C214A">
              <w:rPr>
                <w:rFonts w:ascii="微软雅黑" w:eastAsia="微软雅黑" w:hAnsi="微软雅黑" w:hint="eastAsia"/>
                <w:szCs w:val="21"/>
              </w:rPr>
              <w:t>使用计算机影像API，我们将实现</w:t>
            </w:r>
            <w:r w:rsidRPr="005B6E1B">
              <w:rPr>
                <w:rFonts w:ascii="微软雅黑" w:eastAsia="微软雅黑" w:hAnsi="微软雅黑" w:cs="宋体" w:hint="eastAsia"/>
                <w:b/>
                <w:bCs/>
                <w:color w:val="000000"/>
                <w:kern w:val="0"/>
                <w:sz w:val="20"/>
                <w:szCs w:val="20"/>
              </w:rPr>
              <w:t>实时光学字符识别技术（OCR</w:t>
            </w:r>
            <w:r w:rsidRPr="005B6E1B">
              <w:rPr>
                <w:rFonts w:ascii="微软雅黑" w:eastAsia="微软雅黑" w:hAnsi="微软雅黑" w:cs="宋体"/>
                <w:b/>
                <w:bCs/>
                <w:color w:val="000000"/>
                <w:kern w:val="0"/>
                <w:sz w:val="20"/>
                <w:szCs w:val="20"/>
              </w:rPr>
              <w:t>）</w:t>
            </w:r>
            <w:r w:rsidRPr="004C214A">
              <w:rPr>
                <w:rFonts w:ascii="微软雅黑" w:eastAsia="微软雅黑" w:hAnsi="微软雅黑" w:hint="eastAsia"/>
                <w:szCs w:val="21"/>
              </w:rPr>
              <w:t>和</w:t>
            </w:r>
            <w:r w:rsidRPr="005B6E1B">
              <w:rPr>
                <w:rFonts w:ascii="微软雅黑" w:eastAsia="微软雅黑" w:hAnsi="微软雅黑" w:cs="宋体" w:hint="eastAsia"/>
                <w:b/>
                <w:bCs/>
                <w:color w:val="000000"/>
                <w:kern w:val="0"/>
                <w:sz w:val="20"/>
                <w:szCs w:val="20"/>
              </w:rPr>
              <w:t>从图像读取手写文本</w:t>
            </w:r>
            <w:r w:rsidRPr="004C214A">
              <w:rPr>
                <w:rFonts w:ascii="微软雅黑" w:eastAsia="微软雅黑" w:hAnsi="微软雅黑" w:hint="eastAsia"/>
                <w:szCs w:val="21"/>
              </w:rPr>
              <w:t>两个功能</w:t>
            </w:r>
            <w:r w:rsidR="001D4E31">
              <w:rPr>
                <w:rFonts w:ascii="微软雅黑" w:eastAsia="微软雅黑" w:hAnsi="微软雅黑" w:hint="eastAsia"/>
                <w:szCs w:val="21"/>
              </w:rPr>
              <w:t>。</w:t>
            </w:r>
          </w:p>
          <w:p w14:paraId="407345C7" w14:textId="6ED452A8" w:rsidR="000F5D9C" w:rsidRPr="004C214A" w:rsidRDefault="000F5D9C" w:rsidP="000F5D9C">
            <w:pPr>
              <w:ind w:left="420"/>
              <w:rPr>
                <w:rFonts w:ascii="微软雅黑" w:eastAsia="微软雅黑" w:hAnsi="微软雅黑"/>
                <w:szCs w:val="21"/>
              </w:rPr>
            </w:pPr>
            <w:r w:rsidRPr="005B6E1B">
              <w:rPr>
                <w:rFonts w:ascii="微软雅黑" w:eastAsia="微软雅黑" w:hAnsi="微软雅黑" w:cs="宋体" w:hint="eastAsia"/>
                <w:b/>
                <w:bCs/>
                <w:color w:val="000000"/>
                <w:kern w:val="0"/>
                <w:sz w:val="20"/>
                <w:szCs w:val="20"/>
              </w:rPr>
              <w:t>OCR</w:t>
            </w:r>
            <w:r w:rsidRPr="004C214A">
              <w:rPr>
                <w:rFonts w:ascii="微软雅黑" w:eastAsia="微软雅黑" w:hAnsi="微软雅黑"/>
                <w:szCs w:val="21"/>
              </w:rPr>
              <w:t>可检测图像中的文本，并将所识别的字词提取到计算机可识别的字符流中。分析图像以检测嵌入的文本、生成字符流和启用搜索。获取文本的照片而非进行复制，节省时间和精力。</w:t>
            </w:r>
            <w:r w:rsidRPr="004C214A">
              <w:rPr>
                <w:rFonts w:ascii="微软雅黑" w:eastAsia="微软雅黑" w:hAnsi="微软雅黑" w:hint="eastAsia"/>
                <w:szCs w:val="21"/>
              </w:rPr>
              <w:t>在我们的项目中</w:t>
            </w:r>
            <w:r w:rsidR="006E3B46">
              <w:rPr>
                <w:rFonts w:ascii="微软雅黑" w:eastAsia="微软雅黑" w:hAnsi="微软雅黑" w:hint="eastAsia"/>
                <w:szCs w:val="21"/>
              </w:rPr>
              <w:t>，</w:t>
            </w:r>
            <w:r w:rsidRPr="004C214A">
              <w:rPr>
                <w:rFonts w:ascii="微软雅黑" w:eastAsia="微软雅黑" w:hAnsi="微软雅黑" w:hint="eastAsia"/>
                <w:szCs w:val="21"/>
              </w:rPr>
              <w:t>一旦用户选择好感兴趣区域</w:t>
            </w:r>
            <w:r w:rsidR="006E3B46">
              <w:rPr>
                <w:rFonts w:ascii="微软雅黑" w:eastAsia="微软雅黑" w:hAnsi="微软雅黑" w:hint="eastAsia"/>
                <w:szCs w:val="21"/>
              </w:rPr>
              <w:t>，</w:t>
            </w:r>
            <w:r w:rsidRPr="004C214A">
              <w:rPr>
                <w:rFonts w:ascii="微软雅黑" w:eastAsia="微软雅黑" w:hAnsi="微软雅黑" w:hint="eastAsia"/>
                <w:szCs w:val="21"/>
              </w:rPr>
              <w:t>OCR技术将针对该区域中屏幕上播放的课件及一切非手写字体，</w:t>
            </w:r>
            <w:r w:rsidRPr="004C214A">
              <w:rPr>
                <w:rFonts w:ascii="微软雅黑" w:eastAsia="微软雅黑" w:hAnsi="微软雅黑" w:hint="eastAsia"/>
                <w:szCs w:val="21"/>
              </w:rPr>
              <w:lastRenderedPageBreak/>
              <w:t>从Hololens摄像头获取的图像信息中识别出文字信息并提取</w:t>
            </w:r>
            <w:r w:rsidR="006E3B46">
              <w:rPr>
                <w:rFonts w:ascii="微软雅黑" w:eastAsia="微软雅黑" w:hAnsi="微软雅黑" w:hint="eastAsia"/>
                <w:szCs w:val="21"/>
              </w:rPr>
              <w:t>，</w:t>
            </w:r>
            <w:r w:rsidRPr="004C214A">
              <w:rPr>
                <w:rFonts w:ascii="微软雅黑" w:eastAsia="微软雅黑" w:hAnsi="微软雅黑" w:hint="eastAsia"/>
                <w:szCs w:val="21"/>
              </w:rPr>
              <w:t xml:space="preserve"> 最后存入OneNote快速笔记本</w:t>
            </w:r>
          </w:p>
          <w:p w14:paraId="2148B1F8" w14:textId="77777777" w:rsidR="000F5D9C" w:rsidRPr="004C214A" w:rsidRDefault="000F5D9C" w:rsidP="000F5D9C">
            <w:pPr>
              <w:rPr>
                <w:rFonts w:ascii="微软雅黑" w:eastAsia="微软雅黑" w:hAnsi="微软雅黑"/>
                <w:szCs w:val="21"/>
              </w:rPr>
            </w:pPr>
          </w:p>
          <w:p w14:paraId="7CE0464A" w14:textId="2B28EBE0" w:rsidR="000F5D9C" w:rsidRPr="004C214A" w:rsidRDefault="000F5D9C" w:rsidP="000F5D9C">
            <w:pPr>
              <w:ind w:left="420"/>
              <w:rPr>
                <w:rFonts w:ascii="微软雅黑" w:eastAsia="微软雅黑" w:hAnsi="微软雅黑"/>
                <w:szCs w:val="21"/>
              </w:rPr>
            </w:pPr>
            <w:r w:rsidRPr="005B6E1B">
              <w:rPr>
                <w:rFonts w:ascii="微软雅黑" w:eastAsia="微软雅黑" w:hAnsi="微软雅黑" w:cs="宋体" w:hint="eastAsia"/>
                <w:b/>
                <w:bCs/>
                <w:color w:val="000000"/>
                <w:kern w:val="0"/>
                <w:sz w:val="20"/>
                <w:szCs w:val="20"/>
              </w:rPr>
              <w:t>从图像读取手写文本技术（手写</w:t>
            </w:r>
            <w:r w:rsidRPr="005B6E1B">
              <w:rPr>
                <w:rFonts w:ascii="微软雅黑" w:eastAsia="微软雅黑" w:hAnsi="微软雅黑" w:cs="宋体"/>
                <w:b/>
                <w:bCs/>
                <w:color w:val="000000"/>
                <w:kern w:val="0"/>
                <w:sz w:val="20"/>
                <w:szCs w:val="20"/>
              </w:rPr>
              <w:t xml:space="preserve"> OCR）</w:t>
            </w:r>
            <w:r w:rsidRPr="004C214A">
              <w:rPr>
                <w:rFonts w:ascii="微软雅黑" w:eastAsia="微软雅黑" w:hAnsi="微软雅黑"/>
                <w:szCs w:val="21"/>
              </w:rPr>
              <w:t>使</w:t>
            </w:r>
            <w:r w:rsidRPr="004C214A">
              <w:rPr>
                <w:rFonts w:ascii="微软雅黑" w:eastAsia="微软雅黑" w:hAnsi="微软雅黑" w:hint="eastAsia"/>
                <w:szCs w:val="21"/>
              </w:rPr>
              <w:t>用户</w:t>
            </w:r>
            <w:r w:rsidRPr="004C214A">
              <w:rPr>
                <w:rFonts w:ascii="微软雅黑" w:eastAsia="微软雅黑" w:hAnsi="微软雅黑"/>
                <w:szCs w:val="21"/>
              </w:rPr>
              <w:t>可以检测和提取笔记、信件、文章、白板、表格等对象中的手写文本。它适用于不同的图面和背景，如白纸、黄色便签和白板等。</w:t>
            </w:r>
            <w:r w:rsidRPr="004C214A">
              <w:rPr>
                <w:rFonts w:ascii="微软雅黑" w:eastAsia="微软雅黑" w:hAnsi="微软雅黑" w:hint="eastAsia"/>
                <w:szCs w:val="21"/>
              </w:rPr>
              <w:t>在我们的项目中，手写OCR技术将针对包含手写文本的文档载体，如板书，手写作业等</w:t>
            </w:r>
            <w:r w:rsidR="001D4E31">
              <w:rPr>
                <w:rFonts w:ascii="微软雅黑" w:eastAsia="微软雅黑" w:hAnsi="微软雅黑"/>
                <w:szCs w:val="21"/>
              </w:rPr>
              <w:t>。</w:t>
            </w:r>
          </w:p>
          <w:p w14:paraId="42F584DC" w14:textId="77777777" w:rsidR="000F5D9C" w:rsidRPr="00EE69EF" w:rsidRDefault="000F5D9C" w:rsidP="000F5D9C"/>
          <w:p w14:paraId="5FF6CF0D" w14:textId="77777777" w:rsidR="000F5D9C" w:rsidRPr="00373511" w:rsidRDefault="000F5D9C" w:rsidP="000F5D9C">
            <w:pPr>
              <w:pStyle w:val="a3"/>
              <w:numPr>
                <w:ilvl w:val="0"/>
                <w:numId w:val="3"/>
              </w:numPr>
              <w:ind w:firstLineChars="0"/>
              <w:rPr>
                <w:rFonts w:ascii="微软雅黑" w:eastAsia="微软雅黑" w:hAnsi="微软雅黑" w:cs="宋体"/>
                <w:b/>
                <w:bCs/>
                <w:color w:val="000000"/>
                <w:kern w:val="0"/>
                <w:sz w:val="20"/>
                <w:szCs w:val="20"/>
              </w:rPr>
            </w:pPr>
            <w:r w:rsidRPr="00373511">
              <w:rPr>
                <w:rFonts w:ascii="微软雅黑" w:eastAsia="微软雅黑" w:hAnsi="微软雅黑" w:cs="宋体" w:hint="eastAsia"/>
                <w:b/>
                <w:bCs/>
                <w:color w:val="000000"/>
                <w:kern w:val="0"/>
                <w:sz w:val="20"/>
                <w:szCs w:val="20"/>
              </w:rPr>
              <w:t>手势识别</w:t>
            </w:r>
          </w:p>
          <w:p w14:paraId="1A720B7A" w14:textId="736A2E11" w:rsidR="000F5D9C" w:rsidRPr="004C214A" w:rsidRDefault="000F5D9C" w:rsidP="000F5D9C">
            <w:pPr>
              <w:ind w:left="420"/>
              <w:rPr>
                <w:rFonts w:ascii="微软雅黑" w:eastAsia="微软雅黑" w:hAnsi="微软雅黑"/>
                <w:szCs w:val="21"/>
              </w:rPr>
            </w:pPr>
            <w:r w:rsidRPr="004C214A">
              <w:rPr>
                <w:rFonts w:ascii="微软雅黑" w:eastAsia="微软雅黑" w:hAnsi="微软雅黑" w:hint="eastAsia"/>
                <w:szCs w:val="21"/>
              </w:rPr>
              <w:t>使用Hololens提供的高级API</w:t>
            </w:r>
            <w:r w:rsidR="006E3B46">
              <w:rPr>
                <w:rFonts w:ascii="微软雅黑" w:eastAsia="微软雅黑" w:hAnsi="微软雅黑" w:hint="eastAsia"/>
                <w:szCs w:val="21"/>
              </w:rPr>
              <w:t>，</w:t>
            </w:r>
            <w:r w:rsidRPr="004C214A">
              <w:rPr>
                <w:rFonts w:ascii="微软雅黑" w:eastAsia="微软雅黑" w:hAnsi="微软雅黑"/>
                <w:szCs w:val="21"/>
              </w:rPr>
              <w:t xml:space="preserve"> 通过输入源来识别手势</w:t>
            </w:r>
            <w:r w:rsidR="001D4E31">
              <w:rPr>
                <w:rFonts w:ascii="微软雅黑" w:eastAsia="微软雅黑" w:hAnsi="微软雅黑" w:hint="eastAsia"/>
                <w:szCs w:val="21"/>
              </w:rPr>
              <w:t>。</w:t>
            </w:r>
            <w:r w:rsidRPr="004C214A">
              <w:rPr>
                <w:rFonts w:ascii="微软雅黑" w:eastAsia="微软雅黑" w:hAnsi="微软雅黑"/>
                <w:szCs w:val="21"/>
              </w:rPr>
              <w:t xml:space="preserve"> 每个手势对应一个SourceKind输入源，部分手势事件</w:t>
            </w:r>
            <w:r w:rsidRPr="004C214A">
              <w:rPr>
                <w:rFonts w:ascii="微软雅黑" w:eastAsia="微软雅黑" w:hAnsi="微软雅黑" w:hint="eastAsia"/>
                <w:szCs w:val="21"/>
              </w:rPr>
              <w:t>为</w:t>
            </w:r>
            <w:r w:rsidRPr="004C214A">
              <w:rPr>
                <w:rFonts w:ascii="微软雅黑" w:eastAsia="微软雅黑" w:hAnsi="微软雅黑"/>
                <w:szCs w:val="21"/>
              </w:rPr>
              <w:t>系统预设的事件</w:t>
            </w:r>
            <w:r w:rsidR="001D4E31">
              <w:rPr>
                <w:rFonts w:ascii="微软雅黑" w:eastAsia="微软雅黑" w:hAnsi="微软雅黑" w:hint="eastAsia"/>
                <w:szCs w:val="21"/>
              </w:rPr>
              <w:t>。</w:t>
            </w:r>
            <w:r w:rsidRPr="004C214A">
              <w:rPr>
                <w:rFonts w:ascii="微软雅黑" w:eastAsia="微软雅黑" w:hAnsi="微软雅黑"/>
                <w:szCs w:val="21"/>
              </w:rPr>
              <w:t xml:space="preserve"> </w:t>
            </w:r>
            <w:r w:rsidRPr="004C214A">
              <w:rPr>
                <w:rFonts w:ascii="微软雅黑" w:eastAsia="微软雅黑" w:hAnsi="微软雅黑" w:hint="eastAsia"/>
                <w:szCs w:val="21"/>
              </w:rPr>
              <w:t>由此来进行实现本项目的相关交互操作如:单击</w:t>
            </w:r>
            <w:r w:rsidR="006E3B46">
              <w:rPr>
                <w:rFonts w:ascii="微软雅黑" w:eastAsia="微软雅黑" w:hAnsi="微软雅黑" w:hint="eastAsia"/>
                <w:szCs w:val="21"/>
              </w:rPr>
              <w:t>，</w:t>
            </w:r>
            <w:r w:rsidRPr="004C214A">
              <w:rPr>
                <w:rFonts w:ascii="微软雅黑" w:eastAsia="微软雅黑" w:hAnsi="微软雅黑" w:hint="eastAsia"/>
                <w:szCs w:val="21"/>
              </w:rPr>
              <w:t>拖拽等</w:t>
            </w:r>
            <w:r w:rsidR="001D4E31">
              <w:rPr>
                <w:rFonts w:ascii="微软雅黑" w:eastAsia="微软雅黑" w:hAnsi="微软雅黑" w:hint="eastAsia"/>
                <w:szCs w:val="21"/>
              </w:rPr>
              <w:t>。</w:t>
            </w:r>
          </w:p>
          <w:p w14:paraId="242F146C" w14:textId="77777777" w:rsidR="000F5D9C" w:rsidRDefault="000F5D9C" w:rsidP="000F5D9C"/>
          <w:p w14:paraId="3D2F498D" w14:textId="77777777" w:rsidR="000F5D9C" w:rsidRPr="00373511" w:rsidRDefault="000F5D9C" w:rsidP="000F5D9C">
            <w:pPr>
              <w:pStyle w:val="a3"/>
              <w:numPr>
                <w:ilvl w:val="0"/>
                <w:numId w:val="3"/>
              </w:numPr>
              <w:ind w:firstLineChars="0"/>
              <w:rPr>
                <w:rFonts w:ascii="微软雅黑" w:eastAsia="微软雅黑" w:hAnsi="微软雅黑" w:cs="宋体"/>
                <w:b/>
                <w:bCs/>
                <w:color w:val="000000"/>
                <w:kern w:val="0"/>
                <w:sz w:val="20"/>
                <w:szCs w:val="20"/>
              </w:rPr>
            </w:pPr>
            <w:r w:rsidRPr="00373511">
              <w:rPr>
                <w:rFonts w:ascii="微软雅黑" w:eastAsia="微软雅黑" w:hAnsi="微软雅黑" w:cs="宋体" w:hint="eastAsia"/>
                <w:b/>
                <w:bCs/>
                <w:color w:val="000000"/>
                <w:kern w:val="0"/>
                <w:sz w:val="20"/>
                <w:szCs w:val="20"/>
              </w:rPr>
              <w:t>结果存储</w:t>
            </w:r>
          </w:p>
          <w:p w14:paraId="7B0C3068" w14:textId="74E1B6A6" w:rsidR="0008124F" w:rsidRPr="004C214A" w:rsidRDefault="000F5D9C" w:rsidP="003117A6">
            <w:pPr>
              <w:pStyle w:val="a3"/>
              <w:ind w:left="420" w:firstLineChars="0" w:firstLine="0"/>
              <w:rPr>
                <w:rFonts w:ascii="微软雅黑" w:eastAsia="微软雅黑" w:hAnsi="微软雅黑" w:cs="宋体"/>
                <w:b/>
                <w:bCs/>
                <w:color w:val="000000"/>
                <w:kern w:val="0"/>
                <w:szCs w:val="21"/>
              </w:rPr>
            </w:pPr>
            <w:r w:rsidRPr="004C214A">
              <w:rPr>
                <w:rFonts w:ascii="微软雅黑" w:eastAsia="微软雅黑" w:hAnsi="微软雅黑" w:hint="eastAsia"/>
                <w:szCs w:val="21"/>
              </w:rPr>
              <w:t>通过计算机影像API获得的文字信息将会以文本形式储存入</w:t>
            </w:r>
            <w:r w:rsidRPr="004C214A">
              <w:rPr>
                <w:rFonts w:ascii="微软雅黑" w:eastAsia="微软雅黑" w:hAnsi="微软雅黑"/>
                <w:szCs w:val="21"/>
              </w:rPr>
              <w:t>OneNote</w:t>
            </w:r>
            <w:r w:rsidRPr="004C214A">
              <w:rPr>
                <w:rFonts w:ascii="微软雅黑" w:eastAsia="微软雅黑" w:hAnsi="微软雅黑" w:hint="eastAsia"/>
                <w:szCs w:val="21"/>
              </w:rPr>
              <w:t>的</w:t>
            </w:r>
            <w:r w:rsidR="001D4E31">
              <w:rPr>
                <w:rFonts w:ascii="微软雅黑" w:eastAsia="微软雅黑" w:hAnsi="微软雅黑"/>
                <w:szCs w:val="21"/>
              </w:rPr>
              <w:t>”</w:t>
            </w:r>
            <w:r w:rsidRPr="004C214A">
              <w:rPr>
                <w:rFonts w:ascii="微软雅黑" w:eastAsia="微软雅黑" w:hAnsi="微软雅黑" w:hint="eastAsia"/>
                <w:szCs w:val="21"/>
              </w:rPr>
              <w:t>快速笔记本</w:t>
            </w:r>
            <w:r w:rsidR="001D4E31">
              <w:rPr>
                <w:rFonts w:ascii="微软雅黑" w:eastAsia="微软雅黑" w:hAnsi="微软雅黑"/>
                <w:szCs w:val="21"/>
              </w:rPr>
              <w:t>”</w:t>
            </w:r>
            <w:r w:rsidRPr="004C214A">
              <w:rPr>
                <w:rFonts w:ascii="微软雅黑" w:eastAsia="微软雅黑" w:hAnsi="微软雅黑"/>
                <w:szCs w:val="21"/>
              </w:rPr>
              <w:t>当中</w:t>
            </w:r>
          </w:p>
          <w:p w14:paraId="5D31208A" w14:textId="71E495C3" w:rsidR="0008124F" w:rsidRDefault="0008124F" w:rsidP="00D30F6B">
            <w:pPr>
              <w:widowControl/>
              <w:jc w:val="left"/>
              <w:rPr>
                <w:rFonts w:ascii="微软雅黑" w:eastAsia="微软雅黑" w:hAnsi="微软雅黑" w:cs="宋体"/>
                <w:b/>
                <w:bCs/>
                <w:color w:val="000000"/>
                <w:kern w:val="0"/>
                <w:sz w:val="20"/>
                <w:szCs w:val="20"/>
              </w:rPr>
            </w:pPr>
          </w:p>
          <w:p w14:paraId="695246A2" w14:textId="146CAB2B" w:rsidR="001656BC" w:rsidRDefault="001656BC" w:rsidP="00D30F6B">
            <w:pPr>
              <w:widowControl/>
              <w:jc w:val="left"/>
              <w:rPr>
                <w:rFonts w:ascii="微软雅黑" w:eastAsia="微软雅黑" w:hAnsi="微软雅黑" w:cs="宋体"/>
                <w:b/>
                <w:bCs/>
                <w:color w:val="000000"/>
                <w:kern w:val="0"/>
                <w:sz w:val="20"/>
                <w:szCs w:val="20"/>
              </w:rPr>
            </w:pPr>
          </w:p>
          <w:p w14:paraId="27EF3CD5" w14:textId="1FFD714D" w:rsidR="001656BC" w:rsidRDefault="001656BC" w:rsidP="00D30F6B">
            <w:pPr>
              <w:widowControl/>
              <w:jc w:val="left"/>
              <w:rPr>
                <w:rFonts w:ascii="微软雅黑" w:eastAsia="微软雅黑" w:hAnsi="微软雅黑" w:cs="宋体"/>
                <w:b/>
                <w:bCs/>
                <w:color w:val="000000"/>
                <w:kern w:val="0"/>
                <w:sz w:val="20"/>
                <w:szCs w:val="20"/>
              </w:rPr>
            </w:pPr>
          </w:p>
          <w:p w14:paraId="58F05A1B" w14:textId="17BDB46C" w:rsidR="001656BC" w:rsidRDefault="001656BC" w:rsidP="00D30F6B">
            <w:pPr>
              <w:widowControl/>
              <w:jc w:val="left"/>
              <w:rPr>
                <w:rFonts w:ascii="微软雅黑" w:eastAsia="微软雅黑" w:hAnsi="微软雅黑" w:cs="宋体"/>
                <w:b/>
                <w:bCs/>
                <w:color w:val="000000"/>
                <w:kern w:val="0"/>
                <w:sz w:val="20"/>
                <w:szCs w:val="20"/>
              </w:rPr>
            </w:pPr>
          </w:p>
          <w:p w14:paraId="63BF5B50" w14:textId="3F1F023A" w:rsidR="001656BC" w:rsidRDefault="001656BC" w:rsidP="00D30F6B">
            <w:pPr>
              <w:widowControl/>
              <w:jc w:val="left"/>
              <w:rPr>
                <w:rFonts w:ascii="微软雅黑" w:eastAsia="微软雅黑" w:hAnsi="微软雅黑" w:cs="宋体"/>
                <w:b/>
                <w:bCs/>
                <w:color w:val="000000"/>
                <w:kern w:val="0"/>
                <w:sz w:val="20"/>
                <w:szCs w:val="20"/>
              </w:rPr>
            </w:pPr>
          </w:p>
          <w:p w14:paraId="23A52FB5" w14:textId="1323F4EB" w:rsidR="001656BC" w:rsidRDefault="001656BC" w:rsidP="00D30F6B">
            <w:pPr>
              <w:widowControl/>
              <w:jc w:val="left"/>
              <w:rPr>
                <w:rFonts w:ascii="微软雅黑" w:eastAsia="微软雅黑" w:hAnsi="微软雅黑" w:cs="宋体"/>
                <w:b/>
                <w:bCs/>
                <w:color w:val="000000"/>
                <w:kern w:val="0"/>
                <w:sz w:val="20"/>
                <w:szCs w:val="20"/>
              </w:rPr>
            </w:pPr>
          </w:p>
          <w:p w14:paraId="65779DC1" w14:textId="38EBF2C5" w:rsidR="001656BC" w:rsidRDefault="001656BC" w:rsidP="00D30F6B">
            <w:pPr>
              <w:widowControl/>
              <w:jc w:val="left"/>
              <w:rPr>
                <w:rFonts w:ascii="微软雅黑" w:eastAsia="微软雅黑" w:hAnsi="微软雅黑" w:cs="宋体"/>
                <w:b/>
                <w:bCs/>
                <w:color w:val="000000"/>
                <w:kern w:val="0"/>
                <w:sz w:val="20"/>
                <w:szCs w:val="20"/>
              </w:rPr>
            </w:pPr>
          </w:p>
          <w:p w14:paraId="4ECD3A7E" w14:textId="3249E631" w:rsidR="001656BC" w:rsidRDefault="001656BC" w:rsidP="00D30F6B">
            <w:pPr>
              <w:widowControl/>
              <w:jc w:val="left"/>
              <w:rPr>
                <w:rFonts w:ascii="微软雅黑" w:eastAsia="微软雅黑" w:hAnsi="微软雅黑" w:cs="宋体"/>
                <w:b/>
                <w:bCs/>
                <w:color w:val="000000"/>
                <w:kern w:val="0"/>
                <w:sz w:val="20"/>
                <w:szCs w:val="20"/>
              </w:rPr>
            </w:pPr>
          </w:p>
          <w:p w14:paraId="5810A749" w14:textId="11EE9249" w:rsidR="001656BC" w:rsidRDefault="001656BC" w:rsidP="00D30F6B">
            <w:pPr>
              <w:widowControl/>
              <w:jc w:val="left"/>
              <w:rPr>
                <w:rFonts w:ascii="微软雅黑" w:eastAsia="微软雅黑" w:hAnsi="微软雅黑" w:cs="宋体"/>
                <w:b/>
                <w:bCs/>
                <w:color w:val="000000"/>
                <w:kern w:val="0"/>
                <w:sz w:val="20"/>
                <w:szCs w:val="20"/>
              </w:rPr>
            </w:pPr>
          </w:p>
          <w:p w14:paraId="086EAA2D" w14:textId="188347E8" w:rsidR="001656BC" w:rsidRDefault="001656BC" w:rsidP="00D30F6B">
            <w:pPr>
              <w:widowControl/>
              <w:jc w:val="left"/>
              <w:rPr>
                <w:rFonts w:ascii="微软雅黑" w:eastAsia="微软雅黑" w:hAnsi="微软雅黑" w:cs="宋体"/>
                <w:b/>
                <w:bCs/>
                <w:color w:val="000000"/>
                <w:kern w:val="0"/>
                <w:sz w:val="20"/>
                <w:szCs w:val="20"/>
              </w:rPr>
            </w:pPr>
          </w:p>
          <w:p w14:paraId="7F6A54A9" w14:textId="77777777" w:rsidR="001656BC" w:rsidRDefault="001656BC" w:rsidP="00D30F6B">
            <w:pPr>
              <w:widowControl/>
              <w:jc w:val="left"/>
              <w:rPr>
                <w:rFonts w:ascii="微软雅黑" w:eastAsia="微软雅黑" w:hAnsi="微软雅黑" w:cs="宋体"/>
                <w:b/>
                <w:bCs/>
                <w:color w:val="000000"/>
                <w:kern w:val="0"/>
                <w:sz w:val="20"/>
                <w:szCs w:val="20"/>
              </w:rPr>
            </w:pPr>
          </w:p>
          <w:p w14:paraId="004BF821" w14:textId="03909858" w:rsidR="00400009" w:rsidRPr="001C3816" w:rsidRDefault="00400009" w:rsidP="00D30F6B">
            <w:pPr>
              <w:widowControl/>
              <w:jc w:val="left"/>
              <w:rPr>
                <w:rFonts w:ascii="微软雅黑" w:eastAsia="微软雅黑" w:hAnsi="微软雅黑" w:cs="宋体"/>
                <w:b/>
                <w:bCs/>
                <w:color w:val="000000"/>
                <w:kern w:val="0"/>
                <w:sz w:val="20"/>
                <w:szCs w:val="20"/>
              </w:rPr>
            </w:pPr>
          </w:p>
        </w:tc>
      </w:tr>
      <w:tr w:rsidR="0008124F" w:rsidRPr="001C3816" w14:paraId="690EE4F0"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67815E63"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4950F87"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7B71B761"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09238E4A"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7581A1A8"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9B4F882"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341661DC"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53AF4174" w14:textId="77777777" w:rsidTr="0008124F">
        <w:trPr>
          <w:trHeight w:val="300"/>
        </w:trPr>
        <w:tc>
          <w:tcPr>
            <w:tcW w:w="9781" w:type="dxa"/>
            <w:gridSpan w:val="5"/>
            <w:tcBorders>
              <w:top w:val="single" w:sz="8" w:space="0" w:color="auto"/>
              <w:left w:val="nil"/>
              <w:bottom w:val="nil"/>
              <w:right w:val="nil"/>
            </w:tcBorders>
            <w:shd w:val="clear" w:color="000000" w:fill="EAEAEA"/>
            <w:vAlign w:val="center"/>
            <w:hideMark/>
          </w:tcPr>
          <w:p w14:paraId="0EAE66ED" w14:textId="0FFD7619" w:rsidR="0008124F" w:rsidRPr="001C3816" w:rsidRDefault="0008124F" w:rsidP="00D30F6B">
            <w:pPr>
              <w:widowControl/>
              <w:jc w:val="left"/>
              <w:rPr>
                <w:rFonts w:ascii="微软雅黑" w:eastAsia="微软雅黑" w:hAnsi="微软雅黑" w:cs="宋体"/>
                <w:b/>
                <w:bCs/>
                <w:color w:val="7030A0"/>
                <w:kern w:val="0"/>
                <w:sz w:val="22"/>
              </w:rPr>
            </w:pPr>
            <w:r w:rsidRPr="001C3816">
              <w:rPr>
                <w:rFonts w:ascii="微软雅黑" w:eastAsia="微软雅黑" w:hAnsi="微软雅黑" w:cs="宋体" w:hint="eastAsia"/>
                <w:b/>
                <w:bCs/>
                <w:color w:val="7030A0"/>
                <w:kern w:val="0"/>
                <w:sz w:val="22"/>
              </w:rPr>
              <w:lastRenderedPageBreak/>
              <w:t>4</w:t>
            </w:r>
            <w:r w:rsidR="001D4E31">
              <w:rPr>
                <w:rFonts w:ascii="微软雅黑" w:eastAsia="微软雅黑" w:hAnsi="微软雅黑" w:cs="宋体" w:hint="eastAsia"/>
                <w:b/>
                <w:bCs/>
                <w:color w:val="7030A0"/>
                <w:kern w:val="0"/>
                <w:sz w:val="22"/>
              </w:rPr>
              <w:t>。</w:t>
            </w:r>
            <w:r w:rsidRPr="001C3816">
              <w:rPr>
                <w:rFonts w:ascii="微软雅黑" w:eastAsia="微软雅黑" w:hAnsi="微软雅黑" w:cs="宋体" w:hint="eastAsia"/>
                <w:b/>
                <w:bCs/>
                <w:color w:val="7030A0"/>
                <w:kern w:val="0"/>
                <w:sz w:val="22"/>
              </w:rPr>
              <w:t xml:space="preserve"> 团队组成和分工</w:t>
            </w:r>
          </w:p>
        </w:tc>
      </w:tr>
      <w:tr w:rsidR="0008124F" w:rsidRPr="001C3816" w14:paraId="075BF44F" w14:textId="77777777" w:rsidTr="0008124F">
        <w:trPr>
          <w:trHeight w:val="345"/>
        </w:trPr>
        <w:tc>
          <w:tcPr>
            <w:tcW w:w="9781" w:type="dxa"/>
            <w:gridSpan w:val="5"/>
            <w:tcBorders>
              <w:top w:val="nil"/>
              <w:left w:val="nil"/>
              <w:bottom w:val="single" w:sz="8" w:space="0" w:color="auto"/>
              <w:right w:val="nil"/>
            </w:tcBorders>
            <w:shd w:val="clear" w:color="000000" w:fill="EAEAEA"/>
            <w:vAlign w:val="center"/>
            <w:hideMark/>
          </w:tcPr>
          <w:p w14:paraId="056ED131" w14:textId="77777777" w:rsidR="0008124F" w:rsidRPr="001C3816" w:rsidRDefault="0008124F" w:rsidP="00D30F6B">
            <w:pPr>
              <w:widowControl/>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a) 团队各成员是如何分工的？</w:t>
            </w:r>
          </w:p>
        </w:tc>
      </w:tr>
      <w:tr w:rsidR="0008124F" w:rsidRPr="001C3816" w14:paraId="4EBBFB6A" w14:textId="77777777" w:rsidTr="0008124F">
        <w:trPr>
          <w:trHeight w:val="624"/>
        </w:trPr>
        <w:tc>
          <w:tcPr>
            <w:tcW w:w="9781" w:type="dxa"/>
            <w:gridSpan w:val="5"/>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D113EB7" w14:textId="1741857B" w:rsidR="0008124F" w:rsidRPr="005B6E1B" w:rsidRDefault="00B01133" w:rsidP="00D30F6B">
            <w:pPr>
              <w:widowControl/>
              <w:jc w:val="left"/>
              <w:rPr>
                <w:rFonts w:ascii="微软雅黑" w:eastAsia="微软雅黑" w:hAnsi="微软雅黑"/>
                <w:szCs w:val="21"/>
              </w:rPr>
            </w:pPr>
            <w:r>
              <w:rPr>
                <w:rFonts w:ascii="微软雅黑" w:eastAsia="微软雅黑" w:hAnsi="微软雅黑" w:cs="宋体" w:hint="eastAsia"/>
                <w:b/>
                <w:bCs/>
                <w:color w:val="000000"/>
                <w:kern w:val="0"/>
                <w:sz w:val="20"/>
                <w:szCs w:val="20"/>
              </w:rPr>
              <w:t>丁子元:</w:t>
            </w:r>
            <w:r w:rsidR="005B6E1B">
              <w:rPr>
                <w:rFonts w:ascii="微软雅黑" w:eastAsia="微软雅黑" w:hAnsi="微软雅黑" w:cs="宋体"/>
                <w:b/>
                <w:bCs/>
                <w:color w:val="000000"/>
                <w:kern w:val="0"/>
                <w:sz w:val="20"/>
                <w:szCs w:val="20"/>
              </w:rPr>
              <w:t xml:space="preserve"> </w:t>
            </w:r>
            <w:r w:rsidR="009E5F70" w:rsidRPr="005B6E1B">
              <w:rPr>
                <w:rFonts w:ascii="微软雅黑" w:eastAsia="微软雅黑" w:hAnsi="微软雅黑" w:hint="eastAsia"/>
                <w:szCs w:val="21"/>
              </w:rPr>
              <w:t>创意提出</w:t>
            </w:r>
            <w:r w:rsidR="006E3B46">
              <w:rPr>
                <w:rFonts w:ascii="微软雅黑" w:eastAsia="微软雅黑" w:hAnsi="微软雅黑" w:hint="eastAsia"/>
                <w:szCs w:val="21"/>
              </w:rPr>
              <w:t>，</w:t>
            </w:r>
            <w:r w:rsidR="009E5F70" w:rsidRPr="005B6E1B">
              <w:rPr>
                <w:rFonts w:ascii="微软雅黑" w:eastAsia="微软雅黑" w:hAnsi="微软雅黑" w:hint="eastAsia"/>
                <w:szCs w:val="21"/>
              </w:rPr>
              <w:t>资料收集</w:t>
            </w:r>
            <w:r w:rsidR="006E3B46">
              <w:rPr>
                <w:rFonts w:ascii="微软雅黑" w:eastAsia="微软雅黑" w:hAnsi="微软雅黑" w:hint="eastAsia"/>
                <w:szCs w:val="21"/>
              </w:rPr>
              <w:t>，</w:t>
            </w:r>
            <w:r w:rsidR="00727FB1" w:rsidRPr="005B6E1B">
              <w:rPr>
                <w:rFonts w:ascii="微软雅黑" w:eastAsia="微软雅黑" w:hAnsi="微软雅黑" w:hint="eastAsia"/>
                <w:szCs w:val="21"/>
              </w:rPr>
              <w:t>产品调试</w:t>
            </w:r>
            <w:r w:rsidR="006E3B46">
              <w:rPr>
                <w:rFonts w:ascii="微软雅黑" w:eastAsia="微软雅黑" w:hAnsi="微软雅黑" w:hint="eastAsia"/>
                <w:szCs w:val="21"/>
              </w:rPr>
              <w:t>，</w:t>
            </w:r>
            <w:r w:rsidR="009E5F70" w:rsidRPr="005B6E1B">
              <w:rPr>
                <w:rFonts w:ascii="微软雅黑" w:eastAsia="微软雅黑" w:hAnsi="微软雅黑" w:hint="eastAsia"/>
                <w:szCs w:val="21"/>
              </w:rPr>
              <w:t>产品宣传</w:t>
            </w:r>
            <w:r w:rsidR="001D4E31">
              <w:rPr>
                <w:rFonts w:ascii="微软雅黑" w:eastAsia="微软雅黑" w:hAnsi="微软雅黑" w:hint="eastAsia"/>
                <w:szCs w:val="21"/>
              </w:rPr>
              <w:t>。</w:t>
            </w:r>
          </w:p>
          <w:p w14:paraId="181A9222" w14:textId="71E2941F" w:rsidR="0008124F" w:rsidRPr="005B6E1B" w:rsidRDefault="00B01133" w:rsidP="00D30F6B">
            <w:pPr>
              <w:widowControl/>
              <w:jc w:val="left"/>
              <w:rPr>
                <w:rFonts w:ascii="微软雅黑" w:eastAsia="微软雅黑" w:hAnsi="微软雅黑"/>
                <w:szCs w:val="21"/>
              </w:rPr>
            </w:pPr>
            <w:r>
              <w:rPr>
                <w:rFonts w:ascii="微软雅黑" w:eastAsia="微软雅黑" w:hAnsi="微软雅黑" w:cs="宋体" w:hint="eastAsia"/>
                <w:b/>
                <w:bCs/>
                <w:color w:val="000000"/>
                <w:kern w:val="0"/>
                <w:sz w:val="20"/>
                <w:szCs w:val="20"/>
              </w:rPr>
              <w:t>黄裕涛:</w:t>
            </w:r>
            <w:r w:rsidR="005B6E1B">
              <w:rPr>
                <w:rFonts w:ascii="微软雅黑" w:eastAsia="微软雅黑" w:hAnsi="微软雅黑" w:cs="宋体"/>
                <w:b/>
                <w:bCs/>
                <w:color w:val="000000"/>
                <w:kern w:val="0"/>
                <w:sz w:val="20"/>
                <w:szCs w:val="20"/>
              </w:rPr>
              <w:t xml:space="preserve"> </w:t>
            </w:r>
            <w:r w:rsidR="00F056C7" w:rsidRPr="005B6E1B">
              <w:rPr>
                <w:rFonts w:ascii="微软雅黑" w:eastAsia="微软雅黑" w:hAnsi="微软雅黑" w:hint="eastAsia"/>
                <w:szCs w:val="21"/>
              </w:rPr>
              <w:t>资料收集</w:t>
            </w:r>
            <w:r w:rsidR="006E3B46">
              <w:rPr>
                <w:rFonts w:ascii="微软雅黑" w:eastAsia="微软雅黑" w:hAnsi="微软雅黑" w:hint="eastAsia"/>
                <w:szCs w:val="21"/>
              </w:rPr>
              <w:t>，</w:t>
            </w:r>
            <w:r w:rsidR="00955FA4" w:rsidRPr="005B6E1B">
              <w:rPr>
                <w:rFonts w:ascii="微软雅黑" w:eastAsia="微软雅黑" w:hAnsi="微软雅黑" w:hint="eastAsia"/>
                <w:szCs w:val="21"/>
              </w:rPr>
              <w:t>功能</w:t>
            </w:r>
            <w:r w:rsidR="00727FB1" w:rsidRPr="005B6E1B">
              <w:rPr>
                <w:rFonts w:ascii="微软雅黑" w:eastAsia="微软雅黑" w:hAnsi="微软雅黑" w:hint="eastAsia"/>
                <w:szCs w:val="21"/>
              </w:rPr>
              <w:t>编码</w:t>
            </w:r>
            <w:r w:rsidR="006E3B46">
              <w:rPr>
                <w:rFonts w:ascii="微软雅黑" w:eastAsia="微软雅黑" w:hAnsi="微软雅黑" w:hint="eastAsia"/>
                <w:szCs w:val="21"/>
              </w:rPr>
              <w:t>，</w:t>
            </w:r>
            <w:r w:rsidR="008D1CD8" w:rsidRPr="005B6E1B">
              <w:rPr>
                <w:rFonts w:ascii="微软雅黑" w:eastAsia="微软雅黑" w:hAnsi="微软雅黑" w:hint="eastAsia"/>
                <w:szCs w:val="21"/>
              </w:rPr>
              <w:t>算法优化</w:t>
            </w:r>
            <w:r w:rsidR="006E3B46">
              <w:rPr>
                <w:rFonts w:ascii="微软雅黑" w:eastAsia="微软雅黑" w:hAnsi="微软雅黑" w:hint="eastAsia"/>
                <w:szCs w:val="21"/>
              </w:rPr>
              <w:t>，</w:t>
            </w:r>
            <w:r w:rsidR="00410782" w:rsidRPr="005B6E1B">
              <w:rPr>
                <w:rFonts w:ascii="微软雅黑" w:eastAsia="微软雅黑" w:hAnsi="微软雅黑" w:hint="eastAsia"/>
                <w:szCs w:val="21"/>
              </w:rPr>
              <w:t>产品调试</w:t>
            </w:r>
            <w:r w:rsidR="001D4E31">
              <w:rPr>
                <w:rFonts w:ascii="微软雅黑" w:eastAsia="微软雅黑" w:hAnsi="微软雅黑" w:hint="eastAsia"/>
                <w:szCs w:val="21"/>
              </w:rPr>
              <w:t>。</w:t>
            </w:r>
          </w:p>
          <w:p w14:paraId="23007038" w14:textId="2E07625B" w:rsidR="0008124F" w:rsidRDefault="00B01133" w:rsidP="00D30F6B">
            <w:pPr>
              <w:widowControl/>
              <w:jc w:val="left"/>
              <w:rPr>
                <w:rFonts w:ascii="微软雅黑" w:eastAsia="微软雅黑" w:hAnsi="微软雅黑"/>
                <w:szCs w:val="21"/>
              </w:rPr>
            </w:pPr>
            <w:r>
              <w:rPr>
                <w:rFonts w:ascii="微软雅黑" w:eastAsia="微软雅黑" w:hAnsi="微软雅黑" w:cs="宋体" w:hint="eastAsia"/>
                <w:b/>
                <w:bCs/>
                <w:color w:val="000000"/>
                <w:kern w:val="0"/>
                <w:sz w:val="20"/>
                <w:szCs w:val="20"/>
              </w:rPr>
              <w:t>史世伟:</w:t>
            </w:r>
            <w:r w:rsidR="005B6E1B" w:rsidRPr="005B6E1B">
              <w:rPr>
                <w:rFonts w:ascii="微软雅黑" w:eastAsia="微软雅黑" w:hAnsi="微软雅黑"/>
                <w:szCs w:val="21"/>
              </w:rPr>
              <w:t xml:space="preserve"> </w:t>
            </w:r>
            <w:r w:rsidR="00955FA4" w:rsidRPr="005B6E1B">
              <w:rPr>
                <w:rFonts w:ascii="微软雅黑" w:eastAsia="微软雅黑" w:hAnsi="微软雅黑" w:hint="eastAsia"/>
                <w:szCs w:val="21"/>
              </w:rPr>
              <w:t>功能编码</w:t>
            </w:r>
            <w:r w:rsidR="006E3B46">
              <w:rPr>
                <w:rFonts w:ascii="微软雅黑" w:eastAsia="微软雅黑" w:hAnsi="微软雅黑" w:hint="eastAsia"/>
                <w:szCs w:val="21"/>
              </w:rPr>
              <w:t>，</w:t>
            </w:r>
            <w:r w:rsidR="00587F5A" w:rsidRPr="005B6E1B">
              <w:rPr>
                <w:rFonts w:ascii="微软雅黑" w:eastAsia="微软雅黑" w:hAnsi="微软雅黑" w:hint="eastAsia"/>
                <w:szCs w:val="21"/>
              </w:rPr>
              <w:t>文档编写</w:t>
            </w:r>
            <w:r w:rsidR="006E3B46">
              <w:rPr>
                <w:rFonts w:ascii="微软雅黑" w:eastAsia="微软雅黑" w:hAnsi="微软雅黑" w:hint="eastAsia"/>
                <w:szCs w:val="21"/>
              </w:rPr>
              <w:t>，</w:t>
            </w:r>
            <w:r w:rsidR="001C73A8" w:rsidRPr="005B6E1B">
              <w:rPr>
                <w:rFonts w:ascii="微软雅黑" w:eastAsia="微软雅黑" w:hAnsi="微软雅黑" w:hint="eastAsia"/>
                <w:szCs w:val="21"/>
              </w:rPr>
              <w:t>外援联系</w:t>
            </w:r>
            <w:r w:rsidR="006E3B46">
              <w:rPr>
                <w:rFonts w:ascii="微软雅黑" w:eastAsia="微软雅黑" w:hAnsi="微软雅黑" w:hint="eastAsia"/>
                <w:szCs w:val="21"/>
              </w:rPr>
              <w:t>，</w:t>
            </w:r>
            <w:r w:rsidR="007B2A3A" w:rsidRPr="005B6E1B">
              <w:rPr>
                <w:rFonts w:ascii="微软雅黑" w:eastAsia="微软雅黑" w:hAnsi="微软雅黑" w:hint="eastAsia"/>
                <w:szCs w:val="21"/>
              </w:rPr>
              <w:t>产品宣传</w:t>
            </w:r>
            <w:r w:rsidR="001D4E31">
              <w:rPr>
                <w:rFonts w:ascii="微软雅黑" w:eastAsia="微软雅黑" w:hAnsi="微软雅黑" w:hint="eastAsia"/>
                <w:szCs w:val="21"/>
              </w:rPr>
              <w:t>。</w:t>
            </w:r>
          </w:p>
          <w:p w14:paraId="7444328F" w14:textId="77777777" w:rsidR="007C2AB1" w:rsidRDefault="007C2AB1" w:rsidP="00D30F6B">
            <w:pPr>
              <w:widowControl/>
              <w:jc w:val="left"/>
              <w:rPr>
                <w:rFonts w:ascii="微软雅黑" w:eastAsia="微软雅黑" w:hAnsi="微软雅黑"/>
                <w:szCs w:val="21"/>
              </w:rPr>
            </w:pPr>
          </w:p>
          <w:p w14:paraId="7FFF88B5" w14:textId="77777777" w:rsidR="007C2AB1" w:rsidRDefault="007C2AB1" w:rsidP="00D30F6B">
            <w:pPr>
              <w:widowControl/>
              <w:jc w:val="left"/>
              <w:rPr>
                <w:rFonts w:ascii="微软雅黑" w:eastAsia="微软雅黑" w:hAnsi="微软雅黑"/>
                <w:szCs w:val="21"/>
              </w:rPr>
            </w:pPr>
          </w:p>
          <w:p w14:paraId="0EB2F95F" w14:textId="77777777" w:rsidR="007C2AB1" w:rsidRDefault="007C2AB1" w:rsidP="00D30F6B">
            <w:pPr>
              <w:widowControl/>
              <w:jc w:val="left"/>
              <w:rPr>
                <w:rFonts w:ascii="微软雅黑" w:eastAsia="微软雅黑" w:hAnsi="微软雅黑"/>
                <w:szCs w:val="21"/>
              </w:rPr>
            </w:pPr>
          </w:p>
          <w:p w14:paraId="68489EA3" w14:textId="77777777" w:rsidR="007C2AB1" w:rsidRDefault="007C2AB1" w:rsidP="00D30F6B">
            <w:pPr>
              <w:widowControl/>
              <w:jc w:val="left"/>
              <w:rPr>
                <w:rFonts w:ascii="微软雅黑" w:eastAsia="微软雅黑" w:hAnsi="微软雅黑"/>
                <w:szCs w:val="21"/>
              </w:rPr>
            </w:pPr>
          </w:p>
          <w:p w14:paraId="0ACF881E" w14:textId="77777777" w:rsidR="007C2AB1" w:rsidRDefault="007C2AB1" w:rsidP="00D30F6B">
            <w:pPr>
              <w:widowControl/>
              <w:jc w:val="left"/>
              <w:rPr>
                <w:rFonts w:ascii="微软雅黑" w:eastAsia="微软雅黑" w:hAnsi="微软雅黑"/>
                <w:szCs w:val="21"/>
              </w:rPr>
            </w:pPr>
          </w:p>
          <w:p w14:paraId="2B877662" w14:textId="77777777" w:rsidR="00F40651" w:rsidRDefault="00F40651" w:rsidP="00D30F6B">
            <w:pPr>
              <w:widowControl/>
              <w:jc w:val="left"/>
              <w:rPr>
                <w:rFonts w:ascii="微软雅黑" w:eastAsia="微软雅黑" w:hAnsi="微软雅黑"/>
                <w:szCs w:val="21"/>
              </w:rPr>
            </w:pPr>
          </w:p>
          <w:p w14:paraId="416768D2" w14:textId="77777777" w:rsidR="00F40651" w:rsidRDefault="00F40651" w:rsidP="00D30F6B">
            <w:pPr>
              <w:widowControl/>
              <w:jc w:val="left"/>
              <w:rPr>
                <w:rFonts w:ascii="微软雅黑" w:eastAsia="微软雅黑" w:hAnsi="微软雅黑"/>
                <w:szCs w:val="21"/>
              </w:rPr>
            </w:pPr>
          </w:p>
          <w:p w14:paraId="59390B2F" w14:textId="77777777" w:rsidR="00F40651" w:rsidRDefault="00F40651" w:rsidP="00D30F6B">
            <w:pPr>
              <w:widowControl/>
              <w:jc w:val="left"/>
              <w:rPr>
                <w:rFonts w:ascii="微软雅黑" w:eastAsia="微软雅黑" w:hAnsi="微软雅黑"/>
                <w:szCs w:val="21"/>
              </w:rPr>
            </w:pPr>
          </w:p>
          <w:p w14:paraId="46D0E6AB" w14:textId="77777777" w:rsidR="00F40651" w:rsidRDefault="00F40651" w:rsidP="00D30F6B">
            <w:pPr>
              <w:widowControl/>
              <w:jc w:val="left"/>
              <w:rPr>
                <w:rFonts w:ascii="微软雅黑" w:eastAsia="微软雅黑" w:hAnsi="微软雅黑"/>
                <w:szCs w:val="21"/>
              </w:rPr>
            </w:pPr>
          </w:p>
          <w:p w14:paraId="1D196CDA" w14:textId="77777777" w:rsidR="00F40651" w:rsidRDefault="00F40651" w:rsidP="00D30F6B">
            <w:pPr>
              <w:widowControl/>
              <w:jc w:val="left"/>
              <w:rPr>
                <w:rFonts w:ascii="微软雅黑" w:eastAsia="微软雅黑" w:hAnsi="微软雅黑"/>
                <w:szCs w:val="21"/>
              </w:rPr>
            </w:pPr>
          </w:p>
          <w:p w14:paraId="68758816" w14:textId="77777777" w:rsidR="00F40651" w:rsidRDefault="00F40651" w:rsidP="00D30F6B">
            <w:pPr>
              <w:widowControl/>
              <w:jc w:val="left"/>
              <w:rPr>
                <w:rFonts w:ascii="微软雅黑" w:eastAsia="微软雅黑" w:hAnsi="微软雅黑"/>
                <w:szCs w:val="21"/>
              </w:rPr>
            </w:pPr>
          </w:p>
          <w:p w14:paraId="18CA63F3" w14:textId="77777777" w:rsidR="00F40651" w:rsidRDefault="00F40651" w:rsidP="00D30F6B">
            <w:pPr>
              <w:widowControl/>
              <w:jc w:val="left"/>
              <w:rPr>
                <w:rFonts w:ascii="微软雅黑" w:eastAsia="微软雅黑" w:hAnsi="微软雅黑"/>
                <w:szCs w:val="21"/>
              </w:rPr>
            </w:pPr>
          </w:p>
          <w:p w14:paraId="050904E5" w14:textId="77777777" w:rsidR="00F40651" w:rsidRDefault="00F40651" w:rsidP="00D30F6B">
            <w:pPr>
              <w:widowControl/>
              <w:jc w:val="left"/>
              <w:rPr>
                <w:rFonts w:ascii="微软雅黑" w:eastAsia="微软雅黑" w:hAnsi="微软雅黑"/>
                <w:szCs w:val="21"/>
              </w:rPr>
            </w:pPr>
          </w:p>
          <w:p w14:paraId="0B5CE682" w14:textId="77777777" w:rsidR="00F40651" w:rsidRDefault="00F40651" w:rsidP="00D30F6B">
            <w:pPr>
              <w:widowControl/>
              <w:jc w:val="left"/>
              <w:rPr>
                <w:rFonts w:ascii="微软雅黑" w:eastAsia="微软雅黑" w:hAnsi="微软雅黑"/>
                <w:szCs w:val="21"/>
              </w:rPr>
            </w:pPr>
          </w:p>
          <w:p w14:paraId="5779A1ED" w14:textId="77777777" w:rsidR="00F40651" w:rsidRDefault="00F40651" w:rsidP="00D30F6B">
            <w:pPr>
              <w:widowControl/>
              <w:jc w:val="left"/>
              <w:rPr>
                <w:rFonts w:ascii="微软雅黑" w:eastAsia="微软雅黑" w:hAnsi="微软雅黑"/>
                <w:szCs w:val="21"/>
              </w:rPr>
            </w:pPr>
          </w:p>
          <w:p w14:paraId="42FE3A15" w14:textId="77777777" w:rsidR="00F40651" w:rsidRDefault="00F40651" w:rsidP="00D30F6B">
            <w:pPr>
              <w:widowControl/>
              <w:jc w:val="left"/>
              <w:rPr>
                <w:rFonts w:ascii="微软雅黑" w:eastAsia="微软雅黑" w:hAnsi="微软雅黑"/>
                <w:szCs w:val="21"/>
              </w:rPr>
            </w:pPr>
          </w:p>
          <w:p w14:paraId="622FE381" w14:textId="77777777" w:rsidR="00F40651" w:rsidRDefault="00F40651" w:rsidP="00D30F6B">
            <w:pPr>
              <w:widowControl/>
              <w:jc w:val="left"/>
              <w:rPr>
                <w:rFonts w:ascii="微软雅黑" w:eastAsia="微软雅黑" w:hAnsi="微软雅黑"/>
                <w:szCs w:val="21"/>
              </w:rPr>
            </w:pPr>
          </w:p>
          <w:p w14:paraId="6DB83451" w14:textId="2E071EA8" w:rsidR="00F40651" w:rsidRPr="005D4B81" w:rsidRDefault="00F40651" w:rsidP="00D30F6B">
            <w:pPr>
              <w:widowControl/>
              <w:jc w:val="left"/>
              <w:rPr>
                <w:rFonts w:ascii="微软雅黑" w:eastAsia="微软雅黑" w:hAnsi="微软雅黑"/>
                <w:szCs w:val="21"/>
              </w:rPr>
            </w:pPr>
          </w:p>
        </w:tc>
      </w:tr>
      <w:tr w:rsidR="0008124F" w:rsidRPr="001C3816" w14:paraId="1861FB1C"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1CA8F23E"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331F2EFE"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01EB18B3"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06D154CC"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4E5AA74F"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79FF1410" w14:textId="77777777" w:rsidTr="0008124F">
        <w:trPr>
          <w:trHeight w:val="624"/>
        </w:trPr>
        <w:tc>
          <w:tcPr>
            <w:tcW w:w="9781" w:type="dxa"/>
            <w:gridSpan w:val="5"/>
            <w:vMerge/>
            <w:tcBorders>
              <w:top w:val="single" w:sz="8" w:space="0" w:color="auto"/>
              <w:left w:val="single" w:sz="8" w:space="0" w:color="auto"/>
              <w:bottom w:val="single" w:sz="8" w:space="0" w:color="000000"/>
              <w:right w:val="single" w:sz="8" w:space="0" w:color="000000"/>
            </w:tcBorders>
            <w:vAlign w:val="center"/>
            <w:hideMark/>
          </w:tcPr>
          <w:p w14:paraId="27AEDA72" w14:textId="77777777" w:rsidR="0008124F" w:rsidRPr="001C3816" w:rsidRDefault="0008124F" w:rsidP="00D30F6B">
            <w:pPr>
              <w:widowControl/>
              <w:jc w:val="left"/>
              <w:rPr>
                <w:rFonts w:ascii="微软雅黑" w:eastAsia="微软雅黑" w:hAnsi="微软雅黑" w:cs="宋体"/>
                <w:b/>
                <w:bCs/>
                <w:color w:val="000000"/>
                <w:kern w:val="0"/>
                <w:sz w:val="20"/>
                <w:szCs w:val="20"/>
              </w:rPr>
            </w:pPr>
          </w:p>
        </w:tc>
      </w:tr>
      <w:tr w:rsidR="0008124F" w:rsidRPr="001C3816" w14:paraId="3EC8D94D" w14:textId="77777777" w:rsidTr="0008124F">
        <w:trPr>
          <w:trHeight w:val="345"/>
        </w:trPr>
        <w:tc>
          <w:tcPr>
            <w:tcW w:w="9781" w:type="dxa"/>
            <w:gridSpan w:val="5"/>
            <w:tcBorders>
              <w:top w:val="single" w:sz="8" w:space="0" w:color="auto"/>
              <w:left w:val="single" w:sz="8" w:space="0" w:color="auto"/>
              <w:bottom w:val="single" w:sz="8" w:space="0" w:color="auto"/>
              <w:right w:val="single" w:sz="8" w:space="0" w:color="000000"/>
            </w:tcBorders>
            <w:shd w:val="clear" w:color="000000" w:fill="000000"/>
            <w:vAlign w:val="center"/>
            <w:hideMark/>
          </w:tcPr>
          <w:p w14:paraId="49B1A30C" w14:textId="77777777" w:rsidR="0008124F" w:rsidRPr="001C3816" w:rsidRDefault="0008124F" w:rsidP="00D30F6B">
            <w:pPr>
              <w:widowControl/>
              <w:jc w:val="center"/>
              <w:rPr>
                <w:rFonts w:ascii="微软雅黑" w:eastAsia="微软雅黑" w:hAnsi="微软雅黑" w:cs="宋体"/>
                <w:b/>
                <w:bCs/>
                <w:color w:val="FFFFFF"/>
                <w:kern w:val="0"/>
                <w:sz w:val="22"/>
              </w:rPr>
            </w:pPr>
            <w:r w:rsidRPr="001C3816">
              <w:rPr>
                <w:rFonts w:ascii="微软雅黑" w:eastAsia="微软雅黑" w:hAnsi="微软雅黑" w:cs="宋体" w:hint="eastAsia"/>
                <w:b/>
                <w:bCs/>
                <w:color w:val="FFFFFF"/>
                <w:kern w:val="0"/>
                <w:sz w:val="22"/>
              </w:rPr>
              <w:lastRenderedPageBreak/>
              <w:t>中国区初赛  参赛作品说明</w:t>
            </w:r>
          </w:p>
        </w:tc>
      </w:tr>
      <w:tr w:rsidR="0008124F" w:rsidRPr="001C3816" w14:paraId="16A69A16" w14:textId="77777777" w:rsidTr="0008124F">
        <w:trPr>
          <w:trHeight w:val="3225"/>
        </w:trPr>
        <w:tc>
          <w:tcPr>
            <w:tcW w:w="9781" w:type="dxa"/>
            <w:gridSpan w:val="5"/>
            <w:tcBorders>
              <w:top w:val="single" w:sz="8" w:space="0" w:color="auto"/>
              <w:left w:val="nil"/>
              <w:bottom w:val="nil"/>
              <w:right w:val="nil"/>
            </w:tcBorders>
            <w:shd w:val="clear" w:color="000000" w:fill="EAEAEA"/>
            <w:vAlign w:val="center"/>
            <w:hideMark/>
          </w:tcPr>
          <w:p w14:paraId="3A4545ED" w14:textId="1581850C"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Imagine Cup 微软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创新杯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全球学生大赛是目前全球规模最大、影响最广的学生科技大赛。自2003年创办至今，已历时15届，已有超过来自190个国家和地区的200万名学生参与了</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创新杯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及相关活动。</w:t>
            </w:r>
          </w:p>
          <w:p w14:paraId="0E985E9B"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参赛学生可以在这个平台上释放他们的创意和技术才能，在最新的技术平台上创建一流的科技解决方案，将创意变为商业现实。</w:t>
            </w:r>
          </w:p>
          <w:p w14:paraId="06721B0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Imagine Cup 2018比赛已经启动。全球总决赛将于 2018 年 7 月底在美国西雅图举行。</w:t>
            </w:r>
          </w:p>
          <w:p w14:paraId="6284AB25" w14:textId="0F45EF1F"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2018赛季逢微软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创新杯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 xml:space="preserve"> 全球学生科技大赛16周年，</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创新杯</w:t>
            </w:r>
            <w:r w:rsidR="001D4E31">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也将引入许多新的变化，以广泛提升青年学生参与度，鼓励科技创新实践。</w:t>
            </w:r>
          </w:p>
        </w:tc>
      </w:tr>
      <w:tr w:rsidR="0008124F" w:rsidRPr="001C3816" w14:paraId="1BEF9289" w14:textId="77777777" w:rsidTr="0008124F">
        <w:trPr>
          <w:trHeight w:val="6360"/>
        </w:trPr>
        <w:tc>
          <w:tcPr>
            <w:tcW w:w="9781" w:type="dxa"/>
            <w:gridSpan w:val="5"/>
            <w:tcBorders>
              <w:top w:val="nil"/>
              <w:left w:val="nil"/>
              <w:bottom w:val="single" w:sz="8" w:space="0" w:color="auto"/>
              <w:right w:val="nil"/>
            </w:tcBorders>
            <w:shd w:val="clear" w:color="000000" w:fill="EAEAEA"/>
            <w:hideMark/>
          </w:tcPr>
          <w:p w14:paraId="10720A33"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初赛项目计划书提交时间:</w:t>
            </w:r>
            <w:r w:rsidRPr="001C3816">
              <w:rPr>
                <w:rFonts w:ascii="微软雅黑" w:eastAsia="微软雅黑" w:hAnsi="微软雅黑" w:cs="宋体" w:hint="eastAsia"/>
                <w:b/>
                <w:bCs/>
                <w:color w:val="7030A0"/>
                <w:kern w:val="0"/>
                <w:sz w:val="20"/>
                <w:szCs w:val="20"/>
              </w:rPr>
              <w:br/>
              <w:t>北京时间2018年01月30日23:59截止。如果你参加区域选拔赛，则区域赛第一轮的截止日期由所在区域决定。</w:t>
            </w:r>
          </w:p>
          <w:p w14:paraId="01FDEF98" w14:textId="0DA65B56"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初赛项目计划书提交流程:</w:t>
            </w:r>
            <w:r w:rsidRPr="001C3816">
              <w:rPr>
                <w:rFonts w:ascii="微软雅黑" w:eastAsia="微软雅黑" w:hAnsi="微软雅黑" w:cs="宋体" w:hint="eastAsia"/>
                <w:b/>
                <w:bCs/>
                <w:color w:val="7030A0"/>
                <w:kern w:val="0"/>
                <w:sz w:val="20"/>
                <w:szCs w:val="20"/>
              </w:rPr>
              <w:br/>
              <w:t>在初赛截止日期前，通过全球站点 https://imagine</w:t>
            </w:r>
            <w:r w:rsidR="00095156">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microsoft</w:t>
            </w:r>
            <w:r w:rsidR="00095156">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com 在线提交项目计划书。</w:t>
            </w:r>
          </w:p>
          <w:p w14:paraId="05DD3C04"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初赛项目计划书评审标准:</w:t>
            </w:r>
          </w:p>
          <w:p w14:paraId="135415DD"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Ø项目计划书清晰完整；</w:t>
            </w:r>
          </w:p>
          <w:p w14:paraId="1BD7706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Ø明确提出要解决的问题；</w:t>
            </w:r>
          </w:p>
          <w:p w14:paraId="3300FC8C"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Ø有初步且可行的解决方案设计；</w:t>
            </w:r>
          </w:p>
          <w:p w14:paraId="47E55B1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注：部分区域赛可能要求提交项目可运行安装包以及其他参赛资料。参加区域选拔赛的同学请遵循各区域的相关规定。</w:t>
            </w:r>
          </w:p>
          <w:p w14:paraId="44E55E55"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初赛评选流程：</w:t>
            </w:r>
          </w:p>
          <w:p w14:paraId="2E60CF87"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Ø提交初赛项目计划书2-3个工作周后将会收到是否进入复赛的通知。</w:t>
            </w:r>
          </w:p>
          <w:p w14:paraId="5306300E"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Ø项目计划书通过后即可开始进入项目开发阶段。</w:t>
            </w:r>
          </w:p>
          <w:p w14:paraId="2F6E63E6" w14:textId="77777777" w:rsidR="0008124F"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Ø项目开发过程中可以对原计划进行修改。</w:t>
            </w:r>
          </w:p>
          <w:p w14:paraId="38FB4E17"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 xml:space="preserve">   除概述部分之外，其他部分使用中文或英文皆可。</w:t>
            </w:r>
          </w:p>
        </w:tc>
      </w:tr>
      <w:tr w:rsidR="0008124F" w:rsidRPr="001C3816" w14:paraId="258B5CFC" w14:textId="77777777" w:rsidTr="0008124F">
        <w:trPr>
          <w:trHeight w:val="465"/>
        </w:trPr>
        <w:tc>
          <w:tcPr>
            <w:tcW w:w="9781" w:type="dxa"/>
            <w:gridSpan w:val="5"/>
            <w:tcBorders>
              <w:top w:val="single" w:sz="8" w:space="0" w:color="auto"/>
              <w:left w:val="nil"/>
              <w:bottom w:val="nil"/>
              <w:right w:val="nil"/>
            </w:tcBorders>
            <w:shd w:val="clear" w:color="000000" w:fill="FFFFFF"/>
            <w:vAlign w:val="center"/>
            <w:hideMark/>
          </w:tcPr>
          <w:p w14:paraId="50D564DD" w14:textId="1A030016"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大赛中文站点：aka</w:t>
            </w:r>
            <w:r w:rsidR="00095156">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ms/icchina</w:t>
            </w:r>
          </w:p>
        </w:tc>
      </w:tr>
      <w:tr w:rsidR="0008124F" w:rsidRPr="001C3816" w14:paraId="7F2A0365" w14:textId="77777777" w:rsidTr="0008124F">
        <w:trPr>
          <w:trHeight w:val="435"/>
        </w:trPr>
        <w:tc>
          <w:tcPr>
            <w:tcW w:w="9781" w:type="dxa"/>
            <w:gridSpan w:val="5"/>
            <w:tcBorders>
              <w:top w:val="nil"/>
              <w:left w:val="nil"/>
              <w:bottom w:val="nil"/>
              <w:right w:val="nil"/>
            </w:tcBorders>
            <w:shd w:val="clear" w:color="000000" w:fill="FFFFFF"/>
            <w:vAlign w:val="center"/>
            <w:hideMark/>
          </w:tcPr>
          <w:p w14:paraId="6E7AFC32" w14:textId="77312193"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联系我们：mschsp@microsoft</w:t>
            </w:r>
            <w:r w:rsidR="00095156">
              <w:rPr>
                <w:rFonts w:ascii="微软雅黑" w:eastAsia="微软雅黑" w:hAnsi="微软雅黑" w:cs="宋体" w:hint="eastAsia"/>
                <w:b/>
                <w:bCs/>
                <w:color w:val="7030A0"/>
                <w:kern w:val="0"/>
                <w:sz w:val="20"/>
                <w:szCs w:val="20"/>
              </w:rPr>
              <w:t>.</w:t>
            </w:r>
            <w:r w:rsidRPr="001C3816">
              <w:rPr>
                <w:rFonts w:ascii="微软雅黑" w:eastAsia="微软雅黑" w:hAnsi="微软雅黑" w:cs="宋体" w:hint="eastAsia"/>
                <w:b/>
                <w:bCs/>
                <w:color w:val="7030A0"/>
                <w:kern w:val="0"/>
                <w:sz w:val="20"/>
                <w:szCs w:val="20"/>
              </w:rPr>
              <w:t>com</w:t>
            </w:r>
          </w:p>
        </w:tc>
      </w:tr>
      <w:tr w:rsidR="0008124F" w:rsidRPr="001C3816" w14:paraId="3A115EAA" w14:textId="77777777" w:rsidTr="0008124F">
        <w:trPr>
          <w:trHeight w:val="495"/>
        </w:trPr>
        <w:tc>
          <w:tcPr>
            <w:tcW w:w="9781" w:type="dxa"/>
            <w:gridSpan w:val="5"/>
            <w:tcBorders>
              <w:top w:val="nil"/>
              <w:left w:val="nil"/>
              <w:bottom w:val="nil"/>
              <w:right w:val="nil"/>
            </w:tcBorders>
            <w:shd w:val="clear" w:color="000000" w:fill="FFFFFF"/>
            <w:vAlign w:val="center"/>
            <w:hideMark/>
          </w:tcPr>
          <w:p w14:paraId="09D13600"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大赛官方微博：新浪微博@微软创新杯</w:t>
            </w:r>
          </w:p>
        </w:tc>
      </w:tr>
      <w:tr w:rsidR="0008124F" w:rsidRPr="001C3816" w14:paraId="3303646C" w14:textId="77777777" w:rsidTr="0008124F">
        <w:trPr>
          <w:trHeight w:val="435"/>
        </w:trPr>
        <w:tc>
          <w:tcPr>
            <w:tcW w:w="9781" w:type="dxa"/>
            <w:gridSpan w:val="5"/>
            <w:tcBorders>
              <w:top w:val="nil"/>
              <w:left w:val="nil"/>
              <w:bottom w:val="single" w:sz="8" w:space="0" w:color="auto"/>
              <w:right w:val="nil"/>
            </w:tcBorders>
            <w:shd w:val="clear" w:color="000000" w:fill="FFFFFF"/>
            <w:vAlign w:val="center"/>
            <w:hideMark/>
          </w:tcPr>
          <w:p w14:paraId="4769703B" w14:textId="77777777" w:rsidR="0008124F" w:rsidRPr="001C3816" w:rsidRDefault="0008124F" w:rsidP="00D30F6B">
            <w:pPr>
              <w:widowControl/>
              <w:spacing w:line="400" w:lineRule="exact"/>
              <w:ind w:firstLineChars="200" w:firstLine="400"/>
              <w:jc w:val="left"/>
              <w:rPr>
                <w:rFonts w:ascii="微软雅黑" w:eastAsia="微软雅黑" w:hAnsi="微软雅黑" w:cs="宋体"/>
                <w:b/>
                <w:bCs/>
                <w:color w:val="7030A0"/>
                <w:kern w:val="0"/>
                <w:sz w:val="20"/>
                <w:szCs w:val="20"/>
              </w:rPr>
            </w:pPr>
            <w:r w:rsidRPr="001C3816">
              <w:rPr>
                <w:rFonts w:ascii="微软雅黑" w:eastAsia="微软雅黑" w:hAnsi="微软雅黑" w:cs="宋体" w:hint="eastAsia"/>
                <w:b/>
                <w:bCs/>
                <w:color w:val="7030A0"/>
                <w:kern w:val="0"/>
                <w:sz w:val="20"/>
                <w:szCs w:val="20"/>
              </w:rPr>
              <w:t>大赛官方微信：微软学生汇</w:t>
            </w:r>
          </w:p>
        </w:tc>
      </w:tr>
    </w:tbl>
    <w:p w14:paraId="243046AC" w14:textId="77777777" w:rsidR="0008124F" w:rsidRPr="001C3816" w:rsidRDefault="0008124F" w:rsidP="0008124F"/>
    <w:p w14:paraId="0572491E" w14:textId="77777777" w:rsidR="00C833D8" w:rsidRPr="0008124F" w:rsidRDefault="00C833D8" w:rsidP="0008124F"/>
    <w:sectPr w:rsidR="00C833D8" w:rsidRPr="0008124F" w:rsidSect="0008124F">
      <w:pgSz w:w="11906" w:h="16838"/>
      <w:pgMar w:top="1276" w:right="1133" w:bottom="993"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4362C" w14:textId="77777777" w:rsidR="001D797F" w:rsidRDefault="001D797F" w:rsidP="00E82240">
      <w:r>
        <w:separator/>
      </w:r>
    </w:p>
  </w:endnote>
  <w:endnote w:type="continuationSeparator" w:id="0">
    <w:p w14:paraId="74E228F1" w14:textId="77777777" w:rsidR="001D797F" w:rsidRDefault="001D797F" w:rsidP="00E8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54F939" w14:textId="77777777" w:rsidR="001D797F" w:rsidRDefault="001D797F" w:rsidP="00E82240">
      <w:r>
        <w:separator/>
      </w:r>
    </w:p>
  </w:footnote>
  <w:footnote w:type="continuationSeparator" w:id="0">
    <w:p w14:paraId="00536799" w14:textId="77777777" w:rsidR="001D797F" w:rsidRDefault="001D797F" w:rsidP="00E822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2DDC"/>
    <w:multiLevelType w:val="multilevel"/>
    <w:tmpl w:val="FAB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F4EE6"/>
    <w:multiLevelType w:val="hybridMultilevel"/>
    <w:tmpl w:val="42460B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0E14857"/>
    <w:multiLevelType w:val="hybridMultilevel"/>
    <w:tmpl w:val="FD344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A65A93"/>
    <w:multiLevelType w:val="multilevel"/>
    <w:tmpl w:val="26C4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B43"/>
    <w:rsid w:val="00022C2E"/>
    <w:rsid w:val="000355E2"/>
    <w:rsid w:val="00075943"/>
    <w:rsid w:val="0008124F"/>
    <w:rsid w:val="00095156"/>
    <w:rsid w:val="000B5803"/>
    <w:rsid w:val="000C7C2D"/>
    <w:rsid w:val="000F5D9C"/>
    <w:rsid w:val="000F614F"/>
    <w:rsid w:val="0011268E"/>
    <w:rsid w:val="0012685C"/>
    <w:rsid w:val="00142CD0"/>
    <w:rsid w:val="001656BC"/>
    <w:rsid w:val="001C3816"/>
    <w:rsid w:val="001C73A8"/>
    <w:rsid w:val="001D4E31"/>
    <w:rsid w:val="001D797F"/>
    <w:rsid w:val="00204254"/>
    <w:rsid w:val="00221FB5"/>
    <w:rsid w:val="002D638C"/>
    <w:rsid w:val="002F4B23"/>
    <w:rsid w:val="003117A6"/>
    <w:rsid w:val="00311A37"/>
    <w:rsid w:val="00336FD8"/>
    <w:rsid w:val="00373511"/>
    <w:rsid w:val="00374354"/>
    <w:rsid w:val="00384B2E"/>
    <w:rsid w:val="003C15A9"/>
    <w:rsid w:val="00400009"/>
    <w:rsid w:val="00410782"/>
    <w:rsid w:val="00413A1E"/>
    <w:rsid w:val="004467FC"/>
    <w:rsid w:val="0049532C"/>
    <w:rsid w:val="004C214A"/>
    <w:rsid w:val="005311FF"/>
    <w:rsid w:val="00587F5A"/>
    <w:rsid w:val="005923E9"/>
    <w:rsid w:val="005A3B9F"/>
    <w:rsid w:val="005B3798"/>
    <w:rsid w:val="005B6E1B"/>
    <w:rsid w:val="005D4B81"/>
    <w:rsid w:val="005D6E62"/>
    <w:rsid w:val="006729D9"/>
    <w:rsid w:val="006B1B43"/>
    <w:rsid w:val="006E3B46"/>
    <w:rsid w:val="006E6F7F"/>
    <w:rsid w:val="00725651"/>
    <w:rsid w:val="00727FB1"/>
    <w:rsid w:val="0076346D"/>
    <w:rsid w:val="00785969"/>
    <w:rsid w:val="007B2A3A"/>
    <w:rsid w:val="007C2AB1"/>
    <w:rsid w:val="008239EA"/>
    <w:rsid w:val="00835BB0"/>
    <w:rsid w:val="008379F3"/>
    <w:rsid w:val="008A6DC9"/>
    <w:rsid w:val="008C2506"/>
    <w:rsid w:val="008D1CD8"/>
    <w:rsid w:val="009047B4"/>
    <w:rsid w:val="009510C8"/>
    <w:rsid w:val="00955FA4"/>
    <w:rsid w:val="0098573F"/>
    <w:rsid w:val="009D2B81"/>
    <w:rsid w:val="009D587A"/>
    <w:rsid w:val="009E1600"/>
    <w:rsid w:val="009E5F70"/>
    <w:rsid w:val="009F145F"/>
    <w:rsid w:val="00AA1F2E"/>
    <w:rsid w:val="00AD5F80"/>
    <w:rsid w:val="00AE3D45"/>
    <w:rsid w:val="00B01133"/>
    <w:rsid w:val="00BA6E23"/>
    <w:rsid w:val="00BB67C3"/>
    <w:rsid w:val="00BF4A77"/>
    <w:rsid w:val="00C151F0"/>
    <w:rsid w:val="00C35E92"/>
    <w:rsid w:val="00C44824"/>
    <w:rsid w:val="00C61D92"/>
    <w:rsid w:val="00C833D8"/>
    <w:rsid w:val="00C93791"/>
    <w:rsid w:val="00CA4EEF"/>
    <w:rsid w:val="00CB0D26"/>
    <w:rsid w:val="00CB5AD0"/>
    <w:rsid w:val="00D36CB7"/>
    <w:rsid w:val="00DD6A4D"/>
    <w:rsid w:val="00E5392E"/>
    <w:rsid w:val="00E569DC"/>
    <w:rsid w:val="00E82240"/>
    <w:rsid w:val="00E838B3"/>
    <w:rsid w:val="00ED2251"/>
    <w:rsid w:val="00EE4734"/>
    <w:rsid w:val="00F023D9"/>
    <w:rsid w:val="00F056C7"/>
    <w:rsid w:val="00F40651"/>
    <w:rsid w:val="00F66B7F"/>
    <w:rsid w:val="00F807E2"/>
    <w:rsid w:val="00FC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1BB2C"/>
  <w15:chartTrackingRefBased/>
  <w15:docId w15:val="{09DD0993-69C1-4DAE-8867-323B3A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5D9C"/>
    <w:pPr>
      <w:ind w:firstLineChars="200" w:firstLine="420"/>
    </w:pPr>
  </w:style>
  <w:style w:type="paragraph" w:styleId="a4">
    <w:name w:val="header"/>
    <w:basedOn w:val="a"/>
    <w:link w:val="a5"/>
    <w:uiPriority w:val="99"/>
    <w:unhideWhenUsed/>
    <w:rsid w:val="00E822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2240"/>
    <w:rPr>
      <w:sz w:val="18"/>
      <w:szCs w:val="18"/>
    </w:rPr>
  </w:style>
  <w:style w:type="paragraph" w:styleId="a6">
    <w:name w:val="footer"/>
    <w:basedOn w:val="a"/>
    <w:link w:val="a7"/>
    <w:uiPriority w:val="99"/>
    <w:unhideWhenUsed/>
    <w:rsid w:val="00E82240"/>
    <w:pPr>
      <w:tabs>
        <w:tab w:val="center" w:pos="4153"/>
        <w:tab w:val="right" w:pos="8306"/>
      </w:tabs>
      <w:snapToGrid w:val="0"/>
      <w:jc w:val="left"/>
    </w:pPr>
    <w:rPr>
      <w:sz w:val="18"/>
      <w:szCs w:val="18"/>
    </w:rPr>
  </w:style>
  <w:style w:type="character" w:customStyle="1" w:styleId="a7">
    <w:name w:val="页脚 字符"/>
    <w:basedOn w:val="a0"/>
    <w:link w:val="a6"/>
    <w:uiPriority w:val="99"/>
    <w:rsid w:val="00E82240"/>
    <w:rPr>
      <w:sz w:val="18"/>
      <w:szCs w:val="18"/>
    </w:rPr>
  </w:style>
  <w:style w:type="paragraph" w:customStyle="1" w:styleId="tgt">
    <w:name w:val="tgt"/>
    <w:basedOn w:val="a"/>
    <w:rsid w:val="00C44824"/>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C4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41044">
      <w:bodyDiv w:val="1"/>
      <w:marLeft w:val="0"/>
      <w:marRight w:val="0"/>
      <w:marTop w:val="0"/>
      <w:marBottom w:val="0"/>
      <w:divBdr>
        <w:top w:val="none" w:sz="0" w:space="0" w:color="auto"/>
        <w:left w:val="none" w:sz="0" w:space="0" w:color="auto"/>
        <w:bottom w:val="none" w:sz="0" w:space="0" w:color="auto"/>
        <w:right w:val="none" w:sz="0" w:space="0" w:color="auto"/>
      </w:divBdr>
    </w:div>
    <w:div w:id="18099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存亭 曹</dc:creator>
  <cp:keywords/>
  <dc:description/>
  <cp:lastModifiedBy>黄 裕涛</cp:lastModifiedBy>
  <cp:revision>92</cp:revision>
  <dcterms:created xsi:type="dcterms:W3CDTF">2018-01-10T10:32:00Z</dcterms:created>
  <dcterms:modified xsi:type="dcterms:W3CDTF">2018-04-17T17:23:00Z</dcterms:modified>
</cp:coreProperties>
</file>