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Adobe Systems India Pvt. Ltd.</w:t>
      </w:r>
    </w:p>
    <w:p>
      <w:r>
        <w:t>Noida, India</w:t>
      </w:r>
    </w:p>
    <w:p/>
    <w:p>
      <w:r>
        <w:t>Date: January 25, 2024</w:t>
      </w:r>
    </w:p>
    <w:p>
      <w:r>
        <w:t>Dear Nikhil Rajan,</w:t>
      </w:r>
    </w:p>
    <w:p/>
    <w:p>
      <w:r>
        <w:t>Subject: Offer of Appointment for the position of Member of Technical Staff</w:t>
      </w:r>
    </w:p>
    <w:p>
      <w:r>
        <w:t>With reference to your application and subsequent interviews, we are pleased to offer you the position of Member of Technical Staff in Adobe Systems India Pvt. Ltd. ("Adobe" or the "Company"). Your appointment will be governed by the terms and conditions set forth below.</w:t>
      </w:r>
    </w:p>
    <w:p>
      <w:pPr>
        <w:pStyle w:val="Heading2"/>
      </w:pPr>
      <w:r>
        <w:t>1. Appointment Details</w:t>
      </w:r>
    </w:p>
    <w:p>
      <w:r>
        <w:t>a. You are appointed to the position of Member of Technical Staff in Band MTS.</w:t>
        <w:br/>
        <w:t>b. Your date of joining will be communicated separately.</w:t>
        <w:br/>
        <w:t>c. Your initial place of posting will be Noida.</w:t>
        <w:br/>
        <w:t>d. The Company reserves the right to transfer you to any other location, department, or subsidiary as business needs require.</w:t>
      </w:r>
    </w:p>
    <w:p>
      <w:pPr>
        <w:pStyle w:val="Heading2"/>
      </w:pPr>
      <w:r>
        <w:t>2. Probation</w:t>
      </w:r>
    </w:p>
    <w:p>
      <w:r>
        <w:t>You shall be on probation for a period of 3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21,00,000/- (Rupees 21.0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73,500</w:t>
            </w:r>
          </w:p>
        </w:tc>
        <w:tc>
          <w:tcPr>
            <w:tcW w:type="dxa" w:w="2880"/>
          </w:tcPr>
          <w:p>
            <w:r>
              <w:t>8,82,000</w:t>
            </w:r>
          </w:p>
        </w:tc>
      </w:tr>
      <w:tr>
        <w:tc>
          <w:tcPr>
            <w:tcW w:type="dxa" w:w="2880"/>
          </w:tcPr>
          <w:p>
            <w:r>
              <w:t>House Rent Allowance</w:t>
            </w:r>
          </w:p>
        </w:tc>
        <w:tc>
          <w:tcPr>
            <w:tcW w:type="dxa" w:w="2880"/>
          </w:tcPr>
          <w:p>
            <w:r>
              <w:t>36,750</w:t>
            </w:r>
          </w:p>
        </w:tc>
        <w:tc>
          <w:tcPr>
            <w:tcW w:type="dxa" w:w="2880"/>
          </w:tcPr>
          <w:p>
            <w:r>
              <w:t>4,41,000</w:t>
            </w:r>
          </w:p>
        </w:tc>
      </w:tr>
      <w:tr>
        <w:tc>
          <w:tcPr>
            <w:tcW w:type="dxa" w:w="2880"/>
          </w:tcPr>
          <w:p>
            <w:r>
              <w:t>Special Allowance</w:t>
            </w:r>
          </w:p>
        </w:tc>
        <w:tc>
          <w:tcPr>
            <w:tcW w:type="dxa" w:w="2880"/>
          </w:tcPr>
          <w:p>
            <w:r>
              <w:t>59,414</w:t>
            </w:r>
          </w:p>
        </w:tc>
        <w:tc>
          <w:tcPr>
            <w:tcW w:type="dxa" w:w="2880"/>
          </w:tcPr>
          <w:p>
            <w:r>
              <w:t>7,12,976</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3,535</w:t>
            </w:r>
          </w:p>
        </w:tc>
        <w:tc>
          <w:tcPr>
            <w:tcW w:type="dxa" w:w="2880"/>
          </w:tcPr>
          <w:p>
            <w:r>
              <w:t>42,424</w:t>
            </w:r>
          </w:p>
        </w:tc>
      </w:tr>
      <w:tr>
        <w:tc>
          <w:tcPr>
            <w:tcW w:type="dxa" w:w="2880"/>
          </w:tcPr>
          <w:p>
            <w:r>
              <w:t>Total Fixed Compensation</w:t>
            </w:r>
          </w:p>
        </w:tc>
        <w:tc>
          <w:tcPr>
            <w:tcW w:type="dxa" w:w="2880"/>
          </w:tcPr>
          <w:p>
            <w:r>
              <w:t>1,75,000</w:t>
            </w:r>
          </w:p>
        </w:tc>
        <w:tc>
          <w:tcPr>
            <w:tcW w:type="dxa" w:w="2880"/>
          </w:tcPr>
          <w:p>
            <w:r>
              <w:t>21,00,000</w:t>
            </w:r>
          </w:p>
        </w:tc>
      </w:tr>
      <w:tr>
        <w:tc>
          <w:tcPr>
            <w:tcW w:type="dxa" w:w="2880"/>
          </w:tcPr>
          <w:p>
            <w:r>
              <w:t>Variable Pay (Target)</w:t>
            </w:r>
          </w:p>
        </w:tc>
        <w:tc>
          <w:tcPr>
            <w:tcW w:type="dxa" w:w="2880"/>
          </w:tcPr>
          <w:p>
            <w:r>
              <w:t>24,245</w:t>
            </w:r>
          </w:p>
        </w:tc>
        <w:tc>
          <w:tcPr>
            <w:tcW w:type="dxa" w:w="2880"/>
          </w:tcPr>
          <w:p>
            <w:r>
              <w:t>2,90,944</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Health Insurance</w:t>
        <w:br/>
        <w:t xml:space="preserve">  - RSU</w:t>
        <w:br/>
        <w:t xml:space="preserve">  - Sabbatical Leave</w:t>
        <w:br/>
        <w:t xml:space="preserve">  - Gym Membership</w:t>
        <w:br/>
        <w:t xml:space="preserve">  - Employee Stock Purchase Plan</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60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Adobe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Adobe.</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Adobe.</w:t>
      </w:r>
    </w:p>
    <w:p>
      <w:pPr>
        <w:pStyle w:val="Heading2"/>
      </w:pPr>
      <w:r>
        <w:t>8. General Terms</w:t>
      </w:r>
    </w:p>
    <w:p>
      <w:r>
        <w:t>a. You shall devote your full time and attention to the business of Adobe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40 hours per week. You may be required to work beyond standard hours based on business requirements.</w:t>
        <w:br/>
        <w:br/>
        <w:t>f. This contract of employment is governed by the laws of India. Any disputes arising shall be subject to the exclusive jurisdiction of the courts at Noida.</w:t>
      </w:r>
    </w:p>
    <w:p/>
    <w:p>
      <w:r>
        <w:t>Please sign and return a copy of this letter as your acceptance of the above terms and conditions of employment.</w:t>
      </w:r>
    </w:p>
    <w:p/>
    <w:p>
      <w:r>
        <w:t>Yours sincerely,</w:t>
      </w:r>
    </w:p>
    <w:p>
      <w:r>
        <w:t>For Adobe Systems India Pvt. Ltd.</w:t>
      </w:r>
    </w:p>
    <w:p>
      <w:r>
        <w:t>Authorized Signatory</w:t>
      </w:r>
    </w:p>
    <w:p>
      <w:r>
        <w:t>Vice President - Human Resources</w:t>
      </w:r>
    </w:p>
    <w:p/>
    <w:p>
      <w:r>
        <w:t>I, Nikhil Rajan, have read and understood the above terms and conditions and hereby accept the offer of employment.</w:t>
      </w:r>
    </w:p>
    <w:p/>
    <w:p>
      <w:r>
        <w:t>Signature: ________________</w:t>
      </w:r>
    </w:p>
    <w:p>
      <w:r>
        <w:t>Name: Nikhil Rajan</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