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60C90" w14:textId="77777777" w:rsidR="006F3DB0" w:rsidRDefault="006F3DB0" w:rsidP="006F3DB0">
      <w:pPr>
        <w:rPr>
          <w:rFonts w:hint="eastAsia"/>
        </w:rPr>
      </w:pPr>
      <w:r>
        <w:rPr>
          <w:rFonts w:hint="eastAsia"/>
        </w:rPr>
        <w:t>中华人民共和国消费者权益保护法实施条例</w:t>
      </w:r>
    </w:p>
    <w:p w14:paraId="2C2C9EFF" w14:textId="77777777" w:rsidR="006F3DB0" w:rsidRDefault="006F3DB0" w:rsidP="006F3DB0">
      <w:pPr>
        <w:rPr>
          <w:rFonts w:hint="eastAsia"/>
        </w:rPr>
      </w:pPr>
    </w:p>
    <w:p w14:paraId="46DC5655" w14:textId="77777777" w:rsidR="006F3DB0" w:rsidRDefault="006F3DB0" w:rsidP="006F3DB0">
      <w:pPr>
        <w:rPr>
          <w:rFonts w:hint="eastAsia"/>
        </w:rPr>
      </w:pPr>
    </w:p>
    <w:p w14:paraId="0DE8CF7A" w14:textId="77777777" w:rsidR="006F3DB0" w:rsidRDefault="006F3DB0" w:rsidP="006F3DB0">
      <w:pPr>
        <w:rPr>
          <w:rFonts w:hint="eastAsia"/>
        </w:rPr>
      </w:pPr>
    </w:p>
    <w:p w14:paraId="376C3192" w14:textId="77777777" w:rsidR="006F3DB0" w:rsidRDefault="006F3DB0" w:rsidP="006F3DB0">
      <w:pPr>
        <w:rPr>
          <w:rFonts w:hint="eastAsia"/>
        </w:rPr>
      </w:pPr>
      <w:r>
        <w:rPr>
          <w:rFonts w:hint="eastAsia"/>
        </w:rPr>
        <w:t>第一章　总　　则</w:t>
      </w:r>
    </w:p>
    <w:p w14:paraId="4CB674FF" w14:textId="77777777" w:rsidR="006F3DB0" w:rsidRDefault="006F3DB0" w:rsidP="006F3DB0">
      <w:pPr>
        <w:rPr>
          <w:rFonts w:hint="eastAsia"/>
        </w:rPr>
      </w:pPr>
    </w:p>
    <w:p w14:paraId="0EB33501" w14:textId="77777777" w:rsidR="006F3DB0" w:rsidRDefault="006F3DB0" w:rsidP="006F3DB0">
      <w:pPr>
        <w:rPr>
          <w:rFonts w:hint="eastAsia"/>
        </w:rPr>
      </w:pPr>
    </w:p>
    <w:p w14:paraId="0C051D17" w14:textId="77777777" w:rsidR="006F3DB0" w:rsidRDefault="006F3DB0" w:rsidP="006F3DB0">
      <w:pPr>
        <w:rPr>
          <w:rFonts w:hint="eastAsia"/>
        </w:rPr>
      </w:pPr>
    </w:p>
    <w:p w14:paraId="3B39B7E6" w14:textId="77777777" w:rsidR="006F3DB0" w:rsidRDefault="006F3DB0" w:rsidP="006F3DB0">
      <w:pPr>
        <w:rPr>
          <w:rFonts w:hint="eastAsia"/>
        </w:rPr>
      </w:pPr>
      <w:r>
        <w:rPr>
          <w:rFonts w:hint="eastAsia"/>
        </w:rPr>
        <w:t>第一条　根据《中华人民共和国消费者权益保护法》（以下简称消费者权益保护法）等法律，制定本条例。</w:t>
      </w:r>
    </w:p>
    <w:p w14:paraId="3050C367" w14:textId="77777777" w:rsidR="006F3DB0" w:rsidRDefault="006F3DB0" w:rsidP="006F3DB0">
      <w:pPr>
        <w:rPr>
          <w:rFonts w:hint="eastAsia"/>
        </w:rPr>
      </w:pPr>
    </w:p>
    <w:p w14:paraId="25651FE2" w14:textId="77777777" w:rsidR="006F3DB0" w:rsidRDefault="006F3DB0" w:rsidP="006F3DB0">
      <w:pPr>
        <w:rPr>
          <w:rFonts w:hint="eastAsia"/>
        </w:rPr>
      </w:pPr>
      <w:r>
        <w:rPr>
          <w:rFonts w:hint="eastAsia"/>
        </w:rPr>
        <w:t>第二条　消费者权益保护工作坚持中国共产党的领导，坚持以人民为中心，遵循合法、公平、高效的原则。</w:t>
      </w:r>
    </w:p>
    <w:p w14:paraId="3384F64C" w14:textId="77777777" w:rsidR="006F3DB0" w:rsidRDefault="006F3DB0" w:rsidP="006F3DB0">
      <w:pPr>
        <w:rPr>
          <w:rFonts w:hint="eastAsia"/>
        </w:rPr>
      </w:pPr>
    </w:p>
    <w:p w14:paraId="0EE9893F" w14:textId="77777777" w:rsidR="006F3DB0" w:rsidRDefault="006F3DB0" w:rsidP="006F3DB0">
      <w:pPr>
        <w:rPr>
          <w:rFonts w:hint="eastAsia"/>
        </w:rPr>
      </w:pPr>
      <w:r>
        <w:rPr>
          <w:rFonts w:hint="eastAsia"/>
        </w:rPr>
        <w:t>第三条　国家加大消费者合法权益保护力度，建立和完善经营者守法、行业自律、消费者参与、政府监管和社会监督相结合的消费者权益保护共同治理体系。</w:t>
      </w:r>
    </w:p>
    <w:p w14:paraId="3042DBE0" w14:textId="77777777" w:rsidR="006F3DB0" w:rsidRDefault="006F3DB0" w:rsidP="006F3DB0">
      <w:pPr>
        <w:rPr>
          <w:rFonts w:hint="eastAsia"/>
        </w:rPr>
      </w:pPr>
    </w:p>
    <w:p w14:paraId="0FF9FDBD" w14:textId="77777777" w:rsidR="006F3DB0" w:rsidRDefault="006F3DB0" w:rsidP="006F3DB0">
      <w:pPr>
        <w:rPr>
          <w:rFonts w:hint="eastAsia"/>
        </w:rPr>
      </w:pPr>
      <w:r>
        <w:rPr>
          <w:rFonts w:hint="eastAsia"/>
        </w:rPr>
        <w:t>第四条　国家统筹推进消费环境建设，营造安全放心的消费环境，增强消费对经济发展的基础性作用。</w:t>
      </w:r>
    </w:p>
    <w:p w14:paraId="0487FB94" w14:textId="77777777" w:rsidR="006F3DB0" w:rsidRDefault="006F3DB0" w:rsidP="006F3DB0">
      <w:pPr>
        <w:rPr>
          <w:rFonts w:hint="eastAsia"/>
        </w:rPr>
      </w:pPr>
    </w:p>
    <w:p w14:paraId="6FCB0DEA" w14:textId="77777777" w:rsidR="006F3DB0" w:rsidRDefault="006F3DB0" w:rsidP="006F3DB0">
      <w:pPr>
        <w:rPr>
          <w:rFonts w:hint="eastAsia"/>
        </w:rPr>
      </w:pPr>
      <w:r>
        <w:rPr>
          <w:rFonts w:hint="eastAsia"/>
        </w:rPr>
        <w:t>第五条　国家加强消费商品和服务的标准体系建设，鼓励经营者制定实施严于国家标准或者行业标准的企业标准，不断提升商品和服务质量。</w:t>
      </w:r>
    </w:p>
    <w:p w14:paraId="5BE1D034" w14:textId="77777777" w:rsidR="006F3DB0" w:rsidRDefault="006F3DB0" w:rsidP="006F3DB0">
      <w:pPr>
        <w:rPr>
          <w:rFonts w:hint="eastAsia"/>
        </w:rPr>
      </w:pPr>
    </w:p>
    <w:p w14:paraId="00FD4106" w14:textId="77777777" w:rsidR="006F3DB0" w:rsidRDefault="006F3DB0" w:rsidP="006F3DB0">
      <w:pPr>
        <w:rPr>
          <w:rFonts w:hint="eastAsia"/>
        </w:rPr>
      </w:pPr>
      <w:r>
        <w:rPr>
          <w:rFonts w:hint="eastAsia"/>
        </w:rPr>
        <w:t>第六条　国家倡导文明、健康、绿色的消费理念和消费方式，反对奢侈浪费。</w:t>
      </w:r>
    </w:p>
    <w:p w14:paraId="0EB42666" w14:textId="77777777" w:rsidR="006F3DB0" w:rsidRDefault="006F3DB0" w:rsidP="006F3DB0">
      <w:pPr>
        <w:rPr>
          <w:rFonts w:hint="eastAsia"/>
        </w:rPr>
      </w:pPr>
    </w:p>
    <w:p w14:paraId="3031D8C5" w14:textId="77777777" w:rsidR="006F3DB0" w:rsidRDefault="006F3DB0" w:rsidP="006F3DB0">
      <w:pPr>
        <w:rPr>
          <w:rFonts w:hint="eastAsia"/>
        </w:rPr>
      </w:pPr>
    </w:p>
    <w:p w14:paraId="0355C803" w14:textId="77777777" w:rsidR="006F3DB0" w:rsidRDefault="006F3DB0" w:rsidP="006F3DB0">
      <w:pPr>
        <w:rPr>
          <w:rFonts w:hint="eastAsia"/>
        </w:rPr>
      </w:pPr>
    </w:p>
    <w:p w14:paraId="0CE6CD08" w14:textId="77777777" w:rsidR="006F3DB0" w:rsidRDefault="006F3DB0" w:rsidP="006F3DB0">
      <w:pPr>
        <w:rPr>
          <w:rFonts w:hint="eastAsia"/>
        </w:rPr>
      </w:pPr>
      <w:r>
        <w:rPr>
          <w:rFonts w:hint="eastAsia"/>
        </w:rPr>
        <w:t>第二章　消费者的权利和经营者的义务</w:t>
      </w:r>
    </w:p>
    <w:p w14:paraId="0D547501" w14:textId="77777777" w:rsidR="006F3DB0" w:rsidRDefault="006F3DB0" w:rsidP="006F3DB0">
      <w:pPr>
        <w:rPr>
          <w:rFonts w:hint="eastAsia"/>
        </w:rPr>
      </w:pPr>
    </w:p>
    <w:p w14:paraId="7C194EF6" w14:textId="77777777" w:rsidR="006F3DB0" w:rsidRDefault="006F3DB0" w:rsidP="006F3DB0">
      <w:pPr>
        <w:rPr>
          <w:rFonts w:hint="eastAsia"/>
        </w:rPr>
      </w:pPr>
    </w:p>
    <w:p w14:paraId="71F72046" w14:textId="77777777" w:rsidR="006F3DB0" w:rsidRDefault="006F3DB0" w:rsidP="006F3DB0">
      <w:pPr>
        <w:rPr>
          <w:rFonts w:hint="eastAsia"/>
        </w:rPr>
      </w:pPr>
    </w:p>
    <w:p w14:paraId="309E0B0D" w14:textId="77777777" w:rsidR="006F3DB0" w:rsidRDefault="006F3DB0" w:rsidP="006F3DB0">
      <w:pPr>
        <w:rPr>
          <w:rFonts w:hint="eastAsia"/>
        </w:rPr>
      </w:pPr>
      <w:r>
        <w:rPr>
          <w:rFonts w:hint="eastAsia"/>
        </w:rPr>
        <w:t>第七条　消费者在购买商品、使用商品或者接受服务时，依法享有人身和财产安全不受损害的权利。</w:t>
      </w:r>
    </w:p>
    <w:p w14:paraId="3A1AC1AC" w14:textId="77777777" w:rsidR="006F3DB0" w:rsidRDefault="006F3DB0" w:rsidP="006F3DB0">
      <w:pPr>
        <w:rPr>
          <w:rFonts w:hint="eastAsia"/>
        </w:rPr>
      </w:pPr>
    </w:p>
    <w:p w14:paraId="2F84B60F" w14:textId="77777777" w:rsidR="006F3DB0" w:rsidRDefault="006F3DB0" w:rsidP="006F3DB0">
      <w:pPr>
        <w:rPr>
          <w:rFonts w:hint="eastAsia"/>
        </w:rPr>
      </w:pPr>
      <w:r>
        <w:rPr>
          <w:rFonts w:hint="eastAsia"/>
        </w:rPr>
        <w:t>经营者向消费者提供商品或者服务（包括以奖励、赠送、试用等形式向消费者免费提供商品或者服务），应当保证商品或者服务符合保障人身、财产安全的要求。免费提供的商品或者服务存在瑕疵但不违反法律强制性规定且不影响正常使用性能的，经营者应当在提供商品或者服务前如实告知消费者。</w:t>
      </w:r>
    </w:p>
    <w:p w14:paraId="1149175F" w14:textId="77777777" w:rsidR="006F3DB0" w:rsidRDefault="006F3DB0" w:rsidP="006F3DB0">
      <w:pPr>
        <w:rPr>
          <w:rFonts w:hint="eastAsia"/>
        </w:rPr>
      </w:pPr>
    </w:p>
    <w:p w14:paraId="3C125AA6" w14:textId="77777777" w:rsidR="006F3DB0" w:rsidRDefault="006F3DB0" w:rsidP="006F3DB0">
      <w:pPr>
        <w:rPr>
          <w:rFonts w:hint="eastAsia"/>
        </w:rPr>
      </w:pPr>
      <w:r>
        <w:rPr>
          <w:rFonts w:hint="eastAsia"/>
        </w:rPr>
        <w:t>经营者应当保证其经营场所及设施符合保障人身、财产安全的要求，采取必要的安全防护措施，并设置相应的警示标识。消费者在经营场所遇到危险或者受到侵害时，经营者应当给予及时、必要的救助。</w:t>
      </w:r>
    </w:p>
    <w:p w14:paraId="272C628E" w14:textId="77777777" w:rsidR="006F3DB0" w:rsidRDefault="006F3DB0" w:rsidP="006F3DB0">
      <w:pPr>
        <w:rPr>
          <w:rFonts w:hint="eastAsia"/>
        </w:rPr>
      </w:pPr>
    </w:p>
    <w:p w14:paraId="6CCDA9AA" w14:textId="77777777" w:rsidR="006F3DB0" w:rsidRDefault="006F3DB0" w:rsidP="006F3DB0">
      <w:pPr>
        <w:rPr>
          <w:rFonts w:hint="eastAsia"/>
        </w:rPr>
      </w:pPr>
      <w:r>
        <w:rPr>
          <w:rFonts w:hint="eastAsia"/>
        </w:rPr>
        <w:t>第八条　消费者认为经营者提供的商品或者服务可能存在缺陷，有危及人身、财产安全危险的，可以向经营者或者有关行政部门反映情况或者提出建议。</w:t>
      </w:r>
    </w:p>
    <w:p w14:paraId="28F2D4EC" w14:textId="77777777" w:rsidR="006F3DB0" w:rsidRDefault="006F3DB0" w:rsidP="006F3DB0">
      <w:pPr>
        <w:rPr>
          <w:rFonts w:hint="eastAsia"/>
        </w:rPr>
      </w:pPr>
    </w:p>
    <w:p w14:paraId="06DF2673" w14:textId="77777777" w:rsidR="006F3DB0" w:rsidRDefault="006F3DB0" w:rsidP="006F3DB0">
      <w:pPr>
        <w:rPr>
          <w:rFonts w:hint="eastAsia"/>
        </w:rPr>
      </w:pPr>
      <w:r>
        <w:rPr>
          <w:rFonts w:hint="eastAsia"/>
        </w:rPr>
        <w:t>经营者发现其提供的商品或者服务可能存在缺陷，有危及人身、财产安全危险的，应当依照消费者权益保护法第十九条的规定及时采取相关措施。采取召回措施的，生产或者进口商品的经营者应当制定召回计划，发布召回信息，明确告知消费者享有的相关权利，保存完整的召回记录，并承担消费者因商品被召回所支出的必要费用。商品销售、租赁、修理、零部件生产供应、受委托生产等相关经营者应当依法履行召回相关协助和配合义务。</w:t>
      </w:r>
    </w:p>
    <w:p w14:paraId="39D2AC8B" w14:textId="77777777" w:rsidR="006F3DB0" w:rsidRDefault="006F3DB0" w:rsidP="006F3DB0">
      <w:pPr>
        <w:rPr>
          <w:rFonts w:hint="eastAsia"/>
        </w:rPr>
      </w:pPr>
    </w:p>
    <w:p w14:paraId="6232351F" w14:textId="77777777" w:rsidR="006F3DB0" w:rsidRDefault="006F3DB0" w:rsidP="006F3DB0">
      <w:pPr>
        <w:rPr>
          <w:rFonts w:hint="eastAsia"/>
        </w:rPr>
      </w:pPr>
      <w:r>
        <w:rPr>
          <w:rFonts w:hint="eastAsia"/>
        </w:rPr>
        <w:t>第九条　经营者应当采用通俗易懂的方式，真实、全面地向消费者提供商品或者服务相关信息，不得通过虚构经营者资质、资格或者所获荣誉，虚构商品或者服务交易信息、经营数据，篡改、编造、隐匿用户评价等方式，进行虚假或者引人误解的宣传，欺骗、误导消费者。</w:t>
      </w:r>
    </w:p>
    <w:p w14:paraId="3B2CE44B" w14:textId="77777777" w:rsidR="006F3DB0" w:rsidRDefault="006F3DB0" w:rsidP="006F3DB0">
      <w:pPr>
        <w:rPr>
          <w:rFonts w:hint="eastAsia"/>
        </w:rPr>
      </w:pPr>
    </w:p>
    <w:p w14:paraId="443ED8A7" w14:textId="77777777" w:rsidR="006F3DB0" w:rsidRDefault="006F3DB0" w:rsidP="006F3DB0">
      <w:pPr>
        <w:rPr>
          <w:rFonts w:hint="eastAsia"/>
        </w:rPr>
      </w:pPr>
      <w:r>
        <w:rPr>
          <w:rFonts w:hint="eastAsia"/>
        </w:rPr>
        <w:t>经营者不得在消费者不知情的情况下，对同一商品或者服务在同等交易条件下设置不同的价格或者收费标准。</w:t>
      </w:r>
    </w:p>
    <w:p w14:paraId="3A0A5C7B" w14:textId="77777777" w:rsidR="006F3DB0" w:rsidRDefault="006F3DB0" w:rsidP="006F3DB0">
      <w:pPr>
        <w:rPr>
          <w:rFonts w:hint="eastAsia"/>
        </w:rPr>
      </w:pPr>
    </w:p>
    <w:p w14:paraId="3A8A9E0B" w14:textId="77777777" w:rsidR="006F3DB0" w:rsidRDefault="006F3DB0" w:rsidP="006F3DB0">
      <w:pPr>
        <w:rPr>
          <w:rFonts w:hint="eastAsia"/>
        </w:rPr>
      </w:pPr>
      <w:r>
        <w:rPr>
          <w:rFonts w:hint="eastAsia"/>
        </w:rPr>
        <w:t>第十条　经营者应当按照国家有关规定，以显著方式标明商品的品名、价格和计价单位或者服务的项目、内容、价格和计价方法等信息，做到价签价目齐全、内容真实准确、标识清晰醒目。</w:t>
      </w:r>
    </w:p>
    <w:p w14:paraId="72DDF126" w14:textId="77777777" w:rsidR="006F3DB0" w:rsidRDefault="006F3DB0" w:rsidP="006F3DB0">
      <w:pPr>
        <w:rPr>
          <w:rFonts w:hint="eastAsia"/>
        </w:rPr>
      </w:pPr>
    </w:p>
    <w:p w14:paraId="477920E3" w14:textId="77777777" w:rsidR="006F3DB0" w:rsidRDefault="006F3DB0" w:rsidP="006F3DB0">
      <w:pPr>
        <w:rPr>
          <w:rFonts w:hint="eastAsia"/>
        </w:rPr>
      </w:pPr>
      <w:r>
        <w:rPr>
          <w:rFonts w:hint="eastAsia"/>
        </w:rPr>
        <w:t>经营者采取自动展期、自动续费等方式提供服务的，应当在消费者接受服务前和自动展期、自动续费等日期前，以显著方式提请消费者注意。</w:t>
      </w:r>
    </w:p>
    <w:p w14:paraId="0CEF7577" w14:textId="77777777" w:rsidR="006F3DB0" w:rsidRDefault="006F3DB0" w:rsidP="006F3DB0">
      <w:pPr>
        <w:rPr>
          <w:rFonts w:hint="eastAsia"/>
        </w:rPr>
      </w:pPr>
    </w:p>
    <w:p w14:paraId="597A1744" w14:textId="77777777" w:rsidR="006F3DB0" w:rsidRDefault="006F3DB0" w:rsidP="006F3DB0">
      <w:pPr>
        <w:rPr>
          <w:rFonts w:hint="eastAsia"/>
        </w:rPr>
      </w:pPr>
      <w:r>
        <w:rPr>
          <w:rFonts w:hint="eastAsia"/>
        </w:rPr>
        <w:t>第十一条　消费者享有自主选择商品或者服务的权利。经营者不得以暴力、胁迫、限制人身自由等方式或者利用技术手段，强制或者变相强制消费者购买商品或者接受服务，或者排除、限制消费者选择其他经营者提供的商品或者服务。经营者通过搭配、组合等方式提供商品或者服务的，应当以显著方式提请消费者注意。</w:t>
      </w:r>
    </w:p>
    <w:p w14:paraId="3BDB7F05" w14:textId="77777777" w:rsidR="006F3DB0" w:rsidRDefault="006F3DB0" w:rsidP="006F3DB0">
      <w:pPr>
        <w:rPr>
          <w:rFonts w:hint="eastAsia"/>
        </w:rPr>
      </w:pPr>
    </w:p>
    <w:p w14:paraId="6EA4AB32" w14:textId="77777777" w:rsidR="006F3DB0" w:rsidRDefault="006F3DB0" w:rsidP="006F3DB0">
      <w:pPr>
        <w:rPr>
          <w:rFonts w:hint="eastAsia"/>
        </w:rPr>
      </w:pPr>
      <w:r>
        <w:rPr>
          <w:rFonts w:hint="eastAsia"/>
        </w:rPr>
        <w:t>第十二条　经营者以商业宣传、产品推荐、实物展示或者通知、声明、店堂告示等方式提供商品或者服务，对商品或者服务的数量、质量、价格、售后服务、责任承担等作出承诺的，应当向购买商品或者接受服务的消费者履行其所承诺的内容。</w:t>
      </w:r>
    </w:p>
    <w:p w14:paraId="3E4888D6" w14:textId="77777777" w:rsidR="006F3DB0" w:rsidRDefault="006F3DB0" w:rsidP="006F3DB0">
      <w:pPr>
        <w:rPr>
          <w:rFonts w:hint="eastAsia"/>
        </w:rPr>
      </w:pPr>
    </w:p>
    <w:p w14:paraId="7FB65454" w14:textId="77777777" w:rsidR="006F3DB0" w:rsidRDefault="006F3DB0" w:rsidP="006F3DB0">
      <w:pPr>
        <w:rPr>
          <w:rFonts w:hint="eastAsia"/>
        </w:rPr>
      </w:pPr>
      <w:r>
        <w:rPr>
          <w:rFonts w:hint="eastAsia"/>
        </w:rPr>
        <w:t>第十三条　经营者应当在其经营场所的显著位置标明其真实名称和标记。</w:t>
      </w:r>
    </w:p>
    <w:p w14:paraId="10CE0B83" w14:textId="77777777" w:rsidR="006F3DB0" w:rsidRDefault="006F3DB0" w:rsidP="006F3DB0">
      <w:pPr>
        <w:rPr>
          <w:rFonts w:hint="eastAsia"/>
        </w:rPr>
      </w:pPr>
    </w:p>
    <w:p w14:paraId="4B9C50C5" w14:textId="77777777" w:rsidR="006F3DB0" w:rsidRDefault="006F3DB0" w:rsidP="006F3DB0">
      <w:pPr>
        <w:rPr>
          <w:rFonts w:hint="eastAsia"/>
        </w:rPr>
      </w:pPr>
      <w:r>
        <w:rPr>
          <w:rFonts w:hint="eastAsia"/>
        </w:rPr>
        <w:t>经营者通过网络、电视、电话、邮购等方式提供商品或者服务的，应当在其首页、视频画面、语音、商品目录等处以显著方式标明或者说明其真实名称和标记。由其他经营者实际提供商品或者服务的，还应当向消费者提供该经营者的名称、经营地址、联系方式等信息。</w:t>
      </w:r>
    </w:p>
    <w:p w14:paraId="46D3678A" w14:textId="77777777" w:rsidR="006F3DB0" w:rsidRDefault="006F3DB0" w:rsidP="006F3DB0">
      <w:pPr>
        <w:rPr>
          <w:rFonts w:hint="eastAsia"/>
        </w:rPr>
      </w:pPr>
    </w:p>
    <w:p w14:paraId="3737E808" w14:textId="77777777" w:rsidR="006F3DB0" w:rsidRDefault="006F3DB0" w:rsidP="006F3DB0">
      <w:pPr>
        <w:rPr>
          <w:rFonts w:hint="eastAsia"/>
        </w:rPr>
      </w:pPr>
      <w:r>
        <w:rPr>
          <w:rFonts w:hint="eastAsia"/>
        </w:rPr>
        <w:t>经营者租赁他人柜台或者场地提供商品或者服务，或者通过宣讲、抽奖、集中式体验等方式提供商品或者服务的，应当以显著方式标明其真实名称和标记。柜台、场地的出租者应当建立场内经营管理制度，核验、更新、公示经营者的相关信息，供消费者查询。</w:t>
      </w:r>
    </w:p>
    <w:p w14:paraId="76CD5F02" w14:textId="77777777" w:rsidR="006F3DB0" w:rsidRDefault="006F3DB0" w:rsidP="006F3DB0">
      <w:pPr>
        <w:rPr>
          <w:rFonts w:hint="eastAsia"/>
        </w:rPr>
      </w:pPr>
    </w:p>
    <w:p w14:paraId="3FC2C357" w14:textId="77777777" w:rsidR="006F3DB0" w:rsidRDefault="006F3DB0" w:rsidP="006F3DB0">
      <w:pPr>
        <w:rPr>
          <w:rFonts w:hint="eastAsia"/>
        </w:rPr>
      </w:pPr>
      <w:r>
        <w:rPr>
          <w:rFonts w:hint="eastAsia"/>
        </w:rPr>
        <w:t>第十四条　经营者通过网络直播等方式提供商品或者服务的，应当依法履行消费者权益保护相关义务。</w:t>
      </w:r>
    </w:p>
    <w:p w14:paraId="2DCCC4F0" w14:textId="77777777" w:rsidR="006F3DB0" w:rsidRDefault="006F3DB0" w:rsidP="006F3DB0">
      <w:pPr>
        <w:rPr>
          <w:rFonts w:hint="eastAsia"/>
        </w:rPr>
      </w:pPr>
    </w:p>
    <w:p w14:paraId="23ABE6FB" w14:textId="77777777" w:rsidR="006F3DB0" w:rsidRDefault="006F3DB0" w:rsidP="006F3DB0">
      <w:pPr>
        <w:rPr>
          <w:rFonts w:hint="eastAsia"/>
        </w:rPr>
      </w:pPr>
      <w:r>
        <w:rPr>
          <w:rFonts w:hint="eastAsia"/>
        </w:rPr>
        <w:t>直播营销平台经营者应当建立健全消费者权益保护制度，明确消费争议解决机制。发生消费争议的，直播营销平台经营者应当根据消费者的要求提供直播间运营者、直播营销人员相关信息以及相关经营活动记录等必要信息。</w:t>
      </w:r>
    </w:p>
    <w:p w14:paraId="14C90314" w14:textId="77777777" w:rsidR="006F3DB0" w:rsidRDefault="006F3DB0" w:rsidP="006F3DB0">
      <w:pPr>
        <w:rPr>
          <w:rFonts w:hint="eastAsia"/>
        </w:rPr>
      </w:pPr>
    </w:p>
    <w:p w14:paraId="7E87CC36" w14:textId="77777777" w:rsidR="006F3DB0" w:rsidRDefault="006F3DB0" w:rsidP="006F3DB0">
      <w:pPr>
        <w:rPr>
          <w:rFonts w:hint="eastAsia"/>
        </w:rPr>
      </w:pPr>
      <w:r>
        <w:rPr>
          <w:rFonts w:hint="eastAsia"/>
        </w:rPr>
        <w:t>直播间运营者、直播营销人员发布的直播内容构成商业广告的，应当依照《中华人民共和国广告法》的有关规定履行广告发布者、广告经营者或者广告代言人的义务。</w:t>
      </w:r>
    </w:p>
    <w:p w14:paraId="3AB22B6E" w14:textId="77777777" w:rsidR="006F3DB0" w:rsidRDefault="006F3DB0" w:rsidP="006F3DB0">
      <w:pPr>
        <w:rPr>
          <w:rFonts w:hint="eastAsia"/>
        </w:rPr>
      </w:pPr>
    </w:p>
    <w:p w14:paraId="6038DF85" w14:textId="77777777" w:rsidR="006F3DB0" w:rsidRDefault="006F3DB0" w:rsidP="006F3DB0">
      <w:pPr>
        <w:rPr>
          <w:rFonts w:hint="eastAsia"/>
        </w:rPr>
      </w:pPr>
      <w:r>
        <w:rPr>
          <w:rFonts w:hint="eastAsia"/>
        </w:rPr>
        <w:t>第十五条　经营者不得通过虚假或者引人误解的宣传，虚构或者夸大商品或者服务的治疗、保健、养生等功效，诱导老年人等消费者购买明显不符合其实际需求的商品或者服务。</w:t>
      </w:r>
    </w:p>
    <w:p w14:paraId="00E3D2E1" w14:textId="77777777" w:rsidR="006F3DB0" w:rsidRDefault="006F3DB0" w:rsidP="006F3DB0">
      <w:pPr>
        <w:rPr>
          <w:rFonts w:hint="eastAsia"/>
        </w:rPr>
      </w:pPr>
    </w:p>
    <w:p w14:paraId="3F1DA1E2" w14:textId="77777777" w:rsidR="006F3DB0" w:rsidRDefault="006F3DB0" w:rsidP="006F3DB0">
      <w:pPr>
        <w:rPr>
          <w:rFonts w:hint="eastAsia"/>
        </w:rPr>
      </w:pPr>
      <w:r>
        <w:rPr>
          <w:rFonts w:hint="eastAsia"/>
        </w:rPr>
        <w:t>第十六条　经营者提供网络游戏服务的，应当符合国家关于网络游戏服务相关时段、时长、功能和内容等方面的规定和标准，针对未成年人设置相应的时间管理、权限管理、消费管理等功能，在注册、登录等环节严格进行用户核验，依法保护未成年人身心健康。</w:t>
      </w:r>
    </w:p>
    <w:p w14:paraId="6ED83204" w14:textId="77777777" w:rsidR="006F3DB0" w:rsidRDefault="006F3DB0" w:rsidP="006F3DB0">
      <w:pPr>
        <w:rPr>
          <w:rFonts w:hint="eastAsia"/>
        </w:rPr>
      </w:pPr>
    </w:p>
    <w:p w14:paraId="7703C3BA" w14:textId="77777777" w:rsidR="006F3DB0" w:rsidRDefault="006F3DB0" w:rsidP="006F3DB0">
      <w:pPr>
        <w:rPr>
          <w:rFonts w:hint="eastAsia"/>
        </w:rPr>
      </w:pPr>
      <w:r>
        <w:rPr>
          <w:rFonts w:hint="eastAsia"/>
        </w:rPr>
        <w:t>第十七条　经营者使用格式条款的，应当遵守消费者权益保护法第二十六条的规定。经营者不得利用格式条款不合理地免除或者减轻其责任、加重消费者的责任或者限制消费者依法变更或者解除合同、选择诉讼或者仲裁解决消费争议、选择其他经营者的商品或者服务等权利。</w:t>
      </w:r>
    </w:p>
    <w:p w14:paraId="6678B592" w14:textId="77777777" w:rsidR="006F3DB0" w:rsidRDefault="006F3DB0" w:rsidP="006F3DB0">
      <w:pPr>
        <w:rPr>
          <w:rFonts w:hint="eastAsia"/>
        </w:rPr>
      </w:pPr>
    </w:p>
    <w:p w14:paraId="3FDA9DBF" w14:textId="77777777" w:rsidR="006F3DB0" w:rsidRDefault="006F3DB0" w:rsidP="006F3DB0">
      <w:pPr>
        <w:rPr>
          <w:rFonts w:hint="eastAsia"/>
        </w:rPr>
      </w:pPr>
      <w:r>
        <w:rPr>
          <w:rFonts w:hint="eastAsia"/>
        </w:rPr>
        <w:t>第十八条　经营者与消费者约定承担退货、更换、修理等义务的有效期限不得低于国家有关规定的要求。有效期限自经营者向消费者交付商品或者提供服务完结之日起计算，需要经营者另行安装的商品，有效期限自商品安装完成之日起计算。经营者向消费者履行更换义务后，承担更换、修理等义务的有效期限自更换完成之日起重新计算。经营者修理的时间不计入上述有效期限。</w:t>
      </w:r>
    </w:p>
    <w:p w14:paraId="40E27DF5" w14:textId="77777777" w:rsidR="006F3DB0" w:rsidRDefault="006F3DB0" w:rsidP="006F3DB0">
      <w:pPr>
        <w:rPr>
          <w:rFonts w:hint="eastAsia"/>
        </w:rPr>
      </w:pPr>
    </w:p>
    <w:p w14:paraId="4C06E41D" w14:textId="77777777" w:rsidR="006F3DB0" w:rsidRDefault="006F3DB0" w:rsidP="006F3DB0">
      <w:pPr>
        <w:rPr>
          <w:rFonts w:hint="eastAsia"/>
        </w:rPr>
      </w:pPr>
      <w:r>
        <w:rPr>
          <w:rFonts w:hint="eastAsia"/>
        </w:rPr>
        <w:t>经营者依照国家有关规定或者与消费者约定履行退货义务的，应当按照发票等购货凭证或者服务单据上显示的价格一次性退清相关款项。经营者能够证明消费者实际支付的价格与发票等购货凭证或者服务单据上显示的价格不一致的，按照消费者实际支付的价格退清相关款项。</w:t>
      </w:r>
    </w:p>
    <w:p w14:paraId="3F6A0AA5" w14:textId="77777777" w:rsidR="006F3DB0" w:rsidRDefault="006F3DB0" w:rsidP="006F3DB0">
      <w:pPr>
        <w:rPr>
          <w:rFonts w:hint="eastAsia"/>
        </w:rPr>
      </w:pPr>
    </w:p>
    <w:p w14:paraId="62273B2C" w14:textId="77777777" w:rsidR="006F3DB0" w:rsidRDefault="006F3DB0" w:rsidP="006F3DB0">
      <w:pPr>
        <w:rPr>
          <w:rFonts w:hint="eastAsia"/>
        </w:rPr>
      </w:pPr>
      <w:r>
        <w:rPr>
          <w:rFonts w:hint="eastAsia"/>
        </w:rPr>
        <w:t>第十九条　经营者通过网络、电视、电话、邮购等方式销售商品的，应当遵守消费者权益保护法第二十五条规定，不得擅自扩大不适用无理由退货的商品范围。</w:t>
      </w:r>
    </w:p>
    <w:p w14:paraId="16160205" w14:textId="77777777" w:rsidR="006F3DB0" w:rsidRDefault="006F3DB0" w:rsidP="006F3DB0">
      <w:pPr>
        <w:rPr>
          <w:rFonts w:hint="eastAsia"/>
        </w:rPr>
      </w:pPr>
    </w:p>
    <w:p w14:paraId="65583708" w14:textId="77777777" w:rsidR="006F3DB0" w:rsidRDefault="006F3DB0" w:rsidP="006F3DB0">
      <w:pPr>
        <w:rPr>
          <w:rFonts w:hint="eastAsia"/>
        </w:rPr>
      </w:pPr>
      <w:r>
        <w:rPr>
          <w:rFonts w:hint="eastAsia"/>
        </w:rPr>
        <w:t>经营者应当以显著方式对不适用无理由退货的商品进行标注，提示消费者在购买时进行确认，不得将不适用无理由退货作为消费者默认同意的选项。未经消费者确认，经营者不得拒绝无理由退货。</w:t>
      </w:r>
    </w:p>
    <w:p w14:paraId="0444171C" w14:textId="77777777" w:rsidR="006F3DB0" w:rsidRDefault="006F3DB0" w:rsidP="006F3DB0">
      <w:pPr>
        <w:rPr>
          <w:rFonts w:hint="eastAsia"/>
        </w:rPr>
      </w:pPr>
    </w:p>
    <w:p w14:paraId="4337418C" w14:textId="77777777" w:rsidR="006F3DB0" w:rsidRDefault="006F3DB0" w:rsidP="006F3DB0">
      <w:pPr>
        <w:rPr>
          <w:rFonts w:hint="eastAsia"/>
        </w:rPr>
      </w:pPr>
      <w:r>
        <w:rPr>
          <w:rFonts w:hint="eastAsia"/>
        </w:rPr>
        <w:t>消费者退货的商品应当完好。消费者基于查验需要打开商品包装，或者为确认商品的品质和功能进行合理调试而不影响商品原有品质、功能和外观的，经营者应当予以退货。</w:t>
      </w:r>
    </w:p>
    <w:p w14:paraId="39DA706D" w14:textId="77777777" w:rsidR="006F3DB0" w:rsidRDefault="006F3DB0" w:rsidP="006F3DB0">
      <w:pPr>
        <w:rPr>
          <w:rFonts w:hint="eastAsia"/>
        </w:rPr>
      </w:pPr>
    </w:p>
    <w:p w14:paraId="0C17D3E7" w14:textId="77777777" w:rsidR="006F3DB0" w:rsidRDefault="006F3DB0" w:rsidP="006F3DB0">
      <w:pPr>
        <w:rPr>
          <w:rFonts w:hint="eastAsia"/>
        </w:rPr>
      </w:pPr>
      <w:r>
        <w:rPr>
          <w:rFonts w:hint="eastAsia"/>
        </w:rPr>
        <w:t>消费者无理由退货应当遵循诚实信用原则，不得利用无理由退货规则损害经营者和其他消费者的合法权益。</w:t>
      </w:r>
    </w:p>
    <w:p w14:paraId="0928F147" w14:textId="77777777" w:rsidR="006F3DB0" w:rsidRDefault="006F3DB0" w:rsidP="006F3DB0">
      <w:pPr>
        <w:rPr>
          <w:rFonts w:hint="eastAsia"/>
        </w:rPr>
      </w:pPr>
    </w:p>
    <w:p w14:paraId="02BCF8A7" w14:textId="77777777" w:rsidR="006F3DB0" w:rsidRDefault="006F3DB0" w:rsidP="006F3DB0">
      <w:pPr>
        <w:rPr>
          <w:rFonts w:hint="eastAsia"/>
        </w:rPr>
      </w:pPr>
      <w:r>
        <w:rPr>
          <w:rFonts w:hint="eastAsia"/>
        </w:rPr>
        <w:t>第二十条　经营者提供商品或者服务时收取押金的，应当事先与消费者约定退还押金的方式、程序和时限，不得对退还押金设置不合理条件。</w:t>
      </w:r>
    </w:p>
    <w:p w14:paraId="269BD990" w14:textId="77777777" w:rsidR="006F3DB0" w:rsidRDefault="006F3DB0" w:rsidP="006F3DB0">
      <w:pPr>
        <w:rPr>
          <w:rFonts w:hint="eastAsia"/>
        </w:rPr>
      </w:pPr>
    </w:p>
    <w:p w14:paraId="43F63A50" w14:textId="77777777" w:rsidR="006F3DB0" w:rsidRDefault="006F3DB0" w:rsidP="006F3DB0">
      <w:pPr>
        <w:rPr>
          <w:rFonts w:hint="eastAsia"/>
        </w:rPr>
      </w:pPr>
      <w:r>
        <w:rPr>
          <w:rFonts w:hint="eastAsia"/>
        </w:rPr>
        <w:t>消费者要求退还押金，符合押金退还条件的，经营者应当及时退还。</w:t>
      </w:r>
    </w:p>
    <w:p w14:paraId="5827E71A" w14:textId="77777777" w:rsidR="006F3DB0" w:rsidRDefault="006F3DB0" w:rsidP="006F3DB0">
      <w:pPr>
        <w:rPr>
          <w:rFonts w:hint="eastAsia"/>
        </w:rPr>
      </w:pPr>
    </w:p>
    <w:p w14:paraId="0DD9BAB2" w14:textId="77777777" w:rsidR="006F3DB0" w:rsidRDefault="006F3DB0" w:rsidP="006F3DB0">
      <w:pPr>
        <w:rPr>
          <w:rFonts w:hint="eastAsia"/>
        </w:rPr>
      </w:pPr>
      <w:r>
        <w:rPr>
          <w:rFonts w:hint="eastAsia"/>
        </w:rPr>
        <w:t>第二十一条　经营者决定停业或者迁移服务场所的，应当提前30日在其经营场所、网站、网店首页等的醒目位置公告经营者的有效联系方式等信息。</w:t>
      </w:r>
    </w:p>
    <w:p w14:paraId="74DC07DE" w14:textId="77777777" w:rsidR="006F3DB0" w:rsidRDefault="006F3DB0" w:rsidP="006F3DB0">
      <w:pPr>
        <w:rPr>
          <w:rFonts w:hint="eastAsia"/>
        </w:rPr>
      </w:pPr>
    </w:p>
    <w:p w14:paraId="3826BB3F" w14:textId="77777777" w:rsidR="006F3DB0" w:rsidRDefault="006F3DB0" w:rsidP="006F3DB0">
      <w:pPr>
        <w:rPr>
          <w:rFonts w:hint="eastAsia"/>
        </w:rPr>
      </w:pPr>
      <w:r>
        <w:rPr>
          <w:rFonts w:hint="eastAsia"/>
        </w:rPr>
        <w:t>第二十二条　经营者以收取预付款方式提供商品或者服务的，应当与消费者订立书面合同，约定商品或者服务的具体内容、价款或者费用、预付款退还方式、违约责任等事项。</w:t>
      </w:r>
    </w:p>
    <w:p w14:paraId="40EA336F" w14:textId="77777777" w:rsidR="006F3DB0" w:rsidRDefault="006F3DB0" w:rsidP="006F3DB0">
      <w:pPr>
        <w:rPr>
          <w:rFonts w:hint="eastAsia"/>
        </w:rPr>
      </w:pPr>
    </w:p>
    <w:p w14:paraId="73C3F11A" w14:textId="77777777" w:rsidR="006F3DB0" w:rsidRDefault="006F3DB0" w:rsidP="006F3DB0">
      <w:pPr>
        <w:rPr>
          <w:rFonts w:hint="eastAsia"/>
        </w:rPr>
      </w:pPr>
      <w:r>
        <w:rPr>
          <w:rFonts w:hint="eastAsia"/>
        </w:rPr>
        <w:t>经营者收取预付款后，应当按照与消费者的约定提供商品或者服务，不得降低商品或者服务质量，不得任意加价。经营者未按照约定提供商品或者服务的，应当按照消费者的要求履行约定或者退还预付款。</w:t>
      </w:r>
    </w:p>
    <w:p w14:paraId="3F057319" w14:textId="77777777" w:rsidR="006F3DB0" w:rsidRDefault="006F3DB0" w:rsidP="006F3DB0">
      <w:pPr>
        <w:rPr>
          <w:rFonts w:hint="eastAsia"/>
        </w:rPr>
      </w:pPr>
    </w:p>
    <w:p w14:paraId="4F1D5B46" w14:textId="77777777" w:rsidR="006F3DB0" w:rsidRDefault="006F3DB0" w:rsidP="006F3DB0">
      <w:pPr>
        <w:rPr>
          <w:rFonts w:hint="eastAsia"/>
        </w:rPr>
      </w:pPr>
      <w:r>
        <w:rPr>
          <w:rFonts w:hint="eastAsia"/>
        </w:rPr>
        <w:t>经营者出现重大经营风险，有可能影响经营者按照合同约定或者交易习惯正常提供商品或者服务的，应当停止收取预付款。经营者决定停业或者迁移服务场所的，应当提前告知消费者，并履行本条例第二十一条规定的义务。消费者依照国家有关规定或者合同约定，有权要求经营者继续履行提供商品或者服务的义务，或者要求退还未消费的预付款余额。</w:t>
      </w:r>
    </w:p>
    <w:p w14:paraId="34437A6D" w14:textId="77777777" w:rsidR="006F3DB0" w:rsidRDefault="006F3DB0" w:rsidP="006F3DB0">
      <w:pPr>
        <w:rPr>
          <w:rFonts w:hint="eastAsia"/>
        </w:rPr>
      </w:pPr>
    </w:p>
    <w:p w14:paraId="1BBC73F4" w14:textId="77777777" w:rsidR="006F3DB0" w:rsidRDefault="006F3DB0" w:rsidP="006F3DB0">
      <w:pPr>
        <w:rPr>
          <w:rFonts w:hint="eastAsia"/>
        </w:rPr>
      </w:pPr>
      <w:r>
        <w:rPr>
          <w:rFonts w:hint="eastAsia"/>
        </w:rPr>
        <w:t>第二十三条　经营者应当依法保护消费者的个人信息。经营者在提供商品或者服务时，不得过度收集消费者个人信息，不得采用一次概括授权、默认授权等方式，强制或者变相强制消费者同意收集、使用与经营活动无直接关系的个人信息。</w:t>
      </w:r>
    </w:p>
    <w:p w14:paraId="27B90EA4" w14:textId="77777777" w:rsidR="006F3DB0" w:rsidRDefault="006F3DB0" w:rsidP="006F3DB0">
      <w:pPr>
        <w:rPr>
          <w:rFonts w:hint="eastAsia"/>
        </w:rPr>
      </w:pPr>
    </w:p>
    <w:p w14:paraId="0173697F" w14:textId="77777777" w:rsidR="006F3DB0" w:rsidRDefault="006F3DB0" w:rsidP="006F3DB0">
      <w:pPr>
        <w:rPr>
          <w:rFonts w:hint="eastAsia"/>
        </w:rPr>
      </w:pPr>
      <w:r>
        <w:rPr>
          <w:rFonts w:hint="eastAsia"/>
        </w:rPr>
        <w:t>经营者处理包含消费者的生物识别、宗教信仰、特定身份、医疗健康、金融账户、行踪轨迹等信息以及不满十四周岁未成年人的个人信息等敏感个人信息的，应当符合有关法律、行政法规的规定。</w:t>
      </w:r>
    </w:p>
    <w:p w14:paraId="43A2DE4A" w14:textId="77777777" w:rsidR="006F3DB0" w:rsidRDefault="006F3DB0" w:rsidP="006F3DB0">
      <w:pPr>
        <w:rPr>
          <w:rFonts w:hint="eastAsia"/>
        </w:rPr>
      </w:pPr>
    </w:p>
    <w:p w14:paraId="5A369CB7" w14:textId="77777777" w:rsidR="006F3DB0" w:rsidRDefault="006F3DB0" w:rsidP="006F3DB0">
      <w:pPr>
        <w:rPr>
          <w:rFonts w:hint="eastAsia"/>
        </w:rPr>
      </w:pPr>
      <w:r>
        <w:rPr>
          <w:rFonts w:hint="eastAsia"/>
        </w:rPr>
        <w:t>第二十四条　未经消费者同意，经营者不得向消费者发送商业性信息或者拨打商业性电话。消费者同意接收商业性信息或者商业性电话的，经营者应当提供明确、便捷的取消方式。消费者选择取消的，经营者应当立即停止发送商业性信息或者拨打商业性电话。</w:t>
      </w:r>
    </w:p>
    <w:p w14:paraId="7C2709FE" w14:textId="77777777" w:rsidR="006F3DB0" w:rsidRDefault="006F3DB0" w:rsidP="006F3DB0">
      <w:pPr>
        <w:rPr>
          <w:rFonts w:hint="eastAsia"/>
        </w:rPr>
      </w:pPr>
    </w:p>
    <w:p w14:paraId="00B75C99" w14:textId="77777777" w:rsidR="006F3DB0" w:rsidRDefault="006F3DB0" w:rsidP="006F3DB0">
      <w:pPr>
        <w:rPr>
          <w:rFonts w:hint="eastAsia"/>
        </w:rPr>
      </w:pPr>
    </w:p>
    <w:p w14:paraId="15680EDC" w14:textId="77777777" w:rsidR="006F3DB0" w:rsidRDefault="006F3DB0" w:rsidP="006F3DB0">
      <w:pPr>
        <w:rPr>
          <w:rFonts w:hint="eastAsia"/>
        </w:rPr>
      </w:pPr>
    </w:p>
    <w:p w14:paraId="540EC704" w14:textId="77777777" w:rsidR="006F3DB0" w:rsidRDefault="006F3DB0" w:rsidP="006F3DB0">
      <w:pPr>
        <w:rPr>
          <w:rFonts w:hint="eastAsia"/>
        </w:rPr>
      </w:pPr>
      <w:r>
        <w:rPr>
          <w:rFonts w:hint="eastAsia"/>
        </w:rPr>
        <w:t>第三章　国家对消费者合法权益的保护</w:t>
      </w:r>
    </w:p>
    <w:p w14:paraId="55F5D987" w14:textId="77777777" w:rsidR="006F3DB0" w:rsidRDefault="006F3DB0" w:rsidP="006F3DB0">
      <w:pPr>
        <w:rPr>
          <w:rFonts w:hint="eastAsia"/>
        </w:rPr>
      </w:pPr>
    </w:p>
    <w:p w14:paraId="53A6F5F2" w14:textId="77777777" w:rsidR="006F3DB0" w:rsidRDefault="006F3DB0" w:rsidP="006F3DB0">
      <w:pPr>
        <w:rPr>
          <w:rFonts w:hint="eastAsia"/>
        </w:rPr>
      </w:pPr>
    </w:p>
    <w:p w14:paraId="47361FF4" w14:textId="77777777" w:rsidR="006F3DB0" w:rsidRDefault="006F3DB0" w:rsidP="006F3DB0">
      <w:pPr>
        <w:rPr>
          <w:rFonts w:hint="eastAsia"/>
        </w:rPr>
      </w:pPr>
    </w:p>
    <w:p w14:paraId="0274A1B8" w14:textId="77777777" w:rsidR="006F3DB0" w:rsidRDefault="006F3DB0" w:rsidP="006F3DB0">
      <w:pPr>
        <w:rPr>
          <w:rFonts w:hint="eastAsia"/>
        </w:rPr>
      </w:pPr>
      <w:r>
        <w:rPr>
          <w:rFonts w:hint="eastAsia"/>
        </w:rPr>
        <w:t>第二十五条　各级人民政府应当加强对消费者权益保护工作的指导，组织、协调、督促有关行政部门落实消费者权益保护工作职责，提升消费者权益保护工作的法治化水平。</w:t>
      </w:r>
    </w:p>
    <w:p w14:paraId="4F6CCDA9" w14:textId="77777777" w:rsidR="006F3DB0" w:rsidRDefault="006F3DB0" w:rsidP="006F3DB0">
      <w:pPr>
        <w:rPr>
          <w:rFonts w:hint="eastAsia"/>
        </w:rPr>
      </w:pPr>
    </w:p>
    <w:p w14:paraId="1C1AA09E" w14:textId="77777777" w:rsidR="006F3DB0" w:rsidRDefault="006F3DB0" w:rsidP="006F3DB0">
      <w:pPr>
        <w:rPr>
          <w:rFonts w:hint="eastAsia"/>
        </w:rPr>
      </w:pPr>
      <w:r>
        <w:rPr>
          <w:rFonts w:hint="eastAsia"/>
        </w:rPr>
        <w:t>第二十六条　消费者与经营者发生消费者权益争议的，可以向市场监督管理部门或者</w:t>
      </w:r>
      <w:r>
        <w:rPr>
          <w:rFonts w:hint="eastAsia"/>
        </w:rPr>
        <w:lastRenderedPageBreak/>
        <w:t>其他有关行政部门投诉。</w:t>
      </w:r>
    </w:p>
    <w:p w14:paraId="44909E2C" w14:textId="77777777" w:rsidR="006F3DB0" w:rsidRDefault="006F3DB0" w:rsidP="006F3DB0">
      <w:pPr>
        <w:rPr>
          <w:rFonts w:hint="eastAsia"/>
        </w:rPr>
      </w:pPr>
    </w:p>
    <w:p w14:paraId="7B10D07A" w14:textId="77777777" w:rsidR="006F3DB0" w:rsidRDefault="006F3DB0" w:rsidP="006F3DB0">
      <w:pPr>
        <w:rPr>
          <w:rFonts w:hint="eastAsia"/>
        </w:rPr>
      </w:pPr>
      <w:r>
        <w:rPr>
          <w:rFonts w:hint="eastAsia"/>
        </w:rPr>
        <w:t>自然人、法人或者其他组织可以向市场监督管理部门或者其他有关行政部门举报，反映经营者涉嫌违法的线索。</w:t>
      </w:r>
    </w:p>
    <w:p w14:paraId="4F1AD7FF" w14:textId="77777777" w:rsidR="006F3DB0" w:rsidRDefault="006F3DB0" w:rsidP="006F3DB0">
      <w:pPr>
        <w:rPr>
          <w:rFonts w:hint="eastAsia"/>
        </w:rPr>
      </w:pPr>
    </w:p>
    <w:p w14:paraId="53DD3F42" w14:textId="77777777" w:rsidR="006F3DB0" w:rsidRDefault="006F3DB0" w:rsidP="006F3DB0">
      <w:pPr>
        <w:rPr>
          <w:rFonts w:hint="eastAsia"/>
        </w:rPr>
      </w:pPr>
      <w:r>
        <w:rPr>
          <w:rFonts w:hint="eastAsia"/>
        </w:rPr>
        <w:t>第二十七条　市场监督管理部门或者其他有关行政部门应当畅通和规范消费者投诉、举报渠道，完善投诉、举报处理流程，依法及时受理和处理投诉、举报，加强对投诉、举报信息的分析应用，开展消费预警和风险提示。</w:t>
      </w:r>
    </w:p>
    <w:p w14:paraId="69D096D9" w14:textId="77777777" w:rsidR="006F3DB0" w:rsidRDefault="006F3DB0" w:rsidP="006F3DB0">
      <w:pPr>
        <w:rPr>
          <w:rFonts w:hint="eastAsia"/>
        </w:rPr>
      </w:pPr>
    </w:p>
    <w:p w14:paraId="0237F4CD" w14:textId="77777777" w:rsidR="006F3DB0" w:rsidRDefault="006F3DB0" w:rsidP="006F3DB0">
      <w:pPr>
        <w:rPr>
          <w:rFonts w:hint="eastAsia"/>
        </w:rPr>
      </w:pPr>
      <w:r>
        <w:rPr>
          <w:rFonts w:hint="eastAsia"/>
        </w:rPr>
        <w:t>投诉、举报应当遵守法律、法规和有关规定，不得利用投诉、举报牟取不正当利益，侵害经营者的合法权益，扰乱市场经济秩序。</w:t>
      </w:r>
    </w:p>
    <w:p w14:paraId="37B71A84" w14:textId="77777777" w:rsidR="006F3DB0" w:rsidRDefault="006F3DB0" w:rsidP="006F3DB0">
      <w:pPr>
        <w:rPr>
          <w:rFonts w:hint="eastAsia"/>
        </w:rPr>
      </w:pPr>
    </w:p>
    <w:p w14:paraId="0680FCB8" w14:textId="77777777" w:rsidR="006F3DB0" w:rsidRDefault="006F3DB0" w:rsidP="006F3DB0">
      <w:pPr>
        <w:rPr>
          <w:rFonts w:hint="eastAsia"/>
        </w:rPr>
      </w:pPr>
      <w:r>
        <w:rPr>
          <w:rFonts w:hint="eastAsia"/>
        </w:rPr>
        <w:t>第二十八条　市场监督管理部门和其他有关行政部门应当加强消费者权益保护工作的协同配合和信息共享，依照法律、法规的规定，在各自的职责范围内，对经营者提供的商品和服务实施抽查检验等监管措施，及时查处侵害消费者合法权益的行为。</w:t>
      </w:r>
    </w:p>
    <w:p w14:paraId="1D6BE341" w14:textId="77777777" w:rsidR="006F3DB0" w:rsidRDefault="006F3DB0" w:rsidP="006F3DB0">
      <w:pPr>
        <w:rPr>
          <w:rFonts w:hint="eastAsia"/>
        </w:rPr>
      </w:pPr>
    </w:p>
    <w:p w14:paraId="4EFA083C" w14:textId="77777777" w:rsidR="006F3DB0" w:rsidRDefault="006F3DB0" w:rsidP="006F3DB0">
      <w:pPr>
        <w:rPr>
          <w:rFonts w:hint="eastAsia"/>
        </w:rPr>
      </w:pPr>
      <w:r>
        <w:rPr>
          <w:rFonts w:hint="eastAsia"/>
        </w:rPr>
        <w:t>第二十九条　市场监督管理部门和其他有关行政部门应当加强消费领域信用体系建设，依法公示有关行政许可、行政处罚、抽查检验结果、消费投诉等信息，依法对违法失信经营者实施惩戒。</w:t>
      </w:r>
    </w:p>
    <w:p w14:paraId="691AB48B" w14:textId="77777777" w:rsidR="006F3DB0" w:rsidRDefault="006F3DB0" w:rsidP="006F3DB0">
      <w:pPr>
        <w:rPr>
          <w:rFonts w:hint="eastAsia"/>
        </w:rPr>
      </w:pPr>
    </w:p>
    <w:p w14:paraId="408D3507" w14:textId="77777777" w:rsidR="006F3DB0" w:rsidRDefault="006F3DB0" w:rsidP="006F3DB0">
      <w:pPr>
        <w:rPr>
          <w:rFonts w:hint="eastAsia"/>
        </w:rPr>
      </w:pPr>
      <w:r>
        <w:rPr>
          <w:rFonts w:hint="eastAsia"/>
        </w:rPr>
        <w:t>第三十条　有关行政部门应当加强消费知识的宣传普及，倡导文明、健康、绿色消费，提高消费者依法、理性维权的意识和能力；加强对经营者的普法宣传、行政指导和合规指引，提高经营者依法经营的意识。</w:t>
      </w:r>
    </w:p>
    <w:p w14:paraId="0438230A" w14:textId="77777777" w:rsidR="006F3DB0" w:rsidRDefault="006F3DB0" w:rsidP="006F3DB0">
      <w:pPr>
        <w:rPr>
          <w:rFonts w:hint="eastAsia"/>
        </w:rPr>
      </w:pPr>
    </w:p>
    <w:p w14:paraId="78A4F3C5" w14:textId="77777777" w:rsidR="006F3DB0" w:rsidRDefault="006F3DB0" w:rsidP="006F3DB0">
      <w:pPr>
        <w:rPr>
          <w:rFonts w:hint="eastAsia"/>
        </w:rPr>
      </w:pPr>
      <w:r>
        <w:rPr>
          <w:rFonts w:hint="eastAsia"/>
        </w:rPr>
        <w:t>第三十一条　国家完善绿色消费的标准、认证和信息披露体系，鼓励经营者对商品和服务作出绿色消费方面的信息披露或者承诺，依法查处虚假信息披露和承诺的行为。</w:t>
      </w:r>
    </w:p>
    <w:p w14:paraId="6B28D529" w14:textId="77777777" w:rsidR="006F3DB0" w:rsidRDefault="006F3DB0" w:rsidP="006F3DB0">
      <w:pPr>
        <w:rPr>
          <w:rFonts w:hint="eastAsia"/>
        </w:rPr>
      </w:pPr>
    </w:p>
    <w:p w14:paraId="188664D5" w14:textId="77777777" w:rsidR="006F3DB0" w:rsidRDefault="006F3DB0" w:rsidP="006F3DB0">
      <w:pPr>
        <w:rPr>
          <w:rFonts w:hint="eastAsia"/>
        </w:rPr>
      </w:pPr>
      <w:r>
        <w:rPr>
          <w:rFonts w:hint="eastAsia"/>
        </w:rPr>
        <w:t>第三十二条　行业协会商会等组织应当加强行业自律，引导、督促经营者守法诚信经营，制定的行业规则、自律规则、示范合同和相关标准等应当有利于保护消费者合法权益。</w:t>
      </w:r>
    </w:p>
    <w:p w14:paraId="76D6F83F" w14:textId="77777777" w:rsidR="006F3DB0" w:rsidRDefault="006F3DB0" w:rsidP="006F3DB0">
      <w:pPr>
        <w:rPr>
          <w:rFonts w:hint="eastAsia"/>
        </w:rPr>
      </w:pPr>
    </w:p>
    <w:p w14:paraId="2FFE83EC" w14:textId="77777777" w:rsidR="006F3DB0" w:rsidRDefault="006F3DB0" w:rsidP="006F3DB0">
      <w:pPr>
        <w:rPr>
          <w:rFonts w:hint="eastAsia"/>
        </w:rPr>
      </w:pPr>
      <w:r>
        <w:rPr>
          <w:rFonts w:hint="eastAsia"/>
        </w:rPr>
        <w:lastRenderedPageBreak/>
        <w:t>第三十三条　国家鼓励、支持一切组织和个人对损害消费者合法权益的行为进行社会监督。</w:t>
      </w:r>
    </w:p>
    <w:p w14:paraId="5217B21A" w14:textId="77777777" w:rsidR="006F3DB0" w:rsidRDefault="006F3DB0" w:rsidP="006F3DB0">
      <w:pPr>
        <w:rPr>
          <w:rFonts w:hint="eastAsia"/>
        </w:rPr>
      </w:pPr>
    </w:p>
    <w:p w14:paraId="72186037" w14:textId="77777777" w:rsidR="006F3DB0" w:rsidRDefault="006F3DB0" w:rsidP="006F3DB0">
      <w:pPr>
        <w:rPr>
          <w:rFonts w:hint="eastAsia"/>
        </w:rPr>
      </w:pPr>
      <w:r>
        <w:rPr>
          <w:rFonts w:hint="eastAsia"/>
        </w:rPr>
        <w:t>大众传播媒介应当真实、客观、公正地报道涉及消费者权益的相关事项，加强消费者维权相关知识的宣传普及，对损害消费者合法权益的行为进行舆论监督。</w:t>
      </w:r>
    </w:p>
    <w:p w14:paraId="2C3016D7" w14:textId="77777777" w:rsidR="006F3DB0" w:rsidRDefault="006F3DB0" w:rsidP="006F3DB0">
      <w:pPr>
        <w:rPr>
          <w:rFonts w:hint="eastAsia"/>
        </w:rPr>
      </w:pPr>
    </w:p>
    <w:p w14:paraId="4BE90F7F" w14:textId="77777777" w:rsidR="006F3DB0" w:rsidRDefault="006F3DB0" w:rsidP="006F3DB0">
      <w:pPr>
        <w:rPr>
          <w:rFonts w:hint="eastAsia"/>
        </w:rPr>
      </w:pPr>
    </w:p>
    <w:p w14:paraId="4704495D" w14:textId="77777777" w:rsidR="006F3DB0" w:rsidRDefault="006F3DB0" w:rsidP="006F3DB0">
      <w:pPr>
        <w:rPr>
          <w:rFonts w:hint="eastAsia"/>
        </w:rPr>
      </w:pPr>
    </w:p>
    <w:p w14:paraId="0A7F408B" w14:textId="77777777" w:rsidR="006F3DB0" w:rsidRDefault="006F3DB0" w:rsidP="006F3DB0">
      <w:pPr>
        <w:rPr>
          <w:rFonts w:hint="eastAsia"/>
        </w:rPr>
      </w:pPr>
      <w:r>
        <w:rPr>
          <w:rFonts w:hint="eastAsia"/>
        </w:rPr>
        <w:t>第四章　消费者组织</w:t>
      </w:r>
    </w:p>
    <w:p w14:paraId="4EDBBA1C" w14:textId="77777777" w:rsidR="006F3DB0" w:rsidRDefault="006F3DB0" w:rsidP="006F3DB0">
      <w:pPr>
        <w:rPr>
          <w:rFonts w:hint="eastAsia"/>
        </w:rPr>
      </w:pPr>
    </w:p>
    <w:p w14:paraId="5E7FA50D" w14:textId="77777777" w:rsidR="006F3DB0" w:rsidRDefault="006F3DB0" w:rsidP="006F3DB0">
      <w:pPr>
        <w:rPr>
          <w:rFonts w:hint="eastAsia"/>
        </w:rPr>
      </w:pPr>
    </w:p>
    <w:p w14:paraId="61EBDE9A" w14:textId="77777777" w:rsidR="006F3DB0" w:rsidRDefault="006F3DB0" w:rsidP="006F3DB0">
      <w:pPr>
        <w:rPr>
          <w:rFonts w:hint="eastAsia"/>
        </w:rPr>
      </w:pPr>
    </w:p>
    <w:p w14:paraId="30C7B5F4" w14:textId="77777777" w:rsidR="006F3DB0" w:rsidRDefault="006F3DB0" w:rsidP="006F3DB0">
      <w:pPr>
        <w:rPr>
          <w:rFonts w:hint="eastAsia"/>
        </w:rPr>
      </w:pPr>
      <w:r>
        <w:rPr>
          <w:rFonts w:hint="eastAsia"/>
        </w:rPr>
        <w:t>第三十四条　消费者协会和其他依法成立的消费者组织应当按照消费者权益保护法的规定履行职责。</w:t>
      </w:r>
    </w:p>
    <w:p w14:paraId="789C1CB7" w14:textId="77777777" w:rsidR="006F3DB0" w:rsidRDefault="006F3DB0" w:rsidP="006F3DB0">
      <w:pPr>
        <w:rPr>
          <w:rFonts w:hint="eastAsia"/>
        </w:rPr>
      </w:pPr>
    </w:p>
    <w:p w14:paraId="180698D6" w14:textId="77777777" w:rsidR="006F3DB0" w:rsidRDefault="006F3DB0" w:rsidP="006F3DB0">
      <w:pPr>
        <w:rPr>
          <w:rFonts w:hint="eastAsia"/>
        </w:rPr>
      </w:pPr>
      <w:r>
        <w:rPr>
          <w:rFonts w:hint="eastAsia"/>
        </w:rPr>
        <w:t>第三十五条　各级人民政府应当加强消费者协会组织建设，对消费者协会履行职责予以必要的经费等支持。</w:t>
      </w:r>
    </w:p>
    <w:p w14:paraId="50220310" w14:textId="77777777" w:rsidR="006F3DB0" w:rsidRDefault="006F3DB0" w:rsidP="006F3DB0">
      <w:pPr>
        <w:rPr>
          <w:rFonts w:hint="eastAsia"/>
        </w:rPr>
      </w:pPr>
    </w:p>
    <w:p w14:paraId="43DC54EE" w14:textId="77777777" w:rsidR="006F3DB0" w:rsidRDefault="006F3DB0" w:rsidP="006F3DB0">
      <w:pPr>
        <w:rPr>
          <w:rFonts w:hint="eastAsia"/>
        </w:rPr>
      </w:pPr>
      <w:r>
        <w:rPr>
          <w:rFonts w:hint="eastAsia"/>
        </w:rPr>
        <w:t>第三十六条　有关行政部门应当认真听取消费者协会的意见和建议。对于消费者协会向有关行政部门反映的侵害消费者合法权益的问题，有关行政部门应当及时调查处理并予以回复；对于立案查处的案件，有关行政部门应当将处理结果告知消费者协会。</w:t>
      </w:r>
    </w:p>
    <w:p w14:paraId="76B2F950" w14:textId="77777777" w:rsidR="006F3DB0" w:rsidRDefault="006F3DB0" w:rsidP="006F3DB0">
      <w:pPr>
        <w:rPr>
          <w:rFonts w:hint="eastAsia"/>
        </w:rPr>
      </w:pPr>
    </w:p>
    <w:p w14:paraId="4B135D82" w14:textId="77777777" w:rsidR="006F3DB0" w:rsidRDefault="006F3DB0" w:rsidP="006F3DB0">
      <w:pPr>
        <w:rPr>
          <w:rFonts w:hint="eastAsia"/>
        </w:rPr>
      </w:pPr>
      <w:r>
        <w:rPr>
          <w:rFonts w:hint="eastAsia"/>
        </w:rPr>
        <w:t>第三十七条　消费者协会应当加强消费普法宣传和消费引导，向消费者提供消费维权服务与支持，提高消费者维护自身合法权益的能力。</w:t>
      </w:r>
    </w:p>
    <w:p w14:paraId="40F73059" w14:textId="77777777" w:rsidR="006F3DB0" w:rsidRDefault="006F3DB0" w:rsidP="006F3DB0">
      <w:pPr>
        <w:rPr>
          <w:rFonts w:hint="eastAsia"/>
        </w:rPr>
      </w:pPr>
    </w:p>
    <w:p w14:paraId="6606A44A" w14:textId="77777777" w:rsidR="006F3DB0" w:rsidRDefault="006F3DB0" w:rsidP="006F3DB0">
      <w:pPr>
        <w:rPr>
          <w:rFonts w:hint="eastAsia"/>
        </w:rPr>
      </w:pPr>
      <w:r>
        <w:rPr>
          <w:rFonts w:hint="eastAsia"/>
        </w:rPr>
        <w:t>消费者协会应当及时总结、推广保护消费者合法权益的典型案例和经验做法，引导、支持经营者依法合规开展经营活动。</w:t>
      </w:r>
    </w:p>
    <w:p w14:paraId="27D9A28C" w14:textId="77777777" w:rsidR="006F3DB0" w:rsidRDefault="006F3DB0" w:rsidP="006F3DB0">
      <w:pPr>
        <w:rPr>
          <w:rFonts w:hint="eastAsia"/>
        </w:rPr>
      </w:pPr>
    </w:p>
    <w:p w14:paraId="633D8B68" w14:textId="77777777" w:rsidR="006F3DB0" w:rsidRDefault="006F3DB0" w:rsidP="006F3DB0">
      <w:pPr>
        <w:rPr>
          <w:rFonts w:hint="eastAsia"/>
        </w:rPr>
      </w:pPr>
      <w:r>
        <w:rPr>
          <w:rFonts w:hint="eastAsia"/>
        </w:rPr>
        <w:t>第三十八条　消费者协会可以组织开展比较试验、消费调查、消费评议、投诉信息公</w:t>
      </w:r>
      <w:r>
        <w:rPr>
          <w:rFonts w:hint="eastAsia"/>
        </w:rPr>
        <w:lastRenderedPageBreak/>
        <w:t>示、对投诉商品提请鉴定、发布消费提示警示等，反映商品和服务状况、消费者意见和消费维权情况。</w:t>
      </w:r>
    </w:p>
    <w:p w14:paraId="4B19F79C" w14:textId="77777777" w:rsidR="006F3DB0" w:rsidRDefault="006F3DB0" w:rsidP="006F3DB0">
      <w:pPr>
        <w:rPr>
          <w:rFonts w:hint="eastAsia"/>
        </w:rPr>
      </w:pPr>
    </w:p>
    <w:p w14:paraId="3E3D0BEA" w14:textId="77777777" w:rsidR="006F3DB0" w:rsidRDefault="006F3DB0" w:rsidP="006F3DB0">
      <w:pPr>
        <w:rPr>
          <w:rFonts w:hint="eastAsia"/>
        </w:rPr>
      </w:pPr>
      <w:r>
        <w:rPr>
          <w:rFonts w:hint="eastAsia"/>
        </w:rPr>
        <w:t>第三十九条　消费者协会可以就消费者权益保护事项向有关经营者、行业组织提出改进意见或者进行指导谈话，加强消费者、经营者、行业组织、专业机构、有关行政部门等各相关方的组织协调，推动解决涉及消费者合法权益保护的重要问题。</w:t>
      </w:r>
    </w:p>
    <w:p w14:paraId="46FEED98" w14:textId="77777777" w:rsidR="006F3DB0" w:rsidRDefault="006F3DB0" w:rsidP="006F3DB0">
      <w:pPr>
        <w:rPr>
          <w:rFonts w:hint="eastAsia"/>
        </w:rPr>
      </w:pPr>
    </w:p>
    <w:p w14:paraId="3CEDB50A" w14:textId="77777777" w:rsidR="006F3DB0" w:rsidRDefault="006F3DB0" w:rsidP="006F3DB0">
      <w:pPr>
        <w:rPr>
          <w:rFonts w:hint="eastAsia"/>
        </w:rPr>
      </w:pPr>
      <w:r>
        <w:rPr>
          <w:rFonts w:hint="eastAsia"/>
        </w:rPr>
        <w:t>第四十条　消费者协会可以就消费者投诉的损害消费者合法权益的行为开展调查，与有关经营者核实情况，约请有关经营者到场陈述事实意见、提供证据资料等。</w:t>
      </w:r>
    </w:p>
    <w:p w14:paraId="06470BCA" w14:textId="77777777" w:rsidR="006F3DB0" w:rsidRDefault="006F3DB0" w:rsidP="006F3DB0">
      <w:pPr>
        <w:rPr>
          <w:rFonts w:hint="eastAsia"/>
        </w:rPr>
      </w:pPr>
    </w:p>
    <w:p w14:paraId="6E9BFEF9" w14:textId="77777777" w:rsidR="006F3DB0" w:rsidRDefault="006F3DB0" w:rsidP="006F3DB0">
      <w:pPr>
        <w:rPr>
          <w:rFonts w:hint="eastAsia"/>
        </w:rPr>
      </w:pPr>
      <w:r>
        <w:rPr>
          <w:rFonts w:hint="eastAsia"/>
        </w:rPr>
        <w:t>第四十一条　对侵害众多消费者合法权益的行为，中国消费者协会以及在省、自治区、直辖市设立的消费者协会，可以向人民法院提起诉讼。</w:t>
      </w:r>
    </w:p>
    <w:p w14:paraId="7191984E" w14:textId="77777777" w:rsidR="006F3DB0" w:rsidRDefault="006F3DB0" w:rsidP="006F3DB0">
      <w:pPr>
        <w:rPr>
          <w:rFonts w:hint="eastAsia"/>
        </w:rPr>
      </w:pPr>
    </w:p>
    <w:p w14:paraId="798CE04B" w14:textId="77777777" w:rsidR="006F3DB0" w:rsidRDefault="006F3DB0" w:rsidP="006F3DB0">
      <w:pPr>
        <w:rPr>
          <w:rFonts w:hint="eastAsia"/>
        </w:rPr>
      </w:pPr>
    </w:p>
    <w:p w14:paraId="2C85961B" w14:textId="77777777" w:rsidR="006F3DB0" w:rsidRDefault="006F3DB0" w:rsidP="006F3DB0">
      <w:pPr>
        <w:rPr>
          <w:rFonts w:hint="eastAsia"/>
        </w:rPr>
      </w:pPr>
    </w:p>
    <w:p w14:paraId="1BDC6333" w14:textId="77777777" w:rsidR="006F3DB0" w:rsidRDefault="006F3DB0" w:rsidP="006F3DB0">
      <w:pPr>
        <w:rPr>
          <w:rFonts w:hint="eastAsia"/>
        </w:rPr>
      </w:pPr>
      <w:r>
        <w:rPr>
          <w:rFonts w:hint="eastAsia"/>
        </w:rPr>
        <w:t>第五章　争议的解决</w:t>
      </w:r>
    </w:p>
    <w:p w14:paraId="70D669C0" w14:textId="77777777" w:rsidR="006F3DB0" w:rsidRDefault="006F3DB0" w:rsidP="006F3DB0">
      <w:pPr>
        <w:rPr>
          <w:rFonts w:hint="eastAsia"/>
        </w:rPr>
      </w:pPr>
    </w:p>
    <w:p w14:paraId="6CA3DCDD" w14:textId="77777777" w:rsidR="006F3DB0" w:rsidRDefault="006F3DB0" w:rsidP="006F3DB0">
      <w:pPr>
        <w:rPr>
          <w:rFonts w:hint="eastAsia"/>
        </w:rPr>
      </w:pPr>
    </w:p>
    <w:p w14:paraId="655CFCB3" w14:textId="77777777" w:rsidR="006F3DB0" w:rsidRDefault="006F3DB0" w:rsidP="006F3DB0">
      <w:pPr>
        <w:rPr>
          <w:rFonts w:hint="eastAsia"/>
        </w:rPr>
      </w:pPr>
    </w:p>
    <w:p w14:paraId="3B5746F4" w14:textId="77777777" w:rsidR="006F3DB0" w:rsidRDefault="006F3DB0" w:rsidP="006F3DB0">
      <w:pPr>
        <w:rPr>
          <w:rFonts w:hint="eastAsia"/>
        </w:rPr>
      </w:pPr>
      <w:r>
        <w:rPr>
          <w:rFonts w:hint="eastAsia"/>
        </w:rPr>
        <w:t>第四十二条　消费者应当文明、理性消费，提高自我保护意识，依法维护自身合法权益，在发生消费争议时依法维权。</w:t>
      </w:r>
    </w:p>
    <w:p w14:paraId="1E49D602" w14:textId="77777777" w:rsidR="006F3DB0" w:rsidRDefault="006F3DB0" w:rsidP="006F3DB0">
      <w:pPr>
        <w:rPr>
          <w:rFonts w:hint="eastAsia"/>
        </w:rPr>
      </w:pPr>
    </w:p>
    <w:p w14:paraId="11A3DCA0" w14:textId="77777777" w:rsidR="006F3DB0" w:rsidRDefault="006F3DB0" w:rsidP="006F3DB0">
      <w:pPr>
        <w:rPr>
          <w:rFonts w:hint="eastAsia"/>
        </w:rPr>
      </w:pPr>
      <w:r>
        <w:rPr>
          <w:rFonts w:hint="eastAsia"/>
        </w:rPr>
        <w:t>第四十三条　各级人民政府市场监督管理部门和其他有关行政部门应当推动、健全消费争议多元化解决机制，引导消费者依法通过协商、调解、投诉、仲裁、诉讼等方式维护自身合法权益。</w:t>
      </w:r>
    </w:p>
    <w:p w14:paraId="5653AE0E" w14:textId="77777777" w:rsidR="006F3DB0" w:rsidRDefault="006F3DB0" w:rsidP="006F3DB0">
      <w:pPr>
        <w:rPr>
          <w:rFonts w:hint="eastAsia"/>
        </w:rPr>
      </w:pPr>
    </w:p>
    <w:p w14:paraId="6349374F" w14:textId="77777777" w:rsidR="006F3DB0" w:rsidRDefault="006F3DB0" w:rsidP="006F3DB0">
      <w:pPr>
        <w:rPr>
          <w:rFonts w:hint="eastAsia"/>
        </w:rPr>
      </w:pPr>
      <w:r>
        <w:rPr>
          <w:rFonts w:hint="eastAsia"/>
        </w:rPr>
        <w:t>第四十四条　经营者应当建立便捷、高效的投诉处理机制，及时解决消费争议。</w:t>
      </w:r>
    </w:p>
    <w:p w14:paraId="0ADBC4F1" w14:textId="77777777" w:rsidR="006F3DB0" w:rsidRDefault="006F3DB0" w:rsidP="006F3DB0">
      <w:pPr>
        <w:rPr>
          <w:rFonts w:hint="eastAsia"/>
        </w:rPr>
      </w:pPr>
    </w:p>
    <w:p w14:paraId="2C1F12F7" w14:textId="77777777" w:rsidR="006F3DB0" w:rsidRDefault="006F3DB0" w:rsidP="006F3DB0">
      <w:pPr>
        <w:rPr>
          <w:rFonts w:hint="eastAsia"/>
        </w:rPr>
      </w:pPr>
      <w:r>
        <w:rPr>
          <w:rFonts w:hint="eastAsia"/>
        </w:rPr>
        <w:t>鼓励和引导经营者建立健全首问负责、先行赔付、在线争议解决等制度，及时预防和</w:t>
      </w:r>
      <w:r>
        <w:rPr>
          <w:rFonts w:hint="eastAsia"/>
        </w:rPr>
        <w:lastRenderedPageBreak/>
        <w:t>解决消费争议。</w:t>
      </w:r>
    </w:p>
    <w:p w14:paraId="3F275729" w14:textId="77777777" w:rsidR="006F3DB0" w:rsidRDefault="006F3DB0" w:rsidP="006F3DB0">
      <w:pPr>
        <w:rPr>
          <w:rFonts w:hint="eastAsia"/>
        </w:rPr>
      </w:pPr>
    </w:p>
    <w:p w14:paraId="63479A08" w14:textId="77777777" w:rsidR="006F3DB0" w:rsidRDefault="006F3DB0" w:rsidP="006F3DB0">
      <w:pPr>
        <w:rPr>
          <w:rFonts w:hint="eastAsia"/>
        </w:rPr>
      </w:pPr>
      <w:r>
        <w:rPr>
          <w:rFonts w:hint="eastAsia"/>
        </w:rPr>
        <w:t>第四十五条　消费者和经营者发生消费争议，请求消费者协会或者依法成立的其他调解组织进行调解的，相关组织应当及时处理。</w:t>
      </w:r>
    </w:p>
    <w:p w14:paraId="4CED1273" w14:textId="77777777" w:rsidR="006F3DB0" w:rsidRDefault="006F3DB0" w:rsidP="006F3DB0">
      <w:pPr>
        <w:rPr>
          <w:rFonts w:hint="eastAsia"/>
        </w:rPr>
      </w:pPr>
    </w:p>
    <w:p w14:paraId="3DE9B50C" w14:textId="77777777" w:rsidR="006F3DB0" w:rsidRDefault="006F3DB0" w:rsidP="006F3DB0">
      <w:pPr>
        <w:rPr>
          <w:rFonts w:hint="eastAsia"/>
        </w:rPr>
      </w:pPr>
      <w:r>
        <w:rPr>
          <w:rFonts w:hint="eastAsia"/>
        </w:rPr>
        <w:t>第四十六条　消费者和经营者发生消费争议向市场监督管理部门或者其他有关行政部门投诉的，应当提供真实身份信息，有明确的被投诉人、具体的投诉请求和事实依据。</w:t>
      </w:r>
    </w:p>
    <w:p w14:paraId="49D35D15" w14:textId="77777777" w:rsidR="006F3DB0" w:rsidRDefault="006F3DB0" w:rsidP="006F3DB0">
      <w:pPr>
        <w:rPr>
          <w:rFonts w:hint="eastAsia"/>
        </w:rPr>
      </w:pPr>
    </w:p>
    <w:p w14:paraId="4CA6D2A8" w14:textId="77777777" w:rsidR="006F3DB0" w:rsidRDefault="006F3DB0" w:rsidP="006F3DB0">
      <w:pPr>
        <w:rPr>
          <w:rFonts w:hint="eastAsia"/>
        </w:rPr>
      </w:pPr>
      <w:r>
        <w:rPr>
          <w:rFonts w:hint="eastAsia"/>
        </w:rPr>
        <w:t>有关行政部门应当自收到投诉之日起7个工作日内，予以处理并告知消费者。对不符合规定的投诉决定不予受理的，应当告知消费者不予受理的理由和其他解决争议的途径。</w:t>
      </w:r>
    </w:p>
    <w:p w14:paraId="36EC63AE" w14:textId="77777777" w:rsidR="006F3DB0" w:rsidRDefault="006F3DB0" w:rsidP="006F3DB0">
      <w:pPr>
        <w:rPr>
          <w:rFonts w:hint="eastAsia"/>
        </w:rPr>
      </w:pPr>
    </w:p>
    <w:p w14:paraId="25B8CC3A" w14:textId="77777777" w:rsidR="006F3DB0" w:rsidRDefault="006F3DB0" w:rsidP="006F3DB0">
      <w:pPr>
        <w:rPr>
          <w:rFonts w:hint="eastAsia"/>
        </w:rPr>
      </w:pPr>
      <w:r>
        <w:rPr>
          <w:rFonts w:hint="eastAsia"/>
        </w:rPr>
        <w:t>有关行政部门受理投诉后，消费者和经营者同意调解的，有关行政部门应当依据职责及时调解，并在受理之日起60日内调解完毕；调解不成的应当终止调解。调解过程中需要鉴定、检测的，鉴定、检测时间不计算在60日内。</w:t>
      </w:r>
    </w:p>
    <w:p w14:paraId="3D7F8185" w14:textId="77777777" w:rsidR="006F3DB0" w:rsidRDefault="006F3DB0" w:rsidP="006F3DB0">
      <w:pPr>
        <w:rPr>
          <w:rFonts w:hint="eastAsia"/>
        </w:rPr>
      </w:pPr>
    </w:p>
    <w:p w14:paraId="5F98AAD9" w14:textId="77777777" w:rsidR="006F3DB0" w:rsidRDefault="006F3DB0" w:rsidP="006F3DB0">
      <w:pPr>
        <w:rPr>
          <w:rFonts w:hint="eastAsia"/>
        </w:rPr>
      </w:pPr>
      <w:r>
        <w:rPr>
          <w:rFonts w:hint="eastAsia"/>
        </w:rPr>
        <w:t>有关行政部门经消费者和经营者同意，可以依法将投诉委托消费者协会或者依法成立的其他调解组织调解。</w:t>
      </w:r>
    </w:p>
    <w:p w14:paraId="7EDF375F" w14:textId="77777777" w:rsidR="006F3DB0" w:rsidRDefault="006F3DB0" w:rsidP="006F3DB0">
      <w:pPr>
        <w:rPr>
          <w:rFonts w:hint="eastAsia"/>
        </w:rPr>
      </w:pPr>
    </w:p>
    <w:p w14:paraId="545C30F8" w14:textId="77777777" w:rsidR="006F3DB0" w:rsidRDefault="006F3DB0" w:rsidP="006F3DB0">
      <w:pPr>
        <w:rPr>
          <w:rFonts w:hint="eastAsia"/>
        </w:rPr>
      </w:pPr>
      <w:r>
        <w:rPr>
          <w:rFonts w:hint="eastAsia"/>
        </w:rPr>
        <w:t>第四十七条　因消费争议需要对商品或者服务质量进行鉴定、检测的，消费者和经营者可以协商确定鉴定、检测机构。无法协商一致的，受理消费者投诉的市场监督管理部门或者其他有关行政部门可以指定鉴定、检测机构。</w:t>
      </w:r>
    </w:p>
    <w:p w14:paraId="6FCF84DD" w14:textId="77777777" w:rsidR="006F3DB0" w:rsidRDefault="006F3DB0" w:rsidP="006F3DB0">
      <w:pPr>
        <w:rPr>
          <w:rFonts w:hint="eastAsia"/>
        </w:rPr>
      </w:pPr>
    </w:p>
    <w:p w14:paraId="07290C46" w14:textId="77777777" w:rsidR="006F3DB0" w:rsidRDefault="006F3DB0" w:rsidP="006F3DB0">
      <w:pPr>
        <w:rPr>
          <w:rFonts w:hint="eastAsia"/>
        </w:rPr>
      </w:pPr>
      <w:r>
        <w:rPr>
          <w:rFonts w:hint="eastAsia"/>
        </w:rPr>
        <w:t>对于重大、复杂、涉及众多消费者合法权益的消费争议，可以由市场监督管理部门或者其他有关行政部门纳入抽查检验程序，委托具备相应资质的机构进行鉴定、检测。</w:t>
      </w:r>
    </w:p>
    <w:p w14:paraId="4CC881D1" w14:textId="77777777" w:rsidR="006F3DB0" w:rsidRDefault="006F3DB0" w:rsidP="006F3DB0">
      <w:pPr>
        <w:rPr>
          <w:rFonts w:hint="eastAsia"/>
        </w:rPr>
      </w:pPr>
    </w:p>
    <w:p w14:paraId="43290518" w14:textId="77777777" w:rsidR="006F3DB0" w:rsidRDefault="006F3DB0" w:rsidP="006F3DB0">
      <w:pPr>
        <w:rPr>
          <w:rFonts w:hint="eastAsia"/>
        </w:rPr>
      </w:pPr>
    </w:p>
    <w:p w14:paraId="17B53F37" w14:textId="77777777" w:rsidR="006F3DB0" w:rsidRDefault="006F3DB0" w:rsidP="006F3DB0">
      <w:pPr>
        <w:rPr>
          <w:rFonts w:hint="eastAsia"/>
        </w:rPr>
      </w:pPr>
    </w:p>
    <w:p w14:paraId="1F46DE20" w14:textId="77777777" w:rsidR="006F3DB0" w:rsidRDefault="006F3DB0" w:rsidP="006F3DB0">
      <w:pPr>
        <w:rPr>
          <w:rFonts w:hint="eastAsia"/>
        </w:rPr>
      </w:pPr>
      <w:r>
        <w:rPr>
          <w:rFonts w:hint="eastAsia"/>
        </w:rPr>
        <w:t>第六章　法律责任</w:t>
      </w:r>
    </w:p>
    <w:p w14:paraId="7CC42D7D" w14:textId="77777777" w:rsidR="006F3DB0" w:rsidRDefault="006F3DB0" w:rsidP="006F3DB0">
      <w:pPr>
        <w:rPr>
          <w:rFonts w:hint="eastAsia"/>
        </w:rPr>
      </w:pPr>
    </w:p>
    <w:p w14:paraId="0D1219A3" w14:textId="77777777" w:rsidR="006F3DB0" w:rsidRDefault="006F3DB0" w:rsidP="006F3DB0">
      <w:pPr>
        <w:rPr>
          <w:rFonts w:hint="eastAsia"/>
        </w:rPr>
      </w:pPr>
    </w:p>
    <w:p w14:paraId="0A6E3432" w14:textId="77777777" w:rsidR="006F3DB0" w:rsidRDefault="006F3DB0" w:rsidP="006F3DB0">
      <w:pPr>
        <w:rPr>
          <w:rFonts w:hint="eastAsia"/>
        </w:rPr>
      </w:pPr>
    </w:p>
    <w:p w14:paraId="40D51B8F" w14:textId="77777777" w:rsidR="006F3DB0" w:rsidRDefault="006F3DB0" w:rsidP="006F3DB0">
      <w:pPr>
        <w:rPr>
          <w:rFonts w:hint="eastAsia"/>
        </w:rPr>
      </w:pPr>
      <w:r>
        <w:rPr>
          <w:rFonts w:hint="eastAsia"/>
        </w:rPr>
        <w:t>第四十八条　经营者提供商品或者服务，违反消费者权益保护法和本条例有关规定，侵害消费者合法权益的，依法承担民事责任。</w:t>
      </w:r>
    </w:p>
    <w:p w14:paraId="4A8F1C08" w14:textId="77777777" w:rsidR="006F3DB0" w:rsidRDefault="006F3DB0" w:rsidP="006F3DB0">
      <w:pPr>
        <w:rPr>
          <w:rFonts w:hint="eastAsia"/>
        </w:rPr>
      </w:pPr>
    </w:p>
    <w:p w14:paraId="6F334C00" w14:textId="77777777" w:rsidR="006F3DB0" w:rsidRDefault="006F3DB0" w:rsidP="006F3DB0">
      <w:pPr>
        <w:rPr>
          <w:rFonts w:hint="eastAsia"/>
        </w:rPr>
      </w:pPr>
      <w:r>
        <w:rPr>
          <w:rFonts w:hint="eastAsia"/>
        </w:rPr>
        <w:t>第四十九条　经营者提供商品或者服务有欺诈行为的，消费者有权根据消费者权益保护法第五十五条第一款的规定要求经营者予以赔偿。但是，商品或者服务的标签标识、说明书、宣传材料等存在不影响商品或者服务质量且不会对消费者造成误导的瑕疵的除外。</w:t>
      </w:r>
    </w:p>
    <w:p w14:paraId="1DF787D3" w14:textId="77777777" w:rsidR="006F3DB0" w:rsidRDefault="006F3DB0" w:rsidP="006F3DB0">
      <w:pPr>
        <w:rPr>
          <w:rFonts w:hint="eastAsia"/>
        </w:rPr>
      </w:pPr>
    </w:p>
    <w:p w14:paraId="3C226BD1" w14:textId="77777777" w:rsidR="006F3DB0" w:rsidRDefault="006F3DB0" w:rsidP="006F3DB0">
      <w:pPr>
        <w:rPr>
          <w:rFonts w:hint="eastAsia"/>
        </w:rPr>
      </w:pPr>
      <w:r>
        <w:rPr>
          <w:rFonts w:hint="eastAsia"/>
        </w:rPr>
        <w:t>通过夹带、掉包、造假、篡改商品生产日期、捏造事实等方式骗取经营者的赔偿或者对经营者进行敲诈勒索的，不适用消费者权益保护法第五十五条第一款的规定，依照《中华人民共和国治安管理处罚法》等有关法律、法规处理；构成犯罪的，依法追究刑事责任。</w:t>
      </w:r>
    </w:p>
    <w:p w14:paraId="0F8EF351" w14:textId="77777777" w:rsidR="006F3DB0" w:rsidRDefault="006F3DB0" w:rsidP="006F3DB0">
      <w:pPr>
        <w:rPr>
          <w:rFonts w:hint="eastAsia"/>
        </w:rPr>
      </w:pPr>
    </w:p>
    <w:p w14:paraId="7A191B5A" w14:textId="77777777" w:rsidR="006F3DB0" w:rsidRDefault="006F3DB0" w:rsidP="006F3DB0">
      <w:pPr>
        <w:rPr>
          <w:rFonts w:hint="eastAsia"/>
        </w:rPr>
      </w:pPr>
      <w:r>
        <w:rPr>
          <w:rFonts w:hint="eastAsia"/>
        </w:rPr>
        <w:t>第五十条　经营者违反本条例第十条至第十四条、第十六条、第十七条、第十九条至第二十一条规定，其他有关法律、法规对处罚机关和处罚方式有规定的，依照法律、法规的规定执行；法律、法规未作规定的，由市场监督管理部门或者其他有关行政部门责令改正，可以根据情节单处或者并处警告、没收违法所得、处以违法所得1倍以上5倍以下的罚款，没有违法所得的，处以30万元以下的罚款；情节严重的，责令停业整顿、吊销营业执照。</w:t>
      </w:r>
    </w:p>
    <w:p w14:paraId="303B3CFD" w14:textId="77777777" w:rsidR="006F3DB0" w:rsidRDefault="006F3DB0" w:rsidP="006F3DB0">
      <w:pPr>
        <w:rPr>
          <w:rFonts w:hint="eastAsia"/>
        </w:rPr>
      </w:pPr>
    </w:p>
    <w:p w14:paraId="6B9F81F6" w14:textId="77777777" w:rsidR="006F3DB0" w:rsidRDefault="006F3DB0" w:rsidP="006F3DB0">
      <w:pPr>
        <w:rPr>
          <w:rFonts w:hint="eastAsia"/>
        </w:rPr>
      </w:pPr>
      <w:r>
        <w:rPr>
          <w:rFonts w:hint="eastAsia"/>
        </w:rPr>
        <w:t>经营者违反本条例第二十二条规定的，由有关行政部门责令改正，可以根据情节单处或者并处警告、没收违法所得、处以违法所得1倍以上10倍以下的罚款，没有违法所得的，处以50万元以下的罚款；情节严重的，责令停业整顿、吊销营业执照。</w:t>
      </w:r>
    </w:p>
    <w:p w14:paraId="6149A237" w14:textId="77777777" w:rsidR="006F3DB0" w:rsidRDefault="006F3DB0" w:rsidP="006F3DB0">
      <w:pPr>
        <w:rPr>
          <w:rFonts w:hint="eastAsia"/>
        </w:rPr>
      </w:pPr>
    </w:p>
    <w:p w14:paraId="60E10EE4" w14:textId="77777777" w:rsidR="006F3DB0" w:rsidRDefault="006F3DB0" w:rsidP="006F3DB0">
      <w:pPr>
        <w:rPr>
          <w:rFonts w:hint="eastAsia"/>
        </w:rPr>
      </w:pPr>
      <w:r>
        <w:rPr>
          <w:rFonts w:hint="eastAsia"/>
        </w:rPr>
        <w:t>经营者违反本条例其他规定的，依照消费者权益保护法第五十六条的规定予以处罚。</w:t>
      </w:r>
    </w:p>
    <w:p w14:paraId="350524C9" w14:textId="77777777" w:rsidR="006F3DB0" w:rsidRDefault="006F3DB0" w:rsidP="006F3DB0">
      <w:pPr>
        <w:rPr>
          <w:rFonts w:hint="eastAsia"/>
        </w:rPr>
      </w:pPr>
    </w:p>
    <w:p w14:paraId="2160F256" w14:textId="77777777" w:rsidR="006F3DB0" w:rsidRDefault="006F3DB0" w:rsidP="006F3DB0">
      <w:pPr>
        <w:rPr>
          <w:rFonts w:hint="eastAsia"/>
        </w:rPr>
      </w:pPr>
      <w:r>
        <w:rPr>
          <w:rFonts w:hint="eastAsia"/>
        </w:rPr>
        <w:t>第五十一条　经营者主动消除或者减轻违法行为危害后果的，违法行为轻微并及时改正且没有造成危害后果的，或者初次违法且危害后果轻微并及时改正的，依照《中华人民共和国行政处罚法》的规定从轻、减轻或者不予处罚。</w:t>
      </w:r>
    </w:p>
    <w:p w14:paraId="1F3D9361" w14:textId="77777777" w:rsidR="006F3DB0" w:rsidRDefault="006F3DB0" w:rsidP="006F3DB0">
      <w:pPr>
        <w:rPr>
          <w:rFonts w:hint="eastAsia"/>
        </w:rPr>
      </w:pPr>
    </w:p>
    <w:p w14:paraId="184BA451" w14:textId="77777777" w:rsidR="006F3DB0" w:rsidRDefault="006F3DB0" w:rsidP="006F3DB0">
      <w:pPr>
        <w:rPr>
          <w:rFonts w:hint="eastAsia"/>
        </w:rPr>
      </w:pPr>
      <w:r>
        <w:rPr>
          <w:rFonts w:hint="eastAsia"/>
        </w:rPr>
        <w:t>第五十二条　有关行政部门工作人员未按照本条例规定履行消费者权益保护职责，玩忽职守或者包庇经营者侵害消费者合法权益的行为的，依法给予处分；构成犯罪的，依法追究刑事责任。</w:t>
      </w:r>
    </w:p>
    <w:p w14:paraId="28EB741F" w14:textId="77777777" w:rsidR="006F3DB0" w:rsidRDefault="006F3DB0" w:rsidP="006F3DB0">
      <w:pPr>
        <w:rPr>
          <w:rFonts w:hint="eastAsia"/>
        </w:rPr>
      </w:pPr>
    </w:p>
    <w:p w14:paraId="6BD281AE" w14:textId="77777777" w:rsidR="006F3DB0" w:rsidRDefault="006F3DB0" w:rsidP="006F3DB0">
      <w:pPr>
        <w:rPr>
          <w:rFonts w:hint="eastAsia"/>
        </w:rPr>
      </w:pPr>
    </w:p>
    <w:p w14:paraId="05C5E7CD" w14:textId="77777777" w:rsidR="006F3DB0" w:rsidRDefault="006F3DB0" w:rsidP="006F3DB0">
      <w:pPr>
        <w:rPr>
          <w:rFonts w:hint="eastAsia"/>
        </w:rPr>
      </w:pPr>
    </w:p>
    <w:p w14:paraId="145A530E" w14:textId="77777777" w:rsidR="006F3DB0" w:rsidRDefault="006F3DB0" w:rsidP="006F3DB0">
      <w:pPr>
        <w:rPr>
          <w:rFonts w:hint="eastAsia"/>
        </w:rPr>
      </w:pPr>
      <w:r>
        <w:rPr>
          <w:rFonts w:hint="eastAsia"/>
        </w:rPr>
        <w:t>第七章　附　　则</w:t>
      </w:r>
    </w:p>
    <w:p w14:paraId="683100AC" w14:textId="77777777" w:rsidR="006F3DB0" w:rsidRDefault="006F3DB0" w:rsidP="006F3DB0">
      <w:pPr>
        <w:rPr>
          <w:rFonts w:hint="eastAsia"/>
        </w:rPr>
      </w:pPr>
    </w:p>
    <w:p w14:paraId="3AF3B65A" w14:textId="77777777" w:rsidR="006F3DB0" w:rsidRDefault="006F3DB0" w:rsidP="006F3DB0">
      <w:pPr>
        <w:rPr>
          <w:rFonts w:hint="eastAsia"/>
        </w:rPr>
      </w:pPr>
    </w:p>
    <w:p w14:paraId="32A77BCE" w14:textId="77777777" w:rsidR="006F3DB0" w:rsidRDefault="006F3DB0" w:rsidP="006F3DB0">
      <w:pPr>
        <w:rPr>
          <w:rFonts w:hint="eastAsia"/>
        </w:rPr>
      </w:pPr>
    </w:p>
    <w:p w14:paraId="5188236B" w14:textId="5E4550E5" w:rsidR="003371F2" w:rsidRDefault="006F3DB0" w:rsidP="006F3DB0">
      <w:pPr>
        <w:rPr>
          <w:rFonts w:hint="eastAsia"/>
        </w:rPr>
      </w:pPr>
      <w:r>
        <w:rPr>
          <w:rFonts w:hint="eastAsia"/>
        </w:rPr>
        <w:t>第五十三条　本条例自2024年7月1日起施行</w:t>
      </w:r>
    </w:p>
    <w:sectPr w:rsidR="003371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347"/>
    <w:rsid w:val="003371F2"/>
    <w:rsid w:val="006F3DB0"/>
    <w:rsid w:val="007D4223"/>
    <w:rsid w:val="00C26347"/>
    <w:rsid w:val="00CF53F7"/>
    <w:rsid w:val="00E21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F6CBF37-F612-40B9-AB43-A357273F0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2634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2634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2634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2634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2634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2634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2634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634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634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634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2634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2634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26347"/>
    <w:rPr>
      <w:rFonts w:cstheme="majorBidi"/>
      <w:color w:val="2F5496" w:themeColor="accent1" w:themeShade="BF"/>
      <w:sz w:val="28"/>
      <w:szCs w:val="28"/>
    </w:rPr>
  </w:style>
  <w:style w:type="character" w:customStyle="1" w:styleId="50">
    <w:name w:val="标题 5 字符"/>
    <w:basedOn w:val="a0"/>
    <w:link w:val="5"/>
    <w:uiPriority w:val="9"/>
    <w:semiHidden/>
    <w:rsid w:val="00C26347"/>
    <w:rPr>
      <w:rFonts w:cstheme="majorBidi"/>
      <w:color w:val="2F5496" w:themeColor="accent1" w:themeShade="BF"/>
      <w:sz w:val="24"/>
    </w:rPr>
  </w:style>
  <w:style w:type="character" w:customStyle="1" w:styleId="60">
    <w:name w:val="标题 6 字符"/>
    <w:basedOn w:val="a0"/>
    <w:link w:val="6"/>
    <w:uiPriority w:val="9"/>
    <w:semiHidden/>
    <w:rsid w:val="00C26347"/>
    <w:rPr>
      <w:rFonts w:cstheme="majorBidi"/>
      <w:b/>
      <w:bCs/>
      <w:color w:val="2F5496" w:themeColor="accent1" w:themeShade="BF"/>
    </w:rPr>
  </w:style>
  <w:style w:type="character" w:customStyle="1" w:styleId="70">
    <w:name w:val="标题 7 字符"/>
    <w:basedOn w:val="a0"/>
    <w:link w:val="7"/>
    <w:uiPriority w:val="9"/>
    <w:semiHidden/>
    <w:rsid w:val="00C26347"/>
    <w:rPr>
      <w:rFonts w:cstheme="majorBidi"/>
      <w:b/>
      <w:bCs/>
      <w:color w:val="595959" w:themeColor="text1" w:themeTint="A6"/>
    </w:rPr>
  </w:style>
  <w:style w:type="character" w:customStyle="1" w:styleId="80">
    <w:name w:val="标题 8 字符"/>
    <w:basedOn w:val="a0"/>
    <w:link w:val="8"/>
    <w:uiPriority w:val="9"/>
    <w:semiHidden/>
    <w:rsid w:val="00C26347"/>
    <w:rPr>
      <w:rFonts w:cstheme="majorBidi"/>
      <w:color w:val="595959" w:themeColor="text1" w:themeTint="A6"/>
    </w:rPr>
  </w:style>
  <w:style w:type="character" w:customStyle="1" w:styleId="90">
    <w:name w:val="标题 9 字符"/>
    <w:basedOn w:val="a0"/>
    <w:link w:val="9"/>
    <w:uiPriority w:val="9"/>
    <w:semiHidden/>
    <w:rsid w:val="00C26347"/>
    <w:rPr>
      <w:rFonts w:eastAsiaTheme="majorEastAsia" w:cstheme="majorBidi"/>
      <w:color w:val="595959" w:themeColor="text1" w:themeTint="A6"/>
    </w:rPr>
  </w:style>
  <w:style w:type="paragraph" w:styleId="a3">
    <w:name w:val="Title"/>
    <w:basedOn w:val="a"/>
    <w:next w:val="a"/>
    <w:link w:val="a4"/>
    <w:uiPriority w:val="10"/>
    <w:qFormat/>
    <w:rsid w:val="00C2634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63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63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63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6347"/>
    <w:pPr>
      <w:spacing w:before="160"/>
      <w:jc w:val="center"/>
    </w:pPr>
    <w:rPr>
      <w:i/>
      <w:iCs/>
      <w:color w:val="404040" w:themeColor="text1" w:themeTint="BF"/>
    </w:rPr>
  </w:style>
  <w:style w:type="character" w:customStyle="1" w:styleId="a8">
    <w:name w:val="引用 字符"/>
    <w:basedOn w:val="a0"/>
    <w:link w:val="a7"/>
    <w:uiPriority w:val="29"/>
    <w:rsid w:val="00C26347"/>
    <w:rPr>
      <w:i/>
      <w:iCs/>
      <w:color w:val="404040" w:themeColor="text1" w:themeTint="BF"/>
    </w:rPr>
  </w:style>
  <w:style w:type="paragraph" w:styleId="a9">
    <w:name w:val="List Paragraph"/>
    <w:basedOn w:val="a"/>
    <w:uiPriority w:val="34"/>
    <w:qFormat/>
    <w:rsid w:val="00C26347"/>
    <w:pPr>
      <w:ind w:left="720"/>
      <w:contextualSpacing/>
    </w:pPr>
  </w:style>
  <w:style w:type="character" w:styleId="aa">
    <w:name w:val="Intense Emphasis"/>
    <w:basedOn w:val="a0"/>
    <w:uiPriority w:val="21"/>
    <w:qFormat/>
    <w:rsid w:val="00C26347"/>
    <w:rPr>
      <w:i/>
      <w:iCs/>
      <w:color w:val="2F5496" w:themeColor="accent1" w:themeShade="BF"/>
    </w:rPr>
  </w:style>
  <w:style w:type="paragraph" w:styleId="ab">
    <w:name w:val="Intense Quote"/>
    <w:basedOn w:val="a"/>
    <w:next w:val="a"/>
    <w:link w:val="ac"/>
    <w:uiPriority w:val="30"/>
    <w:qFormat/>
    <w:rsid w:val="00C26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26347"/>
    <w:rPr>
      <w:i/>
      <w:iCs/>
      <w:color w:val="2F5496" w:themeColor="accent1" w:themeShade="BF"/>
    </w:rPr>
  </w:style>
  <w:style w:type="character" w:styleId="ad">
    <w:name w:val="Intense Reference"/>
    <w:basedOn w:val="a0"/>
    <w:uiPriority w:val="32"/>
    <w:qFormat/>
    <w:rsid w:val="00C263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1033</Words>
  <Characters>5893</Characters>
  <Application>Microsoft Office Word</Application>
  <DocSecurity>0</DocSecurity>
  <Lines>49</Lines>
  <Paragraphs>13</Paragraphs>
  <ScaleCrop>false</ScaleCrop>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嘉伦 李</dc:creator>
  <cp:keywords/>
  <dc:description/>
  <cp:lastModifiedBy>嘉伦 李</cp:lastModifiedBy>
  <cp:revision>2</cp:revision>
  <dcterms:created xsi:type="dcterms:W3CDTF">2026-04-19T09:21:00Z</dcterms:created>
  <dcterms:modified xsi:type="dcterms:W3CDTF">2026-04-19T09:21:00Z</dcterms:modified>
</cp:coreProperties>
</file>