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D53EC" w14:textId="77777777" w:rsidR="003B2010" w:rsidRPr="00CD3FBF" w:rsidRDefault="005A0B9B">
      <w:pPr>
        <w:spacing w:line="276" w:lineRule="auto"/>
        <w:ind w:firstLine="0"/>
        <w:jc w:val="center"/>
        <w:rPr>
          <w:sz w:val="28"/>
          <w:szCs w:val="28"/>
          <w:lang w:val="vi-VN"/>
        </w:rPr>
      </w:pPr>
      <w:r w:rsidRPr="00CD3FBF">
        <w:rPr>
          <w:sz w:val="28"/>
          <w:szCs w:val="28"/>
          <w:lang w:val="vi-VN"/>
        </w:rPr>
        <w:t>MINISTRY OF EDUCATION &amp; TRAINING</w:t>
      </w:r>
    </w:p>
    <w:p w14:paraId="78198E9A" w14:textId="77777777" w:rsidR="003B2010" w:rsidRPr="00CD3FBF" w:rsidRDefault="005A0B9B">
      <w:pPr>
        <w:spacing w:line="276" w:lineRule="auto"/>
        <w:ind w:firstLine="0"/>
        <w:jc w:val="center"/>
        <w:rPr>
          <w:b/>
          <w:bCs/>
        </w:rPr>
      </w:pPr>
      <w:r w:rsidRPr="00CD3FBF">
        <w:rPr>
          <w:b/>
          <w:noProof/>
          <w:lang w:val="vi-VN"/>
        </w:rPr>
        <mc:AlternateContent>
          <mc:Choice Requires="wps">
            <w:drawing>
              <wp:anchor distT="0" distB="0" distL="114300" distR="114300" simplePos="0" relativeHeight="251661312" behindDoc="0" locked="0" layoutInCell="1" allowOverlap="1" wp14:anchorId="57440235" wp14:editId="67159F2A">
                <wp:simplePos x="0" y="0"/>
                <wp:positionH relativeFrom="column">
                  <wp:posOffset>1588770</wp:posOffset>
                </wp:positionH>
                <wp:positionV relativeFrom="paragraph">
                  <wp:posOffset>260985</wp:posOffset>
                </wp:positionV>
                <wp:extent cx="2200910" cy="0"/>
                <wp:effectExtent l="0" t="0" r="0" b="0"/>
                <wp:wrapNone/>
                <wp:docPr id="2013679530" name="Straight Connector 1"/>
                <wp:cNvGraphicFramePr/>
                <a:graphic xmlns:a="http://schemas.openxmlformats.org/drawingml/2006/main">
                  <a:graphicData uri="http://schemas.microsoft.com/office/word/2010/wordprocessingShape">
                    <wps:wsp>
                      <wps:cNvCnPr/>
                      <wps:spPr>
                        <a:xfrm>
                          <a:off x="0" y="0"/>
                          <a:ext cx="220093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 o:spid="_x0000_s1026" o:spt="20" style="position:absolute;left:0pt;margin-left:125.1pt;margin-top:20.55pt;height:0pt;width:173.3pt;z-index:251661312;mso-width-relative:page;mso-height-relative:page;" filled="f" stroked="t" coordsize="21600,21600" o:gfxdata="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7SlZvtYAAAAJAQAADwAAAAAAAAABACAAAAAiAAAAZHJzL2Rv&#10;d25yZXYueG1sUEsBAhQAFAAAAAgAh07iQH81FavKAQAAkQMAAA4AAAAAAAAAAQAgAAAAJQEAAGRy&#10;cy9lMm9Eb2MueG1sUEsFBgAAAAAGAAYAWQEAAGEFAAAAAA==&#10;">
                <v:fill on="f" focussize="0,0"/>
                <v:stroke color="#000000 [3200]" joinstyle="round"/>
                <v:imagedata o:title=""/>
                <o:lock v:ext="edit" aspectratio="f"/>
              </v:line>
            </w:pict>
          </mc:Fallback>
        </mc:AlternateContent>
      </w:r>
      <w:r w:rsidRPr="00CD3FBF">
        <w:rPr>
          <w:b/>
          <w:lang w:val="vi-VN"/>
        </w:rPr>
        <w:t>HO CHI MINH CITY UNIVERSITY OF ECONOMICS AND FINANCE</w:t>
      </w:r>
    </w:p>
    <w:p w14:paraId="0780A342" w14:textId="77777777" w:rsidR="003B2010" w:rsidRPr="00CD3FBF" w:rsidRDefault="005A0B9B">
      <w:pPr>
        <w:spacing w:before="0" w:line="240" w:lineRule="auto"/>
        <w:jc w:val="center"/>
        <w:rPr>
          <w:b/>
          <w:bCs/>
          <w:sz w:val="32"/>
        </w:rPr>
      </w:pPr>
      <w:r w:rsidRPr="00CD3FBF">
        <w:rPr>
          <w:b/>
          <w:noProof/>
          <w:sz w:val="28"/>
          <w:lang w:val="vi-VN"/>
        </w:rPr>
        <w:drawing>
          <wp:anchor distT="0" distB="0" distL="114300" distR="114300" simplePos="0" relativeHeight="251664384" behindDoc="0" locked="0" layoutInCell="1" allowOverlap="1" wp14:anchorId="43880E63" wp14:editId="559CB6AB">
            <wp:simplePos x="0" y="0"/>
            <wp:positionH relativeFrom="column">
              <wp:posOffset>1444625</wp:posOffset>
            </wp:positionH>
            <wp:positionV relativeFrom="paragraph">
              <wp:posOffset>441960</wp:posOffset>
            </wp:positionV>
            <wp:extent cx="2809875" cy="1933575"/>
            <wp:effectExtent l="0" t="0" r="9525" b="9525"/>
            <wp:wrapTopAndBottom/>
            <wp:docPr id="106492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28442"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809875" cy="1933575"/>
                    </a:xfrm>
                    <a:prstGeom prst="rect">
                      <a:avLst/>
                    </a:prstGeom>
                  </pic:spPr>
                </pic:pic>
              </a:graphicData>
            </a:graphic>
          </wp:anchor>
        </w:drawing>
      </w:r>
    </w:p>
    <w:p w14:paraId="6D03D172" w14:textId="77777777" w:rsidR="003B2010" w:rsidRPr="00CD3FBF" w:rsidRDefault="003B2010">
      <w:pPr>
        <w:spacing w:before="0"/>
        <w:jc w:val="center"/>
        <w:rPr>
          <w:b/>
          <w:bCs/>
          <w:sz w:val="32"/>
        </w:rPr>
      </w:pPr>
    </w:p>
    <w:p w14:paraId="468704A4" w14:textId="77777777" w:rsidR="005A0B9B" w:rsidRPr="00CD3FBF" w:rsidRDefault="005A0B9B" w:rsidP="005A0B9B">
      <w:pPr>
        <w:spacing w:before="0"/>
        <w:jc w:val="center"/>
        <w:rPr>
          <w:b/>
          <w:bCs/>
          <w:sz w:val="32"/>
        </w:rPr>
      </w:pPr>
      <w:r w:rsidRPr="00CD3FBF">
        <w:rPr>
          <w:b/>
          <w:bCs/>
          <w:sz w:val="32"/>
        </w:rPr>
        <w:t>FINAL REPORT</w:t>
      </w:r>
    </w:p>
    <w:p w14:paraId="44C9D5BA" w14:textId="77777777" w:rsidR="005A0B9B" w:rsidRPr="00CD3FBF" w:rsidRDefault="005A0B9B" w:rsidP="005A0B9B">
      <w:pPr>
        <w:spacing w:before="0"/>
        <w:jc w:val="center"/>
        <w:rPr>
          <w:b/>
          <w:bCs/>
          <w:sz w:val="32"/>
        </w:rPr>
      </w:pPr>
      <w:r w:rsidRPr="00CD3FBF">
        <w:rPr>
          <w:b/>
          <w:color w:val="212121"/>
        </w:rPr>
        <w:t>MOBILE DEVICE PROGRAMMING</w:t>
      </w:r>
    </w:p>
    <w:p w14:paraId="0E192BB9" w14:textId="77777777" w:rsidR="003B2010" w:rsidRPr="00CD3FBF" w:rsidRDefault="003B2010" w:rsidP="005A0B9B">
      <w:pPr>
        <w:spacing w:before="0" w:line="240" w:lineRule="auto"/>
        <w:jc w:val="center"/>
        <w:rPr>
          <w:b/>
          <w:sz w:val="28"/>
          <w:lang w:val="vi-VN"/>
        </w:rPr>
      </w:pPr>
    </w:p>
    <w:p w14:paraId="76AF01F0" w14:textId="77777777" w:rsidR="003B2010" w:rsidRPr="00CD3FBF" w:rsidRDefault="003B2010">
      <w:pPr>
        <w:spacing w:before="0" w:line="240" w:lineRule="auto"/>
        <w:rPr>
          <w:b/>
          <w:sz w:val="28"/>
          <w:lang w:val="vi-VN"/>
        </w:rPr>
      </w:pPr>
    </w:p>
    <w:p w14:paraId="32EA5B0F" w14:textId="77777777" w:rsidR="003B2010" w:rsidRPr="00CD3FBF" w:rsidRDefault="003B2010">
      <w:pPr>
        <w:spacing w:before="0" w:line="240" w:lineRule="auto"/>
        <w:rPr>
          <w:b/>
          <w:sz w:val="28"/>
          <w:lang w:val="vi-VN"/>
        </w:rPr>
      </w:pPr>
    </w:p>
    <w:p w14:paraId="63B4267D" w14:textId="77777777" w:rsidR="003B2010" w:rsidRPr="00CD3FBF" w:rsidRDefault="003B2010">
      <w:pPr>
        <w:spacing w:before="0" w:line="240" w:lineRule="auto"/>
        <w:ind w:firstLine="0"/>
        <w:rPr>
          <w:b/>
          <w:sz w:val="28"/>
          <w:lang w:val="vi-VN"/>
        </w:rPr>
      </w:pPr>
    </w:p>
    <w:p w14:paraId="113573A9" w14:textId="77777777" w:rsidR="003B2010" w:rsidRPr="00CD3FBF" w:rsidRDefault="005A0B9B" w:rsidP="005A0B9B">
      <w:pPr>
        <w:tabs>
          <w:tab w:val="left" w:pos="3828"/>
          <w:tab w:val="left" w:pos="5739"/>
        </w:tabs>
        <w:spacing w:before="0"/>
        <w:jc w:val="center"/>
        <w:rPr>
          <w:lang w:val="vi-VN"/>
        </w:rPr>
      </w:pPr>
      <w:r w:rsidRPr="00CD3FBF">
        <w:rPr>
          <w:b/>
          <w:bCs/>
          <w:sz w:val="36"/>
          <w:szCs w:val="20"/>
        </w:rPr>
        <w:t>LIBRARY MANAGEMENT APPLICATION</w:t>
      </w:r>
    </w:p>
    <w:p w14:paraId="4AA2E399" w14:textId="77777777" w:rsidR="003B2010" w:rsidRPr="00CD3FBF" w:rsidRDefault="003B2010">
      <w:pPr>
        <w:tabs>
          <w:tab w:val="left" w:pos="3828"/>
          <w:tab w:val="left" w:pos="5739"/>
        </w:tabs>
        <w:spacing w:before="0"/>
        <w:jc w:val="left"/>
        <w:rPr>
          <w:b/>
          <w:sz w:val="28"/>
          <w:szCs w:val="28"/>
          <w:lang w:val="vi-VN"/>
        </w:rPr>
      </w:pPr>
    </w:p>
    <w:p w14:paraId="6602502D" w14:textId="77777777" w:rsidR="003B2010" w:rsidRPr="00CD3FBF" w:rsidRDefault="003B2010">
      <w:pPr>
        <w:spacing w:line="240" w:lineRule="auto"/>
        <w:jc w:val="center"/>
        <w:rPr>
          <w:lang w:val="vi-VN"/>
        </w:rPr>
      </w:pPr>
    </w:p>
    <w:p w14:paraId="01CAC843" w14:textId="77777777" w:rsidR="003B2010" w:rsidRPr="00CD3FBF" w:rsidRDefault="003B2010">
      <w:pPr>
        <w:spacing w:line="240" w:lineRule="auto"/>
        <w:jc w:val="center"/>
        <w:rPr>
          <w:lang w:val="vi-VN"/>
        </w:rPr>
      </w:pPr>
    </w:p>
    <w:p w14:paraId="5B7153C2" w14:textId="77777777" w:rsidR="003B2010" w:rsidRPr="00CD3FBF" w:rsidRDefault="003B2010">
      <w:pPr>
        <w:spacing w:line="240" w:lineRule="auto"/>
        <w:jc w:val="center"/>
        <w:rPr>
          <w:lang w:val="vi-VN"/>
        </w:rPr>
      </w:pPr>
    </w:p>
    <w:p w14:paraId="25A713C5" w14:textId="77777777" w:rsidR="003B2010" w:rsidRPr="00CD3FBF" w:rsidRDefault="005A0B9B">
      <w:pPr>
        <w:spacing w:line="240" w:lineRule="auto"/>
        <w:ind w:firstLine="0"/>
        <w:jc w:val="center"/>
        <w:rPr>
          <w:b/>
          <w:bCs/>
          <w:sz w:val="32"/>
          <w:szCs w:val="32"/>
          <w:lang w:val="vi-VN"/>
        </w:rPr>
      </w:pPr>
      <w:r w:rsidRPr="00CD3FBF">
        <w:rPr>
          <w:b/>
          <w:bCs/>
          <w:sz w:val="32"/>
          <w:szCs w:val="32"/>
        </w:rPr>
        <w:t>FINAL REPORT</w:t>
      </w:r>
    </w:p>
    <w:p w14:paraId="15AE3254" w14:textId="77777777" w:rsidR="003B2010" w:rsidRPr="00CD3FBF" w:rsidRDefault="003B2010">
      <w:pPr>
        <w:spacing w:line="240" w:lineRule="auto"/>
        <w:jc w:val="center"/>
        <w:rPr>
          <w:lang w:val="vi-VN"/>
        </w:rPr>
      </w:pPr>
    </w:p>
    <w:p w14:paraId="56CD781D" w14:textId="77777777" w:rsidR="003B2010" w:rsidRPr="00CD3FBF" w:rsidRDefault="003B2010">
      <w:pPr>
        <w:spacing w:line="240" w:lineRule="auto"/>
        <w:jc w:val="center"/>
        <w:rPr>
          <w:lang w:val="vi-VN"/>
        </w:rPr>
      </w:pPr>
    </w:p>
    <w:p w14:paraId="2385C1D6" w14:textId="77777777" w:rsidR="003B2010" w:rsidRPr="00CD3FBF" w:rsidRDefault="003B2010">
      <w:pPr>
        <w:spacing w:line="240" w:lineRule="auto"/>
        <w:jc w:val="center"/>
        <w:rPr>
          <w:lang w:val="vi-VN"/>
        </w:rPr>
      </w:pPr>
    </w:p>
    <w:p w14:paraId="5D69E54A" w14:textId="77777777" w:rsidR="003B2010" w:rsidRPr="00CD3FBF" w:rsidRDefault="003B2010">
      <w:pPr>
        <w:spacing w:line="240" w:lineRule="auto"/>
        <w:jc w:val="center"/>
        <w:rPr>
          <w:lang w:val="vi-VN"/>
        </w:rPr>
      </w:pPr>
    </w:p>
    <w:p w14:paraId="428E2AB7" w14:textId="77777777" w:rsidR="003B2010" w:rsidRPr="00CD3FBF" w:rsidRDefault="003B2010">
      <w:pPr>
        <w:spacing w:line="240" w:lineRule="auto"/>
        <w:jc w:val="center"/>
        <w:rPr>
          <w:lang w:val="vi-VN"/>
        </w:rPr>
      </w:pPr>
    </w:p>
    <w:p w14:paraId="6309785C" w14:textId="77777777" w:rsidR="003B2010" w:rsidRPr="00CD3FBF" w:rsidRDefault="003B2010">
      <w:pPr>
        <w:spacing w:line="240" w:lineRule="auto"/>
        <w:jc w:val="center"/>
        <w:rPr>
          <w:lang w:val="vi-VN"/>
        </w:rPr>
      </w:pPr>
    </w:p>
    <w:p w14:paraId="7D5B3F01" w14:textId="77777777" w:rsidR="003B2010" w:rsidRPr="00CD3FBF" w:rsidRDefault="003B2010">
      <w:pPr>
        <w:spacing w:line="240" w:lineRule="auto"/>
        <w:ind w:firstLine="0"/>
      </w:pPr>
    </w:p>
    <w:p w14:paraId="308D048C" w14:textId="77777777" w:rsidR="003B2010" w:rsidRPr="00CD3FBF" w:rsidRDefault="003B2010">
      <w:pPr>
        <w:spacing w:line="240" w:lineRule="auto"/>
        <w:jc w:val="center"/>
        <w:rPr>
          <w:lang w:val="vi-VN"/>
        </w:rPr>
      </w:pPr>
    </w:p>
    <w:p w14:paraId="2CF43A04" w14:textId="77777777" w:rsidR="003B2010" w:rsidRPr="00CD3FBF" w:rsidRDefault="003B2010">
      <w:pPr>
        <w:spacing w:before="0"/>
        <w:ind w:firstLine="0"/>
        <w:jc w:val="center"/>
        <w:rPr>
          <w:b/>
          <w:lang w:val="vi-VN"/>
        </w:rPr>
        <w:sectPr w:rsidR="003B2010" w:rsidRPr="00CD3FBF">
          <w:footerReference w:type="default" r:id="rId10"/>
          <w:pgSz w:w="11909" w:h="16834"/>
          <w:pgMar w:top="1138" w:right="1138" w:bottom="1138" w:left="1985"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sectPr>
      </w:pPr>
      <w:bookmarkStart w:id="0" w:name="_Toc276078086"/>
    </w:p>
    <w:p w14:paraId="3062660C" w14:textId="77777777" w:rsidR="003B2010" w:rsidRPr="00CD3FBF" w:rsidRDefault="005A0B9B">
      <w:pPr>
        <w:spacing w:line="276" w:lineRule="auto"/>
        <w:ind w:firstLine="0"/>
        <w:jc w:val="center"/>
        <w:rPr>
          <w:sz w:val="28"/>
          <w:szCs w:val="28"/>
          <w:lang w:val="vi-VN"/>
        </w:rPr>
      </w:pPr>
      <w:r w:rsidRPr="00CD3FBF">
        <w:rPr>
          <w:sz w:val="28"/>
          <w:szCs w:val="28"/>
          <w:lang w:val="vi-VN"/>
        </w:rPr>
        <w:t>MINISTRY OF EDUCATION &amp; TRAINING</w:t>
      </w:r>
    </w:p>
    <w:p w14:paraId="49F1B5D9" w14:textId="77777777" w:rsidR="003B2010" w:rsidRPr="00CD3FBF" w:rsidRDefault="005A0B9B">
      <w:pPr>
        <w:spacing w:line="276" w:lineRule="auto"/>
        <w:ind w:firstLine="0"/>
        <w:jc w:val="center"/>
        <w:rPr>
          <w:b/>
          <w:bCs/>
        </w:rPr>
      </w:pPr>
      <w:r w:rsidRPr="00CD3FBF">
        <w:rPr>
          <w:b/>
          <w:bCs/>
          <w:noProof/>
          <w:sz w:val="32"/>
        </w:rPr>
        <mc:AlternateContent>
          <mc:Choice Requires="wps">
            <w:drawing>
              <wp:anchor distT="0" distB="0" distL="114300" distR="114300" simplePos="0" relativeHeight="251663360" behindDoc="0" locked="0" layoutInCell="1" allowOverlap="1" wp14:anchorId="78189BA1" wp14:editId="631763B3">
                <wp:simplePos x="0" y="0"/>
                <wp:positionH relativeFrom="column">
                  <wp:posOffset>1489075</wp:posOffset>
                </wp:positionH>
                <wp:positionV relativeFrom="paragraph">
                  <wp:posOffset>250825</wp:posOffset>
                </wp:positionV>
                <wp:extent cx="2512695" cy="0"/>
                <wp:effectExtent l="0" t="0" r="0" b="0"/>
                <wp:wrapNone/>
                <wp:docPr id="1642505662" name="Straight Connector 10"/>
                <wp:cNvGraphicFramePr/>
                <a:graphic xmlns:a="http://schemas.openxmlformats.org/drawingml/2006/main">
                  <a:graphicData uri="http://schemas.microsoft.com/office/word/2010/wordprocessingShape">
                    <wps:wsp>
                      <wps:cNvCnPr/>
                      <wps:spPr>
                        <a:xfrm>
                          <a:off x="0" y="0"/>
                          <a:ext cx="25128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Straight Connector 10" o:spid="_x0000_s1026" o:spt="20" style="position:absolute;left:0pt;margin-left:117.25pt;margin-top:19.75pt;height:0pt;width:197.85pt;z-index:251663360;mso-width-relative:page;mso-height-relative:page;" filled="f" stroked="t" coordsize="21600,21600" o:gfxdata="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GKdIInWAAAACQEAAA8AAAAAAAAAAQAgAAAAIgAAAGRycy9k&#10;b3ducmV2LnhtbFBLAQIUABQAAAAIAIdO4kAn3hfLywEAAJIDAAAOAAAAAAAAAAEAIAAAACUBAABk&#10;cnMvZTJvRG9jLnhtbFBLBQYAAAAABgAGAFkBAABiBQAAAAA=&#10;">
                <v:fill on="f" focussize="0,0"/>
                <v:stroke color="#000000 [3200]" joinstyle="round"/>
                <v:imagedata o:title=""/>
                <o:lock v:ext="edit" aspectratio="f"/>
              </v:line>
            </w:pict>
          </mc:Fallback>
        </mc:AlternateContent>
      </w:r>
      <w:r w:rsidRPr="00CD3FBF">
        <w:rPr>
          <w:b/>
          <w:lang w:val="vi-VN"/>
        </w:rPr>
        <w:t>HO CHI MINH CITY UNIVERSITY OF ECONOMICS AND FINANCE</w:t>
      </w:r>
    </w:p>
    <w:p w14:paraId="58DA175A" w14:textId="77777777" w:rsidR="003B2010" w:rsidRPr="00CD3FBF" w:rsidRDefault="003B2010">
      <w:pPr>
        <w:spacing w:before="0" w:line="240" w:lineRule="auto"/>
        <w:jc w:val="center"/>
        <w:rPr>
          <w:b/>
          <w:bCs/>
          <w:sz w:val="32"/>
        </w:rPr>
      </w:pPr>
    </w:p>
    <w:p w14:paraId="41BEC983" w14:textId="77777777" w:rsidR="003B2010" w:rsidRPr="00CD3FBF" w:rsidRDefault="005A0B9B">
      <w:pPr>
        <w:spacing w:before="0"/>
        <w:jc w:val="center"/>
        <w:rPr>
          <w:b/>
          <w:bCs/>
          <w:sz w:val="32"/>
        </w:rPr>
      </w:pPr>
      <w:r w:rsidRPr="00CD3FBF">
        <w:rPr>
          <w:b/>
          <w:bCs/>
          <w:noProof/>
          <w:sz w:val="32"/>
        </w:rPr>
        <w:drawing>
          <wp:inline distT="0" distB="0" distL="0" distR="0" wp14:anchorId="1358BFBE" wp14:editId="4EC09D36">
            <wp:extent cx="2179320" cy="1499235"/>
            <wp:effectExtent l="0" t="0" r="0" b="5715"/>
            <wp:docPr id="191664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46370" name="Picture 1"/>
                    <pic:cNvPicPr>
                      <a:picLocks noChangeAspect="1"/>
                    </pic:cNvPicPr>
                  </pic:nvPicPr>
                  <pic:blipFill>
                    <a:blip r:embed="rId9"/>
                    <a:stretch>
                      <a:fillRect/>
                    </a:stretch>
                  </pic:blipFill>
                  <pic:spPr>
                    <a:xfrm>
                      <a:off x="0" y="0"/>
                      <a:ext cx="2185786" cy="1504117"/>
                    </a:xfrm>
                    <a:prstGeom prst="rect">
                      <a:avLst/>
                    </a:prstGeom>
                  </pic:spPr>
                </pic:pic>
              </a:graphicData>
            </a:graphic>
          </wp:inline>
        </w:drawing>
      </w:r>
    </w:p>
    <w:p w14:paraId="4F457D0E" w14:textId="77777777" w:rsidR="003B2010" w:rsidRPr="00CD3FBF" w:rsidRDefault="003B2010">
      <w:pPr>
        <w:spacing w:before="0"/>
        <w:jc w:val="center"/>
        <w:rPr>
          <w:b/>
          <w:bCs/>
          <w:sz w:val="32"/>
        </w:rPr>
      </w:pPr>
    </w:p>
    <w:p w14:paraId="37DB7374" w14:textId="77777777" w:rsidR="003B2010" w:rsidRPr="00CD3FBF" w:rsidRDefault="005A0B9B">
      <w:pPr>
        <w:spacing w:before="0"/>
        <w:jc w:val="center"/>
        <w:rPr>
          <w:b/>
          <w:bCs/>
          <w:sz w:val="32"/>
        </w:rPr>
      </w:pPr>
      <w:r w:rsidRPr="00CD3FBF">
        <w:rPr>
          <w:b/>
          <w:bCs/>
          <w:sz w:val="32"/>
        </w:rPr>
        <w:t>FINAL REPORT</w:t>
      </w:r>
    </w:p>
    <w:p w14:paraId="78E8FC28" w14:textId="77777777" w:rsidR="005A0B9B" w:rsidRPr="00CD3FBF" w:rsidRDefault="005A0B9B" w:rsidP="005A0B9B">
      <w:pPr>
        <w:spacing w:before="0"/>
        <w:jc w:val="center"/>
        <w:rPr>
          <w:b/>
          <w:bCs/>
          <w:sz w:val="32"/>
        </w:rPr>
      </w:pPr>
      <w:r w:rsidRPr="00CD3FBF">
        <w:rPr>
          <w:b/>
          <w:color w:val="212121"/>
        </w:rPr>
        <w:t>MOBILE DEVICE PROGRAMMING</w:t>
      </w:r>
    </w:p>
    <w:p w14:paraId="1D1E94A0" w14:textId="77777777" w:rsidR="003B2010" w:rsidRPr="00CD3FBF" w:rsidRDefault="003B2010">
      <w:pPr>
        <w:spacing w:before="0" w:line="240" w:lineRule="auto"/>
        <w:ind w:firstLine="0"/>
        <w:rPr>
          <w:b/>
          <w:sz w:val="32"/>
        </w:rPr>
      </w:pPr>
    </w:p>
    <w:p w14:paraId="39388EF9" w14:textId="77777777" w:rsidR="003B2010" w:rsidRPr="00CD3FBF" w:rsidRDefault="003B2010">
      <w:pPr>
        <w:spacing w:before="0" w:line="240" w:lineRule="auto"/>
        <w:ind w:firstLine="0"/>
        <w:rPr>
          <w:b/>
          <w:sz w:val="32"/>
          <w:lang w:val="vi-VN"/>
        </w:rPr>
      </w:pPr>
    </w:p>
    <w:p w14:paraId="49D1BFEC" w14:textId="77777777" w:rsidR="003B2010" w:rsidRPr="00CD3FBF" w:rsidRDefault="005A0B9B" w:rsidP="005A0B9B">
      <w:pPr>
        <w:ind w:firstLine="0"/>
        <w:jc w:val="center"/>
        <w:rPr>
          <w:b/>
          <w:sz w:val="40"/>
          <w:szCs w:val="40"/>
          <w:lang w:val="vi-VN"/>
        </w:rPr>
      </w:pPr>
      <w:r w:rsidRPr="00CD3FBF">
        <w:rPr>
          <w:b/>
          <w:bCs/>
          <w:sz w:val="36"/>
          <w:szCs w:val="20"/>
        </w:rPr>
        <w:t>LIBRARY MANAGEMENT APPLICATION</w:t>
      </w:r>
    </w:p>
    <w:p w14:paraId="0EBC95EE" w14:textId="77777777" w:rsidR="003B2010" w:rsidRPr="00CD3FBF" w:rsidRDefault="005A0B9B">
      <w:pPr>
        <w:spacing w:before="0"/>
        <w:ind w:firstLine="0"/>
        <w:rPr>
          <w:b/>
          <w:bCs/>
          <w:sz w:val="32"/>
          <w:szCs w:val="32"/>
        </w:rPr>
      </w:pPr>
      <w:r w:rsidRPr="00CD3FBF">
        <w:rPr>
          <w:b/>
          <w:bCs/>
          <w:sz w:val="32"/>
          <w:szCs w:val="32"/>
        </w:rPr>
        <w:tab/>
        <w:t>Members:</w:t>
      </w:r>
    </w:p>
    <w:p w14:paraId="73D09317" w14:textId="77777777" w:rsidR="003B2010" w:rsidRPr="00CD3FBF" w:rsidRDefault="005A0B9B" w:rsidP="00E77011">
      <w:pPr>
        <w:spacing w:before="0"/>
        <w:ind w:firstLine="0"/>
        <w:rPr>
          <w:b/>
          <w:bCs/>
          <w:sz w:val="32"/>
          <w:szCs w:val="32"/>
        </w:rPr>
      </w:pPr>
      <w:r w:rsidRPr="00CD3FBF">
        <w:rPr>
          <w:b/>
          <w:bCs/>
          <w:sz w:val="32"/>
          <w:szCs w:val="32"/>
        </w:rPr>
        <w:tab/>
      </w:r>
      <w:r w:rsidR="00E77011" w:rsidRPr="00CD3FBF">
        <w:rPr>
          <w:b/>
          <w:bCs/>
          <w:sz w:val="32"/>
          <w:szCs w:val="32"/>
        </w:rPr>
        <w:t>Nguyễn Hiếu Nghĩa</w:t>
      </w:r>
      <w:r w:rsidR="00E77011" w:rsidRPr="00CD3FBF">
        <w:rPr>
          <w:b/>
          <w:bCs/>
          <w:sz w:val="32"/>
          <w:szCs w:val="32"/>
        </w:rPr>
        <w:tab/>
      </w:r>
      <w:r w:rsidR="00E77011" w:rsidRPr="00CD3FBF">
        <w:rPr>
          <w:b/>
          <w:bCs/>
          <w:sz w:val="32"/>
          <w:szCs w:val="32"/>
        </w:rPr>
        <w:tab/>
        <w:t>-</w:t>
      </w:r>
      <w:r w:rsidR="00E77011" w:rsidRPr="00CD3FBF">
        <w:rPr>
          <w:b/>
          <w:bCs/>
          <w:sz w:val="32"/>
          <w:szCs w:val="32"/>
        </w:rPr>
        <w:tab/>
      </w:r>
      <w:r w:rsidR="00E77011" w:rsidRPr="00CD3FBF">
        <w:rPr>
          <w:b/>
          <w:bCs/>
          <w:sz w:val="32"/>
          <w:szCs w:val="32"/>
        </w:rPr>
        <w:tab/>
        <w:t>….</w:t>
      </w:r>
    </w:p>
    <w:p w14:paraId="23A7CC13" w14:textId="77777777" w:rsidR="003B2010" w:rsidRPr="00CD3FBF" w:rsidRDefault="005A0B9B" w:rsidP="00E77011">
      <w:pPr>
        <w:spacing w:before="0"/>
        <w:ind w:firstLine="0"/>
        <w:rPr>
          <w:b/>
          <w:bCs/>
          <w:sz w:val="32"/>
          <w:szCs w:val="32"/>
        </w:rPr>
      </w:pPr>
      <w:r w:rsidRPr="00CD3FBF">
        <w:rPr>
          <w:b/>
          <w:bCs/>
          <w:sz w:val="32"/>
          <w:szCs w:val="32"/>
        </w:rPr>
        <w:tab/>
      </w:r>
      <w:r w:rsidRPr="00CD3FBF">
        <w:rPr>
          <w:rFonts w:eastAsia="SimSun"/>
          <w:b/>
          <w:bCs/>
          <w:sz w:val="32"/>
          <w:szCs w:val="32"/>
        </w:rPr>
        <w:t>Phương Tiến Duy</w:t>
      </w:r>
      <w:r w:rsidR="00E77011" w:rsidRPr="00CD3FBF">
        <w:rPr>
          <w:b/>
          <w:bCs/>
          <w:sz w:val="32"/>
          <w:szCs w:val="32"/>
        </w:rPr>
        <w:tab/>
      </w:r>
      <w:r w:rsidR="00E77011" w:rsidRPr="00CD3FBF">
        <w:rPr>
          <w:b/>
          <w:bCs/>
          <w:sz w:val="32"/>
          <w:szCs w:val="32"/>
        </w:rPr>
        <w:tab/>
        <w:t>-</w:t>
      </w:r>
      <w:r w:rsidR="00E77011" w:rsidRPr="00CD3FBF">
        <w:rPr>
          <w:b/>
          <w:bCs/>
          <w:sz w:val="32"/>
          <w:szCs w:val="32"/>
        </w:rPr>
        <w:tab/>
      </w:r>
      <w:r w:rsidR="00E77011" w:rsidRPr="00CD3FBF">
        <w:rPr>
          <w:b/>
          <w:bCs/>
          <w:sz w:val="32"/>
          <w:szCs w:val="32"/>
        </w:rPr>
        <w:tab/>
      </w:r>
      <w:r w:rsidR="00E77011" w:rsidRPr="00CD3FBF">
        <w:rPr>
          <w:rFonts w:eastAsia="SimSun"/>
          <w:b/>
          <w:bCs/>
          <w:sz w:val="32"/>
          <w:szCs w:val="32"/>
        </w:rPr>
        <w:t>235051674</w:t>
      </w:r>
    </w:p>
    <w:p w14:paraId="774CABF9" w14:textId="77777777" w:rsidR="003B2010" w:rsidRPr="00CD3FBF" w:rsidRDefault="005A0B9B" w:rsidP="00E77011">
      <w:pPr>
        <w:spacing w:before="0"/>
        <w:ind w:firstLine="720"/>
        <w:rPr>
          <w:rFonts w:eastAsia="SimSun"/>
          <w:b/>
          <w:bCs/>
          <w:sz w:val="32"/>
          <w:szCs w:val="32"/>
        </w:rPr>
      </w:pPr>
      <w:r w:rsidRPr="00CD3FBF">
        <w:rPr>
          <w:rFonts w:eastAsia="SimSun"/>
          <w:b/>
          <w:bCs/>
          <w:sz w:val="32"/>
          <w:szCs w:val="32"/>
        </w:rPr>
        <w:t>Lê Minh Dũng</w:t>
      </w:r>
      <w:r w:rsidR="00E77011" w:rsidRPr="00CD3FBF">
        <w:rPr>
          <w:b/>
          <w:bCs/>
          <w:sz w:val="32"/>
          <w:szCs w:val="32"/>
        </w:rPr>
        <w:tab/>
      </w:r>
      <w:r w:rsidR="00E77011" w:rsidRPr="00CD3FBF">
        <w:rPr>
          <w:b/>
          <w:bCs/>
          <w:sz w:val="32"/>
          <w:szCs w:val="32"/>
        </w:rPr>
        <w:tab/>
      </w:r>
      <w:r w:rsidR="00E77011" w:rsidRPr="00CD3FBF">
        <w:rPr>
          <w:b/>
          <w:bCs/>
          <w:sz w:val="32"/>
          <w:szCs w:val="32"/>
        </w:rPr>
        <w:tab/>
        <w:t>-</w:t>
      </w:r>
      <w:r w:rsidR="00E77011" w:rsidRPr="00CD3FBF">
        <w:rPr>
          <w:b/>
          <w:bCs/>
          <w:sz w:val="32"/>
          <w:szCs w:val="32"/>
        </w:rPr>
        <w:tab/>
      </w:r>
      <w:r w:rsidR="00E77011" w:rsidRPr="00CD3FBF">
        <w:rPr>
          <w:b/>
          <w:bCs/>
          <w:sz w:val="32"/>
          <w:szCs w:val="32"/>
        </w:rPr>
        <w:tab/>
      </w:r>
      <w:r w:rsidR="00E77011" w:rsidRPr="00CD3FBF">
        <w:rPr>
          <w:rFonts w:eastAsia="SimSun"/>
          <w:b/>
          <w:bCs/>
          <w:sz w:val="32"/>
          <w:szCs w:val="32"/>
        </w:rPr>
        <w:t>235057515</w:t>
      </w:r>
    </w:p>
    <w:p w14:paraId="536E5CB4" w14:textId="77777777" w:rsidR="00E77011" w:rsidRPr="00CD3FBF" w:rsidRDefault="00E77011" w:rsidP="00E77011">
      <w:pPr>
        <w:spacing w:before="0"/>
        <w:ind w:firstLine="720"/>
        <w:rPr>
          <w:rFonts w:eastAsia="SimSun"/>
          <w:b/>
          <w:bCs/>
          <w:sz w:val="32"/>
          <w:szCs w:val="32"/>
        </w:rPr>
      </w:pPr>
      <w:r w:rsidRPr="00CD3FBF">
        <w:rPr>
          <w:rFonts w:eastAsia="SimSun"/>
          <w:b/>
          <w:bCs/>
          <w:sz w:val="32"/>
          <w:szCs w:val="32"/>
        </w:rPr>
        <w:t xml:space="preserve">Dương Minh </w:t>
      </w:r>
      <w:proofErr w:type="spellStart"/>
      <w:r w:rsidRPr="00CD3FBF">
        <w:rPr>
          <w:rFonts w:eastAsia="SimSun"/>
          <w:b/>
          <w:bCs/>
          <w:sz w:val="32"/>
          <w:szCs w:val="32"/>
        </w:rPr>
        <w:t>Chiến</w:t>
      </w:r>
      <w:proofErr w:type="spellEnd"/>
      <w:r w:rsidRPr="00CD3FBF">
        <w:rPr>
          <w:rFonts w:eastAsia="SimSun"/>
          <w:b/>
          <w:bCs/>
          <w:sz w:val="32"/>
          <w:szCs w:val="32"/>
        </w:rPr>
        <w:tab/>
      </w:r>
      <w:r w:rsidRPr="00CD3FBF">
        <w:rPr>
          <w:rFonts w:eastAsia="SimSun"/>
          <w:b/>
          <w:bCs/>
          <w:sz w:val="32"/>
          <w:szCs w:val="32"/>
        </w:rPr>
        <w:tab/>
        <w:t>-</w:t>
      </w:r>
      <w:r w:rsidRPr="00CD3FBF">
        <w:rPr>
          <w:rFonts w:eastAsia="SimSun"/>
          <w:b/>
          <w:bCs/>
          <w:sz w:val="32"/>
          <w:szCs w:val="32"/>
        </w:rPr>
        <w:tab/>
      </w:r>
      <w:r w:rsidRPr="00CD3FBF">
        <w:rPr>
          <w:rFonts w:eastAsia="SimSun"/>
          <w:b/>
          <w:bCs/>
          <w:sz w:val="32"/>
          <w:szCs w:val="32"/>
        </w:rPr>
        <w:tab/>
        <w:t>235056681</w:t>
      </w:r>
    </w:p>
    <w:p w14:paraId="4BE738EF" w14:textId="77777777" w:rsidR="00407C93" w:rsidRPr="00CD3FBF" w:rsidRDefault="00407C93" w:rsidP="00E77011">
      <w:pPr>
        <w:spacing w:before="0"/>
        <w:ind w:firstLine="720"/>
        <w:rPr>
          <w:rFonts w:eastAsia="SimSun"/>
          <w:b/>
          <w:bCs/>
          <w:sz w:val="32"/>
          <w:szCs w:val="32"/>
        </w:rPr>
      </w:pPr>
      <w:r w:rsidRPr="00CD3FBF">
        <w:rPr>
          <w:rFonts w:eastAsia="SimSun"/>
          <w:b/>
          <w:bCs/>
          <w:sz w:val="32"/>
          <w:szCs w:val="32"/>
        </w:rPr>
        <w:t>Trịnh Trí Cường</w:t>
      </w:r>
      <w:r w:rsidRPr="00CD3FBF">
        <w:rPr>
          <w:rFonts w:eastAsia="SimSun"/>
          <w:b/>
          <w:bCs/>
          <w:sz w:val="32"/>
          <w:szCs w:val="32"/>
        </w:rPr>
        <w:tab/>
      </w:r>
      <w:r w:rsidRPr="00CD3FBF">
        <w:rPr>
          <w:rFonts w:eastAsia="SimSun"/>
          <w:b/>
          <w:bCs/>
          <w:sz w:val="32"/>
          <w:szCs w:val="32"/>
        </w:rPr>
        <w:tab/>
        <w:t>-</w:t>
      </w:r>
      <w:r w:rsidRPr="00CD3FBF">
        <w:rPr>
          <w:rFonts w:eastAsia="SimSun"/>
          <w:b/>
          <w:bCs/>
          <w:sz w:val="32"/>
          <w:szCs w:val="32"/>
        </w:rPr>
        <w:tab/>
      </w:r>
      <w:r w:rsidRPr="00CD3FBF">
        <w:rPr>
          <w:rFonts w:eastAsia="SimSun"/>
          <w:b/>
          <w:bCs/>
          <w:sz w:val="32"/>
          <w:szCs w:val="32"/>
        </w:rPr>
        <w:tab/>
        <w:t>….</w:t>
      </w:r>
    </w:p>
    <w:p w14:paraId="008016F9" w14:textId="77777777" w:rsidR="005A0B9B" w:rsidRPr="00CD3FBF" w:rsidRDefault="005A0B9B">
      <w:pPr>
        <w:spacing w:before="0"/>
        <w:ind w:firstLine="720"/>
        <w:jc w:val="left"/>
        <w:rPr>
          <w:rFonts w:eastAsia="SimSun"/>
          <w:b/>
          <w:bCs/>
          <w:sz w:val="32"/>
          <w:szCs w:val="32"/>
        </w:rPr>
      </w:pPr>
    </w:p>
    <w:p w14:paraId="4CFE0262" w14:textId="77777777" w:rsidR="003B2010" w:rsidRPr="00CD3FBF" w:rsidRDefault="003B2010">
      <w:pPr>
        <w:spacing w:before="0"/>
        <w:ind w:firstLine="720"/>
        <w:jc w:val="left"/>
        <w:rPr>
          <w:rFonts w:eastAsia="SimSun"/>
          <w:b/>
          <w:bCs/>
          <w:sz w:val="32"/>
          <w:szCs w:val="32"/>
        </w:rPr>
      </w:pPr>
    </w:p>
    <w:p w14:paraId="59B62E3F" w14:textId="4264B7BF" w:rsidR="003B2010" w:rsidRPr="00CD3FBF" w:rsidRDefault="003B2010">
      <w:pPr>
        <w:spacing w:line="240" w:lineRule="auto"/>
        <w:ind w:firstLine="0"/>
        <w:jc w:val="left"/>
        <w:sectPr w:rsidR="003B2010" w:rsidRPr="00CD3FBF">
          <w:headerReference w:type="default" r:id="rId11"/>
          <w:footerReference w:type="default" r:id="rId12"/>
          <w:type w:val="continuous"/>
          <w:pgSz w:w="11909" w:h="16834"/>
          <w:pgMar w:top="1138" w:right="1138" w:bottom="1411" w:left="1985" w:header="720" w:footer="720" w:gutter="0"/>
          <w:pgNumType w:fmt="lowerRoman"/>
          <w:cols w:space="720"/>
          <w:docGrid w:linePitch="360"/>
        </w:sectPr>
      </w:pPr>
      <w:bookmarkStart w:id="1" w:name="_Toc224044808"/>
      <w:bookmarkEnd w:id="0"/>
    </w:p>
    <w:p w14:paraId="3D191AA7" w14:textId="77777777" w:rsidR="003B2010" w:rsidRPr="00CD3FBF" w:rsidRDefault="005A0B9B">
      <w:pPr>
        <w:pStyle w:val="u1"/>
        <w:keepNext w:val="0"/>
        <w:rPr>
          <w:rFonts w:cs="Times New Roman"/>
        </w:rPr>
      </w:pPr>
      <w:bookmarkStart w:id="2" w:name="_Toc28711"/>
      <w:bookmarkStart w:id="3" w:name="_Toc12924"/>
      <w:bookmarkStart w:id="4" w:name="_Toc224044817"/>
      <w:bookmarkEnd w:id="1"/>
      <w:r w:rsidRPr="00CD3FBF">
        <w:rPr>
          <w:rFonts w:cs="Times New Roman"/>
        </w:rPr>
        <w:lastRenderedPageBreak/>
        <w:t>INTRODUCTION</w:t>
      </w:r>
      <w:bookmarkEnd w:id="2"/>
      <w:bookmarkEnd w:id="3"/>
    </w:p>
    <w:p w14:paraId="07204480" w14:textId="77777777" w:rsidR="003B2010" w:rsidRPr="00CD3FBF" w:rsidRDefault="005A0B9B">
      <w:pPr>
        <w:pStyle w:val="u2"/>
        <w:keepNext w:val="0"/>
        <w:rPr>
          <w:rFonts w:cs="Times New Roman"/>
        </w:rPr>
      </w:pPr>
      <w:r w:rsidRPr="00CD3FBF">
        <w:rPr>
          <w:rFonts w:cs="Times New Roman"/>
        </w:rPr>
        <w:t xml:space="preserve"> </w:t>
      </w:r>
      <w:bookmarkStart w:id="5" w:name="_Toc15766"/>
      <w:bookmarkStart w:id="6" w:name="_Toc7710"/>
      <w:r w:rsidRPr="00CD3FBF">
        <w:rPr>
          <w:rFonts w:cs="Times New Roman"/>
        </w:rPr>
        <w:t>OVERVIEW OF THE TOPIC</w:t>
      </w:r>
      <w:bookmarkEnd w:id="5"/>
      <w:bookmarkEnd w:id="6"/>
    </w:p>
    <w:p w14:paraId="7BF08F14" w14:textId="77777777" w:rsidR="00E77011" w:rsidRPr="00CD3FBF" w:rsidRDefault="00E77011" w:rsidP="00E77011">
      <w:pPr>
        <w:pStyle w:val="ThngthngWeb"/>
        <w:rPr>
          <w:sz w:val="26"/>
          <w:szCs w:val="26"/>
        </w:rPr>
      </w:pPr>
      <w:r w:rsidRPr="00CD3FBF">
        <w:rPr>
          <w:sz w:val="26"/>
          <w:szCs w:val="26"/>
        </w:rPr>
        <w:t>In recent years, digital transformation has significantly changed the way organizations manage information and provide services to users. Libraries are no exception, as traditional library management methods based on paper records or standalone computer systems may become inefficient when the number of books and readers increases. Manual processes can make it difficult to search for books, track borrowing and returning activities, manage reservations, and maintain accurate information about book availability.</w:t>
      </w:r>
    </w:p>
    <w:p w14:paraId="56ADF564" w14:textId="77777777" w:rsidR="00E77011" w:rsidRPr="00CD3FBF" w:rsidRDefault="00E77011" w:rsidP="00E77011">
      <w:pPr>
        <w:pStyle w:val="ThngthngWeb"/>
        <w:rPr>
          <w:sz w:val="26"/>
          <w:szCs w:val="26"/>
        </w:rPr>
      </w:pPr>
      <w:r w:rsidRPr="00CD3FBF">
        <w:rPr>
          <w:sz w:val="26"/>
          <w:szCs w:val="26"/>
        </w:rPr>
        <w:t>The Library Management Application is a mobile-based solution designed to digitalize and simplify the main activities of a library. The system provides a convenient platform that allows readers to search for books, view book details, reserve books, monitor their current borrowings, request borrowing extensions, and manage their personal profiles directly from a mobile device.</w:t>
      </w:r>
    </w:p>
    <w:p w14:paraId="6AABD25F" w14:textId="77777777" w:rsidR="00E77011" w:rsidRPr="00CD3FBF" w:rsidRDefault="00E77011" w:rsidP="00E77011">
      <w:pPr>
        <w:pStyle w:val="ThngthngWeb"/>
        <w:rPr>
          <w:sz w:val="26"/>
          <w:szCs w:val="26"/>
        </w:rPr>
      </w:pPr>
      <w:r w:rsidRPr="00CD3FBF">
        <w:rPr>
          <w:sz w:val="26"/>
          <w:szCs w:val="26"/>
        </w:rPr>
        <w:t>In addition to reader-oriented functions, the application also provides administrative features to support daily library operations. Administrators and librarians can manage books and categories, process borrowing and returning transactions, approve reservation requests, manage reader accounts, configure borrowing regulations, and monitor library statistics.</w:t>
      </w:r>
    </w:p>
    <w:p w14:paraId="5CB26692" w14:textId="77777777" w:rsidR="003B2010" w:rsidRPr="00CD3FBF" w:rsidRDefault="00E77011" w:rsidP="00E77011">
      <w:pPr>
        <w:pStyle w:val="ThngthngWeb"/>
        <w:rPr>
          <w:sz w:val="26"/>
          <w:szCs w:val="26"/>
        </w:rPr>
      </w:pPr>
      <w:r w:rsidRPr="00CD3FBF">
        <w:rPr>
          <w:sz w:val="26"/>
          <w:szCs w:val="26"/>
        </w:rPr>
        <w:t>By integrating these functions into a centralized mobile application, the system aims to improve the efficiency of library operations, reduce manual work, minimize data inconsistencies, and provide readers with a more convenient way to access library services.</w:t>
      </w:r>
    </w:p>
    <w:p w14:paraId="4315C3A2" w14:textId="77777777" w:rsidR="003B2010" w:rsidRPr="00CD3FBF" w:rsidRDefault="005A0B9B">
      <w:pPr>
        <w:pStyle w:val="u2"/>
        <w:keepNext w:val="0"/>
        <w:rPr>
          <w:rFonts w:cs="Times New Roman"/>
        </w:rPr>
      </w:pPr>
      <w:bookmarkStart w:id="7" w:name="_Toc20199"/>
      <w:bookmarkStart w:id="8" w:name="_Toc17510"/>
      <w:r w:rsidRPr="00CD3FBF">
        <w:rPr>
          <w:rFonts w:cs="Times New Roman"/>
        </w:rPr>
        <w:t>BACKGROUND AND PROBLEM STATEMENT</w:t>
      </w:r>
      <w:bookmarkEnd w:id="7"/>
      <w:bookmarkEnd w:id="8"/>
    </w:p>
    <w:p w14:paraId="34FEFA77" w14:textId="77777777" w:rsidR="00E77011" w:rsidRPr="00CD3FBF" w:rsidRDefault="00E77011" w:rsidP="00E77011">
      <w:pPr>
        <w:pStyle w:val="ThngthngWeb"/>
        <w:rPr>
          <w:sz w:val="26"/>
          <w:szCs w:val="26"/>
        </w:rPr>
      </w:pPr>
      <w:r w:rsidRPr="00CD3FBF">
        <w:rPr>
          <w:sz w:val="26"/>
          <w:szCs w:val="26"/>
        </w:rPr>
        <w:lastRenderedPageBreak/>
        <w:t>Traditional library management usually requires readers to visit the library directly to search for books, check book availability, borrow books, or ask librarians about their borrowing status. In some cases, information about books and borrowing transactions is recorded manually or maintained through separate management tools.</w:t>
      </w:r>
    </w:p>
    <w:p w14:paraId="34DB6E30" w14:textId="77777777" w:rsidR="00E77011" w:rsidRPr="00CD3FBF" w:rsidRDefault="00E77011" w:rsidP="00E77011">
      <w:pPr>
        <w:pStyle w:val="ThngthngWeb"/>
        <w:rPr>
          <w:sz w:val="26"/>
          <w:szCs w:val="26"/>
        </w:rPr>
      </w:pPr>
      <w:r w:rsidRPr="00CD3FBF">
        <w:rPr>
          <w:sz w:val="26"/>
          <w:szCs w:val="26"/>
        </w:rPr>
        <w:t>This approach can create several operational difficulties. Readers may spend significant time searching for a particular book without knowing whether the book is currently available. They may also have difficulty keeping track of borrowing dates and return deadlines. When a popular book is unavailable, there may not be a convenient mechanism for readers to reserve the book in advance.</w:t>
      </w:r>
    </w:p>
    <w:p w14:paraId="611F01CD" w14:textId="77777777" w:rsidR="00E77011" w:rsidRPr="00CD3FBF" w:rsidRDefault="00E77011" w:rsidP="00E77011">
      <w:pPr>
        <w:pStyle w:val="ThngthngWeb"/>
        <w:rPr>
          <w:sz w:val="26"/>
          <w:szCs w:val="26"/>
        </w:rPr>
      </w:pPr>
      <w:r w:rsidRPr="00CD3FBF">
        <w:rPr>
          <w:sz w:val="26"/>
          <w:szCs w:val="26"/>
        </w:rPr>
        <w:t>From the library management perspective, librarians must manage a large amount of information related to books, readers, borrowing records, reservations, return status, and library regulations. Manual processing may increase the possibility of mistakes, such as incorrect borrowing records, inaccurate book quantities, forgotten return deadlines, or inconsistent reader information.</w:t>
      </w:r>
    </w:p>
    <w:p w14:paraId="7D94F18E" w14:textId="77777777" w:rsidR="00E77011" w:rsidRPr="00CD3FBF" w:rsidRDefault="00E77011" w:rsidP="00E77011">
      <w:pPr>
        <w:pStyle w:val="ThngthngWeb"/>
        <w:rPr>
          <w:sz w:val="26"/>
          <w:szCs w:val="26"/>
        </w:rPr>
      </w:pPr>
      <w:r w:rsidRPr="00CD3FBF">
        <w:rPr>
          <w:sz w:val="26"/>
          <w:szCs w:val="26"/>
        </w:rPr>
        <w:t>Another challenge is maintaining communication between the library and its readers. Important information such as reservation status, borrowing notifications, or general library announcements may not reach readers quickly if the system does not provide an integrated notification mechanism.</w:t>
      </w:r>
    </w:p>
    <w:p w14:paraId="5603DDDB" w14:textId="77777777" w:rsidR="003B2010" w:rsidRPr="00CD3FBF" w:rsidRDefault="00E77011" w:rsidP="00E77011">
      <w:pPr>
        <w:pStyle w:val="ThngthngWeb"/>
        <w:rPr>
          <w:sz w:val="26"/>
          <w:szCs w:val="26"/>
        </w:rPr>
      </w:pPr>
      <w:r w:rsidRPr="00CD3FBF">
        <w:rPr>
          <w:sz w:val="26"/>
          <w:szCs w:val="26"/>
        </w:rPr>
        <w:t>Therefore, a centralized Library Management Application is proposed to address these problems. The mobile application enables readers to access library services conveniently while also providing administrators and librarians with tools to manage books, borrowing activities, reader accounts, reservations, and library policies more efficiently.</w:t>
      </w:r>
    </w:p>
    <w:p w14:paraId="6D62EB67" w14:textId="77777777" w:rsidR="003B2010" w:rsidRPr="00CD3FBF" w:rsidRDefault="005A0B9B">
      <w:pPr>
        <w:pStyle w:val="u2"/>
        <w:keepNext w:val="0"/>
        <w:rPr>
          <w:rFonts w:cs="Times New Roman"/>
        </w:rPr>
      </w:pPr>
      <w:bookmarkStart w:id="9" w:name="_Toc19785"/>
      <w:bookmarkStart w:id="10" w:name="_Toc15984"/>
      <w:r w:rsidRPr="00CD3FBF">
        <w:rPr>
          <w:rFonts w:cs="Times New Roman"/>
        </w:rPr>
        <w:t>OBJECTIVES</w:t>
      </w:r>
      <w:bookmarkEnd w:id="9"/>
      <w:bookmarkEnd w:id="10"/>
    </w:p>
    <w:p w14:paraId="06EDCE40" w14:textId="77777777" w:rsidR="00E77011" w:rsidRPr="00CD3FBF" w:rsidRDefault="00E77011" w:rsidP="00E77011">
      <w:pPr>
        <w:spacing w:before="100" w:beforeAutospacing="1" w:after="100" w:afterAutospacing="1" w:line="240" w:lineRule="auto"/>
        <w:ind w:firstLine="0"/>
        <w:jc w:val="left"/>
        <w:rPr>
          <w:sz w:val="24"/>
          <w:szCs w:val="24"/>
        </w:rPr>
      </w:pPr>
      <w:bookmarkStart w:id="11" w:name="_Toc7571"/>
      <w:bookmarkStart w:id="12" w:name="_Toc20573"/>
      <w:r w:rsidRPr="00CD3FBF">
        <w:rPr>
          <w:sz w:val="24"/>
          <w:szCs w:val="24"/>
        </w:rPr>
        <w:t xml:space="preserve">The primary objective of the </w:t>
      </w:r>
      <w:r w:rsidRPr="00CD3FBF">
        <w:rPr>
          <w:b/>
          <w:bCs/>
          <w:sz w:val="24"/>
          <w:szCs w:val="24"/>
        </w:rPr>
        <w:t>Library Management Application</w:t>
      </w:r>
      <w:r w:rsidRPr="00CD3FBF">
        <w:rPr>
          <w:sz w:val="24"/>
          <w:szCs w:val="24"/>
        </w:rPr>
        <w:t xml:space="preserve"> is to develop a mobile platform that supports both readers and library administrators in performing common library activities efficiently and conveniently. The system is designed to digitalize traditional library processes, improve access to library services, reduce manual </w:t>
      </w:r>
      <w:r w:rsidRPr="00CD3FBF">
        <w:rPr>
          <w:sz w:val="24"/>
          <w:szCs w:val="24"/>
        </w:rPr>
        <w:lastRenderedPageBreak/>
        <w:t>administrative work, increase the accuracy of borrowing and returning records, and provide centralized management of books, readers, reservations, and library transactions.</w:t>
      </w:r>
    </w:p>
    <w:p w14:paraId="6C0E1C3A"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readers, the application aims to provide a convenient and intuitive mobile interface where users can register and manage their accounts, search for books, view detailed book information, check availability, reserve books, and monitor their current borrowing activities. Readers can also keep track of borrowing dates and return deadlines, while the renewal function allows eligible borrowed books to be extended when no other reader has placed a reservation for them.</w:t>
      </w:r>
    </w:p>
    <w:p w14:paraId="745DD900"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administrators and librarians, the application is intended to simplify daily operational tasks by providing tools for managing books, categories, storage locations, reader accounts, librarian accounts, borrowing transactions, return transactions, and reservation requests. The system also supports the configuration of fundamental library policies such as borrowing duration, maximum borrowing quantity, and penalty rates.</w:t>
      </w:r>
    </w:p>
    <w:p w14:paraId="4F5ABF9F"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In addition, the system aims to provide useful statistical information that helps administrators monitor library activities, including the number of borrowed books, overdue books, popular books, and newly registered readers. Through these functions, the project is expected to improve operational efficiency, data accuracy, service quality, and the overall user experience of library management.</w:t>
      </w:r>
    </w:p>
    <w:p w14:paraId="677622E2" w14:textId="77777777" w:rsidR="003B2010" w:rsidRPr="00CD3FBF" w:rsidRDefault="005A0B9B">
      <w:pPr>
        <w:pStyle w:val="u2"/>
        <w:keepNext w:val="0"/>
        <w:rPr>
          <w:rFonts w:cs="Times New Roman"/>
        </w:rPr>
      </w:pPr>
      <w:r w:rsidRPr="00CD3FBF">
        <w:rPr>
          <w:rFonts w:cs="Times New Roman"/>
        </w:rPr>
        <w:t>SCOPE AND LIMITATIONS</w:t>
      </w:r>
      <w:bookmarkEnd w:id="11"/>
      <w:bookmarkEnd w:id="12"/>
    </w:p>
    <w:p w14:paraId="3A251610" w14:textId="77777777" w:rsidR="00E77011" w:rsidRPr="00CD3FBF" w:rsidRDefault="00E77011" w:rsidP="00E77011">
      <w:r w:rsidRPr="00CD3FBF">
        <w:t>The Library Management Application is developed as a mobile-based system that supports the essential activities of a library. The system focuses on two main user groups, including Readers and Administrators, while also providing common functions that can be accessed by authenticated users. The application is designed to simplify book searching, borrowing management, reservation processing, user management, and other daily library operations. The scope of the project is defined based on the functional requirements established for the academic development environment.</w:t>
      </w:r>
    </w:p>
    <w:p w14:paraId="3BCC351C" w14:textId="77777777" w:rsidR="003B2010" w:rsidRPr="00CD3FBF" w:rsidRDefault="005A0B9B">
      <w:pPr>
        <w:pStyle w:val="u3"/>
        <w:keepNext w:val="0"/>
        <w:rPr>
          <w:rFonts w:cs="Times New Roman"/>
        </w:rPr>
      </w:pPr>
      <w:bookmarkStart w:id="13" w:name="_Toc25368"/>
      <w:bookmarkStart w:id="14" w:name="_Toc1639"/>
      <w:r w:rsidRPr="00CD3FBF">
        <w:rPr>
          <w:rFonts w:cs="Times New Roman"/>
        </w:rPr>
        <w:t>Scope</w:t>
      </w:r>
      <w:bookmarkEnd w:id="13"/>
      <w:bookmarkEnd w:id="14"/>
    </w:p>
    <w:p w14:paraId="241E5016" w14:textId="77777777" w:rsidR="00E77011" w:rsidRPr="00CD3FBF" w:rsidRDefault="00E77011" w:rsidP="00E77011">
      <w:pPr>
        <w:spacing w:before="100" w:beforeAutospacing="1" w:after="100" w:afterAutospacing="1" w:line="240" w:lineRule="auto"/>
        <w:ind w:firstLine="0"/>
        <w:jc w:val="left"/>
        <w:rPr>
          <w:sz w:val="24"/>
          <w:szCs w:val="24"/>
        </w:rPr>
      </w:pPr>
      <w:bookmarkStart w:id="15" w:name="_Toc25930"/>
      <w:bookmarkStart w:id="16" w:name="_Toc7431"/>
      <w:r w:rsidRPr="00CD3FBF">
        <w:rPr>
          <w:sz w:val="24"/>
          <w:szCs w:val="24"/>
        </w:rPr>
        <w:t>The system provides common account management functions such as registration, login, logout, profile management, password changes, and system notifications. Users can update personal information including their name, phone number, and avatar through the mobile application.</w:t>
      </w:r>
    </w:p>
    <w:p w14:paraId="39F31876"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Readers, the system provides functions for searching and exploring the library's book collection. Readers can search for books using keywords related to book titles or authors and can filter search results based on categories and publication years. Each book contains detailed information such as title, author, summary, number of pages, publisher, publication year, available quantity, and physical storage location within the library.</w:t>
      </w:r>
    </w:p>
    <w:p w14:paraId="3DFE30BF"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lastRenderedPageBreak/>
        <w:t>The application also allows Readers to reserve books for future borrowing. This function is useful when a book is temporarily unavailable or when a reader wants the library to hold an available book for later collection. Readers can view their current borrowing records, including the books being borrowed, borrowing dates, and due dates. The system also supports renewal requests, allowing readers to extend the borrowing period if the selected book has not been reserved by another reader.</w:t>
      </w:r>
    </w:p>
    <w:p w14:paraId="5BA0ECF9"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Depending on the final implementation, Readers may also be able to access their borrowing history, view overdue penalty information, and display an electronic library card through a QR code or barcode on their mobile device.</w:t>
      </w:r>
    </w:p>
    <w:p w14:paraId="47AFE147"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Administrators and Librarians, the system provides management functions for books, categories, storage locations, readers, and staff accounts. Authorized users can add, update, and remove book information, manage book quantities, classify books into appropriate categories, and define the storage location of books according to buildings, floors, or shelves.</w:t>
      </w:r>
    </w:p>
    <w:p w14:paraId="41622BF2"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The application supports the borrowing and returning process by allowing librarians to identify readers and books through QR codes or barcodes when the relevant feature is implemented. During the returning process, librarians can confirm that a book has been returned and record its physical condition, such as normal, damaged, or lost.</w:t>
      </w:r>
    </w:p>
    <w:p w14:paraId="6E3CC3DE"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Administrators can also review and approve book reservation requests submitted by Readers. In addition, the system provides functions for managing librarian accounts, maintaining reader information, and locking or unlocking library cards when readers violate library regulations.</w:t>
      </w:r>
    </w:p>
    <w:p w14:paraId="2C331D80"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The application also supports system configuration for essential library policies, including the maximum borrowing period, the maximum number of books that a reader can borrow at one time, and the daily overdue penalty rate. Basic statistical functions are provided to help administrators monitor the number of books currently being borrowed, overdue books, frequently borrowed books, and newly registered readers.</w:t>
      </w:r>
    </w:p>
    <w:p w14:paraId="3FFF8919" w14:textId="77777777" w:rsidR="003B2010" w:rsidRPr="00CD3FBF" w:rsidRDefault="005A0B9B">
      <w:pPr>
        <w:pStyle w:val="u3"/>
        <w:keepNext w:val="0"/>
        <w:rPr>
          <w:rFonts w:cs="Times New Roman"/>
        </w:rPr>
      </w:pPr>
      <w:r w:rsidRPr="00CD3FBF">
        <w:rPr>
          <w:rFonts w:cs="Times New Roman"/>
        </w:rPr>
        <w:t>Limitations</w:t>
      </w:r>
      <w:bookmarkEnd w:id="15"/>
      <w:bookmarkEnd w:id="16"/>
    </w:p>
    <w:p w14:paraId="493B5681"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 xml:space="preserve">Although the </w:t>
      </w:r>
      <w:r w:rsidRPr="00CD3FBF">
        <w:rPr>
          <w:b/>
          <w:bCs/>
          <w:sz w:val="24"/>
          <w:szCs w:val="24"/>
        </w:rPr>
        <w:t>Library Management Application</w:t>
      </w:r>
      <w:r w:rsidRPr="00CD3FBF">
        <w:rPr>
          <w:sz w:val="24"/>
          <w:szCs w:val="24"/>
        </w:rPr>
        <w:t xml:space="preserve"> provides the essential functions required for managing daily library activities, the current version is developed within the limitations of an academic project. Therefore, the system primarily focuses on the operations of a single library environment and does not provide complete support for large-scale library networks with multiple independent branches and complex inter-library book transfer processes.</w:t>
      </w:r>
    </w:p>
    <w:p w14:paraId="04726537"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Some functions are considered optional and may not be fully implemented in the current version depending on development time and technical conditions. These functions include detailed borrowing history, penalty management, electronic library cards using QR codes or barcodes, and statistical reports related to penalty revenue.</w:t>
      </w:r>
    </w:p>
    <w:p w14:paraId="33A193FF"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The current application mainly manages physical books stored within the library. Digital library functions such as electronic books, online book reading, digital content licensing, and Digital Rights Management are not included in the scope of this project.</w:t>
      </w:r>
    </w:p>
    <w:p w14:paraId="58B76D22"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lastRenderedPageBreak/>
        <w:t>The statistical and reporting functions are also limited to basic operational information. Advanced functions such as personalized book recommendations, predictive analytics, artificial intelligence-based search, and comprehensive business intelligence dashboards are not implemented in the current version.</w:t>
      </w:r>
    </w:p>
    <w:p w14:paraId="0FE2A6D8"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Furthermore, the application is designed and evaluated within a controlled academic development environment. Its performance under a very large number of concurrent users, books, and transactions has not been tested at an enterprise scale. Large-scale deployment may require additional infrastructure, database optimization, security improvements, and performance testing.</w:t>
      </w:r>
    </w:p>
    <w:p w14:paraId="052758C1" w14:textId="77777777" w:rsidR="003B2010" w:rsidRPr="00CD3FBF" w:rsidRDefault="00E77011" w:rsidP="00E77011">
      <w:pPr>
        <w:spacing w:before="100" w:beforeAutospacing="1" w:after="100" w:afterAutospacing="1" w:line="240" w:lineRule="auto"/>
        <w:ind w:firstLine="0"/>
        <w:jc w:val="left"/>
        <w:rPr>
          <w:sz w:val="24"/>
          <w:szCs w:val="24"/>
        </w:rPr>
      </w:pPr>
      <w:r w:rsidRPr="00CD3FBF">
        <w:rPr>
          <w:sz w:val="24"/>
          <w:szCs w:val="24"/>
        </w:rPr>
        <w:t>External integrations such as online payment gateways for penalty payments, national library systems, third-party book databases, or other external information systems are also outside the primary scope of the current project.</w:t>
      </w:r>
    </w:p>
    <w:p w14:paraId="5184A500" w14:textId="77777777" w:rsidR="003B2010" w:rsidRPr="00CD3FBF" w:rsidRDefault="005A0B9B">
      <w:pPr>
        <w:pStyle w:val="u2"/>
        <w:keepNext w:val="0"/>
        <w:rPr>
          <w:rFonts w:cs="Times New Roman"/>
        </w:rPr>
      </w:pPr>
      <w:bookmarkStart w:id="17" w:name="_Toc17567"/>
      <w:bookmarkStart w:id="18" w:name="_Toc31331"/>
      <w:r w:rsidRPr="00CD3FBF">
        <w:rPr>
          <w:rFonts w:cs="Times New Roman"/>
        </w:rPr>
        <w:t>PROJECT SIGNIFICANCE</w:t>
      </w:r>
      <w:bookmarkEnd w:id="17"/>
      <w:bookmarkEnd w:id="18"/>
    </w:p>
    <w:p w14:paraId="68BAD660" w14:textId="77777777" w:rsidR="00E77011" w:rsidRPr="00CD3FBF" w:rsidRDefault="00E77011" w:rsidP="00E77011">
      <w:pPr>
        <w:spacing w:before="100" w:beforeAutospacing="1" w:after="100" w:afterAutospacing="1" w:line="240" w:lineRule="auto"/>
        <w:ind w:firstLine="0"/>
        <w:jc w:val="left"/>
        <w:rPr>
          <w:sz w:val="24"/>
          <w:szCs w:val="24"/>
        </w:rPr>
      </w:pPr>
      <w:bookmarkStart w:id="19" w:name="_Toc6736"/>
      <w:bookmarkStart w:id="20" w:name="_Toc23628"/>
      <w:r w:rsidRPr="00CD3FBF">
        <w:rPr>
          <w:sz w:val="24"/>
          <w:szCs w:val="24"/>
        </w:rPr>
        <w:t xml:space="preserve">The development of the </w:t>
      </w:r>
      <w:r w:rsidRPr="00CD3FBF">
        <w:rPr>
          <w:b/>
          <w:bCs/>
          <w:sz w:val="24"/>
          <w:szCs w:val="24"/>
        </w:rPr>
        <w:t>Library Management Application</w:t>
      </w:r>
      <w:r w:rsidRPr="00CD3FBF">
        <w:rPr>
          <w:sz w:val="24"/>
          <w:szCs w:val="24"/>
        </w:rPr>
        <w:t xml:space="preserve"> is significant because it provides a practical solution for improving both library operations and reader experience. By digitalizing common library activities, the system helps reduce the dependency on manual processes and allows library information to be managed in a more centralized and consistent manner.</w:t>
      </w:r>
    </w:p>
    <w:p w14:paraId="62BF17DC"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Readers, the application provides a convenient way to access library services through a mobile device. Users can search for books, check book availability, view detailed information, place reservations, and monitor their current borrowing status without having to directly contact library staff for every request. This improves accessibility to library resources and reduces the time required to obtain information about books.</w:t>
      </w:r>
    </w:p>
    <w:p w14:paraId="58033DD8"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The borrowing management functions also help Readers monitor borrowing dates and return deadlines more effectively. By providing clear information about current borrowing records and supporting renewal requests, the application can help reduce accidental overdue returns and improve compliance with library regulations.</w:t>
      </w:r>
    </w:p>
    <w:p w14:paraId="0F686907"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For Administrators and Librarians, the system provides tools to manage books, reader information, reservations, borrowing transactions, and returning transactions through a centralized platform. This reduces repetitive manual work and minimizes the risk of errors caused by paper-based records or disconnected management processes.</w:t>
      </w:r>
    </w:p>
    <w:p w14:paraId="3391F80D"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The application also contributes to more accurate inventory management by allowing book quantities, categories, and physical storage locations to be maintained systematically. Librarians can therefore obtain updated information about the status and location of books more efficiently.</w:t>
      </w:r>
    </w:p>
    <w:p w14:paraId="01E5E1A5"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t>In addition, reporting and statistical functions provide administrators with useful information for evaluating library activities. Data related to borrowed books, overdue books, popular books, and newly registered readers can assist library administrators in understanding usage patterns and making better management decisions.</w:t>
      </w:r>
    </w:p>
    <w:p w14:paraId="6B0E1F07" w14:textId="77777777" w:rsidR="00E77011" w:rsidRPr="00CD3FBF" w:rsidRDefault="00E77011" w:rsidP="00E77011">
      <w:pPr>
        <w:spacing w:before="100" w:beforeAutospacing="1" w:after="100" w:afterAutospacing="1" w:line="240" w:lineRule="auto"/>
        <w:ind w:firstLine="0"/>
        <w:jc w:val="left"/>
        <w:rPr>
          <w:sz w:val="24"/>
          <w:szCs w:val="24"/>
        </w:rPr>
      </w:pPr>
      <w:r w:rsidRPr="00CD3FBF">
        <w:rPr>
          <w:sz w:val="24"/>
          <w:szCs w:val="24"/>
        </w:rPr>
        <w:lastRenderedPageBreak/>
        <w:t>From an academic perspective, the project provides an opportunity to apply knowledge related to mobile application development, system requirement analysis, database design, user interface design, authentication, authorization, and software engineering. The project therefore not only provides practical value for library management but also helps the development team gain experience in designing and implementing a complete information system.</w:t>
      </w:r>
    </w:p>
    <w:p w14:paraId="17C93035" w14:textId="77777777" w:rsidR="003B2010" w:rsidRPr="00CD3FBF" w:rsidRDefault="005A0B9B">
      <w:pPr>
        <w:pStyle w:val="u2"/>
        <w:rPr>
          <w:rFonts w:cs="Times New Roman"/>
        </w:rPr>
      </w:pPr>
      <w:r w:rsidRPr="00CD3FBF">
        <w:rPr>
          <w:rFonts w:cs="Times New Roman"/>
        </w:rPr>
        <w:t>MEMBERS &amp; WORK ASSIGNMENT</w:t>
      </w:r>
      <w:bookmarkEnd w:id="19"/>
      <w:bookmarkEnd w:id="20"/>
      <w:r w:rsidR="00E77011" w:rsidRPr="00CD3FBF">
        <w:rPr>
          <w:rFonts w:cs="Times New Roman"/>
        </w:rPr>
        <w:t xml:space="preserve"> (Chia lại sau)</w:t>
      </w:r>
    </w:p>
    <w:tbl>
      <w:tblPr>
        <w:tblStyle w:val="LiBang"/>
        <w:tblW w:w="9708" w:type="dxa"/>
        <w:tblInd w:w="-416" w:type="dxa"/>
        <w:tblLook w:val="04A0" w:firstRow="1" w:lastRow="0" w:firstColumn="1" w:lastColumn="0" w:noHBand="0" w:noVBand="1"/>
      </w:tblPr>
      <w:tblGrid>
        <w:gridCol w:w="2339"/>
        <w:gridCol w:w="1659"/>
        <w:gridCol w:w="4254"/>
        <w:gridCol w:w="1456"/>
      </w:tblGrid>
      <w:tr w:rsidR="003B2010" w:rsidRPr="00CD3FBF" w14:paraId="557422DF" w14:textId="77777777">
        <w:trPr>
          <w:trHeight w:val="576"/>
        </w:trPr>
        <w:tc>
          <w:tcPr>
            <w:tcW w:w="2339" w:type="dxa"/>
            <w:vAlign w:val="center"/>
          </w:tcPr>
          <w:p w14:paraId="1C4B1196" w14:textId="77777777" w:rsidR="003B2010" w:rsidRPr="00CD3FBF" w:rsidRDefault="005A0B9B">
            <w:pPr>
              <w:pStyle w:val="ThngthngWeb"/>
              <w:spacing w:line="17" w:lineRule="atLeast"/>
              <w:ind w:firstLine="0"/>
              <w:jc w:val="center"/>
              <w:rPr>
                <w:sz w:val="26"/>
                <w:szCs w:val="26"/>
              </w:rPr>
            </w:pPr>
            <w:r w:rsidRPr="00CD3FBF">
              <w:rPr>
                <w:rFonts w:eastAsia="sans-serif"/>
                <w:b/>
                <w:color w:val="000000"/>
                <w:sz w:val="26"/>
                <w:szCs w:val="26"/>
              </w:rPr>
              <w:t>Name</w:t>
            </w:r>
          </w:p>
        </w:tc>
        <w:tc>
          <w:tcPr>
            <w:tcW w:w="1659" w:type="dxa"/>
            <w:vAlign w:val="center"/>
          </w:tcPr>
          <w:p w14:paraId="06EE610A" w14:textId="77777777" w:rsidR="003B2010" w:rsidRPr="00CD3FBF" w:rsidRDefault="005A0B9B">
            <w:pPr>
              <w:pStyle w:val="ThngthngWeb"/>
              <w:spacing w:line="17" w:lineRule="atLeast"/>
              <w:ind w:firstLine="0"/>
              <w:jc w:val="center"/>
              <w:rPr>
                <w:sz w:val="26"/>
                <w:szCs w:val="26"/>
              </w:rPr>
            </w:pPr>
            <w:r w:rsidRPr="00CD3FBF">
              <w:rPr>
                <w:rFonts w:eastAsia="sans-serif"/>
                <w:b/>
                <w:color w:val="000000"/>
                <w:sz w:val="26"/>
                <w:szCs w:val="26"/>
              </w:rPr>
              <w:t>ID</w:t>
            </w:r>
          </w:p>
        </w:tc>
        <w:tc>
          <w:tcPr>
            <w:tcW w:w="4254" w:type="dxa"/>
            <w:vAlign w:val="center"/>
          </w:tcPr>
          <w:p w14:paraId="020D834B" w14:textId="77777777" w:rsidR="003B2010" w:rsidRPr="00CD3FBF" w:rsidRDefault="005A0B9B">
            <w:pPr>
              <w:pStyle w:val="ThngthngWeb"/>
              <w:spacing w:line="17" w:lineRule="atLeast"/>
              <w:ind w:firstLine="0"/>
              <w:jc w:val="center"/>
              <w:rPr>
                <w:sz w:val="26"/>
                <w:szCs w:val="26"/>
              </w:rPr>
            </w:pPr>
            <w:r w:rsidRPr="00CD3FBF">
              <w:rPr>
                <w:rFonts w:eastAsia="sans-serif"/>
                <w:b/>
                <w:color w:val="000000"/>
                <w:sz w:val="26"/>
                <w:szCs w:val="26"/>
              </w:rPr>
              <w:t>Mission</w:t>
            </w:r>
          </w:p>
        </w:tc>
        <w:tc>
          <w:tcPr>
            <w:tcW w:w="1456" w:type="dxa"/>
            <w:vAlign w:val="center"/>
          </w:tcPr>
          <w:p w14:paraId="5B7292BC" w14:textId="77777777" w:rsidR="003B2010" w:rsidRPr="00CD3FBF" w:rsidRDefault="005A0B9B">
            <w:pPr>
              <w:pStyle w:val="ThngthngWeb"/>
              <w:spacing w:line="17" w:lineRule="atLeast"/>
              <w:ind w:firstLine="0"/>
              <w:jc w:val="center"/>
              <w:rPr>
                <w:sz w:val="26"/>
                <w:szCs w:val="26"/>
              </w:rPr>
            </w:pPr>
            <w:r w:rsidRPr="00CD3FBF">
              <w:rPr>
                <w:rFonts w:eastAsia="sans-serif"/>
                <w:b/>
                <w:color w:val="000000"/>
                <w:sz w:val="26"/>
                <w:szCs w:val="26"/>
              </w:rPr>
              <w:t>Contribute</w:t>
            </w:r>
          </w:p>
        </w:tc>
      </w:tr>
      <w:tr w:rsidR="003B2010" w:rsidRPr="00CD3FBF" w14:paraId="3732364D" w14:textId="77777777">
        <w:trPr>
          <w:trHeight w:val="576"/>
        </w:trPr>
        <w:tc>
          <w:tcPr>
            <w:tcW w:w="2339" w:type="dxa"/>
            <w:vAlign w:val="center"/>
          </w:tcPr>
          <w:p w14:paraId="636A970E"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Nguyễn Hiếu Nghĩa</w:t>
            </w:r>
          </w:p>
        </w:tc>
        <w:tc>
          <w:tcPr>
            <w:tcW w:w="1659" w:type="dxa"/>
            <w:vAlign w:val="center"/>
          </w:tcPr>
          <w:p w14:paraId="0B31F052"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235057450</w:t>
            </w:r>
          </w:p>
        </w:tc>
        <w:tc>
          <w:tcPr>
            <w:tcW w:w="4254" w:type="dxa"/>
            <w:vAlign w:val="center"/>
          </w:tcPr>
          <w:p w14:paraId="15DD3369" w14:textId="77777777" w:rsidR="003B2010" w:rsidRPr="00CD3FBF" w:rsidRDefault="003B2010">
            <w:pPr>
              <w:ind w:firstLine="0"/>
              <w:jc w:val="center"/>
            </w:pPr>
          </w:p>
        </w:tc>
        <w:tc>
          <w:tcPr>
            <w:tcW w:w="1456" w:type="dxa"/>
            <w:vAlign w:val="center"/>
          </w:tcPr>
          <w:p w14:paraId="620A10C5" w14:textId="77777777" w:rsidR="003B2010" w:rsidRPr="00CD3FBF" w:rsidRDefault="00407C93">
            <w:pPr>
              <w:pStyle w:val="ThngthngWeb"/>
              <w:spacing w:line="17" w:lineRule="atLeast"/>
              <w:ind w:firstLine="0"/>
              <w:jc w:val="center"/>
              <w:rPr>
                <w:sz w:val="26"/>
                <w:szCs w:val="26"/>
              </w:rPr>
            </w:pPr>
            <w:r w:rsidRPr="00CD3FBF">
              <w:rPr>
                <w:sz w:val="26"/>
                <w:szCs w:val="26"/>
              </w:rPr>
              <w:t>%</w:t>
            </w:r>
          </w:p>
        </w:tc>
      </w:tr>
      <w:tr w:rsidR="003B2010" w:rsidRPr="00CD3FBF" w14:paraId="771243AD" w14:textId="77777777">
        <w:trPr>
          <w:trHeight w:val="576"/>
        </w:trPr>
        <w:tc>
          <w:tcPr>
            <w:tcW w:w="2339" w:type="dxa"/>
            <w:vAlign w:val="center"/>
          </w:tcPr>
          <w:p w14:paraId="1C59EE8F"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Phương Tiến Duy</w:t>
            </w:r>
          </w:p>
        </w:tc>
        <w:tc>
          <w:tcPr>
            <w:tcW w:w="1659" w:type="dxa"/>
            <w:vAlign w:val="center"/>
          </w:tcPr>
          <w:p w14:paraId="41219B79"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235051674</w:t>
            </w:r>
          </w:p>
        </w:tc>
        <w:tc>
          <w:tcPr>
            <w:tcW w:w="4254" w:type="dxa"/>
            <w:vAlign w:val="center"/>
          </w:tcPr>
          <w:p w14:paraId="41563B49" w14:textId="77777777" w:rsidR="003B2010" w:rsidRPr="00CD3FBF" w:rsidRDefault="003B2010">
            <w:pPr>
              <w:ind w:firstLine="0"/>
              <w:jc w:val="center"/>
            </w:pPr>
          </w:p>
        </w:tc>
        <w:tc>
          <w:tcPr>
            <w:tcW w:w="1456" w:type="dxa"/>
            <w:vAlign w:val="center"/>
          </w:tcPr>
          <w:p w14:paraId="242D408E" w14:textId="77777777" w:rsidR="003B2010" w:rsidRPr="00CD3FBF" w:rsidRDefault="003B2010">
            <w:pPr>
              <w:pStyle w:val="ThngthngWeb"/>
              <w:spacing w:line="17" w:lineRule="atLeast"/>
              <w:ind w:firstLine="0"/>
              <w:jc w:val="center"/>
              <w:rPr>
                <w:sz w:val="26"/>
                <w:szCs w:val="26"/>
              </w:rPr>
            </w:pPr>
          </w:p>
        </w:tc>
      </w:tr>
      <w:tr w:rsidR="003B2010" w:rsidRPr="00CD3FBF" w14:paraId="3AB8C143" w14:textId="77777777">
        <w:trPr>
          <w:trHeight w:val="576"/>
        </w:trPr>
        <w:tc>
          <w:tcPr>
            <w:tcW w:w="2339" w:type="dxa"/>
            <w:vAlign w:val="center"/>
          </w:tcPr>
          <w:p w14:paraId="12BB379D"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Lê Minh Dũng</w:t>
            </w:r>
          </w:p>
        </w:tc>
        <w:tc>
          <w:tcPr>
            <w:tcW w:w="1659" w:type="dxa"/>
            <w:vAlign w:val="center"/>
          </w:tcPr>
          <w:p w14:paraId="33514DF0"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235057515</w:t>
            </w:r>
          </w:p>
        </w:tc>
        <w:tc>
          <w:tcPr>
            <w:tcW w:w="4254" w:type="dxa"/>
            <w:vAlign w:val="center"/>
          </w:tcPr>
          <w:p w14:paraId="5127CA1A" w14:textId="77777777" w:rsidR="003B2010" w:rsidRPr="00CD3FBF" w:rsidRDefault="003B2010">
            <w:pPr>
              <w:ind w:firstLine="0"/>
              <w:jc w:val="center"/>
            </w:pPr>
          </w:p>
        </w:tc>
        <w:tc>
          <w:tcPr>
            <w:tcW w:w="1456" w:type="dxa"/>
            <w:vAlign w:val="center"/>
          </w:tcPr>
          <w:p w14:paraId="7E812015" w14:textId="77777777" w:rsidR="003B2010" w:rsidRPr="00CD3FBF" w:rsidRDefault="003B2010">
            <w:pPr>
              <w:pStyle w:val="ThngthngWeb"/>
              <w:spacing w:line="17" w:lineRule="atLeast"/>
              <w:ind w:firstLine="0"/>
              <w:jc w:val="center"/>
              <w:rPr>
                <w:sz w:val="26"/>
                <w:szCs w:val="26"/>
              </w:rPr>
            </w:pPr>
          </w:p>
        </w:tc>
      </w:tr>
      <w:tr w:rsidR="003B2010" w:rsidRPr="00CD3FBF" w14:paraId="445D44A4" w14:textId="77777777">
        <w:trPr>
          <w:trHeight w:val="576"/>
        </w:trPr>
        <w:tc>
          <w:tcPr>
            <w:tcW w:w="2339" w:type="dxa"/>
            <w:vAlign w:val="center"/>
          </w:tcPr>
          <w:p w14:paraId="5CDAF617" w14:textId="77777777" w:rsidR="003B2010" w:rsidRPr="00CD3FBF" w:rsidRDefault="00E77011">
            <w:pPr>
              <w:pStyle w:val="ThngthngWeb"/>
              <w:spacing w:line="17" w:lineRule="atLeast"/>
              <w:ind w:firstLine="0"/>
              <w:rPr>
                <w:sz w:val="26"/>
                <w:szCs w:val="26"/>
              </w:rPr>
            </w:pPr>
            <w:r w:rsidRPr="00CD3FBF">
              <w:rPr>
                <w:rFonts w:eastAsia="sans-serif"/>
                <w:color w:val="000000"/>
                <w:sz w:val="26"/>
                <w:szCs w:val="26"/>
              </w:rPr>
              <w:t xml:space="preserve">Dương Minh </w:t>
            </w:r>
            <w:proofErr w:type="spellStart"/>
            <w:r w:rsidRPr="00CD3FBF">
              <w:rPr>
                <w:rFonts w:eastAsia="sans-serif"/>
                <w:color w:val="000000"/>
                <w:sz w:val="26"/>
                <w:szCs w:val="26"/>
              </w:rPr>
              <w:t>Chiến</w:t>
            </w:r>
            <w:proofErr w:type="spellEnd"/>
          </w:p>
        </w:tc>
        <w:tc>
          <w:tcPr>
            <w:tcW w:w="1659" w:type="dxa"/>
            <w:vAlign w:val="center"/>
          </w:tcPr>
          <w:p w14:paraId="571FA686" w14:textId="77777777" w:rsidR="003B2010" w:rsidRPr="00CD3FBF" w:rsidRDefault="005A0B9B">
            <w:pPr>
              <w:pStyle w:val="ThngthngWeb"/>
              <w:spacing w:line="17" w:lineRule="atLeast"/>
              <w:ind w:firstLine="0"/>
              <w:rPr>
                <w:sz w:val="26"/>
                <w:szCs w:val="26"/>
              </w:rPr>
            </w:pPr>
            <w:r w:rsidRPr="00CD3FBF">
              <w:rPr>
                <w:rFonts w:eastAsia="sans-serif"/>
                <w:color w:val="000000"/>
                <w:sz w:val="26"/>
                <w:szCs w:val="26"/>
              </w:rPr>
              <w:t>2350</w:t>
            </w:r>
            <w:r w:rsidR="00407C93" w:rsidRPr="00CD3FBF">
              <w:rPr>
                <w:rFonts w:eastAsia="sans-serif"/>
                <w:color w:val="000000"/>
                <w:sz w:val="26"/>
                <w:szCs w:val="26"/>
              </w:rPr>
              <w:t>56681</w:t>
            </w:r>
          </w:p>
        </w:tc>
        <w:tc>
          <w:tcPr>
            <w:tcW w:w="4254" w:type="dxa"/>
            <w:vAlign w:val="center"/>
          </w:tcPr>
          <w:p w14:paraId="7444382C" w14:textId="77777777" w:rsidR="003B2010" w:rsidRPr="00CD3FBF" w:rsidRDefault="003B2010">
            <w:pPr>
              <w:ind w:firstLine="0"/>
              <w:jc w:val="center"/>
            </w:pPr>
          </w:p>
        </w:tc>
        <w:tc>
          <w:tcPr>
            <w:tcW w:w="1456" w:type="dxa"/>
            <w:vAlign w:val="center"/>
          </w:tcPr>
          <w:p w14:paraId="782BD37C" w14:textId="77777777" w:rsidR="003B2010" w:rsidRPr="00CD3FBF" w:rsidRDefault="003B2010">
            <w:pPr>
              <w:pStyle w:val="ThngthngWeb"/>
              <w:spacing w:line="17" w:lineRule="atLeast"/>
              <w:ind w:firstLine="0"/>
              <w:jc w:val="center"/>
              <w:rPr>
                <w:sz w:val="26"/>
                <w:szCs w:val="26"/>
              </w:rPr>
            </w:pPr>
          </w:p>
        </w:tc>
      </w:tr>
      <w:tr w:rsidR="00407C93" w:rsidRPr="00CD3FBF" w14:paraId="06C9D926" w14:textId="77777777">
        <w:trPr>
          <w:trHeight w:val="576"/>
        </w:trPr>
        <w:tc>
          <w:tcPr>
            <w:tcW w:w="2339" w:type="dxa"/>
            <w:vAlign w:val="center"/>
          </w:tcPr>
          <w:p w14:paraId="491F2683" w14:textId="77777777" w:rsidR="00407C93" w:rsidRPr="00CD3FBF" w:rsidRDefault="00407C93">
            <w:pPr>
              <w:pStyle w:val="ThngthngWeb"/>
              <w:spacing w:line="17" w:lineRule="atLeast"/>
              <w:ind w:firstLine="0"/>
              <w:rPr>
                <w:rFonts w:eastAsia="sans-serif"/>
                <w:color w:val="000000"/>
                <w:sz w:val="26"/>
                <w:szCs w:val="26"/>
              </w:rPr>
            </w:pPr>
            <w:r w:rsidRPr="00CD3FBF">
              <w:rPr>
                <w:rFonts w:eastAsia="sans-serif"/>
                <w:color w:val="000000"/>
                <w:sz w:val="26"/>
                <w:szCs w:val="26"/>
              </w:rPr>
              <w:t>Trịnh Trí Cường</w:t>
            </w:r>
          </w:p>
        </w:tc>
        <w:tc>
          <w:tcPr>
            <w:tcW w:w="1659" w:type="dxa"/>
            <w:vAlign w:val="center"/>
          </w:tcPr>
          <w:p w14:paraId="4B154EC0" w14:textId="77777777" w:rsidR="00407C93" w:rsidRPr="00CD3FBF" w:rsidRDefault="00407C93">
            <w:pPr>
              <w:pStyle w:val="ThngthngWeb"/>
              <w:spacing w:line="17" w:lineRule="atLeast"/>
              <w:ind w:firstLine="0"/>
              <w:rPr>
                <w:rFonts w:eastAsia="sans-serif"/>
                <w:color w:val="000000"/>
                <w:sz w:val="26"/>
                <w:szCs w:val="26"/>
              </w:rPr>
            </w:pPr>
          </w:p>
        </w:tc>
        <w:tc>
          <w:tcPr>
            <w:tcW w:w="4254" w:type="dxa"/>
            <w:vAlign w:val="center"/>
          </w:tcPr>
          <w:p w14:paraId="0B7AE974" w14:textId="77777777" w:rsidR="00407C93" w:rsidRPr="00CD3FBF" w:rsidRDefault="00407C93">
            <w:pPr>
              <w:ind w:firstLine="0"/>
              <w:jc w:val="center"/>
              <w:rPr>
                <w:rFonts w:eastAsia="SimSun"/>
              </w:rPr>
            </w:pPr>
          </w:p>
        </w:tc>
        <w:tc>
          <w:tcPr>
            <w:tcW w:w="1456" w:type="dxa"/>
            <w:vAlign w:val="center"/>
          </w:tcPr>
          <w:p w14:paraId="055AC87B" w14:textId="77777777" w:rsidR="00407C93" w:rsidRPr="00CD3FBF" w:rsidRDefault="00407C93">
            <w:pPr>
              <w:pStyle w:val="ThngthngWeb"/>
              <w:spacing w:line="17" w:lineRule="atLeast"/>
              <w:ind w:firstLine="0"/>
              <w:jc w:val="center"/>
              <w:rPr>
                <w:rFonts w:eastAsia="sans-serif"/>
                <w:color w:val="000000"/>
                <w:sz w:val="26"/>
                <w:szCs w:val="26"/>
              </w:rPr>
            </w:pPr>
          </w:p>
        </w:tc>
      </w:tr>
    </w:tbl>
    <w:p w14:paraId="089C3EB4" w14:textId="77777777" w:rsidR="003B2010" w:rsidRPr="00CD3FBF" w:rsidRDefault="003B2010">
      <w:pPr>
        <w:pStyle w:val="ThngthngWeb"/>
        <w:ind w:firstLine="0"/>
      </w:pPr>
    </w:p>
    <w:p w14:paraId="6D1E4632" w14:textId="77777777" w:rsidR="003B2010" w:rsidRPr="00CD3FBF" w:rsidRDefault="005A0B9B">
      <w:pPr>
        <w:pStyle w:val="u1"/>
        <w:rPr>
          <w:rFonts w:cs="Times New Roman"/>
        </w:rPr>
      </w:pPr>
      <w:bookmarkStart w:id="21" w:name="_Toc3548"/>
      <w:bookmarkStart w:id="22" w:name="_Toc28554"/>
      <w:bookmarkEnd w:id="4"/>
      <w:r w:rsidRPr="00CD3FBF">
        <w:rPr>
          <w:rFonts w:cs="Times New Roman"/>
        </w:rPr>
        <w:t>LITERATURE REVIEW &amp; REQUIREMENTS</w:t>
      </w:r>
      <w:bookmarkEnd w:id="21"/>
      <w:bookmarkEnd w:id="22"/>
    </w:p>
    <w:p w14:paraId="3D77DEF4" w14:textId="77777777" w:rsidR="003B2010" w:rsidRPr="00CD3FBF" w:rsidRDefault="005A0B9B">
      <w:pPr>
        <w:pStyle w:val="u2"/>
        <w:rPr>
          <w:rFonts w:cs="Times New Roman"/>
        </w:rPr>
      </w:pPr>
      <w:bookmarkStart w:id="23" w:name="_Toc9803"/>
      <w:bookmarkStart w:id="24" w:name="_Toc22036"/>
      <w:r w:rsidRPr="00CD3FBF">
        <w:rPr>
          <w:rFonts w:cs="Times New Roman"/>
        </w:rPr>
        <w:t>Technologies</w:t>
      </w:r>
      <w:bookmarkEnd w:id="23"/>
      <w:bookmarkEnd w:id="24"/>
    </w:p>
    <w:p w14:paraId="3AB11AF8" w14:textId="77777777" w:rsidR="00407C93" w:rsidRPr="00CD3FBF" w:rsidRDefault="00407C93" w:rsidP="00407C93">
      <w:pPr>
        <w:spacing w:before="100" w:beforeAutospacing="1" w:after="100" w:afterAutospacing="1" w:line="240" w:lineRule="auto"/>
        <w:ind w:firstLine="0"/>
        <w:jc w:val="left"/>
        <w:rPr>
          <w:sz w:val="24"/>
          <w:szCs w:val="24"/>
        </w:rPr>
      </w:pPr>
      <w:bookmarkStart w:id="25" w:name="_Toc20730"/>
      <w:bookmarkStart w:id="26" w:name="_Toc8215"/>
      <w:r w:rsidRPr="00CD3FBF">
        <w:rPr>
          <w:sz w:val="24"/>
          <w:szCs w:val="24"/>
        </w:rPr>
        <w:t xml:space="preserve">The </w:t>
      </w:r>
      <w:r w:rsidRPr="00CD3FBF">
        <w:rPr>
          <w:b/>
          <w:bCs/>
          <w:sz w:val="24"/>
          <w:szCs w:val="24"/>
        </w:rPr>
        <w:t>Library Management Application</w:t>
      </w:r>
      <w:r w:rsidRPr="00CD3FBF">
        <w:rPr>
          <w:sz w:val="24"/>
          <w:szCs w:val="24"/>
        </w:rPr>
        <w:t xml:space="preserve"> is developed as a mobile application using </w:t>
      </w:r>
      <w:r w:rsidRPr="00CD3FBF">
        <w:rPr>
          <w:b/>
          <w:bCs/>
          <w:sz w:val="24"/>
          <w:szCs w:val="24"/>
        </w:rPr>
        <w:t>Android Studio</w:t>
      </w:r>
      <w:r w:rsidRPr="00CD3FBF">
        <w:rPr>
          <w:sz w:val="24"/>
          <w:szCs w:val="24"/>
        </w:rPr>
        <w:t xml:space="preserve"> as the primary development environment. Android Studio provides the necessary tools for designing user interfaces, writing application logic, managing project resources, testing features, and running the application on Android devices or emulators. It is suitable for the development of this project because it provides an integrated environment specifically designed for Android application development.</w:t>
      </w:r>
    </w:p>
    <w:p w14:paraId="37647E40"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application is built for the Android platform and focuses on providing a convenient mobile interface for both Readers and Administrators. Through the application, users can perform common library activities such as account authentication, book searching, book reservation, borrowing management, returning management, profile updates, and administrative operations.</w:t>
      </w:r>
    </w:p>
    <w:p w14:paraId="254C3525"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lastRenderedPageBreak/>
        <w:t xml:space="preserve">For data storage, the system uses </w:t>
      </w:r>
      <w:r w:rsidRPr="00CD3FBF">
        <w:rPr>
          <w:b/>
          <w:bCs/>
          <w:sz w:val="24"/>
          <w:szCs w:val="24"/>
        </w:rPr>
        <w:t>SQLite</w:t>
      </w:r>
      <w:r w:rsidRPr="00CD3FBF">
        <w:rPr>
          <w:sz w:val="24"/>
          <w:szCs w:val="24"/>
        </w:rPr>
        <w:t>, a lightweight relational database that can be integrated directly into Android applications. SQLite is used to store and manage the main data of the system, including user accounts, books, categories, borrowing records, reservation requests, and other related information. Since SQLite does not require a separate database server, it is appropriate for an academic mobile application and simplifies the deployment and testing process.</w:t>
      </w:r>
    </w:p>
    <w:p w14:paraId="779F8263"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relational database structure allows the application to maintain relationships between different types of data. For example, borrowing records are associated with Readers and Books, reservation records are linked to specific users and books, and books can be classified into categories and assigned to specific storage locations. This structure helps maintain data consistency and supports efficient data retrieval during system operations.</w:t>
      </w:r>
    </w:p>
    <w:p w14:paraId="3D5A07C7"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 xml:space="preserve">Android Studio and SQLite together provide a practical development environment for implementing the core functions of the </w:t>
      </w:r>
      <w:r w:rsidRPr="00CD3FBF">
        <w:rPr>
          <w:b/>
          <w:bCs/>
          <w:sz w:val="24"/>
          <w:szCs w:val="24"/>
        </w:rPr>
        <w:t>Library Management Application</w:t>
      </w:r>
      <w:r w:rsidRPr="00CD3FBF">
        <w:rPr>
          <w:sz w:val="24"/>
          <w:szCs w:val="24"/>
        </w:rPr>
        <w:t>. Android Studio supports the design and development of the mobile interface and application logic, while SQLite provides persistent local data storage for the library management information.</w:t>
      </w:r>
    </w:p>
    <w:p w14:paraId="41E921DA" w14:textId="77777777" w:rsidR="003B2010" w:rsidRPr="00CD3FBF" w:rsidRDefault="005A0B9B">
      <w:pPr>
        <w:pStyle w:val="u2"/>
        <w:rPr>
          <w:rFonts w:cs="Times New Roman"/>
        </w:rPr>
      </w:pPr>
      <w:r w:rsidRPr="00CD3FBF">
        <w:rPr>
          <w:rFonts w:cs="Times New Roman"/>
        </w:rPr>
        <w:t>Requirement Analysis</w:t>
      </w:r>
      <w:bookmarkEnd w:id="25"/>
      <w:bookmarkEnd w:id="26"/>
    </w:p>
    <w:p w14:paraId="27C489C1" w14:textId="77777777" w:rsidR="00407C93" w:rsidRPr="00CD3FBF" w:rsidRDefault="00407C93" w:rsidP="00407C93">
      <w:pPr>
        <w:spacing w:before="100" w:beforeAutospacing="1" w:after="100" w:afterAutospacing="1" w:line="240" w:lineRule="auto"/>
        <w:ind w:firstLine="0"/>
        <w:jc w:val="left"/>
        <w:rPr>
          <w:sz w:val="24"/>
          <w:szCs w:val="24"/>
        </w:rPr>
      </w:pPr>
      <w:bookmarkStart w:id="27" w:name="_Toc19818"/>
      <w:bookmarkStart w:id="28" w:name="_Toc28122"/>
      <w:r w:rsidRPr="00CD3FBF">
        <w:rPr>
          <w:sz w:val="24"/>
          <w:szCs w:val="24"/>
        </w:rPr>
        <w:t xml:space="preserve">Requirement analysis is an important phase in the development of the </w:t>
      </w:r>
      <w:r w:rsidRPr="00CD3FBF">
        <w:rPr>
          <w:b/>
          <w:bCs/>
          <w:sz w:val="24"/>
          <w:szCs w:val="24"/>
        </w:rPr>
        <w:t>Library Management Application</w:t>
      </w:r>
      <w:r w:rsidRPr="00CD3FBF">
        <w:rPr>
          <w:sz w:val="24"/>
          <w:szCs w:val="24"/>
        </w:rPr>
        <w:t xml:space="preserve"> because it defines the expected behavior of the system and identifies the responsibilities of each user group. The application is designed to support both reader-oriented services and administrative library operations through a mobile environment.</w:t>
      </w:r>
    </w:p>
    <w:p w14:paraId="39E5779F"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system must provide secure authentication so that users can access functions according to their assigned roles. After successful authentication, Readers can access functions related to books and their personal borrowing activities, while Administrators and Librarians can perform operational and management tasks.</w:t>
      </w:r>
    </w:p>
    <w:p w14:paraId="332AE5AE"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requirement analysis also focuses on maintaining accurate information about book availability, borrowing records, reservation requests, and user accounts. When a book is borrowed, returned, reserved, or renewed, the corresponding data must be updated consistently to reflect its latest state.</w:t>
      </w:r>
    </w:p>
    <w:p w14:paraId="0FBA12AA"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In addition, the system must provide an interface that is easy to understand and suitable for mobile devices. Common reader activities such as searching for books, viewing book information, checking borrowing deadlines, and making reservation requests should be completed through simple and intuitive interactions.</w:t>
      </w:r>
    </w:p>
    <w:p w14:paraId="706ABE0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For administrative users, the application must provide efficient access to management functions so that daily library activities can be processed accurately and with minimal manual effort.</w:t>
      </w:r>
    </w:p>
    <w:p w14:paraId="4A09DEB3" w14:textId="77777777" w:rsidR="003B2010" w:rsidRPr="00CD3FBF" w:rsidRDefault="005A0B9B">
      <w:pPr>
        <w:pStyle w:val="u3"/>
        <w:rPr>
          <w:rFonts w:cs="Times New Roman"/>
        </w:rPr>
      </w:pPr>
      <w:r w:rsidRPr="00CD3FBF">
        <w:rPr>
          <w:rFonts w:cs="Times New Roman"/>
        </w:rPr>
        <w:lastRenderedPageBreak/>
        <w:t>Major Features</w:t>
      </w:r>
      <w:bookmarkEnd w:id="27"/>
      <w:bookmarkEnd w:id="28"/>
    </w:p>
    <w:p w14:paraId="77B15B1B" w14:textId="77777777" w:rsidR="00407C93" w:rsidRPr="00CD3FBF" w:rsidRDefault="00407C93" w:rsidP="00407C93">
      <w:pPr>
        <w:spacing w:before="100" w:beforeAutospacing="1" w:after="100" w:afterAutospacing="1" w:line="240" w:lineRule="auto"/>
        <w:ind w:firstLine="0"/>
        <w:jc w:val="left"/>
        <w:rPr>
          <w:sz w:val="24"/>
          <w:szCs w:val="24"/>
        </w:rPr>
      </w:pPr>
      <w:bookmarkStart w:id="29" w:name="_Toc6480"/>
      <w:bookmarkStart w:id="30" w:name="_Toc21276"/>
      <w:r w:rsidRPr="00CD3FBF">
        <w:rPr>
          <w:sz w:val="24"/>
          <w:szCs w:val="24"/>
        </w:rPr>
        <w:t xml:space="preserve">The </w:t>
      </w:r>
      <w:r w:rsidRPr="00CD3FBF">
        <w:rPr>
          <w:b/>
          <w:bCs/>
          <w:sz w:val="24"/>
          <w:szCs w:val="24"/>
        </w:rPr>
        <w:t>Library Management Application</w:t>
      </w:r>
      <w:r w:rsidRPr="00CD3FBF">
        <w:rPr>
          <w:sz w:val="24"/>
          <w:szCs w:val="24"/>
        </w:rPr>
        <w:t xml:space="preserve"> provides a set of major features designed to support both Readers and library administrators.</w:t>
      </w:r>
    </w:p>
    <w:p w14:paraId="6A011218"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first major feature is user authentication and profile management. Users can register an account, log in, log out, update personal information, and change their password. Personal information may include the user's name, phone number, and avatar. Authentication ensures that system functions are displayed according to the user's role.</w:t>
      </w:r>
    </w:p>
    <w:p w14:paraId="46200327"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Another major feature is book searching and discovery. Readers can search for books using keywords related to book titles or authors. Search results can also be filtered according to book categories and publication years. After selecting a book, users can view detailed information such as its summary, number of pages, publisher, available quantity, and storage location.</w:t>
      </w:r>
    </w:p>
    <w:p w14:paraId="5525C03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book reservation feature allows Readers to submit a request to reserve a book. This function can be used when a book is temporarily unavailable or when a Reader wants the library to hold the book for later collection. Reservation requests can subsequently be reviewed and approved by authorized library staff.</w:t>
      </w:r>
    </w:p>
    <w:p w14:paraId="244CD288"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Borrowing management is another important feature of the system. Readers can view the books they are currently borrowing together with borrowing dates and due dates. They can also submit renewal requests when they need additional borrowing time. A renewal should only be accepted when the book is eligible for renewal and is not currently reserved by another Reader.</w:t>
      </w:r>
    </w:p>
    <w:p w14:paraId="3235743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system also supports book inventory management for Administrators and Librarians. Authorized users can add, edit, or remove book information, update available quantities, classify books into categories, and define their physical storage locations.</w:t>
      </w:r>
    </w:p>
    <w:p w14:paraId="47B910EA"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Borrowing and returning operations are supported through administrative functions. Librarians can process borrowing transactions and confirm returned books. During the return process, the physical condition of a book can be recorded, such as normal, damaged, or lost.</w:t>
      </w:r>
    </w:p>
    <w:p w14:paraId="21CAC929"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system further includes account management functions for Readers and Librarians. Administrative users can maintain user information and lock or unlock library cards when necessary.</w:t>
      </w:r>
    </w:p>
    <w:p w14:paraId="7B93EFC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System configuration is provided to allow Administrators to maintain core library regulations, including the maximum borrowing period, maximum number of books that may be borrowed, and overdue penalty rules.</w:t>
      </w:r>
    </w:p>
    <w:p w14:paraId="7563775E"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Finally, the application provides statistical functions that allow Administrators to monitor current library activities. These functions include information about borrowed books, overdue books, frequently borrowed books, and newly registered Readers. Additional functions such as borrowing history, penalty management, digital library cards, and penalty revenue reports are considered optional features of the project.</w:t>
      </w:r>
    </w:p>
    <w:p w14:paraId="03E74092" w14:textId="77777777" w:rsidR="003B2010" w:rsidRPr="00CD3FBF" w:rsidRDefault="005A0B9B">
      <w:pPr>
        <w:pStyle w:val="u3"/>
        <w:rPr>
          <w:rFonts w:cs="Times New Roman"/>
        </w:rPr>
      </w:pPr>
      <w:r w:rsidRPr="00CD3FBF">
        <w:rPr>
          <w:rFonts w:cs="Times New Roman"/>
        </w:rPr>
        <w:lastRenderedPageBreak/>
        <w:t>Non-Functional Requirements</w:t>
      </w:r>
      <w:bookmarkEnd w:id="29"/>
      <w:bookmarkEnd w:id="30"/>
    </w:p>
    <w:p w14:paraId="59A4D869" w14:textId="77777777" w:rsidR="00407C93" w:rsidRPr="00CD3FBF" w:rsidRDefault="00407C93" w:rsidP="00407C93">
      <w:pPr>
        <w:spacing w:before="100" w:beforeAutospacing="1" w:after="100" w:afterAutospacing="1" w:line="240" w:lineRule="auto"/>
        <w:ind w:firstLine="0"/>
        <w:jc w:val="left"/>
        <w:rPr>
          <w:sz w:val="24"/>
          <w:szCs w:val="24"/>
        </w:rPr>
      </w:pPr>
      <w:bookmarkStart w:id="31" w:name="_Toc3563"/>
      <w:bookmarkStart w:id="32" w:name="_Toc481"/>
      <w:r w:rsidRPr="00CD3FBF">
        <w:rPr>
          <w:sz w:val="24"/>
          <w:szCs w:val="24"/>
        </w:rPr>
        <w:t xml:space="preserve">In addition to functional requirements, the </w:t>
      </w:r>
      <w:r w:rsidRPr="00CD3FBF">
        <w:rPr>
          <w:b/>
          <w:bCs/>
          <w:sz w:val="24"/>
          <w:szCs w:val="24"/>
        </w:rPr>
        <w:t>Library Management Application</w:t>
      </w:r>
      <w:r w:rsidRPr="00CD3FBF">
        <w:rPr>
          <w:sz w:val="24"/>
          <w:szCs w:val="24"/>
        </w:rPr>
        <w:t xml:space="preserve"> must satisfy several non-functional requirements related to usability, security, reliability, performance, maintainability, and data integrity.</w:t>
      </w:r>
    </w:p>
    <w:p w14:paraId="240F16E7"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application should provide a simple and intuitive mobile interface so that users with different levels of technical experience can use the system without difficulty. Navigation between major functions such as book searching, book details, borrowing information, reservations, and profile management should be clear and consistent.</w:t>
      </w:r>
    </w:p>
    <w:p w14:paraId="71EE5ED4"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Security is an important requirement because the system stores user accounts and personal information. Authentication must be required before users can access protected functions. Administrative operations must only be available to users who have the appropriate role and permissions. Password-related information should also be handled securely by the implementation.</w:t>
      </w:r>
    </w:p>
    <w:p w14:paraId="60B8CCB8"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system should maintain reliable and consistent data. Changes to book quantities, borrowing status, reservations, and return records must be reflected accurately so that users do not receive incorrect information about book availability.</w:t>
      </w:r>
    </w:p>
    <w:p w14:paraId="2C92A9A7"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application should also provide acceptable response times for common operations such as login, book searching, loading book details, viewing borrowing records, and updating user information. User actions should not experience unnecessary delays under normal usage conditions.</w:t>
      </w:r>
    </w:p>
    <w:p w14:paraId="11833A59"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Maintainability is another important requirement. The system should be organized into logical modules so that functions related to authentication, books, borrowing, reservations, users, and system configuration can be modified or extended without significantly affecting unrelated components.</w:t>
      </w:r>
    </w:p>
    <w:p w14:paraId="7262112A"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application should also provide appropriate validation for user input. Invalid or incomplete data should be detected before being stored, while meaningful messages should be displayed to help users correct their input.</w:t>
      </w:r>
    </w:p>
    <w:p w14:paraId="3739783C" w14:textId="77777777" w:rsidR="003B2010" w:rsidRPr="00CD3FBF" w:rsidRDefault="005A0B9B">
      <w:pPr>
        <w:pStyle w:val="u3"/>
        <w:rPr>
          <w:rFonts w:cs="Times New Roman"/>
        </w:rPr>
      </w:pPr>
      <w:r w:rsidRPr="00CD3FBF">
        <w:rPr>
          <w:rFonts w:cs="Times New Roman"/>
        </w:rPr>
        <w:t>Functional Requirements</w:t>
      </w:r>
      <w:bookmarkEnd w:id="31"/>
      <w:bookmarkEnd w:id="32"/>
    </w:p>
    <w:p w14:paraId="32C678EE" w14:textId="77777777" w:rsidR="00407C93" w:rsidRPr="00CD3FBF" w:rsidRDefault="00407C93" w:rsidP="00407C93">
      <w:pPr>
        <w:spacing w:before="100" w:beforeAutospacing="1" w:after="100" w:afterAutospacing="1" w:line="240" w:lineRule="auto"/>
        <w:ind w:firstLine="0"/>
        <w:jc w:val="left"/>
        <w:rPr>
          <w:sz w:val="24"/>
          <w:szCs w:val="24"/>
        </w:rPr>
      </w:pPr>
      <w:bookmarkStart w:id="33" w:name="_Toc4963"/>
      <w:bookmarkStart w:id="34" w:name="_Toc15205"/>
      <w:r w:rsidRPr="00CD3FBF">
        <w:rPr>
          <w:sz w:val="24"/>
          <w:szCs w:val="24"/>
        </w:rPr>
        <w:t xml:space="preserve">The functional requirements of the </w:t>
      </w:r>
      <w:r w:rsidRPr="00CD3FBF">
        <w:rPr>
          <w:b/>
          <w:bCs/>
          <w:sz w:val="24"/>
          <w:szCs w:val="24"/>
        </w:rPr>
        <w:t>Library Management Application</w:t>
      </w:r>
      <w:r w:rsidRPr="00CD3FBF">
        <w:rPr>
          <w:sz w:val="24"/>
          <w:szCs w:val="24"/>
        </w:rPr>
        <w:t xml:space="preserve"> describe the specific actions that the system must perform in response to interactions from Readers, Administrators, and Librarians.</w:t>
      </w:r>
    </w:p>
    <w:p w14:paraId="031A01DB"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The system must allow users to register, log in, log out, update their personal information, and change their passwords. After authentication, the system must identify the user's role and provide the corresponding functionality.</w:t>
      </w:r>
    </w:p>
    <w:p w14:paraId="17C5D54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For Readers, the application must support book searching, filtering, book detail viewing, reservation requests, borrowing record viewing, and renewal requests. Optional Reader functions include borrowing history, penalty information, and electronic library cards using QR codes or barcodes.</w:t>
      </w:r>
    </w:p>
    <w:p w14:paraId="1B949AEF"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lastRenderedPageBreak/>
        <w:t>For administrative users, the application must support book management, category management, storage location management, borrowing and returning operations, reservation processing, Librarian account management, Reader management, system configuration, and statistical reporting.</w:t>
      </w:r>
    </w:p>
    <w:p w14:paraId="2F087088" w14:textId="77777777" w:rsidR="003B2010" w:rsidRPr="00CD3FBF" w:rsidRDefault="005A0B9B">
      <w:pPr>
        <w:pStyle w:val="u4"/>
      </w:pPr>
      <w:r w:rsidRPr="00CD3FBF">
        <w:t>Actors</w:t>
      </w:r>
      <w:bookmarkEnd w:id="33"/>
      <w:bookmarkEnd w:id="34"/>
    </w:p>
    <w:p w14:paraId="71D1E39A" w14:textId="77777777" w:rsidR="00407C93" w:rsidRPr="00CD3FBF" w:rsidRDefault="00407C93" w:rsidP="00407C93">
      <w:pPr>
        <w:spacing w:before="100" w:beforeAutospacing="1" w:after="100" w:afterAutospacing="1" w:line="240" w:lineRule="auto"/>
        <w:ind w:firstLine="0"/>
        <w:jc w:val="left"/>
        <w:rPr>
          <w:sz w:val="24"/>
          <w:szCs w:val="24"/>
        </w:rPr>
      </w:pPr>
      <w:bookmarkStart w:id="35" w:name="_Toc21650"/>
      <w:bookmarkStart w:id="36" w:name="_Toc22800"/>
      <w:r w:rsidRPr="00CD3FBF">
        <w:rPr>
          <w:sz w:val="24"/>
          <w:szCs w:val="24"/>
        </w:rPr>
        <w:t xml:space="preserve">The operational environment of the </w:t>
      </w:r>
      <w:r w:rsidRPr="00CD3FBF">
        <w:rPr>
          <w:b/>
          <w:bCs/>
          <w:sz w:val="24"/>
          <w:szCs w:val="24"/>
        </w:rPr>
        <w:t>Library Management Application</w:t>
      </w:r>
      <w:r w:rsidRPr="00CD3FBF">
        <w:rPr>
          <w:sz w:val="24"/>
          <w:szCs w:val="24"/>
        </w:rPr>
        <w:t xml:space="preserve"> consists primarily of three actors: the </w:t>
      </w:r>
      <w:r w:rsidRPr="00CD3FBF">
        <w:rPr>
          <w:b/>
          <w:bCs/>
          <w:sz w:val="24"/>
          <w:szCs w:val="24"/>
        </w:rPr>
        <w:t>Reader</w:t>
      </w:r>
      <w:r w:rsidRPr="00CD3FBF">
        <w:rPr>
          <w:sz w:val="24"/>
          <w:szCs w:val="24"/>
        </w:rPr>
        <w:t xml:space="preserve">, the </w:t>
      </w:r>
      <w:r w:rsidRPr="00CD3FBF">
        <w:rPr>
          <w:b/>
          <w:bCs/>
          <w:sz w:val="24"/>
          <w:szCs w:val="24"/>
        </w:rPr>
        <w:t>Librarian</w:t>
      </w:r>
      <w:r w:rsidRPr="00CD3FBF">
        <w:rPr>
          <w:sz w:val="24"/>
          <w:szCs w:val="24"/>
        </w:rPr>
        <w:t xml:space="preserve">, and the </w:t>
      </w:r>
      <w:r w:rsidRPr="00CD3FBF">
        <w:rPr>
          <w:b/>
          <w:bCs/>
          <w:sz w:val="24"/>
          <w:szCs w:val="24"/>
        </w:rPr>
        <w:t>Administrator</w:t>
      </w:r>
      <w:r w:rsidRPr="00CD3FBF">
        <w:rPr>
          <w:sz w:val="24"/>
          <w:szCs w:val="24"/>
        </w:rPr>
        <w:t>.</w:t>
      </w:r>
    </w:p>
    <w:p w14:paraId="1C156EC1"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 xml:space="preserve">The </w:t>
      </w:r>
      <w:r w:rsidRPr="00CD3FBF">
        <w:rPr>
          <w:b/>
          <w:bCs/>
          <w:sz w:val="24"/>
          <w:szCs w:val="24"/>
        </w:rPr>
        <w:t>Reader</w:t>
      </w:r>
      <w:r w:rsidRPr="00CD3FBF">
        <w:rPr>
          <w:sz w:val="24"/>
          <w:szCs w:val="24"/>
        </w:rPr>
        <w:t xml:space="preserve"> represents the primary end-user of the application. Readers can register and authenticate their accounts, manage personal information, search for books, view book details, reserve books, monitor current borrowing records, and request borrowing extensions. Depending on the final implementation, Readers may also view borrowing history, penalty information, and an electronic library card.</w:t>
      </w:r>
    </w:p>
    <w:p w14:paraId="7D46937D"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 xml:space="preserve">The </w:t>
      </w:r>
      <w:r w:rsidRPr="00CD3FBF">
        <w:rPr>
          <w:b/>
          <w:bCs/>
          <w:sz w:val="24"/>
          <w:szCs w:val="24"/>
        </w:rPr>
        <w:t>Librarian</w:t>
      </w:r>
      <w:r w:rsidRPr="00CD3FBF">
        <w:rPr>
          <w:sz w:val="24"/>
          <w:szCs w:val="24"/>
        </w:rPr>
        <w:t xml:space="preserve"> is responsible for daily library operations. Librarians can process borrowing and returning transactions, review reservation requests, inspect the physical condition of returned books, and access relevant Reader information required for library operations.</w:t>
      </w:r>
    </w:p>
    <w:p w14:paraId="17951727" w14:textId="77777777" w:rsidR="00407C93" w:rsidRPr="00CD3FBF" w:rsidRDefault="00407C93" w:rsidP="00407C93">
      <w:pPr>
        <w:spacing w:before="100" w:beforeAutospacing="1" w:after="100" w:afterAutospacing="1" w:line="240" w:lineRule="auto"/>
        <w:ind w:firstLine="0"/>
        <w:jc w:val="left"/>
        <w:rPr>
          <w:sz w:val="24"/>
          <w:szCs w:val="24"/>
        </w:rPr>
      </w:pPr>
      <w:r w:rsidRPr="00CD3FBF">
        <w:rPr>
          <w:sz w:val="24"/>
          <w:szCs w:val="24"/>
        </w:rPr>
        <w:t xml:space="preserve">The </w:t>
      </w:r>
      <w:r w:rsidRPr="00CD3FBF">
        <w:rPr>
          <w:b/>
          <w:bCs/>
          <w:sz w:val="24"/>
          <w:szCs w:val="24"/>
        </w:rPr>
        <w:t>Administrator</w:t>
      </w:r>
      <w:r w:rsidRPr="00CD3FBF">
        <w:rPr>
          <w:sz w:val="24"/>
          <w:szCs w:val="24"/>
        </w:rPr>
        <w:t xml:space="preserve"> possesses the highest level of management authority within the system. Administrators can manage books, categories, storage locations, Readers, Librarians, borrowing policies, penalty configurations, and statistical information. The Administrator may also perform operational functions available to Librarians when required.</w:t>
      </w:r>
    </w:p>
    <w:p w14:paraId="4DA5E6A5" w14:textId="77777777" w:rsidR="003B2010" w:rsidRPr="00CD3FBF" w:rsidRDefault="005A0B9B">
      <w:pPr>
        <w:pStyle w:val="u4"/>
      </w:pPr>
      <w:r w:rsidRPr="00CD3FBF">
        <w:lastRenderedPageBreak/>
        <w:t>Use Cases Diagram</w:t>
      </w:r>
      <w:bookmarkEnd w:id="35"/>
      <w:bookmarkEnd w:id="36"/>
    </w:p>
    <w:p w14:paraId="708E199C" w14:textId="77777777" w:rsidR="003B2010" w:rsidRPr="00CD3FBF" w:rsidRDefault="00A63882">
      <w:pPr>
        <w:ind w:firstLine="0"/>
        <w:rPr>
          <w:lang w:val="vi-VN"/>
        </w:rPr>
      </w:pPr>
      <w:r w:rsidRPr="00CD3FBF">
        <w:rPr>
          <w:noProof/>
          <w:lang w:val="vi-VN"/>
        </w:rPr>
        <w:drawing>
          <wp:inline distT="0" distB="0" distL="0" distR="0" wp14:anchorId="4E5BFB81" wp14:editId="3E3DF01C">
            <wp:extent cx="5569585" cy="39414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69585" cy="3941445"/>
                    </a:xfrm>
                    <a:prstGeom prst="rect">
                      <a:avLst/>
                    </a:prstGeom>
                    <a:noFill/>
                    <a:ln>
                      <a:noFill/>
                    </a:ln>
                  </pic:spPr>
                </pic:pic>
              </a:graphicData>
            </a:graphic>
          </wp:inline>
        </w:drawing>
      </w:r>
    </w:p>
    <w:p w14:paraId="1679756D" w14:textId="77777777" w:rsidR="003B2010" w:rsidRPr="00CD3FBF" w:rsidRDefault="005A0B9B">
      <w:pPr>
        <w:pStyle w:val="Chuthich"/>
        <w:rPr>
          <w:lang w:val="vi-VN"/>
        </w:rPr>
      </w:pPr>
      <w:r w:rsidRPr="00CD3FBF">
        <w:t xml:space="preserve">Image </w:t>
      </w:r>
      <w:fldSimple w:instr=" SEQ Image \* ARABIC ">
        <w:r w:rsidRPr="00CD3FBF">
          <w:t>1</w:t>
        </w:r>
      </w:fldSimple>
      <w:bookmarkStart w:id="37" w:name="_Toc21077"/>
      <w:bookmarkStart w:id="38" w:name="_Toc9125"/>
      <w:r w:rsidRPr="00CD3FBF">
        <w:rPr>
          <w:lang w:val="vi-VN"/>
        </w:rPr>
        <w:t>.</w:t>
      </w:r>
      <w:proofErr w:type="spellStart"/>
      <w:r w:rsidRPr="00CD3FBF">
        <w:rPr>
          <w:lang w:val="vi-VN"/>
        </w:rPr>
        <w:t>General</w:t>
      </w:r>
      <w:proofErr w:type="spellEnd"/>
      <w:r w:rsidRPr="00CD3FBF">
        <w:rPr>
          <w:lang w:val="vi-VN"/>
        </w:rPr>
        <w:t xml:space="preserve"> </w:t>
      </w:r>
      <w:proofErr w:type="spellStart"/>
      <w:r w:rsidRPr="00CD3FBF">
        <w:rPr>
          <w:lang w:val="vi-VN"/>
        </w:rPr>
        <w:t>Use</w:t>
      </w:r>
      <w:proofErr w:type="spellEnd"/>
      <w:r w:rsidRPr="00CD3FBF">
        <w:rPr>
          <w:lang w:val="vi-VN"/>
        </w:rPr>
        <w:t xml:space="preserve"> </w:t>
      </w:r>
      <w:proofErr w:type="spellStart"/>
      <w:r w:rsidRPr="00CD3FBF">
        <w:rPr>
          <w:lang w:val="vi-VN"/>
        </w:rPr>
        <w:t>Case</w:t>
      </w:r>
      <w:proofErr w:type="spellEnd"/>
      <w:r w:rsidRPr="00CD3FBF">
        <w:rPr>
          <w:lang w:val="vi-VN"/>
        </w:rPr>
        <w:t xml:space="preserve"> </w:t>
      </w:r>
      <w:proofErr w:type="spellStart"/>
      <w:r w:rsidRPr="00CD3FBF">
        <w:rPr>
          <w:lang w:val="vi-VN"/>
        </w:rPr>
        <w:t>Diagram</w:t>
      </w:r>
      <w:bookmarkEnd w:id="37"/>
      <w:bookmarkEnd w:id="38"/>
      <w:proofErr w:type="spellEnd"/>
    </w:p>
    <w:p w14:paraId="4C9AA4E6" w14:textId="77777777" w:rsidR="003B2010" w:rsidRPr="00CD3FBF" w:rsidRDefault="00A63882">
      <w:pPr>
        <w:ind w:firstLine="0"/>
        <w:rPr>
          <w:lang w:val="vi-VN"/>
        </w:rPr>
      </w:pPr>
      <w:r w:rsidRPr="00CD3FBF">
        <w:rPr>
          <w:noProof/>
          <w:lang w:val="vi-VN"/>
        </w:rPr>
        <w:drawing>
          <wp:inline distT="0" distB="0" distL="0" distR="0" wp14:anchorId="72195E34" wp14:editId="523FEAB9">
            <wp:extent cx="5579110" cy="3048635"/>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79110" cy="3048635"/>
                    </a:xfrm>
                    <a:prstGeom prst="rect">
                      <a:avLst/>
                    </a:prstGeom>
                  </pic:spPr>
                </pic:pic>
              </a:graphicData>
            </a:graphic>
          </wp:inline>
        </w:drawing>
      </w:r>
    </w:p>
    <w:p w14:paraId="63B4DE46" w14:textId="77777777" w:rsidR="003B2010" w:rsidRPr="00CD3FBF" w:rsidRDefault="005A0B9B">
      <w:pPr>
        <w:pStyle w:val="Chuthich"/>
      </w:pPr>
      <w:r w:rsidRPr="00CD3FBF">
        <w:t xml:space="preserve">Image </w:t>
      </w:r>
      <w:fldSimple w:instr=" SEQ Image \* ARABIC ">
        <w:r w:rsidRPr="00CD3FBF">
          <w:t>2</w:t>
        </w:r>
      </w:fldSimple>
      <w:bookmarkStart w:id="39" w:name="_Toc31797"/>
      <w:bookmarkStart w:id="40" w:name="_Toc9811"/>
      <w:r w:rsidRPr="00CD3FBF">
        <w:rPr>
          <w:lang w:val="vi-VN"/>
        </w:rPr>
        <w:t>.</w:t>
      </w:r>
      <w:proofErr w:type="spellStart"/>
      <w:r w:rsidRPr="00CD3FBF">
        <w:rPr>
          <w:lang w:val="vi-VN"/>
        </w:rPr>
        <w:t>Detailed</w:t>
      </w:r>
      <w:proofErr w:type="spellEnd"/>
      <w:r w:rsidRPr="00CD3FBF">
        <w:rPr>
          <w:lang w:val="vi-VN"/>
        </w:rPr>
        <w:t xml:space="preserve"> </w:t>
      </w:r>
      <w:proofErr w:type="spellStart"/>
      <w:r w:rsidRPr="00CD3FBF">
        <w:rPr>
          <w:lang w:val="vi-VN"/>
        </w:rPr>
        <w:t>Use</w:t>
      </w:r>
      <w:proofErr w:type="spellEnd"/>
      <w:r w:rsidRPr="00CD3FBF">
        <w:rPr>
          <w:lang w:val="vi-VN"/>
        </w:rPr>
        <w:t xml:space="preserve"> </w:t>
      </w:r>
      <w:proofErr w:type="spellStart"/>
      <w:r w:rsidRPr="00CD3FBF">
        <w:rPr>
          <w:lang w:val="vi-VN"/>
        </w:rPr>
        <w:t>Case</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bookmarkEnd w:id="39"/>
      <w:bookmarkEnd w:id="40"/>
      <w:r w:rsidR="00A63882" w:rsidRPr="00CD3FBF">
        <w:t>Search Book</w:t>
      </w:r>
    </w:p>
    <w:p w14:paraId="2CC011A7" w14:textId="77777777" w:rsidR="00A63882" w:rsidRPr="00CD3FBF" w:rsidRDefault="00A63882" w:rsidP="00A63882"/>
    <w:p w14:paraId="5F71EE8F" w14:textId="77777777" w:rsidR="00A63882" w:rsidRPr="00CD3FBF" w:rsidRDefault="00A63882" w:rsidP="00A63882">
      <w:r w:rsidRPr="00CD3FBF">
        <w:rPr>
          <w:noProof/>
        </w:rPr>
        <w:lastRenderedPageBreak/>
        <w:drawing>
          <wp:inline distT="0" distB="0" distL="0" distR="0" wp14:anchorId="791CA288" wp14:editId="5A9427C0">
            <wp:extent cx="5579110" cy="2811145"/>
            <wp:effectExtent l="0" t="0" r="2540"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79110" cy="2811145"/>
                    </a:xfrm>
                    <a:prstGeom prst="rect">
                      <a:avLst/>
                    </a:prstGeom>
                  </pic:spPr>
                </pic:pic>
              </a:graphicData>
            </a:graphic>
          </wp:inline>
        </w:drawing>
      </w:r>
    </w:p>
    <w:p w14:paraId="30D9DB50" w14:textId="77777777" w:rsidR="00A63882" w:rsidRPr="00CD3FBF" w:rsidRDefault="00A63882" w:rsidP="00A63882">
      <w:pPr>
        <w:pStyle w:val="Chuthich"/>
      </w:pPr>
      <w:r w:rsidRPr="00CD3FBF">
        <w:t>Image 3</w:t>
      </w:r>
      <w:r w:rsidRPr="00CD3FBF">
        <w:rPr>
          <w:lang w:val="vi-VN"/>
        </w:rPr>
        <w:t>.</w:t>
      </w:r>
      <w:r w:rsidRPr="00CD3FBF">
        <w:t xml:space="preserve"> </w:t>
      </w:r>
      <w:proofErr w:type="spellStart"/>
      <w:r w:rsidRPr="00CD3FBF">
        <w:rPr>
          <w:lang w:val="vi-VN"/>
        </w:rPr>
        <w:t>Detailed</w:t>
      </w:r>
      <w:proofErr w:type="spellEnd"/>
      <w:r w:rsidRPr="00CD3FBF">
        <w:rPr>
          <w:lang w:val="vi-VN"/>
        </w:rPr>
        <w:t xml:space="preserve"> </w:t>
      </w:r>
      <w:proofErr w:type="spellStart"/>
      <w:r w:rsidRPr="00CD3FBF">
        <w:rPr>
          <w:lang w:val="vi-VN"/>
        </w:rPr>
        <w:t>Use</w:t>
      </w:r>
      <w:proofErr w:type="spellEnd"/>
      <w:r w:rsidRPr="00CD3FBF">
        <w:rPr>
          <w:lang w:val="vi-VN"/>
        </w:rPr>
        <w:t xml:space="preserve"> </w:t>
      </w:r>
      <w:proofErr w:type="spellStart"/>
      <w:r w:rsidRPr="00CD3FBF">
        <w:rPr>
          <w:lang w:val="vi-VN"/>
        </w:rPr>
        <w:t>Case</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Pr="00CD3FBF">
        <w:t>Reserve Book</w:t>
      </w:r>
    </w:p>
    <w:p w14:paraId="30BF4D1A" w14:textId="77777777" w:rsidR="00A63882" w:rsidRPr="00CD3FBF" w:rsidRDefault="00A63882" w:rsidP="00A63882">
      <w:r w:rsidRPr="00CD3FBF">
        <w:rPr>
          <w:noProof/>
        </w:rPr>
        <w:drawing>
          <wp:inline distT="0" distB="0" distL="0" distR="0" wp14:anchorId="00C5E3C5" wp14:editId="42BFA913">
            <wp:extent cx="5579110" cy="3125470"/>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9110" cy="3125470"/>
                    </a:xfrm>
                    <a:prstGeom prst="rect">
                      <a:avLst/>
                    </a:prstGeom>
                  </pic:spPr>
                </pic:pic>
              </a:graphicData>
            </a:graphic>
          </wp:inline>
        </w:drawing>
      </w:r>
    </w:p>
    <w:p w14:paraId="35FDAB66" w14:textId="77777777" w:rsidR="00A63882" w:rsidRPr="00CD3FBF" w:rsidRDefault="00A63882" w:rsidP="00A63882">
      <w:pPr>
        <w:pStyle w:val="Chuthich"/>
      </w:pPr>
      <w:r w:rsidRPr="00CD3FBF">
        <w:t>Image 4</w:t>
      </w:r>
      <w:r w:rsidRPr="00CD3FBF">
        <w:rPr>
          <w:lang w:val="vi-VN"/>
        </w:rPr>
        <w:t>.</w:t>
      </w:r>
      <w:r w:rsidRPr="00CD3FBF">
        <w:t xml:space="preserve"> </w:t>
      </w:r>
      <w:proofErr w:type="spellStart"/>
      <w:r w:rsidRPr="00CD3FBF">
        <w:rPr>
          <w:lang w:val="vi-VN"/>
        </w:rPr>
        <w:t>Detailed</w:t>
      </w:r>
      <w:proofErr w:type="spellEnd"/>
      <w:r w:rsidRPr="00CD3FBF">
        <w:rPr>
          <w:lang w:val="vi-VN"/>
        </w:rPr>
        <w:t xml:space="preserve"> </w:t>
      </w:r>
      <w:proofErr w:type="spellStart"/>
      <w:r w:rsidRPr="00CD3FBF">
        <w:rPr>
          <w:lang w:val="vi-VN"/>
        </w:rPr>
        <w:t>Use</w:t>
      </w:r>
      <w:proofErr w:type="spellEnd"/>
      <w:r w:rsidRPr="00CD3FBF">
        <w:rPr>
          <w:lang w:val="vi-VN"/>
        </w:rPr>
        <w:t xml:space="preserve"> </w:t>
      </w:r>
      <w:proofErr w:type="spellStart"/>
      <w:r w:rsidRPr="00CD3FBF">
        <w:rPr>
          <w:lang w:val="vi-VN"/>
        </w:rPr>
        <w:t>Case</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Pr="00CD3FBF">
        <w:t>Process Borrowing</w:t>
      </w:r>
    </w:p>
    <w:p w14:paraId="5FA5306F" w14:textId="77777777" w:rsidR="00A63882" w:rsidRPr="00CD3FBF" w:rsidRDefault="00A63882" w:rsidP="00A63882"/>
    <w:p w14:paraId="5F3FFDFF" w14:textId="77777777" w:rsidR="00A63882" w:rsidRPr="00CD3FBF" w:rsidRDefault="00A63882" w:rsidP="00A63882"/>
    <w:p w14:paraId="34FFFA27" w14:textId="77777777" w:rsidR="00A63882" w:rsidRPr="00CD3FBF" w:rsidRDefault="00A63882" w:rsidP="00A63882"/>
    <w:p w14:paraId="5B2C6DD4" w14:textId="77777777" w:rsidR="003B2010" w:rsidRPr="00CD3FBF" w:rsidRDefault="005A0B9B">
      <w:pPr>
        <w:pStyle w:val="u4"/>
      </w:pPr>
      <w:bookmarkStart w:id="41" w:name="_Toc27119"/>
      <w:bookmarkStart w:id="42" w:name="_Toc3675"/>
      <w:r w:rsidRPr="00CD3FBF">
        <w:lastRenderedPageBreak/>
        <w:t>Use Cases Description</w:t>
      </w:r>
      <w:bookmarkEnd w:id="41"/>
      <w:bookmarkEnd w:id="42"/>
    </w:p>
    <w:p w14:paraId="527E38AE" w14:textId="77777777" w:rsidR="003B2010" w:rsidRPr="00CD3FBF" w:rsidRDefault="005A0B9B">
      <w:pPr>
        <w:pStyle w:val="Chuthich"/>
        <w:rPr>
          <w:lang w:val="vi-VN"/>
        </w:rPr>
      </w:pPr>
      <w:r w:rsidRPr="00CD3FBF">
        <w:t xml:space="preserve">Table </w:t>
      </w:r>
      <w:fldSimple w:instr=" SEQ Table \* ARABIC ">
        <w:r w:rsidRPr="00CD3FBF">
          <w:t>1</w:t>
        </w:r>
      </w:fldSimple>
      <w:bookmarkStart w:id="43" w:name="_Toc5653"/>
      <w:bookmarkStart w:id="44" w:name="_Toc13277"/>
      <w:bookmarkStart w:id="45" w:name="_Toc20559"/>
      <w:bookmarkStart w:id="46" w:name="_Toc3982"/>
      <w:bookmarkEnd w:id="43"/>
      <w:r w:rsidRPr="00CD3FBF">
        <w:rPr>
          <w:lang w:val="vi-VN"/>
        </w:rPr>
        <w:t>.</w:t>
      </w:r>
      <w:bookmarkEnd w:id="44"/>
      <w:bookmarkEnd w:id="45"/>
      <w:bookmarkEnd w:id="46"/>
      <w:r w:rsidR="00E072BD" w:rsidRPr="00CD3FBF">
        <w:rPr>
          <w:rFonts w:eastAsia="sans-serif"/>
          <w:color w:val="1F1F1F"/>
          <w:szCs w:val="26"/>
          <w:lang w:eastAsia="zh-CN" w:bidi="ar"/>
        </w:rPr>
        <w:t xml:space="preserve"> </w:t>
      </w:r>
      <w:r w:rsidR="00E072BD" w:rsidRPr="00CD3FBF">
        <w:t>Login</w:t>
      </w:r>
    </w:p>
    <w:tbl>
      <w:tblPr>
        <w:tblStyle w:val="LiBang"/>
        <w:tblW w:w="8899" w:type="dxa"/>
        <w:tblLook w:val="04A0" w:firstRow="1" w:lastRow="0" w:firstColumn="1" w:lastColumn="0" w:noHBand="0" w:noVBand="1"/>
      </w:tblPr>
      <w:tblGrid>
        <w:gridCol w:w="2979"/>
        <w:gridCol w:w="5920"/>
      </w:tblGrid>
      <w:tr w:rsidR="00A63882" w:rsidRPr="00CD3FBF" w14:paraId="000FDD1D" w14:textId="77777777">
        <w:trPr>
          <w:trHeight w:val="407"/>
        </w:trPr>
        <w:tc>
          <w:tcPr>
            <w:tcW w:w="2979" w:type="dxa"/>
            <w:vAlign w:val="center"/>
          </w:tcPr>
          <w:p w14:paraId="4F513CCF" w14:textId="77777777" w:rsidR="00A63882" w:rsidRPr="00CD3FBF" w:rsidRDefault="00A63882" w:rsidP="00A63882">
            <w:pPr>
              <w:spacing w:before="0" w:line="240" w:lineRule="auto"/>
              <w:ind w:firstLine="0"/>
              <w:jc w:val="center"/>
              <w:rPr>
                <w:b/>
                <w:bCs/>
                <w:sz w:val="24"/>
                <w:szCs w:val="24"/>
              </w:rPr>
            </w:pPr>
            <w:r w:rsidRPr="00CD3FBF">
              <w:rPr>
                <w:b/>
                <w:bCs/>
              </w:rPr>
              <w:t>Field</w:t>
            </w:r>
          </w:p>
        </w:tc>
        <w:tc>
          <w:tcPr>
            <w:tcW w:w="5920" w:type="dxa"/>
            <w:vAlign w:val="center"/>
          </w:tcPr>
          <w:p w14:paraId="7A96A39E" w14:textId="77777777" w:rsidR="00A63882" w:rsidRPr="00CD3FBF" w:rsidRDefault="00A63882" w:rsidP="00A63882">
            <w:pPr>
              <w:jc w:val="center"/>
              <w:rPr>
                <w:b/>
                <w:bCs/>
              </w:rPr>
            </w:pPr>
            <w:r w:rsidRPr="00CD3FBF">
              <w:rPr>
                <w:b/>
                <w:bCs/>
              </w:rPr>
              <w:t>Description</w:t>
            </w:r>
          </w:p>
        </w:tc>
      </w:tr>
      <w:tr w:rsidR="00A63882" w:rsidRPr="00CD3FBF" w14:paraId="087A2603" w14:textId="77777777">
        <w:trPr>
          <w:trHeight w:val="407"/>
        </w:trPr>
        <w:tc>
          <w:tcPr>
            <w:tcW w:w="2979" w:type="dxa"/>
            <w:vAlign w:val="center"/>
          </w:tcPr>
          <w:p w14:paraId="7BA2469F" w14:textId="77777777" w:rsidR="00A63882" w:rsidRPr="00CD3FBF" w:rsidRDefault="00A63882" w:rsidP="00A63882">
            <w:pPr>
              <w:jc w:val="left"/>
            </w:pPr>
            <w:r w:rsidRPr="00CD3FBF">
              <w:t>Use Case ID</w:t>
            </w:r>
          </w:p>
        </w:tc>
        <w:tc>
          <w:tcPr>
            <w:tcW w:w="5920" w:type="dxa"/>
            <w:vAlign w:val="center"/>
          </w:tcPr>
          <w:p w14:paraId="1B7C3E99" w14:textId="77777777" w:rsidR="00A63882" w:rsidRPr="00CD3FBF" w:rsidRDefault="00A63882" w:rsidP="00A63882">
            <w:r w:rsidRPr="00CD3FBF">
              <w:t>UC-01</w:t>
            </w:r>
          </w:p>
        </w:tc>
      </w:tr>
      <w:tr w:rsidR="00A63882" w:rsidRPr="00CD3FBF" w14:paraId="2644540E" w14:textId="77777777">
        <w:trPr>
          <w:trHeight w:val="407"/>
        </w:trPr>
        <w:tc>
          <w:tcPr>
            <w:tcW w:w="2979" w:type="dxa"/>
            <w:vAlign w:val="center"/>
          </w:tcPr>
          <w:p w14:paraId="5110FDEE" w14:textId="77777777" w:rsidR="00A63882" w:rsidRPr="00CD3FBF" w:rsidRDefault="00A63882" w:rsidP="00A63882">
            <w:r w:rsidRPr="00CD3FBF">
              <w:t>Use Case Name</w:t>
            </w:r>
          </w:p>
        </w:tc>
        <w:tc>
          <w:tcPr>
            <w:tcW w:w="5920" w:type="dxa"/>
            <w:vAlign w:val="center"/>
          </w:tcPr>
          <w:p w14:paraId="13EA802F" w14:textId="77777777" w:rsidR="00A63882" w:rsidRPr="00CD3FBF" w:rsidRDefault="00A63882" w:rsidP="00A63882">
            <w:r w:rsidRPr="00CD3FBF">
              <w:t>Login</w:t>
            </w:r>
          </w:p>
        </w:tc>
      </w:tr>
      <w:tr w:rsidR="00A63882" w:rsidRPr="00CD3FBF" w14:paraId="4325868C" w14:textId="77777777">
        <w:trPr>
          <w:trHeight w:val="664"/>
        </w:trPr>
        <w:tc>
          <w:tcPr>
            <w:tcW w:w="2979" w:type="dxa"/>
            <w:vAlign w:val="center"/>
          </w:tcPr>
          <w:p w14:paraId="265973C8" w14:textId="77777777" w:rsidR="00A63882" w:rsidRPr="00CD3FBF" w:rsidRDefault="00A63882" w:rsidP="00A63882">
            <w:r w:rsidRPr="00CD3FBF">
              <w:t>Description</w:t>
            </w:r>
          </w:p>
        </w:tc>
        <w:tc>
          <w:tcPr>
            <w:tcW w:w="5920" w:type="dxa"/>
            <w:vAlign w:val="center"/>
          </w:tcPr>
          <w:p w14:paraId="50BB7933" w14:textId="77777777" w:rsidR="00A63882" w:rsidRPr="00CD3FBF" w:rsidRDefault="00A63882" w:rsidP="00A63882">
            <w:r w:rsidRPr="00CD3FBF">
              <w:t>Allows users to authenticate and access the Library Management Application according to their role.</w:t>
            </w:r>
          </w:p>
        </w:tc>
      </w:tr>
      <w:tr w:rsidR="00A63882" w:rsidRPr="00CD3FBF" w14:paraId="32D42058" w14:textId="77777777">
        <w:trPr>
          <w:trHeight w:val="407"/>
        </w:trPr>
        <w:tc>
          <w:tcPr>
            <w:tcW w:w="2979" w:type="dxa"/>
            <w:vAlign w:val="center"/>
          </w:tcPr>
          <w:p w14:paraId="11A78DB7" w14:textId="77777777" w:rsidR="00A63882" w:rsidRPr="00CD3FBF" w:rsidRDefault="00A63882" w:rsidP="00A63882">
            <w:r w:rsidRPr="00CD3FBF">
              <w:t>Actor</w:t>
            </w:r>
          </w:p>
        </w:tc>
        <w:tc>
          <w:tcPr>
            <w:tcW w:w="5920" w:type="dxa"/>
            <w:vAlign w:val="center"/>
          </w:tcPr>
          <w:p w14:paraId="63F46BB0" w14:textId="77777777" w:rsidR="00A63882" w:rsidRPr="00CD3FBF" w:rsidRDefault="00A63882" w:rsidP="00A63882">
            <w:r w:rsidRPr="00CD3FBF">
              <w:t>Reader, Admin</w:t>
            </w:r>
          </w:p>
        </w:tc>
      </w:tr>
      <w:tr w:rsidR="00A63882" w:rsidRPr="00CD3FBF" w14:paraId="14CDD3F8" w14:textId="77777777">
        <w:trPr>
          <w:trHeight w:val="407"/>
        </w:trPr>
        <w:tc>
          <w:tcPr>
            <w:tcW w:w="2979" w:type="dxa"/>
            <w:vAlign w:val="center"/>
          </w:tcPr>
          <w:p w14:paraId="0EE9AEE8" w14:textId="77777777" w:rsidR="00A63882" w:rsidRPr="00CD3FBF" w:rsidRDefault="00A63882" w:rsidP="00A63882">
            <w:r w:rsidRPr="00CD3FBF">
              <w:t>Pre-conditions</w:t>
            </w:r>
          </w:p>
        </w:tc>
        <w:tc>
          <w:tcPr>
            <w:tcW w:w="5920" w:type="dxa"/>
            <w:vAlign w:val="center"/>
          </w:tcPr>
          <w:p w14:paraId="35E7B314" w14:textId="77777777" w:rsidR="00A63882" w:rsidRPr="00CD3FBF" w:rsidRDefault="00A63882" w:rsidP="00A63882">
            <w:r w:rsidRPr="00CD3FBF">
              <w:t>The user already has an active account in the system.</w:t>
            </w:r>
          </w:p>
        </w:tc>
      </w:tr>
      <w:tr w:rsidR="00A63882" w:rsidRPr="00CD3FBF" w14:paraId="793DF347" w14:textId="77777777">
        <w:trPr>
          <w:trHeight w:val="1331"/>
        </w:trPr>
        <w:tc>
          <w:tcPr>
            <w:tcW w:w="2979" w:type="dxa"/>
            <w:vAlign w:val="center"/>
          </w:tcPr>
          <w:p w14:paraId="3749926F" w14:textId="77777777" w:rsidR="00A63882" w:rsidRPr="00CD3FBF" w:rsidRDefault="00A63882" w:rsidP="00A63882">
            <w:r w:rsidRPr="00CD3FBF">
              <w:t>Flow of Events</w:t>
            </w:r>
          </w:p>
        </w:tc>
        <w:tc>
          <w:tcPr>
            <w:tcW w:w="5920" w:type="dxa"/>
            <w:vAlign w:val="center"/>
          </w:tcPr>
          <w:p w14:paraId="1C836ECA" w14:textId="77777777" w:rsidR="00A63882" w:rsidRPr="00CD3FBF" w:rsidRDefault="00A63882" w:rsidP="00A63882">
            <w:r w:rsidRPr="00CD3FBF">
              <w:rPr>
                <w:rStyle w:val="Manh"/>
              </w:rPr>
              <w:t>Basic Flow:</w:t>
            </w:r>
            <w:r w:rsidRPr="00CD3FBF">
              <w:t xml:space="preserve"> User opens the Login screen → enters account credentials → system validates the information → system grants access to the appropriate interface.</w:t>
            </w:r>
          </w:p>
        </w:tc>
      </w:tr>
    </w:tbl>
    <w:p w14:paraId="58AAD7F6" w14:textId="77777777" w:rsidR="003B2010" w:rsidRPr="00CD3FBF" w:rsidRDefault="003B2010">
      <w:pPr>
        <w:pStyle w:val="Chuthich"/>
        <w:jc w:val="both"/>
      </w:pPr>
    </w:p>
    <w:p w14:paraId="2D2BEB3C" w14:textId="77777777" w:rsidR="003B2010" w:rsidRPr="00CD3FBF" w:rsidRDefault="003B2010">
      <w:pPr>
        <w:pStyle w:val="Chuthich"/>
        <w:rPr>
          <w:lang w:val="vi-VN"/>
        </w:rPr>
      </w:pPr>
    </w:p>
    <w:p w14:paraId="08EC21BC" w14:textId="77777777" w:rsidR="003B2010" w:rsidRPr="00CD3FBF" w:rsidRDefault="005A0B9B">
      <w:pPr>
        <w:pStyle w:val="Chuthich"/>
        <w:rPr>
          <w:lang w:val="vi-VN"/>
        </w:rPr>
      </w:pPr>
      <w:r w:rsidRPr="00CD3FBF">
        <w:t xml:space="preserve">Table </w:t>
      </w:r>
      <w:fldSimple w:instr=" SEQ Table \* ARABIC ">
        <w:r w:rsidRPr="00CD3FBF">
          <w:t>2</w:t>
        </w:r>
      </w:fldSimple>
      <w:bookmarkStart w:id="47" w:name="_Toc3147"/>
      <w:bookmarkStart w:id="48" w:name="_Toc24501"/>
      <w:r w:rsidRPr="00CD3FBF">
        <w:rPr>
          <w:lang w:val="vi-VN"/>
        </w:rPr>
        <w:t>.</w:t>
      </w:r>
      <w:bookmarkEnd w:id="47"/>
      <w:bookmarkEnd w:id="48"/>
      <w:r w:rsidR="00E072BD" w:rsidRPr="00CD3FBF">
        <w:rPr>
          <w:rFonts w:eastAsia="sans-serif"/>
          <w:color w:val="1F1F1F"/>
          <w:szCs w:val="26"/>
          <w:lang w:eastAsia="zh-CN" w:bidi="ar"/>
        </w:rPr>
        <w:t xml:space="preserve"> </w:t>
      </w:r>
      <w:r w:rsidR="00E072BD" w:rsidRPr="00CD3FBF">
        <w:t>Search Books</w:t>
      </w:r>
    </w:p>
    <w:tbl>
      <w:tblPr>
        <w:tblStyle w:val="LiBang"/>
        <w:tblW w:w="0" w:type="auto"/>
        <w:tblLook w:val="04A0" w:firstRow="1" w:lastRow="0" w:firstColumn="1" w:lastColumn="0" w:noHBand="0" w:noVBand="1"/>
      </w:tblPr>
      <w:tblGrid>
        <w:gridCol w:w="2972"/>
        <w:gridCol w:w="5804"/>
      </w:tblGrid>
      <w:tr w:rsidR="00E072BD" w:rsidRPr="00CD3FBF" w14:paraId="21A73C37" w14:textId="77777777" w:rsidTr="00E072BD">
        <w:trPr>
          <w:trHeight w:val="432"/>
        </w:trPr>
        <w:tc>
          <w:tcPr>
            <w:tcW w:w="2972" w:type="dxa"/>
            <w:vAlign w:val="center"/>
          </w:tcPr>
          <w:p w14:paraId="65D6E0F7"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7F81625B" w14:textId="77777777" w:rsidR="00E072BD" w:rsidRPr="00CD3FBF" w:rsidRDefault="00E072BD" w:rsidP="00E072BD">
            <w:pPr>
              <w:jc w:val="center"/>
              <w:rPr>
                <w:b/>
                <w:bCs/>
              </w:rPr>
            </w:pPr>
            <w:r w:rsidRPr="00CD3FBF">
              <w:rPr>
                <w:b/>
                <w:bCs/>
              </w:rPr>
              <w:t>Description</w:t>
            </w:r>
          </w:p>
        </w:tc>
      </w:tr>
      <w:tr w:rsidR="00E072BD" w:rsidRPr="00CD3FBF" w14:paraId="08A0CCF7" w14:textId="77777777" w:rsidTr="00E072BD">
        <w:trPr>
          <w:trHeight w:val="432"/>
        </w:trPr>
        <w:tc>
          <w:tcPr>
            <w:tcW w:w="2972" w:type="dxa"/>
            <w:vAlign w:val="center"/>
          </w:tcPr>
          <w:p w14:paraId="27BDC6E6" w14:textId="77777777" w:rsidR="00E072BD" w:rsidRPr="00CD3FBF" w:rsidRDefault="00E072BD" w:rsidP="00E072BD">
            <w:pPr>
              <w:jc w:val="left"/>
            </w:pPr>
            <w:r w:rsidRPr="00CD3FBF">
              <w:t>Use Case ID</w:t>
            </w:r>
          </w:p>
        </w:tc>
        <w:tc>
          <w:tcPr>
            <w:tcW w:w="5804" w:type="dxa"/>
            <w:vAlign w:val="center"/>
          </w:tcPr>
          <w:p w14:paraId="368432E2" w14:textId="77777777" w:rsidR="00E072BD" w:rsidRPr="00CD3FBF" w:rsidRDefault="00E072BD" w:rsidP="00E072BD">
            <w:r w:rsidRPr="00CD3FBF">
              <w:t>UC-02</w:t>
            </w:r>
          </w:p>
        </w:tc>
      </w:tr>
      <w:tr w:rsidR="00E072BD" w:rsidRPr="00CD3FBF" w14:paraId="1C013489" w14:textId="77777777" w:rsidTr="00E072BD">
        <w:trPr>
          <w:trHeight w:val="432"/>
        </w:trPr>
        <w:tc>
          <w:tcPr>
            <w:tcW w:w="2972" w:type="dxa"/>
            <w:vAlign w:val="center"/>
          </w:tcPr>
          <w:p w14:paraId="1BE3D070" w14:textId="77777777" w:rsidR="00E072BD" w:rsidRPr="00CD3FBF" w:rsidRDefault="00E072BD" w:rsidP="00E072BD">
            <w:r w:rsidRPr="00CD3FBF">
              <w:t>Use Case Name</w:t>
            </w:r>
          </w:p>
        </w:tc>
        <w:tc>
          <w:tcPr>
            <w:tcW w:w="5804" w:type="dxa"/>
            <w:vAlign w:val="center"/>
          </w:tcPr>
          <w:p w14:paraId="0DC00EB7" w14:textId="77777777" w:rsidR="00E072BD" w:rsidRPr="00CD3FBF" w:rsidRDefault="00E072BD" w:rsidP="00E072BD">
            <w:r w:rsidRPr="00CD3FBF">
              <w:t>Search Books</w:t>
            </w:r>
          </w:p>
        </w:tc>
      </w:tr>
      <w:tr w:rsidR="00E072BD" w:rsidRPr="00CD3FBF" w14:paraId="0A9FBDB0" w14:textId="77777777" w:rsidTr="00E072BD">
        <w:trPr>
          <w:trHeight w:val="432"/>
        </w:trPr>
        <w:tc>
          <w:tcPr>
            <w:tcW w:w="2972" w:type="dxa"/>
            <w:vAlign w:val="center"/>
          </w:tcPr>
          <w:p w14:paraId="75492C21" w14:textId="77777777" w:rsidR="00E072BD" w:rsidRPr="00CD3FBF" w:rsidRDefault="00E072BD" w:rsidP="00E072BD">
            <w:r w:rsidRPr="00CD3FBF">
              <w:lastRenderedPageBreak/>
              <w:t>Description</w:t>
            </w:r>
          </w:p>
        </w:tc>
        <w:tc>
          <w:tcPr>
            <w:tcW w:w="5804" w:type="dxa"/>
            <w:vAlign w:val="center"/>
          </w:tcPr>
          <w:p w14:paraId="132EEF51" w14:textId="77777777" w:rsidR="00E072BD" w:rsidRPr="00CD3FBF" w:rsidRDefault="00E072BD" w:rsidP="00E072BD">
            <w:r w:rsidRPr="00CD3FBF">
              <w:t>Allows Readers to search for books by title or author and filter books by category or publication year.</w:t>
            </w:r>
          </w:p>
        </w:tc>
      </w:tr>
      <w:tr w:rsidR="00E072BD" w:rsidRPr="00CD3FBF" w14:paraId="0C1FBAA5" w14:textId="77777777" w:rsidTr="00E072BD">
        <w:trPr>
          <w:trHeight w:val="432"/>
        </w:trPr>
        <w:tc>
          <w:tcPr>
            <w:tcW w:w="2972" w:type="dxa"/>
            <w:vAlign w:val="center"/>
          </w:tcPr>
          <w:p w14:paraId="2D3CB273" w14:textId="77777777" w:rsidR="00E072BD" w:rsidRPr="00CD3FBF" w:rsidRDefault="00E072BD" w:rsidP="00E072BD">
            <w:r w:rsidRPr="00CD3FBF">
              <w:t>Actor</w:t>
            </w:r>
          </w:p>
        </w:tc>
        <w:tc>
          <w:tcPr>
            <w:tcW w:w="5804" w:type="dxa"/>
            <w:vAlign w:val="center"/>
          </w:tcPr>
          <w:p w14:paraId="0C96B162" w14:textId="77777777" w:rsidR="00E072BD" w:rsidRPr="00CD3FBF" w:rsidRDefault="00E072BD" w:rsidP="00E072BD">
            <w:r w:rsidRPr="00CD3FBF">
              <w:t>Reader</w:t>
            </w:r>
          </w:p>
        </w:tc>
      </w:tr>
      <w:tr w:rsidR="00E072BD" w:rsidRPr="00CD3FBF" w14:paraId="35DF7895" w14:textId="77777777" w:rsidTr="00E072BD">
        <w:trPr>
          <w:trHeight w:val="432"/>
        </w:trPr>
        <w:tc>
          <w:tcPr>
            <w:tcW w:w="2972" w:type="dxa"/>
            <w:vAlign w:val="center"/>
          </w:tcPr>
          <w:p w14:paraId="38480EB4" w14:textId="77777777" w:rsidR="00E072BD" w:rsidRPr="00CD3FBF" w:rsidRDefault="00E072BD" w:rsidP="00E072BD">
            <w:r w:rsidRPr="00CD3FBF">
              <w:t>Pre-conditions</w:t>
            </w:r>
          </w:p>
        </w:tc>
        <w:tc>
          <w:tcPr>
            <w:tcW w:w="5804" w:type="dxa"/>
            <w:vAlign w:val="center"/>
          </w:tcPr>
          <w:p w14:paraId="3F68E329" w14:textId="77777777" w:rsidR="00E072BD" w:rsidRPr="00CD3FBF" w:rsidRDefault="00E072BD" w:rsidP="00E072BD">
            <w:r w:rsidRPr="00CD3FBF">
              <w:t>The application is accessible and book information exists in the system.</w:t>
            </w:r>
          </w:p>
        </w:tc>
      </w:tr>
      <w:tr w:rsidR="00E072BD" w:rsidRPr="00CD3FBF" w14:paraId="4ECD4FFA" w14:textId="77777777" w:rsidTr="00E072BD">
        <w:trPr>
          <w:trHeight w:val="432"/>
        </w:trPr>
        <w:tc>
          <w:tcPr>
            <w:tcW w:w="2972" w:type="dxa"/>
            <w:vAlign w:val="center"/>
          </w:tcPr>
          <w:p w14:paraId="5921BA0E" w14:textId="77777777" w:rsidR="00E072BD" w:rsidRPr="00CD3FBF" w:rsidRDefault="00E072BD" w:rsidP="00E072BD">
            <w:r w:rsidRPr="00CD3FBF">
              <w:t>Flow of Events</w:t>
            </w:r>
          </w:p>
        </w:tc>
        <w:tc>
          <w:tcPr>
            <w:tcW w:w="5804" w:type="dxa"/>
            <w:vAlign w:val="center"/>
          </w:tcPr>
          <w:p w14:paraId="7DEB8153" w14:textId="77777777" w:rsidR="00E072BD" w:rsidRPr="00CD3FBF" w:rsidRDefault="00E072BD" w:rsidP="00E072BD">
            <w:r w:rsidRPr="00CD3FBF">
              <w:rPr>
                <w:rStyle w:val="Manh"/>
              </w:rPr>
              <w:t>Basic Flow:</w:t>
            </w:r>
            <w:r w:rsidRPr="00CD3FBF">
              <w:t xml:space="preserve"> Reader opens the Search Books function → enters a keyword such as title or author → optionally selects category or publication year → system searches the database → matching books are displayed.</w:t>
            </w:r>
          </w:p>
        </w:tc>
      </w:tr>
    </w:tbl>
    <w:p w14:paraId="3582095B" w14:textId="77777777" w:rsidR="003B2010" w:rsidRPr="00CD3FBF" w:rsidRDefault="003B2010"/>
    <w:p w14:paraId="58ADB23D" w14:textId="77777777" w:rsidR="003B2010" w:rsidRPr="00CD3FBF" w:rsidRDefault="005A0B9B">
      <w:pPr>
        <w:pStyle w:val="Chuthich"/>
      </w:pPr>
      <w:r w:rsidRPr="00CD3FBF">
        <w:t xml:space="preserve">Table </w:t>
      </w:r>
      <w:fldSimple w:instr=" SEQ Table \* ARABIC ">
        <w:r w:rsidRPr="00CD3FBF">
          <w:t>3</w:t>
        </w:r>
      </w:fldSimple>
      <w:bookmarkStart w:id="49" w:name="_Toc4744"/>
      <w:bookmarkStart w:id="50" w:name="_Toc16141"/>
      <w:r w:rsidRPr="00CD3FBF">
        <w:rPr>
          <w:lang w:val="vi-VN"/>
        </w:rPr>
        <w:t>.</w:t>
      </w:r>
      <w:bookmarkEnd w:id="49"/>
      <w:bookmarkEnd w:id="50"/>
      <w:r w:rsidR="00E072BD" w:rsidRPr="00CD3FBF">
        <w:t xml:space="preserve"> View Book Details</w:t>
      </w:r>
    </w:p>
    <w:tbl>
      <w:tblPr>
        <w:tblStyle w:val="LiBang"/>
        <w:tblW w:w="0" w:type="auto"/>
        <w:tblLook w:val="04A0" w:firstRow="1" w:lastRow="0" w:firstColumn="1" w:lastColumn="0" w:noHBand="0" w:noVBand="1"/>
      </w:tblPr>
      <w:tblGrid>
        <w:gridCol w:w="2972"/>
        <w:gridCol w:w="5804"/>
      </w:tblGrid>
      <w:tr w:rsidR="00E072BD" w:rsidRPr="00CD3FBF" w14:paraId="38523AB7" w14:textId="77777777" w:rsidTr="00E072BD">
        <w:trPr>
          <w:trHeight w:val="432"/>
        </w:trPr>
        <w:tc>
          <w:tcPr>
            <w:tcW w:w="2972" w:type="dxa"/>
            <w:vAlign w:val="center"/>
          </w:tcPr>
          <w:p w14:paraId="1A9BA142"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5F86254F" w14:textId="77777777" w:rsidR="00E072BD" w:rsidRPr="00CD3FBF" w:rsidRDefault="00E072BD" w:rsidP="00E072BD">
            <w:pPr>
              <w:jc w:val="center"/>
              <w:rPr>
                <w:b/>
                <w:bCs/>
              </w:rPr>
            </w:pPr>
            <w:r w:rsidRPr="00CD3FBF">
              <w:rPr>
                <w:b/>
                <w:bCs/>
              </w:rPr>
              <w:t>Description</w:t>
            </w:r>
          </w:p>
        </w:tc>
      </w:tr>
      <w:tr w:rsidR="00E072BD" w:rsidRPr="00CD3FBF" w14:paraId="0AE2F76E" w14:textId="77777777" w:rsidTr="00E072BD">
        <w:trPr>
          <w:trHeight w:val="432"/>
        </w:trPr>
        <w:tc>
          <w:tcPr>
            <w:tcW w:w="2972" w:type="dxa"/>
            <w:vAlign w:val="center"/>
          </w:tcPr>
          <w:p w14:paraId="45A3515A" w14:textId="77777777" w:rsidR="00E072BD" w:rsidRPr="00CD3FBF" w:rsidRDefault="00E072BD" w:rsidP="00E072BD">
            <w:pPr>
              <w:jc w:val="left"/>
            </w:pPr>
            <w:r w:rsidRPr="00CD3FBF">
              <w:t>Use Case ID</w:t>
            </w:r>
          </w:p>
        </w:tc>
        <w:tc>
          <w:tcPr>
            <w:tcW w:w="5804" w:type="dxa"/>
            <w:vAlign w:val="center"/>
          </w:tcPr>
          <w:p w14:paraId="2574BF7D" w14:textId="77777777" w:rsidR="00E072BD" w:rsidRPr="00CD3FBF" w:rsidRDefault="00E072BD" w:rsidP="00E072BD">
            <w:r w:rsidRPr="00CD3FBF">
              <w:t>UC-03</w:t>
            </w:r>
          </w:p>
        </w:tc>
      </w:tr>
      <w:tr w:rsidR="00E072BD" w:rsidRPr="00CD3FBF" w14:paraId="5706A29E" w14:textId="77777777" w:rsidTr="00E072BD">
        <w:trPr>
          <w:trHeight w:val="432"/>
        </w:trPr>
        <w:tc>
          <w:tcPr>
            <w:tcW w:w="2972" w:type="dxa"/>
            <w:vAlign w:val="center"/>
          </w:tcPr>
          <w:p w14:paraId="403AE258" w14:textId="77777777" w:rsidR="00E072BD" w:rsidRPr="00CD3FBF" w:rsidRDefault="00E072BD" w:rsidP="00E072BD">
            <w:r w:rsidRPr="00CD3FBF">
              <w:t>Use Case Name</w:t>
            </w:r>
          </w:p>
        </w:tc>
        <w:tc>
          <w:tcPr>
            <w:tcW w:w="5804" w:type="dxa"/>
            <w:vAlign w:val="center"/>
          </w:tcPr>
          <w:p w14:paraId="2E0A2A54" w14:textId="77777777" w:rsidR="00E072BD" w:rsidRPr="00CD3FBF" w:rsidRDefault="00E072BD" w:rsidP="00E072BD">
            <w:r w:rsidRPr="00CD3FBF">
              <w:t>View Book Details</w:t>
            </w:r>
          </w:p>
        </w:tc>
      </w:tr>
      <w:tr w:rsidR="00E072BD" w:rsidRPr="00CD3FBF" w14:paraId="550D04CC" w14:textId="77777777" w:rsidTr="00E072BD">
        <w:trPr>
          <w:trHeight w:val="432"/>
        </w:trPr>
        <w:tc>
          <w:tcPr>
            <w:tcW w:w="2972" w:type="dxa"/>
            <w:vAlign w:val="center"/>
          </w:tcPr>
          <w:p w14:paraId="349979E4" w14:textId="77777777" w:rsidR="00E072BD" w:rsidRPr="00CD3FBF" w:rsidRDefault="00E072BD" w:rsidP="00E072BD">
            <w:r w:rsidRPr="00CD3FBF">
              <w:t>Description</w:t>
            </w:r>
          </w:p>
        </w:tc>
        <w:tc>
          <w:tcPr>
            <w:tcW w:w="5804" w:type="dxa"/>
            <w:vAlign w:val="center"/>
          </w:tcPr>
          <w:p w14:paraId="7EE5E848" w14:textId="77777777" w:rsidR="00E072BD" w:rsidRPr="00CD3FBF" w:rsidRDefault="00E072BD" w:rsidP="00E072BD">
            <w:r w:rsidRPr="00CD3FBF">
              <w:t>Allows Readers to view detailed information about a selected book.</w:t>
            </w:r>
          </w:p>
        </w:tc>
      </w:tr>
      <w:tr w:rsidR="00E072BD" w:rsidRPr="00CD3FBF" w14:paraId="2F3296A1" w14:textId="77777777" w:rsidTr="00E072BD">
        <w:trPr>
          <w:trHeight w:val="432"/>
        </w:trPr>
        <w:tc>
          <w:tcPr>
            <w:tcW w:w="2972" w:type="dxa"/>
            <w:vAlign w:val="center"/>
          </w:tcPr>
          <w:p w14:paraId="6F7DDCA6" w14:textId="77777777" w:rsidR="00E072BD" w:rsidRPr="00CD3FBF" w:rsidRDefault="00E072BD" w:rsidP="00E072BD">
            <w:r w:rsidRPr="00CD3FBF">
              <w:t>Actor</w:t>
            </w:r>
          </w:p>
        </w:tc>
        <w:tc>
          <w:tcPr>
            <w:tcW w:w="5804" w:type="dxa"/>
            <w:vAlign w:val="center"/>
          </w:tcPr>
          <w:p w14:paraId="4A86C4A4" w14:textId="77777777" w:rsidR="00E072BD" w:rsidRPr="00CD3FBF" w:rsidRDefault="00E072BD" w:rsidP="00E072BD">
            <w:r w:rsidRPr="00CD3FBF">
              <w:t>Reader</w:t>
            </w:r>
          </w:p>
        </w:tc>
      </w:tr>
      <w:tr w:rsidR="00E072BD" w:rsidRPr="00CD3FBF" w14:paraId="0489DD7F" w14:textId="77777777" w:rsidTr="00E072BD">
        <w:trPr>
          <w:trHeight w:val="432"/>
        </w:trPr>
        <w:tc>
          <w:tcPr>
            <w:tcW w:w="2972" w:type="dxa"/>
            <w:vAlign w:val="center"/>
          </w:tcPr>
          <w:p w14:paraId="42C96A2A" w14:textId="77777777" w:rsidR="00E072BD" w:rsidRPr="00CD3FBF" w:rsidRDefault="00E072BD" w:rsidP="00E072BD">
            <w:r w:rsidRPr="00CD3FBF">
              <w:t>Pre-conditions</w:t>
            </w:r>
          </w:p>
        </w:tc>
        <w:tc>
          <w:tcPr>
            <w:tcW w:w="5804" w:type="dxa"/>
            <w:vAlign w:val="center"/>
          </w:tcPr>
          <w:p w14:paraId="43FAB8A1" w14:textId="77777777" w:rsidR="00E072BD" w:rsidRPr="00CD3FBF" w:rsidRDefault="00E072BD" w:rsidP="00E072BD">
            <w:r w:rsidRPr="00CD3FBF">
              <w:t>The selected book exists in the system.</w:t>
            </w:r>
          </w:p>
        </w:tc>
      </w:tr>
      <w:tr w:rsidR="00E072BD" w:rsidRPr="00CD3FBF" w14:paraId="4FD6A574" w14:textId="77777777" w:rsidTr="00E072BD">
        <w:trPr>
          <w:trHeight w:val="432"/>
        </w:trPr>
        <w:tc>
          <w:tcPr>
            <w:tcW w:w="2972" w:type="dxa"/>
            <w:vAlign w:val="center"/>
          </w:tcPr>
          <w:p w14:paraId="3802FEEB" w14:textId="77777777" w:rsidR="00E072BD" w:rsidRPr="00CD3FBF" w:rsidRDefault="00E072BD" w:rsidP="00E072BD">
            <w:r w:rsidRPr="00CD3FBF">
              <w:t>Flow of Events</w:t>
            </w:r>
          </w:p>
        </w:tc>
        <w:tc>
          <w:tcPr>
            <w:tcW w:w="5804" w:type="dxa"/>
            <w:vAlign w:val="center"/>
          </w:tcPr>
          <w:p w14:paraId="65FA5689" w14:textId="77777777" w:rsidR="00E072BD" w:rsidRPr="00CD3FBF" w:rsidRDefault="00E072BD" w:rsidP="00E072BD">
            <w:r w:rsidRPr="00CD3FBF">
              <w:rPr>
                <w:rStyle w:val="Manh"/>
              </w:rPr>
              <w:t>Basic Flow:</w:t>
            </w:r>
            <w:r w:rsidRPr="00CD3FBF">
              <w:t xml:space="preserve"> Reader selects a book from the book list → system retrieves detailed book information → system displays the book summary, </w:t>
            </w:r>
            <w:r w:rsidRPr="00CD3FBF">
              <w:lastRenderedPageBreak/>
              <w:t>number of pages, publisher, available quantity, and shelf location.</w:t>
            </w:r>
          </w:p>
        </w:tc>
      </w:tr>
    </w:tbl>
    <w:p w14:paraId="78962B41" w14:textId="77777777" w:rsidR="003B2010" w:rsidRPr="00CD3FBF" w:rsidRDefault="003B2010"/>
    <w:p w14:paraId="34064DD5" w14:textId="77777777" w:rsidR="003B2010" w:rsidRPr="00CD3FBF" w:rsidRDefault="005A0B9B">
      <w:pPr>
        <w:pStyle w:val="Chuthich"/>
      </w:pPr>
      <w:r w:rsidRPr="00CD3FBF">
        <w:t xml:space="preserve">Table </w:t>
      </w:r>
      <w:fldSimple w:instr=" SEQ Table \* ARABIC ">
        <w:r w:rsidRPr="00CD3FBF">
          <w:t>4</w:t>
        </w:r>
      </w:fldSimple>
      <w:bookmarkStart w:id="51" w:name="_Toc18016"/>
      <w:bookmarkStart w:id="52" w:name="_Toc25925"/>
      <w:r w:rsidRPr="00CD3FBF">
        <w:rPr>
          <w:lang w:val="vi-VN"/>
        </w:rPr>
        <w:t>.</w:t>
      </w:r>
      <w:bookmarkEnd w:id="51"/>
      <w:bookmarkEnd w:id="52"/>
      <w:r w:rsidR="00E072BD" w:rsidRPr="00CD3FBF">
        <w:t xml:space="preserve"> Reserve Book</w:t>
      </w:r>
    </w:p>
    <w:tbl>
      <w:tblPr>
        <w:tblStyle w:val="LiBang"/>
        <w:tblW w:w="0" w:type="auto"/>
        <w:tblLook w:val="04A0" w:firstRow="1" w:lastRow="0" w:firstColumn="1" w:lastColumn="0" w:noHBand="0" w:noVBand="1"/>
      </w:tblPr>
      <w:tblGrid>
        <w:gridCol w:w="2972"/>
        <w:gridCol w:w="5804"/>
      </w:tblGrid>
      <w:tr w:rsidR="00E072BD" w:rsidRPr="00CD3FBF" w14:paraId="79BB152B" w14:textId="77777777" w:rsidTr="00E072BD">
        <w:trPr>
          <w:trHeight w:val="432"/>
        </w:trPr>
        <w:tc>
          <w:tcPr>
            <w:tcW w:w="2972" w:type="dxa"/>
            <w:vAlign w:val="center"/>
          </w:tcPr>
          <w:p w14:paraId="70E4A989"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0F48DFB6" w14:textId="77777777" w:rsidR="00E072BD" w:rsidRPr="00CD3FBF" w:rsidRDefault="00E072BD" w:rsidP="00E072BD">
            <w:pPr>
              <w:jc w:val="center"/>
              <w:rPr>
                <w:b/>
                <w:bCs/>
              </w:rPr>
            </w:pPr>
            <w:r w:rsidRPr="00CD3FBF">
              <w:rPr>
                <w:b/>
                <w:bCs/>
              </w:rPr>
              <w:t>Description</w:t>
            </w:r>
          </w:p>
        </w:tc>
      </w:tr>
      <w:tr w:rsidR="00E072BD" w:rsidRPr="00CD3FBF" w14:paraId="573F6CD1" w14:textId="77777777" w:rsidTr="00E072BD">
        <w:trPr>
          <w:trHeight w:val="432"/>
        </w:trPr>
        <w:tc>
          <w:tcPr>
            <w:tcW w:w="2972" w:type="dxa"/>
            <w:vAlign w:val="center"/>
          </w:tcPr>
          <w:p w14:paraId="1927FA79" w14:textId="77777777" w:rsidR="00E072BD" w:rsidRPr="00CD3FBF" w:rsidRDefault="00E072BD" w:rsidP="00E072BD">
            <w:pPr>
              <w:jc w:val="left"/>
            </w:pPr>
            <w:r w:rsidRPr="00CD3FBF">
              <w:t>Use Case ID</w:t>
            </w:r>
          </w:p>
        </w:tc>
        <w:tc>
          <w:tcPr>
            <w:tcW w:w="5804" w:type="dxa"/>
            <w:vAlign w:val="center"/>
          </w:tcPr>
          <w:p w14:paraId="2DC0C482" w14:textId="77777777" w:rsidR="00E072BD" w:rsidRPr="00CD3FBF" w:rsidRDefault="00E072BD" w:rsidP="00E072BD">
            <w:r w:rsidRPr="00CD3FBF">
              <w:t>UC-04</w:t>
            </w:r>
          </w:p>
        </w:tc>
      </w:tr>
      <w:tr w:rsidR="00E072BD" w:rsidRPr="00CD3FBF" w14:paraId="1721147E" w14:textId="77777777" w:rsidTr="00E072BD">
        <w:trPr>
          <w:trHeight w:val="432"/>
        </w:trPr>
        <w:tc>
          <w:tcPr>
            <w:tcW w:w="2972" w:type="dxa"/>
            <w:vAlign w:val="center"/>
          </w:tcPr>
          <w:p w14:paraId="373E739B" w14:textId="77777777" w:rsidR="00E072BD" w:rsidRPr="00CD3FBF" w:rsidRDefault="00E072BD" w:rsidP="00E072BD">
            <w:r w:rsidRPr="00CD3FBF">
              <w:t>Use Case Name</w:t>
            </w:r>
          </w:p>
        </w:tc>
        <w:tc>
          <w:tcPr>
            <w:tcW w:w="5804" w:type="dxa"/>
            <w:vAlign w:val="center"/>
          </w:tcPr>
          <w:p w14:paraId="71E5C770" w14:textId="77777777" w:rsidR="00E072BD" w:rsidRPr="00CD3FBF" w:rsidRDefault="00E072BD" w:rsidP="00E072BD">
            <w:r w:rsidRPr="00CD3FBF">
              <w:t>Reserve Book</w:t>
            </w:r>
          </w:p>
        </w:tc>
      </w:tr>
      <w:tr w:rsidR="00E072BD" w:rsidRPr="00CD3FBF" w14:paraId="3EF1AAB7" w14:textId="77777777" w:rsidTr="00E072BD">
        <w:trPr>
          <w:trHeight w:val="432"/>
        </w:trPr>
        <w:tc>
          <w:tcPr>
            <w:tcW w:w="2972" w:type="dxa"/>
            <w:vAlign w:val="center"/>
          </w:tcPr>
          <w:p w14:paraId="6B1BE28A" w14:textId="77777777" w:rsidR="00E072BD" w:rsidRPr="00CD3FBF" w:rsidRDefault="00E072BD" w:rsidP="00E072BD">
            <w:r w:rsidRPr="00CD3FBF">
              <w:t>Description</w:t>
            </w:r>
          </w:p>
        </w:tc>
        <w:tc>
          <w:tcPr>
            <w:tcW w:w="5804" w:type="dxa"/>
            <w:vAlign w:val="center"/>
          </w:tcPr>
          <w:p w14:paraId="27CEADE3" w14:textId="77777777" w:rsidR="00E072BD" w:rsidRPr="00CD3FBF" w:rsidRDefault="00E072BD" w:rsidP="00E072BD">
            <w:r w:rsidRPr="00CD3FBF">
              <w:t>Allows a Reader to reserve a book for later borrowing.</w:t>
            </w:r>
          </w:p>
        </w:tc>
      </w:tr>
      <w:tr w:rsidR="00E072BD" w:rsidRPr="00CD3FBF" w14:paraId="7B501E0E" w14:textId="77777777" w:rsidTr="00E072BD">
        <w:trPr>
          <w:trHeight w:val="432"/>
        </w:trPr>
        <w:tc>
          <w:tcPr>
            <w:tcW w:w="2972" w:type="dxa"/>
            <w:vAlign w:val="center"/>
          </w:tcPr>
          <w:p w14:paraId="582F12BC" w14:textId="77777777" w:rsidR="00E072BD" w:rsidRPr="00CD3FBF" w:rsidRDefault="00E072BD" w:rsidP="00E072BD">
            <w:r w:rsidRPr="00CD3FBF">
              <w:t>Actor</w:t>
            </w:r>
          </w:p>
        </w:tc>
        <w:tc>
          <w:tcPr>
            <w:tcW w:w="5804" w:type="dxa"/>
            <w:vAlign w:val="center"/>
          </w:tcPr>
          <w:p w14:paraId="20EE917D" w14:textId="77777777" w:rsidR="00E072BD" w:rsidRPr="00CD3FBF" w:rsidRDefault="00E072BD" w:rsidP="00E072BD">
            <w:r w:rsidRPr="00CD3FBF">
              <w:t>Reader</w:t>
            </w:r>
          </w:p>
        </w:tc>
      </w:tr>
      <w:tr w:rsidR="00E072BD" w:rsidRPr="00CD3FBF" w14:paraId="544814C9" w14:textId="77777777" w:rsidTr="00E072BD">
        <w:trPr>
          <w:trHeight w:val="432"/>
        </w:trPr>
        <w:tc>
          <w:tcPr>
            <w:tcW w:w="2972" w:type="dxa"/>
            <w:vAlign w:val="center"/>
          </w:tcPr>
          <w:p w14:paraId="4B9E0163" w14:textId="77777777" w:rsidR="00E072BD" w:rsidRPr="00CD3FBF" w:rsidRDefault="00E072BD" w:rsidP="00E072BD">
            <w:r w:rsidRPr="00CD3FBF">
              <w:t>Pre-conditions</w:t>
            </w:r>
          </w:p>
        </w:tc>
        <w:tc>
          <w:tcPr>
            <w:tcW w:w="5804" w:type="dxa"/>
            <w:vAlign w:val="center"/>
          </w:tcPr>
          <w:p w14:paraId="07A80803" w14:textId="77777777" w:rsidR="00E072BD" w:rsidRPr="00CD3FBF" w:rsidRDefault="00E072BD" w:rsidP="00E072BD">
            <w:r w:rsidRPr="00CD3FBF">
              <w:t>Reader is logged in and the selected book is available for reservation.</w:t>
            </w:r>
          </w:p>
        </w:tc>
      </w:tr>
      <w:tr w:rsidR="00E072BD" w:rsidRPr="00CD3FBF" w14:paraId="2637CD44" w14:textId="77777777" w:rsidTr="00E072BD">
        <w:trPr>
          <w:trHeight w:val="432"/>
        </w:trPr>
        <w:tc>
          <w:tcPr>
            <w:tcW w:w="2972" w:type="dxa"/>
            <w:vAlign w:val="center"/>
          </w:tcPr>
          <w:p w14:paraId="6C52379C" w14:textId="77777777" w:rsidR="00E072BD" w:rsidRPr="00CD3FBF" w:rsidRDefault="00E072BD" w:rsidP="00E072BD">
            <w:r w:rsidRPr="00CD3FBF">
              <w:t>Flow of Events</w:t>
            </w:r>
          </w:p>
        </w:tc>
        <w:tc>
          <w:tcPr>
            <w:tcW w:w="5804" w:type="dxa"/>
            <w:vAlign w:val="center"/>
          </w:tcPr>
          <w:p w14:paraId="292C5EA6" w14:textId="77777777" w:rsidR="00E072BD" w:rsidRPr="00CD3FBF" w:rsidRDefault="00E072BD" w:rsidP="00E072BD">
            <w:r w:rsidRPr="00CD3FBF">
              <w:rPr>
                <w:rStyle w:val="Manh"/>
              </w:rPr>
              <w:t>Basic Flow:</w:t>
            </w:r>
            <w:r w:rsidRPr="00CD3FBF">
              <w:t xml:space="preserve"> Reader selects a book → system checks book availability → Reader optionally selects a pickup date → Reader submits reservation → system creates a reservation request → Librarian/Admin is notified → Reader receives a confirmation notification.</w:t>
            </w:r>
          </w:p>
        </w:tc>
      </w:tr>
    </w:tbl>
    <w:p w14:paraId="45CA5DB4" w14:textId="77777777" w:rsidR="003B2010" w:rsidRPr="00CD3FBF" w:rsidRDefault="005A0B9B">
      <w:r w:rsidRPr="00CD3FBF">
        <w:t xml:space="preserve"> </w:t>
      </w:r>
    </w:p>
    <w:p w14:paraId="7F799E79" w14:textId="77777777" w:rsidR="003B2010" w:rsidRPr="00CD3FBF" w:rsidRDefault="005A0B9B">
      <w:pPr>
        <w:pStyle w:val="Chuthich"/>
      </w:pPr>
      <w:r w:rsidRPr="00CD3FBF">
        <w:t xml:space="preserve">Table </w:t>
      </w:r>
      <w:fldSimple w:instr=" SEQ Table \* ARABIC ">
        <w:r w:rsidRPr="00CD3FBF">
          <w:t>5</w:t>
        </w:r>
      </w:fldSimple>
      <w:bookmarkStart w:id="53" w:name="_Toc9417"/>
      <w:bookmarkStart w:id="54" w:name="_Toc11463"/>
      <w:r w:rsidRPr="00CD3FBF">
        <w:rPr>
          <w:lang w:val="vi-VN"/>
        </w:rPr>
        <w:t>.</w:t>
      </w:r>
      <w:bookmarkEnd w:id="53"/>
      <w:bookmarkEnd w:id="54"/>
      <w:r w:rsidR="00E072BD" w:rsidRPr="00CD3FBF">
        <w:t xml:space="preserve"> View Borrowed Books</w:t>
      </w:r>
    </w:p>
    <w:tbl>
      <w:tblPr>
        <w:tblStyle w:val="LiBang"/>
        <w:tblW w:w="0" w:type="auto"/>
        <w:tblLook w:val="04A0" w:firstRow="1" w:lastRow="0" w:firstColumn="1" w:lastColumn="0" w:noHBand="0" w:noVBand="1"/>
      </w:tblPr>
      <w:tblGrid>
        <w:gridCol w:w="2972"/>
        <w:gridCol w:w="5804"/>
      </w:tblGrid>
      <w:tr w:rsidR="00E072BD" w:rsidRPr="00CD3FBF" w14:paraId="412DC6E9" w14:textId="77777777" w:rsidTr="00E072BD">
        <w:trPr>
          <w:trHeight w:val="432"/>
        </w:trPr>
        <w:tc>
          <w:tcPr>
            <w:tcW w:w="2972" w:type="dxa"/>
            <w:vAlign w:val="center"/>
          </w:tcPr>
          <w:p w14:paraId="77C19139"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57ED2EEB" w14:textId="77777777" w:rsidR="00E072BD" w:rsidRPr="00CD3FBF" w:rsidRDefault="00E072BD" w:rsidP="00E072BD">
            <w:pPr>
              <w:jc w:val="center"/>
              <w:rPr>
                <w:b/>
                <w:bCs/>
              </w:rPr>
            </w:pPr>
            <w:r w:rsidRPr="00CD3FBF">
              <w:rPr>
                <w:b/>
                <w:bCs/>
              </w:rPr>
              <w:t>Description</w:t>
            </w:r>
          </w:p>
        </w:tc>
      </w:tr>
      <w:tr w:rsidR="00E072BD" w:rsidRPr="00CD3FBF" w14:paraId="0C050ED9" w14:textId="77777777" w:rsidTr="00E072BD">
        <w:trPr>
          <w:trHeight w:val="432"/>
        </w:trPr>
        <w:tc>
          <w:tcPr>
            <w:tcW w:w="2972" w:type="dxa"/>
            <w:vAlign w:val="center"/>
          </w:tcPr>
          <w:p w14:paraId="1434B4CF" w14:textId="77777777" w:rsidR="00E072BD" w:rsidRPr="00CD3FBF" w:rsidRDefault="00E072BD" w:rsidP="00E072BD">
            <w:pPr>
              <w:jc w:val="left"/>
            </w:pPr>
            <w:r w:rsidRPr="00CD3FBF">
              <w:t>Use Case ID</w:t>
            </w:r>
          </w:p>
        </w:tc>
        <w:tc>
          <w:tcPr>
            <w:tcW w:w="5804" w:type="dxa"/>
            <w:vAlign w:val="center"/>
          </w:tcPr>
          <w:p w14:paraId="45092CB6" w14:textId="77777777" w:rsidR="00E072BD" w:rsidRPr="00CD3FBF" w:rsidRDefault="00E072BD" w:rsidP="00E072BD">
            <w:r w:rsidRPr="00CD3FBF">
              <w:t>UC-05</w:t>
            </w:r>
          </w:p>
        </w:tc>
      </w:tr>
      <w:tr w:rsidR="00E072BD" w:rsidRPr="00CD3FBF" w14:paraId="55E25BE6" w14:textId="77777777" w:rsidTr="00E072BD">
        <w:trPr>
          <w:trHeight w:val="432"/>
        </w:trPr>
        <w:tc>
          <w:tcPr>
            <w:tcW w:w="2972" w:type="dxa"/>
            <w:vAlign w:val="center"/>
          </w:tcPr>
          <w:p w14:paraId="39174E4F" w14:textId="77777777" w:rsidR="00E072BD" w:rsidRPr="00CD3FBF" w:rsidRDefault="00E072BD" w:rsidP="00E072BD">
            <w:r w:rsidRPr="00CD3FBF">
              <w:t>Use Case Name</w:t>
            </w:r>
          </w:p>
        </w:tc>
        <w:tc>
          <w:tcPr>
            <w:tcW w:w="5804" w:type="dxa"/>
            <w:vAlign w:val="center"/>
          </w:tcPr>
          <w:p w14:paraId="4E23FE5F" w14:textId="77777777" w:rsidR="00E072BD" w:rsidRPr="00CD3FBF" w:rsidRDefault="00E072BD" w:rsidP="00E072BD">
            <w:r w:rsidRPr="00CD3FBF">
              <w:t>View Borrowed Books</w:t>
            </w:r>
          </w:p>
        </w:tc>
      </w:tr>
      <w:tr w:rsidR="00E072BD" w:rsidRPr="00CD3FBF" w14:paraId="1E237825" w14:textId="77777777" w:rsidTr="00E072BD">
        <w:trPr>
          <w:trHeight w:val="432"/>
        </w:trPr>
        <w:tc>
          <w:tcPr>
            <w:tcW w:w="2972" w:type="dxa"/>
            <w:vAlign w:val="center"/>
          </w:tcPr>
          <w:p w14:paraId="67EC7B24" w14:textId="77777777" w:rsidR="00E072BD" w:rsidRPr="00CD3FBF" w:rsidRDefault="00E072BD" w:rsidP="00E072BD">
            <w:r w:rsidRPr="00CD3FBF">
              <w:lastRenderedPageBreak/>
              <w:t>Description</w:t>
            </w:r>
          </w:p>
        </w:tc>
        <w:tc>
          <w:tcPr>
            <w:tcW w:w="5804" w:type="dxa"/>
            <w:vAlign w:val="center"/>
          </w:tcPr>
          <w:p w14:paraId="763D0631" w14:textId="77777777" w:rsidR="00E072BD" w:rsidRPr="00CD3FBF" w:rsidRDefault="00E072BD" w:rsidP="00E072BD">
            <w:r w:rsidRPr="00CD3FBF">
              <w:t>Allows Readers to view the books they are currently borrowing.</w:t>
            </w:r>
          </w:p>
        </w:tc>
      </w:tr>
      <w:tr w:rsidR="00E072BD" w:rsidRPr="00CD3FBF" w14:paraId="26C97FE4" w14:textId="77777777" w:rsidTr="00E072BD">
        <w:trPr>
          <w:trHeight w:val="432"/>
        </w:trPr>
        <w:tc>
          <w:tcPr>
            <w:tcW w:w="2972" w:type="dxa"/>
            <w:vAlign w:val="center"/>
          </w:tcPr>
          <w:p w14:paraId="51C4DE1C" w14:textId="77777777" w:rsidR="00E072BD" w:rsidRPr="00CD3FBF" w:rsidRDefault="00E072BD" w:rsidP="00E072BD">
            <w:r w:rsidRPr="00CD3FBF">
              <w:t>Actor</w:t>
            </w:r>
          </w:p>
        </w:tc>
        <w:tc>
          <w:tcPr>
            <w:tcW w:w="5804" w:type="dxa"/>
            <w:vAlign w:val="center"/>
          </w:tcPr>
          <w:p w14:paraId="0889BAA2" w14:textId="77777777" w:rsidR="00E072BD" w:rsidRPr="00CD3FBF" w:rsidRDefault="00E072BD" w:rsidP="00E072BD">
            <w:r w:rsidRPr="00CD3FBF">
              <w:t>Reader</w:t>
            </w:r>
          </w:p>
        </w:tc>
      </w:tr>
      <w:tr w:rsidR="00E072BD" w:rsidRPr="00CD3FBF" w14:paraId="037E9796" w14:textId="77777777" w:rsidTr="00E072BD">
        <w:trPr>
          <w:trHeight w:val="432"/>
        </w:trPr>
        <w:tc>
          <w:tcPr>
            <w:tcW w:w="2972" w:type="dxa"/>
            <w:vAlign w:val="center"/>
          </w:tcPr>
          <w:p w14:paraId="1B3C19A8" w14:textId="77777777" w:rsidR="00E072BD" w:rsidRPr="00CD3FBF" w:rsidRDefault="00E072BD" w:rsidP="00E072BD">
            <w:r w:rsidRPr="00CD3FBF">
              <w:t>Pre-conditions</w:t>
            </w:r>
          </w:p>
        </w:tc>
        <w:tc>
          <w:tcPr>
            <w:tcW w:w="5804" w:type="dxa"/>
            <w:vAlign w:val="center"/>
          </w:tcPr>
          <w:p w14:paraId="6BB114F9" w14:textId="77777777" w:rsidR="00E072BD" w:rsidRPr="00CD3FBF" w:rsidRDefault="00E072BD" w:rsidP="00E072BD">
            <w:r w:rsidRPr="00CD3FBF">
              <w:t>Reader is logged in and has at least one active borrowing record.</w:t>
            </w:r>
          </w:p>
        </w:tc>
      </w:tr>
      <w:tr w:rsidR="00E072BD" w:rsidRPr="00CD3FBF" w14:paraId="1C423698" w14:textId="77777777" w:rsidTr="00E072BD">
        <w:trPr>
          <w:trHeight w:val="432"/>
        </w:trPr>
        <w:tc>
          <w:tcPr>
            <w:tcW w:w="2972" w:type="dxa"/>
            <w:vAlign w:val="center"/>
          </w:tcPr>
          <w:p w14:paraId="2A8A042D" w14:textId="77777777" w:rsidR="00E072BD" w:rsidRPr="00CD3FBF" w:rsidRDefault="00E072BD" w:rsidP="00E072BD">
            <w:r w:rsidRPr="00CD3FBF">
              <w:t>Flow of Events</w:t>
            </w:r>
          </w:p>
        </w:tc>
        <w:tc>
          <w:tcPr>
            <w:tcW w:w="5804" w:type="dxa"/>
            <w:vAlign w:val="center"/>
          </w:tcPr>
          <w:p w14:paraId="0BCEEC0C" w14:textId="77777777" w:rsidR="00E072BD" w:rsidRPr="00CD3FBF" w:rsidRDefault="00E072BD" w:rsidP="00E072BD">
            <w:r w:rsidRPr="00CD3FBF">
              <w:rPr>
                <w:rStyle w:val="Manh"/>
              </w:rPr>
              <w:t>Basic Flow:</w:t>
            </w:r>
            <w:r w:rsidRPr="00CD3FBF">
              <w:t xml:space="preserve"> Reader opens the borrowing management section → system retrieves active borrowing records → system displays the list of currently borrowed books.</w:t>
            </w:r>
          </w:p>
        </w:tc>
      </w:tr>
    </w:tbl>
    <w:p w14:paraId="33351B78" w14:textId="77777777" w:rsidR="003B2010" w:rsidRPr="00CD3FBF" w:rsidRDefault="003B2010"/>
    <w:p w14:paraId="176B918E" w14:textId="77777777" w:rsidR="003B2010" w:rsidRPr="00CD3FBF" w:rsidRDefault="005A0B9B">
      <w:pPr>
        <w:pStyle w:val="Chuthich"/>
      </w:pPr>
      <w:r w:rsidRPr="00CD3FBF">
        <w:t xml:space="preserve">Table </w:t>
      </w:r>
      <w:fldSimple w:instr=" SEQ Table \* ARABIC ">
        <w:r w:rsidRPr="00CD3FBF">
          <w:t>6</w:t>
        </w:r>
      </w:fldSimple>
      <w:bookmarkStart w:id="55" w:name="_Toc10058"/>
      <w:bookmarkStart w:id="56" w:name="_Toc29363"/>
      <w:r w:rsidRPr="00CD3FBF">
        <w:rPr>
          <w:lang w:val="vi-VN"/>
        </w:rPr>
        <w:t>.</w:t>
      </w:r>
      <w:bookmarkEnd w:id="55"/>
      <w:bookmarkEnd w:id="56"/>
      <w:r w:rsidR="00E072BD" w:rsidRPr="00CD3FBF">
        <w:t xml:space="preserve"> View Due Date</w:t>
      </w:r>
    </w:p>
    <w:tbl>
      <w:tblPr>
        <w:tblStyle w:val="LiBang"/>
        <w:tblW w:w="0" w:type="auto"/>
        <w:tblLook w:val="04A0" w:firstRow="1" w:lastRow="0" w:firstColumn="1" w:lastColumn="0" w:noHBand="0" w:noVBand="1"/>
      </w:tblPr>
      <w:tblGrid>
        <w:gridCol w:w="2970"/>
        <w:gridCol w:w="5806"/>
      </w:tblGrid>
      <w:tr w:rsidR="00E072BD" w:rsidRPr="00CD3FBF" w14:paraId="601C36AB" w14:textId="77777777" w:rsidTr="00E072BD">
        <w:trPr>
          <w:trHeight w:val="432"/>
        </w:trPr>
        <w:tc>
          <w:tcPr>
            <w:tcW w:w="2970" w:type="dxa"/>
            <w:vAlign w:val="center"/>
          </w:tcPr>
          <w:p w14:paraId="14BBA897"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6" w:type="dxa"/>
            <w:vAlign w:val="center"/>
          </w:tcPr>
          <w:p w14:paraId="7E3F5E93" w14:textId="77777777" w:rsidR="00E072BD" w:rsidRPr="00CD3FBF" w:rsidRDefault="00E072BD" w:rsidP="00E072BD">
            <w:pPr>
              <w:jc w:val="center"/>
              <w:rPr>
                <w:b/>
                <w:bCs/>
              </w:rPr>
            </w:pPr>
            <w:r w:rsidRPr="00CD3FBF">
              <w:rPr>
                <w:b/>
                <w:bCs/>
              </w:rPr>
              <w:t>Description</w:t>
            </w:r>
          </w:p>
        </w:tc>
      </w:tr>
      <w:tr w:rsidR="00E072BD" w:rsidRPr="00CD3FBF" w14:paraId="242E202A" w14:textId="77777777" w:rsidTr="00E072BD">
        <w:trPr>
          <w:trHeight w:val="432"/>
        </w:trPr>
        <w:tc>
          <w:tcPr>
            <w:tcW w:w="2970" w:type="dxa"/>
            <w:vAlign w:val="center"/>
          </w:tcPr>
          <w:p w14:paraId="356A3555" w14:textId="77777777" w:rsidR="00E072BD" w:rsidRPr="00CD3FBF" w:rsidRDefault="00E072BD" w:rsidP="00E072BD">
            <w:pPr>
              <w:jc w:val="left"/>
            </w:pPr>
            <w:r w:rsidRPr="00CD3FBF">
              <w:t>Use Case ID</w:t>
            </w:r>
          </w:p>
        </w:tc>
        <w:tc>
          <w:tcPr>
            <w:tcW w:w="5806" w:type="dxa"/>
            <w:vAlign w:val="center"/>
          </w:tcPr>
          <w:p w14:paraId="468CD758" w14:textId="77777777" w:rsidR="00E072BD" w:rsidRPr="00CD3FBF" w:rsidRDefault="00E072BD" w:rsidP="00E072BD">
            <w:r w:rsidRPr="00CD3FBF">
              <w:t>UC-06</w:t>
            </w:r>
          </w:p>
        </w:tc>
      </w:tr>
      <w:tr w:rsidR="00E072BD" w:rsidRPr="00CD3FBF" w14:paraId="55F73F12" w14:textId="77777777" w:rsidTr="00E072BD">
        <w:trPr>
          <w:trHeight w:val="432"/>
        </w:trPr>
        <w:tc>
          <w:tcPr>
            <w:tcW w:w="2970" w:type="dxa"/>
            <w:vAlign w:val="center"/>
          </w:tcPr>
          <w:p w14:paraId="1894B2E4" w14:textId="77777777" w:rsidR="00E072BD" w:rsidRPr="00CD3FBF" w:rsidRDefault="00E072BD" w:rsidP="00E072BD">
            <w:r w:rsidRPr="00CD3FBF">
              <w:t>Use Case Name</w:t>
            </w:r>
          </w:p>
        </w:tc>
        <w:tc>
          <w:tcPr>
            <w:tcW w:w="5806" w:type="dxa"/>
            <w:vAlign w:val="center"/>
          </w:tcPr>
          <w:p w14:paraId="1B9FA12F" w14:textId="77777777" w:rsidR="00E072BD" w:rsidRPr="00CD3FBF" w:rsidRDefault="00E072BD" w:rsidP="00E072BD">
            <w:r w:rsidRPr="00CD3FBF">
              <w:t>View Due Date</w:t>
            </w:r>
          </w:p>
        </w:tc>
      </w:tr>
      <w:tr w:rsidR="00E072BD" w:rsidRPr="00CD3FBF" w14:paraId="76C146E2" w14:textId="77777777" w:rsidTr="00E072BD">
        <w:trPr>
          <w:trHeight w:val="432"/>
        </w:trPr>
        <w:tc>
          <w:tcPr>
            <w:tcW w:w="2970" w:type="dxa"/>
            <w:vAlign w:val="center"/>
          </w:tcPr>
          <w:p w14:paraId="093B7BD2" w14:textId="77777777" w:rsidR="00E072BD" w:rsidRPr="00CD3FBF" w:rsidRDefault="00E072BD" w:rsidP="00E072BD">
            <w:r w:rsidRPr="00CD3FBF">
              <w:t>Description</w:t>
            </w:r>
          </w:p>
        </w:tc>
        <w:tc>
          <w:tcPr>
            <w:tcW w:w="5806" w:type="dxa"/>
            <w:vAlign w:val="center"/>
          </w:tcPr>
          <w:p w14:paraId="4A09D871" w14:textId="77777777" w:rsidR="00E072BD" w:rsidRPr="00CD3FBF" w:rsidRDefault="00E072BD" w:rsidP="00E072BD">
            <w:r w:rsidRPr="00CD3FBF">
              <w:t>Allows Readers to view the expected return date of currently borrowed books.</w:t>
            </w:r>
          </w:p>
        </w:tc>
      </w:tr>
      <w:tr w:rsidR="00E072BD" w:rsidRPr="00CD3FBF" w14:paraId="56707017" w14:textId="77777777" w:rsidTr="00E072BD">
        <w:trPr>
          <w:trHeight w:val="432"/>
        </w:trPr>
        <w:tc>
          <w:tcPr>
            <w:tcW w:w="2970" w:type="dxa"/>
            <w:vAlign w:val="center"/>
          </w:tcPr>
          <w:p w14:paraId="6FC93227" w14:textId="77777777" w:rsidR="00E072BD" w:rsidRPr="00CD3FBF" w:rsidRDefault="00E072BD" w:rsidP="00E072BD">
            <w:r w:rsidRPr="00CD3FBF">
              <w:t>Actor</w:t>
            </w:r>
          </w:p>
        </w:tc>
        <w:tc>
          <w:tcPr>
            <w:tcW w:w="5806" w:type="dxa"/>
            <w:vAlign w:val="center"/>
          </w:tcPr>
          <w:p w14:paraId="1495EB4C" w14:textId="77777777" w:rsidR="00E072BD" w:rsidRPr="00CD3FBF" w:rsidRDefault="00E072BD" w:rsidP="00E072BD">
            <w:r w:rsidRPr="00CD3FBF">
              <w:t>Reader</w:t>
            </w:r>
          </w:p>
        </w:tc>
      </w:tr>
      <w:tr w:rsidR="00E072BD" w:rsidRPr="00CD3FBF" w14:paraId="36E9A9CF" w14:textId="77777777" w:rsidTr="00E072BD">
        <w:trPr>
          <w:trHeight w:val="432"/>
        </w:trPr>
        <w:tc>
          <w:tcPr>
            <w:tcW w:w="2970" w:type="dxa"/>
            <w:vAlign w:val="center"/>
          </w:tcPr>
          <w:p w14:paraId="32890603" w14:textId="77777777" w:rsidR="00E072BD" w:rsidRPr="00CD3FBF" w:rsidRDefault="00E072BD" w:rsidP="00E072BD">
            <w:r w:rsidRPr="00CD3FBF">
              <w:t>Pre-conditions</w:t>
            </w:r>
          </w:p>
        </w:tc>
        <w:tc>
          <w:tcPr>
            <w:tcW w:w="5806" w:type="dxa"/>
            <w:vAlign w:val="center"/>
          </w:tcPr>
          <w:p w14:paraId="4DB86AE5" w14:textId="77777777" w:rsidR="00E072BD" w:rsidRPr="00CD3FBF" w:rsidRDefault="00E072BD" w:rsidP="00E072BD">
            <w:r w:rsidRPr="00CD3FBF">
              <w:t>Reader has an active borrowing record.</w:t>
            </w:r>
          </w:p>
        </w:tc>
      </w:tr>
      <w:tr w:rsidR="00E072BD" w:rsidRPr="00CD3FBF" w14:paraId="67B26409" w14:textId="77777777" w:rsidTr="00E072BD">
        <w:trPr>
          <w:trHeight w:val="432"/>
        </w:trPr>
        <w:tc>
          <w:tcPr>
            <w:tcW w:w="2970" w:type="dxa"/>
            <w:vAlign w:val="center"/>
          </w:tcPr>
          <w:p w14:paraId="3D244324" w14:textId="77777777" w:rsidR="00E072BD" w:rsidRPr="00CD3FBF" w:rsidRDefault="00E072BD" w:rsidP="00E072BD">
            <w:r w:rsidRPr="00CD3FBF">
              <w:t>Flow of Events</w:t>
            </w:r>
          </w:p>
        </w:tc>
        <w:tc>
          <w:tcPr>
            <w:tcW w:w="5806" w:type="dxa"/>
            <w:vAlign w:val="center"/>
          </w:tcPr>
          <w:p w14:paraId="333086DC" w14:textId="77777777" w:rsidR="00E072BD" w:rsidRPr="00CD3FBF" w:rsidRDefault="00E072BD" w:rsidP="00E072BD">
            <w:r w:rsidRPr="00CD3FBF">
              <w:rPr>
                <w:rStyle w:val="Manh"/>
              </w:rPr>
              <w:t>Basic Flow:</w:t>
            </w:r>
            <w:r w:rsidRPr="00CD3FBF">
              <w:t xml:space="preserve"> Reader selects a borrowed book → system retrieves the borrowing information → borrowing date and due date are displayed.</w:t>
            </w:r>
          </w:p>
        </w:tc>
      </w:tr>
    </w:tbl>
    <w:p w14:paraId="41B49D5D" w14:textId="77777777" w:rsidR="003B2010" w:rsidRPr="00CD3FBF" w:rsidRDefault="003B2010"/>
    <w:p w14:paraId="4905C86F" w14:textId="77777777" w:rsidR="003B2010" w:rsidRPr="00CD3FBF" w:rsidRDefault="003B2010">
      <w:pPr>
        <w:spacing w:before="0" w:line="240" w:lineRule="auto"/>
        <w:ind w:firstLine="0"/>
        <w:jc w:val="left"/>
      </w:pPr>
    </w:p>
    <w:p w14:paraId="7DE72762" w14:textId="77777777" w:rsidR="003B2010" w:rsidRPr="00CD3FBF" w:rsidRDefault="005A0B9B">
      <w:pPr>
        <w:pStyle w:val="Chuthich"/>
      </w:pPr>
      <w:r w:rsidRPr="00CD3FBF">
        <w:t xml:space="preserve">Table </w:t>
      </w:r>
      <w:fldSimple w:instr=" SEQ Table \* ARABIC ">
        <w:r w:rsidRPr="00CD3FBF">
          <w:t>7</w:t>
        </w:r>
      </w:fldSimple>
      <w:bookmarkStart w:id="57" w:name="_Toc28583"/>
      <w:bookmarkStart w:id="58" w:name="_Toc18351"/>
      <w:r w:rsidRPr="00CD3FBF">
        <w:rPr>
          <w:lang w:val="vi-VN"/>
        </w:rPr>
        <w:t>.</w:t>
      </w:r>
      <w:bookmarkEnd w:id="57"/>
      <w:bookmarkEnd w:id="58"/>
      <w:r w:rsidR="00E072BD" w:rsidRPr="00CD3FBF">
        <w:t xml:space="preserve"> Renew Book</w:t>
      </w:r>
    </w:p>
    <w:tbl>
      <w:tblPr>
        <w:tblStyle w:val="LiBang"/>
        <w:tblW w:w="0" w:type="auto"/>
        <w:tblLook w:val="04A0" w:firstRow="1" w:lastRow="0" w:firstColumn="1" w:lastColumn="0" w:noHBand="0" w:noVBand="1"/>
      </w:tblPr>
      <w:tblGrid>
        <w:gridCol w:w="2972"/>
        <w:gridCol w:w="5804"/>
      </w:tblGrid>
      <w:tr w:rsidR="00E072BD" w:rsidRPr="00CD3FBF" w14:paraId="34641903" w14:textId="77777777" w:rsidTr="00E072BD">
        <w:trPr>
          <w:trHeight w:val="432"/>
        </w:trPr>
        <w:tc>
          <w:tcPr>
            <w:tcW w:w="2972" w:type="dxa"/>
            <w:vAlign w:val="center"/>
          </w:tcPr>
          <w:p w14:paraId="27DECB5F" w14:textId="77777777" w:rsidR="00E072BD" w:rsidRPr="00CD3FBF" w:rsidRDefault="00E072BD" w:rsidP="00E072BD">
            <w:pPr>
              <w:spacing w:before="0" w:line="240" w:lineRule="auto"/>
              <w:ind w:firstLine="0"/>
              <w:jc w:val="center"/>
              <w:rPr>
                <w:b/>
                <w:bCs/>
                <w:sz w:val="24"/>
                <w:szCs w:val="24"/>
              </w:rPr>
            </w:pPr>
            <w:r w:rsidRPr="00CD3FBF">
              <w:rPr>
                <w:b/>
                <w:bCs/>
              </w:rPr>
              <w:lastRenderedPageBreak/>
              <w:t>Field</w:t>
            </w:r>
          </w:p>
        </w:tc>
        <w:tc>
          <w:tcPr>
            <w:tcW w:w="5804" w:type="dxa"/>
            <w:vAlign w:val="center"/>
          </w:tcPr>
          <w:p w14:paraId="292CBD3A" w14:textId="77777777" w:rsidR="00E072BD" w:rsidRPr="00CD3FBF" w:rsidRDefault="00E072BD" w:rsidP="00E072BD">
            <w:pPr>
              <w:jc w:val="center"/>
              <w:rPr>
                <w:b/>
                <w:bCs/>
              </w:rPr>
            </w:pPr>
            <w:r w:rsidRPr="00CD3FBF">
              <w:rPr>
                <w:b/>
                <w:bCs/>
              </w:rPr>
              <w:t>Description</w:t>
            </w:r>
          </w:p>
        </w:tc>
      </w:tr>
      <w:tr w:rsidR="00E072BD" w:rsidRPr="00CD3FBF" w14:paraId="39B6CE82" w14:textId="77777777" w:rsidTr="00E072BD">
        <w:trPr>
          <w:trHeight w:val="432"/>
        </w:trPr>
        <w:tc>
          <w:tcPr>
            <w:tcW w:w="2972" w:type="dxa"/>
            <w:vAlign w:val="center"/>
          </w:tcPr>
          <w:p w14:paraId="7F2051BE" w14:textId="77777777" w:rsidR="00E072BD" w:rsidRPr="00CD3FBF" w:rsidRDefault="00E072BD" w:rsidP="00E072BD">
            <w:pPr>
              <w:jc w:val="left"/>
            </w:pPr>
            <w:r w:rsidRPr="00CD3FBF">
              <w:t>Use Case ID</w:t>
            </w:r>
          </w:p>
        </w:tc>
        <w:tc>
          <w:tcPr>
            <w:tcW w:w="5804" w:type="dxa"/>
            <w:vAlign w:val="center"/>
          </w:tcPr>
          <w:p w14:paraId="15ECD512" w14:textId="77777777" w:rsidR="00E072BD" w:rsidRPr="00CD3FBF" w:rsidRDefault="00E072BD" w:rsidP="00E072BD">
            <w:r w:rsidRPr="00CD3FBF">
              <w:t>UC-07</w:t>
            </w:r>
          </w:p>
        </w:tc>
      </w:tr>
      <w:tr w:rsidR="00E072BD" w:rsidRPr="00CD3FBF" w14:paraId="445592F4" w14:textId="77777777" w:rsidTr="00E072BD">
        <w:trPr>
          <w:trHeight w:val="432"/>
        </w:trPr>
        <w:tc>
          <w:tcPr>
            <w:tcW w:w="2972" w:type="dxa"/>
            <w:vAlign w:val="center"/>
          </w:tcPr>
          <w:p w14:paraId="351D2932" w14:textId="77777777" w:rsidR="00E072BD" w:rsidRPr="00CD3FBF" w:rsidRDefault="00E072BD" w:rsidP="00E072BD">
            <w:r w:rsidRPr="00CD3FBF">
              <w:t>Use Case Name</w:t>
            </w:r>
          </w:p>
        </w:tc>
        <w:tc>
          <w:tcPr>
            <w:tcW w:w="5804" w:type="dxa"/>
            <w:vAlign w:val="center"/>
          </w:tcPr>
          <w:p w14:paraId="3AC22015" w14:textId="77777777" w:rsidR="00E072BD" w:rsidRPr="00CD3FBF" w:rsidRDefault="00E072BD" w:rsidP="00E072BD">
            <w:r w:rsidRPr="00CD3FBF">
              <w:t>Renew Book</w:t>
            </w:r>
          </w:p>
        </w:tc>
      </w:tr>
      <w:tr w:rsidR="00E072BD" w:rsidRPr="00CD3FBF" w14:paraId="798EC714" w14:textId="77777777" w:rsidTr="00E072BD">
        <w:trPr>
          <w:trHeight w:val="432"/>
        </w:trPr>
        <w:tc>
          <w:tcPr>
            <w:tcW w:w="2972" w:type="dxa"/>
            <w:vAlign w:val="center"/>
          </w:tcPr>
          <w:p w14:paraId="21F385DD" w14:textId="77777777" w:rsidR="00E072BD" w:rsidRPr="00CD3FBF" w:rsidRDefault="00E072BD" w:rsidP="00E072BD">
            <w:r w:rsidRPr="00CD3FBF">
              <w:t>Description</w:t>
            </w:r>
          </w:p>
        </w:tc>
        <w:tc>
          <w:tcPr>
            <w:tcW w:w="5804" w:type="dxa"/>
            <w:vAlign w:val="center"/>
          </w:tcPr>
          <w:p w14:paraId="1663465B" w14:textId="77777777" w:rsidR="00E072BD" w:rsidRPr="00CD3FBF" w:rsidRDefault="00E072BD" w:rsidP="00E072BD">
            <w:r w:rsidRPr="00CD3FBF">
              <w:t>Allows a Reader to extend the borrowing period of a book when renewal conditions are satisfied.</w:t>
            </w:r>
          </w:p>
        </w:tc>
      </w:tr>
      <w:tr w:rsidR="00E072BD" w:rsidRPr="00CD3FBF" w14:paraId="188FC13F" w14:textId="77777777" w:rsidTr="00E072BD">
        <w:trPr>
          <w:trHeight w:val="432"/>
        </w:trPr>
        <w:tc>
          <w:tcPr>
            <w:tcW w:w="2972" w:type="dxa"/>
            <w:vAlign w:val="center"/>
          </w:tcPr>
          <w:p w14:paraId="7578490B" w14:textId="77777777" w:rsidR="00E072BD" w:rsidRPr="00CD3FBF" w:rsidRDefault="00E072BD" w:rsidP="00E072BD">
            <w:r w:rsidRPr="00CD3FBF">
              <w:t>Actor</w:t>
            </w:r>
          </w:p>
        </w:tc>
        <w:tc>
          <w:tcPr>
            <w:tcW w:w="5804" w:type="dxa"/>
            <w:vAlign w:val="center"/>
          </w:tcPr>
          <w:p w14:paraId="229711BA" w14:textId="77777777" w:rsidR="00E072BD" w:rsidRPr="00CD3FBF" w:rsidRDefault="00E072BD" w:rsidP="00E072BD">
            <w:r w:rsidRPr="00CD3FBF">
              <w:t>Reader</w:t>
            </w:r>
          </w:p>
        </w:tc>
      </w:tr>
      <w:tr w:rsidR="00E072BD" w:rsidRPr="00CD3FBF" w14:paraId="2DAE5F15" w14:textId="77777777" w:rsidTr="00E072BD">
        <w:trPr>
          <w:trHeight w:val="432"/>
        </w:trPr>
        <w:tc>
          <w:tcPr>
            <w:tcW w:w="2972" w:type="dxa"/>
            <w:vAlign w:val="center"/>
          </w:tcPr>
          <w:p w14:paraId="5DF55BF6" w14:textId="77777777" w:rsidR="00E072BD" w:rsidRPr="00CD3FBF" w:rsidRDefault="00E072BD" w:rsidP="00E072BD">
            <w:r w:rsidRPr="00CD3FBF">
              <w:t>Pre-conditions</w:t>
            </w:r>
          </w:p>
        </w:tc>
        <w:tc>
          <w:tcPr>
            <w:tcW w:w="5804" w:type="dxa"/>
            <w:vAlign w:val="center"/>
          </w:tcPr>
          <w:p w14:paraId="28D5D08C" w14:textId="77777777" w:rsidR="00E072BD" w:rsidRPr="00CD3FBF" w:rsidRDefault="00E072BD" w:rsidP="00E072BD">
            <w:r w:rsidRPr="00CD3FBF">
              <w:t>Reader is logged in, the borrowing record is active, and the book is eligible for renewal.</w:t>
            </w:r>
          </w:p>
        </w:tc>
      </w:tr>
      <w:tr w:rsidR="00E072BD" w:rsidRPr="00CD3FBF" w14:paraId="656E8BE3" w14:textId="77777777" w:rsidTr="00E072BD">
        <w:trPr>
          <w:trHeight w:val="432"/>
        </w:trPr>
        <w:tc>
          <w:tcPr>
            <w:tcW w:w="2972" w:type="dxa"/>
            <w:vAlign w:val="center"/>
          </w:tcPr>
          <w:p w14:paraId="15826267" w14:textId="77777777" w:rsidR="00E072BD" w:rsidRPr="00CD3FBF" w:rsidRDefault="00E072BD" w:rsidP="00E072BD">
            <w:r w:rsidRPr="00CD3FBF">
              <w:t>Flow of Events</w:t>
            </w:r>
          </w:p>
        </w:tc>
        <w:tc>
          <w:tcPr>
            <w:tcW w:w="5804" w:type="dxa"/>
            <w:vAlign w:val="center"/>
          </w:tcPr>
          <w:p w14:paraId="4605BE9E" w14:textId="77777777" w:rsidR="00E072BD" w:rsidRPr="00CD3FBF" w:rsidRDefault="00E072BD" w:rsidP="00E072BD">
            <w:r w:rsidRPr="00CD3FBF">
              <w:rPr>
                <w:rStyle w:val="Manh"/>
              </w:rPr>
              <w:t>Basic Flow:</w:t>
            </w:r>
            <w:r w:rsidRPr="00CD3FBF">
              <w:t xml:space="preserve"> Reader selects a borrowed book → selects Renew Book → system checks whether another Reader has reserved the book → if eligible, the system extends the due date → updated borrowing information is displayed.</w:t>
            </w:r>
          </w:p>
        </w:tc>
      </w:tr>
    </w:tbl>
    <w:p w14:paraId="5CF97129" w14:textId="77777777" w:rsidR="003B2010" w:rsidRPr="00CD3FBF" w:rsidRDefault="003B2010">
      <w:pPr>
        <w:spacing w:before="0" w:line="240" w:lineRule="auto"/>
        <w:ind w:firstLine="0"/>
        <w:jc w:val="left"/>
      </w:pPr>
    </w:p>
    <w:p w14:paraId="687708BC" w14:textId="77777777" w:rsidR="003B2010" w:rsidRPr="00CD3FBF" w:rsidRDefault="005A0B9B">
      <w:pPr>
        <w:pStyle w:val="Chuthich"/>
      </w:pPr>
      <w:r w:rsidRPr="00CD3FBF">
        <w:t xml:space="preserve">Table </w:t>
      </w:r>
      <w:fldSimple w:instr=" SEQ Table \* ARABIC ">
        <w:r w:rsidRPr="00CD3FBF">
          <w:t>8</w:t>
        </w:r>
      </w:fldSimple>
      <w:bookmarkStart w:id="59" w:name="_Toc2538"/>
      <w:bookmarkStart w:id="60" w:name="_Toc51"/>
      <w:r w:rsidRPr="00CD3FBF">
        <w:rPr>
          <w:lang w:val="vi-VN"/>
        </w:rPr>
        <w:t>.</w:t>
      </w:r>
      <w:bookmarkEnd w:id="59"/>
      <w:bookmarkEnd w:id="60"/>
      <w:r w:rsidR="00DB6223" w:rsidRPr="00CD3FBF">
        <w:t xml:space="preserve"> View Fines</w:t>
      </w:r>
    </w:p>
    <w:tbl>
      <w:tblPr>
        <w:tblStyle w:val="LiBang"/>
        <w:tblW w:w="0" w:type="auto"/>
        <w:tblLook w:val="04A0" w:firstRow="1" w:lastRow="0" w:firstColumn="1" w:lastColumn="0" w:noHBand="0" w:noVBand="1"/>
      </w:tblPr>
      <w:tblGrid>
        <w:gridCol w:w="2972"/>
        <w:gridCol w:w="5804"/>
      </w:tblGrid>
      <w:tr w:rsidR="00E072BD" w:rsidRPr="00CD3FBF" w14:paraId="59B2CE29" w14:textId="77777777" w:rsidTr="00E072BD">
        <w:trPr>
          <w:trHeight w:val="432"/>
        </w:trPr>
        <w:tc>
          <w:tcPr>
            <w:tcW w:w="2972" w:type="dxa"/>
            <w:vAlign w:val="center"/>
          </w:tcPr>
          <w:p w14:paraId="39970224"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713A03DB" w14:textId="77777777" w:rsidR="00E072BD" w:rsidRPr="00CD3FBF" w:rsidRDefault="00E072BD" w:rsidP="00E072BD">
            <w:pPr>
              <w:jc w:val="center"/>
              <w:rPr>
                <w:b/>
                <w:bCs/>
              </w:rPr>
            </w:pPr>
            <w:r w:rsidRPr="00CD3FBF">
              <w:rPr>
                <w:b/>
                <w:bCs/>
              </w:rPr>
              <w:t>Description</w:t>
            </w:r>
          </w:p>
        </w:tc>
      </w:tr>
      <w:tr w:rsidR="00E072BD" w:rsidRPr="00CD3FBF" w14:paraId="4669E76D" w14:textId="77777777" w:rsidTr="00E072BD">
        <w:trPr>
          <w:trHeight w:val="432"/>
        </w:trPr>
        <w:tc>
          <w:tcPr>
            <w:tcW w:w="2972" w:type="dxa"/>
            <w:vAlign w:val="center"/>
          </w:tcPr>
          <w:p w14:paraId="3B9BE06C" w14:textId="77777777" w:rsidR="00E072BD" w:rsidRPr="00CD3FBF" w:rsidRDefault="00E072BD" w:rsidP="00E072BD">
            <w:pPr>
              <w:jc w:val="left"/>
            </w:pPr>
            <w:r w:rsidRPr="00CD3FBF">
              <w:t>Use Case ID</w:t>
            </w:r>
          </w:p>
        </w:tc>
        <w:tc>
          <w:tcPr>
            <w:tcW w:w="5804" w:type="dxa"/>
            <w:vAlign w:val="center"/>
          </w:tcPr>
          <w:p w14:paraId="65FD6DCB" w14:textId="77777777" w:rsidR="00E072BD" w:rsidRPr="00CD3FBF" w:rsidRDefault="00E072BD" w:rsidP="00E072BD">
            <w:r w:rsidRPr="00CD3FBF">
              <w:t>UC-08</w:t>
            </w:r>
          </w:p>
        </w:tc>
      </w:tr>
      <w:tr w:rsidR="00E072BD" w:rsidRPr="00CD3FBF" w14:paraId="6EF2BC74" w14:textId="77777777" w:rsidTr="00E072BD">
        <w:trPr>
          <w:trHeight w:val="432"/>
        </w:trPr>
        <w:tc>
          <w:tcPr>
            <w:tcW w:w="2972" w:type="dxa"/>
            <w:vAlign w:val="center"/>
          </w:tcPr>
          <w:p w14:paraId="67E022E7" w14:textId="77777777" w:rsidR="00E072BD" w:rsidRPr="00CD3FBF" w:rsidRDefault="00E072BD" w:rsidP="00E072BD">
            <w:r w:rsidRPr="00CD3FBF">
              <w:t>Use Case Name</w:t>
            </w:r>
          </w:p>
        </w:tc>
        <w:tc>
          <w:tcPr>
            <w:tcW w:w="5804" w:type="dxa"/>
            <w:vAlign w:val="center"/>
          </w:tcPr>
          <w:p w14:paraId="1CA7DDBF" w14:textId="77777777" w:rsidR="00E072BD" w:rsidRPr="00CD3FBF" w:rsidRDefault="00E072BD" w:rsidP="00E072BD">
            <w:r w:rsidRPr="00CD3FBF">
              <w:t>View Fines</w:t>
            </w:r>
          </w:p>
        </w:tc>
      </w:tr>
      <w:tr w:rsidR="00E072BD" w:rsidRPr="00CD3FBF" w14:paraId="78851710" w14:textId="77777777" w:rsidTr="00E072BD">
        <w:trPr>
          <w:trHeight w:val="432"/>
        </w:trPr>
        <w:tc>
          <w:tcPr>
            <w:tcW w:w="2972" w:type="dxa"/>
            <w:vAlign w:val="center"/>
          </w:tcPr>
          <w:p w14:paraId="7134A6B3" w14:textId="77777777" w:rsidR="00E072BD" w:rsidRPr="00CD3FBF" w:rsidRDefault="00E072BD" w:rsidP="00E072BD">
            <w:r w:rsidRPr="00CD3FBF">
              <w:t>Description</w:t>
            </w:r>
          </w:p>
        </w:tc>
        <w:tc>
          <w:tcPr>
            <w:tcW w:w="5804" w:type="dxa"/>
            <w:vAlign w:val="center"/>
          </w:tcPr>
          <w:p w14:paraId="0BEC04E9" w14:textId="77777777" w:rsidR="00E072BD" w:rsidRPr="00CD3FBF" w:rsidRDefault="00E072BD" w:rsidP="00E072BD">
            <w:r w:rsidRPr="00CD3FBF">
              <w:t>Allows Readers to view penalty information related to overdue, damaged, or lost books.</w:t>
            </w:r>
          </w:p>
        </w:tc>
      </w:tr>
      <w:tr w:rsidR="00E072BD" w:rsidRPr="00CD3FBF" w14:paraId="64287B96" w14:textId="77777777" w:rsidTr="00E072BD">
        <w:trPr>
          <w:trHeight w:val="432"/>
        </w:trPr>
        <w:tc>
          <w:tcPr>
            <w:tcW w:w="2972" w:type="dxa"/>
            <w:vAlign w:val="center"/>
          </w:tcPr>
          <w:p w14:paraId="24D2B866" w14:textId="77777777" w:rsidR="00E072BD" w:rsidRPr="00CD3FBF" w:rsidRDefault="00E072BD" w:rsidP="00E072BD">
            <w:r w:rsidRPr="00CD3FBF">
              <w:t>Actor</w:t>
            </w:r>
          </w:p>
        </w:tc>
        <w:tc>
          <w:tcPr>
            <w:tcW w:w="5804" w:type="dxa"/>
            <w:vAlign w:val="center"/>
          </w:tcPr>
          <w:p w14:paraId="42F8F6FF" w14:textId="77777777" w:rsidR="00E072BD" w:rsidRPr="00CD3FBF" w:rsidRDefault="00E072BD" w:rsidP="00E072BD">
            <w:r w:rsidRPr="00CD3FBF">
              <w:t>Reader</w:t>
            </w:r>
          </w:p>
        </w:tc>
      </w:tr>
      <w:tr w:rsidR="00E072BD" w:rsidRPr="00CD3FBF" w14:paraId="68FF8777" w14:textId="77777777" w:rsidTr="00E072BD">
        <w:trPr>
          <w:trHeight w:val="432"/>
        </w:trPr>
        <w:tc>
          <w:tcPr>
            <w:tcW w:w="2972" w:type="dxa"/>
            <w:vAlign w:val="center"/>
          </w:tcPr>
          <w:p w14:paraId="001A195D" w14:textId="77777777" w:rsidR="00E072BD" w:rsidRPr="00CD3FBF" w:rsidRDefault="00E072BD" w:rsidP="00E072BD">
            <w:r w:rsidRPr="00CD3FBF">
              <w:t>Pre-conditions</w:t>
            </w:r>
          </w:p>
        </w:tc>
        <w:tc>
          <w:tcPr>
            <w:tcW w:w="5804" w:type="dxa"/>
            <w:vAlign w:val="center"/>
          </w:tcPr>
          <w:p w14:paraId="044BBF88" w14:textId="77777777" w:rsidR="00E072BD" w:rsidRPr="00CD3FBF" w:rsidRDefault="00E072BD" w:rsidP="00E072BD">
            <w:r w:rsidRPr="00CD3FBF">
              <w:t>Reader is logged in and penalty information exists.</w:t>
            </w:r>
          </w:p>
        </w:tc>
      </w:tr>
      <w:tr w:rsidR="00E072BD" w:rsidRPr="00CD3FBF" w14:paraId="2E3DC64A" w14:textId="77777777" w:rsidTr="00E072BD">
        <w:trPr>
          <w:trHeight w:val="432"/>
        </w:trPr>
        <w:tc>
          <w:tcPr>
            <w:tcW w:w="2972" w:type="dxa"/>
            <w:vAlign w:val="center"/>
          </w:tcPr>
          <w:p w14:paraId="2DFCDE3F" w14:textId="77777777" w:rsidR="00E072BD" w:rsidRPr="00CD3FBF" w:rsidRDefault="00E072BD" w:rsidP="00E072BD">
            <w:r w:rsidRPr="00CD3FBF">
              <w:lastRenderedPageBreak/>
              <w:t>Flow of Events</w:t>
            </w:r>
          </w:p>
        </w:tc>
        <w:tc>
          <w:tcPr>
            <w:tcW w:w="5804" w:type="dxa"/>
            <w:vAlign w:val="center"/>
          </w:tcPr>
          <w:p w14:paraId="58E6EDCD" w14:textId="77777777" w:rsidR="00E072BD" w:rsidRPr="00CD3FBF" w:rsidRDefault="00E072BD" w:rsidP="00E072BD">
            <w:r w:rsidRPr="00CD3FBF">
              <w:rPr>
                <w:rStyle w:val="Manh"/>
              </w:rPr>
              <w:t>Basic Flow:</w:t>
            </w:r>
            <w:r w:rsidRPr="00CD3FBF">
              <w:t xml:space="preserve"> Reader opens the Fine section → system retrieves penalty records → system displays penalty reason, amount, and payment status.</w:t>
            </w:r>
          </w:p>
        </w:tc>
      </w:tr>
    </w:tbl>
    <w:p w14:paraId="12ECBF2E" w14:textId="77777777" w:rsidR="003B2010" w:rsidRPr="00CD3FBF" w:rsidRDefault="003B2010">
      <w:pPr>
        <w:spacing w:before="0" w:line="240" w:lineRule="auto"/>
        <w:ind w:firstLine="0"/>
        <w:jc w:val="left"/>
      </w:pPr>
    </w:p>
    <w:p w14:paraId="1F6F0754" w14:textId="77777777" w:rsidR="003B2010" w:rsidRPr="00CD3FBF" w:rsidRDefault="005A0B9B">
      <w:pPr>
        <w:pStyle w:val="Chuthich"/>
      </w:pPr>
      <w:r w:rsidRPr="00CD3FBF">
        <w:t xml:space="preserve">Table </w:t>
      </w:r>
      <w:fldSimple w:instr=" SEQ Table \* ARABIC ">
        <w:r w:rsidRPr="00CD3FBF">
          <w:t>9</w:t>
        </w:r>
      </w:fldSimple>
      <w:bookmarkStart w:id="61" w:name="_Toc16305"/>
      <w:bookmarkStart w:id="62" w:name="_Toc26683"/>
      <w:r w:rsidRPr="00CD3FBF">
        <w:rPr>
          <w:lang w:val="vi-VN"/>
        </w:rPr>
        <w:t>.</w:t>
      </w:r>
      <w:bookmarkEnd w:id="61"/>
      <w:bookmarkEnd w:id="62"/>
      <w:r w:rsidR="00DB6223" w:rsidRPr="00CD3FBF">
        <w:t xml:space="preserve"> View Digital Library Card</w:t>
      </w:r>
    </w:p>
    <w:tbl>
      <w:tblPr>
        <w:tblStyle w:val="LiBang"/>
        <w:tblW w:w="0" w:type="auto"/>
        <w:tblLook w:val="04A0" w:firstRow="1" w:lastRow="0" w:firstColumn="1" w:lastColumn="0" w:noHBand="0" w:noVBand="1"/>
      </w:tblPr>
      <w:tblGrid>
        <w:gridCol w:w="2972"/>
        <w:gridCol w:w="5804"/>
      </w:tblGrid>
      <w:tr w:rsidR="00E072BD" w:rsidRPr="00CD3FBF" w14:paraId="06706464" w14:textId="77777777" w:rsidTr="00E072BD">
        <w:trPr>
          <w:trHeight w:val="432"/>
        </w:trPr>
        <w:tc>
          <w:tcPr>
            <w:tcW w:w="2972" w:type="dxa"/>
            <w:vAlign w:val="center"/>
          </w:tcPr>
          <w:p w14:paraId="0178DD2A"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14C937DA" w14:textId="77777777" w:rsidR="00E072BD" w:rsidRPr="00CD3FBF" w:rsidRDefault="00E072BD" w:rsidP="00E072BD">
            <w:pPr>
              <w:jc w:val="center"/>
              <w:rPr>
                <w:b/>
                <w:bCs/>
              </w:rPr>
            </w:pPr>
            <w:r w:rsidRPr="00CD3FBF">
              <w:rPr>
                <w:b/>
                <w:bCs/>
              </w:rPr>
              <w:t>Description</w:t>
            </w:r>
          </w:p>
        </w:tc>
      </w:tr>
      <w:tr w:rsidR="00E072BD" w:rsidRPr="00CD3FBF" w14:paraId="2C0AA72C" w14:textId="77777777" w:rsidTr="00E072BD">
        <w:trPr>
          <w:trHeight w:val="432"/>
        </w:trPr>
        <w:tc>
          <w:tcPr>
            <w:tcW w:w="2972" w:type="dxa"/>
            <w:vAlign w:val="center"/>
          </w:tcPr>
          <w:p w14:paraId="20C8062B" w14:textId="77777777" w:rsidR="00E072BD" w:rsidRPr="00CD3FBF" w:rsidRDefault="00E072BD" w:rsidP="00E072BD">
            <w:pPr>
              <w:jc w:val="left"/>
            </w:pPr>
            <w:r w:rsidRPr="00CD3FBF">
              <w:t>Use Case ID</w:t>
            </w:r>
          </w:p>
        </w:tc>
        <w:tc>
          <w:tcPr>
            <w:tcW w:w="5804" w:type="dxa"/>
            <w:vAlign w:val="center"/>
          </w:tcPr>
          <w:p w14:paraId="34A1536F" w14:textId="77777777" w:rsidR="00E072BD" w:rsidRPr="00CD3FBF" w:rsidRDefault="00E072BD" w:rsidP="00E072BD">
            <w:r w:rsidRPr="00CD3FBF">
              <w:t>UC-09</w:t>
            </w:r>
          </w:p>
        </w:tc>
      </w:tr>
      <w:tr w:rsidR="00E072BD" w:rsidRPr="00CD3FBF" w14:paraId="65EBFE44" w14:textId="77777777" w:rsidTr="00E072BD">
        <w:trPr>
          <w:trHeight w:val="432"/>
        </w:trPr>
        <w:tc>
          <w:tcPr>
            <w:tcW w:w="2972" w:type="dxa"/>
            <w:vAlign w:val="center"/>
          </w:tcPr>
          <w:p w14:paraId="2FBC1D03" w14:textId="77777777" w:rsidR="00E072BD" w:rsidRPr="00CD3FBF" w:rsidRDefault="00E072BD" w:rsidP="00E072BD">
            <w:r w:rsidRPr="00CD3FBF">
              <w:t>Use Case Name</w:t>
            </w:r>
          </w:p>
        </w:tc>
        <w:tc>
          <w:tcPr>
            <w:tcW w:w="5804" w:type="dxa"/>
            <w:vAlign w:val="center"/>
          </w:tcPr>
          <w:p w14:paraId="5EB1CC00" w14:textId="77777777" w:rsidR="00E072BD" w:rsidRPr="00CD3FBF" w:rsidRDefault="00E072BD" w:rsidP="00E072BD">
            <w:r w:rsidRPr="00CD3FBF">
              <w:t>View Digital Library Card</w:t>
            </w:r>
          </w:p>
        </w:tc>
      </w:tr>
      <w:tr w:rsidR="00E072BD" w:rsidRPr="00CD3FBF" w14:paraId="5BF40AAA" w14:textId="77777777" w:rsidTr="00E072BD">
        <w:trPr>
          <w:trHeight w:val="432"/>
        </w:trPr>
        <w:tc>
          <w:tcPr>
            <w:tcW w:w="2972" w:type="dxa"/>
            <w:vAlign w:val="center"/>
          </w:tcPr>
          <w:p w14:paraId="29866C31" w14:textId="77777777" w:rsidR="00E072BD" w:rsidRPr="00CD3FBF" w:rsidRDefault="00E072BD" w:rsidP="00E072BD">
            <w:r w:rsidRPr="00CD3FBF">
              <w:t>Description</w:t>
            </w:r>
          </w:p>
        </w:tc>
        <w:tc>
          <w:tcPr>
            <w:tcW w:w="5804" w:type="dxa"/>
            <w:vAlign w:val="center"/>
          </w:tcPr>
          <w:p w14:paraId="24F16673" w14:textId="77777777" w:rsidR="00E072BD" w:rsidRPr="00CD3FBF" w:rsidRDefault="00E072BD" w:rsidP="00E072BD">
            <w:r w:rsidRPr="00CD3FBF">
              <w:t>Allows Readers to display their electronic library card using a QR code or barcode.</w:t>
            </w:r>
          </w:p>
        </w:tc>
      </w:tr>
      <w:tr w:rsidR="00E072BD" w:rsidRPr="00CD3FBF" w14:paraId="56BB0A2A" w14:textId="77777777" w:rsidTr="00E072BD">
        <w:trPr>
          <w:trHeight w:val="432"/>
        </w:trPr>
        <w:tc>
          <w:tcPr>
            <w:tcW w:w="2972" w:type="dxa"/>
            <w:vAlign w:val="center"/>
          </w:tcPr>
          <w:p w14:paraId="3C4A0123" w14:textId="77777777" w:rsidR="00E072BD" w:rsidRPr="00CD3FBF" w:rsidRDefault="00E072BD" w:rsidP="00E072BD">
            <w:r w:rsidRPr="00CD3FBF">
              <w:t>Actor</w:t>
            </w:r>
          </w:p>
        </w:tc>
        <w:tc>
          <w:tcPr>
            <w:tcW w:w="5804" w:type="dxa"/>
            <w:vAlign w:val="center"/>
          </w:tcPr>
          <w:p w14:paraId="7E1A6C56" w14:textId="77777777" w:rsidR="00E072BD" w:rsidRPr="00CD3FBF" w:rsidRDefault="00E072BD" w:rsidP="00E072BD">
            <w:r w:rsidRPr="00CD3FBF">
              <w:t>Reader</w:t>
            </w:r>
          </w:p>
        </w:tc>
      </w:tr>
      <w:tr w:rsidR="00E072BD" w:rsidRPr="00CD3FBF" w14:paraId="40F95922" w14:textId="77777777" w:rsidTr="00E072BD">
        <w:trPr>
          <w:trHeight w:val="432"/>
        </w:trPr>
        <w:tc>
          <w:tcPr>
            <w:tcW w:w="2972" w:type="dxa"/>
            <w:vAlign w:val="center"/>
          </w:tcPr>
          <w:p w14:paraId="6081CEE3" w14:textId="77777777" w:rsidR="00E072BD" w:rsidRPr="00CD3FBF" w:rsidRDefault="00E072BD" w:rsidP="00E072BD">
            <w:r w:rsidRPr="00CD3FBF">
              <w:t>Pre-conditions</w:t>
            </w:r>
          </w:p>
        </w:tc>
        <w:tc>
          <w:tcPr>
            <w:tcW w:w="5804" w:type="dxa"/>
            <w:vAlign w:val="center"/>
          </w:tcPr>
          <w:p w14:paraId="6EEACE4D" w14:textId="77777777" w:rsidR="00E072BD" w:rsidRPr="00CD3FBF" w:rsidRDefault="00E072BD" w:rsidP="00E072BD">
            <w:r w:rsidRPr="00CD3FBF">
              <w:t>Reader is logged in and has an active library account.</w:t>
            </w:r>
          </w:p>
        </w:tc>
      </w:tr>
      <w:tr w:rsidR="00E072BD" w:rsidRPr="00CD3FBF" w14:paraId="07873B50" w14:textId="77777777" w:rsidTr="00E072BD">
        <w:trPr>
          <w:trHeight w:val="432"/>
        </w:trPr>
        <w:tc>
          <w:tcPr>
            <w:tcW w:w="2972" w:type="dxa"/>
            <w:vAlign w:val="center"/>
          </w:tcPr>
          <w:p w14:paraId="38DD3C40" w14:textId="77777777" w:rsidR="00E072BD" w:rsidRPr="00CD3FBF" w:rsidRDefault="00E072BD" w:rsidP="00E072BD">
            <w:r w:rsidRPr="00CD3FBF">
              <w:t>Flow of Events</w:t>
            </w:r>
          </w:p>
        </w:tc>
        <w:tc>
          <w:tcPr>
            <w:tcW w:w="5804" w:type="dxa"/>
            <w:vAlign w:val="center"/>
          </w:tcPr>
          <w:p w14:paraId="1A5D475B" w14:textId="77777777" w:rsidR="00E072BD" w:rsidRPr="00CD3FBF" w:rsidRDefault="00E072BD" w:rsidP="00E072BD">
            <w:r w:rsidRPr="00CD3FBF">
              <w:rPr>
                <w:rStyle w:val="Manh"/>
              </w:rPr>
              <w:t>Basic Flow:</w:t>
            </w:r>
            <w:r w:rsidRPr="00CD3FBF">
              <w:t xml:space="preserve"> Reader opens Digital Library Card → system retrieves Reader information → system generates and displays the QR code or barcode → Admin/Librarian can scan the code during borrowing operations.</w:t>
            </w:r>
          </w:p>
        </w:tc>
      </w:tr>
    </w:tbl>
    <w:p w14:paraId="69FB29F3" w14:textId="77777777" w:rsidR="003B2010" w:rsidRPr="00CD3FBF" w:rsidRDefault="003B2010">
      <w:pPr>
        <w:spacing w:before="0" w:line="240" w:lineRule="auto"/>
        <w:ind w:firstLine="0"/>
        <w:jc w:val="left"/>
      </w:pPr>
    </w:p>
    <w:p w14:paraId="638550D4" w14:textId="77777777" w:rsidR="003B2010" w:rsidRPr="00CD3FBF" w:rsidRDefault="005A0B9B">
      <w:pPr>
        <w:pStyle w:val="Chuthich"/>
      </w:pPr>
      <w:r w:rsidRPr="00CD3FBF">
        <w:t xml:space="preserve">Table </w:t>
      </w:r>
      <w:fldSimple w:instr=" SEQ Table \* ARABIC ">
        <w:r w:rsidRPr="00CD3FBF">
          <w:t>10</w:t>
        </w:r>
      </w:fldSimple>
      <w:bookmarkStart w:id="63" w:name="_Toc3814"/>
      <w:bookmarkStart w:id="64" w:name="_Toc15749"/>
      <w:r w:rsidRPr="00CD3FBF">
        <w:rPr>
          <w:lang w:val="vi-VN"/>
        </w:rPr>
        <w:t>.</w:t>
      </w:r>
      <w:bookmarkEnd w:id="63"/>
      <w:bookmarkEnd w:id="64"/>
      <w:r w:rsidR="00DB6223" w:rsidRPr="00CD3FBF">
        <w:t xml:space="preserve"> CRUD Books</w:t>
      </w:r>
    </w:p>
    <w:tbl>
      <w:tblPr>
        <w:tblStyle w:val="LiBang"/>
        <w:tblW w:w="0" w:type="auto"/>
        <w:tblLook w:val="04A0" w:firstRow="1" w:lastRow="0" w:firstColumn="1" w:lastColumn="0" w:noHBand="0" w:noVBand="1"/>
      </w:tblPr>
      <w:tblGrid>
        <w:gridCol w:w="2972"/>
        <w:gridCol w:w="5804"/>
      </w:tblGrid>
      <w:tr w:rsidR="00E072BD" w:rsidRPr="00CD3FBF" w14:paraId="6F9E84A6" w14:textId="77777777" w:rsidTr="00E072BD">
        <w:trPr>
          <w:trHeight w:val="432"/>
        </w:trPr>
        <w:tc>
          <w:tcPr>
            <w:tcW w:w="2972" w:type="dxa"/>
            <w:vAlign w:val="center"/>
          </w:tcPr>
          <w:p w14:paraId="0C7AB108"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59E6357B" w14:textId="77777777" w:rsidR="00E072BD" w:rsidRPr="00CD3FBF" w:rsidRDefault="00E072BD" w:rsidP="00E072BD">
            <w:pPr>
              <w:jc w:val="center"/>
              <w:rPr>
                <w:b/>
                <w:bCs/>
              </w:rPr>
            </w:pPr>
            <w:r w:rsidRPr="00CD3FBF">
              <w:rPr>
                <w:b/>
                <w:bCs/>
              </w:rPr>
              <w:t>Description</w:t>
            </w:r>
          </w:p>
        </w:tc>
      </w:tr>
      <w:tr w:rsidR="00E072BD" w:rsidRPr="00CD3FBF" w14:paraId="2ACB1DE9" w14:textId="77777777" w:rsidTr="00E072BD">
        <w:trPr>
          <w:trHeight w:val="432"/>
        </w:trPr>
        <w:tc>
          <w:tcPr>
            <w:tcW w:w="2972" w:type="dxa"/>
            <w:vAlign w:val="center"/>
          </w:tcPr>
          <w:p w14:paraId="2F53D3C2" w14:textId="77777777" w:rsidR="00E072BD" w:rsidRPr="00CD3FBF" w:rsidRDefault="00E072BD" w:rsidP="00E072BD">
            <w:pPr>
              <w:jc w:val="left"/>
            </w:pPr>
            <w:r w:rsidRPr="00CD3FBF">
              <w:t>Use Case ID</w:t>
            </w:r>
          </w:p>
        </w:tc>
        <w:tc>
          <w:tcPr>
            <w:tcW w:w="5804" w:type="dxa"/>
            <w:vAlign w:val="center"/>
          </w:tcPr>
          <w:p w14:paraId="3DEF9244" w14:textId="77777777" w:rsidR="00E072BD" w:rsidRPr="00CD3FBF" w:rsidRDefault="00E072BD" w:rsidP="00E072BD">
            <w:r w:rsidRPr="00CD3FBF">
              <w:t>UC-10</w:t>
            </w:r>
          </w:p>
        </w:tc>
      </w:tr>
      <w:tr w:rsidR="00E072BD" w:rsidRPr="00CD3FBF" w14:paraId="630563A9" w14:textId="77777777" w:rsidTr="00E072BD">
        <w:trPr>
          <w:trHeight w:val="432"/>
        </w:trPr>
        <w:tc>
          <w:tcPr>
            <w:tcW w:w="2972" w:type="dxa"/>
            <w:vAlign w:val="center"/>
          </w:tcPr>
          <w:p w14:paraId="4D473A00" w14:textId="77777777" w:rsidR="00E072BD" w:rsidRPr="00CD3FBF" w:rsidRDefault="00E072BD" w:rsidP="00E072BD">
            <w:r w:rsidRPr="00CD3FBF">
              <w:t>Use Case Name</w:t>
            </w:r>
          </w:p>
        </w:tc>
        <w:tc>
          <w:tcPr>
            <w:tcW w:w="5804" w:type="dxa"/>
            <w:vAlign w:val="center"/>
          </w:tcPr>
          <w:p w14:paraId="40890158" w14:textId="77777777" w:rsidR="00E072BD" w:rsidRPr="00CD3FBF" w:rsidRDefault="00E072BD" w:rsidP="00E072BD">
            <w:r w:rsidRPr="00CD3FBF">
              <w:t>CRUD Books</w:t>
            </w:r>
          </w:p>
        </w:tc>
      </w:tr>
      <w:tr w:rsidR="00E072BD" w:rsidRPr="00CD3FBF" w14:paraId="63B1CD20" w14:textId="77777777" w:rsidTr="00E072BD">
        <w:trPr>
          <w:trHeight w:val="432"/>
        </w:trPr>
        <w:tc>
          <w:tcPr>
            <w:tcW w:w="2972" w:type="dxa"/>
            <w:vAlign w:val="center"/>
          </w:tcPr>
          <w:p w14:paraId="60CD2A4D" w14:textId="77777777" w:rsidR="00E072BD" w:rsidRPr="00CD3FBF" w:rsidRDefault="00E072BD" w:rsidP="00E072BD">
            <w:r w:rsidRPr="00CD3FBF">
              <w:lastRenderedPageBreak/>
              <w:t>Description</w:t>
            </w:r>
          </w:p>
        </w:tc>
        <w:tc>
          <w:tcPr>
            <w:tcW w:w="5804" w:type="dxa"/>
            <w:vAlign w:val="center"/>
          </w:tcPr>
          <w:p w14:paraId="39DCB8FE" w14:textId="77777777" w:rsidR="00E072BD" w:rsidRPr="00CD3FBF" w:rsidRDefault="00E072BD" w:rsidP="00E072BD">
            <w:r w:rsidRPr="00CD3FBF">
              <w:t>Allows Admin/Librarian to create, view, update, and delete book information.</w:t>
            </w:r>
          </w:p>
        </w:tc>
      </w:tr>
      <w:tr w:rsidR="00E072BD" w:rsidRPr="00CD3FBF" w14:paraId="6705BBF9" w14:textId="77777777" w:rsidTr="00E072BD">
        <w:trPr>
          <w:trHeight w:val="432"/>
        </w:trPr>
        <w:tc>
          <w:tcPr>
            <w:tcW w:w="2972" w:type="dxa"/>
            <w:vAlign w:val="center"/>
          </w:tcPr>
          <w:p w14:paraId="37173132" w14:textId="77777777" w:rsidR="00E072BD" w:rsidRPr="00CD3FBF" w:rsidRDefault="00E072BD" w:rsidP="00E072BD">
            <w:r w:rsidRPr="00CD3FBF">
              <w:t>Actor</w:t>
            </w:r>
          </w:p>
        </w:tc>
        <w:tc>
          <w:tcPr>
            <w:tcW w:w="5804" w:type="dxa"/>
            <w:vAlign w:val="center"/>
          </w:tcPr>
          <w:p w14:paraId="0FC72C93" w14:textId="77777777" w:rsidR="00E072BD" w:rsidRPr="00CD3FBF" w:rsidRDefault="00E072BD" w:rsidP="00E072BD">
            <w:r w:rsidRPr="00CD3FBF">
              <w:t>Admin / Librarian</w:t>
            </w:r>
          </w:p>
        </w:tc>
      </w:tr>
      <w:tr w:rsidR="00E072BD" w:rsidRPr="00CD3FBF" w14:paraId="77E1E3C8" w14:textId="77777777" w:rsidTr="00E072BD">
        <w:trPr>
          <w:trHeight w:val="432"/>
        </w:trPr>
        <w:tc>
          <w:tcPr>
            <w:tcW w:w="2972" w:type="dxa"/>
            <w:vAlign w:val="center"/>
          </w:tcPr>
          <w:p w14:paraId="62091E9D" w14:textId="77777777" w:rsidR="00E072BD" w:rsidRPr="00CD3FBF" w:rsidRDefault="00E072BD" w:rsidP="00E072BD">
            <w:r w:rsidRPr="00CD3FBF">
              <w:t>Pre-conditions</w:t>
            </w:r>
          </w:p>
        </w:tc>
        <w:tc>
          <w:tcPr>
            <w:tcW w:w="5804" w:type="dxa"/>
            <w:vAlign w:val="center"/>
          </w:tcPr>
          <w:p w14:paraId="12E8611A" w14:textId="77777777" w:rsidR="00E072BD" w:rsidRPr="00CD3FBF" w:rsidRDefault="00E072BD" w:rsidP="00E072BD">
            <w:r w:rsidRPr="00CD3FBF">
              <w:t>Admin/Librarian is logged in and has permission to manage books.</w:t>
            </w:r>
          </w:p>
        </w:tc>
      </w:tr>
      <w:tr w:rsidR="003B2010" w:rsidRPr="00CD3FBF" w14:paraId="60639E97" w14:textId="77777777" w:rsidTr="00E072BD">
        <w:trPr>
          <w:trHeight w:val="432"/>
        </w:trPr>
        <w:tc>
          <w:tcPr>
            <w:tcW w:w="2972" w:type="dxa"/>
            <w:vAlign w:val="center"/>
          </w:tcPr>
          <w:p w14:paraId="2FEC587B" w14:textId="77777777" w:rsidR="003B2010" w:rsidRPr="00CD3FBF" w:rsidRDefault="005A0B9B">
            <w:pPr>
              <w:spacing w:before="0" w:after="0" w:line="14" w:lineRule="atLeast"/>
              <w:jc w:val="left"/>
            </w:pPr>
            <w:r w:rsidRPr="00CD3FBF">
              <w:rPr>
                <w:rFonts w:eastAsia="sans-serif"/>
                <w:b/>
                <w:color w:val="1F1F1F"/>
                <w:lang w:eastAsia="zh-CN" w:bidi="ar"/>
              </w:rPr>
              <w:t>Flow of Events</w:t>
            </w:r>
          </w:p>
        </w:tc>
        <w:tc>
          <w:tcPr>
            <w:tcW w:w="5804" w:type="dxa"/>
            <w:vAlign w:val="center"/>
          </w:tcPr>
          <w:p w14:paraId="190B4505" w14:textId="77777777" w:rsidR="003B2010" w:rsidRPr="00CD3FBF" w:rsidRDefault="00DB6223">
            <w:pPr>
              <w:spacing w:before="0" w:after="0" w:line="14" w:lineRule="atLeast"/>
              <w:jc w:val="left"/>
            </w:pPr>
            <w:r w:rsidRPr="00CD3FBF">
              <w:rPr>
                <w:rStyle w:val="Manh"/>
              </w:rPr>
              <w:t>Basic Flow:</w:t>
            </w:r>
            <w:r w:rsidRPr="00CD3FBF">
              <w:t xml:space="preserve"> Admin opens book management → selects Add, Edit, or Delete → enters or modifies book information → system validates the data → changes are saved to the database.</w:t>
            </w:r>
          </w:p>
        </w:tc>
      </w:tr>
    </w:tbl>
    <w:p w14:paraId="68C7F586" w14:textId="77777777" w:rsidR="003B2010" w:rsidRPr="00CD3FBF" w:rsidRDefault="003B2010">
      <w:pPr>
        <w:spacing w:before="0" w:line="240" w:lineRule="auto"/>
        <w:ind w:firstLine="0"/>
        <w:jc w:val="left"/>
      </w:pPr>
    </w:p>
    <w:p w14:paraId="5A22FA62" w14:textId="77777777" w:rsidR="003B2010" w:rsidRPr="00CD3FBF" w:rsidRDefault="005A0B9B">
      <w:pPr>
        <w:pStyle w:val="Chuthich"/>
      </w:pPr>
      <w:r w:rsidRPr="00CD3FBF">
        <w:t xml:space="preserve">Table </w:t>
      </w:r>
      <w:fldSimple w:instr=" SEQ Table \* ARABIC ">
        <w:r w:rsidRPr="00CD3FBF">
          <w:t>11</w:t>
        </w:r>
      </w:fldSimple>
      <w:bookmarkStart w:id="65" w:name="_Toc10066"/>
      <w:bookmarkStart w:id="66" w:name="_Toc27845"/>
      <w:r w:rsidRPr="00CD3FBF">
        <w:rPr>
          <w:lang w:val="vi-VN"/>
        </w:rPr>
        <w:t>.</w:t>
      </w:r>
      <w:bookmarkEnd w:id="65"/>
      <w:bookmarkEnd w:id="66"/>
      <w:r w:rsidR="00DB6223" w:rsidRPr="00CD3FBF">
        <w:t xml:space="preserve"> Manage Book Inventory</w:t>
      </w:r>
    </w:p>
    <w:tbl>
      <w:tblPr>
        <w:tblStyle w:val="LiBang"/>
        <w:tblW w:w="0" w:type="auto"/>
        <w:tblLook w:val="04A0" w:firstRow="1" w:lastRow="0" w:firstColumn="1" w:lastColumn="0" w:noHBand="0" w:noVBand="1"/>
      </w:tblPr>
      <w:tblGrid>
        <w:gridCol w:w="2972"/>
        <w:gridCol w:w="5804"/>
      </w:tblGrid>
      <w:tr w:rsidR="00E072BD" w:rsidRPr="00CD3FBF" w14:paraId="68D43E99" w14:textId="77777777" w:rsidTr="00E072BD">
        <w:trPr>
          <w:trHeight w:val="432"/>
        </w:trPr>
        <w:tc>
          <w:tcPr>
            <w:tcW w:w="2972" w:type="dxa"/>
            <w:vAlign w:val="center"/>
          </w:tcPr>
          <w:p w14:paraId="0AEC603D"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4" w:type="dxa"/>
            <w:vAlign w:val="center"/>
          </w:tcPr>
          <w:p w14:paraId="2934C773" w14:textId="77777777" w:rsidR="00E072BD" w:rsidRPr="00CD3FBF" w:rsidRDefault="00E072BD" w:rsidP="00E072BD">
            <w:pPr>
              <w:jc w:val="center"/>
              <w:rPr>
                <w:b/>
                <w:bCs/>
              </w:rPr>
            </w:pPr>
            <w:r w:rsidRPr="00CD3FBF">
              <w:rPr>
                <w:b/>
                <w:bCs/>
              </w:rPr>
              <w:t>Description</w:t>
            </w:r>
          </w:p>
        </w:tc>
      </w:tr>
      <w:tr w:rsidR="00E072BD" w:rsidRPr="00CD3FBF" w14:paraId="7EB252A0" w14:textId="77777777" w:rsidTr="00E072BD">
        <w:trPr>
          <w:trHeight w:val="432"/>
        </w:trPr>
        <w:tc>
          <w:tcPr>
            <w:tcW w:w="2972" w:type="dxa"/>
            <w:vAlign w:val="center"/>
          </w:tcPr>
          <w:p w14:paraId="317259C9" w14:textId="77777777" w:rsidR="00E072BD" w:rsidRPr="00CD3FBF" w:rsidRDefault="00E072BD" w:rsidP="00E072BD">
            <w:pPr>
              <w:jc w:val="left"/>
            </w:pPr>
            <w:r w:rsidRPr="00CD3FBF">
              <w:t>Use Case ID</w:t>
            </w:r>
          </w:p>
        </w:tc>
        <w:tc>
          <w:tcPr>
            <w:tcW w:w="5804" w:type="dxa"/>
            <w:vAlign w:val="center"/>
          </w:tcPr>
          <w:p w14:paraId="0AEB4492" w14:textId="77777777" w:rsidR="00E072BD" w:rsidRPr="00CD3FBF" w:rsidRDefault="00E072BD" w:rsidP="00E072BD">
            <w:r w:rsidRPr="00CD3FBF">
              <w:t>UC-11</w:t>
            </w:r>
          </w:p>
        </w:tc>
      </w:tr>
      <w:tr w:rsidR="00E072BD" w:rsidRPr="00CD3FBF" w14:paraId="4A5CF16C" w14:textId="77777777" w:rsidTr="00E072BD">
        <w:trPr>
          <w:trHeight w:val="432"/>
        </w:trPr>
        <w:tc>
          <w:tcPr>
            <w:tcW w:w="2972" w:type="dxa"/>
            <w:vAlign w:val="center"/>
          </w:tcPr>
          <w:p w14:paraId="1A18D02B" w14:textId="77777777" w:rsidR="00E072BD" w:rsidRPr="00CD3FBF" w:rsidRDefault="00E072BD" w:rsidP="00E072BD">
            <w:r w:rsidRPr="00CD3FBF">
              <w:t>Use Case Name</w:t>
            </w:r>
          </w:p>
        </w:tc>
        <w:tc>
          <w:tcPr>
            <w:tcW w:w="5804" w:type="dxa"/>
            <w:vAlign w:val="center"/>
          </w:tcPr>
          <w:p w14:paraId="44F6C7D4" w14:textId="77777777" w:rsidR="00E072BD" w:rsidRPr="00CD3FBF" w:rsidRDefault="00E072BD" w:rsidP="00E072BD">
            <w:r w:rsidRPr="00CD3FBF">
              <w:t>Manage Book Inventory</w:t>
            </w:r>
          </w:p>
        </w:tc>
      </w:tr>
      <w:tr w:rsidR="00E072BD" w:rsidRPr="00CD3FBF" w14:paraId="314D895C" w14:textId="77777777" w:rsidTr="00E072BD">
        <w:trPr>
          <w:trHeight w:val="432"/>
        </w:trPr>
        <w:tc>
          <w:tcPr>
            <w:tcW w:w="2972" w:type="dxa"/>
            <w:vAlign w:val="center"/>
          </w:tcPr>
          <w:p w14:paraId="6AA69B2B" w14:textId="77777777" w:rsidR="00E072BD" w:rsidRPr="00CD3FBF" w:rsidRDefault="00E072BD" w:rsidP="00E072BD">
            <w:r w:rsidRPr="00CD3FBF">
              <w:t>Description</w:t>
            </w:r>
          </w:p>
        </w:tc>
        <w:tc>
          <w:tcPr>
            <w:tcW w:w="5804" w:type="dxa"/>
            <w:vAlign w:val="center"/>
          </w:tcPr>
          <w:p w14:paraId="149B9FC8" w14:textId="77777777" w:rsidR="00E072BD" w:rsidRPr="00CD3FBF" w:rsidRDefault="00E072BD" w:rsidP="00E072BD">
            <w:r w:rsidRPr="00CD3FBF">
              <w:t>Allows Admin/Librarian to manage the quantity and availability of books in the library.</w:t>
            </w:r>
          </w:p>
        </w:tc>
      </w:tr>
      <w:tr w:rsidR="00E072BD" w:rsidRPr="00CD3FBF" w14:paraId="7EDE9E3B" w14:textId="77777777" w:rsidTr="00E072BD">
        <w:trPr>
          <w:trHeight w:val="432"/>
        </w:trPr>
        <w:tc>
          <w:tcPr>
            <w:tcW w:w="2972" w:type="dxa"/>
            <w:vAlign w:val="center"/>
          </w:tcPr>
          <w:p w14:paraId="069B4FC3" w14:textId="77777777" w:rsidR="00E072BD" w:rsidRPr="00CD3FBF" w:rsidRDefault="00E072BD" w:rsidP="00E072BD">
            <w:r w:rsidRPr="00CD3FBF">
              <w:t>Actor</w:t>
            </w:r>
          </w:p>
        </w:tc>
        <w:tc>
          <w:tcPr>
            <w:tcW w:w="5804" w:type="dxa"/>
            <w:vAlign w:val="center"/>
          </w:tcPr>
          <w:p w14:paraId="0F4FAE4E" w14:textId="77777777" w:rsidR="00E072BD" w:rsidRPr="00CD3FBF" w:rsidRDefault="00E072BD" w:rsidP="00E072BD">
            <w:r w:rsidRPr="00CD3FBF">
              <w:t>Admin / Librarian</w:t>
            </w:r>
          </w:p>
        </w:tc>
      </w:tr>
      <w:tr w:rsidR="00E072BD" w:rsidRPr="00CD3FBF" w14:paraId="01BA1880" w14:textId="77777777" w:rsidTr="00E072BD">
        <w:trPr>
          <w:trHeight w:val="432"/>
        </w:trPr>
        <w:tc>
          <w:tcPr>
            <w:tcW w:w="2972" w:type="dxa"/>
            <w:vAlign w:val="center"/>
          </w:tcPr>
          <w:p w14:paraId="3D692A9B" w14:textId="77777777" w:rsidR="00E072BD" w:rsidRPr="00CD3FBF" w:rsidRDefault="00E072BD" w:rsidP="00E072BD">
            <w:r w:rsidRPr="00CD3FBF">
              <w:t>Pre-conditions</w:t>
            </w:r>
          </w:p>
        </w:tc>
        <w:tc>
          <w:tcPr>
            <w:tcW w:w="5804" w:type="dxa"/>
            <w:vAlign w:val="center"/>
          </w:tcPr>
          <w:p w14:paraId="069448D0" w14:textId="77777777" w:rsidR="00E072BD" w:rsidRPr="00CD3FBF" w:rsidRDefault="00E072BD" w:rsidP="00E072BD">
            <w:r w:rsidRPr="00CD3FBF">
              <w:t>Admin/Librarian is logged in and book records exist.</w:t>
            </w:r>
          </w:p>
        </w:tc>
      </w:tr>
      <w:tr w:rsidR="00E072BD" w:rsidRPr="00CD3FBF" w14:paraId="7A02450A" w14:textId="77777777" w:rsidTr="00E072BD">
        <w:trPr>
          <w:trHeight w:val="432"/>
        </w:trPr>
        <w:tc>
          <w:tcPr>
            <w:tcW w:w="2972" w:type="dxa"/>
            <w:vAlign w:val="center"/>
          </w:tcPr>
          <w:p w14:paraId="5B4A9E2C" w14:textId="77777777" w:rsidR="00E072BD" w:rsidRPr="00CD3FBF" w:rsidRDefault="00E072BD" w:rsidP="00E072BD">
            <w:r w:rsidRPr="00CD3FBF">
              <w:t>Flow of Events</w:t>
            </w:r>
          </w:p>
        </w:tc>
        <w:tc>
          <w:tcPr>
            <w:tcW w:w="5804" w:type="dxa"/>
            <w:vAlign w:val="center"/>
          </w:tcPr>
          <w:p w14:paraId="58A2D640" w14:textId="77777777" w:rsidR="00E072BD" w:rsidRPr="00CD3FBF" w:rsidRDefault="00E072BD" w:rsidP="00E072BD">
            <w:r w:rsidRPr="00CD3FBF">
              <w:rPr>
                <w:rStyle w:val="Manh"/>
              </w:rPr>
              <w:t>Basic Flow:</w:t>
            </w:r>
            <w:r w:rsidRPr="00CD3FBF">
              <w:t xml:space="preserve"> Admin selects a book → views current inventory → updates the total or available quantity → system validates and saves the updated inventory information.</w:t>
            </w:r>
          </w:p>
        </w:tc>
      </w:tr>
    </w:tbl>
    <w:p w14:paraId="441F9123" w14:textId="77777777" w:rsidR="003B2010" w:rsidRPr="00CD3FBF" w:rsidRDefault="003B2010">
      <w:pPr>
        <w:spacing w:before="0" w:line="240" w:lineRule="auto"/>
        <w:ind w:firstLine="0"/>
        <w:jc w:val="left"/>
      </w:pPr>
    </w:p>
    <w:p w14:paraId="0A0FB2FA" w14:textId="77777777" w:rsidR="003B2010" w:rsidRPr="00CD3FBF" w:rsidRDefault="005A0B9B">
      <w:pPr>
        <w:pStyle w:val="Chuthich"/>
      </w:pPr>
      <w:r w:rsidRPr="00CD3FBF">
        <w:t xml:space="preserve">Table </w:t>
      </w:r>
      <w:fldSimple w:instr=" SEQ Table \* ARABIC ">
        <w:r w:rsidRPr="00CD3FBF">
          <w:t>12</w:t>
        </w:r>
      </w:fldSimple>
      <w:bookmarkStart w:id="67" w:name="_Toc11689"/>
      <w:bookmarkStart w:id="68" w:name="_Toc12662"/>
      <w:r w:rsidRPr="00CD3FBF">
        <w:rPr>
          <w:lang w:val="vi-VN"/>
        </w:rPr>
        <w:t>.</w:t>
      </w:r>
      <w:bookmarkEnd w:id="67"/>
      <w:bookmarkEnd w:id="68"/>
      <w:r w:rsidR="00DB6223" w:rsidRPr="00CD3FBF">
        <w:t xml:space="preserve"> Process Borrowing</w:t>
      </w:r>
    </w:p>
    <w:tbl>
      <w:tblPr>
        <w:tblStyle w:val="LiBang"/>
        <w:tblW w:w="0" w:type="auto"/>
        <w:tblLook w:val="04A0" w:firstRow="1" w:lastRow="0" w:firstColumn="1" w:lastColumn="0" w:noHBand="0" w:noVBand="1"/>
      </w:tblPr>
      <w:tblGrid>
        <w:gridCol w:w="2972"/>
        <w:gridCol w:w="5804"/>
      </w:tblGrid>
      <w:tr w:rsidR="00E072BD" w:rsidRPr="00CD3FBF" w14:paraId="24EF5517" w14:textId="77777777" w:rsidTr="00E072BD">
        <w:trPr>
          <w:trHeight w:val="432"/>
        </w:trPr>
        <w:tc>
          <w:tcPr>
            <w:tcW w:w="2972" w:type="dxa"/>
            <w:vAlign w:val="center"/>
          </w:tcPr>
          <w:p w14:paraId="1751CA55" w14:textId="77777777" w:rsidR="00E072BD" w:rsidRPr="00CD3FBF" w:rsidRDefault="00E072BD" w:rsidP="00E072BD">
            <w:pPr>
              <w:spacing w:before="0" w:line="240" w:lineRule="auto"/>
              <w:ind w:firstLine="0"/>
              <w:jc w:val="center"/>
              <w:rPr>
                <w:b/>
                <w:bCs/>
                <w:sz w:val="24"/>
                <w:szCs w:val="24"/>
              </w:rPr>
            </w:pPr>
            <w:r w:rsidRPr="00CD3FBF">
              <w:rPr>
                <w:b/>
                <w:bCs/>
              </w:rPr>
              <w:lastRenderedPageBreak/>
              <w:t>Field</w:t>
            </w:r>
          </w:p>
        </w:tc>
        <w:tc>
          <w:tcPr>
            <w:tcW w:w="5804" w:type="dxa"/>
            <w:vAlign w:val="center"/>
          </w:tcPr>
          <w:p w14:paraId="37CBEA7B" w14:textId="77777777" w:rsidR="00E072BD" w:rsidRPr="00CD3FBF" w:rsidRDefault="00E072BD" w:rsidP="00E072BD">
            <w:pPr>
              <w:jc w:val="center"/>
              <w:rPr>
                <w:b/>
                <w:bCs/>
              </w:rPr>
            </w:pPr>
            <w:r w:rsidRPr="00CD3FBF">
              <w:rPr>
                <w:b/>
                <w:bCs/>
              </w:rPr>
              <w:t>Description</w:t>
            </w:r>
          </w:p>
        </w:tc>
      </w:tr>
      <w:tr w:rsidR="00E072BD" w:rsidRPr="00CD3FBF" w14:paraId="068C8CD0" w14:textId="77777777" w:rsidTr="00E072BD">
        <w:trPr>
          <w:trHeight w:val="432"/>
        </w:trPr>
        <w:tc>
          <w:tcPr>
            <w:tcW w:w="2972" w:type="dxa"/>
            <w:vAlign w:val="center"/>
          </w:tcPr>
          <w:p w14:paraId="0CA0161F" w14:textId="77777777" w:rsidR="00E072BD" w:rsidRPr="00CD3FBF" w:rsidRDefault="00E072BD" w:rsidP="00E072BD">
            <w:pPr>
              <w:jc w:val="left"/>
            </w:pPr>
            <w:r w:rsidRPr="00CD3FBF">
              <w:t>Use Case ID</w:t>
            </w:r>
          </w:p>
        </w:tc>
        <w:tc>
          <w:tcPr>
            <w:tcW w:w="5804" w:type="dxa"/>
            <w:vAlign w:val="center"/>
          </w:tcPr>
          <w:p w14:paraId="747D50AA" w14:textId="77777777" w:rsidR="00E072BD" w:rsidRPr="00CD3FBF" w:rsidRDefault="00E072BD" w:rsidP="00E072BD">
            <w:r w:rsidRPr="00CD3FBF">
              <w:t>UC-12</w:t>
            </w:r>
          </w:p>
        </w:tc>
      </w:tr>
      <w:tr w:rsidR="00E072BD" w:rsidRPr="00CD3FBF" w14:paraId="6C106F00" w14:textId="77777777" w:rsidTr="00E072BD">
        <w:trPr>
          <w:trHeight w:val="432"/>
        </w:trPr>
        <w:tc>
          <w:tcPr>
            <w:tcW w:w="2972" w:type="dxa"/>
            <w:vAlign w:val="center"/>
          </w:tcPr>
          <w:p w14:paraId="5902AF33" w14:textId="77777777" w:rsidR="00E072BD" w:rsidRPr="00CD3FBF" w:rsidRDefault="00E072BD" w:rsidP="00E072BD">
            <w:r w:rsidRPr="00CD3FBF">
              <w:t>Use Case Name</w:t>
            </w:r>
          </w:p>
        </w:tc>
        <w:tc>
          <w:tcPr>
            <w:tcW w:w="5804" w:type="dxa"/>
            <w:vAlign w:val="center"/>
          </w:tcPr>
          <w:p w14:paraId="570814BD" w14:textId="77777777" w:rsidR="00E072BD" w:rsidRPr="00CD3FBF" w:rsidRDefault="00E072BD" w:rsidP="00E072BD">
            <w:r w:rsidRPr="00CD3FBF">
              <w:t>Process Borrowing</w:t>
            </w:r>
          </w:p>
        </w:tc>
      </w:tr>
      <w:tr w:rsidR="00E072BD" w:rsidRPr="00CD3FBF" w14:paraId="41F2E9C9" w14:textId="77777777" w:rsidTr="00E072BD">
        <w:trPr>
          <w:trHeight w:val="432"/>
        </w:trPr>
        <w:tc>
          <w:tcPr>
            <w:tcW w:w="2972" w:type="dxa"/>
            <w:vAlign w:val="center"/>
          </w:tcPr>
          <w:p w14:paraId="4D7F32C2" w14:textId="77777777" w:rsidR="00E072BD" w:rsidRPr="00CD3FBF" w:rsidRDefault="00E072BD" w:rsidP="00E072BD">
            <w:r w:rsidRPr="00CD3FBF">
              <w:t>Description</w:t>
            </w:r>
          </w:p>
        </w:tc>
        <w:tc>
          <w:tcPr>
            <w:tcW w:w="5804" w:type="dxa"/>
            <w:vAlign w:val="center"/>
          </w:tcPr>
          <w:p w14:paraId="23CB1BB6" w14:textId="77777777" w:rsidR="00E072BD" w:rsidRPr="00CD3FBF" w:rsidRDefault="00E072BD" w:rsidP="00E072BD">
            <w:r w:rsidRPr="00CD3FBF">
              <w:t>Allows Admin/Librarian to create a borrowing transaction by scanning the Reader card and book barcode.</w:t>
            </w:r>
          </w:p>
        </w:tc>
      </w:tr>
      <w:tr w:rsidR="00E072BD" w:rsidRPr="00CD3FBF" w14:paraId="76F8B064" w14:textId="77777777" w:rsidTr="00E072BD">
        <w:trPr>
          <w:trHeight w:val="432"/>
        </w:trPr>
        <w:tc>
          <w:tcPr>
            <w:tcW w:w="2972" w:type="dxa"/>
            <w:vAlign w:val="center"/>
          </w:tcPr>
          <w:p w14:paraId="1EFFA79A" w14:textId="77777777" w:rsidR="00E072BD" w:rsidRPr="00CD3FBF" w:rsidRDefault="00E072BD" w:rsidP="00E072BD">
            <w:r w:rsidRPr="00CD3FBF">
              <w:t>Actor</w:t>
            </w:r>
          </w:p>
        </w:tc>
        <w:tc>
          <w:tcPr>
            <w:tcW w:w="5804" w:type="dxa"/>
            <w:vAlign w:val="center"/>
          </w:tcPr>
          <w:p w14:paraId="50CD81C8" w14:textId="77777777" w:rsidR="00E072BD" w:rsidRPr="00CD3FBF" w:rsidRDefault="00E072BD" w:rsidP="00E072BD">
            <w:r w:rsidRPr="00CD3FBF">
              <w:t>Admin / Librarian</w:t>
            </w:r>
          </w:p>
        </w:tc>
      </w:tr>
      <w:tr w:rsidR="00E072BD" w:rsidRPr="00CD3FBF" w14:paraId="336A6342" w14:textId="77777777" w:rsidTr="00E072BD">
        <w:trPr>
          <w:trHeight w:val="432"/>
        </w:trPr>
        <w:tc>
          <w:tcPr>
            <w:tcW w:w="2972" w:type="dxa"/>
            <w:vAlign w:val="center"/>
          </w:tcPr>
          <w:p w14:paraId="3D93EB42" w14:textId="77777777" w:rsidR="00E072BD" w:rsidRPr="00CD3FBF" w:rsidRDefault="00E072BD" w:rsidP="00E072BD">
            <w:r w:rsidRPr="00CD3FBF">
              <w:t>Pre-conditions</w:t>
            </w:r>
          </w:p>
        </w:tc>
        <w:tc>
          <w:tcPr>
            <w:tcW w:w="5804" w:type="dxa"/>
            <w:vAlign w:val="center"/>
          </w:tcPr>
          <w:p w14:paraId="6EB5116D" w14:textId="77777777" w:rsidR="00E072BD" w:rsidRPr="00CD3FBF" w:rsidRDefault="00E072BD" w:rsidP="00E072BD">
            <w:r w:rsidRPr="00CD3FBF">
              <w:t>Reader account is active, Reader has not exceeded the borrowing limit, and the selected book is available.</w:t>
            </w:r>
          </w:p>
        </w:tc>
      </w:tr>
      <w:tr w:rsidR="00E072BD" w:rsidRPr="00CD3FBF" w14:paraId="6875E005" w14:textId="77777777" w:rsidTr="00E072BD">
        <w:trPr>
          <w:trHeight w:val="432"/>
        </w:trPr>
        <w:tc>
          <w:tcPr>
            <w:tcW w:w="2972" w:type="dxa"/>
            <w:vAlign w:val="center"/>
          </w:tcPr>
          <w:p w14:paraId="136E9ABE" w14:textId="77777777" w:rsidR="00E072BD" w:rsidRPr="00CD3FBF" w:rsidRDefault="00E072BD" w:rsidP="00E072BD">
            <w:r w:rsidRPr="00CD3FBF">
              <w:t>Flow of Events</w:t>
            </w:r>
          </w:p>
        </w:tc>
        <w:tc>
          <w:tcPr>
            <w:tcW w:w="5804" w:type="dxa"/>
            <w:vAlign w:val="center"/>
          </w:tcPr>
          <w:p w14:paraId="1533349B" w14:textId="77777777" w:rsidR="00E072BD" w:rsidRPr="00CD3FBF" w:rsidRDefault="00E072BD" w:rsidP="00E072BD">
            <w:r w:rsidRPr="00CD3FBF">
              <w:rPr>
                <w:rStyle w:val="Manh"/>
              </w:rPr>
              <w:t>Basic Flow:</w:t>
            </w:r>
            <w:r w:rsidRPr="00CD3FBF">
              <w:t xml:space="preserve"> Admin scans Reader QR code/barcode → system validates Reader account and borrowing limit → Admin scans the book barcode → system checks book availability → system creates a borrowing record → available book quantity is decreased → borrowing process is completed.</w:t>
            </w:r>
          </w:p>
        </w:tc>
      </w:tr>
      <w:tr w:rsidR="00DB6223" w:rsidRPr="00CD3FBF" w14:paraId="33ADE30D" w14:textId="77777777" w:rsidTr="00E072BD">
        <w:trPr>
          <w:trHeight w:val="432"/>
        </w:trPr>
        <w:tc>
          <w:tcPr>
            <w:tcW w:w="2972" w:type="dxa"/>
            <w:vAlign w:val="center"/>
          </w:tcPr>
          <w:p w14:paraId="0D20051F" w14:textId="77777777" w:rsidR="00DB6223" w:rsidRPr="00CD3FBF" w:rsidRDefault="00DB6223" w:rsidP="00E072BD">
            <w:r w:rsidRPr="00CD3FBF">
              <w:t>Alternative Flow</w:t>
            </w:r>
          </w:p>
        </w:tc>
        <w:tc>
          <w:tcPr>
            <w:tcW w:w="5804" w:type="dxa"/>
            <w:vAlign w:val="center"/>
          </w:tcPr>
          <w:p w14:paraId="20713FEB" w14:textId="77777777" w:rsidR="00DB6223" w:rsidRPr="00CD3FBF" w:rsidRDefault="00DB6223" w:rsidP="00E072BD">
            <w:pPr>
              <w:rPr>
                <w:rStyle w:val="Manh"/>
              </w:rPr>
            </w:pPr>
            <w:r w:rsidRPr="00CD3FBF">
              <w:t>If the Reader account is inactive, the borrowing limit is exceeded, or the book is unavailable, the system rejects the transaction and displays an appropriate message.</w:t>
            </w:r>
          </w:p>
        </w:tc>
      </w:tr>
    </w:tbl>
    <w:p w14:paraId="30EC4AE8" w14:textId="77777777" w:rsidR="003B2010" w:rsidRPr="00CD3FBF" w:rsidRDefault="003B2010">
      <w:pPr>
        <w:spacing w:before="0" w:line="240" w:lineRule="auto"/>
        <w:ind w:firstLine="0"/>
        <w:jc w:val="left"/>
      </w:pPr>
    </w:p>
    <w:p w14:paraId="7402704F" w14:textId="77777777" w:rsidR="003B2010" w:rsidRPr="00CD3FBF" w:rsidRDefault="005A0B9B">
      <w:pPr>
        <w:pStyle w:val="Chuthich"/>
      </w:pPr>
      <w:r w:rsidRPr="00CD3FBF">
        <w:t xml:space="preserve">Table </w:t>
      </w:r>
      <w:fldSimple w:instr=" SEQ Table \* ARABIC ">
        <w:r w:rsidRPr="00CD3FBF">
          <w:t>13</w:t>
        </w:r>
      </w:fldSimple>
      <w:bookmarkStart w:id="69" w:name="_Toc14329"/>
      <w:bookmarkStart w:id="70" w:name="_Toc30000"/>
      <w:r w:rsidRPr="00CD3FBF">
        <w:rPr>
          <w:lang w:val="vi-VN"/>
        </w:rPr>
        <w:t>.</w:t>
      </w:r>
      <w:bookmarkEnd w:id="69"/>
      <w:bookmarkEnd w:id="70"/>
      <w:r w:rsidR="00DB6223" w:rsidRPr="00CD3FBF">
        <w:t xml:space="preserve"> Process Returning</w:t>
      </w:r>
    </w:p>
    <w:tbl>
      <w:tblPr>
        <w:tblStyle w:val="LiBang"/>
        <w:tblW w:w="0" w:type="auto"/>
        <w:tblLook w:val="04A0" w:firstRow="1" w:lastRow="0" w:firstColumn="1" w:lastColumn="0" w:noHBand="0" w:noVBand="1"/>
      </w:tblPr>
      <w:tblGrid>
        <w:gridCol w:w="2970"/>
        <w:gridCol w:w="5806"/>
      </w:tblGrid>
      <w:tr w:rsidR="00E072BD" w:rsidRPr="00CD3FBF" w14:paraId="63FBB94A" w14:textId="77777777" w:rsidTr="00E072BD">
        <w:trPr>
          <w:trHeight w:val="432"/>
        </w:trPr>
        <w:tc>
          <w:tcPr>
            <w:tcW w:w="2970" w:type="dxa"/>
            <w:vAlign w:val="center"/>
          </w:tcPr>
          <w:p w14:paraId="1C9B7239"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6" w:type="dxa"/>
            <w:vAlign w:val="center"/>
          </w:tcPr>
          <w:p w14:paraId="1279C15D" w14:textId="77777777" w:rsidR="00E072BD" w:rsidRPr="00CD3FBF" w:rsidRDefault="00E072BD" w:rsidP="00E072BD">
            <w:pPr>
              <w:jc w:val="center"/>
              <w:rPr>
                <w:b/>
                <w:bCs/>
              </w:rPr>
            </w:pPr>
            <w:r w:rsidRPr="00CD3FBF">
              <w:rPr>
                <w:b/>
                <w:bCs/>
              </w:rPr>
              <w:t>Description</w:t>
            </w:r>
          </w:p>
        </w:tc>
      </w:tr>
      <w:tr w:rsidR="00E072BD" w:rsidRPr="00CD3FBF" w14:paraId="60CC320D" w14:textId="77777777" w:rsidTr="00E072BD">
        <w:trPr>
          <w:trHeight w:val="432"/>
        </w:trPr>
        <w:tc>
          <w:tcPr>
            <w:tcW w:w="2970" w:type="dxa"/>
            <w:vAlign w:val="center"/>
          </w:tcPr>
          <w:p w14:paraId="4B00480A" w14:textId="77777777" w:rsidR="00E072BD" w:rsidRPr="00CD3FBF" w:rsidRDefault="00E072BD" w:rsidP="00E072BD">
            <w:pPr>
              <w:jc w:val="left"/>
            </w:pPr>
            <w:r w:rsidRPr="00CD3FBF">
              <w:t>Use Case ID</w:t>
            </w:r>
          </w:p>
        </w:tc>
        <w:tc>
          <w:tcPr>
            <w:tcW w:w="5806" w:type="dxa"/>
            <w:vAlign w:val="center"/>
          </w:tcPr>
          <w:p w14:paraId="64D880A5" w14:textId="77777777" w:rsidR="00E072BD" w:rsidRPr="00CD3FBF" w:rsidRDefault="00E072BD" w:rsidP="00E072BD">
            <w:r w:rsidRPr="00CD3FBF">
              <w:t>UC-13</w:t>
            </w:r>
          </w:p>
        </w:tc>
      </w:tr>
      <w:tr w:rsidR="00E072BD" w:rsidRPr="00CD3FBF" w14:paraId="0BE4706D" w14:textId="77777777" w:rsidTr="00E072BD">
        <w:trPr>
          <w:trHeight w:val="432"/>
        </w:trPr>
        <w:tc>
          <w:tcPr>
            <w:tcW w:w="2970" w:type="dxa"/>
            <w:vAlign w:val="center"/>
          </w:tcPr>
          <w:p w14:paraId="14A8FD15" w14:textId="77777777" w:rsidR="00E072BD" w:rsidRPr="00CD3FBF" w:rsidRDefault="00E072BD" w:rsidP="00E072BD">
            <w:r w:rsidRPr="00CD3FBF">
              <w:t>Use Case Name</w:t>
            </w:r>
          </w:p>
        </w:tc>
        <w:tc>
          <w:tcPr>
            <w:tcW w:w="5806" w:type="dxa"/>
            <w:vAlign w:val="center"/>
          </w:tcPr>
          <w:p w14:paraId="3201D8BC" w14:textId="77777777" w:rsidR="00E072BD" w:rsidRPr="00CD3FBF" w:rsidRDefault="00E072BD" w:rsidP="00E072BD">
            <w:r w:rsidRPr="00CD3FBF">
              <w:t>Process Returning</w:t>
            </w:r>
          </w:p>
        </w:tc>
      </w:tr>
      <w:tr w:rsidR="00E072BD" w:rsidRPr="00CD3FBF" w14:paraId="537AB52D" w14:textId="77777777" w:rsidTr="00E072BD">
        <w:trPr>
          <w:trHeight w:val="432"/>
        </w:trPr>
        <w:tc>
          <w:tcPr>
            <w:tcW w:w="2970" w:type="dxa"/>
            <w:vAlign w:val="center"/>
          </w:tcPr>
          <w:p w14:paraId="55B9CE0D" w14:textId="77777777" w:rsidR="00E072BD" w:rsidRPr="00CD3FBF" w:rsidRDefault="00E072BD" w:rsidP="00E072BD">
            <w:r w:rsidRPr="00CD3FBF">
              <w:lastRenderedPageBreak/>
              <w:t>Description</w:t>
            </w:r>
          </w:p>
        </w:tc>
        <w:tc>
          <w:tcPr>
            <w:tcW w:w="5806" w:type="dxa"/>
            <w:vAlign w:val="center"/>
          </w:tcPr>
          <w:p w14:paraId="5422BB5D" w14:textId="77777777" w:rsidR="00E072BD" w:rsidRPr="00CD3FBF" w:rsidRDefault="00E072BD" w:rsidP="00E072BD">
            <w:r w:rsidRPr="00CD3FBF">
              <w:t>Allows Admin/Librarian to confirm returned books and update their physical condition.</w:t>
            </w:r>
          </w:p>
        </w:tc>
      </w:tr>
      <w:tr w:rsidR="00E072BD" w:rsidRPr="00CD3FBF" w14:paraId="6BF96D65" w14:textId="77777777" w:rsidTr="00E072BD">
        <w:trPr>
          <w:trHeight w:val="432"/>
        </w:trPr>
        <w:tc>
          <w:tcPr>
            <w:tcW w:w="2970" w:type="dxa"/>
            <w:vAlign w:val="center"/>
          </w:tcPr>
          <w:p w14:paraId="258569BF" w14:textId="77777777" w:rsidR="00E072BD" w:rsidRPr="00CD3FBF" w:rsidRDefault="00E072BD" w:rsidP="00E072BD">
            <w:r w:rsidRPr="00CD3FBF">
              <w:t>Actor</w:t>
            </w:r>
          </w:p>
        </w:tc>
        <w:tc>
          <w:tcPr>
            <w:tcW w:w="5806" w:type="dxa"/>
            <w:vAlign w:val="center"/>
          </w:tcPr>
          <w:p w14:paraId="0A369B88" w14:textId="77777777" w:rsidR="00E072BD" w:rsidRPr="00CD3FBF" w:rsidRDefault="00E072BD" w:rsidP="00E072BD">
            <w:r w:rsidRPr="00CD3FBF">
              <w:t>Admin / Librarian</w:t>
            </w:r>
          </w:p>
        </w:tc>
      </w:tr>
      <w:tr w:rsidR="00E072BD" w:rsidRPr="00CD3FBF" w14:paraId="563968A3" w14:textId="77777777" w:rsidTr="00E072BD">
        <w:trPr>
          <w:trHeight w:val="432"/>
        </w:trPr>
        <w:tc>
          <w:tcPr>
            <w:tcW w:w="2970" w:type="dxa"/>
            <w:vAlign w:val="center"/>
          </w:tcPr>
          <w:p w14:paraId="5AE6B659" w14:textId="77777777" w:rsidR="00E072BD" w:rsidRPr="00CD3FBF" w:rsidRDefault="00E072BD" w:rsidP="00E072BD">
            <w:r w:rsidRPr="00CD3FBF">
              <w:t>Pre-conditions</w:t>
            </w:r>
          </w:p>
        </w:tc>
        <w:tc>
          <w:tcPr>
            <w:tcW w:w="5806" w:type="dxa"/>
            <w:vAlign w:val="center"/>
          </w:tcPr>
          <w:p w14:paraId="5FEE5B82" w14:textId="77777777" w:rsidR="00E072BD" w:rsidRPr="00CD3FBF" w:rsidRDefault="00E072BD" w:rsidP="00E072BD">
            <w:r w:rsidRPr="00CD3FBF">
              <w:t>An active borrowing record exists for the returned book.</w:t>
            </w:r>
          </w:p>
        </w:tc>
      </w:tr>
      <w:tr w:rsidR="00E072BD" w:rsidRPr="00CD3FBF" w14:paraId="6AAB9473" w14:textId="77777777" w:rsidTr="00E072BD">
        <w:trPr>
          <w:trHeight w:val="432"/>
        </w:trPr>
        <w:tc>
          <w:tcPr>
            <w:tcW w:w="2970" w:type="dxa"/>
            <w:vAlign w:val="center"/>
          </w:tcPr>
          <w:p w14:paraId="737009F5" w14:textId="77777777" w:rsidR="00E072BD" w:rsidRPr="00CD3FBF" w:rsidRDefault="00E072BD" w:rsidP="00E072BD">
            <w:r w:rsidRPr="00CD3FBF">
              <w:t>Flow of Events</w:t>
            </w:r>
          </w:p>
        </w:tc>
        <w:tc>
          <w:tcPr>
            <w:tcW w:w="5806" w:type="dxa"/>
            <w:vAlign w:val="center"/>
          </w:tcPr>
          <w:p w14:paraId="2C3AE68E" w14:textId="77777777" w:rsidR="00E072BD" w:rsidRPr="00CD3FBF" w:rsidRDefault="00E072BD" w:rsidP="00E072BD">
            <w:r w:rsidRPr="00CD3FBF">
              <w:rPr>
                <w:rStyle w:val="Manh"/>
              </w:rPr>
              <w:t>Basic Flow:</w:t>
            </w:r>
            <w:r w:rsidRPr="00CD3FBF">
              <w:t xml:space="preserve"> Admin identifies the borrowing record → confirms the returned book → checks book condition → records the condition as normal, damaged, or lost → system updates the borrowing status → book inventory is updated.</w:t>
            </w:r>
          </w:p>
        </w:tc>
      </w:tr>
    </w:tbl>
    <w:p w14:paraId="536AE8D3" w14:textId="77777777" w:rsidR="003B2010" w:rsidRPr="00CD3FBF" w:rsidRDefault="003B2010">
      <w:pPr>
        <w:spacing w:before="0" w:line="240" w:lineRule="auto"/>
        <w:ind w:firstLine="0"/>
        <w:jc w:val="left"/>
      </w:pPr>
    </w:p>
    <w:p w14:paraId="4772D9D1" w14:textId="77777777" w:rsidR="003B2010" w:rsidRPr="00CD3FBF" w:rsidRDefault="003B2010">
      <w:pPr>
        <w:spacing w:before="0" w:line="240" w:lineRule="auto"/>
        <w:ind w:firstLine="0"/>
        <w:jc w:val="left"/>
      </w:pPr>
    </w:p>
    <w:p w14:paraId="1C1B07BC" w14:textId="77777777" w:rsidR="003B2010" w:rsidRPr="00CD3FBF" w:rsidRDefault="003B2010">
      <w:pPr>
        <w:spacing w:before="0" w:line="240" w:lineRule="auto"/>
        <w:ind w:firstLine="0"/>
        <w:jc w:val="left"/>
      </w:pPr>
    </w:p>
    <w:p w14:paraId="540484D9" w14:textId="77777777" w:rsidR="003B2010" w:rsidRPr="00CD3FBF" w:rsidRDefault="005A0B9B">
      <w:pPr>
        <w:pStyle w:val="Chuthich"/>
      </w:pPr>
      <w:r w:rsidRPr="00CD3FBF">
        <w:t xml:space="preserve">Table </w:t>
      </w:r>
      <w:fldSimple w:instr=" SEQ Table \* ARABIC ">
        <w:r w:rsidRPr="00CD3FBF">
          <w:t>14</w:t>
        </w:r>
      </w:fldSimple>
      <w:bookmarkStart w:id="71" w:name="_Toc22187"/>
      <w:bookmarkStart w:id="72" w:name="_Toc29353"/>
      <w:r w:rsidRPr="00CD3FBF">
        <w:rPr>
          <w:lang w:val="vi-VN"/>
        </w:rPr>
        <w:t>.</w:t>
      </w:r>
      <w:bookmarkEnd w:id="71"/>
      <w:bookmarkEnd w:id="72"/>
      <w:r w:rsidR="00DB6223" w:rsidRPr="00CD3FBF">
        <w:t xml:space="preserve"> Manage Reservation Requests</w:t>
      </w:r>
    </w:p>
    <w:tbl>
      <w:tblPr>
        <w:tblStyle w:val="LiBang"/>
        <w:tblW w:w="0" w:type="auto"/>
        <w:tblLook w:val="04A0" w:firstRow="1" w:lastRow="0" w:firstColumn="1" w:lastColumn="0" w:noHBand="0" w:noVBand="1"/>
      </w:tblPr>
      <w:tblGrid>
        <w:gridCol w:w="2970"/>
        <w:gridCol w:w="5806"/>
      </w:tblGrid>
      <w:tr w:rsidR="00E072BD" w:rsidRPr="00CD3FBF" w14:paraId="329D0808" w14:textId="77777777" w:rsidTr="00E072BD">
        <w:trPr>
          <w:trHeight w:val="432"/>
        </w:trPr>
        <w:tc>
          <w:tcPr>
            <w:tcW w:w="2970" w:type="dxa"/>
            <w:vAlign w:val="center"/>
          </w:tcPr>
          <w:p w14:paraId="4C695298"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6" w:type="dxa"/>
            <w:vAlign w:val="center"/>
          </w:tcPr>
          <w:p w14:paraId="7F928248" w14:textId="77777777" w:rsidR="00E072BD" w:rsidRPr="00CD3FBF" w:rsidRDefault="00E072BD" w:rsidP="00E072BD">
            <w:pPr>
              <w:jc w:val="center"/>
              <w:rPr>
                <w:b/>
                <w:bCs/>
              </w:rPr>
            </w:pPr>
            <w:r w:rsidRPr="00CD3FBF">
              <w:rPr>
                <w:b/>
                <w:bCs/>
              </w:rPr>
              <w:t>Description</w:t>
            </w:r>
          </w:p>
        </w:tc>
      </w:tr>
      <w:tr w:rsidR="00E072BD" w:rsidRPr="00CD3FBF" w14:paraId="08158B56" w14:textId="77777777" w:rsidTr="00E072BD">
        <w:trPr>
          <w:trHeight w:val="432"/>
        </w:trPr>
        <w:tc>
          <w:tcPr>
            <w:tcW w:w="2970" w:type="dxa"/>
            <w:vAlign w:val="center"/>
          </w:tcPr>
          <w:p w14:paraId="4D49E8C2" w14:textId="77777777" w:rsidR="00E072BD" w:rsidRPr="00CD3FBF" w:rsidRDefault="00E072BD" w:rsidP="00E072BD">
            <w:pPr>
              <w:jc w:val="left"/>
            </w:pPr>
            <w:r w:rsidRPr="00CD3FBF">
              <w:t>Use Case ID</w:t>
            </w:r>
          </w:p>
        </w:tc>
        <w:tc>
          <w:tcPr>
            <w:tcW w:w="5806" w:type="dxa"/>
            <w:vAlign w:val="center"/>
          </w:tcPr>
          <w:p w14:paraId="277329C1" w14:textId="77777777" w:rsidR="00E072BD" w:rsidRPr="00CD3FBF" w:rsidRDefault="00E072BD" w:rsidP="00E072BD">
            <w:r w:rsidRPr="00CD3FBF">
              <w:t>UC-14</w:t>
            </w:r>
          </w:p>
        </w:tc>
      </w:tr>
      <w:tr w:rsidR="00E072BD" w:rsidRPr="00CD3FBF" w14:paraId="5377FCCC" w14:textId="77777777" w:rsidTr="00E072BD">
        <w:trPr>
          <w:trHeight w:val="432"/>
        </w:trPr>
        <w:tc>
          <w:tcPr>
            <w:tcW w:w="2970" w:type="dxa"/>
            <w:vAlign w:val="center"/>
          </w:tcPr>
          <w:p w14:paraId="3D8F1AE3" w14:textId="77777777" w:rsidR="00E072BD" w:rsidRPr="00CD3FBF" w:rsidRDefault="00E072BD" w:rsidP="00E072BD">
            <w:r w:rsidRPr="00CD3FBF">
              <w:t>Use Case Name</w:t>
            </w:r>
          </w:p>
        </w:tc>
        <w:tc>
          <w:tcPr>
            <w:tcW w:w="5806" w:type="dxa"/>
            <w:vAlign w:val="center"/>
          </w:tcPr>
          <w:p w14:paraId="36075C98" w14:textId="77777777" w:rsidR="00E072BD" w:rsidRPr="00CD3FBF" w:rsidRDefault="00E072BD" w:rsidP="00E072BD">
            <w:r w:rsidRPr="00CD3FBF">
              <w:t>Manage Reservation Requests</w:t>
            </w:r>
          </w:p>
        </w:tc>
      </w:tr>
      <w:tr w:rsidR="00E072BD" w:rsidRPr="00CD3FBF" w14:paraId="6D6638E4" w14:textId="77777777" w:rsidTr="00E072BD">
        <w:trPr>
          <w:trHeight w:val="432"/>
        </w:trPr>
        <w:tc>
          <w:tcPr>
            <w:tcW w:w="2970" w:type="dxa"/>
            <w:vAlign w:val="center"/>
          </w:tcPr>
          <w:p w14:paraId="3D2A062F" w14:textId="77777777" w:rsidR="00E072BD" w:rsidRPr="00CD3FBF" w:rsidRDefault="00E072BD" w:rsidP="00E072BD">
            <w:r w:rsidRPr="00CD3FBF">
              <w:t>Description</w:t>
            </w:r>
          </w:p>
        </w:tc>
        <w:tc>
          <w:tcPr>
            <w:tcW w:w="5806" w:type="dxa"/>
            <w:vAlign w:val="center"/>
          </w:tcPr>
          <w:p w14:paraId="103C1E61" w14:textId="77777777" w:rsidR="00E072BD" w:rsidRPr="00CD3FBF" w:rsidRDefault="00E072BD" w:rsidP="00E072BD">
            <w:r w:rsidRPr="00CD3FBF">
              <w:t>Allows Admin/Librarian to review and process reservation requests submitted by Readers.</w:t>
            </w:r>
          </w:p>
        </w:tc>
      </w:tr>
      <w:tr w:rsidR="00E072BD" w:rsidRPr="00CD3FBF" w14:paraId="45625CEF" w14:textId="77777777" w:rsidTr="00E072BD">
        <w:trPr>
          <w:trHeight w:val="432"/>
        </w:trPr>
        <w:tc>
          <w:tcPr>
            <w:tcW w:w="2970" w:type="dxa"/>
            <w:vAlign w:val="center"/>
          </w:tcPr>
          <w:p w14:paraId="05A171E0" w14:textId="77777777" w:rsidR="00E072BD" w:rsidRPr="00CD3FBF" w:rsidRDefault="00E072BD" w:rsidP="00E072BD">
            <w:r w:rsidRPr="00CD3FBF">
              <w:t>Actor</w:t>
            </w:r>
          </w:p>
        </w:tc>
        <w:tc>
          <w:tcPr>
            <w:tcW w:w="5806" w:type="dxa"/>
            <w:vAlign w:val="center"/>
          </w:tcPr>
          <w:p w14:paraId="1D9A5959" w14:textId="77777777" w:rsidR="00E072BD" w:rsidRPr="00CD3FBF" w:rsidRDefault="00E072BD" w:rsidP="00E072BD">
            <w:r w:rsidRPr="00CD3FBF">
              <w:t>Admin / Librarian</w:t>
            </w:r>
          </w:p>
        </w:tc>
      </w:tr>
      <w:tr w:rsidR="00E072BD" w:rsidRPr="00CD3FBF" w14:paraId="1153F894" w14:textId="77777777" w:rsidTr="00E072BD">
        <w:trPr>
          <w:trHeight w:val="432"/>
        </w:trPr>
        <w:tc>
          <w:tcPr>
            <w:tcW w:w="2970" w:type="dxa"/>
            <w:vAlign w:val="center"/>
          </w:tcPr>
          <w:p w14:paraId="6994201A" w14:textId="77777777" w:rsidR="00E072BD" w:rsidRPr="00CD3FBF" w:rsidRDefault="00E072BD" w:rsidP="00E072BD">
            <w:r w:rsidRPr="00CD3FBF">
              <w:t>Pre-conditions</w:t>
            </w:r>
          </w:p>
        </w:tc>
        <w:tc>
          <w:tcPr>
            <w:tcW w:w="5806" w:type="dxa"/>
            <w:vAlign w:val="center"/>
          </w:tcPr>
          <w:p w14:paraId="72A07922" w14:textId="77777777" w:rsidR="00E072BD" w:rsidRPr="00CD3FBF" w:rsidRDefault="00E072BD" w:rsidP="00E072BD">
            <w:r w:rsidRPr="00CD3FBF">
              <w:t>Admin/Librarian is logged in and reservation requests exist.</w:t>
            </w:r>
          </w:p>
        </w:tc>
      </w:tr>
      <w:tr w:rsidR="00E072BD" w:rsidRPr="00CD3FBF" w14:paraId="7E41207C" w14:textId="77777777" w:rsidTr="00E072BD">
        <w:trPr>
          <w:trHeight w:val="432"/>
        </w:trPr>
        <w:tc>
          <w:tcPr>
            <w:tcW w:w="2970" w:type="dxa"/>
            <w:vAlign w:val="center"/>
          </w:tcPr>
          <w:p w14:paraId="5D73F68B" w14:textId="77777777" w:rsidR="00E072BD" w:rsidRPr="00CD3FBF" w:rsidRDefault="00E072BD" w:rsidP="00E072BD">
            <w:r w:rsidRPr="00CD3FBF">
              <w:t>Flow of Events</w:t>
            </w:r>
          </w:p>
        </w:tc>
        <w:tc>
          <w:tcPr>
            <w:tcW w:w="5806" w:type="dxa"/>
            <w:vAlign w:val="center"/>
          </w:tcPr>
          <w:p w14:paraId="44C615DA" w14:textId="77777777" w:rsidR="00E072BD" w:rsidRPr="00CD3FBF" w:rsidRDefault="00E072BD" w:rsidP="00E072BD">
            <w:r w:rsidRPr="00CD3FBF">
              <w:rPr>
                <w:rStyle w:val="Manh"/>
              </w:rPr>
              <w:t>Basic Flow:</w:t>
            </w:r>
            <w:r w:rsidRPr="00CD3FBF">
              <w:t xml:space="preserve"> Admin opens the reservation request list → selects a request → reviews Reader and book information → approves or rejects the request → </w:t>
            </w:r>
            <w:r w:rsidRPr="00CD3FBF">
              <w:lastRenderedPageBreak/>
              <w:t>system updates the reservation status → Reader is notified of the result.</w:t>
            </w:r>
          </w:p>
        </w:tc>
      </w:tr>
    </w:tbl>
    <w:p w14:paraId="23884283" w14:textId="77777777" w:rsidR="003B2010" w:rsidRPr="00CD3FBF" w:rsidRDefault="003B2010">
      <w:pPr>
        <w:spacing w:before="0" w:line="240" w:lineRule="auto"/>
        <w:ind w:firstLine="0"/>
        <w:jc w:val="left"/>
      </w:pPr>
    </w:p>
    <w:p w14:paraId="3D6C7308" w14:textId="77777777" w:rsidR="003B2010" w:rsidRPr="00CD3FBF" w:rsidRDefault="005A0B9B">
      <w:pPr>
        <w:pStyle w:val="Chuthich"/>
      </w:pPr>
      <w:r w:rsidRPr="00CD3FBF">
        <w:t xml:space="preserve">Table </w:t>
      </w:r>
      <w:fldSimple w:instr=" SEQ Table \* ARABIC ">
        <w:r w:rsidRPr="00CD3FBF">
          <w:t>15</w:t>
        </w:r>
      </w:fldSimple>
      <w:bookmarkStart w:id="73" w:name="_Toc22134"/>
      <w:bookmarkStart w:id="74" w:name="_Toc462"/>
      <w:r w:rsidRPr="00CD3FBF">
        <w:rPr>
          <w:lang w:val="vi-VN"/>
        </w:rPr>
        <w:t>.</w:t>
      </w:r>
      <w:bookmarkEnd w:id="73"/>
      <w:bookmarkEnd w:id="74"/>
      <w:r w:rsidR="00DB6223" w:rsidRPr="00CD3FBF">
        <w:t xml:space="preserve"> Record Fines</w:t>
      </w:r>
    </w:p>
    <w:tbl>
      <w:tblPr>
        <w:tblStyle w:val="LiBang"/>
        <w:tblW w:w="0" w:type="auto"/>
        <w:tblLook w:val="04A0" w:firstRow="1" w:lastRow="0" w:firstColumn="1" w:lastColumn="0" w:noHBand="0" w:noVBand="1"/>
      </w:tblPr>
      <w:tblGrid>
        <w:gridCol w:w="2970"/>
        <w:gridCol w:w="5806"/>
      </w:tblGrid>
      <w:tr w:rsidR="00E072BD" w:rsidRPr="00CD3FBF" w14:paraId="4D297042" w14:textId="77777777" w:rsidTr="00E072BD">
        <w:trPr>
          <w:trHeight w:val="432"/>
        </w:trPr>
        <w:tc>
          <w:tcPr>
            <w:tcW w:w="2970" w:type="dxa"/>
            <w:vAlign w:val="center"/>
          </w:tcPr>
          <w:p w14:paraId="0485D2C6"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6" w:type="dxa"/>
            <w:vAlign w:val="center"/>
          </w:tcPr>
          <w:p w14:paraId="1CF3B9BE" w14:textId="77777777" w:rsidR="00E072BD" w:rsidRPr="00CD3FBF" w:rsidRDefault="00E072BD" w:rsidP="00E072BD">
            <w:pPr>
              <w:jc w:val="center"/>
              <w:rPr>
                <w:b/>
                <w:bCs/>
              </w:rPr>
            </w:pPr>
            <w:r w:rsidRPr="00CD3FBF">
              <w:rPr>
                <w:b/>
                <w:bCs/>
              </w:rPr>
              <w:t>Description</w:t>
            </w:r>
          </w:p>
        </w:tc>
      </w:tr>
      <w:tr w:rsidR="00E072BD" w:rsidRPr="00CD3FBF" w14:paraId="1261DB0C" w14:textId="77777777" w:rsidTr="00E072BD">
        <w:trPr>
          <w:trHeight w:val="432"/>
        </w:trPr>
        <w:tc>
          <w:tcPr>
            <w:tcW w:w="2970" w:type="dxa"/>
            <w:vAlign w:val="center"/>
          </w:tcPr>
          <w:p w14:paraId="49C483B2" w14:textId="77777777" w:rsidR="00E072BD" w:rsidRPr="00CD3FBF" w:rsidRDefault="00E072BD" w:rsidP="00E072BD">
            <w:pPr>
              <w:jc w:val="left"/>
            </w:pPr>
            <w:r w:rsidRPr="00CD3FBF">
              <w:t>Use Case ID</w:t>
            </w:r>
          </w:p>
        </w:tc>
        <w:tc>
          <w:tcPr>
            <w:tcW w:w="5806" w:type="dxa"/>
            <w:vAlign w:val="center"/>
          </w:tcPr>
          <w:p w14:paraId="12FD16D6" w14:textId="77777777" w:rsidR="00E072BD" w:rsidRPr="00CD3FBF" w:rsidRDefault="00E072BD" w:rsidP="00E072BD">
            <w:r w:rsidRPr="00CD3FBF">
              <w:t>UC-15</w:t>
            </w:r>
          </w:p>
        </w:tc>
      </w:tr>
      <w:tr w:rsidR="00E072BD" w:rsidRPr="00CD3FBF" w14:paraId="328D6C2D" w14:textId="77777777" w:rsidTr="00E072BD">
        <w:trPr>
          <w:trHeight w:val="432"/>
        </w:trPr>
        <w:tc>
          <w:tcPr>
            <w:tcW w:w="2970" w:type="dxa"/>
            <w:vAlign w:val="center"/>
          </w:tcPr>
          <w:p w14:paraId="4F1D23E4" w14:textId="77777777" w:rsidR="00E072BD" w:rsidRPr="00CD3FBF" w:rsidRDefault="00E072BD" w:rsidP="00E072BD">
            <w:r w:rsidRPr="00CD3FBF">
              <w:t>Use Case Name</w:t>
            </w:r>
          </w:p>
        </w:tc>
        <w:tc>
          <w:tcPr>
            <w:tcW w:w="5806" w:type="dxa"/>
            <w:vAlign w:val="center"/>
          </w:tcPr>
          <w:p w14:paraId="2BF6B513" w14:textId="77777777" w:rsidR="00E072BD" w:rsidRPr="00CD3FBF" w:rsidRDefault="00E072BD" w:rsidP="00E072BD">
            <w:r w:rsidRPr="00CD3FBF">
              <w:t>Record Fines</w:t>
            </w:r>
          </w:p>
        </w:tc>
      </w:tr>
      <w:tr w:rsidR="00E072BD" w:rsidRPr="00CD3FBF" w14:paraId="55DB49D5" w14:textId="77777777" w:rsidTr="00E072BD">
        <w:trPr>
          <w:trHeight w:val="432"/>
        </w:trPr>
        <w:tc>
          <w:tcPr>
            <w:tcW w:w="2970" w:type="dxa"/>
            <w:vAlign w:val="center"/>
          </w:tcPr>
          <w:p w14:paraId="767BBEC1" w14:textId="77777777" w:rsidR="00E072BD" w:rsidRPr="00CD3FBF" w:rsidRDefault="00E072BD" w:rsidP="00E072BD">
            <w:r w:rsidRPr="00CD3FBF">
              <w:t>Description</w:t>
            </w:r>
          </w:p>
        </w:tc>
        <w:tc>
          <w:tcPr>
            <w:tcW w:w="5806" w:type="dxa"/>
            <w:vAlign w:val="center"/>
          </w:tcPr>
          <w:p w14:paraId="0451EC1A" w14:textId="77777777" w:rsidR="00E072BD" w:rsidRPr="00CD3FBF" w:rsidRDefault="00E072BD" w:rsidP="00E072BD">
            <w:r w:rsidRPr="00CD3FBF">
              <w:t>Allows Admin/Librarian to record penalty charges for overdue, damaged, or lost books.</w:t>
            </w:r>
          </w:p>
        </w:tc>
      </w:tr>
      <w:tr w:rsidR="00E072BD" w:rsidRPr="00CD3FBF" w14:paraId="0433E634" w14:textId="77777777" w:rsidTr="00E072BD">
        <w:trPr>
          <w:trHeight w:val="432"/>
        </w:trPr>
        <w:tc>
          <w:tcPr>
            <w:tcW w:w="2970" w:type="dxa"/>
            <w:vAlign w:val="center"/>
          </w:tcPr>
          <w:p w14:paraId="58AC468C" w14:textId="77777777" w:rsidR="00E072BD" w:rsidRPr="00CD3FBF" w:rsidRDefault="00E072BD" w:rsidP="00E072BD">
            <w:r w:rsidRPr="00CD3FBF">
              <w:t>Actor</w:t>
            </w:r>
          </w:p>
        </w:tc>
        <w:tc>
          <w:tcPr>
            <w:tcW w:w="5806" w:type="dxa"/>
            <w:vAlign w:val="center"/>
          </w:tcPr>
          <w:p w14:paraId="641B3E5A" w14:textId="77777777" w:rsidR="00E072BD" w:rsidRPr="00CD3FBF" w:rsidRDefault="00E072BD" w:rsidP="00E072BD">
            <w:r w:rsidRPr="00CD3FBF">
              <w:t>Admin / Librarian</w:t>
            </w:r>
          </w:p>
        </w:tc>
      </w:tr>
      <w:tr w:rsidR="00E072BD" w:rsidRPr="00CD3FBF" w14:paraId="49DAFC6F" w14:textId="77777777" w:rsidTr="00E072BD">
        <w:trPr>
          <w:trHeight w:val="432"/>
        </w:trPr>
        <w:tc>
          <w:tcPr>
            <w:tcW w:w="2970" w:type="dxa"/>
            <w:vAlign w:val="center"/>
          </w:tcPr>
          <w:p w14:paraId="561314C2" w14:textId="77777777" w:rsidR="00E072BD" w:rsidRPr="00CD3FBF" w:rsidRDefault="00E072BD" w:rsidP="00E072BD">
            <w:r w:rsidRPr="00CD3FBF">
              <w:t>Pre-conditions</w:t>
            </w:r>
          </w:p>
        </w:tc>
        <w:tc>
          <w:tcPr>
            <w:tcW w:w="5806" w:type="dxa"/>
            <w:vAlign w:val="center"/>
          </w:tcPr>
          <w:p w14:paraId="35103556" w14:textId="77777777" w:rsidR="00E072BD" w:rsidRPr="00CD3FBF" w:rsidRDefault="00E072BD" w:rsidP="00E072BD">
            <w:r w:rsidRPr="00CD3FBF">
              <w:t>A borrowing transaction exists and a penalty condition has been identified.</w:t>
            </w:r>
          </w:p>
        </w:tc>
      </w:tr>
      <w:tr w:rsidR="00E072BD" w:rsidRPr="00CD3FBF" w14:paraId="7CB4B59F" w14:textId="77777777" w:rsidTr="00E072BD">
        <w:trPr>
          <w:trHeight w:val="432"/>
        </w:trPr>
        <w:tc>
          <w:tcPr>
            <w:tcW w:w="2970" w:type="dxa"/>
            <w:vAlign w:val="center"/>
          </w:tcPr>
          <w:p w14:paraId="71130025" w14:textId="77777777" w:rsidR="00E072BD" w:rsidRPr="00CD3FBF" w:rsidRDefault="00E072BD" w:rsidP="00E072BD">
            <w:r w:rsidRPr="00CD3FBF">
              <w:t>Flow of Events</w:t>
            </w:r>
          </w:p>
        </w:tc>
        <w:tc>
          <w:tcPr>
            <w:tcW w:w="5806" w:type="dxa"/>
            <w:vAlign w:val="center"/>
          </w:tcPr>
          <w:p w14:paraId="00F972C6" w14:textId="77777777" w:rsidR="00E072BD" w:rsidRPr="00CD3FBF" w:rsidRDefault="00E072BD" w:rsidP="00E072BD">
            <w:r w:rsidRPr="00CD3FBF">
              <w:rPr>
                <w:rStyle w:val="Manh"/>
              </w:rPr>
              <w:t>Basic Flow:</w:t>
            </w:r>
            <w:r w:rsidRPr="00CD3FBF">
              <w:t xml:space="preserve"> Admin selects the borrowing record → determines the penalty reason → system calculates or Admin enters the penalty amount → penalty record is created → penalty information is associated with the Reader account.</w:t>
            </w:r>
          </w:p>
        </w:tc>
      </w:tr>
    </w:tbl>
    <w:p w14:paraId="3BA88E99" w14:textId="77777777" w:rsidR="003B2010" w:rsidRPr="00CD3FBF" w:rsidRDefault="003B2010">
      <w:pPr>
        <w:spacing w:before="0" w:line="240" w:lineRule="auto"/>
        <w:ind w:firstLine="0"/>
        <w:jc w:val="left"/>
      </w:pPr>
    </w:p>
    <w:p w14:paraId="4C734FEF" w14:textId="77777777" w:rsidR="003B2010" w:rsidRPr="00CD3FBF" w:rsidRDefault="005A0B9B">
      <w:pPr>
        <w:pStyle w:val="Chuthich"/>
      </w:pPr>
      <w:r w:rsidRPr="00CD3FBF">
        <w:t xml:space="preserve">Table </w:t>
      </w:r>
      <w:fldSimple w:instr=" SEQ Table \* ARABIC ">
        <w:r w:rsidRPr="00CD3FBF">
          <w:t>16</w:t>
        </w:r>
      </w:fldSimple>
      <w:bookmarkStart w:id="75" w:name="_Toc2802"/>
      <w:bookmarkStart w:id="76" w:name="_Toc23959"/>
      <w:r w:rsidRPr="00CD3FBF">
        <w:rPr>
          <w:lang w:val="vi-VN"/>
        </w:rPr>
        <w:t>.</w:t>
      </w:r>
      <w:bookmarkEnd w:id="75"/>
      <w:bookmarkEnd w:id="76"/>
      <w:r w:rsidR="00DB6223" w:rsidRPr="00CD3FBF">
        <w:t xml:space="preserve"> Reports &amp; Statistics</w:t>
      </w:r>
    </w:p>
    <w:tbl>
      <w:tblPr>
        <w:tblStyle w:val="LiBang"/>
        <w:tblW w:w="0" w:type="auto"/>
        <w:tblLook w:val="04A0" w:firstRow="1" w:lastRow="0" w:firstColumn="1" w:lastColumn="0" w:noHBand="0" w:noVBand="1"/>
      </w:tblPr>
      <w:tblGrid>
        <w:gridCol w:w="2970"/>
        <w:gridCol w:w="5806"/>
      </w:tblGrid>
      <w:tr w:rsidR="00E072BD" w:rsidRPr="00CD3FBF" w14:paraId="33C60A4A" w14:textId="77777777" w:rsidTr="00E072BD">
        <w:trPr>
          <w:trHeight w:val="432"/>
        </w:trPr>
        <w:tc>
          <w:tcPr>
            <w:tcW w:w="2970" w:type="dxa"/>
            <w:vAlign w:val="center"/>
          </w:tcPr>
          <w:p w14:paraId="7ECE612E" w14:textId="77777777" w:rsidR="00E072BD" w:rsidRPr="00CD3FBF" w:rsidRDefault="00E072BD" w:rsidP="00E072BD">
            <w:pPr>
              <w:spacing w:before="0" w:line="240" w:lineRule="auto"/>
              <w:ind w:firstLine="0"/>
              <w:jc w:val="center"/>
              <w:rPr>
                <w:b/>
                <w:bCs/>
                <w:sz w:val="24"/>
                <w:szCs w:val="24"/>
              </w:rPr>
            </w:pPr>
            <w:r w:rsidRPr="00CD3FBF">
              <w:rPr>
                <w:b/>
                <w:bCs/>
              </w:rPr>
              <w:t>Field</w:t>
            </w:r>
          </w:p>
        </w:tc>
        <w:tc>
          <w:tcPr>
            <w:tcW w:w="5806" w:type="dxa"/>
            <w:vAlign w:val="center"/>
          </w:tcPr>
          <w:p w14:paraId="4E732E5A" w14:textId="77777777" w:rsidR="00E072BD" w:rsidRPr="00CD3FBF" w:rsidRDefault="00E072BD" w:rsidP="00E072BD">
            <w:pPr>
              <w:jc w:val="center"/>
              <w:rPr>
                <w:b/>
                <w:bCs/>
              </w:rPr>
            </w:pPr>
            <w:r w:rsidRPr="00CD3FBF">
              <w:rPr>
                <w:b/>
                <w:bCs/>
              </w:rPr>
              <w:t>Description</w:t>
            </w:r>
          </w:p>
        </w:tc>
      </w:tr>
      <w:tr w:rsidR="00E072BD" w:rsidRPr="00CD3FBF" w14:paraId="70D01C31" w14:textId="77777777" w:rsidTr="00E072BD">
        <w:trPr>
          <w:trHeight w:val="432"/>
        </w:trPr>
        <w:tc>
          <w:tcPr>
            <w:tcW w:w="2970" w:type="dxa"/>
            <w:vAlign w:val="center"/>
          </w:tcPr>
          <w:p w14:paraId="4F857952" w14:textId="77777777" w:rsidR="00E072BD" w:rsidRPr="00CD3FBF" w:rsidRDefault="00E072BD" w:rsidP="00E072BD">
            <w:pPr>
              <w:jc w:val="left"/>
            </w:pPr>
            <w:r w:rsidRPr="00CD3FBF">
              <w:t>Use Case ID</w:t>
            </w:r>
          </w:p>
        </w:tc>
        <w:tc>
          <w:tcPr>
            <w:tcW w:w="5806" w:type="dxa"/>
            <w:vAlign w:val="center"/>
          </w:tcPr>
          <w:p w14:paraId="4E8C20B8" w14:textId="77777777" w:rsidR="00E072BD" w:rsidRPr="00CD3FBF" w:rsidRDefault="00E072BD" w:rsidP="00E072BD">
            <w:r w:rsidRPr="00CD3FBF">
              <w:t>UC-16</w:t>
            </w:r>
          </w:p>
        </w:tc>
      </w:tr>
      <w:tr w:rsidR="00E072BD" w:rsidRPr="00CD3FBF" w14:paraId="671AECEF" w14:textId="77777777" w:rsidTr="00E072BD">
        <w:trPr>
          <w:trHeight w:val="432"/>
        </w:trPr>
        <w:tc>
          <w:tcPr>
            <w:tcW w:w="2970" w:type="dxa"/>
            <w:vAlign w:val="center"/>
          </w:tcPr>
          <w:p w14:paraId="7AD66C79" w14:textId="77777777" w:rsidR="00E072BD" w:rsidRPr="00CD3FBF" w:rsidRDefault="00E072BD" w:rsidP="00E072BD">
            <w:r w:rsidRPr="00CD3FBF">
              <w:t>Use Case Name</w:t>
            </w:r>
          </w:p>
        </w:tc>
        <w:tc>
          <w:tcPr>
            <w:tcW w:w="5806" w:type="dxa"/>
            <w:vAlign w:val="center"/>
          </w:tcPr>
          <w:p w14:paraId="0F0C54B9" w14:textId="77777777" w:rsidR="00E072BD" w:rsidRPr="00CD3FBF" w:rsidRDefault="00E072BD" w:rsidP="00E072BD">
            <w:r w:rsidRPr="00CD3FBF">
              <w:t>Reports &amp; Statistics</w:t>
            </w:r>
          </w:p>
        </w:tc>
      </w:tr>
      <w:tr w:rsidR="00E072BD" w:rsidRPr="00CD3FBF" w14:paraId="5511FCE1" w14:textId="77777777" w:rsidTr="00E072BD">
        <w:trPr>
          <w:trHeight w:val="432"/>
        </w:trPr>
        <w:tc>
          <w:tcPr>
            <w:tcW w:w="2970" w:type="dxa"/>
            <w:vAlign w:val="center"/>
          </w:tcPr>
          <w:p w14:paraId="0F0081B7" w14:textId="77777777" w:rsidR="00E072BD" w:rsidRPr="00CD3FBF" w:rsidRDefault="00E072BD" w:rsidP="00E072BD">
            <w:r w:rsidRPr="00CD3FBF">
              <w:t>Description</w:t>
            </w:r>
          </w:p>
        </w:tc>
        <w:tc>
          <w:tcPr>
            <w:tcW w:w="5806" w:type="dxa"/>
            <w:vAlign w:val="center"/>
          </w:tcPr>
          <w:p w14:paraId="217D0ABF" w14:textId="77777777" w:rsidR="00E072BD" w:rsidRPr="00CD3FBF" w:rsidRDefault="00E072BD" w:rsidP="00E072BD">
            <w:r w:rsidRPr="00CD3FBF">
              <w:t>Allows Admin/Librarian to monitor and analyze library operational information.</w:t>
            </w:r>
          </w:p>
        </w:tc>
      </w:tr>
      <w:tr w:rsidR="00E072BD" w:rsidRPr="00CD3FBF" w14:paraId="15E0319E" w14:textId="77777777" w:rsidTr="00E072BD">
        <w:trPr>
          <w:trHeight w:val="432"/>
        </w:trPr>
        <w:tc>
          <w:tcPr>
            <w:tcW w:w="2970" w:type="dxa"/>
            <w:vAlign w:val="center"/>
          </w:tcPr>
          <w:p w14:paraId="2E1F261F" w14:textId="77777777" w:rsidR="00E072BD" w:rsidRPr="00CD3FBF" w:rsidRDefault="00E072BD" w:rsidP="00E072BD">
            <w:r w:rsidRPr="00CD3FBF">
              <w:lastRenderedPageBreak/>
              <w:t>Actor</w:t>
            </w:r>
          </w:p>
        </w:tc>
        <w:tc>
          <w:tcPr>
            <w:tcW w:w="5806" w:type="dxa"/>
            <w:vAlign w:val="center"/>
          </w:tcPr>
          <w:p w14:paraId="7C0639B1" w14:textId="77777777" w:rsidR="00E072BD" w:rsidRPr="00CD3FBF" w:rsidRDefault="00E072BD" w:rsidP="00E072BD">
            <w:r w:rsidRPr="00CD3FBF">
              <w:t>Admin / Librarian</w:t>
            </w:r>
          </w:p>
        </w:tc>
      </w:tr>
      <w:tr w:rsidR="00E072BD" w:rsidRPr="00CD3FBF" w14:paraId="444B3C3F" w14:textId="77777777" w:rsidTr="00E072BD">
        <w:trPr>
          <w:trHeight w:val="432"/>
        </w:trPr>
        <w:tc>
          <w:tcPr>
            <w:tcW w:w="2970" w:type="dxa"/>
            <w:vAlign w:val="center"/>
          </w:tcPr>
          <w:p w14:paraId="54DC26AE" w14:textId="77777777" w:rsidR="00E072BD" w:rsidRPr="00CD3FBF" w:rsidRDefault="00E072BD" w:rsidP="00E072BD">
            <w:r w:rsidRPr="00CD3FBF">
              <w:t>Pre-conditions</w:t>
            </w:r>
          </w:p>
        </w:tc>
        <w:tc>
          <w:tcPr>
            <w:tcW w:w="5806" w:type="dxa"/>
            <w:vAlign w:val="center"/>
          </w:tcPr>
          <w:p w14:paraId="1CC4C877" w14:textId="77777777" w:rsidR="00E072BD" w:rsidRPr="00CD3FBF" w:rsidRDefault="00E072BD" w:rsidP="00E072BD">
            <w:r w:rsidRPr="00CD3FBF">
              <w:t>Relevant library transaction data exists in the system.</w:t>
            </w:r>
          </w:p>
        </w:tc>
      </w:tr>
      <w:tr w:rsidR="00E072BD" w:rsidRPr="00CD3FBF" w14:paraId="06C9D65D" w14:textId="77777777" w:rsidTr="00E072BD">
        <w:trPr>
          <w:trHeight w:val="432"/>
        </w:trPr>
        <w:tc>
          <w:tcPr>
            <w:tcW w:w="2970" w:type="dxa"/>
            <w:vAlign w:val="center"/>
          </w:tcPr>
          <w:p w14:paraId="15530D83" w14:textId="77777777" w:rsidR="00E072BD" w:rsidRPr="00CD3FBF" w:rsidRDefault="00E072BD" w:rsidP="00E072BD">
            <w:r w:rsidRPr="00CD3FBF">
              <w:t>Flow of Events</w:t>
            </w:r>
          </w:p>
        </w:tc>
        <w:tc>
          <w:tcPr>
            <w:tcW w:w="5806" w:type="dxa"/>
            <w:vAlign w:val="center"/>
          </w:tcPr>
          <w:p w14:paraId="2E3A1F27" w14:textId="77777777" w:rsidR="00E072BD" w:rsidRPr="00CD3FBF" w:rsidRDefault="00E072BD" w:rsidP="00E072BD">
            <w:r w:rsidRPr="00CD3FBF">
              <w:rPr>
                <w:rStyle w:val="Manh"/>
              </w:rPr>
              <w:t>Basic Flow:</w:t>
            </w:r>
            <w:r w:rsidRPr="00CD3FBF">
              <w:t xml:space="preserve"> Admin opens Reports &amp; Statistics → selects the required report → system retrieves and processes relevant data → results are displayed. Reports may include borrowed books, overdue books, most borrowed books, new Readers, and penalty revenue when implemented.</w:t>
            </w:r>
          </w:p>
        </w:tc>
      </w:tr>
    </w:tbl>
    <w:p w14:paraId="0831744C" w14:textId="77777777" w:rsidR="003B2010" w:rsidRPr="00CD3FBF" w:rsidRDefault="003B2010">
      <w:pPr>
        <w:spacing w:before="0" w:line="240" w:lineRule="auto"/>
        <w:ind w:firstLine="0"/>
        <w:jc w:val="left"/>
      </w:pPr>
    </w:p>
    <w:p w14:paraId="6C473829" w14:textId="77777777" w:rsidR="003B2010" w:rsidRPr="00CD3FBF" w:rsidRDefault="005A0B9B">
      <w:pPr>
        <w:pStyle w:val="u1"/>
        <w:rPr>
          <w:rFonts w:cs="Times New Roman"/>
        </w:rPr>
      </w:pPr>
      <w:bookmarkStart w:id="77" w:name="_Toc30222"/>
      <w:bookmarkStart w:id="78" w:name="_Toc15556"/>
      <w:r w:rsidRPr="00CD3FBF">
        <w:rPr>
          <w:rFonts w:cs="Times New Roman"/>
        </w:rPr>
        <w:t>SYSTEM DESIGN</w:t>
      </w:r>
      <w:bookmarkEnd w:id="77"/>
      <w:bookmarkEnd w:id="78"/>
    </w:p>
    <w:p w14:paraId="034271B6" w14:textId="77777777" w:rsidR="003B2010" w:rsidRPr="00CD3FBF" w:rsidRDefault="005A0B9B">
      <w:pPr>
        <w:pStyle w:val="u2"/>
        <w:rPr>
          <w:rFonts w:cs="Times New Roman"/>
        </w:rPr>
      </w:pPr>
      <w:bookmarkStart w:id="79" w:name="_Toc10305"/>
      <w:bookmarkStart w:id="80" w:name="_Toc6937"/>
      <w:r w:rsidRPr="00CD3FBF">
        <w:rPr>
          <w:rFonts w:cs="Times New Roman"/>
        </w:rPr>
        <w:t>System Overview</w:t>
      </w:r>
      <w:bookmarkEnd w:id="79"/>
      <w:bookmarkEnd w:id="80"/>
    </w:p>
    <w:p w14:paraId="27110D7D" w14:textId="77777777" w:rsidR="00DB6223" w:rsidRPr="00CD3FBF" w:rsidRDefault="00DB6223" w:rsidP="00DB6223">
      <w:pPr>
        <w:pStyle w:val="ThngthngWeb"/>
        <w:rPr>
          <w:sz w:val="26"/>
          <w:szCs w:val="26"/>
        </w:rPr>
      </w:pPr>
      <w:bookmarkStart w:id="81" w:name="_Toc7270"/>
      <w:r w:rsidRPr="00CD3FBF">
        <w:rPr>
          <w:sz w:val="26"/>
          <w:szCs w:val="26"/>
        </w:rPr>
        <w:t>## 3.1 SYSTEM OVERVIEW</w:t>
      </w:r>
    </w:p>
    <w:p w14:paraId="543F3AFE" w14:textId="77777777" w:rsidR="00DB6223" w:rsidRPr="00CD3FBF" w:rsidRDefault="00DB6223" w:rsidP="00DB6223">
      <w:pPr>
        <w:pStyle w:val="ThngthngWeb"/>
        <w:rPr>
          <w:sz w:val="26"/>
          <w:szCs w:val="26"/>
        </w:rPr>
      </w:pPr>
    </w:p>
    <w:p w14:paraId="18C7172A" w14:textId="77777777" w:rsidR="00DB6223" w:rsidRPr="00CD3FBF" w:rsidRDefault="00DB6223" w:rsidP="00DB6223">
      <w:pPr>
        <w:pStyle w:val="ThngthngWeb"/>
        <w:rPr>
          <w:sz w:val="26"/>
          <w:szCs w:val="26"/>
        </w:rPr>
      </w:pPr>
      <w:r w:rsidRPr="00CD3FBF">
        <w:rPr>
          <w:sz w:val="26"/>
          <w:szCs w:val="26"/>
        </w:rPr>
        <w:t>The **Library Management Application** is a mobile-based system designed to support the main activities of library management through Android devices. The application is developed using **Android Studio**, while **SQLite** is used as the local relational database for storing and managing application data.</w:t>
      </w:r>
    </w:p>
    <w:p w14:paraId="28D06786" w14:textId="77777777" w:rsidR="00DB6223" w:rsidRPr="00CD3FBF" w:rsidRDefault="00DB6223" w:rsidP="00DB6223">
      <w:pPr>
        <w:pStyle w:val="ThngthngWeb"/>
        <w:rPr>
          <w:sz w:val="26"/>
          <w:szCs w:val="26"/>
        </w:rPr>
      </w:pPr>
    </w:p>
    <w:p w14:paraId="5E203B2C" w14:textId="77777777" w:rsidR="00DB6223" w:rsidRPr="00CD3FBF" w:rsidRDefault="00DB6223" w:rsidP="00DB6223">
      <w:pPr>
        <w:pStyle w:val="ThngthngWeb"/>
        <w:rPr>
          <w:sz w:val="26"/>
          <w:szCs w:val="26"/>
        </w:rPr>
      </w:pPr>
      <w:r w:rsidRPr="00CD3FBF">
        <w:rPr>
          <w:sz w:val="26"/>
          <w:szCs w:val="26"/>
        </w:rPr>
        <w:t xml:space="preserve">The system is designed for two main user groups: **Reader** and **Admin/Librarian**. Each group is provided with different functions based on its responsibilities within the library. Readers mainly use the application to search for books, view detailed book information, reserve books, manage personal borrowing information, renew borrowed books, view fines, and access a digital library card. </w:t>
      </w:r>
      <w:r w:rsidRPr="00CD3FBF">
        <w:rPr>
          <w:sz w:val="26"/>
          <w:szCs w:val="26"/>
        </w:rPr>
        <w:lastRenderedPageBreak/>
        <w:t>Admin/Librarian users are responsible for managing books, processing borrowing and returning transactions, managing reservation requests, recording fines, maintaining user accounts, configuring library rules, and viewing reports and statistics.</w:t>
      </w:r>
    </w:p>
    <w:p w14:paraId="158AE95E" w14:textId="77777777" w:rsidR="00DB6223" w:rsidRPr="00CD3FBF" w:rsidRDefault="00DB6223" w:rsidP="00DB6223">
      <w:pPr>
        <w:pStyle w:val="ThngthngWeb"/>
        <w:rPr>
          <w:sz w:val="26"/>
          <w:szCs w:val="26"/>
        </w:rPr>
      </w:pPr>
    </w:p>
    <w:p w14:paraId="0D278196" w14:textId="77777777" w:rsidR="00DB6223" w:rsidRPr="00CD3FBF" w:rsidRDefault="00DB6223" w:rsidP="00DB6223">
      <w:pPr>
        <w:pStyle w:val="ThngthngWeb"/>
        <w:rPr>
          <w:sz w:val="26"/>
          <w:szCs w:val="26"/>
        </w:rPr>
      </w:pPr>
      <w:r w:rsidRPr="00CD3FBF">
        <w:rPr>
          <w:sz w:val="26"/>
          <w:szCs w:val="26"/>
        </w:rPr>
        <w:t>The authentication module allows users to log in before accessing protected functions. After a successful login, the system identifies the user role and displays the corresponding interface. This role-based approach helps ensure that each user can only access the functions relevant to their responsibilities.</w:t>
      </w:r>
    </w:p>
    <w:p w14:paraId="3FA30114" w14:textId="77777777" w:rsidR="00DB6223" w:rsidRPr="00CD3FBF" w:rsidRDefault="00DB6223" w:rsidP="00DB6223">
      <w:pPr>
        <w:pStyle w:val="ThngthngWeb"/>
        <w:rPr>
          <w:sz w:val="26"/>
          <w:szCs w:val="26"/>
        </w:rPr>
      </w:pPr>
    </w:p>
    <w:p w14:paraId="6B6D2ED6" w14:textId="77777777" w:rsidR="00DB6223" w:rsidRPr="00CD3FBF" w:rsidRDefault="00DB6223" w:rsidP="00DB6223">
      <w:pPr>
        <w:pStyle w:val="ThngthngWeb"/>
        <w:rPr>
          <w:sz w:val="26"/>
          <w:szCs w:val="26"/>
        </w:rPr>
      </w:pPr>
      <w:r w:rsidRPr="00CD3FBF">
        <w:rPr>
          <w:sz w:val="26"/>
          <w:szCs w:val="26"/>
        </w:rPr>
        <w:t>For Readers, the book searching module allows users to search books by title or author and filter results by category or publication year. After selecting a book, Readers can view information such as the book summary, number of pages, publisher, available quantity, and shelf location. If needed, the Reader can submit a reservation request for the selected book.</w:t>
      </w:r>
    </w:p>
    <w:p w14:paraId="56AAA806" w14:textId="77777777" w:rsidR="00DB6223" w:rsidRPr="00CD3FBF" w:rsidRDefault="00DB6223" w:rsidP="00DB6223">
      <w:pPr>
        <w:pStyle w:val="ThngthngWeb"/>
        <w:rPr>
          <w:sz w:val="26"/>
          <w:szCs w:val="26"/>
        </w:rPr>
      </w:pPr>
    </w:p>
    <w:p w14:paraId="6BFCD7C0" w14:textId="77777777" w:rsidR="00DB6223" w:rsidRPr="00CD3FBF" w:rsidRDefault="00DB6223" w:rsidP="00DB6223">
      <w:pPr>
        <w:pStyle w:val="ThngthngWeb"/>
        <w:rPr>
          <w:sz w:val="26"/>
          <w:szCs w:val="26"/>
        </w:rPr>
      </w:pPr>
      <w:r w:rsidRPr="00CD3FBF">
        <w:rPr>
          <w:sz w:val="26"/>
          <w:szCs w:val="26"/>
        </w:rPr>
        <w:t>The personal borrowing management module allows Readers to view the books they are currently borrowing, together with borrowing dates and due dates. Readers can also request a renewal when the book is eligible and no other Reader has reserved it. Optional functions allow Readers to view borrowing history, penalty information, and a digital library card represented by a QR code or barcode.</w:t>
      </w:r>
    </w:p>
    <w:p w14:paraId="5DEDDE54" w14:textId="77777777" w:rsidR="00DB6223" w:rsidRPr="00CD3FBF" w:rsidRDefault="00DB6223" w:rsidP="00DB6223">
      <w:pPr>
        <w:pStyle w:val="ThngthngWeb"/>
        <w:rPr>
          <w:sz w:val="26"/>
          <w:szCs w:val="26"/>
        </w:rPr>
      </w:pPr>
    </w:p>
    <w:p w14:paraId="097726D8" w14:textId="77777777" w:rsidR="00DB6223" w:rsidRPr="00CD3FBF" w:rsidRDefault="00DB6223" w:rsidP="00DB6223">
      <w:pPr>
        <w:pStyle w:val="ThngthngWeb"/>
        <w:rPr>
          <w:sz w:val="26"/>
          <w:szCs w:val="26"/>
        </w:rPr>
      </w:pPr>
      <w:r w:rsidRPr="00CD3FBF">
        <w:rPr>
          <w:sz w:val="26"/>
          <w:szCs w:val="26"/>
        </w:rPr>
        <w:t xml:space="preserve">For Admin/Librarian users, the book management module supports creating, updating, and deleting book information, as well as updating book quantities and classifications. The borrowing module allows staff to scan the Reader card and book barcode, validate borrowing conditions, create a borrowing record, and update book </w:t>
      </w:r>
      <w:r w:rsidRPr="00CD3FBF">
        <w:rPr>
          <w:sz w:val="26"/>
          <w:szCs w:val="26"/>
        </w:rPr>
        <w:lastRenderedPageBreak/>
        <w:t>availability. The returning module allows staff to confirm returned books and record their physical condition as normal, damaged, or lost.</w:t>
      </w:r>
    </w:p>
    <w:p w14:paraId="3B19D648" w14:textId="77777777" w:rsidR="00DB6223" w:rsidRPr="00CD3FBF" w:rsidRDefault="00DB6223" w:rsidP="00DB6223">
      <w:pPr>
        <w:pStyle w:val="ThngthngWeb"/>
        <w:rPr>
          <w:sz w:val="26"/>
          <w:szCs w:val="26"/>
        </w:rPr>
      </w:pPr>
    </w:p>
    <w:p w14:paraId="693E4944" w14:textId="77777777" w:rsidR="00DB6223" w:rsidRPr="00CD3FBF" w:rsidRDefault="00DB6223" w:rsidP="00DB6223">
      <w:pPr>
        <w:pStyle w:val="ThngthngWeb"/>
        <w:rPr>
          <w:sz w:val="26"/>
          <w:szCs w:val="26"/>
        </w:rPr>
      </w:pPr>
      <w:r w:rsidRPr="00CD3FBF">
        <w:rPr>
          <w:sz w:val="26"/>
          <w:szCs w:val="26"/>
        </w:rPr>
        <w:t>The reservation management module allows Admin/Librarian users to review reservation requests submitted by Readers and approve or reject them. The system also provides functions for managing Reader and staff accounts, maintaining book categories and storage locations, configuring borrowing policies, and recording fines when necessary.</w:t>
      </w:r>
    </w:p>
    <w:p w14:paraId="158DAFFD" w14:textId="77777777" w:rsidR="00DB6223" w:rsidRPr="00CD3FBF" w:rsidRDefault="00DB6223" w:rsidP="00DB6223">
      <w:pPr>
        <w:pStyle w:val="ThngthngWeb"/>
        <w:rPr>
          <w:sz w:val="26"/>
          <w:szCs w:val="26"/>
        </w:rPr>
      </w:pPr>
    </w:p>
    <w:p w14:paraId="77A5412B" w14:textId="77777777" w:rsidR="00DB6223" w:rsidRPr="00CD3FBF" w:rsidRDefault="00DB6223" w:rsidP="00DB6223">
      <w:pPr>
        <w:pStyle w:val="ThngthngWeb"/>
        <w:rPr>
          <w:sz w:val="26"/>
          <w:szCs w:val="26"/>
        </w:rPr>
      </w:pPr>
      <w:r w:rsidRPr="00CD3FBF">
        <w:rPr>
          <w:sz w:val="26"/>
          <w:szCs w:val="26"/>
        </w:rPr>
        <w:t>The reporting and statistical functions provide information about current library operations, including the number of borrowed books, overdue books, most frequently borrowed books, and newly registered Readers. Optional reporting can also include penalty revenue.</w:t>
      </w:r>
    </w:p>
    <w:p w14:paraId="19C1FAAC" w14:textId="77777777" w:rsidR="00DB6223" w:rsidRPr="00CD3FBF" w:rsidRDefault="00DB6223" w:rsidP="00DB6223">
      <w:pPr>
        <w:pStyle w:val="ThngthngWeb"/>
        <w:rPr>
          <w:sz w:val="26"/>
          <w:szCs w:val="26"/>
        </w:rPr>
      </w:pPr>
    </w:p>
    <w:p w14:paraId="41BA4943" w14:textId="77777777" w:rsidR="003B2010" w:rsidRPr="00CD3FBF" w:rsidRDefault="00DB6223" w:rsidP="00DB6223">
      <w:pPr>
        <w:pStyle w:val="ThngthngWeb"/>
        <w:rPr>
          <w:sz w:val="26"/>
          <w:szCs w:val="26"/>
        </w:rPr>
      </w:pPr>
      <w:r w:rsidRPr="00CD3FBF">
        <w:rPr>
          <w:sz w:val="26"/>
          <w:szCs w:val="26"/>
        </w:rPr>
        <w:t>Overall, the **Library Management Application** integrates Reader services and library management operations into a centralized Android application. By using Android Studio for application development and SQLite for data storage, the system provides a structured solution suitable for managing the core functions of a library in an academic project environment.</w:t>
      </w:r>
    </w:p>
    <w:p w14:paraId="229972B2" w14:textId="77777777" w:rsidR="003B2010" w:rsidRPr="00CD3FBF" w:rsidRDefault="005A0B9B">
      <w:pPr>
        <w:pStyle w:val="u2"/>
        <w:rPr>
          <w:rFonts w:cs="Times New Roman"/>
        </w:rPr>
      </w:pPr>
      <w:bookmarkStart w:id="82" w:name="_Toc1561"/>
      <w:r w:rsidRPr="00CD3FBF">
        <w:rPr>
          <w:rFonts w:cs="Times New Roman"/>
        </w:rPr>
        <w:t>Database Design</w:t>
      </w:r>
      <w:bookmarkEnd w:id="81"/>
      <w:bookmarkEnd w:id="82"/>
    </w:p>
    <w:p w14:paraId="73D1EAF5" w14:textId="77777777" w:rsidR="00DB6223" w:rsidRPr="00CD3FBF" w:rsidRDefault="00DB6223" w:rsidP="00DB6223">
      <w:pPr>
        <w:spacing w:before="100" w:beforeAutospacing="1" w:after="100" w:afterAutospacing="1" w:line="240" w:lineRule="auto"/>
        <w:ind w:firstLine="0"/>
        <w:jc w:val="left"/>
        <w:rPr>
          <w:sz w:val="24"/>
          <w:szCs w:val="24"/>
        </w:rPr>
      </w:pPr>
      <w:bookmarkStart w:id="83" w:name="_Toc13423"/>
      <w:bookmarkStart w:id="84" w:name="_Toc11026"/>
      <w:r w:rsidRPr="00CD3FBF">
        <w:rPr>
          <w:sz w:val="24"/>
          <w:szCs w:val="24"/>
        </w:rPr>
        <w:t xml:space="preserve">Database design is an important part of the </w:t>
      </w:r>
      <w:r w:rsidRPr="00CD3FBF">
        <w:rPr>
          <w:b/>
          <w:bCs/>
          <w:sz w:val="24"/>
          <w:szCs w:val="24"/>
        </w:rPr>
        <w:t>Library Management Application</w:t>
      </w:r>
      <w:r w:rsidRPr="00CD3FBF">
        <w:rPr>
          <w:sz w:val="24"/>
          <w:szCs w:val="24"/>
        </w:rPr>
        <w:t xml:space="preserve"> because the system needs to store and manage different types of information, including users, books, borrowing transactions, reservations, fines, notifications, and system configurations. A well-structured database helps ensure that data is stored consistently and can be retrieved efficiently by the mobile application.</w:t>
      </w:r>
    </w:p>
    <w:p w14:paraId="572FA01B"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t xml:space="preserve">The system uses </w:t>
      </w:r>
      <w:r w:rsidRPr="00CD3FBF">
        <w:rPr>
          <w:b/>
          <w:bCs/>
          <w:sz w:val="24"/>
          <w:szCs w:val="24"/>
        </w:rPr>
        <w:t>SQLite</w:t>
      </w:r>
      <w:r w:rsidRPr="00CD3FBF">
        <w:rPr>
          <w:sz w:val="24"/>
          <w:szCs w:val="24"/>
        </w:rPr>
        <w:t xml:space="preserve"> as its relational database. SQLite is suitable for this project because it can be integrated directly into an Android application without requiring a separate database server. This simplifies the development, testing, and deployment process in Android Studio.</w:t>
      </w:r>
    </w:p>
    <w:p w14:paraId="591E0340"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lastRenderedPageBreak/>
        <w:t>The database is designed based on the main functional requirements of the system. User-related data is stored to support authentication, profile management, role identification, and account status control. Book-related data contains information such as title, author, category, publisher, publication year, number of pages, available quantity, and storage location.</w:t>
      </w:r>
    </w:p>
    <w:p w14:paraId="6F6F871D"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t>Borrowing information is stored separately so that the system can track which Reader has borrowed which book, the borrowing date, due date, return date, and current borrowing status. Reservation data is also maintained to support the book reservation feature, allowing Readers to request a book before borrowing it.</w:t>
      </w:r>
    </w:p>
    <w:p w14:paraId="249F4DB6"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t>The database additionally stores fine information for overdue, damaged, or lost books. This information can be associated with the corresponding borrowing transaction and Reader account. System configuration data is used to maintain library regulations such as the maximum number of borrowing days, the maximum number of books that can be borrowed, and the fine rate per day.</w:t>
      </w:r>
    </w:p>
    <w:p w14:paraId="0E75016F"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t>Relationships between tables are established using primary keys and foreign keys. These relationships help maintain data integrity and allow the application to connect related information, such as linking a borrowing transaction to a specific Reader and Book, or associating a reservation request with a particular Reader and selected Book.</w:t>
      </w:r>
    </w:p>
    <w:p w14:paraId="39C4A949" w14:textId="77777777" w:rsidR="00DB6223" w:rsidRPr="00CD3FBF" w:rsidRDefault="00DB6223" w:rsidP="00DB6223">
      <w:pPr>
        <w:spacing w:before="100" w:beforeAutospacing="1" w:after="100" w:afterAutospacing="1" w:line="240" w:lineRule="auto"/>
        <w:ind w:firstLine="0"/>
        <w:jc w:val="left"/>
        <w:rPr>
          <w:sz w:val="24"/>
          <w:szCs w:val="24"/>
        </w:rPr>
      </w:pPr>
      <w:r w:rsidRPr="00CD3FBF">
        <w:rPr>
          <w:sz w:val="24"/>
          <w:szCs w:val="24"/>
        </w:rPr>
        <w:t>The database structure is designed to support the main operations of the application, including user authentication, book searching, book detail viewing, reservation processing, borrowing and returning management, fine recording, and report generation.</w:t>
      </w:r>
    </w:p>
    <w:p w14:paraId="489F2492" w14:textId="77777777" w:rsidR="003B2010" w:rsidRPr="00CD3FBF" w:rsidRDefault="005A0B9B">
      <w:pPr>
        <w:pStyle w:val="u3"/>
        <w:rPr>
          <w:rFonts w:cs="Times New Roman"/>
        </w:rPr>
      </w:pPr>
      <w:r w:rsidRPr="00CD3FBF">
        <w:rPr>
          <w:rFonts w:cs="Times New Roman"/>
        </w:rPr>
        <w:t>Entity Relationship Diagram (ERD)</w:t>
      </w:r>
      <w:bookmarkEnd w:id="83"/>
      <w:bookmarkEnd w:id="84"/>
    </w:p>
    <w:p w14:paraId="1C4AC0B8" w14:textId="77777777" w:rsidR="003B2010" w:rsidRPr="00CD3FBF" w:rsidRDefault="00166D24">
      <w:pPr>
        <w:pStyle w:val="ThngthngWeb"/>
        <w:ind w:firstLine="0"/>
        <w:rPr>
          <w:b/>
          <w:bCs/>
          <w:sz w:val="26"/>
          <w:szCs w:val="26"/>
        </w:rPr>
      </w:pPr>
      <w:r w:rsidRPr="00CD3FBF">
        <w:rPr>
          <w:b/>
          <w:bCs/>
          <w:noProof/>
          <w:sz w:val="26"/>
          <w:szCs w:val="26"/>
        </w:rPr>
        <w:drawing>
          <wp:inline distT="0" distB="0" distL="0" distR="0" wp14:anchorId="4DC613B2" wp14:editId="42EE7825">
            <wp:extent cx="5577840" cy="371856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77840" cy="3718560"/>
                    </a:xfrm>
                    <a:prstGeom prst="rect">
                      <a:avLst/>
                    </a:prstGeom>
                    <a:noFill/>
                    <a:ln>
                      <a:noFill/>
                    </a:ln>
                  </pic:spPr>
                </pic:pic>
              </a:graphicData>
            </a:graphic>
          </wp:inline>
        </w:drawing>
      </w:r>
    </w:p>
    <w:p w14:paraId="7AD017D9" w14:textId="77777777" w:rsidR="003B2010" w:rsidRPr="00CD3FBF" w:rsidRDefault="005A0B9B">
      <w:pPr>
        <w:pStyle w:val="Chuthich"/>
        <w:rPr>
          <w:b/>
          <w:szCs w:val="26"/>
          <w:lang w:val="vi-VN"/>
        </w:rPr>
      </w:pPr>
      <w:r w:rsidRPr="00CD3FBF">
        <w:lastRenderedPageBreak/>
        <w:t>Image</w:t>
      </w:r>
      <w:bookmarkStart w:id="85" w:name="_Toc14604"/>
      <w:bookmarkStart w:id="86" w:name="_Toc7628"/>
      <w:r w:rsidR="00CD3FBF" w:rsidRPr="00CD3FBF">
        <w:t>(</w:t>
      </w:r>
      <w:proofErr w:type="spellStart"/>
      <w:r w:rsidR="00CD3FBF" w:rsidRPr="00CD3FBF">
        <w:t>điền</w:t>
      </w:r>
      <w:proofErr w:type="spellEnd"/>
      <w:r w:rsidR="00CD3FBF" w:rsidRPr="00CD3FBF">
        <w:t xml:space="preserve"> </w:t>
      </w:r>
      <w:proofErr w:type="spellStart"/>
      <w:r w:rsidR="00CD3FBF" w:rsidRPr="00CD3FBF">
        <w:t>số</w:t>
      </w:r>
      <w:proofErr w:type="spellEnd"/>
      <w:r w:rsidR="00CD3FBF" w:rsidRPr="00CD3FBF">
        <w:t>)</w:t>
      </w:r>
      <w:r w:rsidRPr="00CD3FBF">
        <w:rPr>
          <w:lang w:val="vi-VN"/>
        </w:rPr>
        <w:t>.</w:t>
      </w:r>
      <w:r w:rsidR="00CD3FBF" w:rsidRPr="00CD3FBF">
        <w:t xml:space="preserve"> </w:t>
      </w:r>
      <w:proofErr w:type="spellStart"/>
      <w:r w:rsidRPr="00CD3FBF">
        <w:rPr>
          <w:lang w:val="vi-VN"/>
        </w:rPr>
        <w:t>Entity</w:t>
      </w:r>
      <w:proofErr w:type="spellEnd"/>
      <w:r w:rsidRPr="00CD3FBF">
        <w:rPr>
          <w:lang w:val="vi-VN"/>
        </w:rPr>
        <w:t xml:space="preserve"> </w:t>
      </w:r>
      <w:proofErr w:type="spellStart"/>
      <w:r w:rsidRPr="00CD3FBF">
        <w:rPr>
          <w:lang w:val="vi-VN"/>
        </w:rPr>
        <w:t>Relationship</w:t>
      </w:r>
      <w:proofErr w:type="spellEnd"/>
      <w:r w:rsidRPr="00CD3FBF">
        <w:rPr>
          <w:lang w:val="vi-VN"/>
        </w:rPr>
        <w:t xml:space="preserve"> </w:t>
      </w:r>
      <w:proofErr w:type="spellStart"/>
      <w:r w:rsidRPr="00CD3FBF">
        <w:rPr>
          <w:lang w:val="vi-VN"/>
        </w:rPr>
        <w:t>Diagram</w:t>
      </w:r>
      <w:bookmarkEnd w:id="85"/>
      <w:bookmarkEnd w:id="86"/>
      <w:proofErr w:type="spellEnd"/>
    </w:p>
    <w:p w14:paraId="1C2FEB33" w14:textId="77777777" w:rsidR="003B2010" w:rsidRPr="00CD3FBF" w:rsidRDefault="005A0B9B">
      <w:pPr>
        <w:pStyle w:val="u3"/>
        <w:rPr>
          <w:rFonts w:cs="Times New Roman"/>
        </w:rPr>
      </w:pPr>
      <w:bookmarkStart w:id="87" w:name="_Toc4316"/>
      <w:bookmarkStart w:id="88" w:name="_Toc25197"/>
      <w:r w:rsidRPr="00CD3FBF">
        <w:rPr>
          <w:rFonts w:cs="Times New Roman"/>
        </w:rPr>
        <w:t>Database Tables Description</w:t>
      </w:r>
      <w:bookmarkEnd w:id="87"/>
      <w:bookmarkEnd w:id="88"/>
    </w:p>
    <w:p w14:paraId="755ED7AB" w14:textId="77777777" w:rsidR="003B2010" w:rsidRPr="00CD3FBF" w:rsidRDefault="005A0B9B">
      <w:pPr>
        <w:pStyle w:val="Chuthich"/>
        <w:ind w:firstLineChars="1139" w:firstLine="2961"/>
        <w:jc w:val="both"/>
        <w:rPr>
          <w:lang w:val="vi-VN"/>
        </w:rPr>
      </w:pPr>
      <w:proofErr w:type="spellStart"/>
      <w:r w:rsidRPr="00CD3FBF">
        <w:rPr>
          <w:lang w:val="vi-VN"/>
        </w:rPr>
        <w:t>Table</w:t>
      </w:r>
      <w:proofErr w:type="spellEnd"/>
      <w:r w:rsidRPr="00CD3FBF">
        <w:rPr>
          <w:lang w:val="vi-VN"/>
        </w:rPr>
        <w:t xml:space="preserve"> </w:t>
      </w:r>
      <w:fldSimple w:instr=" SEQ Table \* ARABIC ">
        <w:r w:rsidRPr="00CD3FBF">
          <w:t>18</w:t>
        </w:r>
      </w:fldSimple>
      <w:bookmarkStart w:id="89" w:name="_Toc3289"/>
      <w:bookmarkStart w:id="90" w:name="_Toc27605"/>
      <w:r w:rsidRPr="00CD3FBF">
        <w:rPr>
          <w:lang w:val="vi-VN"/>
        </w:rPr>
        <w:t>.</w:t>
      </w:r>
      <w:proofErr w:type="spellStart"/>
      <w:r w:rsidRPr="00CD3FBF">
        <w:rPr>
          <w:lang w:val="vi-VN"/>
        </w:rPr>
        <w:t>Description</w:t>
      </w:r>
      <w:proofErr w:type="spellEnd"/>
      <w:r w:rsidRPr="00CD3FBF">
        <w:rPr>
          <w:lang w:val="vi-VN"/>
        </w:rPr>
        <w:t xml:space="preserve"> </w:t>
      </w:r>
      <w:proofErr w:type="spellStart"/>
      <w:r w:rsidRPr="00CD3FBF">
        <w:rPr>
          <w:lang w:val="vi-VN"/>
        </w:rPr>
        <w:t>Table</w:t>
      </w:r>
      <w:bookmarkEnd w:id="89"/>
      <w:bookmarkEnd w:id="90"/>
      <w:proofErr w:type="spellEnd"/>
    </w:p>
    <w:tbl>
      <w:tblPr>
        <w:tblStyle w:val="LiBang"/>
        <w:tblW w:w="9002" w:type="dxa"/>
        <w:tblLayout w:type="fixed"/>
        <w:tblLook w:val="04A0" w:firstRow="1" w:lastRow="0" w:firstColumn="1" w:lastColumn="0" w:noHBand="0" w:noVBand="1"/>
      </w:tblPr>
      <w:tblGrid>
        <w:gridCol w:w="2188"/>
        <w:gridCol w:w="4137"/>
        <w:gridCol w:w="2677"/>
      </w:tblGrid>
      <w:tr w:rsidR="00CD3FBF" w:rsidRPr="00CD3FBF" w14:paraId="2D64BE2E" w14:textId="77777777" w:rsidTr="00CD3FBF">
        <w:tc>
          <w:tcPr>
            <w:tcW w:w="2188" w:type="dxa"/>
            <w:vAlign w:val="center"/>
          </w:tcPr>
          <w:p w14:paraId="5284BAA6" w14:textId="77777777" w:rsidR="00CD3FBF" w:rsidRPr="00CD3FBF" w:rsidRDefault="00CD3FBF" w:rsidP="00CD3FBF">
            <w:pPr>
              <w:spacing w:before="0" w:line="240" w:lineRule="auto"/>
              <w:ind w:firstLine="0"/>
              <w:jc w:val="center"/>
              <w:rPr>
                <w:b/>
                <w:bCs/>
              </w:rPr>
            </w:pPr>
            <w:r w:rsidRPr="00CD3FBF">
              <w:rPr>
                <w:rStyle w:val="Manh"/>
              </w:rPr>
              <w:t>Table Name</w:t>
            </w:r>
          </w:p>
        </w:tc>
        <w:tc>
          <w:tcPr>
            <w:tcW w:w="4137" w:type="dxa"/>
            <w:vAlign w:val="center"/>
          </w:tcPr>
          <w:p w14:paraId="48F95223" w14:textId="77777777" w:rsidR="00CD3FBF" w:rsidRPr="00CD3FBF" w:rsidRDefault="00CD3FBF" w:rsidP="00CD3FBF">
            <w:pPr>
              <w:jc w:val="center"/>
              <w:rPr>
                <w:b/>
                <w:bCs/>
              </w:rPr>
            </w:pPr>
            <w:r w:rsidRPr="00CD3FBF">
              <w:rPr>
                <w:rStyle w:val="Manh"/>
              </w:rPr>
              <w:t>Description</w:t>
            </w:r>
          </w:p>
        </w:tc>
        <w:tc>
          <w:tcPr>
            <w:tcW w:w="2677" w:type="dxa"/>
            <w:vAlign w:val="center"/>
          </w:tcPr>
          <w:p w14:paraId="1FD0EEC5" w14:textId="77777777" w:rsidR="00CD3FBF" w:rsidRPr="00CD3FBF" w:rsidRDefault="00CD3FBF" w:rsidP="00CD3FBF">
            <w:pPr>
              <w:jc w:val="center"/>
              <w:rPr>
                <w:b/>
                <w:bCs/>
              </w:rPr>
            </w:pPr>
            <w:r w:rsidRPr="00CD3FBF">
              <w:rPr>
                <w:rStyle w:val="Manh"/>
              </w:rPr>
              <w:t>Key Attributes</w:t>
            </w:r>
          </w:p>
        </w:tc>
      </w:tr>
      <w:tr w:rsidR="00CD3FBF" w:rsidRPr="00CD3FBF" w14:paraId="5BBE9437" w14:textId="77777777" w:rsidTr="00CD3FBF">
        <w:tc>
          <w:tcPr>
            <w:tcW w:w="2188" w:type="dxa"/>
            <w:vAlign w:val="center"/>
          </w:tcPr>
          <w:p w14:paraId="0CE0B08C" w14:textId="77777777" w:rsidR="00CD3FBF" w:rsidRPr="00CD3FBF" w:rsidRDefault="00CD3FBF" w:rsidP="00CD3FBF">
            <w:pPr>
              <w:jc w:val="left"/>
            </w:pPr>
            <w:r w:rsidRPr="00CD3FBF">
              <w:rPr>
                <w:rStyle w:val="Manh"/>
              </w:rPr>
              <w:t>admin</w:t>
            </w:r>
          </w:p>
        </w:tc>
        <w:tc>
          <w:tcPr>
            <w:tcW w:w="4137" w:type="dxa"/>
            <w:vAlign w:val="center"/>
          </w:tcPr>
          <w:p w14:paraId="22E1A96D" w14:textId="77777777" w:rsidR="00CD3FBF" w:rsidRPr="00CD3FBF" w:rsidRDefault="00CD3FBF" w:rsidP="00CD3FBF">
            <w:r w:rsidRPr="00CD3FBF">
              <w:t>Stores account information of administrators and librarians who manage library operations, including authentication information and account status.</w:t>
            </w:r>
          </w:p>
        </w:tc>
        <w:tc>
          <w:tcPr>
            <w:tcW w:w="2677" w:type="dxa"/>
            <w:vAlign w:val="center"/>
          </w:tcPr>
          <w:p w14:paraId="462D87C6"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r w:rsidRPr="00CD3FBF">
              <w:rPr>
                <w:rStyle w:val="MaHTML"/>
                <w:rFonts w:ascii="Times New Roman" w:hAnsi="Times New Roman" w:cs="Times New Roman"/>
                <w:sz w:val="26"/>
                <w:szCs w:val="26"/>
              </w:rPr>
              <w:t>email</w:t>
            </w:r>
            <w:r w:rsidRPr="00CD3FBF">
              <w:br/>
            </w:r>
            <w:r w:rsidRPr="00CD3FBF">
              <w:br/>
              <w:t xml:space="preserve">- </w:t>
            </w:r>
            <w:proofErr w:type="spellStart"/>
            <w:r w:rsidRPr="00CD3FBF">
              <w:rPr>
                <w:rStyle w:val="MaHTML"/>
                <w:rFonts w:ascii="Times New Roman" w:hAnsi="Times New Roman" w:cs="Times New Roman"/>
                <w:sz w:val="26"/>
                <w:szCs w:val="26"/>
              </w:rPr>
              <w:t>password_hash</w:t>
            </w:r>
            <w:proofErr w:type="spellEnd"/>
            <w:r w:rsidRPr="00CD3FBF">
              <w:br/>
            </w:r>
            <w:r w:rsidRPr="00CD3FBF">
              <w:br/>
              <w:t xml:space="preserve">- </w:t>
            </w:r>
            <w:proofErr w:type="spellStart"/>
            <w:r w:rsidRPr="00CD3FBF">
              <w:rPr>
                <w:rStyle w:val="MaHTML"/>
                <w:rFonts w:ascii="Times New Roman" w:hAnsi="Times New Roman" w:cs="Times New Roman"/>
                <w:sz w:val="26"/>
                <w:szCs w:val="26"/>
              </w:rPr>
              <w:t>full_name</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p>
        </w:tc>
      </w:tr>
      <w:tr w:rsidR="00CD3FBF" w:rsidRPr="00CD3FBF" w14:paraId="572E7581" w14:textId="77777777" w:rsidTr="00CD3FBF">
        <w:tc>
          <w:tcPr>
            <w:tcW w:w="2188" w:type="dxa"/>
            <w:vAlign w:val="center"/>
          </w:tcPr>
          <w:p w14:paraId="3948E14A" w14:textId="77777777" w:rsidR="00CD3FBF" w:rsidRPr="00CD3FBF" w:rsidRDefault="00CD3FBF" w:rsidP="00CD3FBF">
            <w:r w:rsidRPr="00CD3FBF">
              <w:rPr>
                <w:rStyle w:val="Manh"/>
              </w:rPr>
              <w:t>customers</w:t>
            </w:r>
          </w:p>
        </w:tc>
        <w:tc>
          <w:tcPr>
            <w:tcW w:w="4137" w:type="dxa"/>
            <w:vAlign w:val="center"/>
          </w:tcPr>
          <w:p w14:paraId="3BF7AF85" w14:textId="77777777" w:rsidR="00CD3FBF" w:rsidRPr="00CD3FBF" w:rsidRDefault="00CD3FBF" w:rsidP="00CD3FBF">
            <w:r w:rsidRPr="00CD3FBF">
              <w:t>Stores account and personal information of Readers, including contact details, profile information, account status, and timestamps.</w:t>
            </w:r>
          </w:p>
        </w:tc>
        <w:tc>
          <w:tcPr>
            <w:tcW w:w="2677" w:type="dxa"/>
            <w:vAlign w:val="center"/>
          </w:tcPr>
          <w:p w14:paraId="281560C7"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r w:rsidRPr="00CD3FBF">
              <w:rPr>
                <w:rStyle w:val="MaHTML"/>
                <w:rFonts w:ascii="Times New Roman" w:hAnsi="Times New Roman" w:cs="Times New Roman"/>
                <w:sz w:val="26"/>
                <w:szCs w:val="26"/>
              </w:rPr>
              <w:t>email</w:t>
            </w:r>
            <w:r w:rsidRPr="00CD3FBF">
              <w:br/>
            </w:r>
            <w:r w:rsidRPr="00CD3FBF">
              <w:br/>
              <w:t xml:space="preserve">- </w:t>
            </w:r>
            <w:proofErr w:type="spellStart"/>
            <w:r w:rsidRPr="00CD3FBF">
              <w:rPr>
                <w:rStyle w:val="MaHTML"/>
                <w:rFonts w:ascii="Times New Roman" w:hAnsi="Times New Roman" w:cs="Times New Roman"/>
                <w:sz w:val="26"/>
                <w:szCs w:val="26"/>
              </w:rPr>
              <w:t>password_hash</w:t>
            </w:r>
            <w:proofErr w:type="spellEnd"/>
            <w:r w:rsidRPr="00CD3FBF">
              <w:br/>
            </w:r>
            <w:r w:rsidRPr="00CD3FBF">
              <w:br/>
              <w:t xml:space="preserve">- </w:t>
            </w:r>
            <w:proofErr w:type="spellStart"/>
            <w:r w:rsidRPr="00CD3FBF">
              <w:rPr>
                <w:rStyle w:val="MaHTML"/>
                <w:rFonts w:ascii="Times New Roman" w:hAnsi="Times New Roman" w:cs="Times New Roman"/>
                <w:sz w:val="26"/>
                <w:szCs w:val="26"/>
              </w:rPr>
              <w:t>full_name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phone_number</w:t>
            </w:r>
            <w:proofErr w:type="spellEnd"/>
            <w:r w:rsidRPr="00CD3FBF">
              <w:br/>
            </w:r>
            <w:r w:rsidRPr="00CD3FBF">
              <w:br/>
              <w:t xml:space="preserve">- </w:t>
            </w:r>
            <w:proofErr w:type="spellStart"/>
            <w:r w:rsidRPr="00CD3FBF">
              <w:rPr>
                <w:rStyle w:val="MaHTML"/>
                <w:rFonts w:ascii="Times New Roman" w:hAnsi="Times New Roman" w:cs="Times New Roman"/>
                <w:sz w:val="26"/>
                <w:szCs w:val="26"/>
              </w:rPr>
              <w:t>avatar_url</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lastRenderedPageBreak/>
              <w:br/>
              <w:t xml:space="preserve">- </w:t>
            </w:r>
            <w:proofErr w:type="spellStart"/>
            <w:r w:rsidRPr="00CD3FBF">
              <w:rPr>
                <w:rStyle w:val="MaHTML"/>
                <w:rFonts w:ascii="Times New Roman" w:hAnsi="Times New Roman" w:cs="Times New Roman"/>
                <w:sz w:val="26"/>
                <w:szCs w:val="26"/>
              </w:rPr>
              <w:t>created_at</w:t>
            </w:r>
            <w:proofErr w:type="spellEnd"/>
            <w:r w:rsidRPr="00CD3FBF">
              <w:br/>
            </w:r>
            <w:r w:rsidRPr="00CD3FBF">
              <w:br/>
              <w:t xml:space="preserve">- </w:t>
            </w:r>
            <w:proofErr w:type="spellStart"/>
            <w:r w:rsidRPr="00CD3FBF">
              <w:rPr>
                <w:rStyle w:val="MaHTML"/>
                <w:rFonts w:ascii="Times New Roman" w:hAnsi="Times New Roman" w:cs="Times New Roman"/>
                <w:sz w:val="26"/>
                <w:szCs w:val="26"/>
              </w:rPr>
              <w:t>updated_at</w:t>
            </w:r>
            <w:proofErr w:type="spellEnd"/>
          </w:p>
        </w:tc>
      </w:tr>
      <w:tr w:rsidR="00CD3FBF" w:rsidRPr="00CD3FBF" w14:paraId="7B385304" w14:textId="77777777" w:rsidTr="00CD3FBF">
        <w:tc>
          <w:tcPr>
            <w:tcW w:w="2188" w:type="dxa"/>
            <w:vAlign w:val="center"/>
          </w:tcPr>
          <w:p w14:paraId="2C5EAD15" w14:textId="77777777" w:rsidR="00CD3FBF" w:rsidRPr="00CD3FBF" w:rsidRDefault="00CD3FBF" w:rsidP="00CD3FBF">
            <w:r w:rsidRPr="00CD3FBF">
              <w:rPr>
                <w:rStyle w:val="Manh"/>
              </w:rPr>
              <w:lastRenderedPageBreak/>
              <w:t>notifications</w:t>
            </w:r>
          </w:p>
        </w:tc>
        <w:tc>
          <w:tcPr>
            <w:tcW w:w="4137" w:type="dxa"/>
            <w:vAlign w:val="center"/>
          </w:tcPr>
          <w:p w14:paraId="4722C297" w14:textId="77777777" w:rsidR="00CD3FBF" w:rsidRPr="00CD3FBF" w:rsidRDefault="00CD3FBF" w:rsidP="00CD3FBF">
            <w:r w:rsidRPr="00CD3FBF">
              <w:t>Stores notifications sent to Readers or Admin/Librarian users, including notification content and reading status.</w:t>
            </w:r>
          </w:p>
        </w:tc>
        <w:tc>
          <w:tcPr>
            <w:tcW w:w="2677" w:type="dxa"/>
            <w:vAlign w:val="center"/>
          </w:tcPr>
          <w:p w14:paraId="1B8FEB08"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admin_id</w:t>
            </w:r>
            <w:proofErr w:type="spellEnd"/>
            <w:r w:rsidRPr="00CD3FBF">
              <w:t xml:space="preserve"> (Foreign Key → admin)</w:t>
            </w:r>
            <w:r w:rsidRPr="00CD3FBF">
              <w:br/>
            </w:r>
            <w:r w:rsidRPr="00CD3FBF">
              <w:br/>
              <w:t xml:space="preserve">- </w:t>
            </w:r>
            <w:r w:rsidRPr="00CD3FBF">
              <w:rPr>
                <w:rStyle w:val="MaHTML"/>
                <w:rFonts w:ascii="Times New Roman" w:hAnsi="Times New Roman" w:cs="Times New Roman"/>
                <w:sz w:val="26"/>
                <w:szCs w:val="26"/>
              </w:rPr>
              <w:t>title</w:t>
            </w:r>
            <w:r w:rsidRPr="00CD3FBF">
              <w:br/>
            </w:r>
            <w:r w:rsidRPr="00CD3FBF">
              <w:br/>
              <w:t xml:space="preserve">- </w:t>
            </w:r>
            <w:r w:rsidRPr="00CD3FBF">
              <w:rPr>
                <w:rStyle w:val="MaHTML"/>
                <w:rFonts w:ascii="Times New Roman" w:hAnsi="Times New Roman" w:cs="Times New Roman"/>
                <w:sz w:val="26"/>
                <w:szCs w:val="26"/>
              </w:rPr>
              <w:t>content</w:t>
            </w:r>
            <w:r w:rsidRPr="00CD3FBF">
              <w:br/>
            </w:r>
            <w:r w:rsidRPr="00CD3FBF">
              <w:br/>
              <w:t xml:space="preserve">- </w:t>
            </w:r>
            <w:proofErr w:type="spellStart"/>
            <w:r w:rsidRPr="00CD3FBF">
              <w:rPr>
                <w:rStyle w:val="MaHTML"/>
                <w:rFonts w:ascii="Times New Roman" w:hAnsi="Times New Roman" w:cs="Times New Roman"/>
                <w:sz w:val="26"/>
                <w:szCs w:val="26"/>
              </w:rPr>
              <w:t>is_read</w:t>
            </w:r>
            <w:proofErr w:type="spellEnd"/>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p>
        </w:tc>
      </w:tr>
      <w:tr w:rsidR="00CD3FBF" w:rsidRPr="00CD3FBF" w14:paraId="20C87EDD" w14:textId="77777777" w:rsidTr="00CD3FBF">
        <w:tc>
          <w:tcPr>
            <w:tcW w:w="2188" w:type="dxa"/>
            <w:vAlign w:val="center"/>
          </w:tcPr>
          <w:p w14:paraId="3AD5BABD" w14:textId="77777777" w:rsidR="00CD3FBF" w:rsidRPr="00CD3FBF" w:rsidRDefault="00CD3FBF" w:rsidP="00CD3FBF">
            <w:proofErr w:type="spellStart"/>
            <w:r w:rsidRPr="00CD3FBF">
              <w:rPr>
                <w:rStyle w:val="Manh"/>
              </w:rPr>
              <w:t>library_cards</w:t>
            </w:r>
            <w:proofErr w:type="spellEnd"/>
          </w:p>
        </w:tc>
        <w:tc>
          <w:tcPr>
            <w:tcW w:w="4137" w:type="dxa"/>
            <w:vAlign w:val="center"/>
          </w:tcPr>
          <w:p w14:paraId="3469A8EC" w14:textId="77777777" w:rsidR="00CD3FBF" w:rsidRPr="00CD3FBF" w:rsidRDefault="00CD3FBF" w:rsidP="00CD3FBF">
            <w:r w:rsidRPr="00CD3FBF">
              <w:t>Stores electronic library card information associated with Readers and used for QR code or barcode identification.</w:t>
            </w:r>
          </w:p>
        </w:tc>
        <w:tc>
          <w:tcPr>
            <w:tcW w:w="2677" w:type="dxa"/>
            <w:vAlign w:val="center"/>
          </w:tcPr>
          <w:p w14:paraId="54822B6B"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card_number</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issued_at</w:t>
            </w:r>
            <w:proofErr w:type="spellEnd"/>
          </w:p>
        </w:tc>
      </w:tr>
      <w:tr w:rsidR="00CD3FBF" w:rsidRPr="00CD3FBF" w14:paraId="36167643" w14:textId="77777777" w:rsidTr="00CD3FBF">
        <w:tc>
          <w:tcPr>
            <w:tcW w:w="2188" w:type="dxa"/>
            <w:vAlign w:val="center"/>
          </w:tcPr>
          <w:p w14:paraId="46B7B9B4" w14:textId="77777777" w:rsidR="00CD3FBF" w:rsidRPr="00CD3FBF" w:rsidRDefault="00CD3FBF" w:rsidP="00CD3FBF">
            <w:r w:rsidRPr="00CD3FBF">
              <w:rPr>
                <w:rStyle w:val="Manh"/>
              </w:rPr>
              <w:lastRenderedPageBreak/>
              <w:t>categories</w:t>
            </w:r>
          </w:p>
        </w:tc>
        <w:tc>
          <w:tcPr>
            <w:tcW w:w="4137" w:type="dxa"/>
            <w:vAlign w:val="center"/>
          </w:tcPr>
          <w:p w14:paraId="115C0AEE" w14:textId="77777777" w:rsidR="00CD3FBF" w:rsidRPr="00CD3FBF" w:rsidRDefault="00CD3FBF" w:rsidP="00CD3FBF">
            <w:r w:rsidRPr="00CD3FBF">
              <w:t>Stores book categories used to classify and organize books in the library system.</w:t>
            </w:r>
          </w:p>
        </w:tc>
        <w:tc>
          <w:tcPr>
            <w:tcW w:w="2677" w:type="dxa"/>
            <w:vAlign w:val="center"/>
          </w:tcPr>
          <w:p w14:paraId="131C0C74"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category_name</w:t>
            </w:r>
            <w:proofErr w:type="spellEnd"/>
            <w:r w:rsidRPr="00CD3FBF">
              <w:br/>
            </w:r>
            <w:r w:rsidRPr="00CD3FBF">
              <w:br/>
              <w:t xml:space="preserve">- </w:t>
            </w:r>
            <w:r w:rsidRPr="00CD3FBF">
              <w:rPr>
                <w:rStyle w:val="MaHTML"/>
                <w:rFonts w:ascii="Times New Roman" w:hAnsi="Times New Roman" w:cs="Times New Roman"/>
                <w:sz w:val="26"/>
                <w:szCs w:val="26"/>
              </w:rPr>
              <w:t>description</w:t>
            </w:r>
          </w:p>
        </w:tc>
      </w:tr>
      <w:tr w:rsidR="00CD3FBF" w:rsidRPr="00CD3FBF" w14:paraId="3E11CBB8" w14:textId="77777777" w:rsidTr="00CD3FBF">
        <w:tc>
          <w:tcPr>
            <w:tcW w:w="2188" w:type="dxa"/>
            <w:vAlign w:val="center"/>
          </w:tcPr>
          <w:p w14:paraId="16C3C40E" w14:textId="77777777" w:rsidR="00CD3FBF" w:rsidRPr="00CD3FBF" w:rsidRDefault="00CD3FBF" w:rsidP="00CD3FBF">
            <w:r w:rsidRPr="00CD3FBF">
              <w:rPr>
                <w:rStyle w:val="Manh"/>
              </w:rPr>
              <w:t>locations</w:t>
            </w:r>
          </w:p>
        </w:tc>
        <w:tc>
          <w:tcPr>
            <w:tcW w:w="4137" w:type="dxa"/>
            <w:vAlign w:val="center"/>
          </w:tcPr>
          <w:p w14:paraId="6F450D26" w14:textId="77777777" w:rsidR="00CD3FBF" w:rsidRPr="00CD3FBF" w:rsidRDefault="00CD3FBF" w:rsidP="00CD3FBF">
            <w:r w:rsidRPr="00CD3FBF">
              <w:t>Stores physical storage locations of books within the library, including building, floor, and shelf information.</w:t>
            </w:r>
          </w:p>
        </w:tc>
        <w:tc>
          <w:tcPr>
            <w:tcW w:w="2677" w:type="dxa"/>
            <w:vAlign w:val="center"/>
          </w:tcPr>
          <w:p w14:paraId="47165042"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r w:rsidRPr="00CD3FBF">
              <w:rPr>
                <w:rStyle w:val="MaHTML"/>
                <w:rFonts w:ascii="Times New Roman" w:hAnsi="Times New Roman" w:cs="Times New Roman"/>
                <w:sz w:val="26"/>
                <w:szCs w:val="26"/>
              </w:rPr>
              <w:t>building</w:t>
            </w:r>
            <w:r w:rsidRPr="00CD3FBF">
              <w:br/>
            </w:r>
            <w:r w:rsidRPr="00CD3FBF">
              <w:br/>
              <w:t xml:space="preserve">- </w:t>
            </w:r>
            <w:r w:rsidRPr="00CD3FBF">
              <w:rPr>
                <w:rStyle w:val="MaHTML"/>
                <w:rFonts w:ascii="Times New Roman" w:hAnsi="Times New Roman" w:cs="Times New Roman"/>
                <w:sz w:val="26"/>
                <w:szCs w:val="26"/>
              </w:rPr>
              <w:t>floor</w:t>
            </w:r>
            <w:r w:rsidRPr="00CD3FBF">
              <w:br/>
            </w:r>
            <w:r w:rsidRPr="00CD3FBF">
              <w:br/>
              <w:t xml:space="preserve">- </w:t>
            </w:r>
            <w:proofErr w:type="spellStart"/>
            <w:r w:rsidRPr="00CD3FBF">
              <w:rPr>
                <w:rStyle w:val="MaHTML"/>
                <w:rFonts w:ascii="Times New Roman" w:hAnsi="Times New Roman" w:cs="Times New Roman"/>
                <w:sz w:val="26"/>
                <w:szCs w:val="26"/>
              </w:rPr>
              <w:t>shelf_number</w:t>
            </w:r>
            <w:proofErr w:type="spellEnd"/>
          </w:p>
        </w:tc>
      </w:tr>
      <w:tr w:rsidR="00CD3FBF" w:rsidRPr="00CD3FBF" w14:paraId="77B4DEFE" w14:textId="77777777" w:rsidTr="00CD3FBF">
        <w:tc>
          <w:tcPr>
            <w:tcW w:w="2188" w:type="dxa"/>
            <w:vAlign w:val="center"/>
          </w:tcPr>
          <w:p w14:paraId="4BC12038" w14:textId="77777777" w:rsidR="00CD3FBF" w:rsidRPr="00CD3FBF" w:rsidRDefault="00CD3FBF" w:rsidP="00CD3FBF">
            <w:r w:rsidRPr="00CD3FBF">
              <w:rPr>
                <w:rStyle w:val="Manh"/>
              </w:rPr>
              <w:t>books</w:t>
            </w:r>
          </w:p>
        </w:tc>
        <w:tc>
          <w:tcPr>
            <w:tcW w:w="4137" w:type="dxa"/>
            <w:vAlign w:val="center"/>
          </w:tcPr>
          <w:p w14:paraId="4AFDDE08" w14:textId="77777777" w:rsidR="00CD3FBF" w:rsidRPr="00CD3FBF" w:rsidRDefault="00CD3FBF" w:rsidP="00CD3FBF">
            <w:r w:rsidRPr="00CD3FBF">
              <w:t>Stores general bibliographic information of books, including title, author, category, location, publisher, publication year, quantity, and description.</w:t>
            </w:r>
          </w:p>
        </w:tc>
        <w:tc>
          <w:tcPr>
            <w:tcW w:w="2677" w:type="dxa"/>
            <w:vAlign w:val="center"/>
          </w:tcPr>
          <w:p w14:paraId="083BC302"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category_id</w:t>
            </w:r>
            <w:proofErr w:type="spellEnd"/>
            <w:r w:rsidRPr="00CD3FBF">
              <w:t xml:space="preserve"> (Foreign Key → categories)</w:t>
            </w:r>
            <w:r w:rsidRPr="00CD3FBF">
              <w:br/>
            </w:r>
            <w:r w:rsidRPr="00CD3FBF">
              <w:br/>
              <w:t xml:space="preserve">- </w:t>
            </w:r>
            <w:proofErr w:type="spellStart"/>
            <w:r w:rsidRPr="00CD3FBF">
              <w:rPr>
                <w:rStyle w:val="MaHTML"/>
                <w:rFonts w:ascii="Times New Roman" w:hAnsi="Times New Roman" w:cs="Times New Roman"/>
                <w:sz w:val="26"/>
                <w:szCs w:val="26"/>
              </w:rPr>
              <w:t>location_id</w:t>
            </w:r>
            <w:proofErr w:type="spellEnd"/>
            <w:r w:rsidRPr="00CD3FBF">
              <w:t xml:space="preserve"> (Foreign Key → locations)</w:t>
            </w:r>
            <w:r w:rsidRPr="00CD3FBF">
              <w:br/>
            </w:r>
            <w:r w:rsidRPr="00CD3FBF">
              <w:br/>
              <w:t xml:space="preserve">- </w:t>
            </w:r>
            <w:r w:rsidRPr="00CD3FBF">
              <w:rPr>
                <w:rStyle w:val="MaHTML"/>
                <w:rFonts w:ascii="Times New Roman" w:hAnsi="Times New Roman" w:cs="Times New Roman"/>
                <w:sz w:val="26"/>
                <w:szCs w:val="26"/>
              </w:rPr>
              <w:t>title</w:t>
            </w:r>
            <w:r w:rsidRPr="00CD3FBF">
              <w:br/>
            </w:r>
            <w:r w:rsidRPr="00CD3FBF">
              <w:br/>
              <w:t xml:space="preserve">- </w:t>
            </w:r>
            <w:r w:rsidRPr="00CD3FBF">
              <w:rPr>
                <w:rStyle w:val="MaHTML"/>
                <w:rFonts w:ascii="Times New Roman" w:hAnsi="Times New Roman" w:cs="Times New Roman"/>
                <w:sz w:val="26"/>
                <w:szCs w:val="26"/>
              </w:rPr>
              <w:t>author</w:t>
            </w:r>
            <w:r w:rsidRPr="00CD3FBF">
              <w:br/>
            </w:r>
            <w:r w:rsidRPr="00CD3FBF">
              <w:br/>
              <w:t xml:space="preserve">- </w:t>
            </w:r>
            <w:r w:rsidRPr="00CD3FBF">
              <w:rPr>
                <w:rStyle w:val="MaHTML"/>
                <w:rFonts w:ascii="Times New Roman" w:hAnsi="Times New Roman" w:cs="Times New Roman"/>
                <w:sz w:val="26"/>
                <w:szCs w:val="26"/>
              </w:rPr>
              <w:t>publisher</w:t>
            </w:r>
            <w:r w:rsidRPr="00CD3FBF">
              <w:br/>
            </w:r>
            <w:r w:rsidRPr="00CD3FBF">
              <w:br/>
              <w:t xml:space="preserve">- </w:t>
            </w:r>
            <w:proofErr w:type="spellStart"/>
            <w:r w:rsidRPr="00CD3FBF">
              <w:rPr>
                <w:rStyle w:val="MaHTML"/>
                <w:rFonts w:ascii="Times New Roman" w:hAnsi="Times New Roman" w:cs="Times New Roman"/>
                <w:sz w:val="26"/>
                <w:szCs w:val="26"/>
              </w:rPr>
              <w:t>publish_year</w:t>
            </w:r>
            <w:proofErr w:type="spellEnd"/>
            <w:r w:rsidRPr="00CD3FBF">
              <w:br/>
            </w:r>
            <w:r w:rsidRPr="00CD3FBF">
              <w:br/>
              <w:t xml:space="preserve">- </w:t>
            </w:r>
            <w:r w:rsidRPr="00CD3FBF">
              <w:rPr>
                <w:rStyle w:val="MaHTML"/>
                <w:rFonts w:ascii="Times New Roman" w:hAnsi="Times New Roman" w:cs="Times New Roman"/>
                <w:sz w:val="26"/>
                <w:szCs w:val="26"/>
              </w:rPr>
              <w:t>summary</w:t>
            </w:r>
            <w:r w:rsidRPr="00CD3FBF">
              <w:br/>
            </w:r>
            <w:r w:rsidRPr="00CD3FBF">
              <w:br/>
            </w:r>
            <w:r w:rsidRPr="00CD3FBF">
              <w:lastRenderedPageBreak/>
              <w:t xml:space="preserve">- </w:t>
            </w:r>
            <w:r w:rsidRPr="00CD3FBF">
              <w:rPr>
                <w:rStyle w:val="MaHTML"/>
                <w:rFonts w:ascii="Times New Roman" w:hAnsi="Times New Roman" w:cs="Times New Roman"/>
                <w:sz w:val="26"/>
                <w:szCs w:val="26"/>
              </w:rPr>
              <w:t>pages</w:t>
            </w:r>
            <w:r w:rsidRPr="00CD3FBF">
              <w:br/>
            </w:r>
            <w:r w:rsidRPr="00CD3FBF">
              <w:br/>
              <w:t xml:space="preserve">- </w:t>
            </w:r>
            <w:proofErr w:type="spellStart"/>
            <w:r w:rsidRPr="00CD3FBF">
              <w:rPr>
                <w:rStyle w:val="MaHTML"/>
                <w:rFonts w:ascii="Times New Roman" w:hAnsi="Times New Roman" w:cs="Times New Roman"/>
                <w:sz w:val="26"/>
                <w:szCs w:val="26"/>
              </w:rPr>
              <w:t>total_quantity</w:t>
            </w:r>
            <w:proofErr w:type="spellEnd"/>
            <w:r w:rsidRPr="00CD3FBF">
              <w:br/>
            </w:r>
            <w:r w:rsidRPr="00CD3FBF">
              <w:br/>
              <w:t xml:space="preserve">- </w:t>
            </w:r>
            <w:proofErr w:type="spellStart"/>
            <w:r w:rsidRPr="00CD3FBF">
              <w:rPr>
                <w:rStyle w:val="MaHTML"/>
                <w:rFonts w:ascii="Times New Roman" w:hAnsi="Times New Roman" w:cs="Times New Roman"/>
                <w:sz w:val="26"/>
                <w:szCs w:val="26"/>
              </w:rPr>
              <w:t>available_quantity</w:t>
            </w:r>
            <w:proofErr w:type="spellEnd"/>
          </w:p>
        </w:tc>
      </w:tr>
      <w:tr w:rsidR="00CD3FBF" w:rsidRPr="00CD3FBF" w14:paraId="0BF51E2F" w14:textId="77777777" w:rsidTr="00CD3FBF">
        <w:tc>
          <w:tcPr>
            <w:tcW w:w="2188" w:type="dxa"/>
            <w:vAlign w:val="center"/>
          </w:tcPr>
          <w:p w14:paraId="70DBAA1C" w14:textId="77777777" w:rsidR="00CD3FBF" w:rsidRPr="00CD3FBF" w:rsidRDefault="00CD3FBF" w:rsidP="00CD3FBF">
            <w:proofErr w:type="spellStart"/>
            <w:r w:rsidRPr="00CD3FBF">
              <w:rPr>
                <w:rStyle w:val="Manh"/>
              </w:rPr>
              <w:lastRenderedPageBreak/>
              <w:t>book_copies</w:t>
            </w:r>
            <w:proofErr w:type="spellEnd"/>
          </w:p>
        </w:tc>
        <w:tc>
          <w:tcPr>
            <w:tcW w:w="4137" w:type="dxa"/>
            <w:vAlign w:val="center"/>
          </w:tcPr>
          <w:p w14:paraId="3619ED7B" w14:textId="77777777" w:rsidR="00CD3FBF" w:rsidRPr="00CD3FBF" w:rsidRDefault="00CD3FBF" w:rsidP="00CD3FBF">
            <w:r w:rsidRPr="00CD3FBF">
              <w:t>Stores information about each physical copy of a book. Each copy is identified by a barcode and has its own status.</w:t>
            </w:r>
          </w:p>
        </w:tc>
        <w:tc>
          <w:tcPr>
            <w:tcW w:w="2677" w:type="dxa"/>
            <w:vAlign w:val="center"/>
          </w:tcPr>
          <w:p w14:paraId="1BB86486"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book_id</w:t>
            </w:r>
            <w:proofErr w:type="spellEnd"/>
            <w:r w:rsidRPr="00CD3FBF">
              <w:t xml:space="preserve"> (Foreign Key → books)</w:t>
            </w:r>
            <w:r w:rsidRPr="00CD3FBF">
              <w:br/>
            </w:r>
            <w:r w:rsidRPr="00CD3FBF">
              <w:br/>
              <w:t xml:space="preserve">- </w:t>
            </w:r>
            <w:r w:rsidRPr="00CD3FBF">
              <w:rPr>
                <w:rStyle w:val="MaHTML"/>
                <w:rFonts w:ascii="Times New Roman" w:hAnsi="Times New Roman" w:cs="Times New Roman"/>
                <w:sz w:val="26"/>
                <w:szCs w:val="26"/>
              </w:rPr>
              <w:t>barcode</w:t>
            </w:r>
            <w:r w:rsidRPr="00CD3FBF">
              <w:br/>
            </w:r>
            <w:r w:rsidRPr="00CD3FBF">
              <w:br/>
              <w:t xml:space="preserve">- </w:t>
            </w:r>
            <w:r w:rsidRPr="00CD3FBF">
              <w:rPr>
                <w:rStyle w:val="MaHTML"/>
                <w:rFonts w:ascii="Times New Roman" w:hAnsi="Times New Roman" w:cs="Times New Roman"/>
                <w:sz w:val="26"/>
                <w:szCs w:val="26"/>
              </w:rPr>
              <w:t>status</w:t>
            </w:r>
          </w:p>
        </w:tc>
      </w:tr>
      <w:tr w:rsidR="00CD3FBF" w:rsidRPr="00CD3FBF" w14:paraId="0DBB1A52" w14:textId="77777777" w:rsidTr="00CD3FBF">
        <w:tc>
          <w:tcPr>
            <w:tcW w:w="2188" w:type="dxa"/>
            <w:vAlign w:val="center"/>
          </w:tcPr>
          <w:p w14:paraId="559398B6" w14:textId="77777777" w:rsidR="00CD3FBF" w:rsidRPr="00CD3FBF" w:rsidRDefault="00CD3FBF" w:rsidP="00CD3FBF">
            <w:r w:rsidRPr="00CD3FBF">
              <w:rPr>
                <w:rStyle w:val="Manh"/>
              </w:rPr>
              <w:t>reservations</w:t>
            </w:r>
          </w:p>
        </w:tc>
        <w:tc>
          <w:tcPr>
            <w:tcW w:w="4137" w:type="dxa"/>
            <w:vAlign w:val="center"/>
          </w:tcPr>
          <w:p w14:paraId="1A565B55" w14:textId="77777777" w:rsidR="00CD3FBF" w:rsidRPr="00CD3FBF" w:rsidRDefault="00CD3FBF" w:rsidP="00CD3FBF">
            <w:r w:rsidRPr="00CD3FBF">
              <w:t>Stores reservation requests submitted by Readers for books or specific book copies, together with reservation status and expiration date.</w:t>
            </w:r>
          </w:p>
        </w:tc>
        <w:tc>
          <w:tcPr>
            <w:tcW w:w="2677" w:type="dxa"/>
            <w:vAlign w:val="center"/>
          </w:tcPr>
          <w:p w14:paraId="7DFA7DDA"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book_id</w:t>
            </w:r>
            <w:proofErr w:type="spellEnd"/>
            <w:r w:rsidRPr="00CD3FBF">
              <w:t xml:space="preserve"> (Foreign Key → books)</w:t>
            </w:r>
            <w:r w:rsidRPr="00CD3FBF">
              <w:br/>
            </w:r>
            <w:r w:rsidRPr="00CD3FBF">
              <w:br/>
              <w:t xml:space="preserve">- </w:t>
            </w:r>
            <w:proofErr w:type="spellStart"/>
            <w:r w:rsidRPr="00CD3FBF">
              <w:rPr>
                <w:rStyle w:val="MaHTML"/>
                <w:rFonts w:ascii="Times New Roman" w:hAnsi="Times New Roman" w:cs="Times New Roman"/>
                <w:sz w:val="26"/>
                <w:szCs w:val="26"/>
              </w:rPr>
              <w:t>book_copy_id</w:t>
            </w:r>
            <w:proofErr w:type="spellEnd"/>
            <w:r w:rsidRPr="00CD3FBF">
              <w:t xml:space="preserve"> (Foreign Key → </w:t>
            </w:r>
            <w:proofErr w:type="spellStart"/>
            <w:r w:rsidRPr="00CD3FBF">
              <w:t>book_copies</w:t>
            </w:r>
            <w:proofErr w:type="spellEnd"/>
            <w:r w:rsidRPr="00CD3FBF">
              <w:t>)</w:t>
            </w:r>
            <w:r w:rsidRPr="00CD3FBF">
              <w:br/>
            </w:r>
            <w:r w:rsidRPr="00CD3FBF">
              <w:br/>
              <w:t xml:space="preserve">- </w:t>
            </w:r>
            <w:proofErr w:type="spellStart"/>
            <w:r w:rsidRPr="00CD3FBF">
              <w:rPr>
                <w:rStyle w:val="MaHTML"/>
                <w:rFonts w:ascii="Times New Roman" w:hAnsi="Times New Roman" w:cs="Times New Roman"/>
                <w:sz w:val="26"/>
                <w:szCs w:val="26"/>
              </w:rPr>
              <w:t>reservation_date</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lastRenderedPageBreak/>
              <w:br/>
              <w:t xml:space="preserve">- </w:t>
            </w:r>
            <w:proofErr w:type="spellStart"/>
            <w:r w:rsidRPr="00CD3FBF">
              <w:rPr>
                <w:rStyle w:val="MaHTML"/>
                <w:rFonts w:ascii="Times New Roman" w:hAnsi="Times New Roman" w:cs="Times New Roman"/>
                <w:sz w:val="26"/>
                <w:szCs w:val="26"/>
              </w:rPr>
              <w:t>expiration_date</w:t>
            </w:r>
            <w:proofErr w:type="spellEnd"/>
          </w:p>
        </w:tc>
      </w:tr>
      <w:tr w:rsidR="00CD3FBF" w:rsidRPr="00CD3FBF" w14:paraId="7D401699" w14:textId="77777777" w:rsidTr="00CD3FBF">
        <w:tc>
          <w:tcPr>
            <w:tcW w:w="2188" w:type="dxa"/>
            <w:vAlign w:val="center"/>
          </w:tcPr>
          <w:p w14:paraId="5DED74A8" w14:textId="77777777" w:rsidR="00CD3FBF" w:rsidRPr="00CD3FBF" w:rsidRDefault="00CD3FBF" w:rsidP="00CD3FBF">
            <w:proofErr w:type="spellStart"/>
            <w:r w:rsidRPr="00CD3FBF">
              <w:rPr>
                <w:rStyle w:val="Manh"/>
              </w:rPr>
              <w:lastRenderedPageBreak/>
              <w:t>borrow_records</w:t>
            </w:r>
            <w:proofErr w:type="spellEnd"/>
          </w:p>
        </w:tc>
        <w:tc>
          <w:tcPr>
            <w:tcW w:w="4137" w:type="dxa"/>
            <w:vAlign w:val="center"/>
          </w:tcPr>
          <w:p w14:paraId="79A14C0F" w14:textId="77777777" w:rsidR="00CD3FBF" w:rsidRPr="00CD3FBF" w:rsidRDefault="00CD3FBF" w:rsidP="00CD3FBF">
            <w:r w:rsidRPr="00CD3FBF">
              <w:t>Stores borrowing and returning transactions, including Reader information, physical book copy, responsible Admin/Librarian, borrowing dates, return information, and physical condition of the returned book.</w:t>
            </w:r>
          </w:p>
        </w:tc>
        <w:tc>
          <w:tcPr>
            <w:tcW w:w="2677" w:type="dxa"/>
            <w:vAlign w:val="center"/>
          </w:tcPr>
          <w:p w14:paraId="3BEFE565"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book_copy_id</w:t>
            </w:r>
            <w:proofErr w:type="spellEnd"/>
            <w:r w:rsidRPr="00CD3FBF">
              <w:t xml:space="preserve"> (Foreign Key → </w:t>
            </w:r>
            <w:proofErr w:type="spellStart"/>
            <w:r w:rsidRPr="00CD3FBF">
              <w:t>book_copies</w:t>
            </w:r>
            <w:proofErr w:type="spellEnd"/>
            <w:r w:rsidRPr="00CD3FBF">
              <w:t>)</w:t>
            </w:r>
            <w:r w:rsidRPr="00CD3FBF">
              <w:br/>
            </w:r>
            <w:r w:rsidRPr="00CD3FBF">
              <w:br/>
              <w:t xml:space="preserve">- </w:t>
            </w:r>
            <w:proofErr w:type="spellStart"/>
            <w:r w:rsidRPr="00CD3FBF">
              <w:rPr>
                <w:rStyle w:val="MaHTML"/>
                <w:rFonts w:ascii="Times New Roman" w:hAnsi="Times New Roman" w:cs="Times New Roman"/>
                <w:sz w:val="26"/>
                <w:szCs w:val="26"/>
              </w:rPr>
              <w:t>admin_borrow_id</w:t>
            </w:r>
            <w:proofErr w:type="spellEnd"/>
            <w:r w:rsidRPr="00CD3FBF">
              <w:t xml:space="preserve"> (Foreign Key → admin)</w:t>
            </w:r>
            <w:r w:rsidRPr="00CD3FBF">
              <w:br/>
            </w:r>
            <w:r w:rsidRPr="00CD3FBF">
              <w:br/>
              <w:t xml:space="preserve">- </w:t>
            </w:r>
            <w:proofErr w:type="spellStart"/>
            <w:r w:rsidRPr="00CD3FBF">
              <w:rPr>
                <w:rStyle w:val="MaHTML"/>
                <w:rFonts w:ascii="Times New Roman" w:hAnsi="Times New Roman" w:cs="Times New Roman"/>
                <w:sz w:val="26"/>
                <w:szCs w:val="26"/>
              </w:rPr>
              <w:t>admin_return_id</w:t>
            </w:r>
            <w:proofErr w:type="spellEnd"/>
            <w:r w:rsidRPr="00CD3FBF">
              <w:t xml:space="preserve"> (Foreign Key → admin)</w:t>
            </w:r>
            <w:r w:rsidRPr="00CD3FBF">
              <w:br/>
            </w:r>
            <w:r w:rsidRPr="00CD3FBF">
              <w:br/>
              <w:t xml:space="preserve">- </w:t>
            </w:r>
            <w:proofErr w:type="spellStart"/>
            <w:r w:rsidRPr="00CD3FBF">
              <w:rPr>
                <w:rStyle w:val="MaHTML"/>
                <w:rFonts w:ascii="Times New Roman" w:hAnsi="Times New Roman" w:cs="Times New Roman"/>
                <w:sz w:val="26"/>
                <w:szCs w:val="26"/>
              </w:rPr>
              <w:t>borrow_date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due_date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return_date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physical_condition_on_return</w:t>
            </w:r>
            <w:proofErr w:type="spellEnd"/>
            <w:r w:rsidRPr="00CD3FBF">
              <w:br/>
            </w:r>
            <w:r w:rsidRPr="00CD3FBF">
              <w:br/>
              <w:t xml:space="preserve">- </w:t>
            </w:r>
            <w:r w:rsidRPr="00CD3FBF">
              <w:rPr>
                <w:rStyle w:val="MaHTML"/>
                <w:rFonts w:ascii="Times New Roman" w:hAnsi="Times New Roman" w:cs="Times New Roman"/>
                <w:sz w:val="26"/>
                <w:szCs w:val="26"/>
              </w:rPr>
              <w:t>status</w:t>
            </w:r>
          </w:p>
        </w:tc>
      </w:tr>
      <w:tr w:rsidR="00CD3FBF" w:rsidRPr="00CD3FBF" w14:paraId="7CC9C3D0" w14:textId="77777777" w:rsidTr="00CD3FBF">
        <w:tc>
          <w:tcPr>
            <w:tcW w:w="2188" w:type="dxa"/>
            <w:vAlign w:val="center"/>
          </w:tcPr>
          <w:p w14:paraId="1EAFF3A7" w14:textId="77777777" w:rsidR="00CD3FBF" w:rsidRPr="00CD3FBF" w:rsidRDefault="00CD3FBF" w:rsidP="00CD3FBF">
            <w:r w:rsidRPr="00CD3FBF">
              <w:rPr>
                <w:rStyle w:val="Manh"/>
              </w:rPr>
              <w:lastRenderedPageBreak/>
              <w:t>extensions</w:t>
            </w:r>
          </w:p>
        </w:tc>
        <w:tc>
          <w:tcPr>
            <w:tcW w:w="4137" w:type="dxa"/>
            <w:vAlign w:val="center"/>
          </w:tcPr>
          <w:p w14:paraId="5F23221C" w14:textId="77777777" w:rsidR="00CD3FBF" w:rsidRPr="00CD3FBF" w:rsidRDefault="00CD3FBF" w:rsidP="00CD3FBF">
            <w:r w:rsidRPr="00CD3FBF">
              <w:t>Stores borrowing extension requests associated with existing borrow records, including requested extension days and approval status.</w:t>
            </w:r>
          </w:p>
        </w:tc>
        <w:tc>
          <w:tcPr>
            <w:tcW w:w="2677" w:type="dxa"/>
            <w:vAlign w:val="center"/>
          </w:tcPr>
          <w:p w14:paraId="61E08135"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borrow_record_id</w:t>
            </w:r>
            <w:proofErr w:type="spellEnd"/>
            <w:r w:rsidRPr="00CD3FBF">
              <w:t xml:space="preserve"> (Foreign Key → </w:t>
            </w:r>
            <w:proofErr w:type="spellStart"/>
            <w:r w:rsidRPr="00CD3FBF">
              <w:t>borrow_records</w:t>
            </w:r>
            <w:proofErr w:type="spellEnd"/>
            <w:r w:rsidRPr="00CD3FBF">
              <w:t>)</w:t>
            </w:r>
            <w:r w:rsidRPr="00CD3FBF">
              <w:br/>
            </w:r>
            <w:r w:rsidRPr="00CD3FBF">
              <w:br/>
              <w:t xml:space="preserve">- </w:t>
            </w:r>
            <w:proofErr w:type="spellStart"/>
            <w:r w:rsidRPr="00CD3FBF">
              <w:rPr>
                <w:rStyle w:val="MaHTML"/>
                <w:rFonts w:ascii="Times New Roman" w:hAnsi="Times New Roman" w:cs="Times New Roman"/>
                <w:sz w:val="26"/>
                <w:szCs w:val="26"/>
              </w:rPr>
              <w:t>request_date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extended_days</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r w:rsidRPr="00CD3FBF">
              <w:rPr>
                <w:rStyle w:val="MaHTML"/>
                <w:rFonts w:ascii="Times New Roman" w:hAnsi="Times New Roman" w:cs="Times New Roman"/>
                <w:sz w:val="26"/>
                <w:szCs w:val="26"/>
              </w:rPr>
              <w:t>notes</w:t>
            </w:r>
          </w:p>
        </w:tc>
      </w:tr>
      <w:tr w:rsidR="00CD3FBF" w:rsidRPr="00CD3FBF" w14:paraId="070F78F9" w14:textId="77777777" w:rsidTr="00CD3FBF">
        <w:tc>
          <w:tcPr>
            <w:tcW w:w="2188" w:type="dxa"/>
            <w:vAlign w:val="center"/>
          </w:tcPr>
          <w:p w14:paraId="636A028A" w14:textId="77777777" w:rsidR="00CD3FBF" w:rsidRPr="00CD3FBF" w:rsidRDefault="00CD3FBF" w:rsidP="00CD3FBF">
            <w:r w:rsidRPr="00CD3FBF">
              <w:rPr>
                <w:rStyle w:val="Manh"/>
              </w:rPr>
              <w:t>fines</w:t>
            </w:r>
          </w:p>
        </w:tc>
        <w:tc>
          <w:tcPr>
            <w:tcW w:w="4137" w:type="dxa"/>
            <w:vAlign w:val="center"/>
          </w:tcPr>
          <w:p w14:paraId="74F04B43" w14:textId="77777777" w:rsidR="00CD3FBF" w:rsidRPr="00CD3FBF" w:rsidRDefault="00CD3FBF" w:rsidP="00CD3FBF">
            <w:r w:rsidRPr="00CD3FBF">
              <w:t>Stores fines generated from overdue, damaged, or lost books and records their payment status.</w:t>
            </w:r>
          </w:p>
        </w:tc>
        <w:tc>
          <w:tcPr>
            <w:tcW w:w="2677" w:type="dxa"/>
            <w:vAlign w:val="center"/>
          </w:tcPr>
          <w:p w14:paraId="41842F18"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borrow_record_id</w:t>
            </w:r>
            <w:proofErr w:type="spellEnd"/>
            <w:r w:rsidRPr="00CD3FBF">
              <w:t xml:space="preserve"> (Foreign Key → </w:t>
            </w:r>
            <w:proofErr w:type="spellStart"/>
            <w:r w:rsidRPr="00CD3FBF">
              <w:t>borrow_records</w:t>
            </w:r>
            <w:proofErr w:type="spellEnd"/>
            <w:r w:rsidRPr="00CD3FBF">
              <w:t>)</w:t>
            </w:r>
            <w:r w:rsidRPr="00CD3FBF">
              <w:br/>
            </w:r>
            <w:r w:rsidRPr="00CD3FBF">
              <w:br/>
              <w:t xml:space="preserve">- </w:t>
            </w:r>
            <w:proofErr w:type="spellStart"/>
            <w:r w:rsidRPr="00CD3FBF">
              <w:rPr>
                <w:rStyle w:val="MaHTML"/>
                <w:rFonts w:ascii="Times New Roman" w:hAnsi="Times New Roman" w:cs="Times New Roman"/>
                <w:sz w:val="26"/>
                <w:szCs w:val="26"/>
              </w:rPr>
              <w:t>fine_amount</w:t>
            </w:r>
            <w:proofErr w:type="spellEnd"/>
            <w:r w:rsidRPr="00CD3FBF">
              <w:br/>
            </w:r>
            <w:r w:rsidRPr="00CD3FBF">
              <w:br/>
              <w:t xml:space="preserve">- </w:t>
            </w:r>
            <w:proofErr w:type="spellStart"/>
            <w:r w:rsidRPr="00CD3FBF">
              <w:rPr>
                <w:rStyle w:val="MaHTML"/>
                <w:rFonts w:ascii="Times New Roman" w:hAnsi="Times New Roman" w:cs="Times New Roman"/>
                <w:sz w:val="26"/>
                <w:szCs w:val="26"/>
              </w:rPr>
              <w:t>fine_reason</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r w:rsidRPr="00CD3FBF">
              <w:br/>
            </w:r>
            <w:r w:rsidRPr="00CD3FBF">
              <w:br/>
              <w:t xml:space="preserve">- </w:t>
            </w:r>
            <w:proofErr w:type="spellStart"/>
            <w:r w:rsidRPr="00CD3FBF">
              <w:rPr>
                <w:rStyle w:val="MaHTML"/>
                <w:rFonts w:ascii="Times New Roman" w:hAnsi="Times New Roman" w:cs="Times New Roman"/>
                <w:sz w:val="26"/>
                <w:szCs w:val="26"/>
              </w:rPr>
              <w:t>paid_at</w:t>
            </w:r>
            <w:proofErr w:type="spellEnd"/>
          </w:p>
        </w:tc>
      </w:tr>
      <w:tr w:rsidR="00CD3FBF" w:rsidRPr="00CD3FBF" w14:paraId="2A926B53" w14:textId="77777777" w:rsidTr="00CD3FBF">
        <w:tc>
          <w:tcPr>
            <w:tcW w:w="2188" w:type="dxa"/>
            <w:vAlign w:val="center"/>
          </w:tcPr>
          <w:p w14:paraId="77A0A658" w14:textId="77777777" w:rsidR="00CD3FBF" w:rsidRPr="00CD3FBF" w:rsidRDefault="00CD3FBF" w:rsidP="00CD3FBF">
            <w:pPr>
              <w:spacing w:before="0" w:line="240" w:lineRule="auto"/>
              <w:ind w:firstLine="0"/>
              <w:jc w:val="center"/>
              <w:rPr>
                <w:b/>
                <w:bCs/>
              </w:rPr>
            </w:pPr>
            <w:r w:rsidRPr="00CD3FBF">
              <w:rPr>
                <w:rStyle w:val="Manh"/>
              </w:rPr>
              <w:t>Table Name</w:t>
            </w:r>
          </w:p>
        </w:tc>
        <w:tc>
          <w:tcPr>
            <w:tcW w:w="4137" w:type="dxa"/>
            <w:vAlign w:val="center"/>
          </w:tcPr>
          <w:p w14:paraId="691A7F85" w14:textId="77777777" w:rsidR="00CD3FBF" w:rsidRPr="00CD3FBF" w:rsidRDefault="00CD3FBF" w:rsidP="00CD3FBF">
            <w:pPr>
              <w:jc w:val="center"/>
              <w:rPr>
                <w:b/>
                <w:bCs/>
              </w:rPr>
            </w:pPr>
            <w:r w:rsidRPr="00CD3FBF">
              <w:rPr>
                <w:rStyle w:val="Manh"/>
              </w:rPr>
              <w:t>Description</w:t>
            </w:r>
          </w:p>
        </w:tc>
        <w:tc>
          <w:tcPr>
            <w:tcW w:w="2677" w:type="dxa"/>
            <w:vAlign w:val="center"/>
          </w:tcPr>
          <w:p w14:paraId="389AED67" w14:textId="77777777" w:rsidR="00CD3FBF" w:rsidRPr="00CD3FBF" w:rsidRDefault="00CD3FBF" w:rsidP="00CD3FBF">
            <w:pPr>
              <w:jc w:val="center"/>
              <w:rPr>
                <w:b/>
                <w:bCs/>
              </w:rPr>
            </w:pPr>
            <w:r w:rsidRPr="00CD3FBF">
              <w:rPr>
                <w:rStyle w:val="Manh"/>
              </w:rPr>
              <w:t>Key Attributes</w:t>
            </w:r>
          </w:p>
        </w:tc>
      </w:tr>
      <w:tr w:rsidR="00CD3FBF" w:rsidRPr="00CD3FBF" w14:paraId="02A4E03C" w14:textId="77777777" w:rsidTr="00CD3FBF">
        <w:tc>
          <w:tcPr>
            <w:tcW w:w="2188" w:type="dxa"/>
            <w:vAlign w:val="center"/>
          </w:tcPr>
          <w:p w14:paraId="4E2C2000" w14:textId="77777777" w:rsidR="00CD3FBF" w:rsidRPr="00CD3FBF" w:rsidRDefault="00CD3FBF" w:rsidP="00CD3FBF">
            <w:pPr>
              <w:jc w:val="left"/>
            </w:pPr>
            <w:r w:rsidRPr="00CD3FBF">
              <w:rPr>
                <w:rStyle w:val="Manh"/>
              </w:rPr>
              <w:lastRenderedPageBreak/>
              <w:t>admin</w:t>
            </w:r>
          </w:p>
        </w:tc>
        <w:tc>
          <w:tcPr>
            <w:tcW w:w="4137" w:type="dxa"/>
            <w:vAlign w:val="center"/>
          </w:tcPr>
          <w:p w14:paraId="0DD47978" w14:textId="77777777" w:rsidR="00CD3FBF" w:rsidRPr="00CD3FBF" w:rsidRDefault="00CD3FBF" w:rsidP="00CD3FBF">
            <w:r w:rsidRPr="00CD3FBF">
              <w:t>Stores account information of administrators and librarians who manage library operations, including authentication information and account status.</w:t>
            </w:r>
          </w:p>
        </w:tc>
        <w:tc>
          <w:tcPr>
            <w:tcW w:w="2677" w:type="dxa"/>
            <w:vAlign w:val="center"/>
          </w:tcPr>
          <w:p w14:paraId="2B449F6D"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r w:rsidRPr="00CD3FBF">
              <w:rPr>
                <w:rStyle w:val="MaHTML"/>
                <w:rFonts w:ascii="Times New Roman" w:hAnsi="Times New Roman" w:cs="Times New Roman"/>
                <w:sz w:val="26"/>
                <w:szCs w:val="26"/>
              </w:rPr>
              <w:t>email</w:t>
            </w:r>
            <w:r w:rsidRPr="00CD3FBF">
              <w:br/>
            </w:r>
            <w:r w:rsidRPr="00CD3FBF">
              <w:br/>
              <w:t xml:space="preserve">- </w:t>
            </w:r>
            <w:proofErr w:type="spellStart"/>
            <w:r w:rsidRPr="00CD3FBF">
              <w:rPr>
                <w:rStyle w:val="MaHTML"/>
                <w:rFonts w:ascii="Times New Roman" w:hAnsi="Times New Roman" w:cs="Times New Roman"/>
                <w:sz w:val="26"/>
                <w:szCs w:val="26"/>
              </w:rPr>
              <w:t>password_hash</w:t>
            </w:r>
            <w:proofErr w:type="spellEnd"/>
            <w:r w:rsidRPr="00CD3FBF">
              <w:br/>
            </w:r>
            <w:r w:rsidRPr="00CD3FBF">
              <w:br/>
              <w:t xml:space="preserve">- </w:t>
            </w:r>
            <w:proofErr w:type="spellStart"/>
            <w:r w:rsidRPr="00CD3FBF">
              <w:rPr>
                <w:rStyle w:val="MaHTML"/>
                <w:rFonts w:ascii="Times New Roman" w:hAnsi="Times New Roman" w:cs="Times New Roman"/>
                <w:sz w:val="26"/>
                <w:szCs w:val="26"/>
              </w:rPr>
              <w:t>full_name</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p>
        </w:tc>
      </w:tr>
      <w:tr w:rsidR="00CD3FBF" w:rsidRPr="00CD3FBF" w14:paraId="654EF9CA" w14:textId="77777777" w:rsidTr="00CD3FBF">
        <w:tc>
          <w:tcPr>
            <w:tcW w:w="2188" w:type="dxa"/>
            <w:vAlign w:val="center"/>
          </w:tcPr>
          <w:p w14:paraId="0A3B03CA" w14:textId="77777777" w:rsidR="00CD3FBF" w:rsidRPr="00CD3FBF" w:rsidRDefault="00CD3FBF" w:rsidP="00CD3FBF">
            <w:r w:rsidRPr="00CD3FBF">
              <w:rPr>
                <w:rStyle w:val="Manh"/>
              </w:rPr>
              <w:t>customers</w:t>
            </w:r>
          </w:p>
        </w:tc>
        <w:tc>
          <w:tcPr>
            <w:tcW w:w="4137" w:type="dxa"/>
            <w:vAlign w:val="center"/>
          </w:tcPr>
          <w:p w14:paraId="150D1363" w14:textId="77777777" w:rsidR="00CD3FBF" w:rsidRPr="00CD3FBF" w:rsidRDefault="00CD3FBF" w:rsidP="00CD3FBF">
            <w:r w:rsidRPr="00CD3FBF">
              <w:t>Stores account and personal information of Readers, including contact details, profile information, account status, and timestamps.</w:t>
            </w:r>
          </w:p>
        </w:tc>
        <w:tc>
          <w:tcPr>
            <w:tcW w:w="2677" w:type="dxa"/>
            <w:vAlign w:val="center"/>
          </w:tcPr>
          <w:p w14:paraId="31AD6D83"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r w:rsidRPr="00CD3FBF">
              <w:rPr>
                <w:rStyle w:val="MaHTML"/>
                <w:rFonts w:ascii="Times New Roman" w:hAnsi="Times New Roman" w:cs="Times New Roman"/>
                <w:sz w:val="26"/>
                <w:szCs w:val="26"/>
              </w:rPr>
              <w:t>email</w:t>
            </w:r>
            <w:r w:rsidRPr="00CD3FBF">
              <w:br/>
            </w:r>
            <w:r w:rsidRPr="00CD3FBF">
              <w:br/>
              <w:t xml:space="preserve">- </w:t>
            </w:r>
            <w:proofErr w:type="spellStart"/>
            <w:r w:rsidRPr="00CD3FBF">
              <w:rPr>
                <w:rStyle w:val="MaHTML"/>
                <w:rFonts w:ascii="Times New Roman" w:hAnsi="Times New Roman" w:cs="Times New Roman"/>
                <w:sz w:val="26"/>
                <w:szCs w:val="26"/>
              </w:rPr>
              <w:t>password_hash</w:t>
            </w:r>
            <w:proofErr w:type="spellEnd"/>
            <w:r w:rsidRPr="00CD3FBF">
              <w:br/>
            </w:r>
            <w:r w:rsidRPr="00CD3FBF">
              <w:br/>
              <w:t xml:space="preserve">- </w:t>
            </w:r>
            <w:proofErr w:type="spellStart"/>
            <w:r w:rsidRPr="00CD3FBF">
              <w:rPr>
                <w:rStyle w:val="MaHTML"/>
                <w:rFonts w:ascii="Times New Roman" w:hAnsi="Times New Roman" w:cs="Times New Roman"/>
                <w:sz w:val="26"/>
                <w:szCs w:val="26"/>
              </w:rPr>
              <w:t>full_name</w:t>
            </w:r>
            <w:proofErr w:type="spellEnd"/>
            <w:r w:rsidRPr="00CD3FBF">
              <w:br/>
            </w:r>
            <w:r w:rsidRPr="00CD3FBF">
              <w:br/>
              <w:t xml:space="preserve">- </w:t>
            </w:r>
            <w:proofErr w:type="spellStart"/>
            <w:r w:rsidRPr="00CD3FBF">
              <w:rPr>
                <w:rStyle w:val="MaHTML"/>
                <w:rFonts w:ascii="Times New Roman" w:hAnsi="Times New Roman" w:cs="Times New Roman"/>
                <w:sz w:val="26"/>
                <w:szCs w:val="26"/>
              </w:rPr>
              <w:t>phone_number</w:t>
            </w:r>
            <w:proofErr w:type="spellEnd"/>
            <w:r w:rsidRPr="00CD3FBF">
              <w:br/>
            </w:r>
            <w:r w:rsidRPr="00CD3FBF">
              <w:br/>
              <w:t xml:space="preserve">- </w:t>
            </w:r>
            <w:proofErr w:type="spellStart"/>
            <w:r w:rsidRPr="00CD3FBF">
              <w:rPr>
                <w:rStyle w:val="MaHTML"/>
                <w:rFonts w:ascii="Times New Roman" w:hAnsi="Times New Roman" w:cs="Times New Roman"/>
                <w:sz w:val="26"/>
                <w:szCs w:val="26"/>
              </w:rPr>
              <w:t>avatar_url</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r w:rsidRPr="00CD3FBF">
              <w:br/>
            </w:r>
            <w:r w:rsidRPr="00CD3FBF">
              <w:br/>
              <w:t xml:space="preserve">- </w:t>
            </w:r>
            <w:proofErr w:type="spellStart"/>
            <w:r w:rsidRPr="00CD3FBF">
              <w:rPr>
                <w:rStyle w:val="MaHTML"/>
                <w:rFonts w:ascii="Times New Roman" w:hAnsi="Times New Roman" w:cs="Times New Roman"/>
                <w:sz w:val="26"/>
                <w:szCs w:val="26"/>
              </w:rPr>
              <w:t>updated_at</w:t>
            </w:r>
            <w:proofErr w:type="spellEnd"/>
          </w:p>
        </w:tc>
      </w:tr>
      <w:tr w:rsidR="00CD3FBF" w:rsidRPr="00CD3FBF" w14:paraId="3EA45FC5" w14:textId="77777777" w:rsidTr="00CD3FBF">
        <w:tc>
          <w:tcPr>
            <w:tcW w:w="2188" w:type="dxa"/>
            <w:vAlign w:val="center"/>
          </w:tcPr>
          <w:p w14:paraId="21D1AF9C" w14:textId="77777777" w:rsidR="00CD3FBF" w:rsidRPr="00CD3FBF" w:rsidRDefault="00CD3FBF" w:rsidP="00CD3FBF">
            <w:r w:rsidRPr="00CD3FBF">
              <w:rPr>
                <w:rStyle w:val="Manh"/>
              </w:rPr>
              <w:t>notifications</w:t>
            </w:r>
          </w:p>
        </w:tc>
        <w:tc>
          <w:tcPr>
            <w:tcW w:w="4137" w:type="dxa"/>
            <w:vAlign w:val="center"/>
          </w:tcPr>
          <w:p w14:paraId="044AC127" w14:textId="77777777" w:rsidR="00CD3FBF" w:rsidRPr="00CD3FBF" w:rsidRDefault="00CD3FBF" w:rsidP="00CD3FBF">
            <w:r w:rsidRPr="00CD3FBF">
              <w:t xml:space="preserve">Stores notifications sent to Readers or Admin/Librarian users, </w:t>
            </w:r>
            <w:r w:rsidRPr="00CD3FBF">
              <w:lastRenderedPageBreak/>
              <w:t>including notification content and reading status.</w:t>
            </w:r>
          </w:p>
        </w:tc>
        <w:tc>
          <w:tcPr>
            <w:tcW w:w="2677" w:type="dxa"/>
            <w:vAlign w:val="center"/>
          </w:tcPr>
          <w:p w14:paraId="42E0A19A" w14:textId="77777777" w:rsidR="00CD3FBF" w:rsidRPr="00CD3FBF" w:rsidRDefault="00CD3FBF" w:rsidP="00CD3FBF">
            <w:r w:rsidRPr="00CD3FBF">
              <w:lastRenderedPageBreak/>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r>
            <w:r w:rsidRPr="00CD3FBF">
              <w:lastRenderedPageBreak/>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admin_id</w:t>
            </w:r>
            <w:proofErr w:type="spellEnd"/>
            <w:r w:rsidRPr="00CD3FBF">
              <w:t xml:space="preserve"> (Foreign Key → admin)</w:t>
            </w:r>
            <w:r w:rsidRPr="00CD3FBF">
              <w:br/>
            </w:r>
            <w:r w:rsidRPr="00CD3FBF">
              <w:br/>
              <w:t xml:space="preserve">- </w:t>
            </w:r>
            <w:r w:rsidRPr="00CD3FBF">
              <w:rPr>
                <w:rStyle w:val="MaHTML"/>
                <w:rFonts w:ascii="Times New Roman" w:hAnsi="Times New Roman" w:cs="Times New Roman"/>
                <w:sz w:val="26"/>
                <w:szCs w:val="26"/>
              </w:rPr>
              <w:t>title</w:t>
            </w:r>
            <w:r w:rsidRPr="00CD3FBF">
              <w:br/>
            </w:r>
            <w:r w:rsidRPr="00CD3FBF">
              <w:br/>
              <w:t xml:space="preserve">- </w:t>
            </w:r>
            <w:r w:rsidRPr="00CD3FBF">
              <w:rPr>
                <w:rStyle w:val="MaHTML"/>
                <w:rFonts w:ascii="Times New Roman" w:hAnsi="Times New Roman" w:cs="Times New Roman"/>
                <w:sz w:val="26"/>
                <w:szCs w:val="26"/>
              </w:rPr>
              <w:t>content</w:t>
            </w:r>
            <w:r w:rsidRPr="00CD3FBF">
              <w:br/>
            </w:r>
            <w:r w:rsidRPr="00CD3FBF">
              <w:br/>
              <w:t xml:space="preserve">- </w:t>
            </w:r>
            <w:proofErr w:type="spellStart"/>
            <w:r w:rsidRPr="00CD3FBF">
              <w:rPr>
                <w:rStyle w:val="MaHTML"/>
                <w:rFonts w:ascii="Times New Roman" w:hAnsi="Times New Roman" w:cs="Times New Roman"/>
                <w:sz w:val="26"/>
                <w:szCs w:val="26"/>
              </w:rPr>
              <w:t>is_read</w:t>
            </w:r>
            <w:proofErr w:type="spellEnd"/>
            <w:r w:rsidRPr="00CD3FBF">
              <w:br/>
            </w:r>
            <w:r w:rsidRPr="00CD3FBF">
              <w:br/>
              <w:t xml:space="preserve">- </w:t>
            </w:r>
            <w:proofErr w:type="spellStart"/>
            <w:r w:rsidRPr="00CD3FBF">
              <w:rPr>
                <w:rStyle w:val="MaHTML"/>
                <w:rFonts w:ascii="Times New Roman" w:hAnsi="Times New Roman" w:cs="Times New Roman"/>
                <w:sz w:val="26"/>
                <w:szCs w:val="26"/>
              </w:rPr>
              <w:t>created_at</w:t>
            </w:r>
            <w:proofErr w:type="spellEnd"/>
          </w:p>
        </w:tc>
      </w:tr>
      <w:tr w:rsidR="00CD3FBF" w:rsidRPr="00CD3FBF" w14:paraId="32CAB08E" w14:textId="77777777" w:rsidTr="00CD3FBF">
        <w:tc>
          <w:tcPr>
            <w:tcW w:w="2188" w:type="dxa"/>
            <w:vAlign w:val="center"/>
          </w:tcPr>
          <w:p w14:paraId="42FAE5B4" w14:textId="77777777" w:rsidR="00CD3FBF" w:rsidRPr="00CD3FBF" w:rsidRDefault="00CD3FBF" w:rsidP="00CD3FBF">
            <w:proofErr w:type="spellStart"/>
            <w:r w:rsidRPr="00CD3FBF">
              <w:rPr>
                <w:rStyle w:val="Manh"/>
              </w:rPr>
              <w:lastRenderedPageBreak/>
              <w:t>library_cards</w:t>
            </w:r>
            <w:proofErr w:type="spellEnd"/>
          </w:p>
        </w:tc>
        <w:tc>
          <w:tcPr>
            <w:tcW w:w="4137" w:type="dxa"/>
            <w:vAlign w:val="center"/>
          </w:tcPr>
          <w:p w14:paraId="2E4AFBC4" w14:textId="77777777" w:rsidR="00CD3FBF" w:rsidRPr="00CD3FBF" w:rsidRDefault="00CD3FBF" w:rsidP="00CD3FBF">
            <w:r w:rsidRPr="00CD3FBF">
              <w:t>Stores electronic library card information associated with Readers and used for QR code or barcode identification.</w:t>
            </w:r>
          </w:p>
        </w:tc>
        <w:tc>
          <w:tcPr>
            <w:tcW w:w="2677" w:type="dxa"/>
            <w:vAlign w:val="center"/>
          </w:tcPr>
          <w:p w14:paraId="0DA94BB9"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customer_id</w:t>
            </w:r>
            <w:proofErr w:type="spellEnd"/>
            <w:r w:rsidRPr="00CD3FBF">
              <w:t xml:space="preserve"> (Foreign Key → customers)</w:t>
            </w:r>
            <w:r w:rsidRPr="00CD3FBF">
              <w:br/>
            </w:r>
            <w:r w:rsidRPr="00CD3FBF">
              <w:br/>
              <w:t xml:space="preserve">- </w:t>
            </w:r>
            <w:proofErr w:type="spellStart"/>
            <w:r w:rsidRPr="00CD3FBF">
              <w:rPr>
                <w:rStyle w:val="MaHTML"/>
                <w:rFonts w:ascii="Times New Roman" w:hAnsi="Times New Roman" w:cs="Times New Roman"/>
                <w:sz w:val="26"/>
                <w:szCs w:val="26"/>
              </w:rPr>
              <w:t>card_number</w:t>
            </w:r>
            <w:proofErr w:type="spellEnd"/>
            <w:r w:rsidRPr="00CD3FBF">
              <w:br/>
            </w:r>
            <w:r w:rsidRPr="00CD3FBF">
              <w:br/>
              <w:t xml:space="preserve">- </w:t>
            </w:r>
            <w:r w:rsidRPr="00CD3FBF">
              <w:rPr>
                <w:rStyle w:val="MaHTML"/>
                <w:rFonts w:ascii="Times New Roman" w:hAnsi="Times New Roman" w:cs="Times New Roman"/>
                <w:sz w:val="26"/>
                <w:szCs w:val="26"/>
              </w:rPr>
              <w:t>status</w:t>
            </w:r>
            <w:r w:rsidRPr="00CD3FBF">
              <w:br/>
            </w:r>
            <w:r w:rsidRPr="00CD3FBF">
              <w:br/>
              <w:t xml:space="preserve">- </w:t>
            </w:r>
            <w:proofErr w:type="spellStart"/>
            <w:r w:rsidRPr="00CD3FBF">
              <w:rPr>
                <w:rStyle w:val="MaHTML"/>
                <w:rFonts w:ascii="Times New Roman" w:hAnsi="Times New Roman" w:cs="Times New Roman"/>
                <w:sz w:val="26"/>
                <w:szCs w:val="26"/>
              </w:rPr>
              <w:t>issued_at</w:t>
            </w:r>
            <w:proofErr w:type="spellEnd"/>
          </w:p>
        </w:tc>
      </w:tr>
      <w:tr w:rsidR="00CD3FBF" w:rsidRPr="00CD3FBF" w14:paraId="0714908F" w14:textId="77777777" w:rsidTr="00CD3FBF">
        <w:tc>
          <w:tcPr>
            <w:tcW w:w="2188" w:type="dxa"/>
            <w:vAlign w:val="center"/>
          </w:tcPr>
          <w:p w14:paraId="24E401D8" w14:textId="77777777" w:rsidR="00CD3FBF" w:rsidRPr="00CD3FBF" w:rsidRDefault="00CD3FBF" w:rsidP="00CD3FBF">
            <w:r w:rsidRPr="00CD3FBF">
              <w:rPr>
                <w:rStyle w:val="Manh"/>
              </w:rPr>
              <w:t>categories</w:t>
            </w:r>
          </w:p>
        </w:tc>
        <w:tc>
          <w:tcPr>
            <w:tcW w:w="4137" w:type="dxa"/>
            <w:vAlign w:val="center"/>
          </w:tcPr>
          <w:p w14:paraId="5A276F2B" w14:textId="77777777" w:rsidR="00CD3FBF" w:rsidRPr="00CD3FBF" w:rsidRDefault="00CD3FBF" w:rsidP="00CD3FBF">
            <w:r w:rsidRPr="00CD3FBF">
              <w:t>Stores book categories used to classify and organize books in the library system.</w:t>
            </w:r>
          </w:p>
        </w:tc>
        <w:tc>
          <w:tcPr>
            <w:tcW w:w="2677" w:type="dxa"/>
            <w:vAlign w:val="center"/>
          </w:tcPr>
          <w:p w14:paraId="35E0AB33" w14:textId="77777777" w:rsidR="00CD3FBF" w:rsidRPr="00CD3FBF" w:rsidRDefault="00CD3FBF" w:rsidP="00CD3FBF">
            <w:r w:rsidRPr="00CD3FBF">
              <w:t xml:space="preserve">- </w:t>
            </w:r>
            <w:r w:rsidRPr="00CD3FBF">
              <w:rPr>
                <w:rStyle w:val="MaHTML"/>
                <w:rFonts w:ascii="Times New Roman" w:hAnsi="Times New Roman" w:cs="Times New Roman"/>
                <w:sz w:val="26"/>
                <w:szCs w:val="26"/>
              </w:rPr>
              <w:t>id</w:t>
            </w:r>
            <w:r w:rsidRPr="00CD3FBF">
              <w:t xml:space="preserve"> (Primary Key)</w:t>
            </w:r>
            <w:r w:rsidRPr="00CD3FBF">
              <w:br/>
            </w:r>
            <w:r w:rsidRPr="00CD3FBF">
              <w:br/>
              <w:t xml:space="preserve">- </w:t>
            </w:r>
            <w:proofErr w:type="spellStart"/>
            <w:r w:rsidRPr="00CD3FBF">
              <w:rPr>
                <w:rStyle w:val="MaHTML"/>
                <w:rFonts w:ascii="Times New Roman" w:hAnsi="Times New Roman" w:cs="Times New Roman"/>
                <w:sz w:val="26"/>
                <w:szCs w:val="26"/>
              </w:rPr>
              <w:t>category_name</w:t>
            </w:r>
            <w:proofErr w:type="spellEnd"/>
            <w:r w:rsidRPr="00CD3FBF">
              <w:br/>
            </w:r>
            <w:r w:rsidRPr="00CD3FBF">
              <w:br/>
              <w:t xml:space="preserve">- </w:t>
            </w:r>
            <w:r w:rsidRPr="00CD3FBF">
              <w:rPr>
                <w:rStyle w:val="MaHTML"/>
                <w:rFonts w:ascii="Times New Roman" w:hAnsi="Times New Roman" w:cs="Times New Roman"/>
                <w:sz w:val="26"/>
                <w:szCs w:val="26"/>
              </w:rPr>
              <w:t>description</w:t>
            </w:r>
          </w:p>
        </w:tc>
      </w:tr>
    </w:tbl>
    <w:p w14:paraId="3AFA66F0" w14:textId="77777777" w:rsidR="003B2010" w:rsidRPr="00CD3FBF" w:rsidRDefault="003B2010">
      <w:pPr>
        <w:rPr>
          <w:lang w:val="vi-VN"/>
        </w:rPr>
      </w:pPr>
    </w:p>
    <w:p w14:paraId="334BC660" w14:textId="77777777" w:rsidR="003B2010" w:rsidRPr="00CD3FBF" w:rsidRDefault="005A0B9B">
      <w:pPr>
        <w:pStyle w:val="u3"/>
        <w:rPr>
          <w:rFonts w:cs="Times New Roman"/>
        </w:rPr>
      </w:pPr>
      <w:bookmarkStart w:id="91" w:name="_Toc18473"/>
      <w:bookmarkStart w:id="92" w:name="_Toc246"/>
      <w:r w:rsidRPr="00CD3FBF">
        <w:rPr>
          <w:rFonts w:cs="Times New Roman"/>
        </w:rPr>
        <w:lastRenderedPageBreak/>
        <w:t>Relationships Between Tables</w:t>
      </w:r>
      <w:bookmarkEnd w:id="91"/>
      <w:bookmarkEnd w:id="92"/>
    </w:p>
    <w:p w14:paraId="7D062BC2" w14:textId="77777777" w:rsidR="00CD3FBF" w:rsidRPr="00CD3FBF" w:rsidRDefault="00CD3FBF" w:rsidP="00CD3FBF">
      <w:pPr>
        <w:pStyle w:val="u3"/>
        <w:rPr>
          <w:rFonts w:cs="Times New Roman"/>
          <w:sz w:val="27"/>
          <w:szCs w:val="27"/>
        </w:rPr>
      </w:pPr>
      <w:bookmarkStart w:id="93" w:name="_Toc19954"/>
      <w:bookmarkStart w:id="94" w:name="_Toc28987"/>
      <w:r w:rsidRPr="00CD3FBF">
        <w:rPr>
          <w:rFonts w:cs="Times New Roman"/>
        </w:rPr>
        <w:t>3.2.3 Relationships Between Tables</w:t>
      </w:r>
    </w:p>
    <w:p w14:paraId="70C9BE57" w14:textId="77777777" w:rsidR="00CD3FBF" w:rsidRPr="00CD3FBF" w:rsidRDefault="00CD3FBF" w:rsidP="00CD3FBF">
      <w:pPr>
        <w:pStyle w:val="ThngthngWeb"/>
        <w:rPr>
          <w:sz w:val="26"/>
          <w:szCs w:val="26"/>
        </w:rPr>
      </w:pPr>
      <w:r w:rsidRPr="00CD3FBF">
        <w:rPr>
          <w:sz w:val="26"/>
          <w:szCs w:val="26"/>
        </w:rPr>
        <w:t xml:space="preserve">The database of the </w:t>
      </w:r>
      <w:r w:rsidRPr="00CD3FBF">
        <w:rPr>
          <w:rStyle w:val="Manh"/>
          <w:sz w:val="26"/>
          <w:szCs w:val="26"/>
        </w:rPr>
        <w:t>Library Management Application</w:t>
      </w:r>
      <w:r w:rsidRPr="00CD3FBF">
        <w:rPr>
          <w:sz w:val="26"/>
          <w:szCs w:val="26"/>
        </w:rPr>
        <w:t xml:space="preserve"> is designed using relational relationships between the main entities in order to maintain data consistency and support the system’s borrowing, reservation, notification, and fine management processes.</w:t>
      </w:r>
    </w:p>
    <w:p w14:paraId="0697FC08"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admin</w:t>
      </w:r>
      <w:r w:rsidRPr="00CD3FBF">
        <w:rPr>
          <w:sz w:val="26"/>
          <w:szCs w:val="26"/>
        </w:rPr>
        <w:t xml:space="preserve"> table has a one-to-many relationship with the </w:t>
      </w:r>
      <w:r w:rsidRPr="00CD3FBF">
        <w:rPr>
          <w:rStyle w:val="Manh"/>
          <w:sz w:val="26"/>
          <w:szCs w:val="26"/>
        </w:rPr>
        <w:t>notifications</w:t>
      </w:r>
      <w:r w:rsidRPr="00CD3FBF">
        <w:rPr>
          <w:sz w:val="26"/>
          <w:szCs w:val="26"/>
        </w:rPr>
        <w:t xml:space="preserve"> table. One Admin/Librarian account can be associated with multiple notification records, while each notification may reference one administrator through the </w:t>
      </w:r>
      <w:proofErr w:type="spellStart"/>
      <w:r w:rsidRPr="00CD3FBF">
        <w:rPr>
          <w:rStyle w:val="MaHTML"/>
          <w:rFonts w:ascii="Times New Roman" w:hAnsi="Times New Roman" w:cs="Times New Roman"/>
          <w:sz w:val="26"/>
          <w:szCs w:val="26"/>
        </w:rPr>
        <w:t>admin_id</w:t>
      </w:r>
      <w:proofErr w:type="spellEnd"/>
      <w:r w:rsidRPr="00CD3FBF">
        <w:rPr>
          <w:sz w:val="26"/>
          <w:szCs w:val="26"/>
        </w:rPr>
        <w:t xml:space="preserve"> foreign key. The </w:t>
      </w:r>
      <w:r w:rsidRPr="00CD3FBF">
        <w:rPr>
          <w:rStyle w:val="Manh"/>
          <w:sz w:val="26"/>
          <w:szCs w:val="26"/>
        </w:rPr>
        <w:t>customers</w:t>
      </w:r>
      <w:r w:rsidRPr="00CD3FBF">
        <w:rPr>
          <w:sz w:val="26"/>
          <w:szCs w:val="26"/>
        </w:rPr>
        <w:t xml:space="preserve"> table also has a one-to-many relationship with the </w:t>
      </w:r>
      <w:r w:rsidRPr="00CD3FBF">
        <w:rPr>
          <w:rStyle w:val="Manh"/>
          <w:sz w:val="26"/>
          <w:szCs w:val="26"/>
        </w:rPr>
        <w:t>notifications</w:t>
      </w:r>
      <w:r w:rsidRPr="00CD3FBF">
        <w:rPr>
          <w:sz w:val="26"/>
          <w:szCs w:val="26"/>
        </w:rPr>
        <w:t xml:space="preserve"> table through </w:t>
      </w:r>
      <w:proofErr w:type="spellStart"/>
      <w:r w:rsidRPr="00CD3FBF">
        <w:rPr>
          <w:rStyle w:val="MaHTML"/>
          <w:rFonts w:ascii="Times New Roman" w:hAnsi="Times New Roman" w:cs="Times New Roman"/>
          <w:sz w:val="26"/>
          <w:szCs w:val="26"/>
        </w:rPr>
        <w:t>customer_id</w:t>
      </w:r>
      <w:proofErr w:type="spellEnd"/>
      <w:r w:rsidRPr="00CD3FBF">
        <w:rPr>
          <w:sz w:val="26"/>
          <w:szCs w:val="26"/>
        </w:rPr>
        <w:t>, allowing a Reader to receive multiple notifications from the system.</w:t>
      </w:r>
    </w:p>
    <w:p w14:paraId="0FAC6C17"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customers</w:t>
      </w:r>
      <w:r w:rsidRPr="00CD3FBF">
        <w:rPr>
          <w:sz w:val="26"/>
          <w:szCs w:val="26"/>
        </w:rPr>
        <w:t xml:space="preserve"> table has a one-to-one relationship with the </w:t>
      </w:r>
      <w:proofErr w:type="spellStart"/>
      <w:r w:rsidRPr="00CD3FBF">
        <w:rPr>
          <w:rStyle w:val="Manh"/>
          <w:sz w:val="26"/>
          <w:szCs w:val="26"/>
        </w:rPr>
        <w:t>library_cards</w:t>
      </w:r>
      <w:proofErr w:type="spellEnd"/>
      <w:r w:rsidRPr="00CD3FBF">
        <w:rPr>
          <w:sz w:val="26"/>
          <w:szCs w:val="26"/>
        </w:rPr>
        <w:t xml:space="preserve"> table. Each Reader is associated with one library card, while each library card belongs to one specific Reader. This relationship supports the electronic library card function, where the card number can be represented as a QR code or barcode.</w:t>
      </w:r>
    </w:p>
    <w:p w14:paraId="64BB7623"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categories</w:t>
      </w:r>
      <w:r w:rsidRPr="00CD3FBF">
        <w:rPr>
          <w:sz w:val="26"/>
          <w:szCs w:val="26"/>
        </w:rPr>
        <w:t xml:space="preserve"> table has a one-to-many relationship with the </w:t>
      </w:r>
      <w:r w:rsidRPr="00CD3FBF">
        <w:rPr>
          <w:rStyle w:val="Manh"/>
          <w:sz w:val="26"/>
          <w:szCs w:val="26"/>
        </w:rPr>
        <w:t>books</w:t>
      </w:r>
      <w:r w:rsidRPr="00CD3FBF">
        <w:rPr>
          <w:sz w:val="26"/>
          <w:szCs w:val="26"/>
        </w:rPr>
        <w:t xml:space="preserve"> table. One category can contain multiple books, while each book belongs to one category through the </w:t>
      </w:r>
      <w:proofErr w:type="spellStart"/>
      <w:r w:rsidRPr="00CD3FBF">
        <w:rPr>
          <w:rStyle w:val="MaHTML"/>
          <w:rFonts w:ascii="Times New Roman" w:hAnsi="Times New Roman" w:cs="Times New Roman"/>
          <w:sz w:val="26"/>
          <w:szCs w:val="26"/>
        </w:rPr>
        <w:t>category_id</w:t>
      </w:r>
      <w:proofErr w:type="spellEnd"/>
      <w:r w:rsidRPr="00CD3FBF">
        <w:rPr>
          <w:sz w:val="26"/>
          <w:szCs w:val="26"/>
        </w:rPr>
        <w:t xml:space="preserve"> foreign key. Similarly, the </w:t>
      </w:r>
      <w:r w:rsidRPr="00CD3FBF">
        <w:rPr>
          <w:rStyle w:val="Manh"/>
          <w:sz w:val="26"/>
          <w:szCs w:val="26"/>
        </w:rPr>
        <w:t>locations</w:t>
      </w:r>
      <w:r w:rsidRPr="00CD3FBF">
        <w:rPr>
          <w:sz w:val="26"/>
          <w:szCs w:val="26"/>
        </w:rPr>
        <w:t xml:space="preserve"> table has a one-to-many relationship with the </w:t>
      </w:r>
      <w:r w:rsidRPr="00CD3FBF">
        <w:rPr>
          <w:rStyle w:val="Manh"/>
          <w:sz w:val="26"/>
          <w:szCs w:val="26"/>
        </w:rPr>
        <w:t>books</w:t>
      </w:r>
      <w:r w:rsidRPr="00CD3FBF">
        <w:rPr>
          <w:sz w:val="26"/>
          <w:szCs w:val="26"/>
        </w:rPr>
        <w:t xml:space="preserve"> table. One storage location may contain multiple books, while each book is assigned to one location through </w:t>
      </w:r>
      <w:proofErr w:type="spellStart"/>
      <w:r w:rsidRPr="00CD3FBF">
        <w:rPr>
          <w:rStyle w:val="MaHTML"/>
          <w:rFonts w:ascii="Times New Roman" w:hAnsi="Times New Roman" w:cs="Times New Roman"/>
          <w:sz w:val="26"/>
          <w:szCs w:val="26"/>
        </w:rPr>
        <w:t>location_id</w:t>
      </w:r>
      <w:proofErr w:type="spellEnd"/>
      <w:r w:rsidRPr="00CD3FBF">
        <w:rPr>
          <w:sz w:val="26"/>
          <w:szCs w:val="26"/>
        </w:rPr>
        <w:t>.</w:t>
      </w:r>
    </w:p>
    <w:p w14:paraId="06AFF702"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books</w:t>
      </w:r>
      <w:r w:rsidRPr="00CD3FBF">
        <w:rPr>
          <w:sz w:val="26"/>
          <w:szCs w:val="26"/>
        </w:rPr>
        <w:t xml:space="preserve"> table has a one-to-many relationship with the </w:t>
      </w:r>
      <w:proofErr w:type="spellStart"/>
      <w:r w:rsidRPr="00CD3FBF">
        <w:rPr>
          <w:rStyle w:val="Manh"/>
          <w:sz w:val="26"/>
          <w:szCs w:val="26"/>
        </w:rPr>
        <w:t>book_copies</w:t>
      </w:r>
      <w:proofErr w:type="spellEnd"/>
      <w:r w:rsidRPr="00CD3FBF">
        <w:rPr>
          <w:sz w:val="26"/>
          <w:szCs w:val="26"/>
        </w:rPr>
        <w:t xml:space="preserve"> table. One book title can have multiple physical copies, while each physical copy belongs to one specific book through </w:t>
      </w:r>
      <w:proofErr w:type="spellStart"/>
      <w:r w:rsidRPr="00CD3FBF">
        <w:rPr>
          <w:rStyle w:val="MaHTML"/>
          <w:rFonts w:ascii="Times New Roman" w:hAnsi="Times New Roman" w:cs="Times New Roman"/>
          <w:sz w:val="26"/>
          <w:szCs w:val="26"/>
        </w:rPr>
        <w:t>book_id</w:t>
      </w:r>
      <w:proofErr w:type="spellEnd"/>
      <w:r w:rsidRPr="00CD3FBF">
        <w:rPr>
          <w:sz w:val="26"/>
          <w:szCs w:val="26"/>
        </w:rPr>
        <w:t>. This structure allows the system to manage both general book information and individual physical copies with unique barcodes and statuses.</w:t>
      </w:r>
    </w:p>
    <w:p w14:paraId="27A3B67C" w14:textId="77777777" w:rsidR="00CD3FBF" w:rsidRPr="00CD3FBF" w:rsidRDefault="00CD3FBF" w:rsidP="00CD3FBF">
      <w:pPr>
        <w:pStyle w:val="ThngthngWeb"/>
        <w:rPr>
          <w:sz w:val="26"/>
          <w:szCs w:val="26"/>
        </w:rPr>
      </w:pPr>
      <w:r w:rsidRPr="00CD3FBF">
        <w:rPr>
          <w:sz w:val="26"/>
          <w:szCs w:val="26"/>
        </w:rPr>
        <w:lastRenderedPageBreak/>
        <w:t xml:space="preserve">The </w:t>
      </w:r>
      <w:r w:rsidRPr="00CD3FBF">
        <w:rPr>
          <w:rStyle w:val="Manh"/>
          <w:sz w:val="26"/>
          <w:szCs w:val="26"/>
        </w:rPr>
        <w:t>customers</w:t>
      </w:r>
      <w:r w:rsidRPr="00CD3FBF">
        <w:rPr>
          <w:sz w:val="26"/>
          <w:szCs w:val="26"/>
        </w:rPr>
        <w:t xml:space="preserve"> table has a one-to-many relationship with the </w:t>
      </w:r>
      <w:r w:rsidRPr="00CD3FBF">
        <w:rPr>
          <w:rStyle w:val="Manh"/>
          <w:sz w:val="26"/>
          <w:szCs w:val="26"/>
        </w:rPr>
        <w:t>reservations</w:t>
      </w:r>
      <w:r w:rsidRPr="00CD3FBF">
        <w:rPr>
          <w:sz w:val="26"/>
          <w:szCs w:val="26"/>
        </w:rPr>
        <w:t xml:space="preserve"> table. A Reader can create multiple reservation requests over time, while each reservation belongs to one Reader through </w:t>
      </w:r>
      <w:proofErr w:type="spellStart"/>
      <w:r w:rsidRPr="00CD3FBF">
        <w:rPr>
          <w:rStyle w:val="MaHTML"/>
          <w:rFonts w:ascii="Times New Roman" w:hAnsi="Times New Roman" w:cs="Times New Roman"/>
          <w:sz w:val="26"/>
          <w:szCs w:val="26"/>
        </w:rPr>
        <w:t>customer_id</w:t>
      </w:r>
      <w:proofErr w:type="spellEnd"/>
      <w:r w:rsidRPr="00CD3FBF">
        <w:rPr>
          <w:sz w:val="26"/>
          <w:szCs w:val="26"/>
        </w:rPr>
        <w:t xml:space="preserve">. The </w:t>
      </w:r>
      <w:r w:rsidRPr="00CD3FBF">
        <w:rPr>
          <w:rStyle w:val="Manh"/>
          <w:sz w:val="26"/>
          <w:szCs w:val="26"/>
        </w:rPr>
        <w:t>books</w:t>
      </w:r>
      <w:r w:rsidRPr="00CD3FBF">
        <w:rPr>
          <w:sz w:val="26"/>
          <w:szCs w:val="26"/>
        </w:rPr>
        <w:t xml:space="preserve"> table also has a one-to-many relationship with the </w:t>
      </w:r>
      <w:r w:rsidRPr="00CD3FBF">
        <w:rPr>
          <w:rStyle w:val="Manh"/>
          <w:sz w:val="26"/>
          <w:szCs w:val="26"/>
        </w:rPr>
        <w:t>reservations</w:t>
      </w:r>
      <w:r w:rsidRPr="00CD3FBF">
        <w:rPr>
          <w:sz w:val="26"/>
          <w:szCs w:val="26"/>
        </w:rPr>
        <w:t xml:space="preserve"> table through </w:t>
      </w:r>
      <w:proofErr w:type="spellStart"/>
      <w:r w:rsidRPr="00CD3FBF">
        <w:rPr>
          <w:rStyle w:val="MaHTML"/>
          <w:rFonts w:ascii="Times New Roman" w:hAnsi="Times New Roman" w:cs="Times New Roman"/>
          <w:sz w:val="26"/>
          <w:szCs w:val="26"/>
        </w:rPr>
        <w:t>book_id</w:t>
      </w:r>
      <w:proofErr w:type="spellEnd"/>
      <w:r w:rsidRPr="00CD3FBF">
        <w:rPr>
          <w:sz w:val="26"/>
          <w:szCs w:val="26"/>
        </w:rPr>
        <w:t xml:space="preserve">. In addition, a reservation may be associated with a specific physical copy through </w:t>
      </w:r>
      <w:proofErr w:type="spellStart"/>
      <w:r w:rsidRPr="00CD3FBF">
        <w:rPr>
          <w:rStyle w:val="MaHTML"/>
          <w:rFonts w:ascii="Times New Roman" w:hAnsi="Times New Roman" w:cs="Times New Roman"/>
          <w:sz w:val="26"/>
          <w:szCs w:val="26"/>
        </w:rPr>
        <w:t>book_copy_id</w:t>
      </w:r>
      <w:proofErr w:type="spellEnd"/>
      <w:r w:rsidRPr="00CD3FBF">
        <w:rPr>
          <w:sz w:val="26"/>
          <w:szCs w:val="26"/>
        </w:rPr>
        <w:t>.</w:t>
      </w:r>
    </w:p>
    <w:p w14:paraId="4E9C73B6"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customers</w:t>
      </w:r>
      <w:r w:rsidRPr="00CD3FBF">
        <w:rPr>
          <w:sz w:val="26"/>
          <w:szCs w:val="26"/>
        </w:rPr>
        <w:t xml:space="preserve"> table has a one-to-many relationship with the </w:t>
      </w:r>
      <w:proofErr w:type="spellStart"/>
      <w:r w:rsidRPr="00CD3FBF">
        <w:rPr>
          <w:rStyle w:val="Manh"/>
          <w:sz w:val="26"/>
          <w:szCs w:val="26"/>
        </w:rPr>
        <w:t>borrow_records</w:t>
      </w:r>
      <w:proofErr w:type="spellEnd"/>
      <w:r w:rsidRPr="00CD3FBF">
        <w:rPr>
          <w:sz w:val="26"/>
          <w:szCs w:val="26"/>
        </w:rPr>
        <w:t xml:space="preserve"> table. A Reader can have multiple borrowing transactions, while each borrowing record belongs to one Reader through </w:t>
      </w:r>
      <w:proofErr w:type="spellStart"/>
      <w:r w:rsidRPr="00CD3FBF">
        <w:rPr>
          <w:rStyle w:val="MaHTML"/>
          <w:rFonts w:ascii="Times New Roman" w:hAnsi="Times New Roman" w:cs="Times New Roman"/>
          <w:sz w:val="26"/>
          <w:szCs w:val="26"/>
        </w:rPr>
        <w:t>customer_id</w:t>
      </w:r>
      <w:proofErr w:type="spellEnd"/>
      <w:r w:rsidRPr="00CD3FBF">
        <w:rPr>
          <w:sz w:val="26"/>
          <w:szCs w:val="26"/>
        </w:rPr>
        <w:t xml:space="preserve">. Each borrowing record is also associated with one specific physical book copy through </w:t>
      </w:r>
      <w:proofErr w:type="spellStart"/>
      <w:r w:rsidRPr="00CD3FBF">
        <w:rPr>
          <w:rStyle w:val="MaHTML"/>
          <w:rFonts w:ascii="Times New Roman" w:hAnsi="Times New Roman" w:cs="Times New Roman"/>
          <w:sz w:val="26"/>
          <w:szCs w:val="26"/>
        </w:rPr>
        <w:t>book_copy_id</w:t>
      </w:r>
      <w:proofErr w:type="spellEnd"/>
      <w:r w:rsidRPr="00CD3FBF">
        <w:rPr>
          <w:sz w:val="26"/>
          <w:szCs w:val="26"/>
        </w:rPr>
        <w:t>.</w:t>
      </w:r>
    </w:p>
    <w:p w14:paraId="630FDD97" w14:textId="77777777" w:rsidR="00CD3FBF" w:rsidRPr="00CD3FBF" w:rsidRDefault="00CD3FBF" w:rsidP="00CD3FBF">
      <w:pPr>
        <w:pStyle w:val="ThngthngWeb"/>
        <w:rPr>
          <w:sz w:val="26"/>
          <w:szCs w:val="26"/>
        </w:rPr>
      </w:pPr>
      <w:r w:rsidRPr="00CD3FBF">
        <w:rPr>
          <w:sz w:val="26"/>
          <w:szCs w:val="26"/>
        </w:rPr>
        <w:t xml:space="preserve">The </w:t>
      </w:r>
      <w:r w:rsidRPr="00CD3FBF">
        <w:rPr>
          <w:rStyle w:val="Manh"/>
          <w:sz w:val="26"/>
          <w:szCs w:val="26"/>
        </w:rPr>
        <w:t>admin</w:t>
      </w:r>
      <w:r w:rsidRPr="00CD3FBF">
        <w:rPr>
          <w:sz w:val="26"/>
          <w:szCs w:val="26"/>
        </w:rPr>
        <w:t xml:space="preserve"> table is connected to the </w:t>
      </w:r>
      <w:proofErr w:type="spellStart"/>
      <w:r w:rsidRPr="00CD3FBF">
        <w:rPr>
          <w:rStyle w:val="Manh"/>
          <w:sz w:val="26"/>
          <w:szCs w:val="26"/>
        </w:rPr>
        <w:t>borrow_records</w:t>
      </w:r>
      <w:proofErr w:type="spellEnd"/>
      <w:r w:rsidRPr="00CD3FBF">
        <w:rPr>
          <w:sz w:val="26"/>
          <w:szCs w:val="26"/>
        </w:rPr>
        <w:t xml:space="preserve"> table through both </w:t>
      </w:r>
      <w:proofErr w:type="spellStart"/>
      <w:r w:rsidRPr="00CD3FBF">
        <w:rPr>
          <w:rStyle w:val="MaHTML"/>
          <w:rFonts w:ascii="Times New Roman" w:hAnsi="Times New Roman" w:cs="Times New Roman"/>
          <w:sz w:val="26"/>
          <w:szCs w:val="26"/>
        </w:rPr>
        <w:t>admin_borrow_id</w:t>
      </w:r>
      <w:proofErr w:type="spellEnd"/>
      <w:r w:rsidRPr="00CD3FBF">
        <w:rPr>
          <w:sz w:val="26"/>
          <w:szCs w:val="26"/>
        </w:rPr>
        <w:t xml:space="preserve"> and </w:t>
      </w:r>
      <w:proofErr w:type="spellStart"/>
      <w:r w:rsidRPr="00CD3FBF">
        <w:rPr>
          <w:rStyle w:val="MaHTML"/>
          <w:rFonts w:ascii="Times New Roman" w:hAnsi="Times New Roman" w:cs="Times New Roman"/>
          <w:sz w:val="26"/>
          <w:szCs w:val="26"/>
        </w:rPr>
        <w:t>admin_return_id</w:t>
      </w:r>
      <w:proofErr w:type="spellEnd"/>
      <w:r w:rsidRPr="00CD3FBF">
        <w:rPr>
          <w:sz w:val="26"/>
          <w:szCs w:val="26"/>
        </w:rPr>
        <w:t>. These relationships record which Admin/Librarian processed the borrowing transaction and which Admin/Librarian processed the return transaction. One Admin/Librarian can therefore process many borrowing and returning records.</w:t>
      </w:r>
    </w:p>
    <w:p w14:paraId="72B4C6D7" w14:textId="77777777" w:rsidR="00CD3FBF" w:rsidRPr="00CD3FBF" w:rsidRDefault="00CD3FBF" w:rsidP="00CD3FBF">
      <w:pPr>
        <w:pStyle w:val="ThngthngWeb"/>
        <w:rPr>
          <w:sz w:val="26"/>
          <w:szCs w:val="26"/>
        </w:rPr>
      </w:pPr>
      <w:r w:rsidRPr="00CD3FBF">
        <w:rPr>
          <w:sz w:val="26"/>
          <w:szCs w:val="26"/>
        </w:rPr>
        <w:t xml:space="preserve">The </w:t>
      </w:r>
      <w:proofErr w:type="spellStart"/>
      <w:r w:rsidRPr="00CD3FBF">
        <w:rPr>
          <w:rStyle w:val="Manh"/>
          <w:sz w:val="26"/>
          <w:szCs w:val="26"/>
        </w:rPr>
        <w:t>borrow_records</w:t>
      </w:r>
      <w:proofErr w:type="spellEnd"/>
      <w:r w:rsidRPr="00CD3FBF">
        <w:rPr>
          <w:sz w:val="26"/>
          <w:szCs w:val="26"/>
        </w:rPr>
        <w:t xml:space="preserve"> table has a one-to-many relationship with the </w:t>
      </w:r>
      <w:r w:rsidRPr="00CD3FBF">
        <w:rPr>
          <w:rStyle w:val="Manh"/>
          <w:sz w:val="26"/>
          <w:szCs w:val="26"/>
        </w:rPr>
        <w:t>extensions</w:t>
      </w:r>
      <w:r w:rsidRPr="00CD3FBF">
        <w:rPr>
          <w:sz w:val="26"/>
          <w:szCs w:val="26"/>
        </w:rPr>
        <w:t xml:space="preserve"> table. One borrowing transaction may have one or more extension requests over time, while each extension request belongs to one borrowing record through </w:t>
      </w:r>
      <w:proofErr w:type="spellStart"/>
      <w:r w:rsidRPr="00CD3FBF">
        <w:rPr>
          <w:rStyle w:val="MaHTML"/>
          <w:rFonts w:ascii="Times New Roman" w:hAnsi="Times New Roman" w:cs="Times New Roman"/>
          <w:sz w:val="26"/>
          <w:szCs w:val="26"/>
        </w:rPr>
        <w:t>borrow_record_id</w:t>
      </w:r>
      <w:proofErr w:type="spellEnd"/>
      <w:r w:rsidRPr="00CD3FBF">
        <w:rPr>
          <w:sz w:val="26"/>
          <w:szCs w:val="26"/>
        </w:rPr>
        <w:t>.</w:t>
      </w:r>
    </w:p>
    <w:p w14:paraId="1C3D0FE8" w14:textId="77777777" w:rsidR="00CD3FBF" w:rsidRPr="00CD3FBF" w:rsidRDefault="00CD3FBF" w:rsidP="00CD3FBF">
      <w:pPr>
        <w:pStyle w:val="ThngthngWeb"/>
        <w:rPr>
          <w:sz w:val="26"/>
          <w:szCs w:val="26"/>
        </w:rPr>
      </w:pPr>
      <w:r w:rsidRPr="00CD3FBF">
        <w:rPr>
          <w:sz w:val="26"/>
          <w:szCs w:val="26"/>
        </w:rPr>
        <w:t xml:space="preserve">The </w:t>
      </w:r>
      <w:proofErr w:type="spellStart"/>
      <w:r w:rsidRPr="00CD3FBF">
        <w:rPr>
          <w:rStyle w:val="Manh"/>
          <w:sz w:val="26"/>
          <w:szCs w:val="26"/>
        </w:rPr>
        <w:t>borrow_records</w:t>
      </w:r>
      <w:proofErr w:type="spellEnd"/>
      <w:r w:rsidRPr="00CD3FBF">
        <w:rPr>
          <w:sz w:val="26"/>
          <w:szCs w:val="26"/>
        </w:rPr>
        <w:t xml:space="preserve"> table also has a one-to-many relationship with the </w:t>
      </w:r>
      <w:r w:rsidRPr="00CD3FBF">
        <w:rPr>
          <w:rStyle w:val="Manh"/>
          <w:sz w:val="26"/>
          <w:szCs w:val="26"/>
        </w:rPr>
        <w:t>fines</w:t>
      </w:r>
      <w:r w:rsidRPr="00CD3FBF">
        <w:rPr>
          <w:sz w:val="26"/>
          <w:szCs w:val="26"/>
        </w:rPr>
        <w:t xml:space="preserve"> table. A borrowing transaction may generate one or more fine records when the book is returned late, damaged, or lost. Each fine is linked to the corresponding borrowing transaction through </w:t>
      </w:r>
      <w:proofErr w:type="spellStart"/>
      <w:r w:rsidRPr="00CD3FBF">
        <w:rPr>
          <w:rStyle w:val="MaHTML"/>
          <w:rFonts w:ascii="Times New Roman" w:hAnsi="Times New Roman" w:cs="Times New Roman"/>
          <w:sz w:val="26"/>
          <w:szCs w:val="26"/>
        </w:rPr>
        <w:t>borrow_record_id</w:t>
      </w:r>
      <w:proofErr w:type="spellEnd"/>
      <w:r w:rsidRPr="00CD3FBF">
        <w:rPr>
          <w:sz w:val="26"/>
          <w:szCs w:val="26"/>
        </w:rPr>
        <w:t>.</w:t>
      </w:r>
    </w:p>
    <w:p w14:paraId="6D97FD09" w14:textId="77777777" w:rsidR="00CD3FBF" w:rsidRPr="00CD3FBF" w:rsidRDefault="00CD3FBF" w:rsidP="00CD3FBF">
      <w:pPr>
        <w:pStyle w:val="ThngthngWeb"/>
        <w:rPr>
          <w:sz w:val="26"/>
          <w:szCs w:val="26"/>
        </w:rPr>
      </w:pPr>
      <w:r w:rsidRPr="00CD3FBF">
        <w:rPr>
          <w:sz w:val="26"/>
          <w:szCs w:val="26"/>
        </w:rPr>
        <w:t>Through these relationships, the database connects Readers, Admin/Librarian users, books, physical book copies, reservations, borrowing transactions, extension requests, fines, and notifications in a consistent structure. This design provides the data foundation required for the main functions of the Library Management Application.</w:t>
      </w:r>
    </w:p>
    <w:p w14:paraId="7AD34697" w14:textId="77777777" w:rsidR="003B2010" w:rsidRPr="00CD3FBF" w:rsidRDefault="005A0B9B">
      <w:pPr>
        <w:pStyle w:val="u2"/>
        <w:rPr>
          <w:rFonts w:cs="Times New Roman"/>
        </w:rPr>
      </w:pPr>
      <w:r w:rsidRPr="00CD3FBF">
        <w:rPr>
          <w:rFonts w:cs="Times New Roman"/>
        </w:rPr>
        <w:lastRenderedPageBreak/>
        <w:t>UI/UX Design</w:t>
      </w:r>
      <w:bookmarkEnd w:id="93"/>
      <w:bookmarkEnd w:id="94"/>
      <w:r w:rsidR="00CD3FBF">
        <w:rPr>
          <w:rFonts w:cs="Times New Roman"/>
        </w:rPr>
        <w:t xml:space="preserve"> (Chừa)</w:t>
      </w:r>
    </w:p>
    <w:p w14:paraId="4E942FB1" w14:textId="77777777" w:rsidR="003B2010" w:rsidRPr="00CD3FBF" w:rsidRDefault="005A0B9B">
      <w:pPr>
        <w:pStyle w:val="u2"/>
        <w:rPr>
          <w:rFonts w:cs="Times New Roman"/>
        </w:rPr>
      </w:pPr>
      <w:bookmarkStart w:id="95" w:name="_Toc17723"/>
      <w:bookmarkStart w:id="96" w:name="_Toc12221"/>
      <w:r w:rsidRPr="00CD3FBF">
        <w:rPr>
          <w:rFonts w:cs="Times New Roman"/>
        </w:rPr>
        <w:t>Class Diagram</w:t>
      </w:r>
      <w:bookmarkEnd w:id="95"/>
      <w:bookmarkEnd w:id="96"/>
    </w:p>
    <w:p w14:paraId="25F6771D" w14:textId="77777777" w:rsidR="003B2010" w:rsidRPr="00CD3FBF" w:rsidRDefault="003F4A18">
      <w:pPr>
        <w:pStyle w:val="ThngthngWeb"/>
        <w:ind w:firstLine="0"/>
        <w:rPr>
          <w:b/>
          <w:bCs/>
          <w:sz w:val="26"/>
          <w:szCs w:val="26"/>
        </w:rPr>
      </w:pPr>
      <w:r>
        <w:rPr>
          <w:b/>
          <w:bCs/>
          <w:noProof/>
          <w:sz w:val="26"/>
          <w:szCs w:val="26"/>
        </w:rPr>
        <w:drawing>
          <wp:inline distT="0" distB="0" distL="0" distR="0" wp14:anchorId="4CD4D018" wp14:editId="1B3FF4A0">
            <wp:extent cx="5570220" cy="4892040"/>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0220" cy="4892040"/>
                    </a:xfrm>
                    <a:prstGeom prst="rect">
                      <a:avLst/>
                    </a:prstGeom>
                    <a:noFill/>
                    <a:ln>
                      <a:noFill/>
                    </a:ln>
                  </pic:spPr>
                </pic:pic>
              </a:graphicData>
            </a:graphic>
          </wp:inline>
        </w:drawing>
      </w:r>
    </w:p>
    <w:p w14:paraId="7B4456E4" w14:textId="77777777" w:rsidR="003B2010" w:rsidRPr="00CD3FBF" w:rsidRDefault="005A0B9B">
      <w:pPr>
        <w:pStyle w:val="Chuthich"/>
        <w:rPr>
          <w:b/>
          <w:szCs w:val="26"/>
          <w:lang w:val="vi-VN"/>
        </w:rPr>
      </w:pPr>
      <w:r w:rsidRPr="00CD3FBF">
        <w:t xml:space="preserve">Image </w:t>
      </w:r>
      <w:fldSimple w:instr=" SEQ Image \* ARABIC ">
        <w:r w:rsidRPr="00CD3FBF">
          <w:t>10</w:t>
        </w:r>
      </w:fldSimple>
      <w:bookmarkStart w:id="97" w:name="_Toc4721"/>
      <w:bookmarkStart w:id="98" w:name="_Toc19827"/>
      <w:r w:rsidRPr="00CD3FBF">
        <w:rPr>
          <w:lang w:val="vi-VN"/>
        </w:rPr>
        <w:t>.</w:t>
      </w:r>
      <w:proofErr w:type="spellStart"/>
      <w:r w:rsidRPr="00CD3FBF">
        <w:rPr>
          <w:lang w:val="vi-VN"/>
        </w:rPr>
        <w:t>Class</w:t>
      </w:r>
      <w:proofErr w:type="spellEnd"/>
      <w:r w:rsidRPr="00CD3FBF">
        <w:rPr>
          <w:lang w:val="vi-VN"/>
        </w:rPr>
        <w:t xml:space="preserve"> </w:t>
      </w:r>
      <w:proofErr w:type="spellStart"/>
      <w:r w:rsidRPr="00CD3FBF">
        <w:rPr>
          <w:lang w:val="vi-VN"/>
        </w:rPr>
        <w:t>Diagram</w:t>
      </w:r>
      <w:bookmarkEnd w:id="97"/>
      <w:bookmarkEnd w:id="98"/>
      <w:proofErr w:type="spellEnd"/>
    </w:p>
    <w:p w14:paraId="5576E79E" w14:textId="62F5CE96" w:rsidR="000E54AF" w:rsidRPr="000E54AF" w:rsidRDefault="005A0B9B" w:rsidP="000E54AF">
      <w:pPr>
        <w:pStyle w:val="u3"/>
        <w:rPr>
          <w:rFonts w:cs="Times New Roman"/>
        </w:rPr>
      </w:pPr>
      <w:bookmarkStart w:id="99" w:name="_Toc25192"/>
      <w:bookmarkStart w:id="100" w:name="_Toc11638"/>
      <w:r w:rsidRPr="00CD3FBF">
        <w:rPr>
          <w:rFonts w:cs="Times New Roman"/>
        </w:rPr>
        <w:t>Class Diagram Description</w:t>
      </w:r>
      <w:bookmarkEnd w:id="99"/>
      <w:bookmarkEnd w:id="100"/>
    </w:p>
    <w:p w14:paraId="60290230" w14:textId="77777777" w:rsidR="002167AE" w:rsidRPr="002167AE" w:rsidRDefault="002167AE" w:rsidP="002167AE">
      <w:pPr>
        <w:spacing w:before="100" w:beforeAutospacing="1" w:after="100" w:afterAutospacing="1" w:line="240" w:lineRule="auto"/>
        <w:ind w:firstLine="0"/>
        <w:jc w:val="left"/>
      </w:pPr>
      <w:r w:rsidRPr="002167AE">
        <w:t xml:space="preserve">The Class Diagram of the </w:t>
      </w:r>
      <w:r w:rsidRPr="002167AE">
        <w:rPr>
          <w:bCs/>
        </w:rPr>
        <w:t>Library Management Application</w:t>
      </w:r>
      <w:r w:rsidRPr="002167AE">
        <w:t xml:space="preserve"> illustrates the structural organization of the main entities and their responsibilities within the system. The diagram includes classes related to user management, book management, borrowing operations, reservations, library cards, notifications, extensions, and fines.</w:t>
      </w:r>
    </w:p>
    <w:p w14:paraId="2045E81F"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Admin</w:t>
      </w:r>
      <w:r w:rsidRPr="002167AE">
        <w:t xml:space="preserve"> class represents administrators and librarians who manage library operations. It stores account information such as id, email, </w:t>
      </w:r>
      <w:proofErr w:type="spellStart"/>
      <w:r w:rsidRPr="002167AE">
        <w:t>password_hash</w:t>
      </w:r>
      <w:proofErr w:type="spellEnd"/>
      <w:r w:rsidRPr="002167AE">
        <w:t xml:space="preserve">, </w:t>
      </w:r>
      <w:proofErr w:type="spellStart"/>
      <w:r w:rsidRPr="002167AE">
        <w:t>full_name</w:t>
      </w:r>
      <w:proofErr w:type="spellEnd"/>
      <w:r w:rsidRPr="002167AE">
        <w:t xml:space="preserve">, status, and </w:t>
      </w:r>
      <w:proofErr w:type="spellStart"/>
      <w:r w:rsidRPr="002167AE">
        <w:t>created_at</w:t>
      </w:r>
      <w:proofErr w:type="spellEnd"/>
      <w:r w:rsidRPr="002167AE">
        <w:t>. The class provides operations for authentication, sending notifications, processing borrowing and returning transactions, managing books and reservations, and viewing reports.</w:t>
      </w:r>
    </w:p>
    <w:p w14:paraId="34E6AA54" w14:textId="77777777" w:rsidR="002167AE" w:rsidRPr="002167AE" w:rsidRDefault="002167AE" w:rsidP="002167AE">
      <w:pPr>
        <w:spacing w:before="100" w:beforeAutospacing="1" w:after="100" w:afterAutospacing="1" w:line="240" w:lineRule="auto"/>
        <w:ind w:firstLine="0"/>
        <w:jc w:val="left"/>
      </w:pPr>
      <w:r w:rsidRPr="002167AE">
        <w:lastRenderedPageBreak/>
        <w:t xml:space="preserve">The </w:t>
      </w:r>
      <w:r w:rsidRPr="002167AE">
        <w:rPr>
          <w:bCs/>
        </w:rPr>
        <w:t>Customer</w:t>
      </w:r>
      <w:r w:rsidRPr="002167AE">
        <w:t xml:space="preserve"> class represents Readers of the library. It contains personal and account information including id, email, </w:t>
      </w:r>
      <w:proofErr w:type="spellStart"/>
      <w:r w:rsidRPr="002167AE">
        <w:t>password_hash</w:t>
      </w:r>
      <w:proofErr w:type="spellEnd"/>
      <w:r w:rsidRPr="002167AE">
        <w:t xml:space="preserve">, </w:t>
      </w:r>
      <w:proofErr w:type="spellStart"/>
      <w:r w:rsidRPr="002167AE">
        <w:t>full_name</w:t>
      </w:r>
      <w:proofErr w:type="spellEnd"/>
      <w:r w:rsidRPr="002167AE">
        <w:t xml:space="preserve">, </w:t>
      </w:r>
      <w:proofErr w:type="spellStart"/>
      <w:r w:rsidRPr="002167AE">
        <w:t>phone_number</w:t>
      </w:r>
      <w:proofErr w:type="spellEnd"/>
      <w:r w:rsidRPr="002167AE">
        <w:t xml:space="preserve">, </w:t>
      </w:r>
      <w:proofErr w:type="spellStart"/>
      <w:r w:rsidRPr="002167AE">
        <w:t>avatar_url</w:t>
      </w:r>
      <w:proofErr w:type="spellEnd"/>
      <w:r w:rsidRPr="002167AE">
        <w:t xml:space="preserve">, status, </w:t>
      </w:r>
      <w:proofErr w:type="spellStart"/>
      <w:r w:rsidRPr="002167AE">
        <w:t>created_at</w:t>
      </w:r>
      <w:proofErr w:type="spellEnd"/>
      <w:r w:rsidRPr="002167AE">
        <w:t xml:space="preserve">, and </w:t>
      </w:r>
      <w:proofErr w:type="spellStart"/>
      <w:r w:rsidRPr="002167AE">
        <w:t>updated_at</w:t>
      </w:r>
      <w:proofErr w:type="spellEnd"/>
      <w:r w:rsidRPr="002167AE">
        <w:t>. Its main operations include registration, login, profile management, book searching, creating reservations, viewing borrowed books, renewing books, and viewing fines.</w:t>
      </w:r>
    </w:p>
    <w:p w14:paraId="102133C8"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Notification</w:t>
      </w:r>
      <w:r w:rsidRPr="002167AE">
        <w:t xml:space="preserve"> class stores messages sent to users. It contains identifiers for both Customer and Admin accounts, together with title, content, </w:t>
      </w:r>
      <w:proofErr w:type="spellStart"/>
      <w:r w:rsidRPr="002167AE">
        <w:t>is_read</w:t>
      </w:r>
      <w:proofErr w:type="spellEnd"/>
      <w:r w:rsidRPr="002167AE">
        <w:t xml:space="preserve">, and </w:t>
      </w:r>
      <w:proofErr w:type="spellStart"/>
      <w:r w:rsidRPr="002167AE">
        <w:t>created_at</w:t>
      </w:r>
      <w:proofErr w:type="spellEnd"/>
      <w:r w:rsidRPr="002167AE">
        <w:t>. The class provides operations for creating notifications and marking them as read.</w:t>
      </w:r>
    </w:p>
    <w:p w14:paraId="64CC3C45" w14:textId="77777777" w:rsidR="002167AE" w:rsidRPr="002167AE" w:rsidRDefault="002167AE" w:rsidP="002167AE">
      <w:pPr>
        <w:spacing w:before="100" w:beforeAutospacing="1" w:after="100" w:afterAutospacing="1" w:line="240" w:lineRule="auto"/>
        <w:ind w:firstLine="0"/>
        <w:jc w:val="left"/>
      </w:pPr>
      <w:r w:rsidRPr="002167AE">
        <w:t xml:space="preserve">The </w:t>
      </w:r>
      <w:proofErr w:type="spellStart"/>
      <w:r w:rsidRPr="002167AE">
        <w:rPr>
          <w:bCs/>
        </w:rPr>
        <w:t>LibraryCard</w:t>
      </w:r>
      <w:proofErr w:type="spellEnd"/>
      <w:r w:rsidRPr="002167AE">
        <w:t xml:space="preserve"> class represents the electronic library card assigned to a Reader. It stores the card identifier, associated Customer, card number, status, and issue date. The class supports activating and deactivating the library card.</w:t>
      </w:r>
    </w:p>
    <w:p w14:paraId="0A312140"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Category</w:t>
      </w:r>
      <w:r w:rsidRPr="002167AE">
        <w:t xml:space="preserve"> class represents book categories used to classify books in the system. It stores id, </w:t>
      </w:r>
      <w:proofErr w:type="spellStart"/>
      <w:r w:rsidRPr="002167AE">
        <w:t>category_name</w:t>
      </w:r>
      <w:proofErr w:type="spellEnd"/>
      <w:r w:rsidRPr="002167AE">
        <w:t>, and description. The class provides operations to add, update, and delete category information.</w:t>
      </w:r>
    </w:p>
    <w:p w14:paraId="19D5433C"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Location</w:t>
      </w:r>
      <w:r w:rsidRPr="002167AE">
        <w:t xml:space="preserve"> class stores the physical storage location of books within the library, including the building, floor, and shelf number. It provides operations for adding, updating, and deleting location information.</w:t>
      </w:r>
    </w:p>
    <w:p w14:paraId="25810401"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Book</w:t>
      </w:r>
      <w:r w:rsidRPr="002167AE">
        <w:t xml:space="preserve"> class represents general information about a book title. It contains attributes such as id, title, author, </w:t>
      </w:r>
      <w:proofErr w:type="spellStart"/>
      <w:r w:rsidRPr="002167AE">
        <w:t>category_id</w:t>
      </w:r>
      <w:proofErr w:type="spellEnd"/>
      <w:r w:rsidRPr="002167AE">
        <w:t xml:space="preserve">, </w:t>
      </w:r>
      <w:proofErr w:type="spellStart"/>
      <w:r w:rsidRPr="002167AE">
        <w:t>location_id</w:t>
      </w:r>
      <w:proofErr w:type="spellEnd"/>
      <w:r w:rsidRPr="002167AE">
        <w:t xml:space="preserve">, publisher, </w:t>
      </w:r>
      <w:proofErr w:type="spellStart"/>
      <w:r w:rsidRPr="002167AE">
        <w:t>publish_year</w:t>
      </w:r>
      <w:proofErr w:type="spellEnd"/>
      <w:r w:rsidRPr="002167AE">
        <w:t xml:space="preserve">, summary, pages, </w:t>
      </w:r>
      <w:proofErr w:type="spellStart"/>
      <w:r w:rsidRPr="002167AE">
        <w:t>total_quantity</w:t>
      </w:r>
      <w:proofErr w:type="spellEnd"/>
      <w:r w:rsidRPr="002167AE">
        <w:t xml:space="preserve">, and </w:t>
      </w:r>
      <w:proofErr w:type="spellStart"/>
      <w:r w:rsidRPr="002167AE">
        <w:t>available_quantity</w:t>
      </w:r>
      <w:proofErr w:type="spellEnd"/>
      <w:r w:rsidRPr="002167AE">
        <w:t>. The class provides operations for updating book quantities, retrieving available quantities, and displaying detailed book information.</w:t>
      </w:r>
    </w:p>
    <w:p w14:paraId="61835E79" w14:textId="77777777" w:rsidR="002167AE" w:rsidRPr="002167AE" w:rsidRDefault="002167AE" w:rsidP="002167AE">
      <w:pPr>
        <w:spacing w:before="100" w:beforeAutospacing="1" w:after="100" w:afterAutospacing="1" w:line="240" w:lineRule="auto"/>
        <w:ind w:firstLine="0"/>
        <w:jc w:val="left"/>
      </w:pPr>
      <w:r w:rsidRPr="002167AE">
        <w:t xml:space="preserve">The </w:t>
      </w:r>
      <w:proofErr w:type="spellStart"/>
      <w:r w:rsidRPr="002167AE">
        <w:rPr>
          <w:bCs/>
        </w:rPr>
        <w:t>BookCopy</w:t>
      </w:r>
      <w:proofErr w:type="spellEnd"/>
      <w:r w:rsidRPr="002167AE">
        <w:t xml:space="preserve"> class represents an individual physical copy of a book. Each copy is associated with a Book through </w:t>
      </w:r>
      <w:proofErr w:type="spellStart"/>
      <w:r w:rsidRPr="002167AE">
        <w:t>book_id</w:t>
      </w:r>
      <w:proofErr w:type="spellEnd"/>
      <w:r w:rsidRPr="002167AE">
        <w:t xml:space="preserve"> and has its own barcode and status. The class provides operations for marking a copy as available, borrowed, reserved, and for retrieving its current status.</w:t>
      </w:r>
    </w:p>
    <w:p w14:paraId="07CC2612"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Reservation</w:t>
      </w:r>
      <w:r w:rsidRPr="002167AE">
        <w:t xml:space="preserve"> class represents a book reservation created by a Reader. It stores references to the Customer, Book, and </w:t>
      </w:r>
      <w:proofErr w:type="spellStart"/>
      <w:r w:rsidRPr="002167AE">
        <w:t>BookCopy</w:t>
      </w:r>
      <w:proofErr w:type="spellEnd"/>
      <w:r w:rsidRPr="002167AE">
        <w:t xml:space="preserve"> together with reservation date, status, and expiration date. The class provides operations for creating and canceling reservations and checking whether a reservation has expired.</w:t>
      </w:r>
    </w:p>
    <w:p w14:paraId="3DDD3969" w14:textId="77777777" w:rsidR="002167AE" w:rsidRPr="002167AE" w:rsidRDefault="002167AE" w:rsidP="002167AE">
      <w:pPr>
        <w:spacing w:before="100" w:beforeAutospacing="1" w:after="100" w:afterAutospacing="1" w:line="240" w:lineRule="auto"/>
        <w:ind w:firstLine="0"/>
        <w:jc w:val="left"/>
      </w:pPr>
      <w:r w:rsidRPr="002167AE">
        <w:t xml:space="preserve">The </w:t>
      </w:r>
      <w:proofErr w:type="spellStart"/>
      <w:r w:rsidRPr="002167AE">
        <w:rPr>
          <w:bCs/>
        </w:rPr>
        <w:t>BorrowRecord</w:t>
      </w:r>
      <w:proofErr w:type="spellEnd"/>
      <w:r w:rsidRPr="002167AE">
        <w:t xml:space="preserve"> class represents a borrowing transaction. It stores references to the Customer, </w:t>
      </w:r>
      <w:proofErr w:type="spellStart"/>
      <w:r w:rsidRPr="002167AE">
        <w:t>BookCopy</w:t>
      </w:r>
      <w:proofErr w:type="spellEnd"/>
      <w:r w:rsidRPr="002167AE">
        <w:t>, the Admin who processed the borrowing, and the Admin who processed the return. It also contains the borrowing date, due date, return date, physical condition on return, and transaction status. The class provides operations for borrowing, returning, and checking whether a borrowing record is overdue.</w:t>
      </w:r>
    </w:p>
    <w:p w14:paraId="6AF045D0"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Extension</w:t>
      </w:r>
      <w:r w:rsidRPr="002167AE">
        <w:t xml:space="preserve"> class represents a renewal request associated with an existing borrowing record. It stores the borrowing record identifier, request date, requested </w:t>
      </w:r>
      <w:r w:rsidRPr="002167AE">
        <w:lastRenderedPageBreak/>
        <w:t>number of extended days, status, and notes. Its operations allow an extension request to be created, approved, or rejected.</w:t>
      </w:r>
    </w:p>
    <w:p w14:paraId="1EB32025" w14:textId="77777777" w:rsidR="002167AE" w:rsidRPr="002167AE" w:rsidRDefault="002167AE" w:rsidP="002167AE">
      <w:pPr>
        <w:spacing w:before="100" w:beforeAutospacing="1" w:after="100" w:afterAutospacing="1" w:line="240" w:lineRule="auto"/>
        <w:ind w:firstLine="0"/>
        <w:jc w:val="left"/>
      </w:pPr>
      <w:r w:rsidRPr="002167AE">
        <w:t xml:space="preserve">The </w:t>
      </w:r>
      <w:r w:rsidRPr="002167AE">
        <w:rPr>
          <w:bCs/>
        </w:rPr>
        <w:t>Fine</w:t>
      </w:r>
      <w:r w:rsidRPr="002167AE">
        <w:t xml:space="preserve"> class represents penalties generated from borrowing violations. It stores the associated borrowing record, fine amount, reason, status, creation date, and payment date. The class provides operations for calculating a fine and marking the fine as paid.</w:t>
      </w:r>
    </w:p>
    <w:p w14:paraId="58E4EE5A" w14:textId="77777777" w:rsidR="002167AE" w:rsidRPr="002167AE" w:rsidRDefault="002167AE" w:rsidP="002167AE">
      <w:pPr>
        <w:spacing w:before="100" w:beforeAutospacing="1" w:after="100" w:afterAutospacing="1" w:line="240" w:lineRule="auto"/>
        <w:ind w:firstLine="0"/>
        <w:jc w:val="left"/>
      </w:pPr>
      <w:r w:rsidRPr="002167AE">
        <w:t xml:space="preserve">Overall, the Class Diagram separates responsibilities among the main classes while preserving the relationships required by the system. Customer-related classes support Reader activities, Admin-related operations support library management, and transactional classes such as Reservation, </w:t>
      </w:r>
      <w:proofErr w:type="spellStart"/>
      <w:r w:rsidRPr="002167AE">
        <w:t>BorrowRecord</w:t>
      </w:r>
      <w:proofErr w:type="spellEnd"/>
      <w:r w:rsidRPr="002167AE">
        <w:t>, Extension, and Fine handle the core borrowing lifecycle of the Library Management Application.</w:t>
      </w:r>
    </w:p>
    <w:p w14:paraId="723316E4" w14:textId="77777777" w:rsidR="003B2010" w:rsidRPr="00CD3FBF" w:rsidRDefault="003B2010">
      <w:pPr>
        <w:spacing w:before="0" w:line="240" w:lineRule="auto"/>
        <w:ind w:firstLine="0"/>
      </w:pPr>
    </w:p>
    <w:p w14:paraId="2D02110E" w14:textId="77777777" w:rsidR="003B2010" w:rsidRPr="00CD3FBF" w:rsidRDefault="003B2010">
      <w:pPr>
        <w:spacing w:before="0" w:line="240" w:lineRule="auto"/>
        <w:ind w:firstLine="0"/>
      </w:pPr>
    </w:p>
    <w:p w14:paraId="4355130A" w14:textId="77777777" w:rsidR="003B2010" w:rsidRPr="00CD3FBF" w:rsidRDefault="003B2010">
      <w:pPr>
        <w:spacing w:before="0" w:line="240" w:lineRule="auto"/>
        <w:ind w:firstLine="0"/>
      </w:pPr>
    </w:p>
    <w:p w14:paraId="31C82F04" w14:textId="77777777" w:rsidR="003B2010" w:rsidRPr="00CD3FBF" w:rsidRDefault="003B2010">
      <w:pPr>
        <w:spacing w:before="0" w:line="240" w:lineRule="auto"/>
        <w:ind w:firstLine="0"/>
      </w:pPr>
    </w:p>
    <w:p w14:paraId="67C071C2" w14:textId="77777777" w:rsidR="003B2010" w:rsidRPr="00CD3FBF" w:rsidRDefault="003B2010">
      <w:pPr>
        <w:spacing w:before="0" w:line="240" w:lineRule="auto"/>
        <w:ind w:firstLine="0"/>
      </w:pPr>
    </w:p>
    <w:p w14:paraId="5CD9205A" w14:textId="77777777" w:rsidR="003B2010" w:rsidRPr="00CD3FBF" w:rsidRDefault="003B2010">
      <w:pPr>
        <w:spacing w:before="0" w:line="240" w:lineRule="auto"/>
        <w:ind w:firstLine="0"/>
      </w:pPr>
    </w:p>
    <w:p w14:paraId="10BB06B9" w14:textId="77777777" w:rsidR="003B2010" w:rsidRPr="00CD3FBF" w:rsidRDefault="003B2010">
      <w:pPr>
        <w:spacing w:before="0" w:line="240" w:lineRule="auto"/>
        <w:ind w:firstLine="0"/>
      </w:pPr>
    </w:p>
    <w:p w14:paraId="71FD9B81" w14:textId="77777777" w:rsidR="003B2010" w:rsidRPr="00CD3FBF" w:rsidRDefault="003B2010">
      <w:pPr>
        <w:spacing w:before="0" w:line="240" w:lineRule="auto"/>
        <w:ind w:firstLine="0"/>
      </w:pPr>
    </w:p>
    <w:p w14:paraId="29439BD3" w14:textId="77777777" w:rsidR="003B2010" w:rsidRPr="00CD3FBF" w:rsidRDefault="003B2010">
      <w:pPr>
        <w:spacing w:before="0" w:line="240" w:lineRule="auto"/>
        <w:ind w:firstLine="0"/>
      </w:pPr>
    </w:p>
    <w:p w14:paraId="21BDC027" w14:textId="77777777" w:rsidR="003B2010" w:rsidRPr="00CD3FBF" w:rsidRDefault="003B2010">
      <w:pPr>
        <w:spacing w:before="0" w:line="240" w:lineRule="auto"/>
        <w:ind w:firstLine="0"/>
      </w:pPr>
    </w:p>
    <w:p w14:paraId="07814B1F" w14:textId="77777777" w:rsidR="003B2010" w:rsidRPr="00CD3FBF" w:rsidRDefault="003B2010">
      <w:pPr>
        <w:spacing w:before="0" w:line="240" w:lineRule="auto"/>
        <w:ind w:firstLine="0"/>
      </w:pPr>
    </w:p>
    <w:p w14:paraId="062BAB86" w14:textId="77777777" w:rsidR="003B2010" w:rsidRPr="00CD3FBF" w:rsidRDefault="003B2010">
      <w:pPr>
        <w:spacing w:before="0" w:line="240" w:lineRule="auto"/>
        <w:ind w:firstLine="0"/>
      </w:pPr>
    </w:p>
    <w:p w14:paraId="545FDD30" w14:textId="77777777" w:rsidR="003B2010" w:rsidRPr="00CD3FBF" w:rsidRDefault="003B2010">
      <w:pPr>
        <w:spacing w:before="0" w:line="240" w:lineRule="auto"/>
        <w:ind w:firstLine="0"/>
      </w:pPr>
    </w:p>
    <w:p w14:paraId="7CB56C66" w14:textId="77777777" w:rsidR="003B2010" w:rsidRPr="00CD3FBF" w:rsidRDefault="003B2010">
      <w:pPr>
        <w:spacing w:before="0" w:line="240" w:lineRule="auto"/>
        <w:ind w:firstLine="0"/>
      </w:pPr>
    </w:p>
    <w:p w14:paraId="570C8FD2" w14:textId="77777777" w:rsidR="003B2010" w:rsidRPr="00CD3FBF" w:rsidRDefault="003B2010">
      <w:pPr>
        <w:spacing w:before="0" w:line="240" w:lineRule="auto"/>
        <w:ind w:firstLine="0"/>
      </w:pPr>
    </w:p>
    <w:p w14:paraId="17F6546B" w14:textId="77777777" w:rsidR="003B2010" w:rsidRPr="00CD3FBF" w:rsidRDefault="003B2010">
      <w:pPr>
        <w:spacing w:before="0" w:line="240" w:lineRule="auto"/>
        <w:ind w:firstLine="0"/>
      </w:pPr>
    </w:p>
    <w:p w14:paraId="60113A47" w14:textId="77777777" w:rsidR="003B2010" w:rsidRPr="00CD3FBF" w:rsidRDefault="003B2010">
      <w:pPr>
        <w:spacing w:before="0" w:line="240" w:lineRule="auto"/>
        <w:ind w:firstLine="0"/>
      </w:pPr>
    </w:p>
    <w:p w14:paraId="0FF5927C" w14:textId="77777777" w:rsidR="003B2010" w:rsidRPr="00CD3FBF" w:rsidRDefault="003B2010">
      <w:pPr>
        <w:spacing w:before="0" w:line="240" w:lineRule="auto"/>
        <w:ind w:firstLine="0"/>
      </w:pPr>
    </w:p>
    <w:p w14:paraId="5B01469C" w14:textId="77777777" w:rsidR="003B2010" w:rsidRPr="00CD3FBF" w:rsidRDefault="003B2010">
      <w:pPr>
        <w:spacing w:before="0" w:line="240" w:lineRule="auto"/>
        <w:ind w:firstLine="0"/>
      </w:pPr>
    </w:p>
    <w:p w14:paraId="5AFEA4EA" w14:textId="77777777" w:rsidR="003B2010" w:rsidRPr="00CD3FBF" w:rsidRDefault="003B2010">
      <w:pPr>
        <w:spacing w:before="0" w:line="240" w:lineRule="auto"/>
        <w:ind w:firstLine="0"/>
      </w:pPr>
    </w:p>
    <w:p w14:paraId="76098177" w14:textId="77777777" w:rsidR="003B2010" w:rsidRPr="00CD3FBF" w:rsidRDefault="003B2010">
      <w:pPr>
        <w:spacing w:before="0" w:line="240" w:lineRule="auto"/>
        <w:ind w:firstLine="0"/>
      </w:pPr>
    </w:p>
    <w:p w14:paraId="65B8B7FA" w14:textId="77777777" w:rsidR="003B2010" w:rsidRPr="00CD3FBF" w:rsidRDefault="003B2010">
      <w:pPr>
        <w:spacing w:before="0" w:line="240" w:lineRule="auto"/>
        <w:ind w:firstLine="0"/>
      </w:pPr>
    </w:p>
    <w:p w14:paraId="7A76D47F" w14:textId="77777777" w:rsidR="003B2010" w:rsidRPr="00CD3FBF" w:rsidRDefault="003B2010">
      <w:pPr>
        <w:spacing w:before="0" w:line="240" w:lineRule="auto"/>
        <w:ind w:firstLine="0"/>
      </w:pPr>
    </w:p>
    <w:p w14:paraId="3BC314CE" w14:textId="77777777" w:rsidR="003B2010" w:rsidRPr="00CD3FBF" w:rsidRDefault="003B2010">
      <w:pPr>
        <w:spacing w:before="0" w:line="240" w:lineRule="auto"/>
        <w:ind w:firstLine="0"/>
      </w:pPr>
    </w:p>
    <w:p w14:paraId="460208AA" w14:textId="77777777" w:rsidR="003B2010" w:rsidRPr="00CD3FBF" w:rsidRDefault="003B2010">
      <w:pPr>
        <w:spacing w:before="0" w:line="240" w:lineRule="auto"/>
        <w:ind w:firstLine="0"/>
      </w:pPr>
    </w:p>
    <w:p w14:paraId="571335D4" w14:textId="77777777" w:rsidR="003B2010" w:rsidRPr="00CD3FBF" w:rsidRDefault="003B2010">
      <w:pPr>
        <w:spacing w:before="0" w:line="240" w:lineRule="auto"/>
        <w:ind w:firstLine="0"/>
      </w:pPr>
    </w:p>
    <w:p w14:paraId="1704D837" w14:textId="77777777" w:rsidR="003B2010" w:rsidRPr="00CD3FBF" w:rsidRDefault="003B2010">
      <w:pPr>
        <w:spacing w:before="0" w:line="240" w:lineRule="auto"/>
        <w:ind w:firstLine="0"/>
      </w:pPr>
    </w:p>
    <w:p w14:paraId="2FE7736C" w14:textId="77777777" w:rsidR="003B2010" w:rsidRPr="00CD3FBF" w:rsidRDefault="005A0B9B">
      <w:pPr>
        <w:pStyle w:val="u2"/>
        <w:rPr>
          <w:rFonts w:cs="Times New Roman"/>
        </w:rPr>
      </w:pPr>
      <w:bookmarkStart w:id="101" w:name="_Toc27383"/>
      <w:bookmarkStart w:id="102" w:name="_Toc4859"/>
      <w:r w:rsidRPr="00CD3FBF">
        <w:rPr>
          <w:rFonts w:cs="Times New Roman"/>
        </w:rPr>
        <w:t>Activity Diagram</w:t>
      </w:r>
      <w:bookmarkEnd w:id="101"/>
      <w:bookmarkEnd w:id="102"/>
    </w:p>
    <w:p w14:paraId="5D43CDF9" w14:textId="77777777" w:rsidR="003B2010" w:rsidRPr="00CD3FBF" w:rsidRDefault="003B2010">
      <w:pPr>
        <w:spacing w:before="0" w:line="240" w:lineRule="auto"/>
        <w:ind w:firstLine="0"/>
      </w:pPr>
    </w:p>
    <w:p w14:paraId="0D41BE33" w14:textId="33A3DB94" w:rsidR="003B2010" w:rsidRPr="00CD3FBF" w:rsidRDefault="00C934D9">
      <w:pPr>
        <w:spacing w:before="0" w:line="240" w:lineRule="auto"/>
        <w:ind w:firstLine="0"/>
      </w:pPr>
      <w:r>
        <w:rPr>
          <w:noProof/>
        </w:rPr>
        <w:drawing>
          <wp:anchor distT="0" distB="0" distL="114300" distR="114300" simplePos="0" relativeHeight="251665408" behindDoc="1" locked="0" layoutInCell="1" allowOverlap="1" wp14:anchorId="3500056D" wp14:editId="1E65EB85">
            <wp:simplePos x="0" y="0"/>
            <wp:positionH relativeFrom="column">
              <wp:posOffset>-3175</wp:posOffset>
            </wp:positionH>
            <wp:positionV relativeFrom="paragraph">
              <wp:posOffset>-2540</wp:posOffset>
            </wp:positionV>
            <wp:extent cx="5577840" cy="5265420"/>
            <wp:effectExtent l="0" t="0" r="3810" b="0"/>
            <wp:wrapTight wrapText="bothSides">
              <wp:wrapPolygon edited="0">
                <wp:start x="0" y="0"/>
                <wp:lineTo x="0" y="21491"/>
                <wp:lineTo x="21541" y="21491"/>
                <wp:lineTo x="21541"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7840" cy="5265420"/>
                    </a:xfrm>
                    <a:prstGeom prst="rect">
                      <a:avLst/>
                    </a:prstGeom>
                    <a:noFill/>
                    <a:ln>
                      <a:noFill/>
                    </a:ln>
                  </pic:spPr>
                </pic:pic>
              </a:graphicData>
            </a:graphic>
          </wp:anchor>
        </w:drawing>
      </w:r>
    </w:p>
    <w:p w14:paraId="2E2A5DDB" w14:textId="227C6A01" w:rsidR="003B2010" w:rsidRPr="00C934D9" w:rsidRDefault="005A0B9B">
      <w:pPr>
        <w:pStyle w:val="Chuthich"/>
        <w:spacing w:before="0" w:line="240" w:lineRule="auto"/>
        <w:rPr>
          <w:szCs w:val="26"/>
        </w:rPr>
      </w:pPr>
      <w:r w:rsidRPr="00CD3FBF">
        <w:t xml:space="preserve">Image </w:t>
      </w:r>
      <w:fldSimple w:instr=" SEQ Image \* ARABIC ">
        <w:r w:rsidRPr="00CD3FBF">
          <w:t>11</w:t>
        </w:r>
      </w:fldSimple>
      <w:bookmarkStart w:id="103" w:name="_Toc30442"/>
      <w:bookmarkStart w:id="104" w:name="_Toc12225"/>
      <w:r w:rsidRPr="00CD3FBF">
        <w:rPr>
          <w:lang w:val="vi-VN"/>
        </w:rPr>
        <w:t>.</w:t>
      </w:r>
      <w:proofErr w:type="spellStart"/>
      <w:r w:rsidRPr="00CD3FBF">
        <w:rPr>
          <w:lang w:val="vi-VN"/>
        </w:rPr>
        <w:t>Activity</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00C934D9">
        <w:rPr>
          <w:lang w:val="vi-VN"/>
        </w:rPr>
        <w:t>–</w:t>
      </w:r>
      <w:r w:rsidRPr="00CD3FBF">
        <w:rPr>
          <w:lang w:val="vi-VN"/>
        </w:rPr>
        <w:t xml:space="preserve"> </w:t>
      </w:r>
      <w:bookmarkEnd w:id="103"/>
      <w:bookmarkEnd w:id="104"/>
      <w:r w:rsidR="00C934D9">
        <w:t>Login and Search Book</w:t>
      </w:r>
    </w:p>
    <w:p w14:paraId="2A5F5E4C" w14:textId="023CD0FA" w:rsidR="003B2010" w:rsidRPr="00CD3FBF" w:rsidRDefault="00000B28">
      <w:pPr>
        <w:spacing w:before="0" w:line="240" w:lineRule="auto"/>
        <w:ind w:firstLine="0"/>
      </w:pPr>
      <w:r>
        <w:rPr>
          <w:noProof/>
        </w:rPr>
        <w:lastRenderedPageBreak/>
        <w:drawing>
          <wp:inline distT="0" distB="0" distL="0" distR="0" wp14:anchorId="71DC635F" wp14:editId="6DCD90E7">
            <wp:extent cx="5570220" cy="65151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70220" cy="6515100"/>
                    </a:xfrm>
                    <a:prstGeom prst="rect">
                      <a:avLst/>
                    </a:prstGeom>
                    <a:noFill/>
                    <a:ln>
                      <a:noFill/>
                    </a:ln>
                  </pic:spPr>
                </pic:pic>
              </a:graphicData>
            </a:graphic>
          </wp:inline>
        </w:drawing>
      </w:r>
    </w:p>
    <w:p w14:paraId="27B144E1" w14:textId="5964892B" w:rsidR="003B2010" w:rsidRPr="00000B28" w:rsidRDefault="005A0B9B">
      <w:pPr>
        <w:pStyle w:val="Chuthich"/>
        <w:spacing w:before="0" w:line="240" w:lineRule="auto"/>
        <w:rPr>
          <w:szCs w:val="26"/>
        </w:rPr>
      </w:pPr>
      <w:r w:rsidRPr="00CD3FBF">
        <w:t xml:space="preserve">Image </w:t>
      </w:r>
      <w:fldSimple w:instr=" SEQ Image \* ARABIC ">
        <w:r w:rsidRPr="00CD3FBF">
          <w:t>12</w:t>
        </w:r>
      </w:fldSimple>
      <w:bookmarkStart w:id="105" w:name="_Toc29483"/>
      <w:bookmarkStart w:id="106" w:name="_Toc2777"/>
      <w:r w:rsidRPr="00CD3FBF">
        <w:rPr>
          <w:lang w:val="vi-VN"/>
        </w:rPr>
        <w:t>.</w:t>
      </w:r>
      <w:proofErr w:type="spellStart"/>
      <w:r w:rsidRPr="00CD3FBF">
        <w:rPr>
          <w:lang w:val="vi-VN"/>
        </w:rPr>
        <w:t>Activity</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00000B28">
        <w:rPr>
          <w:lang w:val="vi-VN"/>
        </w:rPr>
        <w:t>–</w:t>
      </w:r>
      <w:r w:rsidRPr="00CD3FBF">
        <w:rPr>
          <w:lang w:val="vi-VN"/>
        </w:rPr>
        <w:t xml:space="preserve"> </w:t>
      </w:r>
      <w:bookmarkEnd w:id="105"/>
      <w:bookmarkEnd w:id="106"/>
      <w:r w:rsidR="00000B28">
        <w:t>Reserve and Borrow Book</w:t>
      </w:r>
    </w:p>
    <w:p w14:paraId="56AC3937" w14:textId="31CFA78E" w:rsidR="003B2010" w:rsidRPr="00CD3FBF" w:rsidRDefault="00000B28">
      <w:pPr>
        <w:spacing w:before="0" w:line="240" w:lineRule="auto"/>
        <w:ind w:firstLine="0"/>
      </w:pPr>
      <w:r>
        <w:rPr>
          <w:noProof/>
        </w:rPr>
        <w:lastRenderedPageBreak/>
        <w:drawing>
          <wp:inline distT="0" distB="0" distL="0" distR="0" wp14:anchorId="4B19D5E7" wp14:editId="753C9FE9">
            <wp:extent cx="5562600" cy="617982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62600" cy="6179820"/>
                    </a:xfrm>
                    <a:prstGeom prst="rect">
                      <a:avLst/>
                    </a:prstGeom>
                    <a:noFill/>
                    <a:ln>
                      <a:noFill/>
                    </a:ln>
                  </pic:spPr>
                </pic:pic>
              </a:graphicData>
            </a:graphic>
          </wp:inline>
        </w:drawing>
      </w:r>
    </w:p>
    <w:p w14:paraId="281BC5C7" w14:textId="4EA64369" w:rsidR="003B2010" w:rsidRPr="00000B28" w:rsidRDefault="005A0B9B">
      <w:pPr>
        <w:pStyle w:val="Chuthich"/>
        <w:spacing w:before="0" w:line="240" w:lineRule="auto"/>
        <w:rPr>
          <w:szCs w:val="26"/>
        </w:rPr>
      </w:pPr>
      <w:r w:rsidRPr="00CD3FBF">
        <w:t xml:space="preserve">Image </w:t>
      </w:r>
      <w:fldSimple w:instr=" SEQ Image \* ARABIC ">
        <w:r w:rsidRPr="00CD3FBF">
          <w:t>13</w:t>
        </w:r>
      </w:fldSimple>
      <w:bookmarkStart w:id="107" w:name="_Toc6168"/>
      <w:bookmarkStart w:id="108" w:name="_Toc10817"/>
      <w:r w:rsidRPr="00CD3FBF">
        <w:rPr>
          <w:lang w:val="vi-VN"/>
        </w:rPr>
        <w:t>.</w:t>
      </w:r>
      <w:proofErr w:type="spellStart"/>
      <w:r w:rsidRPr="00CD3FBF">
        <w:rPr>
          <w:lang w:val="vi-VN"/>
        </w:rPr>
        <w:t>Activity</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00000B28">
        <w:rPr>
          <w:lang w:val="vi-VN"/>
        </w:rPr>
        <w:t>–</w:t>
      </w:r>
      <w:r w:rsidRPr="00CD3FBF">
        <w:rPr>
          <w:lang w:val="vi-VN"/>
        </w:rPr>
        <w:t xml:space="preserve"> </w:t>
      </w:r>
      <w:bookmarkEnd w:id="107"/>
      <w:bookmarkEnd w:id="108"/>
      <w:r w:rsidR="00000B28">
        <w:t>Return Book</w:t>
      </w:r>
    </w:p>
    <w:p w14:paraId="4C7F321E" w14:textId="77777777" w:rsidR="003B2010" w:rsidRPr="00CD3FBF" w:rsidRDefault="005A0B9B">
      <w:pPr>
        <w:pStyle w:val="u2"/>
        <w:rPr>
          <w:rFonts w:cs="Times New Roman"/>
        </w:rPr>
      </w:pPr>
      <w:bookmarkStart w:id="109" w:name="_Toc13686"/>
      <w:bookmarkStart w:id="110" w:name="_Toc26380"/>
      <w:r w:rsidRPr="00CD3FBF">
        <w:rPr>
          <w:rFonts w:cs="Times New Roman"/>
        </w:rPr>
        <w:lastRenderedPageBreak/>
        <w:t>Sequence Diagram</w:t>
      </w:r>
      <w:bookmarkEnd w:id="109"/>
      <w:bookmarkEnd w:id="110"/>
    </w:p>
    <w:p w14:paraId="46B28609" w14:textId="7D30359E" w:rsidR="003B2010" w:rsidRPr="00CD3FBF" w:rsidRDefault="00000B28">
      <w:pPr>
        <w:spacing w:before="0" w:line="240" w:lineRule="auto"/>
        <w:ind w:firstLine="0"/>
      </w:pPr>
      <w:r>
        <w:rPr>
          <w:noProof/>
        </w:rPr>
        <w:drawing>
          <wp:inline distT="0" distB="0" distL="0" distR="0" wp14:anchorId="31F9BB81" wp14:editId="70B22487">
            <wp:extent cx="5570220" cy="522732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0220" cy="5227320"/>
                    </a:xfrm>
                    <a:prstGeom prst="rect">
                      <a:avLst/>
                    </a:prstGeom>
                    <a:noFill/>
                    <a:ln>
                      <a:noFill/>
                    </a:ln>
                  </pic:spPr>
                </pic:pic>
              </a:graphicData>
            </a:graphic>
          </wp:inline>
        </w:drawing>
      </w:r>
    </w:p>
    <w:p w14:paraId="514B243F" w14:textId="77777777" w:rsidR="00000B28" w:rsidRPr="00000B28" w:rsidRDefault="005A0B9B" w:rsidP="00000B28">
      <w:pPr>
        <w:pStyle w:val="Chuthich"/>
        <w:spacing w:before="0" w:line="240" w:lineRule="auto"/>
        <w:rPr>
          <w:szCs w:val="26"/>
        </w:rPr>
      </w:pPr>
      <w:r w:rsidRPr="00CD3FBF">
        <w:t xml:space="preserve">Image </w:t>
      </w:r>
      <w:fldSimple w:instr=" SEQ Image \* ARABIC ">
        <w:r w:rsidRPr="00CD3FBF">
          <w:t>14</w:t>
        </w:r>
      </w:fldSimple>
      <w:bookmarkStart w:id="111" w:name="_Toc9862"/>
      <w:bookmarkStart w:id="112" w:name="_Toc29600"/>
      <w:r w:rsidRPr="00CD3FBF">
        <w:rPr>
          <w:lang w:val="vi-VN"/>
        </w:rPr>
        <w:t>.</w:t>
      </w:r>
      <w:proofErr w:type="spellStart"/>
      <w:r w:rsidRPr="00CD3FBF">
        <w:rPr>
          <w:lang w:val="vi-VN"/>
        </w:rPr>
        <w:t>Sequence</w:t>
      </w:r>
      <w:proofErr w:type="spellEnd"/>
      <w:r w:rsidRPr="00CD3FBF">
        <w:rPr>
          <w:lang w:val="vi-VN"/>
        </w:rPr>
        <w:t xml:space="preserve"> </w:t>
      </w:r>
      <w:proofErr w:type="spellStart"/>
      <w:r w:rsidRPr="00CD3FBF">
        <w:rPr>
          <w:lang w:val="vi-VN"/>
        </w:rPr>
        <w:t>Diagram</w:t>
      </w:r>
      <w:proofErr w:type="spellEnd"/>
      <w:r w:rsidRPr="00CD3FBF">
        <w:rPr>
          <w:lang w:val="vi-VN"/>
        </w:rPr>
        <w:t xml:space="preserve"> - </w:t>
      </w:r>
      <w:bookmarkEnd w:id="111"/>
      <w:bookmarkEnd w:id="112"/>
      <w:r w:rsidR="00000B28">
        <w:t>Reserve and Borrow Book</w:t>
      </w:r>
    </w:p>
    <w:p w14:paraId="49CCD8A4" w14:textId="5436B1AD" w:rsidR="003B2010" w:rsidRPr="00CD3FBF" w:rsidRDefault="003B2010">
      <w:pPr>
        <w:pStyle w:val="Chuthich"/>
        <w:spacing w:before="0" w:line="240" w:lineRule="auto"/>
        <w:rPr>
          <w:lang w:val="vi-VN"/>
        </w:rPr>
      </w:pPr>
    </w:p>
    <w:p w14:paraId="529FEF75" w14:textId="77777777" w:rsidR="003B2010" w:rsidRPr="00CD3FBF" w:rsidRDefault="003B2010"/>
    <w:p w14:paraId="5CB23A36" w14:textId="51A661A3" w:rsidR="003B2010" w:rsidRPr="00CD3FBF" w:rsidRDefault="00000B28">
      <w:pPr>
        <w:spacing w:before="0" w:line="240" w:lineRule="auto"/>
        <w:ind w:firstLine="0"/>
      </w:pPr>
      <w:r>
        <w:rPr>
          <w:noProof/>
        </w:rPr>
        <w:lastRenderedPageBreak/>
        <w:drawing>
          <wp:inline distT="0" distB="0" distL="0" distR="0" wp14:anchorId="338AEF79" wp14:editId="544E0F1B">
            <wp:extent cx="5570220" cy="435102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0220" cy="4351020"/>
                    </a:xfrm>
                    <a:prstGeom prst="rect">
                      <a:avLst/>
                    </a:prstGeom>
                    <a:noFill/>
                    <a:ln>
                      <a:noFill/>
                    </a:ln>
                  </pic:spPr>
                </pic:pic>
              </a:graphicData>
            </a:graphic>
          </wp:inline>
        </w:drawing>
      </w:r>
    </w:p>
    <w:p w14:paraId="3C701A3C" w14:textId="0A337476" w:rsidR="003B2010" w:rsidRPr="00000B28" w:rsidRDefault="005A0B9B">
      <w:pPr>
        <w:pStyle w:val="Chuthich"/>
        <w:spacing w:before="0" w:line="240" w:lineRule="auto"/>
        <w:rPr>
          <w:szCs w:val="26"/>
        </w:rPr>
      </w:pPr>
      <w:r w:rsidRPr="00CD3FBF">
        <w:t xml:space="preserve">Image </w:t>
      </w:r>
      <w:fldSimple w:instr=" SEQ Image \* ARABIC ">
        <w:r w:rsidRPr="00CD3FBF">
          <w:t>15</w:t>
        </w:r>
      </w:fldSimple>
      <w:bookmarkStart w:id="113" w:name="_Toc30225"/>
      <w:bookmarkStart w:id="114" w:name="_Toc18124"/>
      <w:r w:rsidRPr="00CD3FBF">
        <w:rPr>
          <w:lang w:val="vi-VN"/>
        </w:rPr>
        <w:t>.</w:t>
      </w:r>
      <w:proofErr w:type="spellStart"/>
      <w:r w:rsidRPr="00CD3FBF">
        <w:rPr>
          <w:lang w:val="vi-VN"/>
        </w:rPr>
        <w:t>Sequence</w:t>
      </w:r>
      <w:proofErr w:type="spellEnd"/>
      <w:r w:rsidRPr="00CD3FBF">
        <w:rPr>
          <w:lang w:val="vi-VN"/>
        </w:rPr>
        <w:t xml:space="preserve"> </w:t>
      </w:r>
      <w:proofErr w:type="spellStart"/>
      <w:r w:rsidRPr="00CD3FBF">
        <w:rPr>
          <w:lang w:val="vi-VN"/>
        </w:rPr>
        <w:t>Diagram</w:t>
      </w:r>
      <w:proofErr w:type="spellEnd"/>
      <w:r w:rsidRPr="00CD3FBF">
        <w:rPr>
          <w:lang w:val="vi-VN"/>
        </w:rPr>
        <w:t xml:space="preserve"> </w:t>
      </w:r>
      <w:r w:rsidR="00000B28">
        <w:rPr>
          <w:lang w:val="vi-VN"/>
        </w:rPr>
        <w:t>–</w:t>
      </w:r>
      <w:r w:rsidRPr="00CD3FBF">
        <w:rPr>
          <w:lang w:val="vi-VN"/>
        </w:rPr>
        <w:t xml:space="preserve"> </w:t>
      </w:r>
      <w:bookmarkEnd w:id="113"/>
      <w:bookmarkEnd w:id="114"/>
      <w:r w:rsidR="00000B28">
        <w:t>Return Book</w:t>
      </w:r>
    </w:p>
    <w:p w14:paraId="471EF287" w14:textId="22F312B9" w:rsidR="003B2010" w:rsidRPr="00CD3FBF" w:rsidRDefault="005A0B9B">
      <w:pPr>
        <w:pStyle w:val="u2"/>
        <w:rPr>
          <w:rFonts w:cs="Times New Roman"/>
        </w:rPr>
      </w:pPr>
      <w:bookmarkStart w:id="115" w:name="_Toc23587"/>
      <w:bookmarkStart w:id="116" w:name="_Toc15086"/>
      <w:r w:rsidRPr="00CD3FBF">
        <w:rPr>
          <w:rFonts w:cs="Times New Roman"/>
        </w:rPr>
        <w:t>Data Flow Diagram</w:t>
      </w:r>
      <w:bookmarkEnd w:id="115"/>
      <w:bookmarkEnd w:id="116"/>
      <w:r w:rsidR="00000B28">
        <w:rPr>
          <w:rFonts w:cs="Times New Roman"/>
        </w:rPr>
        <w:t xml:space="preserve"> (chừa, từ </w:t>
      </w:r>
      <w:proofErr w:type="spellStart"/>
      <w:r w:rsidR="00000B28">
        <w:rPr>
          <w:rFonts w:cs="Times New Roman"/>
        </w:rPr>
        <w:t>từ</w:t>
      </w:r>
      <w:proofErr w:type="spellEnd"/>
      <w:r w:rsidR="00000B28">
        <w:rPr>
          <w:rFonts w:cs="Times New Roman"/>
        </w:rPr>
        <w:t xml:space="preserve"> tính)</w:t>
      </w:r>
    </w:p>
    <w:p w14:paraId="094AF465" w14:textId="77777777" w:rsidR="003B2010" w:rsidRPr="00CD3FBF" w:rsidRDefault="003B2010">
      <w:pPr>
        <w:spacing w:before="0" w:line="240" w:lineRule="auto"/>
        <w:ind w:firstLine="0"/>
        <w:rPr>
          <w:b/>
          <w:bCs/>
        </w:rPr>
      </w:pPr>
    </w:p>
    <w:p w14:paraId="1B8E87E2" w14:textId="58A5513B" w:rsidR="003B2010" w:rsidRPr="00CD3FBF" w:rsidRDefault="003B2010">
      <w:pPr>
        <w:spacing w:before="0" w:line="240" w:lineRule="auto"/>
        <w:ind w:firstLine="0"/>
      </w:pPr>
    </w:p>
    <w:p w14:paraId="7A4EE9A0" w14:textId="77777777" w:rsidR="003B2010" w:rsidRPr="00CD3FBF" w:rsidRDefault="003B2010">
      <w:pPr>
        <w:rPr>
          <w:lang w:val="vi-VN"/>
        </w:rPr>
      </w:pPr>
    </w:p>
    <w:p w14:paraId="40658B8C" w14:textId="77777777" w:rsidR="003B2010" w:rsidRPr="00CD3FBF" w:rsidRDefault="005A0B9B">
      <w:pPr>
        <w:pStyle w:val="u2"/>
        <w:rPr>
          <w:rFonts w:cs="Times New Roman"/>
        </w:rPr>
      </w:pPr>
      <w:bookmarkStart w:id="117" w:name="_Toc32143"/>
      <w:bookmarkStart w:id="118" w:name="_Toc30011"/>
      <w:r w:rsidRPr="00CD3FBF">
        <w:rPr>
          <w:rFonts w:cs="Times New Roman"/>
        </w:rPr>
        <w:t>System Architecture</w:t>
      </w:r>
      <w:bookmarkEnd w:id="117"/>
      <w:bookmarkEnd w:id="118"/>
    </w:p>
    <w:p w14:paraId="12A74D68" w14:textId="77777777" w:rsidR="003B2010" w:rsidRPr="00CD3FBF" w:rsidRDefault="003B2010">
      <w:pPr>
        <w:spacing w:before="0" w:line="240" w:lineRule="auto"/>
        <w:ind w:firstLine="0"/>
      </w:pPr>
    </w:p>
    <w:p w14:paraId="4D522E0E" w14:textId="77777777" w:rsidR="00000B28" w:rsidRDefault="00000B28" w:rsidP="00000B28">
      <w:pPr>
        <w:pStyle w:val="ThngthngWeb"/>
      </w:pPr>
      <w:bookmarkStart w:id="119" w:name="_Toc8478"/>
      <w:bookmarkStart w:id="120" w:name="_Toc29157"/>
      <w:r>
        <w:t xml:space="preserve">The </w:t>
      </w:r>
      <w:r>
        <w:rPr>
          <w:rStyle w:val="Manh"/>
        </w:rPr>
        <w:t>Library Management Application</w:t>
      </w:r>
      <w:r>
        <w:t xml:space="preserve"> is designed using a layered architecture to separate the user interface, application logic, data access operations, and database management. This architecture helps organize the Android application into independent components, making the system easier to understand, maintain, test, and extend.</w:t>
      </w:r>
    </w:p>
    <w:p w14:paraId="64BDA0AE" w14:textId="77777777" w:rsidR="00000B28" w:rsidRDefault="00000B28" w:rsidP="00000B28">
      <w:pPr>
        <w:pStyle w:val="ThngthngWeb"/>
      </w:pPr>
      <w:r>
        <w:t xml:space="preserve">The system is developed using </w:t>
      </w:r>
      <w:r>
        <w:rPr>
          <w:rStyle w:val="Manh"/>
        </w:rPr>
        <w:t>Android Studio</w:t>
      </w:r>
      <w:r>
        <w:t xml:space="preserve">, while </w:t>
      </w:r>
      <w:r>
        <w:rPr>
          <w:rStyle w:val="Manh"/>
        </w:rPr>
        <w:t>SQLite</w:t>
      </w:r>
      <w:r>
        <w:t xml:space="preserve"> is used as the local relational database. User interactions are handled through Android screens and interface components. These components communicate with the business logic layer, where the main </w:t>
      </w:r>
      <w:r>
        <w:lastRenderedPageBreak/>
        <w:t>library rules and processing operations are implemented. The business logic layer then accesses data through the data access layer, which performs database operations on SQLite.</w:t>
      </w:r>
    </w:p>
    <w:p w14:paraId="59CA2BFE" w14:textId="77777777" w:rsidR="00000B28" w:rsidRDefault="00000B28" w:rsidP="00000B28">
      <w:pPr>
        <w:pStyle w:val="ThngthngWeb"/>
      </w:pPr>
      <w:r>
        <w:t xml:space="preserve">The architecture consists of four main layers: the </w:t>
      </w:r>
      <w:r>
        <w:rPr>
          <w:rStyle w:val="Manh"/>
        </w:rPr>
        <w:t>Presentation Layer</w:t>
      </w:r>
      <w:r>
        <w:t xml:space="preserve">, </w:t>
      </w:r>
      <w:r>
        <w:rPr>
          <w:rStyle w:val="Manh"/>
        </w:rPr>
        <w:t>Business Logic Layer</w:t>
      </w:r>
      <w:r>
        <w:t xml:space="preserve">, </w:t>
      </w:r>
      <w:r>
        <w:rPr>
          <w:rStyle w:val="Manh"/>
        </w:rPr>
        <w:t>Data Access Layer</w:t>
      </w:r>
      <w:r>
        <w:t xml:space="preserve">, and </w:t>
      </w:r>
      <w:r>
        <w:rPr>
          <w:rStyle w:val="Manh"/>
        </w:rPr>
        <w:t>Database Layer</w:t>
      </w:r>
      <w:r>
        <w:t>. Each layer has a specific responsibility and communicates with the adjacent layer instead of directly accessing unrelated components. This separation reduces code dependency and supports a more structured application design.</w:t>
      </w:r>
    </w:p>
    <w:p w14:paraId="3C06A7FC" w14:textId="77777777" w:rsidR="00000B28" w:rsidRDefault="00000B28" w:rsidP="00000B28">
      <w:pPr>
        <w:pStyle w:val="ThngthngWeb"/>
      </w:pPr>
      <w:r>
        <w:t>The Presentation Layer is responsible for displaying information and receiving input from Readers and Admin/Librarian users. The Business Logic Layer processes application rules such as book availability checking, borrowing validation, reservation processing, renewal eligibility, and fine calculation. The Data Access Layer handles data retrieval and modification, while the Database Layer stores all persistent information required by the application.</w:t>
      </w:r>
    </w:p>
    <w:p w14:paraId="666739EC" w14:textId="77777777" w:rsidR="00000B28" w:rsidRDefault="00000B28" w:rsidP="00000B28">
      <w:pPr>
        <w:pStyle w:val="ThngthngWeb"/>
      </w:pPr>
      <w:r>
        <w:t>This architecture is suitable for the current academic project because it provides a clear separation of responsibilities while remaining simple enough to implement within an Android Studio and SQLite environment.</w:t>
      </w:r>
    </w:p>
    <w:p w14:paraId="18D7F195" w14:textId="21260899" w:rsidR="003B2010" w:rsidRPr="00CD3FBF" w:rsidRDefault="00000B28" w:rsidP="00000B28">
      <w:pPr>
        <w:pStyle w:val="u3"/>
        <w:rPr>
          <w:rFonts w:cs="Times New Roman"/>
        </w:rPr>
      </w:pPr>
      <w:r w:rsidRPr="00CD3FBF">
        <w:rPr>
          <w:rFonts w:cs="Times New Roman"/>
        </w:rPr>
        <w:t xml:space="preserve"> </w:t>
      </w:r>
      <w:r w:rsidR="005A0B9B" w:rsidRPr="00CD3FBF">
        <w:rPr>
          <w:rFonts w:cs="Times New Roman"/>
        </w:rPr>
        <w:t>Presentation Layer</w:t>
      </w:r>
      <w:bookmarkEnd w:id="119"/>
      <w:bookmarkEnd w:id="120"/>
    </w:p>
    <w:p w14:paraId="2E9C02F6" w14:textId="77777777" w:rsidR="00000B28" w:rsidRDefault="00000B28" w:rsidP="00000B28">
      <w:pPr>
        <w:pStyle w:val="ThngthngWeb"/>
      </w:pPr>
      <w:bookmarkStart w:id="121" w:name="_Toc1641"/>
      <w:bookmarkStart w:id="122" w:name="_Toc20706"/>
      <w:r>
        <w:t xml:space="preserve">The </w:t>
      </w:r>
      <w:r>
        <w:rPr>
          <w:rStyle w:val="Manh"/>
        </w:rPr>
        <w:t>Presentation Layer</w:t>
      </w:r>
      <w:r>
        <w:t xml:space="preserve"> represents the user interface of the Library Management Application and is responsible for direct interaction with users. It includes Android screens used by Readers and Admin/Librarian users to access system functions.</w:t>
      </w:r>
    </w:p>
    <w:p w14:paraId="322A539C" w14:textId="77777777" w:rsidR="00000B28" w:rsidRDefault="00000B28" w:rsidP="00000B28">
      <w:pPr>
        <w:pStyle w:val="ThngthngWeb"/>
      </w:pPr>
      <w:r>
        <w:t>For Readers, this layer provides interfaces for login, book searching, book details, reservations, borrowed book management, renewal requests, fines, and the digital library card. For Admin/Librarian users, it provides interfaces for book management, borrowing and returning processing, reservation management, Reader management, fine recording, and reports.</w:t>
      </w:r>
    </w:p>
    <w:p w14:paraId="1CD66303" w14:textId="77777777" w:rsidR="00000B28" w:rsidRDefault="00000B28" w:rsidP="00000B28">
      <w:pPr>
        <w:pStyle w:val="ThngthngWeb"/>
      </w:pPr>
      <w:r>
        <w:t>The Presentation Layer receives user input and displays system results. It does not directly access the SQLite database. Instead, user requests are passed to the Business Logic Layer for processing.</w:t>
      </w:r>
    </w:p>
    <w:p w14:paraId="67A12DAC" w14:textId="77777777" w:rsidR="00000B28" w:rsidRDefault="00000B28" w:rsidP="00000B28">
      <w:pPr>
        <w:pStyle w:val="u3"/>
        <w:numPr>
          <w:ilvl w:val="2"/>
          <w:numId w:val="19"/>
        </w:numPr>
      </w:pPr>
      <w:r>
        <w:lastRenderedPageBreak/>
        <w:t>3.8.2 Business Logic Layer</w:t>
      </w:r>
    </w:p>
    <w:p w14:paraId="2D62198B" w14:textId="77777777" w:rsidR="00000B28" w:rsidRDefault="00000B28" w:rsidP="00000B28">
      <w:pPr>
        <w:pStyle w:val="ThngthngWeb"/>
      </w:pPr>
      <w:r>
        <w:t xml:space="preserve">The </w:t>
      </w:r>
      <w:r>
        <w:rPr>
          <w:rStyle w:val="Manh"/>
        </w:rPr>
        <w:t>Business Logic Layer</w:t>
      </w:r>
      <w:r>
        <w:t xml:space="preserve"> contains the main processing rules of the application. It receives requests from the Presentation Layer, validates the required conditions, and determines how the system should respond.</w:t>
      </w:r>
    </w:p>
    <w:p w14:paraId="277ABF37" w14:textId="77777777" w:rsidR="00000B28" w:rsidRDefault="00000B28" w:rsidP="00000B28">
      <w:pPr>
        <w:pStyle w:val="ThngthngWeb"/>
      </w:pPr>
      <w:r>
        <w:t>This layer handles operations such as user authentication, book searching, reservation validation, borrowing eligibility, returning processes, book renewal, inventory updates, and fine calculation.</w:t>
      </w:r>
    </w:p>
    <w:p w14:paraId="2B067307" w14:textId="77777777" w:rsidR="00000B28" w:rsidRDefault="00000B28" w:rsidP="00000B28">
      <w:pPr>
        <w:pStyle w:val="ThngthngWeb"/>
      </w:pPr>
      <w:r>
        <w:t>For example, before a borrowing transaction is created, the system verifies that the Reader account is active, the borrowing limit has not been exceeded, and the selected book copy is available. Similarly, before a renewal request is approved, the system checks whether the book has already been reserved by another Reader.</w:t>
      </w:r>
    </w:p>
    <w:p w14:paraId="3177A969" w14:textId="77777777" w:rsidR="00000B28" w:rsidRDefault="00000B28" w:rsidP="00000B28">
      <w:pPr>
        <w:pStyle w:val="ThngthngWeb"/>
      </w:pPr>
      <w:r>
        <w:t>By keeping these rules in a separate layer, the system can apply the same business rules consistently across different application screens.</w:t>
      </w:r>
    </w:p>
    <w:p w14:paraId="1FA508FC" w14:textId="56AB0120" w:rsidR="003B2010" w:rsidRPr="00CD3FBF" w:rsidRDefault="00000B28" w:rsidP="00000B28">
      <w:pPr>
        <w:pStyle w:val="u3"/>
        <w:rPr>
          <w:rFonts w:cs="Times New Roman"/>
        </w:rPr>
      </w:pPr>
      <w:r w:rsidRPr="00CD3FBF">
        <w:rPr>
          <w:rFonts w:cs="Times New Roman"/>
        </w:rPr>
        <w:t xml:space="preserve"> </w:t>
      </w:r>
      <w:proofErr w:type="spellStart"/>
      <w:r w:rsidR="005A0B9B" w:rsidRPr="00CD3FBF">
        <w:rPr>
          <w:rFonts w:cs="Times New Roman"/>
        </w:rPr>
        <w:t>Bussiness</w:t>
      </w:r>
      <w:proofErr w:type="spellEnd"/>
      <w:r w:rsidR="005A0B9B" w:rsidRPr="00CD3FBF">
        <w:rPr>
          <w:rFonts w:cs="Times New Roman"/>
        </w:rPr>
        <w:t xml:space="preserve"> Logic Layer</w:t>
      </w:r>
      <w:bookmarkEnd w:id="121"/>
      <w:bookmarkEnd w:id="122"/>
    </w:p>
    <w:p w14:paraId="5AEC843C" w14:textId="77777777" w:rsidR="00000B28" w:rsidRDefault="00000B28" w:rsidP="00000B28">
      <w:pPr>
        <w:pStyle w:val="ThngthngWeb"/>
      </w:pPr>
      <w:bookmarkStart w:id="123" w:name="_Toc28754"/>
      <w:bookmarkStart w:id="124" w:name="_Toc28143"/>
      <w:r>
        <w:t xml:space="preserve">The </w:t>
      </w:r>
      <w:r>
        <w:rPr>
          <w:rStyle w:val="Manh"/>
        </w:rPr>
        <w:t>Business Logic Layer</w:t>
      </w:r>
      <w:r>
        <w:t xml:space="preserve"> contains the main processing rules of the application. It receives requests from the Presentation Layer, validates the required conditions, and determines how the system should respond.</w:t>
      </w:r>
    </w:p>
    <w:p w14:paraId="3E99D2AE" w14:textId="77777777" w:rsidR="00000B28" w:rsidRDefault="00000B28" w:rsidP="00000B28">
      <w:pPr>
        <w:pStyle w:val="ThngthngWeb"/>
      </w:pPr>
      <w:r>
        <w:t>This layer handles operations such as user authentication, book searching, reservation validation, borrowing eligibility, returning processes, book renewal, inventory updates, and fine calculation.</w:t>
      </w:r>
    </w:p>
    <w:p w14:paraId="2E3431BB" w14:textId="77777777" w:rsidR="00000B28" w:rsidRDefault="00000B28" w:rsidP="00000B28">
      <w:pPr>
        <w:pStyle w:val="ThngthngWeb"/>
      </w:pPr>
      <w:r>
        <w:t>For example, before a borrowing transaction is created, the system verifies that the Reader account is active, the borrowing limit has not been exceeded, and the selected book copy is available. Similarly, before a renewal request is approved, the system checks whether the book has already been reserved by another Reader.</w:t>
      </w:r>
    </w:p>
    <w:p w14:paraId="2364A894" w14:textId="77777777" w:rsidR="00000B28" w:rsidRDefault="00000B28" w:rsidP="00000B28">
      <w:pPr>
        <w:pStyle w:val="ThngthngWeb"/>
      </w:pPr>
      <w:r>
        <w:t>By keeping these rules in a separate layer, the system can apply the same business rules consistently across different application screens.</w:t>
      </w:r>
    </w:p>
    <w:p w14:paraId="1E7101DF" w14:textId="67A400D7" w:rsidR="003B2010" w:rsidRPr="00000B28" w:rsidRDefault="00000B28" w:rsidP="00000B28">
      <w:pPr>
        <w:pStyle w:val="u3"/>
        <w:numPr>
          <w:ilvl w:val="2"/>
          <w:numId w:val="20"/>
        </w:numPr>
        <w:rPr>
          <w:rFonts w:cs="Times New Roman"/>
        </w:rPr>
      </w:pPr>
      <w:r w:rsidRPr="00000B28">
        <w:rPr>
          <w:rFonts w:cs="Times New Roman"/>
        </w:rPr>
        <w:lastRenderedPageBreak/>
        <w:t xml:space="preserve"> </w:t>
      </w:r>
      <w:r w:rsidR="005A0B9B" w:rsidRPr="00000B28">
        <w:rPr>
          <w:rFonts w:cs="Times New Roman"/>
        </w:rPr>
        <w:t>Data Access Layer</w:t>
      </w:r>
      <w:bookmarkEnd w:id="123"/>
      <w:bookmarkEnd w:id="124"/>
    </w:p>
    <w:p w14:paraId="414E87B6" w14:textId="77777777" w:rsidR="00000B28" w:rsidRDefault="00000B28" w:rsidP="00000B28">
      <w:pPr>
        <w:pStyle w:val="ThngthngWeb"/>
      </w:pPr>
      <w:bookmarkStart w:id="125" w:name="_Toc2084"/>
      <w:bookmarkStart w:id="126" w:name="_Toc32236"/>
      <w:r>
        <w:t xml:space="preserve">The </w:t>
      </w:r>
      <w:r>
        <w:rPr>
          <w:rStyle w:val="Manh"/>
        </w:rPr>
        <w:t>Data Access Layer</w:t>
      </w:r>
      <w:r>
        <w:t xml:space="preserve"> is responsible for communication between the Business Logic Layer and the SQLite database. It performs the required Create, Read, Update, and Delete operations for application data.</w:t>
      </w:r>
    </w:p>
    <w:p w14:paraId="7CB91646" w14:textId="77777777" w:rsidR="00000B28" w:rsidRDefault="00000B28" w:rsidP="00000B28">
      <w:pPr>
        <w:pStyle w:val="ThngthngWeb"/>
      </w:pPr>
      <w:r>
        <w:t>This layer handles database operations related to Admin accounts, Customers, Books, Book Copies, Categories, Locations, Reservations, Borrow Records, Extensions, Fines, Notifications, and Library Cards.</w:t>
      </w:r>
    </w:p>
    <w:p w14:paraId="63986E5E" w14:textId="77777777" w:rsidR="00000B28" w:rsidRDefault="00000B28" w:rsidP="00000B28">
      <w:pPr>
        <w:pStyle w:val="ThngthngWeb"/>
      </w:pPr>
      <w:r>
        <w:t>The Data Access Layer receives data requests from the Business Logic Layer, executes the corresponding SQLite operations, and returns the results. This design prevents interface components from directly executing database queries and improves the maintainability of the application.</w:t>
      </w:r>
    </w:p>
    <w:p w14:paraId="2EB9D98A" w14:textId="69CEFE90" w:rsidR="003B2010" w:rsidRPr="00CD3FBF" w:rsidRDefault="00000B28" w:rsidP="00000B28">
      <w:pPr>
        <w:pStyle w:val="u3"/>
        <w:rPr>
          <w:rFonts w:cs="Times New Roman"/>
        </w:rPr>
      </w:pPr>
      <w:r w:rsidRPr="00CD3FBF">
        <w:rPr>
          <w:rFonts w:cs="Times New Roman"/>
        </w:rPr>
        <w:t xml:space="preserve"> </w:t>
      </w:r>
      <w:r w:rsidR="005A0B9B" w:rsidRPr="00CD3FBF">
        <w:rPr>
          <w:rFonts w:cs="Times New Roman"/>
        </w:rPr>
        <w:t>Database Layer</w:t>
      </w:r>
      <w:bookmarkEnd w:id="125"/>
      <w:bookmarkEnd w:id="126"/>
    </w:p>
    <w:p w14:paraId="7CCC9E8A" w14:textId="77777777" w:rsidR="00000B28" w:rsidRDefault="00000B28" w:rsidP="00000B28">
      <w:pPr>
        <w:spacing w:before="0" w:line="240" w:lineRule="auto"/>
        <w:ind w:firstLine="0"/>
      </w:pPr>
      <w:r>
        <w:t>The Database Layer represents the persistent data storage of the Library Management Application. The system uses SQLite to store and manage relational data directly on the Android device.</w:t>
      </w:r>
    </w:p>
    <w:p w14:paraId="50EB0533" w14:textId="77777777" w:rsidR="00000B28" w:rsidRDefault="00000B28" w:rsidP="00000B28">
      <w:pPr>
        <w:spacing w:before="0" w:line="240" w:lineRule="auto"/>
        <w:ind w:firstLine="0"/>
      </w:pPr>
      <w:r>
        <w:t xml:space="preserve">The database contains tables including admin, customers, notifications, </w:t>
      </w:r>
      <w:proofErr w:type="spellStart"/>
      <w:r>
        <w:t>library_cards</w:t>
      </w:r>
      <w:proofErr w:type="spellEnd"/>
      <w:r>
        <w:t xml:space="preserve">, categories, locations, books, </w:t>
      </w:r>
      <w:proofErr w:type="spellStart"/>
      <w:r>
        <w:t>book_copies</w:t>
      </w:r>
      <w:proofErr w:type="spellEnd"/>
      <w:r>
        <w:t xml:space="preserve">, reservations, </w:t>
      </w:r>
      <w:proofErr w:type="spellStart"/>
      <w:r>
        <w:t>borrow_records</w:t>
      </w:r>
      <w:proofErr w:type="spellEnd"/>
      <w:r>
        <w:t>, extensions, and fines.</w:t>
      </w:r>
    </w:p>
    <w:p w14:paraId="6333531C" w14:textId="77777777" w:rsidR="00000B28" w:rsidRDefault="00000B28" w:rsidP="00000B28">
      <w:pPr>
        <w:spacing w:before="0" w:line="240" w:lineRule="auto"/>
        <w:ind w:firstLine="0"/>
      </w:pPr>
      <w:r>
        <w:t xml:space="preserve">Primary keys and foreign keys are used to maintain relationships between these tables. For example, a borrowing record connects a Customer with a specific </w:t>
      </w:r>
      <w:proofErr w:type="spellStart"/>
      <w:r>
        <w:t>BookCopy</w:t>
      </w:r>
      <w:proofErr w:type="spellEnd"/>
      <w:r>
        <w:t xml:space="preserve">, while a Fine or Extension is linked to the corresponding </w:t>
      </w:r>
      <w:proofErr w:type="spellStart"/>
      <w:r>
        <w:t>BorrowRecord</w:t>
      </w:r>
      <w:proofErr w:type="spellEnd"/>
      <w:r>
        <w:t>.</w:t>
      </w:r>
    </w:p>
    <w:p w14:paraId="657BED01" w14:textId="5F81B5D6" w:rsidR="003B2010" w:rsidRPr="00CD3FBF" w:rsidRDefault="00000B28" w:rsidP="00000B28">
      <w:pPr>
        <w:spacing w:before="0" w:line="240" w:lineRule="auto"/>
        <w:ind w:firstLine="0"/>
        <w:rPr>
          <w:lang w:val="vi-VN"/>
        </w:rPr>
      </w:pPr>
      <w:r>
        <w:t>SQLite provides lightweight and persistent local storage without requiring a separate database server, making it appropriate for the implementation scope of the Library Management Application.</w:t>
      </w:r>
      <w:r w:rsidRPr="00CD3FBF">
        <w:rPr>
          <w:b/>
          <w:bCs/>
          <w:noProof/>
        </w:rPr>
        <w:t xml:space="preserve"> </w:t>
      </w:r>
    </w:p>
    <w:p w14:paraId="5E401C93" w14:textId="77777777" w:rsidR="003B2010" w:rsidRPr="00CD3FBF" w:rsidRDefault="003B2010">
      <w:pPr>
        <w:rPr>
          <w:lang w:val="vi-VN"/>
        </w:rPr>
      </w:pPr>
    </w:p>
    <w:p w14:paraId="5C950BBE" w14:textId="3F51F5FB" w:rsidR="003B2010" w:rsidRPr="00CD3FBF" w:rsidRDefault="005A0B9B">
      <w:pPr>
        <w:pStyle w:val="u2"/>
        <w:rPr>
          <w:rFonts w:cs="Times New Roman"/>
        </w:rPr>
      </w:pPr>
      <w:bookmarkStart w:id="127" w:name="_Toc5948"/>
      <w:bookmarkStart w:id="128" w:name="_Toc6389"/>
      <w:r w:rsidRPr="00CD3FBF">
        <w:rPr>
          <w:rFonts w:cs="Times New Roman"/>
        </w:rPr>
        <w:t>Folder Structure</w:t>
      </w:r>
      <w:bookmarkEnd w:id="127"/>
      <w:bookmarkEnd w:id="128"/>
      <w:r w:rsidR="00000B28">
        <w:rPr>
          <w:rFonts w:cs="Times New Roman"/>
        </w:rPr>
        <w:t xml:space="preserve"> (chừa)</w:t>
      </w:r>
    </w:p>
    <w:p w14:paraId="7B079E81" w14:textId="77777777" w:rsidR="003B2010" w:rsidRPr="00CD3FBF" w:rsidRDefault="003B2010">
      <w:pPr>
        <w:spacing w:before="0" w:line="240" w:lineRule="auto"/>
        <w:ind w:firstLine="0"/>
      </w:pPr>
    </w:p>
    <w:p w14:paraId="6E58B212" w14:textId="77777777" w:rsidR="003B2010" w:rsidRPr="00CD3FBF" w:rsidRDefault="003B2010">
      <w:pPr>
        <w:spacing w:before="0" w:line="240" w:lineRule="auto"/>
        <w:ind w:firstLine="0"/>
      </w:pPr>
    </w:p>
    <w:p w14:paraId="5BB45C71" w14:textId="77777777" w:rsidR="003B2010" w:rsidRPr="00CD3FBF" w:rsidRDefault="003B2010">
      <w:pPr>
        <w:spacing w:before="0" w:line="240" w:lineRule="auto"/>
        <w:ind w:firstLine="0"/>
      </w:pPr>
    </w:p>
    <w:p w14:paraId="314B374A" w14:textId="77777777" w:rsidR="003B2010" w:rsidRPr="00CD3FBF" w:rsidRDefault="003B2010">
      <w:pPr>
        <w:spacing w:before="0" w:line="240" w:lineRule="auto"/>
        <w:ind w:firstLine="0"/>
      </w:pPr>
    </w:p>
    <w:p w14:paraId="2D94DC5D" w14:textId="77777777" w:rsidR="003B2010" w:rsidRPr="00CD3FBF" w:rsidRDefault="003B2010">
      <w:pPr>
        <w:spacing w:before="0" w:line="240" w:lineRule="auto"/>
        <w:ind w:firstLine="0"/>
      </w:pPr>
    </w:p>
    <w:p w14:paraId="42D6A464" w14:textId="77777777" w:rsidR="003B2010" w:rsidRPr="00CD3FBF" w:rsidRDefault="003B2010">
      <w:pPr>
        <w:spacing w:before="0" w:line="240" w:lineRule="auto"/>
        <w:ind w:firstLine="0"/>
      </w:pPr>
    </w:p>
    <w:p w14:paraId="3F6D6A8B" w14:textId="77777777" w:rsidR="003B2010" w:rsidRPr="00CD3FBF" w:rsidRDefault="003B2010">
      <w:pPr>
        <w:spacing w:before="0" w:line="240" w:lineRule="auto"/>
        <w:ind w:firstLine="0"/>
      </w:pPr>
    </w:p>
    <w:p w14:paraId="639D24A5" w14:textId="77777777" w:rsidR="003B2010" w:rsidRPr="00CD3FBF" w:rsidRDefault="003B2010">
      <w:pPr>
        <w:spacing w:before="0" w:line="240" w:lineRule="auto"/>
        <w:ind w:firstLine="0"/>
      </w:pPr>
    </w:p>
    <w:p w14:paraId="1E93B917" w14:textId="77777777" w:rsidR="003B2010" w:rsidRPr="00CD3FBF" w:rsidRDefault="003B2010">
      <w:pPr>
        <w:spacing w:before="0" w:line="240" w:lineRule="auto"/>
        <w:ind w:firstLine="0"/>
        <w:jc w:val="left"/>
      </w:pPr>
    </w:p>
    <w:p w14:paraId="24307775" w14:textId="77777777" w:rsidR="003B2010" w:rsidRPr="00CD3FBF" w:rsidRDefault="005A0B9B">
      <w:pPr>
        <w:pStyle w:val="u1"/>
        <w:rPr>
          <w:rFonts w:cs="Times New Roman"/>
        </w:rPr>
      </w:pPr>
      <w:bookmarkStart w:id="129" w:name="_Toc9611"/>
      <w:r w:rsidRPr="00CD3FBF">
        <w:rPr>
          <w:rFonts w:cs="Times New Roman"/>
        </w:rPr>
        <w:t>IMPLEMENTATION &amp; RESULTS</w:t>
      </w:r>
      <w:bookmarkEnd w:id="129"/>
    </w:p>
    <w:p w14:paraId="72637DA5" w14:textId="77777777" w:rsidR="003B2010" w:rsidRPr="00CD3FBF" w:rsidRDefault="005A0B9B">
      <w:pPr>
        <w:pStyle w:val="u2"/>
        <w:rPr>
          <w:rFonts w:cs="Times New Roman"/>
        </w:rPr>
      </w:pPr>
      <w:bookmarkStart w:id="130" w:name="_Toc27305"/>
      <w:r w:rsidRPr="00CD3FBF">
        <w:rPr>
          <w:rFonts w:cs="Times New Roman"/>
        </w:rPr>
        <w:t>Development Environment &amp; Tools</w:t>
      </w:r>
      <w:bookmarkEnd w:id="130"/>
    </w:p>
    <w:p w14:paraId="22D81C64" w14:textId="77777777" w:rsidR="00000B28" w:rsidRPr="00000B28" w:rsidRDefault="00000B28" w:rsidP="00000B28">
      <w:pPr>
        <w:spacing w:before="100" w:beforeAutospacing="1" w:after="100" w:afterAutospacing="1" w:line="240" w:lineRule="auto"/>
        <w:ind w:firstLine="0"/>
        <w:jc w:val="left"/>
        <w:rPr>
          <w:sz w:val="24"/>
          <w:szCs w:val="24"/>
        </w:rPr>
      </w:pPr>
      <w:bookmarkStart w:id="131" w:name="_Toc3809"/>
      <w:r w:rsidRPr="00000B28">
        <w:rPr>
          <w:sz w:val="24"/>
          <w:szCs w:val="24"/>
        </w:rPr>
        <w:t xml:space="preserve">The </w:t>
      </w:r>
      <w:r w:rsidRPr="00000B28">
        <w:rPr>
          <w:b/>
          <w:bCs/>
          <w:sz w:val="24"/>
          <w:szCs w:val="24"/>
        </w:rPr>
        <w:t>Library Management Application</w:t>
      </w:r>
      <w:r w:rsidRPr="00000B28">
        <w:rPr>
          <w:sz w:val="24"/>
          <w:szCs w:val="24"/>
        </w:rPr>
        <w:t xml:space="preserve"> is developed as an Android mobile application using </w:t>
      </w:r>
      <w:r w:rsidRPr="00000B28">
        <w:rPr>
          <w:b/>
          <w:bCs/>
          <w:sz w:val="24"/>
          <w:szCs w:val="24"/>
        </w:rPr>
        <w:t>Android Studio</w:t>
      </w:r>
      <w:r w:rsidRPr="00000B28">
        <w:rPr>
          <w:sz w:val="24"/>
          <w:szCs w:val="24"/>
        </w:rPr>
        <w:t xml:space="preserve"> as the primary Integrated Development Environment. Android Studio provides the necessary tools for designing application interfaces, managing source code, building the project, testing application functions, and running the application on Android devices or emulators.</w:t>
      </w:r>
    </w:p>
    <w:p w14:paraId="57C5F1D5"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 xml:space="preserve">The application uses </w:t>
      </w:r>
      <w:r w:rsidRPr="00000B28">
        <w:rPr>
          <w:b/>
          <w:bCs/>
          <w:sz w:val="24"/>
          <w:szCs w:val="24"/>
        </w:rPr>
        <w:t>SQLite</w:t>
      </w:r>
      <w:r w:rsidRPr="00000B28">
        <w:rPr>
          <w:sz w:val="24"/>
          <w:szCs w:val="24"/>
        </w:rPr>
        <w:t xml:space="preserve"> as its local relational database management system. SQLite is integrated directly into the Android environment and does not require a separate database server. It is used to store and manage the application data, including Admin accounts, Reader accounts, books, book copies, categories, storage locations, library cards, reservations, borrowing records, extension requests, fines, and notifications.</w:t>
      </w:r>
    </w:p>
    <w:p w14:paraId="5FDB597C"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user interface of the application is developed using Android layout resources. These layouts define the structure of screens such as Login, Search Books, Book Details, Reservation, Borrowed Books, Digital Library Card, Book Management, Borrowing Processing, Returning Processing, and Reports.</w:t>
      </w:r>
    </w:p>
    <w:p w14:paraId="7D04D378"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Android Emulator or a physical Android device can be used during development to test the application. These testing environments allow the development team to verify interface behavior, navigation, database operations, and the main Reader and Admin/Librarian workflows.</w:t>
      </w:r>
    </w:p>
    <w:p w14:paraId="3D31923D"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project is organized into different components according to their responsibilities. User interface components handle screen display and user interactions, business components process library rules and application logic, while database-related components communicate with SQLite to perform data storage and retrieval operations.</w:t>
      </w:r>
    </w:p>
    <w:p w14:paraId="31C3FA83"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selected development environment provides the necessary foundation for implementing the core functions of the Library Management Application in a mobile environment while keeping the project suitable for academic development and testing.</w:t>
      </w:r>
    </w:p>
    <w:p w14:paraId="1784174B" w14:textId="77777777" w:rsidR="003B2010" w:rsidRPr="00CD3FBF" w:rsidRDefault="005A0B9B">
      <w:pPr>
        <w:pStyle w:val="u2"/>
        <w:rPr>
          <w:rFonts w:cs="Times New Roman"/>
        </w:rPr>
      </w:pPr>
      <w:r w:rsidRPr="00CD3FBF">
        <w:rPr>
          <w:rFonts w:cs="Times New Roman"/>
        </w:rPr>
        <w:t>System Implementation</w:t>
      </w:r>
      <w:bookmarkEnd w:id="131"/>
    </w:p>
    <w:p w14:paraId="78B02F6F" w14:textId="77777777" w:rsidR="00000B28" w:rsidRPr="00000B28" w:rsidRDefault="00000B28" w:rsidP="00000B28">
      <w:pPr>
        <w:spacing w:before="100" w:beforeAutospacing="1" w:after="100" w:afterAutospacing="1" w:line="240" w:lineRule="auto"/>
        <w:ind w:firstLine="0"/>
        <w:jc w:val="left"/>
        <w:rPr>
          <w:sz w:val="24"/>
          <w:szCs w:val="24"/>
        </w:rPr>
      </w:pPr>
      <w:bookmarkStart w:id="132" w:name="_Toc27379"/>
      <w:r w:rsidRPr="00000B28">
        <w:rPr>
          <w:sz w:val="24"/>
          <w:szCs w:val="24"/>
        </w:rPr>
        <w:t xml:space="preserve">The implementation of the </w:t>
      </w:r>
      <w:r w:rsidRPr="00000B28">
        <w:rPr>
          <w:b/>
          <w:bCs/>
          <w:sz w:val="24"/>
          <w:szCs w:val="24"/>
        </w:rPr>
        <w:t>Library Management Application</w:t>
      </w:r>
      <w:r w:rsidRPr="00000B28">
        <w:rPr>
          <w:sz w:val="24"/>
          <w:szCs w:val="24"/>
        </w:rPr>
        <w:t xml:space="preserve"> is divided into functional modules based on the requirements and system design defined in the previous chapters. </w:t>
      </w:r>
      <w:r w:rsidRPr="00000B28">
        <w:rPr>
          <w:sz w:val="24"/>
          <w:szCs w:val="24"/>
        </w:rPr>
        <w:lastRenderedPageBreak/>
        <w:t>The major implementation areas include authentication, book searching, book management, reservations, borrowing and returning operations, renewals, fines, electronic library cards, notifications, and reporting functions.</w:t>
      </w:r>
    </w:p>
    <w:p w14:paraId="1A18A126"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authentication module handles access to the application. Users provide their account information through the Login screen, and the system checks the corresponding data stored in SQLite. After successful authentication, the system identifies whether the account belongs to a Reader or an Admin/Librarian and displays the appropriate functions.</w:t>
      </w:r>
    </w:p>
    <w:p w14:paraId="3DEAF0F8"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For Readers, the book searching module allows users to search books by title or author and apply filters based on category or publication year. Search results are retrieved from the book-related database tables and displayed as a list. Selecting a book opens the Book Details screen, where information such as the title, author, publisher, publication year, summary, number of pages, available quantity, and shelf location can be viewed.</w:t>
      </w:r>
    </w:p>
    <w:p w14:paraId="792B1C7A"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reservation module allows a Reader to submit a reservation request for a selected book. The system checks the relevant book information and creates a record in the reservation data when the request satisfies the required conditions. Admin/Librarian users can later review and process these reservation requests.</w:t>
      </w:r>
    </w:p>
    <w:p w14:paraId="05F071FB"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borrowing module is designed for Admin/Librarian users. During the borrowing process, the system identifies the Reader and the physical book copy, validates borrowing conditions, creates a borrowing record, and updates the status of the corresponding book copy. The borrowing date and due date are stored so that the application can track the Reader's active borrowing transactions.</w:t>
      </w:r>
    </w:p>
    <w:p w14:paraId="74514ED2"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returning module allows Admin/Librarian users to identify an existing borrowing record and confirm that the book has been returned. The system records the return date and physical condition of the returned book. The status of the book copy is then updated so that it can become available again when appropriate.</w:t>
      </w:r>
    </w:p>
    <w:p w14:paraId="6E49C7AC"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renewal module allows Readers to request additional borrowing time for an active borrowing record. The system checks the related borrowing and reservation information before the extension request can be processed. Approved extension requests update the borrowing period according to the permitted number of additional days.</w:t>
      </w:r>
    </w:p>
    <w:p w14:paraId="1F7DF537"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Fine management is used when a borrowing transaction violates library regulations, such as late returns or books that are damaged or lost. The corresponding Fine record stores the amount, reason, status, creation time, and payment information.</w:t>
      </w:r>
    </w:p>
    <w:p w14:paraId="3E350FD4"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electronic library card function provides Readers with a digital representation of their library card. The card number can be displayed as a QR code or barcode and used by library staff during borrowing operations.</w:t>
      </w:r>
    </w:p>
    <w:p w14:paraId="14AD117C"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t>The reporting and statistics module provides Admin/Librarian users with summarized information related to library activities. The system can display statistics such as the number of borrowed books, overdue books, frequently borrowed books, and newly registered Readers. Penalty revenue statistics can also be included when the optional fine reporting function is implemented.</w:t>
      </w:r>
    </w:p>
    <w:p w14:paraId="4E8470E0" w14:textId="77777777" w:rsidR="00000B28" w:rsidRPr="00000B28" w:rsidRDefault="00000B28" w:rsidP="00000B28">
      <w:pPr>
        <w:spacing w:before="100" w:beforeAutospacing="1" w:after="100" w:afterAutospacing="1" w:line="240" w:lineRule="auto"/>
        <w:ind w:firstLine="0"/>
        <w:jc w:val="left"/>
        <w:rPr>
          <w:sz w:val="24"/>
          <w:szCs w:val="24"/>
        </w:rPr>
      </w:pPr>
      <w:r w:rsidRPr="00000B28">
        <w:rPr>
          <w:sz w:val="24"/>
          <w:szCs w:val="24"/>
        </w:rPr>
        <w:lastRenderedPageBreak/>
        <w:t>Overall, the implementation connects the Android user interfaces, application logic, and SQLite database to support the complete workflow of the Library Management Application.</w:t>
      </w:r>
    </w:p>
    <w:bookmarkEnd w:id="132"/>
    <w:p w14:paraId="1C93F708" w14:textId="77777777" w:rsidR="003B2010" w:rsidRPr="00CD3FBF" w:rsidRDefault="003B2010">
      <w:pPr>
        <w:pStyle w:val="Reference"/>
        <w:numPr>
          <w:ilvl w:val="0"/>
          <w:numId w:val="0"/>
        </w:numPr>
        <w:rPr>
          <w:color w:val="FF0000"/>
          <w:lang w:val="vi-VN"/>
        </w:rPr>
      </w:pPr>
    </w:p>
    <w:sectPr w:rsidR="003B2010" w:rsidRPr="00CD3FBF">
      <w:footerReference w:type="default" r:id="rId24"/>
      <w:pgSz w:w="11909" w:h="16834"/>
      <w:pgMar w:top="1138" w:right="1138" w:bottom="1411" w:left="1985" w:header="720" w:footer="720"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D1A1" w14:textId="77777777" w:rsidR="00685D51" w:rsidRDefault="00685D51">
      <w:pPr>
        <w:spacing w:before="0" w:after="0" w:line="240" w:lineRule="auto"/>
      </w:pPr>
      <w:r>
        <w:separator/>
      </w:r>
    </w:p>
  </w:endnote>
  <w:endnote w:type="continuationSeparator" w:id="0">
    <w:p w14:paraId="5C177B98" w14:textId="77777777" w:rsidR="00685D51" w:rsidRDefault="00685D5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default"/>
  </w:font>
  <w:font w:name="Verdana">
    <w:panose1 w:val="020B0604030504040204"/>
    <w:charset w:val="A3"/>
    <w:family w:val="swiss"/>
    <w:pitch w:val="variable"/>
    <w:sig w:usb0="A00006FF" w:usb1="4000205B" w:usb2="00000010" w:usb3="00000000" w:csb0="0000019F" w:csb1="00000000"/>
  </w:font>
  <w:font w:name="Arial Unicode MS">
    <w:panose1 w:val="020B0604020202020204"/>
    <w:charset w:val="80"/>
    <w:family w:val="swiss"/>
    <w:pitch w:val="default"/>
    <w:sig w:usb0="00000000" w:usb1="00000000" w:usb2="0000003F" w:usb3="00000000" w:csb0="003F01FF" w:csb1="00000000"/>
  </w:font>
  <w:font w:name="Courier">
    <w:panose1 w:val="02070409020205020404"/>
    <w:charset w:val="00"/>
    <w:family w:val="modern"/>
    <w:pitch w:val="default"/>
    <w:sig w:usb0="00000000" w:usb1="00000000" w:usb2="0000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6C7A" w14:textId="77777777" w:rsidR="00DB6223" w:rsidRDefault="00DB6223">
    <w:pPr>
      <w:pStyle w:val="Chntrang"/>
    </w:pPr>
    <w:r>
      <w:tab/>
      <w:t>Ho Chi Minh - &lt;2026&gt;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FFD0" w14:textId="77777777" w:rsidR="00DB6223" w:rsidRDefault="00DB6223">
    <w:pPr>
      <w:pStyle w:val="Chntrang"/>
      <w:jc w:val="center"/>
      <w:rPr>
        <w:sz w:val="24"/>
        <w:szCs w:val="24"/>
      </w:rPr>
    </w:pPr>
    <w:r>
      <w:rPr>
        <w:noProof/>
        <w:sz w:val="24"/>
      </w:rPr>
      <mc:AlternateContent>
        <mc:Choice Requires="wps">
          <w:drawing>
            <wp:anchor distT="0" distB="0" distL="114300" distR="114300" simplePos="0" relativeHeight="251660288" behindDoc="0" locked="0" layoutInCell="1" allowOverlap="1" wp14:anchorId="75EBA2D4" wp14:editId="6BD2A775">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474218427"/>
                          </w:sdtPr>
                          <w:sdtContent>
                            <w:p w14:paraId="32883B95" w14:textId="77777777" w:rsidR="00DB6223" w:rsidRDefault="00DB6223">
                              <w:pPr>
                                <w:pStyle w:val="Chntrang"/>
                                <w:jc w:val="center"/>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r>
                                <w:rPr>
                                  <w:sz w:val="24"/>
                                  <w:szCs w:val="24"/>
                                </w:rPr>
                                <w:t xml:space="preserve"> -</w:t>
                              </w:r>
                            </w:p>
                          </w:sdtContent>
                        </w:sdt>
                        <w:p w14:paraId="2F62A330" w14:textId="77777777" w:rsidR="00DB6223" w:rsidRDefault="00DB6223">
                          <w:pPr>
                            <w:rPr>
                              <w:sz w:val="24"/>
                              <w:szCs w:val="24"/>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EBA2D4" id="_x0000_t202" coordsize="21600,21600" o:spt="202" path="m,l,21600r21600,l21600,xe">
              <v:stroke joinstyle="miter"/>
              <v:path gradientshapeok="t" o:connecttype="rect"/>
            </v:shapetype>
            <v:shape id="Text Box 6"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sGhD5VQCAAAQBQAADgAAAAAAAAAAAAAAAAAuAgAAZHJzL2Uyb0RvYy54bWxQSwECLQAUAAYACAAA&#10;ACEAcarRudcAAAAFAQAADwAAAAAAAAAAAAAAAACuBAAAZHJzL2Rvd25yZXYueG1sUEsFBgAAAAAE&#10;AAQA8wAAALIFAAAAAA==&#10;" filled="f" stroked="f" strokeweight=".5pt">
              <v:textbox style="mso-fit-shape-to-text:t" inset="0,0,0,0">
                <w:txbxContent>
                  <w:sdt>
                    <w:sdtPr>
                      <w:rPr>
                        <w:sz w:val="24"/>
                        <w:szCs w:val="24"/>
                      </w:rPr>
                      <w:id w:val="-474218427"/>
                    </w:sdtPr>
                    <w:sdtContent>
                      <w:p w14:paraId="32883B95" w14:textId="77777777" w:rsidR="00DB6223" w:rsidRDefault="00DB6223">
                        <w:pPr>
                          <w:pStyle w:val="Footer"/>
                          <w:jc w:val="center"/>
                          <w:rPr>
                            <w:sz w:val="24"/>
                            <w:szCs w:val="24"/>
                          </w:rPr>
                        </w:pPr>
                        <w:r>
                          <w:rPr>
                            <w:sz w:val="24"/>
                            <w:szCs w:val="24"/>
                          </w:rPr>
                          <w:t xml:space="preserve">- </w:t>
                        </w: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r>
                          <w:rPr>
                            <w:sz w:val="24"/>
                            <w:szCs w:val="24"/>
                          </w:rPr>
                          <w:t xml:space="preserve"> -</w:t>
                        </w:r>
                      </w:p>
                    </w:sdtContent>
                  </w:sdt>
                  <w:p w14:paraId="2F62A330" w14:textId="77777777" w:rsidR="00DB6223" w:rsidRDefault="00DB6223">
                    <w:pPr>
                      <w:rPr>
                        <w:sz w:val="24"/>
                        <w:szCs w:val="24"/>
                      </w:rPr>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D950" w14:textId="77777777" w:rsidR="00DB6223" w:rsidRDefault="00DB6223">
    <w:pPr>
      <w:pStyle w:val="Chntrang"/>
      <w:jc w:val="center"/>
      <w:rPr>
        <w:sz w:val="24"/>
        <w:szCs w:val="24"/>
      </w:rPr>
    </w:pPr>
    <w:r>
      <w:rPr>
        <w:noProof/>
        <w:sz w:val="24"/>
      </w:rPr>
      <mc:AlternateContent>
        <mc:Choice Requires="wps">
          <w:drawing>
            <wp:anchor distT="0" distB="0" distL="114300" distR="114300" simplePos="0" relativeHeight="251662336" behindDoc="0" locked="0" layoutInCell="1" allowOverlap="1" wp14:anchorId="354ECD37" wp14:editId="2B2374DF">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147462718"/>
                          </w:sdtPr>
                          <w:sdtContent>
                            <w:p w14:paraId="0E013885" w14:textId="77777777" w:rsidR="00DB6223" w:rsidRDefault="00DB6223">
                              <w:pPr>
                                <w:pStyle w:val="Chntrang"/>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r>
                                <w:rPr>
                                  <w:sz w:val="24"/>
                                  <w:szCs w:val="24"/>
                                </w:rPr>
                                <w:t xml:space="preserve"> </w:t>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4ECD37" id="_x0000_t202" coordsize="21600,21600" o:spt="202" path="m,l,21600r21600,l21600,xe">
              <v:stroke joinstyle="miter"/>
              <v:path gradientshapeok="t" o:connecttype="rect"/>
            </v:shapetype>
            <v:shape id="Text Box 8" o:spid="_x0000_s1028"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BDYubhVAgAAEAUAAA4AAAAAAAAAAAAAAAAALgIAAGRycy9lMm9Eb2MueG1sUEsBAi0AFAAGAAgA&#10;AAAhAHGq0bnXAAAABQEAAA8AAAAAAAAAAAAAAAAArwQAAGRycy9kb3ducmV2LnhtbFBLBQYAAAAA&#10;BAAEAPMAAACzBQAAAAA=&#10;" filled="f" stroked="f" strokeweight=".5pt">
              <v:textbox style="mso-fit-shape-to-text:t" inset="0,0,0,0">
                <w:txbxContent>
                  <w:sdt>
                    <w:sdtPr>
                      <w:rPr>
                        <w:sz w:val="24"/>
                        <w:szCs w:val="24"/>
                      </w:rPr>
                      <w:id w:val="147462718"/>
                    </w:sdtPr>
                    <w:sdtContent>
                      <w:p w14:paraId="0E013885" w14:textId="77777777" w:rsidR="00DB6223" w:rsidRDefault="00DB6223">
                        <w:pPr>
                          <w:pStyle w:val="Foot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Pr>
                            <w:sz w:val="24"/>
                            <w:szCs w:val="24"/>
                          </w:rPr>
                          <w:t>3</w:t>
                        </w:r>
                        <w:r>
                          <w:rPr>
                            <w:sz w:val="24"/>
                            <w:szCs w:val="24"/>
                          </w:rPr>
                          <w:fldChar w:fldCharType="end"/>
                        </w:r>
                        <w:r>
                          <w:rPr>
                            <w:sz w:val="24"/>
                            <w:szCs w:val="24"/>
                          </w:rPr>
                          <w:t xml:space="preserve"> </w:t>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2496" w14:textId="77777777" w:rsidR="00685D51" w:rsidRDefault="00685D51">
      <w:pPr>
        <w:spacing w:before="0" w:after="0" w:line="240" w:lineRule="auto"/>
      </w:pPr>
      <w:r>
        <w:separator/>
      </w:r>
    </w:p>
  </w:footnote>
  <w:footnote w:type="continuationSeparator" w:id="0">
    <w:p w14:paraId="2A9526CA" w14:textId="77777777" w:rsidR="00685D51" w:rsidRDefault="00685D5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AEEA" w14:textId="77777777" w:rsidR="00DB6223" w:rsidRDefault="00DB6223">
    <w:pPr>
      <w:pStyle w:val="utrang"/>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0" o:spid="_x0000_i1025" type="#_x0000_t75" style="width:11.25pt;height:11.25pt" o:bullet="t">
        <v:imagedata r:id="rId1" o:title=""/>
      </v:shape>
    </w:pict>
  </w:numPicBullet>
  <w:abstractNum w:abstractNumId="0" w15:restartNumberingAfterBreak="0">
    <w:nsid w:val="D3184787"/>
    <w:multiLevelType w:val="singleLevel"/>
    <w:tmpl w:val="D3184787"/>
    <w:lvl w:ilvl="0">
      <w:start w:val="1"/>
      <w:numFmt w:val="decimal"/>
      <w:pStyle w:val="references"/>
      <w:lvlText w:val="[%1]"/>
      <w:lvlJc w:val="left"/>
      <w:pPr>
        <w:tabs>
          <w:tab w:val="left" w:pos="567"/>
        </w:tabs>
        <w:ind w:left="567" w:hanging="567"/>
      </w:pPr>
      <w:rPr>
        <w:rFonts w:ascii="Times New Roman" w:hAnsi="Times New Roman" w:cs="Times New Roman" w:hint="default"/>
        <w:b w:val="0"/>
        <w:bCs w:val="0"/>
        <w:i w:val="0"/>
        <w:iCs w:val="0"/>
        <w:sz w:val="26"/>
        <w:szCs w:val="16"/>
      </w:rPr>
    </w:lvl>
  </w:abstractNum>
  <w:abstractNum w:abstractNumId="1" w15:restartNumberingAfterBreak="0">
    <w:nsid w:val="11CF5CDB"/>
    <w:multiLevelType w:val="multilevel"/>
    <w:tmpl w:val="11CF5CDB"/>
    <w:lvl w:ilvl="0">
      <w:start w:val="1"/>
      <w:numFmt w:val="upperRoman"/>
      <w:lvlText w:val="%1."/>
      <w:lvlJc w:val="right"/>
      <w:pPr>
        <w:tabs>
          <w:tab w:val="left" w:pos="720"/>
        </w:tabs>
        <w:ind w:left="720" w:hanging="180"/>
      </w:pPr>
    </w:lvl>
    <w:lvl w:ilvl="1">
      <w:start w:val="1"/>
      <w:numFmt w:val="decimal"/>
      <w:pStyle w:val="Style1"/>
      <w:lvlText w:val="%2)"/>
      <w:lvlJc w:val="left"/>
      <w:pPr>
        <w:tabs>
          <w:tab w:val="left" w:pos="1440"/>
        </w:tabs>
        <w:ind w:left="1440" w:hanging="360"/>
      </w:pPr>
    </w:lvl>
    <w:lvl w:ilvl="2">
      <w:start w:val="1"/>
      <w:numFmt w:val="bullet"/>
      <w:lvlText w:val=""/>
      <w:lvlJc w:val="left"/>
      <w:pPr>
        <w:tabs>
          <w:tab w:val="left" w:pos="2340"/>
        </w:tabs>
        <w:ind w:left="2340" w:hanging="360"/>
      </w:pPr>
      <w:rPr>
        <w:rFonts w:ascii="Wingdings" w:hAnsi="Wingdings" w:hint="default"/>
      </w:r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11E358EC"/>
    <w:multiLevelType w:val="multilevel"/>
    <w:tmpl w:val="11E358EC"/>
    <w:lvl w:ilvl="0">
      <w:start w:val="1"/>
      <w:numFmt w:val="decimal"/>
      <w:pStyle w:val="Subtitle1"/>
      <w:lvlText w:val="%1."/>
      <w:lvlJc w:val="left"/>
      <w:pPr>
        <w:tabs>
          <w:tab w:val="left" w:pos="1080"/>
        </w:tabs>
        <w:ind w:left="1080" w:hanging="360"/>
      </w:pPr>
    </w:lvl>
    <w:lvl w:ilvl="1">
      <w:start w:val="1"/>
      <w:numFmt w:val="lowerLetter"/>
      <w:lvlText w:val="%2."/>
      <w:lvlJc w:val="left"/>
      <w:pPr>
        <w:tabs>
          <w:tab w:val="left" w:pos="1800"/>
        </w:tabs>
        <w:ind w:left="1800" w:hanging="360"/>
      </w:pPr>
      <w:rPr>
        <w:rFonts w:hint="default"/>
      </w:rPr>
    </w:lvl>
    <w:lvl w:ilvl="2">
      <w:start w:val="1"/>
      <w:numFmt w:val="decimal"/>
      <w:lvlText w:val="(%3)"/>
      <w:lvlJc w:val="left"/>
      <w:pPr>
        <w:tabs>
          <w:tab w:val="left" w:pos="2715"/>
        </w:tabs>
        <w:ind w:left="2715" w:hanging="375"/>
      </w:pPr>
      <w:rPr>
        <w:rFonts w:hint="default"/>
      </w:r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3" w15:restartNumberingAfterBreak="0">
    <w:nsid w:val="14AB10E3"/>
    <w:multiLevelType w:val="multilevel"/>
    <w:tmpl w:val="14AB10E3"/>
    <w:lvl w:ilvl="0">
      <w:start w:val="1"/>
      <w:numFmt w:val="upperRoman"/>
      <w:pStyle w:val="StyleIIIIII"/>
      <w:lvlText w:val="%1."/>
      <w:lvlJc w:val="right"/>
      <w:pPr>
        <w:tabs>
          <w:tab w:val="left" w:pos="1008"/>
        </w:tabs>
        <w:ind w:left="720" w:firstLine="0"/>
      </w:pPr>
      <w:rPr>
        <w:rFonts w:ascii="Times New Roman" w:hAnsi="Times New Roman" w:hint="default"/>
        <w:b/>
        <w:i w:val="0"/>
        <w:sz w:val="28"/>
        <w:szCs w:val="28"/>
      </w:rPr>
    </w:lvl>
    <w:lvl w:ilvl="1">
      <w:start w:val="1"/>
      <w:numFmt w:val="decimal"/>
      <w:pStyle w:val="Style123"/>
      <w:lvlText w:val="%2."/>
      <w:lvlJc w:val="right"/>
      <w:pPr>
        <w:tabs>
          <w:tab w:val="left" w:pos="1872"/>
        </w:tabs>
        <w:ind w:left="1872" w:hanging="432"/>
      </w:pPr>
      <w:rPr>
        <w:rFonts w:ascii="Times New Roman" w:hAnsi="Times New Roman" w:hint="default"/>
        <w:b w:val="0"/>
        <w:i w:val="0"/>
        <w:sz w:val="24"/>
        <w:szCs w:val="24"/>
        <w:u w:val="single"/>
      </w:rPr>
    </w:lvl>
    <w:lvl w:ilvl="2">
      <w:start w:val="1"/>
      <w:numFmt w:val="lowerLetter"/>
      <w:pStyle w:val="Styleabc"/>
      <w:lvlText w:val="%3."/>
      <w:lvlJc w:val="right"/>
      <w:pPr>
        <w:tabs>
          <w:tab w:val="left" w:pos="2592"/>
        </w:tabs>
        <w:ind w:left="2592" w:hanging="432"/>
      </w:pPr>
      <w:rPr>
        <w:rFonts w:ascii="Times New Roman" w:hAnsi="Times New Roman" w:hint="default"/>
        <w:b w:val="0"/>
        <w:i/>
        <w:sz w:val="24"/>
        <w:szCs w:val="24"/>
      </w:rPr>
    </w:lvl>
    <w:lvl w:ilvl="3">
      <w:start w:val="1"/>
      <w:numFmt w:val="none"/>
      <w:pStyle w:val="StyleNormal"/>
      <w:lvlText w:val=""/>
      <w:lvlJc w:val="left"/>
      <w:pPr>
        <w:tabs>
          <w:tab w:val="left" w:pos="1440"/>
        </w:tabs>
        <w:ind w:left="720" w:firstLine="720"/>
      </w:pPr>
      <w:rPr>
        <w:rFonts w:hint="default"/>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4" w15:restartNumberingAfterBreak="0">
    <w:nsid w:val="1751252D"/>
    <w:multiLevelType w:val="multilevel"/>
    <w:tmpl w:val="1751252D"/>
    <w:lvl w:ilvl="0">
      <w:start w:val="1"/>
      <w:numFmt w:val="decimal"/>
      <w:pStyle w:val="numbereditem"/>
      <w:lvlText w:val="%1."/>
      <w:lvlJc w:val="left"/>
      <w:pPr>
        <w:tabs>
          <w:tab w:val="left" w:pos="227"/>
        </w:tabs>
        <w:ind w:left="227" w:hanging="227"/>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1B9568FE"/>
    <w:multiLevelType w:val="multilevel"/>
    <w:tmpl w:val="1B9568FE"/>
    <w:lvl w:ilvl="0">
      <w:start w:val="1"/>
      <w:numFmt w:val="decimal"/>
      <w:lvlText w:val="%1"/>
      <w:lvlJc w:val="left"/>
      <w:pPr>
        <w:ind w:left="360" w:hanging="360"/>
      </w:pPr>
      <w:rPr>
        <w:rFonts w:hint="default"/>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C62217C"/>
    <w:multiLevelType w:val="multilevel"/>
    <w:tmpl w:val="1C62217C"/>
    <w:lvl w:ilvl="0">
      <w:start w:val="1"/>
      <w:numFmt w:val="bullet"/>
      <w:pStyle w:val="Bullet5"/>
      <w:lvlText w:val="-"/>
      <w:lvlJc w:val="left"/>
      <w:pPr>
        <w:tabs>
          <w:tab w:val="left" w:pos="1134"/>
        </w:tabs>
        <w:ind w:left="1134" w:firstLine="0"/>
      </w:pPr>
      <w:rPr>
        <w:rFonts w:ascii="Times New Roman" w:hAnsi="Times New Roman" w:cs="Times New Roman"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36132C4B"/>
    <w:multiLevelType w:val="multilevel"/>
    <w:tmpl w:val="36132C4B"/>
    <w:lvl w:ilvl="0">
      <w:start w:val="1"/>
      <w:numFmt w:val="bullet"/>
      <w:pStyle w:val="oancuaDanhsach"/>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8" w15:restartNumberingAfterBreak="0">
    <w:nsid w:val="37660336"/>
    <w:multiLevelType w:val="multilevel"/>
    <w:tmpl w:val="37660336"/>
    <w:lvl w:ilvl="0">
      <w:start w:val="1"/>
      <w:numFmt w:val="decimal"/>
      <w:pStyle w:val="step"/>
      <w:lvlText w:val="%1)"/>
      <w:lvlJc w:val="left"/>
      <w:pPr>
        <w:tabs>
          <w:tab w:val="left" w:pos="648"/>
        </w:tabs>
        <w:ind w:left="648" w:hanging="360"/>
      </w:pPr>
      <w:rPr>
        <w:rFont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abstractNum w:abstractNumId="9" w15:restartNumberingAfterBreak="0">
    <w:nsid w:val="40F94772"/>
    <w:multiLevelType w:val="multilevel"/>
    <w:tmpl w:val="40F94772"/>
    <w:lvl w:ilvl="0">
      <w:start w:val="1"/>
      <w:numFmt w:val="decimal"/>
      <w:lvlText w:val="%1."/>
      <w:lvlJc w:val="left"/>
      <w:pPr>
        <w:ind w:left="1004" w:hanging="360"/>
      </w:pPr>
      <w:rPr>
        <w:rFonts w:hint="default"/>
        <w:b/>
        <w:i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0" w15:restartNumberingAfterBreak="0">
    <w:nsid w:val="459648B5"/>
    <w:multiLevelType w:val="multilevel"/>
    <w:tmpl w:val="459648B5"/>
    <w:lvl w:ilvl="0">
      <w:start w:val="1"/>
      <w:numFmt w:val="bullet"/>
      <w:pStyle w:val="bulletlist"/>
      <w:lvlText w:val=""/>
      <w:lvlJc w:val="left"/>
      <w:pPr>
        <w:tabs>
          <w:tab w:val="left" w:pos="851"/>
        </w:tabs>
        <w:ind w:left="851" w:hanging="454"/>
      </w:pPr>
      <w:rPr>
        <w:rFonts w:ascii="Symbol" w:hAnsi="Symbol" w:hint="default"/>
      </w:rPr>
    </w:lvl>
    <w:lvl w:ilvl="1">
      <w:start w:val="1"/>
      <w:numFmt w:val="bullet"/>
      <w:lvlText w:val="o"/>
      <w:lvlJc w:val="left"/>
      <w:pPr>
        <w:tabs>
          <w:tab w:val="left" w:pos="1728"/>
        </w:tabs>
        <w:ind w:left="1728" w:hanging="360"/>
      </w:pPr>
      <w:rPr>
        <w:rFonts w:ascii="Courier New" w:hAnsi="Courier New" w:cs="Courier New" w:hint="default"/>
      </w:rPr>
    </w:lvl>
    <w:lvl w:ilvl="2">
      <w:start w:val="1"/>
      <w:numFmt w:val="bullet"/>
      <w:lvlText w:val=""/>
      <w:lvlJc w:val="left"/>
      <w:pPr>
        <w:tabs>
          <w:tab w:val="left" w:pos="2448"/>
        </w:tabs>
        <w:ind w:left="2448" w:hanging="360"/>
      </w:pPr>
      <w:rPr>
        <w:rFonts w:ascii="Wingdings" w:hAnsi="Wingdings" w:hint="default"/>
      </w:rPr>
    </w:lvl>
    <w:lvl w:ilvl="3">
      <w:start w:val="1"/>
      <w:numFmt w:val="bullet"/>
      <w:lvlText w:val=""/>
      <w:lvlJc w:val="left"/>
      <w:pPr>
        <w:tabs>
          <w:tab w:val="left" w:pos="3168"/>
        </w:tabs>
        <w:ind w:left="3168" w:hanging="360"/>
      </w:pPr>
      <w:rPr>
        <w:rFonts w:ascii="Symbol" w:hAnsi="Symbol" w:hint="default"/>
      </w:rPr>
    </w:lvl>
    <w:lvl w:ilvl="4">
      <w:start w:val="1"/>
      <w:numFmt w:val="bullet"/>
      <w:lvlText w:val="o"/>
      <w:lvlJc w:val="left"/>
      <w:pPr>
        <w:tabs>
          <w:tab w:val="left" w:pos="3888"/>
        </w:tabs>
        <w:ind w:left="3888" w:hanging="360"/>
      </w:pPr>
      <w:rPr>
        <w:rFonts w:ascii="Courier New" w:hAnsi="Courier New" w:cs="Courier New" w:hint="default"/>
      </w:rPr>
    </w:lvl>
    <w:lvl w:ilvl="5">
      <w:start w:val="1"/>
      <w:numFmt w:val="bullet"/>
      <w:lvlText w:val=""/>
      <w:lvlJc w:val="left"/>
      <w:pPr>
        <w:tabs>
          <w:tab w:val="left" w:pos="4608"/>
        </w:tabs>
        <w:ind w:left="4608" w:hanging="360"/>
      </w:pPr>
      <w:rPr>
        <w:rFonts w:ascii="Wingdings" w:hAnsi="Wingdings" w:hint="default"/>
      </w:rPr>
    </w:lvl>
    <w:lvl w:ilvl="6">
      <w:start w:val="1"/>
      <w:numFmt w:val="bullet"/>
      <w:lvlText w:val=""/>
      <w:lvlJc w:val="left"/>
      <w:pPr>
        <w:tabs>
          <w:tab w:val="left" w:pos="5328"/>
        </w:tabs>
        <w:ind w:left="5328" w:hanging="360"/>
      </w:pPr>
      <w:rPr>
        <w:rFonts w:ascii="Symbol" w:hAnsi="Symbol" w:hint="default"/>
      </w:rPr>
    </w:lvl>
    <w:lvl w:ilvl="7">
      <w:start w:val="1"/>
      <w:numFmt w:val="bullet"/>
      <w:lvlText w:val="o"/>
      <w:lvlJc w:val="left"/>
      <w:pPr>
        <w:tabs>
          <w:tab w:val="left" w:pos="6048"/>
        </w:tabs>
        <w:ind w:left="6048" w:hanging="360"/>
      </w:pPr>
      <w:rPr>
        <w:rFonts w:ascii="Courier New" w:hAnsi="Courier New" w:cs="Courier New" w:hint="default"/>
      </w:rPr>
    </w:lvl>
    <w:lvl w:ilvl="8">
      <w:start w:val="1"/>
      <w:numFmt w:val="bullet"/>
      <w:lvlText w:val=""/>
      <w:lvlJc w:val="left"/>
      <w:pPr>
        <w:tabs>
          <w:tab w:val="left" w:pos="6768"/>
        </w:tabs>
        <w:ind w:left="6768" w:hanging="360"/>
      </w:pPr>
      <w:rPr>
        <w:rFonts w:ascii="Wingdings" w:hAnsi="Wingdings" w:hint="default"/>
      </w:rPr>
    </w:lvl>
  </w:abstractNum>
  <w:abstractNum w:abstractNumId="11" w15:restartNumberingAfterBreak="0">
    <w:nsid w:val="49A577C2"/>
    <w:multiLevelType w:val="multilevel"/>
    <w:tmpl w:val="49A577C2"/>
    <w:lvl w:ilvl="0">
      <w:start w:val="1"/>
      <w:numFmt w:val="decimal"/>
      <w:pStyle w:val="Ml2"/>
      <w:lvlText w:val="%1."/>
      <w:lvlJc w:val="left"/>
      <w:pPr>
        <w:tabs>
          <w:tab w:val="left" w:pos="735"/>
        </w:tabs>
        <w:ind w:left="735" w:hanging="360"/>
      </w:pPr>
      <w:rPr>
        <w:rFonts w:hint="default"/>
      </w:rPr>
    </w:lvl>
    <w:lvl w:ilvl="1">
      <w:start w:val="1"/>
      <w:numFmt w:val="lowerRoman"/>
      <w:pStyle w:val="Ml3"/>
      <w:lvlText w:val="%2."/>
      <w:lvlJc w:val="left"/>
      <w:pPr>
        <w:tabs>
          <w:tab w:val="left" w:pos="1440"/>
        </w:tabs>
        <w:ind w:left="1440" w:hanging="360"/>
      </w:pPr>
      <w:rPr>
        <w:rFonts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2" w15:restartNumberingAfterBreak="0">
    <w:nsid w:val="69F07A6E"/>
    <w:multiLevelType w:val="multilevel"/>
    <w:tmpl w:val="69F07A6E"/>
    <w:lvl w:ilvl="0">
      <w:start w:val="1"/>
      <w:numFmt w:val="decimal"/>
      <w:pStyle w:val="Thuattoan"/>
      <w:lvlText w:val="%1)"/>
      <w:lvlJc w:val="left"/>
      <w:pPr>
        <w:tabs>
          <w:tab w:val="left" w:pos="1004"/>
        </w:tabs>
        <w:ind w:left="1004" w:hanging="360"/>
      </w:pPr>
      <w:rPr>
        <w:rFonts w:hint="default"/>
      </w:rPr>
    </w:lvl>
    <w:lvl w:ilvl="1">
      <w:start w:val="1"/>
      <w:numFmt w:val="lowerLetter"/>
      <w:lvlText w:val="%2."/>
      <w:lvlJc w:val="left"/>
      <w:pPr>
        <w:tabs>
          <w:tab w:val="left" w:pos="1724"/>
        </w:tabs>
        <w:ind w:left="1724" w:hanging="360"/>
      </w:pPr>
    </w:lvl>
    <w:lvl w:ilvl="2">
      <w:start w:val="1"/>
      <w:numFmt w:val="lowerRoman"/>
      <w:lvlText w:val="%3."/>
      <w:lvlJc w:val="right"/>
      <w:pPr>
        <w:tabs>
          <w:tab w:val="left" w:pos="2444"/>
        </w:tabs>
        <w:ind w:left="2444" w:hanging="180"/>
      </w:pPr>
    </w:lvl>
    <w:lvl w:ilvl="3">
      <w:start w:val="1"/>
      <w:numFmt w:val="decimal"/>
      <w:lvlText w:val="%4."/>
      <w:lvlJc w:val="left"/>
      <w:pPr>
        <w:tabs>
          <w:tab w:val="left" w:pos="3164"/>
        </w:tabs>
        <w:ind w:left="3164" w:hanging="360"/>
      </w:pPr>
    </w:lvl>
    <w:lvl w:ilvl="4">
      <w:start w:val="1"/>
      <w:numFmt w:val="lowerLetter"/>
      <w:lvlText w:val="%5."/>
      <w:lvlJc w:val="left"/>
      <w:pPr>
        <w:tabs>
          <w:tab w:val="left" w:pos="3884"/>
        </w:tabs>
        <w:ind w:left="3884" w:hanging="360"/>
      </w:pPr>
    </w:lvl>
    <w:lvl w:ilvl="5">
      <w:start w:val="1"/>
      <w:numFmt w:val="lowerRoman"/>
      <w:lvlText w:val="%6."/>
      <w:lvlJc w:val="right"/>
      <w:pPr>
        <w:tabs>
          <w:tab w:val="left" w:pos="4604"/>
        </w:tabs>
        <w:ind w:left="4604" w:hanging="180"/>
      </w:pPr>
    </w:lvl>
    <w:lvl w:ilvl="6">
      <w:start w:val="1"/>
      <w:numFmt w:val="decimal"/>
      <w:lvlText w:val="%7."/>
      <w:lvlJc w:val="left"/>
      <w:pPr>
        <w:tabs>
          <w:tab w:val="left" w:pos="5324"/>
        </w:tabs>
        <w:ind w:left="5324" w:hanging="360"/>
      </w:pPr>
    </w:lvl>
    <w:lvl w:ilvl="7">
      <w:start w:val="1"/>
      <w:numFmt w:val="lowerLetter"/>
      <w:lvlText w:val="%8."/>
      <w:lvlJc w:val="left"/>
      <w:pPr>
        <w:tabs>
          <w:tab w:val="left" w:pos="6044"/>
        </w:tabs>
        <w:ind w:left="6044" w:hanging="360"/>
      </w:pPr>
    </w:lvl>
    <w:lvl w:ilvl="8">
      <w:start w:val="1"/>
      <w:numFmt w:val="lowerRoman"/>
      <w:lvlText w:val="%9."/>
      <w:lvlJc w:val="right"/>
      <w:pPr>
        <w:tabs>
          <w:tab w:val="left" w:pos="6764"/>
        </w:tabs>
        <w:ind w:left="6764" w:hanging="180"/>
      </w:pPr>
    </w:lvl>
  </w:abstractNum>
  <w:abstractNum w:abstractNumId="13" w15:restartNumberingAfterBreak="0">
    <w:nsid w:val="6C402C58"/>
    <w:multiLevelType w:val="multilevel"/>
    <w:tmpl w:val="6C402C58"/>
    <w:lvl w:ilvl="0">
      <w:start w:val="1"/>
      <w:numFmt w:val="decimal"/>
      <w:pStyle w:val="figurecaption"/>
      <w:lvlText w:val="Hình %1. "/>
      <w:lvlJc w:val="left"/>
      <w:pPr>
        <w:tabs>
          <w:tab w:val="left" w:pos="720"/>
        </w:tabs>
        <w:ind w:left="0" w:firstLine="0"/>
      </w:pPr>
      <w:rPr>
        <w:rFonts w:ascii="Times New Roman" w:hAnsi="Times New Roman" w:cs="Times New Roman" w:hint="default"/>
        <w:b w:val="0"/>
        <w:bCs w:val="0"/>
        <w:i w:val="0"/>
        <w:iCs w:val="0"/>
        <w:color w:val="auto"/>
        <w:sz w:val="20"/>
        <w:szCs w:val="16"/>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4" w15:restartNumberingAfterBreak="0">
    <w:nsid w:val="6CD32DA8"/>
    <w:multiLevelType w:val="singleLevel"/>
    <w:tmpl w:val="6CD32DA8"/>
    <w:lvl w:ilvl="0">
      <w:start w:val="1"/>
      <w:numFmt w:val="upperRoman"/>
      <w:pStyle w:val="tablehead"/>
      <w:lvlText w:val="Bảng %1. "/>
      <w:lvlJc w:val="left"/>
      <w:pPr>
        <w:tabs>
          <w:tab w:val="left" w:pos="1080"/>
        </w:tabs>
        <w:ind w:left="0" w:firstLine="0"/>
      </w:pPr>
      <w:rPr>
        <w:rFonts w:ascii="Times New Roman" w:hAnsi="Times New Roman" w:cs="Times New Roman" w:hint="default"/>
        <w:b w:val="0"/>
        <w:bCs w:val="0"/>
        <w:i w:val="0"/>
        <w:iCs w:val="0"/>
        <w:sz w:val="22"/>
        <w:szCs w:val="16"/>
      </w:rPr>
    </w:lvl>
  </w:abstractNum>
  <w:abstractNum w:abstractNumId="15" w15:restartNumberingAfterBreak="0">
    <w:nsid w:val="75E93B8F"/>
    <w:multiLevelType w:val="multilevel"/>
    <w:tmpl w:val="75E93B8F"/>
    <w:lvl w:ilvl="0">
      <w:start w:val="1"/>
      <w:numFmt w:val="decimal"/>
      <w:pStyle w:val="u1"/>
      <w:lvlText w:val="Chapter %1 ."/>
      <w:lvlJc w:val="left"/>
      <w:pPr>
        <w:tabs>
          <w:tab w:val="left" w:pos="567"/>
        </w:tabs>
        <w:ind w:left="0" w:firstLine="0"/>
      </w:pPr>
      <w:rPr>
        <w:rFonts w:ascii="Times New Roman" w:hAnsi="Times New Roman" w:hint="default"/>
        <w:b/>
        <w:i w:val="0"/>
        <w:sz w:val="32"/>
      </w:rPr>
    </w:lvl>
    <w:lvl w:ilvl="1">
      <w:start w:val="1"/>
      <w:numFmt w:val="decimal"/>
      <w:pStyle w:val="u2"/>
      <w:lvlText w:val="%1.%2"/>
      <w:lvlJc w:val="left"/>
      <w:pPr>
        <w:tabs>
          <w:tab w:val="left" w:pos="0"/>
        </w:tabs>
        <w:ind w:left="0" w:firstLine="0"/>
      </w:pPr>
      <w:rPr>
        <w:rFonts w:ascii="Times New Roman" w:hAnsi="Times New Roman" w:hint="default"/>
        <w:b/>
        <w:i w:val="0"/>
        <w:sz w:val="28"/>
        <w:szCs w:val="28"/>
      </w:rPr>
    </w:lvl>
    <w:lvl w:ilvl="2">
      <w:start w:val="1"/>
      <w:numFmt w:val="decimal"/>
      <w:pStyle w:val="u3"/>
      <w:lvlText w:val="%1.%2.%3"/>
      <w:lvlJc w:val="left"/>
      <w:pPr>
        <w:tabs>
          <w:tab w:val="left" w:pos="113"/>
        </w:tabs>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i/>
        <w:sz w:val="26"/>
        <w:szCs w:val="26"/>
      </w:rPr>
    </w:lvl>
    <w:lvl w:ilvl="4">
      <w:start w:val="1"/>
      <w:numFmt w:val="decimal"/>
      <w:pStyle w:val="u5"/>
      <w:lvlText w:val="%1.%2.%3.%4.%5"/>
      <w:lvlJc w:val="left"/>
      <w:pPr>
        <w:tabs>
          <w:tab w:val="left" w:pos="0"/>
        </w:tabs>
        <w:ind w:left="0" w:firstLine="0"/>
      </w:pPr>
      <w:rPr>
        <w:rFonts w:ascii="Times New Roman" w:hAnsi="Times New Roman" w:hint="default"/>
        <w:b/>
        <w:i w:val="0"/>
        <w:sz w:val="26"/>
      </w:rPr>
    </w:lvl>
    <w:lvl w:ilvl="5">
      <w:start w:val="1"/>
      <w:numFmt w:val="lowerRoman"/>
      <w:lvlText w:val="(%6)"/>
      <w:lvlJc w:val="left"/>
      <w:pPr>
        <w:tabs>
          <w:tab w:val="left" w:pos="0"/>
        </w:tabs>
        <w:ind w:left="0" w:firstLine="0"/>
      </w:pPr>
      <w:rPr>
        <w:rFonts w:hint="default"/>
      </w:rPr>
    </w:lvl>
    <w:lvl w:ilvl="6">
      <w:start w:val="1"/>
      <w:numFmt w:val="decimal"/>
      <w:lvlText w:val="%7."/>
      <w:lvlJc w:val="left"/>
      <w:pPr>
        <w:tabs>
          <w:tab w:val="left" w:pos="0"/>
        </w:tabs>
        <w:ind w:left="0" w:firstLine="0"/>
      </w:pPr>
      <w:rPr>
        <w:rFonts w:hint="default"/>
      </w:rPr>
    </w:lvl>
    <w:lvl w:ilvl="7">
      <w:start w:val="1"/>
      <w:numFmt w:val="lowerLetter"/>
      <w:lvlText w:val="%8."/>
      <w:lvlJc w:val="left"/>
      <w:pPr>
        <w:tabs>
          <w:tab w:val="left" w:pos="0"/>
        </w:tabs>
        <w:ind w:left="0" w:firstLine="0"/>
      </w:pPr>
      <w:rPr>
        <w:rFonts w:hint="default"/>
      </w:rPr>
    </w:lvl>
    <w:lvl w:ilvl="8">
      <w:start w:val="1"/>
      <w:numFmt w:val="lowerRoman"/>
      <w:lvlText w:val="%9."/>
      <w:lvlJc w:val="left"/>
      <w:pPr>
        <w:tabs>
          <w:tab w:val="left" w:pos="0"/>
        </w:tabs>
        <w:ind w:left="0" w:firstLine="0"/>
      </w:pPr>
      <w:rPr>
        <w:rFonts w:hint="default"/>
      </w:rPr>
    </w:lvl>
  </w:abstractNum>
  <w:abstractNum w:abstractNumId="16" w15:restartNumberingAfterBreak="0">
    <w:nsid w:val="7BA36049"/>
    <w:multiLevelType w:val="multilevel"/>
    <w:tmpl w:val="7BA36049"/>
    <w:lvl w:ilvl="0">
      <w:start w:val="1"/>
      <w:numFmt w:val="bullet"/>
      <w:pStyle w:val="Bullet4"/>
      <w:lvlText w:val=""/>
      <w:lvlPicBulletId w:val="0"/>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7FE66A28"/>
    <w:multiLevelType w:val="multilevel"/>
    <w:tmpl w:val="7FE66A28"/>
    <w:lvl w:ilvl="0">
      <w:start w:val="1"/>
      <w:numFmt w:val="bullet"/>
      <w:pStyle w:val="Bulletnormal"/>
      <w:lvlText w:val=""/>
      <w:lvlJc w:val="righ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2040232541">
    <w:abstractNumId w:val="15"/>
  </w:num>
  <w:num w:numId="2" w16cid:durableId="525141978">
    <w:abstractNumId w:val="2"/>
  </w:num>
  <w:num w:numId="3" w16cid:durableId="678317374">
    <w:abstractNumId w:val="1"/>
  </w:num>
  <w:num w:numId="4" w16cid:durableId="569116187">
    <w:abstractNumId w:val="11"/>
  </w:num>
  <w:num w:numId="5" w16cid:durableId="122967154">
    <w:abstractNumId w:val="3"/>
  </w:num>
  <w:num w:numId="6" w16cid:durableId="1309358260">
    <w:abstractNumId w:val="7"/>
  </w:num>
  <w:num w:numId="7" w16cid:durableId="406851188">
    <w:abstractNumId w:val="16"/>
  </w:num>
  <w:num w:numId="8" w16cid:durableId="1969046804">
    <w:abstractNumId w:val="6"/>
  </w:num>
  <w:num w:numId="9" w16cid:durableId="1267735309">
    <w:abstractNumId w:val="12"/>
  </w:num>
  <w:num w:numId="10" w16cid:durableId="1918857965">
    <w:abstractNumId w:val="0"/>
  </w:num>
  <w:num w:numId="11" w16cid:durableId="1626423560">
    <w:abstractNumId w:val="13"/>
  </w:num>
  <w:num w:numId="12" w16cid:durableId="155189279">
    <w:abstractNumId w:val="8"/>
  </w:num>
  <w:num w:numId="13" w16cid:durableId="180778277">
    <w:abstractNumId w:val="10"/>
  </w:num>
  <w:num w:numId="14" w16cid:durableId="1550728253">
    <w:abstractNumId w:val="14"/>
  </w:num>
  <w:num w:numId="15" w16cid:durableId="351034333">
    <w:abstractNumId w:val="4"/>
  </w:num>
  <w:num w:numId="16" w16cid:durableId="42099371">
    <w:abstractNumId w:val="17"/>
  </w:num>
  <w:num w:numId="17" w16cid:durableId="1799685160">
    <w:abstractNumId w:val="5"/>
  </w:num>
  <w:num w:numId="18" w16cid:durableId="980425511">
    <w:abstractNumId w:val="9"/>
  </w:num>
  <w:num w:numId="19" w16cid:durableId="8448302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3600507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278"/>
    <w:rsid w:val="000000EC"/>
    <w:rsid w:val="0000087A"/>
    <w:rsid w:val="00000B28"/>
    <w:rsid w:val="0000134F"/>
    <w:rsid w:val="00001ED8"/>
    <w:rsid w:val="00001F08"/>
    <w:rsid w:val="00002DA3"/>
    <w:rsid w:val="00003685"/>
    <w:rsid w:val="00003712"/>
    <w:rsid w:val="000037A4"/>
    <w:rsid w:val="00003CF9"/>
    <w:rsid w:val="00004E23"/>
    <w:rsid w:val="000050C0"/>
    <w:rsid w:val="00005547"/>
    <w:rsid w:val="000064C3"/>
    <w:rsid w:val="00006CB3"/>
    <w:rsid w:val="000070D6"/>
    <w:rsid w:val="000078C1"/>
    <w:rsid w:val="00007F93"/>
    <w:rsid w:val="000105E2"/>
    <w:rsid w:val="00011A04"/>
    <w:rsid w:val="00011BF4"/>
    <w:rsid w:val="00011D14"/>
    <w:rsid w:val="0001232C"/>
    <w:rsid w:val="00012B57"/>
    <w:rsid w:val="00012CD9"/>
    <w:rsid w:val="00012E65"/>
    <w:rsid w:val="00013317"/>
    <w:rsid w:val="000135E0"/>
    <w:rsid w:val="000141C7"/>
    <w:rsid w:val="000143D5"/>
    <w:rsid w:val="00014E59"/>
    <w:rsid w:val="0001542E"/>
    <w:rsid w:val="000156A2"/>
    <w:rsid w:val="00016265"/>
    <w:rsid w:val="00016B07"/>
    <w:rsid w:val="00016E01"/>
    <w:rsid w:val="00016F44"/>
    <w:rsid w:val="00016F65"/>
    <w:rsid w:val="000170F2"/>
    <w:rsid w:val="0001711A"/>
    <w:rsid w:val="000177B3"/>
    <w:rsid w:val="00017F9B"/>
    <w:rsid w:val="000204C9"/>
    <w:rsid w:val="000205E7"/>
    <w:rsid w:val="00021063"/>
    <w:rsid w:val="00021CCB"/>
    <w:rsid w:val="000229AB"/>
    <w:rsid w:val="000237F7"/>
    <w:rsid w:val="00024135"/>
    <w:rsid w:val="00024D4C"/>
    <w:rsid w:val="0002509F"/>
    <w:rsid w:val="00025221"/>
    <w:rsid w:val="000254E2"/>
    <w:rsid w:val="00025CE0"/>
    <w:rsid w:val="00026877"/>
    <w:rsid w:val="00026ADB"/>
    <w:rsid w:val="00027622"/>
    <w:rsid w:val="00027CDA"/>
    <w:rsid w:val="000307A7"/>
    <w:rsid w:val="00031A3A"/>
    <w:rsid w:val="00031BFF"/>
    <w:rsid w:val="00032E40"/>
    <w:rsid w:val="00032FD6"/>
    <w:rsid w:val="00033289"/>
    <w:rsid w:val="000333E1"/>
    <w:rsid w:val="00033C4F"/>
    <w:rsid w:val="00033E4D"/>
    <w:rsid w:val="000343CD"/>
    <w:rsid w:val="00035065"/>
    <w:rsid w:val="00035D3C"/>
    <w:rsid w:val="00035F80"/>
    <w:rsid w:val="00036419"/>
    <w:rsid w:val="00036427"/>
    <w:rsid w:val="000364F2"/>
    <w:rsid w:val="00036813"/>
    <w:rsid w:val="00036C9D"/>
    <w:rsid w:val="00036CCF"/>
    <w:rsid w:val="00036DF6"/>
    <w:rsid w:val="00040A77"/>
    <w:rsid w:val="00040DBD"/>
    <w:rsid w:val="00041178"/>
    <w:rsid w:val="0004456B"/>
    <w:rsid w:val="00044C24"/>
    <w:rsid w:val="000457F8"/>
    <w:rsid w:val="0004593F"/>
    <w:rsid w:val="00045AFC"/>
    <w:rsid w:val="00046311"/>
    <w:rsid w:val="000463DE"/>
    <w:rsid w:val="00046453"/>
    <w:rsid w:val="0004658A"/>
    <w:rsid w:val="000469D2"/>
    <w:rsid w:val="00046AB5"/>
    <w:rsid w:val="0004710C"/>
    <w:rsid w:val="000472FE"/>
    <w:rsid w:val="000473CC"/>
    <w:rsid w:val="0004765D"/>
    <w:rsid w:val="00047A58"/>
    <w:rsid w:val="0005034D"/>
    <w:rsid w:val="00050A7B"/>
    <w:rsid w:val="00050F29"/>
    <w:rsid w:val="00051555"/>
    <w:rsid w:val="000515D2"/>
    <w:rsid w:val="00051ED7"/>
    <w:rsid w:val="00052202"/>
    <w:rsid w:val="000523D5"/>
    <w:rsid w:val="00052648"/>
    <w:rsid w:val="000526AA"/>
    <w:rsid w:val="00052D4F"/>
    <w:rsid w:val="00053AEB"/>
    <w:rsid w:val="00053B06"/>
    <w:rsid w:val="00053F18"/>
    <w:rsid w:val="0005452E"/>
    <w:rsid w:val="00054ABC"/>
    <w:rsid w:val="00054C83"/>
    <w:rsid w:val="000552D8"/>
    <w:rsid w:val="000556A4"/>
    <w:rsid w:val="00055715"/>
    <w:rsid w:val="00056477"/>
    <w:rsid w:val="00056857"/>
    <w:rsid w:val="00056F99"/>
    <w:rsid w:val="000600C0"/>
    <w:rsid w:val="00060D29"/>
    <w:rsid w:val="00061274"/>
    <w:rsid w:val="000617E6"/>
    <w:rsid w:val="00061E2C"/>
    <w:rsid w:val="00061F28"/>
    <w:rsid w:val="000624F9"/>
    <w:rsid w:val="000635EA"/>
    <w:rsid w:val="00063A3B"/>
    <w:rsid w:val="0006405E"/>
    <w:rsid w:val="000640FE"/>
    <w:rsid w:val="0006416F"/>
    <w:rsid w:val="00064466"/>
    <w:rsid w:val="000647C1"/>
    <w:rsid w:val="00064A9E"/>
    <w:rsid w:val="00064D0B"/>
    <w:rsid w:val="00064E36"/>
    <w:rsid w:val="0006503D"/>
    <w:rsid w:val="00065776"/>
    <w:rsid w:val="00065BED"/>
    <w:rsid w:val="00065FA2"/>
    <w:rsid w:val="00066C11"/>
    <w:rsid w:val="0007005A"/>
    <w:rsid w:val="00070829"/>
    <w:rsid w:val="000716B9"/>
    <w:rsid w:val="000718AB"/>
    <w:rsid w:val="00071AE0"/>
    <w:rsid w:val="00071BB5"/>
    <w:rsid w:val="00071E8D"/>
    <w:rsid w:val="00072D10"/>
    <w:rsid w:val="00072D88"/>
    <w:rsid w:val="00073292"/>
    <w:rsid w:val="000733B6"/>
    <w:rsid w:val="0007483E"/>
    <w:rsid w:val="00075DAC"/>
    <w:rsid w:val="00076C4E"/>
    <w:rsid w:val="00077021"/>
    <w:rsid w:val="000808D7"/>
    <w:rsid w:val="00081758"/>
    <w:rsid w:val="000829F0"/>
    <w:rsid w:val="000832D2"/>
    <w:rsid w:val="000832D5"/>
    <w:rsid w:val="00083666"/>
    <w:rsid w:val="0008385A"/>
    <w:rsid w:val="00083BD7"/>
    <w:rsid w:val="00083FF7"/>
    <w:rsid w:val="000840ED"/>
    <w:rsid w:val="00084654"/>
    <w:rsid w:val="000852A0"/>
    <w:rsid w:val="00085D17"/>
    <w:rsid w:val="000865D1"/>
    <w:rsid w:val="0009103F"/>
    <w:rsid w:val="00091891"/>
    <w:rsid w:val="00091AD3"/>
    <w:rsid w:val="00093A95"/>
    <w:rsid w:val="00093D30"/>
    <w:rsid w:val="000949C3"/>
    <w:rsid w:val="00094C7A"/>
    <w:rsid w:val="0009536D"/>
    <w:rsid w:val="00095D99"/>
    <w:rsid w:val="000961C0"/>
    <w:rsid w:val="0009624B"/>
    <w:rsid w:val="00096944"/>
    <w:rsid w:val="00096EFB"/>
    <w:rsid w:val="000975D7"/>
    <w:rsid w:val="0009785B"/>
    <w:rsid w:val="00097EB7"/>
    <w:rsid w:val="000A0599"/>
    <w:rsid w:val="000A156E"/>
    <w:rsid w:val="000A1909"/>
    <w:rsid w:val="000A202C"/>
    <w:rsid w:val="000A22C9"/>
    <w:rsid w:val="000A2664"/>
    <w:rsid w:val="000A2926"/>
    <w:rsid w:val="000A2AF4"/>
    <w:rsid w:val="000A2D05"/>
    <w:rsid w:val="000A3255"/>
    <w:rsid w:val="000A4719"/>
    <w:rsid w:val="000A4916"/>
    <w:rsid w:val="000A4DFB"/>
    <w:rsid w:val="000A5B2A"/>
    <w:rsid w:val="000A608A"/>
    <w:rsid w:val="000A60CF"/>
    <w:rsid w:val="000A614F"/>
    <w:rsid w:val="000A62DB"/>
    <w:rsid w:val="000A68DE"/>
    <w:rsid w:val="000A6905"/>
    <w:rsid w:val="000A6A57"/>
    <w:rsid w:val="000A6CEC"/>
    <w:rsid w:val="000B0DD8"/>
    <w:rsid w:val="000B17C4"/>
    <w:rsid w:val="000B17F3"/>
    <w:rsid w:val="000B184F"/>
    <w:rsid w:val="000B24E2"/>
    <w:rsid w:val="000B2895"/>
    <w:rsid w:val="000B2BB6"/>
    <w:rsid w:val="000B561D"/>
    <w:rsid w:val="000B5D98"/>
    <w:rsid w:val="000B7169"/>
    <w:rsid w:val="000B742E"/>
    <w:rsid w:val="000B7725"/>
    <w:rsid w:val="000C0FE0"/>
    <w:rsid w:val="000C135F"/>
    <w:rsid w:val="000C1426"/>
    <w:rsid w:val="000C192F"/>
    <w:rsid w:val="000C1FBE"/>
    <w:rsid w:val="000C2090"/>
    <w:rsid w:val="000C2307"/>
    <w:rsid w:val="000C238A"/>
    <w:rsid w:val="000C34FA"/>
    <w:rsid w:val="000C3781"/>
    <w:rsid w:val="000C398F"/>
    <w:rsid w:val="000C3D73"/>
    <w:rsid w:val="000C4A7F"/>
    <w:rsid w:val="000C4E49"/>
    <w:rsid w:val="000C5082"/>
    <w:rsid w:val="000C5113"/>
    <w:rsid w:val="000C5776"/>
    <w:rsid w:val="000C5A0C"/>
    <w:rsid w:val="000C5F52"/>
    <w:rsid w:val="000C6223"/>
    <w:rsid w:val="000C6B92"/>
    <w:rsid w:val="000C6D17"/>
    <w:rsid w:val="000C6F92"/>
    <w:rsid w:val="000C71B6"/>
    <w:rsid w:val="000C721B"/>
    <w:rsid w:val="000C7553"/>
    <w:rsid w:val="000C7753"/>
    <w:rsid w:val="000C7CCA"/>
    <w:rsid w:val="000D0D92"/>
    <w:rsid w:val="000D1FB0"/>
    <w:rsid w:val="000D2000"/>
    <w:rsid w:val="000D44CE"/>
    <w:rsid w:val="000D467B"/>
    <w:rsid w:val="000D4837"/>
    <w:rsid w:val="000D4B41"/>
    <w:rsid w:val="000D4EB0"/>
    <w:rsid w:val="000D4F9F"/>
    <w:rsid w:val="000D5F58"/>
    <w:rsid w:val="000D60ED"/>
    <w:rsid w:val="000D632A"/>
    <w:rsid w:val="000D648D"/>
    <w:rsid w:val="000D6594"/>
    <w:rsid w:val="000D79EC"/>
    <w:rsid w:val="000E0035"/>
    <w:rsid w:val="000E0A72"/>
    <w:rsid w:val="000E1A1E"/>
    <w:rsid w:val="000E1AC6"/>
    <w:rsid w:val="000E2661"/>
    <w:rsid w:val="000E2B77"/>
    <w:rsid w:val="000E2C7D"/>
    <w:rsid w:val="000E30A1"/>
    <w:rsid w:val="000E32EB"/>
    <w:rsid w:val="000E3A16"/>
    <w:rsid w:val="000E3F4D"/>
    <w:rsid w:val="000E469B"/>
    <w:rsid w:val="000E54AF"/>
    <w:rsid w:val="000E5C6A"/>
    <w:rsid w:val="000E5CDE"/>
    <w:rsid w:val="000E5E32"/>
    <w:rsid w:val="000E607A"/>
    <w:rsid w:val="000E63E8"/>
    <w:rsid w:val="000E655E"/>
    <w:rsid w:val="000E681E"/>
    <w:rsid w:val="000E6DBF"/>
    <w:rsid w:val="000E7952"/>
    <w:rsid w:val="000E7B35"/>
    <w:rsid w:val="000F0787"/>
    <w:rsid w:val="000F092A"/>
    <w:rsid w:val="000F0FF4"/>
    <w:rsid w:val="000F1959"/>
    <w:rsid w:val="000F1C14"/>
    <w:rsid w:val="000F1CD7"/>
    <w:rsid w:val="000F3184"/>
    <w:rsid w:val="000F340C"/>
    <w:rsid w:val="000F4797"/>
    <w:rsid w:val="000F4B10"/>
    <w:rsid w:val="000F5714"/>
    <w:rsid w:val="000F5878"/>
    <w:rsid w:val="000F67F0"/>
    <w:rsid w:val="000F73A0"/>
    <w:rsid w:val="000F759A"/>
    <w:rsid w:val="000F7721"/>
    <w:rsid w:val="001004DA"/>
    <w:rsid w:val="00100EBE"/>
    <w:rsid w:val="00101327"/>
    <w:rsid w:val="00101AF9"/>
    <w:rsid w:val="00101BD2"/>
    <w:rsid w:val="00101CF0"/>
    <w:rsid w:val="00102379"/>
    <w:rsid w:val="00102906"/>
    <w:rsid w:val="00102BDF"/>
    <w:rsid w:val="0010324C"/>
    <w:rsid w:val="00103C81"/>
    <w:rsid w:val="001040CB"/>
    <w:rsid w:val="00104500"/>
    <w:rsid w:val="00104552"/>
    <w:rsid w:val="00104EBD"/>
    <w:rsid w:val="001051DA"/>
    <w:rsid w:val="00105838"/>
    <w:rsid w:val="00106393"/>
    <w:rsid w:val="00110071"/>
    <w:rsid w:val="001103B6"/>
    <w:rsid w:val="00110585"/>
    <w:rsid w:val="00110629"/>
    <w:rsid w:val="00110B5D"/>
    <w:rsid w:val="00110C30"/>
    <w:rsid w:val="0011158A"/>
    <w:rsid w:val="001115C2"/>
    <w:rsid w:val="00112039"/>
    <w:rsid w:val="00112048"/>
    <w:rsid w:val="001128EE"/>
    <w:rsid w:val="00112AE8"/>
    <w:rsid w:val="00112B22"/>
    <w:rsid w:val="00113141"/>
    <w:rsid w:val="00113240"/>
    <w:rsid w:val="001133FF"/>
    <w:rsid w:val="001150DC"/>
    <w:rsid w:val="0011573B"/>
    <w:rsid w:val="00115C2E"/>
    <w:rsid w:val="00116326"/>
    <w:rsid w:val="00116BE3"/>
    <w:rsid w:val="00116EB2"/>
    <w:rsid w:val="00117815"/>
    <w:rsid w:val="00120284"/>
    <w:rsid w:val="001206F8"/>
    <w:rsid w:val="00121252"/>
    <w:rsid w:val="00121364"/>
    <w:rsid w:val="00121629"/>
    <w:rsid w:val="00121967"/>
    <w:rsid w:val="001227F2"/>
    <w:rsid w:val="00122AAD"/>
    <w:rsid w:val="00122DC0"/>
    <w:rsid w:val="00123419"/>
    <w:rsid w:val="00124AE9"/>
    <w:rsid w:val="001261FF"/>
    <w:rsid w:val="00126F89"/>
    <w:rsid w:val="00127173"/>
    <w:rsid w:val="00127377"/>
    <w:rsid w:val="00127751"/>
    <w:rsid w:val="00130073"/>
    <w:rsid w:val="0013020D"/>
    <w:rsid w:val="001305AF"/>
    <w:rsid w:val="001306D6"/>
    <w:rsid w:val="0013148F"/>
    <w:rsid w:val="00131686"/>
    <w:rsid w:val="001320CE"/>
    <w:rsid w:val="00133D89"/>
    <w:rsid w:val="0013424A"/>
    <w:rsid w:val="00135424"/>
    <w:rsid w:val="001359D4"/>
    <w:rsid w:val="00140699"/>
    <w:rsid w:val="001407AD"/>
    <w:rsid w:val="00140993"/>
    <w:rsid w:val="00140C17"/>
    <w:rsid w:val="0014103A"/>
    <w:rsid w:val="00141D41"/>
    <w:rsid w:val="00141E14"/>
    <w:rsid w:val="001420AB"/>
    <w:rsid w:val="00142824"/>
    <w:rsid w:val="0014288D"/>
    <w:rsid w:val="001429DF"/>
    <w:rsid w:val="00142D54"/>
    <w:rsid w:val="00142ECA"/>
    <w:rsid w:val="00143EE2"/>
    <w:rsid w:val="001446C7"/>
    <w:rsid w:val="00144BB1"/>
    <w:rsid w:val="00144EE3"/>
    <w:rsid w:val="00144F3B"/>
    <w:rsid w:val="00145E38"/>
    <w:rsid w:val="001465DE"/>
    <w:rsid w:val="001471A9"/>
    <w:rsid w:val="001474FD"/>
    <w:rsid w:val="00147699"/>
    <w:rsid w:val="0015042C"/>
    <w:rsid w:val="00150516"/>
    <w:rsid w:val="0015063A"/>
    <w:rsid w:val="00150873"/>
    <w:rsid w:val="001512A0"/>
    <w:rsid w:val="00151E67"/>
    <w:rsid w:val="00152091"/>
    <w:rsid w:val="00153158"/>
    <w:rsid w:val="00153E62"/>
    <w:rsid w:val="001540A4"/>
    <w:rsid w:val="0015440D"/>
    <w:rsid w:val="00154505"/>
    <w:rsid w:val="00154AD8"/>
    <w:rsid w:val="00154CF5"/>
    <w:rsid w:val="00154E3F"/>
    <w:rsid w:val="00155485"/>
    <w:rsid w:val="00155F0C"/>
    <w:rsid w:val="00155FA7"/>
    <w:rsid w:val="0015689B"/>
    <w:rsid w:val="00156E59"/>
    <w:rsid w:val="001614FA"/>
    <w:rsid w:val="00161680"/>
    <w:rsid w:val="00161BF5"/>
    <w:rsid w:val="00161D21"/>
    <w:rsid w:val="00163109"/>
    <w:rsid w:val="001634DA"/>
    <w:rsid w:val="00163529"/>
    <w:rsid w:val="00163D1E"/>
    <w:rsid w:val="001640B5"/>
    <w:rsid w:val="0016436C"/>
    <w:rsid w:val="00164868"/>
    <w:rsid w:val="00164B00"/>
    <w:rsid w:val="0016557A"/>
    <w:rsid w:val="00165633"/>
    <w:rsid w:val="001665FD"/>
    <w:rsid w:val="00166A48"/>
    <w:rsid w:val="00166D24"/>
    <w:rsid w:val="00166F10"/>
    <w:rsid w:val="0016798B"/>
    <w:rsid w:val="00170A85"/>
    <w:rsid w:val="00170B1B"/>
    <w:rsid w:val="001710F6"/>
    <w:rsid w:val="001716CE"/>
    <w:rsid w:val="0017254D"/>
    <w:rsid w:val="0017434B"/>
    <w:rsid w:val="001749A8"/>
    <w:rsid w:val="00174DC1"/>
    <w:rsid w:val="00175102"/>
    <w:rsid w:val="0017661D"/>
    <w:rsid w:val="0017761A"/>
    <w:rsid w:val="0018055E"/>
    <w:rsid w:val="00180D83"/>
    <w:rsid w:val="00181457"/>
    <w:rsid w:val="001815B7"/>
    <w:rsid w:val="00181AC7"/>
    <w:rsid w:val="00181C84"/>
    <w:rsid w:val="00181D3E"/>
    <w:rsid w:val="00182599"/>
    <w:rsid w:val="00182FFE"/>
    <w:rsid w:val="001838BF"/>
    <w:rsid w:val="00184B6A"/>
    <w:rsid w:val="00185203"/>
    <w:rsid w:val="001856C8"/>
    <w:rsid w:val="001858DD"/>
    <w:rsid w:val="0018593E"/>
    <w:rsid w:val="0018635C"/>
    <w:rsid w:val="00186482"/>
    <w:rsid w:val="001866DB"/>
    <w:rsid w:val="001866FC"/>
    <w:rsid w:val="001869CD"/>
    <w:rsid w:val="00187BAF"/>
    <w:rsid w:val="00187F5A"/>
    <w:rsid w:val="001900C2"/>
    <w:rsid w:val="00190506"/>
    <w:rsid w:val="0019066D"/>
    <w:rsid w:val="00190DF2"/>
    <w:rsid w:val="001925FF"/>
    <w:rsid w:val="00192944"/>
    <w:rsid w:val="001930DF"/>
    <w:rsid w:val="00194170"/>
    <w:rsid w:val="00194957"/>
    <w:rsid w:val="00195159"/>
    <w:rsid w:val="00195C24"/>
    <w:rsid w:val="00196BAE"/>
    <w:rsid w:val="00196DAA"/>
    <w:rsid w:val="00197014"/>
    <w:rsid w:val="001A1C07"/>
    <w:rsid w:val="001A1F2A"/>
    <w:rsid w:val="001A2203"/>
    <w:rsid w:val="001A2A7A"/>
    <w:rsid w:val="001A3016"/>
    <w:rsid w:val="001A342B"/>
    <w:rsid w:val="001A377F"/>
    <w:rsid w:val="001A45C6"/>
    <w:rsid w:val="001A4ACF"/>
    <w:rsid w:val="001A5031"/>
    <w:rsid w:val="001A540E"/>
    <w:rsid w:val="001A57AC"/>
    <w:rsid w:val="001A5E55"/>
    <w:rsid w:val="001A664D"/>
    <w:rsid w:val="001A688B"/>
    <w:rsid w:val="001A6F29"/>
    <w:rsid w:val="001A74BA"/>
    <w:rsid w:val="001A7775"/>
    <w:rsid w:val="001A77F1"/>
    <w:rsid w:val="001B0592"/>
    <w:rsid w:val="001B135C"/>
    <w:rsid w:val="001B2010"/>
    <w:rsid w:val="001B2AA5"/>
    <w:rsid w:val="001B2CDD"/>
    <w:rsid w:val="001B2E24"/>
    <w:rsid w:val="001B3845"/>
    <w:rsid w:val="001B4656"/>
    <w:rsid w:val="001B4AC8"/>
    <w:rsid w:val="001B4F89"/>
    <w:rsid w:val="001B5056"/>
    <w:rsid w:val="001B5820"/>
    <w:rsid w:val="001B5FED"/>
    <w:rsid w:val="001B6343"/>
    <w:rsid w:val="001B6350"/>
    <w:rsid w:val="001B6FE1"/>
    <w:rsid w:val="001C0424"/>
    <w:rsid w:val="001C05B6"/>
    <w:rsid w:val="001C08C3"/>
    <w:rsid w:val="001C0B30"/>
    <w:rsid w:val="001C0C2D"/>
    <w:rsid w:val="001C118C"/>
    <w:rsid w:val="001C2347"/>
    <w:rsid w:val="001C266B"/>
    <w:rsid w:val="001C31F8"/>
    <w:rsid w:val="001C3766"/>
    <w:rsid w:val="001C4055"/>
    <w:rsid w:val="001C4945"/>
    <w:rsid w:val="001C49D6"/>
    <w:rsid w:val="001C4B91"/>
    <w:rsid w:val="001C5ACF"/>
    <w:rsid w:val="001C5BB5"/>
    <w:rsid w:val="001C5E26"/>
    <w:rsid w:val="001C6181"/>
    <w:rsid w:val="001C62A4"/>
    <w:rsid w:val="001C62AB"/>
    <w:rsid w:val="001C6F7F"/>
    <w:rsid w:val="001C7E1A"/>
    <w:rsid w:val="001C7F82"/>
    <w:rsid w:val="001D02CD"/>
    <w:rsid w:val="001D0E20"/>
    <w:rsid w:val="001D1177"/>
    <w:rsid w:val="001D1C13"/>
    <w:rsid w:val="001D2BC2"/>
    <w:rsid w:val="001D2CFB"/>
    <w:rsid w:val="001D2F96"/>
    <w:rsid w:val="001D31DE"/>
    <w:rsid w:val="001D3EA7"/>
    <w:rsid w:val="001D4753"/>
    <w:rsid w:val="001D48BE"/>
    <w:rsid w:val="001D50DF"/>
    <w:rsid w:val="001D52FB"/>
    <w:rsid w:val="001D5C05"/>
    <w:rsid w:val="001D63B2"/>
    <w:rsid w:val="001D64D4"/>
    <w:rsid w:val="001D7ADD"/>
    <w:rsid w:val="001E0842"/>
    <w:rsid w:val="001E0EAB"/>
    <w:rsid w:val="001E11FD"/>
    <w:rsid w:val="001E1286"/>
    <w:rsid w:val="001E18A5"/>
    <w:rsid w:val="001E1C36"/>
    <w:rsid w:val="001E2C26"/>
    <w:rsid w:val="001E3205"/>
    <w:rsid w:val="001E3712"/>
    <w:rsid w:val="001E38F2"/>
    <w:rsid w:val="001E3AB6"/>
    <w:rsid w:val="001E3EAC"/>
    <w:rsid w:val="001E3FA8"/>
    <w:rsid w:val="001E420B"/>
    <w:rsid w:val="001E4925"/>
    <w:rsid w:val="001E4965"/>
    <w:rsid w:val="001E4C01"/>
    <w:rsid w:val="001E4D40"/>
    <w:rsid w:val="001E4FBC"/>
    <w:rsid w:val="001E5290"/>
    <w:rsid w:val="001E5446"/>
    <w:rsid w:val="001E5447"/>
    <w:rsid w:val="001E603E"/>
    <w:rsid w:val="001E6218"/>
    <w:rsid w:val="001E65EE"/>
    <w:rsid w:val="001E68C0"/>
    <w:rsid w:val="001E6B5B"/>
    <w:rsid w:val="001E6D4B"/>
    <w:rsid w:val="001E6EB2"/>
    <w:rsid w:val="001E706B"/>
    <w:rsid w:val="001E7EA3"/>
    <w:rsid w:val="001F01D1"/>
    <w:rsid w:val="001F05DF"/>
    <w:rsid w:val="001F080D"/>
    <w:rsid w:val="001F0834"/>
    <w:rsid w:val="001F08DC"/>
    <w:rsid w:val="001F0C01"/>
    <w:rsid w:val="001F0F34"/>
    <w:rsid w:val="001F1198"/>
    <w:rsid w:val="001F1784"/>
    <w:rsid w:val="001F1E7A"/>
    <w:rsid w:val="001F1F6C"/>
    <w:rsid w:val="001F3511"/>
    <w:rsid w:val="001F3961"/>
    <w:rsid w:val="001F3A2A"/>
    <w:rsid w:val="001F3AAF"/>
    <w:rsid w:val="001F3EDF"/>
    <w:rsid w:val="001F5094"/>
    <w:rsid w:val="001F512F"/>
    <w:rsid w:val="001F517D"/>
    <w:rsid w:val="001F5426"/>
    <w:rsid w:val="001F544C"/>
    <w:rsid w:val="001F5933"/>
    <w:rsid w:val="001F5FD1"/>
    <w:rsid w:val="001F6046"/>
    <w:rsid w:val="001F6050"/>
    <w:rsid w:val="001F651C"/>
    <w:rsid w:val="001F6619"/>
    <w:rsid w:val="001F6652"/>
    <w:rsid w:val="001F6A9A"/>
    <w:rsid w:val="001F6C55"/>
    <w:rsid w:val="001F6C60"/>
    <w:rsid w:val="001F7099"/>
    <w:rsid w:val="001F709F"/>
    <w:rsid w:val="00200262"/>
    <w:rsid w:val="0020027B"/>
    <w:rsid w:val="0020125E"/>
    <w:rsid w:val="0020128D"/>
    <w:rsid w:val="00201FAE"/>
    <w:rsid w:val="002033CA"/>
    <w:rsid w:val="00203401"/>
    <w:rsid w:val="00204AF1"/>
    <w:rsid w:val="00204D3E"/>
    <w:rsid w:val="00204F0B"/>
    <w:rsid w:val="002055D3"/>
    <w:rsid w:val="0020639B"/>
    <w:rsid w:val="00207034"/>
    <w:rsid w:val="002074B7"/>
    <w:rsid w:val="00207514"/>
    <w:rsid w:val="002075C1"/>
    <w:rsid w:val="002079EB"/>
    <w:rsid w:val="00207B7C"/>
    <w:rsid w:val="0021091D"/>
    <w:rsid w:val="00210FE3"/>
    <w:rsid w:val="00211BBA"/>
    <w:rsid w:val="00212373"/>
    <w:rsid w:val="00212795"/>
    <w:rsid w:val="00212EEA"/>
    <w:rsid w:val="00212EF3"/>
    <w:rsid w:val="00213F0B"/>
    <w:rsid w:val="0021536E"/>
    <w:rsid w:val="0021539C"/>
    <w:rsid w:val="00216132"/>
    <w:rsid w:val="00216399"/>
    <w:rsid w:val="002167AE"/>
    <w:rsid w:val="002170EC"/>
    <w:rsid w:val="002178F6"/>
    <w:rsid w:val="002179BE"/>
    <w:rsid w:val="00217E12"/>
    <w:rsid w:val="002205DA"/>
    <w:rsid w:val="00220986"/>
    <w:rsid w:val="002209FA"/>
    <w:rsid w:val="00221B9F"/>
    <w:rsid w:val="00222AE1"/>
    <w:rsid w:val="002232E5"/>
    <w:rsid w:val="00223B1B"/>
    <w:rsid w:val="002243D6"/>
    <w:rsid w:val="00224882"/>
    <w:rsid w:val="00224948"/>
    <w:rsid w:val="00224B62"/>
    <w:rsid w:val="00224CFA"/>
    <w:rsid w:val="00225073"/>
    <w:rsid w:val="0022514C"/>
    <w:rsid w:val="002252A5"/>
    <w:rsid w:val="0022606D"/>
    <w:rsid w:val="002260DB"/>
    <w:rsid w:val="00226800"/>
    <w:rsid w:val="00226DD7"/>
    <w:rsid w:val="00226F11"/>
    <w:rsid w:val="00227610"/>
    <w:rsid w:val="002277EA"/>
    <w:rsid w:val="00227A53"/>
    <w:rsid w:val="00227AF4"/>
    <w:rsid w:val="00227EAC"/>
    <w:rsid w:val="0023018D"/>
    <w:rsid w:val="00230634"/>
    <w:rsid w:val="002312EC"/>
    <w:rsid w:val="00231358"/>
    <w:rsid w:val="002317DE"/>
    <w:rsid w:val="0023336C"/>
    <w:rsid w:val="00233EC0"/>
    <w:rsid w:val="002348EA"/>
    <w:rsid w:val="00234F3E"/>
    <w:rsid w:val="00235C5B"/>
    <w:rsid w:val="002361C0"/>
    <w:rsid w:val="002367AA"/>
    <w:rsid w:val="00236E56"/>
    <w:rsid w:val="00237278"/>
    <w:rsid w:val="00237E27"/>
    <w:rsid w:val="002400A3"/>
    <w:rsid w:val="002417CE"/>
    <w:rsid w:val="00241D3E"/>
    <w:rsid w:val="0024208E"/>
    <w:rsid w:val="00242108"/>
    <w:rsid w:val="00242DDA"/>
    <w:rsid w:val="0024343A"/>
    <w:rsid w:val="00243766"/>
    <w:rsid w:val="0024484D"/>
    <w:rsid w:val="00244CD9"/>
    <w:rsid w:val="00244ED7"/>
    <w:rsid w:val="002451A5"/>
    <w:rsid w:val="00245B52"/>
    <w:rsid w:val="00245C1D"/>
    <w:rsid w:val="002464AB"/>
    <w:rsid w:val="002466E8"/>
    <w:rsid w:val="00246754"/>
    <w:rsid w:val="00247191"/>
    <w:rsid w:val="0024722B"/>
    <w:rsid w:val="0025037E"/>
    <w:rsid w:val="00250C81"/>
    <w:rsid w:val="00250D7B"/>
    <w:rsid w:val="00250EE2"/>
    <w:rsid w:val="00252700"/>
    <w:rsid w:val="00252C52"/>
    <w:rsid w:val="00252DAD"/>
    <w:rsid w:val="00252E38"/>
    <w:rsid w:val="00252E72"/>
    <w:rsid w:val="00252EB5"/>
    <w:rsid w:val="00253751"/>
    <w:rsid w:val="0025437B"/>
    <w:rsid w:val="00254F06"/>
    <w:rsid w:val="00254FE9"/>
    <w:rsid w:val="00255C7F"/>
    <w:rsid w:val="0025650F"/>
    <w:rsid w:val="0025690F"/>
    <w:rsid w:val="00256FCC"/>
    <w:rsid w:val="0025790F"/>
    <w:rsid w:val="00257BBB"/>
    <w:rsid w:val="00257BC5"/>
    <w:rsid w:val="00260050"/>
    <w:rsid w:val="002608D9"/>
    <w:rsid w:val="0026196A"/>
    <w:rsid w:val="002619F2"/>
    <w:rsid w:val="00261C7C"/>
    <w:rsid w:val="00261CEA"/>
    <w:rsid w:val="0026201B"/>
    <w:rsid w:val="0026204F"/>
    <w:rsid w:val="00262104"/>
    <w:rsid w:val="0026232E"/>
    <w:rsid w:val="00262352"/>
    <w:rsid w:val="00262450"/>
    <w:rsid w:val="00263EEA"/>
    <w:rsid w:val="002640FF"/>
    <w:rsid w:val="0026474B"/>
    <w:rsid w:val="00264A0D"/>
    <w:rsid w:val="00264C75"/>
    <w:rsid w:val="00264E9B"/>
    <w:rsid w:val="00265945"/>
    <w:rsid w:val="002659DC"/>
    <w:rsid w:val="002661B9"/>
    <w:rsid w:val="00267DEA"/>
    <w:rsid w:val="00270082"/>
    <w:rsid w:val="002702E8"/>
    <w:rsid w:val="002710E8"/>
    <w:rsid w:val="00271906"/>
    <w:rsid w:val="00272B92"/>
    <w:rsid w:val="00272DE5"/>
    <w:rsid w:val="0027325C"/>
    <w:rsid w:val="00273D96"/>
    <w:rsid w:val="00274759"/>
    <w:rsid w:val="002747FA"/>
    <w:rsid w:val="00274FBE"/>
    <w:rsid w:val="002751AF"/>
    <w:rsid w:val="00275303"/>
    <w:rsid w:val="00275BB1"/>
    <w:rsid w:val="00276074"/>
    <w:rsid w:val="00276434"/>
    <w:rsid w:val="00276B79"/>
    <w:rsid w:val="00276BBD"/>
    <w:rsid w:val="0027758C"/>
    <w:rsid w:val="002816B3"/>
    <w:rsid w:val="0028177E"/>
    <w:rsid w:val="00281D82"/>
    <w:rsid w:val="002821A2"/>
    <w:rsid w:val="002821A3"/>
    <w:rsid w:val="0028299C"/>
    <w:rsid w:val="00282BE0"/>
    <w:rsid w:val="00283596"/>
    <w:rsid w:val="00283E4B"/>
    <w:rsid w:val="002841B7"/>
    <w:rsid w:val="00285119"/>
    <w:rsid w:val="0028523D"/>
    <w:rsid w:val="002855B2"/>
    <w:rsid w:val="0028580D"/>
    <w:rsid w:val="00285B31"/>
    <w:rsid w:val="00285BB0"/>
    <w:rsid w:val="00285E8A"/>
    <w:rsid w:val="00286A38"/>
    <w:rsid w:val="00286D70"/>
    <w:rsid w:val="00286E83"/>
    <w:rsid w:val="002874E0"/>
    <w:rsid w:val="00292475"/>
    <w:rsid w:val="00292870"/>
    <w:rsid w:val="0029317C"/>
    <w:rsid w:val="00294403"/>
    <w:rsid w:val="002960B8"/>
    <w:rsid w:val="0029622B"/>
    <w:rsid w:val="002972C8"/>
    <w:rsid w:val="00297957"/>
    <w:rsid w:val="002A0D00"/>
    <w:rsid w:val="002A147A"/>
    <w:rsid w:val="002A18AE"/>
    <w:rsid w:val="002A196D"/>
    <w:rsid w:val="002A2BEA"/>
    <w:rsid w:val="002A3387"/>
    <w:rsid w:val="002A33E0"/>
    <w:rsid w:val="002A3687"/>
    <w:rsid w:val="002A4059"/>
    <w:rsid w:val="002A4C32"/>
    <w:rsid w:val="002A61F7"/>
    <w:rsid w:val="002A66AE"/>
    <w:rsid w:val="002A73D2"/>
    <w:rsid w:val="002A7AAF"/>
    <w:rsid w:val="002B0051"/>
    <w:rsid w:val="002B0384"/>
    <w:rsid w:val="002B0447"/>
    <w:rsid w:val="002B18B9"/>
    <w:rsid w:val="002B1AD0"/>
    <w:rsid w:val="002B1CC6"/>
    <w:rsid w:val="002B2183"/>
    <w:rsid w:val="002B2EE6"/>
    <w:rsid w:val="002B47DA"/>
    <w:rsid w:val="002B4A65"/>
    <w:rsid w:val="002B4D49"/>
    <w:rsid w:val="002B4E7D"/>
    <w:rsid w:val="002B6269"/>
    <w:rsid w:val="002B737B"/>
    <w:rsid w:val="002C0989"/>
    <w:rsid w:val="002C0A54"/>
    <w:rsid w:val="002C146E"/>
    <w:rsid w:val="002C162D"/>
    <w:rsid w:val="002C167B"/>
    <w:rsid w:val="002C18BB"/>
    <w:rsid w:val="002C242F"/>
    <w:rsid w:val="002C297E"/>
    <w:rsid w:val="002C2A8C"/>
    <w:rsid w:val="002C2F89"/>
    <w:rsid w:val="002C31CC"/>
    <w:rsid w:val="002C33AE"/>
    <w:rsid w:val="002C40E5"/>
    <w:rsid w:val="002C4CAE"/>
    <w:rsid w:val="002C4FC4"/>
    <w:rsid w:val="002C5010"/>
    <w:rsid w:val="002C5696"/>
    <w:rsid w:val="002C61AF"/>
    <w:rsid w:val="002C6B41"/>
    <w:rsid w:val="002C73D3"/>
    <w:rsid w:val="002C79C6"/>
    <w:rsid w:val="002C7DDA"/>
    <w:rsid w:val="002C7F65"/>
    <w:rsid w:val="002D07E6"/>
    <w:rsid w:val="002D0B1C"/>
    <w:rsid w:val="002D1604"/>
    <w:rsid w:val="002D16C0"/>
    <w:rsid w:val="002D1882"/>
    <w:rsid w:val="002D1944"/>
    <w:rsid w:val="002D1A64"/>
    <w:rsid w:val="002D1B34"/>
    <w:rsid w:val="002D2722"/>
    <w:rsid w:val="002D30BC"/>
    <w:rsid w:val="002D32DD"/>
    <w:rsid w:val="002D38DA"/>
    <w:rsid w:val="002D4785"/>
    <w:rsid w:val="002D4CAB"/>
    <w:rsid w:val="002D4D05"/>
    <w:rsid w:val="002D51C1"/>
    <w:rsid w:val="002D5531"/>
    <w:rsid w:val="002D5A9E"/>
    <w:rsid w:val="002D64C1"/>
    <w:rsid w:val="002D6846"/>
    <w:rsid w:val="002E0113"/>
    <w:rsid w:val="002E029A"/>
    <w:rsid w:val="002E0436"/>
    <w:rsid w:val="002E0686"/>
    <w:rsid w:val="002E0757"/>
    <w:rsid w:val="002E0BA3"/>
    <w:rsid w:val="002E1CBF"/>
    <w:rsid w:val="002E261B"/>
    <w:rsid w:val="002E2745"/>
    <w:rsid w:val="002E3D66"/>
    <w:rsid w:val="002E3DF0"/>
    <w:rsid w:val="002E46A2"/>
    <w:rsid w:val="002E4FAD"/>
    <w:rsid w:val="002E5664"/>
    <w:rsid w:val="002E5E88"/>
    <w:rsid w:val="002E5FF2"/>
    <w:rsid w:val="002E61C3"/>
    <w:rsid w:val="002E7985"/>
    <w:rsid w:val="002E798E"/>
    <w:rsid w:val="002E7FFB"/>
    <w:rsid w:val="002F01F6"/>
    <w:rsid w:val="002F03A2"/>
    <w:rsid w:val="002F07BF"/>
    <w:rsid w:val="002F0CA0"/>
    <w:rsid w:val="002F1228"/>
    <w:rsid w:val="002F123C"/>
    <w:rsid w:val="002F1271"/>
    <w:rsid w:val="002F3041"/>
    <w:rsid w:val="002F3BBD"/>
    <w:rsid w:val="002F4AD4"/>
    <w:rsid w:val="002F4D09"/>
    <w:rsid w:val="002F4D85"/>
    <w:rsid w:val="002F50F5"/>
    <w:rsid w:val="002F5254"/>
    <w:rsid w:val="002F727E"/>
    <w:rsid w:val="002F7885"/>
    <w:rsid w:val="00300FC8"/>
    <w:rsid w:val="00301490"/>
    <w:rsid w:val="00302D0E"/>
    <w:rsid w:val="0030300C"/>
    <w:rsid w:val="00303FB1"/>
    <w:rsid w:val="00304936"/>
    <w:rsid w:val="00304AD9"/>
    <w:rsid w:val="00304E2C"/>
    <w:rsid w:val="00305B65"/>
    <w:rsid w:val="00306103"/>
    <w:rsid w:val="0030629A"/>
    <w:rsid w:val="00306D74"/>
    <w:rsid w:val="003076E3"/>
    <w:rsid w:val="003105E3"/>
    <w:rsid w:val="00310B65"/>
    <w:rsid w:val="00310C82"/>
    <w:rsid w:val="00310F29"/>
    <w:rsid w:val="00312B7A"/>
    <w:rsid w:val="00313185"/>
    <w:rsid w:val="00313377"/>
    <w:rsid w:val="00313AB2"/>
    <w:rsid w:val="003149B8"/>
    <w:rsid w:val="00314CEF"/>
    <w:rsid w:val="003151C2"/>
    <w:rsid w:val="003153FA"/>
    <w:rsid w:val="0031592B"/>
    <w:rsid w:val="003163A3"/>
    <w:rsid w:val="0031652B"/>
    <w:rsid w:val="00316711"/>
    <w:rsid w:val="0031697A"/>
    <w:rsid w:val="0031726A"/>
    <w:rsid w:val="00317995"/>
    <w:rsid w:val="0032089E"/>
    <w:rsid w:val="00321A2A"/>
    <w:rsid w:val="00321A67"/>
    <w:rsid w:val="00321A72"/>
    <w:rsid w:val="00321E61"/>
    <w:rsid w:val="00322C63"/>
    <w:rsid w:val="00322D1B"/>
    <w:rsid w:val="00324CBD"/>
    <w:rsid w:val="00324DE4"/>
    <w:rsid w:val="00324FC7"/>
    <w:rsid w:val="00325CC9"/>
    <w:rsid w:val="00325FD3"/>
    <w:rsid w:val="00326D5E"/>
    <w:rsid w:val="00326E81"/>
    <w:rsid w:val="003275CA"/>
    <w:rsid w:val="00327DD1"/>
    <w:rsid w:val="00330929"/>
    <w:rsid w:val="00330FE9"/>
    <w:rsid w:val="003318DC"/>
    <w:rsid w:val="00331DB1"/>
    <w:rsid w:val="0033231B"/>
    <w:rsid w:val="003327B3"/>
    <w:rsid w:val="00332839"/>
    <w:rsid w:val="0033329A"/>
    <w:rsid w:val="003337CD"/>
    <w:rsid w:val="00333904"/>
    <w:rsid w:val="00334254"/>
    <w:rsid w:val="003343C9"/>
    <w:rsid w:val="003345D7"/>
    <w:rsid w:val="00334B11"/>
    <w:rsid w:val="00334C8C"/>
    <w:rsid w:val="00334D23"/>
    <w:rsid w:val="00334ED3"/>
    <w:rsid w:val="003357F8"/>
    <w:rsid w:val="003358DA"/>
    <w:rsid w:val="00335B72"/>
    <w:rsid w:val="00337748"/>
    <w:rsid w:val="00337BBB"/>
    <w:rsid w:val="00340162"/>
    <w:rsid w:val="003401D2"/>
    <w:rsid w:val="003403EB"/>
    <w:rsid w:val="00340836"/>
    <w:rsid w:val="003413BA"/>
    <w:rsid w:val="00341C55"/>
    <w:rsid w:val="0034201D"/>
    <w:rsid w:val="003429A1"/>
    <w:rsid w:val="00343B24"/>
    <w:rsid w:val="00343D8E"/>
    <w:rsid w:val="00344D12"/>
    <w:rsid w:val="00345182"/>
    <w:rsid w:val="00345756"/>
    <w:rsid w:val="00345C88"/>
    <w:rsid w:val="003463F3"/>
    <w:rsid w:val="00346655"/>
    <w:rsid w:val="00346F1A"/>
    <w:rsid w:val="00347893"/>
    <w:rsid w:val="003500BB"/>
    <w:rsid w:val="003501E1"/>
    <w:rsid w:val="0035066D"/>
    <w:rsid w:val="00350D7C"/>
    <w:rsid w:val="00350EF0"/>
    <w:rsid w:val="003510C8"/>
    <w:rsid w:val="003514D1"/>
    <w:rsid w:val="00352118"/>
    <w:rsid w:val="003524BB"/>
    <w:rsid w:val="003525BE"/>
    <w:rsid w:val="003530E0"/>
    <w:rsid w:val="00353360"/>
    <w:rsid w:val="003534A4"/>
    <w:rsid w:val="003535EB"/>
    <w:rsid w:val="003539FE"/>
    <w:rsid w:val="003549EB"/>
    <w:rsid w:val="00354BC4"/>
    <w:rsid w:val="00356021"/>
    <w:rsid w:val="00356244"/>
    <w:rsid w:val="003576BC"/>
    <w:rsid w:val="00357B04"/>
    <w:rsid w:val="00357EF7"/>
    <w:rsid w:val="003606EA"/>
    <w:rsid w:val="00360B43"/>
    <w:rsid w:val="00361B4D"/>
    <w:rsid w:val="0036288B"/>
    <w:rsid w:val="00362ACE"/>
    <w:rsid w:val="00362FB5"/>
    <w:rsid w:val="00363060"/>
    <w:rsid w:val="0036325F"/>
    <w:rsid w:val="0036338E"/>
    <w:rsid w:val="00365200"/>
    <w:rsid w:val="00365527"/>
    <w:rsid w:val="00365A50"/>
    <w:rsid w:val="00365CCA"/>
    <w:rsid w:val="00365D6D"/>
    <w:rsid w:val="00366976"/>
    <w:rsid w:val="00366D0A"/>
    <w:rsid w:val="00367AB2"/>
    <w:rsid w:val="00367E9D"/>
    <w:rsid w:val="00370D39"/>
    <w:rsid w:val="00370F22"/>
    <w:rsid w:val="003715C7"/>
    <w:rsid w:val="00372A2B"/>
    <w:rsid w:val="003755C7"/>
    <w:rsid w:val="00376145"/>
    <w:rsid w:val="003762DA"/>
    <w:rsid w:val="00376379"/>
    <w:rsid w:val="00376A97"/>
    <w:rsid w:val="003770DE"/>
    <w:rsid w:val="0037722F"/>
    <w:rsid w:val="003775DC"/>
    <w:rsid w:val="00377B2D"/>
    <w:rsid w:val="00377F65"/>
    <w:rsid w:val="0038028D"/>
    <w:rsid w:val="00380385"/>
    <w:rsid w:val="003808F0"/>
    <w:rsid w:val="00380AA4"/>
    <w:rsid w:val="00380AF8"/>
    <w:rsid w:val="0038106F"/>
    <w:rsid w:val="003817C1"/>
    <w:rsid w:val="00381CAE"/>
    <w:rsid w:val="00382AF6"/>
    <w:rsid w:val="00382B3C"/>
    <w:rsid w:val="0038308A"/>
    <w:rsid w:val="00383290"/>
    <w:rsid w:val="00383886"/>
    <w:rsid w:val="0038456D"/>
    <w:rsid w:val="00384CC7"/>
    <w:rsid w:val="00384F4F"/>
    <w:rsid w:val="00384F9C"/>
    <w:rsid w:val="00385130"/>
    <w:rsid w:val="0038520C"/>
    <w:rsid w:val="0038565B"/>
    <w:rsid w:val="00385E1D"/>
    <w:rsid w:val="003861A2"/>
    <w:rsid w:val="00386542"/>
    <w:rsid w:val="0038655F"/>
    <w:rsid w:val="003867F1"/>
    <w:rsid w:val="0038689E"/>
    <w:rsid w:val="0039041C"/>
    <w:rsid w:val="003904D9"/>
    <w:rsid w:val="00390B3E"/>
    <w:rsid w:val="00390E10"/>
    <w:rsid w:val="003916C6"/>
    <w:rsid w:val="0039183F"/>
    <w:rsid w:val="00391AB0"/>
    <w:rsid w:val="003920CB"/>
    <w:rsid w:val="00392448"/>
    <w:rsid w:val="0039286E"/>
    <w:rsid w:val="0039368F"/>
    <w:rsid w:val="00394560"/>
    <w:rsid w:val="00394703"/>
    <w:rsid w:val="00394739"/>
    <w:rsid w:val="003947E0"/>
    <w:rsid w:val="00394A2B"/>
    <w:rsid w:val="00394AE6"/>
    <w:rsid w:val="00395765"/>
    <w:rsid w:val="0039578F"/>
    <w:rsid w:val="00395B08"/>
    <w:rsid w:val="00396366"/>
    <w:rsid w:val="0039637A"/>
    <w:rsid w:val="00396967"/>
    <w:rsid w:val="00396C0B"/>
    <w:rsid w:val="003970E1"/>
    <w:rsid w:val="00397BEA"/>
    <w:rsid w:val="003A07DC"/>
    <w:rsid w:val="003A0E3A"/>
    <w:rsid w:val="003A1232"/>
    <w:rsid w:val="003A15E2"/>
    <w:rsid w:val="003A18F3"/>
    <w:rsid w:val="003A21B5"/>
    <w:rsid w:val="003A222A"/>
    <w:rsid w:val="003A23BA"/>
    <w:rsid w:val="003A2835"/>
    <w:rsid w:val="003A3271"/>
    <w:rsid w:val="003A492C"/>
    <w:rsid w:val="003A4E00"/>
    <w:rsid w:val="003A5B62"/>
    <w:rsid w:val="003A5BD2"/>
    <w:rsid w:val="003A5DC5"/>
    <w:rsid w:val="003A653C"/>
    <w:rsid w:val="003A65AC"/>
    <w:rsid w:val="003A6AB2"/>
    <w:rsid w:val="003A7498"/>
    <w:rsid w:val="003A7845"/>
    <w:rsid w:val="003A794E"/>
    <w:rsid w:val="003B0A7E"/>
    <w:rsid w:val="003B0AF1"/>
    <w:rsid w:val="003B0EBF"/>
    <w:rsid w:val="003B1423"/>
    <w:rsid w:val="003B1908"/>
    <w:rsid w:val="003B1B67"/>
    <w:rsid w:val="003B2010"/>
    <w:rsid w:val="003B2940"/>
    <w:rsid w:val="003B3505"/>
    <w:rsid w:val="003B3E29"/>
    <w:rsid w:val="003B3E66"/>
    <w:rsid w:val="003B43A2"/>
    <w:rsid w:val="003B4DB8"/>
    <w:rsid w:val="003B51D2"/>
    <w:rsid w:val="003B5996"/>
    <w:rsid w:val="003B5FC1"/>
    <w:rsid w:val="003B733E"/>
    <w:rsid w:val="003B7D7B"/>
    <w:rsid w:val="003C0320"/>
    <w:rsid w:val="003C04C3"/>
    <w:rsid w:val="003C06B0"/>
    <w:rsid w:val="003C0785"/>
    <w:rsid w:val="003C0E6E"/>
    <w:rsid w:val="003C16FE"/>
    <w:rsid w:val="003C1AA4"/>
    <w:rsid w:val="003C1B97"/>
    <w:rsid w:val="003C21BD"/>
    <w:rsid w:val="003C23C4"/>
    <w:rsid w:val="003C2769"/>
    <w:rsid w:val="003C2ACC"/>
    <w:rsid w:val="003C47E6"/>
    <w:rsid w:val="003C4F1C"/>
    <w:rsid w:val="003C50A1"/>
    <w:rsid w:val="003C516D"/>
    <w:rsid w:val="003C5228"/>
    <w:rsid w:val="003C5305"/>
    <w:rsid w:val="003C5791"/>
    <w:rsid w:val="003C5874"/>
    <w:rsid w:val="003C65FD"/>
    <w:rsid w:val="003C6D14"/>
    <w:rsid w:val="003C76AA"/>
    <w:rsid w:val="003C7C34"/>
    <w:rsid w:val="003C7CCF"/>
    <w:rsid w:val="003D0172"/>
    <w:rsid w:val="003D020C"/>
    <w:rsid w:val="003D0A54"/>
    <w:rsid w:val="003D1389"/>
    <w:rsid w:val="003D19A7"/>
    <w:rsid w:val="003D1C50"/>
    <w:rsid w:val="003D2706"/>
    <w:rsid w:val="003D2811"/>
    <w:rsid w:val="003D2916"/>
    <w:rsid w:val="003D2C2D"/>
    <w:rsid w:val="003D317A"/>
    <w:rsid w:val="003D3C80"/>
    <w:rsid w:val="003D3D0C"/>
    <w:rsid w:val="003D430F"/>
    <w:rsid w:val="003D4762"/>
    <w:rsid w:val="003D49B7"/>
    <w:rsid w:val="003D4C12"/>
    <w:rsid w:val="003D4D82"/>
    <w:rsid w:val="003D4E3A"/>
    <w:rsid w:val="003D5114"/>
    <w:rsid w:val="003D5686"/>
    <w:rsid w:val="003D6E36"/>
    <w:rsid w:val="003D70A1"/>
    <w:rsid w:val="003D7A72"/>
    <w:rsid w:val="003D7EA4"/>
    <w:rsid w:val="003E13C7"/>
    <w:rsid w:val="003E1645"/>
    <w:rsid w:val="003E1DD2"/>
    <w:rsid w:val="003E22FF"/>
    <w:rsid w:val="003E2478"/>
    <w:rsid w:val="003E3AFB"/>
    <w:rsid w:val="003E4440"/>
    <w:rsid w:val="003E4DBC"/>
    <w:rsid w:val="003E528F"/>
    <w:rsid w:val="003E5E5C"/>
    <w:rsid w:val="003E696B"/>
    <w:rsid w:val="003E6C85"/>
    <w:rsid w:val="003E6EA5"/>
    <w:rsid w:val="003E7031"/>
    <w:rsid w:val="003E7E67"/>
    <w:rsid w:val="003E7ECA"/>
    <w:rsid w:val="003F09C5"/>
    <w:rsid w:val="003F1552"/>
    <w:rsid w:val="003F2BFA"/>
    <w:rsid w:val="003F381F"/>
    <w:rsid w:val="003F3876"/>
    <w:rsid w:val="003F3DD4"/>
    <w:rsid w:val="003F3FBD"/>
    <w:rsid w:val="003F4A18"/>
    <w:rsid w:val="003F625D"/>
    <w:rsid w:val="003F6DB6"/>
    <w:rsid w:val="00400190"/>
    <w:rsid w:val="004003D8"/>
    <w:rsid w:val="004004A0"/>
    <w:rsid w:val="0040075E"/>
    <w:rsid w:val="004019E6"/>
    <w:rsid w:val="0040210B"/>
    <w:rsid w:val="0040264A"/>
    <w:rsid w:val="004029F0"/>
    <w:rsid w:val="004040EF"/>
    <w:rsid w:val="004049F6"/>
    <w:rsid w:val="00406398"/>
    <w:rsid w:val="004065FB"/>
    <w:rsid w:val="00407620"/>
    <w:rsid w:val="00407C0A"/>
    <w:rsid w:val="00407C93"/>
    <w:rsid w:val="00410262"/>
    <w:rsid w:val="00410578"/>
    <w:rsid w:val="00410A69"/>
    <w:rsid w:val="00411206"/>
    <w:rsid w:val="00411441"/>
    <w:rsid w:val="00411719"/>
    <w:rsid w:val="00411B64"/>
    <w:rsid w:val="004124F9"/>
    <w:rsid w:val="004125C7"/>
    <w:rsid w:val="00412B16"/>
    <w:rsid w:val="0041302E"/>
    <w:rsid w:val="004133C0"/>
    <w:rsid w:val="004136FA"/>
    <w:rsid w:val="0041586C"/>
    <w:rsid w:val="00415AE8"/>
    <w:rsid w:val="00416204"/>
    <w:rsid w:val="00416553"/>
    <w:rsid w:val="004201ED"/>
    <w:rsid w:val="00420519"/>
    <w:rsid w:val="004206FD"/>
    <w:rsid w:val="0042074E"/>
    <w:rsid w:val="00420E11"/>
    <w:rsid w:val="004217FA"/>
    <w:rsid w:val="00421C6F"/>
    <w:rsid w:val="00421E99"/>
    <w:rsid w:val="004220A5"/>
    <w:rsid w:val="00422146"/>
    <w:rsid w:val="00422C36"/>
    <w:rsid w:val="004230E3"/>
    <w:rsid w:val="00423A56"/>
    <w:rsid w:val="004243B1"/>
    <w:rsid w:val="00424701"/>
    <w:rsid w:val="004248A6"/>
    <w:rsid w:val="0042496B"/>
    <w:rsid w:val="00424CD0"/>
    <w:rsid w:val="0042525F"/>
    <w:rsid w:val="0042573D"/>
    <w:rsid w:val="00426341"/>
    <w:rsid w:val="004267ED"/>
    <w:rsid w:val="00426A12"/>
    <w:rsid w:val="00426D6B"/>
    <w:rsid w:val="004273EA"/>
    <w:rsid w:val="004274CD"/>
    <w:rsid w:val="00427799"/>
    <w:rsid w:val="00427A66"/>
    <w:rsid w:val="004308DC"/>
    <w:rsid w:val="00430F79"/>
    <w:rsid w:val="00432463"/>
    <w:rsid w:val="004327E6"/>
    <w:rsid w:val="00432FD8"/>
    <w:rsid w:val="004348E4"/>
    <w:rsid w:val="0043493B"/>
    <w:rsid w:val="00434977"/>
    <w:rsid w:val="004357C6"/>
    <w:rsid w:val="00435A34"/>
    <w:rsid w:val="00436139"/>
    <w:rsid w:val="004368A2"/>
    <w:rsid w:val="0043787E"/>
    <w:rsid w:val="004378F7"/>
    <w:rsid w:val="0044026A"/>
    <w:rsid w:val="00440BFA"/>
    <w:rsid w:val="004420A8"/>
    <w:rsid w:val="00442166"/>
    <w:rsid w:val="004422AE"/>
    <w:rsid w:val="00442422"/>
    <w:rsid w:val="004425A3"/>
    <w:rsid w:val="0044290A"/>
    <w:rsid w:val="004436BA"/>
    <w:rsid w:val="00443EC8"/>
    <w:rsid w:val="00445074"/>
    <w:rsid w:val="00447166"/>
    <w:rsid w:val="0044746B"/>
    <w:rsid w:val="0044776B"/>
    <w:rsid w:val="00447A87"/>
    <w:rsid w:val="00447B72"/>
    <w:rsid w:val="004509EF"/>
    <w:rsid w:val="0045117D"/>
    <w:rsid w:val="004511A8"/>
    <w:rsid w:val="0045121F"/>
    <w:rsid w:val="00451C10"/>
    <w:rsid w:val="004520CD"/>
    <w:rsid w:val="0045249F"/>
    <w:rsid w:val="00452C99"/>
    <w:rsid w:val="00452CD2"/>
    <w:rsid w:val="004530FD"/>
    <w:rsid w:val="0045320D"/>
    <w:rsid w:val="00453D49"/>
    <w:rsid w:val="00453F7F"/>
    <w:rsid w:val="00454CCA"/>
    <w:rsid w:val="00454E2D"/>
    <w:rsid w:val="004553A0"/>
    <w:rsid w:val="00456756"/>
    <w:rsid w:val="00456F5C"/>
    <w:rsid w:val="00457B03"/>
    <w:rsid w:val="00457D2B"/>
    <w:rsid w:val="00457F55"/>
    <w:rsid w:val="00457F87"/>
    <w:rsid w:val="004603E2"/>
    <w:rsid w:val="00460509"/>
    <w:rsid w:val="00460542"/>
    <w:rsid w:val="00460CE5"/>
    <w:rsid w:val="00461C36"/>
    <w:rsid w:val="0046211C"/>
    <w:rsid w:val="0046212B"/>
    <w:rsid w:val="00462658"/>
    <w:rsid w:val="0046337A"/>
    <w:rsid w:val="00463664"/>
    <w:rsid w:val="004644C3"/>
    <w:rsid w:val="00464AC2"/>
    <w:rsid w:val="004655F0"/>
    <w:rsid w:val="004663BC"/>
    <w:rsid w:val="004668EE"/>
    <w:rsid w:val="0047021B"/>
    <w:rsid w:val="00470926"/>
    <w:rsid w:val="0047126B"/>
    <w:rsid w:val="00471824"/>
    <w:rsid w:val="004729CF"/>
    <w:rsid w:val="00473AE8"/>
    <w:rsid w:val="004748CD"/>
    <w:rsid w:val="004749BB"/>
    <w:rsid w:val="00474A45"/>
    <w:rsid w:val="00475472"/>
    <w:rsid w:val="0047557C"/>
    <w:rsid w:val="00475F25"/>
    <w:rsid w:val="00476658"/>
    <w:rsid w:val="00476EE5"/>
    <w:rsid w:val="004772CB"/>
    <w:rsid w:val="0047766D"/>
    <w:rsid w:val="00477E05"/>
    <w:rsid w:val="00480562"/>
    <w:rsid w:val="00480DD9"/>
    <w:rsid w:val="004810CA"/>
    <w:rsid w:val="00481C71"/>
    <w:rsid w:val="00481D00"/>
    <w:rsid w:val="00482007"/>
    <w:rsid w:val="004839CC"/>
    <w:rsid w:val="00483D04"/>
    <w:rsid w:val="00483E7B"/>
    <w:rsid w:val="004841F3"/>
    <w:rsid w:val="00484FFA"/>
    <w:rsid w:val="00485366"/>
    <w:rsid w:val="00485503"/>
    <w:rsid w:val="004857DF"/>
    <w:rsid w:val="00485AE9"/>
    <w:rsid w:val="00485CAA"/>
    <w:rsid w:val="00485E42"/>
    <w:rsid w:val="00486AC0"/>
    <w:rsid w:val="00486DEC"/>
    <w:rsid w:val="00487273"/>
    <w:rsid w:val="0048743D"/>
    <w:rsid w:val="00487443"/>
    <w:rsid w:val="00487F45"/>
    <w:rsid w:val="00490087"/>
    <w:rsid w:val="00490FC0"/>
    <w:rsid w:val="004911B1"/>
    <w:rsid w:val="00491885"/>
    <w:rsid w:val="00491CCC"/>
    <w:rsid w:val="00491EED"/>
    <w:rsid w:val="00492B5B"/>
    <w:rsid w:val="00492CBC"/>
    <w:rsid w:val="00493349"/>
    <w:rsid w:val="004933FD"/>
    <w:rsid w:val="004934FA"/>
    <w:rsid w:val="00493A66"/>
    <w:rsid w:val="00493B74"/>
    <w:rsid w:val="0049536A"/>
    <w:rsid w:val="00496E03"/>
    <w:rsid w:val="00497304"/>
    <w:rsid w:val="004976AF"/>
    <w:rsid w:val="00497B82"/>
    <w:rsid w:val="00497F6A"/>
    <w:rsid w:val="004A08C6"/>
    <w:rsid w:val="004A2665"/>
    <w:rsid w:val="004A3184"/>
    <w:rsid w:val="004A3EF4"/>
    <w:rsid w:val="004A411E"/>
    <w:rsid w:val="004A537E"/>
    <w:rsid w:val="004A6407"/>
    <w:rsid w:val="004A6452"/>
    <w:rsid w:val="004A70A6"/>
    <w:rsid w:val="004A71B6"/>
    <w:rsid w:val="004A73C3"/>
    <w:rsid w:val="004B0E0C"/>
    <w:rsid w:val="004B197E"/>
    <w:rsid w:val="004B1D47"/>
    <w:rsid w:val="004B1E90"/>
    <w:rsid w:val="004B2440"/>
    <w:rsid w:val="004B2871"/>
    <w:rsid w:val="004B2F54"/>
    <w:rsid w:val="004B30DF"/>
    <w:rsid w:val="004B37EE"/>
    <w:rsid w:val="004B3BF4"/>
    <w:rsid w:val="004B4077"/>
    <w:rsid w:val="004B462F"/>
    <w:rsid w:val="004B4908"/>
    <w:rsid w:val="004B5CC5"/>
    <w:rsid w:val="004B65F0"/>
    <w:rsid w:val="004B6DD1"/>
    <w:rsid w:val="004C0168"/>
    <w:rsid w:val="004C1683"/>
    <w:rsid w:val="004C182F"/>
    <w:rsid w:val="004C1DC5"/>
    <w:rsid w:val="004C241D"/>
    <w:rsid w:val="004C2706"/>
    <w:rsid w:val="004C2D97"/>
    <w:rsid w:val="004C2FAF"/>
    <w:rsid w:val="004C36AD"/>
    <w:rsid w:val="004C3736"/>
    <w:rsid w:val="004C3AF2"/>
    <w:rsid w:val="004C4E55"/>
    <w:rsid w:val="004C66C0"/>
    <w:rsid w:val="004C6B5E"/>
    <w:rsid w:val="004C6E26"/>
    <w:rsid w:val="004C7499"/>
    <w:rsid w:val="004D0043"/>
    <w:rsid w:val="004D0A4E"/>
    <w:rsid w:val="004D11D8"/>
    <w:rsid w:val="004D20B0"/>
    <w:rsid w:val="004D22AB"/>
    <w:rsid w:val="004D2968"/>
    <w:rsid w:val="004D4B75"/>
    <w:rsid w:val="004D4DA0"/>
    <w:rsid w:val="004D5573"/>
    <w:rsid w:val="004D5A5F"/>
    <w:rsid w:val="004D642C"/>
    <w:rsid w:val="004D7C9C"/>
    <w:rsid w:val="004E0198"/>
    <w:rsid w:val="004E0239"/>
    <w:rsid w:val="004E0A68"/>
    <w:rsid w:val="004E16E5"/>
    <w:rsid w:val="004E1FF3"/>
    <w:rsid w:val="004E2037"/>
    <w:rsid w:val="004E22CD"/>
    <w:rsid w:val="004E2736"/>
    <w:rsid w:val="004E2B44"/>
    <w:rsid w:val="004E2C56"/>
    <w:rsid w:val="004E2F3E"/>
    <w:rsid w:val="004E2F5D"/>
    <w:rsid w:val="004E303A"/>
    <w:rsid w:val="004E32C3"/>
    <w:rsid w:val="004E356D"/>
    <w:rsid w:val="004E3E54"/>
    <w:rsid w:val="004E5430"/>
    <w:rsid w:val="004E57F7"/>
    <w:rsid w:val="004E58A7"/>
    <w:rsid w:val="004E62CB"/>
    <w:rsid w:val="004E6358"/>
    <w:rsid w:val="004E6659"/>
    <w:rsid w:val="004E7E22"/>
    <w:rsid w:val="004E7FE7"/>
    <w:rsid w:val="004F02B7"/>
    <w:rsid w:val="004F065F"/>
    <w:rsid w:val="004F0BCB"/>
    <w:rsid w:val="004F11F0"/>
    <w:rsid w:val="004F1705"/>
    <w:rsid w:val="004F1C21"/>
    <w:rsid w:val="004F2520"/>
    <w:rsid w:val="004F2F2F"/>
    <w:rsid w:val="004F34F6"/>
    <w:rsid w:val="004F3669"/>
    <w:rsid w:val="004F4577"/>
    <w:rsid w:val="004F489D"/>
    <w:rsid w:val="004F5169"/>
    <w:rsid w:val="004F533B"/>
    <w:rsid w:val="004F56D6"/>
    <w:rsid w:val="004F58DC"/>
    <w:rsid w:val="004F5C49"/>
    <w:rsid w:val="004F5D72"/>
    <w:rsid w:val="004F63A4"/>
    <w:rsid w:val="004F653D"/>
    <w:rsid w:val="004F68F4"/>
    <w:rsid w:val="004F69DA"/>
    <w:rsid w:val="004F71A1"/>
    <w:rsid w:val="004F7755"/>
    <w:rsid w:val="004F7CB3"/>
    <w:rsid w:val="0050000C"/>
    <w:rsid w:val="0050022E"/>
    <w:rsid w:val="00500678"/>
    <w:rsid w:val="00501E71"/>
    <w:rsid w:val="00502274"/>
    <w:rsid w:val="005034F6"/>
    <w:rsid w:val="00503D8D"/>
    <w:rsid w:val="00504351"/>
    <w:rsid w:val="00504494"/>
    <w:rsid w:val="00505132"/>
    <w:rsid w:val="00505B35"/>
    <w:rsid w:val="00505E79"/>
    <w:rsid w:val="00506B89"/>
    <w:rsid w:val="00506C0E"/>
    <w:rsid w:val="00506C83"/>
    <w:rsid w:val="00506E8D"/>
    <w:rsid w:val="00507361"/>
    <w:rsid w:val="00510C5B"/>
    <w:rsid w:val="0051135E"/>
    <w:rsid w:val="005114EB"/>
    <w:rsid w:val="0051177C"/>
    <w:rsid w:val="00512682"/>
    <w:rsid w:val="00512723"/>
    <w:rsid w:val="00512760"/>
    <w:rsid w:val="0051467C"/>
    <w:rsid w:val="00514814"/>
    <w:rsid w:val="005149B0"/>
    <w:rsid w:val="00514AC5"/>
    <w:rsid w:val="0051712D"/>
    <w:rsid w:val="0051782E"/>
    <w:rsid w:val="00517EF6"/>
    <w:rsid w:val="0052000C"/>
    <w:rsid w:val="0052005F"/>
    <w:rsid w:val="005201BD"/>
    <w:rsid w:val="00521188"/>
    <w:rsid w:val="00521EC0"/>
    <w:rsid w:val="00521F39"/>
    <w:rsid w:val="0052238E"/>
    <w:rsid w:val="00524C24"/>
    <w:rsid w:val="00525D35"/>
    <w:rsid w:val="00525DF4"/>
    <w:rsid w:val="00526B6E"/>
    <w:rsid w:val="00526FE2"/>
    <w:rsid w:val="00527712"/>
    <w:rsid w:val="00527DC5"/>
    <w:rsid w:val="00527F98"/>
    <w:rsid w:val="00531387"/>
    <w:rsid w:val="005315D1"/>
    <w:rsid w:val="00531AA3"/>
    <w:rsid w:val="005324A8"/>
    <w:rsid w:val="005326DC"/>
    <w:rsid w:val="00532995"/>
    <w:rsid w:val="00533162"/>
    <w:rsid w:val="005331BF"/>
    <w:rsid w:val="0053527A"/>
    <w:rsid w:val="00536893"/>
    <w:rsid w:val="00536CEF"/>
    <w:rsid w:val="00536F9D"/>
    <w:rsid w:val="00537755"/>
    <w:rsid w:val="00537C3D"/>
    <w:rsid w:val="0054035A"/>
    <w:rsid w:val="00540548"/>
    <w:rsid w:val="00540B9D"/>
    <w:rsid w:val="00540E01"/>
    <w:rsid w:val="00540E7E"/>
    <w:rsid w:val="00540F80"/>
    <w:rsid w:val="00540FBD"/>
    <w:rsid w:val="00540FEB"/>
    <w:rsid w:val="00541F60"/>
    <w:rsid w:val="00542FE3"/>
    <w:rsid w:val="0054314C"/>
    <w:rsid w:val="00543ACE"/>
    <w:rsid w:val="0054416E"/>
    <w:rsid w:val="00544CB8"/>
    <w:rsid w:val="005453A7"/>
    <w:rsid w:val="00545963"/>
    <w:rsid w:val="00545BE9"/>
    <w:rsid w:val="00545E90"/>
    <w:rsid w:val="00546346"/>
    <w:rsid w:val="00550FC2"/>
    <w:rsid w:val="00551573"/>
    <w:rsid w:val="00551793"/>
    <w:rsid w:val="00553064"/>
    <w:rsid w:val="005532FF"/>
    <w:rsid w:val="005537AC"/>
    <w:rsid w:val="00553A15"/>
    <w:rsid w:val="00553B44"/>
    <w:rsid w:val="00553EC2"/>
    <w:rsid w:val="005543AE"/>
    <w:rsid w:val="005552E1"/>
    <w:rsid w:val="00555669"/>
    <w:rsid w:val="00555712"/>
    <w:rsid w:val="00555C82"/>
    <w:rsid w:val="00555F1F"/>
    <w:rsid w:val="005560D1"/>
    <w:rsid w:val="005566FB"/>
    <w:rsid w:val="0055711F"/>
    <w:rsid w:val="00557381"/>
    <w:rsid w:val="00557804"/>
    <w:rsid w:val="0055797C"/>
    <w:rsid w:val="00560281"/>
    <w:rsid w:val="005605D3"/>
    <w:rsid w:val="00560B0C"/>
    <w:rsid w:val="00560D85"/>
    <w:rsid w:val="00560FB3"/>
    <w:rsid w:val="00561219"/>
    <w:rsid w:val="005612B7"/>
    <w:rsid w:val="00561986"/>
    <w:rsid w:val="005621F5"/>
    <w:rsid w:val="00562A53"/>
    <w:rsid w:val="0056305E"/>
    <w:rsid w:val="00563A64"/>
    <w:rsid w:val="00563BA2"/>
    <w:rsid w:val="00564607"/>
    <w:rsid w:val="00564B66"/>
    <w:rsid w:val="005655C0"/>
    <w:rsid w:val="00566021"/>
    <w:rsid w:val="00566406"/>
    <w:rsid w:val="00566C3D"/>
    <w:rsid w:val="0056744E"/>
    <w:rsid w:val="00567AB5"/>
    <w:rsid w:val="00567B07"/>
    <w:rsid w:val="00570BA3"/>
    <w:rsid w:val="00571683"/>
    <w:rsid w:val="005720D5"/>
    <w:rsid w:val="0057226C"/>
    <w:rsid w:val="005728FC"/>
    <w:rsid w:val="00572CFE"/>
    <w:rsid w:val="00573040"/>
    <w:rsid w:val="005730AE"/>
    <w:rsid w:val="005732E1"/>
    <w:rsid w:val="00573909"/>
    <w:rsid w:val="00573AD9"/>
    <w:rsid w:val="00575F45"/>
    <w:rsid w:val="00576123"/>
    <w:rsid w:val="00576235"/>
    <w:rsid w:val="005770CD"/>
    <w:rsid w:val="00577449"/>
    <w:rsid w:val="00577D9D"/>
    <w:rsid w:val="0058091E"/>
    <w:rsid w:val="00581B38"/>
    <w:rsid w:val="0058311D"/>
    <w:rsid w:val="00583ECD"/>
    <w:rsid w:val="00583ED5"/>
    <w:rsid w:val="0058456C"/>
    <w:rsid w:val="005846B9"/>
    <w:rsid w:val="00584719"/>
    <w:rsid w:val="00584B53"/>
    <w:rsid w:val="00584B5E"/>
    <w:rsid w:val="00584FC7"/>
    <w:rsid w:val="0058505D"/>
    <w:rsid w:val="00585538"/>
    <w:rsid w:val="00585C50"/>
    <w:rsid w:val="005868DD"/>
    <w:rsid w:val="005869EE"/>
    <w:rsid w:val="005905D6"/>
    <w:rsid w:val="00590801"/>
    <w:rsid w:val="005909F5"/>
    <w:rsid w:val="00590BD4"/>
    <w:rsid w:val="00591A5D"/>
    <w:rsid w:val="005920B6"/>
    <w:rsid w:val="0059256B"/>
    <w:rsid w:val="0059272E"/>
    <w:rsid w:val="00592E71"/>
    <w:rsid w:val="00593481"/>
    <w:rsid w:val="0059371D"/>
    <w:rsid w:val="005940E0"/>
    <w:rsid w:val="00594F15"/>
    <w:rsid w:val="00595B05"/>
    <w:rsid w:val="00595B3A"/>
    <w:rsid w:val="00595C50"/>
    <w:rsid w:val="00597118"/>
    <w:rsid w:val="005973F6"/>
    <w:rsid w:val="00597B81"/>
    <w:rsid w:val="00597DEF"/>
    <w:rsid w:val="005A0511"/>
    <w:rsid w:val="005A0B9B"/>
    <w:rsid w:val="005A160E"/>
    <w:rsid w:val="005A2A30"/>
    <w:rsid w:val="005A3DA1"/>
    <w:rsid w:val="005A3DE6"/>
    <w:rsid w:val="005A42CD"/>
    <w:rsid w:val="005A45F5"/>
    <w:rsid w:val="005A4B4A"/>
    <w:rsid w:val="005A4DA9"/>
    <w:rsid w:val="005A4EEB"/>
    <w:rsid w:val="005A5E4B"/>
    <w:rsid w:val="005A6042"/>
    <w:rsid w:val="005A7BA3"/>
    <w:rsid w:val="005A7CF8"/>
    <w:rsid w:val="005A7DB8"/>
    <w:rsid w:val="005B006A"/>
    <w:rsid w:val="005B081E"/>
    <w:rsid w:val="005B0F6B"/>
    <w:rsid w:val="005B26ED"/>
    <w:rsid w:val="005B2FB3"/>
    <w:rsid w:val="005B3038"/>
    <w:rsid w:val="005B33C2"/>
    <w:rsid w:val="005B38E7"/>
    <w:rsid w:val="005B39ED"/>
    <w:rsid w:val="005B3F54"/>
    <w:rsid w:val="005B41DA"/>
    <w:rsid w:val="005B423C"/>
    <w:rsid w:val="005B4AA6"/>
    <w:rsid w:val="005B4F0E"/>
    <w:rsid w:val="005B5808"/>
    <w:rsid w:val="005B5A0F"/>
    <w:rsid w:val="005B5EFD"/>
    <w:rsid w:val="005B6560"/>
    <w:rsid w:val="005B6FD0"/>
    <w:rsid w:val="005B7379"/>
    <w:rsid w:val="005B75DE"/>
    <w:rsid w:val="005B7D79"/>
    <w:rsid w:val="005B7E9A"/>
    <w:rsid w:val="005C0BB7"/>
    <w:rsid w:val="005C3381"/>
    <w:rsid w:val="005C33CE"/>
    <w:rsid w:val="005C3575"/>
    <w:rsid w:val="005C3D0F"/>
    <w:rsid w:val="005C42E7"/>
    <w:rsid w:val="005C4781"/>
    <w:rsid w:val="005C5448"/>
    <w:rsid w:val="005C54E1"/>
    <w:rsid w:val="005C5F17"/>
    <w:rsid w:val="005C6527"/>
    <w:rsid w:val="005C68F9"/>
    <w:rsid w:val="005C68FC"/>
    <w:rsid w:val="005C6BAB"/>
    <w:rsid w:val="005C73B8"/>
    <w:rsid w:val="005C7DB6"/>
    <w:rsid w:val="005D0784"/>
    <w:rsid w:val="005D0901"/>
    <w:rsid w:val="005D09C3"/>
    <w:rsid w:val="005D0A31"/>
    <w:rsid w:val="005D0AEA"/>
    <w:rsid w:val="005D1035"/>
    <w:rsid w:val="005D141D"/>
    <w:rsid w:val="005D2245"/>
    <w:rsid w:val="005D229E"/>
    <w:rsid w:val="005D2866"/>
    <w:rsid w:val="005D28A8"/>
    <w:rsid w:val="005D2BC4"/>
    <w:rsid w:val="005D2E39"/>
    <w:rsid w:val="005D2F3C"/>
    <w:rsid w:val="005D3275"/>
    <w:rsid w:val="005D368E"/>
    <w:rsid w:val="005D3830"/>
    <w:rsid w:val="005D4155"/>
    <w:rsid w:val="005D4A1B"/>
    <w:rsid w:val="005D5111"/>
    <w:rsid w:val="005D56FD"/>
    <w:rsid w:val="005D5EC5"/>
    <w:rsid w:val="005D63AF"/>
    <w:rsid w:val="005D6482"/>
    <w:rsid w:val="005D6767"/>
    <w:rsid w:val="005D6EB8"/>
    <w:rsid w:val="005E0169"/>
    <w:rsid w:val="005E02A7"/>
    <w:rsid w:val="005E0971"/>
    <w:rsid w:val="005E0BD8"/>
    <w:rsid w:val="005E0F6B"/>
    <w:rsid w:val="005E1103"/>
    <w:rsid w:val="005E11F5"/>
    <w:rsid w:val="005E12AA"/>
    <w:rsid w:val="005E12B7"/>
    <w:rsid w:val="005E1692"/>
    <w:rsid w:val="005E16FA"/>
    <w:rsid w:val="005E1924"/>
    <w:rsid w:val="005E28BF"/>
    <w:rsid w:val="005E3EA1"/>
    <w:rsid w:val="005E5366"/>
    <w:rsid w:val="005E55C8"/>
    <w:rsid w:val="005E5B9C"/>
    <w:rsid w:val="005E5FFB"/>
    <w:rsid w:val="005E6499"/>
    <w:rsid w:val="005E73FA"/>
    <w:rsid w:val="005E7490"/>
    <w:rsid w:val="005E79C9"/>
    <w:rsid w:val="005F00DD"/>
    <w:rsid w:val="005F0286"/>
    <w:rsid w:val="005F0740"/>
    <w:rsid w:val="005F0CC1"/>
    <w:rsid w:val="005F0DA1"/>
    <w:rsid w:val="005F18D5"/>
    <w:rsid w:val="005F1C43"/>
    <w:rsid w:val="005F3168"/>
    <w:rsid w:val="005F3173"/>
    <w:rsid w:val="005F31F5"/>
    <w:rsid w:val="005F38A6"/>
    <w:rsid w:val="005F3B19"/>
    <w:rsid w:val="005F3C71"/>
    <w:rsid w:val="005F548E"/>
    <w:rsid w:val="005F570C"/>
    <w:rsid w:val="005F580C"/>
    <w:rsid w:val="005F5C72"/>
    <w:rsid w:val="005F5E6E"/>
    <w:rsid w:val="005F6416"/>
    <w:rsid w:val="005F6520"/>
    <w:rsid w:val="005F6598"/>
    <w:rsid w:val="005F6A27"/>
    <w:rsid w:val="005F7EA3"/>
    <w:rsid w:val="006003C8"/>
    <w:rsid w:val="006022B2"/>
    <w:rsid w:val="00602522"/>
    <w:rsid w:val="00603781"/>
    <w:rsid w:val="006039BF"/>
    <w:rsid w:val="00604FB1"/>
    <w:rsid w:val="00605024"/>
    <w:rsid w:val="0060505B"/>
    <w:rsid w:val="00605B14"/>
    <w:rsid w:val="00605B8F"/>
    <w:rsid w:val="00605D49"/>
    <w:rsid w:val="006062A3"/>
    <w:rsid w:val="00607661"/>
    <w:rsid w:val="00610DAA"/>
    <w:rsid w:val="006113CC"/>
    <w:rsid w:val="00611D37"/>
    <w:rsid w:val="006121BA"/>
    <w:rsid w:val="0061366D"/>
    <w:rsid w:val="006142D5"/>
    <w:rsid w:val="00614D8C"/>
    <w:rsid w:val="00615D1A"/>
    <w:rsid w:val="0061618F"/>
    <w:rsid w:val="006162FD"/>
    <w:rsid w:val="00616441"/>
    <w:rsid w:val="006165D6"/>
    <w:rsid w:val="00616799"/>
    <w:rsid w:val="00616B2E"/>
    <w:rsid w:val="00616EC7"/>
    <w:rsid w:val="00616EE2"/>
    <w:rsid w:val="0061722F"/>
    <w:rsid w:val="00617244"/>
    <w:rsid w:val="00617BAC"/>
    <w:rsid w:val="00617C53"/>
    <w:rsid w:val="00617DB8"/>
    <w:rsid w:val="00617EB2"/>
    <w:rsid w:val="00620469"/>
    <w:rsid w:val="00621092"/>
    <w:rsid w:val="006211E0"/>
    <w:rsid w:val="006224CF"/>
    <w:rsid w:val="00622C8F"/>
    <w:rsid w:val="006239C2"/>
    <w:rsid w:val="00624167"/>
    <w:rsid w:val="0062469A"/>
    <w:rsid w:val="00624F26"/>
    <w:rsid w:val="00625107"/>
    <w:rsid w:val="0062569A"/>
    <w:rsid w:val="0062687A"/>
    <w:rsid w:val="00626E70"/>
    <w:rsid w:val="00626F72"/>
    <w:rsid w:val="00627078"/>
    <w:rsid w:val="00627EAA"/>
    <w:rsid w:val="00630130"/>
    <w:rsid w:val="00630BE0"/>
    <w:rsid w:val="00630D28"/>
    <w:rsid w:val="00630D30"/>
    <w:rsid w:val="006311FE"/>
    <w:rsid w:val="0063175B"/>
    <w:rsid w:val="00631D9C"/>
    <w:rsid w:val="006322CB"/>
    <w:rsid w:val="0063299A"/>
    <w:rsid w:val="00633202"/>
    <w:rsid w:val="006333B6"/>
    <w:rsid w:val="00633CD8"/>
    <w:rsid w:val="006345FD"/>
    <w:rsid w:val="0063474B"/>
    <w:rsid w:val="00636EBC"/>
    <w:rsid w:val="0063713D"/>
    <w:rsid w:val="00637698"/>
    <w:rsid w:val="00637C25"/>
    <w:rsid w:val="00637CA3"/>
    <w:rsid w:val="00637E1F"/>
    <w:rsid w:val="006401A2"/>
    <w:rsid w:val="0064083E"/>
    <w:rsid w:val="006413CC"/>
    <w:rsid w:val="006414AC"/>
    <w:rsid w:val="006414E5"/>
    <w:rsid w:val="00642DE0"/>
    <w:rsid w:val="00642F50"/>
    <w:rsid w:val="00643760"/>
    <w:rsid w:val="00645E42"/>
    <w:rsid w:val="00645F9F"/>
    <w:rsid w:val="006463FA"/>
    <w:rsid w:val="00646A7F"/>
    <w:rsid w:val="00650353"/>
    <w:rsid w:val="00650F34"/>
    <w:rsid w:val="00651603"/>
    <w:rsid w:val="00651C58"/>
    <w:rsid w:val="006524A8"/>
    <w:rsid w:val="00653673"/>
    <w:rsid w:val="00653689"/>
    <w:rsid w:val="00653CF7"/>
    <w:rsid w:val="0065468E"/>
    <w:rsid w:val="00654D97"/>
    <w:rsid w:val="00654F4D"/>
    <w:rsid w:val="0065574F"/>
    <w:rsid w:val="00655E41"/>
    <w:rsid w:val="00656204"/>
    <w:rsid w:val="00656F84"/>
    <w:rsid w:val="00657BEC"/>
    <w:rsid w:val="00660C37"/>
    <w:rsid w:val="00660E4A"/>
    <w:rsid w:val="00661109"/>
    <w:rsid w:val="00661251"/>
    <w:rsid w:val="00661564"/>
    <w:rsid w:val="0066283F"/>
    <w:rsid w:val="00662E51"/>
    <w:rsid w:val="006630B6"/>
    <w:rsid w:val="0066364E"/>
    <w:rsid w:val="0066427B"/>
    <w:rsid w:val="00664EB7"/>
    <w:rsid w:val="0066524A"/>
    <w:rsid w:val="00665367"/>
    <w:rsid w:val="0066543A"/>
    <w:rsid w:val="00665F28"/>
    <w:rsid w:val="00666F62"/>
    <w:rsid w:val="00667284"/>
    <w:rsid w:val="00667645"/>
    <w:rsid w:val="00667FB3"/>
    <w:rsid w:val="006705E5"/>
    <w:rsid w:val="0067080B"/>
    <w:rsid w:val="006713A0"/>
    <w:rsid w:val="00671850"/>
    <w:rsid w:val="00671E9E"/>
    <w:rsid w:val="00672BC7"/>
    <w:rsid w:val="006733B7"/>
    <w:rsid w:val="00673514"/>
    <w:rsid w:val="006741B4"/>
    <w:rsid w:val="00676476"/>
    <w:rsid w:val="00676550"/>
    <w:rsid w:val="00676738"/>
    <w:rsid w:val="006767CC"/>
    <w:rsid w:val="00676B96"/>
    <w:rsid w:val="006770DB"/>
    <w:rsid w:val="00680073"/>
    <w:rsid w:val="0068007F"/>
    <w:rsid w:val="006800E6"/>
    <w:rsid w:val="0068043E"/>
    <w:rsid w:val="006809ED"/>
    <w:rsid w:val="00680C6D"/>
    <w:rsid w:val="00680FC7"/>
    <w:rsid w:val="006817BD"/>
    <w:rsid w:val="0068198F"/>
    <w:rsid w:val="0068202C"/>
    <w:rsid w:val="00682C88"/>
    <w:rsid w:val="00682FD5"/>
    <w:rsid w:val="00683085"/>
    <w:rsid w:val="006834A7"/>
    <w:rsid w:val="00683FE6"/>
    <w:rsid w:val="00684468"/>
    <w:rsid w:val="00685083"/>
    <w:rsid w:val="006851EE"/>
    <w:rsid w:val="00685D51"/>
    <w:rsid w:val="0068671D"/>
    <w:rsid w:val="00686D57"/>
    <w:rsid w:val="006879F3"/>
    <w:rsid w:val="00687B68"/>
    <w:rsid w:val="00687D24"/>
    <w:rsid w:val="00687D26"/>
    <w:rsid w:val="0069059E"/>
    <w:rsid w:val="00690E38"/>
    <w:rsid w:val="00690E5D"/>
    <w:rsid w:val="006915D4"/>
    <w:rsid w:val="00691CAB"/>
    <w:rsid w:val="00692300"/>
    <w:rsid w:val="00692739"/>
    <w:rsid w:val="00692E9F"/>
    <w:rsid w:val="00693945"/>
    <w:rsid w:val="00694631"/>
    <w:rsid w:val="0069464C"/>
    <w:rsid w:val="006948DC"/>
    <w:rsid w:val="00695529"/>
    <w:rsid w:val="00695624"/>
    <w:rsid w:val="006960F1"/>
    <w:rsid w:val="0069696F"/>
    <w:rsid w:val="00696CA7"/>
    <w:rsid w:val="006970B7"/>
    <w:rsid w:val="00697DA4"/>
    <w:rsid w:val="006A0193"/>
    <w:rsid w:val="006A02E5"/>
    <w:rsid w:val="006A07F3"/>
    <w:rsid w:val="006A0E4B"/>
    <w:rsid w:val="006A1FA1"/>
    <w:rsid w:val="006A20C2"/>
    <w:rsid w:val="006A2766"/>
    <w:rsid w:val="006A284F"/>
    <w:rsid w:val="006A3A63"/>
    <w:rsid w:val="006A43A0"/>
    <w:rsid w:val="006A48B9"/>
    <w:rsid w:val="006A4B33"/>
    <w:rsid w:val="006A5631"/>
    <w:rsid w:val="006A59ED"/>
    <w:rsid w:val="006A60B6"/>
    <w:rsid w:val="006A64F6"/>
    <w:rsid w:val="006A6EC1"/>
    <w:rsid w:val="006A7128"/>
    <w:rsid w:val="006B029E"/>
    <w:rsid w:val="006B0C34"/>
    <w:rsid w:val="006B0FE4"/>
    <w:rsid w:val="006B17EB"/>
    <w:rsid w:val="006B20F1"/>
    <w:rsid w:val="006B28C0"/>
    <w:rsid w:val="006B3420"/>
    <w:rsid w:val="006B3612"/>
    <w:rsid w:val="006B45D8"/>
    <w:rsid w:val="006B4BD4"/>
    <w:rsid w:val="006B4C3C"/>
    <w:rsid w:val="006B4EB4"/>
    <w:rsid w:val="006B6B2E"/>
    <w:rsid w:val="006C083F"/>
    <w:rsid w:val="006C09F7"/>
    <w:rsid w:val="006C1784"/>
    <w:rsid w:val="006C1929"/>
    <w:rsid w:val="006C197A"/>
    <w:rsid w:val="006C1DCC"/>
    <w:rsid w:val="006C1FE1"/>
    <w:rsid w:val="006C22C4"/>
    <w:rsid w:val="006C2E66"/>
    <w:rsid w:val="006C3CC0"/>
    <w:rsid w:val="006C3D6D"/>
    <w:rsid w:val="006C43CB"/>
    <w:rsid w:val="006C45D8"/>
    <w:rsid w:val="006C4A3A"/>
    <w:rsid w:val="006C5C6D"/>
    <w:rsid w:val="006C667E"/>
    <w:rsid w:val="006C70A8"/>
    <w:rsid w:val="006C72B6"/>
    <w:rsid w:val="006D01E4"/>
    <w:rsid w:val="006D02FF"/>
    <w:rsid w:val="006D0991"/>
    <w:rsid w:val="006D13DF"/>
    <w:rsid w:val="006D141F"/>
    <w:rsid w:val="006D154E"/>
    <w:rsid w:val="006D21C5"/>
    <w:rsid w:val="006D29D2"/>
    <w:rsid w:val="006D2B2D"/>
    <w:rsid w:val="006D2DBD"/>
    <w:rsid w:val="006D2DD2"/>
    <w:rsid w:val="006D5137"/>
    <w:rsid w:val="006D5662"/>
    <w:rsid w:val="006D5C7E"/>
    <w:rsid w:val="006D6499"/>
    <w:rsid w:val="006D6A6E"/>
    <w:rsid w:val="006D74DF"/>
    <w:rsid w:val="006D7A6E"/>
    <w:rsid w:val="006D7AD0"/>
    <w:rsid w:val="006D7DE9"/>
    <w:rsid w:val="006E00B8"/>
    <w:rsid w:val="006E0376"/>
    <w:rsid w:val="006E0F51"/>
    <w:rsid w:val="006E0F5E"/>
    <w:rsid w:val="006E13E4"/>
    <w:rsid w:val="006E1E77"/>
    <w:rsid w:val="006E33AA"/>
    <w:rsid w:val="006E3475"/>
    <w:rsid w:val="006E3784"/>
    <w:rsid w:val="006E37FC"/>
    <w:rsid w:val="006E3D60"/>
    <w:rsid w:val="006E4215"/>
    <w:rsid w:val="006E44A1"/>
    <w:rsid w:val="006E5414"/>
    <w:rsid w:val="006E6234"/>
    <w:rsid w:val="006E64E3"/>
    <w:rsid w:val="006E69F7"/>
    <w:rsid w:val="006E7748"/>
    <w:rsid w:val="006E788E"/>
    <w:rsid w:val="006E78AF"/>
    <w:rsid w:val="006E7FC9"/>
    <w:rsid w:val="006F17CE"/>
    <w:rsid w:val="006F1B03"/>
    <w:rsid w:val="006F2889"/>
    <w:rsid w:val="006F2B0A"/>
    <w:rsid w:val="006F31E6"/>
    <w:rsid w:val="006F3BBF"/>
    <w:rsid w:val="006F426C"/>
    <w:rsid w:val="006F4A32"/>
    <w:rsid w:val="006F5089"/>
    <w:rsid w:val="006F536F"/>
    <w:rsid w:val="006F6200"/>
    <w:rsid w:val="00700740"/>
    <w:rsid w:val="00700A10"/>
    <w:rsid w:val="00700AC0"/>
    <w:rsid w:val="00700D3D"/>
    <w:rsid w:val="00701488"/>
    <w:rsid w:val="007029CE"/>
    <w:rsid w:val="00702CC7"/>
    <w:rsid w:val="00702D46"/>
    <w:rsid w:val="00703446"/>
    <w:rsid w:val="00703769"/>
    <w:rsid w:val="007044A3"/>
    <w:rsid w:val="00705028"/>
    <w:rsid w:val="00707197"/>
    <w:rsid w:val="00707BA9"/>
    <w:rsid w:val="00710687"/>
    <w:rsid w:val="007106FC"/>
    <w:rsid w:val="00710C75"/>
    <w:rsid w:val="00710E58"/>
    <w:rsid w:val="00711371"/>
    <w:rsid w:val="00711710"/>
    <w:rsid w:val="0071171F"/>
    <w:rsid w:val="00712734"/>
    <w:rsid w:val="00712B34"/>
    <w:rsid w:val="00712B3C"/>
    <w:rsid w:val="007136D5"/>
    <w:rsid w:val="00714687"/>
    <w:rsid w:val="00714ECC"/>
    <w:rsid w:val="00715BA3"/>
    <w:rsid w:val="00716609"/>
    <w:rsid w:val="00716944"/>
    <w:rsid w:val="00716E63"/>
    <w:rsid w:val="00717102"/>
    <w:rsid w:val="007171B9"/>
    <w:rsid w:val="007173B2"/>
    <w:rsid w:val="00717514"/>
    <w:rsid w:val="00717533"/>
    <w:rsid w:val="007178A6"/>
    <w:rsid w:val="00717DBF"/>
    <w:rsid w:val="00720567"/>
    <w:rsid w:val="007213FF"/>
    <w:rsid w:val="007214B7"/>
    <w:rsid w:val="00721BAB"/>
    <w:rsid w:val="00722A94"/>
    <w:rsid w:val="00723AC2"/>
    <w:rsid w:val="007240D6"/>
    <w:rsid w:val="00724333"/>
    <w:rsid w:val="00724A22"/>
    <w:rsid w:val="00725B00"/>
    <w:rsid w:val="00725B37"/>
    <w:rsid w:val="0072616F"/>
    <w:rsid w:val="0072636E"/>
    <w:rsid w:val="007270EA"/>
    <w:rsid w:val="007270FA"/>
    <w:rsid w:val="0073053B"/>
    <w:rsid w:val="00730A9E"/>
    <w:rsid w:val="00730B22"/>
    <w:rsid w:val="00730B4E"/>
    <w:rsid w:val="007311E1"/>
    <w:rsid w:val="007313AA"/>
    <w:rsid w:val="007319BC"/>
    <w:rsid w:val="00731BF8"/>
    <w:rsid w:val="00732A4D"/>
    <w:rsid w:val="00733093"/>
    <w:rsid w:val="00733311"/>
    <w:rsid w:val="00733B39"/>
    <w:rsid w:val="00733CD8"/>
    <w:rsid w:val="00733D1B"/>
    <w:rsid w:val="00734688"/>
    <w:rsid w:val="00735045"/>
    <w:rsid w:val="007361BB"/>
    <w:rsid w:val="00736283"/>
    <w:rsid w:val="00736320"/>
    <w:rsid w:val="00736740"/>
    <w:rsid w:val="00736963"/>
    <w:rsid w:val="00737AC6"/>
    <w:rsid w:val="00737D8C"/>
    <w:rsid w:val="00740299"/>
    <w:rsid w:val="007408C5"/>
    <w:rsid w:val="007408EB"/>
    <w:rsid w:val="00740C7B"/>
    <w:rsid w:val="00740DFC"/>
    <w:rsid w:val="007413B6"/>
    <w:rsid w:val="00741787"/>
    <w:rsid w:val="007417D1"/>
    <w:rsid w:val="007418A6"/>
    <w:rsid w:val="00743529"/>
    <w:rsid w:val="00743777"/>
    <w:rsid w:val="00743836"/>
    <w:rsid w:val="00743A16"/>
    <w:rsid w:val="0074425E"/>
    <w:rsid w:val="0074510C"/>
    <w:rsid w:val="007454CE"/>
    <w:rsid w:val="00745B43"/>
    <w:rsid w:val="00745CED"/>
    <w:rsid w:val="00746217"/>
    <w:rsid w:val="00746741"/>
    <w:rsid w:val="00746BB7"/>
    <w:rsid w:val="00746C78"/>
    <w:rsid w:val="00746ECC"/>
    <w:rsid w:val="00746EE3"/>
    <w:rsid w:val="007473F0"/>
    <w:rsid w:val="0074740E"/>
    <w:rsid w:val="0075006C"/>
    <w:rsid w:val="00751601"/>
    <w:rsid w:val="00751BD7"/>
    <w:rsid w:val="0075220F"/>
    <w:rsid w:val="00752C5F"/>
    <w:rsid w:val="00752CA0"/>
    <w:rsid w:val="007536D5"/>
    <w:rsid w:val="00753B38"/>
    <w:rsid w:val="00754AA1"/>
    <w:rsid w:val="0075557D"/>
    <w:rsid w:val="007556C9"/>
    <w:rsid w:val="00755C9D"/>
    <w:rsid w:val="00755CB6"/>
    <w:rsid w:val="00756E5E"/>
    <w:rsid w:val="00756FEE"/>
    <w:rsid w:val="007572B1"/>
    <w:rsid w:val="00757577"/>
    <w:rsid w:val="00757615"/>
    <w:rsid w:val="00757BE9"/>
    <w:rsid w:val="00760238"/>
    <w:rsid w:val="00761106"/>
    <w:rsid w:val="007611A6"/>
    <w:rsid w:val="00761B84"/>
    <w:rsid w:val="00761B9B"/>
    <w:rsid w:val="00761CE3"/>
    <w:rsid w:val="00762DA1"/>
    <w:rsid w:val="0076375E"/>
    <w:rsid w:val="007637D7"/>
    <w:rsid w:val="00763A91"/>
    <w:rsid w:val="00763AC7"/>
    <w:rsid w:val="00763E00"/>
    <w:rsid w:val="007645AC"/>
    <w:rsid w:val="00764D40"/>
    <w:rsid w:val="00765579"/>
    <w:rsid w:val="00765AEE"/>
    <w:rsid w:val="0076704B"/>
    <w:rsid w:val="0077097B"/>
    <w:rsid w:val="00770CEA"/>
    <w:rsid w:val="00771076"/>
    <w:rsid w:val="00771294"/>
    <w:rsid w:val="0077160E"/>
    <w:rsid w:val="00773055"/>
    <w:rsid w:val="0077325F"/>
    <w:rsid w:val="00773A41"/>
    <w:rsid w:val="007740DE"/>
    <w:rsid w:val="00775CB0"/>
    <w:rsid w:val="007765B1"/>
    <w:rsid w:val="00776A6F"/>
    <w:rsid w:val="00776B1C"/>
    <w:rsid w:val="00781455"/>
    <w:rsid w:val="00781F5E"/>
    <w:rsid w:val="00782B9B"/>
    <w:rsid w:val="00783623"/>
    <w:rsid w:val="007838C6"/>
    <w:rsid w:val="0078488F"/>
    <w:rsid w:val="00784956"/>
    <w:rsid w:val="00784AA9"/>
    <w:rsid w:val="00784F0C"/>
    <w:rsid w:val="00784F36"/>
    <w:rsid w:val="007857DF"/>
    <w:rsid w:val="00785B6B"/>
    <w:rsid w:val="00785F62"/>
    <w:rsid w:val="00786E24"/>
    <w:rsid w:val="0078742D"/>
    <w:rsid w:val="00787C47"/>
    <w:rsid w:val="0079005D"/>
    <w:rsid w:val="0079015B"/>
    <w:rsid w:val="0079054A"/>
    <w:rsid w:val="00791408"/>
    <w:rsid w:val="00791836"/>
    <w:rsid w:val="007928F8"/>
    <w:rsid w:val="00792D58"/>
    <w:rsid w:val="007935C5"/>
    <w:rsid w:val="007937B4"/>
    <w:rsid w:val="00793867"/>
    <w:rsid w:val="00793A43"/>
    <w:rsid w:val="00794429"/>
    <w:rsid w:val="00794F64"/>
    <w:rsid w:val="00795D21"/>
    <w:rsid w:val="00795D89"/>
    <w:rsid w:val="00796CB5"/>
    <w:rsid w:val="00796D73"/>
    <w:rsid w:val="00796FD5"/>
    <w:rsid w:val="007978AC"/>
    <w:rsid w:val="00797C1E"/>
    <w:rsid w:val="00797FD6"/>
    <w:rsid w:val="007A0075"/>
    <w:rsid w:val="007A029A"/>
    <w:rsid w:val="007A0E58"/>
    <w:rsid w:val="007A0F66"/>
    <w:rsid w:val="007A126A"/>
    <w:rsid w:val="007A1B00"/>
    <w:rsid w:val="007A2633"/>
    <w:rsid w:val="007A33BA"/>
    <w:rsid w:val="007A528F"/>
    <w:rsid w:val="007A62CC"/>
    <w:rsid w:val="007A7131"/>
    <w:rsid w:val="007A7231"/>
    <w:rsid w:val="007A72B7"/>
    <w:rsid w:val="007A783D"/>
    <w:rsid w:val="007B024B"/>
    <w:rsid w:val="007B0BB0"/>
    <w:rsid w:val="007B0BB1"/>
    <w:rsid w:val="007B0C96"/>
    <w:rsid w:val="007B0EFD"/>
    <w:rsid w:val="007B0F06"/>
    <w:rsid w:val="007B1278"/>
    <w:rsid w:val="007B132F"/>
    <w:rsid w:val="007B170C"/>
    <w:rsid w:val="007B1849"/>
    <w:rsid w:val="007B1A3B"/>
    <w:rsid w:val="007B1C64"/>
    <w:rsid w:val="007B1D5B"/>
    <w:rsid w:val="007B2233"/>
    <w:rsid w:val="007B22F0"/>
    <w:rsid w:val="007B2D9B"/>
    <w:rsid w:val="007B2F1A"/>
    <w:rsid w:val="007B32C4"/>
    <w:rsid w:val="007B335F"/>
    <w:rsid w:val="007B4A97"/>
    <w:rsid w:val="007B61C1"/>
    <w:rsid w:val="007B64CE"/>
    <w:rsid w:val="007B6A1C"/>
    <w:rsid w:val="007B6C01"/>
    <w:rsid w:val="007B6FFA"/>
    <w:rsid w:val="007B7570"/>
    <w:rsid w:val="007B7647"/>
    <w:rsid w:val="007C032B"/>
    <w:rsid w:val="007C0429"/>
    <w:rsid w:val="007C088B"/>
    <w:rsid w:val="007C1555"/>
    <w:rsid w:val="007C17A4"/>
    <w:rsid w:val="007C1F3F"/>
    <w:rsid w:val="007C2A8C"/>
    <w:rsid w:val="007C2DE0"/>
    <w:rsid w:val="007C2DE5"/>
    <w:rsid w:val="007C30BD"/>
    <w:rsid w:val="007C3552"/>
    <w:rsid w:val="007C3717"/>
    <w:rsid w:val="007C43B1"/>
    <w:rsid w:val="007C480F"/>
    <w:rsid w:val="007C5261"/>
    <w:rsid w:val="007C57DE"/>
    <w:rsid w:val="007C5D7E"/>
    <w:rsid w:val="007C6C07"/>
    <w:rsid w:val="007C7442"/>
    <w:rsid w:val="007C7B50"/>
    <w:rsid w:val="007D0B1A"/>
    <w:rsid w:val="007D0F3F"/>
    <w:rsid w:val="007D121D"/>
    <w:rsid w:val="007D2726"/>
    <w:rsid w:val="007D275E"/>
    <w:rsid w:val="007D2816"/>
    <w:rsid w:val="007D3154"/>
    <w:rsid w:val="007D35FE"/>
    <w:rsid w:val="007D3E64"/>
    <w:rsid w:val="007D3F22"/>
    <w:rsid w:val="007D6222"/>
    <w:rsid w:val="007D6A78"/>
    <w:rsid w:val="007E000E"/>
    <w:rsid w:val="007E02B9"/>
    <w:rsid w:val="007E0B68"/>
    <w:rsid w:val="007E24ED"/>
    <w:rsid w:val="007E3085"/>
    <w:rsid w:val="007E395D"/>
    <w:rsid w:val="007E3A86"/>
    <w:rsid w:val="007E4232"/>
    <w:rsid w:val="007E449E"/>
    <w:rsid w:val="007E45FC"/>
    <w:rsid w:val="007E4A6E"/>
    <w:rsid w:val="007E4E9C"/>
    <w:rsid w:val="007E5136"/>
    <w:rsid w:val="007E5D0C"/>
    <w:rsid w:val="007E63DF"/>
    <w:rsid w:val="007E665B"/>
    <w:rsid w:val="007E684B"/>
    <w:rsid w:val="007E6B83"/>
    <w:rsid w:val="007E7499"/>
    <w:rsid w:val="007E787F"/>
    <w:rsid w:val="007E79DB"/>
    <w:rsid w:val="007E7BDF"/>
    <w:rsid w:val="007F095C"/>
    <w:rsid w:val="007F12A6"/>
    <w:rsid w:val="007F13A1"/>
    <w:rsid w:val="007F1695"/>
    <w:rsid w:val="007F246C"/>
    <w:rsid w:val="007F2646"/>
    <w:rsid w:val="007F32C5"/>
    <w:rsid w:val="007F38D9"/>
    <w:rsid w:val="007F3EAD"/>
    <w:rsid w:val="007F4194"/>
    <w:rsid w:val="007F42E1"/>
    <w:rsid w:val="007F482C"/>
    <w:rsid w:val="007F4CEE"/>
    <w:rsid w:val="007F5349"/>
    <w:rsid w:val="007F6697"/>
    <w:rsid w:val="007F7439"/>
    <w:rsid w:val="007F787C"/>
    <w:rsid w:val="007F7880"/>
    <w:rsid w:val="007F7CB9"/>
    <w:rsid w:val="008006A5"/>
    <w:rsid w:val="008009A0"/>
    <w:rsid w:val="00800EBD"/>
    <w:rsid w:val="0080179C"/>
    <w:rsid w:val="0080202C"/>
    <w:rsid w:val="008027EE"/>
    <w:rsid w:val="008028A5"/>
    <w:rsid w:val="00803207"/>
    <w:rsid w:val="008037B4"/>
    <w:rsid w:val="00803BB7"/>
    <w:rsid w:val="00804B13"/>
    <w:rsid w:val="00804BBD"/>
    <w:rsid w:val="00805424"/>
    <w:rsid w:val="0080559B"/>
    <w:rsid w:val="00806E44"/>
    <w:rsid w:val="00807C3B"/>
    <w:rsid w:val="00807C4A"/>
    <w:rsid w:val="00807DD4"/>
    <w:rsid w:val="00807DF3"/>
    <w:rsid w:val="008102DB"/>
    <w:rsid w:val="008102F4"/>
    <w:rsid w:val="00810312"/>
    <w:rsid w:val="0081035E"/>
    <w:rsid w:val="00810CEE"/>
    <w:rsid w:val="00811A33"/>
    <w:rsid w:val="00811C75"/>
    <w:rsid w:val="0081264E"/>
    <w:rsid w:val="00812EB1"/>
    <w:rsid w:val="008156A9"/>
    <w:rsid w:val="00817218"/>
    <w:rsid w:val="008179EB"/>
    <w:rsid w:val="00821697"/>
    <w:rsid w:val="00822CD6"/>
    <w:rsid w:val="00822D30"/>
    <w:rsid w:val="008231D0"/>
    <w:rsid w:val="008238E8"/>
    <w:rsid w:val="00823CFE"/>
    <w:rsid w:val="008246C2"/>
    <w:rsid w:val="00824BA5"/>
    <w:rsid w:val="00824C5C"/>
    <w:rsid w:val="00825525"/>
    <w:rsid w:val="008255BD"/>
    <w:rsid w:val="008261EC"/>
    <w:rsid w:val="00826B30"/>
    <w:rsid w:val="00826B56"/>
    <w:rsid w:val="008270A3"/>
    <w:rsid w:val="00827DD0"/>
    <w:rsid w:val="008304AD"/>
    <w:rsid w:val="008317DD"/>
    <w:rsid w:val="00831844"/>
    <w:rsid w:val="00831FCF"/>
    <w:rsid w:val="008334F3"/>
    <w:rsid w:val="008343F3"/>
    <w:rsid w:val="008348E4"/>
    <w:rsid w:val="00834FC6"/>
    <w:rsid w:val="008353E6"/>
    <w:rsid w:val="0083646A"/>
    <w:rsid w:val="00836BCD"/>
    <w:rsid w:val="008373C7"/>
    <w:rsid w:val="008379D1"/>
    <w:rsid w:val="008407F7"/>
    <w:rsid w:val="00841219"/>
    <w:rsid w:val="00841983"/>
    <w:rsid w:val="00841D9F"/>
    <w:rsid w:val="0084201D"/>
    <w:rsid w:val="00842743"/>
    <w:rsid w:val="008428A7"/>
    <w:rsid w:val="00843DB8"/>
    <w:rsid w:val="008441E6"/>
    <w:rsid w:val="00844388"/>
    <w:rsid w:val="008443C9"/>
    <w:rsid w:val="00844BFA"/>
    <w:rsid w:val="00845315"/>
    <w:rsid w:val="00845DC8"/>
    <w:rsid w:val="00845EF9"/>
    <w:rsid w:val="00846505"/>
    <w:rsid w:val="0084664D"/>
    <w:rsid w:val="00846CD4"/>
    <w:rsid w:val="00847540"/>
    <w:rsid w:val="008476A6"/>
    <w:rsid w:val="008500E6"/>
    <w:rsid w:val="00850992"/>
    <w:rsid w:val="00850D5A"/>
    <w:rsid w:val="008513AB"/>
    <w:rsid w:val="0085161D"/>
    <w:rsid w:val="00852280"/>
    <w:rsid w:val="00852FDE"/>
    <w:rsid w:val="0085329A"/>
    <w:rsid w:val="00854182"/>
    <w:rsid w:val="008541EA"/>
    <w:rsid w:val="00854541"/>
    <w:rsid w:val="0085474C"/>
    <w:rsid w:val="00855323"/>
    <w:rsid w:val="00855CF8"/>
    <w:rsid w:val="0085656B"/>
    <w:rsid w:val="00856EA9"/>
    <w:rsid w:val="00857CE5"/>
    <w:rsid w:val="00860CDB"/>
    <w:rsid w:val="0086115F"/>
    <w:rsid w:val="00862584"/>
    <w:rsid w:val="00862997"/>
    <w:rsid w:val="00863D3D"/>
    <w:rsid w:val="008649D6"/>
    <w:rsid w:val="0086501E"/>
    <w:rsid w:val="008653D4"/>
    <w:rsid w:val="00865C97"/>
    <w:rsid w:val="00866DD7"/>
    <w:rsid w:val="00867218"/>
    <w:rsid w:val="008677AF"/>
    <w:rsid w:val="008711CC"/>
    <w:rsid w:val="008715AA"/>
    <w:rsid w:val="00871732"/>
    <w:rsid w:val="0087224C"/>
    <w:rsid w:val="0087228D"/>
    <w:rsid w:val="008725D9"/>
    <w:rsid w:val="00872E13"/>
    <w:rsid w:val="00873E7C"/>
    <w:rsid w:val="00874BAD"/>
    <w:rsid w:val="0087639C"/>
    <w:rsid w:val="008767B8"/>
    <w:rsid w:val="00876BE9"/>
    <w:rsid w:val="00876C6B"/>
    <w:rsid w:val="008773F6"/>
    <w:rsid w:val="00877478"/>
    <w:rsid w:val="008774D8"/>
    <w:rsid w:val="00877A14"/>
    <w:rsid w:val="00880045"/>
    <w:rsid w:val="00881FB6"/>
    <w:rsid w:val="00882325"/>
    <w:rsid w:val="00882904"/>
    <w:rsid w:val="00882959"/>
    <w:rsid w:val="00882BFC"/>
    <w:rsid w:val="00882C69"/>
    <w:rsid w:val="008830E1"/>
    <w:rsid w:val="008833BC"/>
    <w:rsid w:val="00883AC8"/>
    <w:rsid w:val="00884362"/>
    <w:rsid w:val="008846B8"/>
    <w:rsid w:val="00884D1C"/>
    <w:rsid w:val="008857D5"/>
    <w:rsid w:val="00885AB5"/>
    <w:rsid w:val="00885D3E"/>
    <w:rsid w:val="00885DAB"/>
    <w:rsid w:val="00885FEE"/>
    <w:rsid w:val="00886315"/>
    <w:rsid w:val="008866EB"/>
    <w:rsid w:val="00886CCD"/>
    <w:rsid w:val="00886D38"/>
    <w:rsid w:val="008909BD"/>
    <w:rsid w:val="00890AE0"/>
    <w:rsid w:val="00890F3F"/>
    <w:rsid w:val="00890FA0"/>
    <w:rsid w:val="00891365"/>
    <w:rsid w:val="00891BDD"/>
    <w:rsid w:val="00891F6B"/>
    <w:rsid w:val="008932E0"/>
    <w:rsid w:val="00893368"/>
    <w:rsid w:val="008933B6"/>
    <w:rsid w:val="00893AA8"/>
    <w:rsid w:val="00894060"/>
    <w:rsid w:val="0089508D"/>
    <w:rsid w:val="008956FD"/>
    <w:rsid w:val="0089689E"/>
    <w:rsid w:val="008969F4"/>
    <w:rsid w:val="00896A56"/>
    <w:rsid w:val="00896D08"/>
    <w:rsid w:val="008975A9"/>
    <w:rsid w:val="008A08DE"/>
    <w:rsid w:val="008A0A08"/>
    <w:rsid w:val="008A0DC6"/>
    <w:rsid w:val="008A1B2A"/>
    <w:rsid w:val="008A1C55"/>
    <w:rsid w:val="008A1EAE"/>
    <w:rsid w:val="008A24AC"/>
    <w:rsid w:val="008A2E40"/>
    <w:rsid w:val="008A2F52"/>
    <w:rsid w:val="008A350F"/>
    <w:rsid w:val="008A358F"/>
    <w:rsid w:val="008A38B7"/>
    <w:rsid w:val="008A3E6C"/>
    <w:rsid w:val="008A5179"/>
    <w:rsid w:val="008A5C34"/>
    <w:rsid w:val="008A5FAA"/>
    <w:rsid w:val="008A6382"/>
    <w:rsid w:val="008A6961"/>
    <w:rsid w:val="008A6F40"/>
    <w:rsid w:val="008A7DD3"/>
    <w:rsid w:val="008B1104"/>
    <w:rsid w:val="008B1312"/>
    <w:rsid w:val="008B13A3"/>
    <w:rsid w:val="008B1761"/>
    <w:rsid w:val="008B1D05"/>
    <w:rsid w:val="008B1FEA"/>
    <w:rsid w:val="008B2625"/>
    <w:rsid w:val="008B31DC"/>
    <w:rsid w:val="008B3BFA"/>
    <w:rsid w:val="008B3EDD"/>
    <w:rsid w:val="008B4B1A"/>
    <w:rsid w:val="008B537E"/>
    <w:rsid w:val="008B544F"/>
    <w:rsid w:val="008B54C1"/>
    <w:rsid w:val="008B62B1"/>
    <w:rsid w:val="008B6398"/>
    <w:rsid w:val="008B6C4A"/>
    <w:rsid w:val="008B7AF8"/>
    <w:rsid w:val="008C0A6D"/>
    <w:rsid w:val="008C10A1"/>
    <w:rsid w:val="008C110E"/>
    <w:rsid w:val="008C1721"/>
    <w:rsid w:val="008C1C5D"/>
    <w:rsid w:val="008C1DEB"/>
    <w:rsid w:val="008C2334"/>
    <w:rsid w:val="008C2702"/>
    <w:rsid w:val="008C39BD"/>
    <w:rsid w:val="008C4852"/>
    <w:rsid w:val="008C4FC7"/>
    <w:rsid w:val="008C6C4A"/>
    <w:rsid w:val="008C7178"/>
    <w:rsid w:val="008C75F7"/>
    <w:rsid w:val="008C7E55"/>
    <w:rsid w:val="008D017F"/>
    <w:rsid w:val="008D024C"/>
    <w:rsid w:val="008D076B"/>
    <w:rsid w:val="008D0AA0"/>
    <w:rsid w:val="008D0B23"/>
    <w:rsid w:val="008D0CC2"/>
    <w:rsid w:val="008D10E3"/>
    <w:rsid w:val="008D1856"/>
    <w:rsid w:val="008D1F11"/>
    <w:rsid w:val="008D2192"/>
    <w:rsid w:val="008D2DAB"/>
    <w:rsid w:val="008D3010"/>
    <w:rsid w:val="008D3455"/>
    <w:rsid w:val="008D43D1"/>
    <w:rsid w:val="008D4825"/>
    <w:rsid w:val="008D4BC8"/>
    <w:rsid w:val="008D4C26"/>
    <w:rsid w:val="008D5143"/>
    <w:rsid w:val="008D53C3"/>
    <w:rsid w:val="008D5AEB"/>
    <w:rsid w:val="008D5CB4"/>
    <w:rsid w:val="008D5F08"/>
    <w:rsid w:val="008D6265"/>
    <w:rsid w:val="008D6424"/>
    <w:rsid w:val="008D660D"/>
    <w:rsid w:val="008D6E2C"/>
    <w:rsid w:val="008D7FA5"/>
    <w:rsid w:val="008E01F2"/>
    <w:rsid w:val="008E0ADF"/>
    <w:rsid w:val="008E0C56"/>
    <w:rsid w:val="008E1A99"/>
    <w:rsid w:val="008E1EA3"/>
    <w:rsid w:val="008E2398"/>
    <w:rsid w:val="008E2A17"/>
    <w:rsid w:val="008E2B3B"/>
    <w:rsid w:val="008E2B6E"/>
    <w:rsid w:val="008E2F77"/>
    <w:rsid w:val="008E3FD1"/>
    <w:rsid w:val="008E40C5"/>
    <w:rsid w:val="008E4683"/>
    <w:rsid w:val="008E5472"/>
    <w:rsid w:val="008E5799"/>
    <w:rsid w:val="008E59CB"/>
    <w:rsid w:val="008E5AE2"/>
    <w:rsid w:val="008E5CF5"/>
    <w:rsid w:val="008E5D80"/>
    <w:rsid w:val="008E66DF"/>
    <w:rsid w:val="008E68BB"/>
    <w:rsid w:val="008E6C54"/>
    <w:rsid w:val="008E7286"/>
    <w:rsid w:val="008E72B7"/>
    <w:rsid w:val="008F0683"/>
    <w:rsid w:val="008F2323"/>
    <w:rsid w:val="008F26EE"/>
    <w:rsid w:val="008F2819"/>
    <w:rsid w:val="008F3089"/>
    <w:rsid w:val="008F3534"/>
    <w:rsid w:val="008F377C"/>
    <w:rsid w:val="008F4009"/>
    <w:rsid w:val="008F495E"/>
    <w:rsid w:val="008F527E"/>
    <w:rsid w:val="008F554D"/>
    <w:rsid w:val="008F55BE"/>
    <w:rsid w:val="008F571F"/>
    <w:rsid w:val="008F604C"/>
    <w:rsid w:val="008F6531"/>
    <w:rsid w:val="008F666A"/>
    <w:rsid w:val="008F6D27"/>
    <w:rsid w:val="008F6DC0"/>
    <w:rsid w:val="008F6E72"/>
    <w:rsid w:val="008F71C7"/>
    <w:rsid w:val="008F798F"/>
    <w:rsid w:val="00900108"/>
    <w:rsid w:val="009007AD"/>
    <w:rsid w:val="009023D6"/>
    <w:rsid w:val="00902A79"/>
    <w:rsid w:val="009038A5"/>
    <w:rsid w:val="00903F21"/>
    <w:rsid w:val="0090496C"/>
    <w:rsid w:val="0090540D"/>
    <w:rsid w:val="00906131"/>
    <w:rsid w:val="009064D0"/>
    <w:rsid w:val="00906A23"/>
    <w:rsid w:val="00906F00"/>
    <w:rsid w:val="00906F4D"/>
    <w:rsid w:val="0091010D"/>
    <w:rsid w:val="0091012F"/>
    <w:rsid w:val="009115D9"/>
    <w:rsid w:val="00912091"/>
    <w:rsid w:val="009122F0"/>
    <w:rsid w:val="00912368"/>
    <w:rsid w:val="00912C79"/>
    <w:rsid w:val="00912D6E"/>
    <w:rsid w:val="00913A0D"/>
    <w:rsid w:val="00913E3F"/>
    <w:rsid w:val="00914432"/>
    <w:rsid w:val="00914AEC"/>
    <w:rsid w:val="00914BEA"/>
    <w:rsid w:val="00914BFB"/>
    <w:rsid w:val="00915528"/>
    <w:rsid w:val="009160CB"/>
    <w:rsid w:val="009163DF"/>
    <w:rsid w:val="00916AE5"/>
    <w:rsid w:val="00917724"/>
    <w:rsid w:val="009177C8"/>
    <w:rsid w:val="009207F4"/>
    <w:rsid w:val="00921922"/>
    <w:rsid w:val="00922931"/>
    <w:rsid w:val="00922964"/>
    <w:rsid w:val="009230BD"/>
    <w:rsid w:val="00923CF9"/>
    <w:rsid w:val="0092407D"/>
    <w:rsid w:val="00924333"/>
    <w:rsid w:val="00924608"/>
    <w:rsid w:val="0092476A"/>
    <w:rsid w:val="009249D6"/>
    <w:rsid w:val="00924CC1"/>
    <w:rsid w:val="00924E0B"/>
    <w:rsid w:val="009250E0"/>
    <w:rsid w:val="00925478"/>
    <w:rsid w:val="009259C0"/>
    <w:rsid w:val="00925AF4"/>
    <w:rsid w:val="00925C52"/>
    <w:rsid w:val="00926178"/>
    <w:rsid w:val="0092662D"/>
    <w:rsid w:val="009268A8"/>
    <w:rsid w:val="00927763"/>
    <w:rsid w:val="00927C4A"/>
    <w:rsid w:val="009300F5"/>
    <w:rsid w:val="0093080C"/>
    <w:rsid w:val="00931113"/>
    <w:rsid w:val="00931593"/>
    <w:rsid w:val="00931D6C"/>
    <w:rsid w:val="00932F59"/>
    <w:rsid w:val="00933390"/>
    <w:rsid w:val="009340D9"/>
    <w:rsid w:val="009341B5"/>
    <w:rsid w:val="00935797"/>
    <w:rsid w:val="00935EEC"/>
    <w:rsid w:val="0093676A"/>
    <w:rsid w:val="009374ED"/>
    <w:rsid w:val="009378BE"/>
    <w:rsid w:val="00937993"/>
    <w:rsid w:val="00940405"/>
    <w:rsid w:val="00940B6B"/>
    <w:rsid w:val="00941818"/>
    <w:rsid w:val="00941A3E"/>
    <w:rsid w:val="00941AC3"/>
    <w:rsid w:val="00941E5C"/>
    <w:rsid w:val="009420A1"/>
    <w:rsid w:val="0094249D"/>
    <w:rsid w:val="00943531"/>
    <w:rsid w:val="00943D44"/>
    <w:rsid w:val="00943DAC"/>
    <w:rsid w:val="00944239"/>
    <w:rsid w:val="00944C74"/>
    <w:rsid w:val="00944CF4"/>
    <w:rsid w:val="0094557D"/>
    <w:rsid w:val="00945F2E"/>
    <w:rsid w:val="00946047"/>
    <w:rsid w:val="00946495"/>
    <w:rsid w:val="009465D2"/>
    <w:rsid w:val="00946647"/>
    <w:rsid w:val="00946AA1"/>
    <w:rsid w:val="00946DEE"/>
    <w:rsid w:val="0094704D"/>
    <w:rsid w:val="0094742B"/>
    <w:rsid w:val="00947C57"/>
    <w:rsid w:val="00947FCF"/>
    <w:rsid w:val="009500EA"/>
    <w:rsid w:val="00950843"/>
    <w:rsid w:val="009509BB"/>
    <w:rsid w:val="00951900"/>
    <w:rsid w:val="00951D51"/>
    <w:rsid w:val="00952146"/>
    <w:rsid w:val="00952B30"/>
    <w:rsid w:val="00952BA5"/>
    <w:rsid w:val="00952BA7"/>
    <w:rsid w:val="00952E03"/>
    <w:rsid w:val="00954713"/>
    <w:rsid w:val="00954AB5"/>
    <w:rsid w:val="009551FC"/>
    <w:rsid w:val="00955FC8"/>
    <w:rsid w:val="0095709A"/>
    <w:rsid w:val="00957112"/>
    <w:rsid w:val="00957918"/>
    <w:rsid w:val="0096035C"/>
    <w:rsid w:val="00960DD4"/>
    <w:rsid w:val="00961911"/>
    <w:rsid w:val="009619DA"/>
    <w:rsid w:val="0096207D"/>
    <w:rsid w:val="00962E9A"/>
    <w:rsid w:val="00964233"/>
    <w:rsid w:val="00964836"/>
    <w:rsid w:val="009654BD"/>
    <w:rsid w:val="009655FC"/>
    <w:rsid w:val="009663BD"/>
    <w:rsid w:val="00966678"/>
    <w:rsid w:val="00966E91"/>
    <w:rsid w:val="009670CE"/>
    <w:rsid w:val="009676D1"/>
    <w:rsid w:val="0097000C"/>
    <w:rsid w:val="009700F1"/>
    <w:rsid w:val="0097030C"/>
    <w:rsid w:val="0097168A"/>
    <w:rsid w:val="009716FA"/>
    <w:rsid w:val="0097171D"/>
    <w:rsid w:val="00972570"/>
    <w:rsid w:val="0097274E"/>
    <w:rsid w:val="00973E6B"/>
    <w:rsid w:val="00973E95"/>
    <w:rsid w:val="00975181"/>
    <w:rsid w:val="0097525C"/>
    <w:rsid w:val="009755B1"/>
    <w:rsid w:val="0097562E"/>
    <w:rsid w:val="00975E21"/>
    <w:rsid w:val="009767A7"/>
    <w:rsid w:val="009767E4"/>
    <w:rsid w:val="00976DCA"/>
    <w:rsid w:val="009806E5"/>
    <w:rsid w:val="009806F7"/>
    <w:rsid w:val="00980791"/>
    <w:rsid w:val="009818DC"/>
    <w:rsid w:val="009825F0"/>
    <w:rsid w:val="00983515"/>
    <w:rsid w:val="00983FC6"/>
    <w:rsid w:val="0098422F"/>
    <w:rsid w:val="009849F6"/>
    <w:rsid w:val="00985035"/>
    <w:rsid w:val="00985BC1"/>
    <w:rsid w:val="00986201"/>
    <w:rsid w:val="00986569"/>
    <w:rsid w:val="00987374"/>
    <w:rsid w:val="00987CB6"/>
    <w:rsid w:val="009904C0"/>
    <w:rsid w:val="009908E4"/>
    <w:rsid w:val="00991846"/>
    <w:rsid w:val="00991CFC"/>
    <w:rsid w:val="009934C6"/>
    <w:rsid w:val="0099371C"/>
    <w:rsid w:val="00993863"/>
    <w:rsid w:val="00993D97"/>
    <w:rsid w:val="009940F9"/>
    <w:rsid w:val="00994745"/>
    <w:rsid w:val="00995AF2"/>
    <w:rsid w:val="00996700"/>
    <w:rsid w:val="009967A7"/>
    <w:rsid w:val="00996B23"/>
    <w:rsid w:val="00996D4A"/>
    <w:rsid w:val="009970FB"/>
    <w:rsid w:val="009A06AD"/>
    <w:rsid w:val="009A0D36"/>
    <w:rsid w:val="009A12FF"/>
    <w:rsid w:val="009A1C2B"/>
    <w:rsid w:val="009A36CB"/>
    <w:rsid w:val="009A442D"/>
    <w:rsid w:val="009A490F"/>
    <w:rsid w:val="009A53DF"/>
    <w:rsid w:val="009A6AEE"/>
    <w:rsid w:val="009A6C55"/>
    <w:rsid w:val="009A7384"/>
    <w:rsid w:val="009A7536"/>
    <w:rsid w:val="009A7755"/>
    <w:rsid w:val="009B0502"/>
    <w:rsid w:val="009B0C60"/>
    <w:rsid w:val="009B114B"/>
    <w:rsid w:val="009B1192"/>
    <w:rsid w:val="009B16D1"/>
    <w:rsid w:val="009B2009"/>
    <w:rsid w:val="009B3762"/>
    <w:rsid w:val="009B3777"/>
    <w:rsid w:val="009B3991"/>
    <w:rsid w:val="009B3CAD"/>
    <w:rsid w:val="009B4014"/>
    <w:rsid w:val="009B4267"/>
    <w:rsid w:val="009B467B"/>
    <w:rsid w:val="009B4884"/>
    <w:rsid w:val="009B4CA6"/>
    <w:rsid w:val="009B4DC4"/>
    <w:rsid w:val="009B4E79"/>
    <w:rsid w:val="009B513A"/>
    <w:rsid w:val="009B55E1"/>
    <w:rsid w:val="009B5758"/>
    <w:rsid w:val="009B72A4"/>
    <w:rsid w:val="009B72D8"/>
    <w:rsid w:val="009B7B03"/>
    <w:rsid w:val="009C18EC"/>
    <w:rsid w:val="009C22FB"/>
    <w:rsid w:val="009C22FE"/>
    <w:rsid w:val="009C3233"/>
    <w:rsid w:val="009C377A"/>
    <w:rsid w:val="009C387C"/>
    <w:rsid w:val="009C4261"/>
    <w:rsid w:val="009C48CD"/>
    <w:rsid w:val="009C528D"/>
    <w:rsid w:val="009C575C"/>
    <w:rsid w:val="009C5AAD"/>
    <w:rsid w:val="009C5C89"/>
    <w:rsid w:val="009C6402"/>
    <w:rsid w:val="009C67A6"/>
    <w:rsid w:val="009C6DDD"/>
    <w:rsid w:val="009C6F74"/>
    <w:rsid w:val="009C79AD"/>
    <w:rsid w:val="009D0057"/>
    <w:rsid w:val="009D0817"/>
    <w:rsid w:val="009D0E31"/>
    <w:rsid w:val="009D2957"/>
    <w:rsid w:val="009D2A91"/>
    <w:rsid w:val="009D2AF0"/>
    <w:rsid w:val="009D2BE4"/>
    <w:rsid w:val="009D4236"/>
    <w:rsid w:val="009D5135"/>
    <w:rsid w:val="009D5DCF"/>
    <w:rsid w:val="009D5F20"/>
    <w:rsid w:val="009D6064"/>
    <w:rsid w:val="009D700F"/>
    <w:rsid w:val="009E06E9"/>
    <w:rsid w:val="009E0868"/>
    <w:rsid w:val="009E1281"/>
    <w:rsid w:val="009E1797"/>
    <w:rsid w:val="009E2A2D"/>
    <w:rsid w:val="009E44B4"/>
    <w:rsid w:val="009E4841"/>
    <w:rsid w:val="009E4A9D"/>
    <w:rsid w:val="009E4E5C"/>
    <w:rsid w:val="009E5336"/>
    <w:rsid w:val="009E5473"/>
    <w:rsid w:val="009E56A4"/>
    <w:rsid w:val="009E5AE8"/>
    <w:rsid w:val="009E699E"/>
    <w:rsid w:val="009E7950"/>
    <w:rsid w:val="009F1106"/>
    <w:rsid w:val="009F1816"/>
    <w:rsid w:val="009F18B5"/>
    <w:rsid w:val="009F2389"/>
    <w:rsid w:val="009F23DE"/>
    <w:rsid w:val="009F2F15"/>
    <w:rsid w:val="009F33AA"/>
    <w:rsid w:val="009F34F7"/>
    <w:rsid w:val="009F38C7"/>
    <w:rsid w:val="009F47F9"/>
    <w:rsid w:val="009F4DE5"/>
    <w:rsid w:val="009F50F1"/>
    <w:rsid w:val="009F556C"/>
    <w:rsid w:val="009F5C78"/>
    <w:rsid w:val="009F7570"/>
    <w:rsid w:val="009F7B27"/>
    <w:rsid w:val="00A019EC"/>
    <w:rsid w:val="00A01F6A"/>
    <w:rsid w:val="00A01FF7"/>
    <w:rsid w:val="00A024FD"/>
    <w:rsid w:val="00A043AF"/>
    <w:rsid w:val="00A05952"/>
    <w:rsid w:val="00A05DE9"/>
    <w:rsid w:val="00A05DF6"/>
    <w:rsid w:val="00A06049"/>
    <w:rsid w:val="00A06CC2"/>
    <w:rsid w:val="00A07C89"/>
    <w:rsid w:val="00A101DF"/>
    <w:rsid w:val="00A113D7"/>
    <w:rsid w:val="00A11533"/>
    <w:rsid w:val="00A13445"/>
    <w:rsid w:val="00A137F3"/>
    <w:rsid w:val="00A13974"/>
    <w:rsid w:val="00A13D4A"/>
    <w:rsid w:val="00A1466C"/>
    <w:rsid w:val="00A14B32"/>
    <w:rsid w:val="00A15225"/>
    <w:rsid w:val="00A15A36"/>
    <w:rsid w:val="00A160DC"/>
    <w:rsid w:val="00A1626F"/>
    <w:rsid w:val="00A17ACD"/>
    <w:rsid w:val="00A17B72"/>
    <w:rsid w:val="00A17BBA"/>
    <w:rsid w:val="00A203C8"/>
    <w:rsid w:val="00A20872"/>
    <w:rsid w:val="00A20A2D"/>
    <w:rsid w:val="00A2101A"/>
    <w:rsid w:val="00A21098"/>
    <w:rsid w:val="00A2117B"/>
    <w:rsid w:val="00A21706"/>
    <w:rsid w:val="00A22510"/>
    <w:rsid w:val="00A22610"/>
    <w:rsid w:val="00A22BA2"/>
    <w:rsid w:val="00A234F8"/>
    <w:rsid w:val="00A23972"/>
    <w:rsid w:val="00A24783"/>
    <w:rsid w:val="00A2534E"/>
    <w:rsid w:val="00A25AEF"/>
    <w:rsid w:val="00A2609A"/>
    <w:rsid w:val="00A260BA"/>
    <w:rsid w:val="00A26290"/>
    <w:rsid w:val="00A26476"/>
    <w:rsid w:val="00A26A5C"/>
    <w:rsid w:val="00A26B3A"/>
    <w:rsid w:val="00A27074"/>
    <w:rsid w:val="00A272B8"/>
    <w:rsid w:val="00A2747F"/>
    <w:rsid w:val="00A31BC9"/>
    <w:rsid w:val="00A32142"/>
    <w:rsid w:val="00A3278D"/>
    <w:rsid w:val="00A34857"/>
    <w:rsid w:val="00A3489E"/>
    <w:rsid w:val="00A349B4"/>
    <w:rsid w:val="00A34EBB"/>
    <w:rsid w:val="00A35A28"/>
    <w:rsid w:val="00A363B6"/>
    <w:rsid w:val="00A36BEF"/>
    <w:rsid w:val="00A40024"/>
    <w:rsid w:val="00A4055E"/>
    <w:rsid w:val="00A41242"/>
    <w:rsid w:val="00A41CCA"/>
    <w:rsid w:val="00A425B3"/>
    <w:rsid w:val="00A425B9"/>
    <w:rsid w:val="00A4291E"/>
    <w:rsid w:val="00A437BF"/>
    <w:rsid w:val="00A44CFA"/>
    <w:rsid w:val="00A44EFF"/>
    <w:rsid w:val="00A45D3B"/>
    <w:rsid w:val="00A45E95"/>
    <w:rsid w:val="00A45FA8"/>
    <w:rsid w:val="00A464C0"/>
    <w:rsid w:val="00A46A5D"/>
    <w:rsid w:val="00A46AB1"/>
    <w:rsid w:val="00A47E5D"/>
    <w:rsid w:val="00A50588"/>
    <w:rsid w:val="00A512E4"/>
    <w:rsid w:val="00A52F0D"/>
    <w:rsid w:val="00A5367B"/>
    <w:rsid w:val="00A5371D"/>
    <w:rsid w:val="00A54292"/>
    <w:rsid w:val="00A5500E"/>
    <w:rsid w:val="00A55FE4"/>
    <w:rsid w:val="00A565E7"/>
    <w:rsid w:val="00A56C0F"/>
    <w:rsid w:val="00A57643"/>
    <w:rsid w:val="00A576F6"/>
    <w:rsid w:val="00A60999"/>
    <w:rsid w:val="00A617C9"/>
    <w:rsid w:val="00A6199B"/>
    <w:rsid w:val="00A61B1D"/>
    <w:rsid w:val="00A62B84"/>
    <w:rsid w:val="00A63882"/>
    <w:rsid w:val="00A64D15"/>
    <w:rsid w:val="00A654A6"/>
    <w:rsid w:val="00A655A8"/>
    <w:rsid w:val="00A65F6B"/>
    <w:rsid w:val="00A66AB3"/>
    <w:rsid w:val="00A67226"/>
    <w:rsid w:val="00A6763C"/>
    <w:rsid w:val="00A67A04"/>
    <w:rsid w:val="00A67F34"/>
    <w:rsid w:val="00A701A6"/>
    <w:rsid w:val="00A7038C"/>
    <w:rsid w:val="00A706F7"/>
    <w:rsid w:val="00A70CAE"/>
    <w:rsid w:val="00A711E0"/>
    <w:rsid w:val="00A71C3E"/>
    <w:rsid w:val="00A71E5B"/>
    <w:rsid w:val="00A72931"/>
    <w:rsid w:val="00A72FC7"/>
    <w:rsid w:val="00A7482D"/>
    <w:rsid w:val="00A74BF3"/>
    <w:rsid w:val="00A75205"/>
    <w:rsid w:val="00A759BE"/>
    <w:rsid w:val="00A77E90"/>
    <w:rsid w:val="00A80958"/>
    <w:rsid w:val="00A80F19"/>
    <w:rsid w:val="00A810CF"/>
    <w:rsid w:val="00A81A6F"/>
    <w:rsid w:val="00A81A7E"/>
    <w:rsid w:val="00A836E1"/>
    <w:rsid w:val="00A8386B"/>
    <w:rsid w:val="00A848E0"/>
    <w:rsid w:val="00A84C10"/>
    <w:rsid w:val="00A84F96"/>
    <w:rsid w:val="00A859D4"/>
    <w:rsid w:val="00A859FC"/>
    <w:rsid w:val="00A85FF1"/>
    <w:rsid w:val="00A8653C"/>
    <w:rsid w:val="00A865A3"/>
    <w:rsid w:val="00A867BE"/>
    <w:rsid w:val="00A869CB"/>
    <w:rsid w:val="00A87827"/>
    <w:rsid w:val="00A879E4"/>
    <w:rsid w:val="00A87D9A"/>
    <w:rsid w:val="00A87F12"/>
    <w:rsid w:val="00A910CD"/>
    <w:rsid w:val="00A91855"/>
    <w:rsid w:val="00A92243"/>
    <w:rsid w:val="00A924A9"/>
    <w:rsid w:val="00A92604"/>
    <w:rsid w:val="00A92B68"/>
    <w:rsid w:val="00A93184"/>
    <w:rsid w:val="00A932A4"/>
    <w:rsid w:val="00A94B6D"/>
    <w:rsid w:val="00A94F89"/>
    <w:rsid w:val="00A95101"/>
    <w:rsid w:val="00A9519F"/>
    <w:rsid w:val="00A9525E"/>
    <w:rsid w:val="00A952BB"/>
    <w:rsid w:val="00A95D8D"/>
    <w:rsid w:val="00A96A7B"/>
    <w:rsid w:val="00A96C74"/>
    <w:rsid w:val="00A96E2E"/>
    <w:rsid w:val="00A9776B"/>
    <w:rsid w:val="00AA008B"/>
    <w:rsid w:val="00AA09FA"/>
    <w:rsid w:val="00AA0CC9"/>
    <w:rsid w:val="00AA11B0"/>
    <w:rsid w:val="00AA1856"/>
    <w:rsid w:val="00AA20E2"/>
    <w:rsid w:val="00AA2C6B"/>
    <w:rsid w:val="00AA2D14"/>
    <w:rsid w:val="00AA2D48"/>
    <w:rsid w:val="00AA370D"/>
    <w:rsid w:val="00AA3906"/>
    <w:rsid w:val="00AA3A58"/>
    <w:rsid w:val="00AA3D5F"/>
    <w:rsid w:val="00AA407D"/>
    <w:rsid w:val="00AA4860"/>
    <w:rsid w:val="00AA4F40"/>
    <w:rsid w:val="00AA51DC"/>
    <w:rsid w:val="00AA57D7"/>
    <w:rsid w:val="00AA5E99"/>
    <w:rsid w:val="00AA6625"/>
    <w:rsid w:val="00AA6962"/>
    <w:rsid w:val="00AA6B33"/>
    <w:rsid w:val="00AA73F7"/>
    <w:rsid w:val="00AA7F62"/>
    <w:rsid w:val="00AB0BBC"/>
    <w:rsid w:val="00AB0FCD"/>
    <w:rsid w:val="00AB2336"/>
    <w:rsid w:val="00AB2894"/>
    <w:rsid w:val="00AB34AD"/>
    <w:rsid w:val="00AB5700"/>
    <w:rsid w:val="00AB61DA"/>
    <w:rsid w:val="00AB6517"/>
    <w:rsid w:val="00AB6EA5"/>
    <w:rsid w:val="00AB7089"/>
    <w:rsid w:val="00AB7F37"/>
    <w:rsid w:val="00AC031F"/>
    <w:rsid w:val="00AC1B5F"/>
    <w:rsid w:val="00AC2C1C"/>
    <w:rsid w:val="00AC2C98"/>
    <w:rsid w:val="00AC374B"/>
    <w:rsid w:val="00AC3916"/>
    <w:rsid w:val="00AC3A79"/>
    <w:rsid w:val="00AC3EE4"/>
    <w:rsid w:val="00AC4035"/>
    <w:rsid w:val="00AC41B7"/>
    <w:rsid w:val="00AC47F7"/>
    <w:rsid w:val="00AC4EDE"/>
    <w:rsid w:val="00AC50A8"/>
    <w:rsid w:val="00AC5232"/>
    <w:rsid w:val="00AC5A97"/>
    <w:rsid w:val="00AC5B42"/>
    <w:rsid w:val="00AC5E0D"/>
    <w:rsid w:val="00AC6332"/>
    <w:rsid w:val="00AC6559"/>
    <w:rsid w:val="00AC6E14"/>
    <w:rsid w:val="00AC78B6"/>
    <w:rsid w:val="00AC7D63"/>
    <w:rsid w:val="00AD069B"/>
    <w:rsid w:val="00AD0E49"/>
    <w:rsid w:val="00AD0E7E"/>
    <w:rsid w:val="00AD0ECF"/>
    <w:rsid w:val="00AD1126"/>
    <w:rsid w:val="00AD159C"/>
    <w:rsid w:val="00AD1C18"/>
    <w:rsid w:val="00AD1E29"/>
    <w:rsid w:val="00AD1ED6"/>
    <w:rsid w:val="00AD2149"/>
    <w:rsid w:val="00AD271C"/>
    <w:rsid w:val="00AD2ABC"/>
    <w:rsid w:val="00AD2BEC"/>
    <w:rsid w:val="00AD3A96"/>
    <w:rsid w:val="00AD3F6B"/>
    <w:rsid w:val="00AD416E"/>
    <w:rsid w:val="00AD5720"/>
    <w:rsid w:val="00AD5835"/>
    <w:rsid w:val="00AD5D97"/>
    <w:rsid w:val="00AD5FCE"/>
    <w:rsid w:val="00AD6199"/>
    <w:rsid w:val="00AD63F5"/>
    <w:rsid w:val="00AD6C37"/>
    <w:rsid w:val="00AD6C67"/>
    <w:rsid w:val="00AD762A"/>
    <w:rsid w:val="00AD7C16"/>
    <w:rsid w:val="00AD7F12"/>
    <w:rsid w:val="00AE12B5"/>
    <w:rsid w:val="00AE1FEC"/>
    <w:rsid w:val="00AE23CE"/>
    <w:rsid w:val="00AE23E6"/>
    <w:rsid w:val="00AE290D"/>
    <w:rsid w:val="00AE3834"/>
    <w:rsid w:val="00AE3C6B"/>
    <w:rsid w:val="00AE3D64"/>
    <w:rsid w:val="00AE4362"/>
    <w:rsid w:val="00AE4B6F"/>
    <w:rsid w:val="00AE4FB9"/>
    <w:rsid w:val="00AE5A6D"/>
    <w:rsid w:val="00AE5AA7"/>
    <w:rsid w:val="00AE5BD5"/>
    <w:rsid w:val="00AE662D"/>
    <w:rsid w:val="00AE66FB"/>
    <w:rsid w:val="00AE6803"/>
    <w:rsid w:val="00AE6D45"/>
    <w:rsid w:val="00AE6FFD"/>
    <w:rsid w:val="00AE7609"/>
    <w:rsid w:val="00AE7758"/>
    <w:rsid w:val="00AE7EE0"/>
    <w:rsid w:val="00AF02BE"/>
    <w:rsid w:val="00AF0630"/>
    <w:rsid w:val="00AF151A"/>
    <w:rsid w:val="00AF48F6"/>
    <w:rsid w:val="00AF58C8"/>
    <w:rsid w:val="00AF5A3F"/>
    <w:rsid w:val="00AF6436"/>
    <w:rsid w:val="00AF6E0A"/>
    <w:rsid w:val="00AF74B4"/>
    <w:rsid w:val="00B0159B"/>
    <w:rsid w:val="00B01642"/>
    <w:rsid w:val="00B02A80"/>
    <w:rsid w:val="00B033D4"/>
    <w:rsid w:val="00B03816"/>
    <w:rsid w:val="00B03DD0"/>
    <w:rsid w:val="00B03E89"/>
    <w:rsid w:val="00B04325"/>
    <w:rsid w:val="00B04411"/>
    <w:rsid w:val="00B0537B"/>
    <w:rsid w:val="00B054D9"/>
    <w:rsid w:val="00B05A55"/>
    <w:rsid w:val="00B06872"/>
    <w:rsid w:val="00B07023"/>
    <w:rsid w:val="00B0733B"/>
    <w:rsid w:val="00B07A8C"/>
    <w:rsid w:val="00B07DF7"/>
    <w:rsid w:val="00B11C93"/>
    <w:rsid w:val="00B1255B"/>
    <w:rsid w:val="00B12FE1"/>
    <w:rsid w:val="00B13997"/>
    <w:rsid w:val="00B13E02"/>
    <w:rsid w:val="00B13E16"/>
    <w:rsid w:val="00B14222"/>
    <w:rsid w:val="00B14281"/>
    <w:rsid w:val="00B14962"/>
    <w:rsid w:val="00B151FC"/>
    <w:rsid w:val="00B15715"/>
    <w:rsid w:val="00B15722"/>
    <w:rsid w:val="00B15793"/>
    <w:rsid w:val="00B15C98"/>
    <w:rsid w:val="00B1673F"/>
    <w:rsid w:val="00B16C0D"/>
    <w:rsid w:val="00B17F57"/>
    <w:rsid w:val="00B201E6"/>
    <w:rsid w:val="00B20946"/>
    <w:rsid w:val="00B219C7"/>
    <w:rsid w:val="00B22121"/>
    <w:rsid w:val="00B22D84"/>
    <w:rsid w:val="00B246FF"/>
    <w:rsid w:val="00B247AE"/>
    <w:rsid w:val="00B24C13"/>
    <w:rsid w:val="00B26C50"/>
    <w:rsid w:val="00B30188"/>
    <w:rsid w:val="00B31122"/>
    <w:rsid w:val="00B31875"/>
    <w:rsid w:val="00B319FC"/>
    <w:rsid w:val="00B32ED5"/>
    <w:rsid w:val="00B3384C"/>
    <w:rsid w:val="00B338E7"/>
    <w:rsid w:val="00B347B4"/>
    <w:rsid w:val="00B34D8D"/>
    <w:rsid w:val="00B3583D"/>
    <w:rsid w:val="00B35907"/>
    <w:rsid w:val="00B35D58"/>
    <w:rsid w:val="00B360B2"/>
    <w:rsid w:val="00B36568"/>
    <w:rsid w:val="00B37E15"/>
    <w:rsid w:val="00B40DF8"/>
    <w:rsid w:val="00B411AC"/>
    <w:rsid w:val="00B41694"/>
    <w:rsid w:val="00B416E3"/>
    <w:rsid w:val="00B41C30"/>
    <w:rsid w:val="00B41FE6"/>
    <w:rsid w:val="00B426FD"/>
    <w:rsid w:val="00B43A3C"/>
    <w:rsid w:val="00B44A3B"/>
    <w:rsid w:val="00B44B51"/>
    <w:rsid w:val="00B45172"/>
    <w:rsid w:val="00B4534D"/>
    <w:rsid w:val="00B45AB0"/>
    <w:rsid w:val="00B45BC5"/>
    <w:rsid w:val="00B45FA4"/>
    <w:rsid w:val="00B46184"/>
    <w:rsid w:val="00B47FF6"/>
    <w:rsid w:val="00B5008E"/>
    <w:rsid w:val="00B5013E"/>
    <w:rsid w:val="00B501FA"/>
    <w:rsid w:val="00B5025F"/>
    <w:rsid w:val="00B50EFB"/>
    <w:rsid w:val="00B5145F"/>
    <w:rsid w:val="00B516D8"/>
    <w:rsid w:val="00B517D6"/>
    <w:rsid w:val="00B519B9"/>
    <w:rsid w:val="00B521B4"/>
    <w:rsid w:val="00B52F9D"/>
    <w:rsid w:val="00B530AD"/>
    <w:rsid w:val="00B53133"/>
    <w:rsid w:val="00B53788"/>
    <w:rsid w:val="00B54235"/>
    <w:rsid w:val="00B545CC"/>
    <w:rsid w:val="00B549CD"/>
    <w:rsid w:val="00B54A18"/>
    <w:rsid w:val="00B54A7A"/>
    <w:rsid w:val="00B5644F"/>
    <w:rsid w:val="00B56941"/>
    <w:rsid w:val="00B56DAA"/>
    <w:rsid w:val="00B57A17"/>
    <w:rsid w:val="00B60864"/>
    <w:rsid w:val="00B60E78"/>
    <w:rsid w:val="00B61864"/>
    <w:rsid w:val="00B61882"/>
    <w:rsid w:val="00B6254B"/>
    <w:rsid w:val="00B62560"/>
    <w:rsid w:val="00B6272D"/>
    <w:rsid w:val="00B62A08"/>
    <w:rsid w:val="00B637CE"/>
    <w:rsid w:val="00B63912"/>
    <w:rsid w:val="00B640B4"/>
    <w:rsid w:val="00B6443F"/>
    <w:rsid w:val="00B646C9"/>
    <w:rsid w:val="00B64769"/>
    <w:rsid w:val="00B64B2A"/>
    <w:rsid w:val="00B64D7C"/>
    <w:rsid w:val="00B6564D"/>
    <w:rsid w:val="00B66057"/>
    <w:rsid w:val="00B669C9"/>
    <w:rsid w:val="00B66A62"/>
    <w:rsid w:val="00B67037"/>
    <w:rsid w:val="00B7102F"/>
    <w:rsid w:val="00B710CC"/>
    <w:rsid w:val="00B71305"/>
    <w:rsid w:val="00B716B7"/>
    <w:rsid w:val="00B71704"/>
    <w:rsid w:val="00B7326E"/>
    <w:rsid w:val="00B732F2"/>
    <w:rsid w:val="00B747C7"/>
    <w:rsid w:val="00B748AB"/>
    <w:rsid w:val="00B7497C"/>
    <w:rsid w:val="00B74CB6"/>
    <w:rsid w:val="00B7514D"/>
    <w:rsid w:val="00B752F7"/>
    <w:rsid w:val="00B75893"/>
    <w:rsid w:val="00B75A1D"/>
    <w:rsid w:val="00B75C66"/>
    <w:rsid w:val="00B765A8"/>
    <w:rsid w:val="00B76828"/>
    <w:rsid w:val="00B76C42"/>
    <w:rsid w:val="00B7763F"/>
    <w:rsid w:val="00B80AF1"/>
    <w:rsid w:val="00B81159"/>
    <w:rsid w:val="00B813A7"/>
    <w:rsid w:val="00B81532"/>
    <w:rsid w:val="00B8181C"/>
    <w:rsid w:val="00B81EB2"/>
    <w:rsid w:val="00B820E2"/>
    <w:rsid w:val="00B822D5"/>
    <w:rsid w:val="00B82896"/>
    <w:rsid w:val="00B82CD7"/>
    <w:rsid w:val="00B8335D"/>
    <w:rsid w:val="00B84196"/>
    <w:rsid w:val="00B842AA"/>
    <w:rsid w:val="00B85059"/>
    <w:rsid w:val="00B85100"/>
    <w:rsid w:val="00B852AD"/>
    <w:rsid w:val="00B8563C"/>
    <w:rsid w:val="00B86D06"/>
    <w:rsid w:val="00B86EC0"/>
    <w:rsid w:val="00B871D8"/>
    <w:rsid w:val="00B87D59"/>
    <w:rsid w:val="00B87F85"/>
    <w:rsid w:val="00B90CE7"/>
    <w:rsid w:val="00B90CF9"/>
    <w:rsid w:val="00B9133F"/>
    <w:rsid w:val="00B92BA7"/>
    <w:rsid w:val="00B93839"/>
    <w:rsid w:val="00B93A68"/>
    <w:rsid w:val="00B93AA9"/>
    <w:rsid w:val="00B93EB3"/>
    <w:rsid w:val="00B93F96"/>
    <w:rsid w:val="00B95FBE"/>
    <w:rsid w:val="00B9687C"/>
    <w:rsid w:val="00B96AEF"/>
    <w:rsid w:val="00B96C51"/>
    <w:rsid w:val="00B975F3"/>
    <w:rsid w:val="00B97801"/>
    <w:rsid w:val="00B97F47"/>
    <w:rsid w:val="00BA0112"/>
    <w:rsid w:val="00BA0B99"/>
    <w:rsid w:val="00BA0BAD"/>
    <w:rsid w:val="00BA0D15"/>
    <w:rsid w:val="00BA1B5E"/>
    <w:rsid w:val="00BA1DE8"/>
    <w:rsid w:val="00BA1DF8"/>
    <w:rsid w:val="00BA2055"/>
    <w:rsid w:val="00BA4F70"/>
    <w:rsid w:val="00BA53A4"/>
    <w:rsid w:val="00BA564D"/>
    <w:rsid w:val="00BA5E37"/>
    <w:rsid w:val="00BA6509"/>
    <w:rsid w:val="00BA6EB2"/>
    <w:rsid w:val="00BA79EB"/>
    <w:rsid w:val="00BA7D66"/>
    <w:rsid w:val="00BB21A7"/>
    <w:rsid w:val="00BB244F"/>
    <w:rsid w:val="00BB262E"/>
    <w:rsid w:val="00BB2744"/>
    <w:rsid w:val="00BB2D07"/>
    <w:rsid w:val="00BB36D9"/>
    <w:rsid w:val="00BB39DB"/>
    <w:rsid w:val="00BB3C47"/>
    <w:rsid w:val="00BB4184"/>
    <w:rsid w:val="00BB443E"/>
    <w:rsid w:val="00BB4700"/>
    <w:rsid w:val="00BB48CB"/>
    <w:rsid w:val="00BB52C5"/>
    <w:rsid w:val="00BB602E"/>
    <w:rsid w:val="00BB6504"/>
    <w:rsid w:val="00BB73A9"/>
    <w:rsid w:val="00BB747F"/>
    <w:rsid w:val="00BB7CBC"/>
    <w:rsid w:val="00BB7DFC"/>
    <w:rsid w:val="00BC0182"/>
    <w:rsid w:val="00BC03F2"/>
    <w:rsid w:val="00BC0512"/>
    <w:rsid w:val="00BC060D"/>
    <w:rsid w:val="00BC083E"/>
    <w:rsid w:val="00BC124C"/>
    <w:rsid w:val="00BC1697"/>
    <w:rsid w:val="00BC1CEC"/>
    <w:rsid w:val="00BC3236"/>
    <w:rsid w:val="00BC373D"/>
    <w:rsid w:val="00BC398B"/>
    <w:rsid w:val="00BC39D7"/>
    <w:rsid w:val="00BC415A"/>
    <w:rsid w:val="00BC43C2"/>
    <w:rsid w:val="00BC4628"/>
    <w:rsid w:val="00BC46E1"/>
    <w:rsid w:val="00BC520E"/>
    <w:rsid w:val="00BC5A28"/>
    <w:rsid w:val="00BC68E4"/>
    <w:rsid w:val="00BC6BA8"/>
    <w:rsid w:val="00BC6D12"/>
    <w:rsid w:val="00BC6DE8"/>
    <w:rsid w:val="00BC7EE9"/>
    <w:rsid w:val="00BD046F"/>
    <w:rsid w:val="00BD28B3"/>
    <w:rsid w:val="00BD2D5D"/>
    <w:rsid w:val="00BD2E36"/>
    <w:rsid w:val="00BD3537"/>
    <w:rsid w:val="00BD43C5"/>
    <w:rsid w:val="00BD58B6"/>
    <w:rsid w:val="00BD5BED"/>
    <w:rsid w:val="00BD5E7B"/>
    <w:rsid w:val="00BD6164"/>
    <w:rsid w:val="00BD61F0"/>
    <w:rsid w:val="00BD6FD7"/>
    <w:rsid w:val="00BD7CD3"/>
    <w:rsid w:val="00BE0037"/>
    <w:rsid w:val="00BE0459"/>
    <w:rsid w:val="00BE213F"/>
    <w:rsid w:val="00BE2261"/>
    <w:rsid w:val="00BE253C"/>
    <w:rsid w:val="00BE366C"/>
    <w:rsid w:val="00BE39A1"/>
    <w:rsid w:val="00BE39E7"/>
    <w:rsid w:val="00BE41D9"/>
    <w:rsid w:val="00BE4ADF"/>
    <w:rsid w:val="00BE4FF6"/>
    <w:rsid w:val="00BE5024"/>
    <w:rsid w:val="00BE5622"/>
    <w:rsid w:val="00BE5BE0"/>
    <w:rsid w:val="00BE621F"/>
    <w:rsid w:val="00BE63F1"/>
    <w:rsid w:val="00BE6A2C"/>
    <w:rsid w:val="00BE7755"/>
    <w:rsid w:val="00BE783A"/>
    <w:rsid w:val="00BE78FB"/>
    <w:rsid w:val="00BE7E58"/>
    <w:rsid w:val="00BF0360"/>
    <w:rsid w:val="00BF0433"/>
    <w:rsid w:val="00BF05BC"/>
    <w:rsid w:val="00BF199E"/>
    <w:rsid w:val="00BF2B39"/>
    <w:rsid w:val="00BF3084"/>
    <w:rsid w:val="00BF4E63"/>
    <w:rsid w:val="00BF5110"/>
    <w:rsid w:val="00BF5630"/>
    <w:rsid w:val="00BF5705"/>
    <w:rsid w:val="00BF5741"/>
    <w:rsid w:val="00BF5822"/>
    <w:rsid w:val="00BF6D7D"/>
    <w:rsid w:val="00C00347"/>
    <w:rsid w:val="00C00AEE"/>
    <w:rsid w:val="00C01A21"/>
    <w:rsid w:val="00C01F04"/>
    <w:rsid w:val="00C02290"/>
    <w:rsid w:val="00C02329"/>
    <w:rsid w:val="00C028C2"/>
    <w:rsid w:val="00C03E04"/>
    <w:rsid w:val="00C03E47"/>
    <w:rsid w:val="00C043BC"/>
    <w:rsid w:val="00C0480A"/>
    <w:rsid w:val="00C04B39"/>
    <w:rsid w:val="00C04CAF"/>
    <w:rsid w:val="00C0539B"/>
    <w:rsid w:val="00C05AC0"/>
    <w:rsid w:val="00C064B5"/>
    <w:rsid w:val="00C06C85"/>
    <w:rsid w:val="00C101BF"/>
    <w:rsid w:val="00C107EE"/>
    <w:rsid w:val="00C11CAD"/>
    <w:rsid w:val="00C12BBA"/>
    <w:rsid w:val="00C13A81"/>
    <w:rsid w:val="00C14045"/>
    <w:rsid w:val="00C149B7"/>
    <w:rsid w:val="00C14D45"/>
    <w:rsid w:val="00C14EB8"/>
    <w:rsid w:val="00C15B74"/>
    <w:rsid w:val="00C1640B"/>
    <w:rsid w:val="00C16917"/>
    <w:rsid w:val="00C173B8"/>
    <w:rsid w:val="00C173E3"/>
    <w:rsid w:val="00C17842"/>
    <w:rsid w:val="00C17A3F"/>
    <w:rsid w:val="00C20050"/>
    <w:rsid w:val="00C20BD1"/>
    <w:rsid w:val="00C20C48"/>
    <w:rsid w:val="00C20FAE"/>
    <w:rsid w:val="00C20FFD"/>
    <w:rsid w:val="00C21B77"/>
    <w:rsid w:val="00C222CB"/>
    <w:rsid w:val="00C25644"/>
    <w:rsid w:val="00C307DC"/>
    <w:rsid w:val="00C30934"/>
    <w:rsid w:val="00C31DE4"/>
    <w:rsid w:val="00C31F16"/>
    <w:rsid w:val="00C328AC"/>
    <w:rsid w:val="00C33CFB"/>
    <w:rsid w:val="00C34417"/>
    <w:rsid w:val="00C34998"/>
    <w:rsid w:val="00C35158"/>
    <w:rsid w:val="00C35425"/>
    <w:rsid w:val="00C35549"/>
    <w:rsid w:val="00C35952"/>
    <w:rsid w:val="00C3609E"/>
    <w:rsid w:val="00C36156"/>
    <w:rsid w:val="00C363BC"/>
    <w:rsid w:val="00C363CC"/>
    <w:rsid w:val="00C3725F"/>
    <w:rsid w:val="00C37EA9"/>
    <w:rsid w:val="00C409A7"/>
    <w:rsid w:val="00C41B1A"/>
    <w:rsid w:val="00C420C0"/>
    <w:rsid w:val="00C42B74"/>
    <w:rsid w:val="00C42E96"/>
    <w:rsid w:val="00C43589"/>
    <w:rsid w:val="00C44560"/>
    <w:rsid w:val="00C44A37"/>
    <w:rsid w:val="00C44CF3"/>
    <w:rsid w:val="00C4650A"/>
    <w:rsid w:val="00C4668B"/>
    <w:rsid w:val="00C46E10"/>
    <w:rsid w:val="00C47220"/>
    <w:rsid w:val="00C47DA0"/>
    <w:rsid w:val="00C47E56"/>
    <w:rsid w:val="00C504AE"/>
    <w:rsid w:val="00C50BBD"/>
    <w:rsid w:val="00C50C45"/>
    <w:rsid w:val="00C51017"/>
    <w:rsid w:val="00C52274"/>
    <w:rsid w:val="00C52671"/>
    <w:rsid w:val="00C52C2C"/>
    <w:rsid w:val="00C52D3E"/>
    <w:rsid w:val="00C5333D"/>
    <w:rsid w:val="00C53640"/>
    <w:rsid w:val="00C53663"/>
    <w:rsid w:val="00C543C8"/>
    <w:rsid w:val="00C54853"/>
    <w:rsid w:val="00C54F36"/>
    <w:rsid w:val="00C5715B"/>
    <w:rsid w:val="00C5761A"/>
    <w:rsid w:val="00C6017B"/>
    <w:rsid w:val="00C60F38"/>
    <w:rsid w:val="00C6151D"/>
    <w:rsid w:val="00C625FD"/>
    <w:rsid w:val="00C62BCC"/>
    <w:rsid w:val="00C6457E"/>
    <w:rsid w:val="00C646E7"/>
    <w:rsid w:val="00C64770"/>
    <w:rsid w:val="00C65592"/>
    <w:rsid w:val="00C65D9F"/>
    <w:rsid w:val="00C671D0"/>
    <w:rsid w:val="00C67AC1"/>
    <w:rsid w:val="00C70EAB"/>
    <w:rsid w:val="00C714B6"/>
    <w:rsid w:val="00C71E29"/>
    <w:rsid w:val="00C72E99"/>
    <w:rsid w:val="00C73AE5"/>
    <w:rsid w:val="00C73B40"/>
    <w:rsid w:val="00C73B95"/>
    <w:rsid w:val="00C73C99"/>
    <w:rsid w:val="00C7424A"/>
    <w:rsid w:val="00C742B1"/>
    <w:rsid w:val="00C746A3"/>
    <w:rsid w:val="00C75A21"/>
    <w:rsid w:val="00C76893"/>
    <w:rsid w:val="00C774C1"/>
    <w:rsid w:val="00C775EE"/>
    <w:rsid w:val="00C777F4"/>
    <w:rsid w:val="00C801B6"/>
    <w:rsid w:val="00C81317"/>
    <w:rsid w:val="00C82243"/>
    <w:rsid w:val="00C82A85"/>
    <w:rsid w:val="00C835C5"/>
    <w:rsid w:val="00C83B36"/>
    <w:rsid w:val="00C84114"/>
    <w:rsid w:val="00C85700"/>
    <w:rsid w:val="00C86C0E"/>
    <w:rsid w:val="00C86D6F"/>
    <w:rsid w:val="00C87022"/>
    <w:rsid w:val="00C87365"/>
    <w:rsid w:val="00C87850"/>
    <w:rsid w:val="00C87C0E"/>
    <w:rsid w:val="00C904D1"/>
    <w:rsid w:val="00C907DA"/>
    <w:rsid w:val="00C90B63"/>
    <w:rsid w:val="00C90C6E"/>
    <w:rsid w:val="00C923C2"/>
    <w:rsid w:val="00C9298A"/>
    <w:rsid w:val="00C92C96"/>
    <w:rsid w:val="00C92F3D"/>
    <w:rsid w:val="00C93307"/>
    <w:rsid w:val="00C934D9"/>
    <w:rsid w:val="00C94413"/>
    <w:rsid w:val="00C94793"/>
    <w:rsid w:val="00C94AB8"/>
    <w:rsid w:val="00C961BB"/>
    <w:rsid w:val="00C96705"/>
    <w:rsid w:val="00C96808"/>
    <w:rsid w:val="00C96ABD"/>
    <w:rsid w:val="00C971CF"/>
    <w:rsid w:val="00C97ADA"/>
    <w:rsid w:val="00CA00EE"/>
    <w:rsid w:val="00CA05F8"/>
    <w:rsid w:val="00CA0B6F"/>
    <w:rsid w:val="00CA12BF"/>
    <w:rsid w:val="00CA14CA"/>
    <w:rsid w:val="00CA1C09"/>
    <w:rsid w:val="00CA1E92"/>
    <w:rsid w:val="00CA2090"/>
    <w:rsid w:val="00CA27CD"/>
    <w:rsid w:val="00CA2EA0"/>
    <w:rsid w:val="00CA30FA"/>
    <w:rsid w:val="00CA366F"/>
    <w:rsid w:val="00CA4209"/>
    <w:rsid w:val="00CA4CCD"/>
    <w:rsid w:val="00CA58A3"/>
    <w:rsid w:val="00CA5D1A"/>
    <w:rsid w:val="00CA608E"/>
    <w:rsid w:val="00CA6C3C"/>
    <w:rsid w:val="00CA750F"/>
    <w:rsid w:val="00CA7AB3"/>
    <w:rsid w:val="00CA7B8B"/>
    <w:rsid w:val="00CB0319"/>
    <w:rsid w:val="00CB1BB6"/>
    <w:rsid w:val="00CB207F"/>
    <w:rsid w:val="00CB242F"/>
    <w:rsid w:val="00CB31C0"/>
    <w:rsid w:val="00CB3227"/>
    <w:rsid w:val="00CB4332"/>
    <w:rsid w:val="00CB6740"/>
    <w:rsid w:val="00CB6E11"/>
    <w:rsid w:val="00CB6ED5"/>
    <w:rsid w:val="00CB75BE"/>
    <w:rsid w:val="00CB7B79"/>
    <w:rsid w:val="00CC04D6"/>
    <w:rsid w:val="00CC1A58"/>
    <w:rsid w:val="00CC2070"/>
    <w:rsid w:val="00CC21C8"/>
    <w:rsid w:val="00CC24C9"/>
    <w:rsid w:val="00CC2D19"/>
    <w:rsid w:val="00CC2F16"/>
    <w:rsid w:val="00CC3627"/>
    <w:rsid w:val="00CC4656"/>
    <w:rsid w:val="00CC5513"/>
    <w:rsid w:val="00CC5676"/>
    <w:rsid w:val="00CC568F"/>
    <w:rsid w:val="00CC5DDB"/>
    <w:rsid w:val="00CC6615"/>
    <w:rsid w:val="00CC6A5E"/>
    <w:rsid w:val="00CC6A94"/>
    <w:rsid w:val="00CC71A9"/>
    <w:rsid w:val="00CC72C3"/>
    <w:rsid w:val="00CC747A"/>
    <w:rsid w:val="00CC7C8D"/>
    <w:rsid w:val="00CC7F5F"/>
    <w:rsid w:val="00CD00B1"/>
    <w:rsid w:val="00CD0127"/>
    <w:rsid w:val="00CD09D5"/>
    <w:rsid w:val="00CD0B50"/>
    <w:rsid w:val="00CD0C24"/>
    <w:rsid w:val="00CD13A5"/>
    <w:rsid w:val="00CD2725"/>
    <w:rsid w:val="00CD2B8F"/>
    <w:rsid w:val="00CD2CB5"/>
    <w:rsid w:val="00CD2D22"/>
    <w:rsid w:val="00CD33D6"/>
    <w:rsid w:val="00CD3A44"/>
    <w:rsid w:val="00CD3AF5"/>
    <w:rsid w:val="00CD3FBF"/>
    <w:rsid w:val="00CD48B9"/>
    <w:rsid w:val="00CD59FC"/>
    <w:rsid w:val="00CD5E43"/>
    <w:rsid w:val="00CD6342"/>
    <w:rsid w:val="00CD6739"/>
    <w:rsid w:val="00CD7F8E"/>
    <w:rsid w:val="00CE043B"/>
    <w:rsid w:val="00CE09B8"/>
    <w:rsid w:val="00CE0AAA"/>
    <w:rsid w:val="00CE10E8"/>
    <w:rsid w:val="00CE1504"/>
    <w:rsid w:val="00CE1ACB"/>
    <w:rsid w:val="00CE23B2"/>
    <w:rsid w:val="00CE23C9"/>
    <w:rsid w:val="00CE2933"/>
    <w:rsid w:val="00CE2C3E"/>
    <w:rsid w:val="00CE3038"/>
    <w:rsid w:val="00CE4185"/>
    <w:rsid w:val="00CE5B29"/>
    <w:rsid w:val="00CE5D7F"/>
    <w:rsid w:val="00CE6013"/>
    <w:rsid w:val="00CE63D1"/>
    <w:rsid w:val="00CE697D"/>
    <w:rsid w:val="00CE6A1B"/>
    <w:rsid w:val="00CE6F1C"/>
    <w:rsid w:val="00CE71E1"/>
    <w:rsid w:val="00CE7522"/>
    <w:rsid w:val="00CE7967"/>
    <w:rsid w:val="00CE7A6D"/>
    <w:rsid w:val="00CF0304"/>
    <w:rsid w:val="00CF132D"/>
    <w:rsid w:val="00CF139A"/>
    <w:rsid w:val="00CF15BD"/>
    <w:rsid w:val="00CF2B9C"/>
    <w:rsid w:val="00CF305D"/>
    <w:rsid w:val="00CF30F4"/>
    <w:rsid w:val="00CF3381"/>
    <w:rsid w:val="00CF3D7D"/>
    <w:rsid w:val="00CF3E6D"/>
    <w:rsid w:val="00CF4F8F"/>
    <w:rsid w:val="00CF5529"/>
    <w:rsid w:val="00CF56F9"/>
    <w:rsid w:val="00CF77DA"/>
    <w:rsid w:val="00D000B8"/>
    <w:rsid w:val="00D004A0"/>
    <w:rsid w:val="00D00D33"/>
    <w:rsid w:val="00D00EB2"/>
    <w:rsid w:val="00D010E8"/>
    <w:rsid w:val="00D02547"/>
    <w:rsid w:val="00D02591"/>
    <w:rsid w:val="00D02716"/>
    <w:rsid w:val="00D02AE9"/>
    <w:rsid w:val="00D0384B"/>
    <w:rsid w:val="00D041C7"/>
    <w:rsid w:val="00D04E43"/>
    <w:rsid w:val="00D055F7"/>
    <w:rsid w:val="00D05AA5"/>
    <w:rsid w:val="00D06661"/>
    <w:rsid w:val="00D06ADF"/>
    <w:rsid w:val="00D06F9C"/>
    <w:rsid w:val="00D0741D"/>
    <w:rsid w:val="00D07760"/>
    <w:rsid w:val="00D10567"/>
    <w:rsid w:val="00D10E93"/>
    <w:rsid w:val="00D10EBC"/>
    <w:rsid w:val="00D10F2D"/>
    <w:rsid w:val="00D11651"/>
    <w:rsid w:val="00D11B28"/>
    <w:rsid w:val="00D11CCC"/>
    <w:rsid w:val="00D12001"/>
    <w:rsid w:val="00D1244E"/>
    <w:rsid w:val="00D12A13"/>
    <w:rsid w:val="00D12B71"/>
    <w:rsid w:val="00D12F27"/>
    <w:rsid w:val="00D14818"/>
    <w:rsid w:val="00D14A8E"/>
    <w:rsid w:val="00D14E1D"/>
    <w:rsid w:val="00D1509E"/>
    <w:rsid w:val="00D1511A"/>
    <w:rsid w:val="00D15256"/>
    <w:rsid w:val="00D1533C"/>
    <w:rsid w:val="00D15C63"/>
    <w:rsid w:val="00D15F25"/>
    <w:rsid w:val="00D16088"/>
    <w:rsid w:val="00D16ECB"/>
    <w:rsid w:val="00D17889"/>
    <w:rsid w:val="00D17ABC"/>
    <w:rsid w:val="00D223D8"/>
    <w:rsid w:val="00D22620"/>
    <w:rsid w:val="00D2433E"/>
    <w:rsid w:val="00D24374"/>
    <w:rsid w:val="00D244BE"/>
    <w:rsid w:val="00D24869"/>
    <w:rsid w:val="00D2493F"/>
    <w:rsid w:val="00D25960"/>
    <w:rsid w:val="00D25ADA"/>
    <w:rsid w:val="00D26246"/>
    <w:rsid w:val="00D265B0"/>
    <w:rsid w:val="00D266D7"/>
    <w:rsid w:val="00D267C4"/>
    <w:rsid w:val="00D27780"/>
    <w:rsid w:val="00D27C18"/>
    <w:rsid w:val="00D3012B"/>
    <w:rsid w:val="00D30ABB"/>
    <w:rsid w:val="00D3112A"/>
    <w:rsid w:val="00D313A7"/>
    <w:rsid w:val="00D31B04"/>
    <w:rsid w:val="00D32321"/>
    <w:rsid w:val="00D3250E"/>
    <w:rsid w:val="00D32907"/>
    <w:rsid w:val="00D3320A"/>
    <w:rsid w:val="00D34ABE"/>
    <w:rsid w:val="00D34BD7"/>
    <w:rsid w:val="00D3517D"/>
    <w:rsid w:val="00D359B0"/>
    <w:rsid w:val="00D35DBB"/>
    <w:rsid w:val="00D3620D"/>
    <w:rsid w:val="00D36E98"/>
    <w:rsid w:val="00D3722F"/>
    <w:rsid w:val="00D3764C"/>
    <w:rsid w:val="00D37932"/>
    <w:rsid w:val="00D40835"/>
    <w:rsid w:val="00D41EE4"/>
    <w:rsid w:val="00D4231A"/>
    <w:rsid w:val="00D42349"/>
    <w:rsid w:val="00D42B8B"/>
    <w:rsid w:val="00D42FE7"/>
    <w:rsid w:val="00D43373"/>
    <w:rsid w:val="00D43539"/>
    <w:rsid w:val="00D43822"/>
    <w:rsid w:val="00D43DAB"/>
    <w:rsid w:val="00D4428A"/>
    <w:rsid w:val="00D44AAF"/>
    <w:rsid w:val="00D451C0"/>
    <w:rsid w:val="00D4520F"/>
    <w:rsid w:val="00D45DD5"/>
    <w:rsid w:val="00D45E61"/>
    <w:rsid w:val="00D46703"/>
    <w:rsid w:val="00D46B16"/>
    <w:rsid w:val="00D46E69"/>
    <w:rsid w:val="00D46F0A"/>
    <w:rsid w:val="00D476F3"/>
    <w:rsid w:val="00D47715"/>
    <w:rsid w:val="00D4787B"/>
    <w:rsid w:val="00D47989"/>
    <w:rsid w:val="00D50A4C"/>
    <w:rsid w:val="00D50AE5"/>
    <w:rsid w:val="00D51A6E"/>
    <w:rsid w:val="00D52225"/>
    <w:rsid w:val="00D52C50"/>
    <w:rsid w:val="00D52CF4"/>
    <w:rsid w:val="00D52D58"/>
    <w:rsid w:val="00D52E0F"/>
    <w:rsid w:val="00D53B0E"/>
    <w:rsid w:val="00D53D5D"/>
    <w:rsid w:val="00D5448B"/>
    <w:rsid w:val="00D544E7"/>
    <w:rsid w:val="00D54681"/>
    <w:rsid w:val="00D54737"/>
    <w:rsid w:val="00D54ABB"/>
    <w:rsid w:val="00D54B37"/>
    <w:rsid w:val="00D55A24"/>
    <w:rsid w:val="00D566A6"/>
    <w:rsid w:val="00D56F15"/>
    <w:rsid w:val="00D57787"/>
    <w:rsid w:val="00D57A97"/>
    <w:rsid w:val="00D6057F"/>
    <w:rsid w:val="00D6072B"/>
    <w:rsid w:val="00D60FC4"/>
    <w:rsid w:val="00D61782"/>
    <w:rsid w:val="00D61BF6"/>
    <w:rsid w:val="00D61E76"/>
    <w:rsid w:val="00D61F33"/>
    <w:rsid w:val="00D62777"/>
    <w:rsid w:val="00D629FE"/>
    <w:rsid w:val="00D62BCD"/>
    <w:rsid w:val="00D6324D"/>
    <w:rsid w:val="00D635F2"/>
    <w:rsid w:val="00D63906"/>
    <w:rsid w:val="00D64443"/>
    <w:rsid w:val="00D6471A"/>
    <w:rsid w:val="00D64942"/>
    <w:rsid w:val="00D651C6"/>
    <w:rsid w:val="00D67136"/>
    <w:rsid w:val="00D67690"/>
    <w:rsid w:val="00D67E1F"/>
    <w:rsid w:val="00D70442"/>
    <w:rsid w:val="00D7092B"/>
    <w:rsid w:val="00D70CF5"/>
    <w:rsid w:val="00D7123F"/>
    <w:rsid w:val="00D71676"/>
    <w:rsid w:val="00D71788"/>
    <w:rsid w:val="00D7229A"/>
    <w:rsid w:val="00D72ACC"/>
    <w:rsid w:val="00D72B2B"/>
    <w:rsid w:val="00D72CA5"/>
    <w:rsid w:val="00D732C4"/>
    <w:rsid w:val="00D73718"/>
    <w:rsid w:val="00D756A2"/>
    <w:rsid w:val="00D75749"/>
    <w:rsid w:val="00D75DE4"/>
    <w:rsid w:val="00D767B1"/>
    <w:rsid w:val="00D76D76"/>
    <w:rsid w:val="00D80078"/>
    <w:rsid w:val="00D802ED"/>
    <w:rsid w:val="00D808A2"/>
    <w:rsid w:val="00D80D42"/>
    <w:rsid w:val="00D81E55"/>
    <w:rsid w:val="00D8205F"/>
    <w:rsid w:val="00D82956"/>
    <w:rsid w:val="00D832BA"/>
    <w:rsid w:val="00D83ACA"/>
    <w:rsid w:val="00D8411C"/>
    <w:rsid w:val="00D847C8"/>
    <w:rsid w:val="00D84938"/>
    <w:rsid w:val="00D84C87"/>
    <w:rsid w:val="00D858C5"/>
    <w:rsid w:val="00D85F27"/>
    <w:rsid w:val="00D8634B"/>
    <w:rsid w:val="00D863ED"/>
    <w:rsid w:val="00D86ADE"/>
    <w:rsid w:val="00D873F3"/>
    <w:rsid w:val="00D87ABD"/>
    <w:rsid w:val="00D90253"/>
    <w:rsid w:val="00D90B7E"/>
    <w:rsid w:val="00D90E3E"/>
    <w:rsid w:val="00D91341"/>
    <w:rsid w:val="00D9137A"/>
    <w:rsid w:val="00D919B6"/>
    <w:rsid w:val="00D921DD"/>
    <w:rsid w:val="00D92228"/>
    <w:rsid w:val="00D9232A"/>
    <w:rsid w:val="00D9256A"/>
    <w:rsid w:val="00D9267B"/>
    <w:rsid w:val="00D92759"/>
    <w:rsid w:val="00D9298B"/>
    <w:rsid w:val="00D92BEE"/>
    <w:rsid w:val="00D9331E"/>
    <w:rsid w:val="00D93648"/>
    <w:rsid w:val="00D936B7"/>
    <w:rsid w:val="00D937F4"/>
    <w:rsid w:val="00D93CFC"/>
    <w:rsid w:val="00D954E2"/>
    <w:rsid w:val="00D956E9"/>
    <w:rsid w:val="00D95848"/>
    <w:rsid w:val="00D95978"/>
    <w:rsid w:val="00D95EE6"/>
    <w:rsid w:val="00D9696A"/>
    <w:rsid w:val="00D97035"/>
    <w:rsid w:val="00D9758A"/>
    <w:rsid w:val="00D975F6"/>
    <w:rsid w:val="00D97864"/>
    <w:rsid w:val="00D97F48"/>
    <w:rsid w:val="00D97F78"/>
    <w:rsid w:val="00DA0156"/>
    <w:rsid w:val="00DA1219"/>
    <w:rsid w:val="00DA16C9"/>
    <w:rsid w:val="00DA246B"/>
    <w:rsid w:val="00DA2491"/>
    <w:rsid w:val="00DA3E57"/>
    <w:rsid w:val="00DA43E5"/>
    <w:rsid w:val="00DA458D"/>
    <w:rsid w:val="00DA49A7"/>
    <w:rsid w:val="00DA4FAF"/>
    <w:rsid w:val="00DA5214"/>
    <w:rsid w:val="00DA620E"/>
    <w:rsid w:val="00DA636F"/>
    <w:rsid w:val="00DA690A"/>
    <w:rsid w:val="00DA7337"/>
    <w:rsid w:val="00DA797C"/>
    <w:rsid w:val="00DA7ED0"/>
    <w:rsid w:val="00DB0036"/>
    <w:rsid w:val="00DB0EC4"/>
    <w:rsid w:val="00DB10D8"/>
    <w:rsid w:val="00DB1238"/>
    <w:rsid w:val="00DB1557"/>
    <w:rsid w:val="00DB15A1"/>
    <w:rsid w:val="00DB1F43"/>
    <w:rsid w:val="00DB1FCE"/>
    <w:rsid w:val="00DB2D01"/>
    <w:rsid w:val="00DB3472"/>
    <w:rsid w:val="00DB3E28"/>
    <w:rsid w:val="00DB470D"/>
    <w:rsid w:val="00DB4724"/>
    <w:rsid w:val="00DB4995"/>
    <w:rsid w:val="00DB4B9E"/>
    <w:rsid w:val="00DB5114"/>
    <w:rsid w:val="00DB572D"/>
    <w:rsid w:val="00DB5A72"/>
    <w:rsid w:val="00DB61A7"/>
    <w:rsid w:val="00DB6223"/>
    <w:rsid w:val="00DB6244"/>
    <w:rsid w:val="00DB6DC5"/>
    <w:rsid w:val="00DB73BC"/>
    <w:rsid w:val="00DB760A"/>
    <w:rsid w:val="00DB7AC1"/>
    <w:rsid w:val="00DB7B12"/>
    <w:rsid w:val="00DC0040"/>
    <w:rsid w:val="00DC0498"/>
    <w:rsid w:val="00DC0A7E"/>
    <w:rsid w:val="00DC1406"/>
    <w:rsid w:val="00DC14FC"/>
    <w:rsid w:val="00DC2429"/>
    <w:rsid w:val="00DC2EE5"/>
    <w:rsid w:val="00DC344E"/>
    <w:rsid w:val="00DC3578"/>
    <w:rsid w:val="00DC37C7"/>
    <w:rsid w:val="00DC387D"/>
    <w:rsid w:val="00DC5638"/>
    <w:rsid w:val="00DC5BFB"/>
    <w:rsid w:val="00DC6183"/>
    <w:rsid w:val="00DC6C4C"/>
    <w:rsid w:val="00DC74C0"/>
    <w:rsid w:val="00DC778E"/>
    <w:rsid w:val="00DC7A5E"/>
    <w:rsid w:val="00DD00AF"/>
    <w:rsid w:val="00DD190C"/>
    <w:rsid w:val="00DD1E18"/>
    <w:rsid w:val="00DD38A6"/>
    <w:rsid w:val="00DD43DD"/>
    <w:rsid w:val="00DD4F2F"/>
    <w:rsid w:val="00DD65A9"/>
    <w:rsid w:val="00DD7B22"/>
    <w:rsid w:val="00DE1052"/>
    <w:rsid w:val="00DE1158"/>
    <w:rsid w:val="00DE13ED"/>
    <w:rsid w:val="00DE1487"/>
    <w:rsid w:val="00DE1A31"/>
    <w:rsid w:val="00DE2615"/>
    <w:rsid w:val="00DE29C6"/>
    <w:rsid w:val="00DE2E8E"/>
    <w:rsid w:val="00DE34E6"/>
    <w:rsid w:val="00DE3C21"/>
    <w:rsid w:val="00DE4892"/>
    <w:rsid w:val="00DE49B0"/>
    <w:rsid w:val="00DE53C9"/>
    <w:rsid w:val="00DE6B67"/>
    <w:rsid w:val="00DE6D2C"/>
    <w:rsid w:val="00DE749A"/>
    <w:rsid w:val="00DE792F"/>
    <w:rsid w:val="00DE7A57"/>
    <w:rsid w:val="00DF0D93"/>
    <w:rsid w:val="00DF0DE4"/>
    <w:rsid w:val="00DF0E5D"/>
    <w:rsid w:val="00DF146F"/>
    <w:rsid w:val="00DF17B1"/>
    <w:rsid w:val="00DF184C"/>
    <w:rsid w:val="00DF1A5C"/>
    <w:rsid w:val="00DF2466"/>
    <w:rsid w:val="00DF26D1"/>
    <w:rsid w:val="00DF2E81"/>
    <w:rsid w:val="00DF32C3"/>
    <w:rsid w:val="00DF4267"/>
    <w:rsid w:val="00DF47C5"/>
    <w:rsid w:val="00DF4C65"/>
    <w:rsid w:val="00DF4ECA"/>
    <w:rsid w:val="00DF4F4D"/>
    <w:rsid w:val="00DF5260"/>
    <w:rsid w:val="00DF538A"/>
    <w:rsid w:val="00DF573D"/>
    <w:rsid w:val="00DF57DE"/>
    <w:rsid w:val="00DF5B02"/>
    <w:rsid w:val="00DF6A23"/>
    <w:rsid w:val="00DF6E95"/>
    <w:rsid w:val="00E000BD"/>
    <w:rsid w:val="00E0049C"/>
    <w:rsid w:val="00E00B24"/>
    <w:rsid w:val="00E00DBF"/>
    <w:rsid w:val="00E00E5D"/>
    <w:rsid w:val="00E011B9"/>
    <w:rsid w:val="00E0171A"/>
    <w:rsid w:val="00E0188A"/>
    <w:rsid w:val="00E01B82"/>
    <w:rsid w:val="00E01BFD"/>
    <w:rsid w:val="00E026DE"/>
    <w:rsid w:val="00E02799"/>
    <w:rsid w:val="00E02CCC"/>
    <w:rsid w:val="00E02E13"/>
    <w:rsid w:val="00E02EE7"/>
    <w:rsid w:val="00E03E5C"/>
    <w:rsid w:val="00E04989"/>
    <w:rsid w:val="00E057CD"/>
    <w:rsid w:val="00E05D72"/>
    <w:rsid w:val="00E05FC0"/>
    <w:rsid w:val="00E06182"/>
    <w:rsid w:val="00E063D3"/>
    <w:rsid w:val="00E06CD9"/>
    <w:rsid w:val="00E06F14"/>
    <w:rsid w:val="00E072BD"/>
    <w:rsid w:val="00E073A2"/>
    <w:rsid w:val="00E10043"/>
    <w:rsid w:val="00E1051E"/>
    <w:rsid w:val="00E10820"/>
    <w:rsid w:val="00E10F52"/>
    <w:rsid w:val="00E1136D"/>
    <w:rsid w:val="00E11451"/>
    <w:rsid w:val="00E11697"/>
    <w:rsid w:val="00E12450"/>
    <w:rsid w:val="00E1247D"/>
    <w:rsid w:val="00E12F7E"/>
    <w:rsid w:val="00E130B7"/>
    <w:rsid w:val="00E13620"/>
    <w:rsid w:val="00E1366A"/>
    <w:rsid w:val="00E13D5F"/>
    <w:rsid w:val="00E14056"/>
    <w:rsid w:val="00E140E1"/>
    <w:rsid w:val="00E14443"/>
    <w:rsid w:val="00E1446C"/>
    <w:rsid w:val="00E14C95"/>
    <w:rsid w:val="00E14F2D"/>
    <w:rsid w:val="00E1558B"/>
    <w:rsid w:val="00E1558D"/>
    <w:rsid w:val="00E155B0"/>
    <w:rsid w:val="00E157C9"/>
    <w:rsid w:val="00E15C8E"/>
    <w:rsid w:val="00E15CFC"/>
    <w:rsid w:val="00E15E57"/>
    <w:rsid w:val="00E162B4"/>
    <w:rsid w:val="00E168C8"/>
    <w:rsid w:val="00E16BA6"/>
    <w:rsid w:val="00E16BB6"/>
    <w:rsid w:val="00E16FD8"/>
    <w:rsid w:val="00E1720F"/>
    <w:rsid w:val="00E1727A"/>
    <w:rsid w:val="00E175E5"/>
    <w:rsid w:val="00E205B0"/>
    <w:rsid w:val="00E2193E"/>
    <w:rsid w:val="00E21DD4"/>
    <w:rsid w:val="00E22B01"/>
    <w:rsid w:val="00E23639"/>
    <w:rsid w:val="00E23939"/>
    <w:rsid w:val="00E24F1D"/>
    <w:rsid w:val="00E24FE0"/>
    <w:rsid w:val="00E26063"/>
    <w:rsid w:val="00E263A4"/>
    <w:rsid w:val="00E2649C"/>
    <w:rsid w:val="00E26A00"/>
    <w:rsid w:val="00E26C23"/>
    <w:rsid w:val="00E30172"/>
    <w:rsid w:val="00E3020B"/>
    <w:rsid w:val="00E30B22"/>
    <w:rsid w:val="00E311BA"/>
    <w:rsid w:val="00E313C0"/>
    <w:rsid w:val="00E3158F"/>
    <w:rsid w:val="00E31A37"/>
    <w:rsid w:val="00E320D8"/>
    <w:rsid w:val="00E32A96"/>
    <w:rsid w:val="00E32E63"/>
    <w:rsid w:val="00E34269"/>
    <w:rsid w:val="00E34533"/>
    <w:rsid w:val="00E349C1"/>
    <w:rsid w:val="00E35CE0"/>
    <w:rsid w:val="00E36A1A"/>
    <w:rsid w:val="00E36B3A"/>
    <w:rsid w:val="00E37ECD"/>
    <w:rsid w:val="00E404A0"/>
    <w:rsid w:val="00E407BA"/>
    <w:rsid w:val="00E40CD7"/>
    <w:rsid w:val="00E4133C"/>
    <w:rsid w:val="00E414A3"/>
    <w:rsid w:val="00E41627"/>
    <w:rsid w:val="00E421FD"/>
    <w:rsid w:val="00E42D06"/>
    <w:rsid w:val="00E4407A"/>
    <w:rsid w:val="00E45426"/>
    <w:rsid w:val="00E45B43"/>
    <w:rsid w:val="00E45F9C"/>
    <w:rsid w:val="00E46138"/>
    <w:rsid w:val="00E46A10"/>
    <w:rsid w:val="00E46ECF"/>
    <w:rsid w:val="00E47109"/>
    <w:rsid w:val="00E47165"/>
    <w:rsid w:val="00E47A9D"/>
    <w:rsid w:val="00E47BE8"/>
    <w:rsid w:val="00E50344"/>
    <w:rsid w:val="00E50638"/>
    <w:rsid w:val="00E5077D"/>
    <w:rsid w:val="00E50FA8"/>
    <w:rsid w:val="00E5170B"/>
    <w:rsid w:val="00E5195A"/>
    <w:rsid w:val="00E51E6E"/>
    <w:rsid w:val="00E51E8B"/>
    <w:rsid w:val="00E52892"/>
    <w:rsid w:val="00E54AE6"/>
    <w:rsid w:val="00E5514B"/>
    <w:rsid w:val="00E55193"/>
    <w:rsid w:val="00E558D8"/>
    <w:rsid w:val="00E55A5B"/>
    <w:rsid w:val="00E55BE6"/>
    <w:rsid w:val="00E55CFC"/>
    <w:rsid w:val="00E5639D"/>
    <w:rsid w:val="00E5652C"/>
    <w:rsid w:val="00E56B5C"/>
    <w:rsid w:val="00E57D43"/>
    <w:rsid w:val="00E60BF9"/>
    <w:rsid w:val="00E60C63"/>
    <w:rsid w:val="00E614D7"/>
    <w:rsid w:val="00E62BFA"/>
    <w:rsid w:val="00E62D2C"/>
    <w:rsid w:val="00E631AF"/>
    <w:rsid w:val="00E636CE"/>
    <w:rsid w:val="00E63C8B"/>
    <w:rsid w:val="00E63D15"/>
    <w:rsid w:val="00E64E78"/>
    <w:rsid w:val="00E6521F"/>
    <w:rsid w:val="00E65CE3"/>
    <w:rsid w:val="00E65E11"/>
    <w:rsid w:val="00E664FA"/>
    <w:rsid w:val="00E66EDF"/>
    <w:rsid w:val="00E67C44"/>
    <w:rsid w:val="00E67CCC"/>
    <w:rsid w:val="00E67F46"/>
    <w:rsid w:val="00E70170"/>
    <w:rsid w:val="00E705F5"/>
    <w:rsid w:val="00E70638"/>
    <w:rsid w:val="00E70B6B"/>
    <w:rsid w:val="00E717CC"/>
    <w:rsid w:val="00E722EA"/>
    <w:rsid w:val="00E7287B"/>
    <w:rsid w:val="00E72D6D"/>
    <w:rsid w:val="00E745E8"/>
    <w:rsid w:val="00E7503F"/>
    <w:rsid w:val="00E75788"/>
    <w:rsid w:val="00E75CF0"/>
    <w:rsid w:val="00E766EB"/>
    <w:rsid w:val="00E768B9"/>
    <w:rsid w:val="00E768FA"/>
    <w:rsid w:val="00E76A40"/>
    <w:rsid w:val="00E76D3B"/>
    <w:rsid w:val="00E76D52"/>
    <w:rsid w:val="00E76F44"/>
    <w:rsid w:val="00E77011"/>
    <w:rsid w:val="00E7717E"/>
    <w:rsid w:val="00E77518"/>
    <w:rsid w:val="00E8136A"/>
    <w:rsid w:val="00E818F1"/>
    <w:rsid w:val="00E81B40"/>
    <w:rsid w:val="00E827CA"/>
    <w:rsid w:val="00E83541"/>
    <w:rsid w:val="00E8371A"/>
    <w:rsid w:val="00E83732"/>
    <w:rsid w:val="00E83AFC"/>
    <w:rsid w:val="00E83C38"/>
    <w:rsid w:val="00E83DB5"/>
    <w:rsid w:val="00E84335"/>
    <w:rsid w:val="00E84397"/>
    <w:rsid w:val="00E84412"/>
    <w:rsid w:val="00E85A03"/>
    <w:rsid w:val="00E861BF"/>
    <w:rsid w:val="00E86267"/>
    <w:rsid w:val="00E866C3"/>
    <w:rsid w:val="00E86A60"/>
    <w:rsid w:val="00E874FB"/>
    <w:rsid w:val="00E8757A"/>
    <w:rsid w:val="00E87680"/>
    <w:rsid w:val="00E87DAB"/>
    <w:rsid w:val="00E908D6"/>
    <w:rsid w:val="00E90B79"/>
    <w:rsid w:val="00E917EE"/>
    <w:rsid w:val="00E91D7D"/>
    <w:rsid w:val="00E92986"/>
    <w:rsid w:val="00E93951"/>
    <w:rsid w:val="00E9476F"/>
    <w:rsid w:val="00E956B4"/>
    <w:rsid w:val="00E95CCB"/>
    <w:rsid w:val="00E96E89"/>
    <w:rsid w:val="00E96ED0"/>
    <w:rsid w:val="00E96FA9"/>
    <w:rsid w:val="00E97DD6"/>
    <w:rsid w:val="00EA08E8"/>
    <w:rsid w:val="00EA0E3A"/>
    <w:rsid w:val="00EA1CCE"/>
    <w:rsid w:val="00EA1F37"/>
    <w:rsid w:val="00EA2103"/>
    <w:rsid w:val="00EA2183"/>
    <w:rsid w:val="00EA3061"/>
    <w:rsid w:val="00EA411A"/>
    <w:rsid w:val="00EA4DE8"/>
    <w:rsid w:val="00EA4E73"/>
    <w:rsid w:val="00EA51FF"/>
    <w:rsid w:val="00EA5A68"/>
    <w:rsid w:val="00EA670A"/>
    <w:rsid w:val="00EA6B1B"/>
    <w:rsid w:val="00EA6D58"/>
    <w:rsid w:val="00EA7454"/>
    <w:rsid w:val="00EA7532"/>
    <w:rsid w:val="00EA78F5"/>
    <w:rsid w:val="00EA7AFC"/>
    <w:rsid w:val="00EA7BCD"/>
    <w:rsid w:val="00EA7E2F"/>
    <w:rsid w:val="00EB1822"/>
    <w:rsid w:val="00EB1C7B"/>
    <w:rsid w:val="00EB1C86"/>
    <w:rsid w:val="00EB1E7D"/>
    <w:rsid w:val="00EB2AE7"/>
    <w:rsid w:val="00EB3BDF"/>
    <w:rsid w:val="00EB3C9E"/>
    <w:rsid w:val="00EB41BB"/>
    <w:rsid w:val="00EB41C5"/>
    <w:rsid w:val="00EB4FD2"/>
    <w:rsid w:val="00EB5140"/>
    <w:rsid w:val="00EB5C04"/>
    <w:rsid w:val="00EB5EFB"/>
    <w:rsid w:val="00EB63A3"/>
    <w:rsid w:val="00EB64F7"/>
    <w:rsid w:val="00EB6E8C"/>
    <w:rsid w:val="00EB7197"/>
    <w:rsid w:val="00EB74B3"/>
    <w:rsid w:val="00EB7910"/>
    <w:rsid w:val="00EB7D56"/>
    <w:rsid w:val="00EC002A"/>
    <w:rsid w:val="00EC0703"/>
    <w:rsid w:val="00EC0887"/>
    <w:rsid w:val="00EC09B3"/>
    <w:rsid w:val="00EC12A6"/>
    <w:rsid w:val="00EC1485"/>
    <w:rsid w:val="00EC1616"/>
    <w:rsid w:val="00EC473E"/>
    <w:rsid w:val="00EC5E96"/>
    <w:rsid w:val="00EC6153"/>
    <w:rsid w:val="00EC720D"/>
    <w:rsid w:val="00EC74F0"/>
    <w:rsid w:val="00EC7985"/>
    <w:rsid w:val="00EC7E01"/>
    <w:rsid w:val="00ED0215"/>
    <w:rsid w:val="00ED03EC"/>
    <w:rsid w:val="00ED0902"/>
    <w:rsid w:val="00ED09E8"/>
    <w:rsid w:val="00ED0F2F"/>
    <w:rsid w:val="00ED12C6"/>
    <w:rsid w:val="00ED1CF4"/>
    <w:rsid w:val="00ED1E80"/>
    <w:rsid w:val="00ED3673"/>
    <w:rsid w:val="00ED4211"/>
    <w:rsid w:val="00ED4EFB"/>
    <w:rsid w:val="00ED5256"/>
    <w:rsid w:val="00ED61FD"/>
    <w:rsid w:val="00ED63D3"/>
    <w:rsid w:val="00ED680A"/>
    <w:rsid w:val="00ED6960"/>
    <w:rsid w:val="00ED6D0B"/>
    <w:rsid w:val="00ED7154"/>
    <w:rsid w:val="00ED79F6"/>
    <w:rsid w:val="00ED7E1C"/>
    <w:rsid w:val="00EE0062"/>
    <w:rsid w:val="00EE0198"/>
    <w:rsid w:val="00EE0693"/>
    <w:rsid w:val="00EE102A"/>
    <w:rsid w:val="00EE14E8"/>
    <w:rsid w:val="00EE1FBF"/>
    <w:rsid w:val="00EE20AC"/>
    <w:rsid w:val="00EE2857"/>
    <w:rsid w:val="00EE285E"/>
    <w:rsid w:val="00EE2DB6"/>
    <w:rsid w:val="00EE2EAA"/>
    <w:rsid w:val="00EE30AA"/>
    <w:rsid w:val="00EE3341"/>
    <w:rsid w:val="00EE36C5"/>
    <w:rsid w:val="00EE398B"/>
    <w:rsid w:val="00EE42F3"/>
    <w:rsid w:val="00EE5085"/>
    <w:rsid w:val="00EE5204"/>
    <w:rsid w:val="00EE5C9B"/>
    <w:rsid w:val="00EE5DA1"/>
    <w:rsid w:val="00EE701E"/>
    <w:rsid w:val="00EE7BD6"/>
    <w:rsid w:val="00EF0D8F"/>
    <w:rsid w:val="00EF1130"/>
    <w:rsid w:val="00EF1481"/>
    <w:rsid w:val="00EF1B63"/>
    <w:rsid w:val="00EF1E34"/>
    <w:rsid w:val="00EF2F0D"/>
    <w:rsid w:val="00EF2FBF"/>
    <w:rsid w:val="00EF32A1"/>
    <w:rsid w:val="00EF36B9"/>
    <w:rsid w:val="00EF388F"/>
    <w:rsid w:val="00EF3939"/>
    <w:rsid w:val="00EF39FC"/>
    <w:rsid w:val="00EF3F7F"/>
    <w:rsid w:val="00EF4ABD"/>
    <w:rsid w:val="00EF4FEA"/>
    <w:rsid w:val="00EF50D1"/>
    <w:rsid w:val="00EF5C8C"/>
    <w:rsid w:val="00EF77A9"/>
    <w:rsid w:val="00EF7A39"/>
    <w:rsid w:val="00EF7B63"/>
    <w:rsid w:val="00EF7FB6"/>
    <w:rsid w:val="00F00023"/>
    <w:rsid w:val="00F00876"/>
    <w:rsid w:val="00F00B7F"/>
    <w:rsid w:val="00F01037"/>
    <w:rsid w:val="00F0132C"/>
    <w:rsid w:val="00F01832"/>
    <w:rsid w:val="00F018F6"/>
    <w:rsid w:val="00F01E33"/>
    <w:rsid w:val="00F0279A"/>
    <w:rsid w:val="00F02FD4"/>
    <w:rsid w:val="00F03390"/>
    <w:rsid w:val="00F04690"/>
    <w:rsid w:val="00F04AAD"/>
    <w:rsid w:val="00F0512D"/>
    <w:rsid w:val="00F06115"/>
    <w:rsid w:val="00F06513"/>
    <w:rsid w:val="00F06CF5"/>
    <w:rsid w:val="00F074D2"/>
    <w:rsid w:val="00F07664"/>
    <w:rsid w:val="00F078D0"/>
    <w:rsid w:val="00F078EF"/>
    <w:rsid w:val="00F103A3"/>
    <w:rsid w:val="00F1084C"/>
    <w:rsid w:val="00F10D12"/>
    <w:rsid w:val="00F1191E"/>
    <w:rsid w:val="00F13930"/>
    <w:rsid w:val="00F13B35"/>
    <w:rsid w:val="00F14121"/>
    <w:rsid w:val="00F14A82"/>
    <w:rsid w:val="00F1592A"/>
    <w:rsid w:val="00F16586"/>
    <w:rsid w:val="00F16675"/>
    <w:rsid w:val="00F1721E"/>
    <w:rsid w:val="00F172DF"/>
    <w:rsid w:val="00F17EFF"/>
    <w:rsid w:val="00F17F33"/>
    <w:rsid w:val="00F2061C"/>
    <w:rsid w:val="00F20742"/>
    <w:rsid w:val="00F20A33"/>
    <w:rsid w:val="00F21A47"/>
    <w:rsid w:val="00F21A74"/>
    <w:rsid w:val="00F21BCA"/>
    <w:rsid w:val="00F2223A"/>
    <w:rsid w:val="00F2286D"/>
    <w:rsid w:val="00F229CA"/>
    <w:rsid w:val="00F22A42"/>
    <w:rsid w:val="00F235A8"/>
    <w:rsid w:val="00F235C4"/>
    <w:rsid w:val="00F23D27"/>
    <w:rsid w:val="00F23FCC"/>
    <w:rsid w:val="00F24178"/>
    <w:rsid w:val="00F2444B"/>
    <w:rsid w:val="00F24523"/>
    <w:rsid w:val="00F24837"/>
    <w:rsid w:val="00F24FF9"/>
    <w:rsid w:val="00F25359"/>
    <w:rsid w:val="00F25F48"/>
    <w:rsid w:val="00F25F67"/>
    <w:rsid w:val="00F25FD5"/>
    <w:rsid w:val="00F260CC"/>
    <w:rsid w:val="00F2657B"/>
    <w:rsid w:val="00F26635"/>
    <w:rsid w:val="00F27851"/>
    <w:rsid w:val="00F27942"/>
    <w:rsid w:val="00F27A50"/>
    <w:rsid w:val="00F27D0E"/>
    <w:rsid w:val="00F30072"/>
    <w:rsid w:val="00F304B0"/>
    <w:rsid w:val="00F30D96"/>
    <w:rsid w:val="00F31137"/>
    <w:rsid w:val="00F3140E"/>
    <w:rsid w:val="00F3345C"/>
    <w:rsid w:val="00F33514"/>
    <w:rsid w:val="00F338B3"/>
    <w:rsid w:val="00F33BAA"/>
    <w:rsid w:val="00F35392"/>
    <w:rsid w:val="00F353EB"/>
    <w:rsid w:val="00F35F11"/>
    <w:rsid w:val="00F36B36"/>
    <w:rsid w:val="00F36B4B"/>
    <w:rsid w:val="00F36CD5"/>
    <w:rsid w:val="00F37035"/>
    <w:rsid w:val="00F372C3"/>
    <w:rsid w:val="00F41590"/>
    <w:rsid w:val="00F417D7"/>
    <w:rsid w:val="00F41D90"/>
    <w:rsid w:val="00F41F42"/>
    <w:rsid w:val="00F42030"/>
    <w:rsid w:val="00F423FC"/>
    <w:rsid w:val="00F44074"/>
    <w:rsid w:val="00F4485B"/>
    <w:rsid w:val="00F44A00"/>
    <w:rsid w:val="00F44A4C"/>
    <w:rsid w:val="00F44DD2"/>
    <w:rsid w:val="00F45F25"/>
    <w:rsid w:val="00F47663"/>
    <w:rsid w:val="00F500B1"/>
    <w:rsid w:val="00F52575"/>
    <w:rsid w:val="00F52BA8"/>
    <w:rsid w:val="00F52E4D"/>
    <w:rsid w:val="00F53852"/>
    <w:rsid w:val="00F53EB5"/>
    <w:rsid w:val="00F543A1"/>
    <w:rsid w:val="00F54C90"/>
    <w:rsid w:val="00F555F8"/>
    <w:rsid w:val="00F55A94"/>
    <w:rsid w:val="00F56CB7"/>
    <w:rsid w:val="00F56DC4"/>
    <w:rsid w:val="00F573B0"/>
    <w:rsid w:val="00F5765F"/>
    <w:rsid w:val="00F57717"/>
    <w:rsid w:val="00F57951"/>
    <w:rsid w:val="00F57B77"/>
    <w:rsid w:val="00F60DEE"/>
    <w:rsid w:val="00F60FA9"/>
    <w:rsid w:val="00F612EE"/>
    <w:rsid w:val="00F620C8"/>
    <w:rsid w:val="00F621DC"/>
    <w:rsid w:val="00F62E4E"/>
    <w:rsid w:val="00F62F93"/>
    <w:rsid w:val="00F6318A"/>
    <w:rsid w:val="00F6395F"/>
    <w:rsid w:val="00F63E56"/>
    <w:rsid w:val="00F658BF"/>
    <w:rsid w:val="00F66C77"/>
    <w:rsid w:val="00F66EB2"/>
    <w:rsid w:val="00F67299"/>
    <w:rsid w:val="00F70362"/>
    <w:rsid w:val="00F709B6"/>
    <w:rsid w:val="00F70B70"/>
    <w:rsid w:val="00F711CF"/>
    <w:rsid w:val="00F71221"/>
    <w:rsid w:val="00F71482"/>
    <w:rsid w:val="00F715FE"/>
    <w:rsid w:val="00F720DB"/>
    <w:rsid w:val="00F72B41"/>
    <w:rsid w:val="00F72EFB"/>
    <w:rsid w:val="00F73537"/>
    <w:rsid w:val="00F73C5B"/>
    <w:rsid w:val="00F73EEE"/>
    <w:rsid w:val="00F7527E"/>
    <w:rsid w:val="00F7528D"/>
    <w:rsid w:val="00F75C21"/>
    <w:rsid w:val="00F75D1A"/>
    <w:rsid w:val="00F76092"/>
    <w:rsid w:val="00F7621F"/>
    <w:rsid w:val="00F76298"/>
    <w:rsid w:val="00F76615"/>
    <w:rsid w:val="00F76991"/>
    <w:rsid w:val="00F773C1"/>
    <w:rsid w:val="00F777B0"/>
    <w:rsid w:val="00F810CC"/>
    <w:rsid w:val="00F811A8"/>
    <w:rsid w:val="00F81EF8"/>
    <w:rsid w:val="00F82835"/>
    <w:rsid w:val="00F8370B"/>
    <w:rsid w:val="00F8381F"/>
    <w:rsid w:val="00F83B49"/>
    <w:rsid w:val="00F8466F"/>
    <w:rsid w:val="00F84AE0"/>
    <w:rsid w:val="00F8533A"/>
    <w:rsid w:val="00F85A0D"/>
    <w:rsid w:val="00F87628"/>
    <w:rsid w:val="00F90C27"/>
    <w:rsid w:val="00F910FE"/>
    <w:rsid w:val="00F9117C"/>
    <w:rsid w:val="00F91AD0"/>
    <w:rsid w:val="00F91F87"/>
    <w:rsid w:val="00F9304C"/>
    <w:rsid w:val="00F9310D"/>
    <w:rsid w:val="00F95445"/>
    <w:rsid w:val="00F95E6E"/>
    <w:rsid w:val="00F96BAD"/>
    <w:rsid w:val="00F96D4D"/>
    <w:rsid w:val="00F977E5"/>
    <w:rsid w:val="00FA0084"/>
    <w:rsid w:val="00FA025E"/>
    <w:rsid w:val="00FA05D0"/>
    <w:rsid w:val="00FA065F"/>
    <w:rsid w:val="00FA0EAD"/>
    <w:rsid w:val="00FA0EFB"/>
    <w:rsid w:val="00FA2309"/>
    <w:rsid w:val="00FA28A3"/>
    <w:rsid w:val="00FA2E7F"/>
    <w:rsid w:val="00FA34FB"/>
    <w:rsid w:val="00FA3822"/>
    <w:rsid w:val="00FA3BDA"/>
    <w:rsid w:val="00FA3D62"/>
    <w:rsid w:val="00FA47F0"/>
    <w:rsid w:val="00FA4E28"/>
    <w:rsid w:val="00FA5DAF"/>
    <w:rsid w:val="00FA6496"/>
    <w:rsid w:val="00FA71C0"/>
    <w:rsid w:val="00FA746F"/>
    <w:rsid w:val="00FA7553"/>
    <w:rsid w:val="00FA7FCD"/>
    <w:rsid w:val="00FB0647"/>
    <w:rsid w:val="00FB0A38"/>
    <w:rsid w:val="00FB0AAB"/>
    <w:rsid w:val="00FB13B1"/>
    <w:rsid w:val="00FB175B"/>
    <w:rsid w:val="00FB1E1B"/>
    <w:rsid w:val="00FB2054"/>
    <w:rsid w:val="00FB2CD8"/>
    <w:rsid w:val="00FB3BC4"/>
    <w:rsid w:val="00FB40B1"/>
    <w:rsid w:val="00FB4440"/>
    <w:rsid w:val="00FB498D"/>
    <w:rsid w:val="00FB4B99"/>
    <w:rsid w:val="00FB4F9E"/>
    <w:rsid w:val="00FB5E46"/>
    <w:rsid w:val="00FB5F57"/>
    <w:rsid w:val="00FB60A1"/>
    <w:rsid w:val="00FB63CD"/>
    <w:rsid w:val="00FB63D1"/>
    <w:rsid w:val="00FB6456"/>
    <w:rsid w:val="00FB6ABB"/>
    <w:rsid w:val="00FB6E17"/>
    <w:rsid w:val="00FB6E51"/>
    <w:rsid w:val="00FB74BE"/>
    <w:rsid w:val="00FC004F"/>
    <w:rsid w:val="00FC0234"/>
    <w:rsid w:val="00FC0886"/>
    <w:rsid w:val="00FC0B4B"/>
    <w:rsid w:val="00FC12D8"/>
    <w:rsid w:val="00FC19A3"/>
    <w:rsid w:val="00FC1C64"/>
    <w:rsid w:val="00FC1C80"/>
    <w:rsid w:val="00FC2F20"/>
    <w:rsid w:val="00FC34D0"/>
    <w:rsid w:val="00FC3973"/>
    <w:rsid w:val="00FC3C29"/>
    <w:rsid w:val="00FC3C45"/>
    <w:rsid w:val="00FC5893"/>
    <w:rsid w:val="00FC5AD3"/>
    <w:rsid w:val="00FC5F18"/>
    <w:rsid w:val="00FC5F7E"/>
    <w:rsid w:val="00FC6088"/>
    <w:rsid w:val="00FC6A74"/>
    <w:rsid w:val="00FC7420"/>
    <w:rsid w:val="00FC75A8"/>
    <w:rsid w:val="00FD00CE"/>
    <w:rsid w:val="00FD014A"/>
    <w:rsid w:val="00FD0196"/>
    <w:rsid w:val="00FD0600"/>
    <w:rsid w:val="00FD1086"/>
    <w:rsid w:val="00FD1264"/>
    <w:rsid w:val="00FD1357"/>
    <w:rsid w:val="00FD18A3"/>
    <w:rsid w:val="00FD1ADA"/>
    <w:rsid w:val="00FD2228"/>
    <w:rsid w:val="00FD3C4A"/>
    <w:rsid w:val="00FD4326"/>
    <w:rsid w:val="00FD461D"/>
    <w:rsid w:val="00FD47B9"/>
    <w:rsid w:val="00FD4DC5"/>
    <w:rsid w:val="00FD6604"/>
    <w:rsid w:val="00FD67A0"/>
    <w:rsid w:val="00FD6C06"/>
    <w:rsid w:val="00FD7246"/>
    <w:rsid w:val="00FD74B9"/>
    <w:rsid w:val="00FD78D2"/>
    <w:rsid w:val="00FD7C19"/>
    <w:rsid w:val="00FE0555"/>
    <w:rsid w:val="00FE06FB"/>
    <w:rsid w:val="00FE0BAD"/>
    <w:rsid w:val="00FE0CF3"/>
    <w:rsid w:val="00FE1343"/>
    <w:rsid w:val="00FE20E9"/>
    <w:rsid w:val="00FE3D9A"/>
    <w:rsid w:val="00FE3DF5"/>
    <w:rsid w:val="00FE3F3F"/>
    <w:rsid w:val="00FE45E4"/>
    <w:rsid w:val="00FE45FE"/>
    <w:rsid w:val="00FE48C0"/>
    <w:rsid w:val="00FE4A9B"/>
    <w:rsid w:val="00FE4AEF"/>
    <w:rsid w:val="00FE53A7"/>
    <w:rsid w:val="00FE5C04"/>
    <w:rsid w:val="00FE607D"/>
    <w:rsid w:val="00FE60E3"/>
    <w:rsid w:val="00FE60F1"/>
    <w:rsid w:val="00FE67C6"/>
    <w:rsid w:val="00FE7D3B"/>
    <w:rsid w:val="00FF0035"/>
    <w:rsid w:val="00FF08C8"/>
    <w:rsid w:val="00FF110B"/>
    <w:rsid w:val="00FF135D"/>
    <w:rsid w:val="00FF1D65"/>
    <w:rsid w:val="00FF2566"/>
    <w:rsid w:val="00FF270A"/>
    <w:rsid w:val="00FF2CD3"/>
    <w:rsid w:val="00FF33C0"/>
    <w:rsid w:val="00FF375B"/>
    <w:rsid w:val="00FF37C4"/>
    <w:rsid w:val="00FF482C"/>
    <w:rsid w:val="00FF4DD7"/>
    <w:rsid w:val="00FF5106"/>
    <w:rsid w:val="00FF52CC"/>
    <w:rsid w:val="00FF5454"/>
    <w:rsid w:val="00FF5876"/>
    <w:rsid w:val="00FF5A58"/>
    <w:rsid w:val="00FF5FD6"/>
    <w:rsid w:val="00FF6047"/>
    <w:rsid w:val="00FF6400"/>
    <w:rsid w:val="00FF6477"/>
    <w:rsid w:val="00FF64D1"/>
    <w:rsid w:val="00FF67F9"/>
    <w:rsid w:val="00FF6FB6"/>
    <w:rsid w:val="00FF73D5"/>
    <w:rsid w:val="00FF7DA0"/>
    <w:rsid w:val="02323CA0"/>
    <w:rsid w:val="05EA3F85"/>
    <w:rsid w:val="06B14258"/>
    <w:rsid w:val="0769204C"/>
    <w:rsid w:val="07D65B8B"/>
    <w:rsid w:val="0A54775C"/>
    <w:rsid w:val="0EE420EA"/>
    <w:rsid w:val="113B3616"/>
    <w:rsid w:val="12A03670"/>
    <w:rsid w:val="14260A5E"/>
    <w:rsid w:val="16133ED8"/>
    <w:rsid w:val="16DF54AD"/>
    <w:rsid w:val="191E7505"/>
    <w:rsid w:val="199B6225"/>
    <w:rsid w:val="1DEB3347"/>
    <w:rsid w:val="204771FF"/>
    <w:rsid w:val="217A747F"/>
    <w:rsid w:val="228447EE"/>
    <w:rsid w:val="239C24AF"/>
    <w:rsid w:val="25AA1A67"/>
    <w:rsid w:val="28B84083"/>
    <w:rsid w:val="28EA37CC"/>
    <w:rsid w:val="2A075FA6"/>
    <w:rsid w:val="2C173BF0"/>
    <w:rsid w:val="2EF035D4"/>
    <w:rsid w:val="2F985875"/>
    <w:rsid w:val="30607BA1"/>
    <w:rsid w:val="35DB2A25"/>
    <w:rsid w:val="38592A82"/>
    <w:rsid w:val="38E15989"/>
    <w:rsid w:val="390D1D09"/>
    <w:rsid w:val="39B964C8"/>
    <w:rsid w:val="3AE83B71"/>
    <w:rsid w:val="3B151D3F"/>
    <w:rsid w:val="3B68651C"/>
    <w:rsid w:val="3F3C7ED7"/>
    <w:rsid w:val="401B3332"/>
    <w:rsid w:val="4120231D"/>
    <w:rsid w:val="44BF7166"/>
    <w:rsid w:val="44E37AC6"/>
    <w:rsid w:val="45963471"/>
    <w:rsid w:val="4A010263"/>
    <w:rsid w:val="4A671ACE"/>
    <w:rsid w:val="4D0053BF"/>
    <w:rsid w:val="4D116D53"/>
    <w:rsid w:val="4D9379AF"/>
    <w:rsid w:val="4E3E7FFA"/>
    <w:rsid w:val="4EDA5E89"/>
    <w:rsid w:val="4EFB135B"/>
    <w:rsid w:val="5080794F"/>
    <w:rsid w:val="522D7E8F"/>
    <w:rsid w:val="534D65DF"/>
    <w:rsid w:val="54A40E60"/>
    <w:rsid w:val="55DF3E93"/>
    <w:rsid w:val="57773D24"/>
    <w:rsid w:val="5A8F1237"/>
    <w:rsid w:val="5AD06678"/>
    <w:rsid w:val="5B584679"/>
    <w:rsid w:val="5BEE0AC3"/>
    <w:rsid w:val="5DC80B77"/>
    <w:rsid w:val="5E6D2E89"/>
    <w:rsid w:val="5FF93A2B"/>
    <w:rsid w:val="60ED23FC"/>
    <w:rsid w:val="612825ED"/>
    <w:rsid w:val="61552C55"/>
    <w:rsid w:val="64C01723"/>
    <w:rsid w:val="65042C6E"/>
    <w:rsid w:val="69BB0EE5"/>
    <w:rsid w:val="6BEA5466"/>
    <w:rsid w:val="6CAA08D0"/>
    <w:rsid w:val="6CF65729"/>
    <w:rsid w:val="6E6D35AD"/>
    <w:rsid w:val="6F00200A"/>
    <w:rsid w:val="7129140D"/>
    <w:rsid w:val="71336043"/>
    <w:rsid w:val="72133BA1"/>
    <w:rsid w:val="77013533"/>
    <w:rsid w:val="771F10B0"/>
    <w:rsid w:val="77DD5123"/>
    <w:rsid w:val="78606FDC"/>
    <w:rsid w:val="78842BB8"/>
    <w:rsid w:val="78DC4099"/>
    <w:rsid w:val="78EB71BD"/>
    <w:rsid w:val="7AA336A9"/>
    <w:rsid w:val="7B1D427F"/>
    <w:rsid w:val="7C031A1F"/>
    <w:rsid w:val="7EC22D0C"/>
    <w:rsid w:val="7FB92AB9"/>
    <w:rsid w:val="7FCF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EF0523"/>
  <w15:docId w15:val="{5D7063AF-CA75-4C85-A8F5-2E7C582A8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uiPriority="99"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uiPriority="22"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before="60" w:line="360" w:lineRule="auto"/>
      <w:ind w:firstLine="567"/>
      <w:jc w:val="both"/>
    </w:pPr>
    <w:rPr>
      <w:rFonts w:eastAsia="Times New Roman"/>
      <w:sz w:val="26"/>
      <w:szCs w:val="26"/>
    </w:rPr>
  </w:style>
  <w:style w:type="paragraph" w:styleId="u1">
    <w:name w:val="heading 1"/>
    <w:basedOn w:val="Binhthng"/>
    <w:next w:val="Binhthng"/>
    <w:link w:val="u1Char"/>
    <w:qFormat/>
    <w:pPr>
      <w:keepNext/>
      <w:numPr>
        <w:numId w:val="1"/>
      </w:numPr>
      <w:spacing w:before="0" w:after="840"/>
      <w:jc w:val="center"/>
      <w:outlineLvl w:val="0"/>
    </w:pPr>
    <w:rPr>
      <w:rFonts w:cs="Arial"/>
      <w:b/>
      <w:bCs/>
      <w:kern w:val="32"/>
      <w:sz w:val="36"/>
      <w:szCs w:val="32"/>
    </w:rPr>
  </w:style>
  <w:style w:type="paragraph" w:styleId="u2">
    <w:name w:val="heading 2"/>
    <w:basedOn w:val="Binhthng"/>
    <w:next w:val="Binhthng"/>
    <w:link w:val="u2Char"/>
    <w:qFormat/>
    <w:pPr>
      <w:keepNext/>
      <w:numPr>
        <w:ilvl w:val="1"/>
        <w:numId w:val="1"/>
      </w:numPr>
      <w:spacing w:before="240" w:after="120"/>
      <w:outlineLvl w:val="1"/>
    </w:pPr>
    <w:rPr>
      <w:rFonts w:cs="Arial"/>
      <w:b/>
      <w:bCs/>
      <w:iCs/>
      <w:caps/>
      <w:sz w:val="28"/>
      <w:szCs w:val="28"/>
    </w:rPr>
  </w:style>
  <w:style w:type="paragraph" w:styleId="u3">
    <w:name w:val="heading 3"/>
    <w:basedOn w:val="Binhthng"/>
    <w:next w:val="Binhthng"/>
    <w:link w:val="u3Char"/>
    <w:qFormat/>
    <w:pPr>
      <w:keepNext/>
      <w:numPr>
        <w:ilvl w:val="2"/>
        <w:numId w:val="1"/>
      </w:numPr>
      <w:spacing w:before="240" w:after="60"/>
      <w:outlineLvl w:val="2"/>
    </w:pPr>
    <w:rPr>
      <w:rFonts w:eastAsia="MS Mincho" w:cs="Arial"/>
      <w:b/>
      <w:bCs/>
      <w:lang w:eastAsia="ja-JP"/>
    </w:rPr>
  </w:style>
  <w:style w:type="paragraph" w:styleId="u4">
    <w:name w:val="heading 4"/>
    <w:basedOn w:val="Binhthng"/>
    <w:next w:val="Binhthng"/>
    <w:qFormat/>
    <w:pPr>
      <w:keepNext/>
      <w:numPr>
        <w:ilvl w:val="3"/>
        <w:numId w:val="1"/>
      </w:numPr>
      <w:spacing w:before="240" w:after="60"/>
      <w:outlineLvl w:val="3"/>
    </w:pPr>
    <w:rPr>
      <w:rFonts w:eastAsia="MS Mincho"/>
      <w:b/>
      <w:bCs/>
      <w:i/>
      <w:szCs w:val="28"/>
      <w:lang w:eastAsia="ja-JP"/>
    </w:rPr>
  </w:style>
  <w:style w:type="paragraph" w:styleId="u5">
    <w:name w:val="heading 5"/>
    <w:basedOn w:val="Binhthng"/>
    <w:next w:val="Binhthng"/>
    <w:qFormat/>
    <w:pPr>
      <w:keepNext/>
      <w:numPr>
        <w:ilvl w:val="4"/>
        <w:numId w:val="1"/>
      </w:numPr>
      <w:jc w:val="center"/>
      <w:outlineLvl w:val="4"/>
    </w:pPr>
    <w:rPr>
      <w:b/>
      <w:sz w:val="32"/>
      <w:szCs w:val="32"/>
    </w:rPr>
  </w:style>
  <w:style w:type="paragraph" w:styleId="u6">
    <w:name w:val="heading 6"/>
    <w:basedOn w:val="Binhthng"/>
    <w:next w:val="Binhthng"/>
    <w:qFormat/>
    <w:pPr>
      <w:keepNext/>
      <w:jc w:val="center"/>
      <w:outlineLvl w:val="5"/>
    </w:pPr>
    <w:rPr>
      <w:b/>
      <w:sz w:val="28"/>
      <w:szCs w:val="32"/>
    </w:rPr>
  </w:style>
  <w:style w:type="paragraph" w:styleId="u7">
    <w:name w:val="heading 7"/>
    <w:basedOn w:val="Binhthng"/>
    <w:next w:val="Binhthng"/>
    <w:qFormat/>
    <w:pPr>
      <w:keepNext/>
      <w:outlineLvl w:val="6"/>
    </w:pPr>
    <w:rPr>
      <w:b/>
      <w:bCs/>
      <w:iCs/>
      <w:lang w:bidi="th-TH"/>
    </w:rPr>
  </w:style>
  <w:style w:type="paragraph" w:styleId="u8">
    <w:name w:val="heading 8"/>
    <w:basedOn w:val="Binhthng"/>
    <w:next w:val="Binhthng"/>
    <w:link w:val="u8Char"/>
    <w:qFormat/>
    <w:pPr>
      <w:spacing w:before="240" w:after="60"/>
      <w:outlineLvl w:val="7"/>
    </w:pPr>
    <w:rPr>
      <w:rFonts w:ascii="Calibri" w:hAnsi="Calibri"/>
      <w:i/>
      <w:iCs/>
      <w:sz w:val="24"/>
      <w:szCs w:val="24"/>
    </w:rPr>
  </w:style>
  <w:style w:type="paragraph" w:styleId="u9">
    <w:name w:val="heading 9"/>
    <w:basedOn w:val="Binhthng"/>
    <w:next w:val="Binhthng"/>
    <w:link w:val="u9Char"/>
    <w:qFormat/>
    <w:pPr>
      <w:spacing w:before="240" w:after="60"/>
      <w:outlineLvl w:val="8"/>
    </w:pPr>
    <w:rPr>
      <w:rFonts w:ascii="Cambria" w:hAnsi="Cambria"/>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semiHidden/>
    <w:qFormat/>
    <w:rPr>
      <w:rFonts w:ascii="Tahoma" w:hAnsi="Tahoma" w:cs="Tahoma"/>
      <w:sz w:val="16"/>
      <w:szCs w:val="16"/>
    </w:rPr>
  </w:style>
  <w:style w:type="paragraph" w:styleId="ThnVnban">
    <w:name w:val="Body Text"/>
    <w:basedOn w:val="Binhthng"/>
    <w:link w:val="ThnVnbanChar"/>
    <w:qFormat/>
    <w:pPr>
      <w:spacing w:after="120"/>
    </w:pPr>
  </w:style>
  <w:style w:type="paragraph" w:styleId="Thnvnban2">
    <w:name w:val="Body Text 2"/>
    <w:basedOn w:val="Binhthng"/>
    <w:qFormat/>
    <w:pPr>
      <w:spacing w:after="120" w:line="480" w:lineRule="auto"/>
    </w:pPr>
  </w:style>
  <w:style w:type="paragraph" w:styleId="Thnvnban3">
    <w:name w:val="Body Text 3"/>
    <w:basedOn w:val="Binhthng"/>
    <w:link w:val="Thnvnban3Char"/>
    <w:qFormat/>
    <w:rPr>
      <w:rFonts w:cs="Arial"/>
      <w:sz w:val="48"/>
      <w:szCs w:val="48"/>
      <w:lang w:bidi="th-TH"/>
    </w:rPr>
  </w:style>
  <w:style w:type="paragraph" w:styleId="ThutlThnVnban">
    <w:name w:val="Body Text Indent"/>
    <w:basedOn w:val="Binhthng"/>
    <w:link w:val="ThutlThnVnbanChar"/>
    <w:qFormat/>
    <w:pPr>
      <w:ind w:firstLine="720"/>
    </w:pPr>
    <w:rPr>
      <w:i/>
    </w:rPr>
  </w:style>
  <w:style w:type="paragraph" w:styleId="ThnvnbanThutl2">
    <w:name w:val="Body Text Indent 2"/>
    <w:basedOn w:val="Binhthng"/>
    <w:qFormat/>
    <w:pPr>
      <w:spacing w:after="120" w:line="480" w:lineRule="auto"/>
      <w:ind w:left="283"/>
    </w:pPr>
  </w:style>
  <w:style w:type="paragraph" w:styleId="ThnvnbanThutl3">
    <w:name w:val="Body Text Indent 3"/>
    <w:basedOn w:val="Binhthng"/>
    <w:qFormat/>
    <w:pPr>
      <w:ind w:left="720"/>
    </w:pPr>
    <w:rPr>
      <w:rFonts w:ascii="VNI-Times" w:hAnsi="VNI-Times"/>
      <w:szCs w:val="20"/>
    </w:rPr>
  </w:style>
  <w:style w:type="paragraph" w:styleId="Chuthich">
    <w:name w:val="caption"/>
    <w:basedOn w:val="Binhthng"/>
    <w:next w:val="Binhthng"/>
    <w:qFormat/>
    <w:pPr>
      <w:spacing w:before="240"/>
      <w:ind w:firstLine="0"/>
      <w:jc w:val="center"/>
    </w:pPr>
    <w:rPr>
      <w:bCs/>
      <w:szCs w:val="20"/>
    </w:rPr>
  </w:style>
  <w:style w:type="paragraph" w:styleId="Bantailiu">
    <w:name w:val="Document Map"/>
    <w:basedOn w:val="Binhthng"/>
    <w:semiHidden/>
    <w:qFormat/>
    <w:pPr>
      <w:shd w:val="clear" w:color="auto" w:fill="000080"/>
    </w:pPr>
    <w:rPr>
      <w:rFonts w:ascii="Tahoma" w:hAnsi="Tahoma" w:cs="Tahoma"/>
      <w:sz w:val="20"/>
      <w:szCs w:val="20"/>
    </w:rPr>
  </w:style>
  <w:style w:type="paragraph" w:styleId="Chntrang">
    <w:name w:val="footer"/>
    <w:basedOn w:val="Binhthng"/>
    <w:link w:val="ChntrangChar"/>
    <w:uiPriority w:val="99"/>
    <w:qFormat/>
    <w:pPr>
      <w:tabs>
        <w:tab w:val="center" w:pos="4320"/>
        <w:tab w:val="right" w:pos="8640"/>
      </w:tabs>
    </w:pPr>
  </w:style>
  <w:style w:type="paragraph" w:styleId="utrang">
    <w:name w:val="header"/>
    <w:basedOn w:val="Binhthng"/>
    <w:link w:val="utrangChar"/>
    <w:uiPriority w:val="99"/>
    <w:qFormat/>
    <w:pPr>
      <w:tabs>
        <w:tab w:val="center" w:pos="4320"/>
        <w:tab w:val="right" w:pos="8640"/>
      </w:tabs>
    </w:pPr>
  </w:style>
  <w:style w:type="paragraph" w:styleId="ThngthngWeb">
    <w:name w:val="Normal (Web)"/>
    <w:basedOn w:val="Binhthng"/>
    <w:link w:val="ThngthngWebChar"/>
    <w:uiPriority w:val="99"/>
    <w:qFormat/>
    <w:pPr>
      <w:spacing w:before="100" w:beforeAutospacing="1" w:after="100" w:afterAutospacing="1"/>
    </w:pPr>
    <w:rPr>
      <w:sz w:val="24"/>
      <w:szCs w:val="24"/>
    </w:rPr>
  </w:style>
  <w:style w:type="paragraph" w:styleId="Banghinhminhhoa">
    <w:name w:val="table of figures"/>
    <w:basedOn w:val="Binhthng"/>
    <w:next w:val="Binhthng"/>
    <w:uiPriority w:val="99"/>
    <w:qFormat/>
    <w:pPr>
      <w:ind w:firstLine="0"/>
    </w:pPr>
  </w:style>
  <w:style w:type="paragraph" w:styleId="Tiu">
    <w:name w:val="Title"/>
    <w:basedOn w:val="Binhthng"/>
    <w:link w:val="TiuChar"/>
    <w:qFormat/>
    <w:pPr>
      <w:spacing w:before="120" w:after="480"/>
      <w:ind w:firstLine="0"/>
      <w:jc w:val="center"/>
    </w:pPr>
    <w:rPr>
      <w:b/>
      <w:sz w:val="36"/>
      <w:szCs w:val="20"/>
    </w:rPr>
  </w:style>
  <w:style w:type="paragraph" w:styleId="Mucluc1">
    <w:name w:val="toc 1"/>
    <w:basedOn w:val="Binhthng"/>
    <w:next w:val="Binhthng"/>
    <w:uiPriority w:val="39"/>
    <w:qFormat/>
    <w:pPr>
      <w:tabs>
        <w:tab w:val="right" w:leader="dot" w:pos="8780"/>
      </w:tabs>
      <w:spacing w:before="0"/>
      <w:ind w:firstLine="0"/>
    </w:pPr>
    <w:rPr>
      <w:b/>
      <w:sz w:val="30"/>
    </w:rPr>
  </w:style>
  <w:style w:type="paragraph" w:styleId="Mucluc2">
    <w:name w:val="toc 2"/>
    <w:basedOn w:val="Binhthng"/>
    <w:next w:val="Binhthng"/>
    <w:uiPriority w:val="39"/>
    <w:qFormat/>
    <w:pPr>
      <w:tabs>
        <w:tab w:val="left" w:pos="960"/>
        <w:tab w:val="right" w:leader="dot" w:pos="8780"/>
      </w:tabs>
      <w:spacing w:before="0"/>
      <w:ind w:left="238" w:firstLine="0"/>
    </w:pPr>
  </w:style>
  <w:style w:type="paragraph" w:styleId="Mucluc3">
    <w:name w:val="toc 3"/>
    <w:basedOn w:val="Binhthng"/>
    <w:next w:val="Binhthng"/>
    <w:uiPriority w:val="39"/>
    <w:qFormat/>
    <w:pPr>
      <w:tabs>
        <w:tab w:val="left" w:pos="1440"/>
        <w:tab w:val="right" w:leader="dot" w:pos="8780"/>
      </w:tabs>
      <w:spacing w:before="0"/>
      <w:ind w:left="482" w:firstLine="0"/>
    </w:pPr>
  </w:style>
  <w:style w:type="paragraph" w:styleId="Mucluc4">
    <w:name w:val="toc 4"/>
    <w:basedOn w:val="Binhthng"/>
    <w:next w:val="Binhthng"/>
    <w:semiHidden/>
    <w:qFormat/>
    <w:pPr>
      <w:spacing w:before="0"/>
      <w:ind w:left="720" w:firstLine="0"/>
    </w:pPr>
    <w:rPr>
      <w:i/>
    </w:rPr>
  </w:style>
  <w:style w:type="paragraph" w:styleId="Mucluc5">
    <w:name w:val="toc 5"/>
    <w:basedOn w:val="Binhthng"/>
    <w:next w:val="Binhthng"/>
    <w:semiHidden/>
    <w:qFormat/>
    <w:pPr>
      <w:ind w:left="960"/>
    </w:pPr>
    <w:rPr>
      <w:sz w:val="24"/>
      <w:szCs w:val="24"/>
      <w:lang w:val="en-SG" w:eastAsia="en-SG"/>
    </w:rPr>
  </w:style>
  <w:style w:type="paragraph" w:styleId="Mucluc6">
    <w:name w:val="toc 6"/>
    <w:basedOn w:val="Binhthng"/>
    <w:next w:val="Binhthng"/>
    <w:semiHidden/>
    <w:qFormat/>
    <w:pPr>
      <w:ind w:left="1200"/>
    </w:pPr>
    <w:rPr>
      <w:sz w:val="24"/>
      <w:szCs w:val="24"/>
      <w:lang w:val="en-SG" w:eastAsia="en-SG"/>
    </w:rPr>
  </w:style>
  <w:style w:type="paragraph" w:styleId="Mucluc7">
    <w:name w:val="toc 7"/>
    <w:basedOn w:val="Binhthng"/>
    <w:next w:val="Binhthng"/>
    <w:semiHidden/>
    <w:qFormat/>
    <w:pPr>
      <w:ind w:left="1440"/>
    </w:pPr>
    <w:rPr>
      <w:sz w:val="24"/>
      <w:szCs w:val="24"/>
      <w:lang w:val="en-SG" w:eastAsia="en-SG"/>
    </w:rPr>
  </w:style>
  <w:style w:type="paragraph" w:styleId="Mucluc8">
    <w:name w:val="toc 8"/>
    <w:basedOn w:val="Binhthng"/>
    <w:next w:val="Binhthng"/>
    <w:semiHidden/>
    <w:qFormat/>
    <w:pPr>
      <w:ind w:left="1680"/>
    </w:pPr>
    <w:rPr>
      <w:sz w:val="24"/>
      <w:szCs w:val="24"/>
      <w:lang w:val="en-SG" w:eastAsia="en-SG"/>
    </w:rPr>
  </w:style>
  <w:style w:type="paragraph" w:styleId="Mucluc9">
    <w:name w:val="toc 9"/>
    <w:basedOn w:val="Binhthng"/>
    <w:next w:val="Binhthng"/>
    <w:semiHidden/>
    <w:qFormat/>
    <w:pPr>
      <w:ind w:left="1920"/>
    </w:pPr>
    <w:rPr>
      <w:sz w:val="24"/>
      <w:szCs w:val="24"/>
      <w:lang w:val="en-SG" w:eastAsia="en-SG"/>
    </w:rPr>
  </w:style>
  <w:style w:type="character" w:styleId="Nhnmanh">
    <w:name w:val="Emphasis"/>
    <w:basedOn w:val="Phngmcinhcuaoanvn"/>
    <w:qFormat/>
    <w:rPr>
      <w:i/>
      <w:iCs/>
    </w:rPr>
  </w:style>
  <w:style w:type="character" w:styleId="FollowedHyperlink">
    <w:name w:val="FollowedHyperlink"/>
    <w:basedOn w:val="Phngmcinhcuaoanvn"/>
    <w:qFormat/>
    <w:rPr>
      <w:color w:val="800080"/>
      <w:u w:val="single"/>
    </w:rPr>
  </w:style>
  <w:style w:type="character" w:styleId="MaHTML">
    <w:name w:val="HTML Code"/>
    <w:basedOn w:val="Phngmcinhcuaoanvn"/>
    <w:uiPriority w:val="99"/>
    <w:semiHidden/>
    <w:unhideWhenUsed/>
    <w:qFormat/>
    <w:rPr>
      <w:rFonts w:ascii="Courier New" w:hAnsi="Courier New" w:cs="Courier New"/>
      <w:sz w:val="20"/>
      <w:szCs w:val="20"/>
    </w:rPr>
  </w:style>
  <w:style w:type="character" w:styleId="Siuktni">
    <w:name w:val="Hyperlink"/>
    <w:basedOn w:val="Phngmcinhcuaoanvn"/>
    <w:uiPriority w:val="99"/>
    <w:qFormat/>
    <w:rPr>
      <w:color w:val="0000FF"/>
      <w:u w:val="single"/>
    </w:rPr>
  </w:style>
  <w:style w:type="character" w:styleId="SDong">
    <w:name w:val="line number"/>
    <w:qFormat/>
  </w:style>
  <w:style w:type="character" w:styleId="Strang">
    <w:name w:val="page number"/>
    <w:basedOn w:val="Phngmcinhcuaoanvn"/>
    <w:qFormat/>
  </w:style>
  <w:style w:type="character" w:styleId="Manh">
    <w:name w:val="Strong"/>
    <w:basedOn w:val="Phngmcinhcuaoanvn"/>
    <w:uiPriority w:val="22"/>
    <w:qFormat/>
    <w:rPr>
      <w:b/>
      <w:bCs/>
    </w:rPr>
  </w:style>
  <w:style w:type="table" w:styleId="LiBang">
    <w:name w:val="Table Grid"/>
    <w:basedOn w:val="BangThngthng"/>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Va1-Nhnmanh5">
    <w:name w:val="Medium Grid 1 Accent 5"/>
    <w:basedOn w:val="BangThngthng"/>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character" w:customStyle="1" w:styleId="u1Char">
    <w:name w:val="Đầu đề 1 Char"/>
    <w:basedOn w:val="Phngmcinhcuaoanvn"/>
    <w:link w:val="u1"/>
    <w:qFormat/>
    <w:rPr>
      <w:rFonts w:cs="Arial"/>
      <w:b/>
      <w:bCs/>
      <w:kern w:val="32"/>
      <w:sz w:val="36"/>
      <w:szCs w:val="32"/>
    </w:rPr>
  </w:style>
  <w:style w:type="paragraph" w:customStyle="1" w:styleId="Subtitle1">
    <w:name w:val="Subtitle1"/>
    <w:basedOn w:val="Binhthng"/>
    <w:next w:val="normaltext"/>
    <w:qFormat/>
    <w:pPr>
      <w:numPr>
        <w:numId w:val="2"/>
      </w:numPr>
      <w:tabs>
        <w:tab w:val="clear" w:pos="1080"/>
      </w:tabs>
      <w:ind w:left="720" w:hanging="720"/>
    </w:pPr>
    <w:rPr>
      <w:b/>
    </w:rPr>
  </w:style>
  <w:style w:type="paragraph" w:customStyle="1" w:styleId="normaltext">
    <w:name w:val="normal_text"/>
    <w:basedOn w:val="Binhthng"/>
    <w:qFormat/>
    <w:pPr>
      <w:spacing w:before="100" w:beforeAutospacing="1" w:after="100" w:afterAutospacing="1"/>
    </w:pPr>
    <w:rPr>
      <w:rFonts w:ascii="Verdana" w:hAnsi="Verdana"/>
      <w:sz w:val="17"/>
      <w:szCs w:val="17"/>
      <w:lang w:bidi="th-TH"/>
    </w:rPr>
  </w:style>
  <w:style w:type="paragraph" w:customStyle="1" w:styleId="Style1">
    <w:name w:val="Style1"/>
    <w:basedOn w:val="u4"/>
    <w:qFormat/>
    <w:pPr>
      <w:numPr>
        <w:ilvl w:val="1"/>
        <w:numId w:val="3"/>
      </w:numPr>
    </w:pPr>
    <w:rPr>
      <w:u w:val="single"/>
    </w:rPr>
  </w:style>
  <w:style w:type="character" w:customStyle="1" w:styleId="normal021">
    <w:name w:val="normal_021"/>
    <w:basedOn w:val="Phngmcinhcuaoanvn"/>
    <w:qFormat/>
    <w:rPr>
      <w:rFonts w:ascii="Verdana" w:hAnsi="Verdana" w:hint="default"/>
      <w:b/>
      <w:bCs/>
      <w:color w:val="808080"/>
      <w:sz w:val="15"/>
      <w:szCs w:val="15"/>
      <w:u w:val="none"/>
    </w:rPr>
  </w:style>
  <w:style w:type="character" w:customStyle="1" w:styleId="normal011">
    <w:name w:val="normal011"/>
    <w:basedOn w:val="Phngmcinhcuaoanvn"/>
    <w:qFormat/>
    <w:rPr>
      <w:rFonts w:ascii="Verdana" w:hAnsi="Verdana" w:hint="default"/>
      <w:sz w:val="17"/>
      <w:szCs w:val="17"/>
      <w:u w:val="none"/>
    </w:rPr>
  </w:style>
  <w:style w:type="paragraph" w:customStyle="1" w:styleId="StyleCaptionCentered">
    <w:name w:val="Style Caption + Centered"/>
    <w:basedOn w:val="Chuthich"/>
    <w:qFormat/>
  </w:style>
  <w:style w:type="paragraph" w:customStyle="1" w:styleId="StyleCaptionCentered1">
    <w:name w:val="Style Caption + Centered1"/>
    <w:basedOn w:val="Chuthich"/>
    <w:qFormat/>
  </w:style>
  <w:style w:type="paragraph" w:customStyle="1" w:styleId="StyleCaption13ptCenteredLinespacing15lines">
    <w:name w:val="Style Caption + 13 pt Centered Line spacing:  1.5 lines"/>
    <w:basedOn w:val="Chuthich"/>
    <w:qFormat/>
  </w:style>
  <w:style w:type="paragraph" w:customStyle="1" w:styleId="Ml2">
    <w:name w:val="Ml_2"/>
    <w:basedOn w:val="Binhthng"/>
    <w:qFormat/>
    <w:pPr>
      <w:numPr>
        <w:numId w:val="4"/>
      </w:numPr>
      <w:spacing w:before="100" w:beforeAutospacing="1" w:after="100" w:afterAutospacing="1"/>
    </w:pPr>
    <w:rPr>
      <w:b/>
      <w:sz w:val="24"/>
      <w:szCs w:val="24"/>
    </w:rPr>
  </w:style>
  <w:style w:type="paragraph" w:customStyle="1" w:styleId="Ml3">
    <w:name w:val="Ml_3"/>
    <w:basedOn w:val="Binhthng"/>
    <w:link w:val="Ml3Char"/>
    <w:qFormat/>
    <w:pPr>
      <w:numPr>
        <w:ilvl w:val="1"/>
        <w:numId w:val="4"/>
      </w:numPr>
      <w:tabs>
        <w:tab w:val="left" w:pos="1250"/>
      </w:tabs>
      <w:spacing w:before="100" w:beforeAutospacing="1" w:after="100" w:afterAutospacing="1"/>
    </w:pPr>
    <w:rPr>
      <w:i/>
      <w:sz w:val="24"/>
      <w:szCs w:val="24"/>
    </w:rPr>
  </w:style>
  <w:style w:type="paragraph" w:customStyle="1" w:styleId="StyleIIIIII">
    <w:name w:val="Style_I_II_III"/>
    <w:basedOn w:val="utrang"/>
    <w:qFormat/>
    <w:pPr>
      <w:numPr>
        <w:numId w:val="5"/>
      </w:numPr>
      <w:tabs>
        <w:tab w:val="clear" w:pos="4320"/>
        <w:tab w:val="clear" w:pos="8640"/>
      </w:tabs>
      <w:spacing w:before="100" w:beforeAutospacing="1" w:after="100" w:afterAutospacing="1"/>
    </w:pPr>
    <w:rPr>
      <w:b/>
      <w:bCs/>
      <w:sz w:val="24"/>
      <w:szCs w:val="24"/>
    </w:rPr>
  </w:style>
  <w:style w:type="paragraph" w:customStyle="1" w:styleId="Style123">
    <w:name w:val="Style_1_2_3"/>
    <w:basedOn w:val="StyleIIIIII"/>
    <w:qFormat/>
    <w:pPr>
      <w:numPr>
        <w:ilvl w:val="1"/>
      </w:numPr>
      <w:tabs>
        <w:tab w:val="left" w:pos="480"/>
      </w:tabs>
    </w:pPr>
    <w:rPr>
      <w:b w:val="0"/>
      <w:u w:val="single"/>
    </w:rPr>
  </w:style>
  <w:style w:type="paragraph" w:customStyle="1" w:styleId="Styleabc">
    <w:name w:val="Style_a_b_c"/>
    <w:basedOn w:val="Style123"/>
    <w:qFormat/>
    <w:pPr>
      <w:numPr>
        <w:ilvl w:val="2"/>
      </w:numPr>
    </w:pPr>
    <w:rPr>
      <w:i/>
      <w:u w:val="none"/>
    </w:rPr>
  </w:style>
  <w:style w:type="paragraph" w:customStyle="1" w:styleId="StyleNormal">
    <w:name w:val="Style_Normal"/>
    <w:basedOn w:val="Styleabc"/>
    <w:qFormat/>
    <w:pPr>
      <w:numPr>
        <w:ilvl w:val="3"/>
      </w:numPr>
      <w:tabs>
        <w:tab w:val="clear" w:pos="480"/>
        <w:tab w:val="left" w:pos="2040"/>
      </w:tabs>
    </w:pPr>
    <w:rPr>
      <w:i w:val="0"/>
    </w:rPr>
  </w:style>
  <w:style w:type="character" w:customStyle="1" w:styleId="Ml3Char">
    <w:name w:val="Ml_3 Char"/>
    <w:basedOn w:val="Phngmcinhcuaoanvn"/>
    <w:link w:val="Ml3"/>
    <w:qFormat/>
    <w:rPr>
      <w:i/>
      <w:sz w:val="24"/>
      <w:szCs w:val="24"/>
    </w:rPr>
  </w:style>
  <w:style w:type="paragraph" w:customStyle="1" w:styleId="HinhVe">
    <w:name w:val="HinhVe"/>
    <w:basedOn w:val="Binhthng"/>
    <w:qFormat/>
    <w:pPr>
      <w:spacing w:before="100" w:beforeAutospacing="1" w:after="100" w:afterAutospacing="1"/>
      <w:jc w:val="center"/>
    </w:pPr>
  </w:style>
  <w:style w:type="character" w:customStyle="1" w:styleId="bold021">
    <w:name w:val="bold021"/>
    <w:basedOn w:val="Phngmcinhcuaoanvn"/>
    <w:qFormat/>
    <w:rPr>
      <w:rFonts w:ascii="Verdana" w:hAnsi="Verdana" w:hint="default"/>
      <w:b/>
      <w:bCs/>
      <w:color w:val="CC3333"/>
      <w:sz w:val="17"/>
      <w:szCs w:val="17"/>
      <w:u w:val="none"/>
    </w:rPr>
  </w:style>
  <w:style w:type="character" w:customStyle="1" w:styleId="titlecontent1">
    <w:name w:val="title_content1"/>
    <w:basedOn w:val="Phngmcinhcuaoanvn"/>
    <w:qFormat/>
    <w:rPr>
      <w:rFonts w:ascii="Verdana" w:hAnsi="Verdana" w:hint="default"/>
      <w:b/>
      <w:bCs/>
      <w:color w:val="BB6721"/>
      <w:spacing w:val="0"/>
      <w:sz w:val="18"/>
      <w:szCs w:val="18"/>
      <w:u w:val="none"/>
    </w:rPr>
  </w:style>
  <w:style w:type="character" w:customStyle="1" w:styleId="style41">
    <w:name w:val="style41"/>
    <w:basedOn w:val="Phngmcinhcuaoanvn"/>
    <w:qFormat/>
    <w:rPr>
      <w:b/>
      <w:bCs/>
      <w:sz w:val="24"/>
      <w:szCs w:val="24"/>
    </w:rPr>
  </w:style>
  <w:style w:type="paragraph" w:customStyle="1" w:styleId="z-TopofForm1">
    <w:name w:val="z-Top of Form1"/>
    <w:basedOn w:val="Binhthng"/>
    <w:next w:val="Binhthng"/>
    <w:hidden/>
    <w:qFormat/>
    <w:pPr>
      <w:pBdr>
        <w:bottom w:val="single" w:sz="6" w:space="1" w:color="auto"/>
      </w:pBdr>
      <w:jc w:val="center"/>
    </w:pPr>
    <w:rPr>
      <w:rFonts w:ascii="Arial" w:hAnsi="Arial"/>
      <w:vanish/>
      <w:sz w:val="16"/>
      <w:szCs w:val="16"/>
      <w:lang w:bidi="th-TH"/>
    </w:rPr>
  </w:style>
  <w:style w:type="paragraph" w:customStyle="1" w:styleId="z-BottomofForm1">
    <w:name w:val="z-Bottom of Form1"/>
    <w:basedOn w:val="Binhthng"/>
    <w:next w:val="Binhthng"/>
    <w:hidden/>
    <w:qFormat/>
    <w:pPr>
      <w:pBdr>
        <w:top w:val="single" w:sz="6" w:space="1" w:color="auto"/>
      </w:pBdr>
      <w:jc w:val="center"/>
    </w:pPr>
    <w:rPr>
      <w:rFonts w:ascii="Arial" w:hAnsi="Arial"/>
      <w:vanish/>
      <w:sz w:val="16"/>
      <w:szCs w:val="16"/>
      <w:lang w:bidi="th-TH"/>
    </w:rPr>
  </w:style>
  <w:style w:type="character" w:customStyle="1" w:styleId="footer1">
    <w:name w:val="footer1"/>
    <w:basedOn w:val="Phngmcinhcuaoanvn"/>
    <w:qFormat/>
    <w:rPr>
      <w:rFonts w:ascii="Arial" w:hAnsi="Arial" w:hint="default"/>
      <w:color w:val="000000"/>
      <w:sz w:val="15"/>
      <w:szCs w:val="15"/>
      <w:u w:val="none"/>
    </w:rPr>
  </w:style>
  <w:style w:type="paragraph" w:customStyle="1" w:styleId="tahoma-pa">
    <w:name w:val="tahoma-pa"/>
    <w:basedOn w:val="Binhthng"/>
    <w:qFormat/>
    <w:pPr>
      <w:spacing w:before="100" w:beforeAutospacing="1" w:after="100" w:afterAutospacing="1"/>
    </w:pPr>
    <w:rPr>
      <w:sz w:val="24"/>
      <w:szCs w:val="24"/>
    </w:rPr>
  </w:style>
  <w:style w:type="character" w:customStyle="1" w:styleId="u3Char">
    <w:name w:val="Đầu đề 3 Char"/>
    <w:basedOn w:val="Phngmcinhcuaoanvn"/>
    <w:link w:val="u3"/>
    <w:qFormat/>
    <w:rPr>
      <w:rFonts w:eastAsia="MS Mincho" w:cs="Arial"/>
      <w:b/>
      <w:bCs/>
      <w:sz w:val="26"/>
      <w:szCs w:val="26"/>
      <w:lang w:eastAsia="ja-JP"/>
    </w:rPr>
  </w:style>
  <w:style w:type="character" w:customStyle="1" w:styleId="u8Char">
    <w:name w:val="Đầu đề 8 Char"/>
    <w:basedOn w:val="Phngmcinhcuaoanvn"/>
    <w:link w:val="u8"/>
    <w:qFormat/>
    <w:rPr>
      <w:rFonts w:ascii="Calibri" w:hAnsi="Calibri"/>
      <w:i/>
      <w:iCs/>
      <w:sz w:val="24"/>
      <w:szCs w:val="24"/>
    </w:rPr>
  </w:style>
  <w:style w:type="character" w:customStyle="1" w:styleId="u9Char">
    <w:name w:val="Đầu đề 9 Char"/>
    <w:basedOn w:val="Phngmcinhcuaoanvn"/>
    <w:link w:val="u9"/>
    <w:qFormat/>
    <w:rPr>
      <w:rFonts w:ascii="Cambria" w:hAnsi="Cambria"/>
      <w:sz w:val="22"/>
      <w:szCs w:val="22"/>
    </w:rPr>
  </w:style>
  <w:style w:type="character" w:customStyle="1" w:styleId="ThutlThnVnbanChar">
    <w:name w:val="Thụt lề Thân Văn bản Char"/>
    <w:basedOn w:val="Phngmcinhcuaoanvn"/>
    <w:link w:val="ThutlThnVnban"/>
    <w:qFormat/>
    <w:locked/>
    <w:rPr>
      <w:i/>
      <w:sz w:val="26"/>
      <w:szCs w:val="26"/>
    </w:rPr>
  </w:style>
  <w:style w:type="character" w:customStyle="1" w:styleId="TiuChar">
    <w:name w:val="Tiêu đề Char"/>
    <w:basedOn w:val="Phngmcinhcuaoanvn"/>
    <w:link w:val="Tiu"/>
    <w:qFormat/>
    <w:locked/>
    <w:rPr>
      <w:b/>
      <w:sz w:val="36"/>
    </w:rPr>
  </w:style>
  <w:style w:type="character" w:customStyle="1" w:styleId="u2Char">
    <w:name w:val="Đầu đề 2 Char"/>
    <w:basedOn w:val="Phngmcinhcuaoanvn"/>
    <w:link w:val="u2"/>
    <w:qFormat/>
    <w:locked/>
    <w:rPr>
      <w:rFonts w:cs="Arial"/>
      <w:b/>
      <w:bCs/>
      <w:iCs/>
      <w:caps/>
      <w:sz w:val="28"/>
      <w:szCs w:val="28"/>
    </w:rPr>
  </w:style>
  <w:style w:type="character" w:customStyle="1" w:styleId="Thnvnban3Char">
    <w:name w:val="Thân văn bản 3 Char"/>
    <w:basedOn w:val="Phngmcinhcuaoanvn"/>
    <w:link w:val="Thnvnban3"/>
    <w:qFormat/>
    <w:locked/>
    <w:rPr>
      <w:rFonts w:cs="Arial"/>
      <w:sz w:val="48"/>
      <w:szCs w:val="48"/>
      <w:lang w:bidi="th-TH"/>
    </w:rPr>
  </w:style>
  <w:style w:type="character" w:customStyle="1" w:styleId="ChntrangChar">
    <w:name w:val="Chân trang Char"/>
    <w:basedOn w:val="Phngmcinhcuaoanvn"/>
    <w:link w:val="Chntrang"/>
    <w:uiPriority w:val="99"/>
    <w:qFormat/>
    <w:locked/>
    <w:rPr>
      <w:sz w:val="26"/>
      <w:szCs w:val="26"/>
    </w:rPr>
  </w:style>
  <w:style w:type="character" w:customStyle="1" w:styleId="ThnVnbanChar">
    <w:name w:val="Thân Văn bản Char"/>
    <w:basedOn w:val="Phngmcinhcuaoanvn"/>
    <w:link w:val="ThnVnban"/>
    <w:qFormat/>
    <w:locked/>
    <w:rPr>
      <w:sz w:val="26"/>
      <w:szCs w:val="26"/>
    </w:rPr>
  </w:style>
  <w:style w:type="paragraph" w:styleId="oancuaDanhsach">
    <w:name w:val="List Paragraph"/>
    <w:basedOn w:val="Binhthng"/>
    <w:uiPriority w:val="34"/>
    <w:qFormat/>
    <w:pPr>
      <w:numPr>
        <w:numId w:val="6"/>
      </w:numPr>
    </w:pPr>
    <w:rPr>
      <w:b/>
    </w:rPr>
  </w:style>
  <w:style w:type="paragraph" w:customStyle="1" w:styleId="Style">
    <w:name w:val="Style"/>
    <w:basedOn w:val="u1"/>
    <w:qFormat/>
    <w:pPr>
      <w:numPr>
        <w:numId w:val="0"/>
      </w:numPr>
      <w:tabs>
        <w:tab w:val="left" w:pos="360"/>
      </w:tabs>
      <w:ind w:left="360" w:hanging="360"/>
    </w:pPr>
    <w:rPr>
      <w:rFonts w:cs="Times New Roman"/>
      <w:szCs w:val="20"/>
    </w:rPr>
  </w:style>
  <w:style w:type="paragraph" w:customStyle="1" w:styleId="CoverTitle">
    <w:name w:val="Cover_Title"/>
    <w:basedOn w:val="u1"/>
    <w:link w:val="CoverTitleChar"/>
    <w:qFormat/>
    <w:pPr>
      <w:numPr>
        <w:numId w:val="0"/>
      </w:numPr>
      <w:spacing w:after="240"/>
      <w:ind w:left="431"/>
    </w:pPr>
  </w:style>
  <w:style w:type="paragraph" w:customStyle="1" w:styleId="Bullet4">
    <w:name w:val="Bullet4"/>
    <w:basedOn w:val="Binhthng"/>
    <w:qFormat/>
    <w:pPr>
      <w:numPr>
        <w:numId w:val="7"/>
      </w:numPr>
      <w:spacing w:before="120" w:after="60"/>
      <w:ind w:left="714" w:hanging="357"/>
    </w:pPr>
    <w:rPr>
      <w:rFonts w:eastAsia="MS Mincho"/>
      <w:b/>
    </w:rPr>
  </w:style>
  <w:style w:type="paragraph" w:customStyle="1" w:styleId="Bullet5">
    <w:name w:val="Bullet5"/>
    <w:basedOn w:val="Binhthng"/>
    <w:qFormat/>
    <w:pPr>
      <w:numPr>
        <w:numId w:val="8"/>
      </w:numPr>
    </w:pPr>
    <w:rPr>
      <w:szCs w:val="24"/>
      <w:lang w:val="fr-FR"/>
    </w:rPr>
  </w:style>
  <w:style w:type="paragraph" w:customStyle="1" w:styleId="Cover1">
    <w:name w:val="Cover 1"/>
    <w:basedOn w:val="Binhthng"/>
    <w:qFormat/>
    <w:pPr>
      <w:jc w:val="center"/>
    </w:pPr>
    <w:rPr>
      <w:rFonts w:ascii="Tahoma" w:hAnsi="Tahoma"/>
      <w:b/>
      <w:bCs/>
      <w:szCs w:val="20"/>
    </w:rPr>
  </w:style>
  <w:style w:type="paragraph" w:customStyle="1" w:styleId="Cover2">
    <w:name w:val="Cover 2"/>
    <w:basedOn w:val="Binhthng"/>
    <w:qFormat/>
    <w:pPr>
      <w:jc w:val="center"/>
    </w:pPr>
    <w:rPr>
      <w:rFonts w:ascii="Arial" w:hAnsi="Arial"/>
      <w:b/>
      <w:bCs/>
      <w:sz w:val="32"/>
      <w:szCs w:val="20"/>
    </w:rPr>
  </w:style>
  <w:style w:type="paragraph" w:customStyle="1" w:styleId="Cover3">
    <w:name w:val="Cover 3"/>
    <w:basedOn w:val="Binhthng"/>
    <w:qFormat/>
    <w:pPr>
      <w:ind w:left="284" w:right="284"/>
      <w:jc w:val="center"/>
    </w:pPr>
    <w:rPr>
      <w:rFonts w:ascii="Arial" w:hAnsi="Arial"/>
      <w:b/>
      <w:bCs/>
      <w:sz w:val="40"/>
      <w:szCs w:val="20"/>
    </w:rPr>
  </w:style>
  <w:style w:type="paragraph" w:customStyle="1" w:styleId="Cover4">
    <w:name w:val="Cover 4"/>
    <w:basedOn w:val="Binhthng"/>
    <w:qFormat/>
    <w:pPr>
      <w:jc w:val="center"/>
    </w:pPr>
    <w:rPr>
      <w:b/>
      <w:bCs/>
      <w:sz w:val="28"/>
      <w:szCs w:val="20"/>
    </w:rPr>
  </w:style>
  <w:style w:type="paragraph" w:customStyle="1" w:styleId="Cover6">
    <w:name w:val="Cover 6"/>
    <w:basedOn w:val="Cover2"/>
    <w:qFormat/>
    <w:pPr>
      <w:jc w:val="left"/>
    </w:pPr>
  </w:style>
  <w:style w:type="paragraph" w:customStyle="1" w:styleId="cover7">
    <w:name w:val="cover 7"/>
    <w:basedOn w:val="Binhthng"/>
    <w:qFormat/>
    <w:rPr>
      <w:rFonts w:ascii="Tahoma" w:hAnsi="Tahoma"/>
      <w:b/>
      <w:bCs/>
      <w:szCs w:val="20"/>
    </w:rPr>
  </w:style>
  <w:style w:type="paragraph" w:customStyle="1" w:styleId="Gachngang">
    <w:name w:val="Gachngang"/>
    <w:basedOn w:val="Binhthng"/>
    <w:qFormat/>
    <w:pPr>
      <w:pBdr>
        <w:top w:val="single" w:sz="4" w:space="1" w:color="auto"/>
      </w:pBdr>
    </w:pPr>
    <w:rPr>
      <w:rFonts w:eastAsia="MS Mincho"/>
      <w:szCs w:val="24"/>
      <w:lang w:eastAsia="ja-JP"/>
    </w:rPr>
  </w:style>
  <w:style w:type="paragraph" w:customStyle="1" w:styleId="Tomtat">
    <w:name w:val="Tom_tat"/>
    <w:basedOn w:val="Binhthng"/>
    <w:qFormat/>
    <w:pPr>
      <w:tabs>
        <w:tab w:val="left" w:pos="567"/>
        <w:tab w:val="left" w:pos="1134"/>
      </w:tabs>
      <w:ind w:left="1418" w:hanging="1418"/>
    </w:pPr>
    <w:rPr>
      <w:rFonts w:eastAsia="MS Mincho"/>
      <w:szCs w:val="24"/>
      <w:lang w:eastAsia="ja-JP"/>
    </w:rPr>
  </w:style>
  <w:style w:type="paragraph" w:customStyle="1" w:styleId="MTDisplayEquation">
    <w:name w:val="MTDisplayEquation"/>
    <w:basedOn w:val="Binhthng"/>
    <w:next w:val="Binhthng"/>
    <w:qFormat/>
    <w:pPr>
      <w:tabs>
        <w:tab w:val="center" w:pos="4400"/>
        <w:tab w:val="right" w:pos="8800"/>
      </w:tabs>
    </w:pPr>
  </w:style>
  <w:style w:type="paragraph" w:customStyle="1" w:styleId="Thuattoan">
    <w:name w:val="Thuat_toan"/>
    <w:basedOn w:val="Binhthng"/>
    <w:link w:val="ThuattoanChar"/>
    <w:qFormat/>
    <w:pPr>
      <w:numPr>
        <w:numId w:val="9"/>
      </w:numPr>
    </w:pPr>
  </w:style>
  <w:style w:type="paragraph" w:customStyle="1" w:styleId="references">
    <w:name w:val="references"/>
    <w:link w:val="referencesChar"/>
    <w:qFormat/>
    <w:pPr>
      <w:numPr>
        <w:numId w:val="10"/>
      </w:numPr>
      <w:spacing w:after="50" w:line="360" w:lineRule="auto"/>
      <w:jc w:val="both"/>
    </w:pPr>
    <w:rPr>
      <w:rFonts w:eastAsia="MS Mincho"/>
      <w:sz w:val="26"/>
      <w:szCs w:val="16"/>
    </w:rPr>
  </w:style>
  <w:style w:type="paragraph" w:customStyle="1" w:styleId="figurecaption">
    <w:name w:val="figure caption"/>
    <w:qFormat/>
    <w:pPr>
      <w:numPr>
        <w:numId w:val="11"/>
      </w:numPr>
      <w:tabs>
        <w:tab w:val="clear" w:pos="720"/>
        <w:tab w:val="left" w:pos="851"/>
      </w:tabs>
      <w:spacing w:before="80" w:after="200"/>
      <w:jc w:val="center"/>
    </w:pPr>
    <w:rPr>
      <w:rFonts w:eastAsia="Times New Roman"/>
      <w:szCs w:val="16"/>
    </w:rPr>
  </w:style>
  <w:style w:type="paragraph" w:customStyle="1" w:styleId="equation">
    <w:name w:val="equation"/>
    <w:basedOn w:val="Binhthng"/>
    <w:link w:val="equationChar"/>
    <w:qFormat/>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BodyTextChar">
    <w:name w:val="Body Text Char"/>
    <w:basedOn w:val="Phngmcinhcuaoanvn"/>
    <w:qFormat/>
    <w:rPr>
      <w:spacing w:val="-1"/>
      <w:lang w:val="en-US" w:eastAsia="en-US" w:bidi="ar-SA"/>
    </w:rPr>
  </w:style>
  <w:style w:type="character" w:customStyle="1" w:styleId="equationChar">
    <w:name w:val="equation Char"/>
    <w:basedOn w:val="Phngmcinhcuaoanvn"/>
    <w:link w:val="equation"/>
    <w:qFormat/>
    <w:rPr>
      <w:rFonts w:ascii="Symbol" w:hAnsi="Symbol" w:cs="Symbol"/>
      <w:sz w:val="24"/>
      <w:lang w:val="en-US" w:eastAsia="en-US" w:bidi="ar-SA"/>
    </w:rPr>
  </w:style>
  <w:style w:type="paragraph" w:customStyle="1" w:styleId="step">
    <w:name w:val="step"/>
    <w:basedOn w:val="Binhthng"/>
    <w:qFormat/>
    <w:pPr>
      <w:numPr>
        <w:numId w:val="12"/>
      </w:numPr>
      <w:spacing w:after="120" w:line="228" w:lineRule="auto"/>
    </w:pPr>
    <w:rPr>
      <w:spacing w:val="-1"/>
      <w:sz w:val="20"/>
      <w:szCs w:val="20"/>
    </w:rPr>
  </w:style>
  <w:style w:type="character" w:customStyle="1" w:styleId="ThuattoanChar">
    <w:name w:val="Thuat_toan Char"/>
    <w:basedOn w:val="Phngmcinhcuaoanvn"/>
    <w:link w:val="Thuattoan"/>
    <w:qFormat/>
    <w:rPr>
      <w:sz w:val="26"/>
      <w:szCs w:val="26"/>
    </w:rPr>
  </w:style>
  <w:style w:type="paragraph" w:customStyle="1" w:styleId="tablecolsubhead">
    <w:name w:val="table col subhead"/>
    <w:basedOn w:val="Binhthng"/>
    <w:qFormat/>
    <w:pPr>
      <w:spacing w:line="240" w:lineRule="auto"/>
      <w:ind w:firstLine="0"/>
      <w:jc w:val="center"/>
    </w:pPr>
    <w:rPr>
      <w:b/>
      <w:bCs/>
      <w:i/>
      <w:iCs/>
      <w:sz w:val="15"/>
      <w:szCs w:val="15"/>
    </w:rPr>
  </w:style>
  <w:style w:type="paragraph" w:customStyle="1" w:styleId="LVNormal">
    <w:name w:val="LV_Normal"/>
    <w:basedOn w:val="Binhthng"/>
    <w:link w:val="LVNormalChar"/>
    <w:qFormat/>
    <w:pPr>
      <w:spacing w:before="120" w:after="120" w:line="240" w:lineRule="auto"/>
      <w:ind w:firstLine="0"/>
      <w:jc w:val="left"/>
    </w:pPr>
    <w:rPr>
      <w:rFonts w:eastAsia="MS Mincho"/>
      <w:szCs w:val="24"/>
      <w:lang w:eastAsia="ja-JP"/>
    </w:rPr>
  </w:style>
  <w:style w:type="paragraph" w:customStyle="1" w:styleId="bulletlist">
    <w:name w:val="bullet list"/>
    <w:basedOn w:val="ThnVnban"/>
    <w:qFormat/>
    <w:pPr>
      <w:numPr>
        <w:numId w:val="13"/>
      </w:numPr>
    </w:pPr>
    <w:rPr>
      <w:spacing w:val="-1"/>
      <w:szCs w:val="20"/>
    </w:rPr>
  </w:style>
  <w:style w:type="paragraph" w:customStyle="1" w:styleId="tablehead">
    <w:name w:val="table head"/>
    <w:qFormat/>
    <w:pPr>
      <w:numPr>
        <w:numId w:val="14"/>
      </w:numPr>
      <w:spacing w:before="240" w:after="120" w:line="216" w:lineRule="auto"/>
      <w:jc w:val="center"/>
    </w:pPr>
    <w:rPr>
      <w:rFonts w:eastAsia="Times New Roman"/>
      <w:sz w:val="22"/>
      <w:szCs w:val="16"/>
    </w:rPr>
  </w:style>
  <w:style w:type="paragraph" w:customStyle="1" w:styleId="tablecolhead">
    <w:name w:val="table col head"/>
    <w:basedOn w:val="Binhthng"/>
    <w:qFormat/>
    <w:pPr>
      <w:spacing w:after="60" w:line="240" w:lineRule="auto"/>
      <w:ind w:firstLine="0"/>
      <w:jc w:val="center"/>
    </w:pPr>
    <w:rPr>
      <w:b/>
      <w:bCs/>
      <w:sz w:val="24"/>
      <w:szCs w:val="16"/>
    </w:rPr>
  </w:style>
  <w:style w:type="paragraph" w:customStyle="1" w:styleId="tablecopy">
    <w:name w:val="table copy"/>
    <w:qFormat/>
    <w:pPr>
      <w:spacing w:before="60" w:after="60"/>
      <w:jc w:val="both"/>
    </w:pPr>
    <w:rPr>
      <w:rFonts w:eastAsia="Times New Roman"/>
      <w:sz w:val="24"/>
      <w:szCs w:val="16"/>
    </w:rPr>
  </w:style>
  <w:style w:type="character" w:customStyle="1" w:styleId="mediumb-text1">
    <w:name w:val="mediumb-text1"/>
    <w:basedOn w:val="Phngmcinhcuaoanvn"/>
    <w:qFormat/>
    <w:rPr>
      <w:rFonts w:ascii="Arial" w:hAnsi="Arial" w:cs="Arial" w:hint="default"/>
      <w:b/>
      <w:bCs/>
      <w:color w:val="000000"/>
      <w:sz w:val="24"/>
      <w:szCs w:val="24"/>
    </w:rPr>
  </w:style>
  <w:style w:type="paragraph" w:customStyle="1" w:styleId="NormalParagraphIndent">
    <w:name w:val="Normal Paragraph Indent"/>
    <w:basedOn w:val="Binhthng"/>
    <w:qFormat/>
    <w:pPr>
      <w:spacing w:before="120"/>
      <w:ind w:firstLine="720"/>
    </w:pPr>
    <w:rPr>
      <w:szCs w:val="20"/>
    </w:rPr>
  </w:style>
  <w:style w:type="paragraph" w:customStyle="1" w:styleId="TLTK">
    <w:name w:val="TLTK"/>
    <w:basedOn w:val="CoverTitle"/>
    <w:link w:val="TLTKChar"/>
    <w:qFormat/>
  </w:style>
  <w:style w:type="character" w:customStyle="1" w:styleId="CoverTitleChar">
    <w:name w:val="Cover_Title Char"/>
    <w:basedOn w:val="u1Char"/>
    <w:link w:val="CoverTitle"/>
    <w:qFormat/>
    <w:rPr>
      <w:rFonts w:cs="Arial"/>
      <w:b/>
      <w:bCs/>
      <w:kern w:val="32"/>
      <w:sz w:val="36"/>
      <w:szCs w:val="32"/>
    </w:rPr>
  </w:style>
  <w:style w:type="character" w:customStyle="1" w:styleId="TLTKChar">
    <w:name w:val="TLTK Char"/>
    <w:basedOn w:val="CoverTitleChar"/>
    <w:link w:val="TLTK"/>
    <w:qFormat/>
    <w:rPr>
      <w:rFonts w:cs="Arial"/>
      <w:b/>
      <w:bCs/>
      <w:kern w:val="32"/>
      <w:sz w:val="36"/>
      <w:szCs w:val="32"/>
    </w:rPr>
  </w:style>
  <w:style w:type="paragraph" w:customStyle="1" w:styleId="Noidung">
    <w:name w:val="Noidung"/>
    <w:basedOn w:val="Binhthng"/>
    <w:link w:val="NoidungChar"/>
    <w:qFormat/>
    <w:pPr>
      <w:ind w:firstLine="397"/>
    </w:pPr>
    <w:rPr>
      <w:szCs w:val="20"/>
    </w:rPr>
  </w:style>
  <w:style w:type="character" w:customStyle="1" w:styleId="NoidungChar">
    <w:name w:val="Noidung Char"/>
    <w:basedOn w:val="Phngmcinhcuaoanvn"/>
    <w:link w:val="Noidung"/>
    <w:qFormat/>
    <w:rPr>
      <w:sz w:val="26"/>
    </w:rPr>
  </w:style>
  <w:style w:type="paragraph" w:customStyle="1" w:styleId="LVThuattoan">
    <w:name w:val="LV_Thuattoan"/>
    <w:basedOn w:val="LVNormal"/>
    <w:link w:val="LVThuattoanChar"/>
    <w:qFormat/>
    <w:pPr>
      <w:spacing w:before="0" w:after="0" w:line="276" w:lineRule="auto"/>
    </w:pPr>
    <w:rPr>
      <w:rFonts w:ascii="Arial Unicode MS" w:hAnsi="Arial Unicode MS"/>
      <w:sz w:val="22"/>
    </w:rPr>
  </w:style>
  <w:style w:type="character" w:customStyle="1" w:styleId="LVNormalChar">
    <w:name w:val="LV_Normal Char"/>
    <w:basedOn w:val="Phngmcinhcuaoanvn"/>
    <w:link w:val="LVNormal"/>
    <w:qFormat/>
    <w:rPr>
      <w:rFonts w:eastAsia="MS Mincho"/>
      <w:sz w:val="26"/>
      <w:szCs w:val="24"/>
      <w:lang w:eastAsia="ja-JP"/>
    </w:rPr>
  </w:style>
  <w:style w:type="character" w:customStyle="1" w:styleId="LVThuattoanChar">
    <w:name w:val="LV_Thuattoan Char"/>
    <w:basedOn w:val="LVNormalChar"/>
    <w:link w:val="LVThuattoan"/>
    <w:qFormat/>
    <w:rPr>
      <w:rFonts w:ascii="Arial Unicode MS" w:eastAsia="MS Mincho" w:hAnsi="Arial Unicode MS"/>
      <w:sz w:val="22"/>
      <w:szCs w:val="24"/>
      <w:lang w:eastAsia="ja-JP"/>
    </w:rPr>
  </w:style>
  <w:style w:type="character" w:customStyle="1" w:styleId="IntenseEmphasis1">
    <w:name w:val="Intense Emphasis1"/>
    <w:basedOn w:val="Phngmcinhcuaoanvn"/>
    <w:uiPriority w:val="21"/>
    <w:qFormat/>
    <w:rPr>
      <w:b/>
      <w:bCs/>
      <w:i/>
      <w:iCs/>
      <w:color w:val="4F81BD" w:themeColor="accent1"/>
    </w:rPr>
  </w:style>
  <w:style w:type="character" w:customStyle="1" w:styleId="SubtleReference1">
    <w:name w:val="Subtle Reference1"/>
    <w:basedOn w:val="Phngmcinhcuaoanvn"/>
    <w:uiPriority w:val="31"/>
    <w:qFormat/>
    <w:rPr>
      <w:smallCaps/>
      <w:color w:val="C0504D" w:themeColor="accent2"/>
      <w:u w:val="single"/>
    </w:rPr>
  </w:style>
  <w:style w:type="character" w:customStyle="1" w:styleId="SubtleEmphasis1">
    <w:name w:val="Subtle Emphasis1"/>
    <w:basedOn w:val="Phngmcinhcuaoanvn"/>
    <w:uiPriority w:val="19"/>
    <w:qFormat/>
    <w:rPr>
      <w:i/>
      <w:iCs/>
      <w:color w:val="7F7F7F" w:themeColor="text1" w:themeTint="80"/>
    </w:rPr>
  </w:style>
  <w:style w:type="paragraph" w:customStyle="1" w:styleId="numbereditem">
    <w:name w:val="numbered item"/>
    <w:basedOn w:val="Binhthng"/>
    <w:qFormat/>
    <w:pPr>
      <w:numPr>
        <w:numId w:val="15"/>
      </w:numPr>
      <w:overflowPunct w:val="0"/>
      <w:autoSpaceDE w:val="0"/>
      <w:autoSpaceDN w:val="0"/>
      <w:adjustRightInd w:val="0"/>
      <w:spacing w:before="120" w:after="120" w:line="240" w:lineRule="exact"/>
      <w:contextualSpacing/>
      <w:textAlignment w:val="baseline"/>
    </w:pPr>
    <w:rPr>
      <w:sz w:val="20"/>
      <w:szCs w:val="20"/>
      <w:lang w:eastAsia="de-DE"/>
    </w:rPr>
  </w:style>
  <w:style w:type="paragraph" w:customStyle="1" w:styleId="programcode">
    <w:name w:val="programcode"/>
    <w:basedOn w:val="Binhthng"/>
    <w:qFormat/>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Binhthng"/>
    <w:link w:val="BulletnormalChar"/>
    <w:qFormat/>
    <w:pPr>
      <w:numPr>
        <w:numId w:val="16"/>
      </w:numPr>
    </w:pPr>
  </w:style>
  <w:style w:type="character" w:customStyle="1" w:styleId="BulletnormalChar">
    <w:name w:val="Bullet_normal Char"/>
    <w:basedOn w:val="Phngmcinhcuaoanvn"/>
    <w:link w:val="Bulletnormal"/>
    <w:qFormat/>
    <w:rPr>
      <w:sz w:val="26"/>
      <w:szCs w:val="26"/>
    </w:rPr>
  </w:style>
  <w:style w:type="paragraph" w:customStyle="1" w:styleId="Stylenormal0">
    <w:name w:val="Style_normal"/>
    <w:basedOn w:val="Binhthng"/>
    <w:qFormat/>
    <w:pPr>
      <w:ind w:firstLine="0"/>
      <w:jc w:val="center"/>
    </w:pPr>
    <w:rPr>
      <w:szCs w:val="24"/>
      <w:lang w:val="en-GB"/>
    </w:rPr>
  </w:style>
  <w:style w:type="paragraph" w:customStyle="1" w:styleId="Bibliography1">
    <w:name w:val="Bibliography1"/>
    <w:basedOn w:val="Binhthng"/>
    <w:next w:val="Binhthng"/>
    <w:uiPriority w:val="37"/>
    <w:unhideWhenUsed/>
    <w:qFormat/>
  </w:style>
  <w:style w:type="character" w:customStyle="1" w:styleId="gt-icon-text1">
    <w:name w:val="gt-icon-text1"/>
    <w:basedOn w:val="Phngmcinhcuaoanvn"/>
    <w:qFormat/>
  </w:style>
  <w:style w:type="character" w:customStyle="1" w:styleId="utrangChar">
    <w:name w:val="Đầu trang Char"/>
    <w:basedOn w:val="Phngmcinhcuaoanvn"/>
    <w:link w:val="utrang"/>
    <w:uiPriority w:val="99"/>
    <w:qFormat/>
    <w:rPr>
      <w:sz w:val="26"/>
      <w:szCs w:val="26"/>
    </w:rPr>
  </w:style>
  <w:style w:type="paragraph" w:customStyle="1" w:styleId="TOCHeading1">
    <w:name w:val="TOC Heading1"/>
    <w:basedOn w:val="u1"/>
    <w:next w:val="Binhthng"/>
    <w:uiPriority w:val="39"/>
    <w:unhideWhenUsed/>
    <w:qFormat/>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VnbanChdanhsn">
    <w:name w:val="Placeholder Text"/>
    <w:basedOn w:val="Phngmcinhcuaoanvn"/>
    <w:uiPriority w:val="99"/>
    <w:semiHidden/>
    <w:qFormat/>
    <w:rPr>
      <w:color w:val="808080"/>
    </w:rPr>
  </w:style>
  <w:style w:type="paragraph" w:customStyle="1" w:styleId="LeftNormal">
    <w:name w:val="Left_Normal"/>
    <w:basedOn w:val="Binhthng"/>
    <w:link w:val="LeftNormalChar"/>
    <w:qFormat/>
    <w:pPr>
      <w:widowControl w:val="0"/>
      <w:ind w:firstLine="0"/>
    </w:pPr>
  </w:style>
  <w:style w:type="character" w:customStyle="1" w:styleId="LeftNormalChar">
    <w:name w:val="Left_Normal Char"/>
    <w:basedOn w:val="Phngmcinhcuaoanvn"/>
    <w:link w:val="LeftNormal"/>
    <w:qFormat/>
    <w:rPr>
      <w:sz w:val="26"/>
      <w:szCs w:val="26"/>
    </w:rPr>
  </w:style>
  <w:style w:type="paragraph" w:customStyle="1" w:styleId="Normaltext0">
    <w:name w:val="Normal text"/>
    <w:basedOn w:val="Binhthng"/>
    <w:link w:val="NormaltextChar"/>
    <w:qFormat/>
    <w:pPr>
      <w:spacing w:before="120" w:after="120"/>
      <w:ind w:firstLine="0"/>
    </w:pPr>
    <w:rPr>
      <w:rFonts w:eastAsia="MS Mincho"/>
      <w:szCs w:val="24"/>
      <w:lang w:eastAsia="ja-JP"/>
    </w:rPr>
  </w:style>
  <w:style w:type="character" w:customStyle="1" w:styleId="NormaltextChar">
    <w:name w:val="Normal text Char"/>
    <w:basedOn w:val="Phngmcinhcuaoanvn"/>
    <w:link w:val="Normaltext0"/>
    <w:qFormat/>
    <w:rPr>
      <w:rFonts w:eastAsia="MS Mincho"/>
      <w:sz w:val="26"/>
      <w:szCs w:val="24"/>
      <w:lang w:eastAsia="ja-JP"/>
    </w:rPr>
  </w:style>
  <w:style w:type="paragraph" w:customStyle="1" w:styleId="Reference">
    <w:name w:val="Reference"/>
    <w:basedOn w:val="references"/>
    <w:link w:val="ReferenceChar"/>
    <w:qFormat/>
  </w:style>
  <w:style w:type="character" w:customStyle="1" w:styleId="referencesChar">
    <w:name w:val="references Char"/>
    <w:basedOn w:val="Phngmcinhcuaoanvn"/>
    <w:link w:val="references"/>
    <w:qFormat/>
    <w:rPr>
      <w:rFonts w:eastAsia="MS Mincho"/>
      <w:sz w:val="26"/>
      <w:szCs w:val="16"/>
    </w:rPr>
  </w:style>
  <w:style w:type="character" w:customStyle="1" w:styleId="ReferenceChar">
    <w:name w:val="Reference Char"/>
    <w:basedOn w:val="referencesChar"/>
    <w:link w:val="Reference"/>
    <w:qFormat/>
    <w:rPr>
      <w:rFonts w:eastAsia="MS Mincho"/>
      <w:sz w:val="26"/>
      <w:szCs w:val="16"/>
    </w:rPr>
  </w:style>
  <w:style w:type="paragraph" w:customStyle="1" w:styleId="Char">
    <w:name w:val="Char"/>
    <w:basedOn w:val="Binhthng"/>
    <w:qFormat/>
    <w:pPr>
      <w:spacing w:before="0" w:line="240" w:lineRule="exact"/>
      <w:ind w:firstLine="0"/>
      <w:jc w:val="left"/>
    </w:pPr>
    <w:rPr>
      <w:rFonts w:ascii="Verdana" w:hAnsi="Verdana"/>
      <w:sz w:val="20"/>
      <w:szCs w:val="20"/>
    </w:rPr>
  </w:style>
  <w:style w:type="character" w:customStyle="1" w:styleId="ThngthngWebChar">
    <w:name w:val="Thông thường (Web) Char"/>
    <w:link w:val="ThngthngWeb"/>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783">
      <w:bodyDiv w:val="1"/>
      <w:marLeft w:val="0"/>
      <w:marRight w:val="0"/>
      <w:marTop w:val="0"/>
      <w:marBottom w:val="0"/>
      <w:divBdr>
        <w:top w:val="none" w:sz="0" w:space="0" w:color="auto"/>
        <w:left w:val="none" w:sz="0" w:space="0" w:color="auto"/>
        <w:bottom w:val="none" w:sz="0" w:space="0" w:color="auto"/>
        <w:right w:val="none" w:sz="0" w:space="0" w:color="auto"/>
      </w:divBdr>
    </w:div>
    <w:div w:id="14616459">
      <w:bodyDiv w:val="1"/>
      <w:marLeft w:val="0"/>
      <w:marRight w:val="0"/>
      <w:marTop w:val="0"/>
      <w:marBottom w:val="0"/>
      <w:divBdr>
        <w:top w:val="none" w:sz="0" w:space="0" w:color="auto"/>
        <w:left w:val="none" w:sz="0" w:space="0" w:color="auto"/>
        <w:bottom w:val="none" w:sz="0" w:space="0" w:color="auto"/>
        <w:right w:val="none" w:sz="0" w:space="0" w:color="auto"/>
      </w:divBdr>
    </w:div>
    <w:div w:id="31226887">
      <w:bodyDiv w:val="1"/>
      <w:marLeft w:val="0"/>
      <w:marRight w:val="0"/>
      <w:marTop w:val="0"/>
      <w:marBottom w:val="0"/>
      <w:divBdr>
        <w:top w:val="none" w:sz="0" w:space="0" w:color="auto"/>
        <w:left w:val="none" w:sz="0" w:space="0" w:color="auto"/>
        <w:bottom w:val="none" w:sz="0" w:space="0" w:color="auto"/>
        <w:right w:val="none" w:sz="0" w:space="0" w:color="auto"/>
      </w:divBdr>
    </w:div>
    <w:div w:id="69085153">
      <w:bodyDiv w:val="1"/>
      <w:marLeft w:val="0"/>
      <w:marRight w:val="0"/>
      <w:marTop w:val="0"/>
      <w:marBottom w:val="0"/>
      <w:divBdr>
        <w:top w:val="none" w:sz="0" w:space="0" w:color="auto"/>
        <w:left w:val="none" w:sz="0" w:space="0" w:color="auto"/>
        <w:bottom w:val="none" w:sz="0" w:space="0" w:color="auto"/>
        <w:right w:val="none" w:sz="0" w:space="0" w:color="auto"/>
      </w:divBdr>
    </w:div>
    <w:div w:id="158694629">
      <w:bodyDiv w:val="1"/>
      <w:marLeft w:val="0"/>
      <w:marRight w:val="0"/>
      <w:marTop w:val="0"/>
      <w:marBottom w:val="0"/>
      <w:divBdr>
        <w:top w:val="none" w:sz="0" w:space="0" w:color="auto"/>
        <w:left w:val="none" w:sz="0" w:space="0" w:color="auto"/>
        <w:bottom w:val="none" w:sz="0" w:space="0" w:color="auto"/>
        <w:right w:val="none" w:sz="0" w:space="0" w:color="auto"/>
      </w:divBdr>
    </w:div>
    <w:div w:id="179707444">
      <w:bodyDiv w:val="1"/>
      <w:marLeft w:val="0"/>
      <w:marRight w:val="0"/>
      <w:marTop w:val="0"/>
      <w:marBottom w:val="0"/>
      <w:divBdr>
        <w:top w:val="none" w:sz="0" w:space="0" w:color="auto"/>
        <w:left w:val="none" w:sz="0" w:space="0" w:color="auto"/>
        <w:bottom w:val="none" w:sz="0" w:space="0" w:color="auto"/>
        <w:right w:val="none" w:sz="0" w:space="0" w:color="auto"/>
      </w:divBdr>
    </w:div>
    <w:div w:id="251934475">
      <w:bodyDiv w:val="1"/>
      <w:marLeft w:val="0"/>
      <w:marRight w:val="0"/>
      <w:marTop w:val="0"/>
      <w:marBottom w:val="0"/>
      <w:divBdr>
        <w:top w:val="none" w:sz="0" w:space="0" w:color="auto"/>
        <w:left w:val="none" w:sz="0" w:space="0" w:color="auto"/>
        <w:bottom w:val="none" w:sz="0" w:space="0" w:color="auto"/>
        <w:right w:val="none" w:sz="0" w:space="0" w:color="auto"/>
      </w:divBdr>
    </w:div>
    <w:div w:id="654336840">
      <w:bodyDiv w:val="1"/>
      <w:marLeft w:val="0"/>
      <w:marRight w:val="0"/>
      <w:marTop w:val="0"/>
      <w:marBottom w:val="0"/>
      <w:divBdr>
        <w:top w:val="none" w:sz="0" w:space="0" w:color="auto"/>
        <w:left w:val="none" w:sz="0" w:space="0" w:color="auto"/>
        <w:bottom w:val="none" w:sz="0" w:space="0" w:color="auto"/>
        <w:right w:val="none" w:sz="0" w:space="0" w:color="auto"/>
      </w:divBdr>
    </w:div>
    <w:div w:id="669984485">
      <w:bodyDiv w:val="1"/>
      <w:marLeft w:val="0"/>
      <w:marRight w:val="0"/>
      <w:marTop w:val="0"/>
      <w:marBottom w:val="0"/>
      <w:divBdr>
        <w:top w:val="none" w:sz="0" w:space="0" w:color="auto"/>
        <w:left w:val="none" w:sz="0" w:space="0" w:color="auto"/>
        <w:bottom w:val="none" w:sz="0" w:space="0" w:color="auto"/>
        <w:right w:val="none" w:sz="0" w:space="0" w:color="auto"/>
      </w:divBdr>
    </w:div>
    <w:div w:id="795950441">
      <w:bodyDiv w:val="1"/>
      <w:marLeft w:val="0"/>
      <w:marRight w:val="0"/>
      <w:marTop w:val="0"/>
      <w:marBottom w:val="0"/>
      <w:divBdr>
        <w:top w:val="none" w:sz="0" w:space="0" w:color="auto"/>
        <w:left w:val="none" w:sz="0" w:space="0" w:color="auto"/>
        <w:bottom w:val="none" w:sz="0" w:space="0" w:color="auto"/>
        <w:right w:val="none" w:sz="0" w:space="0" w:color="auto"/>
      </w:divBdr>
    </w:div>
    <w:div w:id="796608357">
      <w:bodyDiv w:val="1"/>
      <w:marLeft w:val="0"/>
      <w:marRight w:val="0"/>
      <w:marTop w:val="0"/>
      <w:marBottom w:val="0"/>
      <w:divBdr>
        <w:top w:val="none" w:sz="0" w:space="0" w:color="auto"/>
        <w:left w:val="none" w:sz="0" w:space="0" w:color="auto"/>
        <w:bottom w:val="none" w:sz="0" w:space="0" w:color="auto"/>
        <w:right w:val="none" w:sz="0" w:space="0" w:color="auto"/>
      </w:divBdr>
    </w:div>
    <w:div w:id="840239510">
      <w:bodyDiv w:val="1"/>
      <w:marLeft w:val="0"/>
      <w:marRight w:val="0"/>
      <w:marTop w:val="0"/>
      <w:marBottom w:val="0"/>
      <w:divBdr>
        <w:top w:val="none" w:sz="0" w:space="0" w:color="auto"/>
        <w:left w:val="none" w:sz="0" w:space="0" w:color="auto"/>
        <w:bottom w:val="none" w:sz="0" w:space="0" w:color="auto"/>
        <w:right w:val="none" w:sz="0" w:space="0" w:color="auto"/>
      </w:divBdr>
    </w:div>
    <w:div w:id="958336007">
      <w:bodyDiv w:val="1"/>
      <w:marLeft w:val="0"/>
      <w:marRight w:val="0"/>
      <w:marTop w:val="0"/>
      <w:marBottom w:val="0"/>
      <w:divBdr>
        <w:top w:val="none" w:sz="0" w:space="0" w:color="auto"/>
        <w:left w:val="none" w:sz="0" w:space="0" w:color="auto"/>
        <w:bottom w:val="none" w:sz="0" w:space="0" w:color="auto"/>
        <w:right w:val="none" w:sz="0" w:space="0" w:color="auto"/>
      </w:divBdr>
    </w:div>
    <w:div w:id="992101068">
      <w:bodyDiv w:val="1"/>
      <w:marLeft w:val="0"/>
      <w:marRight w:val="0"/>
      <w:marTop w:val="0"/>
      <w:marBottom w:val="0"/>
      <w:divBdr>
        <w:top w:val="none" w:sz="0" w:space="0" w:color="auto"/>
        <w:left w:val="none" w:sz="0" w:space="0" w:color="auto"/>
        <w:bottom w:val="none" w:sz="0" w:space="0" w:color="auto"/>
        <w:right w:val="none" w:sz="0" w:space="0" w:color="auto"/>
      </w:divBdr>
    </w:div>
    <w:div w:id="999847807">
      <w:bodyDiv w:val="1"/>
      <w:marLeft w:val="0"/>
      <w:marRight w:val="0"/>
      <w:marTop w:val="0"/>
      <w:marBottom w:val="0"/>
      <w:divBdr>
        <w:top w:val="none" w:sz="0" w:space="0" w:color="auto"/>
        <w:left w:val="none" w:sz="0" w:space="0" w:color="auto"/>
        <w:bottom w:val="none" w:sz="0" w:space="0" w:color="auto"/>
        <w:right w:val="none" w:sz="0" w:space="0" w:color="auto"/>
      </w:divBdr>
    </w:div>
    <w:div w:id="1036931170">
      <w:bodyDiv w:val="1"/>
      <w:marLeft w:val="0"/>
      <w:marRight w:val="0"/>
      <w:marTop w:val="0"/>
      <w:marBottom w:val="0"/>
      <w:divBdr>
        <w:top w:val="none" w:sz="0" w:space="0" w:color="auto"/>
        <w:left w:val="none" w:sz="0" w:space="0" w:color="auto"/>
        <w:bottom w:val="none" w:sz="0" w:space="0" w:color="auto"/>
        <w:right w:val="none" w:sz="0" w:space="0" w:color="auto"/>
      </w:divBdr>
    </w:div>
    <w:div w:id="1177577640">
      <w:bodyDiv w:val="1"/>
      <w:marLeft w:val="0"/>
      <w:marRight w:val="0"/>
      <w:marTop w:val="0"/>
      <w:marBottom w:val="0"/>
      <w:divBdr>
        <w:top w:val="none" w:sz="0" w:space="0" w:color="auto"/>
        <w:left w:val="none" w:sz="0" w:space="0" w:color="auto"/>
        <w:bottom w:val="none" w:sz="0" w:space="0" w:color="auto"/>
        <w:right w:val="none" w:sz="0" w:space="0" w:color="auto"/>
      </w:divBdr>
    </w:div>
    <w:div w:id="1249312789">
      <w:bodyDiv w:val="1"/>
      <w:marLeft w:val="0"/>
      <w:marRight w:val="0"/>
      <w:marTop w:val="0"/>
      <w:marBottom w:val="0"/>
      <w:divBdr>
        <w:top w:val="none" w:sz="0" w:space="0" w:color="auto"/>
        <w:left w:val="none" w:sz="0" w:space="0" w:color="auto"/>
        <w:bottom w:val="none" w:sz="0" w:space="0" w:color="auto"/>
        <w:right w:val="none" w:sz="0" w:space="0" w:color="auto"/>
      </w:divBdr>
    </w:div>
    <w:div w:id="1353218139">
      <w:bodyDiv w:val="1"/>
      <w:marLeft w:val="0"/>
      <w:marRight w:val="0"/>
      <w:marTop w:val="0"/>
      <w:marBottom w:val="0"/>
      <w:divBdr>
        <w:top w:val="none" w:sz="0" w:space="0" w:color="auto"/>
        <w:left w:val="none" w:sz="0" w:space="0" w:color="auto"/>
        <w:bottom w:val="none" w:sz="0" w:space="0" w:color="auto"/>
        <w:right w:val="none" w:sz="0" w:space="0" w:color="auto"/>
      </w:divBdr>
    </w:div>
    <w:div w:id="1490705362">
      <w:bodyDiv w:val="1"/>
      <w:marLeft w:val="0"/>
      <w:marRight w:val="0"/>
      <w:marTop w:val="0"/>
      <w:marBottom w:val="0"/>
      <w:divBdr>
        <w:top w:val="none" w:sz="0" w:space="0" w:color="auto"/>
        <w:left w:val="none" w:sz="0" w:space="0" w:color="auto"/>
        <w:bottom w:val="none" w:sz="0" w:space="0" w:color="auto"/>
        <w:right w:val="none" w:sz="0" w:space="0" w:color="auto"/>
      </w:divBdr>
    </w:div>
    <w:div w:id="1576472947">
      <w:bodyDiv w:val="1"/>
      <w:marLeft w:val="0"/>
      <w:marRight w:val="0"/>
      <w:marTop w:val="0"/>
      <w:marBottom w:val="0"/>
      <w:divBdr>
        <w:top w:val="none" w:sz="0" w:space="0" w:color="auto"/>
        <w:left w:val="none" w:sz="0" w:space="0" w:color="auto"/>
        <w:bottom w:val="none" w:sz="0" w:space="0" w:color="auto"/>
        <w:right w:val="none" w:sz="0" w:space="0" w:color="auto"/>
      </w:divBdr>
    </w:div>
    <w:div w:id="1703703039">
      <w:bodyDiv w:val="1"/>
      <w:marLeft w:val="0"/>
      <w:marRight w:val="0"/>
      <w:marTop w:val="0"/>
      <w:marBottom w:val="0"/>
      <w:divBdr>
        <w:top w:val="none" w:sz="0" w:space="0" w:color="auto"/>
        <w:left w:val="none" w:sz="0" w:space="0" w:color="auto"/>
        <w:bottom w:val="none" w:sz="0" w:space="0" w:color="auto"/>
        <w:right w:val="none" w:sz="0" w:space="0" w:color="auto"/>
      </w:divBdr>
    </w:div>
    <w:div w:id="1796292982">
      <w:bodyDiv w:val="1"/>
      <w:marLeft w:val="0"/>
      <w:marRight w:val="0"/>
      <w:marTop w:val="0"/>
      <w:marBottom w:val="0"/>
      <w:divBdr>
        <w:top w:val="none" w:sz="0" w:space="0" w:color="auto"/>
        <w:left w:val="none" w:sz="0" w:space="0" w:color="auto"/>
        <w:bottom w:val="none" w:sz="0" w:space="0" w:color="auto"/>
        <w:right w:val="none" w:sz="0" w:space="0" w:color="auto"/>
      </w:divBdr>
    </w:div>
    <w:div w:id="1882663595">
      <w:bodyDiv w:val="1"/>
      <w:marLeft w:val="0"/>
      <w:marRight w:val="0"/>
      <w:marTop w:val="0"/>
      <w:marBottom w:val="0"/>
      <w:divBdr>
        <w:top w:val="none" w:sz="0" w:space="0" w:color="auto"/>
        <w:left w:val="none" w:sz="0" w:space="0" w:color="auto"/>
        <w:bottom w:val="none" w:sz="0" w:space="0" w:color="auto"/>
        <w:right w:val="none" w:sz="0" w:space="0" w:color="auto"/>
      </w:divBdr>
    </w:div>
    <w:div w:id="1927839325">
      <w:bodyDiv w:val="1"/>
      <w:marLeft w:val="0"/>
      <w:marRight w:val="0"/>
      <w:marTop w:val="0"/>
      <w:marBottom w:val="0"/>
      <w:divBdr>
        <w:top w:val="none" w:sz="0" w:space="0" w:color="auto"/>
        <w:left w:val="none" w:sz="0" w:space="0" w:color="auto"/>
        <w:bottom w:val="none" w:sz="0" w:space="0" w:color="auto"/>
        <w:right w:val="none" w:sz="0" w:space="0" w:color="auto"/>
      </w:divBdr>
    </w:div>
    <w:div w:id="1932083500">
      <w:bodyDiv w:val="1"/>
      <w:marLeft w:val="0"/>
      <w:marRight w:val="0"/>
      <w:marTop w:val="0"/>
      <w:marBottom w:val="0"/>
      <w:divBdr>
        <w:top w:val="none" w:sz="0" w:space="0" w:color="auto"/>
        <w:left w:val="none" w:sz="0" w:space="0" w:color="auto"/>
        <w:bottom w:val="none" w:sz="0" w:space="0" w:color="auto"/>
        <w:right w:val="none" w:sz="0" w:space="0" w:color="auto"/>
      </w:divBdr>
    </w:div>
    <w:div w:id="1947153181">
      <w:bodyDiv w:val="1"/>
      <w:marLeft w:val="0"/>
      <w:marRight w:val="0"/>
      <w:marTop w:val="0"/>
      <w:marBottom w:val="0"/>
      <w:divBdr>
        <w:top w:val="none" w:sz="0" w:space="0" w:color="auto"/>
        <w:left w:val="none" w:sz="0" w:space="0" w:color="auto"/>
        <w:bottom w:val="none" w:sz="0" w:space="0" w:color="auto"/>
        <w:right w:val="none" w:sz="0" w:space="0" w:color="auto"/>
      </w:divBdr>
    </w:div>
    <w:div w:id="2007052244">
      <w:bodyDiv w:val="1"/>
      <w:marLeft w:val="0"/>
      <w:marRight w:val="0"/>
      <w:marTop w:val="0"/>
      <w:marBottom w:val="0"/>
      <w:divBdr>
        <w:top w:val="none" w:sz="0" w:space="0" w:color="auto"/>
        <w:left w:val="none" w:sz="0" w:space="0" w:color="auto"/>
        <w:bottom w:val="none" w:sz="0" w:space="0" w:color="auto"/>
        <w:right w:val="none" w:sz="0" w:space="0" w:color="auto"/>
      </w:divBdr>
    </w:div>
    <w:div w:id="2060084920">
      <w:bodyDiv w:val="1"/>
      <w:marLeft w:val="0"/>
      <w:marRight w:val="0"/>
      <w:marTop w:val="0"/>
      <w:marBottom w:val="0"/>
      <w:divBdr>
        <w:top w:val="none" w:sz="0" w:space="0" w:color="auto"/>
        <w:left w:val="none" w:sz="0" w:space="0" w:color="auto"/>
        <w:bottom w:val="none" w:sz="0" w:space="0" w:color="auto"/>
        <w:right w:val="none" w:sz="0" w:space="0" w:color="auto"/>
      </w:divBdr>
    </w:div>
    <w:div w:id="2060855939">
      <w:bodyDiv w:val="1"/>
      <w:marLeft w:val="0"/>
      <w:marRight w:val="0"/>
      <w:marTop w:val="0"/>
      <w:marBottom w:val="0"/>
      <w:divBdr>
        <w:top w:val="none" w:sz="0" w:space="0" w:color="auto"/>
        <w:left w:val="none" w:sz="0" w:space="0" w:color="auto"/>
        <w:bottom w:val="none" w:sz="0" w:space="0" w:color="auto"/>
        <w:right w:val="none" w:sz="0" w:space="0" w:color="auto"/>
      </w:divBdr>
    </w:div>
    <w:div w:id="21206357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LUAN%20VAN%20NCS\Template_baoca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b:Source>
    <b:Tag>aa00</b:Tag>
    <b:SourceType>JournalArticle</b:SourceType>
    <b:Guid>{909D8177-8385-49CF-ABEC-670D40A3D0D8}</b:Guid>
    <b:Author>
      <b:Author>
        <b:NameList>
          <b:Person>
            <b:Last>aa</b:Last>
          </b:Person>
        </b:NameList>
      </b:Author>
    </b:Author>
    <b:Title>bb</b:Title>
    <b:Pages>1-3</b:Pages>
    <b:Year>2000</b:Year>
    <b:JournalName>cc</b:JournalName>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D9E56CD-35E7-45D2-885C-5CB6FCEB4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Template_baocao</Template>
  <TotalTime>199</TotalTime>
  <Pages>53</Pages>
  <Words>9556</Words>
  <Characters>54475</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
  <LinksUpToDate>false</LinksUpToDate>
  <CharactersWithSpaces>63904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creator>trangthien247@gmail.com</dc:creator>
  <cp:lastModifiedBy>Nguyễn Hiếu Nghĩa</cp:lastModifiedBy>
  <cp:revision>4</cp:revision>
  <cp:lastPrinted>2010-11-27T01:37:00Z</cp:lastPrinted>
  <dcterms:created xsi:type="dcterms:W3CDTF">2026-10-06T06:00:00Z</dcterms:created>
  <dcterms:modified xsi:type="dcterms:W3CDTF">2026-10-09T11:46:00Z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1033-11.2.0.9052</vt:lpwstr>
  </property>
  <property fmtid="{D5CDD505-2E9C-101B-9397-08002B2CF9AE}" pid="4" name="ICV">
    <vt:lpwstr>192C14EB029A4E999EC6A0C16A43D5F2_12</vt:lpwstr>
  </property>
</Properties>
</file>