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FACULDADE DE DESENVOLVIMENTO DO RIO GRANDE DO SUL</w:t>
      </w:r>
    </w:p>
    <w:p w:rsidR="00000000" w:rsidDel="00000000" w:rsidP="00000000" w:rsidRDefault="00000000" w:rsidRPr="00000000" w14:paraId="0000000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jc w:val="center"/>
        <w:rPr>
          <w:sz w:val="28"/>
          <w:szCs w:val="28"/>
        </w:rPr>
      </w:pPr>
      <w:r w:rsidDel="00000000" w:rsidR="00000000" w:rsidRPr="00000000">
        <w:rPr>
          <w:sz w:val="28"/>
          <w:szCs w:val="28"/>
          <w:rtl w:val="0"/>
        </w:rPr>
        <w:t xml:space="preserve">DOUGLAS CARDOSO UTZ</w:t>
      </w:r>
    </w:p>
    <w:p w:rsidR="00000000" w:rsidDel="00000000" w:rsidP="00000000" w:rsidRDefault="00000000" w:rsidRPr="00000000" w14:paraId="00000008">
      <w:pPr>
        <w:spacing w:line="360" w:lineRule="auto"/>
        <w:jc w:val="center"/>
        <w:rPr>
          <w:sz w:val="28"/>
          <w:szCs w:val="28"/>
        </w:rPr>
      </w:pPr>
      <w:r w:rsidDel="00000000" w:rsidR="00000000" w:rsidRPr="00000000">
        <w:rPr>
          <w:sz w:val="28"/>
          <w:szCs w:val="28"/>
          <w:rtl w:val="0"/>
        </w:rPr>
        <w:t xml:space="preserve">LEONARDO NOGUEIRA ROSA</w:t>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LUCAS ANDRÉ MENDONÇA DO NASCIMENTO</w:t>
      </w:r>
    </w:p>
    <w:p w:rsidR="00000000" w:rsidDel="00000000" w:rsidP="00000000" w:rsidRDefault="00000000" w:rsidRPr="00000000" w14:paraId="0000000A">
      <w:pPr>
        <w:spacing w:line="360" w:lineRule="auto"/>
        <w:jc w:val="center"/>
        <w:rPr>
          <w:sz w:val="28"/>
          <w:szCs w:val="28"/>
        </w:rPr>
      </w:pPr>
      <w:r w:rsidDel="00000000" w:rsidR="00000000" w:rsidRPr="00000000">
        <w:rPr>
          <w:sz w:val="28"/>
          <w:szCs w:val="28"/>
          <w:rtl w:val="0"/>
        </w:rPr>
        <w:t xml:space="preserve">LUIZ HENRIQUE MARQUES</w:t>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NICOLE CRISTIANO SCHEFFER</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PEDRO DOS SANTOS MEDRONHA</w:t>
      </w:r>
    </w:p>
    <w:p w:rsidR="00000000" w:rsidDel="00000000" w:rsidP="00000000" w:rsidRDefault="00000000" w:rsidRPr="00000000" w14:paraId="0000000D">
      <w:pPr>
        <w:spacing w:line="360" w:lineRule="auto"/>
        <w:jc w:val="center"/>
        <w:rPr>
          <w:sz w:val="28"/>
          <w:szCs w:val="28"/>
        </w:rPr>
      </w:pPr>
      <w:r w:rsidDel="00000000" w:rsidR="00000000" w:rsidRPr="00000000">
        <w:rPr>
          <w:sz w:val="28"/>
          <w:szCs w:val="28"/>
          <w:rtl w:val="0"/>
        </w:rPr>
        <w:t xml:space="preserve">YASMIN DA SILVA LUZIA</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left"/>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Projeto A3 de Modelagem de Software: Sistema de microcrédito </w:t>
      </w:r>
    </w:p>
    <w:p w:rsidR="00000000" w:rsidDel="00000000" w:rsidP="00000000" w:rsidRDefault="00000000" w:rsidRPr="00000000" w14:paraId="00000014">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spacing w:line="360" w:lineRule="auto"/>
        <w:jc w:val="center"/>
        <w:rPr>
          <w:sz w:val="28"/>
          <w:szCs w:val="28"/>
        </w:rPr>
      </w:pPr>
      <w:r w:rsidDel="00000000" w:rsidR="00000000" w:rsidRPr="00000000">
        <w:rPr>
          <w:rFonts w:ascii="Times New Roman" w:cs="Times New Roman" w:eastAsia="Times New Roman" w:hAnsi="Times New Roman"/>
          <w:sz w:val="28"/>
          <w:szCs w:val="28"/>
          <w:rtl w:val="0"/>
        </w:rPr>
        <w:t xml:space="preserve">2022</w:t>
      </w:r>
      <w:r w:rsidDel="00000000" w:rsidR="00000000" w:rsidRPr="00000000">
        <w:rPr>
          <w:rtl w:val="0"/>
        </w:rPr>
      </w:r>
    </w:p>
    <w:p w:rsidR="00000000" w:rsidDel="00000000" w:rsidP="00000000" w:rsidRDefault="00000000" w:rsidRPr="00000000" w14:paraId="0000001D">
      <w:pPr>
        <w:spacing w:line="360" w:lineRule="auto"/>
        <w:jc w:val="center"/>
        <w:rPr/>
      </w:pPr>
      <w:r w:rsidDel="00000000" w:rsidR="00000000" w:rsidRPr="00000000">
        <w:rPr>
          <w:rtl w:val="0"/>
        </w:rPr>
        <w:t xml:space="preserve">LISTA DE FIGURAS</w:t>
      </w:r>
    </w:p>
    <w:p w:rsidR="00000000" w:rsidDel="00000000" w:rsidP="00000000" w:rsidRDefault="00000000" w:rsidRPr="00000000" w14:paraId="0000001E">
      <w:pPr>
        <w:spacing w:line="360" w:lineRule="auto"/>
        <w:jc w:val="left"/>
        <w:rPr>
          <w:sz w:val="28"/>
          <w:szCs w:val="28"/>
        </w:rPr>
      </w:pPr>
      <w:r w:rsidDel="00000000" w:rsidR="00000000" w:rsidRPr="00000000">
        <w:rPr>
          <w:rtl w:val="0"/>
        </w:rPr>
      </w:r>
    </w:p>
    <w:p w:rsidR="00000000" w:rsidDel="00000000" w:rsidP="00000000" w:rsidRDefault="00000000" w:rsidRPr="00000000" w14:paraId="0000001F">
      <w:pPr>
        <w:spacing w:line="360" w:lineRule="auto"/>
        <w:jc w:val="left"/>
        <w:rPr/>
      </w:pPr>
      <w:r w:rsidDel="00000000" w:rsidR="00000000" w:rsidRPr="00000000">
        <w:rPr>
          <w:rtl w:val="0"/>
        </w:rPr>
        <w:t xml:space="preserve">Figura 1 - </w:t>
      </w:r>
      <w:r w:rsidDel="00000000" w:rsidR="00000000" w:rsidRPr="00000000">
        <w:rPr>
          <w:i w:val="1"/>
          <w:rtl w:val="0"/>
        </w:rPr>
        <w:t xml:space="preserve">Product Backlog</w:t>
      </w:r>
      <w:r w:rsidDel="00000000" w:rsidR="00000000" w:rsidRPr="00000000">
        <w:rPr>
          <w:rtl w:val="0"/>
        </w:rPr>
        <w:t xml:space="preserve"> …………………………………………………………………. 2</w:t>
      </w:r>
    </w:p>
    <w:p w:rsidR="00000000" w:rsidDel="00000000" w:rsidP="00000000" w:rsidRDefault="00000000" w:rsidRPr="00000000" w14:paraId="00000020">
      <w:pPr>
        <w:spacing w:line="360" w:lineRule="auto"/>
        <w:jc w:val="left"/>
        <w:rPr/>
      </w:pPr>
      <w:r w:rsidDel="00000000" w:rsidR="00000000" w:rsidRPr="00000000">
        <w:rPr>
          <w:rtl w:val="0"/>
        </w:rPr>
        <w:t xml:space="preserve">Figura 2</w:t>
      </w:r>
      <w:r w:rsidDel="00000000" w:rsidR="00000000" w:rsidRPr="00000000">
        <w:rPr>
          <w:sz w:val="28"/>
          <w:szCs w:val="28"/>
          <w:rtl w:val="0"/>
        </w:rPr>
        <w:t xml:space="preserve"> - </w:t>
      </w:r>
      <w:r w:rsidDel="00000000" w:rsidR="00000000" w:rsidRPr="00000000">
        <w:rPr>
          <w:rtl w:val="0"/>
        </w:rPr>
        <w:t xml:space="preserve">Modelo de diagrama de casos de uso ……………………………………………. 7</w:t>
      </w:r>
    </w:p>
    <w:p w:rsidR="00000000" w:rsidDel="00000000" w:rsidP="00000000" w:rsidRDefault="00000000" w:rsidRPr="00000000" w14:paraId="00000021">
      <w:pPr>
        <w:spacing w:line="360" w:lineRule="auto"/>
        <w:jc w:val="left"/>
        <w:rPr/>
      </w:pPr>
      <w:r w:rsidDel="00000000" w:rsidR="00000000" w:rsidRPr="00000000">
        <w:rPr>
          <w:rtl w:val="0"/>
        </w:rPr>
        <w:t xml:space="preserve">Figura 3 - Modelo de diagrama de classes </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22">
      <w:pPr>
        <w:spacing w:line="360" w:lineRule="auto"/>
        <w:jc w:val="left"/>
        <w:rPr/>
      </w:pPr>
      <w:r w:rsidDel="00000000" w:rsidR="00000000" w:rsidRPr="00000000">
        <w:rPr>
          <w:rtl w:val="0"/>
        </w:rPr>
        <w:t xml:space="preserve">Figura 4 - Modelo Entidade Relacionamento </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23">
      <w:pPr>
        <w:spacing w:line="360" w:lineRule="auto"/>
        <w:jc w:val="center"/>
        <w:rPr>
          <w:sz w:val="28"/>
          <w:szCs w:val="28"/>
        </w:rPr>
        <w:sectPr>
          <w:headerReference r:id="rId6" w:type="first"/>
          <w:footerReference r:id="rId7" w:type="default"/>
          <w:footerReference r:id="rId8" w:type="first"/>
          <w:pgSz w:h="16834" w:w="11909" w:orient="portrait"/>
          <w:pgMar w:bottom="1133.8582677165355" w:top="1700.7874015748032" w:left="1700.7874015748032" w:right="1133.8582677165355" w:header="720" w:footer="720"/>
          <w:pgNumType w:start="1"/>
          <w:titlePg w:val="1"/>
        </w:sectPr>
      </w:pPr>
      <w:r w:rsidDel="00000000" w:rsidR="00000000" w:rsidRPr="00000000">
        <w:rPr>
          <w:sz w:val="28"/>
          <w:szCs w:val="28"/>
          <w:rtl w:val="0"/>
        </w:rPr>
        <w:t xml:space="preserve"> </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SUMÁRIO</w:t>
      </w:r>
    </w:p>
    <w:sdt>
      <w:sdtPr>
        <w:docPartObj>
          <w:docPartGallery w:val="Table of Contents"/>
          <w:docPartUnique w:val="1"/>
        </w:docPartObj>
      </w:sdtPr>
      <w:sdtContent>
        <w:p w:rsidR="00000000" w:rsidDel="00000000" w:rsidP="00000000" w:rsidRDefault="00000000" w:rsidRPr="00000000" w14:paraId="00000025">
          <w:pPr>
            <w:tabs>
              <w:tab w:val="right" w:pos="9070.866141732284"/>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dp6yd8rz460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_dp6yd8rz460s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kn1aswi7ns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hyperlink>
          <w:hyperlink w:anchor="_gkn1aswi7ns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USER STORIES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_gkn1aswi7ns2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u35997mpdy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hyperlink>
          <w:hyperlink w:anchor="_eu35997mpdy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PRODUCT BACKLOG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_eu35997mpdyv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86614173228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9aqzhezgoc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DESENVOLVIMENTO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_m9aqzhezgocd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vdsp3n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REQUISITOS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_39vdsp3nss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kgmd8ms4r6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REQUISITOS FUNCIONAIS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_kkgmd8ms4r68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u8wn9428z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REQUISITOS NÃO FUNCIONAIS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_1vu8wn9428zx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1ibir9zmbn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ESPECIFICAÇÃO DE REQUISITOS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_51ibir9zmbn0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8ym50qmq3r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DIAGRAMA DE CASOS DE USO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_78ym50qmq3rq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146fhuid8p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DIAGRAMA DE CLASSES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_g146fhuid8px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ad3zto0k9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MODELO ENTIDADE RELACIONAMENTO (MER)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_4ad3zto0k9kj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4nl6s85z7e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ENTIDADES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_u4nl6s85z7ef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wb6xgzeo6w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2.4.2 ATRIBUTOS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_hwb6xgzeo6wy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uw6wfz0rdm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2.4.3 RELACIONAMENTOS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_ruw6wfz0rdm2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866141732284"/>
            </w:tabs>
            <w:spacing w:before="60" w:line="36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if6ieodp0z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MODELO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_mif6ieodp0zz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866141732284"/>
            </w:tabs>
            <w:spacing w:before="60" w:line="36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evlmz7lv2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w:t>
            </w:r>
          </w:hyperlink>
          <w:hyperlink w:anchor="_6evlmz7lv2dp">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SCRIPTS</w:t>
            </w:r>
          </w:hyperlink>
          <w:hyperlink w:anchor="_6evlmz7lv2d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BANCO DE DADOS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_6evlmz7lv2dp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866141732284"/>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jtpt3qg2i81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CONCLUSÃO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_jtpt3qg2i81e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0.866141732284"/>
            </w:tabs>
            <w:spacing w:after="80"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yoat8evdbo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 BIBLIOGRÁFICAS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_hyoat8evdbok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jc w:val="both"/>
        <w:rPr>
          <w:rFonts w:ascii="Times New Roman" w:cs="Times New Roman" w:eastAsia="Times New Roman" w:hAnsi="Times New Roman"/>
          <w:b w:val="1"/>
          <w:sz w:val="24"/>
          <w:szCs w:val="24"/>
        </w:rPr>
        <w:sectPr>
          <w:footerReference r:id="rId9" w:type="first"/>
          <w:type w:val="nextPage"/>
          <w:pgSz w:h="16834" w:w="11909" w:orient="portrait"/>
          <w:pgMar w:bottom="1133.8582677165355" w:top="1700.7874015748032" w:left="1700.7874015748032" w:right="1133.8582677165355" w:header="720" w:footer="720"/>
          <w:titlePg w:val="1"/>
        </w:sectPr>
      </w:pPr>
      <w:r w:rsidDel="00000000" w:rsidR="00000000" w:rsidRPr="00000000">
        <w:rPr>
          <w:rtl w:val="0"/>
        </w:rPr>
      </w:r>
    </w:p>
    <w:p w:rsidR="00000000" w:rsidDel="00000000" w:rsidP="00000000" w:rsidRDefault="00000000" w:rsidRPr="00000000" w14:paraId="00000038">
      <w:pPr>
        <w:pStyle w:val="Heading1"/>
        <w:spacing w:line="360" w:lineRule="auto"/>
        <w:jc w:val="both"/>
        <w:rPr/>
      </w:pPr>
      <w:bookmarkStart w:colFirst="0" w:colLast="0" w:name="_dp6yd8rz460s" w:id="0"/>
      <w:bookmarkEnd w:id="0"/>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b w:val="1"/>
          <w:sz w:val="24"/>
          <w:szCs w:val="24"/>
          <w:rtl w:val="0"/>
        </w:rPr>
        <w:t xml:space="preserve">INTRODUÇÃO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39">
      <w:pPr>
        <w:spacing w:line="360" w:lineRule="auto"/>
        <w:ind w:firstLine="720"/>
        <w:rPr/>
      </w:pPr>
      <w:r w:rsidDel="00000000" w:rsidR="00000000" w:rsidRPr="00000000">
        <w:rPr>
          <w:rtl w:val="0"/>
        </w:rPr>
        <w:t xml:space="preserve">A engenharia de </w:t>
      </w:r>
      <w:r w:rsidDel="00000000" w:rsidR="00000000" w:rsidRPr="00000000">
        <w:rPr>
          <w:i w:val="1"/>
          <w:rtl w:val="0"/>
        </w:rPr>
        <w:t xml:space="preserve">software</w:t>
      </w:r>
      <w:r w:rsidDel="00000000" w:rsidR="00000000" w:rsidRPr="00000000">
        <w:rPr>
          <w:rtl w:val="0"/>
        </w:rPr>
        <w:t xml:space="preserve"> tem em todas suas partes grande importância, mas uma das etapas chave é a modelagem. A modelagem de </w:t>
      </w:r>
      <w:r w:rsidDel="00000000" w:rsidR="00000000" w:rsidRPr="00000000">
        <w:rPr>
          <w:i w:val="1"/>
          <w:rtl w:val="0"/>
        </w:rPr>
        <w:t xml:space="preserve">software</w:t>
      </w:r>
      <w:r w:rsidDel="00000000" w:rsidR="00000000" w:rsidRPr="00000000">
        <w:rPr>
          <w:rtl w:val="0"/>
        </w:rPr>
        <w:t xml:space="preserve"> é o primeiro passo dado pelos analistas, desenvolvedores e clientes ou, em muitos casos também, usuários. Nesta etapa são colocadas em foco as razões para criação do </w:t>
      </w:r>
      <w:r w:rsidDel="00000000" w:rsidR="00000000" w:rsidRPr="00000000">
        <w:rPr>
          <w:i w:val="1"/>
          <w:rtl w:val="0"/>
        </w:rPr>
        <w:t xml:space="preserve">software</w:t>
      </w:r>
      <w:r w:rsidDel="00000000" w:rsidR="00000000" w:rsidRPr="00000000">
        <w:rPr>
          <w:rtl w:val="0"/>
        </w:rPr>
        <w:t xml:space="preserve">, suas características, as necessidades do usuário e a criação do banco de dados.</w:t>
      </w:r>
    </w:p>
    <w:p w:rsidR="00000000" w:rsidDel="00000000" w:rsidP="00000000" w:rsidRDefault="00000000" w:rsidRPr="00000000" w14:paraId="0000003A">
      <w:pPr>
        <w:spacing w:line="360" w:lineRule="auto"/>
        <w:ind w:firstLine="720"/>
        <w:rPr/>
      </w:pPr>
      <w:r w:rsidDel="00000000" w:rsidR="00000000" w:rsidRPr="00000000">
        <w:rPr>
          <w:rtl w:val="0"/>
        </w:rPr>
        <w:t xml:space="preserve">Segundo BOOCH, RUMBAUGH e JACOBSON (2005), a criação desses modelos é motivada por 4 objetivos principais: eles ajudam a visualizar o sistema como ele é ou como desejamos que ele seja; permitem especificar a estrutura ou o comportamento de um sistema; proporcionam um guia para a construção do sistema; documentam as decisões tomadas no projeto.</w:t>
      </w:r>
    </w:p>
    <w:p w:rsidR="00000000" w:rsidDel="00000000" w:rsidP="00000000" w:rsidRDefault="00000000" w:rsidRPr="00000000" w14:paraId="0000003B">
      <w:pPr>
        <w:spacing w:line="360" w:lineRule="auto"/>
        <w:ind w:firstLine="720"/>
        <w:rPr/>
      </w:pPr>
      <w:r w:rsidDel="00000000" w:rsidR="00000000" w:rsidRPr="00000000">
        <w:rPr>
          <w:rtl w:val="0"/>
        </w:rPr>
        <w:t xml:space="preserve">Para que a modelagem seja feita corretamente algumas técnicas são implementadas em seu desenvolvimento, dois exemplos de técnicas são as </w:t>
      </w:r>
      <w:r w:rsidDel="00000000" w:rsidR="00000000" w:rsidRPr="00000000">
        <w:rPr>
          <w:i w:val="1"/>
          <w:rtl w:val="0"/>
        </w:rPr>
        <w:t xml:space="preserve">User Stories</w:t>
      </w:r>
      <w:r w:rsidDel="00000000" w:rsidR="00000000" w:rsidRPr="00000000">
        <w:rPr>
          <w:rtl w:val="0"/>
        </w:rPr>
        <w:t xml:space="preserve"> e o </w:t>
      </w:r>
      <w:r w:rsidDel="00000000" w:rsidR="00000000" w:rsidRPr="00000000">
        <w:rPr>
          <w:i w:val="1"/>
          <w:rtl w:val="0"/>
        </w:rPr>
        <w:t xml:space="preserve">Product Backlog</w:t>
      </w:r>
      <w:r w:rsidDel="00000000" w:rsidR="00000000" w:rsidRPr="00000000">
        <w:rPr>
          <w:rtl w:val="0"/>
        </w:rPr>
        <w:t xml:space="preserve">, estas técnicas fazem parte do </w:t>
      </w:r>
      <w:r w:rsidDel="00000000" w:rsidR="00000000" w:rsidRPr="00000000">
        <w:rPr>
          <w:i w:val="1"/>
          <w:rtl w:val="0"/>
        </w:rPr>
        <w:t xml:space="preserve">framework</w:t>
      </w:r>
      <w:r w:rsidDel="00000000" w:rsidR="00000000" w:rsidRPr="00000000">
        <w:rPr>
          <w:rtl w:val="0"/>
        </w:rPr>
        <w:t xml:space="preserve"> de gerenciamento de projetos chamado Scrum.</w:t>
      </w:r>
    </w:p>
    <w:p w:rsidR="00000000" w:rsidDel="00000000" w:rsidP="00000000" w:rsidRDefault="00000000" w:rsidRPr="00000000" w14:paraId="0000003C">
      <w:pPr>
        <w:pStyle w:val="Heading2"/>
        <w:spacing w:line="360" w:lineRule="auto"/>
        <w:rPr>
          <w:i w:val="1"/>
        </w:rPr>
      </w:pPr>
      <w:bookmarkStart w:colFirst="0" w:colLast="0" w:name="_gkn1aswi7ns2" w:id="1"/>
      <w:bookmarkEnd w:id="1"/>
      <w:r w:rsidDel="00000000" w:rsidR="00000000" w:rsidRPr="00000000">
        <w:rPr>
          <w:rtl w:val="0"/>
        </w:rPr>
        <w:t xml:space="preserve">1.1 </w:t>
      </w:r>
      <w:r w:rsidDel="00000000" w:rsidR="00000000" w:rsidRPr="00000000">
        <w:rPr>
          <w:i w:val="1"/>
          <w:rtl w:val="0"/>
        </w:rPr>
        <w:t xml:space="preserve">USER STORIES</w:t>
      </w:r>
    </w:p>
    <w:p w:rsidR="00000000" w:rsidDel="00000000" w:rsidP="00000000" w:rsidRDefault="00000000" w:rsidRPr="00000000" w14:paraId="0000003D">
      <w:pPr>
        <w:spacing w:line="360" w:lineRule="auto"/>
        <w:ind w:firstLine="720"/>
        <w:rPr/>
      </w:pPr>
      <w:r w:rsidDel="00000000" w:rsidR="00000000" w:rsidRPr="00000000">
        <w:rPr>
          <w:i w:val="1"/>
          <w:rtl w:val="0"/>
        </w:rPr>
        <w:t xml:space="preserve">User story</w:t>
      </w:r>
      <w:r w:rsidDel="00000000" w:rsidR="00000000" w:rsidRPr="00000000">
        <w:rPr>
          <w:rtl w:val="0"/>
        </w:rPr>
        <w:t xml:space="preserve"> é uma ferramenta criada para auxiliar a definição e organização dos requisitos, de escrever um requisito de projeto de forma enxuta.</w:t>
      </w:r>
    </w:p>
    <w:p w:rsidR="00000000" w:rsidDel="00000000" w:rsidP="00000000" w:rsidRDefault="00000000" w:rsidRPr="00000000" w14:paraId="0000003E">
      <w:pPr>
        <w:spacing w:line="360" w:lineRule="auto"/>
        <w:ind w:firstLine="720"/>
        <w:rPr/>
      </w:pPr>
      <w:r w:rsidDel="00000000" w:rsidR="00000000" w:rsidRPr="00000000">
        <w:rPr>
          <w:rtl w:val="0"/>
        </w:rPr>
        <w:t xml:space="preserve">Todas </w:t>
      </w:r>
      <w:r w:rsidDel="00000000" w:rsidR="00000000" w:rsidRPr="00000000">
        <w:rPr>
          <w:rtl w:val="0"/>
        </w:rPr>
        <w:t xml:space="preserve">as </w:t>
      </w:r>
      <w:r w:rsidDel="00000000" w:rsidR="00000000" w:rsidRPr="00000000">
        <w:rPr>
          <w:i w:val="1"/>
          <w:rtl w:val="0"/>
        </w:rPr>
        <w:t xml:space="preserve">user stories</w:t>
      </w:r>
      <w:r w:rsidDel="00000000" w:rsidR="00000000" w:rsidRPr="00000000">
        <w:rPr>
          <w:rtl w:val="0"/>
        </w:rPr>
        <w:t xml:space="preserve"> incluem frases escritas, uma série de conversas sobre as funcionalidades desejadas.</w:t>
      </w:r>
    </w:p>
    <w:p w:rsidR="00000000" w:rsidDel="00000000" w:rsidP="00000000" w:rsidRDefault="00000000" w:rsidRPr="00000000" w14:paraId="0000003F">
      <w:pPr>
        <w:spacing w:line="360" w:lineRule="auto"/>
        <w:ind w:firstLine="720"/>
        <w:rPr/>
      </w:pPr>
      <w:r w:rsidDel="00000000" w:rsidR="00000000" w:rsidRPr="00000000">
        <w:rPr>
          <w:rtl w:val="0"/>
        </w:rPr>
        <w:t xml:space="preserve">COHN (2004), propôs um formato a ser preenchido:</w:t>
      </w:r>
    </w:p>
    <w:p w:rsidR="00000000" w:rsidDel="00000000" w:rsidP="00000000" w:rsidRDefault="00000000" w:rsidRPr="00000000" w14:paraId="00000040">
      <w:pPr>
        <w:spacing w:line="360" w:lineRule="auto"/>
        <w:ind w:left="0" w:firstLine="0"/>
        <w:rPr/>
      </w:pPr>
      <w:r w:rsidDel="00000000" w:rsidR="00000000" w:rsidRPr="00000000">
        <w:rPr>
          <w:rtl w:val="0"/>
        </w:rPr>
        <w:t xml:space="preserve">Como </w:t>
      </w:r>
      <w:r w:rsidDel="00000000" w:rsidR="00000000" w:rsidRPr="00000000">
        <w:rPr>
          <w:rtl w:val="0"/>
        </w:rPr>
        <w:t xml:space="preserve">____</w:t>
      </w:r>
      <w:r w:rsidDel="00000000" w:rsidR="00000000" w:rsidRPr="00000000">
        <w:rPr>
          <w:rtl w:val="0"/>
        </w:rPr>
        <w:t xml:space="preserve"> : Tipo de usuário.</w:t>
      </w:r>
    </w:p>
    <w:p w:rsidR="00000000" w:rsidDel="00000000" w:rsidP="00000000" w:rsidRDefault="00000000" w:rsidRPr="00000000" w14:paraId="00000041">
      <w:pPr>
        <w:spacing w:line="360" w:lineRule="auto"/>
        <w:rPr/>
      </w:pPr>
      <w:r w:rsidDel="00000000" w:rsidR="00000000" w:rsidRPr="00000000">
        <w:rPr>
          <w:rtl w:val="0"/>
        </w:rPr>
        <w:t xml:space="preserve">Eu quero </w:t>
      </w:r>
      <w:r w:rsidDel="00000000" w:rsidR="00000000" w:rsidRPr="00000000">
        <w:rPr>
          <w:rtl w:val="0"/>
        </w:rPr>
        <w:t xml:space="preserve">____</w:t>
      </w:r>
      <w:r w:rsidDel="00000000" w:rsidR="00000000" w:rsidRPr="00000000">
        <w:rPr>
          <w:rtl w:val="0"/>
        </w:rPr>
        <w:t xml:space="preserve"> : Objetivo, necessidade do cliente.</w:t>
      </w:r>
    </w:p>
    <w:p w:rsidR="00000000" w:rsidDel="00000000" w:rsidP="00000000" w:rsidRDefault="00000000" w:rsidRPr="00000000" w14:paraId="00000042">
      <w:pPr>
        <w:spacing w:line="360" w:lineRule="auto"/>
        <w:rPr/>
      </w:pPr>
      <w:r w:rsidDel="00000000" w:rsidR="00000000" w:rsidRPr="00000000">
        <w:rPr>
          <w:rtl w:val="0"/>
        </w:rPr>
        <w:t xml:space="preserve">Para que </w:t>
      </w:r>
      <w:r w:rsidDel="00000000" w:rsidR="00000000" w:rsidRPr="00000000">
        <w:rPr>
          <w:rtl w:val="0"/>
        </w:rPr>
        <w:t xml:space="preserve">____</w:t>
      </w:r>
      <w:r w:rsidDel="00000000" w:rsidR="00000000" w:rsidRPr="00000000">
        <w:rPr>
          <w:rtl w:val="0"/>
        </w:rPr>
        <w:t xml:space="preserve"> : Benefícios que o usuário deve ter quando a história for entregue.</w:t>
      </w:r>
    </w:p>
    <w:p w:rsidR="00000000" w:rsidDel="00000000" w:rsidP="00000000" w:rsidRDefault="00000000" w:rsidRPr="00000000" w14:paraId="00000043">
      <w:pPr>
        <w:spacing w:line="360" w:lineRule="auto"/>
        <w:ind w:firstLine="720"/>
        <w:rPr/>
      </w:pPr>
      <w:r w:rsidDel="00000000" w:rsidR="00000000" w:rsidRPr="00000000">
        <w:rPr>
          <w:rtl w:val="0"/>
        </w:rPr>
        <w:t xml:space="preserve">Somente </w:t>
      </w:r>
      <w:r w:rsidDel="00000000" w:rsidR="00000000" w:rsidRPr="00000000">
        <w:rPr>
          <w:rtl w:val="0"/>
        </w:rPr>
        <w:t xml:space="preserve">as </w:t>
      </w:r>
      <w:r w:rsidDel="00000000" w:rsidR="00000000" w:rsidRPr="00000000">
        <w:rPr>
          <w:i w:val="1"/>
          <w:rtl w:val="0"/>
        </w:rPr>
        <w:t xml:space="preserve">user stories</w:t>
      </w:r>
      <w:r w:rsidDel="00000000" w:rsidR="00000000" w:rsidRPr="00000000">
        <w:rPr>
          <w:rtl w:val="0"/>
        </w:rPr>
        <w:t xml:space="preserve"> não são suficientes para desenvolver uma funcionalidade, mas é uma entrada para melhorar a implementação.</w:t>
      </w:r>
    </w:p>
    <w:p w:rsidR="00000000" w:rsidDel="00000000" w:rsidP="00000000" w:rsidRDefault="00000000" w:rsidRPr="00000000" w14:paraId="00000044">
      <w:pPr>
        <w:spacing w:line="360" w:lineRule="auto"/>
        <w:ind w:firstLine="720"/>
        <w:rPr/>
      </w:pPr>
      <w:r w:rsidDel="00000000" w:rsidR="00000000" w:rsidRPr="00000000">
        <w:rPr>
          <w:rtl w:val="0"/>
        </w:rPr>
        <w:t xml:space="preserve">As </w:t>
      </w:r>
      <w:r w:rsidDel="00000000" w:rsidR="00000000" w:rsidRPr="00000000">
        <w:rPr>
          <w:i w:val="1"/>
          <w:rtl w:val="0"/>
        </w:rPr>
        <w:t xml:space="preserve">user stories</w:t>
      </w:r>
      <w:r w:rsidDel="00000000" w:rsidR="00000000" w:rsidRPr="00000000">
        <w:rPr>
          <w:rtl w:val="0"/>
        </w:rPr>
        <w:t xml:space="preserve"> feitas por nossa equipe, baseadas no formato descrito por COHN, acima citado, são as seguintes:</w:t>
      </w:r>
    </w:p>
    <w:p w:rsidR="00000000" w:rsidDel="00000000" w:rsidP="00000000" w:rsidRDefault="00000000" w:rsidRPr="00000000" w14:paraId="00000045">
      <w:pPr>
        <w:spacing w:line="360" w:lineRule="auto"/>
        <w:ind w:firstLine="720"/>
        <w:rPr/>
      </w:pPr>
      <w:r w:rsidDel="00000000" w:rsidR="00000000" w:rsidRPr="00000000">
        <w:rPr>
          <w:rtl w:val="0"/>
        </w:rPr>
        <w:t xml:space="preserve">Como administrador, eu quero cadastrar e excluir funcionários, cadastrar e inativar clientes, solicitar extratos bancários, cadastrar transações e emitir boletos para administrar os funcionários da instituição e atender os clientes.</w:t>
      </w:r>
    </w:p>
    <w:p w:rsidR="00000000" w:rsidDel="00000000" w:rsidP="00000000" w:rsidRDefault="00000000" w:rsidRPr="00000000" w14:paraId="00000046">
      <w:pPr>
        <w:spacing w:line="360" w:lineRule="auto"/>
        <w:ind w:firstLine="720"/>
        <w:rPr/>
      </w:pPr>
      <w:r w:rsidDel="00000000" w:rsidR="00000000" w:rsidRPr="00000000">
        <w:rPr>
          <w:rtl w:val="0"/>
        </w:rPr>
        <w:t xml:space="preserve">Como funcionário da instituição, eu quero cadastrar e inativar clientes, solicitar extratos bancários, cadastrar transações e emitir boletos para que eu possa administrar e atender os clientes.</w:t>
      </w:r>
    </w:p>
    <w:p w:rsidR="00000000" w:rsidDel="00000000" w:rsidP="00000000" w:rsidRDefault="00000000" w:rsidRPr="00000000" w14:paraId="00000047">
      <w:pPr>
        <w:spacing w:line="360" w:lineRule="auto"/>
        <w:ind w:firstLine="720"/>
        <w:rPr/>
      </w:pPr>
      <w:r w:rsidDel="00000000" w:rsidR="00000000" w:rsidRPr="00000000">
        <w:rPr>
          <w:rtl w:val="0"/>
        </w:rPr>
        <w:t xml:space="preserve">O sistema, deve fazer o balanço financeiro mensal, fazer análises de crédito, inativar clientes após muito tempo sem utilizar dos nossos serviços, deletar clientes após um longo tempo de inatividade, possuir uma interface gráfica intuitiva e um backup dos dados para que ele seja acessível, de fácil entendimento, seguro e produtivo.</w:t>
      </w:r>
    </w:p>
    <w:p w:rsidR="00000000" w:rsidDel="00000000" w:rsidP="00000000" w:rsidRDefault="00000000" w:rsidRPr="00000000" w14:paraId="00000048">
      <w:pPr>
        <w:pStyle w:val="Heading2"/>
        <w:spacing w:line="360" w:lineRule="auto"/>
        <w:rPr>
          <w:i w:val="1"/>
        </w:rPr>
      </w:pPr>
      <w:bookmarkStart w:colFirst="0" w:colLast="0" w:name="_eu35997mpdyv" w:id="2"/>
      <w:bookmarkEnd w:id="2"/>
      <w:r w:rsidDel="00000000" w:rsidR="00000000" w:rsidRPr="00000000">
        <w:rPr>
          <w:rtl w:val="0"/>
        </w:rPr>
        <w:t xml:space="preserve">1.2 </w:t>
      </w:r>
      <w:r w:rsidDel="00000000" w:rsidR="00000000" w:rsidRPr="00000000">
        <w:rPr>
          <w:i w:val="1"/>
          <w:rtl w:val="0"/>
        </w:rPr>
        <w:t xml:space="preserve">PRODUCT BACKLOG</w:t>
      </w:r>
    </w:p>
    <w:p w:rsidR="00000000" w:rsidDel="00000000" w:rsidP="00000000" w:rsidRDefault="00000000" w:rsidRPr="00000000" w14:paraId="00000049">
      <w:pPr>
        <w:spacing w:line="360" w:lineRule="auto"/>
        <w:ind w:firstLine="720"/>
        <w:rPr/>
      </w:pPr>
      <w:r w:rsidDel="00000000" w:rsidR="00000000" w:rsidRPr="00000000">
        <w:rPr>
          <w:rtl w:val="0"/>
        </w:rPr>
        <w:t xml:space="preserve">De acordo com SCHWABER e SUTHERLAND (2020), o</w:t>
      </w:r>
      <w:r w:rsidDel="00000000" w:rsidR="00000000" w:rsidRPr="00000000">
        <w:rPr>
          <w:rtl w:val="0"/>
        </w:rPr>
        <w:t xml:space="preserve"> </w:t>
      </w:r>
      <w:r w:rsidDel="00000000" w:rsidR="00000000" w:rsidRPr="00000000">
        <w:rPr>
          <w:i w:val="1"/>
          <w:rtl w:val="0"/>
        </w:rPr>
        <w:t xml:space="preserve">Product Backlog</w:t>
      </w:r>
      <w:r w:rsidDel="00000000" w:rsidR="00000000" w:rsidRPr="00000000">
        <w:rPr>
          <w:rtl w:val="0"/>
        </w:rPr>
        <w:t xml:space="preserve"> é uma lista ordenada, e emergente, do que é necessário para criar ou melhorar um produto.</w:t>
      </w:r>
    </w:p>
    <w:p w:rsidR="00000000" w:rsidDel="00000000" w:rsidP="00000000" w:rsidRDefault="00000000" w:rsidRPr="00000000" w14:paraId="0000004A">
      <w:pPr>
        <w:spacing w:line="360" w:lineRule="auto"/>
        <w:ind w:firstLine="720"/>
        <w:rPr/>
      </w:pPr>
      <w:r w:rsidDel="00000000" w:rsidR="00000000" w:rsidRPr="00000000">
        <w:rPr>
          <w:rtl w:val="0"/>
        </w:rPr>
        <w:t xml:space="preserve">A seguir, o </w:t>
      </w:r>
      <w:r w:rsidDel="00000000" w:rsidR="00000000" w:rsidRPr="00000000">
        <w:rPr>
          <w:i w:val="1"/>
          <w:rtl w:val="0"/>
        </w:rPr>
        <w:t xml:space="preserve">Product Backlog</w:t>
      </w:r>
      <w:r w:rsidDel="00000000" w:rsidR="00000000" w:rsidRPr="00000000">
        <w:rPr>
          <w:rtl w:val="0"/>
        </w:rPr>
        <w:t xml:space="preserve"> produzido por nossa equipe, baseado nas </w:t>
      </w:r>
      <w:r w:rsidDel="00000000" w:rsidR="00000000" w:rsidRPr="00000000">
        <w:rPr>
          <w:i w:val="1"/>
          <w:rtl w:val="0"/>
        </w:rPr>
        <w:t xml:space="preserve">user stories</w:t>
      </w:r>
      <w:r w:rsidDel="00000000" w:rsidR="00000000" w:rsidRPr="00000000">
        <w:rPr>
          <w:rtl w:val="0"/>
        </w:rPr>
        <w:t xml:space="preserve"> e no </w:t>
      </w:r>
      <w:r w:rsidDel="00000000" w:rsidR="00000000" w:rsidRPr="00000000">
        <w:rPr>
          <w:i w:val="1"/>
          <w:rtl w:val="0"/>
        </w:rPr>
        <w:t xml:space="preserve">framework </w:t>
      </w:r>
      <w:r w:rsidDel="00000000" w:rsidR="00000000" w:rsidRPr="00000000">
        <w:rPr>
          <w:rtl w:val="0"/>
        </w:rPr>
        <w:t xml:space="preserve">Scrum:</w:t>
      </w:r>
    </w:p>
    <w:p w:rsidR="00000000" w:rsidDel="00000000" w:rsidP="00000000" w:rsidRDefault="00000000" w:rsidRPr="00000000" w14:paraId="0000004B">
      <w:pPr>
        <w:spacing w:line="360" w:lineRule="auto"/>
        <w:ind w:firstLine="720"/>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drawing>
          <wp:inline distB="114300" distT="114300" distL="114300" distR="114300">
            <wp:extent cx="5760000" cy="2870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i w:val="1"/>
        </w:rPr>
        <w:sectPr>
          <w:footerReference r:id="rId11" w:type="default"/>
          <w:type w:val="nextPage"/>
          <w:pgSz w:h="16834" w:w="11909" w:orient="portrait"/>
          <w:pgMar w:bottom="1133.8582677165355" w:top="1700.7874015748032" w:left="1700.7874015748032" w:right="1133.8582677165355" w:header="720" w:footer="720"/>
          <w:pgNumType w:start="1"/>
        </w:sectPr>
      </w:pPr>
      <w:r w:rsidDel="00000000" w:rsidR="00000000" w:rsidRPr="00000000">
        <w:rPr>
          <w:rtl w:val="0"/>
        </w:rPr>
        <w:t xml:space="preserve">Figura 1 - </w:t>
      </w:r>
      <w:r w:rsidDel="00000000" w:rsidR="00000000" w:rsidRPr="00000000">
        <w:rPr>
          <w:i w:val="1"/>
          <w:rtl w:val="0"/>
        </w:rPr>
        <w:t xml:space="preserve">Product Backlog</w:t>
      </w:r>
      <w:r w:rsidDel="00000000" w:rsidR="00000000" w:rsidRPr="00000000">
        <w:rPr>
          <w:rtl w:val="0"/>
        </w:rPr>
      </w:r>
    </w:p>
    <w:p w:rsidR="00000000" w:rsidDel="00000000" w:rsidP="00000000" w:rsidRDefault="00000000" w:rsidRPr="00000000" w14:paraId="0000004F">
      <w:pPr>
        <w:pStyle w:val="Heading1"/>
        <w:spacing w:line="360" w:lineRule="auto"/>
        <w:rPr>
          <w:rFonts w:ascii="Times New Roman" w:cs="Times New Roman" w:eastAsia="Times New Roman" w:hAnsi="Times New Roman"/>
          <w:b w:val="1"/>
          <w:sz w:val="24"/>
          <w:szCs w:val="24"/>
        </w:rPr>
      </w:pPr>
      <w:bookmarkStart w:colFirst="0" w:colLast="0" w:name="_m9aqzhezgocd" w:id="3"/>
      <w:bookmarkEnd w:id="3"/>
      <w:r w:rsidDel="00000000" w:rsidR="00000000" w:rsidRPr="00000000">
        <w:rPr>
          <w:rtl w:val="0"/>
        </w:rPr>
        <w:t xml:space="preserve">2 DESENVOLVIMENTO</w:t>
      </w:r>
      <w:r w:rsidDel="00000000" w:rsidR="00000000" w:rsidRPr="00000000">
        <w:rPr>
          <w:rtl w:val="0"/>
        </w:rPr>
      </w:r>
    </w:p>
    <w:p w:rsidR="00000000" w:rsidDel="00000000" w:rsidP="00000000" w:rsidRDefault="00000000" w:rsidRPr="00000000" w14:paraId="00000050">
      <w:pPr>
        <w:pStyle w:val="Heading2"/>
        <w:spacing w:line="360" w:lineRule="auto"/>
        <w:rPr/>
      </w:pPr>
      <w:bookmarkStart w:colFirst="0" w:colLast="0" w:name="_39vdsp3nss" w:id="4"/>
      <w:bookmarkEnd w:id="4"/>
      <w:r w:rsidDel="00000000" w:rsidR="00000000" w:rsidRPr="00000000">
        <w:rPr>
          <w:rtl w:val="0"/>
        </w:rPr>
        <w:t xml:space="preserve">2.1 REQUISITOS</w:t>
      </w:r>
    </w:p>
    <w:p w:rsidR="00000000" w:rsidDel="00000000" w:rsidP="00000000" w:rsidRDefault="00000000" w:rsidRPr="00000000" w14:paraId="00000051">
      <w:pPr>
        <w:spacing w:line="360" w:lineRule="auto"/>
        <w:ind w:firstLine="720"/>
        <w:rPr/>
      </w:pPr>
      <w:r w:rsidDel="00000000" w:rsidR="00000000" w:rsidRPr="00000000">
        <w:rPr>
          <w:rtl w:val="0"/>
        </w:rPr>
        <w:t xml:space="preserve">Os requisitos de um </w:t>
      </w:r>
      <w:r w:rsidDel="00000000" w:rsidR="00000000" w:rsidRPr="00000000">
        <w:rPr>
          <w:i w:val="1"/>
          <w:rtl w:val="0"/>
        </w:rPr>
        <w:t xml:space="preserve">software </w:t>
      </w:r>
      <w:r w:rsidDel="00000000" w:rsidR="00000000" w:rsidRPr="00000000">
        <w:rPr>
          <w:rtl w:val="0"/>
        </w:rPr>
        <w:t xml:space="preserve">são importantes para documentá-lo, para mostrar aos clientes o trabalho que será feito e para guiar os responsáveis pelo processo de desenvolvimento. Serão abordados dois tipos de requisitos: os funcionais e não funcionais.</w:t>
      </w:r>
    </w:p>
    <w:p w:rsidR="00000000" w:rsidDel="00000000" w:rsidP="00000000" w:rsidRDefault="00000000" w:rsidRPr="00000000" w14:paraId="00000052">
      <w:pPr>
        <w:spacing w:line="360" w:lineRule="auto"/>
        <w:ind w:firstLine="720"/>
        <w:rPr/>
      </w:pPr>
      <w:r w:rsidDel="00000000" w:rsidR="00000000" w:rsidRPr="00000000">
        <w:rPr>
          <w:rtl w:val="0"/>
        </w:rPr>
        <w:t xml:space="preserve">De acordo com a </w:t>
      </w:r>
      <w:r w:rsidDel="00000000" w:rsidR="00000000" w:rsidRPr="00000000">
        <w:rPr>
          <w:rtl w:val="0"/>
        </w:rPr>
        <w:t xml:space="preserve">ISO/IEC/IEEC</w:t>
      </w:r>
      <w:r w:rsidDel="00000000" w:rsidR="00000000" w:rsidRPr="00000000">
        <w:rPr>
          <w:rtl w:val="0"/>
        </w:rPr>
        <w:t xml:space="preserve"> (2010), citadas e descritas por VASQUEZ e SIQUEIRA SIMÕES (2016, pg. 30), requisitos são, de forma resumida: "Uma condição ou capacidade que deve ser alcançada ou possuída por um sistema, produto, serviço, resultado ou componente para satisfazer um contrato, padrão, especificação ou outro documento formalmente imposto."</w:t>
      </w:r>
    </w:p>
    <w:p w:rsidR="00000000" w:rsidDel="00000000" w:rsidP="00000000" w:rsidRDefault="00000000" w:rsidRPr="00000000" w14:paraId="00000053">
      <w:pPr>
        <w:pStyle w:val="Heading3"/>
        <w:spacing w:line="360" w:lineRule="auto"/>
        <w:rPr>
          <w:color w:val="000000"/>
          <w:sz w:val="24"/>
          <w:szCs w:val="24"/>
        </w:rPr>
      </w:pPr>
      <w:bookmarkStart w:colFirst="0" w:colLast="0" w:name="_kkgmd8ms4r68" w:id="5"/>
      <w:bookmarkEnd w:id="5"/>
      <w:r w:rsidDel="00000000" w:rsidR="00000000" w:rsidRPr="00000000">
        <w:rPr>
          <w:color w:val="000000"/>
          <w:sz w:val="24"/>
          <w:szCs w:val="24"/>
          <w:rtl w:val="0"/>
        </w:rPr>
        <w:t xml:space="preserve">2.1.1 REQUISITOS FUNCIONAIS</w:t>
      </w:r>
    </w:p>
    <w:p w:rsidR="00000000" w:rsidDel="00000000" w:rsidP="00000000" w:rsidRDefault="00000000" w:rsidRPr="00000000" w14:paraId="00000054">
      <w:pPr>
        <w:spacing w:line="360" w:lineRule="auto"/>
        <w:ind w:firstLine="720"/>
        <w:rPr/>
      </w:pPr>
      <w:r w:rsidDel="00000000" w:rsidR="00000000" w:rsidRPr="00000000">
        <w:rPr>
          <w:rtl w:val="0"/>
        </w:rPr>
        <w:t xml:space="preserve">Os requisitos funcionais tem como principal característica descrever o que o </w:t>
      </w:r>
      <w:r w:rsidDel="00000000" w:rsidR="00000000" w:rsidRPr="00000000">
        <w:rPr>
          <w:i w:val="1"/>
          <w:rtl w:val="0"/>
        </w:rPr>
        <w:t xml:space="preserve">software </w:t>
      </w:r>
      <w:r w:rsidDel="00000000" w:rsidR="00000000" w:rsidRPr="00000000">
        <w:rPr>
          <w:rtl w:val="0"/>
        </w:rPr>
        <w:t xml:space="preserve">fará, em um sentido objetivo.</w:t>
      </w:r>
    </w:p>
    <w:p w:rsidR="00000000" w:rsidDel="00000000" w:rsidP="00000000" w:rsidRDefault="00000000" w:rsidRPr="00000000" w14:paraId="00000055">
      <w:pPr>
        <w:spacing w:line="360" w:lineRule="auto"/>
        <w:ind w:firstLine="720"/>
        <w:rPr/>
      </w:pPr>
      <w:r w:rsidDel="00000000" w:rsidR="00000000" w:rsidRPr="00000000">
        <w:rPr>
          <w:rtl w:val="0"/>
        </w:rPr>
        <w:t xml:space="preserve">Segundo SOMMERVILLE (2011, pg. 59) "São declarações de serviços que o sistema deve fornecer, de como o sistema deve reagir a entradas específicas e de como o sistema deve se comportar em determinadas situações."</w:t>
      </w:r>
    </w:p>
    <w:p w:rsidR="00000000" w:rsidDel="00000000" w:rsidP="00000000" w:rsidRDefault="00000000" w:rsidRPr="00000000" w14:paraId="00000056">
      <w:pPr>
        <w:pStyle w:val="Heading3"/>
        <w:spacing w:line="360" w:lineRule="auto"/>
        <w:rPr/>
      </w:pPr>
      <w:bookmarkStart w:colFirst="0" w:colLast="0" w:name="_1vu8wn9428zx" w:id="6"/>
      <w:bookmarkEnd w:id="6"/>
      <w:r w:rsidDel="00000000" w:rsidR="00000000" w:rsidRPr="00000000">
        <w:rPr>
          <w:color w:val="000000"/>
          <w:sz w:val="24"/>
          <w:szCs w:val="24"/>
          <w:rtl w:val="0"/>
        </w:rPr>
        <w:t xml:space="preserve">2.1.2 REQUISITOS NÃO FUNCIONAIS</w:t>
      </w:r>
      <w:r w:rsidDel="00000000" w:rsidR="00000000" w:rsidRPr="00000000">
        <w:rPr>
          <w:rtl w:val="0"/>
        </w:rPr>
      </w:r>
    </w:p>
    <w:p w:rsidR="00000000" w:rsidDel="00000000" w:rsidP="00000000" w:rsidRDefault="00000000" w:rsidRPr="00000000" w14:paraId="00000057">
      <w:pPr>
        <w:spacing w:line="360" w:lineRule="auto"/>
        <w:ind w:firstLine="720"/>
        <w:rPr/>
      </w:pPr>
      <w:r w:rsidDel="00000000" w:rsidR="00000000" w:rsidRPr="00000000">
        <w:rPr>
          <w:rtl w:val="0"/>
        </w:rPr>
        <w:t xml:space="preserve">Os requisitos não funcionais tem como objetivo regrar um </w:t>
      </w:r>
      <w:r w:rsidDel="00000000" w:rsidR="00000000" w:rsidRPr="00000000">
        <w:rPr>
          <w:i w:val="1"/>
          <w:rtl w:val="0"/>
        </w:rPr>
        <w:t xml:space="preserve">software</w:t>
      </w:r>
      <w:r w:rsidDel="00000000" w:rsidR="00000000" w:rsidRPr="00000000">
        <w:rPr>
          <w:rtl w:val="0"/>
        </w:rPr>
        <w:t xml:space="preserve">, impor características nele, e de</w:t>
      </w:r>
      <w:r w:rsidDel="00000000" w:rsidR="00000000" w:rsidRPr="00000000">
        <w:rPr>
          <w:rtl w:val="0"/>
        </w:rPr>
        <w:t xml:space="preserve">finir processos do desenvol</w:t>
      </w:r>
      <w:r w:rsidDel="00000000" w:rsidR="00000000" w:rsidRPr="00000000">
        <w:rPr>
          <w:rtl w:val="0"/>
        </w:rPr>
        <w:t xml:space="preserve">vimento.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De acordo com SOMMERVILLE (2011, pg. 59) "São restrições aos serviços ou funções oferecidos pelo sistema. Incluem restrições de </w:t>
      </w:r>
      <w:r w:rsidDel="00000000" w:rsidR="00000000" w:rsidRPr="00000000">
        <w:rPr>
          <w:i w:val="1"/>
          <w:rtl w:val="0"/>
        </w:rPr>
        <w:t xml:space="preserve">timing</w:t>
      </w:r>
      <w:r w:rsidDel="00000000" w:rsidR="00000000" w:rsidRPr="00000000">
        <w:rPr>
          <w:rtl w:val="0"/>
        </w:rPr>
        <w:t xml:space="preserve">, restrições no processo de desenvolvimento e restrições impostas pelas normas."</w:t>
      </w:r>
    </w:p>
    <w:p w:rsidR="00000000" w:rsidDel="00000000" w:rsidP="00000000" w:rsidRDefault="00000000" w:rsidRPr="00000000" w14:paraId="0000005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360" w:lineRule="auto"/>
        <w:ind w:left="0" w:right="0" w:firstLine="0"/>
        <w:jc w:val="both"/>
        <w:rPr/>
      </w:pPr>
      <w:bookmarkStart w:colFirst="0" w:colLast="0" w:name="_51ibir9zmbn0" w:id="7"/>
      <w:bookmarkEnd w:id="7"/>
      <w:r w:rsidDel="00000000" w:rsidR="00000000" w:rsidRPr="00000000">
        <w:rPr>
          <w:color w:val="000000"/>
          <w:sz w:val="24"/>
          <w:szCs w:val="24"/>
          <w:rtl w:val="0"/>
        </w:rPr>
        <w:t xml:space="preserve">2.1.3 ESPECIFICAÇÃO DE REQUISITOS</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b w:val="0"/>
          <w:rtl w:val="0"/>
        </w:rPr>
        <w:t xml:space="preserve">Segundo </w:t>
      </w:r>
      <w:r w:rsidDel="00000000" w:rsidR="00000000" w:rsidRPr="00000000">
        <w:rPr>
          <w:rtl w:val="0"/>
        </w:rPr>
        <w:t xml:space="preserve">VAZQUEZ</w:t>
      </w:r>
      <w:r w:rsidDel="00000000" w:rsidR="00000000" w:rsidRPr="00000000">
        <w:rPr>
          <w:b w:val="0"/>
          <w:rtl w:val="0"/>
        </w:rPr>
        <w:t xml:space="preserve"> e SIQUEIRA </w:t>
      </w:r>
      <w:r w:rsidDel="00000000" w:rsidR="00000000" w:rsidRPr="00000000">
        <w:rPr>
          <w:rtl w:val="0"/>
        </w:rPr>
        <w:t xml:space="preserve">SIMÕES</w:t>
      </w:r>
      <w:r w:rsidDel="00000000" w:rsidR="00000000" w:rsidRPr="00000000">
        <w:rPr>
          <w:b w:val="0"/>
          <w:rtl w:val="0"/>
        </w:rPr>
        <w:t xml:space="preserve"> (2016) </w:t>
      </w:r>
      <w:r w:rsidDel="00000000" w:rsidR="00000000" w:rsidRPr="00000000">
        <w:rPr>
          <w:b w:val="0"/>
          <w:rtl w:val="0"/>
        </w:rPr>
        <w:t xml:space="preserve">a especificação de requisitos é um importante instrumento de comunicação entre a equipe que vai desenvolver o software e o cliente, um documento que é instrumento de comunicação entre eles</w:t>
      </w: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E</w:t>
      </w:r>
      <w:r w:rsidDel="00000000" w:rsidR="00000000" w:rsidRPr="00000000">
        <w:rPr>
          <w:b w:val="0"/>
          <w:rtl w:val="0"/>
        </w:rPr>
        <w:t xml:space="preserve">ste documento </w:t>
      </w:r>
      <w:r w:rsidDel="00000000" w:rsidR="00000000" w:rsidRPr="00000000">
        <w:rPr>
          <w:rtl w:val="0"/>
        </w:rPr>
        <w:t xml:space="preserve">fornece as informações para </w:t>
      </w:r>
      <w:r w:rsidDel="00000000" w:rsidR="00000000" w:rsidRPr="00000000">
        <w:rPr>
          <w:b w:val="0"/>
          <w:rtl w:val="0"/>
        </w:rPr>
        <w:t xml:space="preserve">que a equipe possa entender o que os clientes desejam.</w:t>
      </w:r>
      <w:r w:rsidDel="00000000" w:rsidR="00000000" w:rsidRPr="00000000">
        <w:rPr>
          <w:rtl w:val="0"/>
        </w:rPr>
        <w:t xml:space="preserve"> É uma composição de vários tipos de documentos.</w:t>
      </w:r>
      <w:r w:rsidDel="00000000" w:rsidR="00000000" w:rsidRPr="00000000">
        <w:br w:type="page"/>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Modelo de um dos documentos: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 REQUISITOS FUNCIONAIS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[RF001] Cadastrar cliente.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[RF002] Cadastrar um usuário do sistema.</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[RF003] Fazer análise de crédito.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No sistema, de acordo com os dados do cliente.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Se ela possuir dívida ativa na instituição de microcrédito, não será possível requerer crédito.</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Baseado na renda mensal e no número de parcelas para o pagamento.</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[RF004] Solicitar Extrato Bancário.</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[RF005] Cadastrar uma transação bancária.</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Saque ou depósito de valores.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Pagamento ou retirada do crédito.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[RF006] Emitir boleto para pagamento mensal da dívida.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[RF007] Inativar um cliente.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Desligá-lo temporariamente, mantendo seu cadastro por algum tempo.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Não poderá ficar inativo se estiver com divida.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[RF008] Após seis meses sem transações muda status para inativo.</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[RF009] Após um ano de inatividade o cadastro do cliente é excluído.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[RF010] Cobrança mensal da tarifa de anuidade.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12 reais ao ano.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[RF011] Balanço financeiro mensal.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Para saber o grau de inadimplência.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Porcentagem de clientes que não pagaram e quanto foi emprestado.</w:t>
      </w:r>
      <w:r w:rsidDel="00000000" w:rsidR="00000000" w:rsidRPr="00000000">
        <w:br w:type="pag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 REQUISITOS NÃO FUNCIONAIS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2.1 Confiabilidade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[RNF001] O sistema deve ser capaz de realizar backups.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2.2 Eficiência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[RNF002] O sistema não pode demorar mais de cinco segundos para retornar o resultado de uma busca ou operação.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2.3 Funcionalidade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[RNF003] Suporte ao cliente.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[RNF004]</w:t>
      </w:r>
      <w:r w:rsidDel="00000000" w:rsidR="00000000" w:rsidRPr="00000000">
        <w:rPr>
          <w:rtl w:val="0"/>
        </w:rPr>
        <w:t xml:space="preserve"> O sistema deve permitir que somente pessoas que tenham sido autenticadas por algum componente de controle de acesso (senha e registro de funcionário) possam visualizar informações.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[RNF005]</w:t>
      </w:r>
      <w:r w:rsidDel="00000000" w:rsidR="00000000" w:rsidRPr="00000000">
        <w:rPr>
          <w:rtl w:val="0"/>
        </w:rPr>
        <w:t xml:space="preserve"> O sistema deve ser capaz de interoperar com os sistemas de Interface do Usuário (Java) e banco de dados (MySQL).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2.4 Portabilidade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[RNF006]</w:t>
      </w:r>
      <w:r w:rsidDel="00000000" w:rsidR="00000000" w:rsidRPr="00000000">
        <w:rPr>
          <w:rtl w:val="0"/>
        </w:rPr>
        <w:t xml:space="preserve"> O sistema deve ser capaz de ser operacionalizado em sistema Unix e Windows.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2.5 Usabilidade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[RNF007]</w:t>
      </w:r>
      <w:r w:rsidDel="00000000" w:rsidR="00000000" w:rsidRPr="00000000">
        <w:rPr>
          <w:rtl w:val="0"/>
        </w:rPr>
        <w:t xml:space="preserve"> Não c</w:t>
      </w:r>
      <w:r w:rsidDel="00000000" w:rsidR="00000000" w:rsidRPr="00000000">
        <w:rPr>
          <w:rtl w:val="0"/>
        </w:rPr>
        <w:t xml:space="preserve">onter</w:t>
      </w:r>
      <w:r w:rsidDel="00000000" w:rsidR="00000000" w:rsidRPr="00000000">
        <w:rPr>
          <w:rtl w:val="0"/>
        </w:rPr>
        <w:t xml:space="preserve"> conteúdo em língua estrangeira, exceto palavras adaptadas à língua portuguesa.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[RNF008]</w:t>
      </w:r>
      <w:r w:rsidDel="00000000" w:rsidR="00000000" w:rsidRPr="00000000">
        <w:rPr>
          <w:rtl w:val="0"/>
        </w:rPr>
        <w:t xml:space="preserve"> Interface gráfica intuitiva.</w:t>
      </w: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2"/>
        <w:spacing w:line="360" w:lineRule="auto"/>
        <w:rPr/>
      </w:pPr>
      <w:bookmarkStart w:colFirst="0" w:colLast="0" w:name="_78ym50qmq3rq" w:id="8"/>
      <w:bookmarkEnd w:id="8"/>
      <w:r w:rsidDel="00000000" w:rsidR="00000000" w:rsidRPr="00000000">
        <w:rPr>
          <w:rtl w:val="0"/>
        </w:rPr>
        <w:t xml:space="preserve">2.2 DIAGRAMA DE CASOS DE USO</w:t>
      </w:r>
    </w:p>
    <w:p w:rsidR="00000000" w:rsidDel="00000000" w:rsidP="00000000" w:rsidRDefault="00000000" w:rsidRPr="00000000" w14:paraId="00000082">
      <w:pPr>
        <w:spacing w:line="360" w:lineRule="auto"/>
        <w:ind w:left="0" w:firstLine="720"/>
        <w:rPr/>
      </w:pPr>
      <w:r w:rsidDel="00000000" w:rsidR="00000000" w:rsidRPr="00000000">
        <w:rPr>
          <w:rtl w:val="0"/>
        </w:rPr>
        <w:t xml:space="preserve">Os diagramas de casos de uso são utilizados para documentar e descrever as funcionalidades e a interação entre um sistema e o usuário. Eles são comumente os primeiros diagramas a serem modelados em uma aplicação, e são compostos por quatro partes: </w:t>
      </w:r>
    </w:p>
    <w:p w:rsidR="00000000" w:rsidDel="00000000" w:rsidP="00000000" w:rsidRDefault="00000000" w:rsidRPr="00000000" w14:paraId="00000083">
      <w:pPr>
        <w:numPr>
          <w:ilvl w:val="0"/>
          <w:numId w:val="1"/>
        </w:numPr>
        <w:spacing w:line="360" w:lineRule="auto"/>
        <w:ind w:left="720" w:hanging="360"/>
        <w:rPr>
          <w:u w:val="none"/>
        </w:rPr>
      </w:pPr>
      <w:r w:rsidDel="00000000" w:rsidR="00000000" w:rsidRPr="00000000">
        <w:rPr>
          <w:rtl w:val="0"/>
        </w:rPr>
        <w:t xml:space="preserve">Cenário;</w:t>
      </w:r>
    </w:p>
    <w:p w:rsidR="00000000" w:rsidDel="00000000" w:rsidP="00000000" w:rsidRDefault="00000000" w:rsidRPr="00000000" w14:paraId="00000084">
      <w:pPr>
        <w:numPr>
          <w:ilvl w:val="0"/>
          <w:numId w:val="1"/>
        </w:numPr>
        <w:spacing w:line="360" w:lineRule="auto"/>
        <w:ind w:left="720" w:hanging="360"/>
        <w:rPr>
          <w:u w:val="none"/>
        </w:rPr>
      </w:pPr>
      <w:r w:rsidDel="00000000" w:rsidR="00000000" w:rsidRPr="00000000">
        <w:rPr>
          <w:rtl w:val="0"/>
        </w:rPr>
        <w:t xml:space="preserve">Ator;</w:t>
      </w:r>
    </w:p>
    <w:p w:rsidR="00000000" w:rsidDel="00000000" w:rsidP="00000000" w:rsidRDefault="00000000" w:rsidRPr="00000000" w14:paraId="00000085">
      <w:pPr>
        <w:numPr>
          <w:ilvl w:val="0"/>
          <w:numId w:val="1"/>
        </w:numPr>
        <w:spacing w:line="360" w:lineRule="auto"/>
        <w:ind w:left="720" w:hanging="360"/>
        <w:rPr>
          <w:u w:val="none"/>
        </w:rPr>
      </w:pPr>
      <w:r w:rsidDel="00000000" w:rsidR="00000000" w:rsidRPr="00000000">
        <w:rPr>
          <w:rtl w:val="0"/>
        </w:rPr>
        <w:t xml:space="preserve">Caso de uso;</w:t>
      </w:r>
    </w:p>
    <w:p w:rsidR="00000000" w:rsidDel="00000000" w:rsidP="00000000" w:rsidRDefault="00000000" w:rsidRPr="00000000" w14:paraId="00000086">
      <w:pPr>
        <w:numPr>
          <w:ilvl w:val="0"/>
          <w:numId w:val="1"/>
        </w:numPr>
        <w:spacing w:line="360" w:lineRule="auto"/>
        <w:ind w:left="720" w:hanging="360"/>
        <w:rPr>
          <w:u w:val="none"/>
        </w:rPr>
      </w:pPr>
      <w:r w:rsidDel="00000000" w:rsidR="00000000" w:rsidRPr="00000000">
        <w:rPr>
          <w:rtl w:val="0"/>
        </w:rPr>
        <w:t xml:space="preserve">Comunicação.</w:t>
      </w:r>
    </w:p>
    <w:p w:rsidR="00000000" w:rsidDel="00000000" w:rsidP="00000000" w:rsidRDefault="00000000" w:rsidRPr="00000000" w14:paraId="00000087">
      <w:pPr>
        <w:spacing w:line="360" w:lineRule="auto"/>
        <w:ind w:left="0" w:firstLine="720"/>
        <w:rPr/>
      </w:pPr>
      <w:r w:rsidDel="00000000" w:rsidR="00000000" w:rsidRPr="00000000">
        <w:rPr>
          <w:rtl w:val="0"/>
        </w:rPr>
        <w:t xml:space="preserve">O cenário descreve a sequência de eventos após a interação do usuário com o sistema, já o ator define o tipo de usuário, enquanto o </w:t>
      </w:r>
      <w:r w:rsidDel="00000000" w:rsidR="00000000" w:rsidRPr="00000000">
        <w:rPr>
          <w:i w:val="1"/>
          <w:rtl w:val="0"/>
        </w:rPr>
        <w:t xml:space="preserve">use case</w:t>
      </w:r>
      <w:r w:rsidDel="00000000" w:rsidR="00000000" w:rsidRPr="00000000">
        <w:rPr>
          <w:rtl w:val="0"/>
        </w:rPr>
        <w:t xml:space="preserve"> descreve a tarefa ou função realizada pelo ator, e por fim, temos a comunicação, que é a parte que liga o ator com o seu caso de uso.</w:t>
      </w:r>
    </w:p>
    <w:p w:rsidR="00000000" w:rsidDel="00000000" w:rsidP="00000000" w:rsidRDefault="00000000" w:rsidRPr="00000000" w14:paraId="00000088">
      <w:pPr>
        <w:spacing w:line="360" w:lineRule="auto"/>
        <w:ind w:left="0" w:firstLine="0"/>
        <w:rPr/>
      </w:pPr>
      <w:r w:rsidDel="00000000" w:rsidR="00000000" w:rsidRPr="00000000">
        <w:rPr>
          <w:rtl w:val="0"/>
        </w:rPr>
        <w:t xml:space="preserve">Após a relação entre o ator e suas ações for estabelecida, ela deve ser devidamente documentada. </w:t>
      </w:r>
    </w:p>
    <w:p w:rsidR="00000000" w:rsidDel="00000000" w:rsidP="00000000" w:rsidRDefault="00000000" w:rsidRPr="00000000" w14:paraId="00000089">
      <w:pPr>
        <w:spacing w:line="360" w:lineRule="auto"/>
        <w:ind w:left="0" w:firstLine="720"/>
        <w:rPr/>
      </w:pPr>
      <w:r w:rsidDel="00000000" w:rsidR="00000000" w:rsidRPr="00000000">
        <w:rPr>
          <w:rtl w:val="0"/>
        </w:rPr>
        <w:t xml:space="preserve">Segundo JACOBSON (1992), idealizador do conceito de casos de uso, as definições informais são as definições de cada cenário de caso de uso documentado de forma textual. Porém, a visualização do diagrama se torna mais fácil quando este é modelado em forma de imagem. </w:t>
      </w:r>
    </w:p>
    <w:p w:rsidR="00000000" w:rsidDel="00000000" w:rsidP="00000000" w:rsidRDefault="00000000" w:rsidRPr="00000000" w14:paraId="0000008A">
      <w:pPr>
        <w:spacing w:line="360" w:lineRule="auto"/>
        <w:ind w:left="0" w:firstLine="720"/>
        <w:rPr/>
      </w:pPr>
      <w:r w:rsidDel="00000000" w:rsidR="00000000" w:rsidRPr="00000000">
        <w:rPr>
          <w:rtl w:val="0"/>
        </w:rPr>
        <w:t xml:space="preserve">Utilizando dos padrões da UML, os diagramas de casos de uso são formados por desenhos simples e autoexplicativos, que descrevem a interação do usuário com o sistema e suas funções.</w:t>
      </w:r>
    </w:p>
    <w:p w:rsidR="00000000" w:rsidDel="00000000" w:rsidP="00000000" w:rsidRDefault="00000000" w:rsidRPr="00000000" w14:paraId="0000008B">
      <w:pPr>
        <w:spacing w:line="360" w:lineRule="auto"/>
        <w:ind w:left="0" w:firstLine="720"/>
        <w:rPr/>
      </w:pPr>
      <w:r w:rsidDel="00000000" w:rsidR="00000000" w:rsidRPr="00000000">
        <w:rPr>
          <w:rtl w:val="0"/>
        </w:rPr>
        <w:t xml:space="preserve">Dessa forma, pode-se visualizar as relações entre os casos de uso e determinar novas funções para o sistema se assim for necessário.</w:t>
      </w:r>
      <w:r w:rsidDel="00000000" w:rsidR="00000000" w:rsidRPr="00000000">
        <w:rPr>
          <w:rtl w:val="0"/>
        </w:rPr>
      </w:r>
    </w:p>
    <w:p w:rsidR="00000000" w:rsidDel="00000000" w:rsidP="00000000" w:rsidRDefault="00000000" w:rsidRPr="00000000" w14:paraId="0000008C">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Modelo de diagrama de casos de uso:</w:t>
      </w:r>
    </w:p>
    <w:p w:rsidR="00000000" w:rsidDel="00000000" w:rsidP="00000000" w:rsidRDefault="00000000" w:rsidRPr="00000000" w14:paraId="0000008E">
      <w:pPr>
        <w:spacing w:line="360" w:lineRule="auto"/>
        <w:rPr/>
      </w:pPr>
      <w:r w:rsidDel="00000000" w:rsidR="00000000" w:rsidRPr="00000000">
        <w:rPr/>
        <w:drawing>
          <wp:inline distB="114300" distT="114300" distL="114300" distR="114300">
            <wp:extent cx="5760000" cy="81534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760000" cy="8153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Figura 2 - Modelo de diagrama de casos de uso</w:t>
      </w:r>
    </w:p>
    <w:p w:rsidR="00000000" w:rsidDel="00000000" w:rsidP="00000000" w:rsidRDefault="00000000" w:rsidRPr="00000000" w14:paraId="00000090">
      <w:pPr>
        <w:pStyle w:val="Heading2"/>
        <w:spacing w:line="360" w:lineRule="auto"/>
        <w:jc w:val="both"/>
        <w:rPr/>
      </w:pPr>
      <w:bookmarkStart w:colFirst="0" w:colLast="0" w:name="_g146fhuid8px" w:id="9"/>
      <w:bookmarkEnd w:id="9"/>
      <w:r w:rsidDel="00000000" w:rsidR="00000000" w:rsidRPr="00000000">
        <w:rPr>
          <w:rtl w:val="0"/>
        </w:rPr>
        <w:t xml:space="preserve">2.3 DIAGRAMA DE CLASSES</w:t>
      </w:r>
    </w:p>
    <w:p w:rsidR="00000000" w:rsidDel="00000000" w:rsidP="00000000" w:rsidRDefault="00000000" w:rsidRPr="00000000" w14:paraId="00000091">
      <w:pPr>
        <w:spacing w:after="240" w:before="240" w:line="360" w:lineRule="auto"/>
        <w:ind w:firstLine="720"/>
        <w:rPr/>
      </w:pPr>
      <w:r w:rsidDel="00000000" w:rsidR="00000000" w:rsidRPr="00000000">
        <w:rPr>
          <w:rtl w:val="0"/>
        </w:rPr>
        <w:t xml:space="preserve">O diagrama de classes descreve a estrutura de um sistema. Mostra partes específicas do sistema, o relacionamento entre os componentes, descreve exatamente como o sistema funciona.</w:t>
      </w:r>
    </w:p>
    <w:p w:rsidR="00000000" w:rsidDel="00000000" w:rsidP="00000000" w:rsidRDefault="00000000" w:rsidRPr="00000000" w14:paraId="00000092">
      <w:pPr>
        <w:spacing w:after="240" w:before="240" w:line="360" w:lineRule="auto"/>
        <w:ind w:firstLine="720"/>
        <w:rPr/>
      </w:pPr>
      <w:r w:rsidDel="00000000" w:rsidR="00000000" w:rsidRPr="00000000">
        <w:rPr>
          <w:rtl w:val="0"/>
        </w:rPr>
        <w:t xml:space="preserve">Podemos demonstrar com a modelagem como os objetos se relacionam entre si, o que fazem e que funções eles fornecem.</w:t>
      </w:r>
    </w:p>
    <w:p w:rsidR="00000000" w:rsidDel="00000000" w:rsidP="00000000" w:rsidRDefault="00000000" w:rsidRPr="00000000" w14:paraId="00000093">
      <w:pPr>
        <w:spacing w:after="240" w:before="240" w:line="360" w:lineRule="auto"/>
        <w:ind w:firstLine="720"/>
        <w:rPr/>
      </w:pPr>
      <w:r w:rsidDel="00000000" w:rsidR="00000000" w:rsidRPr="00000000">
        <w:rPr>
          <w:rtl w:val="0"/>
        </w:rPr>
        <w:t xml:space="preserve">Segundo </w:t>
      </w:r>
      <w:r w:rsidDel="00000000" w:rsidR="00000000" w:rsidRPr="00000000">
        <w:rPr>
          <w:color w:val="202122"/>
          <w:highlight w:val="white"/>
          <w:rtl w:val="0"/>
        </w:rPr>
        <w:t xml:space="preserve">BOOCH, RUMBAUGH e JACOBSON (2012) este tipo de modelagem padroniza o sistema facilitando a compreensão por ser uma linguagem muito expressiva e de fácil acesso a todas as visões necessárias ao desenvolvimento e implantação do sistema.</w:t>
      </w:r>
      <w:r w:rsidDel="00000000" w:rsidR="00000000" w:rsidRPr="00000000">
        <w:rPr>
          <w:rtl w:val="0"/>
        </w:rPr>
      </w:r>
    </w:p>
    <w:p w:rsidR="00000000" w:rsidDel="00000000" w:rsidP="00000000" w:rsidRDefault="00000000" w:rsidRPr="00000000" w14:paraId="00000094">
      <w:pPr>
        <w:spacing w:line="360" w:lineRule="auto"/>
        <w:rPr/>
      </w:pPr>
      <w:r w:rsidDel="00000000" w:rsidR="00000000" w:rsidRPr="00000000">
        <w:rPr>
          <w:rtl w:val="0"/>
        </w:rPr>
        <w:t xml:space="preserve">Modelo de diagrama de classes:</w:t>
      </w:r>
    </w:p>
    <w:p w:rsidR="00000000" w:rsidDel="00000000" w:rsidP="00000000" w:rsidRDefault="00000000" w:rsidRPr="00000000" w14:paraId="00000095">
      <w:pPr>
        <w:spacing w:line="360" w:lineRule="auto"/>
        <w:jc w:val="center"/>
        <w:rPr/>
      </w:pPr>
      <w:r w:rsidDel="00000000" w:rsidR="00000000" w:rsidRPr="00000000">
        <w:rPr/>
        <w:drawing>
          <wp:inline distB="114300" distT="114300" distL="114300" distR="114300">
            <wp:extent cx="4867275" cy="4724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67275"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line="360" w:lineRule="auto"/>
        <w:rPr/>
      </w:pPr>
      <w:r w:rsidDel="00000000" w:rsidR="00000000" w:rsidRPr="00000000">
        <w:rPr>
          <w:rtl w:val="0"/>
        </w:rPr>
        <w:t xml:space="preserve">Figura 3 - Modelo de diagrama de classes</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2"/>
        <w:spacing w:line="360" w:lineRule="auto"/>
        <w:jc w:val="both"/>
        <w:rPr/>
      </w:pPr>
      <w:bookmarkStart w:colFirst="0" w:colLast="0" w:name="_4ad3zto0k9kj" w:id="10"/>
      <w:bookmarkEnd w:id="10"/>
      <w:r w:rsidDel="00000000" w:rsidR="00000000" w:rsidRPr="00000000">
        <w:rPr>
          <w:rtl w:val="0"/>
        </w:rPr>
        <w:t xml:space="preserve">2.4 MODELO ENTIDADE RELACIONAMENTO (MER)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Segundo DevMedia (2014), o</w:t>
      </w:r>
      <w:r w:rsidDel="00000000" w:rsidR="00000000" w:rsidRPr="00000000">
        <w:rPr>
          <w:rtl w:val="0"/>
        </w:rPr>
        <w:t xml:space="preserve"> Modelo Entidade Relacionamento (MER)</w:t>
      </w:r>
      <w:r w:rsidDel="00000000" w:rsidR="00000000" w:rsidRPr="00000000">
        <w:rPr>
          <w:rtl w:val="0"/>
        </w:rPr>
        <w:t xml:space="preserve"> é um modelo conceitual utilizado para descrever os objetos (entidades) envolvidos em um domínio de negócios, com suas características (atributos) e como elas se relacionam entre si (relacionamentos).</w:t>
      </w:r>
    </w:p>
    <w:p w:rsidR="00000000" w:rsidDel="00000000" w:rsidP="00000000" w:rsidRDefault="00000000" w:rsidRPr="00000000" w14:paraId="00000099">
      <w:pPr>
        <w:pStyle w:val="Heading3"/>
        <w:spacing w:line="360" w:lineRule="auto"/>
        <w:rPr>
          <w:sz w:val="24"/>
          <w:szCs w:val="24"/>
        </w:rPr>
      </w:pPr>
      <w:bookmarkStart w:colFirst="0" w:colLast="0" w:name="_u4nl6s85z7ef" w:id="11"/>
      <w:bookmarkEnd w:id="11"/>
      <w:r w:rsidDel="00000000" w:rsidR="00000000" w:rsidRPr="00000000">
        <w:rPr>
          <w:sz w:val="24"/>
          <w:szCs w:val="24"/>
          <w:rtl w:val="0"/>
        </w:rPr>
        <w:t xml:space="preserve">2.4.1 ENTIDADES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Como descrito por PUGA, FRANÇA e GOYA (2013), uma entidade representa uma categoria de elementos relevantes para um negócio, podendo ser, por exemplo, clientes, fornecedores, vendas, contratos, etc.</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Sendo assim, uma entidade representa um conjunto de dados que precisam ser armazenados e que serão utilizados em várias aplicações e/ou programas que descrevem o funcionamento do negócio.</w:t>
      </w:r>
    </w:p>
    <w:p w:rsidR="00000000" w:rsidDel="00000000" w:rsidP="00000000" w:rsidRDefault="00000000" w:rsidRPr="00000000" w14:paraId="0000009C">
      <w:pPr>
        <w:pStyle w:val="Heading3"/>
        <w:spacing w:line="360" w:lineRule="auto"/>
        <w:rPr/>
      </w:pPr>
      <w:bookmarkStart w:colFirst="0" w:colLast="0" w:name="_hwb6xgzeo6wy" w:id="12"/>
      <w:bookmarkEnd w:id="12"/>
      <w:r w:rsidDel="00000000" w:rsidR="00000000" w:rsidRPr="00000000">
        <w:rPr>
          <w:sz w:val="24"/>
          <w:szCs w:val="24"/>
          <w:rtl w:val="0"/>
        </w:rPr>
        <w:t xml:space="preserve">2.4.2 ATRIBUTOS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Os atributos são as características que as entidades possuem, e, de acordo com PUGA, FRANÇA e GOYA (2013), podem ser definidas como:</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Informação associada a uma entidade;</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Característica ou propriedade de uma entidade ou relacionamento;</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pPr>
      <w:r w:rsidDel="00000000" w:rsidR="00000000" w:rsidRPr="00000000">
        <w:rPr>
          <w:rtl w:val="0"/>
        </w:rPr>
        <w:t xml:space="preserve">Descrição, identificação, qualificação ou quantificação de uma entidade.</w:t>
      </w:r>
    </w:p>
    <w:p w:rsidR="00000000" w:rsidDel="00000000" w:rsidP="00000000" w:rsidRDefault="00000000" w:rsidRPr="00000000" w14:paraId="000000A1">
      <w:pPr>
        <w:pStyle w:val="Heading3"/>
        <w:spacing w:line="360" w:lineRule="auto"/>
        <w:rPr/>
      </w:pPr>
      <w:bookmarkStart w:colFirst="0" w:colLast="0" w:name="_ruw6wfz0rdm2" w:id="13"/>
      <w:bookmarkEnd w:id="13"/>
      <w:r w:rsidDel="00000000" w:rsidR="00000000" w:rsidRPr="00000000">
        <w:rPr>
          <w:sz w:val="24"/>
          <w:szCs w:val="24"/>
          <w:rtl w:val="0"/>
        </w:rPr>
        <w:t xml:space="preserve">2.4.3 RELACIONAMENTOS</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Em um MER, segundo PUGA, FRANÇA e GOYA (2013), o relacionamento estabelece uma relação entre diferentes entidades, sendo esses relacionamentos classificados de três formas distintas, sendo elas: um para um, um para muitos, e muitos para muitos.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No r</w:t>
      </w:r>
      <w:r w:rsidDel="00000000" w:rsidR="00000000" w:rsidRPr="00000000">
        <w:rPr>
          <w:rtl w:val="0"/>
        </w:rPr>
        <w:t xml:space="preserve">elacionamento um para um,</w:t>
      </w:r>
      <w:r w:rsidDel="00000000" w:rsidR="00000000" w:rsidRPr="00000000">
        <w:rPr>
          <w:rtl w:val="0"/>
        </w:rPr>
        <w:t xml:space="preserve"> cada uma das duas entidades envolvidas referenciam obrigatoriamente apenas uma unidade da outra.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Por outro lado, no relacionamento um para muitos, uma das entidades envolvidas pode referenciar várias unidades da outra, porém, do outro lado cada uma das várias unidades referenciadas só pode estar ligada uma unidade da outra entidade.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Por fim, a última classificação de relacionamento é a de muitos para muitos, </w:t>
      </w:r>
      <w:r w:rsidDel="00000000" w:rsidR="00000000" w:rsidRPr="00000000">
        <w:rPr>
          <w:rtl w:val="0"/>
        </w:rPr>
        <w:t xml:space="preserve">determinando que cada</w:t>
      </w:r>
      <w:r w:rsidDel="00000000" w:rsidR="00000000" w:rsidRPr="00000000">
        <w:rPr>
          <w:rtl w:val="0"/>
        </w:rPr>
        <w:t xml:space="preserve"> entidade, de ambos os lados, pode referenciar múltiplas unidades da outra.</w:t>
      </w:r>
    </w:p>
    <w:p w:rsidR="00000000" w:rsidDel="00000000" w:rsidP="00000000" w:rsidRDefault="00000000" w:rsidRPr="00000000" w14:paraId="000000A6">
      <w:pPr>
        <w:pStyle w:val="Heading3"/>
        <w:spacing w:line="360" w:lineRule="auto"/>
        <w:rPr>
          <w:sz w:val="24"/>
          <w:szCs w:val="24"/>
        </w:rPr>
      </w:pPr>
      <w:bookmarkStart w:colFirst="0" w:colLast="0" w:name="_mif6ieodp0zz" w:id="14"/>
      <w:bookmarkEnd w:id="14"/>
      <w:r w:rsidDel="00000000" w:rsidR="00000000" w:rsidRPr="00000000">
        <w:rPr>
          <w:sz w:val="24"/>
          <w:szCs w:val="24"/>
          <w:rtl w:val="0"/>
        </w:rPr>
        <w:t xml:space="preserve">2.4.4 MODELO</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Modelo Entidade Relacionamento: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drawing>
          <wp:inline distB="114300" distT="114300" distL="114300" distR="114300">
            <wp:extent cx="5760000" cy="6273800"/>
            <wp:effectExtent b="0" l="0" r="0" t="0"/>
            <wp:docPr id="4"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5760000" cy="6273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Figura 4 - Modelo Entidade Relacionamento</w:t>
      </w: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spacing w:line="360" w:lineRule="auto"/>
        <w:rPr/>
      </w:pPr>
      <w:bookmarkStart w:colFirst="0" w:colLast="0" w:name="_6evlmz7lv2dp" w:id="15"/>
      <w:bookmarkEnd w:id="15"/>
      <w:r w:rsidDel="00000000" w:rsidR="00000000" w:rsidRPr="00000000">
        <w:rPr>
          <w:rtl w:val="0"/>
        </w:rPr>
        <w:t xml:space="preserve">2.5 </w:t>
      </w:r>
      <w:r w:rsidDel="00000000" w:rsidR="00000000" w:rsidRPr="00000000">
        <w:rPr>
          <w:i w:val="1"/>
          <w:rtl w:val="0"/>
        </w:rPr>
        <w:t xml:space="preserve">SCRIPTS</w:t>
      </w:r>
      <w:r w:rsidDel="00000000" w:rsidR="00000000" w:rsidRPr="00000000">
        <w:rPr>
          <w:rtl w:val="0"/>
        </w:rPr>
        <w:t xml:space="preserve"> DO BANCO DE DADOS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i w:val="1"/>
          <w:rtl w:val="0"/>
        </w:rPr>
        <w:t xml:space="preserve">Scripts </w:t>
      </w:r>
      <w:r w:rsidDel="00000000" w:rsidR="00000000" w:rsidRPr="00000000">
        <w:rPr>
          <w:rtl w:val="0"/>
        </w:rPr>
        <w:t xml:space="preserve">utilizados na criação do banco de dados: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SCHEMA</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 </w:t>
      </w:r>
      <w:r w:rsidDel="00000000" w:rsidR="00000000" w:rsidRPr="00000000">
        <w:rPr>
          <w:rtl w:val="0"/>
        </w:rPr>
        <w:t xml:space="preserve">DEFAULT</w:t>
      </w:r>
      <w:r w:rsidDel="00000000" w:rsidR="00000000" w:rsidRPr="00000000">
        <w:rPr>
          <w:rtl w:val="0"/>
        </w:rPr>
        <w:t xml:space="preserve"> </w:t>
      </w:r>
      <w:r w:rsidDel="00000000" w:rsidR="00000000" w:rsidRPr="00000000">
        <w:rPr>
          <w:rtl w:val="0"/>
        </w:rPr>
        <w:t xml:space="preserve">CHARACTER</w:t>
      </w:r>
      <w:r w:rsidDel="00000000" w:rsidR="00000000" w:rsidRPr="00000000">
        <w:rPr>
          <w:rtl w:val="0"/>
        </w:rPr>
        <w:t xml:space="preserve"> </w:t>
      </w:r>
      <w:r w:rsidDel="00000000" w:rsidR="00000000" w:rsidRPr="00000000">
        <w:rPr>
          <w:rtl w:val="0"/>
        </w:rPr>
        <w:t xml:space="preserve">SET</w:t>
      </w:r>
      <w:r w:rsidDel="00000000" w:rsidR="00000000" w:rsidRPr="00000000">
        <w:rPr>
          <w:rtl w:val="0"/>
        </w:rPr>
        <w:t xml:space="preserve"> utf8;</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USE</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`telefone`</w:t>
      </w: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`telefone`</w:t>
      </w: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15</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`idtelefone_UNIQUE`</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`endereco`</w:t>
      </w:r>
      <w:r w:rsidDel="00000000" w:rsidR="00000000" w:rsidRPr="00000000">
        <w:rPr>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`endereco`</w:t>
      </w:r>
      <w:r w:rsidDel="00000000" w:rsidR="00000000" w:rsidRPr="00000000">
        <w:rPr>
          <w:rtl w:val="0"/>
        </w:rPr>
        <w:t xml:space="preserv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`idEndereco`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AUTO_INCREMENT,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`logradouro`</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200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`numero`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`enderecoObs`</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200</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`cep`</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`cidade`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`estado`</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`idEndereco`</w:t>
      </w:r>
      <w:r w:rsidDel="00000000" w:rsidR="00000000" w:rsidRPr="00000000">
        <w:rPr>
          <w:rtl w:val="0"/>
        </w:rPr>
        <w:t xml:space="preserv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`idEndereco_UNIQUE`</w:t>
      </w:r>
      <w:r w:rsidDel="00000000" w:rsidR="00000000" w:rsidRPr="00000000">
        <w:rPr>
          <w:rtl w:val="0"/>
        </w:rPr>
        <w:t xml:space="preserve"> (</w:t>
      </w:r>
      <w:r w:rsidDel="00000000" w:rsidR="00000000" w:rsidRPr="00000000">
        <w:rPr>
          <w:rtl w:val="0"/>
        </w:rPr>
        <w:t xml:space="preserve">`idEndereco`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`cliente`</w:t>
      </w:r>
      <w:r w:rsidDel="00000000" w:rsidR="00000000" w:rsidRPr="00000000">
        <w:rPr>
          <w:rtl w:val="0"/>
        </w:rPr>
        <w:t xml:space="preserve">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`cliente`</w:t>
      </w:r>
      <w:r w:rsidDel="00000000" w:rsidR="00000000" w:rsidRPr="00000000">
        <w:rPr>
          <w:rtl w:val="0"/>
        </w:rPr>
        <w:t xml:space="preserve">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`numeroConta`</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AUTO_INCREMENT,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`nome`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200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`idade`</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15</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`email`</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100</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`cpf`</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`renda`</w:t>
      </w:r>
      <w:r w:rsidDel="00000000" w:rsidR="00000000" w:rsidRPr="00000000">
        <w:rPr>
          <w:rtl w:val="0"/>
        </w:rPr>
        <w:t xml:space="preserve"> DOUBLE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`status`</w:t>
      </w:r>
      <w:r w:rsidDel="00000000" w:rsidR="00000000" w:rsidRPr="00000000">
        <w:rPr>
          <w:rtl w:val="0"/>
        </w:rPr>
        <w:t xml:space="preserve"> </w:t>
      </w:r>
      <w:r w:rsidDel="00000000" w:rsidR="00000000" w:rsidRPr="00000000">
        <w:rPr>
          <w:rtl w:val="0"/>
        </w:rPr>
        <w:t xml:space="preserve">TINYINT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`numeroConta`</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`idFuncionario_UNIQUE`</w:t>
      </w:r>
      <w:r w:rsidDel="00000000" w:rsidR="00000000" w:rsidRPr="00000000">
        <w:rPr>
          <w:rtl w:val="0"/>
        </w:rPr>
        <w:t xml:space="preserve"> (</w:t>
      </w:r>
      <w:r w:rsidDel="00000000" w:rsidR="00000000" w:rsidRPr="00000000">
        <w:rPr>
          <w:rtl w:val="0"/>
        </w:rPr>
        <w:t xml:space="preserve">`numeroConta`</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`numeroClienteEndereco_idx`</w:t>
      </w: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`numeroClienteTelefone_idx`</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`numeroClienteEndereco`</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`idEndereco`</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`numeroClienteTelefone`</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`funcionario`</w:t>
      </w:r>
      <w:r w:rsidDel="00000000" w:rsidR="00000000" w:rsidRPr="00000000">
        <w:rPr>
          <w:rtl w:val="0"/>
        </w:rPr>
        <w:t xml:space="preserve">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`funcionario`</w:t>
      </w:r>
      <w:r w:rsidDel="00000000" w:rsidR="00000000" w:rsidRPr="00000000">
        <w:rPr>
          <w:rtl w:val="0"/>
        </w:rPr>
        <w:t xml:space="preserve"> (</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`idFuncionario`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AUTO_INCREMENT,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`nome`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200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`idade`</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15</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`email`</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100</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`cpf`</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`salario`</w:t>
      </w:r>
      <w:r w:rsidDel="00000000" w:rsidR="00000000" w:rsidRPr="00000000">
        <w:rPr>
          <w:rtl w:val="0"/>
        </w:rPr>
        <w:t xml:space="preserve"> DOUBLE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`senha`</w:t>
      </w:r>
      <w:r w:rsidDel="00000000" w:rsidR="00000000" w:rsidRPr="00000000">
        <w:rPr>
          <w:rtl w:val="0"/>
        </w:rPr>
        <w:t xml:space="preserve"> </w:t>
      </w:r>
      <w:r w:rsidDel="00000000" w:rsidR="00000000" w:rsidRPr="00000000">
        <w:rPr>
          <w:rtl w:val="0"/>
        </w:rPr>
        <w:t xml:space="preserve">VARCHAR</w:t>
      </w:r>
      <w:r w:rsidDel="00000000" w:rsidR="00000000" w:rsidRPr="00000000">
        <w:rPr>
          <w:rtl w:val="0"/>
        </w:rPr>
        <w:t xml:space="preserve">(</w:t>
      </w:r>
      <w:r w:rsidDel="00000000" w:rsidR="00000000" w:rsidRPr="00000000">
        <w:rPr>
          <w:rtl w:val="0"/>
        </w:rPr>
        <w:t xml:space="preserve">100</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`idFuncionario`</w:t>
      </w:r>
      <w:r w:rsidDel="00000000" w:rsidR="00000000" w:rsidRPr="00000000">
        <w:rPr>
          <w:rtl w:val="0"/>
        </w:rPr>
        <w:t xml:space="pres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`idFuncionario_UNIQUE`</w:t>
      </w:r>
      <w:r w:rsidDel="00000000" w:rsidR="00000000" w:rsidRPr="00000000">
        <w:rPr>
          <w:rtl w:val="0"/>
        </w:rPr>
        <w:t xml:space="preserve"> (</w:t>
      </w:r>
      <w:r w:rsidDel="00000000" w:rsidR="00000000" w:rsidRPr="00000000">
        <w:rPr>
          <w:rtl w:val="0"/>
        </w:rPr>
        <w:t xml:space="preserve">`idFuncionario`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`idFuncionarioEndereco_idx`</w:t>
      </w: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`idFuncionarioTelefone_idx`</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`idFuncionarioEndereco`</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`endereco`</w:t>
      </w:r>
      <w:r w:rsidDel="00000000" w:rsidR="00000000" w:rsidRPr="00000000">
        <w:rPr>
          <w:rtl w:val="0"/>
        </w:rPr>
        <w:t xml:space="preserve"> (</w:t>
      </w:r>
      <w:r w:rsidDel="00000000" w:rsidR="00000000" w:rsidRPr="00000000">
        <w:rPr>
          <w:rtl w:val="0"/>
        </w:rPr>
        <w:t xml:space="preserve">`idEndereco`</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`idFuncionarioTelefone`</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`telefone`</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`transacao`</w:t>
      </w:r>
      <w:r w:rsidDel="00000000" w:rsidR="00000000" w:rsidRPr="00000000">
        <w:rPr>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`transacao`</w:t>
      </w:r>
      <w:r w:rsidDel="00000000" w:rsidR="00000000" w:rsidRPr="00000000">
        <w:rPr>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`idTransacao`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`operacao`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`valor`</w:t>
      </w:r>
      <w:r w:rsidDel="00000000" w:rsidR="00000000" w:rsidRPr="00000000">
        <w:rPr>
          <w:rtl w:val="0"/>
        </w:rPr>
        <w:t xml:space="preserve"> DOUBLE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`data`</w:t>
      </w:r>
      <w:r w:rsidDel="00000000" w:rsidR="00000000" w:rsidRPr="00000000">
        <w:rPr>
          <w:rtl w:val="0"/>
        </w:rPr>
        <w:t xml:space="preserve"> </w:t>
      </w:r>
      <w:r w:rsidDel="00000000" w:rsidR="00000000" w:rsidRPr="00000000">
        <w:rPr>
          <w:rtl w:val="0"/>
        </w:rPr>
        <w:t xml:space="preserve">DATE</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`idTransacao`</w:t>
      </w:r>
      <w:r w:rsidDel="00000000" w:rsidR="00000000" w:rsidRPr="00000000">
        <w:rPr>
          <w:rtl w:val="0"/>
        </w:rPr>
        <w:t xml:space="preserv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`idTransacao_UNIQUE`</w:t>
      </w:r>
      <w:r w:rsidDel="00000000" w:rsidR="00000000" w:rsidRPr="00000000">
        <w:rPr>
          <w:rtl w:val="0"/>
        </w:rPr>
        <w:t xml:space="preserve"> (</w:t>
      </w:r>
      <w:r w:rsidDel="00000000" w:rsidR="00000000" w:rsidRPr="00000000">
        <w:rPr>
          <w:rtl w:val="0"/>
        </w:rPr>
        <w:t xml:space="preserve">`idTransacao`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`idFuncionarioTransacao`</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`idTransacao`</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`funcionario`</w:t>
      </w:r>
      <w:r w:rsidDel="00000000" w:rsidR="00000000" w:rsidRPr="00000000">
        <w:rPr>
          <w:rtl w:val="0"/>
        </w:rPr>
        <w:t xml:space="preserve"> (</w:t>
      </w:r>
      <w:r w:rsidDel="00000000" w:rsidR="00000000" w:rsidRPr="00000000">
        <w:rPr>
          <w:rtl w:val="0"/>
        </w:rPr>
        <w:t xml:space="preserve">`idFuncionario`</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`numeroContaTransacao`</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`idTransacao`</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`cliente`</w:t>
      </w:r>
      <w:r w:rsidDel="00000000" w:rsidR="00000000" w:rsidRPr="00000000">
        <w:rPr>
          <w:rtl w:val="0"/>
        </w:rPr>
        <w:t xml:space="preserve"> (</w:t>
      </w:r>
      <w:r w:rsidDel="00000000" w:rsidR="00000000" w:rsidRPr="00000000">
        <w:rPr>
          <w:rtl w:val="0"/>
        </w:rPr>
        <w:t xml:space="preserve">`numeroConta`</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DROP</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`operacao`</w:t>
      </w:r>
      <w:r w:rsidDel="00000000" w:rsidR="00000000" w:rsidRPr="00000000">
        <w:rPr>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CREATE</w:t>
      </w:r>
      <w:r w:rsidDel="00000000" w:rsidR="00000000" w:rsidRPr="00000000">
        <w:rPr>
          <w:rtl w:val="0"/>
        </w:rPr>
        <w:t xml:space="preserve"> </w:t>
      </w:r>
      <w:r w:rsidDel="00000000" w:rsidR="00000000" w:rsidRPr="00000000">
        <w:rPr>
          <w:rtl w:val="0"/>
        </w:rPr>
        <w:t xml:space="preserve">TABLE</w:t>
      </w:r>
      <w:r w:rsidDel="00000000" w:rsidR="00000000" w:rsidRPr="00000000">
        <w:rPr>
          <w:rtl w:val="0"/>
        </w:rPr>
        <w:t xml:space="preserve"> </w:t>
      </w:r>
      <w:r w:rsidDel="00000000" w:rsidR="00000000" w:rsidRPr="00000000">
        <w:rPr>
          <w:rtl w:val="0"/>
        </w:rPr>
        <w:t xml:space="preserve">IF</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EXISTS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`operacao`</w:t>
      </w:r>
      <w:r w:rsidDel="00000000" w:rsidR="00000000" w:rsidRPr="00000000">
        <w:rPr>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`idOperacao`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AUTO_INCREMENT,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`extrato`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w:t>
      </w:r>
      <w:r w:rsidDel="00000000" w:rsidR="00000000" w:rsidRPr="00000000">
        <w:rPr>
          <w:rtl w:val="0"/>
        </w:rPr>
        <w:t xml:space="preserve">DEFAULT</w:t>
      </w:r>
      <w:r w:rsidDel="00000000" w:rsidR="00000000" w:rsidRPr="00000000">
        <w:rPr>
          <w:rtl w:val="0"/>
        </w:rPr>
        <w:t xml:space="preserve"> </w:t>
      </w:r>
      <w:r w:rsidDel="00000000" w:rsidR="00000000" w:rsidRPr="00000000">
        <w:rPr>
          <w:rtl w:val="0"/>
        </w:rPr>
        <w:t xml:space="preserve">1</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`saque`</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w:t>
      </w:r>
      <w:r w:rsidDel="00000000" w:rsidR="00000000" w:rsidRPr="00000000">
        <w:rPr>
          <w:rtl w:val="0"/>
        </w:rPr>
        <w:t xml:space="preserve">DEFAULT</w:t>
      </w:r>
      <w:r w:rsidDel="00000000" w:rsidR="00000000" w:rsidRPr="00000000">
        <w:rPr>
          <w:rtl w:val="0"/>
        </w:rPr>
        <w:t xml:space="preserve"> </w:t>
      </w:r>
      <w:r w:rsidDel="00000000" w:rsidR="00000000" w:rsidRPr="00000000">
        <w:rPr>
          <w:rtl w:val="0"/>
        </w:rPr>
        <w:t xml:space="preserve">2</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`deposito`</w:t>
      </w:r>
      <w:r w:rsidDel="00000000" w:rsidR="00000000" w:rsidRPr="00000000">
        <w:rPr>
          <w:rtl w:val="0"/>
        </w:rPr>
        <w:t xml:space="preserve"> </w:t>
      </w:r>
      <w:r w:rsidDel="00000000" w:rsidR="00000000" w:rsidRPr="00000000">
        <w:rPr>
          <w:rtl w:val="0"/>
        </w:rPr>
        <w:t xml:space="preserve">INT</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NULL</w:t>
      </w:r>
      <w:r w:rsidDel="00000000" w:rsidR="00000000" w:rsidRPr="00000000">
        <w:rPr>
          <w:rtl w:val="0"/>
        </w:rPr>
        <w:t xml:space="preserve"> </w:t>
      </w:r>
      <w:r w:rsidDel="00000000" w:rsidR="00000000" w:rsidRPr="00000000">
        <w:rPr>
          <w:rtl w:val="0"/>
        </w:rPr>
        <w:t xml:space="preserve">DEFAULT</w:t>
      </w:r>
      <w:r w:rsidDel="00000000" w:rsidR="00000000" w:rsidRPr="00000000">
        <w:rPr>
          <w:rtl w:val="0"/>
        </w:rPr>
        <w:t xml:space="preserve">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PRIMARY</w:t>
      </w:r>
      <w:r w:rsidDel="00000000" w:rsidR="00000000" w:rsidRPr="00000000">
        <w:rPr>
          <w:rtl w:val="0"/>
        </w:rPr>
        <w:t xml:space="preserve"> </w:t>
      </w:r>
      <w:r w:rsidDel="00000000" w:rsidR="00000000" w:rsidRPr="00000000">
        <w:rPr>
          <w:rtl w:val="0"/>
        </w:rPr>
        <w:t xml:space="preserve">KEY</w:t>
      </w:r>
      <w:r w:rsidDel="00000000" w:rsidR="00000000" w:rsidRPr="00000000">
        <w:rPr>
          <w:rtl w:val="0"/>
        </w:rPr>
        <w:t xml:space="preserve"> (</w:t>
      </w:r>
      <w:r w:rsidDel="00000000" w:rsidR="00000000" w:rsidRPr="00000000">
        <w:rPr>
          <w:rtl w:val="0"/>
        </w:rPr>
        <w:t xml:space="preserve">`idOperacao`</w:t>
      </w:r>
      <w:r w:rsidDel="00000000" w:rsidR="00000000" w:rsidRPr="00000000">
        <w:rPr>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UNIQUE</w:t>
      </w:r>
      <w:r w:rsidDel="00000000" w:rsidR="00000000" w:rsidRPr="00000000">
        <w:rPr>
          <w:rtl w:val="0"/>
        </w:rPr>
        <w:t xml:space="preserve"> </w:t>
      </w:r>
      <w:r w:rsidDel="00000000" w:rsidR="00000000" w:rsidRPr="00000000">
        <w:rPr>
          <w:rtl w:val="0"/>
        </w:rPr>
        <w:t xml:space="preserve">INDEX</w:t>
      </w:r>
      <w:r w:rsidDel="00000000" w:rsidR="00000000" w:rsidRPr="00000000">
        <w:rPr>
          <w:rtl w:val="0"/>
        </w:rPr>
        <w:t xml:space="preserve"> </w:t>
      </w:r>
      <w:r w:rsidDel="00000000" w:rsidR="00000000" w:rsidRPr="00000000">
        <w:rPr>
          <w:rtl w:val="0"/>
        </w:rPr>
        <w:t xml:space="preserve">`idOperacao_UNIQUE`</w:t>
      </w:r>
      <w:r w:rsidDel="00000000" w:rsidR="00000000" w:rsidRPr="00000000">
        <w:rPr>
          <w:rtl w:val="0"/>
        </w:rPr>
        <w:t xml:space="preserve"> (</w:t>
      </w:r>
      <w:r w:rsidDel="00000000" w:rsidR="00000000" w:rsidRPr="00000000">
        <w:rPr>
          <w:rtl w:val="0"/>
        </w:rPr>
        <w:t xml:space="preserve">`idOperacao`</w:t>
      </w:r>
      <w:r w:rsidDel="00000000" w:rsidR="00000000" w:rsidRPr="00000000">
        <w:rPr>
          <w:rtl w:val="0"/>
        </w:rPr>
        <w:t xml:space="preserve"> </w:t>
      </w:r>
      <w:r w:rsidDel="00000000" w:rsidR="00000000" w:rsidRPr="00000000">
        <w:rPr>
          <w:rtl w:val="0"/>
        </w:rPr>
        <w:t xml:space="preserve">ASC</w:t>
      </w:r>
      <w:r w:rsidDel="00000000" w:rsidR="00000000" w:rsidRPr="00000000">
        <w:rPr>
          <w:rtl w:val="0"/>
        </w:rPr>
        <w:t xml:space="preserve">) VISIBLE,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    </w:t>
      </w:r>
      <w:r w:rsidDel="00000000" w:rsidR="00000000" w:rsidRPr="00000000">
        <w:rPr>
          <w:rtl w:val="0"/>
        </w:rPr>
        <w:t xml:space="preserve">CONSTRAINT</w:t>
      </w:r>
      <w:r w:rsidDel="00000000" w:rsidR="00000000" w:rsidRPr="00000000">
        <w:rPr>
          <w:rtl w:val="0"/>
        </w:rPr>
        <w:t xml:space="preserve"> </w:t>
      </w:r>
      <w:r w:rsidDel="00000000" w:rsidR="00000000" w:rsidRPr="00000000">
        <w:rPr>
          <w:rtl w:val="0"/>
        </w:rPr>
        <w:t xml:space="preserve">`Operacao`</w:t>
      </w:r>
      <w:r w:rsidDel="00000000" w:rsidR="00000000" w:rsidRPr="00000000">
        <w:rPr>
          <w:rtl w:val="0"/>
        </w:rPr>
        <w:t xml:space="preserve"> </w:t>
      </w:r>
      <w:r w:rsidDel="00000000" w:rsidR="00000000" w:rsidRPr="00000000">
        <w:rPr>
          <w:rtl w:val="0"/>
        </w:rPr>
        <w:t xml:space="preserve">FOREIGN KEY</w:t>
      </w:r>
      <w:r w:rsidDel="00000000" w:rsidR="00000000" w:rsidRPr="00000000">
        <w:rPr>
          <w:rtl w:val="0"/>
        </w:rPr>
        <w:t xml:space="preserve"> (</w:t>
      </w:r>
      <w:r w:rsidDel="00000000" w:rsidR="00000000" w:rsidRPr="00000000">
        <w:rPr>
          <w:rtl w:val="0"/>
        </w:rPr>
        <w:t xml:space="preserve">`idOperacao`</w:t>
      </w:r>
      <w:r w:rsidDel="00000000" w:rsidR="00000000" w:rsidRPr="00000000">
        <w:rPr>
          <w:rtl w:val="0"/>
        </w:rPr>
        <w:t xml:space="preserve">) </w:t>
      </w:r>
      <w:r w:rsidDel="00000000" w:rsidR="00000000" w:rsidRPr="00000000">
        <w:rPr>
          <w:rtl w:val="0"/>
        </w:rPr>
        <w:t xml:space="preserve">REFERENCES</w:t>
      </w:r>
      <w:r w:rsidDel="00000000" w:rsidR="00000000" w:rsidRPr="00000000">
        <w:rPr>
          <w:rtl w:val="0"/>
        </w:rPr>
        <w:t xml:space="preserve"> </w:t>
      </w:r>
      <w:r w:rsidDel="00000000" w:rsidR="00000000" w:rsidRPr="00000000">
        <w:rPr>
          <w:rtl w:val="0"/>
        </w:rPr>
        <w:t xml:space="preserve">`db_sarancredi`</w:t>
      </w:r>
      <w:r w:rsidDel="00000000" w:rsidR="00000000" w:rsidRPr="00000000">
        <w:rPr>
          <w:rtl w:val="0"/>
        </w:rPr>
        <w:t xml:space="preserve">.</w:t>
      </w:r>
      <w:r w:rsidDel="00000000" w:rsidR="00000000" w:rsidRPr="00000000">
        <w:rPr>
          <w:rtl w:val="0"/>
        </w:rPr>
        <w:t xml:space="preserve">`transacao`</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`idTransacao`</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ON DELETE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r w:rsidDel="00000000" w:rsidR="00000000" w:rsidRPr="00000000">
        <w:rPr>
          <w:rtl w:val="0"/>
        </w:rPr>
        <w:t xml:space="preserve"> </w:t>
      </w:r>
      <w:r w:rsidDel="00000000" w:rsidR="00000000" w:rsidRPr="00000000">
        <w:rPr>
          <w:rtl w:val="0"/>
        </w:rPr>
        <w:t xml:space="preserve">ON</w:t>
      </w:r>
      <w:r w:rsidDel="00000000" w:rsidR="00000000" w:rsidRPr="00000000">
        <w:rPr>
          <w:rtl w:val="0"/>
        </w:rPr>
        <w:t xml:space="preserve"> </w:t>
      </w:r>
      <w:r w:rsidDel="00000000" w:rsidR="00000000" w:rsidRPr="00000000">
        <w:rPr>
          <w:rtl w:val="0"/>
        </w:rPr>
        <w:t xml:space="preserve">UPDATE</w:t>
      </w:r>
      <w:r w:rsidDel="00000000" w:rsidR="00000000" w:rsidRPr="00000000">
        <w:rPr>
          <w:rtl w:val="0"/>
        </w:rPr>
        <w:t xml:space="preserve"> </w:t>
      </w:r>
      <w:r w:rsidDel="00000000" w:rsidR="00000000" w:rsidRPr="00000000">
        <w:rPr>
          <w:rtl w:val="0"/>
        </w:rPr>
        <w:t xml:space="preserve">NO</w:t>
      </w:r>
      <w:r w:rsidDel="00000000" w:rsidR="00000000" w:rsidRPr="00000000">
        <w:rPr>
          <w:rtl w:val="0"/>
        </w:rPr>
        <w:t xml:space="preserve"> </w:t>
      </w:r>
      <w:r w:rsidDel="00000000" w:rsidR="00000000" w:rsidRPr="00000000">
        <w:rPr>
          <w:rtl w:val="0"/>
        </w:rPr>
        <w:t xml:space="preserve">ACTION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ectPr>
          <w:type w:val="nextPage"/>
          <w:pgSz w:h="16834" w:w="11909"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108">
      <w:pPr>
        <w:pStyle w:val="Heading1"/>
        <w:spacing w:line="360" w:lineRule="auto"/>
        <w:rPr/>
      </w:pPr>
      <w:bookmarkStart w:colFirst="0" w:colLast="0" w:name="_jtpt3qg2i81e" w:id="16"/>
      <w:bookmarkEnd w:id="16"/>
      <w:r w:rsidDel="00000000" w:rsidR="00000000" w:rsidRPr="00000000">
        <w:rPr>
          <w:rtl w:val="0"/>
        </w:rPr>
        <w:t xml:space="preserve">3 CONCLUSÃO</w:t>
      </w:r>
    </w:p>
    <w:p w:rsidR="00000000" w:rsidDel="00000000" w:rsidP="00000000" w:rsidRDefault="00000000" w:rsidRPr="00000000" w14:paraId="00000109">
      <w:pPr>
        <w:ind w:firstLine="720"/>
        <w:rPr/>
      </w:pPr>
      <w:r w:rsidDel="00000000" w:rsidR="00000000" w:rsidRPr="00000000">
        <w:rPr>
          <w:rtl w:val="0"/>
        </w:rPr>
        <w:t xml:space="preserve">Foram trabalhadas várias etapas na documentação, como o levantamento e a especificação de requisitos, contendo uma breve explicação sobre cada componente. Também, alguns modelos de diagramas foram desenvolvidos, para uma documentação mais precisa, sendo eles sobre: casos de uso, classes,  e o Modelo Entidade Relacionamento.</w:t>
      </w:r>
    </w:p>
    <w:p w:rsidR="00000000" w:rsidDel="00000000" w:rsidP="00000000" w:rsidRDefault="00000000" w:rsidRPr="00000000" w14:paraId="0000010A">
      <w:pPr>
        <w:ind w:firstLine="720"/>
        <w:rPr/>
      </w:pPr>
      <w:r w:rsidDel="00000000" w:rsidR="00000000" w:rsidRPr="00000000">
        <w:rPr>
          <w:rtl w:val="0"/>
        </w:rPr>
        <w:t xml:space="preserve">Além disso, foi desenvolvido um projeto de banco de dados para o sistema de microcrédito documentado. Os </w:t>
      </w:r>
      <w:r w:rsidDel="00000000" w:rsidR="00000000" w:rsidRPr="00000000">
        <w:rPr>
          <w:i w:val="1"/>
          <w:rtl w:val="0"/>
        </w:rPr>
        <w:t xml:space="preserve">scripts</w:t>
      </w:r>
      <w:r w:rsidDel="00000000" w:rsidR="00000000" w:rsidRPr="00000000">
        <w:rPr>
          <w:rtl w:val="0"/>
        </w:rPr>
        <w:t xml:space="preserve"> do banco de dados citado estão presentes no documento, para maior compreensão técnica do projeto.</w:t>
      </w:r>
    </w:p>
    <w:p w:rsidR="00000000" w:rsidDel="00000000" w:rsidP="00000000" w:rsidRDefault="00000000" w:rsidRPr="00000000" w14:paraId="0000010B">
      <w:pPr>
        <w:ind w:firstLine="720"/>
        <w:rPr/>
      </w:pPr>
      <w:r w:rsidDel="00000000" w:rsidR="00000000" w:rsidRPr="00000000">
        <w:rPr>
          <w:rtl w:val="0"/>
        </w:rPr>
        <w:t xml:space="preserve">Em relação aos requisitos, sempre há certas dificuldades na hora de elaborá-los. Nosso projeto, por mais que tenha considerado o levantamento de requisitos, verificando e validando os serviços e restrições do sistema, não teve as possíveis dificuldades típicas da especificação de requisitos, como a falta de conhecimento sobre o domínio do negócio, a falta de comunicação entre os envolvidos, ou a gestão precária da mudança e evolução de requisitos.</w:t>
      </w:r>
    </w:p>
    <w:p w:rsidR="00000000" w:rsidDel="00000000" w:rsidP="00000000" w:rsidRDefault="00000000" w:rsidRPr="00000000" w14:paraId="0000010C">
      <w:pPr>
        <w:ind w:firstLine="720"/>
        <w:rPr/>
      </w:pPr>
      <w:r w:rsidDel="00000000" w:rsidR="00000000" w:rsidRPr="00000000">
        <w:rPr>
          <w:rtl w:val="0"/>
        </w:rPr>
        <w:t xml:space="preserve">Por fim, após a confecção do documento, foi possível compreender a importância de um documento oficial entre cliente e fornecedor, pois ele permite compreender a visão dos envolvidos sobre o serviço a ser desenvolvido, possibilitando uma maior compreensão dos diferentes pontos de vista sobre um mesmo sistema. Além disso, ele também serve como um norte para as equipes de desenvolvimento, pois assim é possível manter uma maneira organizada e contínua de gerência.</w:t>
      </w:r>
    </w:p>
    <w:p w:rsidR="00000000" w:rsidDel="00000000" w:rsidP="00000000" w:rsidRDefault="00000000" w:rsidRPr="00000000" w14:paraId="0000010D">
      <w:pPr>
        <w:rPr/>
        <w:sectPr>
          <w:type w:val="nextPage"/>
          <w:pgSz w:h="16834" w:w="11909" w:orient="portrait"/>
          <w:pgMar w:bottom="1133.8582677165355" w:top="1700.7874015748032" w:left="1700.7874015748032" w:right="1133.8582677165355" w:header="720" w:footer="720"/>
        </w:sectPr>
      </w:pPr>
      <w:r w:rsidDel="00000000" w:rsidR="00000000" w:rsidRPr="00000000">
        <w:rPr>
          <w:rtl w:val="0"/>
        </w:rPr>
      </w:r>
    </w:p>
    <w:p w:rsidR="00000000" w:rsidDel="00000000" w:rsidP="00000000" w:rsidRDefault="00000000" w:rsidRPr="00000000" w14:paraId="0000010E">
      <w:pPr>
        <w:pStyle w:val="Heading1"/>
        <w:spacing w:line="360" w:lineRule="auto"/>
        <w:rPr/>
      </w:pPr>
      <w:bookmarkStart w:colFirst="0" w:colLast="0" w:name="_hyoat8evdbok" w:id="17"/>
      <w:bookmarkEnd w:id="17"/>
      <w:r w:rsidDel="00000000" w:rsidR="00000000" w:rsidRPr="00000000">
        <w:rPr>
          <w:rtl w:val="0"/>
        </w:rPr>
        <w:t xml:space="preserve">REFERÊNCIAS</w:t>
      </w:r>
      <w:r w:rsidDel="00000000" w:rsidR="00000000" w:rsidRPr="00000000">
        <w:rPr>
          <w:rtl w:val="0"/>
        </w:rPr>
        <w:t xml:space="preserve"> BIBLIOGRÁFICAS</w:t>
      </w:r>
    </w:p>
    <w:p w:rsidR="00000000" w:rsidDel="00000000" w:rsidP="00000000" w:rsidRDefault="00000000" w:rsidRPr="00000000" w14:paraId="0000010F">
      <w:pPr>
        <w:spacing w:before="240" w:line="360" w:lineRule="auto"/>
        <w:rPr/>
      </w:pPr>
      <w:r w:rsidDel="00000000" w:rsidR="00000000" w:rsidRPr="00000000">
        <w:rPr>
          <w:rtl w:val="0"/>
        </w:rPr>
        <w:t xml:space="preserve">BOOCH, Grady; RUMBAUGH, James; JACOBSON, Ivar. </w:t>
      </w:r>
      <w:r w:rsidDel="00000000" w:rsidR="00000000" w:rsidRPr="00000000">
        <w:rPr>
          <w:b w:val="1"/>
          <w:rtl w:val="0"/>
        </w:rPr>
        <w:t xml:space="preserve">UML</w:t>
      </w:r>
      <w:r w:rsidDel="00000000" w:rsidR="00000000" w:rsidRPr="00000000">
        <w:rPr>
          <w:rtl w:val="0"/>
        </w:rPr>
        <w:t xml:space="preserve">: guia do usuário. 2ª ed. Rio de Janeiro: Campus, 2005.</w:t>
      </w:r>
    </w:p>
    <w:p w:rsidR="00000000" w:rsidDel="00000000" w:rsidP="00000000" w:rsidRDefault="00000000" w:rsidRPr="00000000" w14:paraId="00000110">
      <w:pPr>
        <w:spacing w:after="240" w:before="240" w:line="360" w:lineRule="auto"/>
        <w:rPr/>
      </w:pPr>
      <w:r w:rsidDel="00000000" w:rsidR="00000000" w:rsidRPr="00000000">
        <w:rPr>
          <w:color w:val="202122"/>
          <w:highlight w:val="white"/>
          <w:rtl w:val="0"/>
        </w:rPr>
        <w:t xml:space="preserve">BOOCH, Grady; RUMBAUGH, James; </w:t>
      </w:r>
      <w:r w:rsidDel="00000000" w:rsidR="00000000" w:rsidRPr="00000000">
        <w:rPr>
          <w:color w:val="202122"/>
          <w:highlight w:val="white"/>
          <w:rtl w:val="0"/>
        </w:rPr>
        <w:t xml:space="preserve">JACOBSON, Ivar</w:t>
      </w:r>
      <w:r w:rsidDel="00000000" w:rsidR="00000000" w:rsidRPr="00000000">
        <w:rPr>
          <w:color w:val="202122"/>
          <w:highlight w:val="white"/>
          <w:rtl w:val="0"/>
        </w:rPr>
        <w:t xml:space="preserve">. </w:t>
      </w:r>
      <w:r w:rsidDel="00000000" w:rsidR="00000000" w:rsidRPr="00000000">
        <w:rPr>
          <w:b w:val="1"/>
          <w:color w:val="202122"/>
          <w:highlight w:val="white"/>
          <w:rtl w:val="0"/>
        </w:rPr>
        <w:t xml:space="preserve">UML</w:t>
      </w:r>
      <w:r w:rsidDel="00000000" w:rsidR="00000000" w:rsidRPr="00000000">
        <w:rPr>
          <w:color w:val="202122"/>
          <w:highlight w:val="white"/>
          <w:rtl w:val="0"/>
        </w:rPr>
        <w:t xml:space="preserve">: Guia do Usuário. Rio de Janeiro: </w:t>
      </w:r>
      <w:r w:rsidDel="00000000" w:rsidR="00000000" w:rsidRPr="00000000">
        <w:rPr>
          <w:highlight w:val="white"/>
          <w:rtl w:val="0"/>
        </w:rPr>
        <w:t xml:space="preserve">Elsevier Editora Ltda</w:t>
      </w:r>
      <w:r w:rsidDel="00000000" w:rsidR="00000000" w:rsidRPr="00000000">
        <w:rPr>
          <w:rtl w:val="0"/>
        </w:rPr>
        <w:t xml:space="preserve">, 2012.</w:t>
      </w:r>
    </w:p>
    <w:p w:rsidR="00000000" w:rsidDel="00000000" w:rsidP="00000000" w:rsidRDefault="00000000" w:rsidRPr="00000000" w14:paraId="00000111">
      <w:pPr>
        <w:spacing w:before="240" w:line="360" w:lineRule="auto"/>
        <w:rPr/>
      </w:pPr>
      <w:r w:rsidDel="00000000" w:rsidR="00000000" w:rsidRPr="00000000">
        <w:rPr>
          <w:rtl w:val="0"/>
        </w:rPr>
        <w:t xml:space="preserve">CUNHA, Mike. </w:t>
      </w:r>
      <w:r w:rsidDel="00000000" w:rsidR="00000000" w:rsidRPr="00000000">
        <w:rPr>
          <w:b w:val="1"/>
          <w:rtl w:val="0"/>
        </w:rPr>
        <w:t xml:space="preserve">User Stories Applied</w:t>
      </w:r>
      <w:r w:rsidDel="00000000" w:rsidR="00000000" w:rsidRPr="00000000">
        <w:rPr>
          <w:rtl w:val="0"/>
        </w:rPr>
        <w:t xml:space="preserve">: For Agile Software Development. Boston: Addison-Wesley Professional, 2004.</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pPr>
      <w:r w:rsidDel="00000000" w:rsidR="00000000" w:rsidRPr="00000000">
        <w:rPr>
          <w:rtl w:val="0"/>
        </w:rPr>
        <w:t xml:space="preserve">JACOBSON, Ivar. </w:t>
      </w:r>
      <w:r w:rsidDel="00000000" w:rsidR="00000000" w:rsidRPr="00000000">
        <w:rPr>
          <w:b w:val="1"/>
          <w:rtl w:val="0"/>
        </w:rPr>
        <w:t xml:space="preserve">Object-Oriented Software Engineering</w:t>
      </w:r>
      <w:r w:rsidDel="00000000" w:rsidR="00000000" w:rsidRPr="00000000">
        <w:rPr>
          <w:rtl w:val="0"/>
        </w:rPr>
        <w:t xml:space="preserve">: A Use Case Driven Approach. Michigan: ACM Press, 1992.</w:t>
      </w:r>
    </w:p>
    <w:p w:rsidR="00000000" w:rsidDel="00000000" w:rsidP="00000000" w:rsidRDefault="00000000" w:rsidRPr="00000000" w14:paraId="00000113">
      <w:pPr>
        <w:spacing w:before="240" w:line="360" w:lineRule="auto"/>
        <w:rPr/>
      </w:pPr>
      <w:r w:rsidDel="00000000" w:rsidR="00000000" w:rsidRPr="00000000">
        <w:rPr>
          <w:rtl w:val="0"/>
        </w:rPr>
        <w:t xml:space="preserve">MER e DER: Modelagem de Bancos de Dados. DevMedia, 2014. Disponível em: https://www.devmedia.com.br/mer-e-der-modelagem-de-bancos-de-dados/14332. Acesso em: 6 de junho de 2022.</w:t>
      </w:r>
    </w:p>
    <w:p w:rsidR="00000000" w:rsidDel="00000000" w:rsidP="00000000" w:rsidRDefault="00000000" w:rsidRPr="00000000" w14:paraId="00000114">
      <w:pPr>
        <w:spacing w:before="240" w:line="360" w:lineRule="auto"/>
        <w:rPr/>
      </w:pPr>
      <w:r w:rsidDel="00000000" w:rsidR="00000000" w:rsidRPr="00000000">
        <w:rPr>
          <w:rtl w:val="0"/>
        </w:rPr>
        <w:t xml:space="preserve">PUGA, Sandra; FRANÇA, Edson; GOYA, Milton. </w:t>
      </w:r>
      <w:r w:rsidDel="00000000" w:rsidR="00000000" w:rsidRPr="00000000">
        <w:rPr>
          <w:b w:val="1"/>
          <w:rtl w:val="0"/>
        </w:rPr>
        <w:t xml:space="preserve">Banco de dados</w:t>
      </w:r>
      <w:r w:rsidDel="00000000" w:rsidR="00000000" w:rsidRPr="00000000">
        <w:rPr>
          <w:rtl w:val="0"/>
        </w:rPr>
        <w:t xml:space="preserve">: implementação em SQL, PL/SQL e Oracle 11G. São Paulo: Pearson, 2013.</w:t>
      </w:r>
    </w:p>
    <w:p w:rsidR="00000000" w:rsidDel="00000000" w:rsidP="00000000" w:rsidRDefault="00000000" w:rsidRPr="00000000" w14:paraId="00000115">
      <w:pPr>
        <w:spacing w:before="240" w:line="360" w:lineRule="auto"/>
        <w:rPr/>
      </w:pPr>
      <w:r w:rsidDel="00000000" w:rsidR="00000000" w:rsidRPr="00000000">
        <w:rPr>
          <w:rtl w:val="0"/>
        </w:rPr>
        <w:t xml:space="preserve">SCHWABER, Ken.; SUTHERLAND, Jeff. The 2020 Scrum Guide TM. SCRUM Guides, 2020. Disponível em: https://scrumguides.org/scrum-guide.html#purpose-of-the-scrum-guide. Acesso em: 23 de maio de 2022.</w:t>
      </w:r>
    </w:p>
    <w:p w:rsidR="00000000" w:rsidDel="00000000" w:rsidP="00000000" w:rsidRDefault="00000000" w:rsidRPr="00000000" w14:paraId="00000116">
      <w:pPr>
        <w:spacing w:before="240" w:line="360" w:lineRule="auto"/>
        <w:rPr/>
      </w:pPr>
      <w:r w:rsidDel="00000000" w:rsidR="00000000" w:rsidRPr="00000000">
        <w:rPr>
          <w:rtl w:val="0"/>
        </w:rPr>
        <w:t xml:space="preserve">SOMMERVILLE, Ian. </w:t>
      </w:r>
      <w:r w:rsidDel="00000000" w:rsidR="00000000" w:rsidRPr="00000000">
        <w:rPr>
          <w:b w:val="1"/>
          <w:rtl w:val="0"/>
        </w:rPr>
        <w:t xml:space="preserve">Engenharia de Software</w:t>
      </w:r>
      <w:r w:rsidDel="00000000" w:rsidR="00000000" w:rsidRPr="00000000">
        <w:rPr>
          <w:rtl w:val="0"/>
        </w:rPr>
        <w:t xml:space="preserve">. </w:t>
      </w:r>
      <w:r w:rsidDel="00000000" w:rsidR="00000000" w:rsidRPr="00000000">
        <w:rPr>
          <w:rtl w:val="0"/>
        </w:rPr>
        <w:t xml:space="preserve">9ª ed. São Paulo: Pearson Prentice Hall, 2011.</w:t>
      </w:r>
    </w:p>
    <w:p w:rsidR="00000000" w:rsidDel="00000000" w:rsidP="00000000" w:rsidRDefault="00000000" w:rsidRPr="00000000" w14:paraId="00000117">
      <w:pPr>
        <w:spacing w:before="240" w:line="360" w:lineRule="auto"/>
        <w:rPr/>
      </w:pPr>
      <w:r w:rsidDel="00000000" w:rsidR="00000000" w:rsidRPr="00000000">
        <w:rPr>
          <w:rtl w:val="0"/>
        </w:rPr>
        <w:t xml:space="preserve">VAZQUEZ, Carlos Eduardo; SIQUEIRA SIMÕES, Guilherme. </w:t>
      </w:r>
      <w:r w:rsidDel="00000000" w:rsidR="00000000" w:rsidRPr="00000000">
        <w:rPr>
          <w:b w:val="1"/>
          <w:rtl w:val="0"/>
        </w:rPr>
        <w:t xml:space="preserve">Engenharia de Requisitos</w:t>
      </w:r>
      <w:r w:rsidDel="00000000" w:rsidR="00000000" w:rsidRPr="00000000">
        <w:rPr>
          <w:rtl w:val="0"/>
        </w:rPr>
        <w:t xml:space="preserve">: software orientado ao negócio. Rio de Janeiro: BRASPORT Livros e Multimídia Ltda., 2016.</w:t>
      </w:r>
    </w:p>
    <w:p w:rsidR="00000000" w:rsidDel="00000000" w:rsidP="00000000" w:rsidRDefault="00000000" w:rsidRPr="00000000" w14:paraId="00000118">
      <w:pPr>
        <w:spacing w:line="360" w:lineRule="auto"/>
        <w:rPr/>
      </w:pPr>
      <w:r w:rsidDel="00000000" w:rsidR="00000000" w:rsidRPr="00000000">
        <w:rPr>
          <w:rtl w:val="0"/>
        </w:rPr>
      </w:r>
    </w:p>
    <w:sectPr>
      <w:type w:val="nextPage"/>
      <w:pgSz w:h="16834" w:w="11909" w:orient="portrait"/>
      <w:pgMar w:bottom="1133.8582677165355" w:top="1700.7874015748032" w:left="1700.7874015748032" w:right="1133.8582677165355"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_BR"/>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rPr>
  </w:style>
  <w:style w:type="paragraph" w:styleId="Heading2">
    <w:name w:val="heading 2"/>
    <w:basedOn w:val="Normal"/>
    <w:next w:val="Normal"/>
    <w:pPr>
      <w:keepNext w:val="1"/>
      <w:keepLines w:val="1"/>
      <w:spacing w:after="120" w:before="360" w:line="360" w:lineRule="auto"/>
      <w:jc w:val="both"/>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4.xm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