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1E31" w14:textId="6D20CB1B" w:rsidR="007A3D3A" w:rsidRDefault="007A3D3A" w:rsidP="007A3D3A">
      <w:pPr>
        <w:pStyle w:val="Heading3"/>
        <w:rPr>
          <w:lang w:val="en-US"/>
        </w:rPr>
      </w:pPr>
      <w:bookmarkStart w:id="0" w:name="_Hlk119654634"/>
      <w:proofErr w:type="spellStart"/>
      <w:r w:rsidRPr="007A3D3A">
        <w:rPr>
          <w:lang w:val="en-US"/>
        </w:rPr>
        <w:t>BOOT_ChooseAndLoadSW_CLSW</w:t>
      </w:r>
      <w:bookmarkEnd w:id="0"/>
      <w:proofErr w:type="spellEnd"/>
    </w:p>
    <w:p w14:paraId="0770D64F" w14:textId="08D58765" w:rsidR="000407B9" w:rsidRDefault="0072021D" w:rsidP="007A3D3A">
      <w:pPr>
        <w:pStyle w:val="Heading4"/>
        <w:rPr>
          <w:rFonts w:cs="Arial"/>
          <w:lang w:val="en-US"/>
        </w:rPr>
      </w:pPr>
      <w:proofErr w:type="spellStart"/>
      <w:r w:rsidRPr="0072021D">
        <w:rPr>
          <w:rFonts w:cs="Arial"/>
          <w:lang w:val="en-US"/>
        </w:rPr>
        <w:t>BOOT_CLSW_LoadSW_Load_LoadAndTestSIF</w:t>
      </w:r>
      <w:proofErr w:type="spellEnd"/>
    </w:p>
    <w:p w14:paraId="38EECF7C" w14:textId="49628762" w:rsidR="00A547C4" w:rsidRDefault="004153DB" w:rsidP="00024C45">
      <w:pPr>
        <w:pStyle w:val="Texte"/>
        <w:spacing w:after="240"/>
        <w:ind w:left="0" w:firstLine="851"/>
        <w:rPr>
          <w:rFonts w:cs="Arial"/>
        </w:rPr>
      </w:pPr>
      <w:r>
        <w:rPr>
          <w:lang w:val="en-US"/>
        </w:rPr>
        <w:t>This function</w:t>
      </w:r>
      <w:r w:rsidR="00CB118F">
        <w:rPr>
          <w:lang w:val="en-US"/>
        </w:rPr>
        <w:t xml:space="preserve"> checks the state of the loaded SIF header </w:t>
      </w:r>
      <w:r w:rsidR="00022916">
        <w:rPr>
          <w:lang w:val="en-US"/>
        </w:rPr>
        <w:t>file</w:t>
      </w:r>
      <w:r w:rsidR="00F77D7C">
        <w:rPr>
          <w:lang w:val="en-US"/>
        </w:rPr>
        <w:t>.</w:t>
      </w:r>
    </w:p>
    <w:p w14:paraId="66D35ABC" w14:textId="77777777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Prototype:</w:t>
      </w:r>
    </w:p>
    <w:p w14:paraId="003116A9" w14:textId="77777777" w:rsidR="0010497F" w:rsidRDefault="000046BD" w:rsidP="0010497F">
      <w:pPr>
        <w:pStyle w:val="TexteCode"/>
        <w:spacing w:after="240"/>
        <w:rPr>
          <w:rFonts w:ascii="Arial" w:hAnsi="Arial" w:cs="Arial"/>
          <w:lang w:val="en-US"/>
        </w:rPr>
      </w:pPr>
      <w:r w:rsidRPr="000046BD">
        <w:rPr>
          <w:rFonts w:ascii="Arial" w:hAnsi="Arial" w:cs="Arial"/>
          <w:lang w:val="en-US"/>
        </w:rPr>
        <w:t xml:space="preserve">void </w:t>
      </w:r>
      <w:proofErr w:type="spellStart"/>
      <w:r w:rsidRPr="000046BD">
        <w:rPr>
          <w:rFonts w:ascii="Arial" w:hAnsi="Arial" w:cs="Arial"/>
          <w:lang w:val="en-US"/>
        </w:rPr>
        <w:t>BOOT_CLSW_LoadSW_Load_</w:t>
      </w:r>
      <w:proofErr w:type="gramStart"/>
      <w:r w:rsidRPr="000046BD">
        <w:rPr>
          <w:rFonts w:ascii="Arial" w:hAnsi="Arial" w:cs="Arial"/>
          <w:lang w:val="en-US"/>
        </w:rPr>
        <w:t>LoadAndTestSIF</w:t>
      </w:r>
      <w:proofErr w:type="spellEnd"/>
      <w:r w:rsidRPr="000046BD">
        <w:rPr>
          <w:rFonts w:ascii="Arial" w:hAnsi="Arial" w:cs="Arial"/>
          <w:lang w:val="en-US"/>
        </w:rPr>
        <w:t>(</w:t>
      </w:r>
      <w:proofErr w:type="gramEnd"/>
    </w:p>
    <w:p w14:paraId="325F81AD" w14:textId="4B1AAC38" w:rsidR="000046BD" w:rsidRPr="000046BD" w:rsidRDefault="0010497F" w:rsidP="0010497F">
      <w:pPr>
        <w:pStyle w:val="TexteCode"/>
        <w:spacing w:after="24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0046BD" w:rsidRPr="000046BD">
        <w:rPr>
          <w:rFonts w:ascii="Arial" w:hAnsi="Arial" w:cs="Arial"/>
          <w:lang w:val="en-US"/>
        </w:rPr>
        <w:t xml:space="preserve">const uint32_t </w:t>
      </w:r>
      <w:proofErr w:type="spellStart"/>
      <w:r w:rsidR="000046BD" w:rsidRPr="000046BD">
        <w:rPr>
          <w:rFonts w:ascii="Arial" w:hAnsi="Arial" w:cs="Arial"/>
          <w:lang w:val="en-US"/>
        </w:rPr>
        <w:t>p_SIFAddress</w:t>
      </w:r>
      <w:proofErr w:type="spellEnd"/>
      <w:r w:rsidR="000046BD" w:rsidRPr="000046BD">
        <w:rPr>
          <w:rFonts w:ascii="Arial" w:hAnsi="Arial" w:cs="Arial"/>
          <w:lang w:val="en-US"/>
        </w:rPr>
        <w:t>,</w:t>
      </w:r>
    </w:p>
    <w:p w14:paraId="3F7ED704" w14:textId="13B0687C" w:rsidR="000046BD" w:rsidRPr="000046BD" w:rsidRDefault="0010497F" w:rsidP="000046BD">
      <w:pPr>
        <w:pStyle w:val="TexteCode"/>
        <w:spacing w:after="240"/>
        <w:ind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0046BD" w:rsidRPr="000046BD">
        <w:rPr>
          <w:rFonts w:ascii="Arial" w:hAnsi="Arial" w:cs="Arial"/>
          <w:lang w:val="en-US"/>
        </w:rPr>
        <w:t xml:space="preserve">const uint32_t </w:t>
      </w:r>
      <w:proofErr w:type="spellStart"/>
      <w:r w:rsidR="000046BD" w:rsidRPr="000046BD">
        <w:rPr>
          <w:rFonts w:ascii="Arial" w:hAnsi="Arial" w:cs="Arial"/>
          <w:lang w:val="en-US"/>
        </w:rPr>
        <w:t>p_ENVMAddress</w:t>
      </w:r>
      <w:proofErr w:type="spellEnd"/>
      <w:r w:rsidR="000046BD" w:rsidRPr="000046BD">
        <w:rPr>
          <w:rFonts w:ascii="Arial" w:hAnsi="Arial" w:cs="Arial"/>
          <w:lang w:val="en-US"/>
        </w:rPr>
        <w:t>,</w:t>
      </w:r>
    </w:p>
    <w:p w14:paraId="000B7891" w14:textId="5282B401" w:rsidR="000046BD" w:rsidRPr="000046BD" w:rsidRDefault="0010497F" w:rsidP="000046BD">
      <w:pPr>
        <w:pStyle w:val="TexteCode"/>
        <w:spacing w:after="240"/>
        <w:ind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 w:rsidR="000046BD" w:rsidRPr="000046BD">
        <w:rPr>
          <w:rFonts w:ascii="Arial" w:hAnsi="Arial" w:cs="Arial"/>
          <w:lang w:val="en-US"/>
        </w:rPr>
        <w:t>boolean_t</w:t>
      </w:r>
      <w:proofErr w:type="spellEnd"/>
      <w:r w:rsidR="000046BD" w:rsidRPr="000046BD">
        <w:rPr>
          <w:rFonts w:ascii="Arial" w:hAnsi="Arial" w:cs="Arial"/>
          <w:lang w:val="en-US"/>
        </w:rPr>
        <w:t xml:space="preserve">* </w:t>
      </w:r>
      <w:proofErr w:type="spellStart"/>
      <w:r w:rsidR="000046BD" w:rsidRPr="000046BD">
        <w:rPr>
          <w:rFonts w:ascii="Arial" w:hAnsi="Arial" w:cs="Arial"/>
          <w:lang w:val="en-US"/>
        </w:rPr>
        <w:t>p_FlashReadFailed</w:t>
      </w:r>
      <w:proofErr w:type="spellEnd"/>
      <w:r w:rsidR="000046BD" w:rsidRPr="000046BD">
        <w:rPr>
          <w:rFonts w:ascii="Arial" w:hAnsi="Arial" w:cs="Arial"/>
          <w:lang w:val="en-US"/>
        </w:rPr>
        <w:t>,</w:t>
      </w:r>
    </w:p>
    <w:p w14:paraId="46C104F9" w14:textId="7261D8C4" w:rsidR="00CE46EA" w:rsidRPr="007335A1" w:rsidRDefault="0010497F" w:rsidP="000046BD">
      <w:pPr>
        <w:pStyle w:val="TexteCode"/>
        <w:spacing w:after="240"/>
        <w:ind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proofErr w:type="spellStart"/>
      <w:r w:rsidR="000046BD" w:rsidRPr="000046BD">
        <w:rPr>
          <w:rFonts w:ascii="Arial" w:hAnsi="Arial" w:cs="Arial"/>
          <w:lang w:val="en-US"/>
        </w:rPr>
        <w:t>ts_LoadStatus</w:t>
      </w:r>
      <w:proofErr w:type="spellEnd"/>
      <w:r w:rsidR="000046BD" w:rsidRPr="000046BD">
        <w:rPr>
          <w:rFonts w:ascii="Arial" w:hAnsi="Arial" w:cs="Arial"/>
          <w:lang w:val="en-US"/>
        </w:rPr>
        <w:t xml:space="preserve">* </w:t>
      </w:r>
      <w:proofErr w:type="spellStart"/>
      <w:r w:rsidR="000046BD" w:rsidRPr="000046BD">
        <w:rPr>
          <w:rFonts w:ascii="Arial" w:hAnsi="Arial" w:cs="Arial"/>
          <w:lang w:val="en-US"/>
        </w:rPr>
        <w:t>p_LoadStatus</w:t>
      </w:r>
      <w:proofErr w:type="spellEnd"/>
      <w:r w:rsidR="000046BD" w:rsidRPr="000046BD">
        <w:rPr>
          <w:rFonts w:ascii="Arial" w:hAnsi="Arial" w:cs="Arial"/>
          <w:lang w:val="en-US"/>
        </w:rPr>
        <w:t>)</w:t>
      </w:r>
    </w:p>
    <w:p w14:paraId="5C81ABB0" w14:textId="77777777" w:rsidR="000407B9" w:rsidRPr="00024C45" w:rsidRDefault="000407B9" w:rsidP="0014205C">
      <w:pPr>
        <w:pStyle w:val="TexteGras"/>
        <w:spacing w:after="240"/>
        <w:ind w:left="0" w:firstLine="851"/>
      </w:pPr>
      <w:r w:rsidRPr="00456CBF">
        <w:rPr>
          <w:rFonts w:cs="Arial"/>
        </w:rPr>
        <w:t>Parameters:</w:t>
      </w:r>
    </w:p>
    <w:p w14:paraId="7299D691" w14:textId="0DDE2FA8" w:rsidR="00CE46EA" w:rsidRPr="009D0EC8" w:rsidRDefault="00CE46EA" w:rsidP="009D0EC8">
      <w:pPr>
        <w:pStyle w:val="TexteCode"/>
        <w:spacing w:after="240"/>
        <w:rPr>
          <w:rFonts w:ascii="Arial" w:hAnsi="Arial" w:cs="Arial"/>
          <w:lang w:val="en-US"/>
        </w:rPr>
      </w:pPr>
      <w:r w:rsidRPr="009D0EC8">
        <w:rPr>
          <w:rFonts w:ascii="Arial" w:hAnsi="Arial" w:cs="Arial"/>
          <w:lang w:val="en-US"/>
        </w:rPr>
        <w:t>Function return</w:t>
      </w:r>
      <w:r w:rsidRPr="009D0EC8">
        <w:rPr>
          <w:rFonts w:ascii="Arial" w:hAnsi="Arial" w:cs="Arial"/>
          <w:lang w:val="en-US"/>
        </w:rPr>
        <w:tab/>
      </w:r>
      <w:r w:rsidRPr="009D0EC8">
        <w:rPr>
          <w:rFonts w:ascii="Arial" w:hAnsi="Arial" w:cs="Arial"/>
          <w:lang w:val="en-US"/>
        </w:rPr>
        <w:tab/>
        <w:t xml:space="preserve">: </w:t>
      </w:r>
      <w:r w:rsidR="00DA1EBD" w:rsidRPr="009D0EC8">
        <w:rPr>
          <w:rFonts w:ascii="Arial" w:hAnsi="Arial" w:cs="Arial"/>
          <w:lang w:val="en-US"/>
        </w:rPr>
        <w:t xml:space="preserve">Not used </w:t>
      </w:r>
      <w:r w:rsidRPr="009D0EC8">
        <w:rPr>
          <w:rFonts w:ascii="Arial" w:hAnsi="Arial" w:cs="Arial"/>
          <w:lang w:val="en-US"/>
        </w:rPr>
        <w:t xml:space="preserve"> </w:t>
      </w:r>
    </w:p>
    <w:p w14:paraId="0AA71787" w14:textId="6AA9F766" w:rsidR="00056FBE" w:rsidRDefault="00056FBE" w:rsidP="009D0EC8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9D0EC8">
        <w:rPr>
          <w:rFonts w:ascii="Arial" w:hAnsi="Arial" w:cs="Arial"/>
          <w:lang w:val="en-US"/>
        </w:rPr>
        <w:t>p_SIFAddress</w:t>
      </w:r>
      <w:proofErr w:type="spellEnd"/>
      <w:r w:rsidR="00EB3122">
        <w:rPr>
          <w:rFonts w:ascii="Arial" w:hAnsi="Arial" w:cs="Arial"/>
          <w:lang w:val="en-US"/>
        </w:rPr>
        <w:t>(R)</w:t>
      </w:r>
      <w:r w:rsidR="00EB3122">
        <w:rPr>
          <w:rFonts w:ascii="Arial" w:hAnsi="Arial" w:cs="Arial"/>
          <w:lang w:val="en-US"/>
        </w:rPr>
        <w:tab/>
      </w:r>
      <w:r w:rsidR="00EB3122">
        <w:rPr>
          <w:rFonts w:ascii="Arial" w:hAnsi="Arial" w:cs="Arial"/>
          <w:lang w:val="en-US"/>
        </w:rPr>
        <w:tab/>
        <w:t>:</w:t>
      </w:r>
      <w:r w:rsidR="00D16C94">
        <w:rPr>
          <w:rFonts w:ascii="Arial" w:hAnsi="Arial" w:cs="Arial"/>
          <w:lang w:val="en-US"/>
        </w:rPr>
        <w:t xml:space="preserve"> </w:t>
      </w:r>
      <w:r w:rsidR="00445B1D">
        <w:rPr>
          <w:rFonts w:ascii="Arial" w:hAnsi="Arial" w:cs="Arial"/>
          <w:lang w:val="en-US"/>
        </w:rPr>
        <w:t>SIF</w:t>
      </w:r>
      <w:r w:rsidR="00D0289E">
        <w:rPr>
          <w:rFonts w:ascii="Arial" w:hAnsi="Arial" w:cs="Arial"/>
          <w:lang w:val="en-US"/>
        </w:rPr>
        <w:t xml:space="preserve"> Header</w:t>
      </w:r>
      <w:r w:rsidR="00445B1D">
        <w:rPr>
          <w:rFonts w:ascii="Arial" w:hAnsi="Arial" w:cs="Arial"/>
          <w:lang w:val="en-US"/>
        </w:rPr>
        <w:t xml:space="preserve"> ad</w:t>
      </w:r>
      <w:r w:rsidR="00D16C94">
        <w:rPr>
          <w:rFonts w:ascii="Arial" w:hAnsi="Arial" w:cs="Arial"/>
          <w:lang w:val="en-US"/>
        </w:rPr>
        <w:t xml:space="preserve">dress </w:t>
      </w:r>
    </w:p>
    <w:p w14:paraId="68CD64C3" w14:textId="136443CC" w:rsidR="00F8193E" w:rsidRDefault="00810EF4" w:rsidP="00F8193E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810EF4">
        <w:rPr>
          <w:rFonts w:ascii="Arial" w:hAnsi="Arial" w:cs="Arial"/>
          <w:lang w:val="en-US"/>
        </w:rPr>
        <w:t>p_ENVMAddress</w:t>
      </w:r>
      <w:proofErr w:type="spellEnd"/>
      <w:r w:rsidR="00EB3122">
        <w:rPr>
          <w:rFonts w:ascii="Arial" w:hAnsi="Arial" w:cs="Arial"/>
          <w:lang w:val="en-US"/>
        </w:rPr>
        <w:t>(R)</w:t>
      </w:r>
      <w:r w:rsidR="00EB3122">
        <w:rPr>
          <w:rFonts w:ascii="Arial" w:hAnsi="Arial" w:cs="Arial"/>
          <w:lang w:val="en-US"/>
        </w:rPr>
        <w:tab/>
      </w:r>
      <w:r w:rsidR="00F8193E">
        <w:rPr>
          <w:rFonts w:ascii="Arial" w:hAnsi="Arial" w:cs="Arial"/>
          <w:lang w:val="en-US"/>
        </w:rPr>
        <w:t>:</w:t>
      </w:r>
      <w:r w:rsidR="00A8192B">
        <w:rPr>
          <w:rFonts w:ascii="Arial" w:hAnsi="Arial" w:cs="Arial"/>
          <w:lang w:val="en-US"/>
        </w:rPr>
        <w:t xml:space="preserve"> ENVM address</w:t>
      </w:r>
    </w:p>
    <w:p w14:paraId="785A8A7E" w14:textId="7A151A97" w:rsidR="00F8193E" w:rsidRDefault="00B55CAF" w:rsidP="00F8193E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B55CAF">
        <w:rPr>
          <w:rFonts w:ascii="Arial" w:hAnsi="Arial" w:cs="Arial"/>
          <w:lang w:val="en-US"/>
        </w:rPr>
        <w:t>p_FlashReadFailed</w:t>
      </w:r>
      <w:proofErr w:type="spellEnd"/>
      <w:r w:rsidR="00383D05">
        <w:rPr>
          <w:rFonts w:ascii="Arial" w:hAnsi="Arial" w:cs="Arial"/>
          <w:lang w:val="en-US"/>
        </w:rPr>
        <w:t>(W)</w:t>
      </w:r>
      <w:r w:rsidR="00F8193E">
        <w:rPr>
          <w:rFonts w:ascii="Arial" w:hAnsi="Arial" w:cs="Arial"/>
          <w:lang w:val="en-US"/>
        </w:rPr>
        <w:tab/>
        <w:t>:</w:t>
      </w:r>
      <w:r w:rsidR="0089014F">
        <w:rPr>
          <w:rFonts w:ascii="Arial" w:hAnsi="Arial" w:cs="Arial"/>
          <w:lang w:val="en-US"/>
        </w:rPr>
        <w:t xml:space="preserve"> </w:t>
      </w:r>
      <w:r w:rsidR="00D0289E" w:rsidRPr="00D0289E">
        <w:rPr>
          <w:rFonts w:ascii="Arial" w:hAnsi="Arial" w:cs="Arial"/>
          <w:lang w:val="en-US"/>
        </w:rPr>
        <w:t>Read failure status</w:t>
      </w:r>
    </w:p>
    <w:p w14:paraId="78BDB09A" w14:textId="02E36495" w:rsidR="008A7490" w:rsidRPr="00CE46EA" w:rsidRDefault="00AB0EA5" w:rsidP="00EB1669">
      <w:pPr>
        <w:pStyle w:val="TexteCode"/>
        <w:spacing w:after="240"/>
        <w:rPr>
          <w:rFonts w:ascii="Arial" w:hAnsi="Arial" w:cs="Arial"/>
          <w:lang w:val="en-US"/>
        </w:rPr>
      </w:pPr>
      <w:proofErr w:type="spellStart"/>
      <w:r w:rsidRPr="00AB0EA5">
        <w:rPr>
          <w:rFonts w:ascii="Arial" w:hAnsi="Arial" w:cs="Arial"/>
          <w:lang w:val="en-US"/>
        </w:rPr>
        <w:t>p_LoadStatus</w:t>
      </w:r>
      <w:proofErr w:type="spellEnd"/>
      <w:r w:rsidR="00383D05">
        <w:rPr>
          <w:rFonts w:ascii="Arial" w:hAnsi="Arial" w:cs="Arial"/>
          <w:lang w:val="en-US"/>
        </w:rPr>
        <w:t>(W)</w:t>
      </w:r>
      <w:r w:rsidR="00F8193E">
        <w:rPr>
          <w:rFonts w:ascii="Arial" w:hAnsi="Arial" w:cs="Arial"/>
          <w:lang w:val="en-US"/>
        </w:rPr>
        <w:tab/>
      </w:r>
      <w:r w:rsidR="00F8193E">
        <w:rPr>
          <w:rFonts w:ascii="Arial" w:hAnsi="Arial" w:cs="Arial"/>
          <w:lang w:val="en-US"/>
        </w:rPr>
        <w:tab/>
        <w:t>:</w:t>
      </w:r>
      <w:r w:rsidR="004D24F2">
        <w:rPr>
          <w:rFonts w:ascii="Arial" w:hAnsi="Arial" w:cs="Arial"/>
          <w:lang w:val="en-US"/>
        </w:rPr>
        <w:t xml:space="preserve"> </w:t>
      </w:r>
      <w:r w:rsidR="00D16C94">
        <w:rPr>
          <w:rFonts w:ascii="Arial" w:hAnsi="Arial" w:cs="Arial"/>
          <w:lang w:val="en-US"/>
        </w:rPr>
        <w:t>L</w:t>
      </w:r>
      <w:r w:rsidR="004D24F2">
        <w:rPr>
          <w:rFonts w:ascii="Arial" w:hAnsi="Arial" w:cs="Arial"/>
          <w:lang w:val="en-US"/>
        </w:rPr>
        <w:t xml:space="preserve">oad </w:t>
      </w:r>
      <w:r w:rsidR="0089014F">
        <w:rPr>
          <w:rFonts w:ascii="Arial" w:hAnsi="Arial" w:cs="Arial"/>
          <w:lang w:val="en-US"/>
        </w:rPr>
        <w:t>status</w:t>
      </w:r>
    </w:p>
    <w:p w14:paraId="57430006" w14:textId="67592F2B" w:rsidR="000407B9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Calls:</w:t>
      </w:r>
    </w:p>
    <w:p w14:paraId="6373650D" w14:textId="7D3A9984" w:rsidR="00A36E7C" w:rsidRDefault="00757701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757701">
        <w:rPr>
          <w:rFonts w:ascii="Arial" w:hAnsi="Arial" w:cs="Arial"/>
          <w:lang w:val="en-US"/>
        </w:rPr>
        <w:t>BOOT_CLSW_LoadSW_Load_LoadAndTestSIF_SHA_ENVM</w:t>
      </w:r>
      <w:proofErr w:type="spellEnd"/>
    </w:p>
    <w:p w14:paraId="1BEC8E69" w14:textId="01015582" w:rsidR="00A36E7C" w:rsidRDefault="00BE4D3E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BE4D3E">
        <w:rPr>
          <w:rFonts w:ascii="Arial" w:hAnsi="Arial" w:cs="Arial"/>
          <w:lang w:val="en-US"/>
        </w:rPr>
        <w:t>BOOT_CLSW_LoadSW_Load_LoadAndTestSIF_SHA_RMM</w:t>
      </w:r>
      <w:proofErr w:type="spellEnd"/>
    </w:p>
    <w:p w14:paraId="0AC19A6D" w14:textId="0A616095" w:rsidR="00A36E7C" w:rsidRDefault="007D707F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7D707F">
        <w:rPr>
          <w:rFonts w:ascii="Arial" w:hAnsi="Arial" w:cs="Arial"/>
          <w:lang w:val="en-US"/>
        </w:rPr>
        <w:t>BOOT_CLSW_LoadSW_Load_LoadAndTestSIF_Header_FNOR</w:t>
      </w:r>
      <w:proofErr w:type="spellEnd"/>
    </w:p>
    <w:p w14:paraId="33386096" w14:textId="451A7992" w:rsidR="005C4373" w:rsidRDefault="007D707F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7D707F">
        <w:rPr>
          <w:rFonts w:ascii="Arial" w:hAnsi="Arial" w:cs="Arial"/>
          <w:lang w:val="en-US"/>
        </w:rPr>
        <w:t>BOOT_CLSW_LoadSW_Load_LoadAndTestSIF_Header_RMM</w:t>
      </w:r>
      <w:proofErr w:type="spellEnd"/>
    </w:p>
    <w:p w14:paraId="23B6A71D" w14:textId="173024AD" w:rsidR="009C68E7" w:rsidRDefault="009C68E7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r w:rsidRPr="009C68E7">
        <w:rPr>
          <w:rFonts w:ascii="Arial" w:hAnsi="Arial" w:cs="Arial"/>
          <w:lang w:val="en-US"/>
        </w:rPr>
        <w:t>LIBUTI_SHA_ComputeSHA256</w:t>
      </w:r>
    </w:p>
    <w:p w14:paraId="2CFBBE84" w14:textId="107047A8" w:rsidR="009C68E7" w:rsidRPr="00A36E7C" w:rsidRDefault="001925B0" w:rsidP="00614161">
      <w:pPr>
        <w:pStyle w:val="TexteCode"/>
        <w:tabs>
          <w:tab w:val="left" w:pos="0"/>
        </w:tabs>
        <w:spacing w:before="240" w:after="240"/>
        <w:ind w:left="567" w:firstLine="851"/>
        <w:rPr>
          <w:rFonts w:ascii="Arial" w:hAnsi="Arial" w:cs="Arial"/>
          <w:lang w:val="en-US"/>
        </w:rPr>
      </w:pPr>
      <w:proofErr w:type="spellStart"/>
      <w:r w:rsidRPr="001925B0">
        <w:rPr>
          <w:rFonts w:ascii="Arial" w:hAnsi="Arial" w:cs="Arial"/>
          <w:lang w:val="en-US"/>
        </w:rPr>
        <w:t>LIBUTI_MEM_MemsNotEqual</w:t>
      </w:r>
      <w:proofErr w:type="spellEnd"/>
    </w:p>
    <w:p w14:paraId="7574C27C" w14:textId="6FB27571" w:rsidR="000407B9" w:rsidRPr="00456CBF" w:rsidRDefault="000407B9" w:rsidP="0014205C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4E31FABC" w14:textId="3FC44BED" w:rsidR="00CE46EA" w:rsidRPr="00A36E7C" w:rsidRDefault="00614161" w:rsidP="0014205C">
      <w:pPr>
        <w:pStyle w:val="TexteCode"/>
        <w:spacing w:before="240" w:after="240"/>
        <w:ind w:left="0" w:firstLine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A36E7C" w:rsidRPr="00A36E7C">
        <w:rPr>
          <w:rFonts w:ascii="Arial" w:hAnsi="Arial" w:cs="Arial"/>
          <w:lang w:val="en-US"/>
        </w:rPr>
        <w:t>None</w:t>
      </w:r>
    </w:p>
    <w:p w14:paraId="37DB8C7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Input Data</w:t>
      </w:r>
    </w:p>
    <w:p w14:paraId="7A1143D6" w14:textId="77777777" w:rsid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55F885B1" w14:textId="5BE4F82A" w:rsidR="00CE46EA" w:rsidRPr="00230A99" w:rsidRDefault="003840CE" w:rsidP="00230A99">
      <w:pPr>
        <w:pStyle w:val="TexteGras"/>
        <w:spacing w:after="240"/>
        <w:ind w:firstLine="851"/>
        <w:rPr>
          <w:rFonts w:cs="Arial"/>
          <w:b w:val="0"/>
          <w:bCs/>
        </w:rPr>
      </w:pPr>
      <w:r w:rsidRPr="00230A99">
        <w:rPr>
          <w:rFonts w:cs="Arial"/>
          <w:b w:val="0"/>
          <w:bCs/>
        </w:rPr>
        <w:t>None</w:t>
      </w:r>
    </w:p>
    <w:p w14:paraId="69844A33" w14:textId="60AE2756" w:rsidR="000407B9" w:rsidRPr="00230A99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Preconditions:</w:t>
      </w:r>
    </w:p>
    <w:p w14:paraId="4897FAE4" w14:textId="2A1857D2" w:rsidR="00B22D38" w:rsidRPr="00B22D38" w:rsidRDefault="00BA68F5" w:rsidP="00B22D38">
      <w:pPr>
        <w:pStyle w:val="TexteGras"/>
        <w:spacing w:after="240"/>
        <w:ind w:firstLine="851"/>
        <w:rPr>
          <w:rFonts w:cs="Arial"/>
          <w:b w:val="0"/>
          <w:bCs/>
        </w:rPr>
      </w:pPr>
      <w:r>
        <w:rPr>
          <w:rFonts w:cs="Arial"/>
          <w:b w:val="0"/>
          <w:bCs/>
        </w:rPr>
        <w:lastRenderedPageBreak/>
        <w:t>None</w:t>
      </w:r>
      <w:r w:rsidR="00B22D38">
        <w:rPr>
          <w:rFonts w:cs="Arial"/>
          <w:b w:val="0"/>
          <w:bCs/>
        </w:rPr>
        <w:t>.</w:t>
      </w:r>
    </w:p>
    <w:p w14:paraId="37877AE4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r w:rsidRPr="00456CBF">
        <w:rPr>
          <w:rFonts w:cs="Arial"/>
          <w:lang w:val="fr-FR"/>
        </w:rPr>
        <w:t>Output Data</w:t>
      </w:r>
    </w:p>
    <w:p w14:paraId="63824223" w14:textId="77777777" w:rsidR="000407B9" w:rsidRPr="00456CBF" w:rsidRDefault="000407B9" w:rsidP="00230A99">
      <w:pPr>
        <w:pStyle w:val="TexteGras"/>
        <w:spacing w:after="240"/>
        <w:ind w:left="0" w:firstLine="851"/>
        <w:rPr>
          <w:rFonts w:cs="Arial"/>
        </w:rPr>
      </w:pPr>
      <w:r w:rsidRPr="00456CBF">
        <w:rPr>
          <w:rFonts w:cs="Arial"/>
        </w:rPr>
        <w:t>Data:</w:t>
      </w:r>
    </w:p>
    <w:p w14:paraId="1730133B" w14:textId="6828F798" w:rsidR="000407B9" w:rsidRPr="009114B9" w:rsidRDefault="009114B9" w:rsidP="00230A99">
      <w:pPr>
        <w:pStyle w:val="TexteGras"/>
        <w:spacing w:after="240"/>
        <w:ind w:firstLine="851"/>
        <w:rPr>
          <w:rFonts w:cs="Arial"/>
          <w:b w:val="0"/>
          <w:bCs/>
          <w:lang w:val="en-US"/>
        </w:rPr>
      </w:pPr>
      <w:proofErr w:type="spellStart"/>
      <w:r w:rsidRPr="009114B9">
        <w:rPr>
          <w:rFonts w:cs="Arial"/>
          <w:b w:val="0"/>
          <w:bCs/>
        </w:rPr>
        <w:t>SIF_HeaderBuffer</w:t>
      </w:r>
      <w:proofErr w:type="spellEnd"/>
      <w:r w:rsidRPr="009114B9">
        <w:rPr>
          <w:rFonts w:cs="Arial"/>
          <w:b w:val="0"/>
          <w:bCs/>
        </w:rPr>
        <w:t>[C_BOOT_SIF_HEADER_MAX_LENGTH]</w:t>
      </w:r>
      <w:r>
        <w:rPr>
          <w:rFonts w:cs="Arial"/>
          <w:b w:val="0"/>
          <w:bCs/>
        </w:rPr>
        <w:t xml:space="preserve">: </w:t>
      </w:r>
      <w:r w:rsidRPr="009114B9">
        <w:rPr>
          <w:rFonts w:cs="Arial"/>
          <w:b w:val="0"/>
          <w:bCs/>
        </w:rPr>
        <w:t>uint8_t</w:t>
      </w:r>
    </w:p>
    <w:p w14:paraId="7223F6BA" w14:textId="741AB8CD" w:rsidR="00B8480C" w:rsidRDefault="00B8480C" w:rsidP="00DE4C5B">
      <w:pPr>
        <w:pStyle w:val="TexteCode"/>
      </w:pPr>
      <w:r>
        <w:br w:type="page"/>
      </w:r>
    </w:p>
    <w:p w14:paraId="69555A32" w14:textId="77777777" w:rsidR="000407B9" w:rsidRPr="00456CBF" w:rsidRDefault="000407B9" w:rsidP="000407B9">
      <w:pPr>
        <w:pStyle w:val="Heading5"/>
        <w:rPr>
          <w:rFonts w:cs="Arial"/>
          <w:lang w:val="fr-FR"/>
        </w:rPr>
      </w:pPr>
      <w:proofErr w:type="spellStart"/>
      <w:r w:rsidRPr="00456CBF">
        <w:rPr>
          <w:rFonts w:cs="Arial"/>
          <w:lang w:val="fr-FR"/>
        </w:rPr>
        <w:lastRenderedPageBreak/>
        <w:t>Requirements</w:t>
      </w:r>
      <w:proofErr w:type="spellEnd"/>
    </w:p>
    <w:p w14:paraId="04BEB7C6" w14:textId="3EE4B9A9" w:rsidR="008757D0" w:rsidRPr="008757D0" w:rsidRDefault="000407B9" w:rsidP="00C01AF0">
      <w:pPr>
        <w:pStyle w:val="REQID"/>
        <w:ind w:left="708" w:hanging="708"/>
        <w:rPr>
          <w:lang w:val="en-US"/>
        </w:rPr>
      </w:pPr>
      <w:r w:rsidRPr="0021331B">
        <w:rPr>
          <w:lang w:val="en-US"/>
        </w:rPr>
        <w:t>REQ_SDDD_</w:t>
      </w:r>
      <w:r w:rsidR="00252308" w:rsidRPr="00252308">
        <w:rPr>
          <w:lang w:val="en-US"/>
        </w:rPr>
        <w:t>BOO</w:t>
      </w:r>
      <w:r w:rsidR="00C01AF0">
        <w:rPr>
          <w:lang w:val="en-US"/>
        </w:rPr>
        <w:t>T</w:t>
      </w:r>
      <w:r w:rsidRPr="0021331B">
        <w:rPr>
          <w:lang w:val="en-US"/>
        </w:rPr>
        <w:t>_</w:t>
      </w:r>
      <w:r w:rsidR="00A736A0" w:rsidRPr="00A736A0">
        <w:rPr>
          <w:lang w:val="en-US"/>
        </w:rPr>
        <w:t>BOOT_ChooseAndLoadSW_CLSW</w:t>
      </w:r>
      <w:r w:rsidRPr="0021331B">
        <w:rPr>
          <w:lang w:val="en-US"/>
        </w:rPr>
        <w:t>000xx-0</w:t>
      </w:r>
      <w:r w:rsidR="0021331B">
        <w:rPr>
          <w:lang w:val="en-US"/>
        </w:rPr>
        <w:t>x</w:t>
      </w:r>
    </w:p>
    <w:p w14:paraId="59AD271F" w14:textId="36BD8444" w:rsidR="00055BC9" w:rsidRDefault="00E01C4C" w:rsidP="00C80BFB">
      <w:pPr>
        <w:spacing w:before="60" w:line="360" w:lineRule="auto"/>
        <w:jc w:val="left"/>
        <w:rPr>
          <w:rFonts w:cs="Arial"/>
          <w:i/>
          <w:iCs/>
          <w:color w:val="0000FF"/>
          <w:sz w:val="18"/>
          <w:szCs w:val="18"/>
          <w:lang w:val="en-US"/>
        </w:rPr>
      </w:pPr>
      <w:r>
        <w:rPr>
          <w:rFonts w:cs="Arial"/>
          <w:i/>
          <w:iCs/>
          <w:color w:val="0000FF"/>
          <w:sz w:val="18"/>
          <w:szCs w:val="18"/>
          <w:lang w:val="en-US"/>
        </w:rPr>
        <w:t>[</w:t>
      </w:r>
      <w:r w:rsidR="00A736A0">
        <w:rPr>
          <w:rFonts w:cs="Arial"/>
          <w:i/>
          <w:iCs/>
          <w:color w:val="0000FF"/>
          <w:sz w:val="18"/>
          <w:szCs w:val="18"/>
          <w:lang w:val="en-US"/>
        </w:rPr>
        <w:t>COV.</w:t>
      </w:r>
      <w:r w:rsidRPr="002D6DC6">
        <w:rPr>
          <w:rFonts w:cs="Arial"/>
          <w:i/>
          <w:iCs/>
          <w:color w:val="0000FF"/>
          <w:sz w:val="18"/>
          <w:szCs w:val="18"/>
          <w:lang w:val="en-US"/>
        </w:rPr>
        <w:t>REQ_BOOT_SRD-00087</w:t>
      </w:r>
      <w:r w:rsidR="00A736A0">
        <w:rPr>
          <w:rFonts w:cs="Arial"/>
          <w:i/>
          <w:iCs/>
          <w:color w:val="0000FF"/>
          <w:sz w:val="18"/>
          <w:szCs w:val="18"/>
          <w:lang w:val="en-US"/>
        </w:rPr>
        <w:t>; COV.</w:t>
      </w:r>
      <w:r w:rsidR="00055BC9" w:rsidRPr="00055BC9">
        <w:rPr>
          <w:rFonts w:cs="Arial"/>
          <w:i/>
          <w:iCs/>
          <w:color w:val="0000FF"/>
          <w:sz w:val="18"/>
          <w:szCs w:val="18"/>
          <w:lang w:val="en-US"/>
        </w:rPr>
        <w:t>REQ_BOOT_SRD-</w:t>
      </w:r>
      <w:r w:rsidR="003F15C6" w:rsidRPr="00055BC9">
        <w:rPr>
          <w:rFonts w:cs="Arial"/>
          <w:i/>
          <w:iCs/>
          <w:color w:val="0000FF"/>
          <w:sz w:val="18"/>
          <w:szCs w:val="18"/>
          <w:lang w:val="en-US"/>
        </w:rPr>
        <w:t>00169</w:t>
      </w:r>
      <w:r w:rsidR="00A736A0">
        <w:rPr>
          <w:rFonts w:cs="Arial"/>
          <w:i/>
          <w:iCs/>
          <w:color w:val="0000FF"/>
          <w:sz w:val="18"/>
          <w:szCs w:val="18"/>
          <w:lang w:val="en-US"/>
        </w:rPr>
        <w:t>; COV.</w:t>
      </w:r>
      <w:r w:rsidR="001949A1" w:rsidRPr="001949A1">
        <w:rPr>
          <w:rFonts w:cs="Arial"/>
          <w:i/>
          <w:iCs/>
          <w:color w:val="0000FF"/>
          <w:sz w:val="18"/>
          <w:szCs w:val="18"/>
          <w:lang w:val="en-US"/>
        </w:rPr>
        <w:t>REQ_BOOT_SRD-</w:t>
      </w:r>
      <w:r w:rsidR="003F15C6" w:rsidRPr="001949A1">
        <w:rPr>
          <w:rFonts w:cs="Arial"/>
          <w:i/>
          <w:iCs/>
          <w:color w:val="0000FF"/>
          <w:sz w:val="18"/>
          <w:szCs w:val="18"/>
          <w:lang w:val="en-US"/>
        </w:rPr>
        <w:t>00170</w:t>
      </w:r>
      <w:r w:rsidR="003F15C6">
        <w:rPr>
          <w:rFonts w:cs="Arial"/>
          <w:i/>
          <w:iCs/>
          <w:color w:val="0000FF"/>
          <w:sz w:val="18"/>
          <w:szCs w:val="18"/>
          <w:lang w:val="en-US"/>
        </w:rPr>
        <w:t xml:space="preserve">] </w:t>
      </w:r>
    </w:p>
    <w:p w14:paraId="5899C49F" w14:textId="7A51E96E" w:rsidR="000407B9" w:rsidRDefault="00860A9C" w:rsidP="000407B9">
      <w:pPr>
        <w:pStyle w:val="TAGTitle"/>
      </w:pPr>
      <w:proofErr w:type="spellStart"/>
      <w:r w:rsidRPr="00860A9C">
        <w:t>BOOT_CLSW_LoadSW_Load_LoadAndTestSIF</w:t>
      </w:r>
      <w:proofErr w:type="spellEnd"/>
    </w:p>
    <w:p w14:paraId="718AF7FA" w14:textId="77777777" w:rsidR="0064250A" w:rsidRPr="0064250A" w:rsidRDefault="0064250A" w:rsidP="0064250A"/>
    <w:tbl>
      <w:tblPr>
        <w:tblStyle w:val="TableGrid"/>
        <w:tblW w:w="9945" w:type="dxa"/>
        <w:jc w:val="center"/>
        <w:tblLayout w:type="fixed"/>
        <w:tblLook w:val="04A0" w:firstRow="1" w:lastRow="0" w:firstColumn="1" w:lastColumn="0" w:noHBand="0" w:noVBand="1"/>
      </w:tblPr>
      <w:tblGrid>
        <w:gridCol w:w="1093"/>
        <w:gridCol w:w="2327"/>
        <w:gridCol w:w="2333"/>
        <w:gridCol w:w="1710"/>
        <w:gridCol w:w="2482"/>
      </w:tblGrid>
      <w:tr w:rsidR="00204B1A" w14:paraId="7404FF71" w14:textId="77777777" w:rsidTr="00A736A0">
        <w:trPr>
          <w:trHeight w:val="600"/>
          <w:jc w:val="center"/>
        </w:trPr>
        <w:tc>
          <w:tcPr>
            <w:tcW w:w="109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6A8DF77" w14:textId="77777777" w:rsidR="00204B1A" w:rsidRPr="00BE4CD9" w:rsidRDefault="00204B1A" w:rsidP="00BE4CD9">
            <w:pPr>
              <w:pStyle w:val="Tableauen-tte"/>
              <w:rPr>
                <w:rFonts w:cs="Arial"/>
              </w:rPr>
            </w:pPr>
          </w:p>
        </w:tc>
        <w:tc>
          <w:tcPr>
            <w:tcW w:w="8852" w:type="dxa"/>
            <w:gridSpan w:val="4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B5DAEBB" w14:textId="04F3B4AE" w:rsidR="00204B1A" w:rsidRPr="00BE4CD9" w:rsidRDefault="0064250A" w:rsidP="00BE4CD9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Causes</w:t>
            </w:r>
          </w:p>
        </w:tc>
      </w:tr>
      <w:tr w:rsidR="006F460F" w14:paraId="4D6F3AF5" w14:textId="77777777" w:rsidTr="00A736A0">
        <w:trPr>
          <w:trHeight w:val="691"/>
          <w:jc w:val="center"/>
        </w:trPr>
        <w:tc>
          <w:tcPr>
            <w:tcW w:w="1093" w:type="dxa"/>
            <w:vMerge w:val="restart"/>
            <w:shd w:val="clear" w:color="auto" w:fill="8DB3E2"/>
            <w:vAlign w:val="center"/>
          </w:tcPr>
          <w:p w14:paraId="28A86F6B" w14:textId="4D9A70AF" w:rsidR="006F460F" w:rsidRPr="00BE4CD9" w:rsidRDefault="006F460F" w:rsidP="00BE4CD9">
            <w:pPr>
              <w:pStyle w:val="Tableauen-tte"/>
              <w:rPr>
                <w:rFonts w:cs="Arial"/>
              </w:rPr>
            </w:pPr>
            <w:r w:rsidRPr="00BE4CD9">
              <w:rPr>
                <w:rFonts w:cs="Arial"/>
              </w:rPr>
              <w:t>Effects</w:t>
            </w:r>
          </w:p>
        </w:tc>
        <w:tc>
          <w:tcPr>
            <w:tcW w:w="8852" w:type="dxa"/>
            <w:gridSpan w:val="4"/>
            <w:shd w:val="clear" w:color="auto" w:fill="FFFFFF" w:themeFill="background1"/>
            <w:vAlign w:val="center"/>
          </w:tcPr>
          <w:p w14:paraId="503CF426" w14:textId="78E157F3" w:rsidR="006F460F" w:rsidRPr="00F101AE" w:rsidRDefault="006F460F" w:rsidP="001606C1">
            <w:pPr>
              <w:spacing w:before="0" w:line="360" w:lineRule="auto"/>
              <w:jc w:val="center"/>
              <w:rPr>
                <w:rFonts w:cs="Arial"/>
              </w:rPr>
            </w:pPr>
            <w:r w:rsidRPr="00F101AE">
              <w:rPr>
                <w:rFonts w:cs="Arial"/>
              </w:rPr>
              <w:t>[Initialize the BOOT data size]</w:t>
            </w:r>
          </w:p>
        </w:tc>
      </w:tr>
      <w:tr w:rsidR="006F460F" w14:paraId="1F900304" w14:textId="77777777" w:rsidTr="00A736A0">
        <w:trPr>
          <w:trHeight w:val="794"/>
          <w:jc w:val="center"/>
        </w:trPr>
        <w:tc>
          <w:tcPr>
            <w:tcW w:w="1093" w:type="dxa"/>
            <w:vMerge/>
            <w:shd w:val="clear" w:color="auto" w:fill="8DB3E2"/>
            <w:vAlign w:val="center"/>
          </w:tcPr>
          <w:p w14:paraId="6F99E4DB" w14:textId="77777777" w:rsidR="006F460F" w:rsidRPr="00BE4CD9" w:rsidRDefault="006F460F" w:rsidP="00BE4CD9">
            <w:pPr>
              <w:pStyle w:val="Tableauen-tte"/>
              <w:rPr>
                <w:rFonts w:cs="Arial"/>
              </w:rPr>
            </w:pPr>
          </w:p>
        </w:tc>
        <w:tc>
          <w:tcPr>
            <w:tcW w:w="6370" w:type="dxa"/>
            <w:gridSpan w:val="3"/>
            <w:shd w:val="clear" w:color="auto" w:fill="8DB3E2"/>
            <w:vAlign w:val="center"/>
          </w:tcPr>
          <w:p w14:paraId="6736266A" w14:textId="4ADF4939" w:rsidR="006F460F" w:rsidRPr="000C0D1F" w:rsidRDefault="004614EB" w:rsidP="001606C1">
            <w:pPr>
              <w:spacing w:before="0" w:line="360" w:lineRule="auto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[</w:t>
            </w:r>
            <w:r w:rsidRPr="00E74C88">
              <w:rPr>
                <w:rFonts w:cs="Arial"/>
                <w:lang w:val="en-US"/>
              </w:rPr>
              <w:t>SIF Header</w:t>
            </w:r>
            <w:r>
              <w:rPr>
                <w:rFonts w:cs="Arial"/>
                <w:lang w:val="en-US"/>
              </w:rPr>
              <w:t xml:space="preserve"> address </w:t>
            </w:r>
            <w:r w:rsidRPr="00E74C88">
              <w:rPr>
                <w:rFonts w:cs="Arial"/>
                <w:lang w:val="en-US"/>
              </w:rPr>
              <w:t>is stored in FLASH</w:t>
            </w:r>
            <w:r>
              <w:rPr>
                <w:rFonts w:cs="Arial"/>
                <w:lang w:val="en-US"/>
              </w:rPr>
              <w:t>]</w:t>
            </w:r>
          </w:p>
        </w:tc>
        <w:tc>
          <w:tcPr>
            <w:tcW w:w="2482" w:type="dxa"/>
            <w:shd w:val="clear" w:color="auto" w:fill="8DB3E2"/>
            <w:vAlign w:val="center"/>
          </w:tcPr>
          <w:p w14:paraId="7DED9C3E" w14:textId="0E425A58" w:rsidR="006F460F" w:rsidRPr="004D64FD" w:rsidRDefault="004614EB" w:rsidP="001606C1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lang w:val="en-US"/>
              </w:rPr>
              <w:t xml:space="preserve">[SIF Header address is not </w:t>
            </w:r>
            <w:r>
              <w:t>stored in FLASH</w:t>
            </w:r>
            <w:r>
              <w:rPr>
                <w:rFonts w:cs="Arial"/>
                <w:lang w:val="en-US"/>
              </w:rPr>
              <w:t>]</w:t>
            </w:r>
          </w:p>
        </w:tc>
      </w:tr>
      <w:tr w:rsidR="006F460F" w14:paraId="3294C77F" w14:textId="77777777" w:rsidTr="00A736A0">
        <w:trPr>
          <w:trHeight w:val="779"/>
          <w:jc w:val="center"/>
        </w:trPr>
        <w:tc>
          <w:tcPr>
            <w:tcW w:w="1093" w:type="dxa"/>
            <w:vMerge/>
            <w:shd w:val="clear" w:color="auto" w:fill="8DB3E2"/>
            <w:vAlign w:val="center"/>
          </w:tcPr>
          <w:p w14:paraId="2D47DE50" w14:textId="77777777" w:rsidR="006F460F" w:rsidRPr="00BE4CD9" w:rsidRDefault="006F460F" w:rsidP="00BE4CD9">
            <w:pPr>
              <w:pStyle w:val="Tableauen-tte"/>
              <w:rPr>
                <w:rFonts w:cs="Arial"/>
              </w:rPr>
            </w:pPr>
          </w:p>
        </w:tc>
        <w:tc>
          <w:tcPr>
            <w:tcW w:w="6370" w:type="dxa"/>
            <w:gridSpan w:val="3"/>
            <w:shd w:val="clear" w:color="auto" w:fill="FFFFFF" w:themeFill="background1"/>
            <w:vAlign w:val="center"/>
          </w:tcPr>
          <w:p w14:paraId="39287E1A" w14:textId="20CFB7C8" w:rsidR="006F460F" w:rsidRDefault="006F460F" w:rsidP="001606C1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175D1B">
              <w:rPr>
                <w:b/>
                <w:bCs/>
              </w:rPr>
              <w:t>[</w:t>
            </w:r>
            <w:r w:rsidRPr="00175D1B">
              <w:t>R</w:t>
            </w:r>
            <w:r>
              <w:t xml:space="preserve">etrieve the SHA256 of the SIF Header from the PLD </w:t>
            </w:r>
            <w:proofErr w:type="spellStart"/>
            <w:r>
              <w:t>Compagnon</w:t>
            </w:r>
            <w:proofErr w:type="spellEnd"/>
            <w:r>
              <w:t xml:space="preserve"> ENVM</w:t>
            </w:r>
            <w:r w:rsidRPr="00175D1B">
              <w:rPr>
                <w:b/>
                <w:bCs/>
              </w:rPr>
              <w:t>]</w:t>
            </w:r>
          </w:p>
        </w:tc>
        <w:tc>
          <w:tcPr>
            <w:tcW w:w="2482" w:type="dxa"/>
            <w:shd w:val="clear" w:color="auto" w:fill="FFFFFF" w:themeFill="background1"/>
            <w:vAlign w:val="center"/>
          </w:tcPr>
          <w:p w14:paraId="617A7985" w14:textId="7A4FB15C" w:rsidR="006F460F" w:rsidRPr="004D64FD" w:rsidRDefault="006F460F" w:rsidP="001606C1">
            <w:pPr>
              <w:spacing w:before="0" w:line="360" w:lineRule="auto"/>
              <w:jc w:val="center"/>
              <w:rPr>
                <w:rFonts w:cs="Arial"/>
                <w:b/>
                <w:bCs/>
              </w:rPr>
            </w:pPr>
            <w:r w:rsidRPr="004A0F91">
              <w:rPr>
                <w:b/>
                <w:bCs/>
              </w:rPr>
              <w:t>[</w:t>
            </w:r>
            <w:r>
              <w:t>Retrieve the SHA256 of the SIF Header from the RMM</w:t>
            </w:r>
            <w:r w:rsidRPr="004A0F91">
              <w:rPr>
                <w:b/>
                <w:bCs/>
              </w:rPr>
              <w:t>]</w:t>
            </w:r>
          </w:p>
        </w:tc>
      </w:tr>
      <w:tr w:rsidR="006F460F" w14:paraId="79C84D8C" w14:textId="77777777" w:rsidTr="00A736A0">
        <w:trPr>
          <w:trHeight w:val="779"/>
          <w:jc w:val="center"/>
        </w:trPr>
        <w:tc>
          <w:tcPr>
            <w:tcW w:w="1093" w:type="dxa"/>
            <w:vMerge/>
            <w:shd w:val="clear" w:color="auto" w:fill="8DB3E2"/>
            <w:vAlign w:val="center"/>
          </w:tcPr>
          <w:p w14:paraId="241632FE" w14:textId="77777777" w:rsidR="006F460F" w:rsidRPr="00BE4CD9" w:rsidRDefault="006F460F" w:rsidP="00176A31">
            <w:pPr>
              <w:pStyle w:val="Tableauen-tte"/>
              <w:rPr>
                <w:rFonts w:cs="Arial"/>
              </w:rPr>
            </w:pPr>
          </w:p>
        </w:tc>
        <w:tc>
          <w:tcPr>
            <w:tcW w:w="6370" w:type="dxa"/>
            <w:gridSpan w:val="3"/>
            <w:shd w:val="clear" w:color="auto" w:fill="8DB3E2"/>
            <w:vAlign w:val="center"/>
          </w:tcPr>
          <w:p w14:paraId="02AEF3F9" w14:textId="4D56BD67" w:rsidR="006F460F" w:rsidRPr="004A12B2" w:rsidRDefault="006F460F" w:rsidP="00176A31">
            <w:pPr>
              <w:spacing w:before="0" w:line="360" w:lineRule="auto"/>
              <w:jc w:val="center"/>
            </w:pPr>
            <w:r w:rsidRPr="004A12B2">
              <w:t>[</w:t>
            </w:r>
            <w:r>
              <w:t>The FLASH read is successful</w:t>
            </w:r>
            <w:r w:rsidR="005D694C">
              <w:t xml:space="preserve"> during the first read</w:t>
            </w:r>
            <w:r>
              <w:t>]</w:t>
            </w:r>
          </w:p>
        </w:tc>
        <w:tc>
          <w:tcPr>
            <w:tcW w:w="2482" w:type="dxa"/>
            <w:shd w:val="clear" w:color="auto" w:fill="8DB3E2"/>
            <w:vAlign w:val="center"/>
          </w:tcPr>
          <w:p w14:paraId="0CD245B1" w14:textId="367AB063" w:rsidR="006F460F" w:rsidRPr="004A0F91" w:rsidRDefault="006F460F" w:rsidP="00176A31">
            <w:pPr>
              <w:spacing w:before="0" w:line="360" w:lineRule="auto"/>
              <w:jc w:val="center"/>
              <w:rPr>
                <w:b/>
                <w:bCs/>
              </w:rPr>
            </w:pPr>
            <w:r w:rsidRPr="004A12B2">
              <w:t>[</w:t>
            </w:r>
            <w:r>
              <w:t>The FLASH read is not successful</w:t>
            </w:r>
            <w:r w:rsidR="005D694C">
              <w:t xml:space="preserve"> during the first read</w:t>
            </w:r>
            <w:r>
              <w:t>]</w:t>
            </w:r>
          </w:p>
        </w:tc>
      </w:tr>
      <w:tr w:rsidR="006F460F" w14:paraId="3802D1C7" w14:textId="77777777" w:rsidTr="00A736A0">
        <w:trPr>
          <w:trHeight w:val="810"/>
          <w:jc w:val="center"/>
        </w:trPr>
        <w:tc>
          <w:tcPr>
            <w:tcW w:w="1093" w:type="dxa"/>
            <w:vMerge/>
            <w:shd w:val="clear" w:color="auto" w:fill="8DB3E2"/>
            <w:vAlign w:val="center"/>
          </w:tcPr>
          <w:p w14:paraId="64C0EF6D" w14:textId="77777777" w:rsidR="006F460F" w:rsidRPr="00BE4CD9" w:rsidRDefault="006F460F" w:rsidP="00176A31">
            <w:pPr>
              <w:pStyle w:val="Tableauen-tte"/>
              <w:rPr>
                <w:rFonts w:cs="Arial"/>
              </w:rPr>
            </w:pPr>
          </w:p>
        </w:tc>
        <w:tc>
          <w:tcPr>
            <w:tcW w:w="4660" w:type="dxa"/>
            <w:gridSpan w:val="2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77E55D9" w14:textId="6D343DD9" w:rsidR="006F460F" w:rsidRPr="00C93D11" w:rsidRDefault="006F460F" w:rsidP="00176A31">
            <w:pPr>
              <w:spacing w:before="0" w:line="360" w:lineRule="auto"/>
              <w:jc w:val="center"/>
              <w:rPr>
                <w:highlight w:val="yellow"/>
              </w:rPr>
            </w:pPr>
            <w:r w:rsidRPr="00EB3B18">
              <w:t>[the BOOT data size</w:t>
            </w:r>
            <w:r w:rsidR="00EB3B18" w:rsidRPr="00EB3B18">
              <w:t xml:space="preserve"> </w:t>
            </w:r>
            <w:r w:rsidRPr="00EB3B18">
              <w:t>is in range]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BF58D17" w14:textId="3398CB13" w:rsidR="006F460F" w:rsidRPr="00C93D11" w:rsidRDefault="006F460F" w:rsidP="00176A31">
            <w:pPr>
              <w:spacing w:before="0" w:line="360" w:lineRule="auto"/>
              <w:jc w:val="center"/>
              <w:rPr>
                <w:highlight w:val="yellow"/>
              </w:rPr>
            </w:pPr>
            <w:r w:rsidRPr="00494252">
              <w:t>[The BOOT data size</w:t>
            </w:r>
            <w:r w:rsidR="002C6826">
              <w:t xml:space="preserve"> </w:t>
            </w:r>
            <w:r w:rsidRPr="00494252">
              <w:t>is out of range]</w:t>
            </w:r>
          </w:p>
        </w:tc>
        <w:tc>
          <w:tcPr>
            <w:tcW w:w="2482" w:type="dxa"/>
            <w:vMerge w:val="restart"/>
            <w:shd w:val="clear" w:color="auto" w:fill="FFFFFF" w:themeFill="background1"/>
            <w:vAlign w:val="center"/>
          </w:tcPr>
          <w:p w14:paraId="2AA28631" w14:textId="3DB3DB09" w:rsidR="006F460F" w:rsidRPr="004A12B2" w:rsidRDefault="006F460F" w:rsidP="00176A31">
            <w:pPr>
              <w:spacing w:before="0" w:line="360" w:lineRule="auto"/>
              <w:jc w:val="center"/>
            </w:pPr>
            <w:r>
              <w:t>Exit the function</w:t>
            </w:r>
          </w:p>
        </w:tc>
      </w:tr>
      <w:tr w:rsidR="00356112" w14:paraId="109EFD87" w14:textId="77777777" w:rsidTr="00A736A0">
        <w:trPr>
          <w:trHeight w:val="779"/>
          <w:jc w:val="center"/>
        </w:trPr>
        <w:tc>
          <w:tcPr>
            <w:tcW w:w="1093" w:type="dxa"/>
            <w:vMerge/>
            <w:shd w:val="clear" w:color="auto" w:fill="8DB3E2"/>
            <w:vAlign w:val="center"/>
          </w:tcPr>
          <w:p w14:paraId="57063B3F" w14:textId="77777777" w:rsidR="006F460F" w:rsidRPr="00BE4CD9" w:rsidRDefault="006F460F" w:rsidP="005C1F5A">
            <w:pPr>
              <w:pStyle w:val="Tableauen-tte"/>
              <w:rPr>
                <w:rFonts w:cs="Arial"/>
              </w:rPr>
            </w:pPr>
          </w:p>
        </w:tc>
        <w:tc>
          <w:tcPr>
            <w:tcW w:w="2327" w:type="dxa"/>
            <w:shd w:val="clear" w:color="auto" w:fill="8DB3E2"/>
            <w:vAlign w:val="center"/>
          </w:tcPr>
          <w:p w14:paraId="306B6916" w14:textId="2935FE57" w:rsidR="006F460F" w:rsidRPr="0099706B" w:rsidRDefault="00A736A0" w:rsidP="005C1F5A">
            <w:pPr>
              <w:spacing w:before="0" w:line="360" w:lineRule="auto"/>
              <w:jc w:val="center"/>
              <w:rPr>
                <w:highlight w:val="yellow"/>
              </w:rPr>
            </w:pPr>
            <w:r w:rsidRPr="00A736A0">
              <w:rPr>
                <w:rFonts w:cs="Arial"/>
              </w:rPr>
              <w:t>[SIF Header address is stored in FLASH]</w:t>
            </w:r>
          </w:p>
        </w:tc>
        <w:tc>
          <w:tcPr>
            <w:tcW w:w="2332" w:type="dxa"/>
            <w:shd w:val="clear" w:color="auto" w:fill="8DB3E2"/>
            <w:vAlign w:val="center"/>
          </w:tcPr>
          <w:p w14:paraId="030DD1CF" w14:textId="4EEC5B9E" w:rsidR="006F460F" w:rsidRPr="0099706B" w:rsidRDefault="00A736A0" w:rsidP="005C1F5A">
            <w:pPr>
              <w:spacing w:before="0" w:line="360" w:lineRule="auto"/>
              <w:jc w:val="center"/>
              <w:rPr>
                <w:highlight w:val="yellow"/>
              </w:rPr>
            </w:pPr>
            <w:r w:rsidRPr="00A736A0">
              <w:rPr>
                <w:rFonts w:cs="Arial"/>
              </w:rPr>
              <w:t>[SIF Header address is not stored in FLASH]</w:t>
            </w:r>
          </w:p>
        </w:tc>
        <w:tc>
          <w:tcPr>
            <w:tcW w:w="1710" w:type="dxa"/>
            <w:vMerge w:val="restart"/>
            <w:shd w:val="clear" w:color="auto" w:fill="FFFFFF" w:themeFill="background1"/>
            <w:vAlign w:val="center"/>
          </w:tcPr>
          <w:p w14:paraId="43C5CB56" w14:textId="77777777" w:rsidR="006F460F" w:rsidRDefault="006F460F" w:rsidP="005E1337">
            <w:pPr>
              <w:spacing w:before="0" w:line="360" w:lineRule="auto"/>
              <w:jc w:val="center"/>
            </w:pPr>
            <w:r>
              <w:t>Set {</w:t>
            </w:r>
            <w:proofErr w:type="spellStart"/>
            <w:r w:rsidRPr="003572A8">
              <w:t>p_LoadStatus</w:t>
            </w:r>
            <w:proofErr w:type="spellEnd"/>
            <w:r w:rsidRPr="003572A8">
              <w:t>-&gt;</w:t>
            </w:r>
            <w:proofErr w:type="spellStart"/>
            <w:r w:rsidRPr="003572A8">
              <w:t>OutOfOperationalCondition</w:t>
            </w:r>
            <w:proofErr w:type="spellEnd"/>
            <w:r>
              <w:t>} to TRUE</w:t>
            </w:r>
          </w:p>
          <w:p w14:paraId="251BC0D9" w14:textId="5F900E42" w:rsidR="006F460F" w:rsidRDefault="00CC455F" w:rsidP="005E1337">
            <w:pPr>
              <w:spacing w:before="0" w:line="360" w:lineRule="auto"/>
              <w:jc w:val="center"/>
            </w:pPr>
            <w:r>
              <w:t>And exit the function</w:t>
            </w:r>
          </w:p>
        </w:tc>
        <w:tc>
          <w:tcPr>
            <w:tcW w:w="2482" w:type="dxa"/>
            <w:vMerge/>
            <w:shd w:val="clear" w:color="auto" w:fill="FFFFFF" w:themeFill="background1"/>
            <w:vAlign w:val="center"/>
          </w:tcPr>
          <w:p w14:paraId="34C1F9F5" w14:textId="028858DD" w:rsidR="006F460F" w:rsidRDefault="006F460F" w:rsidP="005C1F5A">
            <w:pPr>
              <w:spacing w:before="0" w:line="360" w:lineRule="auto"/>
              <w:jc w:val="center"/>
            </w:pPr>
          </w:p>
        </w:tc>
      </w:tr>
      <w:tr w:rsidR="00356112" w14:paraId="5265A123" w14:textId="77777777" w:rsidTr="00A736A0">
        <w:trPr>
          <w:trHeight w:val="300"/>
          <w:jc w:val="center"/>
        </w:trPr>
        <w:tc>
          <w:tcPr>
            <w:tcW w:w="1093" w:type="dxa"/>
            <w:vMerge/>
            <w:shd w:val="clear" w:color="auto" w:fill="8DB3E2"/>
            <w:vAlign w:val="center"/>
          </w:tcPr>
          <w:p w14:paraId="458D9D66" w14:textId="77777777" w:rsidR="006F460F" w:rsidRPr="00BE4CD9" w:rsidRDefault="006F460F" w:rsidP="005C1F5A">
            <w:pPr>
              <w:pStyle w:val="Tableauen-tte"/>
              <w:rPr>
                <w:rFonts w:cs="Arial"/>
              </w:rPr>
            </w:pPr>
          </w:p>
        </w:tc>
        <w:tc>
          <w:tcPr>
            <w:tcW w:w="2327" w:type="dxa"/>
            <w:shd w:val="clear" w:color="auto" w:fill="FFFFFF" w:themeFill="background1"/>
            <w:vAlign w:val="center"/>
          </w:tcPr>
          <w:p w14:paraId="16F4A647" w14:textId="62293A87" w:rsidR="006F460F" w:rsidRDefault="006F460F" w:rsidP="005C1F5A">
            <w:pPr>
              <w:spacing w:before="0" w:line="360" w:lineRule="auto"/>
              <w:jc w:val="center"/>
            </w:pPr>
            <w:r w:rsidRPr="009D53B1">
              <w:rPr>
                <w:b/>
                <w:bCs/>
              </w:rPr>
              <w:t>[</w:t>
            </w:r>
            <w:r>
              <w:t>Retrieve the SIF header from FNOR</w:t>
            </w:r>
            <w:r w:rsidRPr="009D53B1">
              <w:rPr>
                <w:b/>
                <w:bCs/>
              </w:rPr>
              <w:t>]</w:t>
            </w:r>
          </w:p>
        </w:tc>
        <w:tc>
          <w:tcPr>
            <w:tcW w:w="2332" w:type="dxa"/>
            <w:shd w:val="clear" w:color="auto" w:fill="FFFFFF" w:themeFill="background1"/>
            <w:vAlign w:val="center"/>
          </w:tcPr>
          <w:p w14:paraId="64DC20CD" w14:textId="4E39B57F" w:rsidR="006F460F" w:rsidRDefault="006F460F" w:rsidP="005C1F5A">
            <w:pPr>
              <w:spacing w:before="0" w:line="360" w:lineRule="auto"/>
              <w:jc w:val="center"/>
            </w:pPr>
            <w:r w:rsidRPr="009D53B1">
              <w:rPr>
                <w:b/>
                <w:bCs/>
              </w:rPr>
              <w:t>[</w:t>
            </w:r>
            <w:r w:rsidRPr="009D53B1">
              <w:t>R</w:t>
            </w:r>
            <w:r>
              <w:t>etrieve the SIF header from RMM</w:t>
            </w:r>
            <w:r w:rsidRPr="009D53B1">
              <w:rPr>
                <w:b/>
                <w:bCs/>
              </w:rPr>
              <w:t>]</w:t>
            </w:r>
          </w:p>
        </w:tc>
        <w:tc>
          <w:tcPr>
            <w:tcW w:w="1710" w:type="dxa"/>
            <w:vMerge/>
            <w:shd w:val="clear" w:color="auto" w:fill="FFFFFF" w:themeFill="background1"/>
            <w:vAlign w:val="center"/>
          </w:tcPr>
          <w:p w14:paraId="6BE35500" w14:textId="2DA36176" w:rsidR="006F460F" w:rsidRDefault="006F460F" w:rsidP="009D53B1">
            <w:pPr>
              <w:spacing w:before="0" w:line="360" w:lineRule="auto"/>
              <w:jc w:val="center"/>
            </w:pPr>
          </w:p>
        </w:tc>
        <w:tc>
          <w:tcPr>
            <w:tcW w:w="2482" w:type="dxa"/>
            <w:vMerge/>
            <w:shd w:val="clear" w:color="auto" w:fill="FFFFFF" w:themeFill="background1"/>
            <w:vAlign w:val="center"/>
          </w:tcPr>
          <w:p w14:paraId="0B40DCDC" w14:textId="77777777" w:rsidR="006F460F" w:rsidRDefault="006F460F" w:rsidP="005C1F5A">
            <w:pPr>
              <w:spacing w:before="0" w:line="360" w:lineRule="auto"/>
              <w:jc w:val="center"/>
            </w:pPr>
          </w:p>
        </w:tc>
      </w:tr>
      <w:tr w:rsidR="00CC455F" w14:paraId="68C1EE4E" w14:textId="77777777" w:rsidTr="00A736A0">
        <w:trPr>
          <w:trHeight w:val="130"/>
          <w:jc w:val="center"/>
        </w:trPr>
        <w:tc>
          <w:tcPr>
            <w:tcW w:w="1093" w:type="dxa"/>
            <w:vMerge/>
            <w:shd w:val="clear" w:color="auto" w:fill="8DB3E2"/>
            <w:vAlign w:val="center"/>
          </w:tcPr>
          <w:p w14:paraId="558167C7" w14:textId="77777777" w:rsidR="006F460F" w:rsidRPr="00BE4CD9" w:rsidRDefault="006F460F" w:rsidP="005C1F5A">
            <w:pPr>
              <w:pStyle w:val="Tableauen-tte"/>
              <w:rPr>
                <w:rFonts w:cs="Arial"/>
              </w:rPr>
            </w:pPr>
          </w:p>
        </w:tc>
        <w:tc>
          <w:tcPr>
            <w:tcW w:w="2327" w:type="dxa"/>
            <w:shd w:val="clear" w:color="auto" w:fill="8DB3E2"/>
            <w:vAlign w:val="center"/>
          </w:tcPr>
          <w:p w14:paraId="2335BFBD" w14:textId="18E82883" w:rsidR="006F460F" w:rsidRPr="009D53B1" w:rsidRDefault="006F460F" w:rsidP="005C1F5A">
            <w:pPr>
              <w:spacing w:before="0" w:line="360" w:lineRule="auto"/>
              <w:jc w:val="center"/>
              <w:rPr>
                <w:b/>
                <w:bCs/>
              </w:rPr>
            </w:pPr>
            <w:r w:rsidRPr="004A12B2">
              <w:t>[</w:t>
            </w:r>
            <w:r>
              <w:t>The FLASH read is successful</w:t>
            </w:r>
            <w:r w:rsidR="005D694C">
              <w:t xml:space="preserve"> during the second read</w:t>
            </w:r>
            <w:r>
              <w:t>]</w:t>
            </w:r>
          </w:p>
        </w:tc>
        <w:tc>
          <w:tcPr>
            <w:tcW w:w="2332" w:type="dxa"/>
            <w:shd w:val="clear" w:color="auto" w:fill="8DB3E2"/>
            <w:vAlign w:val="center"/>
          </w:tcPr>
          <w:p w14:paraId="60772884" w14:textId="5C46F98C" w:rsidR="006F460F" w:rsidRPr="009D53B1" w:rsidRDefault="006F460F" w:rsidP="005C1F5A">
            <w:pPr>
              <w:spacing w:before="0" w:line="360" w:lineRule="auto"/>
              <w:jc w:val="center"/>
              <w:rPr>
                <w:b/>
                <w:bCs/>
              </w:rPr>
            </w:pPr>
            <w:r w:rsidRPr="004A12B2">
              <w:t>[</w:t>
            </w:r>
            <w:r>
              <w:t>The FLASH read is not successful</w:t>
            </w:r>
            <w:r w:rsidR="005D694C">
              <w:t xml:space="preserve"> during the second</w:t>
            </w:r>
            <w:r w:rsidR="008C7A32">
              <w:t xml:space="preserve"> read</w:t>
            </w:r>
            <w:r>
              <w:t>]</w:t>
            </w:r>
          </w:p>
        </w:tc>
        <w:tc>
          <w:tcPr>
            <w:tcW w:w="1710" w:type="dxa"/>
            <w:vMerge/>
            <w:shd w:val="clear" w:color="auto" w:fill="FFFFFF" w:themeFill="background1"/>
            <w:vAlign w:val="center"/>
          </w:tcPr>
          <w:p w14:paraId="565A2705" w14:textId="77777777" w:rsidR="006F460F" w:rsidRDefault="006F460F" w:rsidP="009D53B1">
            <w:pPr>
              <w:spacing w:before="0" w:line="360" w:lineRule="auto"/>
              <w:jc w:val="center"/>
            </w:pPr>
          </w:p>
        </w:tc>
        <w:tc>
          <w:tcPr>
            <w:tcW w:w="2482" w:type="dxa"/>
            <w:vMerge/>
            <w:shd w:val="clear" w:color="auto" w:fill="FFFFFF" w:themeFill="background1"/>
            <w:vAlign w:val="center"/>
          </w:tcPr>
          <w:p w14:paraId="5B97C734" w14:textId="77777777" w:rsidR="006F460F" w:rsidRDefault="006F460F" w:rsidP="005C1F5A">
            <w:pPr>
              <w:spacing w:before="0" w:line="360" w:lineRule="auto"/>
              <w:jc w:val="center"/>
            </w:pPr>
          </w:p>
        </w:tc>
      </w:tr>
      <w:tr w:rsidR="00356112" w14:paraId="36B3E185" w14:textId="77777777" w:rsidTr="00A736A0">
        <w:trPr>
          <w:trHeight w:val="130"/>
          <w:jc w:val="center"/>
        </w:trPr>
        <w:tc>
          <w:tcPr>
            <w:tcW w:w="1093" w:type="dxa"/>
            <w:vMerge/>
            <w:shd w:val="clear" w:color="auto" w:fill="8DB3E2"/>
            <w:vAlign w:val="center"/>
          </w:tcPr>
          <w:p w14:paraId="4997CDF5" w14:textId="77777777" w:rsidR="006F460F" w:rsidRPr="00BE4CD9" w:rsidRDefault="006F460F" w:rsidP="005C1F5A">
            <w:pPr>
              <w:pStyle w:val="Tableauen-tte"/>
              <w:rPr>
                <w:rFonts w:cs="Arial"/>
              </w:rPr>
            </w:pPr>
          </w:p>
        </w:tc>
        <w:tc>
          <w:tcPr>
            <w:tcW w:w="2327" w:type="dxa"/>
            <w:shd w:val="clear" w:color="auto" w:fill="FFFFFF" w:themeFill="background1"/>
            <w:vAlign w:val="center"/>
          </w:tcPr>
          <w:p w14:paraId="4C057D3F" w14:textId="77777777" w:rsidR="006F460F" w:rsidRDefault="006F460F" w:rsidP="006F460F">
            <w:pPr>
              <w:spacing w:before="0" w:line="360" w:lineRule="auto"/>
              <w:jc w:val="center"/>
              <w:rPr>
                <w:b/>
                <w:bCs/>
              </w:rPr>
            </w:pPr>
            <w:r w:rsidRPr="00806CE4">
              <w:rPr>
                <w:b/>
                <w:bCs/>
              </w:rPr>
              <w:t>[</w:t>
            </w:r>
            <w:r w:rsidRPr="005B1A58">
              <w:t>C</w:t>
            </w:r>
            <w:r>
              <w:t>ompute the SHA2_256 checksum of the data</w:t>
            </w:r>
            <w:r w:rsidRPr="005B1A58">
              <w:rPr>
                <w:b/>
                <w:bCs/>
              </w:rPr>
              <w:t>]</w:t>
            </w:r>
          </w:p>
          <w:p w14:paraId="486DF502" w14:textId="09A2AA37" w:rsidR="006F460F" w:rsidRPr="009D53B1" w:rsidRDefault="006F460F" w:rsidP="006F460F">
            <w:pPr>
              <w:spacing w:before="0" w:line="360" w:lineRule="auto"/>
              <w:jc w:val="center"/>
              <w:rPr>
                <w:b/>
                <w:bCs/>
              </w:rPr>
            </w:pPr>
            <w:r w:rsidRPr="00487DDB">
              <w:rPr>
                <w:b/>
                <w:bCs/>
              </w:rPr>
              <w:t>[</w:t>
            </w:r>
            <w:r w:rsidRPr="00487DDB">
              <w:t>check the corrupted state of SIF Header</w:t>
            </w:r>
            <w:r w:rsidRPr="00487DDB">
              <w:rPr>
                <w:b/>
                <w:bCs/>
              </w:rPr>
              <w:t>]</w:t>
            </w:r>
          </w:p>
        </w:tc>
        <w:tc>
          <w:tcPr>
            <w:tcW w:w="2332" w:type="dxa"/>
            <w:shd w:val="clear" w:color="auto" w:fill="FFFFFF" w:themeFill="background1"/>
            <w:vAlign w:val="center"/>
          </w:tcPr>
          <w:p w14:paraId="5FC51767" w14:textId="6162CBC9" w:rsidR="006F460F" w:rsidRPr="009D53B1" w:rsidRDefault="005621B9" w:rsidP="005C1F5A">
            <w:pPr>
              <w:spacing w:before="0" w:line="360" w:lineRule="auto"/>
              <w:jc w:val="center"/>
              <w:rPr>
                <w:b/>
                <w:bCs/>
              </w:rPr>
            </w:pPr>
            <w:r>
              <w:t>Exit the function</w:t>
            </w:r>
          </w:p>
        </w:tc>
        <w:tc>
          <w:tcPr>
            <w:tcW w:w="1710" w:type="dxa"/>
            <w:vMerge/>
            <w:shd w:val="clear" w:color="auto" w:fill="FFFFFF" w:themeFill="background1"/>
            <w:vAlign w:val="center"/>
          </w:tcPr>
          <w:p w14:paraId="271FBDBC" w14:textId="77777777" w:rsidR="006F460F" w:rsidRDefault="006F460F" w:rsidP="009D53B1">
            <w:pPr>
              <w:spacing w:before="0" w:line="360" w:lineRule="auto"/>
              <w:jc w:val="center"/>
            </w:pPr>
          </w:p>
        </w:tc>
        <w:tc>
          <w:tcPr>
            <w:tcW w:w="2482" w:type="dxa"/>
            <w:vMerge/>
            <w:shd w:val="clear" w:color="auto" w:fill="FFFFFF" w:themeFill="background1"/>
            <w:vAlign w:val="center"/>
          </w:tcPr>
          <w:p w14:paraId="07BE9DAE" w14:textId="77777777" w:rsidR="006F460F" w:rsidRDefault="006F460F" w:rsidP="005C1F5A">
            <w:pPr>
              <w:spacing w:before="0" w:line="360" w:lineRule="auto"/>
              <w:jc w:val="center"/>
            </w:pPr>
          </w:p>
        </w:tc>
      </w:tr>
    </w:tbl>
    <w:p w14:paraId="539A97C0" w14:textId="5B74A1DC" w:rsidR="00CA0282" w:rsidRDefault="006F33AC" w:rsidP="00240765">
      <w:pPr>
        <w:rPr>
          <w:rFonts w:cs="Arial"/>
        </w:rPr>
      </w:pPr>
      <w:bookmarkStart w:id="1" w:name="_Hlk118795640"/>
      <w:r w:rsidRPr="00F101AE">
        <w:rPr>
          <w:rFonts w:cs="Arial"/>
        </w:rPr>
        <w:t>[Initialize the BOOT data size]</w:t>
      </w:r>
      <w:r>
        <w:rPr>
          <w:rFonts w:cs="Arial"/>
        </w:rPr>
        <w:t xml:space="preserve">: </w:t>
      </w:r>
      <w:r w:rsidR="0002710C">
        <w:rPr>
          <w:rFonts w:cs="Arial"/>
        </w:rPr>
        <w:t xml:space="preserve">Set </w:t>
      </w:r>
      <w:r w:rsidR="00383562">
        <w:rPr>
          <w:rFonts w:cs="Arial"/>
        </w:rPr>
        <w:t xml:space="preserve">{BOOT data size} to </w:t>
      </w:r>
      <w:r w:rsidR="003C5048">
        <w:rPr>
          <w:rFonts w:cs="Arial"/>
        </w:rPr>
        <w:t>{</w:t>
      </w:r>
      <w:r w:rsidR="003C5048" w:rsidRPr="003C5048">
        <w:rPr>
          <w:rFonts w:cs="Arial"/>
        </w:rPr>
        <w:t>C_BOOT_SIF_HEADER_MAX_LENGTH</w:t>
      </w:r>
      <w:r w:rsidR="003C5048">
        <w:rPr>
          <w:rFonts w:cs="Arial"/>
        </w:rPr>
        <w:t>}</w:t>
      </w:r>
    </w:p>
    <w:bookmarkEnd w:id="1"/>
    <w:p w14:paraId="077A635A" w14:textId="2C2E83D3" w:rsidR="007D6BA2" w:rsidRDefault="004614EB" w:rsidP="00240765">
      <w:pPr>
        <w:rPr>
          <w:rFonts w:cs="Arial"/>
        </w:rPr>
      </w:pPr>
      <w:r>
        <w:rPr>
          <w:rFonts w:cs="Arial"/>
          <w:lang w:val="en-US"/>
        </w:rPr>
        <w:t>[</w:t>
      </w:r>
      <w:r w:rsidRPr="00E74C88">
        <w:rPr>
          <w:rFonts w:cs="Arial"/>
          <w:lang w:val="en-US"/>
        </w:rPr>
        <w:t>SIF Header</w:t>
      </w:r>
      <w:r>
        <w:rPr>
          <w:rFonts w:cs="Arial"/>
          <w:lang w:val="en-US"/>
        </w:rPr>
        <w:t xml:space="preserve"> address </w:t>
      </w:r>
      <w:r w:rsidRPr="00E74C88">
        <w:rPr>
          <w:rFonts w:cs="Arial"/>
          <w:lang w:val="en-US"/>
        </w:rPr>
        <w:t>is stored in FLASH</w:t>
      </w:r>
      <w:r>
        <w:rPr>
          <w:rFonts w:cs="Arial"/>
          <w:lang w:val="en-US"/>
        </w:rPr>
        <w:t>]</w:t>
      </w:r>
      <w:r w:rsidR="0045310D">
        <w:rPr>
          <w:rFonts w:cs="Arial"/>
        </w:rPr>
        <w:t>:</w:t>
      </w:r>
      <w:r w:rsidR="0068135C">
        <w:rPr>
          <w:rFonts w:cs="Arial"/>
        </w:rPr>
        <w:t xml:space="preserve"> Bit0 of</w:t>
      </w:r>
      <w:r w:rsidR="00977A25" w:rsidRPr="000C0D1F">
        <w:rPr>
          <w:rFonts w:cs="Arial"/>
        </w:rPr>
        <w:t xml:space="preserve"> </w:t>
      </w:r>
      <w:r w:rsidR="0045310D">
        <w:rPr>
          <w:rFonts w:cs="Arial"/>
        </w:rPr>
        <w:t>{</w:t>
      </w:r>
      <w:proofErr w:type="spellStart"/>
      <w:r w:rsidR="002C070A" w:rsidRPr="002C070A">
        <w:rPr>
          <w:rFonts w:cs="Arial"/>
        </w:rPr>
        <w:t>p_SIFAddress</w:t>
      </w:r>
      <w:proofErr w:type="spellEnd"/>
      <w:r w:rsidR="002C070A">
        <w:rPr>
          <w:rFonts w:cs="Arial"/>
        </w:rPr>
        <w:t>}</w:t>
      </w:r>
      <w:r w:rsidR="002C070A" w:rsidRPr="002C070A">
        <w:rPr>
          <w:rFonts w:cs="Arial"/>
        </w:rPr>
        <w:t xml:space="preserve"> </w:t>
      </w:r>
      <w:r w:rsidR="002C070A">
        <w:rPr>
          <w:rFonts w:cs="Arial"/>
        </w:rPr>
        <w:t>is equal to 0</w:t>
      </w:r>
      <w:r w:rsidR="001E6932">
        <w:rPr>
          <w:rFonts w:cs="Arial"/>
        </w:rPr>
        <w:t>.</w:t>
      </w:r>
    </w:p>
    <w:p w14:paraId="07DD3DC8" w14:textId="77777777" w:rsidR="009732A4" w:rsidRPr="00C059D4" w:rsidRDefault="009732A4" w:rsidP="009732A4">
      <w:pPr>
        <w:rPr>
          <w:rFonts w:cs="Arial"/>
        </w:rPr>
      </w:pPr>
      <w:r w:rsidRPr="00175D1B">
        <w:rPr>
          <w:b/>
          <w:bCs/>
        </w:rPr>
        <w:t>[</w:t>
      </w:r>
      <w:r w:rsidRPr="00175D1B">
        <w:t>R</w:t>
      </w:r>
      <w:r>
        <w:t xml:space="preserve">etrieve the SHA256 of the SIF Header from the PLD </w:t>
      </w:r>
      <w:proofErr w:type="spellStart"/>
      <w:r>
        <w:t>Compagnon</w:t>
      </w:r>
      <w:proofErr w:type="spellEnd"/>
      <w:r>
        <w:t xml:space="preserve"> ENVM</w:t>
      </w:r>
      <w:r w:rsidRPr="00175D1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rFonts w:cs="Arial"/>
        </w:rPr>
        <w:t>corresponds to the following call:</w:t>
      </w:r>
    </w:p>
    <w:p w14:paraId="037BAB6D" w14:textId="00A62054" w:rsidR="009732A4" w:rsidRDefault="00891F57" w:rsidP="00240765">
      <w:pPr>
        <w:rPr>
          <w:rFonts w:cs="Arial"/>
          <w:b/>
          <w:bCs/>
        </w:rPr>
      </w:pPr>
      <w:proofErr w:type="spellStart"/>
      <w:r w:rsidRPr="00891F57">
        <w:rPr>
          <w:rFonts w:cs="Arial"/>
          <w:b/>
          <w:bCs/>
        </w:rPr>
        <w:t>BOOT_CLSW_LoadSW_Load_LoadAndTestSIF_SHA_ENVM</w:t>
      </w:r>
      <w:proofErr w:type="spellEnd"/>
    </w:p>
    <w:p w14:paraId="4690055D" w14:textId="5F74FF45" w:rsidR="00891F57" w:rsidRPr="004546B5" w:rsidRDefault="00891F57" w:rsidP="00891F57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Pr="007D3AA6">
        <w:t>Not used</w:t>
      </w:r>
    </w:p>
    <w:p w14:paraId="2671D7A7" w14:textId="39657D88" w:rsidR="004546B5" w:rsidRPr="00EB60FB" w:rsidRDefault="004546B5" w:rsidP="00891F5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IN: </w:t>
      </w:r>
      <w:r w:rsidR="00294FEF" w:rsidRPr="00294FEF">
        <w:t>{</w:t>
      </w:r>
      <w:proofErr w:type="spellStart"/>
      <w:r w:rsidR="00294FEF" w:rsidRPr="00294FEF">
        <w:t>p_ENVMAddress</w:t>
      </w:r>
      <w:proofErr w:type="spellEnd"/>
      <w:r w:rsidR="00294FEF" w:rsidRPr="00294FEF">
        <w:t>}</w:t>
      </w:r>
    </w:p>
    <w:p w14:paraId="058DAAD8" w14:textId="2768302C" w:rsidR="00EB60FB" w:rsidRDefault="00EB60FB" w:rsidP="00891F5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OUT:</w:t>
      </w:r>
      <w:r w:rsidR="009F0692">
        <w:rPr>
          <w:b/>
          <w:bCs/>
        </w:rPr>
        <w:t xml:space="preserve"> </w:t>
      </w:r>
      <w:r w:rsidR="00BC2A39">
        <w:t>address of</w:t>
      </w:r>
      <w:r>
        <w:rPr>
          <w:b/>
          <w:bCs/>
        </w:rPr>
        <w:t xml:space="preserve"> </w:t>
      </w:r>
      <w:r w:rsidR="00FB52CF" w:rsidRPr="00FB52CF">
        <w:t>{Boot</w:t>
      </w:r>
      <w:r w:rsidR="009F0692">
        <w:t xml:space="preserve"> </w:t>
      </w:r>
      <w:r w:rsidR="00FB52CF" w:rsidRPr="00FB52CF">
        <w:t>Data}</w:t>
      </w:r>
    </w:p>
    <w:p w14:paraId="0B144719" w14:textId="025A47E6" w:rsidR="00EB60FB" w:rsidRPr="007D3AA6" w:rsidRDefault="006236EF" w:rsidP="00891F5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IN/</w:t>
      </w:r>
      <w:r w:rsidR="00EB60FB">
        <w:rPr>
          <w:b/>
          <w:bCs/>
        </w:rPr>
        <w:t>OUT</w:t>
      </w:r>
      <w:r w:rsidR="00FB52CF">
        <w:rPr>
          <w:b/>
          <w:bCs/>
        </w:rPr>
        <w:t xml:space="preserve">: </w:t>
      </w:r>
      <w:r w:rsidR="00FB52CF" w:rsidRPr="00FB52CF">
        <w:t>{</w:t>
      </w:r>
      <w:proofErr w:type="spellStart"/>
      <w:r w:rsidR="00FB52CF" w:rsidRPr="00FB52CF">
        <w:t>p_FlashReadFailed</w:t>
      </w:r>
      <w:proofErr w:type="spellEnd"/>
      <w:r w:rsidR="00FB52CF" w:rsidRPr="00FB52CF">
        <w:t>}</w:t>
      </w:r>
    </w:p>
    <w:p w14:paraId="1DE82310" w14:textId="09E739E0" w:rsidR="007D6BA2" w:rsidRDefault="004614EB" w:rsidP="00240765">
      <w:pPr>
        <w:rPr>
          <w:rFonts w:cs="Arial"/>
        </w:rPr>
      </w:pPr>
      <w:r>
        <w:rPr>
          <w:rFonts w:cs="Arial"/>
          <w:lang w:val="en-US"/>
        </w:rPr>
        <w:t xml:space="preserve">[SIF Header address is not </w:t>
      </w:r>
      <w:r>
        <w:t>stored in FLASH</w:t>
      </w:r>
      <w:r>
        <w:rPr>
          <w:rFonts w:cs="Arial"/>
          <w:lang w:val="en-US"/>
        </w:rPr>
        <w:t>]</w:t>
      </w:r>
      <w:r w:rsidR="00137AA9">
        <w:rPr>
          <w:rFonts w:cs="Arial"/>
        </w:rPr>
        <w:t>:</w:t>
      </w:r>
      <w:r w:rsidR="00137AA9" w:rsidRPr="000C0D1F">
        <w:rPr>
          <w:rFonts w:cs="Arial"/>
        </w:rPr>
        <w:t xml:space="preserve"> </w:t>
      </w:r>
      <w:r w:rsidR="0068135C">
        <w:rPr>
          <w:rFonts w:cs="Arial"/>
        </w:rPr>
        <w:t>Bit0 of</w:t>
      </w:r>
      <w:r w:rsidR="0068135C" w:rsidRPr="000C0D1F">
        <w:rPr>
          <w:rFonts w:cs="Arial"/>
        </w:rPr>
        <w:t xml:space="preserve"> </w:t>
      </w:r>
      <w:r w:rsidR="0068135C">
        <w:rPr>
          <w:rFonts w:cs="Arial"/>
        </w:rPr>
        <w:t>{</w:t>
      </w:r>
      <w:proofErr w:type="spellStart"/>
      <w:r w:rsidR="0068135C" w:rsidRPr="002C070A">
        <w:rPr>
          <w:rFonts w:cs="Arial"/>
        </w:rPr>
        <w:t>p_SIFAddress</w:t>
      </w:r>
      <w:proofErr w:type="spellEnd"/>
      <w:r w:rsidR="0068135C">
        <w:rPr>
          <w:rFonts w:cs="Arial"/>
        </w:rPr>
        <w:t>}</w:t>
      </w:r>
      <w:r w:rsidR="0068135C" w:rsidRPr="002C070A">
        <w:rPr>
          <w:rFonts w:cs="Arial"/>
        </w:rPr>
        <w:t xml:space="preserve"> </w:t>
      </w:r>
      <w:r w:rsidR="0068135C">
        <w:rPr>
          <w:rFonts w:cs="Arial"/>
        </w:rPr>
        <w:t>is different from 0</w:t>
      </w:r>
      <w:r w:rsidR="00137AA9">
        <w:rPr>
          <w:rFonts w:cs="Arial"/>
        </w:rPr>
        <w:t>.</w:t>
      </w:r>
    </w:p>
    <w:p w14:paraId="0C259970" w14:textId="45B7206F" w:rsidR="000E7B7B" w:rsidRPr="00C059D4" w:rsidRDefault="000E7B7B" w:rsidP="000E7B7B">
      <w:pPr>
        <w:rPr>
          <w:rFonts w:cs="Arial"/>
        </w:rPr>
      </w:pPr>
      <w:r w:rsidRPr="004A0F91">
        <w:rPr>
          <w:b/>
          <w:bCs/>
        </w:rPr>
        <w:t>[</w:t>
      </w:r>
      <w:r>
        <w:t>Retrieve the SHA256 of the SIF Header from the RMM</w:t>
      </w:r>
      <w:r w:rsidRPr="004A0F91">
        <w:rPr>
          <w:b/>
          <w:bCs/>
        </w:rPr>
        <w:t>]</w:t>
      </w:r>
      <w:r w:rsidRPr="000E7B7B">
        <w:rPr>
          <w:rFonts w:cs="Arial"/>
        </w:rPr>
        <w:t xml:space="preserve"> </w:t>
      </w:r>
      <w:r>
        <w:rPr>
          <w:rFonts w:cs="Arial"/>
        </w:rPr>
        <w:t>corresponds to the following call:</w:t>
      </w:r>
    </w:p>
    <w:p w14:paraId="72B6DA33" w14:textId="32FCB95C" w:rsidR="007D6BA2" w:rsidRDefault="009904C2" w:rsidP="00240765">
      <w:pPr>
        <w:rPr>
          <w:rFonts w:cs="Arial"/>
          <w:b/>
          <w:bCs/>
        </w:rPr>
      </w:pPr>
      <w:proofErr w:type="spellStart"/>
      <w:r w:rsidRPr="009904C2">
        <w:rPr>
          <w:rFonts w:cs="Arial"/>
          <w:b/>
          <w:bCs/>
        </w:rPr>
        <w:t>BOOT_CLSW_LoadSW_Load_LoadAndTestSIF_SHA_RMM</w:t>
      </w:r>
      <w:proofErr w:type="spellEnd"/>
    </w:p>
    <w:p w14:paraId="2CCCAB6B" w14:textId="77777777" w:rsidR="009904C2" w:rsidRPr="004546B5" w:rsidRDefault="009904C2" w:rsidP="009904C2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Pr="007D3AA6">
        <w:t>Not used</w:t>
      </w:r>
    </w:p>
    <w:p w14:paraId="42D8EB3B" w14:textId="03016255" w:rsidR="009904C2" w:rsidRPr="00EB60FB" w:rsidRDefault="009904C2" w:rsidP="009904C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IN: </w:t>
      </w:r>
      <w:r w:rsidRPr="00294FEF">
        <w:t>{</w:t>
      </w:r>
      <w:proofErr w:type="spellStart"/>
      <w:r w:rsidRPr="009904C2">
        <w:t>p_SIFAddress</w:t>
      </w:r>
      <w:proofErr w:type="spellEnd"/>
      <w:r w:rsidRPr="00294FEF">
        <w:t>}</w:t>
      </w:r>
    </w:p>
    <w:p w14:paraId="16C51B97" w14:textId="66DF8674" w:rsidR="009904C2" w:rsidRDefault="009904C2" w:rsidP="009904C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OUT: </w:t>
      </w:r>
      <w:r w:rsidR="00BC2A39">
        <w:t>address of</w:t>
      </w:r>
      <w:r w:rsidR="00BC2A39">
        <w:rPr>
          <w:b/>
          <w:bCs/>
        </w:rPr>
        <w:t xml:space="preserve"> </w:t>
      </w:r>
      <w:r w:rsidR="00BC2A39" w:rsidRPr="00FB52CF">
        <w:t>{Boot</w:t>
      </w:r>
      <w:r w:rsidR="00BC2A39">
        <w:t xml:space="preserve"> </w:t>
      </w:r>
      <w:r w:rsidR="00BC2A39" w:rsidRPr="00FB52CF">
        <w:t>Data}</w:t>
      </w:r>
    </w:p>
    <w:p w14:paraId="22C02B93" w14:textId="3711610B" w:rsidR="009904C2" w:rsidRPr="00A53FFF" w:rsidRDefault="009904C2" w:rsidP="009904C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OUT: </w:t>
      </w:r>
      <w:r w:rsidRPr="00FB52CF">
        <w:t>{</w:t>
      </w:r>
      <w:proofErr w:type="spellStart"/>
      <w:r w:rsidRPr="00FB52CF">
        <w:t>p_FlashReadFailed</w:t>
      </w:r>
      <w:proofErr w:type="spellEnd"/>
      <w:r w:rsidRPr="00FB52CF">
        <w:t>}</w:t>
      </w:r>
    </w:p>
    <w:p w14:paraId="22960A54" w14:textId="4E0D21B6" w:rsidR="00A53FFF" w:rsidRPr="00671E9C" w:rsidRDefault="00A53FFF" w:rsidP="009904C2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OUT: </w:t>
      </w:r>
      <w:r w:rsidRPr="00FB52CF">
        <w:t>{</w:t>
      </w:r>
      <w:proofErr w:type="spellStart"/>
      <w:r w:rsidR="00671E9C" w:rsidRPr="00671E9C">
        <w:t>p_LoadStatus</w:t>
      </w:r>
      <w:proofErr w:type="spellEnd"/>
      <w:r w:rsidRPr="00FB52CF">
        <w:t>}</w:t>
      </w:r>
    </w:p>
    <w:p w14:paraId="695C3398" w14:textId="4485F64E" w:rsidR="00DC53E3" w:rsidRDefault="00F61415" w:rsidP="00671E9C">
      <w:r w:rsidRPr="004A12B2">
        <w:t>[</w:t>
      </w:r>
      <w:r>
        <w:t>The FLASH read is not successful during the first read]</w:t>
      </w:r>
      <w:r w:rsidR="00DC53E3">
        <w:t xml:space="preserve">: </w:t>
      </w:r>
      <w:r w:rsidR="006B25B2">
        <w:t>{</w:t>
      </w:r>
      <w:proofErr w:type="spellStart"/>
      <w:r w:rsidR="006B25B2" w:rsidRPr="00110597">
        <w:t>p_FlashReadFailed</w:t>
      </w:r>
      <w:proofErr w:type="spellEnd"/>
      <w:r w:rsidR="006B25B2">
        <w:t>} is different from FALSE.</w:t>
      </w:r>
    </w:p>
    <w:p w14:paraId="68D31B1E" w14:textId="5C4C6EE0" w:rsidR="00671E9C" w:rsidRDefault="00F61415" w:rsidP="00671E9C">
      <w:r w:rsidRPr="004A12B2">
        <w:t>[</w:t>
      </w:r>
      <w:r>
        <w:t>The FLASH read is successful during the first read]</w:t>
      </w:r>
      <w:r w:rsidR="00110597">
        <w:t>:</w:t>
      </w:r>
      <w:r w:rsidR="006B25B2" w:rsidRPr="006B25B2">
        <w:t xml:space="preserve"> </w:t>
      </w:r>
      <w:r w:rsidR="006B25B2">
        <w:t>{</w:t>
      </w:r>
      <w:proofErr w:type="spellStart"/>
      <w:r w:rsidR="006B25B2" w:rsidRPr="00110597">
        <w:t>p_FlashReadFailed</w:t>
      </w:r>
      <w:proofErr w:type="spellEnd"/>
      <w:r w:rsidR="006B25B2">
        <w:t>} is equal to FALSE.</w:t>
      </w:r>
      <w:r w:rsidR="00110597">
        <w:t xml:space="preserve"> </w:t>
      </w:r>
    </w:p>
    <w:p w14:paraId="1137A5E1" w14:textId="09FFDB11" w:rsidR="004160FD" w:rsidRPr="004160FD" w:rsidRDefault="004160FD" w:rsidP="00671E9C">
      <w:pPr>
        <w:rPr>
          <w:rFonts w:cs="Arial"/>
        </w:rPr>
      </w:pPr>
      <w:r w:rsidRPr="004160FD">
        <w:t>[The BOOT data size is out of range]</w:t>
      </w:r>
      <w:r>
        <w:t xml:space="preserve">: </w:t>
      </w:r>
      <w:r w:rsidRPr="004D2AE8">
        <w:t>{BOOT data size}</w:t>
      </w:r>
      <w:r>
        <w:t xml:space="preserve"> is</w:t>
      </w:r>
      <w:r w:rsidR="006B25B2">
        <w:t xml:space="preserve"> </w:t>
      </w:r>
      <w:r w:rsidR="006B25B2" w:rsidRPr="001F2BD9">
        <w:t>strictly</w:t>
      </w:r>
      <w:r>
        <w:t xml:space="preserve"> higher than </w:t>
      </w:r>
      <w:r>
        <w:rPr>
          <w:rFonts w:cs="Arial"/>
        </w:rPr>
        <w:t>{</w:t>
      </w:r>
      <w:r w:rsidRPr="003C5048">
        <w:rPr>
          <w:rFonts w:cs="Arial"/>
        </w:rPr>
        <w:t>C_BOOT_SIF_HEADER_MAX_LENGTH</w:t>
      </w:r>
      <w:r>
        <w:rPr>
          <w:rFonts w:cs="Arial"/>
        </w:rPr>
        <w:t>}.</w:t>
      </w:r>
    </w:p>
    <w:p w14:paraId="4896062F" w14:textId="1DC91B30" w:rsidR="004D2AE8" w:rsidRDefault="004D2AE8" w:rsidP="00671E9C">
      <w:pPr>
        <w:rPr>
          <w:rFonts w:cs="Arial"/>
        </w:rPr>
      </w:pPr>
      <w:r w:rsidRPr="004D2AE8">
        <w:t>[the BOOT data size is in range]</w:t>
      </w:r>
      <w:r>
        <w:t xml:space="preserve">: </w:t>
      </w:r>
      <w:r w:rsidR="004F2DD3" w:rsidRPr="004D2AE8">
        <w:t>{BOOT data size}</w:t>
      </w:r>
      <w:r w:rsidR="004F2DD3">
        <w:t xml:space="preserve"> is </w:t>
      </w:r>
      <w:r w:rsidR="001F2BD9" w:rsidRPr="001F2BD9">
        <w:t>lower</w:t>
      </w:r>
      <w:r w:rsidR="006B25B2">
        <w:t xml:space="preserve"> or equal</w:t>
      </w:r>
      <w:r w:rsidR="004F2DD3">
        <w:t xml:space="preserve"> than </w:t>
      </w:r>
      <w:r w:rsidR="00F4120A">
        <w:rPr>
          <w:rFonts w:cs="Arial"/>
        </w:rPr>
        <w:t>{</w:t>
      </w:r>
      <w:r w:rsidR="00F4120A" w:rsidRPr="003C5048">
        <w:rPr>
          <w:rFonts w:cs="Arial"/>
        </w:rPr>
        <w:t>C_BOOT_SIF_HEADER_MAX_LENGTH</w:t>
      </w:r>
      <w:r w:rsidR="00F4120A">
        <w:rPr>
          <w:rFonts w:cs="Arial"/>
        </w:rPr>
        <w:t>}.</w:t>
      </w:r>
    </w:p>
    <w:p w14:paraId="09A83574" w14:textId="201C608A" w:rsidR="00532972" w:rsidRDefault="00D268F6" w:rsidP="00E75E93">
      <w:pPr>
        <w:rPr>
          <w:rFonts w:cs="Arial"/>
        </w:rPr>
      </w:pPr>
      <w:r w:rsidRPr="001C14C0">
        <w:rPr>
          <w:rFonts w:cs="Arial"/>
          <w:b/>
          <w:bCs/>
        </w:rPr>
        <w:t>[</w:t>
      </w:r>
      <w:r w:rsidRPr="00D268F6">
        <w:rPr>
          <w:rFonts w:cs="Arial"/>
        </w:rPr>
        <w:t>Retrieve the SIF header from FNOR</w:t>
      </w:r>
      <w:r w:rsidRPr="00D268F6">
        <w:rPr>
          <w:rFonts w:cs="Arial"/>
          <w:b/>
          <w:bCs/>
        </w:rPr>
        <w:t>]</w:t>
      </w:r>
      <w:r w:rsidR="001C14C0" w:rsidRPr="001C14C0">
        <w:rPr>
          <w:rFonts w:cs="Arial"/>
        </w:rPr>
        <w:t xml:space="preserve"> </w:t>
      </w:r>
      <w:r w:rsidR="001C14C0">
        <w:rPr>
          <w:rFonts w:cs="Arial"/>
        </w:rPr>
        <w:t>corresponds to the following call:</w:t>
      </w:r>
    </w:p>
    <w:p w14:paraId="75A22694" w14:textId="4A47739B" w:rsidR="00090C1F" w:rsidRDefault="00532972" w:rsidP="00E75E93">
      <w:pPr>
        <w:rPr>
          <w:rFonts w:cs="Arial"/>
          <w:b/>
          <w:bCs/>
        </w:rPr>
      </w:pPr>
      <w:proofErr w:type="spellStart"/>
      <w:r w:rsidRPr="00532972">
        <w:rPr>
          <w:rFonts w:cs="Arial"/>
          <w:b/>
          <w:bCs/>
        </w:rPr>
        <w:t>BOOT_CLSW_LoadSW_Load_LoadAndTestSIF_Header_FNOR</w:t>
      </w:r>
      <w:proofErr w:type="spellEnd"/>
    </w:p>
    <w:p w14:paraId="2ED5ED1E" w14:textId="77777777" w:rsidR="001C14C0" w:rsidRPr="004546B5" w:rsidRDefault="001C14C0" w:rsidP="001C14C0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Pr="007D3AA6">
        <w:t>Not used</w:t>
      </w:r>
    </w:p>
    <w:p w14:paraId="5FF6763B" w14:textId="39762030" w:rsidR="001C14C0" w:rsidRPr="00EB60FB" w:rsidRDefault="001C14C0" w:rsidP="001C14C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IN: </w:t>
      </w:r>
      <w:r w:rsidR="00D333B6" w:rsidRPr="00294FEF">
        <w:t>{</w:t>
      </w:r>
      <w:proofErr w:type="spellStart"/>
      <w:r w:rsidR="00D333B6" w:rsidRPr="009904C2">
        <w:t>p</w:t>
      </w:r>
      <w:r w:rsidRPr="009904C2">
        <w:t>_SIFAddress</w:t>
      </w:r>
      <w:proofErr w:type="spellEnd"/>
      <w:r w:rsidRPr="00294FEF">
        <w:t>}</w:t>
      </w:r>
    </w:p>
    <w:p w14:paraId="0D22A993" w14:textId="716804D1" w:rsidR="001C14C0" w:rsidRDefault="001C14C0" w:rsidP="001C14C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OUT: </w:t>
      </w:r>
      <w:r w:rsidR="00C11A66">
        <w:t>address of</w:t>
      </w:r>
      <w:r w:rsidR="00C11A66">
        <w:rPr>
          <w:b/>
          <w:bCs/>
        </w:rPr>
        <w:t xml:space="preserve"> </w:t>
      </w:r>
      <w:r w:rsidR="00C11A66" w:rsidRPr="00FB52CF">
        <w:t>{Boot</w:t>
      </w:r>
      <w:r w:rsidR="00C11A66">
        <w:t xml:space="preserve"> </w:t>
      </w:r>
      <w:r w:rsidR="00C11A66" w:rsidRPr="00FB52CF">
        <w:t>Data}</w:t>
      </w:r>
    </w:p>
    <w:p w14:paraId="05D034B6" w14:textId="5C0326B5" w:rsidR="001C14C0" w:rsidRPr="00A53FFF" w:rsidRDefault="001C14C0" w:rsidP="001C14C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OUT: </w:t>
      </w:r>
      <w:r w:rsidRPr="00FB52CF">
        <w:t>{</w:t>
      </w:r>
      <w:proofErr w:type="spellStart"/>
      <w:r w:rsidR="00A4753E" w:rsidRPr="00A4753E">
        <w:t>SIF_HeaderBuffer</w:t>
      </w:r>
      <w:proofErr w:type="spellEnd"/>
      <w:r w:rsidRPr="00FB52CF">
        <w:t>}</w:t>
      </w:r>
    </w:p>
    <w:p w14:paraId="3B7EA666" w14:textId="739FA3F5" w:rsidR="00090C1F" w:rsidRPr="0037084C" w:rsidRDefault="00902744" w:rsidP="00090C1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</w:t>
      </w:r>
      <w:r w:rsidR="006236EF">
        <w:rPr>
          <w:b/>
          <w:bCs/>
        </w:rPr>
        <w:t>/</w:t>
      </w:r>
      <w:r w:rsidR="001C14C0">
        <w:rPr>
          <w:b/>
          <w:bCs/>
        </w:rPr>
        <w:t xml:space="preserve">OUT: </w:t>
      </w:r>
      <w:r w:rsidR="001C14C0" w:rsidRPr="00FB52CF">
        <w:t>{</w:t>
      </w:r>
      <w:proofErr w:type="spellStart"/>
      <w:r w:rsidRPr="00902744">
        <w:t>p_FlashReadFailed</w:t>
      </w:r>
      <w:proofErr w:type="spellEnd"/>
      <w:r w:rsidR="001C14C0" w:rsidRPr="00FB52CF">
        <w:t>}</w:t>
      </w:r>
    </w:p>
    <w:p w14:paraId="245FC322" w14:textId="67B76F00" w:rsidR="009904C2" w:rsidRDefault="00AD5759" w:rsidP="00240765">
      <w:pPr>
        <w:rPr>
          <w:rFonts w:cs="Arial"/>
        </w:rPr>
      </w:pPr>
      <w:r w:rsidRPr="009D53B1">
        <w:rPr>
          <w:b/>
          <w:bCs/>
        </w:rPr>
        <w:t>[</w:t>
      </w:r>
      <w:r w:rsidRPr="009D53B1">
        <w:t>R</w:t>
      </w:r>
      <w:r>
        <w:t>etrieve the SIF header from RMM</w:t>
      </w:r>
      <w:r w:rsidRPr="009D53B1">
        <w:rPr>
          <w:b/>
          <w:bCs/>
        </w:rPr>
        <w:t>]</w:t>
      </w:r>
      <w:r w:rsidRPr="00AD5759">
        <w:rPr>
          <w:rFonts w:cs="Arial"/>
        </w:rPr>
        <w:t xml:space="preserve"> </w:t>
      </w:r>
      <w:r>
        <w:rPr>
          <w:rFonts w:cs="Arial"/>
        </w:rPr>
        <w:t>corresponds to the following call:</w:t>
      </w:r>
    </w:p>
    <w:p w14:paraId="032A3636" w14:textId="1617CB88" w:rsidR="00E07A0B" w:rsidRPr="00E07A0B" w:rsidRDefault="00E07A0B" w:rsidP="00240765">
      <w:pPr>
        <w:rPr>
          <w:rFonts w:cs="Arial"/>
          <w:b/>
          <w:bCs/>
          <w:lang w:val="en-US"/>
        </w:rPr>
      </w:pPr>
      <w:proofErr w:type="spellStart"/>
      <w:r w:rsidRPr="00E07A0B">
        <w:rPr>
          <w:rFonts w:cs="Arial"/>
          <w:b/>
          <w:bCs/>
          <w:lang w:val="en-US"/>
        </w:rPr>
        <w:t>BOOT_CLSW_LoadSW_Load_LoadAndTestSIF_Header_RMM</w:t>
      </w:r>
      <w:proofErr w:type="spellEnd"/>
    </w:p>
    <w:p w14:paraId="75C968F9" w14:textId="77777777" w:rsidR="00D333B6" w:rsidRPr="004546B5" w:rsidRDefault="00D333B6" w:rsidP="00D333B6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Pr="007D3AA6">
        <w:t>Not used</w:t>
      </w:r>
    </w:p>
    <w:p w14:paraId="4ACD009B" w14:textId="387291B5" w:rsidR="00D333B6" w:rsidRPr="00EB60FB" w:rsidRDefault="00D333B6" w:rsidP="00D333B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IN: </w:t>
      </w:r>
      <w:r w:rsidRPr="00294FEF">
        <w:t>{</w:t>
      </w:r>
      <w:proofErr w:type="spellStart"/>
      <w:r w:rsidRPr="009904C2">
        <w:t>p_SIFAddress</w:t>
      </w:r>
      <w:proofErr w:type="spellEnd"/>
      <w:r w:rsidRPr="00294FEF">
        <w:t>}</w:t>
      </w:r>
    </w:p>
    <w:p w14:paraId="359D26BB" w14:textId="5EAF007A" w:rsidR="00D333B6" w:rsidRDefault="00D333B6" w:rsidP="00D333B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OUT: </w:t>
      </w:r>
      <w:r w:rsidR="00C11A66">
        <w:t>address of</w:t>
      </w:r>
      <w:r w:rsidR="00C11A66">
        <w:rPr>
          <w:b/>
          <w:bCs/>
        </w:rPr>
        <w:t xml:space="preserve"> </w:t>
      </w:r>
      <w:r w:rsidR="00C11A66" w:rsidRPr="00FB52CF">
        <w:t>{Boot</w:t>
      </w:r>
      <w:r w:rsidR="00C11A66">
        <w:t xml:space="preserve"> </w:t>
      </w:r>
      <w:r w:rsidR="00C11A66" w:rsidRPr="00FB52CF">
        <w:t>Data}</w:t>
      </w:r>
    </w:p>
    <w:p w14:paraId="68E3A767" w14:textId="77777777" w:rsidR="00D333B6" w:rsidRPr="00A53FFF" w:rsidRDefault="00D333B6" w:rsidP="00D333B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OUT: </w:t>
      </w:r>
      <w:r w:rsidRPr="00FB52CF">
        <w:t>{</w:t>
      </w:r>
      <w:proofErr w:type="spellStart"/>
      <w:r w:rsidRPr="00A4753E">
        <w:t>SIF_HeaderBuffer</w:t>
      </w:r>
      <w:proofErr w:type="spellEnd"/>
      <w:r w:rsidRPr="00FB52CF">
        <w:t>}</w:t>
      </w:r>
    </w:p>
    <w:p w14:paraId="4BF3D5E8" w14:textId="50A1A129" w:rsidR="00FC6BE9" w:rsidRPr="00E0316E" w:rsidRDefault="00D333B6" w:rsidP="00FC6BE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IN/OUT: </w:t>
      </w:r>
      <w:r w:rsidRPr="00FB52CF">
        <w:t>{</w:t>
      </w:r>
      <w:proofErr w:type="spellStart"/>
      <w:r w:rsidRPr="00902744">
        <w:t>p_FlashReadFailed</w:t>
      </w:r>
      <w:proofErr w:type="spellEnd"/>
      <w:r w:rsidRPr="00FB52CF">
        <w:t>}</w:t>
      </w:r>
      <w:r w:rsidR="00FC6BE9">
        <w:t xml:space="preserve"> </w:t>
      </w:r>
    </w:p>
    <w:p w14:paraId="6A304D1C" w14:textId="56AB75E6" w:rsidR="00F61415" w:rsidRDefault="00F61415" w:rsidP="005A6096">
      <w:r w:rsidRPr="004A12B2">
        <w:t>[</w:t>
      </w:r>
      <w:r>
        <w:t>The FLASH read is successful during the second read]</w:t>
      </w:r>
      <w:r w:rsidR="00A111C8">
        <w:t>:</w:t>
      </w:r>
      <w:r w:rsidR="00A111C8" w:rsidRPr="00A111C8">
        <w:t xml:space="preserve"> </w:t>
      </w:r>
      <w:r w:rsidR="00A111C8">
        <w:t>{</w:t>
      </w:r>
      <w:proofErr w:type="spellStart"/>
      <w:r w:rsidR="00A111C8" w:rsidRPr="00110597">
        <w:t>p_FlashReadFailed</w:t>
      </w:r>
      <w:proofErr w:type="spellEnd"/>
      <w:r w:rsidR="00A111C8">
        <w:t>} is equal to FALSE.</w:t>
      </w:r>
    </w:p>
    <w:p w14:paraId="27F0E1AF" w14:textId="45B491BA" w:rsidR="00F61415" w:rsidRDefault="00F61415" w:rsidP="005A6096">
      <w:pPr>
        <w:rPr>
          <w:rFonts w:cs="Arial"/>
          <w:b/>
          <w:bCs/>
        </w:rPr>
      </w:pPr>
      <w:r w:rsidRPr="004A12B2">
        <w:t>[</w:t>
      </w:r>
      <w:r>
        <w:t>The FLASH read is</w:t>
      </w:r>
      <w:r w:rsidR="004E33C0">
        <w:t xml:space="preserve"> not</w:t>
      </w:r>
      <w:r>
        <w:t xml:space="preserve"> successful during the second read]</w:t>
      </w:r>
      <w:r w:rsidR="00DC6ED1">
        <w:t>: {</w:t>
      </w:r>
      <w:proofErr w:type="spellStart"/>
      <w:r w:rsidR="00DC6ED1" w:rsidRPr="00110597">
        <w:t>p_FlashReadFailed</w:t>
      </w:r>
      <w:proofErr w:type="spellEnd"/>
      <w:r w:rsidR="00DC6ED1">
        <w:t>} is different from FALSE.</w:t>
      </w:r>
    </w:p>
    <w:p w14:paraId="70D93C18" w14:textId="6ADE38A7" w:rsidR="005A6096" w:rsidRDefault="00FC6BE9" w:rsidP="005A6096">
      <w:pPr>
        <w:rPr>
          <w:rFonts w:cs="Arial"/>
        </w:rPr>
      </w:pPr>
      <w:r w:rsidRPr="00FC6BE9">
        <w:rPr>
          <w:rFonts w:cs="Arial"/>
          <w:b/>
          <w:bCs/>
        </w:rPr>
        <w:t>[</w:t>
      </w:r>
      <w:r w:rsidRPr="005A6096">
        <w:rPr>
          <w:rFonts w:cs="Arial"/>
        </w:rPr>
        <w:t>Compute the SHA2_256 checksum of the data</w:t>
      </w:r>
      <w:r w:rsidRPr="00FC6BE9">
        <w:rPr>
          <w:rFonts w:cs="Arial"/>
          <w:b/>
          <w:bCs/>
        </w:rPr>
        <w:t>]</w:t>
      </w:r>
      <w:r w:rsidR="005A6096">
        <w:rPr>
          <w:rFonts w:cs="Arial"/>
          <w:b/>
          <w:bCs/>
        </w:rPr>
        <w:t xml:space="preserve"> </w:t>
      </w:r>
      <w:bookmarkStart w:id="2" w:name="_Hlk117843985"/>
      <w:r w:rsidR="005A6096">
        <w:rPr>
          <w:rFonts w:cs="Arial"/>
        </w:rPr>
        <w:t>corresponds to the following call:</w:t>
      </w:r>
      <w:bookmarkEnd w:id="2"/>
    </w:p>
    <w:p w14:paraId="3CA35CBB" w14:textId="368B265D" w:rsidR="00FC6BE9" w:rsidRDefault="00466B57" w:rsidP="00FC6BE9">
      <w:pPr>
        <w:rPr>
          <w:rFonts w:cs="Arial"/>
          <w:b/>
          <w:bCs/>
        </w:rPr>
      </w:pPr>
      <w:r w:rsidRPr="00466B57">
        <w:rPr>
          <w:rFonts w:cs="Arial"/>
          <w:b/>
          <w:bCs/>
        </w:rPr>
        <w:t>LIBUTI_SHA_ComputeSHA256</w:t>
      </w:r>
    </w:p>
    <w:p w14:paraId="47B1BC8A" w14:textId="77777777" w:rsidR="00466B57" w:rsidRPr="004546B5" w:rsidRDefault="00FC6BE9" w:rsidP="00466B57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 </w:t>
      </w:r>
      <w:r w:rsidR="00466B57" w:rsidRPr="007D3AA6">
        <w:rPr>
          <w:b/>
          <w:bCs/>
        </w:rPr>
        <w:t xml:space="preserve">Function return: </w:t>
      </w:r>
      <w:r w:rsidR="00466B57" w:rsidRPr="007D3AA6">
        <w:t>Not used</w:t>
      </w:r>
    </w:p>
    <w:p w14:paraId="089AC7E9" w14:textId="44EE817E" w:rsidR="00466B57" w:rsidRPr="00EB60FB" w:rsidRDefault="00466B57" w:rsidP="00466B5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IN: </w:t>
      </w:r>
      <w:r w:rsidRPr="00294FEF">
        <w:t>{</w:t>
      </w:r>
      <w:proofErr w:type="spellStart"/>
      <w:r w:rsidR="008F37F4" w:rsidRPr="008F37F4">
        <w:t>SIF_HeaderBuffer</w:t>
      </w:r>
      <w:proofErr w:type="spellEnd"/>
      <w:r w:rsidRPr="00294FEF">
        <w:t>}</w:t>
      </w:r>
    </w:p>
    <w:p w14:paraId="34F3FDF4" w14:textId="1747F002" w:rsidR="00466B57" w:rsidRDefault="00CD7D2E" w:rsidP="00466B5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</w:t>
      </w:r>
      <w:r w:rsidR="00466B57">
        <w:rPr>
          <w:b/>
          <w:bCs/>
        </w:rPr>
        <w:t xml:space="preserve">: </w:t>
      </w:r>
      <w:r w:rsidR="00466B57" w:rsidRPr="00FB52CF">
        <w:t>{Boot</w:t>
      </w:r>
      <w:r w:rsidR="00B93CA2">
        <w:t xml:space="preserve"> </w:t>
      </w:r>
      <w:r w:rsidR="00466B57" w:rsidRPr="00FB52CF">
        <w:t>Data</w:t>
      </w:r>
      <w:r w:rsidR="00B93CA2">
        <w:t xml:space="preserve"> </w:t>
      </w:r>
      <w:r w:rsidR="00533994">
        <w:t>size</w:t>
      </w:r>
      <w:r w:rsidR="00466B57" w:rsidRPr="00FB52CF">
        <w:t>}</w:t>
      </w:r>
    </w:p>
    <w:p w14:paraId="0F6237FC" w14:textId="2190D1D8" w:rsidR="00466B57" w:rsidRPr="00A53FFF" w:rsidRDefault="00466B57" w:rsidP="00466B5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OUT:</w:t>
      </w:r>
      <w:r w:rsidR="00A133EE">
        <w:rPr>
          <w:b/>
          <w:bCs/>
        </w:rPr>
        <w:t xml:space="preserve"> </w:t>
      </w:r>
      <w:r w:rsidR="00A133EE" w:rsidRPr="00A133EE">
        <w:t>address of</w:t>
      </w:r>
      <w:r>
        <w:rPr>
          <w:b/>
          <w:bCs/>
        </w:rPr>
        <w:t xml:space="preserve"> </w:t>
      </w:r>
      <w:r w:rsidRPr="00FB52CF">
        <w:t>{</w:t>
      </w:r>
      <w:r w:rsidR="000F3F20" w:rsidRPr="000F3F20">
        <w:t>SHA256</w:t>
      </w:r>
      <w:r w:rsidR="00B93CA2">
        <w:t xml:space="preserve"> </w:t>
      </w:r>
      <w:r w:rsidR="000F3F20" w:rsidRPr="000F3F20">
        <w:t>Buffer</w:t>
      </w:r>
      <w:r w:rsidRPr="00FB52CF">
        <w:t>}</w:t>
      </w:r>
    </w:p>
    <w:p w14:paraId="440EEF17" w14:textId="35437F73" w:rsidR="00AD5759" w:rsidRDefault="00487DDB" w:rsidP="00240765">
      <w:pPr>
        <w:rPr>
          <w:rFonts w:cs="Arial"/>
        </w:rPr>
      </w:pPr>
      <w:r w:rsidRPr="00487DDB">
        <w:rPr>
          <w:b/>
          <w:bCs/>
        </w:rPr>
        <w:t>[</w:t>
      </w:r>
      <w:r w:rsidRPr="00487DDB">
        <w:t>check the corrupted state of SIF Header</w:t>
      </w:r>
      <w:r w:rsidRPr="00487DDB">
        <w:rPr>
          <w:b/>
          <w:bCs/>
        </w:rPr>
        <w:t>]</w:t>
      </w:r>
      <w:r>
        <w:rPr>
          <w:b/>
          <w:bCs/>
        </w:rPr>
        <w:t xml:space="preserve">: </w:t>
      </w:r>
      <w:r w:rsidR="009B6441" w:rsidRPr="009B6441">
        <w:t>corresponds</w:t>
      </w:r>
      <w:r w:rsidR="009B6441" w:rsidRPr="009B6441">
        <w:rPr>
          <w:rFonts w:cs="Arial"/>
        </w:rPr>
        <w:t xml:space="preserve"> </w:t>
      </w:r>
      <w:r w:rsidR="009B6441">
        <w:rPr>
          <w:rFonts w:cs="Arial"/>
        </w:rPr>
        <w:t>to the following call:</w:t>
      </w:r>
    </w:p>
    <w:p w14:paraId="2465E01B" w14:textId="5CC17D87" w:rsidR="009B6441" w:rsidRDefault="000253EE" w:rsidP="00240765">
      <w:pPr>
        <w:rPr>
          <w:rFonts w:cs="Arial"/>
          <w:b/>
          <w:bCs/>
        </w:rPr>
      </w:pPr>
      <w:proofErr w:type="spellStart"/>
      <w:r w:rsidRPr="000253EE">
        <w:rPr>
          <w:rFonts w:cs="Arial"/>
          <w:b/>
          <w:bCs/>
        </w:rPr>
        <w:t>LIBUTI_MEM_MemsNotEqual</w:t>
      </w:r>
      <w:proofErr w:type="spellEnd"/>
    </w:p>
    <w:p w14:paraId="282879CD" w14:textId="6956DBD2" w:rsidR="003038FB" w:rsidRPr="00522A39" w:rsidRDefault="003038FB" w:rsidP="003038FB">
      <w:pPr>
        <w:pStyle w:val="ListParagraph"/>
        <w:numPr>
          <w:ilvl w:val="0"/>
          <w:numId w:val="6"/>
        </w:numPr>
        <w:rPr>
          <w:b/>
          <w:bCs/>
        </w:rPr>
      </w:pPr>
      <w:r w:rsidRPr="007D3AA6">
        <w:rPr>
          <w:b/>
          <w:bCs/>
        </w:rPr>
        <w:t xml:space="preserve">Function return: </w:t>
      </w:r>
      <w:r w:rsidR="00C31B6B" w:rsidRPr="00C31B6B">
        <w:t>{</w:t>
      </w:r>
      <w:proofErr w:type="spellStart"/>
      <w:r w:rsidR="00C31B6B" w:rsidRPr="00C31B6B">
        <w:t>p_LoadStatus</w:t>
      </w:r>
      <w:proofErr w:type="spellEnd"/>
      <w:r w:rsidR="00C31B6B" w:rsidRPr="00C31B6B">
        <w:t>-&gt;Corrupted}</w:t>
      </w:r>
    </w:p>
    <w:p w14:paraId="609E9899" w14:textId="4A4337B1" w:rsidR="00522A39" w:rsidRDefault="008A4727" w:rsidP="003038F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IN:</w:t>
      </w:r>
      <w:r w:rsidRPr="008A4727">
        <w:t xml:space="preserve"> {</w:t>
      </w:r>
      <w:r w:rsidR="007D098A" w:rsidRPr="007D098A">
        <w:t>SHA256</w:t>
      </w:r>
      <w:r w:rsidR="00B93CA2">
        <w:t xml:space="preserve"> </w:t>
      </w:r>
      <w:r w:rsidR="007D098A" w:rsidRPr="007D098A">
        <w:t>Buffer</w:t>
      </w:r>
      <w:r w:rsidR="00B93CA2">
        <w:t xml:space="preserve"> </w:t>
      </w:r>
      <w:r w:rsidR="007D098A" w:rsidRPr="007D098A">
        <w:t>Data</w:t>
      </w:r>
      <w:r w:rsidRPr="008A4727">
        <w:t>}</w:t>
      </w:r>
    </w:p>
    <w:p w14:paraId="6CA6C059" w14:textId="6FEE551E" w:rsidR="008A4727" w:rsidRDefault="008A4727" w:rsidP="003038F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IN:</w:t>
      </w:r>
      <w:r w:rsidRPr="008A4727">
        <w:t xml:space="preserve"> {</w:t>
      </w:r>
      <w:r w:rsidR="00A44ECC" w:rsidRPr="00A44ECC">
        <w:t>Boot</w:t>
      </w:r>
      <w:r w:rsidR="00B93CA2">
        <w:t xml:space="preserve"> </w:t>
      </w:r>
      <w:r w:rsidR="00A44ECC" w:rsidRPr="00A44ECC">
        <w:t>Data</w:t>
      </w:r>
      <w:r w:rsidR="00B93CA2">
        <w:t xml:space="preserve"> </w:t>
      </w:r>
      <w:r w:rsidR="002F1902">
        <w:t xml:space="preserve">in </w:t>
      </w:r>
      <w:r w:rsidR="00A44ECC" w:rsidRPr="00A44ECC">
        <w:t>sha256</w:t>
      </w:r>
      <w:r w:rsidRPr="008A4727">
        <w:t>}</w:t>
      </w:r>
    </w:p>
    <w:p w14:paraId="7ECC6904" w14:textId="2B0C0CD9" w:rsidR="008920DA" w:rsidRPr="008920DA" w:rsidRDefault="008A4727" w:rsidP="008920DA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IN:</w:t>
      </w:r>
      <w:r w:rsidRPr="008A4727">
        <w:t xml:space="preserve"> {</w:t>
      </w:r>
      <w:r w:rsidR="00A44ECC" w:rsidRPr="00A44ECC">
        <w:t>SHA256_BLOCK_SIZE</w:t>
      </w:r>
      <w:r w:rsidRPr="008A4727">
        <w:t>}</w:t>
      </w:r>
    </w:p>
    <w:p w14:paraId="08559C2E" w14:textId="6B4881D1" w:rsidR="008920DA" w:rsidRPr="008920DA" w:rsidRDefault="00342D71" w:rsidP="008920DA">
      <w:pPr>
        <w:rPr>
          <w:b/>
          <w:bCs/>
        </w:rPr>
      </w:pPr>
      <w:r w:rsidRPr="00342D71">
        <w:t>The read of</w:t>
      </w:r>
      <w:r>
        <w:rPr>
          <w:b/>
          <w:bCs/>
        </w:rPr>
        <w:t xml:space="preserve"> </w:t>
      </w:r>
      <w:r w:rsidRPr="008A4727">
        <w:t>{</w:t>
      </w:r>
      <w:r w:rsidRPr="00A44ECC">
        <w:t>SHA256_BLOCK_SIZE</w:t>
      </w:r>
      <w:r w:rsidRPr="008A4727">
        <w:t>}</w:t>
      </w:r>
      <w:r>
        <w:t xml:space="preserve"> is done by 4 bytes</w:t>
      </w:r>
      <w:r w:rsidR="00237280">
        <w:t>.</w:t>
      </w:r>
    </w:p>
    <w:p w14:paraId="05F9909E" w14:textId="77777777" w:rsidR="000253EE" w:rsidRDefault="000253EE" w:rsidP="00240765">
      <w:pPr>
        <w:rPr>
          <w:rFonts w:cs="Arial"/>
          <w:b/>
          <w:bCs/>
        </w:rPr>
      </w:pPr>
    </w:p>
    <w:p w14:paraId="0DA9D903" w14:textId="77777777" w:rsidR="00D36FCC" w:rsidRDefault="00D36FCC" w:rsidP="00240765">
      <w:pPr>
        <w:spacing w:before="0"/>
        <w:textAlignment w:val="baseline"/>
        <w:rPr>
          <w:rFonts w:cs="Arial"/>
        </w:rPr>
      </w:pPr>
    </w:p>
    <w:p w14:paraId="12F13BDA" w14:textId="77777777" w:rsidR="00E018FD" w:rsidRDefault="00E018FD" w:rsidP="000407B9">
      <w:pPr>
        <w:spacing w:before="0"/>
        <w:jc w:val="left"/>
        <w:textAlignment w:val="baseline"/>
        <w:rPr>
          <w:rFonts w:cs="Arial"/>
        </w:rPr>
      </w:pPr>
    </w:p>
    <w:p w14:paraId="7864D5AF" w14:textId="77777777" w:rsidR="00B375FB" w:rsidRPr="00456CBF" w:rsidRDefault="00B375FB" w:rsidP="000407B9">
      <w:pPr>
        <w:spacing w:before="0"/>
        <w:jc w:val="left"/>
        <w:textAlignment w:val="baseline"/>
        <w:rPr>
          <w:rFonts w:cs="Arial"/>
          <w:sz w:val="18"/>
          <w:szCs w:val="18"/>
          <w:lang w:eastAsia="en-US"/>
        </w:rPr>
      </w:pPr>
    </w:p>
    <w:p w14:paraId="337375B6" w14:textId="1506CC2C" w:rsidR="000407B9" w:rsidRPr="00456CBF" w:rsidRDefault="000407B9" w:rsidP="000407B9">
      <w:pPr>
        <w:pStyle w:val="Exiattribut"/>
      </w:pPr>
      <w:r w:rsidRPr="00456CBF">
        <w:t xml:space="preserve">Traceability: </w:t>
      </w:r>
      <w:r w:rsidR="00B375FB">
        <w:t>Refined</w:t>
      </w:r>
    </w:p>
    <w:p w14:paraId="6F779C62" w14:textId="4F668A97" w:rsidR="000407B9" w:rsidRPr="00456CBF" w:rsidRDefault="000407B9" w:rsidP="000407B9">
      <w:pPr>
        <w:pStyle w:val="Exiattribut"/>
        <w:ind w:left="567" w:firstLine="0"/>
        <w:jc w:val="left"/>
      </w:pPr>
      <w:r w:rsidRPr="00456CBF">
        <w:t xml:space="preserve">Rationale: </w:t>
      </w:r>
    </w:p>
    <w:p w14:paraId="5AB75090" w14:textId="77777777" w:rsidR="000407B9" w:rsidRPr="00456CBF" w:rsidRDefault="000407B9" w:rsidP="000407B9">
      <w:pPr>
        <w:pStyle w:val="Exiattribut"/>
        <w:ind w:left="567" w:firstLine="0"/>
        <w:jc w:val="left"/>
      </w:pPr>
      <w:r w:rsidRPr="00456CBF">
        <w:t>Mean of verification: Test</w:t>
      </w:r>
    </w:p>
    <w:p w14:paraId="459A92FB" w14:textId="363A757A" w:rsidR="000407B9" w:rsidRPr="00456CBF" w:rsidRDefault="000407B9" w:rsidP="000407B9">
      <w:pPr>
        <w:pStyle w:val="Exibalisefin"/>
        <w:rPr>
          <w:lang w:val="en-US"/>
        </w:rPr>
      </w:pPr>
      <w:r w:rsidRPr="00456CBF">
        <w:rPr>
          <w:lang w:val="en-US"/>
        </w:rPr>
        <w:t>[END_REQ_SDDD_</w:t>
      </w:r>
      <w:r w:rsidR="00F709C8" w:rsidRPr="00F709C8">
        <w:rPr>
          <w:lang w:val="en-US"/>
        </w:rPr>
        <w:t>BOOT_CLSW_LoadSW_Load_LoadAndTestSIF</w:t>
      </w:r>
      <w:r w:rsidRPr="00456CBF">
        <w:rPr>
          <w:lang w:val="en-US"/>
        </w:rPr>
        <w:t>_000xx-0</w:t>
      </w:r>
      <w:r>
        <w:rPr>
          <w:lang w:val="en-US"/>
        </w:rPr>
        <w:t>x</w:t>
      </w:r>
      <w:r w:rsidRPr="00456CBF">
        <w:rPr>
          <w:lang w:val="en-US"/>
        </w:rPr>
        <w:t>]</w:t>
      </w:r>
    </w:p>
    <w:sectPr w:rsidR="000407B9" w:rsidRPr="00456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29E1CD4"/>
    <w:lvl w:ilvl="0">
      <w:start w:val="1"/>
      <w:numFmt w:val="decimal"/>
      <w:pStyle w:val="Heading1"/>
      <w:suff w:val="space"/>
      <w:lvlText w:val="%1. "/>
      <w:lvlJc w:val="left"/>
      <w:pPr>
        <w:ind w:left="568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652"/>
        </w:tabs>
        <w:ind w:left="652" w:hanging="65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160"/>
        </w:tabs>
        <w:ind w:left="0" w:firstLine="0"/>
      </w:pPr>
      <w:rPr>
        <w:rFonts w:hint="default"/>
      </w:rPr>
    </w:lvl>
  </w:abstractNum>
  <w:abstractNum w:abstractNumId="1" w15:restartNumberingAfterBreak="0">
    <w:nsid w:val="34EB5E17"/>
    <w:multiLevelType w:val="hybridMultilevel"/>
    <w:tmpl w:val="99222C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72B04"/>
    <w:multiLevelType w:val="hybridMultilevel"/>
    <w:tmpl w:val="C11A9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738CD"/>
    <w:multiLevelType w:val="hybridMultilevel"/>
    <w:tmpl w:val="C0DA24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A2420"/>
    <w:multiLevelType w:val="hybridMultilevel"/>
    <w:tmpl w:val="2AA08A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4C060F"/>
    <w:multiLevelType w:val="hybridMultilevel"/>
    <w:tmpl w:val="2894243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CE"/>
    <w:rsid w:val="00001E49"/>
    <w:rsid w:val="000046BD"/>
    <w:rsid w:val="000101BA"/>
    <w:rsid w:val="00011F83"/>
    <w:rsid w:val="00014309"/>
    <w:rsid w:val="0001642E"/>
    <w:rsid w:val="00022916"/>
    <w:rsid w:val="00024C45"/>
    <w:rsid w:val="000253EE"/>
    <w:rsid w:val="0002710C"/>
    <w:rsid w:val="0002764B"/>
    <w:rsid w:val="000407B9"/>
    <w:rsid w:val="00055BC9"/>
    <w:rsid w:val="00056FBE"/>
    <w:rsid w:val="00057A2A"/>
    <w:rsid w:val="00063DFC"/>
    <w:rsid w:val="0006528A"/>
    <w:rsid w:val="00077CBA"/>
    <w:rsid w:val="000907CA"/>
    <w:rsid w:val="00090C1F"/>
    <w:rsid w:val="00096BB5"/>
    <w:rsid w:val="000A1BC3"/>
    <w:rsid w:val="000A5475"/>
    <w:rsid w:val="000B6991"/>
    <w:rsid w:val="000C0D1F"/>
    <w:rsid w:val="000E19D0"/>
    <w:rsid w:val="000E526A"/>
    <w:rsid w:val="000E7178"/>
    <w:rsid w:val="000E7B7B"/>
    <w:rsid w:val="000F0195"/>
    <w:rsid w:val="000F3F20"/>
    <w:rsid w:val="00102069"/>
    <w:rsid w:val="0010497F"/>
    <w:rsid w:val="00106C2B"/>
    <w:rsid w:val="00110597"/>
    <w:rsid w:val="00113C9D"/>
    <w:rsid w:val="00123497"/>
    <w:rsid w:val="00124428"/>
    <w:rsid w:val="00125952"/>
    <w:rsid w:val="001277EC"/>
    <w:rsid w:val="00133344"/>
    <w:rsid w:val="00137AA9"/>
    <w:rsid w:val="0014205C"/>
    <w:rsid w:val="00144405"/>
    <w:rsid w:val="001606C1"/>
    <w:rsid w:val="00161AB0"/>
    <w:rsid w:val="00165429"/>
    <w:rsid w:val="00167AFA"/>
    <w:rsid w:val="00175D1B"/>
    <w:rsid w:val="001769A3"/>
    <w:rsid w:val="00176A31"/>
    <w:rsid w:val="0018057F"/>
    <w:rsid w:val="00184FD7"/>
    <w:rsid w:val="001925B0"/>
    <w:rsid w:val="001949A1"/>
    <w:rsid w:val="001A1B0B"/>
    <w:rsid w:val="001B16BB"/>
    <w:rsid w:val="001C14C0"/>
    <w:rsid w:val="001C2D0F"/>
    <w:rsid w:val="001D00FB"/>
    <w:rsid w:val="001D0A27"/>
    <w:rsid w:val="001E6932"/>
    <w:rsid w:val="001F2BD9"/>
    <w:rsid w:val="00200FC9"/>
    <w:rsid w:val="00201588"/>
    <w:rsid w:val="00204B1A"/>
    <w:rsid w:val="00204BE5"/>
    <w:rsid w:val="00207B58"/>
    <w:rsid w:val="0021331B"/>
    <w:rsid w:val="00230A99"/>
    <w:rsid w:val="00232E75"/>
    <w:rsid w:val="00236E3D"/>
    <w:rsid w:val="00237280"/>
    <w:rsid w:val="00240765"/>
    <w:rsid w:val="002438DE"/>
    <w:rsid w:val="00252308"/>
    <w:rsid w:val="00253FCE"/>
    <w:rsid w:val="00254BC4"/>
    <w:rsid w:val="00264B9D"/>
    <w:rsid w:val="002667AC"/>
    <w:rsid w:val="00283DC6"/>
    <w:rsid w:val="00284F25"/>
    <w:rsid w:val="00294FEF"/>
    <w:rsid w:val="002A272C"/>
    <w:rsid w:val="002A3C5D"/>
    <w:rsid w:val="002A405A"/>
    <w:rsid w:val="002B60D6"/>
    <w:rsid w:val="002C070A"/>
    <w:rsid w:val="002C6826"/>
    <w:rsid w:val="002C6C05"/>
    <w:rsid w:val="002D422B"/>
    <w:rsid w:val="002D6DC6"/>
    <w:rsid w:val="002E47CF"/>
    <w:rsid w:val="002F1902"/>
    <w:rsid w:val="002F2461"/>
    <w:rsid w:val="002F6ADA"/>
    <w:rsid w:val="002F76DE"/>
    <w:rsid w:val="003038FB"/>
    <w:rsid w:val="00313FEA"/>
    <w:rsid w:val="0031771B"/>
    <w:rsid w:val="00322179"/>
    <w:rsid w:val="00326A0C"/>
    <w:rsid w:val="00331CD9"/>
    <w:rsid w:val="00342D71"/>
    <w:rsid w:val="00350D55"/>
    <w:rsid w:val="00352D16"/>
    <w:rsid w:val="00356112"/>
    <w:rsid w:val="003572A8"/>
    <w:rsid w:val="003639FD"/>
    <w:rsid w:val="003702DA"/>
    <w:rsid w:val="0037084C"/>
    <w:rsid w:val="00373026"/>
    <w:rsid w:val="00383562"/>
    <w:rsid w:val="00383D05"/>
    <w:rsid w:val="003840CE"/>
    <w:rsid w:val="003A2641"/>
    <w:rsid w:val="003C2725"/>
    <w:rsid w:val="003C5048"/>
    <w:rsid w:val="003C5AE8"/>
    <w:rsid w:val="003D39B3"/>
    <w:rsid w:val="003D3B0F"/>
    <w:rsid w:val="003D49B8"/>
    <w:rsid w:val="003D4C55"/>
    <w:rsid w:val="003D61FD"/>
    <w:rsid w:val="003F15C6"/>
    <w:rsid w:val="003F5DF5"/>
    <w:rsid w:val="004153DB"/>
    <w:rsid w:val="004160FD"/>
    <w:rsid w:val="00424EA1"/>
    <w:rsid w:val="00426C4E"/>
    <w:rsid w:val="004316DF"/>
    <w:rsid w:val="00432829"/>
    <w:rsid w:val="00441CDC"/>
    <w:rsid w:val="004442D4"/>
    <w:rsid w:val="00445B1D"/>
    <w:rsid w:val="00445D33"/>
    <w:rsid w:val="0045310D"/>
    <w:rsid w:val="004546B5"/>
    <w:rsid w:val="004614EB"/>
    <w:rsid w:val="00466B57"/>
    <w:rsid w:val="00470605"/>
    <w:rsid w:val="0047183F"/>
    <w:rsid w:val="004826EE"/>
    <w:rsid w:val="00482B80"/>
    <w:rsid w:val="00482FFB"/>
    <w:rsid w:val="00487DDB"/>
    <w:rsid w:val="00490435"/>
    <w:rsid w:val="00494252"/>
    <w:rsid w:val="004A0F91"/>
    <w:rsid w:val="004A12B2"/>
    <w:rsid w:val="004A3686"/>
    <w:rsid w:val="004A5043"/>
    <w:rsid w:val="004C5B2A"/>
    <w:rsid w:val="004D0318"/>
    <w:rsid w:val="004D12FE"/>
    <w:rsid w:val="004D24F2"/>
    <w:rsid w:val="004D2AE8"/>
    <w:rsid w:val="004D64FD"/>
    <w:rsid w:val="004E33C0"/>
    <w:rsid w:val="004F2DD3"/>
    <w:rsid w:val="00507704"/>
    <w:rsid w:val="00511AA5"/>
    <w:rsid w:val="00522A39"/>
    <w:rsid w:val="0052330F"/>
    <w:rsid w:val="0052528A"/>
    <w:rsid w:val="00525CF9"/>
    <w:rsid w:val="00532972"/>
    <w:rsid w:val="00533994"/>
    <w:rsid w:val="0055356A"/>
    <w:rsid w:val="005621B9"/>
    <w:rsid w:val="005A0BDA"/>
    <w:rsid w:val="005A1DAA"/>
    <w:rsid w:val="005A6096"/>
    <w:rsid w:val="005B1A58"/>
    <w:rsid w:val="005C1BB3"/>
    <w:rsid w:val="005C1F5A"/>
    <w:rsid w:val="005C4373"/>
    <w:rsid w:val="005C5106"/>
    <w:rsid w:val="005D694C"/>
    <w:rsid w:val="005E1337"/>
    <w:rsid w:val="005F7D86"/>
    <w:rsid w:val="00607DDC"/>
    <w:rsid w:val="006102C5"/>
    <w:rsid w:val="00614161"/>
    <w:rsid w:val="006236EF"/>
    <w:rsid w:val="00626774"/>
    <w:rsid w:val="00627CF2"/>
    <w:rsid w:val="006357CD"/>
    <w:rsid w:val="0064250A"/>
    <w:rsid w:val="006524CE"/>
    <w:rsid w:val="006559E2"/>
    <w:rsid w:val="00667297"/>
    <w:rsid w:val="006672D5"/>
    <w:rsid w:val="00671E9C"/>
    <w:rsid w:val="0068135C"/>
    <w:rsid w:val="00693127"/>
    <w:rsid w:val="006A65F4"/>
    <w:rsid w:val="006B0518"/>
    <w:rsid w:val="006B25B2"/>
    <w:rsid w:val="006C0837"/>
    <w:rsid w:val="006E2EAE"/>
    <w:rsid w:val="006E685C"/>
    <w:rsid w:val="006E6AA2"/>
    <w:rsid w:val="006E704C"/>
    <w:rsid w:val="006F1E98"/>
    <w:rsid w:val="006F33AC"/>
    <w:rsid w:val="006F460F"/>
    <w:rsid w:val="00704217"/>
    <w:rsid w:val="007066CD"/>
    <w:rsid w:val="00711022"/>
    <w:rsid w:val="007134D4"/>
    <w:rsid w:val="0072021D"/>
    <w:rsid w:val="00720DB9"/>
    <w:rsid w:val="00720F97"/>
    <w:rsid w:val="007335A1"/>
    <w:rsid w:val="00737704"/>
    <w:rsid w:val="00744133"/>
    <w:rsid w:val="00757701"/>
    <w:rsid w:val="00763DDE"/>
    <w:rsid w:val="00777CAC"/>
    <w:rsid w:val="00781A95"/>
    <w:rsid w:val="00786610"/>
    <w:rsid w:val="00796934"/>
    <w:rsid w:val="007A388F"/>
    <w:rsid w:val="007A3D3A"/>
    <w:rsid w:val="007A61E2"/>
    <w:rsid w:val="007B7A8D"/>
    <w:rsid w:val="007C3DE8"/>
    <w:rsid w:val="007D098A"/>
    <w:rsid w:val="007D3336"/>
    <w:rsid w:val="007D3AA6"/>
    <w:rsid w:val="007D6BA2"/>
    <w:rsid w:val="007D707F"/>
    <w:rsid w:val="007E30F3"/>
    <w:rsid w:val="007F1AC6"/>
    <w:rsid w:val="007F4625"/>
    <w:rsid w:val="007F6F3A"/>
    <w:rsid w:val="00806CE4"/>
    <w:rsid w:val="00810EF4"/>
    <w:rsid w:val="00813537"/>
    <w:rsid w:val="00822AC2"/>
    <w:rsid w:val="00826CB5"/>
    <w:rsid w:val="00840D2D"/>
    <w:rsid w:val="008433D4"/>
    <w:rsid w:val="00844DAE"/>
    <w:rsid w:val="008575CB"/>
    <w:rsid w:val="00860A9C"/>
    <w:rsid w:val="008757D0"/>
    <w:rsid w:val="008768CC"/>
    <w:rsid w:val="00883D3B"/>
    <w:rsid w:val="0089014F"/>
    <w:rsid w:val="00891F57"/>
    <w:rsid w:val="008920DA"/>
    <w:rsid w:val="00894FC9"/>
    <w:rsid w:val="008A4727"/>
    <w:rsid w:val="008A4953"/>
    <w:rsid w:val="008A7490"/>
    <w:rsid w:val="008B35A2"/>
    <w:rsid w:val="008B4AD6"/>
    <w:rsid w:val="008C586D"/>
    <w:rsid w:val="008C7A32"/>
    <w:rsid w:val="008D3289"/>
    <w:rsid w:val="008E6066"/>
    <w:rsid w:val="008F37F4"/>
    <w:rsid w:val="009009F4"/>
    <w:rsid w:val="00902744"/>
    <w:rsid w:val="009038DD"/>
    <w:rsid w:val="009114B9"/>
    <w:rsid w:val="0091221F"/>
    <w:rsid w:val="009244D8"/>
    <w:rsid w:val="009253C9"/>
    <w:rsid w:val="00931ACC"/>
    <w:rsid w:val="0095596E"/>
    <w:rsid w:val="009618AA"/>
    <w:rsid w:val="00963103"/>
    <w:rsid w:val="00964A5E"/>
    <w:rsid w:val="009732A4"/>
    <w:rsid w:val="009758F3"/>
    <w:rsid w:val="00977A25"/>
    <w:rsid w:val="009904C2"/>
    <w:rsid w:val="00992EBA"/>
    <w:rsid w:val="009939B4"/>
    <w:rsid w:val="00996FBB"/>
    <w:rsid w:val="0099706B"/>
    <w:rsid w:val="009B602A"/>
    <w:rsid w:val="009B6441"/>
    <w:rsid w:val="009C68E7"/>
    <w:rsid w:val="009C6DA4"/>
    <w:rsid w:val="009C7D3E"/>
    <w:rsid w:val="009D0EC8"/>
    <w:rsid w:val="009D1C67"/>
    <w:rsid w:val="009D3E82"/>
    <w:rsid w:val="009D53B1"/>
    <w:rsid w:val="009D544F"/>
    <w:rsid w:val="009F053C"/>
    <w:rsid w:val="009F0692"/>
    <w:rsid w:val="009F7EAF"/>
    <w:rsid w:val="00A01AC4"/>
    <w:rsid w:val="00A039A4"/>
    <w:rsid w:val="00A111C8"/>
    <w:rsid w:val="00A133EE"/>
    <w:rsid w:val="00A26D83"/>
    <w:rsid w:val="00A32922"/>
    <w:rsid w:val="00A36E7C"/>
    <w:rsid w:val="00A40F52"/>
    <w:rsid w:val="00A44ECC"/>
    <w:rsid w:val="00A4753E"/>
    <w:rsid w:val="00A502D2"/>
    <w:rsid w:val="00A50503"/>
    <w:rsid w:val="00A53CCD"/>
    <w:rsid w:val="00A53FFF"/>
    <w:rsid w:val="00A547C4"/>
    <w:rsid w:val="00A60A6D"/>
    <w:rsid w:val="00A65D88"/>
    <w:rsid w:val="00A71690"/>
    <w:rsid w:val="00A736A0"/>
    <w:rsid w:val="00A8192B"/>
    <w:rsid w:val="00A82DA9"/>
    <w:rsid w:val="00A84FB1"/>
    <w:rsid w:val="00A9397F"/>
    <w:rsid w:val="00AA4B2C"/>
    <w:rsid w:val="00AB0EA5"/>
    <w:rsid w:val="00AB2F5F"/>
    <w:rsid w:val="00AD5759"/>
    <w:rsid w:val="00AE5686"/>
    <w:rsid w:val="00AE59B9"/>
    <w:rsid w:val="00AE734E"/>
    <w:rsid w:val="00AE7777"/>
    <w:rsid w:val="00B060D1"/>
    <w:rsid w:val="00B22D38"/>
    <w:rsid w:val="00B33CEB"/>
    <w:rsid w:val="00B35FAA"/>
    <w:rsid w:val="00B375FB"/>
    <w:rsid w:val="00B42780"/>
    <w:rsid w:val="00B52E4D"/>
    <w:rsid w:val="00B55CAF"/>
    <w:rsid w:val="00B6133B"/>
    <w:rsid w:val="00B65AD9"/>
    <w:rsid w:val="00B77025"/>
    <w:rsid w:val="00B8234A"/>
    <w:rsid w:val="00B8480C"/>
    <w:rsid w:val="00B93CA2"/>
    <w:rsid w:val="00BA68F5"/>
    <w:rsid w:val="00BB225C"/>
    <w:rsid w:val="00BB4968"/>
    <w:rsid w:val="00BB6E45"/>
    <w:rsid w:val="00BC0C2C"/>
    <w:rsid w:val="00BC2A39"/>
    <w:rsid w:val="00BD1DCA"/>
    <w:rsid w:val="00BE2E90"/>
    <w:rsid w:val="00BE4CD9"/>
    <w:rsid w:val="00BE4D3E"/>
    <w:rsid w:val="00BE67C8"/>
    <w:rsid w:val="00BE79E2"/>
    <w:rsid w:val="00BE7FE2"/>
    <w:rsid w:val="00BF4115"/>
    <w:rsid w:val="00BF6AE8"/>
    <w:rsid w:val="00C01AF0"/>
    <w:rsid w:val="00C04676"/>
    <w:rsid w:val="00C059D4"/>
    <w:rsid w:val="00C05FE1"/>
    <w:rsid w:val="00C06D9E"/>
    <w:rsid w:val="00C11A66"/>
    <w:rsid w:val="00C16ED9"/>
    <w:rsid w:val="00C23581"/>
    <w:rsid w:val="00C31B6B"/>
    <w:rsid w:val="00C6176C"/>
    <w:rsid w:val="00C626D5"/>
    <w:rsid w:val="00C65353"/>
    <w:rsid w:val="00C73013"/>
    <w:rsid w:val="00C80BFB"/>
    <w:rsid w:val="00C8128B"/>
    <w:rsid w:val="00C81436"/>
    <w:rsid w:val="00C85E43"/>
    <w:rsid w:val="00C92F0D"/>
    <w:rsid w:val="00C93D11"/>
    <w:rsid w:val="00C96B26"/>
    <w:rsid w:val="00CA0282"/>
    <w:rsid w:val="00CA13BF"/>
    <w:rsid w:val="00CA56E1"/>
    <w:rsid w:val="00CA6ED7"/>
    <w:rsid w:val="00CB118F"/>
    <w:rsid w:val="00CC455F"/>
    <w:rsid w:val="00CD7D2E"/>
    <w:rsid w:val="00CE25B8"/>
    <w:rsid w:val="00CE46EA"/>
    <w:rsid w:val="00D00358"/>
    <w:rsid w:val="00D00587"/>
    <w:rsid w:val="00D0289E"/>
    <w:rsid w:val="00D04BCE"/>
    <w:rsid w:val="00D141C3"/>
    <w:rsid w:val="00D148D7"/>
    <w:rsid w:val="00D16C94"/>
    <w:rsid w:val="00D268F6"/>
    <w:rsid w:val="00D26CD8"/>
    <w:rsid w:val="00D333B6"/>
    <w:rsid w:val="00D36FCC"/>
    <w:rsid w:val="00D4256D"/>
    <w:rsid w:val="00D43D9A"/>
    <w:rsid w:val="00D63006"/>
    <w:rsid w:val="00D6495E"/>
    <w:rsid w:val="00D67CB8"/>
    <w:rsid w:val="00D7132F"/>
    <w:rsid w:val="00D76592"/>
    <w:rsid w:val="00D84414"/>
    <w:rsid w:val="00D91CE7"/>
    <w:rsid w:val="00D956CA"/>
    <w:rsid w:val="00DA01AF"/>
    <w:rsid w:val="00DA1EBD"/>
    <w:rsid w:val="00DB4B19"/>
    <w:rsid w:val="00DB4D9F"/>
    <w:rsid w:val="00DB4F76"/>
    <w:rsid w:val="00DC53E3"/>
    <w:rsid w:val="00DC6ED1"/>
    <w:rsid w:val="00DD20B8"/>
    <w:rsid w:val="00DD3F47"/>
    <w:rsid w:val="00DD62D9"/>
    <w:rsid w:val="00DE4C5B"/>
    <w:rsid w:val="00DF7C79"/>
    <w:rsid w:val="00E00F45"/>
    <w:rsid w:val="00E018FD"/>
    <w:rsid w:val="00E01C4C"/>
    <w:rsid w:val="00E0316E"/>
    <w:rsid w:val="00E06277"/>
    <w:rsid w:val="00E07A0B"/>
    <w:rsid w:val="00E167EC"/>
    <w:rsid w:val="00E257FE"/>
    <w:rsid w:val="00E30B99"/>
    <w:rsid w:val="00E4470C"/>
    <w:rsid w:val="00E5048F"/>
    <w:rsid w:val="00E51263"/>
    <w:rsid w:val="00E54790"/>
    <w:rsid w:val="00E56E51"/>
    <w:rsid w:val="00E75E93"/>
    <w:rsid w:val="00E90E87"/>
    <w:rsid w:val="00E957E8"/>
    <w:rsid w:val="00EA7FAB"/>
    <w:rsid w:val="00EB1669"/>
    <w:rsid w:val="00EB3122"/>
    <w:rsid w:val="00EB3B18"/>
    <w:rsid w:val="00EB60FB"/>
    <w:rsid w:val="00EC0100"/>
    <w:rsid w:val="00ED0704"/>
    <w:rsid w:val="00ED7B19"/>
    <w:rsid w:val="00EE3D3B"/>
    <w:rsid w:val="00EF5D4C"/>
    <w:rsid w:val="00F01940"/>
    <w:rsid w:val="00F101AE"/>
    <w:rsid w:val="00F1648A"/>
    <w:rsid w:val="00F32C8A"/>
    <w:rsid w:val="00F3548D"/>
    <w:rsid w:val="00F4120A"/>
    <w:rsid w:val="00F52563"/>
    <w:rsid w:val="00F564D5"/>
    <w:rsid w:val="00F61415"/>
    <w:rsid w:val="00F709C8"/>
    <w:rsid w:val="00F77D7C"/>
    <w:rsid w:val="00F8193E"/>
    <w:rsid w:val="00FA3031"/>
    <w:rsid w:val="00FB3D4B"/>
    <w:rsid w:val="00FB52CF"/>
    <w:rsid w:val="00FC0A40"/>
    <w:rsid w:val="00FC4768"/>
    <w:rsid w:val="00FC6BE9"/>
    <w:rsid w:val="00FD0AC9"/>
    <w:rsid w:val="00FD1B36"/>
    <w:rsid w:val="00FE2A8C"/>
    <w:rsid w:val="00FE45E6"/>
    <w:rsid w:val="00FE5541"/>
    <w:rsid w:val="00FE5C2F"/>
    <w:rsid w:val="00FF155A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0B1B"/>
  <w15:chartTrackingRefBased/>
  <w15:docId w15:val="{9F5F88C0-38A7-4395-84A1-B6C4FE7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096"/>
    <w:pPr>
      <w:spacing w:before="24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fr-FR"/>
    </w:rPr>
  </w:style>
  <w:style w:type="paragraph" w:styleId="Heading1">
    <w:name w:val="heading 1"/>
    <w:basedOn w:val="Normal"/>
    <w:next w:val="Texte"/>
    <w:link w:val="Heading1Char"/>
    <w:qFormat/>
    <w:rsid w:val="000407B9"/>
    <w:pPr>
      <w:keepNext/>
      <w:keepLines/>
      <w:pageBreakBefore/>
      <w:numPr>
        <w:numId w:val="1"/>
      </w:numPr>
      <w:spacing w:before="120" w:after="480"/>
      <w:jc w:val="center"/>
      <w:outlineLvl w:val="0"/>
    </w:pPr>
    <w:rPr>
      <w:b/>
      <w:caps/>
      <w:color w:val="074A87"/>
      <w:sz w:val="28"/>
    </w:rPr>
  </w:style>
  <w:style w:type="paragraph" w:styleId="Heading2">
    <w:name w:val="heading 2"/>
    <w:basedOn w:val="Normal"/>
    <w:next w:val="Texte"/>
    <w:link w:val="Heading2Char"/>
    <w:qFormat/>
    <w:rsid w:val="000407B9"/>
    <w:pPr>
      <w:keepNext/>
      <w:keepLines/>
      <w:numPr>
        <w:ilvl w:val="1"/>
        <w:numId w:val="1"/>
      </w:numPr>
      <w:spacing w:before="400"/>
      <w:jc w:val="left"/>
      <w:outlineLvl w:val="1"/>
    </w:pPr>
    <w:rPr>
      <w:b/>
      <w:caps/>
      <w:color w:val="074A87"/>
      <w:sz w:val="26"/>
    </w:rPr>
  </w:style>
  <w:style w:type="paragraph" w:styleId="Heading3">
    <w:name w:val="heading 3"/>
    <w:basedOn w:val="Normal"/>
    <w:next w:val="Texte"/>
    <w:link w:val="Heading3Char"/>
    <w:qFormat/>
    <w:rsid w:val="000407B9"/>
    <w:pPr>
      <w:keepNext/>
      <w:keepLines/>
      <w:numPr>
        <w:ilvl w:val="2"/>
        <w:numId w:val="1"/>
      </w:numPr>
      <w:spacing w:before="400"/>
      <w:jc w:val="left"/>
      <w:outlineLvl w:val="2"/>
    </w:pPr>
    <w:rPr>
      <w:b/>
      <w:color w:val="074A87"/>
      <w:sz w:val="26"/>
    </w:rPr>
  </w:style>
  <w:style w:type="paragraph" w:styleId="Heading4">
    <w:name w:val="heading 4"/>
    <w:basedOn w:val="Normal"/>
    <w:next w:val="Texte"/>
    <w:link w:val="Heading4Char"/>
    <w:qFormat/>
    <w:rsid w:val="000407B9"/>
    <w:pPr>
      <w:keepNext/>
      <w:keepLines/>
      <w:numPr>
        <w:ilvl w:val="3"/>
        <w:numId w:val="1"/>
      </w:numPr>
      <w:spacing w:before="360"/>
      <w:jc w:val="left"/>
      <w:outlineLvl w:val="3"/>
    </w:pPr>
    <w:rPr>
      <w:b/>
      <w:color w:val="074A87"/>
      <w:sz w:val="24"/>
    </w:rPr>
  </w:style>
  <w:style w:type="paragraph" w:styleId="Heading5">
    <w:name w:val="heading 5"/>
    <w:basedOn w:val="Normal"/>
    <w:next w:val="Texte"/>
    <w:link w:val="Heading5Char"/>
    <w:qFormat/>
    <w:rsid w:val="000407B9"/>
    <w:pPr>
      <w:keepNext/>
      <w:keepLines/>
      <w:numPr>
        <w:ilvl w:val="4"/>
        <w:numId w:val="1"/>
      </w:numPr>
      <w:spacing w:before="400"/>
      <w:jc w:val="left"/>
      <w:outlineLvl w:val="4"/>
    </w:pPr>
    <w:rPr>
      <w:b/>
      <w:color w:val="074A87"/>
      <w:sz w:val="22"/>
    </w:rPr>
  </w:style>
  <w:style w:type="paragraph" w:styleId="Heading6">
    <w:name w:val="heading 6"/>
    <w:basedOn w:val="Normal"/>
    <w:next w:val="Texte"/>
    <w:link w:val="Heading6Char"/>
    <w:qFormat/>
    <w:rsid w:val="000407B9"/>
    <w:pPr>
      <w:keepNext/>
      <w:keepLines/>
      <w:numPr>
        <w:ilvl w:val="5"/>
        <w:numId w:val="1"/>
      </w:numPr>
      <w:tabs>
        <w:tab w:val="left" w:pos="1276"/>
      </w:tabs>
      <w:spacing w:before="400"/>
      <w:jc w:val="left"/>
      <w:outlineLvl w:val="5"/>
    </w:pPr>
    <w:rPr>
      <w:b/>
      <w:color w:val="074A87"/>
    </w:rPr>
  </w:style>
  <w:style w:type="paragraph" w:styleId="Heading7">
    <w:name w:val="heading 7"/>
    <w:basedOn w:val="Normal"/>
    <w:next w:val="Texte"/>
    <w:link w:val="Heading7Char"/>
    <w:qFormat/>
    <w:rsid w:val="000407B9"/>
    <w:pPr>
      <w:numPr>
        <w:ilvl w:val="6"/>
        <w:numId w:val="1"/>
      </w:numPr>
      <w:tabs>
        <w:tab w:val="left" w:pos="1418"/>
      </w:tabs>
      <w:outlineLvl w:val="6"/>
    </w:pPr>
    <w:rPr>
      <w:b/>
      <w:color w:val="074A87"/>
    </w:rPr>
  </w:style>
  <w:style w:type="paragraph" w:styleId="Heading8">
    <w:name w:val="heading 8"/>
    <w:basedOn w:val="Normal"/>
    <w:next w:val="Texte"/>
    <w:link w:val="Heading8Char"/>
    <w:qFormat/>
    <w:rsid w:val="000407B9"/>
    <w:pPr>
      <w:numPr>
        <w:ilvl w:val="7"/>
        <w:numId w:val="1"/>
      </w:numPr>
      <w:tabs>
        <w:tab w:val="left" w:pos="1560"/>
      </w:tabs>
      <w:outlineLvl w:val="7"/>
    </w:pPr>
    <w:rPr>
      <w:b/>
      <w:color w:val="074A87"/>
    </w:rPr>
  </w:style>
  <w:style w:type="paragraph" w:styleId="Heading9">
    <w:name w:val="heading 9"/>
    <w:basedOn w:val="Normal"/>
    <w:next w:val="Texte"/>
    <w:link w:val="Heading9Char"/>
    <w:qFormat/>
    <w:rsid w:val="000407B9"/>
    <w:pPr>
      <w:numPr>
        <w:ilvl w:val="8"/>
        <w:numId w:val="1"/>
      </w:numPr>
      <w:tabs>
        <w:tab w:val="left" w:pos="1701"/>
      </w:tabs>
      <w:outlineLvl w:val="8"/>
    </w:pPr>
    <w:rPr>
      <w:b/>
      <w:color w:val="074A8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07B9"/>
    <w:rPr>
      <w:rFonts w:ascii="Arial" w:eastAsia="Times New Roman" w:hAnsi="Arial" w:cs="Times New Roman"/>
      <w:b/>
      <w:caps/>
      <w:color w:val="074A87"/>
      <w:sz w:val="28"/>
      <w:szCs w:val="20"/>
      <w:lang w:val="en-GB" w:eastAsia="fr-FR"/>
    </w:rPr>
  </w:style>
  <w:style w:type="character" w:customStyle="1" w:styleId="Heading2Char">
    <w:name w:val="Heading 2 Char"/>
    <w:basedOn w:val="DefaultParagraphFont"/>
    <w:link w:val="Heading2"/>
    <w:rsid w:val="000407B9"/>
    <w:rPr>
      <w:rFonts w:ascii="Arial" w:eastAsia="Times New Roman" w:hAnsi="Arial" w:cs="Times New Roman"/>
      <w:b/>
      <w:caps/>
      <w:color w:val="074A87"/>
      <w:sz w:val="26"/>
      <w:szCs w:val="20"/>
      <w:lang w:val="en-GB" w:eastAsia="fr-FR"/>
    </w:rPr>
  </w:style>
  <w:style w:type="character" w:customStyle="1" w:styleId="Heading3Char">
    <w:name w:val="Heading 3 Char"/>
    <w:basedOn w:val="DefaultParagraphFont"/>
    <w:link w:val="Heading3"/>
    <w:rsid w:val="000407B9"/>
    <w:rPr>
      <w:rFonts w:ascii="Arial" w:eastAsia="Times New Roman" w:hAnsi="Arial" w:cs="Times New Roman"/>
      <w:b/>
      <w:color w:val="074A87"/>
      <w:sz w:val="26"/>
      <w:szCs w:val="20"/>
      <w:lang w:val="en-GB" w:eastAsia="fr-FR"/>
    </w:rPr>
  </w:style>
  <w:style w:type="character" w:customStyle="1" w:styleId="Heading4Char">
    <w:name w:val="Heading 4 Char"/>
    <w:basedOn w:val="DefaultParagraphFont"/>
    <w:link w:val="Heading4"/>
    <w:rsid w:val="000407B9"/>
    <w:rPr>
      <w:rFonts w:ascii="Arial" w:eastAsia="Times New Roman" w:hAnsi="Arial" w:cs="Times New Roman"/>
      <w:b/>
      <w:color w:val="074A87"/>
      <w:sz w:val="24"/>
      <w:szCs w:val="20"/>
      <w:lang w:val="en-GB" w:eastAsia="fr-FR"/>
    </w:rPr>
  </w:style>
  <w:style w:type="character" w:customStyle="1" w:styleId="Heading5Char">
    <w:name w:val="Heading 5 Char"/>
    <w:basedOn w:val="DefaultParagraphFont"/>
    <w:link w:val="Heading5"/>
    <w:rsid w:val="000407B9"/>
    <w:rPr>
      <w:rFonts w:ascii="Arial" w:eastAsia="Times New Roman" w:hAnsi="Arial" w:cs="Times New Roman"/>
      <w:b/>
      <w:color w:val="074A87"/>
      <w:szCs w:val="20"/>
      <w:lang w:val="en-GB" w:eastAsia="fr-FR"/>
    </w:rPr>
  </w:style>
  <w:style w:type="character" w:customStyle="1" w:styleId="Heading6Char">
    <w:name w:val="Heading 6 Char"/>
    <w:basedOn w:val="DefaultParagraphFont"/>
    <w:link w:val="Heading6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7Char">
    <w:name w:val="Heading 7 Char"/>
    <w:basedOn w:val="DefaultParagraphFont"/>
    <w:link w:val="Heading7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8Char">
    <w:name w:val="Heading 8 Char"/>
    <w:basedOn w:val="DefaultParagraphFont"/>
    <w:link w:val="Heading8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character" w:customStyle="1" w:styleId="Heading9Char">
    <w:name w:val="Heading 9 Char"/>
    <w:basedOn w:val="DefaultParagraphFont"/>
    <w:link w:val="Heading9"/>
    <w:rsid w:val="000407B9"/>
    <w:rPr>
      <w:rFonts w:ascii="Arial" w:eastAsia="Times New Roman" w:hAnsi="Arial" w:cs="Times New Roman"/>
      <w:b/>
      <w:color w:val="074A87"/>
      <w:sz w:val="20"/>
      <w:szCs w:val="20"/>
      <w:lang w:val="en-GB" w:eastAsia="fr-FR"/>
    </w:rPr>
  </w:style>
  <w:style w:type="paragraph" w:customStyle="1" w:styleId="Texte">
    <w:name w:val="Texte"/>
    <w:basedOn w:val="Normal"/>
    <w:link w:val="TexteCar"/>
    <w:qFormat/>
    <w:rsid w:val="000407B9"/>
    <w:pPr>
      <w:ind w:left="567"/>
    </w:pPr>
  </w:style>
  <w:style w:type="paragraph" w:customStyle="1" w:styleId="TableauCentr">
    <w:name w:val="Tableau Centré"/>
    <w:basedOn w:val="Normal"/>
    <w:qFormat/>
    <w:rsid w:val="000407B9"/>
    <w:pPr>
      <w:spacing w:before="60" w:after="60"/>
      <w:ind w:left="57" w:right="57"/>
      <w:jc w:val="center"/>
    </w:pPr>
  </w:style>
  <w:style w:type="paragraph" w:customStyle="1" w:styleId="Tableauen-tte">
    <w:name w:val="Tableau en-tête"/>
    <w:basedOn w:val="Normal"/>
    <w:qFormat/>
    <w:rsid w:val="000407B9"/>
    <w:pPr>
      <w:spacing w:before="120" w:after="120"/>
      <w:ind w:left="57" w:right="57"/>
      <w:jc w:val="center"/>
    </w:pPr>
    <w:rPr>
      <w:b/>
    </w:rPr>
  </w:style>
  <w:style w:type="paragraph" w:customStyle="1" w:styleId="Exiattribut">
    <w:name w:val="Exi_attribut"/>
    <w:basedOn w:val="Normal"/>
    <w:next w:val="Normal"/>
    <w:rsid w:val="000407B9"/>
    <w:pPr>
      <w:keepNext/>
      <w:keepLines/>
      <w:tabs>
        <w:tab w:val="left" w:pos="2500"/>
      </w:tabs>
      <w:spacing w:before="0" w:after="60"/>
      <w:ind w:left="2693" w:hanging="2126"/>
      <w:contextualSpacing/>
    </w:pPr>
    <w:rPr>
      <w:rFonts w:cs="Arial"/>
      <w:i/>
      <w:sz w:val="16"/>
      <w:szCs w:val="18"/>
      <w:lang w:val="en-US"/>
    </w:rPr>
  </w:style>
  <w:style w:type="paragraph" w:customStyle="1" w:styleId="Exibalisefin">
    <w:name w:val="Exi_balise_fin"/>
    <w:basedOn w:val="Normal"/>
    <w:qFormat/>
    <w:rsid w:val="000407B9"/>
    <w:pPr>
      <w:pBdr>
        <w:top w:val="single" w:sz="4" w:space="1" w:color="auto"/>
      </w:pBdr>
      <w:spacing w:before="120" w:after="60"/>
      <w:contextualSpacing/>
      <w:jc w:val="left"/>
    </w:pPr>
    <w:rPr>
      <w:rFonts w:cs="Arial"/>
      <w:bCs/>
      <w:i/>
      <w:color w:val="0000FF"/>
      <w:sz w:val="16"/>
      <w:szCs w:val="16"/>
    </w:rPr>
  </w:style>
  <w:style w:type="character" w:customStyle="1" w:styleId="TexteCar">
    <w:name w:val="Texte Car"/>
    <w:link w:val="Texte"/>
    <w:rsid w:val="000407B9"/>
    <w:rPr>
      <w:rFonts w:ascii="Arial" w:eastAsia="Times New Roman" w:hAnsi="Arial" w:cs="Times New Roman"/>
      <w:sz w:val="20"/>
      <w:szCs w:val="20"/>
      <w:lang w:val="en-GB" w:eastAsia="fr-FR"/>
    </w:rPr>
  </w:style>
  <w:style w:type="paragraph" w:customStyle="1" w:styleId="TAGText">
    <w:name w:val="TAG.Text"/>
    <w:basedOn w:val="Normal"/>
    <w:qFormat/>
    <w:rsid w:val="000407B9"/>
    <w:pPr>
      <w:spacing w:before="0"/>
      <w:ind w:left="567"/>
      <w:jc w:val="left"/>
    </w:pPr>
    <w:rPr>
      <w:rFonts w:cs="Arial"/>
    </w:rPr>
  </w:style>
  <w:style w:type="paragraph" w:customStyle="1" w:styleId="TexteCode">
    <w:name w:val="Texte Code"/>
    <w:basedOn w:val="Normal"/>
    <w:qFormat/>
    <w:rsid w:val="000407B9"/>
    <w:pPr>
      <w:tabs>
        <w:tab w:val="left" w:pos="567"/>
      </w:tabs>
      <w:spacing w:before="0"/>
      <w:ind w:left="1134"/>
    </w:pPr>
    <w:rPr>
      <w:rFonts w:ascii="Courier New" w:hAnsi="Courier New"/>
    </w:rPr>
  </w:style>
  <w:style w:type="paragraph" w:customStyle="1" w:styleId="TexteGras">
    <w:name w:val="Texte Gras"/>
    <w:basedOn w:val="Texte"/>
    <w:next w:val="TexteCode"/>
    <w:qFormat/>
    <w:rsid w:val="000407B9"/>
    <w:rPr>
      <w:b/>
    </w:rPr>
  </w:style>
  <w:style w:type="paragraph" w:customStyle="1" w:styleId="REQID">
    <w:name w:val="REQ.ID"/>
    <w:basedOn w:val="Normal"/>
    <w:next w:val="Normal"/>
    <w:link w:val="REQIDCar"/>
    <w:qFormat/>
    <w:rsid w:val="000407B9"/>
    <w:pPr>
      <w:keepNext/>
      <w:pBdr>
        <w:bottom w:val="single" w:sz="4" w:space="2" w:color="auto"/>
      </w:pBdr>
      <w:spacing w:before="120" w:after="60"/>
      <w:contextualSpacing/>
      <w:jc w:val="left"/>
    </w:pPr>
    <w:rPr>
      <w:rFonts w:cs="Arial"/>
      <w:b/>
      <w:bCs/>
      <w:color w:val="0000FF"/>
      <w:lang w:val="fr-FR"/>
    </w:rPr>
  </w:style>
  <w:style w:type="character" w:customStyle="1" w:styleId="REQIDCar">
    <w:name w:val="REQ.ID Car"/>
    <w:link w:val="REQID"/>
    <w:rsid w:val="000407B9"/>
    <w:rPr>
      <w:rFonts w:ascii="Arial" w:eastAsia="Times New Roman" w:hAnsi="Arial" w:cs="Arial"/>
      <w:b/>
      <w:bCs/>
      <w:color w:val="0000FF"/>
      <w:sz w:val="20"/>
      <w:szCs w:val="20"/>
      <w:lang w:eastAsia="fr-FR"/>
    </w:rPr>
  </w:style>
  <w:style w:type="paragraph" w:customStyle="1" w:styleId="TAGTitle">
    <w:name w:val="TAG.Title"/>
    <w:basedOn w:val="Normal"/>
    <w:next w:val="Normal"/>
    <w:qFormat/>
    <w:rsid w:val="000407B9"/>
    <w:pPr>
      <w:keepNext/>
      <w:spacing w:before="120"/>
      <w:jc w:val="left"/>
    </w:pPr>
    <w:rPr>
      <w:rFonts w:cs="Arial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B375FB"/>
    <w:pPr>
      <w:ind w:left="720"/>
      <w:contextualSpacing/>
    </w:pPr>
  </w:style>
  <w:style w:type="table" w:styleId="TableGrid">
    <w:name w:val="Table Grid"/>
    <w:basedOn w:val="TableNormal"/>
    <w:uiPriority w:val="39"/>
    <w:rsid w:val="0020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C66F1-2EDF-4AB7-9B52-62F980C1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4555</TotalTime>
  <Pages>5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MAHMOUDI SaifEddine</dc:creator>
  <cp:keywords/>
  <dc:description/>
  <cp:lastModifiedBy>LOUATI, Ines</cp:lastModifiedBy>
  <cp:revision>244</cp:revision>
  <dcterms:created xsi:type="dcterms:W3CDTF">2022-10-18T14:18:00Z</dcterms:created>
  <dcterms:modified xsi:type="dcterms:W3CDTF">2022-11-22T08:39:00Z</dcterms:modified>
</cp:coreProperties>
</file>