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7BA98" w14:textId="77777777" w:rsidR="009132CB" w:rsidRPr="00D822EE" w:rsidRDefault="00354C03">
      <w:pPr>
        <w:jc w:val="right"/>
        <w:rPr>
          <w:rFonts w:ascii="Times New Roman" w:hAnsi="Times New Roman" w:cs="Times New Roman"/>
        </w:rPr>
      </w:pPr>
      <w:r w:rsidRPr="00D822EE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68BB10AB" wp14:editId="6B7B4CBB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CE48DD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CCE12A3" w14:textId="77777777" w:rsidR="009132CB" w:rsidRPr="00D822EE" w:rsidRDefault="00354C03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D822EE">
        <w:rPr>
          <w:rFonts w:ascii="Times New Roman" w:hAnsi="Times New Roman" w:cs="Times New Roman"/>
          <w:noProof/>
        </w:rPr>
        <w:drawing>
          <wp:inline distT="0" distB="0" distL="0" distR="0" wp14:anchorId="743B8F40" wp14:editId="2BF38B0E">
            <wp:extent cx="2937054" cy="88394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DD493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FC0F1AD" w14:textId="1105109B" w:rsidR="009132CB" w:rsidRPr="00D822EE" w:rsidRDefault="00354C03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 w:rsidRPr="00D822EE">
        <w:rPr>
          <w:rFonts w:ascii="Times New Roman" w:eastAsia="Times New Roman" w:hAnsi="Times New Roman" w:cs="Times New Roman"/>
          <w:b/>
          <w:sz w:val="72"/>
          <w:szCs w:val="72"/>
        </w:rPr>
        <w:t>PRESENTATION INDIVIDUAL</w:t>
      </w:r>
    </w:p>
    <w:p w14:paraId="580477BA" w14:textId="77777777" w:rsidR="009132CB" w:rsidRPr="00D822EE" w:rsidRDefault="00354C03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D822EE">
        <w:rPr>
          <w:rFonts w:ascii="Times New Roman" w:eastAsia="Times New Roman" w:hAnsi="Times New Roman" w:cs="Times New Roman"/>
          <w:sz w:val="72"/>
          <w:szCs w:val="72"/>
        </w:rPr>
        <w:t>(555)</w:t>
      </w:r>
    </w:p>
    <w:p w14:paraId="3E71FA67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color w:val="2E75B5"/>
          <w:sz w:val="36"/>
          <w:szCs w:val="36"/>
        </w:rPr>
      </w:pPr>
    </w:p>
    <w:p w14:paraId="35A02779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7BBD19DE" w14:textId="77777777" w:rsidR="009132CB" w:rsidRPr="00D822EE" w:rsidRDefault="009132CB" w:rsidP="00644B1D">
      <w:pPr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209664F1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44AB3ECD" w14:textId="386538AB" w:rsidR="009132CB" w:rsidRDefault="258194B3" w:rsidP="1C05E7A3">
      <w:pPr>
        <w:jc w:val="center"/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</w:pPr>
      <w:r w:rsidRPr="00D822EE"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  <w:t>STATE 202</w:t>
      </w:r>
      <w:r w:rsidR="76344D0D" w:rsidRPr="00D822EE"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  <w:t>4</w:t>
      </w:r>
    </w:p>
    <w:p w14:paraId="39322845" w14:textId="1271A282" w:rsidR="00644B1D" w:rsidRPr="00644B1D" w:rsidRDefault="00644B1D" w:rsidP="1C05E7A3">
      <w:pPr>
        <w:jc w:val="center"/>
        <w:rPr>
          <w:rFonts w:ascii="Times New Roman" w:eastAsia="Times New Roman" w:hAnsi="Times New Roman" w:cs="Times New Roman"/>
          <w:color w:val="000000" w:themeColor="text1"/>
          <w:sz w:val="72"/>
          <w:szCs w:val="72"/>
        </w:rPr>
      </w:pPr>
      <w:r>
        <w:rPr>
          <w:rFonts w:ascii="Times New Roman" w:eastAsia="Times New Roman" w:hAnsi="Times New Roman" w:cs="Times New Roman"/>
          <w:color w:val="000000" w:themeColor="text1"/>
          <w:sz w:val="72"/>
          <w:szCs w:val="72"/>
        </w:rPr>
        <w:t>PRELIMINARY</w:t>
      </w:r>
    </w:p>
    <w:p w14:paraId="789522B9" w14:textId="77777777" w:rsidR="009132CB" w:rsidRPr="00D822EE" w:rsidRDefault="009132C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214C3" w14:textId="77777777" w:rsidR="009132CB" w:rsidRDefault="009132C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B37CB9" w14:textId="77777777" w:rsidR="0077739F" w:rsidRPr="00D822EE" w:rsidRDefault="0077739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C33291" w14:textId="193C431C" w:rsidR="009132CB" w:rsidRPr="00D822EE" w:rsidRDefault="00354C03" w:rsidP="1C05E7A3">
      <w:pPr>
        <w:rPr>
          <w:rFonts w:ascii="Times New Roman" w:eastAsia="Arial" w:hAnsi="Times New Roman" w:cs="Times New Roman"/>
          <w:b/>
          <w:bCs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lastRenderedPageBreak/>
        <w:t>Description:</w:t>
      </w:r>
    </w:p>
    <w:p w14:paraId="4077A138" w14:textId="54C5E46E" w:rsidR="009132CB" w:rsidRPr="00D822EE" w:rsidRDefault="00354C03" w:rsidP="1C05E7A3">
      <w:pPr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 xml:space="preserve">Assess </w:t>
      </w:r>
      <w:r w:rsidR="001134D4" w:rsidRPr="00D822EE">
        <w:rPr>
          <w:rFonts w:ascii="Times New Roman" w:eastAsia="Arial" w:hAnsi="Times New Roman" w:cs="Times New Roman"/>
        </w:rPr>
        <w:t xml:space="preserve">the </w:t>
      </w:r>
      <w:r w:rsidRPr="00D822EE">
        <w:rPr>
          <w:rFonts w:ascii="Times New Roman" w:eastAsia="Arial" w:hAnsi="Times New Roman" w:cs="Times New Roman"/>
        </w:rPr>
        <w:t>use of current desktop technologies and software to prepare and deliver an effective multimedia presentation.</w:t>
      </w:r>
    </w:p>
    <w:p w14:paraId="00C60BF2" w14:textId="1C80B73B" w:rsidR="00A26684" w:rsidRPr="00D822EE" w:rsidRDefault="00354C03" w:rsidP="1C05E7A3">
      <w:pPr>
        <w:widowControl w:val="0"/>
        <w:rPr>
          <w:rFonts w:ascii="Times New Roman" w:eastAsia="Arial" w:hAnsi="Times New Roman" w:cs="Times New Roman"/>
          <w:b/>
          <w:bCs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t>Topic:</w:t>
      </w:r>
    </w:p>
    <w:p w14:paraId="062AB251" w14:textId="1C495225" w:rsidR="01612C18" w:rsidRPr="00D822EE" w:rsidRDefault="01612C18" w:rsidP="1C05E7A3">
      <w:p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Each year 1 out of 10 American college </w:t>
      </w:r>
      <w:r w:rsidR="004059FD" w:rsidRPr="00D822EE">
        <w:rPr>
          <w:rFonts w:ascii="Times New Roman" w:eastAsia="Arial" w:hAnsi="Times New Roman" w:cs="Times New Roman"/>
          <w:color w:val="000000" w:themeColor="text1"/>
          <w:lang w:val="en"/>
        </w:rPr>
        <w:t>students’</w:t>
      </w: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 studies abroad during their undergraduate years.  Colleges and Universities promote this experience as an opportunity to study while traveling and learning about other cultures. Some colleges/programs even require such an experience for graduation.  Create a presentation that delves into this enriching post-secondary experience.  </w:t>
      </w:r>
    </w:p>
    <w:p w14:paraId="52F071F8" w14:textId="6098B577" w:rsidR="01612C18" w:rsidRPr="00D822EE" w:rsidRDefault="01612C18" w:rsidP="1C05E7A3">
      <w:p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Topics to consider include but are not limited to: </w:t>
      </w:r>
    </w:p>
    <w:p w14:paraId="0C413E79" w14:textId="61799DBD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Why study abroad</w:t>
      </w:r>
    </w:p>
    <w:p w14:paraId="015F9A91" w14:textId="52816CF3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The positives of studying abroad</w:t>
      </w:r>
    </w:p>
    <w:p w14:paraId="18B73BF6" w14:textId="27CA0C4A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The challenges of studying abroad</w:t>
      </w:r>
    </w:p>
    <w:p w14:paraId="175B4A3A" w14:textId="6ED477CC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The top destinations</w:t>
      </w:r>
    </w:p>
    <w:p w14:paraId="246C0321" w14:textId="2C6ADFF1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The costs of studying abroad </w:t>
      </w:r>
    </w:p>
    <w:p w14:paraId="3FB0F93C" w14:textId="2EC563AD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How it can affect credits for graduation</w:t>
      </w:r>
    </w:p>
    <w:p w14:paraId="74B045A7" w14:textId="77777777" w:rsidR="009132CB" w:rsidRPr="00D822EE" w:rsidRDefault="00354C03" w:rsidP="1C05E7A3">
      <w:pPr>
        <w:spacing w:after="0"/>
        <w:ind w:right="450"/>
        <w:rPr>
          <w:rFonts w:ascii="Times New Roman" w:eastAsia="Arial" w:hAnsi="Times New Roman" w:cs="Times New Roman"/>
          <w:b/>
          <w:bCs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t>Judging Procedure</w:t>
      </w:r>
    </w:p>
    <w:p w14:paraId="296D0750" w14:textId="77777777" w:rsidR="009132CB" w:rsidRPr="00D822EE" w:rsidRDefault="00354C03" w:rsidP="1C05E7A3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>As a team of judges, formulate two to three questions to ask at the conclusion of the presentation.  Be sure to ask the same questions of each contestant.</w:t>
      </w:r>
    </w:p>
    <w:p w14:paraId="56BE5FCD" w14:textId="77777777" w:rsidR="009132CB" w:rsidRPr="00D822EE" w:rsidRDefault="00354C03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t>The length of set-up will be no more than three (3) minutes.</w:t>
      </w:r>
    </w:p>
    <w:p w14:paraId="606E3036" w14:textId="77777777" w:rsidR="009132CB" w:rsidRPr="00D822EE" w:rsidRDefault="00354C03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b/>
          <w:bCs/>
          <w:i/>
          <w:iCs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t xml:space="preserve">Set-up will be stopped at three (3) minutes to begin the presentation.  </w:t>
      </w:r>
    </w:p>
    <w:p w14:paraId="7E3C614E" w14:textId="77777777" w:rsidR="009132CB" w:rsidRPr="00D822EE" w:rsidRDefault="00354C03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t xml:space="preserve">The presentation will be no less than seven (7) minutes and more than ten (10) minutes. </w:t>
      </w:r>
    </w:p>
    <w:p w14:paraId="6D6DD76F" w14:textId="77777777" w:rsidR="009132CB" w:rsidRPr="00D822EE" w:rsidRDefault="00354C03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t>The presentation will be stopped at ten (10) minutes; followed by judges’ questions not to exceed five (5) minutes.</w:t>
      </w:r>
    </w:p>
    <w:p w14:paraId="29EE9EF5" w14:textId="77777777" w:rsidR="009132CB" w:rsidRPr="00D822EE" w:rsidRDefault="00354C03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 xml:space="preserve">Excuse contestants upon completion of </w:t>
      </w:r>
      <w:r w:rsidRPr="00D822EE">
        <w:rPr>
          <w:rFonts w:ascii="Times New Roman" w:eastAsia="Arial" w:hAnsi="Times New Roman" w:cs="Times New Roman"/>
        </w:rPr>
        <w:t>judges’ questions.</w:t>
      </w:r>
    </w:p>
    <w:p w14:paraId="4254EA8E" w14:textId="77777777" w:rsidR="009132CB" w:rsidRPr="00D822EE" w:rsidRDefault="00354C03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  <w:b/>
          <w:bCs/>
        </w:rPr>
        <w:t>There can be no ties in the top ten (10) contestants.</w:t>
      </w:r>
      <w:r w:rsidRPr="00D822EE">
        <w:rPr>
          <w:rFonts w:ascii="Times New Roman" w:eastAsia="Arial" w:hAnsi="Times New Roman" w:cs="Times New Roman"/>
        </w:rPr>
        <w:t xml:space="preserve">  It is the responsibility of the judges to break any ties.</w:t>
      </w:r>
    </w:p>
    <w:p w14:paraId="4EB72359" w14:textId="77777777" w:rsidR="009132CB" w:rsidRPr="00D822EE" w:rsidRDefault="00354C03" w:rsidP="1C05E7A3">
      <w:pPr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 xml:space="preserve">Administrator will fill </w:t>
      </w:r>
      <w:proofErr w:type="gramStart"/>
      <w:r w:rsidRPr="00D822EE">
        <w:rPr>
          <w:rFonts w:ascii="Times New Roman" w:eastAsia="Arial" w:hAnsi="Times New Roman" w:cs="Times New Roman"/>
        </w:rPr>
        <w:t>out ranking</w:t>
      </w:r>
      <w:proofErr w:type="gramEnd"/>
      <w:r w:rsidRPr="00D822EE">
        <w:rPr>
          <w:rFonts w:ascii="Times New Roman" w:eastAsia="Arial" w:hAnsi="Times New Roman" w:cs="Times New Roman"/>
        </w:rPr>
        <w:t xml:space="preserve"> sheet prior to dismissing the judges.</w:t>
      </w:r>
    </w:p>
    <w:p w14:paraId="62D3FE66" w14:textId="77777777" w:rsidR="009132CB" w:rsidRPr="00D822EE" w:rsidRDefault="00354C03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>If more than one (1) section is necessary, finalists will be determined by selecting an equal number from each section.</w:t>
      </w:r>
    </w:p>
    <w:p w14:paraId="79D36C90" w14:textId="77777777" w:rsidR="009132CB" w:rsidRPr="00D822EE" w:rsidRDefault="00354C03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>Give administrator all Judges’ Rating Sheets, Judge Evaluation Sheets and contest materials.</w:t>
      </w:r>
    </w:p>
    <w:p w14:paraId="3EF8C487" w14:textId="77777777" w:rsidR="009132CB" w:rsidRPr="00D822EE" w:rsidRDefault="00354C03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  <w:b/>
          <w:bCs/>
        </w:rPr>
      </w:pPr>
      <w:r w:rsidRPr="00D822EE">
        <w:rPr>
          <w:rFonts w:ascii="Times New Roman" w:eastAsia="Arial" w:hAnsi="Times New Roman" w:cs="Times New Roman"/>
        </w:rPr>
        <w:t>No audience is allowed in the contest room.</w:t>
      </w:r>
    </w:p>
    <w:p w14:paraId="68983E64" w14:textId="77777777" w:rsidR="009132CB" w:rsidRPr="00D822EE" w:rsidRDefault="009132CB" w:rsidP="1C05E7A3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eastAsia="Arial" w:hAnsi="Times New Roman" w:cs="Times New Roman"/>
          <w:b/>
          <w:bCs/>
          <w:u w:val="single"/>
        </w:rPr>
      </w:pPr>
    </w:p>
    <w:p w14:paraId="2DFCF011" w14:textId="77777777" w:rsidR="004059FD" w:rsidRDefault="004059FD" w:rsidP="1C05E7A3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eastAsia="Arial" w:hAnsi="Times New Roman" w:cs="Times New Roman"/>
          <w:b/>
          <w:bCs/>
          <w:u w:val="single"/>
        </w:rPr>
      </w:pPr>
    </w:p>
    <w:p w14:paraId="1F3EE3E6" w14:textId="77777777" w:rsidR="004059FD" w:rsidRDefault="004059FD" w:rsidP="1C05E7A3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eastAsia="Arial" w:hAnsi="Times New Roman" w:cs="Times New Roman"/>
          <w:b/>
          <w:bCs/>
          <w:u w:val="single"/>
        </w:rPr>
      </w:pPr>
    </w:p>
    <w:p w14:paraId="339E69E1" w14:textId="4AB9AAA6" w:rsidR="009132CB" w:rsidRPr="00D822EE" w:rsidRDefault="00354C03" w:rsidP="004059FD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jc w:val="center"/>
        <w:rPr>
          <w:rFonts w:ascii="Times New Roman" w:eastAsia="Arial" w:hAnsi="Times New Roman" w:cs="Times New Roman"/>
          <w:b/>
          <w:bCs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t>Please double-check and verify all scores!</w:t>
      </w:r>
    </w:p>
    <w:p w14:paraId="5B8CCF54" w14:textId="7BCDA25E" w:rsidR="009132CB" w:rsidRPr="00D822EE" w:rsidRDefault="009132CB" w:rsidP="1C05E7A3">
      <w:pPr>
        <w:spacing w:after="0"/>
        <w:jc w:val="center"/>
        <w:rPr>
          <w:rFonts w:ascii="Times New Roman" w:eastAsia="Arial" w:hAnsi="Times New Roman" w:cs="Times New Roman"/>
          <w:b/>
          <w:bCs/>
          <w:u w:val="single"/>
        </w:rPr>
      </w:pPr>
    </w:p>
    <w:p w14:paraId="50770DED" w14:textId="77777777" w:rsidR="00951A72" w:rsidRPr="00D822EE" w:rsidRDefault="00951A72" w:rsidP="1C05E7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b/>
          <w:bCs/>
          <w:u w:val="single"/>
        </w:rPr>
      </w:pPr>
    </w:p>
    <w:p w14:paraId="15139EDD" w14:textId="2616DEBA" w:rsidR="009132CB" w:rsidRPr="00D822EE" w:rsidRDefault="009132CB" w:rsidP="1C05E7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  <w:t>Possible</w:t>
      </w:r>
      <w:r w:rsidR="6F35CD2F" w:rsidRPr="00D822EE"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  <w:t xml:space="preserve"> Judges</w:t>
      </w:r>
      <w:r w:rsidRPr="00D822EE"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  <w:t xml:space="preserve"> Questions:</w:t>
      </w:r>
    </w:p>
    <w:p w14:paraId="56508999" w14:textId="06A32DC7" w:rsidR="009132CB" w:rsidRPr="00D822EE" w:rsidRDefault="009132CB" w:rsidP="1C05E7A3">
      <w:pPr>
        <w:spacing w:after="0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365C18FE" w14:textId="009AA775" w:rsidR="00644B1D" w:rsidRPr="00644B1D" w:rsidRDefault="00644B1D" w:rsidP="00644B1D">
      <w:pPr>
        <w:pStyle w:val="ListParagraph"/>
        <w:numPr>
          <w:ilvl w:val="0"/>
          <w:numId w:val="22"/>
        </w:numPr>
        <w:rPr>
          <w:rFonts w:ascii="Times New Roman" w:eastAsia="Arial" w:hAnsi="Times New Roman" w:cs="Times New Roman"/>
        </w:rPr>
      </w:pPr>
      <w:r w:rsidRPr="00644B1D">
        <w:rPr>
          <w:rFonts w:ascii="Times New Roman" w:eastAsia="Arial" w:hAnsi="Times New Roman" w:cs="Times New Roman"/>
        </w:rPr>
        <w:t xml:space="preserve">What would a college require a study abroad program for their students?  </w:t>
      </w:r>
    </w:p>
    <w:p w14:paraId="6ABB87A0" w14:textId="5B7AA940" w:rsidR="009132CB" w:rsidRPr="00644B1D" w:rsidRDefault="00644B1D" w:rsidP="00644B1D">
      <w:pPr>
        <w:pStyle w:val="ListParagraph"/>
        <w:numPr>
          <w:ilvl w:val="0"/>
          <w:numId w:val="22"/>
        </w:numPr>
        <w:rPr>
          <w:rFonts w:ascii="Times New Roman" w:eastAsia="Arial" w:hAnsi="Times New Roman" w:cs="Times New Roman"/>
        </w:rPr>
      </w:pPr>
      <w:r w:rsidRPr="00644B1D">
        <w:rPr>
          <w:rFonts w:ascii="Times New Roman" w:eastAsia="Arial" w:hAnsi="Times New Roman" w:cs="Times New Roman"/>
        </w:rPr>
        <w:t>What do you think are the most significant benefits of studying abroad, both personally and academically?</w:t>
      </w:r>
    </w:p>
    <w:sectPr w:rsidR="009132CB" w:rsidRPr="00644B1D">
      <w:headerReference w:type="default" r:id="rId13"/>
      <w:footerReference w:type="default" r:id="rId14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CF47E" w14:textId="77777777" w:rsidR="006763FA" w:rsidRDefault="006763FA">
      <w:pPr>
        <w:spacing w:after="0" w:line="240" w:lineRule="auto"/>
      </w:pPr>
      <w:r>
        <w:separator/>
      </w:r>
    </w:p>
  </w:endnote>
  <w:endnote w:type="continuationSeparator" w:id="0">
    <w:p w14:paraId="42E046B0" w14:textId="77777777" w:rsidR="006763FA" w:rsidRDefault="00676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47E18" w14:textId="77777777" w:rsidR="009132CB" w:rsidRDefault="00354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DF2C5B7" wp14:editId="5597D838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8ED09" w14:textId="77777777" w:rsidR="006763FA" w:rsidRDefault="006763FA">
      <w:pPr>
        <w:spacing w:after="0" w:line="240" w:lineRule="auto"/>
      </w:pPr>
      <w:r>
        <w:separator/>
      </w:r>
    </w:p>
  </w:footnote>
  <w:footnote w:type="continuationSeparator" w:id="0">
    <w:p w14:paraId="3E22E22C" w14:textId="77777777" w:rsidR="006763FA" w:rsidRDefault="00676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518EC" w14:textId="1B692530" w:rsidR="009132CB" w:rsidRDefault="00354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PRESENTATION </w:t>
    </w:r>
    <w:r>
      <w:rPr>
        <w:rFonts w:ascii="Times New Roman" w:eastAsia="Times New Roman" w:hAnsi="Times New Roman" w:cs="Times New Roman"/>
        <w:color w:val="000000"/>
      </w:rPr>
      <w:t>INDIVIDUAL</w:t>
    </w:r>
  </w:p>
  <w:p w14:paraId="0E49C4F1" w14:textId="0FE581AD" w:rsidR="009132CB" w:rsidRDefault="002A07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STATE </w:t>
    </w:r>
    <w:r w:rsidR="00892AC2">
      <w:rPr>
        <w:rFonts w:ascii="Times New Roman" w:eastAsia="Times New Roman" w:hAnsi="Times New Roman" w:cs="Times New Roman"/>
        <w:color w:val="000000"/>
      </w:rPr>
      <w:t xml:space="preserve">PRELIMINARY </w:t>
    </w:r>
    <w:r>
      <w:rPr>
        <w:rFonts w:ascii="Times New Roman" w:eastAsia="Times New Roman" w:hAnsi="Times New Roman" w:cs="Times New Roman"/>
        <w:color w:val="000000"/>
      </w:rPr>
      <w:t>KEY 2024</w:t>
    </w:r>
  </w:p>
  <w:p w14:paraId="3F1515A9" w14:textId="2BB72F13" w:rsidR="009132CB" w:rsidRDefault="00354C03">
    <w:pPr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B63188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B63188">
      <w:rPr>
        <w:rFonts w:ascii="Times New Roman" w:eastAsia="Times New Roman" w:hAnsi="Times New Roman" w:cs="Times New Roman"/>
        <w:noProof/>
      </w:rPr>
      <w:t>3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639"/>
    <w:multiLevelType w:val="hybridMultilevel"/>
    <w:tmpl w:val="A044DA64"/>
    <w:lvl w:ilvl="0" w:tplc="05723362">
      <w:numFmt w:val="bullet"/>
      <w:lvlText w:val="•"/>
      <w:lvlJc w:val="left"/>
      <w:pPr>
        <w:ind w:left="720" w:hanging="72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FD1B6C"/>
    <w:multiLevelType w:val="hybridMultilevel"/>
    <w:tmpl w:val="727C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ED3DC"/>
    <w:multiLevelType w:val="hybridMultilevel"/>
    <w:tmpl w:val="31AAB006"/>
    <w:lvl w:ilvl="0" w:tplc="70248DC4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382EB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B6F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EA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AF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8B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8F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E7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84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9509A"/>
    <w:multiLevelType w:val="hybridMultilevel"/>
    <w:tmpl w:val="5532B2E6"/>
    <w:lvl w:ilvl="0" w:tplc="A9220FE0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5784F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20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D6A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24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A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41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062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C0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76B4F"/>
    <w:multiLevelType w:val="multilevel"/>
    <w:tmpl w:val="20E40F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BD4BA1D"/>
    <w:multiLevelType w:val="hybridMultilevel"/>
    <w:tmpl w:val="FFAE6F50"/>
    <w:lvl w:ilvl="0" w:tplc="C8C85D08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810AC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829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62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6E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23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0D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C3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6B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D4A79"/>
    <w:multiLevelType w:val="hybridMultilevel"/>
    <w:tmpl w:val="4B3004FE"/>
    <w:lvl w:ilvl="0" w:tplc="D51AC796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55562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EF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65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CC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60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AB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A2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EC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DC983"/>
    <w:multiLevelType w:val="hybridMultilevel"/>
    <w:tmpl w:val="06A0A836"/>
    <w:lvl w:ilvl="0" w:tplc="94A4F8D2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43245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6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63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A4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2D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44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E6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98A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15AA5"/>
    <w:multiLevelType w:val="hybridMultilevel"/>
    <w:tmpl w:val="3BB883C0"/>
    <w:lvl w:ilvl="0" w:tplc="1E028848">
      <w:numFmt w:val="bullet"/>
      <w:lvlText w:val="·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9A0B67"/>
    <w:multiLevelType w:val="hybridMultilevel"/>
    <w:tmpl w:val="8706807C"/>
    <w:lvl w:ilvl="0" w:tplc="B4547076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CCB6F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C9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CF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364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0C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6B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6C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BAC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83F3F"/>
    <w:multiLevelType w:val="hybridMultilevel"/>
    <w:tmpl w:val="E182B97E"/>
    <w:lvl w:ilvl="0" w:tplc="A864B754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BA3AD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CE0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E9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CE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05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CC8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3CF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94C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367F0"/>
    <w:multiLevelType w:val="hybridMultilevel"/>
    <w:tmpl w:val="509E26F6"/>
    <w:lvl w:ilvl="0" w:tplc="1512DBCA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52A85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A0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01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62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EA6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A4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F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81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470CE"/>
    <w:multiLevelType w:val="multilevel"/>
    <w:tmpl w:val="8AAA001A"/>
    <w:lvl w:ilvl="0">
      <w:numFmt w:val="bullet"/>
      <w:lvlText w:val="·"/>
      <w:lvlJc w:val="left"/>
      <w:pPr>
        <w:ind w:left="1080" w:hanging="360"/>
      </w:pPr>
      <w:rPr>
        <w:rFonts w:ascii="Times New Roman" w:eastAsia="Calibri" w:hAnsi="Times New Roman" w:cs="Times New Roman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-720" w:firstLine="0"/>
      </w:pPr>
    </w:lvl>
    <w:lvl w:ilvl="2">
      <w:start w:val="1"/>
      <w:numFmt w:val="bullet"/>
      <w:lvlText w:val=""/>
      <w:lvlJc w:val="left"/>
      <w:pPr>
        <w:ind w:left="-720" w:firstLine="0"/>
      </w:pPr>
    </w:lvl>
    <w:lvl w:ilvl="3">
      <w:start w:val="1"/>
      <w:numFmt w:val="bullet"/>
      <w:lvlText w:val=""/>
      <w:lvlJc w:val="left"/>
      <w:pPr>
        <w:ind w:left="-720" w:firstLine="0"/>
      </w:pPr>
    </w:lvl>
    <w:lvl w:ilvl="4">
      <w:start w:val="1"/>
      <w:numFmt w:val="bullet"/>
      <w:lvlText w:val=""/>
      <w:lvlJc w:val="left"/>
      <w:pPr>
        <w:ind w:left="-720" w:firstLine="0"/>
      </w:pPr>
    </w:lvl>
    <w:lvl w:ilvl="5">
      <w:start w:val="1"/>
      <w:numFmt w:val="bullet"/>
      <w:lvlText w:val=""/>
      <w:lvlJc w:val="left"/>
      <w:pPr>
        <w:ind w:left="-720" w:firstLine="0"/>
      </w:pPr>
    </w:lvl>
    <w:lvl w:ilvl="6">
      <w:start w:val="1"/>
      <w:numFmt w:val="bullet"/>
      <w:lvlText w:val=""/>
      <w:lvlJc w:val="left"/>
      <w:pPr>
        <w:ind w:left="-720" w:firstLine="0"/>
      </w:pPr>
    </w:lvl>
    <w:lvl w:ilvl="7">
      <w:start w:val="1"/>
      <w:numFmt w:val="bullet"/>
      <w:lvlText w:val=""/>
      <w:lvlJc w:val="left"/>
      <w:pPr>
        <w:ind w:left="-720" w:firstLine="0"/>
      </w:pPr>
    </w:lvl>
    <w:lvl w:ilvl="8">
      <w:start w:val="1"/>
      <w:numFmt w:val="bullet"/>
      <w:lvlText w:val=""/>
      <w:lvlJc w:val="left"/>
      <w:pPr>
        <w:ind w:left="-720" w:firstLine="0"/>
      </w:pPr>
    </w:lvl>
  </w:abstractNum>
  <w:abstractNum w:abstractNumId="13" w15:restartNumberingAfterBreak="0">
    <w:nsid w:val="5258CC5F"/>
    <w:multiLevelType w:val="hybridMultilevel"/>
    <w:tmpl w:val="859C2DB0"/>
    <w:lvl w:ilvl="0" w:tplc="0DA00F06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BE86B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29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CF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C2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2B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81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C6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647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279CB"/>
    <w:multiLevelType w:val="hybridMultilevel"/>
    <w:tmpl w:val="9F8C5A56"/>
    <w:lvl w:ilvl="0" w:tplc="FB2ECDB0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657CD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42B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C3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44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FC9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83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0C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C0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23994"/>
    <w:multiLevelType w:val="hybridMultilevel"/>
    <w:tmpl w:val="236C6666"/>
    <w:lvl w:ilvl="0" w:tplc="B51C64FE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CC929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AC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167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6A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74C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E7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0E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27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A3F76"/>
    <w:multiLevelType w:val="hybridMultilevel"/>
    <w:tmpl w:val="A72CD514"/>
    <w:lvl w:ilvl="0" w:tplc="1E028848">
      <w:numFmt w:val="bullet"/>
      <w:lvlText w:val="·"/>
      <w:lvlJc w:val="left"/>
      <w:pPr>
        <w:ind w:left="216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3E3FA3"/>
    <w:multiLevelType w:val="hybridMultilevel"/>
    <w:tmpl w:val="80360D98"/>
    <w:lvl w:ilvl="0" w:tplc="0382DC8E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E2707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CC4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4CC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87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47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72F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48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6C8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407F3"/>
    <w:multiLevelType w:val="hybridMultilevel"/>
    <w:tmpl w:val="6ECE4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E55037"/>
    <w:multiLevelType w:val="multilevel"/>
    <w:tmpl w:val="0E4E2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E970AA"/>
    <w:multiLevelType w:val="multilevel"/>
    <w:tmpl w:val="923A2AB4"/>
    <w:lvl w:ilvl="0">
      <w:numFmt w:val="bullet"/>
      <w:lvlText w:val="·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769A3E74"/>
    <w:multiLevelType w:val="multilevel"/>
    <w:tmpl w:val="D6E21E68"/>
    <w:lvl w:ilvl="0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3779681">
    <w:abstractNumId w:val="9"/>
  </w:num>
  <w:num w:numId="2" w16cid:durableId="1719549864">
    <w:abstractNumId w:val="2"/>
  </w:num>
  <w:num w:numId="3" w16cid:durableId="1079521483">
    <w:abstractNumId w:val="3"/>
  </w:num>
  <w:num w:numId="4" w16cid:durableId="762914872">
    <w:abstractNumId w:val="14"/>
  </w:num>
  <w:num w:numId="5" w16cid:durableId="1661227963">
    <w:abstractNumId w:val="17"/>
  </w:num>
  <w:num w:numId="6" w16cid:durableId="1008405836">
    <w:abstractNumId w:val="6"/>
  </w:num>
  <w:num w:numId="7" w16cid:durableId="495998489">
    <w:abstractNumId w:val="10"/>
  </w:num>
  <w:num w:numId="8" w16cid:durableId="543911670">
    <w:abstractNumId w:val="15"/>
  </w:num>
  <w:num w:numId="9" w16cid:durableId="1101409824">
    <w:abstractNumId w:val="13"/>
  </w:num>
  <w:num w:numId="10" w16cid:durableId="1272861019">
    <w:abstractNumId w:val="7"/>
  </w:num>
  <w:num w:numId="11" w16cid:durableId="1072003673">
    <w:abstractNumId w:val="5"/>
  </w:num>
  <w:num w:numId="12" w16cid:durableId="666325468">
    <w:abstractNumId w:val="11"/>
  </w:num>
  <w:num w:numId="13" w16cid:durableId="1965426000">
    <w:abstractNumId w:val="4"/>
  </w:num>
  <w:num w:numId="14" w16cid:durableId="1757289026">
    <w:abstractNumId w:val="19"/>
  </w:num>
  <w:num w:numId="15" w16cid:durableId="714541906">
    <w:abstractNumId w:val="18"/>
  </w:num>
  <w:num w:numId="16" w16cid:durableId="1268659961">
    <w:abstractNumId w:val="8"/>
  </w:num>
  <w:num w:numId="17" w16cid:durableId="1668484725">
    <w:abstractNumId w:val="16"/>
  </w:num>
  <w:num w:numId="18" w16cid:durableId="1951281486">
    <w:abstractNumId w:val="20"/>
  </w:num>
  <w:num w:numId="19" w16cid:durableId="1650205552">
    <w:abstractNumId w:val="12"/>
  </w:num>
  <w:num w:numId="20" w16cid:durableId="626157837">
    <w:abstractNumId w:val="21"/>
  </w:num>
  <w:num w:numId="21" w16cid:durableId="1932857721">
    <w:abstractNumId w:val="1"/>
  </w:num>
  <w:num w:numId="22" w16cid:durableId="180854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2CB"/>
    <w:rsid w:val="001134D4"/>
    <w:rsid w:val="0020537A"/>
    <w:rsid w:val="0023009E"/>
    <w:rsid w:val="002A0749"/>
    <w:rsid w:val="00306D4F"/>
    <w:rsid w:val="00354C03"/>
    <w:rsid w:val="004059FD"/>
    <w:rsid w:val="00421FB9"/>
    <w:rsid w:val="00463F49"/>
    <w:rsid w:val="004B2B30"/>
    <w:rsid w:val="00644B1D"/>
    <w:rsid w:val="006763FA"/>
    <w:rsid w:val="0077739F"/>
    <w:rsid w:val="00892AC2"/>
    <w:rsid w:val="008F3C73"/>
    <w:rsid w:val="009132CB"/>
    <w:rsid w:val="00951A72"/>
    <w:rsid w:val="009522CF"/>
    <w:rsid w:val="00962E11"/>
    <w:rsid w:val="00963BD3"/>
    <w:rsid w:val="00A26684"/>
    <w:rsid w:val="00A65AD3"/>
    <w:rsid w:val="00B63188"/>
    <w:rsid w:val="00C137C8"/>
    <w:rsid w:val="00C6425A"/>
    <w:rsid w:val="00D822EE"/>
    <w:rsid w:val="01612C18"/>
    <w:rsid w:val="03569815"/>
    <w:rsid w:val="1C05E7A3"/>
    <w:rsid w:val="258194B3"/>
    <w:rsid w:val="321697DD"/>
    <w:rsid w:val="379A03F4"/>
    <w:rsid w:val="53CD74FB"/>
    <w:rsid w:val="61F9D7BD"/>
    <w:rsid w:val="6F35CD2F"/>
    <w:rsid w:val="76344D0D"/>
    <w:rsid w:val="7BB2E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1CF3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82941"/>
  </w:style>
  <w:style w:type="paragraph" w:customStyle="1" w:styleId="font--body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vEQjHYKvrX2J2TfI2VKzbm7Llg==">AMUW2mWM26svzCDEipjg0H1kTLGvm8g56UAbWjpdinSK1ZwfnP+l1TrLD1OoD91o6BCkRZlkgZcAADnb7QMRFogl2PCYDUuv+/34srWMk92J+nOALhCF37O04dd58cZkilVinkEnOY4R</go:docsCustomData>
</go:gDocsCustomXmlDataStorage>
</file>

<file path=customXml/itemProps1.xml><?xml version="1.0" encoding="utf-8"?>
<ds:datastoreItem xmlns:ds="http://schemas.openxmlformats.org/officeDocument/2006/customXml" ds:itemID="{8DE8CC9B-05AF-4574-9031-ABEB236B25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D99568-ED6F-4E64-89CC-0E57BFF2EB92}"/>
</file>

<file path=customXml/itemProps3.xml><?xml version="1.0" encoding="utf-8"?>
<ds:datastoreItem xmlns:ds="http://schemas.openxmlformats.org/officeDocument/2006/customXml" ds:itemID="{1874A92F-A8C1-4E14-B8E9-D6E2DB46FF88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3</cp:revision>
  <cp:lastPrinted>2023-12-01T09:28:00Z</cp:lastPrinted>
  <dcterms:created xsi:type="dcterms:W3CDTF">2023-12-01T09:28:00Z</dcterms:created>
  <dcterms:modified xsi:type="dcterms:W3CDTF">2023-12-01T09:28:00Z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