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FE20" w14:textId="77777777" w:rsidR="0079458B" w:rsidRPr="0079458B" w:rsidRDefault="0079458B" w:rsidP="0079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Summary of AI Assistance</w:t>
      </w:r>
    </w:p>
    <w:p w14:paraId="23FFE0D4" w14:textId="77777777" w:rsidR="0079458B" w:rsidRPr="0079458B" w:rsidRDefault="0079458B" w:rsidP="0079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ChatGPT was used as an educational and debugging support tool during the completion of this assignment. The assistance provided included:</w:t>
      </w:r>
    </w:p>
    <w:p w14:paraId="2A60D845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Explaining the purpose of the Python libraries Matplotlib and Seaborn and the meaning of the aliases </w:t>
      </w:r>
      <w:proofErr w:type="spell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spellEnd"/>
      <w:r w:rsidRPr="007945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58BD5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Explaining data visualization concepts including histograms, KDE (Kernel Density Estimation), and heatmaps.</w:t>
      </w:r>
    </w:p>
    <w:p w14:paraId="4CE25022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Providing guidance on Customer Lifetime Value (CLV) calculations, including churn risk, customer segmentation, aggregation, and visualization techniques.</w:t>
      </w:r>
    </w:p>
    <w:p w14:paraId="2128F574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Demonstrating the use of Pandas functions such as </w:t>
      </w:r>
      <w:proofErr w:type="spellStart"/>
      <w:proofErr w:type="gram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proofErr w:type="gram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pd.cut</w:t>
      </w:r>
      <w:proofErr w:type="spell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 for data analysis.</w:t>
      </w:r>
    </w:p>
    <w:p w14:paraId="3B5D3975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Explaining the use of Matplotlib functions such as </w:t>
      </w:r>
      <w:proofErr w:type="spellStart"/>
      <w:proofErr w:type="gram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 and how subplot layouts are structured.</w:t>
      </w:r>
    </w:p>
    <w:p w14:paraId="027220F0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and correcting a coding error in a Seaborn histogram where </w:t>
      </w:r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KDE=True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 was used instead of the correct parameter </w:t>
      </w:r>
      <w:proofErr w:type="spellStart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</w:t>
      </w:r>
      <w:proofErr w:type="spellEnd"/>
      <w:r w:rsidRPr="007945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664C16" w14:textId="77777777" w:rsidR="0079458B" w:rsidRPr="0079458B" w:rsidRDefault="0079458B" w:rsidP="00794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Providing example code snippets and explanations to support understanding of Python data analysis and visualization workflows.</w:t>
      </w:r>
    </w:p>
    <w:p w14:paraId="4281CAFA" w14:textId="5308A38F" w:rsidR="0079458B" w:rsidRPr="0079458B" w:rsidRDefault="0079458B" w:rsidP="0079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The AI assistance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helped with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explanations, code examples, and debugging guidance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aid easy understanding for the student</w:t>
      </w:r>
      <w:r w:rsidRPr="007945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E6845" w14:textId="77777777" w:rsidR="001277C7" w:rsidRPr="0079458B" w:rsidRDefault="001277C7" w:rsidP="0079458B"/>
    <w:sectPr w:rsidR="001277C7" w:rsidRPr="0079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6B9"/>
    <w:multiLevelType w:val="multilevel"/>
    <w:tmpl w:val="238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97BB5"/>
    <w:multiLevelType w:val="multilevel"/>
    <w:tmpl w:val="3BC4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077210">
    <w:abstractNumId w:val="1"/>
  </w:num>
  <w:num w:numId="2" w16cid:durableId="58426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8B"/>
    <w:rsid w:val="0012113A"/>
    <w:rsid w:val="001277C7"/>
    <w:rsid w:val="001A3631"/>
    <w:rsid w:val="0079458B"/>
    <w:rsid w:val="00F3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82DF5"/>
  <w15:chartTrackingRefBased/>
  <w15:docId w15:val="{CC4BBF05-9096-0745-AA17-CE69A394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58B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79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Yayra Boven Fiahagbe</dc:creator>
  <cp:keywords/>
  <dc:description/>
  <cp:lastModifiedBy>Harriet Yayra Boven Fiahagbe</cp:lastModifiedBy>
  <cp:revision>1</cp:revision>
  <dcterms:created xsi:type="dcterms:W3CDTF">2026-06-05T18:39:00Z</dcterms:created>
  <dcterms:modified xsi:type="dcterms:W3CDTF">2026-06-05T18:44:00Z</dcterms:modified>
</cp:coreProperties>
</file>