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95B1" w14:textId="2EE71692" w:rsidR="00CE6B47" w:rsidRDefault="00332E11">
      <w:r w:rsidRPr="00332E11">
        <w:drawing>
          <wp:inline distT="0" distB="0" distL="0" distR="0" wp14:anchorId="3045BA82" wp14:editId="7874AB93">
            <wp:extent cx="5943600" cy="26593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B5BA" w14:textId="769DA6D7" w:rsidR="00332E11" w:rsidRDefault="00332E11"/>
    <w:p w14:paraId="19167321" w14:textId="0D4B778F" w:rsidR="00332E11" w:rsidRDefault="00332E11"/>
    <w:p w14:paraId="23364FC4" w14:textId="690B67B0" w:rsidR="00332E11" w:rsidRDefault="00332E11">
      <w:hyperlink r:id="rId5" w:history="1">
        <w:r w:rsidRPr="00236727">
          <w:rPr>
            <w:rStyle w:val="Hyperlink"/>
          </w:rPr>
          <w:t>https://github.com/Yeab243/IT116/blob/main/CSS%20Bootstrap%20Walkthrough%20Exercise.html</w:t>
        </w:r>
      </w:hyperlink>
      <w:r>
        <w:t xml:space="preserve"> </w:t>
      </w:r>
    </w:p>
    <w:sectPr w:rsidR="0033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11"/>
    <w:rsid w:val="000136D2"/>
    <w:rsid w:val="00332E11"/>
    <w:rsid w:val="0038055B"/>
    <w:rsid w:val="00C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18FB"/>
  <w15:chartTrackingRefBased/>
  <w15:docId w15:val="{446C1281-9299-48C9-8E32-74DECED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eab243/IT116/blob/main/CSS%20Bootstrap%20Walkthrough%20Exerci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1</cp:revision>
  <dcterms:created xsi:type="dcterms:W3CDTF">2022-05-22T06:54:00Z</dcterms:created>
  <dcterms:modified xsi:type="dcterms:W3CDTF">2022-05-22T06:56:00Z</dcterms:modified>
</cp:coreProperties>
</file>