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32C" w:rsidRDefault="0046032C"/>
    <w:p w:rsidR="0046032C" w:rsidRPr="0046032C" w:rsidRDefault="0046032C" w:rsidP="0046032C"/>
    <w:p w:rsidR="0046032C" w:rsidRDefault="0046032C" w:rsidP="00EA1CC2">
      <w:pPr>
        <w:pStyle w:val="ListParagraph"/>
        <w:numPr>
          <w:ilvl w:val="0"/>
          <w:numId w:val="1"/>
        </w:numPr>
      </w:pPr>
      <w:proofErr w:type="spellStart"/>
      <w:r>
        <w:t>TextAlign</w:t>
      </w:r>
      <w:proofErr w:type="spellEnd"/>
      <w:r>
        <w:t> : Pour justifier les textes</w:t>
      </w:r>
    </w:p>
    <w:p w:rsidR="0046032C" w:rsidRDefault="0046032C" w:rsidP="00EA1CC2">
      <w:pPr>
        <w:pStyle w:val="ListParagraph"/>
        <w:numPr>
          <w:ilvl w:val="0"/>
          <w:numId w:val="1"/>
        </w:numPr>
      </w:pPr>
      <w:proofErr w:type="spellStart"/>
      <w:r>
        <w:t>TextImageRelation</w:t>
      </w:r>
      <w:proofErr w:type="spellEnd"/>
      <w:r>
        <w:t> : Pour aligner une image dans un bouton, input par rapport au texte</w:t>
      </w:r>
    </w:p>
    <w:p w:rsidR="00EA1CC2" w:rsidRDefault="0046032C" w:rsidP="0046032C">
      <w:r>
        <w:rPr>
          <w:noProof/>
          <w:lang w:eastAsia="fr-FR"/>
        </w:rPr>
        <w:drawing>
          <wp:inline distT="0" distB="0" distL="0" distR="0" wp14:anchorId="0E6FC226" wp14:editId="7AA67E99">
            <wp:extent cx="5667375" cy="504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CC2" w:rsidRDefault="00EA1CC2" w:rsidP="00EA1CC2"/>
    <w:p w:rsidR="00EA1CC2" w:rsidRDefault="00EA1CC2" w:rsidP="00EA1CC2">
      <w:pPr>
        <w:pStyle w:val="ListParagraph"/>
        <w:numPr>
          <w:ilvl w:val="0"/>
          <w:numId w:val="2"/>
        </w:numPr>
      </w:pPr>
      <w:r>
        <w:t xml:space="preserve">Apparence : Gérer l’apparence d’un input : </w:t>
      </w:r>
      <w:proofErr w:type="spellStart"/>
      <w:r>
        <w:t>button</w:t>
      </w:r>
      <w:proofErr w:type="spellEnd"/>
      <w:r>
        <w:t xml:space="preserve"> ou normal</w:t>
      </w:r>
    </w:p>
    <w:p w:rsidR="00EA1CC2" w:rsidRDefault="00220D66" w:rsidP="00220D66">
      <w:pPr>
        <w:pStyle w:val="ListParagraph"/>
        <w:numPr>
          <w:ilvl w:val="0"/>
          <w:numId w:val="2"/>
        </w:numPr>
      </w:pPr>
      <w:proofErr w:type="spellStart"/>
      <w:r>
        <w:t>CheckAlign</w:t>
      </w:r>
      <w:proofErr w:type="spellEnd"/>
      <w:r>
        <w:t xml:space="preserve"> : aligner le point </w:t>
      </w:r>
      <w:proofErr w:type="spellStart"/>
      <w:r>
        <w:t>checked</w:t>
      </w:r>
      <w:proofErr w:type="spellEnd"/>
      <w:r>
        <w:t xml:space="preserve"> </w:t>
      </w:r>
    </w:p>
    <w:p w:rsidR="00EA1CC2" w:rsidRDefault="00EA1CC2" w:rsidP="00EA1CC2">
      <w:r>
        <w:rPr>
          <w:noProof/>
          <w:lang w:eastAsia="fr-FR"/>
        </w:rPr>
        <w:drawing>
          <wp:inline distT="0" distB="0" distL="0" distR="0" wp14:anchorId="22004CC5" wp14:editId="5CB432D9">
            <wp:extent cx="5695950" cy="245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FD" w:rsidRDefault="00EA1CC2" w:rsidP="00EA1CC2">
      <w:r>
        <w:rPr>
          <w:noProof/>
          <w:lang w:eastAsia="fr-FR"/>
        </w:rPr>
        <w:drawing>
          <wp:inline distT="0" distB="0" distL="0" distR="0" wp14:anchorId="43A75040" wp14:editId="664469EE">
            <wp:extent cx="1590675" cy="990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FD" w:rsidRDefault="00EB4CFD" w:rsidP="00EB4CFD"/>
    <w:p w:rsidR="00EB4CFD" w:rsidRDefault="00EB4CFD" w:rsidP="00EB4CFD"/>
    <w:p w:rsidR="00EB4CFD" w:rsidRDefault="00EB4CFD" w:rsidP="00EB4CFD"/>
    <w:p w:rsidR="00EB4CFD" w:rsidRDefault="00EB4CFD" w:rsidP="00EB4CFD"/>
    <w:p w:rsidR="00EB4CFD" w:rsidRDefault="00EB4CFD" w:rsidP="00EB4CFD"/>
    <w:p w:rsidR="00EB4CFD" w:rsidRDefault="00EB4CFD" w:rsidP="00EB4CFD"/>
    <w:p w:rsidR="00EB4CFD" w:rsidRDefault="00EB4CFD" w:rsidP="00EB4CFD"/>
    <w:p w:rsidR="00EB4CFD" w:rsidRDefault="00EB4CFD" w:rsidP="00EB4CFD"/>
    <w:p w:rsidR="00EB4CFD" w:rsidRDefault="00EB4CFD" w:rsidP="00EB4CFD"/>
    <w:p w:rsidR="00EB4CFD" w:rsidRDefault="00EB4CFD" w:rsidP="00EB4CFD"/>
    <w:p w:rsidR="00EB4CFD" w:rsidRDefault="00EB4CFD" w:rsidP="00EB4CFD">
      <w:pPr>
        <w:pStyle w:val="ListParagraph"/>
        <w:numPr>
          <w:ilvl w:val="0"/>
          <w:numId w:val="3"/>
        </w:numPr>
      </w:pPr>
      <w:proofErr w:type="spellStart"/>
      <w:r>
        <w:lastRenderedPageBreak/>
        <w:t>Progressbar</w:t>
      </w:r>
      <w:proofErr w:type="spellEnd"/>
      <w:r>
        <w:t xml:space="preserve"> options</w:t>
      </w:r>
    </w:p>
    <w:p w:rsidR="00EB4CFD" w:rsidRDefault="00EB4CFD" w:rsidP="00EB4CFD">
      <w:r>
        <w:rPr>
          <w:noProof/>
          <w:lang w:eastAsia="fr-FR"/>
        </w:rPr>
        <w:drawing>
          <wp:inline distT="0" distB="0" distL="0" distR="0" wp14:anchorId="6D046F40" wp14:editId="272E80A8">
            <wp:extent cx="4276725" cy="2990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F07" w:rsidRDefault="00EB4CFD" w:rsidP="00EB4CFD">
      <w:r>
        <w:t xml:space="preserve">Les plus utiliser max (pour le pourcentage max de progression), le style (pour style de la barre), value (la valeur qu’on </w:t>
      </w:r>
      <w:proofErr w:type="spellStart"/>
      <w:r>
        <w:t>defini</w:t>
      </w:r>
      <w:proofErr w:type="spellEnd"/>
      <w:r>
        <w:t xml:space="preserve"> pour la taille de la barre)</w:t>
      </w:r>
    </w:p>
    <w:p w:rsidR="004B156C" w:rsidRDefault="004B156C" w:rsidP="00C10F07"/>
    <w:p w:rsidR="00C10F07" w:rsidRDefault="00C10F07" w:rsidP="00C10F07">
      <w:pPr>
        <w:pStyle w:val="ListParagraph"/>
        <w:numPr>
          <w:ilvl w:val="0"/>
          <w:numId w:val="3"/>
        </w:numPr>
      </w:pPr>
      <w:proofErr w:type="spellStart"/>
      <w:r w:rsidRPr="00A10FC9">
        <w:rPr>
          <w:highlight w:val="yellow"/>
        </w:rPr>
        <w:t>Tabcontrol</w:t>
      </w:r>
      <w:proofErr w:type="spellEnd"/>
      <w:r>
        <w:t xml:space="preserve"> : Pour ajouter des </w:t>
      </w:r>
      <w:proofErr w:type="spellStart"/>
      <w:r>
        <w:t>élements</w:t>
      </w:r>
      <w:proofErr w:type="spellEnd"/>
      <w:r>
        <w:t xml:space="preserve"> et passer d’un groupe à un autre</w:t>
      </w:r>
    </w:p>
    <w:p w:rsidR="007D7B4D" w:rsidRDefault="00C10F07" w:rsidP="00C10F07">
      <w:r>
        <w:rPr>
          <w:noProof/>
          <w:lang w:eastAsia="fr-FR"/>
        </w:rPr>
        <w:drawing>
          <wp:inline distT="0" distB="0" distL="0" distR="0" wp14:anchorId="61F74D17" wp14:editId="3188E325">
            <wp:extent cx="3206840" cy="206754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110" cy="208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F07" w:rsidRPr="007D7B4D" w:rsidRDefault="007D7B4D" w:rsidP="007D7B4D">
      <w:pPr>
        <w:pStyle w:val="ListParagraph"/>
        <w:numPr>
          <w:ilvl w:val="0"/>
          <w:numId w:val="3"/>
        </w:numPr>
      </w:pPr>
      <w:proofErr w:type="spellStart"/>
      <w:r w:rsidRPr="00A10FC9">
        <w:rPr>
          <w:highlight w:val="yellow"/>
        </w:rPr>
        <w:t>GroupBox</w:t>
      </w:r>
      <w:bookmarkStart w:id="0" w:name="_GoBack"/>
      <w:bookmarkEnd w:id="0"/>
      <w:proofErr w:type="spellEnd"/>
      <w:r>
        <w:t xml:space="preserve"> permet </w:t>
      </w:r>
      <w:proofErr w:type="spellStart"/>
      <w:r>
        <w:t>egalement</w:t>
      </w:r>
      <w:proofErr w:type="spellEnd"/>
      <w:r>
        <w:t xml:space="preserve"> de grouper</w:t>
      </w:r>
    </w:p>
    <w:sectPr w:rsidR="00C10F07" w:rsidRPr="007D7B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9F4A12"/>
    <w:multiLevelType w:val="hybridMultilevel"/>
    <w:tmpl w:val="22C075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6510"/>
    <w:multiLevelType w:val="hybridMultilevel"/>
    <w:tmpl w:val="A90CB1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84FB9"/>
    <w:multiLevelType w:val="hybridMultilevel"/>
    <w:tmpl w:val="D33EA7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32C"/>
    <w:rsid w:val="00220D66"/>
    <w:rsid w:val="0046032C"/>
    <w:rsid w:val="004B156C"/>
    <w:rsid w:val="007D7B4D"/>
    <w:rsid w:val="00A10FC9"/>
    <w:rsid w:val="00C10F07"/>
    <w:rsid w:val="00EA1CC2"/>
    <w:rsid w:val="00EB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AD3050-77E8-4288-B98F-CBEFD81BB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yekpahi prince</dc:creator>
  <cp:keywords/>
  <dc:description/>
  <cp:lastModifiedBy>yekpahi prince</cp:lastModifiedBy>
  <cp:revision>2</cp:revision>
  <dcterms:created xsi:type="dcterms:W3CDTF">2023-02-23T20:34:00Z</dcterms:created>
  <dcterms:modified xsi:type="dcterms:W3CDTF">2023-02-23T20:34:00Z</dcterms:modified>
</cp:coreProperties>
</file>