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763447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7634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5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52900"/>
          <w:sz w:val="18"/>
          <w:szCs w:val="18"/>
          <w:u w:val="none"/>
          <w:shd w:fill="auto" w:val="clear"/>
          <w:vertAlign w:val="baseline"/>
          <w:rtl w:val="0"/>
        </w:rPr>
        <w:t xml:space="preserve">Coleman Guthrie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5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52900"/>
          <w:sz w:val="18"/>
          <w:szCs w:val="18"/>
          <w:u w:val="none"/>
          <w:shd w:fill="auto" w:val="clear"/>
          <w:vertAlign w:val="baseline"/>
          <w:rtl w:val="0"/>
        </w:rPr>
        <w:t xml:space="preserve">IT Project Manager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5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50300"/>
          <w:sz w:val="18"/>
          <w:szCs w:val="18"/>
          <w:u w:val="none"/>
          <w:shd w:fill="auto" w:val="clear"/>
          <w:vertAlign w:val="baseline"/>
          <w:rtl w:val="0"/>
        </w:rPr>
        <w:t xml:space="preserve">WORK EXPERIENCE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2300"/>
          <w:sz w:val="18"/>
          <w:szCs w:val="18"/>
          <w:u w:val="none"/>
          <w:shd w:fill="auto" w:val="clear"/>
          <w:vertAlign w:val="baseline"/>
          <w:rtl w:val="0"/>
        </w:rPr>
        <w:t xml:space="preserve">Genovice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f00"/>
          <w:sz w:val="18"/>
          <w:szCs w:val="18"/>
          <w:u w:val="none"/>
          <w:shd w:fill="auto" w:val="clear"/>
          <w:vertAlign w:val="baseline"/>
          <w:rtl w:val="0"/>
        </w:rPr>
        <w:t xml:space="preserve">IT Project Manager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2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500"/>
          <w:sz w:val="18"/>
          <w:szCs w:val="18"/>
          <w:u w:val="none"/>
          <w:shd w:fill="auto" w:val="clear"/>
          <w:vertAlign w:val="baseline"/>
          <w:rtl w:val="0"/>
        </w:rPr>
        <w:t xml:space="preserve">San Francisco, CA | 2019 - current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f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6200"/>
          <w:sz w:val="18"/>
          <w:szCs w:val="18"/>
          <w:u w:val="none"/>
          <w:shd w:fill="auto" w:val="clear"/>
          <w:vertAlign w:val="baseline"/>
          <w:rtl w:val="0"/>
        </w:rPr>
        <w:t xml:space="preserve">• Directed project cycles to develop website and mobile applications, completing project scopes and risk assessments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e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7100"/>
          <w:sz w:val="18"/>
          <w:szCs w:val="18"/>
          <w:u w:val="none"/>
          <w:shd w:fill="auto" w:val="clear"/>
          <w:vertAlign w:val="baseline"/>
          <w:rtl w:val="0"/>
        </w:rPr>
        <w:t xml:space="preserve">• Coordinated tech team schedules with stakeholders and clients to deliver 97% of projects on time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f00"/>
          <w:sz w:val="18"/>
          <w:szCs w:val="18"/>
          <w:u w:val="none"/>
          <w:shd w:fill="auto" w:val="clear"/>
          <w:vertAlign w:val="baseline"/>
          <w:rtl w:val="0"/>
        </w:rPr>
        <w:t xml:space="preserve">• Communicated with junior staff to provide guidance for challenging repairs and troubleshooting cases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77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a00"/>
          <w:sz w:val="18"/>
          <w:szCs w:val="18"/>
          <w:u w:val="none"/>
          <w:shd w:fill="auto" w:val="clear"/>
          <w:vertAlign w:val="baseline"/>
          <w:rtl w:val="0"/>
        </w:rPr>
        <w:t xml:space="preserve">• Supervised projects from start to finish to implement changes and adjust as needed, increasing referral rates by 78%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f00"/>
          <w:sz w:val="18"/>
          <w:szCs w:val="18"/>
          <w:u w:val="none"/>
          <w:shd w:fill="auto" w:val="clear"/>
          <w:vertAlign w:val="baseline"/>
          <w:rtl w:val="0"/>
        </w:rPr>
        <w:t xml:space="preserve">• Analyzed completed projects, drafted feedback reports, and implemented suggestions for future project plans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700"/>
          <w:sz w:val="18"/>
          <w:szCs w:val="18"/>
          <w:u w:val="none"/>
          <w:shd w:fill="auto" w:val="clear"/>
          <w:vertAlign w:val="baseline"/>
          <w:rtl w:val="0"/>
        </w:rPr>
        <w:t xml:space="preserve">Federal Reserve Bank of Boston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a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c00"/>
          <w:sz w:val="18"/>
          <w:szCs w:val="18"/>
          <w:u w:val="none"/>
          <w:shd w:fill="auto" w:val="clear"/>
          <w:vertAlign w:val="baseline"/>
          <w:rtl w:val="0"/>
        </w:rPr>
        <w:t xml:space="preserve">IT Project Manager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2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500"/>
          <w:sz w:val="18"/>
          <w:szCs w:val="18"/>
          <w:u w:val="none"/>
          <w:shd w:fill="auto" w:val="clear"/>
          <w:vertAlign w:val="baseline"/>
          <w:rtl w:val="0"/>
        </w:rPr>
        <w:t xml:space="preserve">San Francisco, CA | 2014-2019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e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7100"/>
          <w:sz w:val="18"/>
          <w:szCs w:val="18"/>
          <w:u w:val="none"/>
          <w:shd w:fill="auto" w:val="clear"/>
          <w:vertAlign w:val="baseline"/>
          <w:rtl w:val="0"/>
        </w:rPr>
        <w:t xml:space="preserve">• Led creation of project timelines with 21 technicians to ensure deliverables were met and CRM platforms were implemented correctly, increasing customer satisfaction by 42%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0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300"/>
          <w:sz w:val="18"/>
          <w:szCs w:val="18"/>
          <w:u w:val="none"/>
          <w:shd w:fill="auto" w:val="clear"/>
          <w:vertAlign w:val="baseline"/>
          <w:rtl w:val="0"/>
        </w:rPr>
        <w:t xml:space="preserve">• Scheduled and adjusted client appointments, installations, and implementation training sessions for 85+ companies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e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7100"/>
          <w:sz w:val="18"/>
          <w:szCs w:val="18"/>
          <w:u w:val="none"/>
          <w:shd w:fill="auto" w:val="clear"/>
          <w:vertAlign w:val="baseline"/>
          <w:rtl w:val="0"/>
        </w:rPr>
        <w:t xml:space="preserve">• Prepared project status reports, budgets, quotes, and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0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300"/>
          <w:sz w:val="18"/>
          <w:szCs w:val="18"/>
          <w:u w:val="none"/>
          <w:shd w:fill="auto" w:val="clear"/>
          <w:vertAlign w:val="baseline"/>
          <w:rtl w:val="0"/>
        </w:rPr>
        <w:t xml:space="preserve">timetables for conferences with vendors, clients, and technicians • Traveled to work site for 13% of projects to help clients resolve unique project issues, increasing client satisfaction by 29%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c00"/>
          <w:sz w:val="18"/>
          <w:szCs w:val="18"/>
          <w:u w:val="none"/>
          <w:shd w:fill="auto" w:val="clear"/>
          <w:vertAlign w:val="baseline"/>
          <w:rtl w:val="0"/>
        </w:rPr>
        <w:t xml:space="preserve">NetApp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c00"/>
          <w:sz w:val="18"/>
          <w:szCs w:val="18"/>
          <w:u w:val="none"/>
          <w:shd w:fill="auto" w:val="clear"/>
          <w:vertAlign w:val="baseline"/>
          <w:rtl w:val="0"/>
        </w:rPr>
        <w:t xml:space="preserve">Technical Support Engineer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2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500"/>
          <w:sz w:val="18"/>
          <w:szCs w:val="18"/>
          <w:u w:val="none"/>
          <w:shd w:fill="auto" w:val="clear"/>
          <w:vertAlign w:val="baseline"/>
          <w:rtl w:val="0"/>
        </w:rPr>
        <w:t xml:space="preserve">San Francisco, CA | 2010 - 2014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57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700"/>
          <w:sz w:val="18"/>
          <w:szCs w:val="18"/>
          <w:u w:val="none"/>
          <w:shd w:fill="auto" w:val="clear"/>
          <w:vertAlign w:val="baseline"/>
          <w:rtl w:val="0"/>
        </w:rPr>
        <w:t xml:space="preserve">• Installed and configured networks, software, and applications for 45+ increasing referral rates by 59%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f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6200"/>
          <w:sz w:val="18"/>
          <w:szCs w:val="18"/>
          <w:u w:val="none"/>
          <w:shd w:fill="auto" w:val="clear"/>
          <w:vertAlign w:val="baseline"/>
          <w:rtl w:val="0"/>
        </w:rPr>
        <w:t xml:space="preserve">• Communicated with 14 remote clients to provide technical support, troubleshooting, and recommendations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57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700"/>
          <w:sz w:val="18"/>
          <w:szCs w:val="18"/>
          <w:u w:val="none"/>
          <w:shd w:fill="auto" w:val="clear"/>
          <w:vertAlign w:val="baseline"/>
          <w:rtl w:val="0"/>
        </w:rPr>
        <w:t xml:space="preserve">• Inspected products monthly to address customer feedback and diagnose future issues, reducing errors by 74%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7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a00"/>
          <w:sz w:val="18"/>
          <w:szCs w:val="18"/>
          <w:u w:val="none"/>
          <w:shd w:fill="auto" w:val="clear"/>
          <w:vertAlign w:val="baseline"/>
          <w:rtl w:val="0"/>
        </w:rPr>
        <w:t xml:space="preserve">• Employed knowledge of SQL, 3 programming languages, and network configuration to support API maintenance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e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7100"/>
          <w:sz w:val="18"/>
          <w:szCs w:val="18"/>
          <w:u w:val="none"/>
          <w:shd w:fill="auto" w:val="clear"/>
          <w:vertAlign w:val="baseline"/>
          <w:rtl w:val="0"/>
        </w:rPr>
        <w:t xml:space="preserve">• Documented internal and external requests by reporting ticket details, actions taken, results, and dates, decreasing ticket resolution time by 57%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a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c00"/>
          <w:sz w:val="18"/>
          <w:szCs w:val="18"/>
          <w:u w:val="none"/>
          <w:shd w:fill="auto" w:val="clear"/>
          <w:vertAlign w:val="baseline"/>
          <w:rtl w:val="0"/>
        </w:rPr>
        <w:t xml:space="preserve">cole.guthrie@email.com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57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700"/>
          <w:sz w:val="18"/>
          <w:szCs w:val="18"/>
          <w:u w:val="none"/>
          <w:shd w:fill="auto" w:val="clear"/>
          <w:vertAlign w:val="baseline"/>
          <w:rtl w:val="0"/>
        </w:rPr>
        <w:t xml:space="preserve">(123) 456-7890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f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6200"/>
          <w:sz w:val="18"/>
          <w:szCs w:val="18"/>
          <w:u w:val="none"/>
          <w:shd w:fill="auto" w:val="clear"/>
          <w:vertAlign w:val="baseline"/>
          <w:rtl w:val="0"/>
        </w:rPr>
        <w:t xml:space="preserve">San Francisco, CA LinkedIn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d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d1a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600"/>
          <w:sz w:val="18"/>
          <w:szCs w:val="18"/>
          <w:u w:val="none"/>
          <w:shd w:fill="auto" w:val="clear"/>
          <w:vertAlign w:val="baseline"/>
          <w:rtl w:val="0"/>
        </w:rPr>
        <w:t xml:space="preserve">• Server Maintenance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d00"/>
          <w:sz w:val="18"/>
          <w:szCs w:val="18"/>
          <w:u w:val="none"/>
          <w:shd w:fill="auto" w:val="clear"/>
          <w:vertAlign w:val="baseline"/>
          <w:rtl w:val="0"/>
        </w:rPr>
        <w:t xml:space="preserve">• SQL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5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800"/>
          <w:sz w:val="18"/>
          <w:szCs w:val="18"/>
          <w:u w:val="none"/>
          <w:shd w:fill="auto" w:val="clear"/>
          <w:vertAlign w:val="baseline"/>
          <w:rtl w:val="0"/>
        </w:rPr>
        <w:t xml:space="preserve">• APIs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1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400"/>
          <w:sz w:val="18"/>
          <w:szCs w:val="18"/>
          <w:u w:val="none"/>
          <w:shd w:fill="auto" w:val="clear"/>
          <w:vertAlign w:val="baseline"/>
          <w:rtl w:val="0"/>
        </w:rPr>
        <w:t xml:space="preserve">• CRM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9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c00"/>
          <w:sz w:val="18"/>
          <w:szCs w:val="18"/>
          <w:u w:val="none"/>
          <w:shd w:fill="auto" w:val="clear"/>
          <w:vertAlign w:val="baseline"/>
          <w:rtl w:val="0"/>
        </w:rPr>
        <w:t xml:space="preserve">• Microsoft 365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2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500"/>
          <w:sz w:val="18"/>
          <w:szCs w:val="18"/>
          <w:u w:val="none"/>
          <w:shd w:fill="auto" w:val="clear"/>
          <w:vertAlign w:val="baseline"/>
          <w:rtl w:val="0"/>
        </w:rPr>
        <w:t xml:space="preserve">• Programming Languages: C++, Java, Python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e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7100"/>
          <w:sz w:val="18"/>
          <w:szCs w:val="18"/>
          <w:u w:val="none"/>
          <w:shd w:fill="auto" w:val="clear"/>
          <w:vertAlign w:val="baseline"/>
          <w:rtl w:val="0"/>
        </w:rPr>
        <w:t xml:space="preserve">• Project Management • Data Analysis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5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503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f00"/>
          <w:sz w:val="18"/>
          <w:szCs w:val="18"/>
          <w:u w:val="none"/>
          <w:shd w:fill="auto" w:val="clear"/>
          <w:vertAlign w:val="baseline"/>
          <w:rtl w:val="0"/>
        </w:rPr>
        <w:t xml:space="preserve">Bachelor of Science Computer Engineering University of California, San Diego 2006 - 2010 San Diego, CA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600"/>
          <w:sz w:val="18"/>
          <w:szCs w:val="18"/>
          <w:u w:val="none"/>
          <w:shd w:fill="auto" w:val="clear"/>
          <w:vertAlign w:val="baseline"/>
          <w:rtl w:val="0"/>
        </w:rPr>
        <w:t xml:space="preserve">• Minor: communication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9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90e00"/>
          <w:sz w:val="18"/>
          <w:szCs w:val="18"/>
          <w:u w:val="none"/>
          <w:shd w:fill="auto" w:val="clear"/>
          <w:vertAlign w:val="baseline"/>
          <w:rtl w:val="0"/>
        </w:rPr>
        <w:t xml:space="preserve">CERTIFICATIONS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a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c00"/>
          <w:sz w:val="18"/>
          <w:szCs w:val="18"/>
          <w:u w:val="none"/>
          <w:shd w:fill="auto" w:val="clear"/>
          <w:vertAlign w:val="baseline"/>
          <w:rtl w:val="0"/>
        </w:rPr>
        <w:t xml:space="preserve">• PMP Certification • CISM Certification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