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AB48C" w14:textId="77777777" w:rsidR="00344845" w:rsidRPr="00344845" w:rsidRDefault="00344845" w:rsidP="00344845">
      <w:pPr>
        <w:shd w:val="clear" w:color="auto" w:fill="FFFFFF"/>
        <w:spacing w:after="100" w:afterAutospacing="1" w:line="240" w:lineRule="auto"/>
        <w:ind w:left="0" w:right="0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3448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Learning Objectives and Outcomes</w:t>
      </w:r>
    </w:p>
    <w:p w14:paraId="11DD39D3" w14:textId="77777777" w:rsidR="00344845" w:rsidRPr="00344845" w:rsidRDefault="00344845" w:rsidP="00344845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448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By the end of this course students will be able to:</w:t>
      </w:r>
    </w:p>
    <w:p w14:paraId="6F001AC2" w14:textId="77777777" w:rsidR="00344845" w:rsidRPr="00344845" w:rsidRDefault="00344845" w:rsidP="003448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448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Implement code using fundamental programming concepts, language constructs and procedural programming approaches.</w:t>
      </w:r>
    </w:p>
    <w:p w14:paraId="720F6CC6" w14:textId="77777777" w:rsidR="00344845" w:rsidRPr="00344845" w:rsidRDefault="00344845" w:rsidP="003448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448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Develop programs using the Python programming language to solve programming problems.</w:t>
      </w:r>
    </w:p>
    <w:p w14:paraId="54CCE223" w14:textId="77777777" w:rsidR="00344845" w:rsidRPr="00344845" w:rsidRDefault="00344845" w:rsidP="003448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44845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Independently research programming languages and apply new programming language features.</w:t>
      </w:r>
    </w:p>
    <w:p w14:paraId="0C6FE50B" w14:textId="217C1AB5" w:rsidR="00D13054" w:rsidRPr="00344845" w:rsidRDefault="00102CBC" w:rsidP="00344845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44845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Syllabus </w:t>
      </w:r>
      <w:r w:rsidRPr="00344845">
        <w:rPr>
          <w:rFonts w:ascii="Times New Roman" w:hAnsi="Times New Roman" w:cs="Times New Roman"/>
          <w:b/>
          <w:bCs/>
          <w:color w:val="auto"/>
          <w:sz w:val="24"/>
          <w:szCs w:val="24"/>
        </w:rPr>
        <w:t>CS 1101: Programming Fundamentals</w:t>
      </w:r>
    </w:p>
    <w:tbl>
      <w:tblPr>
        <w:tblW w:w="9008" w:type="dxa"/>
        <w:jc w:val="center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598"/>
        <w:gridCol w:w="6409"/>
        <w:gridCol w:w="1283"/>
      </w:tblGrid>
      <w:tr w:rsidR="00344845" w:rsidRPr="00344845" w14:paraId="0188CDD8" w14:textId="1EF29A37" w:rsidTr="00344845">
        <w:trPr>
          <w:trHeight w:val="542"/>
          <w:tblHeader/>
          <w:jc w:val="center"/>
        </w:trPr>
        <w:tc>
          <w:tcPr>
            <w:tcW w:w="77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5F2F6"/>
            <w:vAlign w:val="center"/>
            <w:hideMark/>
          </w:tcPr>
          <w:p w14:paraId="4562FCCB" w14:textId="77777777" w:rsidR="00344845" w:rsidRPr="00344845" w:rsidRDefault="00344845">
            <w:pPr>
              <w:pStyle w:val="Heading5"/>
              <w:spacing w:befor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Course Schedule and Topics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5F2F6"/>
          </w:tcPr>
          <w:p w14:paraId="5C12E0C2" w14:textId="77777777" w:rsidR="00344845" w:rsidRPr="00344845" w:rsidRDefault="00344845">
            <w:pPr>
              <w:pStyle w:val="Heading5"/>
              <w:spacing w:before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</w:tc>
      </w:tr>
      <w:tr w:rsidR="00344845" w:rsidRPr="00344845" w14:paraId="316E3FAA" w14:textId="5B4555D5" w:rsidTr="00344845">
        <w:trPr>
          <w:trHeight w:val="765"/>
          <w:tblHeader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F5F2F6"/>
            <w:vAlign w:val="bottom"/>
            <w:hideMark/>
          </w:tcPr>
          <w:p w14:paraId="784D7FA1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F5F2F6"/>
            <w:vAlign w:val="bottom"/>
            <w:hideMark/>
          </w:tcPr>
          <w:p w14:paraId="50262B1D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F5F2F6"/>
            <w:vAlign w:val="bottom"/>
            <w:hideMark/>
          </w:tcPr>
          <w:p w14:paraId="6350E501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F5F2F6"/>
          </w:tcPr>
          <w:p w14:paraId="0DFAA0AD" w14:textId="4BECA045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Check (</w:t>
            </w:r>
            <w:r w:rsidRPr="00344845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3448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44845" w:rsidRPr="00344845" w14:paraId="70DE841B" w14:textId="62F2CD95" w:rsidTr="00344845">
        <w:trPr>
          <w:trHeight w:val="765"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D8D309A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C8E6799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E2948E6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Introduction and Fundamental Concepts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17C5CAF0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4845" w:rsidRPr="00344845" w14:paraId="420BC4D0" w14:textId="1A070BB1" w:rsidTr="00344845">
        <w:trPr>
          <w:trHeight w:val="765"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237EF6DF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D1949D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B3F2F70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Variables, Expressions, Statements, and Functions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1B58491D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4845" w:rsidRPr="00344845" w14:paraId="29C4C264" w14:textId="24F99FC6" w:rsidTr="00344845">
        <w:trPr>
          <w:trHeight w:val="765"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88A3368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8E30070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794927E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Conditionals and Recursion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1773384A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4845" w:rsidRPr="00344845" w14:paraId="029D61C1" w14:textId="3A431BB1" w:rsidTr="00344845">
        <w:trPr>
          <w:trHeight w:val="765"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C624F44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287D4D8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FFD471A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Functions and Return Values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3B8A209B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4845" w:rsidRPr="00344845" w14:paraId="6CC0E8F7" w14:textId="3D11A2D7" w:rsidTr="00344845">
        <w:trPr>
          <w:trHeight w:val="765"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ABBCA28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1473E58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52F9055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Iteration and Strings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68A0E559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4845" w:rsidRPr="00344845" w14:paraId="407DEFFD" w14:textId="7F8B7FF7" w:rsidTr="00344845">
        <w:trPr>
          <w:trHeight w:val="765"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FB62EA3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4B27F410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6CAE347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Lists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25B91181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4845" w:rsidRPr="00344845" w14:paraId="6EE20C3A" w14:textId="47E1558F" w:rsidTr="00344845">
        <w:trPr>
          <w:trHeight w:val="765"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A6C848B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02594D8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6CCC2631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Dictionaries and Tuples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2A9C24AB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4845" w:rsidRPr="00344845" w14:paraId="0653EF8C" w14:textId="4337862B" w:rsidTr="00344845">
        <w:trPr>
          <w:trHeight w:val="765"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70FBF298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96B638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0CD945B5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Files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4422F57D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4845" w:rsidRPr="00344845" w14:paraId="21646896" w14:textId="0C309C66" w:rsidTr="00344845">
        <w:trPr>
          <w:trHeight w:val="765"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D198993" w14:textId="77777777" w:rsidR="00344845" w:rsidRPr="00344845" w:rsidRDefault="003448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37BFC3B0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44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14:paraId="52C3175F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845">
              <w:rPr>
                <w:rFonts w:ascii="Times New Roman" w:hAnsi="Times New Roman" w:cs="Times New Roman"/>
                <w:sz w:val="24"/>
                <w:szCs w:val="24"/>
              </w:rPr>
              <w:t>Course Review and Final Exam</w:t>
            </w:r>
          </w:p>
        </w:tc>
        <w:tc>
          <w:tcPr>
            <w:tcW w:w="128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</w:tcPr>
          <w:p w14:paraId="3FEC9C51" w14:textId="77777777" w:rsidR="00344845" w:rsidRPr="00344845" w:rsidRDefault="003448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2FFEED" w14:textId="77777777" w:rsidR="00344845" w:rsidRPr="00344845" w:rsidRDefault="00344845" w:rsidP="00344845">
      <w:pPr>
        <w:rPr>
          <w:rFonts w:ascii="Times New Roman" w:hAnsi="Times New Roman" w:cs="Times New Roman"/>
          <w:sz w:val="24"/>
          <w:szCs w:val="24"/>
        </w:rPr>
      </w:pPr>
    </w:p>
    <w:sectPr w:rsidR="00344845" w:rsidRPr="00344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72BD3"/>
    <w:multiLevelType w:val="multilevel"/>
    <w:tmpl w:val="E090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23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FYkMTS2NLAyMzIyUdpeDU4uLM/DyQAsNaAJF7DA0sAAAA"/>
  </w:docVars>
  <w:rsids>
    <w:rsidRoot w:val="00102CBC"/>
    <w:rsid w:val="00102CBC"/>
    <w:rsid w:val="002268E1"/>
    <w:rsid w:val="00344845"/>
    <w:rsid w:val="00A35799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ADF1"/>
  <w15:chartTrackingRefBased/>
  <w15:docId w15:val="{F9C4F603-B3BC-48D0-80DE-5E1FE2C3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344845"/>
    <w:pPr>
      <w:spacing w:before="100" w:beforeAutospacing="1" w:after="100" w:afterAutospacing="1" w:line="240" w:lineRule="auto"/>
      <w:ind w:left="0" w:right="0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44845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48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44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4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2023-06-18T03:38:00Z</dcterms:created>
  <dcterms:modified xsi:type="dcterms:W3CDTF">2023-06-18T03:44:00Z</dcterms:modified>
</cp:coreProperties>
</file>