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0AA2" w14:textId="77777777" w:rsidR="000622B1" w:rsidRPr="00433FEA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Hlk62025227"/>
      <w:bookmarkEnd w:id="0"/>
      <w:r w:rsidRPr="00433F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МІНІСТЕРСТВО ОСВІТИ І НАУКИ УКРАЇНИ </w:t>
      </w:r>
    </w:p>
    <w:p w14:paraId="6715C4F0" w14:textId="77777777" w:rsidR="000622B1" w:rsidRPr="00433FEA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9310E18" w14:textId="77777777" w:rsidR="000622B1" w:rsidRPr="00433FEA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“КИЇВСЬКИЙ ПОЛІТЕХНІЧНИЙ ІНСТИТУТ </w:t>
      </w:r>
    </w:p>
    <w:p w14:paraId="79F67F90" w14:textId="77777777" w:rsidR="000622B1" w:rsidRPr="00433FEA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ІМЕНІ ІГОРЯ СІКОРСЬКОГО”</w:t>
      </w:r>
    </w:p>
    <w:p w14:paraId="0088B725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7E6B56D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Факультет прикладної математики</w:t>
      </w:r>
    </w:p>
    <w:p w14:paraId="08CAC5CF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6133F72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B75E52D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E5A898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КУРСОВА РОБОТА</w:t>
      </w:r>
    </w:p>
    <w:p w14:paraId="3981A05E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CF20520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дисципліни “Бази даних”</w:t>
      </w:r>
    </w:p>
    <w:p w14:paraId="2BBB6156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91E95F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– Програмна інженерія</w:t>
      </w:r>
    </w:p>
    <w:p w14:paraId="4EB2C624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B682ABF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63CA8CC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Pr="00433F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Система аналізу цін  інтернет магазинів споживчих товарів</w:t>
      </w:r>
    </w:p>
    <w:p w14:paraId="0024518F" w14:textId="77777777" w:rsidR="000622B1" w:rsidRPr="00433FEA" w:rsidRDefault="000622B1" w:rsidP="000622B1">
      <w:pPr>
        <w:pStyle w:val="LO-normal"/>
        <w:spacing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(назва теми)</w:t>
      </w:r>
    </w:p>
    <w:p w14:paraId="0C599E50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51B21DA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tbl>
      <w:tblPr>
        <w:tblStyle w:val="TableNormal"/>
        <w:tblW w:w="936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34"/>
        <w:gridCol w:w="3106"/>
        <w:gridCol w:w="3120"/>
      </w:tblGrid>
      <w:tr w:rsidR="000622B1" w:rsidRPr="00433FEA" w14:paraId="318745F6" w14:textId="77777777" w:rsidTr="003210F5">
        <w:tc>
          <w:tcPr>
            <w:tcW w:w="3134" w:type="dxa"/>
            <w:hideMark/>
          </w:tcPr>
          <w:p w14:paraId="5CEE98A7" w14:textId="77777777" w:rsidR="000622B1" w:rsidRPr="00433FEA" w:rsidRDefault="000622B1" w:rsidP="003210F5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Студентки </w:t>
            </w: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ab/>
            </w: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ab/>
            </w:r>
          </w:p>
          <w:p w14:paraId="486321DF" w14:textId="2A29967F" w:rsidR="000622B1" w:rsidRPr="00433FEA" w:rsidRDefault="000622B1" w:rsidP="003210F5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групи КП-03</w:t>
            </w:r>
          </w:p>
        </w:tc>
        <w:tc>
          <w:tcPr>
            <w:tcW w:w="3106" w:type="dxa"/>
          </w:tcPr>
          <w:p w14:paraId="0FB59C57" w14:textId="262CA81C" w:rsidR="000622B1" w:rsidRPr="00433FEA" w:rsidRDefault="000622B1" w:rsidP="000622B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Євтушенко Вікторії Павлівни</w:t>
            </w:r>
          </w:p>
          <w:p w14:paraId="001A7948" w14:textId="3BA04CF8" w:rsidR="000622B1" w:rsidRPr="00433FEA" w:rsidRDefault="000622B1" w:rsidP="000622B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(ПІБ)</w:t>
            </w:r>
          </w:p>
        </w:tc>
        <w:tc>
          <w:tcPr>
            <w:tcW w:w="3120" w:type="dxa"/>
          </w:tcPr>
          <w:p w14:paraId="12AB6F7D" w14:textId="77777777" w:rsidR="000622B1" w:rsidRPr="00433FEA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55E0C7F5" w14:textId="77777777" w:rsidR="000622B1" w:rsidRPr="00433FEA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_________</w:t>
            </w:r>
          </w:p>
          <w:p w14:paraId="2B63D708" w14:textId="77777777" w:rsidR="000622B1" w:rsidRPr="00433FEA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(підпис)</w:t>
            </w:r>
          </w:p>
          <w:p w14:paraId="303D0F78" w14:textId="77777777" w:rsidR="000622B1" w:rsidRPr="00433FEA" w:rsidRDefault="000622B1" w:rsidP="003210F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0622B1" w:rsidRPr="00433FEA" w14:paraId="74F769F9" w14:textId="77777777" w:rsidTr="003210F5">
        <w:tc>
          <w:tcPr>
            <w:tcW w:w="3134" w:type="dxa"/>
            <w:hideMark/>
          </w:tcPr>
          <w:p w14:paraId="2D93C044" w14:textId="77777777" w:rsidR="000622B1" w:rsidRPr="00433FEA" w:rsidRDefault="000622B1" w:rsidP="003210F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Викладач</w:t>
            </w:r>
          </w:p>
          <w:p w14:paraId="1843B8A3" w14:textId="77777777" w:rsidR="000622B1" w:rsidRPr="00433FEA" w:rsidRDefault="000622B1" w:rsidP="003210F5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к.т.н, доцент кафедри СПіСКС </w:t>
            </w:r>
          </w:p>
        </w:tc>
        <w:tc>
          <w:tcPr>
            <w:tcW w:w="3106" w:type="dxa"/>
          </w:tcPr>
          <w:p w14:paraId="790F0713" w14:textId="77777777" w:rsidR="000622B1" w:rsidRPr="00433FEA" w:rsidRDefault="000622B1" w:rsidP="003210F5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  <w:p w14:paraId="508F5724" w14:textId="77777777" w:rsidR="000622B1" w:rsidRPr="00433FEA" w:rsidRDefault="000622B1" w:rsidP="003210F5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Петрашенко А.В.</w:t>
            </w:r>
          </w:p>
        </w:tc>
        <w:tc>
          <w:tcPr>
            <w:tcW w:w="3120" w:type="dxa"/>
          </w:tcPr>
          <w:p w14:paraId="260EE801" w14:textId="77777777" w:rsidR="000622B1" w:rsidRPr="00433FEA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24E745BB" w14:textId="77777777" w:rsidR="000622B1" w:rsidRPr="00433FEA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576AE8D4" w14:textId="77777777" w:rsidR="000622B1" w:rsidRPr="00433FEA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_________</w:t>
            </w:r>
          </w:p>
          <w:p w14:paraId="3B72FB50" w14:textId="77777777" w:rsidR="000622B1" w:rsidRPr="00433FEA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(підпис)</w:t>
            </w:r>
          </w:p>
          <w:p w14:paraId="451FEDED" w14:textId="77777777" w:rsidR="000622B1" w:rsidRPr="00433FEA" w:rsidRDefault="000622B1" w:rsidP="003210F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</w:tbl>
    <w:p w14:paraId="52A95D3B" w14:textId="77777777" w:rsidR="000622B1" w:rsidRPr="00433FEA" w:rsidRDefault="000622B1" w:rsidP="000622B1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Захищено з оцінкою _________________</w:t>
      </w:r>
    </w:p>
    <w:p w14:paraId="466A904D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12EBB15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CBD7B0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F1E6A95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CEBADE0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7A1263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E2039A8" w14:textId="77777777" w:rsidR="000622B1" w:rsidRPr="00433FEA" w:rsidRDefault="000622B1" w:rsidP="000622B1">
      <w:pPr>
        <w:pStyle w:val="LO-normal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1F431D7" w14:textId="77777777" w:rsidR="000622B1" w:rsidRPr="00433FEA" w:rsidRDefault="000622B1" w:rsidP="000622B1">
      <w:pPr>
        <w:pStyle w:val="LO-normal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028AC39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 – 2021</w:t>
      </w:r>
    </w:p>
    <w:p w14:paraId="22DC51E8" w14:textId="4F7D51B5" w:rsidR="000622B1" w:rsidRPr="00433FEA" w:rsidRDefault="000622B1" w:rsidP="000622B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bookmarkStart w:id="1" w:name="_Toc62025662"/>
      <w:r w:rsidRPr="00433FEA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lastRenderedPageBreak/>
        <w:t>Анотація</w:t>
      </w:r>
      <w:bookmarkEnd w:id="1"/>
    </w:p>
    <w:p w14:paraId="062279EA" w14:textId="6F5F8859" w:rsidR="00F418A1" w:rsidRPr="00433FEA" w:rsidRDefault="00F418A1" w:rsidP="00F7343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Метою розробки даного курсового проекту є набуття 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виконавицею 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практичних навичок розробки сучасного програмного забезпечення, що взаємодіє з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реляційними базами даних та навичок оформлення відповідного текстового, програмного та ілюстративного матеріалу у 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вигляді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проектної документації.</w:t>
      </w:r>
    </w:p>
    <w:p w14:paraId="73ABC0D3" w14:textId="35622FFE" w:rsidR="00F418A1" w:rsidRPr="00433FEA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результаті виконання курсового проекту бул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освоєні навички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розроблення програмного забезпечення для реляційних баз даних, володіння основами 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користування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СУБД, засобами аналізу великих обсягів даних, індексації таблиць бази даних та роботи з ними. </w:t>
      </w:r>
    </w:p>
    <w:p w14:paraId="1F114F0C" w14:textId="5C9D2A9B" w:rsidR="00F418A1" w:rsidRPr="00433FEA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Темою даного курсового проекту є cистема контролю успішності учнів навчального закладу.</w:t>
      </w:r>
    </w:p>
    <w:p w14:paraId="76124484" w14:textId="78A71547" w:rsidR="00F418A1" w:rsidRPr="00433FEA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Галуззю застосування даної розробки є 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заклади освіти, тобто школи та університети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5DB6EE5" w14:textId="2BEF02D5" w:rsidR="00F418A1" w:rsidRPr="00433FEA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Результатами даного проекту став програмний додаток для роботи з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наближеною до реальної базою даних навчального закладу.</w:t>
      </w:r>
    </w:p>
    <w:p w14:paraId="748D00BD" w14:textId="49EBE16F" w:rsidR="00F418A1" w:rsidRPr="00433FEA" w:rsidRDefault="00F4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9343650" w14:textId="561C377A" w:rsidR="00796DED" w:rsidRPr="00433FEA" w:rsidRDefault="00F418A1" w:rsidP="00F418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470790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A4ED5" w14:textId="7FE268A6" w:rsidR="002C4260" w:rsidRPr="00433FEA" w:rsidRDefault="002C4260">
          <w:pPr>
            <w:pStyle w:val="a3"/>
            <w:rPr>
              <w:lang w:val="uk-UA"/>
            </w:rPr>
          </w:pPr>
          <w:r w:rsidRPr="00433FEA">
            <w:rPr>
              <w:lang w:val="uk-UA"/>
            </w:rPr>
            <w:t>Оглавление</w:t>
          </w:r>
        </w:p>
        <w:p w14:paraId="3AFEF828" w14:textId="5F7E0067" w:rsidR="002C4260" w:rsidRPr="00433FEA" w:rsidRDefault="002C4260">
          <w:pPr>
            <w:rPr>
              <w:lang w:val="uk-UA"/>
            </w:rPr>
          </w:pPr>
          <w:r w:rsidRPr="00433FEA">
            <w:rPr>
              <w:lang w:val="uk-UA"/>
            </w:rPr>
            <w:fldChar w:fldCharType="begin"/>
          </w:r>
          <w:r w:rsidRPr="00433FEA">
            <w:rPr>
              <w:lang w:val="uk-UA"/>
            </w:rPr>
            <w:instrText xml:space="preserve"> TOC \o "1-3" \h \z \u </w:instrText>
          </w:r>
          <w:r w:rsidRPr="00433FEA">
            <w:rPr>
              <w:lang w:val="uk-UA"/>
            </w:rPr>
            <w:fldChar w:fldCharType="separate"/>
          </w:r>
          <w:r w:rsidRPr="00433FEA">
            <w:rPr>
              <w:b/>
              <w:bCs/>
              <w:noProof/>
              <w:lang w:val="uk-UA"/>
            </w:rPr>
            <w:t>Элементы оглавления не найдены.</w:t>
          </w:r>
          <w:r w:rsidRPr="00433FEA">
            <w:rPr>
              <w:b/>
              <w:bCs/>
              <w:lang w:val="uk-UA"/>
            </w:rPr>
            <w:fldChar w:fldCharType="end"/>
          </w:r>
        </w:p>
      </w:sdtContent>
    </w:sdt>
    <w:p w14:paraId="138928C7" w14:textId="0FEE0B86" w:rsidR="00F418A1" w:rsidRPr="00433FEA" w:rsidRDefault="00F418A1" w:rsidP="00F418A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3CD41E" w14:textId="4AA264D4" w:rsidR="00F418A1" w:rsidRPr="00433FEA" w:rsidRDefault="00F4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03025D" w14:textId="4EED1E4B" w:rsidR="00F418A1" w:rsidRPr="00433FEA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3395757D" w14:textId="093AF5C6" w:rsidR="004F74CC" w:rsidRPr="00433FEA" w:rsidRDefault="004F74CC" w:rsidP="00F7343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Неможливо уявити сучасний світ без електронних систем зберігання та аналізу даних. Навчальні ж заклади, переважно молодшої та середньої освіти, у своїй більшості відстають від такого розкладу подій. Більшість даних зберігається на паперових версіях, що ускладнює можливість аналізу даних та визначення подальших дій з ними.</w:t>
      </w:r>
    </w:p>
    <w:p w14:paraId="35F36B7F" w14:textId="67346405" w:rsidR="004F74CC" w:rsidRPr="00433FEA" w:rsidRDefault="004F74CC" w:rsidP="00F7343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Саме для цю проблему вирішую додаток, розроблений у якості курсової роботи. Він дозволяє полегшити процес керування даних (внесення, видалення, перегляд, оновлення) їх аналіз та фільтрацію, а також забезпечує надання графічного їх представлення.</w:t>
      </w:r>
    </w:p>
    <w:p w14:paraId="5FEE0B07" w14:textId="7027CD7F" w:rsidR="004F74CC" w:rsidRPr="00433FEA" w:rsidRDefault="004F74CC" w:rsidP="004F74C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Галуззю застосування даної розробки є заклади освіти, тобто школи та університети.</w:t>
      </w:r>
    </w:p>
    <w:p w14:paraId="66CFF595" w14:textId="462D96F3" w:rsidR="004F74CC" w:rsidRPr="00433FEA" w:rsidRDefault="004F74CC" w:rsidP="004F74C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Метою розробки даного курсового проекту є 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здобуття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навичок розробки сучасного програмного забезпечення, що взаємодіє з реляційними базами даних, володіння основами використання СУБД, засобами аналізу великих обсягів даних, генерації, індексації таблиць бази даних, роботи з ними, зберігання та реплікації даних засобами СУБД.</w:t>
      </w:r>
    </w:p>
    <w:p w14:paraId="3E08D829" w14:textId="77640260" w:rsidR="004F74CC" w:rsidRPr="00433FEA" w:rsidRDefault="004F74CC" w:rsidP="004F74C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результаті виконання курсового проекту отримано програмне забезпечення для реляційних баз даних.</w:t>
      </w:r>
    </w:p>
    <w:p w14:paraId="795AB92A" w14:textId="14360AF5" w:rsidR="00F7343C" w:rsidRPr="00433FEA" w:rsidRDefault="00F7343C" w:rsidP="00F7343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Дані для аналізу були згенеровані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псевдовипадковим чином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 допомогою даних, взятих із датасетів</w:t>
      </w:r>
      <w:r w:rsidR="004F74C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що розміщені їх авторами у вільному доступі, але також можуть бути згенеровані за допомогою відповідних бібліотек.</w:t>
      </w:r>
    </w:p>
    <w:p w14:paraId="79B00F37" w14:textId="796023F3" w:rsidR="002C4260" w:rsidRPr="00433FEA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502885" w14:textId="362F7146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19671D" w14:textId="0591D0B8" w:rsidR="002C4260" w:rsidRPr="00433FEA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Аналіз інструментарію при виконанні лабораторної роботи</w:t>
      </w:r>
    </w:p>
    <w:p w14:paraId="7805CFFC" w14:textId="77777777" w:rsidR="002C4260" w:rsidRPr="00433FEA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" w:name="_tkr24dkwurg0"/>
      <w:bookmarkEnd w:id="2"/>
      <w:r w:rsidRPr="00433F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Обґрунтування вибору мови програмування:</w:t>
      </w:r>
    </w:p>
    <w:p w14:paraId="1208DFAD" w14:textId="5B203A7F" w:rsidR="002C4260" w:rsidRPr="00433FEA" w:rsidRDefault="002C4260" w:rsidP="002C4260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Мовою програмування для даного проекту було обрано C# через велику кількість відкритих бібліотек та фреймворків, що спрощує отримання бажаного результату.</w:t>
      </w:r>
    </w:p>
    <w:p w14:paraId="79799D53" w14:textId="0296F8EF" w:rsidR="002C4260" w:rsidRPr="00433FEA" w:rsidRDefault="002C4260" w:rsidP="002C4260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Також, важливою перевагою C#, є </w:t>
      </w:r>
      <w:r w:rsidR="004F74C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її об'єкто-орієнтованість, що </w:t>
      </w:r>
      <w:r w:rsid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забезпечує зручне керування об’єктами бази даних та зв’язками між ними.</w:t>
      </w:r>
    </w:p>
    <w:p w14:paraId="07D5F8F1" w14:textId="77777777" w:rsidR="002C4260" w:rsidRPr="00433FEA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3" w:name="_9qcrifdvn0ad"/>
      <w:bookmarkEnd w:id="3"/>
      <w:r w:rsidRPr="00433F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Обґрунтування вибору бібліотек та фреймворків</w:t>
      </w:r>
    </w:p>
    <w:p w14:paraId="36BBF3BE" w14:textId="40CA8713" w:rsidR="002C4260" w:rsidRDefault="002C4260" w:rsidP="002C4260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було використано наступні бібліотеки та фреймворки: </w:t>
      </w:r>
    </w:p>
    <w:p w14:paraId="34ACC54F" w14:textId="3B47B931" w:rsidR="00433FEA" w:rsidRDefault="00433FEA" w:rsidP="00433FEA">
      <w:pPr>
        <w:pStyle w:val="LO-normal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MySqlConnector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забезпечує підключення до бази даних.</w:t>
      </w:r>
    </w:p>
    <w:p w14:paraId="7721DEFF" w14:textId="1D42B895" w:rsidR="00433FEA" w:rsidRPr="00433FEA" w:rsidRDefault="00433FEA" w:rsidP="00433FEA">
      <w:pPr>
        <w:pStyle w:val="LO-normal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ScottPlot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використовується для забезпечення ілюстративного матеріалу.</w:t>
      </w:r>
    </w:p>
    <w:p w14:paraId="6AB7AC2D" w14:textId="77777777" w:rsidR="002C4260" w:rsidRPr="00433FEA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4" w:name="_t652yf797gsj"/>
      <w:bookmarkEnd w:id="4"/>
      <w:r w:rsidRPr="00433F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Обґрунтування вибору СУБД</w:t>
      </w:r>
    </w:p>
    <w:p w14:paraId="23553442" w14:textId="77C3A0AD" w:rsidR="002C4260" w:rsidRPr="00433FEA" w:rsidRDefault="002C4260" w:rsidP="002C4260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Було обрано MySQL, як найбільш відповідну СУБД для даного проекту. Ця СУБД є масштабованою, має безліч визначених функцій і можливостей індексації та є реляційною, що дуже важливо для складної системи зв’язків сутностей таблиць БД шкільного закладу.</w:t>
      </w:r>
    </w:p>
    <w:p w14:paraId="16C28FC3" w14:textId="77777777" w:rsidR="002C4260" w:rsidRPr="00433FEA" w:rsidRDefault="002C4260" w:rsidP="002C4260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. Дана СУБД надає можливості легко створювати і керувати індексами, тригерами, поточні реплікації та резервування БД. </w:t>
      </w:r>
    </w:p>
    <w:p w14:paraId="4111DFC4" w14:textId="77777777" w:rsidR="002C4260" w:rsidRPr="00433FEA" w:rsidRDefault="002C4260" w:rsidP="002C4260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5C23752" w14:textId="77777777" w:rsidR="002C4260" w:rsidRPr="00433FEA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k8ovhq7n6jvy"/>
      <w:bookmarkEnd w:id="5"/>
      <w:r w:rsidRPr="00433F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Обґрунтування вибору середовища розробки</w:t>
      </w:r>
    </w:p>
    <w:p w14:paraId="66D12BD0" w14:textId="657BC981" w:rsidR="002C4260" w:rsidRPr="00433FEA" w:rsidRDefault="002C4260" w:rsidP="002C4260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Розробка проводилась на операційній системі Windows, проте проект підтримує і інші платформи, зокрема Лінукс. </w:t>
      </w:r>
    </w:p>
    <w:p w14:paraId="018AC167" w14:textId="701B6CE6" w:rsidR="002C4260" w:rsidRPr="00433FEA" w:rsidRDefault="002C4260" w:rsidP="002C426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 якості IDE було обрано IDE Visual Studio, яке надає можливості підключення та роботи з СУБД MySQL.</w:t>
      </w:r>
    </w:p>
    <w:p w14:paraId="2AD2CE1F" w14:textId="672DA2AC" w:rsidR="002C4260" w:rsidRPr="00433FEA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C688B5" w14:textId="47777AFE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DB64A0C" w14:textId="5768A4F7" w:rsidR="002C4260" w:rsidRPr="00433FEA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Структура бази даних</w:t>
      </w:r>
    </w:p>
    <w:p w14:paraId="648D7E61" w14:textId="5956B41C" w:rsidR="002C4260" w:rsidRDefault="00433FEA" w:rsidP="002C4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База даних проекту складається з чотирьох таблиць:</w:t>
      </w:r>
    </w:p>
    <w:p w14:paraId="6E486AFD" w14:textId="2BDC8C7A" w:rsidR="00433FEA" w:rsidRDefault="00433FEA" w:rsidP="00433FEA">
      <w:pPr>
        <w:pStyle w:val="a4"/>
        <w:numPr>
          <w:ilvl w:val="3"/>
          <w:numId w:val="1"/>
        </w:numPr>
        <w:ind w:left="1134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таблиця, що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інформацію про учнів.</w:t>
      </w:r>
    </w:p>
    <w:p w14:paraId="2D09CAC1" w14:textId="15FFCD8A" w:rsidR="00433FEA" w:rsidRPr="00433FEA" w:rsidRDefault="00433FEA" w:rsidP="00433FEA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F6883"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>– унікальний ідентифікатор учня.</w:t>
      </w:r>
    </w:p>
    <w:p w14:paraId="1C6DD669" w14:textId="4707C28F" w:rsidR="00433FEA" w:rsidRPr="00433FEA" w:rsidRDefault="00433FEA" w:rsidP="00433FEA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ім’я учня.</w:t>
      </w:r>
    </w:p>
    <w:p w14:paraId="186A8D08" w14:textId="1CF6748E" w:rsidR="00433FEA" w:rsidRPr="00433FEA" w:rsidRDefault="00433FEA" w:rsidP="00433FEA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прізвище учня.</w:t>
      </w:r>
    </w:p>
    <w:p w14:paraId="0BF169C9" w14:textId="5D754BCA" w:rsidR="00433FEA" w:rsidRPr="00433FEA" w:rsidRDefault="006F6883" w:rsidP="00433FEA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33FEA">
        <w:rPr>
          <w:rFonts w:ascii="Times New Roman" w:hAnsi="Times New Roman" w:cs="Times New Roman"/>
          <w:sz w:val="28"/>
          <w:szCs w:val="28"/>
          <w:lang w:val="en-US"/>
        </w:rPr>
        <w:t>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вік учня.</w:t>
      </w:r>
    </w:p>
    <w:p w14:paraId="4838C3E7" w14:textId="16649CA4" w:rsidR="00433FEA" w:rsidRPr="00433FEA" w:rsidRDefault="00433FEA" w:rsidP="00433FEA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6F688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середній бал учня.</w:t>
      </w:r>
    </w:p>
    <w:p w14:paraId="23753CB4" w14:textId="60C19CDE" w:rsidR="00433FEA" w:rsidRPr="00433FEA" w:rsidRDefault="00433FEA" w:rsidP="00433FEA">
      <w:pPr>
        <w:pStyle w:val="a4"/>
        <w:numPr>
          <w:ilvl w:val="3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433FEA">
        <w:rPr>
          <w:rFonts w:ascii="Times New Roman" w:hAnsi="Times New Roman" w:cs="Times New Roman"/>
          <w:sz w:val="28"/>
          <w:szCs w:val="28"/>
        </w:rPr>
        <w:t xml:space="preserve"> – 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таблиця, що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інформацію про предмети.</w:t>
      </w:r>
    </w:p>
    <w:p w14:paraId="7E1C695F" w14:textId="0DFF62B4" w:rsidR="00433FEA" w:rsidRPr="00433FEA" w:rsidRDefault="00433FEA" w:rsidP="00433FEA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6F6883">
        <w:rPr>
          <w:rFonts w:ascii="Times New Roman" w:hAnsi="Times New Roman" w:cs="Times New Roman"/>
          <w:sz w:val="28"/>
          <w:szCs w:val="28"/>
        </w:rPr>
        <w:t>)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унікальний ідентифікатор предмету.</w:t>
      </w:r>
    </w:p>
    <w:p w14:paraId="0027A559" w14:textId="0AAA09F2" w:rsidR="00433FEA" w:rsidRPr="00433FEA" w:rsidRDefault="00433FEA" w:rsidP="00433FEA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назва предмету.</w:t>
      </w:r>
    </w:p>
    <w:p w14:paraId="105F9A2B" w14:textId="7BEAFBC8" w:rsidR="00433FEA" w:rsidRPr="00433FEA" w:rsidRDefault="00433FEA" w:rsidP="00433FEA">
      <w:pPr>
        <w:pStyle w:val="a4"/>
        <w:numPr>
          <w:ilvl w:val="3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433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таблиця, що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інформацію про вчителів.</w:t>
      </w:r>
    </w:p>
    <w:p w14:paraId="50482E3C" w14:textId="6F7CAD86" w:rsidR="00433FEA" w:rsidRPr="00433FEA" w:rsidRDefault="00433FEA" w:rsidP="00433FEA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6F6883">
        <w:rPr>
          <w:rFonts w:ascii="Times New Roman" w:hAnsi="Times New Roman" w:cs="Times New Roman"/>
          <w:sz w:val="28"/>
          <w:szCs w:val="28"/>
        </w:rPr>
        <w:t>)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унікальний ідентифікатор вчителя.</w:t>
      </w:r>
    </w:p>
    <w:p w14:paraId="30A3CD9A" w14:textId="476465C2" w:rsidR="00433FEA" w:rsidRPr="00433FEA" w:rsidRDefault="00433FEA" w:rsidP="00433FEA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ім’я вчителя.</w:t>
      </w:r>
    </w:p>
    <w:p w14:paraId="24356D44" w14:textId="1115DAF3" w:rsidR="00433FEA" w:rsidRPr="00433FEA" w:rsidRDefault="00433FEA" w:rsidP="00433FEA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прізвище вчителя.</w:t>
      </w:r>
    </w:p>
    <w:p w14:paraId="46ED4227" w14:textId="70EED999" w:rsidR="00433FEA" w:rsidRPr="006F6883" w:rsidRDefault="00433FEA" w:rsidP="00433FEA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6F68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6F6883">
        <w:rPr>
          <w:rFonts w:ascii="Times New Roman" w:hAnsi="Times New Roman" w:cs="Times New Roman"/>
          <w:sz w:val="28"/>
          <w:szCs w:val="28"/>
        </w:rPr>
        <w:t>)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ідентифікатор предмету, що викладає вчитель.</w:t>
      </w:r>
    </w:p>
    <w:p w14:paraId="2BD9C713" w14:textId="113EC8B8" w:rsidR="00433FEA" w:rsidRDefault="00433FEA" w:rsidP="00433FEA">
      <w:pPr>
        <w:pStyle w:val="a4"/>
        <w:numPr>
          <w:ilvl w:val="3"/>
          <w:numId w:val="1"/>
        </w:numPr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75E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75E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775E61">
        <w:rPr>
          <w:rFonts w:ascii="Times New Roman" w:hAnsi="Times New Roman" w:cs="Times New Roman"/>
          <w:sz w:val="28"/>
          <w:szCs w:val="28"/>
        </w:rPr>
        <w:t xml:space="preserve"> – </w:t>
      </w:r>
      <w:r w:rsidR="00775E61">
        <w:rPr>
          <w:rFonts w:ascii="Times New Roman" w:hAnsi="Times New Roman" w:cs="Times New Roman"/>
          <w:sz w:val="28"/>
          <w:szCs w:val="28"/>
          <w:lang w:val="uk-UA"/>
        </w:rPr>
        <w:t xml:space="preserve">допоміжна таблиця,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 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зв’язок </w:t>
      </w:r>
      <w:r w:rsidR="006F6883" w:rsidRPr="00775E61">
        <w:rPr>
          <w:rFonts w:ascii="Times New Roman" w:hAnsi="Times New Roman" w:cs="Times New Roman"/>
          <w:sz w:val="28"/>
          <w:szCs w:val="28"/>
        </w:rPr>
        <w:t>“</w:t>
      </w:r>
      <w:r w:rsidR="006F6883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6F6883" w:rsidRPr="00775E61">
        <w:rPr>
          <w:rFonts w:ascii="Times New Roman" w:hAnsi="Times New Roman" w:cs="Times New Roman"/>
          <w:sz w:val="28"/>
          <w:szCs w:val="28"/>
        </w:rPr>
        <w:t>-</w:t>
      </w:r>
      <w:r w:rsidR="006F688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F6883" w:rsidRPr="00775E61">
        <w:rPr>
          <w:rFonts w:ascii="Times New Roman" w:hAnsi="Times New Roman" w:cs="Times New Roman"/>
          <w:sz w:val="28"/>
          <w:szCs w:val="28"/>
        </w:rPr>
        <w:t>-</w:t>
      </w:r>
      <w:r w:rsidR="006F6883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6F6883" w:rsidRPr="00775E61">
        <w:rPr>
          <w:rFonts w:ascii="Times New Roman" w:hAnsi="Times New Roman" w:cs="Times New Roman"/>
          <w:sz w:val="28"/>
          <w:szCs w:val="28"/>
        </w:rPr>
        <w:t>”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між об’єктами учня та вчителя.</w:t>
      </w:r>
    </w:p>
    <w:p w14:paraId="0B56CDE6" w14:textId="3D1020CA" w:rsidR="006F6883" w:rsidRPr="006F6883" w:rsidRDefault="006F6883" w:rsidP="006F6883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унікальний ідентифікатор зв’язку.</w:t>
      </w:r>
    </w:p>
    <w:p w14:paraId="25799BCA" w14:textId="6A00AB47" w:rsidR="006F6883" w:rsidRPr="006F6883" w:rsidRDefault="006F6883" w:rsidP="006F6883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ідентифікатор учня.</w:t>
      </w:r>
    </w:p>
    <w:p w14:paraId="1A23FB68" w14:textId="30A6FA89" w:rsidR="006F6883" w:rsidRDefault="006F6883" w:rsidP="006F6883">
      <w:pPr>
        <w:pStyle w:val="a4"/>
        <w:numPr>
          <w:ilvl w:val="4"/>
          <w:numId w:val="1"/>
        </w:numPr>
        <w:ind w:left="1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ідентифікатор вчителя.</w:t>
      </w:r>
    </w:p>
    <w:p w14:paraId="10E61C62" w14:textId="4BB1308B" w:rsidR="00775E61" w:rsidRPr="00775E61" w:rsidRDefault="00775E61" w:rsidP="00775E61">
      <w:pPr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7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Усі таблиці є нормалізованими </w:t>
      </w:r>
      <w:r w:rsidRPr="00775E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 третьої нормальної форми.</w:t>
      </w:r>
    </w:p>
    <w:p w14:paraId="74B23DCF" w14:textId="4A2F01D4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92FA111" w14:textId="2D18AB28" w:rsidR="002C4260" w:rsidRPr="00433FEA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програмного забезпечення</w:t>
      </w:r>
    </w:p>
    <w:p w14:paraId="266AE5B0" w14:textId="79E269EF" w:rsidR="002C4260" w:rsidRDefault="00775E61" w:rsidP="00775E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структура програмного забезпечення</w:t>
      </w:r>
    </w:p>
    <w:p w14:paraId="645EC81C" w14:textId="77777777" w:rsidR="003D619E" w:rsidRPr="007A4C3B" w:rsidRDefault="003D619E" w:rsidP="003D619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Програмні засоби містять наступні компоненти:</w:t>
      </w:r>
    </w:p>
    <w:p w14:paraId="232FB9EF" w14:textId="77777777" w:rsidR="003D619E" w:rsidRPr="007A4C3B" w:rsidRDefault="003D619E" w:rsidP="003D619E">
      <w:pPr>
        <w:numPr>
          <w:ilvl w:val="0"/>
          <w:numId w:val="4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bookmarkStart w:id="6" w:name="_1t3h5sf"/>
      <w:bookmarkEnd w:id="6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Підсистема попередньої обробки даних, що складається з:</w:t>
      </w:r>
    </w:p>
    <w:p w14:paraId="78FCD58B" w14:textId="77777777" w:rsidR="003D619E" w:rsidRPr="007A4C3B" w:rsidRDefault="003D619E" w:rsidP="003D619E">
      <w:p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1.1. Засоби генерації даних. Є рандомізація данних, також було створено CRUD операції, що дозволяють додавати дані у таблиці.</w:t>
      </w:r>
    </w:p>
    <w:p w14:paraId="16993FE4" w14:textId="77777777" w:rsidR="003D619E" w:rsidRPr="007A4C3B" w:rsidRDefault="003D619E" w:rsidP="003D619E">
      <w:pPr>
        <w:spacing w:line="360" w:lineRule="auto"/>
        <w:ind w:left="720" w:firstLine="13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1.2. Засоби фільтрації та валідації даних. </w:t>
      </w:r>
    </w:p>
    <w:p w14:paraId="1034D430" w14:textId="61C4E578" w:rsidR="003D619E" w:rsidRPr="007A4C3B" w:rsidRDefault="003D619E" w:rsidP="003D619E">
      <w:pPr>
        <w:spacing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2. </w:t>
      </w:r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База даних системи призначена для зберігання і аналізу інформації розробленої моніторингової системи.</w:t>
      </w:r>
    </w:p>
    <w:p w14:paraId="7E06FCD7" w14:textId="6D1ED098" w:rsidR="00775E61" w:rsidRPr="003D619E" w:rsidRDefault="00775E61" w:rsidP="00775E61">
      <w:pPr>
        <w:rPr>
          <w:rFonts w:ascii="Times New Roman" w:hAnsi="Times New Roman" w:cs="Times New Roman"/>
          <w:sz w:val="28"/>
          <w:szCs w:val="28"/>
        </w:rPr>
      </w:pPr>
    </w:p>
    <w:p w14:paraId="5235473C" w14:textId="542D8AF7" w:rsidR="00775E61" w:rsidRDefault="00775E61" w:rsidP="00775E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модулів програмного забезпечення</w:t>
      </w:r>
    </w:p>
    <w:p w14:paraId="72391B37" w14:textId="28FFD02B" w:rsidR="00775E61" w:rsidRDefault="003D619E" w:rsidP="00775E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проект було оформлено згідно із структурою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8E1CA00" w14:textId="7BFDC137" w:rsidR="003D619E" w:rsidRDefault="003D619E" w:rsidP="00775E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</w:t>
      </w:r>
      <w:r w:rsidRPr="003D61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D61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підключення до бази даних, створення класів об’єктів та генерації даних.</w:t>
      </w:r>
    </w:p>
    <w:p w14:paraId="571D6A93" w14:textId="68A19A7F" w:rsidR="003D619E" w:rsidRDefault="003D619E" w:rsidP="00775E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подання (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залежить інформація, що передається у інтерфейс, з яким працює користувач, у даному випадку – консольний.</w:t>
      </w:r>
    </w:p>
    <w:p w14:paraId="5E150941" w14:textId="0831EE3C" w:rsidR="003D619E" w:rsidRPr="003D619E" w:rsidRDefault="003D619E" w:rsidP="00775E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Контроллер (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зв’язує між собою модель та подання. Він відповідає за прийняття та обробку даних, а далі – за виклик потрібного метода.</w:t>
      </w:r>
    </w:p>
    <w:p w14:paraId="14B0A23D" w14:textId="1716513E" w:rsidR="00775E61" w:rsidRDefault="00775E61" w:rsidP="00775E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основних алгоритмів роботи програмного забезпечення</w:t>
      </w:r>
    </w:p>
    <w:p w14:paraId="3A694B45" w14:textId="05D3C412" w:rsidR="002C4260" w:rsidRPr="00433FEA" w:rsidRDefault="00AD3F49" w:rsidP="00AD3F4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D3F49">
        <w:rPr>
          <w:rFonts w:ascii="Times New Roman" w:hAnsi="Times New Roman" w:cs="Times New Roman"/>
          <w:sz w:val="28"/>
          <w:szCs w:val="28"/>
          <w:lang w:val="uk-UA"/>
        </w:rPr>
        <w:t xml:space="preserve">Операції генерації даних та їх виведення виконуються за допомогою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згаданої вище </w:t>
      </w:r>
      <w:r w:rsidRPr="00AD3F49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Connect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</w:t>
      </w:r>
      <w:r w:rsidRPr="00AD3F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Генерація виконується також за рахунок псевдовипадкового вибору даних із заздалегідь створених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основі датасету файлів</w:t>
      </w:r>
      <w:r w:rsidRPr="00AD3F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Валідація даних, введених користувачем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Pr="00AD3F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реалізова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на, в основному, завдяки методу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TryParse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 та перевірці записів таблиць</w:t>
      </w:r>
      <w:r w:rsidRPr="00AD3F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2C4260"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E4BD10B" w14:textId="40318112" w:rsidR="002C4260" w:rsidRPr="00433FEA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Аналіз функціонування засобів реплікації</w:t>
      </w:r>
    </w:p>
    <w:p w14:paraId="05E8D5A3" w14:textId="505894DF" w:rsidR="002C4260" w:rsidRPr="00433FEA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5413DD" w14:textId="418AF1DB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A6D400B" w14:textId="07370DFC" w:rsidR="002C4260" w:rsidRPr="00433FEA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Аналіз функціонування засобів резервування</w:t>
      </w:r>
    </w:p>
    <w:p w14:paraId="6620254E" w14:textId="7A441A58" w:rsidR="002C4260" w:rsidRPr="00433FEA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B38939" w14:textId="7FA40EDE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DB5F92" w14:textId="32D2A016" w:rsidR="002C4260" w:rsidRPr="00433FEA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Аналіз результатів підвищення швидкодії виконання запитів</w:t>
      </w:r>
    </w:p>
    <w:p w14:paraId="55543199" w14:textId="19FFB0F9" w:rsidR="002C4260" w:rsidRPr="00433FEA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34F3A3" w14:textId="67736A03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1B6DEF7" w14:textId="537CB723" w:rsidR="002C4260" w:rsidRPr="00433FEA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результатів аналізу предметної галузі</w:t>
      </w:r>
    </w:p>
    <w:p w14:paraId="38F11686" w14:textId="77777777" w:rsidR="00AD3F49" w:rsidRDefault="00AD3F49" w:rsidP="00AD3F49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Генерація даних</w:t>
      </w:r>
    </w:p>
    <w:p w14:paraId="13F9DC56" w14:textId="375A86BF" w:rsidR="00AD3F49" w:rsidRPr="00D73EA3" w:rsidRDefault="00AD3F49" w:rsidP="00AD3F49">
      <w:pPr>
        <w:pStyle w:val="LO-normal"/>
        <w:spacing w:line="360" w:lineRule="auto"/>
        <w:ind w:left="720" w:firstLine="84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D73EA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Генерація даних здійснена за допомогою функцій генерування псевдо-випадкових даних,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основаних на</w:t>
      </w:r>
      <w:r w:rsidRPr="00D73EA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інформації з датасетів.</w:t>
      </w:r>
    </w:p>
    <w:p w14:paraId="738697EB" w14:textId="77777777" w:rsidR="00AD3F49" w:rsidRDefault="00AD3F49" w:rsidP="00AD3F49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Аналіз даних</w:t>
      </w:r>
    </w:p>
    <w:p w14:paraId="0D7F19EB" w14:textId="19084847" w:rsidR="00AD3F49" w:rsidRPr="00D73EA3" w:rsidRDefault="00AD3F49" w:rsidP="00AD3F49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вищезгаданої </w:t>
      </w:r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ScottPlot</w:t>
      </w:r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було забезпечено візуальне представлення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</w:t>
      </w:r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, що характеризу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є </w:t>
      </w:r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121679" w14:textId="77777777" w:rsidR="00AD3F49" w:rsidRDefault="00AD3F49" w:rsidP="00AD3F49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Валідація та фільтрація даних</w:t>
      </w:r>
    </w:p>
    <w:p w14:paraId="30F51273" w14:textId="36B5528B" w:rsidR="00AD3F49" w:rsidRPr="00D73EA3" w:rsidRDefault="00AD3F49" w:rsidP="00AD3F49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Забезпечена всередині універсальних модулей контроллера та представлення. Валідація працює за допомогою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перевірки правильності типу введених даних методом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r w:rsidRPr="00AD3F49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D18E3C" w14:textId="77777777" w:rsidR="00AD3F49" w:rsidRDefault="00AD3F49" w:rsidP="00AD3F49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Пошук корисних даних </w:t>
      </w:r>
    </w:p>
    <w:p w14:paraId="728AAEE6" w14:textId="31E93F4B" w:rsidR="002C4260" w:rsidRPr="00AD3F49" w:rsidRDefault="00AD3F49" w:rsidP="00AD3F49">
      <w:pPr>
        <w:pStyle w:val="LO-normal"/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Забезпечено</w:t>
      </w:r>
      <w:r w:rsidRPr="00AD3F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створенням</w:t>
      </w:r>
      <w:r w:rsidRPr="00AD3F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відповідних</w:t>
      </w:r>
      <w:r w:rsidRPr="00AD3F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запитів до бази даних у модулі.</w:t>
      </w:r>
    </w:p>
    <w:p w14:paraId="2AE93789" w14:textId="50044741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891FC92" w14:textId="268416E2" w:rsidR="002C4260" w:rsidRPr="00F0480E" w:rsidRDefault="002C4260" w:rsidP="00F048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706A93A0" w14:textId="3EC8AAB6" w:rsidR="00F0480E" w:rsidRDefault="00F0480E" w:rsidP="00F0480E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процесі виконання дано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курсово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 роботи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опановані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практичні навички з роботи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великим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обсягом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за допомогою мови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F0480E">
        <w:rPr>
          <w:rFonts w:ascii="Times New Roman" w:eastAsia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СУБД MySQL,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освоєно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їх реплікац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створення резервних копій та отримання цієї інформації різними шляхами.</w:t>
      </w:r>
    </w:p>
    <w:p w14:paraId="43AE63BA" w14:textId="77777777" w:rsidR="00F0480E" w:rsidRDefault="00F0480E" w:rsidP="00F0480E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Було створено програмне забезпечення, в якому було реалізовано виконання таких пунктів:</w:t>
      </w:r>
    </w:p>
    <w:p w14:paraId="1434A121" w14:textId="0B7F9084" w:rsidR="00F0480E" w:rsidRDefault="00F0480E" w:rsidP="00F0480E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Генерація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псевдо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рандомізованих даних.</w:t>
      </w:r>
    </w:p>
    <w:p w14:paraId="42161833" w14:textId="3631915F" w:rsidR="00F0480E" w:rsidRDefault="00F0480E" w:rsidP="00F0480E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Статистичний аналіз даних за допомогою бібліотек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48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F048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4AB329E" w14:textId="1728711E" w:rsidR="00F0480E" w:rsidRDefault="00F0480E" w:rsidP="00F0480E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Візуалізація даних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завдяки бібліотеці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bookmarkStart w:id="7" w:name="_GoBack"/>
      <w:bookmarkEnd w:id="7"/>
    </w:p>
    <w:p w14:paraId="16C1CC4A" w14:textId="37D7CD74" w:rsidR="00F0480E" w:rsidRDefault="00F0480E" w:rsidP="00F0480E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Консольний інтерфейс.</w:t>
      </w:r>
    </w:p>
    <w:p w14:paraId="23C6F426" w14:textId="77777777" w:rsidR="00F0480E" w:rsidRDefault="00F0480E" w:rsidP="00F0480E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виконання даного курсового проекту було досягнуто</w:t>
      </w:r>
    </w:p>
    <w:p w14:paraId="29AE8A39" w14:textId="73FBDEDA" w:rsidR="00F0480E" w:rsidRDefault="00F0480E" w:rsidP="00F0480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поставленої мети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виконавиця</w:t>
      </w:r>
      <w:r w:rsidRPr="00F048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ла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практичних навичок розробки сучасного програмного забезпечення, що взаємодіє з реляційними базами даних та навичок оформлення відповідного текстового, програмного та ілюстративного матеріалу у вигляді проектної документації.</w:t>
      </w:r>
    </w:p>
    <w:p w14:paraId="05B2DF0A" w14:textId="5276205A" w:rsidR="00F0480E" w:rsidRDefault="00F0480E" w:rsidP="00F0480E">
      <w:pPr>
        <w:pStyle w:val="LO-normal"/>
        <w:spacing w:line="360" w:lineRule="auto"/>
        <w:ind w:firstLine="709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результаті виконання курсового проекту було написано програмне забезпечення для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релятивістських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баз даних, опановано основи використання СУБД, а також, було закріплено вміння користуватися інструментальними засобами аналізу, візуалізації та роботи з великими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масивами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даних.</w:t>
      </w:r>
    </w:p>
    <w:p w14:paraId="30EE2159" w14:textId="26EBFBBC" w:rsidR="00F0480E" w:rsidRPr="00433FEA" w:rsidRDefault="00F0480E" w:rsidP="00F048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DF653F" w14:textId="5F3C0E3B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FAE04D" w14:textId="7F4CC79A" w:rsidR="002C4260" w:rsidRPr="00433FEA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lastRenderedPageBreak/>
        <w:t>Література</w:t>
      </w:r>
    </w:p>
    <w:p w14:paraId="3F925C73" w14:textId="77777777" w:rsidR="002C4260" w:rsidRPr="00433FEA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C4260" w:rsidRPr="0043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17C"/>
    <w:multiLevelType w:val="multilevel"/>
    <w:tmpl w:val="34A4CB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8423C2"/>
    <w:multiLevelType w:val="multilevel"/>
    <w:tmpl w:val="D1B80B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6AE1241"/>
    <w:multiLevelType w:val="multilevel"/>
    <w:tmpl w:val="071E5B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2A34B70"/>
    <w:multiLevelType w:val="hybridMultilevel"/>
    <w:tmpl w:val="871012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714C1"/>
    <w:multiLevelType w:val="multilevel"/>
    <w:tmpl w:val="EF1A3F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0A240BD"/>
    <w:multiLevelType w:val="hybridMultilevel"/>
    <w:tmpl w:val="C3504AC6"/>
    <w:lvl w:ilvl="0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3D"/>
    <w:rsid w:val="000622B1"/>
    <w:rsid w:val="002C4260"/>
    <w:rsid w:val="003D619E"/>
    <w:rsid w:val="00433FEA"/>
    <w:rsid w:val="004F74CC"/>
    <w:rsid w:val="0061333D"/>
    <w:rsid w:val="006F6883"/>
    <w:rsid w:val="00775E61"/>
    <w:rsid w:val="00796DED"/>
    <w:rsid w:val="00AD3F49"/>
    <w:rsid w:val="00E62E2B"/>
    <w:rsid w:val="00F0480E"/>
    <w:rsid w:val="00F418A1"/>
    <w:rsid w:val="00F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1FE5"/>
  <w15:chartTrackingRefBased/>
  <w15:docId w15:val="{B7C96977-1B1C-4139-8695-E6F66EA5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0622B1"/>
    <w:pPr>
      <w:keepNext/>
      <w:keepLines/>
      <w:spacing w:before="320" w:after="80" w:line="36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0"/>
    <w:pPr>
      <w:keepNext/>
      <w:keepLines/>
      <w:suppressAutoHyphens/>
      <w:spacing w:before="40" w:after="0" w:line="276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0"/>
      <w:lang w:val="en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622B1"/>
    <w:rPr>
      <w:rFonts w:ascii="Times New Roman" w:eastAsia="Times New Roman" w:hAnsi="Times New Roman" w:cs="Times New Roman"/>
      <w:b/>
      <w:sz w:val="28"/>
      <w:szCs w:val="28"/>
      <w:lang w:val="en" w:eastAsia="zh-CN" w:bidi="hi-IN"/>
    </w:rPr>
  </w:style>
  <w:style w:type="paragraph" w:customStyle="1" w:styleId="LO-normal">
    <w:name w:val="LO-normal"/>
    <w:qFormat/>
    <w:rsid w:val="000622B1"/>
    <w:pPr>
      <w:suppressAutoHyphens/>
      <w:spacing w:after="0" w:line="276" w:lineRule="auto"/>
    </w:pPr>
    <w:rPr>
      <w:rFonts w:ascii="Arial" w:eastAsia="Arial" w:hAnsi="Arial" w:cs="Arial"/>
      <w:lang w:val="en" w:eastAsia="zh-CN" w:bidi="hi-IN"/>
    </w:rPr>
  </w:style>
  <w:style w:type="table" w:customStyle="1" w:styleId="TableNormal">
    <w:name w:val="Table Normal"/>
    <w:rsid w:val="000622B1"/>
    <w:pPr>
      <w:suppressAutoHyphens/>
      <w:spacing w:after="0" w:line="240" w:lineRule="auto"/>
    </w:pPr>
    <w:rPr>
      <w:rFonts w:ascii="Arial" w:eastAsia="Arial" w:hAnsi="Arial" w:cs="Arial"/>
      <w:lang w:val="en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2C4260"/>
    <w:rPr>
      <w:rFonts w:asciiTheme="majorHAnsi" w:eastAsiaTheme="majorEastAsia" w:hAnsiTheme="majorHAnsi" w:cs="Mangal"/>
      <w:i/>
      <w:iCs/>
      <w:color w:val="2F5496" w:themeColor="accent1" w:themeShade="BF"/>
      <w:szCs w:val="20"/>
      <w:lang w:val="en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C4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426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734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343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43C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43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0DF5-4B6E-451C-A596-74C9FD65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13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Yevtushenko</dc:creator>
  <cp:keywords/>
  <dc:description/>
  <cp:lastModifiedBy>Victoria Yevtushenko</cp:lastModifiedBy>
  <cp:revision>6</cp:revision>
  <dcterms:created xsi:type="dcterms:W3CDTF">2021-12-19T22:13:00Z</dcterms:created>
  <dcterms:modified xsi:type="dcterms:W3CDTF">2021-12-21T21:47:00Z</dcterms:modified>
</cp:coreProperties>
</file>