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B7C16" w14:textId="6F2E534A" w:rsidR="00A33977" w:rsidRDefault="00A33977">
      <w:pPr>
        <w:widowControl/>
        <w:jc w:val="left"/>
      </w:pPr>
    </w:p>
    <w:p w14:paraId="71241B46" w14:textId="77777777" w:rsidR="00A33977" w:rsidRDefault="00000000">
      <w:pPr>
        <w:pStyle w:val="1"/>
      </w:pPr>
      <w:r>
        <w:rPr>
          <w:rFonts w:hint="eastAsia"/>
        </w:rPr>
        <w:t>A</w:t>
      </w:r>
      <w:r>
        <w:t>bstract</w:t>
      </w:r>
    </w:p>
    <w:p w14:paraId="34AB57AB" w14:textId="74B54870" w:rsidR="00110D83" w:rsidRPr="00110D83" w:rsidRDefault="00110D83" w:rsidP="00110D83">
      <w:pPr>
        <w:rPr>
          <w:color w:val="0070C0"/>
        </w:rPr>
      </w:pPr>
      <w:r w:rsidRPr="00110D83">
        <w:rPr>
          <w:color w:val="0070C0"/>
        </w:rPr>
        <w:t xml:space="preserve">The extensive use of pesticides in agricultural production has raised significant concerns about its impact on human health and the environment. Various types of pesticides, including fungicides, insecticides, and herbicides, have been associated with environmental pollution and health risks for </w:t>
      </w:r>
      <w:r>
        <w:rPr>
          <w:rFonts w:hint="eastAsia"/>
          <w:color w:val="0070C0"/>
        </w:rPr>
        <w:t>non</w:t>
      </w:r>
      <w:r>
        <w:rPr>
          <w:color w:val="0070C0"/>
        </w:rPr>
        <w:t>-target organisms</w:t>
      </w:r>
      <w:r w:rsidRPr="00110D83">
        <w:rPr>
          <w:color w:val="0070C0"/>
        </w:rPr>
        <w:t>. Infants and young children are particularly vulnerable to the harmful effects of pesticide exposure, given their early-life development stage.</w:t>
      </w:r>
    </w:p>
    <w:p w14:paraId="71C9E8B1" w14:textId="4F8C80A2" w:rsidR="00110D83" w:rsidRPr="00110D83" w:rsidRDefault="00110D83" w:rsidP="00110D83">
      <w:pPr>
        <w:rPr>
          <w:color w:val="0070C0"/>
        </w:rPr>
      </w:pPr>
      <w:r w:rsidRPr="00110D83">
        <w:rPr>
          <w:color w:val="0070C0"/>
        </w:rPr>
        <w:t>Recent research has focused on understanding the health implications of early-life exposure to different types of pesticides, such as neonicotinoids, organophosphates, organochlorine insecticides, triazole fungicides, herbicides, and plant growth regulators. Studies have explored the effects of these pesticides on various organisms, including zebrafish, rats, mice, and humans, using advanced methodologies like gut microbiota analysis and multi-omics techniques. These methodologies help in comprehending the pathogenic mechanisms associated with environmental pesticide residues.</w:t>
      </w:r>
    </w:p>
    <w:p w14:paraId="271CB919" w14:textId="69F0B746" w:rsidR="005C62BD" w:rsidRDefault="00110D83" w:rsidP="00110D83">
      <w:pPr>
        <w:rPr>
          <w:color w:val="0070C0"/>
        </w:rPr>
      </w:pPr>
      <w:r w:rsidRPr="00110D83">
        <w:rPr>
          <w:color w:val="0070C0"/>
        </w:rPr>
        <w:t>In addition to presenting a detailed account of the health impacts stemming from early-life exposure to pesticides, this comprehensive review emphasizes the need for future research endeavors. These endeavors should focus on identifying biomarkers that indicate early-life pesticide exposure, investigating intergenerational effects, and seeking effective treatments for diseases arising from such exposure. It underscores the importance of advancing our understanding of pesticide exposure and its long-term consequences to safeguard the health and well-being of future generations.</w:t>
      </w:r>
    </w:p>
    <w:p w14:paraId="4F36E06A" w14:textId="77777777" w:rsidR="00A33977" w:rsidRDefault="00000000">
      <w:pPr>
        <w:pStyle w:val="1"/>
      </w:pPr>
      <w:r>
        <w:rPr>
          <w:rFonts w:hint="eastAsia"/>
        </w:rPr>
        <w:t>I</w:t>
      </w:r>
      <w:r>
        <w:t>ntroduction</w:t>
      </w:r>
    </w:p>
    <w:p w14:paraId="074C2891" w14:textId="77777777" w:rsidR="00A33977" w:rsidRDefault="00000000">
      <w:r>
        <w:t>Introduction：为什么生命早期？ 生命早期暴露对健康的影响</w:t>
      </w:r>
    </w:p>
    <w:p w14:paraId="7E7E31FB" w14:textId="4BD918C6" w:rsidR="00575C27" w:rsidRPr="00575C27" w:rsidRDefault="00000000" w:rsidP="00575C27">
      <w:pPr>
        <w:rPr>
          <w:rFonts w:hint="eastAsia"/>
          <w:color w:val="FF0000"/>
        </w:rPr>
      </w:pPr>
      <w:r w:rsidRPr="00575C27">
        <w:rPr>
          <w:rFonts w:hint="eastAsia"/>
          <w:color w:val="FF0000"/>
        </w:rPr>
        <w:t>0）生命早期暴露</w:t>
      </w:r>
      <w:r w:rsidR="00575C27">
        <w:rPr>
          <w:rFonts w:hint="eastAsia"/>
          <w:color w:val="FF0000"/>
        </w:rPr>
        <w:t>（重新写了）</w:t>
      </w:r>
    </w:p>
    <w:p w14:paraId="701BF685" w14:textId="6D3D8739" w:rsidR="00575C27" w:rsidRDefault="00575C27" w:rsidP="00575C27">
      <w:r>
        <w:t>Focusing on early-life exposure is essential due to its significant and lasting impact on an individual's health and development. During the crucial stages of prenatal and early postnatal periods, the brain experiences rapid development, and any exposure to harmful elements can lead to future cognitive and neurological deficits</w:t>
      </w:r>
      <w:r w:rsidR="00D021D9">
        <w:fldChar w:fldCharType="begin"/>
      </w:r>
      <w:r w:rsidR="00D021D9">
        <w:instrText xml:space="preserve"> ADDIN EN.CITE &lt;EndNote&gt;&lt;Cite&gt;&lt;Author&gt;Fox&lt;/Author&gt;&lt;Year&gt;2010&lt;/Year&gt;&lt;RecNum&gt;118&lt;/RecNum&gt;&lt;DisplayText&gt;&lt;style face="superscript"&gt;1&lt;/style&gt;&lt;/DisplayText&gt;&lt;record&gt;&lt;rec-number&gt;118&lt;/rec-number&gt;&lt;foreign-keys&gt;&lt;key app="EN" db-id="xv9wx9d2392z2levppd5ppzkd0f925xs50fd" timestamp="1696433117"&gt;118&lt;/key&gt;&lt;/foreign-keys&gt;&lt;ref-type name="Journal Article"&gt;17&lt;/ref-type&gt;&lt;contributors&gt;&lt;authors&gt;&lt;author&gt;Fox, Sharon E.&lt;/author&gt;&lt;author&gt;Levitt, Pat&lt;/author&gt;&lt;author&gt;Nelson III, Charles A.&lt;/author&gt;&lt;/authors&gt;&lt;/contributors&gt;&lt;titles&gt;&lt;title&gt;How the Timing and Quality of Early Experiences Influence the Development of Brain Architecture&lt;/title&gt;&lt;secondary-title&gt;Child Development&lt;/secondary-title&gt;&lt;/titles&gt;&lt;periodical&gt;&lt;full-title&gt;Child Development&lt;/full-title&gt;&lt;/periodical&gt;&lt;pages&gt;28-40&lt;/pages&gt;&lt;volume&gt;81&lt;/volume&gt;&lt;number&gt;1&lt;/number&gt;&lt;dates&gt;&lt;year&gt;2010&lt;/year&gt;&lt;/dates&gt;&lt;isbn&gt;0009-3920&lt;/isbn&gt;&lt;urls&gt;&lt;related-urls&gt;&lt;url&gt;https://srcd.onlinelibrary.wiley.com/doi/abs/10.1111/j.1467-8624.2009.01380.x&lt;/url&gt;&lt;/related-urls&gt;&lt;/urls&gt;&lt;electronic-resource-num&gt;https://doi.org/10.1111/j.1467-8624.2009.01380.x&lt;/electronic-resource-num&gt;&lt;/record&gt;&lt;/Cite&gt;&lt;/EndNote&gt;</w:instrText>
      </w:r>
      <w:r w:rsidR="00D021D9">
        <w:fldChar w:fldCharType="separate"/>
      </w:r>
      <w:r w:rsidR="00D021D9" w:rsidRPr="00D021D9">
        <w:rPr>
          <w:noProof/>
          <w:vertAlign w:val="superscript"/>
        </w:rPr>
        <w:t>1</w:t>
      </w:r>
      <w:r w:rsidR="00D021D9">
        <w:fldChar w:fldCharType="end"/>
      </w:r>
      <w:r>
        <w:t>. Additionally, early-life conditions can cause epigenetic changes, which can affect gene regulation throughout one's life and even influence subsequent generations</w:t>
      </w:r>
      <w:r w:rsidR="00D021D9">
        <w:fldChar w:fldCharType="begin"/>
      </w:r>
      <w:r w:rsidR="00D021D9">
        <w:instrText xml:space="preserve"> ADDIN EN.CITE &lt;EndNote&gt;&lt;Cite&gt;&lt;Author&gt;Heijmans&lt;/Author&gt;&lt;Year&gt;2008&lt;/Year&gt;&lt;RecNum&gt;119&lt;/RecNum&gt;&lt;DisplayText&gt;&lt;style face="superscript"&gt;2&lt;/style&gt;&lt;/DisplayText&gt;&lt;record&gt;&lt;rec-number&gt;119&lt;/rec-number&gt;&lt;foreign-keys&gt;&lt;key app="EN" db-id="xv9wx9d2392z2levppd5ppzkd0f925xs50fd" timestamp="1696433211"&gt;119&lt;/key&gt;&lt;/foreign-keys&gt;&lt;ref-type name="Journal Article"&gt;17&lt;/ref-type&gt;&lt;contributors&gt;&lt;authors&gt;&lt;author&gt;Heijmans, Bastiaan T.&lt;/author&gt;&lt;author&gt;Tobi, Elmar W.&lt;/author&gt;&lt;author&gt;Stein, Aryeh D.&lt;/author&gt;&lt;author&gt;Putter, Hein&lt;/author&gt;&lt;author&gt;Blauw, Gerard J.&lt;/author&gt;&lt;author&gt;Susser, Ezra S.&lt;/author&gt;&lt;author&gt;Slagboom, P. Eline&lt;/author&gt;&lt;author&gt;Lumey, L. H.&lt;/author&gt;&lt;/authors&gt;&lt;/contributors&gt;&lt;titles&gt;&lt;title&gt;Persistent epigenetic differences associated with prenatal exposure to famine in humans&lt;/title&gt;&lt;secondary-title&gt;Proceedings of the National Academy of Sciences&lt;/secondary-title&gt;&lt;/titles&gt;&lt;periodical&gt;&lt;full-title&gt;Proceedings of the National Academy of Sciences&lt;/full-title&gt;&lt;/periodical&gt;&lt;pages&gt;17046-17049&lt;/pages&gt;&lt;volume&gt;105&lt;/volume&gt;&lt;number&gt;44&lt;/number&gt;&lt;dates&gt;&lt;year&gt;2008&lt;/year&gt;&lt;pub-dates&gt;&lt;date&gt;2008/11/04&lt;/date&gt;&lt;/pub-dates&gt;&lt;/dates&gt;&lt;publisher&gt;Proceedings of the National Academy of Sciences&lt;/publisher&gt;&lt;urls&gt;&lt;related-urls&gt;&lt;url&gt;https://doi.org/10.1073/pnas.0806560105&lt;/url&gt;&lt;/related-urls&gt;&lt;/urls&gt;&lt;electronic-resource-num&gt;10.1073/pnas.0806560105&lt;/electronic-resource-num&gt;&lt;access-date&gt;2023/10/04&lt;/access-date&gt;&lt;/record&gt;&lt;/Cite&gt;&lt;/EndNote&gt;</w:instrText>
      </w:r>
      <w:r w:rsidR="00D021D9">
        <w:fldChar w:fldCharType="separate"/>
      </w:r>
      <w:r w:rsidR="00D021D9" w:rsidRPr="00D021D9">
        <w:rPr>
          <w:noProof/>
          <w:vertAlign w:val="superscript"/>
        </w:rPr>
        <w:t>2</w:t>
      </w:r>
      <w:r w:rsidR="00D021D9">
        <w:fldChar w:fldCharType="end"/>
      </w:r>
      <w:r>
        <w:t>. The formation and functioning of the immune system are also heavily influenced by exposures early in life. For instance, the right balance of microbial exposure can strengthen the immune response, whereas certain imbalances may lead to allergies or immune disorders</w:t>
      </w:r>
      <w:r w:rsidR="00D021D9">
        <w:fldChar w:fldCharType="begin"/>
      </w:r>
      <w:r w:rsidR="00D021D9">
        <w:instrText xml:space="preserve"> ADDIN EN.CITE &lt;EndNote&gt;&lt;Cite&gt;&lt;Author&gt;Strachan&lt;/Author&gt;&lt;Year&gt;1989&lt;/Year&gt;&lt;RecNum&gt;120&lt;/RecNum&gt;&lt;DisplayText&gt;&lt;style face="superscript"&gt;3&lt;/style&gt;&lt;/DisplayText&gt;&lt;record&gt;&lt;rec-number&gt;120&lt;/rec-number&gt;&lt;foreign-keys&gt;&lt;key app="EN" db-id="xv9wx9d2392z2levppd5ppzkd0f925xs50fd" timestamp="1696433351"&gt;120&lt;/key&gt;&lt;/foreign-keys&gt;&lt;ref-type name="Journal Article"&gt;17&lt;/ref-type&gt;&lt;contributors&gt;&lt;authors&gt;&lt;author&gt;Strachan, D. P.&lt;/author&gt;&lt;/authors&gt;&lt;/contributors&gt;&lt;titles&gt;&lt;title&gt;Hay fever, hygiene, and household size&lt;/title&gt;&lt;secondary-title&gt;British Medical Journal&lt;/secondary-title&gt;&lt;/titles&gt;&lt;periodical&gt;&lt;full-title&gt;British Medical Journal&lt;/full-title&gt;&lt;/periodical&gt;&lt;pages&gt;1259-1260&lt;/pages&gt;&lt;volume&gt;299&lt;/volume&gt;&lt;number&gt;6710&lt;/number&gt;&lt;dates&gt;&lt;year&gt;1989&lt;/year&gt;&lt;/dates&gt;&lt;urls&gt;&lt;related-urls&gt;&lt;url&gt;https://www.bmj.com/content/bmj/299/6710/1259.full.pdf&lt;/url&gt;&lt;/related-urls&gt;&lt;/urls&gt;&lt;electronic-resource-num&gt;10.1136/bmj.299.6710.1259&lt;/electronic-resource-num&gt;&lt;/record&gt;&lt;/Cite&gt;&lt;/EndNote&gt;</w:instrText>
      </w:r>
      <w:r w:rsidR="00D021D9">
        <w:fldChar w:fldCharType="separate"/>
      </w:r>
      <w:r w:rsidR="00D021D9" w:rsidRPr="00D021D9">
        <w:rPr>
          <w:noProof/>
          <w:vertAlign w:val="superscript"/>
        </w:rPr>
        <w:t>3</w:t>
      </w:r>
      <w:r w:rsidR="00D021D9">
        <w:fldChar w:fldCharType="end"/>
      </w:r>
      <w:r>
        <w:t>. Moreover, adverse conditions in early life, such as malnutrition or toxin exposure, can predispose individuals to chronic diseases like obesity, diabetes, and cardiovascular issues in adulthood</w:t>
      </w:r>
      <w:r w:rsidR="00D021D9">
        <w:fldChar w:fldCharType="begin"/>
      </w:r>
      <w:r w:rsidR="00D021D9">
        <w:instrText xml:space="preserve"> ADDIN EN.CITE &lt;EndNote&gt;&lt;Cite&gt;&lt;Author&gt;Barker&lt;/Author&gt;&lt;Year&gt;1990&lt;/Year&gt;&lt;RecNum&gt;121&lt;/RecNum&gt;&lt;DisplayText&gt;&lt;style face="superscript"&gt;4&lt;/style&gt;&lt;/DisplayText&gt;&lt;record&gt;&lt;rec-number&gt;121&lt;/rec-number&gt;&lt;foreign-keys&gt;&lt;key app="EN" db-id="xv9wx9d2392z2levppd5ppzkd0f925xs50fd" timestamp="1696433437"&gt;121&lt;/key&gt;&lt;/foreign-keys&gt;&lt;ref-type name="Journal Article"&gt;17&lt;/ref-type&gt;&lt;contributors&gt;&lt;authors&gt;&lt;author&gt;Barker, D J&lt;/author&gt;&lt;/authors&gt;&lt;/contributors&gt;&lt;titles&gt;&lt;title&gt;The fetal and infant origins of adult disease&lt;/title&gt;&lt;secondary-title&gt;British Medical Journal&lt;/secondary-title&gt;&lt;/titles&gt;&lt;periodical&gt;&lt;full-title&gt;British Medical Journal&lt;/full-title&gt;&lt;/periodical&gt;&lt;pages&gt;1111-1111&lt;/pages&gt;&lt;volume&gt;301&lt;/volume&gt;&lt;number&gt;6761&lt;/number&gt;&lt;dates&gt;&lt;year&gt;1990&lt;/year&gt;&lt;/dates&gt;&lt;urls&gt;&lt;related-urls&gt;&lt;url&gt;https://www.bmj.com/content/bmj/301/6761/1111.full.pdf&lt;/url&gt;&lt;/related-urls&gt;&lt;/urls&gt;&lt;electronic-resource-num&gt;10.1136/bmj.301.6761.1111&lt;/electronic-resource-num&gt;&lt;/record&gt;&lt;/Cite&gt;&lt;/EndNote&gt;</w:instrText>
      </w:r>
      <w:r w:rsidR="00D021D9">
        <w:fldChar w:fldCharType="separate"/>
      </w:r>
      <w:r w:rsidR="00D021D9" w:rsidRPr="00D021D9">
        <w:rPr>
          <w:noProof/>
          <w:vertAlign w:val="superscript"/>
        </w:rPr>
        <w:t>4</w:t>
      </w:r>
      <w:r w:rsidR="00D021D9">
        <w:fldChar w:fldCharType="end"/>
      </w:r>
      <w:r>
        <w:t>. Therefore, understanding and mitigating negative early-life exposures is paramount for ensuring long-term health and well-being.</w:t>
      </w:r>
    </w:p>
    <w:p w14:paraId="75845286" w14:textId="77777777" w:rsidR="00A33977" w:rsidRDefault="00000000">
      <w:pPr>
        <w:pStyle w:val="2"/>
      </w:pPr>
      <w:r>
        <w:rPr>
          <w:rFonts w:hint="eastAsia"/>
        </w:rPr>
        <w:lastRenderedPageBreak/>
        <w:t>Early</w:t>
      </w:r>
      <w:r>
        <w:t xml:space="preserve"> </w:t>
      </w:r>
      <w:r>
        <w:rPr>
          <w:rFonts w:hint="eastAsia"/>
        </w:rPr>
        <w:t>life</w:t>
      </w:r>
      <w:r>
        <w:t xml:space="preserve"> </w:t>
      </w:r>
      <w:r>
        <w:rPr>
          <w:rFonts w:hint="eastAsia"/>
        </w:rPr>
        <w:t>exposure</w:t>
      </w:r>
    </w:p>
    <w:p w14:paraId="02DE52C0" w14:textId="5DCD0182" w:rsidR="00A33977" w:rsidRDefault="00763A37">
      <w:pPr>
        <w:rPr>
          <w:color w:val="0070C0"/>
        </w:rPr>
      </w:pPr>
      <w:r w:rsidRPr="00763A37">
        <w:t xml:space="preserve">Early life exposure </w:t>
      </w:r>
      <w:r>
        <w:rPr>
          <w:rFonts w:hint="eastAsia"/>
        </w:rPr>
        <w:t>routes</w:t>
      </w:r>
      <w:r w:rsidRPr="00763A37">
        <w:t xml:space="preserve"> encompass transplacental transmission, lactational transfer through breast milk, ingestion of infant food and formula, consumption of drinking water, administration of medical products, and exposure to complex chemical mixtures</w:t>
      </w:r>
      <w:r w:rsidR="00000000">
        <w:fldChar w:fldCharType="begin">
          <w:fldData xml:space="preserve">PEVuZE5vdGU+PENpdGU+PEF1dGhvcj5LcmF1c292YTwvQXV0aG9yPjxZZWFyPjIwMjM8L1llYXI+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</w:fldData>
        </w:fldChar>
      </w:r>
      <w:r w:rsidR="00D021D9">
        <w:instrText xml:space="preserve"> ADDIN EN.CITE </w:instrText>
      </w:r>
      <w:r w:rsidR="00D021D9">
        <w:fldChar w:fldCharType="begin">
          <w:fldData xml:space="preserve">PEVuZE5vdGU+PENpdGU+PEF1dGhvcj5LcmF1c292YTwvQXV0aG9yPjxZZWFyPjIwMjM8L1llYXI+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</w:fldData>
        </w:fldChar>
      </w:r>
      <w:r w:rsidR="00D021D9">
        <w:instrText xml:space="preserve"> ADDIN EN.CITE.DATA </w:instrText>
      </w:r>
      <w:r w:rsidR="00D021D9">
        <w:fldChar w:fldCharType="end"/>
      </w:r>
      <w:r w:rsidR="00000000">
        <w:fldChar w:fldCharType="separate"/>
      </w:r>
      <w:r w:rsidR="00D021D9" w:rsidRPr="00D021D9">
        <w:rPr>
          <w:noProof/>
          <w:vertAlign w:val="superscript"/>
        </w:rPr>
        <w:t>5</w:t>
      </w:r>
      <w:r w:rsidR="00000000">
        <w:fldChar w:fldCharType="end"/>
      </w:r>
      <w:r w:rsidR="00000000">
        <w:t xml:space="preserve">. </w:t>
      </w:r>
      <w:r w:rsidRPr="00763A37">
        <w:t>Substances detrimental to health, such as illicit drugs, alcohol, and environmental toxins, possess the capability to permeate the placental barrier</w:t>
      </w:r>
      <w:r w:rsidR="00AA4A4B">
        <w:fldChar w:fldCharType="begin"/>
      </w:r>
      <w:r w:rsidR="00AA4A4B">
        <w:instrText xml:space="preserve"> ADDIN EN.CITE &lt;EndNote&gt;&lt;Cite&gt;&lt;Author&gt;Stillerman&lt;/Author&gt;&lt;Year&gt;2008&lt;/Year&gt;&lt;RecNum&gt;122&lt;/RecNum&gt;&lt;DisplayText&gt;&lt;style face="superscript"&gt;6&lt;/style&gt;&lt;/DisplayText&gt;&lt;record&gt;&lt;rec-number&gt;122&lt;/rec-number&gt;&lt;foreign-keys&gt;&lt;key app="EN" db-id="xv9wx9d2392z2levppd5ppzkd0f925xs50fd" timestamp="1696434095"&gt;122&lt;/key&gt;&lt;/foreign-keys&gt;&lt;ref-type name="Journal Article"&gt;17&lt;/ref-type&gt;&lt;contributors&gt;&lt;authors&gt;&lt;author&gt;Stillerman, Karen Perry&lt;/author&gt;&lt;author&gt;Mattison, Donald R.&lt;/author&gt;&lt;author&gt;Giudice, Linda C.&lt;/author&gt;&lt;author&gt;Woodruff, Tracey J.&lt;/author&gt;&lt;/authors&gt;&lt;/contributors&gt;&lt;titles&gt;&lt;title&gt;Environmental Exposures and Adverse Pregnancy Outcomes: A Review of the Science&lt;/title&gt;&lt;secondary-title&gt;Reproductive Sciences&lt;/secondary-title&gt;&lt;/titles&gt;&lt;periodical&gt;&lt;full-title&gt;Reproductive Sciences&lt;/full-title&gt;&lt;/periodical&gt;&lt;pages&gt;631-650&lt;/pages&gt;&lt;volume&gt;15&lt;/volume&gt;&lt;number&gt;7&lt;/number&gt;&lt;dates&gt;&lt;year&gt;2008&lt;/year&gt;&lt;pub-dates&gt;&lt;date&gt;2008/09/01&lt;/date&gt;&lt;/pub-dates&gt;&lt;/dates&gt;&lt;isbn&gt;1933-7205&lt;/isbn&gt;&lt;urls&gt;&lt;related-urls&gt;&lt;url&gt;https://doi.org/10.1177/1933719108322436&lt;/url&gt;&lt;/related-urls&gt;&lt;/urls&gt;&lt;electronic-resource-num&gt;10.1177/1933719108322436&lt;/electronic-resource-num&gt;&lt;/record&gt;&lt;/Cite&gt;&lt;/EndNote&gt;</w:instrText>
      </w:r>
      <w:r w:rsidR="00AA4A4B">
        <w:fldChar w:fldCharType="separate"/>
      </w:r>
      <w:r w:rsidR="00AA4A4B" w:rsidRPr="00AA4A4B">
        <w:rPr>
          <w:noProof/>
          <w:vertAlign w:val="superscript"/>
        </w:rPr>
        <w:t>6</w:t>
      </w:r>
      <w:r w:rsidR="00AA4A4B">
        <w:fldChar w:fldCharType="end"/>
      </w:r>
      <w:r w:rsidR="00AA4A4B" w:rsidRPr="00AA4A4B">
        <w:t>.</w:t>
      </w:r>
      <w:r w:rsidR="00AA4A4B">
        <w:t xml:space="preserve"> </w:t>
      </w:r>
      <w:r w:rsidRPr="00763A37">
        <w:t>Additionally, fetuses are vulnerable to transmissions of viral and bacterial infections</w:t>
      </w:r>
      <w:r w:rsidR="00AA4A4B">
        <w:fldChar w:fldCharType="begin"/>
      </w:r>
      <w:r w:rsidR="00AA4A4B">
        <w:instrText xml:space="preserve"> ADDIN EN.CITE &lt;EndNote&gt;&lt;Cite&gt;&lt;Author&gt;Adams Waldorf&lt;/Author&gt;&lt;Year&gt;2013&lt;/Year&gt;&lt;RecNum&gt;123&lt;/RecNum&gt;&lt;DisplayText&gt;&lt;style face="superscript"&gt;7&lt;/style&gt;&lt;/DisplayText&gt;&lt;record&gt;&lt;rec-number&gt;123&lt;/rec-number&gt;&lt;foreign-keys&gt;&lt;key app="EN" db-id="xv9wx9d2392z2levppd5ppzkd0f925xs50fd" timestamp="1696434181"&gt;123&lt;/key&gt;&lt;/foreign-keys&gt;&lt;ref-type name="Journal Article"&gt;17&lt;/ref-type&gt;&lt;contributors&gt;&lt;authors&gt;&lt;author&gt;Adams Waldorf, Kristina M.&lt;/author&gt;&lt;author&gt;McAdams, Ryan M.&lt;/author&gt;&lt;/authors&gt;&lt;/contributors&gt;&lt;titles&gt;&lt;title&gt;Influence of infection during pregnancy on fetal development&lt;/title&gt;&lt;secondary-title&gt;REPRODUCTION&lt;/secondary-title&gt;&lt;/titles&gt;&lt;periodical&gt;&lt;full-title&gt;REPRODUCTION&lt;/full-title&gt;&lt;/periodical&gt;&lt;pages&gt;R151-R162&lt;/pages&gt;&lt;volume&gt;146&lt;/volume&gt;&lt;number&gt;5&lt;/number&gt;&lt;dates&gt;&lt;year&gt;2013&lt;/year&gt;&lt;pub-dates&gt;&lt;date&gt;01 Nov. 2013&lt;/date&gt;&lt;/pub-dates&gt;&lt;/dates&gt;&lt;pub-location&gt;Bristol, UK&lt;/pub-location&gt;&lt;publisher&gt;BioScientifica&lt;/publisher&gt;&lt;urls&gt;&lt;related-urls&gt;&lt;url&gt;https://rep.bioscientifica.com/view/journals/rep/146/5/R151.xml&lt;/url&gt;&lt;/related-urls&gt;&lt;/urls&gt;&lt;electronic-resource-num&gt;10.1530/REP-13-0232&lt;/electronic-resource-num&gt;&lt;language&gt;English&lt;/language&gt;&lt;/record&gt;&lt;/Cite&gt;&lt;/EndNote&gt;</w:instrText>
      </w:r>
      <w:r w:rsidR="00AA4A4B">
        <w:fldChar w:fldCharType="separate"/>
      </w:r>
      <w:r w:rsidR="00AA4A4B" w:rsidRPr="00AA4A4B">
        <w:rPr>
          <w:noProof/>
          <w:vertAlign w:val="superscript"/>
        </w:rPr>
        <w:t>7</w:t>
      </w:r>
      <w:r w:rsidR="00AA4A4B">
        <w:fldChar w:fldCharType="end"/>
      </w:r>
      <w:r w:rsidR="00AA4A4B" w:rsidRPr="00AA4A4B">
        <w:t>.</w:t>
      </w:r>
      <w:r w:rsidRPr="00763A37">
        <w:t xml:space="preserve"> </w:t>
      </w:r>
      <w:r w:rsidRPr="00763A37">
        <w:t>Neonates may receive contaminants via breast milk</w:t>
      </w:r>
      <w:r w:rsidR="00AA4A4B">
        <w:fldChar w:fldCharType="begin"/>
      </w:r>
      <w:r w:rsidR="00AA4A4B">
        <w:instrText xml:space="preserve"> ADDIN EN.CITE &lt;EndNote&gt;&lt;Cite&gt;&lt;Author&gt;LaKind Judy&lt;/Author&gt;&lt;Year&gt;2009&lt;/Year&gt;&lt;RecNum&gt;124&lt;/RecNum&gt;&lt;DisplayText&gt;&lt;style face="superscript"&gt;8&lt;/style&gt;&lt;/DisplayText&gt;&lt;record&gt;&lt;rec-number&gt;124&lt;/rec-number&gt;&lt;foreign-keys&gt;&lt;key app="EN" db-id="xv9wx9d2392z2levppd5ppzkd0f925xs50fd" timestamp="1696434273"&gt;124&lt;/key&gt;&lt;/foreign-keys&gt;&lt;ref-type name="Journal Article"&gt;17&lt;/ref-type&gt;&lt;contributors&gt;&lt;authors&gt;&lt;author&gt;LaKind Judy, S.&lt;/author&gt;&lt;author&gt;Berlin Cheston, M.&lt;/author&gt;&lt;author&gt;Sjödin, Andreas&lt;/author&gt;&lt;author&gt;Turner, Wayman&lt;/author&gt;&lt;author&gt;Wang Richard, Y.&lt;/author&gt;&lt;author&gt;Needham Larry, L.&lt;/author&gt;&lt;author&gt;Paul Ian, M.&lt;/author&gt;&lt;author&gt;Stokes Jennifer, L.&lt;/author&gt;&lt;author&gt;Naiman Daniel, Q.&lt;/author&gt;&lt;author&gt;Patterson Donald, G.&lt;/author&gt;&lt;/authors&gt;&lt;/contributors&gt;&lt;titles&gt;&lt;title&gt;Do Human Milk Concentrations of Persistent Organic Chemicals Really Decline During Lactation? Chemical Concentrations During Lactation and Milk/Serum Partitioning&lt;/title&gt;&lt;secondary-title&gt;Environmental Health Perspectives&lt;/secondary-title&gt;&lt;/titles&gt;&lt;periodical&gt;&lt;full-title&gt;Environmental Health Perspectives&lt;/full-title&gt;&lt;abbr-1&gt;Environ. Health Perspect.&lt;/abbr-1&gt;&lt;/periodical&gt;&lt;pages&gt;1625-1631&lt;/pages&gt;&lt;volume&gt;117&lt;/volume&gt;&lt;number&gt;10&lt;/number&gt;&lt;dates&gt;&lt;year&gt;2009&lt;/year&gt;&lt;pub-dates&gt;&lt;date&gt;2009/10/01&lt;/date&gt;&lt;/pub-dates&gt;&lt;/dates&gt;&lt;publisher&gt;Environmental Health Perspectives&lt;/publisher&gt;&lt;urls&gt;&lt;related-urls&gt;&lt;url&gt;https://doi.org/10.1289/ehp.0900876&lt;/url&gt;&lt;/related-urls&gt;&lt;/urls&gt;&lt;electronic-resource-num&gt;10.1289/ehp.0900876&lt;/electronic-resource-num&gt;&lt;access-date&gt;2023/10/04&lt;/access-date&gt;&lt;/record&gt;&lt;/Cite&gt;&lt;/EndNote&gt;</w:instrText>
      </w:r>
      <w:r w:rsidR="00AA4A4B">
        <w:fldChar w:fldCharType="separate"/>
      </w:r>
      <w:r w:rsidR="00AA4A4B" w:rsidRPr="00AA4A4B">
        <w:rPr>
          <w:noProof/>
          <w:vertAlign w:val="superscript"/>
        </w:rPr>
        <w:t>8</w:t>
      </w:r>
      <w:r w:rsidR="00AA4A4B">
        <w:fldChar w:fldCharType="end"/>
      </w:r>
      <w:r>
        <w:rPr>
          <w:rFonts w:hint="eastAsia"/>
        </w:rPr>
        <w:t>，</w:t>
      </w:r>
      <w:r w:rsidRPr="00763A37">
        <w:t>and potential exposure to pollutants persists through infant formula and food intake.</w:t>
      </w:r>
      <w:r w:rsidR="00AA4A4B" w:rsidRPr="00AA4A4B">
        <w:t xml:space="preserve"> </w:t>
      </w:r>
      <w:r w:rsidRPr="00763A37">
        <w:t>Airborne contaminants, including tobacco smoke and domestic chemicals, also pose a risk. Topical absorption of chemicals from products is possible, and contaminated water sources introduce children to deleterious chemicals or pathogens</w:t>
      </w:r>
      <w:r>
        <w:fldChar w:fldCharType="begin"/>
      </w:r>
      <w:r>
        <w:instrText xml:space="preserve"> ADDIN EN.CITE &lt;EndNote&gt;&lt;Cite&gt;&lt;Author&gt;Calafat Antonia&lt;/Author&gt;&lt;Year&gt;2010&lt;/Year&gt;&lt;RecNum&gt;125&lt;/RecNum&gt;&lt;DisplayText&gt;&lt;style face="superscript"&gt;9&lt;/style&gt;&lt;/DisplayText&gt;&lt;record&gt;&lt;rec-number&gt;125&lt;/rec-number&gt;&lt;foreign-keys&gt;&lt;key app="EN" db-id="xv9wx9d2392z2levppd5ppzkd0f925xs50fd" timestamp="1696434541"&gt;125&lt;/key&gt;&lt;/foreign-keys&gt;&lt;ref-type name="Journal Article"&gt;17&lt;/ref-type&gt;&lt;contributors&gt;&lt;authors&gt;&lt;author&gt;Calafat Antonia, M.&lt;/author&gt;&lt;author&gt;Ye, Xiaoyun&lt;/author&gt;&lt;author&gt;Wong, Lee-Yang&lt;/author&gt;&lt;author&gt;Bishop Amber, M.&lt;/author&gt;&lt;author&gt;Needham Larry, L.&lt;/author&gt;&lt;/authors&gt;&lt;/contributors&gt;&lt;titles&gt;&lt;title&gt;Urinary Concentrations of Four Parabens in the U.S. Population: NHANES 2005–2006&lt;/title&gt;&lt;secondary-title&gt;Environmental Health Perspectives&lt;/secondary-title&gt;&lt;/titles&gt;&lt;periodical&gt;&lt;full-title&gt;Environmental Health Perspectives&lt;/full-title&gt;&lt;abbr-1&gt;Environ. Health Perspect.&lt;/abbr-1&gt;&lt;/periodical&gt;&lt;pages&gt;679-685&lt;/pages&gt;&lt;volume&gt;118&lt;/volume&gt;&lt;number&gt;5&lt;/number&gt;&lt;dates&gt;&lt;year&gt;2010&lt;/year&gt;&lt;pub-dates&gt;&lt;date&gt;2010/05/01&lt;/date&gt;&lt;/pub-dates&gt;&lt;/dates&gt;&lt;publisher&gt;Environmental Health Perspectives&lt;/publisher&gt;&lt;urls&gt;&lt;related-urls&gt;&lt;url&gt;https://doi.org/10.1289/ehp.0901560&lt;/url&gt;&lt;/related-urls&gt;&lt;/urls&gt;&lt;electronic-resource-num&gt;10.1289/ehp.0901560&lt;/electronic-resource-num&gt;&lt;access-date&gt;2023/10/04&lt;/access-date&gt;&lt;/record&gt;&lt;/Cite&gt;&lt;/EndNote&gt;</w:instrText>
      </w:r>
      <w:r>
        <w:fldChar w:fldCharType="separate"/>
      </w:r>
      <w:r w:rsidRPr="00763A37">
        <w:rPr>
          <w:noProof/>
          <w:vertAlign w:val="superscript"/>
        </w:rPr>
        <w:t>9</w:t>
      </w:r>
      <w:r>
        <w:fldChar w:fldCharType="end"/>
      </w:r>
      <w:r w:rsidRPr="00763A37">
        <w:t>.</w:t>
      </w:r>
      <w:r>
        <w:t xml:space="preserve"> </w:t>
      </w:r>
    </w:p>
    <w:p w14:paraId="2FDEF4A5" w14:textId="005AE7AA" w:rsidR="00A33977" w:rsidRDefault="00000000">
      <w:r>
        <w:t xml:space="preserve">Within neonates, infants, and toddlers’ periods, exposure to xenobiotics probably perturbs the gut environment, which drives or contributes to </w:t>
      </w:r>
      <w:r>
        <w:rPr>
          <w:b/>
          <w:bCs/>
        </w:rPr>
        <w:t>microbial dysbiosis</w:t>
      </w:r>
      <w:r>
        <w:t>, exerting a negative impact on adulthood health</w:t>
      </w:r>
      <w:r>
        <w:fldChar w:fldCharType="begin">
          <w:fldData xml:space="preserve">PEVuZE5vdGU+PENpdGU+PEF1dGhvcj5BeWVuaTwvQXV0aG9yPjxZZWFyPjIwMjI8L1llYXI+PFJl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=
</w:fldData>
        </w:fldChar>
      </w:r>
      <w:r w:rsidR="00763A37">
        <w:instrText xml:space="preserve"> ADDIN EN.CITE </w:instrText>
      </w:r>
      <w:r w:rsidR="00763A37">
        <w:fldChar w:fldCharType="begin">
          <w:fldData xml:space="preserve">PEVuZE5vdGU+PENpdGU+PEF1dGhvcj5BeWVuaTwvQXV0aG9yPjxZZWFyPjIwMjI8L1llYXI+PFJl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=
</w:fldData>
        </w:fldChar>
      </w:r>
      <w:r w:rsidR="00763A37">
        <w:instrText xml:space="preserve"> ADDIN EN.CITE.DATA </w:instrText>
      </w:r>
      <w:r w:rsidR="00763A37">
        <w:fldChar w:fldCharType="end"/>
      </w:r>
      <w:r>
        <w:fldChar w:fldCharType="separate"/>
      </w:r>
      <w:r w:rsidR="00763A37" w:rsidRPr="00763A37">
        <w:rPr>
          <w:noProof/>
          <w:vertAlign w:val="superscript"/>
        </w:rPr>
        <w:t>10</w:t>
      </w:r>
      <w:r>
        <w:fldChar w:fldCharType="end"/>
      </w:r>
      <w:r>
        <w:t>.</w:t>
      </w:r>
    </w:p>
    <w:p w14:paraId="175C3529" w14:textId="5846D47D" w:rsidR="00A33977" w:rsidRDefault="00000000">
      <w:r>
        <w:t>T</w:t>
      </w:r>
      <w:r>
        <w:rPr>
          <w:rFonts w:hint="eastAsia"/>
        </w:rPr>
        <w:t>here</w:t>
      </w:r>
      <w:r>
        <w:t xml:space="preserve">’s a direct relationship between in utero, perinatal, and postnatal exposures, and offspring's </w:t>
      </w:r>
      <w:r>
        <w:rPr>
          <w:b/>
          <w:bCs/>
        </w:rPr>
        <w:t>depression</w:t>
      </w:r>
      <w:r>
        <w:fldChar w:fldCharType="begin">
          <w:fldData xml:space="preserve">PEVuZE5vdGU+PENpdGU+PEF1dGhvcj5TdTwvQXV0aG9yPjxZZWFyPjIwMjE8L1llYXI+PFJlY051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</w:fldData>
        </w:fldChar>
      </w:r>
      <w:r w:rsidR="00763A37">
        <w:instrText xml:space="preserve"> ADDIN EN.CITE </w:instrText>
      </w:r>
      <w:r w:rsidR="00763A37">
        <w:fldChar w:fldCharType="begin">
          <w:fldData xml:space="preserve">PEVuZE5vdGU+PENpdGU+PEF1dGhvcj5TdTwvQXV0aG9yPjxZZWFyPjIwMjE8L1llYXI+PFJlY051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</w:fldData>
        </w:fldChar>
      </w:r>
      <w:r w:rsidR="00763A37">
        <w:instrText xml:space="preserve"> ADDIN EN.CITE.DATA </w:instrText>
      </w:r>
      <w:r w:rsidR="00763A37">
        <w:fldChar w:fldCharType="end"/>
      </w:r>
      <w:r>
        <w:fldChar w:fldCharType="separate"/>
      </w:r>
      <w:r w:rsidR="00763A37" w:rsidRPr="00763A37">
        <w:rPr>
          <w:noProof/>
          <w:vertAlign w:val="superscript"/>
        </w:rPr>
        <w:t>11</w:t>
      </w:r>
      <w:r>
        <w:fldChar w:fldCharType="end"/>
      </w:r>
      <w:r>
        <w:t xml:space="preserve">. </w:t>
      </w:r>
    </w:p>
    <w:p w14:paraId="477029DB" w14:textId="129A83B2" w:rsidR="00A33977" w:rsidRDefault="00000000">
      <w:pPr>
        <w:rPr>
          <w:color w:val="0000FF"/>
        </w:rPr>
      </w:pPr>
      <w:r>
        <w:rPr>
          <w:color w:val="0000FF"/>
        </w:rPr>
        <w:t xml:space="preserve">Prenatal exposure is related to the microbiome composition and </w:t>
      </w:r>
      <w:r>
        <w:rPr>
          <w:b/>
          <w:bCs/>
          <w:color w:val="0000FF"/>
        </w:rPr>
        <w:t>caries</w:t>
      </w:r>
      <w:r>
        <w:rPr>
          <w:color w:val="0000FF"/>
        </w:rPr>
        <w:t xml:space="preserve"> prevalence during progenies’ childhood</w:t>
      </w:r>
      <w:r>
        <w:rPr>
          <w:color w:val="0000FF"/>
        </w:rPr>
        <w:fldChar w:fldCharType="begin">
          <w:fldData xml:space="preserve">PEVuZE5vdGU+PENpdGU+PEF1dGhvcj5BZGxlcjwvQXV0aG9yPjxZZWFyPjIwMjE8L1llYXI+PFJl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</w:fldData>
        </w:fldChar>
      </w:r>
      <w:r w:rsidR="00763A37">
        <w:rPr>
          <w:color w:val="0000FF"/>
        </w:rPr>
        <w:instrText xml:space="preserve"> ADDIN EN.CITE </w:instrText>
      </w:r>
      <w:r w:rsidR="00763A37">
        <w:rPr>
          <w:color w:val="0000FF"/>
        </w:rPr>
        <w:fldChar w:fldCharType="begin">
          <w:fldData xml:space="preserve">PEVuZE5vdGU+PENpdGU+PEF1dGhvcj5BZGxlcjwvQXV0aG9yPjxZZWFyPjIwMjE8L1llYXI+PFJl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</w:fldData>
        </w:fldChar>
      </w:r>
      <w:r w:rsidR="00763A37">
        <w:rPr>
          <w:color w:val="0000FF"/>
        </w:rPr>
        <w:instrText xml:space="preserve"> ADDIN EN.CITE.DATA </w:instrText>
      </w:r>
      <w:r w:rsidR="00763A37">
        <w:rPr>
          <w:color w:val="0000FF"/>
        </w:rPr>
      </w:r>
      <w:r w:rsidR="00763A37">
        <w:rPr>
          <w:color w:val="0000FF"/>
        </w:rPr>
        <w:fldChar w:fldCharType="end"/>
      </w:r>
      <w:r>
        <w:rPr>
          <w:color w:val="0000FF"/>
        </w:rPr>
        <w:fldChar w:fldCharType="separate"/>
      </w:r>
      <w:r w:rsidR="00763A37" w:rsidRPr="00763A37">
        <w:rPr>
          <w:noProof/>
          <w:color w:val="0000FF"/>
          <w:vertAlign w:val="superscript"/>
        </w:rPr>
        <w:t>12</w:t>
      </w:r>
      <w:r>
        <w:rPr>
          <w:color w:val="0000FF"/>
        </w:rPr>
        <w:fldChar w:fldCharType="end"/>
      </w:r>
      <w:r>
        <w:rPr>
          <w:color w:val="0000FF"/>
        </w:rPr>
        <w:t>.</w:t>
      </w:r>
    </w:p>
    <w:p w14:paraId="350286BC" w14:textId="18348002" w:rsidR="00A33977" w:rsidRDefault="00000000">
      <w:r>
        <w:rPr>
          <w:rFonts w:hint="eastAsia"/>
        </w:rPr>
        <w:t>I</w:t>
      </w:r>
      <w:r>
        <w:t xml:space="preserve">n utero, platinum exposure induces </w:t>
      </w:r>
      <w:r>
        <w:rPr>
          <w:b/>
          <w:bCs/>
        </w:rPr>
        <w:t>childhood hearing loss</w:t>
      </w:r>
      <w:r>
        <w:t xml:space="preserve"> in offspring</w:t>
      </w:r>
      <w:r>
        <w:fldChar w:fldCharType="begin">
          <w:fldData xml:space="preserve">PEVuZE5vdGU+PENpdGU+PEF1dGhvcj5GaW5jaDwvQXV0aG9yPjxZZWFyPjIwMjE8L1llYXI+PFJl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</w:fldData>
        </w:fldChar>
      </w:r>
      <w:r w:rsidR="00763A37">
        <w:instrText xml:space="preserve"> ADDIN EN.CITE </w:instrText>
      </w:r>
      <w:r w:rsidR="00763A37">
        <w:fldChar w:fldCharType="begin">
          <w:fldData xml:space="preserve">PEVuZE5vdGU+PENpdGU+PEF1dGhvcj5GaW5jaDwvQXV0aG9yPjxZZWFyPjIwMjE8L1llYXI+PFJl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</w:fldData>
        </w:fldChar>
      </w:r>
      <w:r w:rsidR="00763A37">
        <w:instrText xml:space="preserve"> ADDIN EN.CITE.DATA </w:instrText>
      </w:r>
      <w:r w:rsidR="00763A37">
        <w:fldChar w:fldCharType="end"/>
      </w:r>
      <w:r>
        <w:fldChar w:fldCharType="separate"/>
      </w:r>
      <w:r w:rsidR="00763A37" w:rsidRPr="00763A37">
        <w:rPr>
          <w:noProof/>
          <w:vertAlign w:val="superscript"/>
        </w:rPr>
        <w:t>13</w:t>
      </w:r>
      <w:r>
        <w:fldChar w:fldCharType="end"/>
      </w:r>
      <w:r>
        <w:t xml:space="preserve">, and intrauterine exposure to tobacco smoke </w:t>
      </w:r>
      <w:r>
        <w:rPr>
          <w:rFonts w:hint="eastAsia"/>
        </w:rPr>
        <w:t>is</w:t>
      </w:r>
      <w:r>
        <w:t xml:space="preserve"> associated with congenital anomalies, obesity, and neuropsychiatric sequelae</w:t>
      </w:r>
      <w:r>
        <w:fldChar w:fldCharType="begin">
          <w:fldData xml:space="preserve">PEVuZE5vdGU+PENpdGU+PEF1dGhvcj5NYWNpYWc8L0F1dGhvcj48WWVhcj4yMDIyPC9ZZWFyPjxS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</w:fldData>
        </w:fldChar>
      </w:r>
      <w:r w:rsidR="00763A37">
        <w:instrText xml:space="preserve"> ADDIN EN.CITE </w:instrText>
      </w:r>
      <w:r w:rsidR="00763A37">
        <w:fldChar w:fldCharType="begin">
          <w:fldData xml:space="preserve">PEVuZE5vdGU+PENpdGU+PEF1dGhvcj5NYWNpYWc8L0F1dGhvcj48WWVhcj4yMDIyPC9ZZWFyPjxS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</w:fldData>
        </w:fldChar>
      </w:r>
      <w:r w:rsidR="00763A37">
        <w:instrText xml:space="preserve"> ADDIN EN.CITE.DATA </w:instrText>
      </w:r>
      <w:r w:rsidR="00763A37">
        <w:fldChar w:fldCharType="end"/>
      </w:r>
      <w:r>
        <w:fldChar w:fldCharType="separate"/>
      </w:r>
      <w:r w:rsidR="00763A37" w:rsidRPr="00763A37">
        <w:rPr>
          <w:noProof/>
          <w:vertAlign w:val="superscript"/>
        </w:rPr>
        <w:t>14</w:t>
      </w:r>
      <w:r>
        <w:fldChar w:fldCharType="end"/>
      </w:r>
      <w:r>
        <w:t>.</w:t>
      </w:r>
    </w:p>
    <w:p w14:paraId="3CF79B69" w14:textId="77777777" w:rsidR="00A33977" w:rsidRDefault="00A33977">
      <w:pPr>
        <w:rPr>
          <w:color w:val="1F3864" w:themeColor="accent1" w:themeShade="80"/>
        </w:rPr>
      </w:pPr>
    </w:p>
    <w:p w14:paraId="0211DF11" w14:textId="77777777" w:rsidR="00A33977" w:rsidRDefault="00000000">
      <w:pPr>
        <w:pStyle w:val="2"/>
      </w:pPr>
      <w:r>
        <w:rPr>
          <w:rFonts w:hint="eastAsia"/>
        </w:rPr>
        <w:t>Pesticides（农药的重要性，产量，使用量等等，由于大量使用不可避免进入环境，以前的综述和咱们自己发的文章里面都有论述）</w:t>
      </w:r>
    </w:p>
    <w:p w14:paraId="02A75371" w14:textId="77777777" w:rsidR="00A33977" w:rsidRDefault="00000000">
      <w:pPr>
        <w:widowControl/>
        <w:jc w:val="left"/>
        <w:rPr>
          <w:color w:val="1F3864" w:themeColor="accent1" w:themeShade="80"/>
        </w:rPr>
      </w:pPr>
      <w:r>
        <w:rPr>
          <w:rFonts w:hint="eastAsia"/>
          <w:color w:val="1F3864" w:themeColor="accent1" w:themeShade="80"/>
        </w:rPr>
        <w:t>产量、使用量：</w:t>
      </w:r>
    </w:p>
    <w:p w14:paraId="6838B55F" w14:textId="76AD8CA9" w:rsidR="00A33977" w:rsidRDefault="00000000">
      <w:pPr>
        <w:widowControl/>
        <w:jc w:val="left"/>
        <w:rPr>
          <w:color w:val="1F3864" w:themeColor="accent1" w:themeShade="80"/>
        </w:rPr>
      </w:pPr>
      <w:r>
        <w:rPr>
          <w:color w:val="1F3864" w:themeColor="accent1" w:themeShade="80"/>
        </w:rPr>
        <w:t>In 2020, the global pesticide usage was 2661124.23 tons, and the total pesticide usage in China was 273375.75 tons</w:t>
      </w:r>
      <w:r>
        <w:rPr>
          <w:color w:val="1F3864" w:themeColor="accent1" w:themeShade="80"/>
        </w:rPr>
        <w:fldChar w:fldCharType="begin"/>
      </w:r>
      <w:r w:rsidR="00763A37">
        <w:rPr>
          <w:color w:val="1F3864" w:themeColor="accent1" w:themeShade="80"/>
        </w:rPr>
        <w:instrText xml:space="preserve"> ADDIN EN.CITE &lt;EndNote&gt;&lt;Cite&gt;&lt;RecNum&gt;114&lt;/RecNum&gt;&lt;DisplayText&gt;&lt;style face="superscript"&gt;15&lt;/style&gt;&lt;/DisplayText&gt;&lt;record&gt;&lt;rec-number&gt;114&lt;/rec-number&gt;&lt;foreign-keys&gt;&lt;key app="EN" db-id="xv9wx9d2392z2levppd5ppzkd0f925xs50fd" timestamp="1696360035"&gt;114&lt;/key&gt;&lt;/foreign-keys&gt;&lt;ref-type name="Journal Article"&gt;17&lt;/ref-type&gt;&lt;contributors&gt;&lt;/contributors&gt;&lt;titles&gt;&lt;title&gt;&lt;style face="normal" font="default" size="100%"&gt;China&lt;/style&gt;&lt;style face="normal" font="default" charset="134" size="100%"&gt; &lt;/style&gt;&lt;style face="normal" font="default" size="100%"&gt;Pesticide Information Network&lt;/style&gt;&lt;/title&gt;&lt;/titles&gt;&lt;dates&gt;&lt;/dates&gt;&lt;urls&gt;&lt;related-urls&gt;&lt;url&gt;http://www.chinapesticide.org.cn/zgnyxxw/zwb/detail/25911&lt;/url&gt;&lt;/related-urls&gt;&lt;/urls&gt;&lt;/record&gt;&lt;/Cite&gt;&lt;/EndNote&gt;</w:instrText>
      </w:r>
      <w:r>
        <w:rPr>
          <w:color w:val="1F3864" w:themeColor="accent1" w:themeShade="80"/>
        </w:rPr>
        <w:fldChar w:fldCharType="separate"/>
      </w:r>
      <w:r w:rsidR="00763A37" w:rsidRPr="00763A37">
        <w:rPr>
          <w:noProof/>
          <w:color w:val="1F3864" w:themeColor="accent1" w:themeShade="80"/>
          <w:vertAlign w:val="superscript"/>
        </w:rPr>
        <w:t>15</w:t>
      </w:r>
      <w:r>
        <w:rPr>
          <w:color w:val="1F3864" w:themeColor="accent1" w:themeShade="80"/>
        </w:rPr>
        <w:fldChar w:fldCharType="end"/>
      </w:r>
      <w:r>
        <w:rPr>
          <w:color w:val="1F3864" w:themeColor="accent1" w:themeShade="80"/>
        </w:rPr>
        <w:t>.</w:t>
      </w:r>
      <w:r>
        <w:rPr>
          <w:rFonts w:hint="eastAsia"/>
          <w:color w:val="1F3864" w:themeColor="accent1" w:themeShade="80"/>
        </w:rPr>
        <w:t xml:space="preserve"> </w:t>
      </w:r>
      <w:r>
        <w:rPr>
          <w:color w:val="1F3864" w:themeColor="accent1" w:themeShade="80"/>
        </w:rPr>
        <w:t>Widely used pesticides, such as neonicotinoid insecticides pose potential hazards to human health</w:t>
      </w:r>
      <w:r>
        <w:rPr>
          <w:color w:val="1F3864" w:themeColor="accent1" w:themeShade="80"/>
        </w:rPr>
        <w:fldChar w:fldCharType="begin"/>
      </w:r>
      <w:r w:rsidR="00763A37">
        <w:rPr>
          <w:color w:val="1F3864" w:themeColor="accent1" w:themeShade="80"/>
        </w:rPr>
        <w:instrText xml:space="preserve"> ADDIN EN.CITE &lt;EndNote&gt;&lt;Cite&gt;&lt;Author&gt;Yan&lt;/Author&gt;&lt;Year&gt;2020&lt;/Year&gt;&lt;RecNum&gt;104&lt;/RecNum&gt;&lt;DisplayText&gt;&lt;style face="superscript"&gt;16&lt;/style&gt;&lt;/DisplayText&gt;&lt;record&gt;&lt;rec-number&gt;104&lt;/rec-number&gt;&lt;foreign-keys&gt;&lt;key app="EN" db-id="xv9wx9d2392z2levppd5ppzkd0f925xs50fd" timestamp="1696355423"&gt;104&lt;/key&gt;&lt;/foreign-keys&gt;&lt;ref-type name="Journal Article"&gt;17&lt;/ref-type&gt;&lt;contributors&gt;&lt;authors&gt;&lt;author&gt;Yan, Sen&lt;/author&gt;&lt;author&gt;Meng, Zhiyuan&lt;/author&gt;&lt;author&gt;Tian, Sinuo&lt;/author&gt;&lt;author&gt;Teng, Miaomiao&lt;/author&gt;&lt;author&gt;Yan, Jin&lt;/author&gt;&lt;author&gt;Jia, Ming&lt;/author&gt;&lt;author&gt;Li, Ruisheng&lt;/author&gt;&lt;author&gt;Zhou, Zhiqiang&lt;/author&gt;&lt;author&gt;Zhu, Wentao&lt;/author&gt;&lt;/authors&gt;&lt;/contributors&gt;&lt;titles&gt;&lt;title&gt;Neonicotinoid insecticides exposure cause amino acid metabolism disorders, lipid accumulation and oxidative stress in ICR mice&lt;/title&gt;&lt;secondary-title&gt;Chemosphere&lt;/secondary-title&gt;&lt;/titles&gt;&lt;periodical&gt;&lt;full-title&gt;Chemosphere&lt;/full-title&gt;&lt;abbr-1&gt;Chemosphere&lt;/abbr-1&gt;&lt;/periodical&gt;&lt;pages&gt;125661&lt;/pages&gt;&lt;volume&gt;246&lt;/volume&gt;&lt;keywords&gt;&lt;keyword&gt;Neonicotinoids&lt;/keyword&gt;&lt;keyword&gt;Amino acid metabolism disorders&lt;/keyword&gt;&lt;keyword&gt;Lipid accumulation&lt;/keyword&gt;&lt;keyword&gt;Oxidative stress&lt;/keyword&gt;&lt;/keywords&gt;&lt;dates&gt;&lt;year&gt;2020&lt;/year&gt;&lt;pub-dates&gt;&lt;date&gt;2020/05/01/&lt;/date&gt;&lt;/pub-dates&gt;&lt;/dates&gt;&lt;isbn&gt;0045-6535&lt;/isbn&gt;&lt;urls&gt;&lt;related-urls&gt;&lt;url&gt;https://www.sciencedirect.com/science/article/pii/S0045653519329017&lt;/url&gt;&lt;/related-urls&gt;&lt;/urls&gt;&lt;electronic-resource-num&gt;https://doi.org/10.1016/j.chemosphere.2019.125661&lt;/electronic-resource-num&gt;&lt;/record&gt;&lt;/Cite&gt;&lt;/EndNote&gt;</w:instrText>
      </w:r>
      <w:r>
        <w:rPr>
          <w:color w:val="1F3864" w:themeColor="accent1" w:themeShade="80"/>
        </w:rPr>
        <w:fldChar w:fldCharType="separate"/>
      </w:r>
      <w:r w:rsidR="00763A37" w:rsidRPr="00763A37">
        <w:rPr>
          <w:noProof/>
          <w:color w:val="1F3864" w:themeColor="accent1" w:themeShade="80"/>
          <w:vertAlign w:val="superscript"/>
        </w:rPr>
        <w:t>16</w:t>
      </w:r>
      <w:r>
        <w:rPr>
          <w:color w:val="1F3864" w:themeColor="accent1" w:themeShade="80"/>
        </w:rPr>
        <w:fldChar w:fldCharType="end"/>
      </w:r>
      <w:r>
        <w:rPr>
          <w:color w:val="1F3864" w:themeColor="accent1" w:themeShade="80"/>
        </w:rPr>
        <w:t>. The negative effects of pesticides on food safety, soil and water safety, and human health have attracted global attention</w:t>
      </w:r>
      <w:r>
        <w:rPr>
          <w:color w:val="1F3864" w:themeColor="accent1" w:themeShade="80"/>
        </w:rPr>
        <w:fldChar w:fldCharType="begin">
          <w:fldData xml:space="preserve">PEVuZE5vdGU+PENpdGU+PEF1dGhvcj5DYXJyw6NvPC9BdXRob3I+PFllYXI+MjAxOTwvWWVhcj48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</w:fldData>
        </w:fldChar>
      </w:r>
      <w:r w:rsidR="00763A37">
        <w:rPr>
          <w:color w:val="1F3864" w:themeColor="accent1" w:themeShade="80"/>
        </w:rPr>
        <w:instrText xml:space="preserve"> ADDIN EN.CITE </w:instrText>
      </w:r>
      <w:r w:rsidR="00763A37">
        <w:rPr>
          <w:color w:val="1F3864" w:themeColor="accent1" w:themeShade="80"/>
        </w:rPr>
        <w:fldChar w:fldCharType="begin">
          <w:fldData xml:space="preserve">PEVuZE5vdGU+PENpdGU+PEF1dGhvcj5DYXJyw6NvPC9BdXRob3I+PFllYXI+MjAxOTwvWWVhcj48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</w:fldData>
        </w:fldChar>
      </w:r>
      <w:r w:rsidR="00763A37">
        <w:rPr>
          <w:color w:val="1F3864" w:themeColor="accent1" w:themeShade="80"/>
        </w:rPr>
        <w:instrText xml:space="preserve"> ADDIN EN.CITE.DATA </w:instrText>
      </w:r>
      <w:r w:rsidR="00763A37">
        <w:rPr>
          <w:color w:val="1F3864" w:themeColor="accent1" w:themeShade="80"/>
        </w:rPr>
      </w:r>
      <w:r w:rsidR="00763A37">
        <w:rPr>
          <w:color w:val="1F3864" w:themeColor="accent1" w:themeShade="80"/>
        </w:rPr>
        <w:fldChar w:fldCharType="end"/>
      </w:r>
      <w:r>
        <w:rPr>
          <w:color w:val="1F3864" w:themeColor="accent1" w:themeShade="80"/>
        </w:rPr>
        <w:fldChar w:fldCharType="separate"/>
      </w:r>
      <w:r w:rsidR="00763A37" w:rsidRPr="00763A37">
        <w:rPr>
          <w:noProof/>
          <w:color w:val="1F3864" w:themeColor="accent1" w:themeShade="80"/>
          <w:vertAlign w:val="superscript"/>
        </w:rPr>
        <w:t>17-19</w:t>
      </w:r>
      <w:r>
        <w:rPr>
          <w:color w:val="1F3864" w:themeColor="accent1" w:themeShade="80"/>
        </w:rPr>
        <w:fldChar w:fldCharType="end"/>
      </w:r>
      <w:r>
        <w:rPr>
          <w:color w:val="1F3864" w:themeColor="accent1" w:themeShade="80"/>
        </w:rPr>
        <w:t>. 18 Pesticides are discovered in Huangpu River, making the Huangpu River the area with the highest ecological risk for the Shanghai metropolitan area</w:t>
      </w:r>
      <w:r>
        <w:rPr>
          <w:color w:val="1F3864" w:themeColor="accent1" w:themeShade="80"/>
        </w:rPr>
        <w:fldChar w:fldCharType="begin"/>
      </w:r>
      <w:r w:rsidR="00763A37">
        <w:rPr>
          <w:color w:val="1F3864" w:themeColor="accent1" w:themeShade="80"/>
        </w:rPr>
        <w:instrText xml:space="preserve"> ADDIN EN.CITE &lt;EndNote&gt;&lt;Cite&gt;&lt;Author&gt;Xu&lt;/Author&gt;&lt;Year&gt;2020&lt;/Year&gt;&lt;RecNum&gt;110&lt;/RecNum&gt;&lt;DisplayText&gt;&lt;style face="superscript"&gt;20&lt;/style&gt;&lt;/DisplayText&gt;&lt;record&gt;&lt;rec-number&gt;110&lt;/rec-number&gt;&lt;foreign-keys&gt;&lt;key app="EN" db-id="xv9wx9d2392z2levppd5ppzkd0f925xs50fd" timestamp="1696359004"&gt;110&lt;/key&gt;&lt;/foreign-keys&gt;&lt;ref-type name="Journal Article"&gt;17&lt;/ref-type&gt;&lt;contributors&gt;&lt;authors&gt;&lt;author&gt;Xu, L.&lt;/author&gt;&lt;author&gt;Granger, C.&lt;/author&gt;&lt;author&gt;Dong, H. Y.&lt;/author&gt;&lt;author&gt;Mao, Y. X.&lt;/author&gt;&lt;author&gt;Duan, S. L.&lt;/author&gt;&lt;author&gt;Li, J.&lt;/author&gt;&lt;author&gt;Qiang, Z. M.&lt;/author&gt;&lt;/authors&gt;&lt;/contributors&gt;&lt;titles&gt;&lt;title&gt;Occurrences of 29 pesticides in the Huangpu River, China: Highest ecological risk identified in Shanghai metropolitan area&lt;/title&gt;&lt;secondary-title&gt;Chemosphere&lt;/secondary-title&gt;&lt;/titles&gt;&lt;periodical&gt;&lt;full-title&gt;Chemosphere&lt;/full-title&gt;&lt;abbr-1&gt;Chemosphere&lt;/abbr-1&gt;&lt;/periodical&gt;&lt;volume&gt;251&lt;/volume&gt;&lt;dates&gt;&lt;year&gt;2020&lt;/year&gt;&lt;pub-dates&gt;&lt;date&gt;Jul&lt;/date&gt;&lt;/pub-dates&gt;&lt;/dates&gt;&lt;isbn&gt;0045-6535&lt;/isbn&gt;&lt;accession-num&gt;WOS:000533642900090&lt;/accession-num&gt;&lt;urls&gt;&lt;related-urls&gt;&lt;url&gt;&amp;lt;Go to ISI&amp;gt;://WOS:000533642900090&lt;/url&gt;&lt;/related-urls&gt;&lt;/urls&gt;&lt;custom7&gt;126411&lt;/custom7&gt;&lt;electronic-resource-num&gt;10.1016/j.chemosphere.2020.126411&lt;/electronic-resource-num&gt;&lt;/record&gt;&lt;/Cite&gt;&lt;/EndNote&gt;</w:instrText>
      </w:r>
      <w:r>
        <w:rPr>
          <w:color w:val="1F3864" w:themeColor="accent1" w:themeShade="80"/>
        </w:rPr>
        <w:fldChar w:fldCharType="separate"/>
      </w:r>
      <w:r w:rsidR="00763A37" w:rsidRPr="00763A37">
        <w:rPr>
          <w:noProof/>
          <w:color w:val="1F3864" w:themeColor="accent1" w:themeShade="80"/>
          <w:vertAlign w:val="superscript"/>
        </w:rPr>
        <w:t>20</w:t>
      </w:r>
      <w:r>
        <w:rPr>
          <w:color w:val="1F3864" w:themeColor="accent1" w:themeShade="80"/>
        </w:rPr>
        <w:fldChar w:fldCharType="end"/>
      </w:r>
      <w:r>
        <w:rPr>
          <w:color w:val="1F3864" w:themeColor="accent1" w:themeShade="80"/>
        </w:rPr>
        <w:t>. In the Eastern Mediterranean region, reported levels of pesticide residues are usually higher than the maximum residue levels in the Codex</w:t>
      </w:r>
      <w:r>
        <w:rPr>
          <w:color w:val="1F3864" w:themeColor="accent1" w:themeShade="80"/>
        </w:rPr>
        <w:fldChar w:fldCharType="begin"/>
      </w:r>
      <w:r w:rsidR="00763A37">
        <w:rPr>
          <w:color w:val="1F3864" w:themeColor="accent1" w:themeShade="80"/>
        </w:rPr>
        <w:instrText xml:space="preserve"> ADDIN EN.CITE &lt;EndNote&gt;&lt;Cite&gt;&lt;Author&gt;Philippe&lt;/Author&gt;&lt;Year&gt;2021&lt;/Year&gt;&lt;RecNum&gt;111&lt;/RecNum&gt;&lt;DisplayText&gt;&lt;style face="superscript"&gt;21&lt;/style&gt;&lt;/DisplayText&gt;&lt;record&gt;&lt;rec-number&gt;111&lt;/rec-number&gt;&lt;foreign-keys&gt;&lt;key app="EN" db-id="xv9wx9d2392z2levppd5ppzkd0f925xs50fd" timestamp="1696359163"&gt;111&lt;/key&gt;&lt;/foreign-keys&gt;&lt;ref-type name="Journal Article"&gt;17&lt;/ref-type&gt;&lt;contributors&gt;&lt;authors&gt;&lt;author&gt;Philippe, V.&lt;/author&gt;&lt;author&gt;Neveen, A.&lt;/author&gt;&lt;author&gt;Marwa, A.&lt;/author&gt;&lt;author&gt;Basel, A. A.&lt;/author&gt;&lt;/authors&gt;&lt;/contributors&gt;&lt;titles&gt;&lt;title&gt;Occurrence of pesticide residues in fruits and vegetables for the Eastern Mediterranean Region and potential impact on public health&lt;/title&gt;&lt;secondary-title&gt;Food Control&lt;/secondary-title&gt;&lt;/titles&gt;&lt;periodical&gt;&lt;full-title&gt;Food Control&lt;/full-title&gt;&lt;/periodical&gt;&lt;volume&gt;119&lt;/volume&gt;&lt;dates&gt;&lt;year&gt;2021&lt;/year&gt;&lt;pub-dates&gt;&lt;date&gt;Jan&lt;/date&gt;&lt;/pub-dates&gt;&lt;/dates&gt;&lt;isbn&gt;0956-7135&lt;/isbn&gt;&lt;accession-num&gt;WOS:000583652200007&lt;/accession-num&gt;&lt;urls&gt;&lt;related-urls&gt;&lt;url&gt;&amp;lt;Go to ISI&amp;gt;://WOS:000583652200007&lt;/url&gt;&lt;/related-urls&gt;&lt;/urls&gt;&lt;custom7&gt;107457&lt;/custom7&gt;&lt;electronic-resource-num&gt;10.1016/j.foodcont.2020.107457&lt;/electronic-resource-num&gt;&lt;/record&gt;&lt;/Cite&gt;&lt;/EndNote&gt;</w:instrText>
      </w:r>
      <w:r>
        <w:rPr>
          <w:color w:val="1F3864" w:themeColor="accent1" w:themeShade="80"/>
        </w:rPr>
        <w:fldChar w:fldCharType="separate"/>
      </w:r>
      <w:r w:rsidR="00763A37" w:rsidRPr="00763A37">
        <w:rPr>
          <w:noProof/>
          <w:color w:val="1F3864" w:themeColor="accent1" w:themeShade="80"/>
          <w:vertAlign w:val="superscript"/>
        </w:rPr>
        <w:t>21</w:t>
      </w:r>
      <w:r>
        <w:rPr>
          <w:color w:val="1F3864" w:themeColor="accent1" w:themeShade="80"/>
        </w:rPr>
        <w:fldChar w:fldCharType="end"/>
      </w:r>
      <w:r>
        <w:rPr>
          <w:color w:val="1F3864" w:themeColor="accent1" w:themeShade="80"/>
        </w:rPr>
        <w:t>.</w:t>
      </w:r>
    </w:p>
    <w:p w14:paraId="6292EB80" w14:textId="77777777" w:rsidR="00A33977" w:rsidRDefault="00A33977"/>
    <w:p w14:paraId="39617893" w14:textId="77777777" w:rsidR="00A33977" w:rsidRDefault="00000000">
      <w:pPr>
        <w:widowControl/>
        <w:jc w:val="left"/>
      </w:pPr>
      <w:r>
        <w:t>1</w:t>
      </w:r>
      <w:r>
        <w:rPr>
          <w:rFonts w:hint="eastAsia"/>
        </w:rPr>
        <w:t>）农药的分类；</w:t>
      </w:r>
    </w:p>
    <w:p w14:paraId="6B5B6888" w14:textId="47EFBA16" w:rsidR="00A33977" w:rsidRDefault="00000000">
      <w:pPr>
        <w:widowControl/>
        <w:jc w:val="left"/>
        <w:rPr>
          <w:color w:val="C00000"/>
        </w:rPr>
      </w:pPr>
      <w:r>
        <w:rPr>
          <w:color w:val="C00000"/>
        </w:rPr>
        <w:lastRenderedPageBreak/>
        <w:t>Pesticides can be classified into acaricides, insecticides, fungicides, herbicides, plant growth regulators, nematicides, and rodenticides</w:t>
      </w:r>
      <w:r>
        <w:rPr>
          <w:color w:val="C00000"/>
        </w:rPr>
        <w:fldChar w:fldCharType="begin">
          <w:fldData xml:space="preserve">PEVuZE5vdGU+PENpdGU+PFllYXI+MTk5NDwvWWVhcj48UmVjTnVtPjU0PC9SZWNOdW0+PERpc3Bs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</w:fldData>
        </w:fldChar>
      </w:r>
      <w:r w:rsidR="00763A37">
        <w:rPr>
          <w:color w:val="C00000"/>
        </w:rPr>
        <w:instrText xml:space="preserve"> ADDIN EN.CITE </w:instrText>
      </w:r>
      <w:r w:rsidR="00763A37">
        <w:rPr>
          <w:color w:val="C00000"/>
        </w:rPr>
        <w:fldChar w:fldCharType="begin">
          <w:fldData xml:space="preserve">PEVuZE5vdGU+PENpdGU+PFllYXI+MTk5NDwvWWVhcj48UmVjTnVtPjU0PC9SZWNOdW0+PERpc3Bs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22</w:t>
      </w:r>
      <w:r>
        <w:rPr>
          <w:color w:val="C00000"/>
        </w:rPr>
        <w:fldChar w:fldCharType="end"/>
      </w:r>
      <w:r>
        <w:rPr>
          <w:rFonts w:hint="eastAsia"/>
          <w:color w:val="C00000"/>
        </w:rPr>
        <w:t>.</w:t>
      </w:r>
      <w:r>
        <w:rPr>
          <w:color w:val="C00000"/>
        </w:rPr>
        <w:t xml:space="preserve"> Most research focuses on fungicides, insecticides, and herbicides.</w:t>
      </w:r>
    </w:p>
    <w:p w14:paraId="2CC60E09" w14:textId="77777777" w:rsidR="00A33977" w:rsidRDefault="00A33977">
      <w:pPr>
        <w:widowControl/>
        <w:jc w:val="left"/>
        <w:rPr>
          <w:color w:val="C00000"/>
        </w:rPr>
      </w:pPr>
    </w:p>
    <w:p w14:paraId="45154703" w14:textId="77777777" w:rsidR="00A33977" w:rsidRDefault="00000000">
      <w:pPr>
        <w:widowControl/>
        <w:jc w:val="left"/>
        <w:rPr>
          <w:color w:val="C00000"/>
        </w:rPr>
      </w:pPr>
      <w:r>
        <w:rPr>
          <w:rFonts w:hint="eastAsia"/>
          <w:color w:val="C00000"/>
        </w:rPr>
        <w:t>2）暴露量</w:t>
      </w:r>
    </w:p>
    <w:p w14:paraId="5C520C77" w14:textId="6DAA7EC2" w:rsidR="00A33977" w:rsidRDefault="00000000">
      <w:pPr>
        <w:widowControl/>
        <w:jc w:val="left"/>
        <w:rPr>
          <w:color w:val="C00000"/>
        </w:rPr>
      </w:pPr>
      <w:r>
        <w:rPr>
          <w:color w:val="C00000"/>
        </w:rPr>
        <w:t xml:space="preserve">Some literature shows that pesticide residues in small streams in </w:t>
      </w:r>
      <w:r>
        <w:rPr>
          <w:b/>
          <w:bCs/>
          <w:color w:val="C00000"/>
        </w:rPr>
        <w:t>Germany</w:t>
      </w:r>
      <w:r>
        <w:rPr>
          <w:color w:val="C00000"/>
        </w:rPr>
        <w:t xml:space="preserve"> are relatively low, only within 10ng/L</w:t>
      </w:r>
      <w:r>
        <w:rPr>
          <w:color w:val="C00000"/>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color w:val="C00000"/>
        </w:rPr>
        <w:instrText xml:space="preserve"> ADDIN EN.CITE </w:instrText>
      </w:r>
      <w:r w:rsidR="00763A37">
        <w:rPr>
          <w:color w:val="C00000"/>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23</w:t>
      </w:r>
      <w:r>
        <w:rPr>
          <w:color w:val="C00000"/>
        </w:rPr>
        <w:fldChar w:fldCharType="end"/>
      </w:r>
      <w:r>
        <w:rPr>
          <w:color w:val="C00000"/>
        </w:rPr>
        <w:t xml:space="preserve">. However, the pesticide residues in </w:t>
      </w:r>
      <w:r>
        <w:rPr>
          <w:b/>
          <w:bCs/>
          <w:color w:val="C00000"/>
        </w:rPr>
        <w:t>Japanese</w:t>
      </w:r>
      <w:r>
        <w:rPr>
          <w:color w:val="C00000"/>
        </w:rPr>
        <w:t xml:space="preserve"> drinking water sources are very high, reaching over 6000ng/L</w:t>
      </w:r>
      <w:r>
        <w:rPr>
          <w:color w:val="C00000"/>
        </w:rPr>
        <w:fldChar w:fldCharType="begin">
          <w:fldData xml:space="preserve">PEVuZE5vdGU+PENpdGU+PEF1dGhvcj5LYW1hdGE8L0F1dGhvcj48WWVhcj4yMDIwPC9ZZWFyPjxS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==
</w:fldData>
        </w:fldChar>
      </w:r>
      <w:r w:rsidR="00763A37">
        <w:rPr>
          <w:color w:val="C00000"/>
        </w:rPr>
        <w:instrText xml:space="preserve"> ADDIN EN.CITE </w:instrText>
      </w:r>
      <w:r w:rsidR="00763A37">
        <w:rPr>
          <w:color w:val="C00000"/>
        </w:rPr>
        <w:fldChar w:fldCharType="begin">
          <w:fldData xml:space="preserve">PEVuZE5vdGU+PENpdGU+PEF1dGhvcj5LYW1hdGE8L0F1dGhvcj48WWVhcj4yMDIwPC9ZZWFyPjxS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==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24</w:t>
      </w:r>
      <w:r>
        <w:rPr>
          <w:color w:val="C00000"/>
        </w:rPr>
        <w:fldChar w:fldCharType="end"/>
      </w:r>
      <w:r>
        <w:rPr>
          <w:color w:val="C00000"/>
        </w:rPr>
        <w:t xml:space="preserve">. </w:t>
      </w:r>
      <w:r>
        <w:rPr>
          <w:i/>
          <w:iCs/>
          <w:color w:val="C00000"/>
        </w:rPr>
        <w:t>Table 1</w:t>
      </w:r>
      <w:r>
        <w:rPr>
          <w:color w:val="C00000"/>
        </w:rPr>
        <w:t xml:space="preserve"> shows the residual situation of some insecticides, fungicides, and herbicides in the water environment of various regions. On the one hand, we can see that the residue of Glyphosate is the highest in the La Plata and </w:t>
      </w:r>
      <w:r>
        <w:rPr>
          <w:b/>
          <w:bCs/>
          <w:color w:val="C00000"/>
        </w:rPr>
        <w:t>Argentina</w:t>
      </w:r>
      <w:r>
        <w:rPr>
          <w:color w:val="C00000"/>
        </w:rPr>
        <w:t xml:space="preserve"> regions, reaching 20040ng/L</w:t>
      </w:r>
      <w:r>
        <w:rPr>
          <w:color w:val="C00000"/>
        </w:rPr>
        <w:fldChar w:fldCharType="begin">
          <w:fldData xml:space="preserve">PEVuZE5vdGU+PENpdGU+PEF1dGhvcj5Mb3VnaGxpbjwvQXV0aG9yPjxZZWFyPjIwMjI8L1llYXI+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bD48cGFnZXM+MTI8L3BhZ2VzPjx2b2x1bWU+ODAyPC92b2x1bWU+PGtleXdvcmRzPjxrZXl3b3Jk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</w:fldData>
        </w:fldChar>
      </w:r>
      <w:r w:rsidR="00763A37">
        <w:rPr>
          <w:color w:val="C00000"/>
        </w:rPr>
        <w:instrText xml:space="preserve"> ADDIN EN.CITE </w:instrText>
      </w:r>
      <w:r w:rsidR="00763A37">
        <w:rPr>
          <w:color w:val="C00000"/>
        </w:rPr>
        <w:fldChar w:fldCharType="begin">
          <w:fldData xml:space="preserve">PEVuZE5vdGU+PENpdGU+PEF1dGhvcj5Mb3VnaGxpbjwvQXV0aG9yPjxZZWFyPjIwMjI8L1llYXI+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bD48cGFnZXM+MTI8L3BhZ2VzPjx2b2x1bWU+ODAyPC92b2x1bWU+PGtleXdvcmRzPjxrZXl3b3Jk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25</w:t>
      </w:r>
      <w:r>
        <w:rPr>
          <w:color w:val="C00000"/>
        </w:rPr>
        <w:fldChar w:fldCharType="end"/>
      </w:r>
      <w:r>
        <w:rPr>
          <w:color w:val="C00000"/>
        </w:rPr>
        <w:t xml:space="preserve">. On the other hand, there is very little residue of </w:t>
      </w:r>
      <w:proofErr w:type="spellStart"/>
      <w:r>
        <w:rPr>
          <w:color w:val="C00000"/>
        </w:rPr>
        <w:t>Chloropyrifos</w:t>
      </w:r>
      <w:proofErr w:type="spellEnd"/>
      <w:r>
        <w:rPr>
          <w:color w:val="C00000"/>
        </w:rPr>
        <w:t xml:space="preserve"> in the </w:t>
      </w:r>
      <w:r>
        <w:rPr>
          <w:b/>
          <w:bCs/>
          <w:color w:val="C00000"/>
        </w:rPr>
        <w:t>Maritime Region of Canada</w:t>
      </w:r>
      <w:r>
        <w:rPr>
          <w:color w:val="C00000"/>
        </w:rPr>
        <w:t>, only 3.67ng/L</w:t>
      </w:r>
      <w:r>
        <w:rPr>
          <w:color w:val="C00000"/>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color w:val="C00000"/>
        </w:rPr>
        <w:instrText xml:space="preserve"> ADDIN EN.CITE </w:instrText>
      </w:r>
      <w:r w:rsidR="00763A37">
        <w:rPr>
          <w:color w:val="C00000"/>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26</w:t>
      </w:r>
      <w:r>
        <w:rPr>
          <w:color w:val="C00000"/>
        </w:rPr>
        <w:fldChar w:fldCharType="end"/>
      </w:r>
      <w:r>
        <w:rPr>
          <w:color w:val="C00000"/>
        </w:rPr>
        <w:t>.</w:t>
      </w:r>
    </w:p>
    <w:p w14:paraId="52B50AEB" w14:textId="77777777" w:rsidR="00A33977" w:rsidRDefault="00A33977">
      <w:pPr>
        <w:widowControl/>
        <w:jc w:val="left"/>
        <w:rPr>
          <w:color w:val="C00000"/>
        </w:rPr>
      </w:pPr>
    </w:p>
    <w:p w14:paraId="0670C379" w14:textId="77777777" w:rsidR="00A33977" w:rsidRDefault="00A33977">
      <w:pPr>
        <w:widowControl/>
        <w:jc w:val="left"/>
        <w:rPr>
          <w:color w:val="C00000"/>
        </w:rPr>
      </w:pPr>
    </w:p>
    <w:p w14:paraId="2F07B43A" w14:textId="77777777" w:rsidR="00A33977" w:rsidRDefault="00A33977">
      <w:pPr>
        <w:widowControl/>
        <w:jc w:val="left"/>
        <w:rPr>
          <w:color w:val="C00000"/>
        </w:rPr>
      </w:pPr>
    </w:p>
    <w:p w14:paraId="5599E28C" w14:textId="77777777" w:rsidR="00A33977" w:rsidRDefault="00000000">
      <w:pPr>
        <w:widowControl/>
        <w:jc w:val="left"/>
        <w:rPr>
          <w:color w:val="C00000"/>
        </w:rPr>
      </w:pPr>
      <w:r>
        <w:rPr>
          <w:rFonts w:hint="eastAsia"/>
          <w:color w:val="C00000"/>
        </w:rPr>
        <w:t>3）毒性</w:t>
      </w:r>
    </w:p>
    <w:p w14:paraId="0B94E7A9" w14:textId="208B34BF" w:rsidR="00A33977" w:rsidRDefault="00000000">
      <w:pPr>
        <w:widowControl/>
        <w:jc w:val="left"/>
        <w:rPr>
          <w:color w:val="C00000"/>
        </w:rPr>
      </w:pPr>
      <w:r>
        <w:rPr>
          <w:color w:val="C00000"/>
        </w:rPr>
        <w:t>It is true that pesticides have brought convenience to agriculture, increased production, and to some extent alleviated hunger. However, we cannot ignore its harm and threaten to the ecology and human health</w:t>
      </w:r>
      <w:r>
        <w:rPr>
          <w:color w:val="C00000"/>
        </w:rPr>
        <w:fldChar w:fldCharType="begin">
          <w:fldData xml:space="preserve">PEVuZE5vdGU+PENpdGU+PEF1dGhvcj5NZW5nPC9BdXRob3I+PFllYXI+MjAyMDwvWWVhcj48UmVj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</w:fldData>
        </w:fldChar>
      </w:r>
      <w:r w:rsidR="00763A37">
        <w:rPr>
          <w:color w:val="C00000"/>
        </w:rPr>
        <w:instrText xml:space="preserve"> ADDIN EN.CITE </w:instrText>
      </w:r>
      <w:r w:rsidR="00763A37">
        <w:rPr>
          <w:color w:val="C00000"/>
        </w:rPr>
        <w:fldChar w:fldCharType="begin">
          <w:fldData xml:space="preserve">PEVuZE5vdGU+PENpdGU+PEF1dGhvcj5NZW5nPC9BdXRob3I+PFllYXI+MjAyMDwvWWVhcj48UmVj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27</w:t>
      </w:r>
      <w:r>
        <w:rPr>
          <w:color w:val="C00000"/>
        </w:rPr>
        <w:fldChar w:fldCharType="end"/>
      </w:r>
      <w:r>
        <w:rPr>
          <w:color w:val="C00000"/>
        </w:rPr>
        <w:t xml:space="preserve">. For example, exposure to fipronil, an </w:t>
      </w:r>
      <w:r>
        <w:rPr>
          <w:b/>
          <w:bCs/>
          <w:color w:val="C00000"/>
        </w:rPr>
        <w:t>insecticide</w:t>
      </w:r>
      <w:r>
        <w:rPr>
          <w:color w:val="C00000"/>
        </w:rPr>
        <w:t>, may lead to neurological, gastrointestinal, respiratory symptoms, acute kidney injury, epilepsy, and anuria</w:t>
      </w:r>
      <w:r>
        <w:rPr>
          <w:color w:val="C00000"/>
        </w:rPr>
        <w:fldChar w:fldCharType="begin">
          <w:fldData xml:space="preserve">PEVuZE5vdGU+PENpdGU+PEF1dGhvcj5DaGVuPC9BdXRob3I+PFllYXI+MjAyMjwvWWVhcj48UmVj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</w:fldData>
        </w:fldChar>
      </w:r>
      <w:r w:rsidR="00763A37">
        <w:rPr>
          <w:color w:val="C00000"/>
        </w:rPr>
        <w:instrText xml:space="preserve"> ADDIN EN.CITE </w:instrText>
      </w:r>
      <w:r w:rsidR="00763A37">
        <w:rPr>
          <w:color w:val="C00000"/>
        </w:rPr>
        <w:fldChar w:fldCharType="begin">
          <w:fldData xml:space="preserve">PEVuZE5vdGU+PENpdGU+PEF1dGhvcj5DaGVuPC9BdXRob3I+PFllYXI+MjAyMjwvWWVhcj48UmVj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28</w:t>
      </w:r>
      <w:r>
        <w:rPr>
          <w:color w:val="C00000"/>
        </w:rPr>
        <w:fldChar w:fldCharType="end"/>
      </w:r>
      <w:r>
        <w:rPr>
          <w:color w:val="C00000"/>
        </w:rPr>
        <w:t xml:space="preserve"> and </w:t>
      </w:r>
      <w:proofErr w:type="spellStart"/>
      <w:r>
        <w:rPr>
          <w:color w:val="C00000"/>
        </w:rPr>
        <w:t>endosulfan</w:t>
      </w:r>
      <w:proofErr w:type="spellEnd"/>
      <w:r>
        <w:rPr>
          <w:color w:val="C00000"/>
        </w:rPr>
        <w:t>, an organochlorine insecticide, causes serious health problems, such as endocrine disruption, infertility, and neurological disorders</w:t>
      </w:r>
      <w:r>
        <w:rPr>
          <w:color w:val="C00000"/>
        </w:rPr>
        <w:fldChar w:fldCharType="begin">
          <w:fldData xml:space="preserve">PEVuZE5vdGU+PENpdGU+PEF1dGhvcj5EZWVrc2hhPC9BdXRob3I+PFllYXI+MjAyMTwvWWVhcj48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==
</w:fldData>
        </w:fldChar>
      </w:r>
      <w:r w:rsidR="00763A37">
        <w:rPr>
          <w:color w:val="C00000"/>
        </w:rPr>
        <w:instrText xml:space="preserve"> ADDIN EN.CITE </w:instrText>
      </w:r>
      <w:r w:rsidR="00763A37">
        <w:rPr>
          <w:color w:val="C00000"/>
        </w:rPr>
        <w:fldChar w:fldCharType="begin">
          <w:fldData xml:space="preserve">PEVuZE5vdGU+PENpdGU+PEF1dGhvcj5EZWVrc2hhPC9BdXRob3I+PFllYXI+MjAyMTwvWWVhcj48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==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29</w:t>
      </w:r>
      <w:r>
        <w:rPr>
          <w:color w:val="C00000"/>
        </w:rPr>
        <w:fldChar w:fldCharType="end"/>
      </w:r>
      <w:r>
        <w:rPr>
          <w:color w:val="C00000"/>
        </w:rPr>
        <w:t xml:space="preserve">. </w:t>
      </w:r>
      <w:r>
        <w:rPr>
          <w:b/>
          <w:bCs/>
          <w:color w:val="C00000"/>
        </w:rPr>
        <w:t>Fungicides</w:t>
      </w:r>
      <w:r>
        <w:rPr>
          <w:color w:val="C00000"/>
        </w:rPr>
        <w:t xml:space="preserve"> such as triazoles give rise to developmental toxicity, hepatotoxicity, neurotoxicity, and nephrotoxicity</w:t>
      </w:r>
      <w:r>
        <w:rPr>
          <w:color w:val="C00000"/>
        </w:rPr>
        <w:fldChar w:fldCharType="begin">
          <w:fldData xml:space="preserve">PEVuZE5vdGU+PENpdGU+PEF1dGhvcj52YW4gZGVyIFZlbjwvQXV0aG9yPjxZZWFyPjIwMjA8L1ll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</w:fldData>
        </w:fldChar>
      </w:r>
      <w:r w:rsidR="00763A37">
        <w:rPr>
          <w:color w:val="C00000"/>
        </w:rPr>
        <w:instrText xml:space="preserve"> ADDIN EN.CITE </w:instrText>
      </w:r>
      <w:r w:rsidR="00763A37">
        <w:rPr>
          <w:color w:val="C00000"/>
        </w:rPr>
        <w:fldChar w:fldCharType="begin">
          <w:fldData xml:space="preserve">PEVuZE5vdGU+PENpdGU+PEF1dGhvcj52YW4gZGVyIFZlbjwvQXV0aG9yPjxZZWFyPjIwMjA8L1ll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30</w:t>
      </w:r>
      <w:r>
        <w:rPr>
          <w:color w:val="C00000"/>
        </w:rPr>
        <w:fldChar w:fldCharType="end"/>
      </w:r>
      <w:r>
        <w:rPr>
          <w:color w:val="C00000"/>
        </w:rPr>
        <w:t xml:space="preserve">. </w:t>
      </w:r>
      <w:r>
        <w:rPr>
          <w:b/>
          <w:bCs/>
          <w:color w:val="C00000"/>
        </w:rPr>
        <w:t>Herbicides</w:t>
      </w:r>
      <w:r>
        <w:rPr>
          <w:color w:val="C00000"/>
        </w:rPr>
        <w:t xml:space="preserve"> such as glyphosate may be carcinogens</w:t>
      </w:r>
      <w:r>
        <w:rPr>
          <w:color w:val="C00000"/>
        </w:rPr>
        <w:fldChar w:fldCharType="begin">
          <w:fldData xml:space="preserve">PEVuZE5vdGU+PENpdGU+PEF1dGhvcj5DYWlhdGk8L0F1dGhvcj48WWVhcj4yMDIwPC9ZZWFyPjxS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</w:fldData>
        </w:fldChar>
      </w:r>
      <w:r w:rsidR="00763A37">
        <w:rPr>
          <w:color w:val="C00000"/>
        </w:rPr>
        <w:instrText xml:space="preserve"> ADDIN EN.CITE </w:instrText>
      </w:r>
      <w:r w:rsidR="00763A37">
        <w:rPr>
          <w:color w:val="C00000"/>
        </w:rPr>
        <w:fldChar w:fldCharType="begin">
          <w:fldData xml:space="preserve">PEVuZE5vdGU+PENpdGU+PEF1dGhvcj5DYWlhdGk8L0F1dGhvcj48WWVhcj4yMDIwPC9ZZWFyPjxS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31</w:t>
      </w:r>
      <w:r>
        <w:rPr>
          <w:color w:val="C00000"/>
        </w:rPr>
        <w:fldChar w:fldCharType="end"/>
      </w:r>
      <w:r>
        <w:rPr>
          <w:color w:val="C00000"/>
        </w:rPr>
        <w:t xml:space="preserve">. </w:t>
      </w:r>
      <w:r>
        <w:rPr>
          <w:b/>
          <w:bCs/>
          <w:color w:val="C00000"/>
        </w:rPr>
        <w:t>Rodenticides</w:t>
      </w:r>
      <w:r>
        <w:rPr>
          <w:color w:val="C00000"/>
        </w:rPr>
        <w:t>, such as Salmonella serotype enteritis strains, are the main cause of human gastrointestinal diseases</w:t>
      </w:r>
      <w:r>
        <w:rPr>
          <w:color w:val="C00000"/>
        </w:rPr>
        <w:fldChar w:fldCharType="begin">
          <w:fldData xml:space="preserve">PEVuZE5vdGU+PENpdGU+PEF1dGhvcj5DYWlhdGk8L0F1dGhvcj48WWVhcj4yMDIwPC9ZZWFyPjxS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</w:fldData>
        </w:fldChar>
      </w:r>
      <w:r w:rsidR="00763A37">
        <w:rPr>
          <w:color w:val="C00000"/>
        </w:rPr>
        <w:instrText xml:space="preserve"> ADDIN EN.CITE </w:instrText>
      </w:r>
      <w:r w:rsidR="00763A37">
        <w:rPr>
          <w:color w:val="C00000"/>
        </w:rPr>
        <w:fldChar w:fldCharType="begin">
          <w:fldData xml:space="preserve">PEVuZE5vdGU+PENpdGU+PEF1dGhvcj5DYWlhdGk8L0F1dGhvcj48WWVhcj4yMDIwPC9ZZWFyPjxS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31</w:t>
      </w:r>
      <w:r>
        <w:rPr>
          <w:color w:val="C00000"/>
        </w:rPr>
        <w:fldChar w:fldCharType="end"/>
      </w:r>
      <w:r>
        <w:rPr>
          <w:color w:val="C00000"/>
        </w:rPr>
        <w:t>.</w:t>
      </w:r>
    </w:p>
    <w:p w14:paraId="6A87E6DB" w14:textId="77777777" w:rsidR="00A33977" w:rsidRDefault="00A33977">
      <w:pPr>
        <w:widowControl/>
        <w:jc w:val="left"/>
        <w:rPr>
          <w:color w:val="C00000"/>
        </w:rPr>
      </w:pPr>
    </w:p>
    <w:p w14:paraId="7AB03CB1" w14:textId="77777777" w:rsidR="00A33977" w:rsidRDefault="00000000">
      <w:pPr>
        <w:widowControl/>
        <w:jc w:val="left"/>
        <w:rPr>
          <w:i/>
          <w:iCs/>
          <w:color w:val="C00000"/>
        </w:rPr>
      </w:pPr>
      <w:r>
        <w:rPr>
          <w:rFonts w:hint="eastAsia"/>
          <w:i/>
          <w:iCs/>
          <w:color w:val="C00000"/>
        </w:rPr>
        <w:t>以上所有内容可以作为introduction，最后再加一段本综述计划要讲什么内容。(加</w:t>
      </w:r>
      <w:r>
        <w:rPr>
          <w:i/>
          <w:iCs/>
          <w:color w:val="C00000"/>
        </w:rPr>
        <w:t>)</w:t>
      </w:r>
    </w:p>
    <w:p w14:paraId="56154A09" w14:textId="77777777" w:rsidR="00A33977" w:rsidRDefault="00000000">
      <w:r>
        <w:t xml:space="preserve">This review summarizes how early-life exposure to pesticides leads to adverse health effects on model organisms </w:t>
      </w:r>
      <w:r>
        <w:rPr>
          <w:rFonts w:hint="eastAsia"/>
        </w:rPr>
        <w:t>t</w:t>
      </w:r>
      <w:r>
        <w:t>hrough gut microbiome, metabolom</w:t>
      </w:r>
      <w:r>
        <w:rPr>
          <w:rFonts w:hint="eastAsia"/>
        </w:rPr>
        <w:t>ics</w:t>
      </w:r>
      <w:r>
        <w:t>, and transcriptom</w:t>
      </w:r>
      <w:r>
        <w:rPr>
          <w:rFonts w:hint="eastAsia"/>
        </w:rPr>
        <w:t>ics</w:t>
      </w:r>
      <w:r>
        <w:t>.</w:t>
      </w:r>
    </w:p>
    <w:p w14:paraId="09C61F4D" w14:textId="77777777" w:rsidR="00A33977" w:rsidRDefault="00000000">
      <w:pPr>
        <w:pStyle w:val="1"/>
      </w:pPr>
      <w:r>
        <w:t>Early life exposure to pesticides</w:t>
      </w:r>
    </w:p>
    <w:p w14:paraId="10AB9342" w14:textId="77777777" w:rsidR="00A33977" w:rsidRDefault="00A33977">
      <w:pPr>
        <w:widowControl/>
        <w:jc w:val="left"/>
      </w:pPr>
    </w:p>
    <w:p w14:paraId="213D0CFE" w14:textId="77777777" w:rsidR="00A33977" w:rsidRDefault="00000000">
      <w:pPr>
        <w:pStyle w:val="1"/>
      </w:pPr>
      <w:proofErr w:type="gramStart"/>
      <w:r>
        <w:rPr>
          <w:rFonts w:hint="eastAsia"/>
        </w:rPr>
        <w:t>一</w:t>
      </w:r>
      <w:proofErr w:type="gramEnd"/>
      <w:r>
        <w:rPr>
          <w:rFonts w:hint="eastAsia"/>
        </w:rPr>
        <w:t>，生命早期农药暴露的研究进展</w:t>
      </w:r>
    </w:p>
    <w:p w14:paraId="247C38BE" w14:textId="756B041E" w:rsidR="00A33977" w:rsidRDefault="00000000">
      <w:pPr>
        <w:widowControl/>
        <w:jc w:val="left"/>
        <w:rPr>
          <w:rFonts w:hint="eastAsia"/>
        </w:rPr>
      </w:pPr>
      <w:r>
        <w:t xml:space="preserve">There is a little but not much research on the human health effects of early life exposure to pesticides. Prenatal or early exposure to </w:t>
      </w:r>
      <w:r>
        <w:rPr>
          <w:b/>
          <w:bCs/>
        </w:rPr>
        <w:t>pesticides</w:t>
      </w:r>
      <w:r>
        <w:t xml:space="preserve"> tend to cause </w:t>
      </w:r>
      <w:r>
        <w:rPr>
          <w:b/>
          <w:bCs/>
        </w:rPr>
        <w:t>autism spectrum disorder</w:t>
      </w:r>
      <w:r>
        <w:t xml:space="preserve"> (ASD)</w:t>
      </w:r>
      <w:r>
        <w:fldChar w:fldCharType="begin">
          <w:fldData xml:space="preserve">PEVuZE5vdGU+PENpdGU+PEF1dGhvcj5aaGFuZzwvQXV0aG9yPjxZZWFyPjIwMjA8L1llYXI+PFJl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bD48cGFnZXM+MTE8L3BhZ2VzPjx2b2x1bWU+NzA3PC92b2x1bWU+PGtleXdvcmRzPjxrZXl3b3Jk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</w:fldData>
        </w:fldChar>
      </w:r>
      <w:r w:rsidR="00763A37">
        <w:instrText xml:space="preserve"> ADDIN EN.CITE </w:instrText>
      </w:r>
      <w:r w:rsidR="00763A37">
        <w:fldChar w:fldCharType="begin">
          <w:fldData xml:space="preserve">PEVuZE5vdGU+PENpdGU+PEF1dGhvcj5aaGFuZzwvQXV0aG9yPjxZZWFyPjIwMjA8L1llYXI+PFJl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bD48cGFnZXM+MTE8L3BhZ2VzPjx2b2x1bWU+NzA3PC92b2x1bWU+PGtleXdvcmRzPjxrZXl3b3Jk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</w:fldData>
        </w:fldChar>
      </w:r>
      <w:r w:rsidR="00763A37">
        <w:instrText xml:space="preserve"> ADDIN EN.CITE.DATA </w:instrText>
      </w:r>
      <w:r w:rsidR="00763A37">
        <w:fldChar w:fldCharType="end"/>
      </w:r>
      <w:r>
        <w:fldChar w:fldCharType="separate"/>
      </w:r>
      <w:r w:rsidR="00763A37" w:rsidRPr="00763A37">
        <w:rPr>
          <w:noProof/>
          <w:vertAlign w:val="superscript"/>
        </w:rPr>
        <w:t>32</w:t>
      </w:r>
      <w:r>
        <w:fldChar w:fldCharType="end"/>
      </w:r>
      <w:r>
        <w:t xml:space="preserve">. Early-life exposure to organophosphorus pesticides was associated with some </w:t>
      </w:r>
      <w:r>
        <w:rPr>
          <w:b/>
          <w:bCs/>
        </w:rPr>
        <w:t>respiratory symptoms</w:t>
      </w:r>
      <w:r>
        <w:t xml:space="preserve"> like asthma in childhood</w:t>
      </w:r>
      <w:r>
        <w:fldChar w:fldCharType="begin">
          <w:fldData xml:space="preserve">PEVuZE5vdGU+PENpdGU+PEF1dGhvcj5SYWFuYW48L0F1dGhvcj48WWVhcj4yMDE1PC9ZZWFyPjxS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</w:fldData>
        </w:fldChar>
      </w:r>
      <w:r w:rsidR="00763A37">
        <w:instrText xml:space="preserve"> ADDIN EN.CITE </w:instrText>
      </w:r>
      <w:r w:rsidR="00763A37">
        <w:fldChar w:fldCharType="begin">
          <w:fldData xml:space="preserve">PEVuZE5vdGU+PENpdGU+PEF1dGhvcj5SYWFuYW48L0F1dGhvcj48WWVhcj4yMDE1PC9ZZWFyPjxS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</w:fldData>
        </w:fldChar>
      </w:r>
      <w:r w:rsidR="00763A37">
        <w:instrText xml:space="preserve"> ADDIN EN.CITE.DATA </w:instrText>
      </w:r>
      <w:r w:rsidR="00763A37">
        <w:fldChar w:fldCharType="end"/>
      </w:r>
      <w:r>
        <w:fldChar w:fldCharType="separate"/>
      </w:r>
      <w:r w:rsidR="00763A37" w:rsidRPr="00763A37">
        <w:rPr>
          <w:noProof/>
          <w:vertAlign w:val="superscript"/>
        </w:rPr>
        <w:t>33</w:t>
      </w:r>
      <w:r>
        <w:fldChar w:fldCharType="end"/>
      </w:r>
      <w:r>
        <w:t xml:space="preserve">. Other studies suggest that pesticides and air toxins may be one of the causes of </w:t>
      </w:r>
      <w:r>
        <w:rPr>
          <w:b/>
          <w:bCs/>
        </w:rPr>
        <w:t>cancer</w:t>
      </w:r>
      <w:r>
        <w:t xml:space="preserve"> in children</w:t>
      </w:r>
      <w:r>
        <w:fldChar w:fldCharType="begin"/>
      </w:r>
      <w:r w:rsidR="00763A37">
        <w:instrText xml:space="preserve"> ADDIN EN.CITE &lt;EndNote&gt;&lt;Cite&gt;&lt;Author&gt;Park&lt;/Author&gt;&lt;Year&gt;2017&lt;/Year&gt;&lt;RecNum&gt;63&lt;/RecNum&gt;&lt;DisplayText&gt;&lt;style face="superscript"&gt;34&lt;/style&gt;&lt;/DisplayText&gt;&lt;record&gt;&lt;rec-number&gt;63&lt;/rec-number&gt;&lt;foreign-keys&gt;&lt;key app="EN" db-id="xv9wx9d2392z2levppd5ppzkd0f925xs50fd" timestamp="1696089751"&gt;63&lt;/key&gt;&lt;/foreign-keys&gt;&lt;ref-type name="Book"&gt;6&lt;/ref-type&gt;&lt;contributors&gt;&lt;authors&gt;&lt;author&gt;Park, Andrew&lt;/author&gt;&lt;/authors&gt;&lt;/contributors&gt;&lt;auth-address&gt;University of California, Los Angeles, Epidemiology, California, United States&lt;/auth-address&gt;&lt;titles&gt;&lt;title&gt;Prenatal and Early Life Exposures and the Risk of Childhood Cancers: An Examination of Ambient Pesticides, Dichloromethane, and Survivor Bias&lt;/title&gt;&lt;/titles&gt;&lt;dates&gt;&lt;year&gt;2017&lt;/year&gt;&lt;/dates&gt;&lt;isbn&gt;978-1-369-83741-4&lt;/isbn&gt;&lt;accession-num&gt;PQDT:60873027&lt;/accession-num&gt;&lt;urls&gt;&lt;related-urls&gt;&lt;url&gt;&amp;lt;Go to ISI&amp;gt;://PQDT:60873027&lt;/url&gt;&lt;/related-urls&gt;&lt;/urls&gt;&lt;/record&gt;&lt;/Cite&gt;&lt;/EndNote&gt;</w:instrText>
      </w:r>
      <w:r>
        <w:fldChar w:fldCharType="separate"/>
      </w:r>
      <w:r w:rsidR="00763A37" w:rsidRPr="00763A37">
        <w:rPr>
          <w:noProof/>
          <w:vertAlign w:val="superscript"/>
        </w:rPr>
        <w:t>34</w:t>
      </w:r>
      <w:r>
        <w:fldChar w:fldCharType="end"/>
      </w:r>
      <w:r>
        <w:t xml:space="preserve"> and early </w:t>
      </w:r>
      <w:r>
        <w:lastRenderedPageBreak/>
        <w:t xml:space="preserve">exposure to pesticides in life probably leads to </w:t>
      </w:r>
      <w:r>
        <w:rPr>
          <w:b/>
          <w:bCs/>
        </w:rPr>
        <w:t>testicular germ cell tumors</w:t>
      </w:r>
      <w:r>
        <w:t xml:space="preserve"> during adulthood in the future</w:t>
      </w:r>
      <w:r>
        <w:fldChar w:fldCharType="begin">
          <w:fldData xml:space="preserve">PEVuZE5vdGU+PENpdGU+PEF1dGhvcj5CZXJhbmdlcjwvQXV0aG9yPjxZZWFyPjIwMTQ8L1llYXI+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</w:fldData>
        </w:fldChar>
      </w:r>
      <w:r w:rsidR="00763A37">
        <w:instrText xml:space="preserve"> ADDIN EN.CITE </w:instrText>
      </w:r>
      <w:r w:rsidR="00763A37">
        <w:fldChar w:fldCharType="begin">
          <w:fldData xml:space="preserve">PEVuZE5vdGU+PENpdGU+PEF1dGhvcj5CZXJhbmdlcjwvQXV0aG9yPjxZZWFyPjIwMTQ8L1llYXI+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</w:fldData>
        </w:fldChar>
      </w:r>
      <w:r w:rsidR="00763A37">
        <w:instrText xml:space="preserve"> ADDIN EN.CITE.DATA </w:instrText>
      </w:r>
      <w:r w:rsidR="00763A37">
        <w:fldChar w:fldCharType="end"/>
      </w:r>
      <w:r>
        <w:fldChar w:fldCharType="separate"/>
      </w:r>
      <w:r w:rsidR="00763A37" w:rsidRPr="00763A37">
        <w:rPr>
          <w:noProof/>
          <w:vertAlign w:val="superscript"/>
        </w:rPr>
        <w:t>35</w:t>
      </w:r>
      <w:r>
        <w:fldChar w:fldCharType="end"/>
      </w:r>
      <w:r>
        <w:t xml:space="preserve">. Besides, </w:t>
      </w:r>
      <w:r>
        <w:rPr>
          <w:b/>
          <w:bCs/>
        </w:rPr>
        <w:t>lymphoma, leukemia, and nephroblastoma</w:t>
      </w:r>
      <w:r>
        <w:t xml:space="preserve"> in children are possible consequences of pesticide exposure during pregnancy and early years</w:t>
      </w:r>
      <w:r>
        <w:fldChar w:fldCharType="begin"/>
      </w:r>
      <w:r w:rsidR="00763A37">
        <w:instrText xml:space="preserve"> ADDIN EN.CITE &lt;EndNote&gt;&lt;Cite&gt;&lt;Author&gt;Marcotte&lt;/Author&gt;&lt;Year&gt;2013&lt;/Year&gt;&lt;RecNum&gt;66&lt;/RecNum&gt;&lt;DisplayText&gt;&lt;style face="superscript"&gt;36&lt;/style&gt;&lt;/DisplayText&gt;&lt;record&gt;&lt;rec-number&gt;66&lt;/rec-number&gt;&lt;foreign-keys&gt;&lt;key app="EN" db-id="xv9wx9d2392z2levppd5ppzkd0f925xs50fd" timestamp="1696090460"&gt;66&lt;/key&gt;&lt;/foreign-keys&gt;&lt;ref-type name="Book"&gt;6&lt;/ref-type&gt;&lt;contributors&gt;&lt;authors&gt;&lt;author&gt;Marcotte, Erin Leigh&lt;/author&gt;&lt;/authors&gt;&lt;/contributors&gt;&lt;auth-address&gt;University of California, Los Angeles, Epidemiology 0357, California, United States&lt;/auth-address&gt;&lt;titles&gt;&lt;title&gt;Gestational and Early Life Exposures as Risk Factors for Childhood Lymphoma, Leukemia, and Wilms&amp;apos; Tumors: An Exploration of Birth Characteristics, Influenza and Respiratory Syncytial Virus Infections, and Pesticide Exposure&lt;/title&gt;&lt;/titles&gt;&lt;dates&gt;&lt;year&gt;2013&lt;/year&gt;&lt;/dates&gt;&lt;isbn&gt;978-1-303-12901-8&lt;/isbn&gt;&lt;accession-num&gt;PQDT:52589395&lt;/accession-num&gt;&lt;urls&gt;&lt;related-urls&gt;&lt;url&gt;&amp;lt;Go to ISI&amp;gt;://PQDT:52589395&lt;/url&gt;&lt;/related-urls&gt;&lt;/urls&gt;&lt;/record&gt;&lt;/Cite&gt;&lt;/EndNote&gt;</w:instrText>
      </w:r>
      <w:r>
        <w:fldChar w:fldCharType="separate"/>
      </w:r>
      <w:r w:rsidR="00763A37" w:rsidRPr="00763A37">
        <w:rPr>
          <w:noProof/>
          <w:vertAlign w:val="superscript"/>
        </w:rPr>
        <w:t>36</w:t>
      </w:r>
      <w:r>
        <w:fldChar w:fldCharType="end"/>
      </w:r>
      <w:r>
        <w:t>.</w:t>
      </w:r>
    </w:p>
    <w:p w14:paraId="4C999B34" w14:textId="1B5CB7F4" w:rsidR="00A33977" w:rsidRDefault="00000000">
      <w:r>
        <w:t>Moreover, animal experiments have shown that early exposure to pesticides in life causes obesity in later life</w:t>
      </w:r>
      <w:r>
        <w:fldChar w:fldCharType="begin">
          <w:fldData xml:space="preserve">PEVuZE5vdGU+PENpdGU+PEF1dGhvcj5MaTwvQXV0aG9yPjxZZWFyPjIwMjI8L1llYXI+PFJlY051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==
</w:fldData>
        </w:fldChar>
      </w:r>
      <w:r w:rsidR="00763A37">
        <w:instrText xml:space="preserve"> ADDIN EN.CITE </w:instrText>
      </w:r>
      <w:r w:rsidR="00763A37">
        <w:fldChar w:fldCharType="begin">
          <w:fldData xml:space="preserve">PEVuZE5vdGU+PENpdGU+PEF1dGhvcj5MaTwvQXV0aG9yPjxZZWFyPjIwMjI8L1llYXI+PFJlY051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==
</w:fldData>
        </w:fldChar>
      </w:r>
      <w:r w:rsidR="00763A37">
        <w:instrText xml:space="preserve"> ADDIN EN.CITE.DATA </w:instrText>
      </w:r>
      <w:r w:rsidR="00763A37">
        <w:fldChar w:fldCharType="end"/>
      </w:r>
      <w:r>
        <w:fldChar w:fldCharType="separate"/>
      </w:r>
      <w:r w:rsidR="00763A37" w:rsidRPr="00763A37">
        <w:rPr>
          <w:noProof/>
          <w:vertAlign w:val="superscript"/>
        </w:rPr>
        <w:t>37, 38</w:t>
      </w:r>
      <w:r>
        <w:fldChar w:fldCharType="end"/>
      </w:r>
      <w:r>
        <w:t>, behavioral abnormalities</w:t>
      </w:r>
      <w:r>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instrText xml:space="preserve"> ADDIN EN.CITE </w:instrText>
      </w:r>
      <w:r w:rsidR="00763A37">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instrText xml:space="preserve"> ADDIN EN.CITE.DATA </w:instrText>
      </w:r>
      <w:r w:rsidR="00763A37">
        <w:fldChar w:fldCharType="end"/>
      </w:r>
      <w:r>
        <w:fldChar w:fldCharType="separate"/>
      </w:r>
      <w:r w:rsidR="00763A37" w:rsidRPr="00763A37">
        <w:rPr>
          <w:noProof/>
          <w:vertAlign w:val="superscript"/>
        </w:rPr>
        <w:t>39</w:t>
      </w:r>
      <w:r>
        <w:fldChar w:fldCharType="end"/>
      </w:r>
      <w:r>
        <w:t xml:space="preserve">, asthma </w:t>
      </w:r>
      <w:r>
        <w:fldChar w:fldCharType="begin">
          <w:fldData xml:space="preserve">PEVuZE5vdGU+PENpdGU+PEF1dGhvcj5CdWNoZW5hdWVyPC9BdXRob3I+PFllYXI+MjAyMjwvWWVh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</w:fldData>
        </w:fldChar>
      </w:r>
      <w:r w:rsidR="00763A37">
        <w:instrText xml:space="preserve"> ADDIN EN.CITE </w:instrText>
      </w:r>
      <w:r w:rsidR="00763A37">
        <w:fldChar w:fldCharType="begin">
          <w:fldData xml:space="preserve">PEVuZE5vdGU+PENpdGU+PEF1dGhvcj5CdWNoZW5hdWVyPC9BdXRob3I+PFllYXI+MjAyMjwvWWVh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</w:fldData>
        </w:fldChar>
      </w:r>
      <w:r w:rsidR="00763A37">
        <w:instrText xml:space="preserve"> ADDIN EN.CITE.DATA </w:instrText>
      </w:r>
      <w:r w:rsidR="00763A37">
        <w:fldChar w:fldCharType="end"/>
      </w:r>
      <w:r>
        <w:fldChar w:fldCharType="separate"/>
      </w:r>
      <w:r w:rsidR="00763A37" w:rsidRPr="00763A37">
        <w:rPr>
          <w:noProof/>
          <w:vertAlign w:val="superscript"/>
        </w:rPr>
        <w:t>40</w:t>
      </w:r>
      <w:r>
        <w:fldChar w:fldCharType="end"/>
      </w:r>
      <w:r>
        <w:t>, social novelty alteration</w:t>
      </w:r>
      <w:r>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instrText xml:space="preserve"> ADDIN EN.CITE </w:instrText>
      </w:r>
      <w:r w:rsidR="00763A37">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instrText xml:space="preserve"> ADDIN EN.CITE.DATA </w:instrText>
      </w:r>
      <w:r w:rsidR="00763A37">
        <w:fldChar w:fldCharType="end"/>
      </w:r>
      <w:r>
        <w:fldChar w:fldCharType="separate"/>
      </w:r>
      <w:r w:rsidR="00763A37" w:rsidRPr="00763A37">
        <w:rPr>
          <w:noProof/>
          <w:vertAlign w:val="superscript"/>
        </w:rPr>
        <w:t>41</w:t>
      </w:r>
      <w:r>
        <w:fldChar w:fldCharType="end"/>
      </w:r>
      <w:r>
        <w:t>, a reduced immune response</w:t>
      </w:r>
      <w:r>
        <w:fldChar w:fldCharType="begin">
          <w:fldData xml:space="preserve">PEVuZE5vdGU+PENpdGU+PEF1dGhvcj5CdWNoZW5hdWVyPC9BdXRob3I+PFllYXI+MjAyMjwvWWVh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==
</w:fldData>
        </w:fldChar>
      </w:r>
      <w:r w:rsidR="00763A37">
        <w:instrText xml:space="preserve"> ADDIN EN.CITE </w:instrText>
      </w:r>
      <w:r w:rsidR="00763A37">
        <w:fldChar w:fldCharType="begin">
          <w:fldData xml:space="preserve">PEVuZE5vdGU+PENpdGU+PEF1dGhvcj5CdWNoZW5hdWVyPC9BdXRob3I+PFllYXI+MjAyMjwvWWVh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==
</w:fldData>
        </w:fldChar>
      </w:r>
      <w:r w:rsidR="00763A37">
        <w:instrText xml:space="preserve"> ADDIN EN.CITE.DATA </w:instrText>
      </w:r>
      <w:r w:rsidR="00763A37">
        <w:fldChar w:fldCharType="end"/>
      </w:r>
      <w:r>
        <w:fldChar w:fldCharType="separate"/>
      </w:r>
      <w:r w:rsidR="00763A37" w:rsidRPr="00763A37">
        <w:rPr>
          <w:noProof/>
          <w:vertAlign w:val="superscript"/>
        </w:rPr>
        <w:t>40, 42</w:t>
      </w:r>
      <w:r>
        <w:fldChar w:fldCharType="end"/>
      </w:r>
      <w:r>
        <w:t>, suppressed neurodevelopment</w:t>
      </w:r>
      <w:r>
        <w:fldChar w:fldCharType="begin">
          <w:fldData xml:space="preserve">PEVuZE5vdGU+PENpdGU+PEF1dGhvcj5aaGFuZzwvQXV0aG9yPjxZZWFyPjIwMjA8L1llYXI+PFJl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bD48cGFnZXM+MTE8L3BhZ2VzPjx2b2x1bWU+NzA3PC92b2x1bWU+PGtleXdvcmRzPjxrZXl3b3Jk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</w:fldData>
        </w:fldChar>
      </w:r>
      <w:r w:rsidR="00763A37">
        <w:instrText xml:space="preserve"> ADDIN EN.CITE </w:instrText>
      </w:r>
      <w:r w:rsidR="00763A37">
        <w:fldChar w:fldCharType="begin">
          <w:fldData xml:space="preserve">PEVuZE5vdGU+PENpdGU+PEF1dGhvcj5aaGFuZzwvQXV0aG9yPjxZZWFyPjIwMjA8L1llYXI+PFJl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bD48cGFnZXM+MTE8L3BhZ2VzPjx2b2x1bWU+NzA3PC92b2x1bWU+PGtleXdvcmRzPjxrZXl3b3Jk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</w:fldData>
        </w:fldChar>
      </w:r>
      <w:r w:rsidR="00763A37">
        <w:instrText xml:space="preserve"> ADDIN EN.CITE.DATA </w:instrText>
      </w:r>
      <w:r w:rsidR="00763A37">
        <w:fldChar w:fldCharType="end"/>
      </w:r>
      <w:r>
        <w:fldChar w:fldCharType="separate"/>
      </w:r>
      <w:r w:rsidR="00763A37" w:rsidRPr="00763A37">
        <w:rPr>
          <w:noProof/>
          <w:vertAlign w:val="superscript"/>
        </w:rPr>
        <w:t>32</w:t>
      </w:r>
      <w:r>
        <w:fldChar w:fldCharType="end"/>
      </w:r>
      <w:r>
        <w:t>, metabolic disorder</w:t>
      </w:r>
      <w:r>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instrText xml:space="preserve"> ADDIN EN.CITE </w:instrText>
      </w:r>
      <w:r w:rsidR="00763A37">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instrText xml:space="preserve"> ADDIN EN.CITE.DATA </w:instrText>
      </w:r>
      <w:r w:rsidR="00763A37">
        <w:fldChar w:fldCharType="end"/>
      </w:r>
      <w:r>
        <w:fldChar w:fldCharType="separate"/>
      </w:r>
      <w:r w:rsidR="00763A37" w:rsidRPr="00763A37">
        <w:rPr>
          <w:noProof/>
          <w:vertAlign w:val="superscript"/>
        </w:rPr>
        <w:t>38</w:t>
      </w:r>
      <w:r>
        <w:fldChar w:fldCharType="end"/>
      </w:r>
      <w:r>
        <w:t>, and gut microbiome dysbiosis</w:t>
      </w:r>
      <w:r>
        <w:fldChar w:fldCharType="begin">
          <w:fldData xml:space="preserve">PEVuZE5vdGU+PENpdGU+PEF1dGhvcj5NYW88L0F1dGhvcj48WWVhcj4yMDE4PC9ZZWFyPjxSZWNO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</w:fldData>
        </w:fldChar>
      </w:r>
      <w:r w:rsidR="00763A37">
        <w:instrText xml:space="preserve"> ADDIN EN.CITE </w:instrText>
      </w:r>
      <w:r w:rsidR="00763A37">
        <w:fldChar w:fldCharType="begin">
          <w:fldData xml:space="preserve">PEVuZE5vdGU+PENpdGU+PEF1dGhvcj5NYW88L0F1dGhvcj48WWVhcj4yMDE4PC9ZZWFyPjxSZWNO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</w:fldData>
        </w:fldChar>
      </w:r>
      <w:r w:rsidR="00763A37">
        <w:instrText xml:space="preserve"> ADDIN EN.CITE.DATA </w:instrText>
      </w:r>
      <w:r w:rsidR="00763A37">
        <w:fldChar w:fldCharType="end"/>
      </w:r>
      <w:r>
        <w:fldChar w:fldCharType="separate"/>
      </w:r>
      <w:r w:rsidR="00763A37" w:rsidRPr="00763A37">
        <w:rPr>
          <w:noProof/>
          <w:vertAlign w:val="superscript"/>
        </w:rPr>
        <w:t>43-45</w:t>
      </w:r>
      <w:r>
        <w:fldChar w:fldCharType="end"/>
      </w:r>
      <w:r>
        <w:t xml:space="preserve">. </w:t>
      </w:r>
    </w:p>
    <w:p w14:paraId="3BE3ECFD" w14:textId="728CC14F" w:rsidR="00A33977" w:rsidRDefault="00000000">
      <w:pPr>
        <w:rPr>
          <w:color w:val="C00000"/>
        </w:rPr>
      </w:pPr>
      <w:r>
        <w:rPr>
          <w:color w:val="C00000"/>
        </w:rPr>
        <w:t xml:space="preserve">Perinatal exposure to dichlorodiphenyltrichloroethane (DDT), </w:t>
      </w:r>
      <w:r>
        <w:rPr>
          <w:rFonts w:hint="eastAsia"/>
          <w:color w:val="C00000"/>
        </w:rPr>
        <w:t>a</w:t>
      </w:r>
      <w:r>
        <w:rPr>
          <w:color w:val="C00000"/>
        </w:rPr>
        <w:t xml:space="preserve">n organochlorine insecticide, causes a profound </w:t>
      </w:r>
      <w:r>
        <w:rPr>
          <w:b/>
          <w:bCs/>
          <w:color w:val="C00000"/>
        </w:rPr>
        <w:t>decrease in epinephrine secretion</w:t>
      </w:r>
      <w:r>
        <w:rPr>
          <w:color w:val="C00000"/>
        </w:rPr>
        <w:t xml:space="preserve"> in adulthood of the posterity</w:t>
      </w:r>
      <w:r>
        <w:rPr>
          <w:color w:val="C00000"/>
        </w:rPr>
        <w:fldChar w:fldCharType="begin">
          <w:fldData xml:space="preserve">PEVuZE5vdGU+PENpdGU+PEF1dGhvcj5WZW50dXJhLU1pcmFuZGE8L0F1dGhvcj48WWVhcj4yMDIy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</w:fldData>
        </w:fldChar>
      </w:r>
      <w:r w:rsidR="00763A37">
        <w:rPr>
          <w:color w:val="C00000"/>
        </w:rPr>
        <w:instrText xml:space="preserve"> ADDIN EN.CITE </w:instrText>
      </w:r>
      <w:r w:rsidR="00763A37">
        <w:rPr>
          <w:color w:val="C00000"/>
        </w:rPr>
        <w:fldChar w:fldCharType="begin">
          <w:fldData xml:space="preserve">PEVuZE5vdGU+PENpdGU+PEF1dGhvcj5WZW50dXJhLU1pcmFuZGE8L0F1dGhvcj48WWVhcj4yMDIy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46</w:t>
      </w:r>
      <w:r>
        <w:rPr>
          <w:color w:val="C00000"/>
        </w:rPr>
        <w:fldChar w:fldCharType="end"/>
      </w:r>
      <w:r>
        <w:rPr>
          <w:color w:val="C00000"/>
        </w:rPr>
        <w:t xml:space="preserve">. Contacting with bendiocarb, </w:t>
      </w:r>
      <w:r>
        <w:rPr>
          <w:rFonts w:hint="eastAsia"/>
          <w:color w:val="C00000"/>
        </w:rPr>
        <w:t>a</w:t>
      </w:r>
      <w:r>
        <w:rPr>
          <w:color w:val="C00000"/>
        </w:rPr>
        <w:t xml:space="preserve"> type of insecticide, in infancy affects the </w:t>
      </w:r>
      <w:r>
        <w:rPr>
          <w:b/>
          <w:bCs/>
          <w:color w:val="C00000"/>
        </w:rPr>
        <w:t xml:space="preserve">fetal immune system </w:t>
      </w:r>
      <w:r>
        <w:rPr>
          <w:color w:val="C00000"/>
        </w:rPr>
        <w:t>and</w:t>
      </w:r>
      <w:r>
        <w:rPr>
          <w:b/>
          <w:bCs/>
          <w:color w:val="C00000"/>
        </w:rPr>
        <w:t xml:space="preserve"> response to vaccination</w:t>
      </w:r>
      <w:r>
        <w:rPr>
          <w:color w:val="C00000"/>
        </w:rPr>
        <w:fldChar w:fldCharType="begin">
          <w:fldData xml:space="preserve">PEVuZE5vdGU+PENpdGU+PEF1dGhvcj5QcmFobDwvQXV0aG9yPjxZZWFyPjIwMjE8L1llYXI+PFJl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</w:fldData>
        </w:fldChar>
      </w:r>
      <w:r w:rsidR="00763A37">
        <w:rPr>
          <w:color w:val="C00000"/>
        </w:rPr>
        <w:instrText xml:space="preserve"> ADDIN EN.CITE </w:instrText>
      </w:r>
      <w:r w:rsidR="00763A37">
        <w:rPr>
          <w:color w:val="C00000"/>
        </w:rPr>
        <w:fldChar w:fldCharType="begin">
          <w:fldData xml:space="preserve">PEVuZE5vdGU+PENpdGU+PEF1dGhvcj5QcmFobDwvQXV0aG9yPjxZZWFyPjIwMjE8L1llYXI+PFJl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47</w:t>
      </w:r>
      <w:r>
        <w:rPr>
          <w:color w:val="C00000"/>
        </w:rPr>
        <w:fldChar w:fldCharType="end"/>
      </w:r>
      <w:r>
        <w:rPr>
          <w:color w:val="C00000"/>
        </w:rPr>
        <w:t>.</w:t>
      </w:r>
    </w:p>
    <w:p w14:paraId="32076A3F" w14:textId="04FFCA3A" w:rsidR="00A33977" w:rsidRDefault="00000000">
      <w:pPr>
        <w:rPr>
          <w:color w:val="C00000"/>
        </w:rPr>
      </w:pPr>
      <w:r>
        <w:rPr>
          <w:rFonts w:hint="eastAsia"/>
          <w:color w:val="C00000"/>
        </w:rPr>
        <w:t>A</w:t>
      </w:r>
      <w:r>
        <w:rPr>
          <w:color w:val="C00000"/>
        </w:rPr>
        <w:t xml:space="preserve">t the same time, prenatal exposure to chlordecone, another type of insecticide, affects the </w:t>
      </w:r>
      <w:r>
        <w:rPr>
          <w:b/>
          <w:bCs/>
          <w:color w:val="C00000"/>
        </w:rPr>
        <w:t>neural development</w:t>
      </w:r>
      <w:r>
        <w:rPr>
          <w:color w:val="C00000"/>
        </w:rPr>
        <w:t xml:space="preserve"> of infants</w:t>
      </w:r>
      <w:r>
        <w:rPr>
          <w:color w:val="C00000"/>
        </w:rPr>
        <w:fldChar w:fldCharType="begin">
          <w:fldData xml:space="preserve">PEVuZE5vdGU+PENpdGU+PEF1dGhvcj5TYWludC1BbW91cjwvQXV0aG9yPjxZZWFyPjIwMjA8L1ll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</w:fldData>
        </w:fldChar>
      </w:r>
      <w:r w:rsidR="00763A37">
        <w:rPr>
          <w:color w:val="C00000"/>
        </w:rPr>
        <w:instrText xml:space="preserve"> ADDIN EN.CITE </w:instrText>
      </w:r>
      <w:r w:rsidR="00763A37">
        <w:rPr>
          <w:color w:val="C00000"/>
        </w:rPr>
        <w:fldChar w:fldCharType="begin">
          <w:fldData xml:space="preserve">PEVuZE5vdGU+PENpdGU+PEF1dGhvcj5TYWludC1BbW91cjwvQXV0aG9yPjxZZWFyPjIwMjA8L1ll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48</w:t>
      </w:r>
      <w:r>
        <w:rPr>
          <w:color w:val="C00000"/>
        </w:rPr>
        <w:fldChar w:fldCharType="end"/>
      </w:r>
      <w:r>
        <w:rPr>
          <w:color w:val="C00000"/>
        </w:rPr>
        <w:t xml:space="preserve">. </w:t>
      </w:r>
    </w:p>
    <w:p w14:paraId="6183BF89" w14:textId="4168500B" w:rsidR="00A33977" w:rsidRDefault="00000000">
      <w:pPr>
        <w:rPr>
          <w:color w:val="C00000"/>
        </w:rPr>
      </w:pPr>
      <w:r>
        <w:rPr>
          <w:color w:val="C00000"/>
        </w:rPr>
        <w:t xml:space="preserve">Other research contends that </w:t>
      </w:r>
      <w:r>
        <w:rPr>
          <w:b/>
          <w:bCs/>
          <w:color w:val="C00000"/>
        </w:rPr>
        <w:t>respiratory diseases</w:t>
      </w:r>
      <w:r>
        <w:rPr>
          <w:color w:val="C00000"/>
        </w:rPr>
        <w:t xml:space="preserve"> like asthma, bronchitis, and persistent cough in children are associated with prenatal exposure to insecticides</w:t>
      </w:r>
      <w:r>
        <w:rPr>
          <w:color w:val="C00000"/>
        </w:rPr>
        <w:fldChar w:fldCharType="begin">
          <w:fldData xml:space="preserve">PEVuZE5vdGU+PENpdGU+PEF1dGhvcj5WZW50dXJhLU1pcmFuZGE8L0F1dGhvcj48WWVhcj4yMDIy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</w:fldData>
        </w:fldChar>
      </w:r>
      <w:r w:rsidR="00763A37">
        <w:rPr>
          <w:color w:val="C00000"/>
        </w:rPr>
        <w:instrText xml:space="preserve"> ADDIN EN.CITE </w:instrText>
      </w:r>
      <w:r w:rsidR="00763A37">
        <w:rPr>
          <w:color w:val="C00000"/>
        </w:rPr>
        <w:fldChar w:fldCharType="begin">
          <w:fldData xml:space="preserve">PEVuZE5vdGU+PENpdGU+PEF1dGhvcj5WZW50dXJhLU1pcmFuZGE8L0F1dGhvcj48WWVhcj4yMDIy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46</w:t>
      </w:r>
      <w:r>
        <w:rPr>
          <w:color w:val="C00000"/>
        </w:rPr>
        <w:fldChar w:fldCharType="end"/>
      </w:r>
      <w:r>
        <w:rPr>
          <w:color w:val="C00000"/>
        </w:rPr>
        <w:t>.</w:t>
      </w:r>
    </w:p>
    <w:p w14:paraId="1657E402" w14:textId="494C538A" w:rsidR="00A33977" w:rsidRDefault="00000000">
      <w:pPr>
        <w:rPr>
          <w:color w:val="C00000"/>
        </w:rPr>
      </w:pPr>
      <w:r>
        <w:rPr>
          <w:rFonts w:hint="eastAsia"/>
          <w:color w:val="C00000"/>
        </w:rPr>
        <w:t>F</w:t>
      </w:r>
      <w:r>
        <w:rPr>
          <w:color w:val="C00000"/>
        </w:rPr>
        <w:t xml:space="preserve">ungicides also play a bad role in neonates’ health since they corrupt their </w:t>
      </w:r>
      <w:r>
        <w:rPr>
          <w:b/>
          <w:bCs/>
          <w:color w:val="C00000"/>
        </w:rPr>
        <w:t>neurogenesis</w:t>
      </w:r>
      <w:r>
        <w:rPr>
          <w:b/>
          <w:bCs/>
          <w:color w:val="C00000"/>
        </w:rPr>
        <w:fldChar w:fldCharType="begin">
          <w:fldData xml:space="preserve">PEVuZE5vdGU+PENpdGU+PEF1dGhvcj5XYW5nPC9BdXRob3I+PFllYXI+MjAyMTwvWWVhcj48UmVj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</w:fldData>
        </w:fldChar>
      </w:r>
      <w:r w:rsidR="00763A37">
        <w:rPr>
          <w:b/>
          <w:bCs/>
          <w:color w:val="C00000"/>
        </w:rPr>
        <w:instrText xml:space="preserve"> ADDIN EN.CITE </w:instrText>
      </w:r>
      <w:r w:rsidR="00763A37">
        <w:rPr>
          <w:b/>
          <w:bCs/>
          <w:color w:val="C00000"/>
        </w:rPr>
        <w:fldChar w:fldCharType="begin">
          <w:fldData xml:space="preserve">PEVuZE5vdGU+PENpdGU+PEF1dGhvcj5XYW5nPC9BdXRob3I+PFllYXI+MjAyMTwvWWVhcj48UmVj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</w:fldData>
        </w:fldChar>
      </w:r>
      <w:r w:rsidR="00763A37">
        <w:rPr>
          <w:b/>
          <w:bCs/>
          <w:color w:val="C00000"/>
        </w:rPr>
        <w:instrText xml:space="preserve"> ADDIN EN.CITE.DATA </w:instrText>
      </w:r>
      <w:r w:rsidR="00763A37">
        <w:rPr>
          <w:b/>
          <w:bCs/>
          <w:color w:val="C00000"/>
        </w:rPr>
      </w:r>
      <w:r w:rsidR="00763A37">
        <w:rPr>
          <w:b/>
          <w:bCs/>
          <w:color w:val="C00000"/>
        </w:rPr>
        <w:fldChar w:fldCharType="end"/>
      </w:r>
      <w:r>
        <w:rPr>
          <w:b/>
          <w:bCs/>
          <w:color w:val="C00000"/>
        </w:rPr>
        <w:fldChar w:fldCharType="separate"/>
      </w:r>
      <w:r w:rsidR="00763A37" w:rsidRPr="00763A37">
        <w:rPr>
          <w:b/>
          <w:bCs/>
          <w:noProof/>
          <w:color w:val="C00000"/>
          <w:vertAlign w:val="superscript"/>
        </w:rPr>
        <w:t>49</w:t>
      </w:r>
      <w:r>
        <w:rPr>
          <w:b/>
          <w:bCs/>
          <w:color w:val="C00000"/>
        </w:rPr>
        <w:fldChar w:fldCharType="end"/>
      </w:r>
      <w:r>
        <w:rPr>
          <w:color w:val="C00000"/>
        </w:rPr>
        <w:t>.</w:t>
      </w:r>
    </w:p>
    <w:p w14:paraId="44D2D028" w14:textId="3C7D06BC" w:rsidR="00A33977" w:rsidRDefault="00000000">
      <w:pPr>
        <w:rPr>
          <w:b/>
          <w:bCs/>
          <w:color w:val="C00000"/>
        </w:rPr>
      </w:pPr>
      <w:r>
        <w:rPr>
          <w:color w:val="C00000"/>
        </w:rPr>
        <w:t xml:space="preserve">The herbicide Agent Orange, used in the Vietnam War, resulted in local children experiencing </w:t>
      </w:r>
      <w:r>
        <w:rPr>
          <w:b/>
          <w:bCs/>
          <w:color w:val="C00000"/>
        </w:rPr>
        <w:t xml:space="preserve">epilepsy, deafness, speaking disability, slow mental development, mental illness, and eye disability </w:t>
      </w:r>
      <w:r>
        <w:rPr>
          <w:color w:val="C00000"/>
        </w:rPr>
        <w:t>in later life</w:t>
      </w:r>
      <w:r>
        <w:rPr>
          <w:color w:val="C00000"/>
        </w:rPr>
        <w:fldChar w:fldCharType="begin">
          <w:fldData xml:space="preserve">PEVuZE5vdGU+PENpdGU+PEF1dGhvcj5MZTwvQXV0aG9yPjxZZWFyPjIwMjI8L1llYXI+PFJlY051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</w:fldData>
        </w:fldChar>
      </w:r>
      <w:r w:rsidR="00763A37">
        <w:rPr>
          <w:color w:val="C00000"/>
        </w:rPr>
        <w:instrText xml:space="preserve"> ADDIN EN.CITE </w:instrText>
      </w:r>
      <w:r w:rsidR="00763A37">
        <w:rPr>
          <w:color w:val="C00000"/>
        </w:rPr>
        <w:fldChar w:fldCharType="begin">
          <w:fldData xml:space="preserve">PEVuZE5vdGU+PENpdGU+PEF1dGhvcj5MZTwvQXV0aG9yPjxZZWFyPjIwMjI8L1llYXI+PFJlY051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50</w:t>
      </w:r>
      <w:r>
        <w:rPr>
          <w:color w:val="C00000"/>
        </w:rPr>
        <w:fldChar w:fldCharType="end"/>
      </w:r>
      <w:r>
        <w:rPr>
          <w:b/>
          <w:bCs/>
          <w:color w:val="C00000"/>
        </w:rPr>
        <w:t>.</w:t>
      </w:r>
    </w:p>
    <w:p w14:paraId="6688678B" w14:textId="071B6F78" w:rsidR="00A33977" w:rsidRDefault="00000000">
      <w:pPr>
        <w:rPr>
          <w:color w:val="C00000"/>
        </w:rPr>
      </w:pPr>
      <w:r>
        <w:rPr>
          <w:color w:val="C00000"/>
        </w:rPr>
        <w:t xml:space="preserve">Exposure to </w:t>
      </w:r>
      <w:proofErr w:type="spellStart"/>
      <w:r>
        <w:rPr>
          <w:color w:val="C00000"/>
        </w:rPr>
        <w:t>chlorocholine</w:t>
      </w:r>
      <w:proofErr w:type="spellEnd"/>
      <w:r>
        <w:rPr>
          <w:color w:val="C00000"/>
        </w:rPr>
        <w:t xml:space="preserve"> chlorine, a plant growth regulator, during pregnancy interferes with </w:t>
      </w:r>
      <w:r>
        <w:rPr>
          <w:b/>
          <w:bCs/>
          <w:color w:val="C00000"/>
        </w:rPr>
        <w:t>reproductive function</w:t>
      </w:r>
      <w:r>
        <w:rPr>
          <w:color w:val="C00000"/>
        </w:rPr>
        <w:t xml:space="preserve"> in male offspring</w:t>
      </w:r>
      <w:r>
        <w:rPr>
          <w:color w:val="C00000"/>
        </w:rPr>
        <w:fldChar w:fldCharType="begin">
          <w:fldData xml:space="preserve">PEVuZE5vdGU+PENpdGU+PEF1dGhvcj5YaWFvPC9BdXRob3I+PFllYXI+MjAyMTwvWWVhcj48UmVj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==
</w:fldData>
        </w:fldChar>
      </w:r>
      <w:r w:rsidR="00763A37">
        <w:rPr>
          <w:color w:val="C00000"/>
        </w:rPr>
        <w:instrText xml:space="preserve"> ADDIN EN.CITE </w:instrText>
      </w:r>
      <w:r w:rsidR="00763A37">
        <w:rPr>
          <w:color w:val="C00000"/>
        </w:rPr>
        <w:fldChar w:fldCharType="begin">
          <w:fldData xml:space="preserve">PEVuZE5vdGU+PENpdGU+PEF1dGhvcj5YaWFvPC9BdXRob3I+PFllYXI+MjAyMTwvWWVhcj48UmVj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==
</w:fldData>
        </w:fldChar>
      </w:r>
      <w:r w:rsidR="00763A37">
        <w:rPr>
          <w:color w:val="C00000"/>
        </w:rPr>
        <w:instrText xml:space="preserve"> ADDIN EN.CITE.DATA </w:instrText>
      </w:r>
      <w:r w:rsidR="00763A37">
        <w:rPr>
          <w:color w:val="C00000"/>
        </w:rPr>
      </w:r>
      <w:r w:rsidR="00763A37">
        <w:rPr>
          <w:color w:val="C00000"/>
        </w:rPr>
        <w:fldChar w:fldCharType="end"/>
      </w:r>
      <w:r>
        <w:rPr>
          <w:color w:val="C00000"/>
        </w:rPr>
        <w:fldChar w:fldCharType="separate"/>
      </w:r>
      <w:r w:rsidR="00763A37" w:rsidRPr="00763A37">
        <w:rPr>
          <w:noProof/>
          <w:color w:val="C00000"/>
          <w:vertAlign w:val="superscript"/>
        </w:rPr>
        <w:t>51</w:t>
      </w:r>
      <w:r>
        <w:rPr>
          <w:color w:val="C00000"/>
        </w:rPr>
        <w:fldChar w:fldCharType="end"/>
      </w:r>
      <w:r>
        <w:rPr>
          <w:color w:val="C00000"/>
        </w:rPr>
        <w:t>.</w:t>
      </w:r>
    </w:p>
    <w:p w14:paraId="4E6E006B" w14:textId="1456D6EB" w:rsidR="00716F4F" w:rsidRPr="00716F4F" w:rsidRDefault="00716F4F">
      <w:pPr>
        <w:widowControl/>
        <w:jc w:val="left"/>
        <w:rPr>
          <w:rFonts w:hint="eastAsia"/>
          <w:color w:val="002060"/>
        </w:rPr>
      </w:pPr>
      <w:r w:rsidRPr="00716F4F">
        <w:rPr>
          <w:color w:val="002060"/>
        </w:rPr>
        <w:t>Many previous studies have only shown the adverse effects of pesticide exposure in early life, without elucidating the mechanism of such adverse effects. In this article, we conducted a more in-depth review of early exposure to life pesticides using a combination of omics techniques and gut microbiota</w:t>
      </w:r>
      <w:r>
        <w:rPr>
          <w:rFonts w:hint="eastAsia"/>
          <w:color w:val="002060"/>
        </w:rPr>
        <w:t>.</w:t>
      </w:r>
    </w:p>
    <w:p w14:paraId="08D715AC" w14:textId="77777777" w:rsidR="00A33977" w:rsidRDefault="00000000">
      <w:pPr>
        <w:widowControl/>
        <w:jc w:val="left"/>
        <w:rPr>
          <w:sz w:val="18"/>
          <w:szCs w:val="18"/>
        </w:rPr>
      </w:pPr>
      <w:r>
        <w:rPr>
          <w:rFonts w:hint="eastAsia"/>
          <w:sz w:val="18"/>
          <w:szCs w:val="18"/>
        </w:rPr>
        <w:t>Table</w:t>
      </w:r>
      <w:r>
        <w:rPr>
          <w:sz w:val="18"/>
          <w:szCs w:val="18"/>
        </w:rPr>
        <w:t>1. Residual concentrations of some pesticides in water environments of different regions</w:t>
      </w:r>
    </w:p>
    <w:tbl>
      <w:tblPr>
        <w:tblStyle w:val="a7"/>
        <w:tblW w:w="8931" w:type="dxa"/>
        <w:tblLayout w:type="fixed"/>
        <w:tblLook w:val="04A0" w:firstRow="1" w:lastRow="0" w:firstColumn="1" w:lastColumn="0" w:noHBand="0" w:noVBand="1"/>
      </w:tblPr>
      <w:tblGrid>
        <w:gridCol w:w="1041"/>
        <w:gridCol w:w="967"/>
        <w:gridCol w:w="3379"/>
        <w:gridCol w:w="2977"/>
        <w:gridCol w:w="567"/>
      </w:tblGrid>
      <w:tr w:rsidR="00A33977" w14:paraId="3FEDB065" w14:textId="77777777">
        <w:trPr>
          <w:trHeight w:val="219"/>
        </w:trPr>
        <w:tc>
          <w:tcPr>
            <w:tcW w:w="1041" w:type="dxa"/>
            <w:tcBorders>
              <w:top w:val="double" w:sz="4" w:space="0" w:color="auto"/>
              <w:left w:val="nil"/>
              <w:bottom w:val="single" w:sz="4" w:space="0" w:color="auto"/>
              <w:right w:val="nil"/>
            </w:tcBorders>
            <w:shd w:val="clear" w:color="auto" w:fill="auto"/>
            <w:noWrap/>
          </w:tcPr>
          <w:p w14:paraId="3E670B3A" w14:textId="77777777" w:rsidR="00A33977" w:rsidRDefault="00000000">
            <w:pPr>
              <w:widowControl/>
              <w:jc w:val="left"/>
              <w:rPr>
                <w:rFonts w:ascii="等线" w:eastAsia="等线" w:hAnsi="等线" w:cs="宋体"/>
                <w:b/>
                <w:bCs/>
                <w:color w:val="000000"/>
                <w:kern w:val="0"/>
                <w:sz w:val="11"/>
                <w:szCs w:val="11"/>
              </w:rPr>
            </w:pPr>
            <w:r>
              <w:rPr>
                <w:rFonts w:ascii="等线" w:eastAsia="等线" w:hAnsi="等线" w:cs="宋体" w:hint="eastAsia"/>
                <w:b/>
                <w:bCs/>
                <w:color w:val="000000"/>
                <w:kern w:val="0"/>
                <w:sz w:val="11"/>
                <w:szCs w:val="11"/>
              </w:rPr>
              <w:t>pesticides</w:t>
            </w:r>
          </w:p>
        </w:tc>
        <w:tc>
          <w:tcPr>
            <w:tcW w:w="967" w:type="dxa"/>
            <w:tcBorders>
              <w:top w:val="double" w:sz="4" w:space="0" w:color="auto"/>
              <w:left w:val="nil"/>
              <w:bottom w:val="single" w:sz="4" w:space="0" w:color="auto"/>
              <w:right w:val="nil"/>
            </w:tcBorders>
            <w:shd w:val="clear" w:color="auto" w:fill="auto"/>
            <w:noWrap/>
          </w:tcPr>
          <w:p w14:paraId="12267C33" w14:textId="77777777" w:rsidR="00A33977" w:rsidRDefault="00000000">
            <w:pPr>
              <w:widowControl/>
              <w:jc w:val="left"/>
              <w:rPr>
                <w:rFonts w:ascii="等线" w:eastAsia="等线" w:hAnsi="等线" w:cs="宋体"/>
                <w:b/>
                <w:bCs/>
                <w:color w:val="000000"/>
                <w:kern w:val="0"/>
                <w:sz w:val="11"/>
                <w:szCs w:val="11"/>
              </w:rPr>
            </w:pPr>
            <w:r>
              <w:rPr>
                <w:rFonts w:ascii="等线" w:eastAsia="等线" w:hAnsi="等线" w:cs="宋体" w:hint="eastAsia"/>
                <w:b/>
                <w:bCs/>
                <w:color w:val="000000"/>
                <w:kern w:val="0"/>
                <w:sz w:val="11"/>
                <w:szCs w:val="11"/>
              </w:rPr>
              <w:t>type</w:t>
            </w:r>
          </w:p>
        </w:tc>
        <w:tc>
          <w:tcPr>
            <w:tcW w:w="3379" w:type="dxa"/>
            <w:tcBorders>
              <w:top w:val="double" w:sz="4" w:space="0" w:color="auto"/>
              <w:left w:val="nil"/>
              <w:bottom w:val="single" w:sz="4" w:space="0" w:color="auto"/>
              <w:right w:val="nil"/>
            </w:tcBorders>
            <w:shd w:val="clear" w:color="auto" w:fill="auto"/>
            <w:noWrap/>
          </w:tcPr>
          <w:p w14:paraId="697778FB" w14:textId="77777777" w:rsidR="00A33977" w:rsidRDefault="00000000">
            <w:pPr>
              <w:widowControl/>
              <w:jc w:val="left"/>
              <w:rPr>
                <w:rFonts w:ascii="等线" w:eastAsia="等线" w:hAnsi="等线" w:cs="宋体"/>
                <w:b/>
                <w:bCs/>
                <w:color w:val="000000"/>
                <w:kern w:val="0"/>
                <w:sz w:val="11"/>
                <w:szCs w:val="11"/>
              </w:rPr>
            </w:pPr>
            <w:r>
              <w:rPr>
                <w:rFonts w:ascii="等线" w:eastAsia="等线" w:hAnsi="等线" w:cs="宋体" w:hint="eastAsia"/>
                <w:b/>
                <w:bCs/>
                <w:color w:val="000000"/>
                <w:kern w:val="0"/>
                <w:sz w:val="11"/>
                <w:szCs w:val="11"/>
              </w:rPr>
              <w:t>location</w:t>
            </w:r>
          </w:p>
        </w:tc>
        <w:tc>
          <w:tcPr>
            <w:tcW w:w="2977" w:type="dxa"/>
            <w:tcBorders>
              <w:top w:val="double" w:sz="4" w:space="0" w:color="auto"/>
              <w:left w:val="nil"/>
              <w:bottom w:val="single" w:sz="4" w:space="0" w:color="auto"/>
              <w:right w:val="nil"/>
            </w:tcBorders>
            <w:shd w:val="clear" w:color="auto" w:fill="auto"/>
            <w:noWrap/>
          </w:tcPr>
          <w:p w14:paraId="276927D3" w14:textId="77777777" w:rsidR="00A33977" w:rsidRDefault="00000000">
            <w:pPr>
              <w:widowControl/>
              <w:jc w:val="left"/>
              <w:rPr>
                <w:rFonts w:ascii="等线" w:eastAsia="等线" w:hAnsi="等线" w:cs="宋体"/>
                <w:b/>
                <w:bCs/>
                <w:color w:val="000000"/>
                <w:kern w:val="0"/>
                <w:sz w:val="11"/>
                <w:szCs w:val="11"/>
              </w:rPr>
            </w:pPr>
            <w:r>
              <w:rPr>
                <w:rFonts w:ascii="等线" w:eastAsia="等线" w:hAnsi="等线" w:cs="宋体" w:hint="eastAsia"/>
                <w:b/>
                <w:bCs/>
                <w:color w:val="000000"/>
                <w:kern w:val="0"/>
                <w:sz w:val="11"/>
                <w:szCs w:val="11"/>
              </w:rPr>
              <w:t>environmental concentration (ng/L)</w:t>
            </w:r>
          </w:p>
        </w:tc>
        <w:tc>
          <w:tcPr>
            <w:tcW w:w="567" w:type="dxa"/>
            <w:tcBorders>
              <w:top w:val="double" w:sz="4" w:space="0" w:color="auto"/>
              <w:left w:val="nil"/>
              <w:bottom w:val="single" w:sz="4" w:space="0" w:color="auto"/>
              <w:right w:val="nil"/>
            </w:tcBorders>
            <w:shd w:val="clear" w:color="auto" w:fill="auto"/>
            <w:noWrap/>
          </w:tcPr>
          <w:p w14:paraId="0829A00C" w14:textId="77777777" w:rsidR="00A33977" w:rsidRDefault="00000000">
            <w:pPr>
              <w:widowControl/>
              <w:jc w:val="left"/>
              <w:rPr>
                <w:rFonts w:ascii="等线" w:eastAsia="等线" w:hAnsi="等线" w:cs="宋体"/>
                <w:b/>
                <w:bCs/>
                <w:color w:val="000000"/>
                <w:kern w:val="0"/>
                <w:sz w:val="11"/>
                <w:szCs w:val="11"/>
              </w:rPr>
            </w:pPr>
            <w:r>
              <w:rPr>
                <w:rFonts w:ascii="等线" w:eastAsia="等线" w:hAnsi="等线" w:cs="宋体" w:hint="eastAsia"/>
                <w:b/>
                <w:bCs/>
                <w:color w:val="000000"/>
                <w:kern w:val="0"/>
                <w:sz w:val="11"/>
                <w:szCs w:val="11"/>
              </w:rPr>
              <w:t>Ref</w:t>
            </w:r>
          </w:p>
        </w:tc>
      </w:tr>
      <w:tr w:rsidR="00A33977" w14:paraId="4EFD6647" w14:textId="77777777">
        <w:trPr>
          <w:trHeight w:val="219"/>
        </w:trPr>
        <w:tc>
          <w:tcPr>
            <w:tcW w:w="1041" w:type="dxa"/>
            <w:tcBorders>
              <w:top w:val="single" w:sz="4" w:space="0" w:color="auto"/>
              <w:left w:val="nil"/>
              <w:bottom w:val="nil"/>
              <w:right w:val="nil"/>
            </w:tcBorders>
            <w:noWrap/>
          </w:tcPr>
          <w:p w14:paraId="1C94E9D6" w14:textId="77777777" w:rsidR="00A33977" w:rsidRDefault="00000000">
            <w:pPr>
              <w:widowControl/>
              <w:jc w:val="left"/>
              <w:rPr>
                <w:rFonts w:ascii="等线" w:eastAsia="等线" w:hAnsi="等线" w:cs="宋体"/>
                <w:b/>
                <w:bCs/>
                <w:color w:val="000000"/>
                <w:kern w:val="0"/>
                <w:sz w:val="11"/>
                <w:szCs w:val="11"/>
              </w:rPr>
            </w:pPr>
            <w:r>
              <w:rPr>
                <w:rFonts w:ascii="等线" w:eastAsia="等线" w:hAnsi="等线" w:cs="宋体" w:hint="eastAsia"/>
                <w:color w:val="000000"/>
                <w:kern w:val="0"/>
                <w:sz w:val="11"/>
                <w:szCs w:val="11"/>
              </w:rPr>
              <w:t>Amitrole</w:t>
            </w:r>
          </w:p>
        </w:tc>
        <w:tc>
          <w:tcPr>
            <w:tcW w:w="967" w:type="dxa"/>
            <w:tcBorders>
              <w:top w:val="single" w:sz="4" w:space="0" w:color="auto"/>
              <w:left w:val="nil"/>
              <w:bottom w:val="nil"/>
              <w:right w:val="nil"/>
            </w:tcBorders>
            <w:noWrap/>
          </w:tcPr>
          <w:p w14:paraId="17DB73BD" w14:textId="77777777" w:rsidR="00A33977" w:rsidRDefault="00000000">
            <w:pPr>
              <w:widowControl/>
              <w:jc w:val="left"/>
              <w:rPr>
                <w:rFonts w:ascii="等线" w:eastAsia="等线" w:hAnsi="等线" w:cs="宋体"/>
                <w:b/>
                <w:bCs/>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single" w:sz="4" w:space="0" w:color="auto"/>
              <w:left w:val="nil"/>
              <w:bottom w:val="nil"/>
              <w:right w:val="nil"/>
            </w:tcBorders>
            <w:noWrap/>
          </w:tcPr>
          <w:p w14:paraId="58F3C797" w14:textId="77777777" w:rsidR="00A33977" w:rsidRDefault="00000000">
            <w:pPr>
              <w:widowControl/>
              <w:jc w:val="left"/>
              <w:rPr>
                <w:rFonts w:ascii="等线" w:eastAsia="等线" w:hAnsi="等线" w:cs="宋体"/>
                <w:b/>
                <w:bCs/>
                <w:color w:val="000000"/>
                <w:kern w:val="0"/>
                <w:sz w:val="11"/>
                <w:szCs w:val="11"/>
              </w:rPr>
            </w:pPr>
            <w:r>
              <w:rPr>
                <w:rFonts w:ascii="等线" w:eastAsia="等线" w:hAnsi="等线" w:cs="宋体" w:hint="eastAsia"/>
                <w:color w:val="000000"/>
                <w:kern w:val="0"/>
                <w:sz w:val="11"/>
                <w:szCs w:val="11"/>
              </w:rPr>
              <w:t>Athens, Greece</w:t>
            </w:r>
          </w:p>
        </w:tc>
        <w:tc>
          <w:tcPr>
            <w:tcW w:w="2977" w:type="dxa"/>
            <w:tcBorders>
              <w:top w:val="single" w:sz="4" w:space="0" w:color="auto"/>
              <w:left w:val="nil"/>
              <w:bottom w:val="nil"/>
              <w:right w:val="nil"/>
            </w:tcBorders>
            <w:noWrap/>
          </w:tcPr>
          <w:p w14:paraId="1B3CD2F6" w14:textId="77777777" w:rsidR="00A33977" w:rsidRDefault="00000000">
            <w:pPr>
              <w:widowControl/>
              <w:jc w:val="right"/>
              <w:rPr>
                <w:rFonts w:ascii="等线" w:eastAsia="等线" w:hAnsi="等线" w:cs="宋体"/>
                <w:b/>
                <w:bCs/>
                <w:color w:val="000000"/>
                <w:kern w:val="0"/>
                <w:sz w:val="11"/>
                <w:szCs w:val="11"/>
              </w:rPr>
            </w:pPr>
            <w:r>
              <w:rPr>
                <w:rFonts w:ascii="等线" w:eastAsia="等线" w:hAnsi="等线" w:cs="宋体" w:hint="eastAsia"/>
                <w:color w:val="000000"/>
                <w:kern w:val="0"/>
                <w:sz w:val="11"/>
                <w:szCs w:val="11"/>
              </w:rPr>
              <w:t>554</w:t>
            </w:r>
          </w:p>
        </w:tc>
        <w:tc>
          <w:tcPr>
            <w:tcW w:w="567" w:type="dxa"/>
            <w:tcBorders>
              <w:top w:val="single" w:sz="4" w:space="0" w:color="auto"/>
              <w:left w:val="nil"/>
              <w:bottom w:val="nil"/>
              <w:right w:val="nil"/>
            </w:tcBorders>
            <w:noWrap/>
          </w:tcPr>
          <w:p w14:paraId="0775D873" w14:textId="18E29609" w:rsidR="00A33977" w:rsidRDefault="00000000">
            <w:pPr>
              <w:widowControl/>
              <w:jc w:val="left"/>
              <w:rPr>
                <w:rFonts w:ascii="等线" w:eastAsia="等线" w:hAnsi="等线" w:cs="宋体"/>
                <w:b/>
                <w:bCs/>
                <w:color w:val="000000"/>
                <w:kern w:val="0"/>
                <w:sz w:val="11"/>
                <w:szCs w:val="11"/>
              </w:rPr>
            </w:pPr>
            <w:r>
              <w:rPr>
                <w:rFonts w:ascii="等线" w:eastAsia="等线" w:hAnsi="等线" w:cs="宋体"/>
                <w:color w:val="000000"/>
                <w:kern w:val="0"/>
                <w:sz w:val="22"/>
              </w:rPr>
              <w:fldChar w:fldCharType="begin">
                <w:fldData xml:space="preserve">PEVuZE5vdGU+PENpdGU+PEF1dGhvcj5Sb3VzaXM8L0F1dGhvcj48WWVhcj4yMDIxPC9ZZWFyPjxS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PEVuZE5vdGU+PENpdGU+PEF1dGhvcj5Sb3VzaXM8L0F1dGhvcj48WWVhcj4yMDIxPC9ZZWFyPjxS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52</w:t>
            </w:r>
            <w:r>
              <w:rPr>
                <w:rFonts w:ascii="等线" w:eastAsia="等线" w:hAnsi="等线" w:cs="宋体"/>
                <w:color w:val="000000"/>
                <w:kern w:val="0"/>
                <w:sz w:val="22"/>
              </w:rPr>
              <w:fldChar w:fldCharType="end"/>
            </w:r>
          </w:p>
        </w:tc>
      </w:tr>
      <w:tr w:rsidR="00A33977" w14:paraId="772E2B95" w14:textId="77777777">
        <w:trPr>
          <w:trHeight w:val="219"/>
        </w:trPr>
        <w:tc>
          <w:tcPr>
            <w:tcW w:w="1041" w:type="dxa"/>
            <w:tcBorders>
              <w:top w:val="nil"/>
              <w:left w:val="nil"/>
              <w:bottom w:val="nil"/>
              <w:right w:val="nil"/>
            </w:tcBorders>
            <w:noWrap/>
          </w:tcPr>
          <w:p w14:paraId="6A499BF7"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Climbazole</w:t>
            </w:r>
          </w:p>
        </w:tc>
        <w:tc>
          <w:tcPr>
            <w:tcW w:w="967" w:type="dxa"/>
            <w:tcBorders>
              <w:top w:val="nil"/>
              <w:left w:val="nil"/>
              <w:bottom w:val="nil"/>
              <w:right w:val="nil"/>
            </w:tcBorders>
            <w:noWrap/>
          </w:tcPr>
          <w:p w14:paraId="24F13B5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557DF53C"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Athens, Greece</w:t>
            </w:r>
          </w:p>
        </w:tc>
        <w:tc>
          <w:tcPr>
            <w:tcW w:w="2977" w:type="dxa"/>
            <w:tcBorders>
              <w:top w:val="nil"/>
              <w:left w:val="nil"/>
              <w:bottom w:val="nil"/>
              <w:right w:val="nil"/>
            </w:tcBorders>
            <w:noWrap/>
          </w:tcPr>
          <w:p w14:paraId="5C35D1F7"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790</w:t>
            </w:r>
          </w:p>
        </w:tc>
        <w:tc>
          <w:tcPr>
            <w:tcW w:w="567" w:type="dxa"/>
            <w:tcBorders>
              <w:top w:val="nil"/>
              <w:left w:val="nil"/>
              <w:bottom w:val="nil"/>
              <w:right w:val="nil"/>
            </w:tcBorders>
            <w:noWrap/>
          </w:tcPr>
          <w:p w14:paraId="17C4E266" w14:textId="6812046C"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PEVuZE5vdGU+PENpdGU+PEF1dGhvcj5Sb3VzaXM8L0F1dGhvcj48WWVhcj4yMDIxPC9ZZWFyPjxS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PEVuZE5vdGU+PENpdGU+PEF1dGhvcj5Sb3VzaXM8L0F1dGhvcj48WWVhcj4yMDIxPC9ZZWFyPjxS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52</w:t>
            </w:r>
            <w:r>
              <w:rPr>
                <w:rFonts w:ascii="等线" w:eastAsia="等线" w:hAnsi="等线" w:cs="宋体"/>
                <w:color w:val="000000"/>
                <w:kern w:val="0"/>
                <w:sz w:val="22"/>
              </w:rPr>
              <w:fldChar w:fldCharType="end"/>
            </w:r>
          </w:p>
        </w:tc>
      </w:tr>
      <w:tr w:rsidR="00A33977" w14:paraId="533E5215" w14:textId="77777777">
        <w:trPr>
          <w:trHeight w:val="219"/>
        </w:trPr>
        <w:tc>
          <w:tcPr>
            <w:tcW w:w="1041" w:type="dxa"/>
            <w:tcBorders>
              <w:top w:val="nil"/>
              <w:left w:val="nil"/>
              <w:bottom w:val="nil"/>
              <w:right w:val="nil"/>
            </w:tcBorders>
            <w:noWrap/>
          </w:tcPr>
          <w:p w14:paraId="414AECBD"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t>Terbacil</w:t>
            </w:r>
            <w:proofErr w:type="spellEnd"/>
          </w:p>
        </w:tc>
        <w:tc>
          <w:tcPr>
            <w:tcW w:w="967" w:type="dxa"/>
            <w:tcBorders>
              <w:top w:val="nil"/>
              <w:left w:val="nil"/>
              <w:bottom w:val="nil"/>
              <w:right w:val="nil"/>
            </w:tcBorders>
            <w:noWrap/>
          </w:tcPr>
          <w:p w14:paraId="7268E101"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3C8CD51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Athens, Greece</w:t>
            </w:r>
          </w:p>
        </w:tc>
        <w:tc>
          <w:tcPr>
            <w:tcW w:w="2977" w:type="dxa"/>
            <w:tcBorders>
              <w:top w:val="nil"/>
              <w:left w:val="nil"/>
              <w:bottom w:val="nil"/>
              <w:right w:val="nil"/>
            </w:tcBorders>
            <w:noWrap/>
          </w:tcPr>
          <w:p w14:paraId="01D83C76"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1135</w:t>
            </w:r>
          </w:p>
        </w:tc>
        <w:tc>
          <w:tcPr>
            <w:tcW w:w="567" w:type="dxa"/>
            <w:tcBorders>
              <w:top w:val="nil"/>
              <w:left w:val="nil"/>
              <w:bottom w:val="nil"/>
              <w:right w:val="nil"/>
            </w:tcBorders>
            <w:noWrap/>
          </w:tcPr>
          <w:p w14:paraId="5F943190" w14:textId="3FBFF42D"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PEVuZE5vdGU+PENpdGU+PEF1dGhvcj5Sb3VzaXM8L0F1dGhvcj48WWVhcj4yMDIxPC9ZZWFyPjxS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PEVuZE5vdGU+PENpdGU+PEF1dGhvcj5Sb3VzaXM8L0F1dGhvcj48WWVhcj4yMDIxPC9ZZWFyPjxS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52</w:t>
            </w:r>
            <w:r>
              <w:rPr>
                <w:rFonts w:ascii="等线" w:eastAsia="等线" w:hAnsi="等线" w:cs="宋体"/>
                <w:color w:val="000000"/>
                <w:kern w:val="0"/>
                <w:sz w:val="22"/>
              </w:rPr>
              <w:fldChar w:fldCharType="end"/>
            </w:r>
          </w:p>
        </w:tc>
      </w:tr>
      <w:tr w:rsidR="00A33977" w14:paraId="1DA96A99" w14:textId="77777777">
        <w:trPr>
          <w:trHeight w:val="219"/>
        </w:trPr>
        <w:tc>
          <w:tcPr>
            <w:tcW w:w="1041" w:type="dxa"/>
            <w:tcBorders>
              <w:top w:val="nil"/>
              <w:left w:val="nil"/>
              <w:bottom w:val="nil"/>
              <w:right w:val="nil"/>
            </w:tcBorders>
            <w:noWrap/>
          </w:tcPr>
          <w:p w14:paraId="18DFC846"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C</w:t>
            </w:r>
            <w:r>
              <w:rPr>
                <w:rFonts w:ascii="等线" w:eastAsia="等线" w:hAnsi="等线" w:cs="宋体" w:hint="eastAsia"/>
                <w:color w:val="000000"/>
                <w:kern w:val="0"/>
                <w:sz w:val="11"/>
                <w:szCs w:val="11"/>
              </w:rPr>
              <w:t>arbendazim </w:t>
            </w:r>
          </w:p>
        </w:tc>
        <w:tc>
          <w:tcPr>
            <w:tcW w:w="967" w:type="dxa"/>
            <w:tcBorders>
              <w:top w:val="nil"/>
              <w:left w:val="nil"/>
              <w:bottom w:val="nil"/>
              <w:right w:val="nil"/>
            </w:tcBorders>
            <w:noWrap/>
          </w:tcPr>
          <w:p w14:paraId="5C12D45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fungicide</w:t>
            </w:r>
          </w:p>
        </w:tc>
        <w:tc>
          <w:tcPr>
            <w:tcW w:w="3379" w:type="dxa"/>
            <w:tcBorders>
              <w:top w:val="nil"/>
              <w:left w:val="nil"/>
              <w:bottom w:val="nil"/>
              <w:right w:val="nil"/>
            </w:tcBorders>
            <w:noWrap/>
          </w:tcPr>
          <w:p w14:paraId="5968B5D7"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German streams</w:t>
            </w:r>
          </w:p>
        </w:tc>
        <w:tc>
          <w:tcPr>
            <w:tcW w:w="2977" w:type="dxa"/>
            <w:tcBorders>
              <w:top w:val="nil"/>
              <w:left w:val="nil"/>
              <w:bottom w:val="nil"/>
              <w:right w:val="nil"/>
            </w:tcBorders>
            <w:noWrap/>
          </w:tcPr>
          <w:p w14:paraId="2114E7B4"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8.2</w:t>
            </w:r>
          </w:p>
        </w:tc>
        <w:tc>
          <w:tcPr>
            <w:tcW w:w="567" w:type="dxa"/>
            <w:tcBorders>
              <w:top w:val="nil"/>
              <w:left w:val="nil"/>
              <w:bottom w:val="nil"/>
              <w:right w:val="nil"/>
            </w:tcBorders>
            <w:noWrap/>
          </w:tcPr>
          <w:p w14:paraId="3A099BC3" w14:textId="3668C811"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23</w:t>
            </w:r>
            <w:r>
              <w:rPr>
                <w:rFonts w:ascii="等线" w:eastAsia="等线" w:hAnsi="等线" w:cs="宋体"/>
                <w:color w:val="000000"/>
                <w:kern w:val="0"/>
                <w:sz w:val="22"/>
              </w:rPr>
              <w:fldChar w:fldCharType="end"/>
            </w:r>
          </w:p>
        </w:tc>
      </w:tr>
      <w:tr w:rsidR="00A33977" w14:paraId="4ECC046F" w14:textId="77777777">
        <w:trPr>
          <w:trHeight w:val="219"/>
        </w:trPr>
        <w:tc>
          <w:tcPr>
            <w:tcW w:w="1041" w:type="dxa"/>
            <w:tcBorders>
              <w:top w:val="nil"/>
              <w:left w:val="nil"/>
              <w:bottom w:val="nil"/>
              <w:right w:val="nil"/>
            </w:tcBorders>
            <w:noWrap/>
          </w:tcPr>
          <w:p w14:paraId="076B327F"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F</w:t>
            </w:r>
            <w:r>
              <w:rPr>
                <w:rFonts w:ascii="等线" w:eastAsia="等线" w:hAnsi="等线" w:cs="宋体" w:hint="eastAsia"/>
                <w:color w:val="000000"/>
                <w:kern w:val="0"/>
                <w:sz w:val="11"/>
                <w:szCs w:val="11"/>
              </w:rPr>
              <w:t>enuron</w:t>
            </w:r>
          </w:p>
        </w:tc>
        <w:tc>
          <w:tcPr>
            <w:tcW w:w="967" w:type="dxa"/>
            <w:tcBorders>
              <w:top w:val="nil"/>
              <w:left w:val="nil"/>
              <w:bottom w:val="nil"/>
              <w:right w:val="nil"/>
            </w:tcBorders>
            <w:noWrap/>
          </w:tcPr>
          <w:p w14:paraId="367CED7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71AF5C20"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German streams</w:t>
            </w:r>
          </w:p>
        </w:tc>
        <w:tc>
          <w:tcPr>
            <w:tcW w:w="2977" w:type="dxa"/>
            <w:tcBorders>
              <w:top w:val="nil"/>
              <w:left w:val="nil"/>
              <w:bottom w:val="nil"/>
              <w:right w:val="nil"/>
            </w:tcBorders>
            <w:noWrap/>
          </w:tcPr>
          <w:p w14:paraId="6F6E2CA9"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8.5</w:t>
            </w:r>
          </w:p>
        </w:tc>
        <w:tc>
          <w:tcPr>
            <w:tcW w:w="567" w:type="dxa"/>
            <w:tcBorders>
              <w:top w:val="nil"/>
              <w:left w:val="nil"/>
              <w:bottom w:val="nil"/>
              <w:right w:val="nil"/>
            </w:tcBorders>
            <w:noWrap/>
          </w:tcPr>
          <w:p w14:paraId="70B4451B" w14:textId="0324407A"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23</w:t>
            </w:r>
            <w:r>
              <w:rPr>
                <w:rFonts w:ascii="等线" w:eastAsia="等线" w:hAnsi="等线" w:cs="宋体"/>
                <w:color w:val="000000"/>
                <w:kern w:val="0"/>
                <w:sz w:val="22"/>
              </w:rPr>
              <w:fldChar w:fldCharType="end"/>
            </w:r>
          </w:p>
        </w:tc>
      </w:tr>
      <w:tr w:rsidR="00A33977" w14:paraId="41B35DC9" w14:textId="77777777">
        <w:trPr>
          <w:trHeight w:val="219"/>
        </w:trPr>
        <w:tc>
          <w:tcPr>
            <w:tcW w:w="1041" w:type="dxa"/>
            <w:tcBorders>
              <w:top w:val="nil"/>
              <w:left w:val="nil"/>
              <w:bottom w:val="nil"/>
              <w:right w:val="nil"/>
            </w:tcBorders>
            <w:noWrap/>
          </w:tcPr>
          <w:p w14:paraId="03D2F842"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F</w:t>
            </w:r>
            <w:r>
              <w:rPr>
                <w:rFonts w:ascii="等线" w:eastAsia="等线" w:hAnsi="等线" w:cs="宋体" w:hint="eastAsia"/>
                <w:color w:val="000000"/>
                <w:kern w:val="0"/>
                <w:sz w:val="11"/>
                <w:szCs w:val="11"/>
              </w:rPr>
              <w:t>lufenacet</w:t>
            </w:r>
          </w:p>
        </w:tc>
        <w:tc>
          <w:tcPr>
            <w:tcW w:w="967" w:type="dxa"/>
            <w:tcBorders>
              <w:top w:val="nil"/>
              <w:left w:val="nil"/>
              <w:bottom w:val="nil"/>
              <w:right w:val="nil"/>
            </w:tcBorders>
            <w:noWrap/>
          </w:tcPr>
          <w:p w14:paraId="4F8ABEF6"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18CCCC0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German streams</w:t>
            </w:r>
          </w:p>
        </w:tc>
        <w:tc>
          <w:tcPr>
            <w:tcW w:w="2977" w:type="dxa"/>
            <w:tcBorders>
              <w:top w:val="nil"/>
              <w:left w:val="nil"/>
              <w:bottom w:val="nil"/>
              <w:right w:val="nil"/>
            </w:tcBorders>
            <w:noWrap/>
          </w:tcPr>
          <w:p w14:paraId="03BC9253"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6.1</w:t>
            </w:r>
          </w:p>
        </w:tc>
        <w:tc>
          <w:tcPr>
            <w:tcW w:w="567" w:type="dxa"/>
            <w:tcBorders>
              <w:top w:val="nil"/>
              <w:left w:val="nil"/>
              <w:bottom w:val="nil"/>
              <w:right w:val="nil"/>
            </w:tcBorders>
            <w:noWrap/>
          </w:tcPr>
          <w:p w14:paraId="744622D6" w14:textId="70D586AA"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23</w:t>
            </w:r>
            <w:r>
              <w:rPr>
                <w:rFonts w:ascii="等线" w:eastAsia="等线" w:hAnsi="等线" w:cs="宋体"/>
                <w:color w:val="000000"/>
                <w:kern w:val="0"/>
                <w:sz w:val="22"/>
              </w:rPr>
              <w:fldChar w:fldCharType="end"/>
            </w:r>
          </w:p>
        </w:tc>
      </w:tr>
      <w:tr w:rsidR="00A33977" w14:paraId="7D41DB7F" w14:textId="77777777">
        <w:trPr>
          <w:trHeight w:val="219"/>
        </w:trPr>
        <w:tc>
          <w:tcPr>
            <w:tcW w:w="1041" w:type="dxa"/>
            <w:tcBorders>
              <w:top w:val="nil"/>
              <w:left w:val="nil"/>
              <w:bottom w:val="nil"/>
              <w:right w:val="nil"/>
            </w:tcBorders>
            <w:noWrap/>
          </w:tcPr>
          <w:p w14:paraId="1921AD2E"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M</w:t>
            </w:r>
            <w:r>
              <w:rPr>
                <w:rFonts w:ascii="等线" w:eastAsia="等线" w:hAnsi="等线" w:cs="宋体" w:hint="eastAsia"/>
                <w:color w:val="000000"/>
                <w:kern w:val="0"/>
                <w:sz w:val="11"/>
                <w:szCs w:val="11"/>
              </w:rPr>
              <w:t>etazachlor </w:t>
            </w:r>
          </w:p>
        </w:tc>
        <w:tc>
          <w:tcPr>
            <w:tcW w:w="967" w:type="dxa"/>
            <w:tcBorders>
              <w:top w:val="nil"/>
              <w:left w:val="nil"/>
              <w:bottom w:val="nil"/>
              <w:right w:val="nil"/>
            </w:tcBorders>
            <w:noWrap/>
          </w:tcPr>
          <w:p w14:paraId="3BFD8A4A"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08AF04CA"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German streams</w:t>
            </w:r>
          </w:p>
        </w:tc>
        <w:tc>
          <w:tcPr>
            <w:tcW w:w="2977" w:type="dxa"/>
            <w:tcBorders>
              <w:top w:val="nil"/>
              <w:left w:val="nil"/>
              <w:bottom w:val="nil"/>
              <w:right w:val="nil"/>
            </w:tcBorders>
            <w:noWrap/>
          </w:tcPr>
          <w:p w14:paraId="3D576CEF"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4</w:t>
            </w:r>
          </w:p>
        </w:tc>
        <w:tc>
          <w:tcPr>
            <w:tcW w:w="567" w:type="dxa"/>
            <w:tcBorders>
              <w:top w:val="nil"/>
              <w:left w:val="nil"/>
              <w:bottom w:val="nil"/>
              <w:right w:val="nil"/>
            </w:tcBorders>
            <w:noWrap/>
          </w:tcPr>
          <w:p w14:paraId="5DFAE576" w14:textId="36A8EB77"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PEVuZE5vdGU+PENpdGU+PEF1dGhvcj5Hcm9kdGtlPC9BdXRob3I+PFllYXI+MjAyMTwvWWVhcj48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23</w:t>
            </w:r>
            <w:r>
              <w:rPr>
                <w:rFonts w:ascii="等线" w:eastAsia="等线" w:hAnsi="等线" w:cs="宋体"/>
                <w:color w:val="000000"/>
                <w:kern w:val="0"/>
                <w:sz w:val="22"/>
              </w:rPr>
              <w:fldChar w:fldCharType="end"/>
            </w:r>
          </w:p>
        </w:tc>
      </w:tr>
      <w:tr w:rsidR="00A33977" w14:paraId="615C77E5" w14:textId="77777777">
        <w:trPr>
          <w:trHeight w:val="219"/>
        </w:trPr>
        <w:tc>
          <w:tcPr>
            <w:tcW w:w="1041" w:type="dxa"/>
            <w:tcBorders>
              <w:top w:val="nil"/>
              <w:left w:val="nil"/>
              <w:bottom w:val="nil"/>
              <w:right w:val="nil"/>
            </w:tcBorders>
            <w:noWrap/>
          </w:tcPr>
          <w:p w14:paraId="628E8C19"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t>Azinphos</w:t>
            </w:r>
            <w:proofErr w:type="spellEnd"/>
            <w:r>
              <w:rPr>
                <w:rFonts w:ascii="等线" w:eastAsia="等线" w:hAnsi="等线" w:cs="宋体" w:hint="eastAsia"/>
                <w:color w:val="000000"/>
                <w:kern w:val="0"/>
                <w:sz w:val="11"/>
                <w:szCs w:val="11"/>
              </w:rPr>
              <w:t>-methyl</w:t>
            </w:r>
          </w:p>
        </w:tc>
        <w:tc>
          <w:tcPr>
            <w:tcW w:w="967" w:type="dxa"/>
            <w:tcBorders>
              <w:top w:val="nil"/>
              <w:left w:val="nil"/>
              <w:bottom w:val="nil"/>
              <w:right w:val="nil"/>
            </w:tcBorders>
            <w:noWrap/>
          </w:tcPr>
          <w:p w14:paraId="11A189C1"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7D2E6F73"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Iberian Peninsula, Portugal</w:t>
            </w:r>
          </w:p>
        </w:tc>
        <w:tc>
          <w:tcPr>
            <w:tcW w:w="2977" w:type="dxa"/>
            <w:tcBorders>
              <w:top w:val="nil"/>
              <w:left w:val="nil"/>
              <w:bottom w:val="nil"/>
              <w:right w:val="nil"/>
            </w:tcBorders>
            <w:noWrap/>
          </w:tcPr>
          <w:p w14:paraId="797693C6"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580.6</w:t>
            </w:r>
          </w:p>
        </w:tc>
        <w:tc>
          <w:tcPr>
            <w:tcW w:w="567" w:type="dxa"/>
            <w:tcBorders>
              <w:top w:val="nil"/>
              <w:left w:val="nil"/>
              <w:bottom w:val="nil"/>
              <w:right w:val="nil"/>
            </w:tcBorders>
            <w:noWrap/>
          </w:tcPr>
          <w:p w14:paraId="550FFCA7" w14:textId="2AC4FAD8"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PEVuZE5vdGU+PENpdGU+PEF1dGhvcj5DaGVuPC9BdXRob3I+PFllYXI+MjAyMjwvWWVhcj48UmVj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PEVuZE5vdGU+PENpdGU+PEF1dGhvcj5DaGVuPC9BdXRob3I+PFllYXI+MjAyMjwvWWVhcj48UmVj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28</w:t>
            </w:r>
            <w:r>
              <w:rPr>
                <w:rFonts w:ascii="等线" w:eastAsia="等线" w:hAnsi="等线" w:cs="宋体"/>
                <w:color w:val="000000"/>
                <w:kern w:val="0"/>
                <w:sz w:val="22"/>
              </w:rPr>
              <w:fldChar w:fldCharType="end"/>
            </w:r>
          </w:p>
        </w:tc>
      </w:tr>
      <w:tr w:rsidR="00A33977" w14:paraId="51E2384A" w14:textId="77777777">
        <w:trPr>
          <w:trHeight w:val="219"/>
        </w:trPr>
        <w:tc>
          <w:tcPr>
            <w:tcW w:w="1041" w:type="dxa"/>
            <w:tcBorders>
              <w:top w:val="nil"/>
              <w:left w:val="nil"/>
              <w:bottom w:val="nil"/>
              <w:right w:val="nil"/>
            </w:tcBorders>
            <w:noWrap/>
          </w:tcPr>
          <w:p w14:paraId="3370753E"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t>Cyhalofop</w:t>
            </w:r>
            <w:proofErr w:type="spellEnd"/>
            <w:r>
              <w:rPr>
                <w:rFonts w:ascii="等线" w:eastAsia="等线" w:hAnsi="等线" w:cs="宋体" w:hint="eastAsia"/>
                <w:color w:val="000000"/>
                <w:kern w:val="0"/>
                <w:sz w:val="11"/>
                <w:szCs w:val="11"/>
              </w:rPr>
              <w:t>-butyl</w:t>
            </w:r>
          </w:p>
        </w:tc>
        <w:tc>
          <w:tcPr>
            <w:tcW w:w="967" w:type="dxa"/>
            <w:tcBorders>
              <w:top w:val="nil"/>
              <w:left w:val="nil"/>
              <w:bottom w:val="nil"/>
              <w:right w:val="nil"/>
            </w:tcBorders>
            <w:noWrap/>
          </w:tcPr>
          <w:p w14:paraId="7C4E9852"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6E3688F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Iberian Peninsula, Portugal</w:t>
            </w:r>
          </w:p>
        </w:tc>
        <w:tc>
          <w:tcPr>
            <w:tcW w:w="2977" w:type="dxa"/>
            <w:tcBorders>
              <w:top w:val="nil"/>
              <w:left w:val="nil"/>
              <w:bottom w:val="nil"/>
              <w:right w:val="nil"/>
            </w:tcBorders>
            <w:noWrap/>
          </w:tcPr>
          <w:p w14:paraId="3D3112EB"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128.6</w:t>
            </w:r>
          </w:p>
        </w:tc>
        <w:tc>
          <w:tcPr>
            <w:tcW w:w="567" w:type="dxa"/>
            <w:tcBorders>
              <w:top w:val="nil"/>
              <w:left w:val="nil"/>
              <w:bottom w:val="nil"/>
              <w:right w:val="nil"/>
            </w:tcBorders>
            <w:noWrap/>
          </w:tcPr>
          <w:p w14:paraId="1EAF9B36" w14:textId="48D2D94D"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PEVuZE5vdGU+PENpdGU+PEF1dGhvcj5DaGVuPC9BdXRob3I+PFllYXI+MjAyMjwvWWVhcj48UmVj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PEVuZE5vdGU+PENpdGU+PEF1dGhvcj5DaGVuPC9BdXRob3I+PFllYXI+MjAyMjwvWWVhcj48UmVj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28</w:t>
            </w:r>
            <w:r>
              <w:rPr>
                <w:rFonts w:ascii="等线" w:eastAsia="等线" w:hAnsi="等线" w:cs="宋体"/>
                <w:color w:val="000000"/>
                <w:kern w:val="0"/>
                <w:sz w:val="22"/>
              </w:rPr>
              <w:fldChar w:fldCharType="end"/>
            </w:r>
          </w:p>
        </w:tc>
      </w:tr>
      <w:tr w:rsidR="00A33977" w14:paraId="503D92E9" w14:textId="77777777">
        <w:trPr>
          <w:trHeight w:val="219"/>
        </w:trPr>
        <w:tc>
          <w:tcPr>
            <w:tcW w:w="1041" w:type="dxa"/>
            <w:tcBorders>
              <w:top w:val="nil"/>
              <w:left w:val="nil"/>
              <w:bottom w:val="nil"/>
              <w:right w:val="nil"/>
            </w:tcBorders>
            <w:noWrap/>
          </w:tcPr>
          <w:p w14:paraId="6E96484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Difenoconazole</w:t>
            </w:r>
          </w:p>
        </w:tc>
        <w:tc>
          <w:tcPr>
            <w:tcW w:w="967" w:type="dxa"/>
            <w:tcBorders>
              <w:top w:val="nil"/>
              <w:left w:val="nil"/>
              <w:bottom w:val="nil"/>
              <w:right w:val="nil"/>
            </w:tcBorders>
            <w:noWrap/>
          </w:tcPr>
          <w:p w14:paraId="165F73A8"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fungicide</w:t>
            </w:r>
          </w:p>
        </w:tc>
        <w:tc>
          <w:tcPr>
            <w:tcW w:w="3379" w:type="dxa"/>
            <w:tcBorders>
              <w:top w:val="nil"/>
              <w:left w:val="nil"/>
              <w:bottom w:val="nil"/>
              <w:right w:val="nil"/>
            </w:tcBorders>
            <w:noWrap/>
          </w:tcPr>
          <w:p w14:paraId="66E4BFC8"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Iberian Peninsula, Portugal</w:t>
            </w:r>
          </w:p>
        </w:tc>
        <w:tc>
          <w:tcPr>
            <w:tcW w:w="2977" w:type="dxa"/>
            <w:tcBorders>
              <w:top w:val="nil"/>
              <w:left w:val="nil"/>
              <w:bottom w:val="nil"/>
              <w:right w:val="nil"/>
            </w:tcBorders>
            <w:noWrap/>
          </w:tcPr>
          <w:p w14:paraId="709E4DFF"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365.1</w:t>
            </w:r>
          </w:p>
        </w:tc>
        <w:tc>
          <w:tcPr>
            <w:tcW w:w="567" w:type="dxa"/>
            <w:tcBorders>
              <w:top w:val="nil"/>
              <w:left w:val="nil"/>
              <w:bottom w:val="nil"/>
              <w:right w:val="nil"/>
            </w:tcBorders>
            <w:noWrap/>
          </w:tcPr>
          <w:p w14:paraId="04231086" w14:textId="51AD8C67"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PEVuZE5vdGU+PENpdGU+PEF1dGhvcj5DaGVuPC9BdXRob3I+PFllYXI+MjAyMjwvWWVhcj48UmVj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PEVuZE5vdGU+PENpdGU+PEF1dGhvcj5DaGVuPC9BdXRob3I+PFllYXI+MjAyMjwvWWVhcj48UmVj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28</w:t>
            </w:r>
            <w:r>
              <w:rPr>
                <w:rFonts w:ascii="等线" w:eastAsia="等线" w:hAnsi="等线" w:cs="宋体"/>
                <w:color w:val="000000"/>
                <w:kern w:val="0"/>
                <w:sz w:val="22"/>
              </w:rPr>
              <w:fldChar w:fldCharType="end"/>
            </w:r>
          </w:p>
        </w:tc>
      </w:tr>
      <w:tr w:rsidR="00A33977" w14:paraId="2F1FAD46" w14:textId="77777777">
        <w:trPr>
          <w:trHeight w:val="219"/>
        </w:trPr>
        <w:tc>
          <w:tcPr>
            <w:tcW w:w="1041" w:type="dxa"/>
            <w:tcBorders>
              <w:top w:val="nil"/>
              <w:left w:val="nil"/>
              <w:bottom w:val="nil"/>
              <w:right w:val="nil"/>
            </w:tcBorders>
            <w:noWrap/>
          </w:tcPr>
          <w:p w14:paraId="6539D141"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Edifenphos</w:t>
            </w:r>
          </w:p>
        </w:tc>
        <w:tc>
          <w:tcPr>
            <w:tcW w:w="967" w:type="dxa"/>
            <w:tcBorders>
              <w:top w:val="nil"/>
              <w:left w:val="nil"/>
              <w:bottom w:val="nil"/>
              <w:right w:val="nil"/>
            </w:tcBorders>
            <w:noWrap/>
          </w:tcPr>
          <w:p w14:paraId="761D97EE"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fungicide</w:t>
            </w:r>
          </w:p>
        </w:tc>
        <w:tc>
          <w:tcPr>
            <w:tcW w:w="3379" w:type="dxa"/>
            <w:tcBorders>
              <w:top w:val="nil"/>
              <w:left w:val="nil"/>
              <w:bottom w:val="nil"/>
              <w:right w:val="nil"/>
            </w:tcBorders>
            <w:noWrap/>
          </w:tcPr>
          <w:p w14:paraId="685A8630"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Japan water resources</w:t>
            </w:r>
          </w:p>
        </w:tc>
        <w:tc>
          <w:tcPr>
            <w:tcW w:w="2977" w:type="dxa"/>
            <w:tcBorders>
              <w:top w:val="nil"/>
              <w:left w:val="nil"/>
              <w:bottom w:val="nil"/>
              <w:right w:val="nil"/>
            </w:tcBorders>
            <w:noWrap/>
          </w:tcPr>
          <w:p w14:paraId="73DABBAC"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6000</w:t>
            </w:r>
          </w:p>
        </w:tc>
        <w:tc>
          <w:tcPr>
            <w:tcW w:w="567" w:type="dxa"/>
            <w:tcBorders>
              <w:top w:val="nil"/>
              <w:left w:val="nil"/>
              <w:bottom w:val="nil"/>
              <w:right w:val="nil"/>
            </w:tcBorders>
            <w:noWrap/>
          </w:tcPr>
          <w:p w14:paraId="295EA654" w14:textId="6AD892FF"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PEVuZE5vdGU+PENpdGU+PEF1dGhvcj5LYW1hdGE8L0F1dGhvcj48WWVhcj4yMDIwPC9ZZWFyPjxS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==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PEVuZE5vdGU+PENpdGU+PEF1dGhvcj5LYW1hdGE8L0F1dGhvcj48WWVhcj4yMDIwPC9ZZWFyPjxS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==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24</w:t>
            </w:r>
            <w:r>
              <w:rPr>
                <w:rFonts w:ascii="等线" w:eastAsia="等线" w:hAnsi="等线" w:cs="宋体"/>
                <w:color w:val="000000"/>
                <w:kern w:val="0"/>
                <w:sz w:val="22"/>
              </w:rPr>
              <w:fldChar w:fldCharType="end"/>
            </w:r>
          </w:p>
        </w:tc>
      </w:tr>
      <w:tr w:rsidR="00A33977" w14:paraId="5EAEBC31" w14:textId="77777777">
        <w:trPr>
          <w:trHeight w:val="219"/>
        </w:trPr>
        <w:tc>
          <w:tcPr>
            <w:tcW w:w="1041" w:type="dxa"/>
            <w:tcBorders>
              <w:top w:val="nil"/>
              <w:left w:val="nil"/>
              <w:bottom w:val="nil"/>
              <w:right w:val="nil"/>
            </w:tcBorders>
            <w:noWrap/>
          </w:tcPr>
          <w:p w14:paraId="6D471837"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Fenthion</w:t>
            </w:r>
          </w:p>
        </w:tc>
        <w:tc>
          <w:tcPr>
            <w:tcW w:w="967" w:type="dxa"/>
            <w:tcBorders>
              <w:top w:val="nil"/>
              <w:left w:val="nil"/>
              <w:bottom w:val="nil"/>
              <w:right w:val="nil"/>
            </w:tcBorders>
            <w:noWrap/>
          </w:tcPr>
          <w:p w14:paraId="5B78E240"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478C9D39"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Japan water resources</w:t>
            </w:r>
          </w:p>
        </w:tc>
        <w:tc>
          <w:tcPr>
            <w:tcW w:w="2977" w:type="dxa"/>
            <w:tcBorders>
              <w:top w:val="nil"/>
              <w:left w:val="nil"/>
              <w:bottom w:val="nil"/>
              <w:right w:val="nil"/>
            </w:tcBorders>
            <w:noWrap/>
          </w:tcPr>
          <w:p w14:paraId="787863BA"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6000</w:t>
            </w:r>
          </w:p>
        </w:tc>
        <w:tc>
          <w:tcPr>
            <w:tcW w:w="567" w:type="dxa"/>
            <w:tcBorders>
              <w:top w:val="nil"/>
              <w:left w:val="nil"/>
              <w:bottom w:val="nil"/>
              <w:right w:val="nil"/>
            </w:tcBorders>
            <w:noWrap/>
          </w:tcPr>
          <w:p w14:paraId="3D96D679" w14:textId="1BA88911"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PEVuZE5vdGU+PENpdGU+PEF1dGhvcj5LYW1hdGE8L0F1dGhvcj48WWVhcj4yMDIwPC9ZZWFyPjxS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==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PEVuZE5vdGU+PENpdGU+PEF1dGhvcj5LYW1hdGE8L0F1dGhvcj48WWVhcj4yMDIwPC9ZZWFyPjxS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==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24</w:t>
            </w:r>
            <w:r>
              <w:rPr>
                <w:rFonts w:ascii="等线" w:eastAsia="等线" w:hAnsi="等线" w:cs="宋体"/>
                <w:color w:val="000000"/>
                <w:kern w:val="0"/>
                <w:sz w:val="22"/>
              </w:rPr>
              <w:fldChar w:fldCharType="end"/>
            </w:r>
          </w:p>
        </w:tc>
      </w:tr>
      <w:tr w:rsidR="00A33977" w14:paraId="5EB94250" w14:textId="77777777">
        <w:trPr>
          <w:trHeight w:val="219"/>
        </w:trPr>
        <w:tc>
          <w:tcPr>
            <w:tcW w:w="1041" w:type="dxa"/>
            <w:tcBorders>
              <w:top w:val="nil"/>
              <w:left w:val="nil"/>
              <w:bottom w:val="nil"/>
              <w:right w:val="nil"/>
            </w:tcBorders>
            <w:noWrap/>
          </w:tcPr>
          <w:p w14:paraId="707694A4"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t>Indanofan</w:t>
            </w:r>
            <w:proofErr w:type="spellEnd"/>
          </w:p>
        </w:tc>
        <w:tc>
          <w:tcPr>
            <w:tcW w:w="967" w:type="dxa"/>
            <w:tcBorders>
              <w:top w:val="nil"/>
              <w:left w:val="nil"/>
              <w:bottom w:val="nil"/>
              <w:right w:val="nil"/>
            </w:tcBorders>
            <w:noWrap/>
          </w:tcPr>
          <w:p w14:paraId="1031468D"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4D6C4326"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Japan water resources</w:t>
            </w:r>
          </w:p>
        </w:tc>
        <w:tc>
          <w:tcPr>
            <w:tcW w:w="2977" w:type="dxa"/>
            <w:tcBorders>
              <w:top w:val="nil"/>
              <w:left w:val="nil"/>
              <w:bottom w:val="nil"/>
              <w:right w:val="nil"/>
            </w:tcBorders>
            <w:noWrap/>
          </w:tcPr>
          <w:p w14:paraId="4D58DDEC"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9000</w:t>
            </w:r>
          </w:p>
        </w:tc>
        <w:tc>
          <w:tcPr>
            <w:tcW w:w="567" w:type="dxa"/>
            <w:tcBorders>
              <w:top w:val="nil"/>
              <w:left w:val="nil"/>
              <w:bottom w:val="nil"/>
              <w:right w:val="nil"/>
            </w:tcBorders>
            <w:noWrap/>
          </w:tcPr>
          <w:p w14:paraId="65468DC2" w14:textId="510AF3EE"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PEVuZE5vdGU+PENpdGU+PEF1dGhvcj5LYW1hdGE8L0F1dGhvcj48WWVhcj4yMDIwPC9ZZWFyPjxS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==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PEVuZE5vdGU+PENpdGU+PEF1dGhvcj5LYW1hdGE8L0F1dGhvcj48WWVhcj4yMDIwPC9ZZWFyPjxS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==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24</w:t>
            </w:r>
            <w:r>
              <w:rPr>
                <w:rFonts w:ascii="等线" w:eastAsia="等线" w:hAnsi="等线" w:cs="宋体"/>
                <w:color w:val="000000"/>
                <w:kern w:val="0"/>
                <w:sz w:val="22"/>
              </w:rPr>
              <w:fldChar w:fldCharType="end"/>
            </w:r>
          </w:p>
        </w:tc>
      </w:tr>
      <w:tr w:rsidR="00A33977" w14:paraId="59ACF8EE" w14:textId="77777777">
        <w:trPr>
          <w:trHeight w:val="219"/>
        </w:trPr>
        <w:tc>
          <w:tcPr>
            <w:tcW w:w="1041" w:type="dxa"/>
            <w:tcBorders>
              <w:top w:val="nil"/>
              <w:left w:val="nil"/>
              <w:bottom w:val="nil"/>
              <w:right w:val="nil"/>
            </w:tcBorders>
            <w:noWrap/>
          </w:tcPr>
          <w:p w14:paraId="0431D40D"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C</w:t>
            </w:r>
            <w:r>
              <w:rPr>
                <w:rFonts w:ascii="等线" w:eastAsia="等线" w:hAnsi="等线" w:cs="宋体" w:hint="eastAsia"/>
                <w:color w:val="000000"/>
                <w:kern w:val="0"/>
                <w:sz w:val="11"/>
                <w:szCs w:val="11"/>
              </w:rPr>
              <w:t>hlorpyrifos</w:t>
            </w:r>
          </w:p>
        </w:tc>
        <w:tc>
          <w:tcPr>
            <w:tcW w:w="967" w:type="dxa"/>
            <w:tcBorders>
              <w:top w:val="nil"/>
              <w:left w:val="nil"/>
              <w:bottom w:val="nil"/>
              <w:right w:val="nil"/>
            </w:tcBorders>
            <w:noWrap/>
          </w:tcPr>
          <w:p w14:paraId="06A0BA29"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5F127CA7"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La Plata, Argentina</w:t>
            </w:r>
          </w:p>
        </w:tc>
        <w:tc>
          <w:tcPr>
            <w:tcW w:w="2977" w:type="dxa"/>
            <w:tcBorders>
              <w:top w:val="nil"/>
              <w:left w:val="nil"/>
              <w:bottom w:val="nil"/>
              <w:right w:val="nil"/>
            </w:tcBorders>
            <w:noWrap/>
          </w:tcPr>
          <w:p w14:paraId="6344F0A0"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2645</w:t>
            </w:r>
          </w:p>
        </w:tc>
        <w:tc>
          <w:tcPr>
            <w:tcW w:w="567" w:type="dxa"/>
            <w:tcBorders>
              <w:top w:val="nil"/>
              <w:left w:val="nil"/>
              <w:bottom w:val="nil"/>
              <w:right w:val="nil"/>
            </w:tcBorders>
            <w:noWrap/>
          </w:tcPr>
          <w:p w14:paraId="66D021C9" w14:textId="37E23561"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PEVuZE5vdGU+PENpdGU+PEF1dGhvcj5Mb3VnaGxpbjwvQXV0aG9yPjxZZWFyPjIwMjI8L1llYXI+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bD48cGFnZXM+MTI8L3BhZ2VzPjx2b2x1bWU+ODAyPC92b2x1bWU+PGtleXdvcmRzPjxrZXl3b3Jk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PEVuZE5vdGU+PENpdGU+PEF1dGhvcj5Mb3VnaGxpbjwvQXV0aG9yPjxZZWFyPjIwMjI8L1llYXI+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bD48cGFnZXM+MTI8L3BhZ2VzPjx2b2x1bWU+ODAyPC92b2x1bWU+PGtleXdvcmRzPjxrZXl3b3Jk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25</w:t>
            </w:r>
            <w:r>
              <w:rPr>
                <w:rFonts w:ascii="等线" w:eastAsia="等线" w:hAnsi="等线" w:cs="宋体"/>
                <w:color w:val="000000"/>
                <w:kern w:val="0"/>
                <w:sz w:val="22"/>
              </w:rPr>
              <w:fldChar w:fldCharType="end"/>
            </w:r>
          </w:p>
        </w:tc>
      </w:tr>
      <w:tr w:rsidR="00A33977" w14:paraId="37189110" w14:textId="77777777">
        <w:trPr>
          <w:trHeight w:val="219"/>
        </w:trPr>
        <w:tc>
          <w:tcPr>
            <w:tcW w:w="1041" w:type="dxa"/>
            <w:tcBorders>
              <w:top w:val="nil"/>
              <w:left w:val="nil"/>
              <w:bottom w:val="nil"/>
              <w:right w:val="nil"/>
            </w:tcBorders>
            <w:noWrap/>
          </w:tcPr>
          <w:p w14:paraId="5BD6A54A"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Glyphosate</w:t>
            </w:r>
          </w:p>
        </w:tc>
        <w:tc>
          <w:tcPr>
            <w:tcW w:w="967" w:type="dxa"/>
            <w:tcBorders>
              <w:top w:val="nil"/>
              <w:left w:val="nil"/>
              <w:bottom w:val="nil"/>
              <w:right w:val="nil"/>
            </w:tcBorders>
            <w:noWrap/>
          </w:tcPr>
          <w:p w14:paraId="548FF820"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322EC136"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La Plata, Argentina</w:t>
            </w:r>
          </w:p>
        </w:tc>
        <w:tc>
          <w:tcPr>
            <w:tcW w:w="2977" w:type="dxa"/>
            <w:tcBorders>
              <w:top w:val="nil"/>
              <w:left w:val="nil"/>
              <w:bottom w:val="nil"/>
              <w:right w:val="nil"/>
            </w:tcBorders>
            <w:noWrap/>
          </w:tcPr>
          <w:p w14:paraId="46B70970"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20040</w:t>
            </w:r>
          </w:p>
        </w:tc>
        <w:tc>
          <w:tcPr>
            <w:tcW w:w="567" w:type="dxa"/>
            <w:tcBorders>
              <w:top w:val="nil"/>
              <w:left w:val="nil"/>
              <w:bottom w:val="nil"/>
              <w:right w:val="nil"/>
            </w:tcBorders>
            <w:noWrap/>
          </w:tcPr>
          <w:p w14:paraId="76F1D8D6" w14:textId="78D2A4E0"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PEVuZE5vdGU+PENpdGU+PEF1dGhvcj5Mb3VnaGxpbjwvQXV0aG9yPjxZZWFyPjIwMjI8L1llYXI+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bD48cGFnZXM+MTI8L3BhZ2VzPjx2b2x1bWU+ODAyPC92b2x1bWU+PGtleXdvcmRzPjxrZXl3b3Jk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PEVuZE5vdGU+PENpdGU+PEF1dGhvcj5Mb3VnaGxpbjwvQXV0aG9yPjxZZWFyPjIwMjI8L1llYXI+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bD48cGFnZXM+MTI8L3BhZ2VzPjx2b2x1bWU+ODAyPC92b2x1bWU+PGtleXdvcmRzPjxrZXl3b3Jk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25</w:t>
            </w:r>
            <w:r>
              <w:rPr>
                <w:rFonts w:ascii="等线" w:eastAsia="等线" w:hAnsi="等线" w:cs="宋体"/>
                <w:color w:val="000000"/>
                <w:kern w:val="0"/>
                <w:sz w:val="22"/>
              </w:rPr>
              <w:fldChar w:fldCharType="end"/>
            </w:r>
          </w:p>
        </w:tc>
      </w:tr>
      <w:tr w:rsidR="00A33977" w14:paraId="3D86F55D" w14:textId="77777777">
        <w:trPr>
          <w:trHeight w:val="219"/>
        </w:trPr>
        <w:tc>
          <w:tcPr>
            <w:tcW w:w="1041" w:type="dxa"/>
            <w:tcBorders>
              <w:top w:val="nil"/>
              <w:left w:val="nil"/>
              <w:bottom w:val="nil"/>
              <w:right w:val="nil"/>
            </w:tcBorders>
            <w:noWrap/>
          </w:tcPr>
          <w:p w14:paraId="4481EE73"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t>Boscalid</w:t>
            </w:r>
            <w:proofErr w:type="spellEnd"/>
          </w:p>
        </w:tc>
        <w:tc>
          <w:tcPr>
            <w:tcW w:w="967" w:type="dxa"/>
            <w:tcBorders>
              <w:top w:val="nil"/>
              <w:left w:val="nil"/>
              <w:bottom w:val="nil"/>
              <w:right w:val="nil"/>
            </w:tcBorders>
            <w:noWrap/>
          </w:tcPr>
          <w:p w14:paraId="47A5913C"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fungicide</w:t>
            </w:r>
          </w:p>
        </w:tc>
        <w:tc>
          <w:tcPr>
            <w:tcW w:w="3379" w:type="dxa"/>
            <w:tcBorders>
              <w:top w:val="nil"/>
              <w:left w:val="nil"/>
              <w:bottom w:val="nil"/>
              <w:right w:val="nil"/>
            </w:tcBorders>
            <w:noWrap/>
          </w:tcPr>
          <w:p w14:paraId="35C1945F"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La Rioja, Northern Spain</w:t>
            </w:r>
          </w:p>
        </w:tc>
        <w:tc>
          <w:tcPr>
            <w:tcW w:w="2977" w:type="dxa"/>
            <w:tcBorders>
              <w:top w:val="nil"/>
              <w:left w:val="nil"/>
              <w:bottom w:val="nil"/>
              <w:right w:val="nil"/>
            </w:tcBorders>
            <w:noWrap/>
          </w:tcPr>
          <w:p w14:paraId="5E65D7BA"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57</w:t>
            </w:r>
          </w:p>
        </w:tc>
        <w:tc>
          <w:tcPr>
            <w:tcW w:w="567" w:type="dxa"/>
            <w:tcBorders>
              <w:top w:val="nil"/>
              <w:left w:val="nil"/>
              <w:bottom w:val="nil"/>
              <w:right w:val="nil"/>
            </w:tcBorders>
            <w:noWrap/>
          </w:tcPr>
          <w:p w14:paraId="0411E4E6" w14:textId="4A0B2AA6"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PEVuZE5vdGU+PENpdGU+PEF1dGhvcj5NYW5qYXJyZXMtTG9wZXo8L0F1dGhvcj48WWVhcj4yMDIx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=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PEVuZE5vdGU+PENpdGU+PEF1dGhvcj5NYW5qYXJyZXMtTG9wZXo8L0F1dGhvcj48WWVhcj4yMDIx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=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53</w:t>
            </w:r>
            <w:r>
              <w:rPr>
                <w:rFonts w:ascii="等线" w:eastAsia="等线" w:hAnsi="等线" w:cs="宋体"/>
                <w:color w:val="000000"/>
                <w:kern w:val="0"/>
                <w:sz w:val="22"/>
              </w:rPr>
              <w:fldChar w:fldCharType="end"/>
            </w:r>
          </w:p>
        </w:tc>
      </w:tr>
      <w:tr w:rsidR="00A33977" w14:paraId="36F15BEB" w14:textId="77777777">
        <w:trPr>
          <w:trHeight w:val="219"/>
        </w:trPr>
        <w:tc>
          <w:tcPr>
            <w:tcW w:w="1041" w:type="dxa"/>
            <w:tcBorders>
              <w:top w:val="nil"/>
              <w:left w:val="nil"/>
              <w:bottom w:val="nil"/>
              <w:right w:val="nil"/>
            </w:tcBorders>
            <w:noWrap/>
          </w:tcPr>
          <w:p w14:paraId="7D7FD842"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Fluometuron</w:t>
            </w:r>
          </w:p>
        </w:tc>
        <w:tc>
          <w:tcPr>
            <w:tcW w:w="967" w:type="dxa"/>
            <w:tcBorders>
              <w:top w:val="nil"/>
              <w:left w:val="nil"/>
              <w:bottom w:val="nil"/>
              <w:right w:val="nil"/>
            </w:tcBorders>
            <w:noWrap/>
          </w:tcPr>
          <w:p w14:paraId="2C985643"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6B320C99"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La Rioja, Northern Spain</w:t>
            </w:r>
          </w:p>
        </w:tc>
        <w:tc>
          <w:tcPr>
            <w:tcW w:w="2977" w:type="dxa"/>
            <w:tcBorders>
              <w:top w:val="nil"/>
              <w:left w:val="nil"/>
              <w:bottom w:val="nil"/>
              <w:right w:val="nil"/>
            </w:tcBorders>
            <w:noWrap/>
          </w:tcPr>
          <w:p w14:paraId="7A1A35A0"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69</w:t>
            </w:r>
          </w:p>
        </w:tc>
        <w:tc>
          <w:tcPr>
            <w:tcW w:w="567" w:type="dxa"/>
            <w:tcBorders>
              <w:top w:val="nil"/>
              <w:left w:val="nil"/>
              <w:bottom w:val="nil"/>
              <w:right w:val="nil"/>
            </w:tcBorders>
            <w:noWrap/>
          </w:tcPr>
          <w:p w14:paraId="5A8838A1" w14:textId="75DC6C9E"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PEVuZE5vdGU+PENpdGU+PEF1dGhvcj5NYW5qYXJyZXMtTG9wZXo8L0F1dGhvcj48WWVhcj4yMDIx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=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PEVuZE5vdGU+PENpdGU+PEF1dGhvcj5NYW5qYXJyZXMtTG9wZXo8L0F1dGhvcj48WWVhcj4yMDIx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=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53</w:t>
            </w:r>
            <w:r>
              <w:rPr>
                <w:rFonts w:ascii="等线" w:eastAsia="等线" w:hAnsi="等线" w:cs="宋体"/>
                <w:color w:val="000000"/>
                <w:kern w:val="0"/>
                <w:sz w:val="22"/>
              </w:rPr>
              <w:fldChar w:fldCharType="end"/>
            </w:r>
          </w:p>
        </w:tc>
      </w:tr>
      <w:tr w:rsidR="00A33977" w14:paraId="5C4C6638" w14:textId="77777777">
        <w:trPr>
          <w:trHeight w:val="219"/>
        </w:trPr>
        <w:tc>
          <w:tcPr>
            <w:tcW w:w="1041" w:type="dxa"/>
            <w:tcBorders>
              <w:top w:val="nil"/>
              <w:left w:val="nil"/>
              <w:bottom w:val="nil"/>
              <w:right w:val="nil"/>
            </w:tcBorders>
            <w:noWrap/>
          </w:tcPr>
          <w:p w14:paraId="646021A2"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lastRenderedPageBreak/>
              <w:t>Fluopyram</w:t>
            </w:r>
            <w:proofErr w:type="spellEnd"/>
          </w:p>
        </w:tc>
        <w:tc>
          <w:tcPr>
            <w:tcW w:w="967" w:type="dxa"/>
            <w:tcBorders>
              <w:top w:val="nil"/>
              <w:left w:val="nil"/>
              <w:bottom w:val="nil"/>
              <w:right w:val="nil"/>
            </w:tcBorders>
            <w:noWrap/>
          </w:tcPr>
          <w:p w14:paraId="56F726D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fungicide</w:t>
            </w:r>
          </w:p>
        </w:tc>
        <w:tc>
          <w:tcPr>
            <w:tcW w:w="3379" w:type="dxa"/>
            <w:tcBorders>
              <w:top w:val="nil"/>
              <w:left w:val="nil"/>
              <w:bottom w:val="nil"/>
              <w:right w:val="nil"/>
            </w:tcBorders>
            <w:noWrap/>
          </w:tcPr>
          <w:p w14:paraId="62999131"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La Rioja, Northern Spain</w:t>
            </w:r>
          </w:p>
        </w:tc>
        <w:tc>
          <w:tcPr>
            <w:tcW w:w="2977" w:type="dxa"/>
            <w:tcBorders>
              <w:top w:val="nil"/>
              <w:left w:val="nil"/>
              <w:bottom w:val="nil"/>
              <w:right w:val="nil"/>
            </w:tcBorders>
            <w:noWrap/>
          </w:tcPr>
          <w:p w14:paraId="38640082"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72</w:t>
            </w:r>
          </w:p>
        </w:tc>
        <w:tc>
          <w:tcPr>
            <w:tcW w:w="567" w:type="dxa"/>
            <w:tcBorders>
              <w:top w:val="nil"/>
              <w:left w:val="nil"/>
              <w:bottom w:val="nil"/>
              <w:right w:val="nil"/>
            </w:tcBorders>
            <w:noWrap/>
          </w:tcPr>
          <w:p w14:paraId="6F7450CB" w14:textId="350F99F4"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PEVuZE5vdGU+PENpdGU+PEF1dGhvcj5NYW5qYXJyZXMtTG9wZXo8L0F1dGhvcj48WWVhcj4yMDIx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=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PEVuZE5vdGU+PENpdGU+PEF1dGhvcj5NYW5qYXJyZXMtTG9wZXo8L0F1dGhvcj48WWVhcj4yMDIx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=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53</w:t>
            </w:r>
            <w:r>
              <w:rPr>
                <w:rFonts w:ascii="等线" w:eastAsia="等线" w:hAnsi="等线" w:cs="宋体"/>
                <w:color w:val="000000"/>
                <w:kern w:val="0"/>
                <w:sz w:val="22"/>
              </w:rPr>
              <w:fldChar w:fldCharType="end"/>
            </w:r>
          </w:p>
        </w:tc>
      </w:tr>
      <w:tr w:rsidR="00A33977" w14:paraId="38242918" w14:textId="77777777">
        <w:trPr>
          <w:trHeight w:val="219"/>
        </w:trPr>
        <w:tc>
          <w:tcPr>
            <w:tcW w:w="1041" w:type="dxa"/>
            <w:tcBorders>
              <w:top w:val="nil"/>
              <w:left w:val="nil"/>
              <w:bottom w:val="nil"/>
              <w:right w:val="nil"/>
            </w:tcBorders>
            <w:noWrap/>
          </w:tcPr>
          <w:p w14:paraId="79FA5087"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Imidacloprid</w:t>
            </w:r>
          </w:p>
        </w:tc>
        <w:tc>
          <w:tcPr>
            <w:tcW w:w="967" w:type="dxa"/>
            <w:tcBorders>
              <w:top w:val="nil"/>
              <w:left w:val="nil"/>
              <w:bottom w:val="nil"/>
              <w:right w:val="nil"/>
            </w:tcBorders>
            <w:noWrap/>
          </w:tcPr>
          <w:p w14:paraId="12F03140"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239E0E70"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La Rioja, Northern Spain</w:t>
            </w:r>
          </w:p>
        </w:tc>
        <w:tc>
          <w:tcPr>
            <w:tcW w:w="2977" w:type="dxa"/>
            <w:tcBorders>
              <w:top w:val="nil"/>
              <w:left w:val="nil"/>
              <w:bottom w:val="nil"/>
              <w:right w:val="nil"/>
            </w:tcBorders>
            <w:noWrap/>
          </w:tcPr>
          <w:p w14:paraId="019C9C48"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46</w:t>
            </w:r>
          </w:p>
        </w:tc>
        <w:tc>
          <w:tcPr>
            <w:tcW w:w="567" w:type="dxa"/>
            <w:tcBorders>
              <w:top w:val="nil"/>
              <w:left w:val="nil"/>
              <w:bottom w:val="nil"/>
              <w:right w:val="nil"/>
            </w:tcBorders>
            <w:noWrap/>
          </w:tcPr>
          <w:p w14:paraId="70243578" w14:textId="3F0DA4B5"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PEVuZE5vdGU+PENpdGU+PEF1dGhvcj5NYW5qYXJyZXMtTG9wZXo8L0F1dGhvcj48WWVhcj4yMDIx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=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PEVuZE5vdGU+PENpdGU+PEF1dGhvcj5NYW5qYXJyZXMtTG9wZXo8L0F1dGhvcj48WWVhcj4yMDIx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=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53</w:t>
            </w:r>
            <w:r>
              <w:rPr>
                <w:rFonts w:ascii="等线" w:eastAsia="等线" w:hAnsi="等线" w:cs="宋体"/>
                <w:color w:val="000000"/>
                <w:kern w:val="0"/>
                <w:sz w:val="22"/>
              </w:rPr>
              <w:fldChar w:fldCharType="end"/>
            </w:r>
          </w:p>
        </w:tc>
      </w:tr>
      <w:tr w:rsidR="00A33977" w14:paraId="59F18F23" w14:textId="77777777">
        <w:trPr>
          <w:trHeight w:val="219"/>
        </w:trPr>
        <w:tc>
          <w:tcPr>
            <w:tcW w:w="1041" w:type="dxa"/>
            <w:tcBorders>
              <w:top w:val="nil"/>
              <w:left w:val="nil"/>
              <w:bottom w:val="nil"/>
              <w:right w:val="nil"/>
            </w:tcBorders>
            <w:noWrap/>
          </w:tcPr>
          <w:p w14:paraId="5E493D5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Atrazine</w:t>
            </w:r>
          </w:p>
        </w:tc>
        <w:tc>
          <w:tcPr>
            <w:tcW w:w="967" w:type="dxa"/>
            <w:tcBorders>
              <w:top w:val="nil"/>
              <w:left w:val="nil"/>
              <w:bottom w:val="nil"/>
              <w:right w:val="nil"/>
            </w:tcBorders>
            <w:noWrap/>
          </w:tcPr>
          <w:p w14:paraId="3AC2C7E3"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5D7B196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Maritime Region of Canada</w:t>
            </w:r>
          </w:p>
        </w:tc>
        <w:tc>
          <w:tcPr>
            <w:tcW w:w="2977" w:type="dxa"/>
            <w:tcBorders>
              <w:top w:val="nil"/>
              <w:left w:val="nil"/>
              <w:bottom w:val="nil"/>
              <w:right w:val="nil"/>
            </w:tcBorders>
            <w:noWrap/>
          </w:tcPr>
          <w:p w14:paraId="568B026C"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29.1</w:t>
            </w:r>
          </w:p>
        </w:tc>
        <w:tc>
          <w:tcPr>
            <w:tcW w:w="567" w:type="dxa"/>
            <w:tcBorders>
              <w:top w:val="nil"/>
              <w:left w:val="nil"/>
              <w:bottom w:val="nil"/>
              <w:right w:val="nil"/>
            </w:tcBorders>
            <w:noWrap/>
          </w:tcPr>
          <w:p w14:paraId="2DE8E04C" w14:textId="226A1B72"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26</w:t>
            </w:r>
            <w:r>
              <w:rPr>
                <w:rFonts w:ascii="等线" w:eastAsia="等线" w:hAnsi="等线" w:cs="宋体"/>
                <w:color w:val="000000"/>
                <w:kern w:val="0"/>
                <w:sz w:val="22"/>
              </w:rPr>
              <w:fldChar w:fldCharType="end"/>
            </w:r>
          </w:p>
        </w:tc>
      </w:tr>
      <w:tr w:rsidR="00A33977" w14:paraId="609C7AFA" w14:textId="77777777">
        <w:trPr>
          <w:trHeight w:val="219"/>
        </w:trPr>
        <w:tc>
          <w:tcPr>
            <w:tcW w:w="1041" w:type="dxa"/>
            <w:tcBorders>
              <w:top w:val="nil"/>
              <w:left w:val="nil"/>
              <w:bottom w:val="nil"/>
              <w:right w:val="nil"/>
            </w:tcBorders>
            <w:noWrap/>
          </w:tcPr>
          <w:p w14:paraId="230D0F27"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t>Chlopyrifos</w:t>
            </w:r>
            <w:proofErr w:type="spellEnd"/>
          </w:p>
        </w:tc>
        <w:tc>
          <w:tcPr>
            <w:tcW w:w="967" w:type="dxa"/>
            <w:tcBorders>
              <w:top w:val="nil"/>
              <w:left w:val="nil"/>
              <w:bottom w:val="nil"/>
              <w:right w:val="nil"/>
            </w:tcBorders>
            <w:noWrap/>
          </w:tcPr>
          <w:p w14:paraId="470B120D"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0EC0501F"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Maritime Region of Canada</w:t>
            </w:r>
          </w:p>
        </w:tc>
        <w:tc>
          <w:tcPr>
            <w:tcW w:w="2977" w:type="dxa"/>
            <w:tcBorders>
              <w:top w:val="nil"/>
              <w:left w:val="nil"/>
              <w:bottom w:val="nil"/>
              <w:right w:val="nil"/>
            </w:tcBorders>
            <w:noWrap/>
          </w:tcPr>
          <w:p w14:paraId="02CE6F1C"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3.67</w:t>
            </w:r>
          </w:p>
        </w:tc>
        <w:tc>
          <w:tcPr>
            <w:tcW w:w="567" w:type="dxa"/>
            <w:tcBorders>
              <w:top w:val="nil"/>
              <w:left w:val="nil"/>
              <w:bottom w:val="nil"/>
              <w:right w:val="nil"/>
            </w:tcBorders>
            <w:noWrap/>
          </w:tcPr>
          <w:p w14:paraId="44894157" w14:textId="5B3973F2"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26</w:t>
            </w:r>
            <w:r>
              <w:rPr>
                <w:rFonts w:ascii="等线" w:eastAsia="等线" w:hAnsi="等线" w:cs="宋体"/>
                <w:color w:val="000000"/>
                <w:kern w:val="0"/>
                <w:sz w:val="22"/>
              </w:rPr>
              <w:fldChar w:fldCharType="end"/>
            </w:r>
          </w:p>
        </w:tc>
      </w:tr>
      <w:tr w:rsidR="00A33977" w14:paraId="13B60033" w14:textId="77777777">
        <w:trPr>
          <w:trHeight w:val="219"/>
        </w:trPr>
        <w:tc>
          <w:tcPr>
            <w:tcW w:w="1041" w:type="dxa"/>
            <w:tcBorders>
              <w:top w:val="nil"/>
              <w:left w:val="nil"/>
              <w:bottom w:val="nil"/>
              <w:right w:val="nil"/>
            </w:tcBorders>
            <w:noWrap/>
          </w:tcPr>
          <w:p w14:paraId="6E26A787"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Clothianidin</w:t>
            </w:r>
          </w:p>
        </w:tc>
        <w:tc>
          <w:tcPr>
            <w:tcW w:w="967" w:type="dxa"/>
            <w:tcBorders>
              <w:top w:val="nil"/>
              <w:left w:val="nil"/>
              <w:bottom w:val="nil"/>
              <w:right w:val="nil"/>
            </w:tcBorders>
            <w:noWrap/>
          </w:tcPr>
          <w:p w14:paraId="5BF5D6A9"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0138EB8A"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Maritime Region of Canada</w:t>
            </w:r>
          </w:p>
        </w:tc>
        <w:tc>
          <w:tcPr>
            <w:tcW w:w="2977" w:type="dxa"/>
            <w:tcBorders>
              <w:top w:val="nil"/>
              <w:left w:val="nil"/>
              <w:bottom w:val="nil"/>
              <w:right w:val="nil"/>
            </w:tcBorders>
            <w:noWrap/>
          </w:tcPr>
          <w:p w14:paraId="7FB0ADF3"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19.4</w:t>
            </w:r>
          </w:p>
        </w:tc>
        <w:tc>
          <w:tcPr>
            <w:tcW w:w="567" w:type="dxa"/>
            <w:tcBorders>
              <w:top w:val="nil"/>
              <w:left w:val="nil"/>
              <w:bottom w:val="nil"/>
              <w:right w:val="nil"/>
            </w:tcBorders>
            <w:noWrap/>
          </w:tcPr>
          <w:p w14:paraId="380E328C" w14:textId="774BA34C"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26</w:t>
            </w:r>
            <w:r>
              <w:rPr>
                <w:rFonts w:ascii="等线" w:eastAsia="等线" w:hAnsi="等线" w:cs="宋体"/>
                <w:color w:val="000000"/>
                <w:kern w:val="0"/>
                <w:sz w:val="22"/>
              </w:rPr>
              <w:fldChar w:fldCharType="end"/>
            </w:r>
          </w:p>
        </w:tc>
      </w:tr>
      <w:tr w:rsidR="00A33977" w14:paraId="0C2B3AC4" w14:textId="77777777">
        <w:trPr>
          <w:trHeight w:val="219"/>
        </w:trPr>
        <w:tc>
          <w:tcPr>
            <w:tcW w:w="1041" w:type="dxa"/>
            <w:tcBorders>
              <w:top w:val="nil"/>
              <w:left w:val="nil"/>
              <w:bottom w:val="nil"/>
              <w:right w:val="nil"/>
            </w:tcBorders>
            <w:noWrap/>
          </w:tcPr>
          <w:p w14:paraId="4832681D"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Metribuzin</w:t>
            </w:r>
          </w:p>
        </w:tc>
        <w:tc>
          <w:tcPr>
            <w:tcW w:w="967" w:type="dxa"/>
            <w:tcBorders>
              <w:top w:val="nil"/>
              <w:left w:val="nil"/>
              <w:bottom w:val="nil"/>
              <w:right w:val="nil"/>
            </w:tcBorders>
            <w:noWrap/>
          </w:tcPr>
          <w:p w14:paraId="50D0F43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7B365126"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Maritime Region of Canada</w:t>
            </w:r>
          </w:p>
        </w:tc>
        <w:tc>
          <w:tcPr>
            <w:tcW w:w="2977" w:type="dxa"/>
            <w:tcBorders>
              <w:top w:val="nil"/>
              <w:left w:val="nil"/>
              <w:bottom w:val="nil"/>
              <w:right w:val="nil"/>
            </w:tcBorders>
            <w:noWrap/>
          </w:tcPr>
          <w:p w14:paraId="6DD41736"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32.25</w:t>
            </w:r>
          </w:p>
        </w:tc>
        <w:tc>
          <w:tcPr>
            <w:tcW w:w="567" w:type="dxa"/>
            <w:tcBorders>
              <w:top w:val="nil"/>
              <w:left w:val="nil"/>
              <w:bottom w:val="nil"/>
              <w:right w:val="nil"/>
            </w:tcBorders>
            <w:noWrap/>
          </w:tcPr>
          <w:p w14:paraId="7C8B6EEB" w14:textId="7CBEE529"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PEVuZE5vdGU+PENpdGU+PEF1dGhvcj5MYWxvbmRlPC9BdXRob3I+PFllYXI+MjAyMDwvWWVhcj48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26</w:t>
            </w:r>
            <w:r>
              <w:rPr>
                <w:rFonts w:ascii="等线" w:eastAsia="等线" w:hAnsi="等线" w:cs="宋体"/>
                <w:color w:val="000000"/>
                <w:kern w:val="0"/>
                <w:sz w:val="22"/>
              </w:rPr>
              <w:fldChar w:fldCharType="end"/>
            </w:r>
          </w:p>
        </w:tc>
      </w:tr>
      <w:tr w:rsidR="00A33977" w14:paraId="1DFD33DC" w14:textId="77777777">
        <w:trPr>
          <w:trHeight w:val="219"/>
        </w:trPr>
        <w:tc>
          <w:tcPr>
            <w:tcW w:w="1041" w:type="dxa"/>
            <w:tcBorders>
              <w:top w:val="nil"/>
              <w:left w:val="nil"/>
              <w:bottom w:val="nil"/>
              <w:right w:val="nil"/>
            </w:tcBorders>
            <w:noWrap/>
          </w:tcPr>
          <w:p w14:paraId="717A1B63"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Atrazine</w:t>
            </w:r>
          </w:p>
        </w:tc>
        <w:tc>
          <w:tcPr>
            <w:tcW w:w="967" w:type="dxa"/>
            <w:tcBorders>
              <w:top w:val="nil"/>
              <w:left w:val="nil"/>
              <w:bottom w:val="nil"/>
              <w:right w:val="nil"/>
            </w:tcBorders>
            <w:noWrap/>
          </w:tcPr>
          <w:p w14:paraId="747988E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75868532"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 xml:space="preserve">Mogi </w:t>
            </w:r>
            <w:proofErr w:type="spellStart"/>
            <w:r>
              <w:rPr>
                <w:rFonts w:ascii="等线" w:eastAsia="等线" w:hAnsi="等线" w:cs="宋体" w:hint="eastAsia"/>
                <w:color w:val="000000"/>
                <w:kern w:val="0"/>
                <w:sz w:val="11"/>
                <w:szCs w:val="11"/>
              </w:rPr>
              <w:t>Guaçu</w:t>
            </w:r>
            <w:proofErr w:type="spellEnd"/>
            <w:r>
              <w:rPr>
                <w:rFonts w:ascii="等线" w:eastAsia="等线" w:hAnsi="等线" w:cs="宋体" w:hint="eastAsia"/>
                <w:color w:val="000000"/>
                <w:kern w:val="0"/>
                <w:sz w:val="11"/>
                <w:szCs w:val="11"/>
              </w:rPr>
              <w:t xml:space="preserve"> River Basin, Brazil</w:t>
            </w:r>
          </w:p>
        </w:tc>
        <w:tc>
          <w:tcPr>
            <w:tcW w:w="2977" w:type="dxa"/>
            <w:tcBorders>
              <w:top w:val="nil"/>
              <w:left w:val="nil"/>
              <w:bottom w:val="nil"/>
              <w:right w:val="nil"/>
            </w:tcBorders>
            <w:noWrap/>
          </w:tcPr>
          <w:p w14:paraId="44B0C9AC"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48.1</w:t>
            </w:r>
          </w:p>
        </w:tc>
        <w:tc>
          <w:tcPr>
            <w:tcW w:w="567" w:type="dxa"/>
            <w:tcBorders>
              <w:top w:val="nil"/>
              <w:left w:val="nil"/>
              <w:bottom w:val="nil"/>
              <w:right w:val="nil"/>
            </w:tcBorders>
            <w:noWrap/>
          </w:tcPr>
          <w:p w14:paraId="4D35A4B9" w14:textId="0549B597"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54</w:t>
            </w:r>
            <w:r>
              <w:rPr>
                <w:rFonts w:ascii="等线" w:eastAsia="等线" w:hAnsi="等线" w:cs="宋体"/>
                <w:color w:val="000000"/>
                <w:kern w:val="0"/>
                <w:sz w:val="22"/>
              </w:rPr>
              <w:fldChar w:fldCharType="end"/>
            </w:r>
          </w:p>
        </w:tc>
      </w:tr>
      <w:tr w:rsidR="00A33977" w14:paraId="595DF2E7" w14:textId="77777777">
        <w:trPr>
          <w:trHeight w:val="219"/>
        </w:trPr>
        <w:tc>
          <w:tcPr>
            <w:tcW w:w="1041" w:type="dxa"/>
            <w:tcBorders>
              <w:top w:val="nil"/>
              <w:left w:val="nil"/>
              <w:bottom w:val="nil"/>
              <w:right w:val="nil"/>
            </w:tcBorders>
            <w:noWrap/>
          </w:tcPr>
          <w:p w14:paraId="15BB52E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Carbofuran</w:t>
            </w:r>
          </w:p>
        </w:tc>
        <w:tc>
          <w:tcPr>
            <w:tcW w:w="967" w:type="dxa"/>
            <w:tcBorders>
              <w:top w:val="nil"/>
              <w:left w:val="nil"/>
              <w:bottom w:val="nil"/>
              <w:right w:val="nil"/>
            </w:tcBorders>
            <w:noWrap/>
          </w:tcPr>
          <w:p w14:paraId="4E68CC99"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257DF182"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 xml:space="preserve">Mogi </w:t>
            </w:r>
            <w:proofErr w:type="spellStart"/>
            <w:r>
              <w:rPr>
                <w:rFonts w:ascii="等线" w:eastAsia="等线" w:hAnsi="等线" w:cs="宋体" w:hint="eastAsia"/>
                <w:color w:val="000000"/>
                <w:kern w:val="0"/>
                <w:sz w:val="11"/>
                <w:szCs w:val="11"/>
              </w:rPr>
              <w:t>Guaçu</w:t>
            </w:r>
            <w:proofErr w:type="spellEnd"/>
            <w:r>
              <w:rPr>
                <w:rFonts w:ascii="等线" w:eastAsia="等线" w:hAnsi="等线" w:cs="宋体" w:hint="eastAsia"/>
                <w:color w:val="000000"/>
                <w:kern w:val="0"/>
                <w:sz w:val="11"/>
                <w:szCs w:val="11"/>
              </w:rPr>
              <w:t xml:space="preserve"> River Basin, Brazil</w:t>
            </w:r>
          </w:p>
        </w:tc>
        <w:tc>
          <w:tcPr>
            <w:tcW w:w="2977" w:type="dxa"/>
            <w:tcBorders>
              <w:top w:val="nil"/>
              <w:left w:val="nil"/>
              <w:bottom w:val="nil"/>
              <w:right w:val="nil"/>
            </w:tcBorders>
            <w:noWrap/>
          </w:tcPr>
          <w:p w14:paraId="6BA6DF97"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56.9</w:t>
            </w:r>
          </w:p>
        </w:tc>
        <w:tc>
          <w:tcPr>
            <w:tcW w:w="567" w:type="dxa"/>
            <w:tcBorders>
              <w:top w:val="nil"/>
              <w:left w:val="nil"/>
              <w:bottom w:val="nil"/>
              <w:right w:val="nil"/>
            </w:tcBorders>
            <w:noWrap/>
          </w:tcPr>
          <w:p w14:paraId="7BDC9C1D" w14:textId="27091A2E"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54</w:t>
            </w:r>
            <w:r>
              <w:rPr>
                <w:rFonts w:ascii="等线" w:eastAsia="等线" w:hAnsi="等线" w:cs="宋体"/>
                <w:color w:val="000000"/>
                <w:kern w:val="0"/>
                <w:sz w:val="22"/>
              </w:rPr>
              <w:fldChar w:fldCharType="end"/>
            </w:r>
          </w:p>
        </w:tc>
      </w:tr>
      <w:tr w:rsidR="00A33977" w14:paraId="3727ACED" w14:textId="77777777">
        <w:trPr>
          <w:trHeight w:val="219"/>
        </w:trPr>
        <w:tc>
          <w:tcPr>
            <w:tcW w:w="1041" w:type="dxa"/>
            <w:tcBorders>
              <w:top w:val="nil"/>
              <w:left w:val="nil"/>
              <w:bottom w:val="nil"/>
              <w:right w:val="nil"/>
            </w:tcBorders>
            <w:noWrap/>
          </w:tcPr>
          <w:p w14:paraId="043C7731"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Cyproconazole</w:t>
            </w:r>
          </w:p>
        </w:tc>
        <w:tc>
          <w:tcPr>
            <w:tcW w:w="967" w:type="dxa"/>
            <w:tcBorders>
              <w:top w:val="nil"/>
              <w:left w:val="nil"/>
              <w:bottom w:val="nil"/>
              <w:right w:val="nil"/>
            </w:tcBorders>
            <w:noWrap/>
          </w:tcPr>
          <w:p w14:paraId="1EB53C2A"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fungicide</w:t>
            </w:r>
          </w:p>
        </w:tc>
        <w:tc>
          <w:tcPr>
            <w:tcW w:w="3379" w:type="dxa"/>
            <w:tcBorders>
              <w:top w:val="nil"/>
              <w:left w:val="nil"/>
              <w:bottom w:val="nil"/>
              <w:right w:val="nil"/>
            </w:tcBorders>
            <w:noWrap/>
          </w:tcPr>
          <w:p w14:paraId="29D1D4ED"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 xml:space="preserve">Mogi </w:t>
            </w:r>
            <w:proofErr w:type="spellStart"/>
            <w:r>
              <w:rPr>
                <w:rFonts w:ascii="等线" w:eastAsia="等线" w:hAnsi="等线" w:cs="宋体" w:hint="eastAsia"/>
                <w:color w:val="000000"/>
                <w:kern w:val="0"/>
                <w:sz w:val="11"/>
                <w:szCs w:val="11"/>
              </w:rPr>
              <w:t>Guaçu</w:t>
            </w:r>
            <w:proofErr w:type="spellEnd"/>
            <w:r>
              <w:rPr>
                <w:rFonts w:ascii="等线" w:eastAsia="等线" w:hAnsi="等线" w:cs="宋体" w:hint="eastAsia"/>
                <w:color w:val="000000"/>
                <w:kern w:val="0"/>
                <w:sz w:val="11"/>
                <w:szCs w:val="11"/>
              </w:rPr>
              <w:t xml:space="preserve"> River Basin, Brazil</w:t>
            </w:r>
          </w:p>
        </w:tc>
        <w:tc>
          <w:tcPr>
            <w:tcW w:w="2977" w:type="dxa"/>
            <w:tcBorders>
              <w:top w:val="nil"/>
              <w:left w:val="nil"/>
              <w:bottom w:val="nil"/>
              <w:right w:val="nil"/>
            </w:tcBorders>
            <w:noWrap/>
          </w:tcPr>
          <w:p w14:paraId="71E24E61"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15.8</w:t>
            </w:r>
          </w:p>
        </w:tc>
        <w:tc>
          <w:tcPr>
            <w:tcW w:w="567" w:type="dxa"/>
            <w:tcBorders>
              <w:top w:val="nil"/>
              <w:left w:val="nil"/>
              <w:bottom w:val="nil"/>
              <w:right w:val="nil"/>
            </w:tcBorders>
            <w:noWrap/>
          </w:tcPr>
          <w:p w14:paraId="11E5C79E" w14:textId="5052C576"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54</w:t>
            </w:r>
            <w:r>
              <w:rPr>
                <w:rFonts w:ascii="等线" w:eastAsia="等线" w:hAnsi="等线" w:cs="宋体"/>
                <w:color w:val="000000"/>
                <w:kern w:val="0"/>
                <w:sz w:val="22"/>
              </w:rPr>
              <w:fldChar w:fldCharType="end"/>
            </w:r>
          </w:p>
        </w:tc>
      </w:tr>
      <w:tr w:rsidR="00A33977" w14:paraId="50DB5348" w14:textId="77777777">
        <w:trPr>
          <w:trHeight w:val="219"/>
        </w:trPr>
        <w:tc>
          <w:tcPr>
            <w:tcW w:w="1041" w:type="dxa"/>
            <w:tcBorders>
              <w:top w:val="nil"/>
              <w:left w:val="nil"/>
              <w:bottom w:val="nil"/>
              <w:right w:val="nil"/>
            </w:tcBorders>
            <w:noWrap/>
          </w:tcPr>
          <w:p w14:paraId="0821C03D"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Diuron</w:t>
            </w:r>
          </w:p>
        </w:tc>
        <w:tc>
          <w:tcPr>
            <w:tcW w:w="967" w:type="dxa"/>
            <w:tcBorders>
              <w:top w:val="nil"/>
              <w:left w:val="nil"/>
              <w:bottom w:val="nil"/>
              <w:right w:val="nil"/>
            </w:tcBorders>
            <w:noWrap/>
          </w:tcPr>
          <w:p w14:paraId="11D8AA39"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4006F9D0"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 xml:space="preserve">Mogi </w:t>
            </w:r>
            <w:proofErr w:type="spellStart"/>
            <w:r>
              <w:rPr>
                <w:rFonts w:ascii="等线" w:eastAsia="等线" w:hAnsi="等线" w:cs="宋体" w:hint="eastAsia"/>
                <w:color w:val="000000"/>
                <w:kern w:val="0"/>
                <w:sz w:val="11"/>
                <w:szCs w:val="11"/>
              </w:rPr>
              <w:t>Guaçu</w:t>
            </w:r>
            <w:proofErr w:type="spellEnd"/>
            <w:r>
              <w:rPr>
                <w:rFonts w:ascii="等线" w:eastAsia="等线" w:hAnsi="等线" w:cs="宋体" w:hint="eastAsia"/>
                <w:color w:val="000000"/>
                <w:kern w:val="0"/>
                <w:sz w:val="11"/>
                <w:szCs w:val="11"/>
              </w:rPr>
              <w:t xml:space="preserve"> River Basin, Brazil</w:t>
            </w:r>
          </w:p>
        </w:tc>
        <w:tc>
          <w:tcPr>
            <w:tcW w:w="2977" w:type="dxa"/>
            <w:tcBorders>
              <w:top w:val="nil"/>
              <w:left w:val="nil"/>
              <w:bottom w:val="nil"/>
              <w:right w:val="nil"/>
            </w:tcBorders>
            <w:noWrap/>
          </w:tcPr>
          <w:p w14:paraId="66AA87BD"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92</w:t>
            </w:r>
          </w:p>
        </w:tc>
        <w:tc>
          <w:tcPr>
            <w:tcW w:w="567" w:type="dxa"/>
            <w:tcBorders>
              <w:top w:val="nil"/>
              <w:left w:val="nil"/>
              <w:bottom w:val="nil"/>
              <w:right w:val="nil"/>
            </w:tcBorders>
            <w:noWrap/>
          </w:tcPr>
          <w:p w14:paraId="37263C12" w14:textId="7F2ED94B"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54</w:t>
            </w:r>
            <w:r>
              <w:rPr>
                <w:rFonts w:ascii="等线" w:eastAsia="等线" w:hAnsi="等线" w:cs="宋体"/>
                <w:color w:val="000000"/>
                <w:kern w:val="0"/>
                <w:sz w:val="22"/>
              </w:rPr>
              <w:fldChar w:fldCharType="end"/>
            </w:r>
          </w:p>
        </w:tc>
      </w:tr>
      <w:tr w:rsidR="00A33977" w14:paraId="4DEF6F5D" w14:textId="77777777">
        <w:trPr>
          <w:trHeight w:val="219"/>
        </w:trPr>
        <w:tc>
          <w:tcPr>
            <w:tcW w:w="1041" w:type="dxa"/>
            <w:tcBorders>
              <w:top w:val="nil"/>
              <w:left w:val="nil"/>
              <w:bottom w:val="nil"/>
              <w:right w:val="nil"/>
            </w:tcBorders>
            <w:noWrap/>
          </w:tcPr>
          <w:p w14:paraId="0916DBB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Flutriafol</w:t>
            </w:r>
          </w:p>
        </w:tc>
        <w:tc>
          <w:tcPr>
            <w:tcW w:w="967" w:type="dxa"/>
            <w:tcBorders>
              <w:top w:val="nil"/>
              <w:left w:val="nil"/>
              <w:bottom w:val="nil"/>
              <w:right w:val="nil"/>
            </w:tcBorders>
            <w:noWrap/>
          </w:tcPr>
          <w:p w14:paraId="4CF76D78"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fungicide</w:t>
            </w:r>
          </w:p>
        </w:tc>
        <w:tc>
          <w:tcPr>
            <w:tcW w:w="3379" w:type="dxa"/>
            <w:tcBorders>
              <w:top w:val="nil"/>
              <w:left w:val="nil"/>
              <w:bottom w:val="nil"/>
              <w:right w:val="nil"/>
            </w:tcBorders>
            <w:noWrap/>
          </w:tcPr>
          <w:p w14:paraId="4B2F6FB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 xml:space="preserve">Mogi </w:t>
            </w:r>
            <w:proofErr w:type="spellStart"/>
            <w:r>
              <w:rPr>
                <w:rFonts w:ascii="等线" w:eastAsia="等线" w:hAnsi="等线" w:cs="宋体" w:hint="eastAsia"/>
                <w:color w:val="000000"/>
                <w:kern w:val="0"/>
                <w:sz w:val="11"/>
                <w:szCs w:val="11"/>
              </w:rPr>
              <w:t>Guaçu</w:t>
            </w:r>
            <w:proofErr w:type="spellEnd"/>
            <w:r>
              <w:rPr>
                <w:rFonts w:ascii="等线" w:eastAsia="等线" w:hAnsi="等线" w:cs="宋体" w:hint="eastAsia"/>
                <w:color w:val="000000"/>
                <w:kern w:val="0"/>
                <w:sz w:val="11"/>
                <w:szCs w:val="11"/>
              </w:rPr>
              <w:t xml:space="preserve"> River Basin, Brazil</w:t>
            </w:r>
          </w:p>
        </w:tc>
        <w:tc>
          <w:tcPr>
            <w:tcW w:w="2977" w:type="dxa"/>
            <w:tcBorders>
              <w:top w:val="nil"/>
              <w:left w:val="nil"/>
              <w:bottom w:val="nil"/>
              <w:right w:val="nil"/>
            </w:tcBorders>
            <w:noWrap/>
          </w:tcPr>
          <w:p w14:paraId="75DD47CB"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14</w:t>
            </w:r>
          </w:p>
        </w:tc>
        <w:tc>
          <w:tcPr>
            <w:tcW w:w="567" w:type="dxa"/>
            <w:tcBorders>
              <w:top w:val="nil"/>
              <w:left w:val="nil"/>
              <w:bottom w:val="nil"/>
              <w:right w:val="nil"/>
            </w:tcBorders>
            <w:noWrap/>
          </w:tcPr>
          <w:p w14:paraId="45183D2B" w14:textId="3907F29C"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54</w:t>
            </w:r>
            <w:r>
              <w:rPr>
                <w:rFonts w:ascii="等线" w:eastAsia="等线" w:hAnsi="等线" w:cs="宋体"/>
                <w:color w:val="000000"/>
                <w:kern w:val="0"/>
                <w:sz w:val="22"/>
              </w:rPr>
              <w:fldChar w:fldCharType="end"/>
            </w:r>
          </w:p>
        </w:tc>
      </w:tr>
      <w:tr w:rsidR="00A33977" w14:paraId="31EC8D78" w14:textId="77777777">
        <w:trPr>
          <w:trHeight w:val="219"/>
        </w:trPr>
        <w:tc>
          <w:tcPr>
            <w:tcW w:w="1041" w:type="dxa"/>
            <w:tcBorders>
              <w:top w:val="nil"/>
              <w:left w:val="nil"/>
              <w:bottom w:val="nil"/>
              <w:right w:val="nil"/>
            </w:tcBorders>
            <w:noWrap/>
          </w:tcPr>
          <w:p w14:paraId="75902D5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Thiamethoxam</w:t>
            </w:r>
          </w:p>
        </w:tc>
        <w:tc>
          <w:tcPr>
            <w:tcW w:w="967" w:type="dxa"/>
            <w:tcBorders>
              <w:top w:val="nil"/>
              <w:left w:val="nil"/>
              <w:bottom w:val="nil"/>
              <w:right w:val="nil"/>
            </w:tcBorders>
            <w:noWrap/>
          </w:tcPr>
          <w:p w14:paraId="3727FAF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13D36432"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 xml:space="preserve">Mogi </w:t>
            </w:r>
            <w:proofErr w:type="spellStart"/>
            <w:r>
              <w:rPr>
                <w:rFonts w:ascii="等线" w:eastAsia="等线" w:hAnsi="等线" w:cs="宋体" w:hint="eastAsia"/>
                <w:color w:val="000000"/>
                <w:kern w:val="0"/>
                <w:sz w:val="11"/>
                <w:szCs w:val="11"/>
              </w:rPr>
              <w:t>Guaçu</w:t>
            </w:r>
            <w:proofErr w:type="spellEnd"/>
            <w:r>
              <w:rPr>
                <w:rFonts w:ascii="等线" w:eastAsia="等线" w:hAnsi="等线" w:cs="宋体" w:hint="eastAsia"/>
                <w:color w:val="000000"/>
                <w:kern w:val="0"/>
                <w:sz w:val="11"/>
                <w:szCs w:val="11"/>
              </w:rPr>
              <w:t xml:space="preserve"> River Basin, Brazil</w:t>
            </w:r>
          </w:p>
        </w:tc>
        <w:tc>
          <w:tcPr>
            <w:tcW w:w="2977" w:type="dxa"/>
            <w:tcBorders>
              <w:top w:val="nil"/>
              <w:left w:val="nil"/>
              <w:bottom w:val="nil"/>
              <w:right w:val="nil"/>
            </w:tcBorders>
            <w:noWrap/>
          </w:tcPr>
          <w:p w14:paraId="2FB787D0"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114.8</w:t>
            </w:r>
          </w:p>
        </w:tc>
        <w:tc>
          <w:tcPr>
            <w:tcW w:w="567" w:type="dxa"/>
            <w:tcBorders>
              <w:top w:val="nil"/>
              <w:left w:val="nil"/>
              <w:bottom w:val="nil"/>
              <w:right w:val="nil"/>
            </w:tcBorders>
            <w:noWrap/>
          </w:tcPr>
          <w:p w14:paraId="2EE21280" w14:textId="0B42007E"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PEVuZE5vdGU+PENpdGU+PEF1dGhvcj5CYXJpem9uPC9BdXRob3I+PFllYXI+MjAyMjwvWWVhcj48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54</w:t>
            </w:r>
            <w:r>
              <w:rPr>
                <w:rFonts w:ascii="等线" w:eastAsia="等线" w:hAnsi="等线" w:cs="宋体"/>
                <w:color w:val="000000"/>
                <w:kern w:val="0"/>
                <w:sz w:val="22"/>
              </w:rPr>
              <w:fldChar w:fldCharType="end"/>
            </w:r>
          </w:p>
        </w:tc>
      </w:tr>
      <w:tr w:rsidR="00A33977" w14:paraId="5DC7F871" w14:textId="77777777">
        <w:trPr>
          <w:trHeight w:val="219"/>
        </w:trPr>
        <w:tc>
          <w:tcPr>
            <w:tcW w:w="1041" w:type="dxa"/>
            <w:tcBorders>
              <w:top w:val="nil"/>
              <w:left w:val="nil"/>
              <w:bottom w:val="nil"/>
              <w:right w:val="nil"/>
            </w:tcBorders>
            <w:noWrap/>
          </w:tcPr>
          <w:p w14:paraId="5AFC0DAF"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Chlorothiazide</w:t>
            </w:r>
          </w:p>
        </w:tc>
        <w:tc>
          <w:tcPr>
            <w:tcW w:w="967" w:type="dxa"/>
            <w:tcBorders>
              <w:top w:val="nil"/>
              <w:left w:val="nil"/>
              <w:bottom w:val="nil"/>
              <w:right w:val="nil"/>
            </w:tcBorders>
            <w:noWrap/>
          </w:tcPr>
          <w:p w14:paraId="12A5CB4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7D74B21E"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Ontario, Canada</w:t>
            </w:r>
          </w:p>
        </w:tc>
        <w:tc>
          <w:tcPr>
            <w:tcW w:w="2977" w:type="dxa"/>
            <w:tcBorders>
              <w:top w:val="nil"/>
              <w:left w:val="nil"/>
              <w:bottom w:val="nil"/>
              <w:right w:val="nil"/>
            </w:tcBorders>
            <w:noWrap/>
          </w:tcPr>
          <w:p w14:paraId="00E219BF"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2090</w:t>
            </w:r>
          </w:p>
        </w:tc>
        <w:tc>
          <w:tcPr>
            <w:tcW w:w="567" w:type="dxa"/>
            <w:tcBorders>
              <w:top w:val="nil"/>
              <w:left w:val="nil"/>
              <w:bottom w:val="nil"/>
              <w:right w:val="nil"/>
            </w:tcBorders>
            <w:noWrap/>
          </w:tcPr>
          <w:p w14:paraId="7D0256C7" w14:textId="3BA75CA5"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PEVuZE5vdGU+PENpdGU+PEF1dGhvcj5Ccm93bmU8L0F1dGhvcj48WWVhcj4yMDIxPC9ZZWFyPjxS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PEVuZE5vdGU+PENpdGU+PEF1dGhvcj5Ccm93bmU8L0F1dGhvcj48WWVhcj4yMDIxPC9ZZWFyPjxS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55</w:t>
            </w:r>
            <w:r>
              <w:rPr>
                <w:rFonts w:ascii="等线" w:eastAsia="等线" w:hAnsi="等线" w:cs="宋体"/>
                <w:color w:val="000000"/>
                <w:kern w:val="0"/>
                <w:sz w:val="22"/>
              </w:rPr>
              <w:fldChar w:fldCharType="end"/>
            </w:r>
          </w:p>
        </w:tc>
      </w:tr>
      <w:tr w:rsidR="00A33977" w14:paraId="603E22A8" w14:textId="77777777">
        <w:trPr>
          <w:trHeight w:val="219"/>
        </w:trPr>
        <w:tc>
          <w:tcPr>
            <w:tcW w:w="1041" w:type="dxa"/>
            <w:tcBorders>
              <w:top w:val="nil"/>
              <w:left w:val="nil"/>
              <w:bottom w:val="nil"/>
              <w:right w:val="nil"/>
            </w:tcBorders>
            <w:noWrap/>
          </w:tcPr>
          <w:p w14:paraId="5B92FEDC"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imidacloprid</w:t>
            </w:r>
          </w:p>
        </w:tc>
        <w:tc>
          <w:tcPr>
            <w:tcW w:w="967" w:type="dxa"/>
            <w:tcBorders>
              <w:top w:val="nil"/>
              <w:left w:val="nil"/>
              <w:bottom w:val="nil"/>
              <w:right w:val="nil"/>
            </w:tcBorders>
            <w:noWrap/>
          </w:tcPr>
          <w:p w14:paraId="314828C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3850E828"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Ontario, Canada</w:t>
            </w:r>
          </w:p>
        </w:tc>
        <w:tc>
          <w:tcPr>
            <w:tcW w:w="2977" w:type="dxa"/>
            <w:tcBorders>
              <w:top w:val="nil"/>
              <w:left w:val="nil"/>
              <w:bottom w:val="nil"/>
              <w:right w:val="nil"/>
            </w:tcBorders>
            <w:noWrap/>
          </w:tcPr>
          <w:p w14:paraId="12E7112A"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700</w:t>
            </w:r>
          </w:p>
        </w:tc>
        <w:tc>
          <w:tcPr>
            <w:tcW w:w="567" w:type="dxa"/>
            <w:tcBorders>
              <w:top w:val="nil"/>
              <w:left w:val="nil"/>
              <w:bottom w:val="nil"/>
              <w:right w:val="nil"/>
            </w:tcBorders>
            <w:noWrap/>
          </w:tcPr>
          <w:p w14:paraId="458A2870" w14:textId="7CCF2C53"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PEVuZE5vdGU+PENpdGU+PEF1dGhvcj5Ccm93bmU8L0F1dGhvcj48WWVhcj4yMDIxPC9ZZWFyPjxS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PEVuZE5vdGU+PENpdGU+PEF1dGhvcj5Ccm93bmU8L0F1dGhvcj48WWVhcj4yMDIxPC9ZZWFyPjxS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55</w:t>
            </w:r>
            <w:r>
              <w:rPr>
                <w:rFonts w:ascii="等线" w:eastAsia="等线" w:hAnsi="等线" w:cs="宋体"/>
                <w:color w:val="000000"/>
                <w:kern w:val="0"/>
                <w:sz w:val="22"/>
              </w:rPr>
              <w:fldChar w:fldCharType="end"/>
            </w:r>
          </w:p>
        </w:tc>
      </w:tr>
      <w:tr w:rsidR="00A33977" w14:paraId="3359791A" w14:textId="77777777">
        <w:trPr>
          <w:trHeight w:val="219"/>
        </w:trPr>
        <w:tc>
          <w:tcPr>
            <w:tcW w:w="1041" w:type="dxa"/>
            <w:tcBorders>
              <w:top w:val="nil"/>
              <w:left w:val="nil"/>
              <w:bottom w:val="nil"/>
              <w:right w:val="nil"/>
            </w:tcBorders>
            <w:noWrap/>
          </w:tcPr>
          <w:p w14:paraId="4AC47C4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T</w:t>
            </w:r>
            <w:r>
              <w:rPr>
                <w:rFonts w:ascii="等线" w:eastAsia="等线" w:hAnsi="等线" w:cs="宋体" w:hint="eastAsia"/>
                <w:color w:val="000000"/>
                <w:kern w:val="0"/>
                <w:sz w:val="11"/>
                <w:szCs w:val="11"/>
              </w:rPr>
              <w:t>hiacloprid</w:t>
            </w:r>
          </w:p>
        </w:tc>
        <w:tc>
          <w:tcPr>
            <w:tcW w:w="967" w:type="dxa"/>
            <w:tcBorders>
              <w:top w:val="nil"/>
              <w:left w:val="nil"/>
              <w:bottom w:val="nil"/>
              <w:right w:val="nil"/>
            </w:tcBorders>
            <w:noWrap/>
          </w:tcPr>
          <w:p w14:paraId="6EE12D59"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4F95A2F2"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Ontario, Canada</w:t>
            </w:r>
          </w:p>
        </w:tc>
        <w:tc>
          <w:tcPr>
            <w:tcW w:w="2977" w:type="dxa"/>
            <w:tcBorders>
              <w:top w:val="nil"/>
              <w:left w:val="nil"/>
              <w:bottom w:val="nil"/>
              <w:right w:val="nil"/>
            </w:tcBorders>
            <w:noWrap/>
          </w:tcPr>
          <w:p w14:paraId="3A99023E"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460</w:t>
            </w:r>
          </w:p>
        </w:tc>
        <w:tc>
          <w:tcPr>
            <w:tcW w:w="567" w:type="dxa"/>
            <w:tcBorders>
              <w:top w:val="nil"/>
              <w:left w:val="nil"/>
              <w:bottom w:val="nil"/>
              <w:right w:val="nil"/>
            </w:tcBorders>
            <w:noWrap/>
          </w:tcPr>
          <w:p w14:paraId="1AF7E6AF" w14:textId="4867BB22"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PEVuZE5vdGU+PENpdGU+PEF1dGhvcj5Ccm93bmU8L0F1dGhvcj48WWVhcj4yMDIxPC9ZZWFyPjxS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PEVuZE5vdGU+PENpdGU+PEF1dGhvcj5Ccm93bmU8L0F1dGhvcj48WWVhcj4yMDIxPC9ZZWFyPjxS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55</w:t>
            </w:r>
            <w:r>
              <w:rPr>
                <w:rFonts w:ascii="等线" w:eastAsia="等线" w:hAnsi="等线" w:cs="宋体"/>
                <w:color w:val="000000"/>
                <w:kern w:val="0"/>
                <w:sz w:val="22"/>
              </w:rPr>
              <w:fldChar w:fldCharType="end"/>
            </w:r>
          </w:p>
        </w:tc>
      </w:tr>
      <w:tr w:rsidR="00A33977" w14:paraId="2D32F85F" w14:textId="77777777">
        <w:trPr>
          <w:trHeight w:val="219"/>
        </w:trPr>
        <w:tc>
          <w:tcPr>
            <w:tcW w:w="1041" w:type="dxa"/>
            <w:tcBorders>
              <w:top w:val="nil"/>
              <w:left w:val="nil"/>
              <w:bottom w:val="nil"/>
              <w:right w:val="nil"/>
            </w:tcBorders>
            <w:noWrap/>
          </w:tcPr>
          <w:p w14:paraId="0A87B6C3"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C</w:t>
            </w:r>
            <w:r>
              <w:rPr>
                <w:rFonts w:ascii="等线" w:eastAsia="等线" w:hAnsi="等线" w:cs="宋体" w:hint="eastAsia"/>
                <w:color w:val="000000"/>
                <w:kern w:val="0"/>
                <w:sz w:val="11"/>
                <w:szCs w:val="11"/>
              </w:rPr>
              <w:t>arbendazim</w:t>
            </w:r>
          </w:p>
        </w:tc>
        <w:tc>
          <w:tcPr>
            <w:tcW w:w="967" w:type="dxa"/>
            <w:tcBorders>
              <w:top w:val="nil"/>
              <w:left w:val="nil"/>
              <w:bottom w:val="nil"/>
              <w:right w:val="nil"/>
            </w:tcBorders>
            <w:noWrap/>
          </w:tcPr>
          <w:p w14:paraId="137B01ED"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fungicide</w:t>
            </w:r>
          </w:p>
        </w:tc>
        <w:tc>
          <w:tcPr>
            <w:tcW w:w="3379" w:type="dxa"/>
            <w:tcBorders>
              <w:top w:val="nil"/>
              <w:left w:val="nil"/>
              <w:bottom w:val="nil"/>
              <w:right w:val="nil"/>
            </w:tcBorders>
            <w:noWrap/>
          </w:tcPr>
          <w:p w14:paraId="7105A594"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t>Taihu</w:t>
            </w:r>
            <w:proofErr w:type="spellEnd"/>
            <w:r>
              <w:rPr>
                <w:rFonts w:ascii="等线" w:eastAsia="等线" w:hAnsi="等线" w:cs="宋体" w:hint="eastAsia"/>
                <w:color w:val="000000"/>
                <w:kern w:val="0"/>
                <w:sz w:val="11"/>
                <w:szCs w:val="11"/>
              </w:rPr>
              <w:t xml:space="preserve"> Lake, China</w:t>
            </w:r>
          </w:p>
        </w:tc>
        <w:tc>
          <w:tcPr>
            <w:tcW w:w="2977" w:type="dxa"/>
            <w:tcBorders>
              <w:top w:val="nil"/>
              <w:left w:val="nil"/>
              <w:bottom w:val="nil"/>
              <w:right w:val="nil"/>
            </w:tcBorders>
            <w:noWrap/>
          </w:tcPr>
          <w:p w14:paraId="00AE1FB9"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35</w:t>
            </w:r>
          </w:p>
        </w:tc>
        <w:tc>
          <w:tcPr>
            <w:tcW w:w="567" w:type="dxa"/>
            <w:tcBorders>
              <w:top w:val="nil"/>
              <w:left w:val="nil"/>
              <w:bottom w:val="nil"/>
              <w:right w:val="nil"/>
            </w:tcBorders>
            <w:noWrap/>
          </w:tcPr>
          <w:p w14:paraId="3303A08C" w14:textId="59E37889"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PEVuZE5vdGU+PENpdGU+PEF1dGhvcj5XYW5nPC9BdXRob3I+PFllYXI+MjAyMTwvWWVhcj48UmVj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PEVuZE5vdGU+PENpdGU+PEF1dGhvcj5XYW5nPC9BdXRob3I+PFllYXI+MjAyMTwvWWVhcj48UmVj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56</w:t>
            </w:r>
            <w:r>
              <w:rPr>
                <w:rFonts w:ascii="等线" w:eastAsia="等线" w:hAnsi="等线" w:cs="宋体"/>
                <w:color w:val="000000"/>
                <w:kern w:val="0"/>
                <w:sz w:val="22"/>
              </w:rPr>
              <w:fldChar w:fldCharType="end"/>
            </w:r>
          </w:p>
        </w:tc>
      </w:tr>
      <w:tr w:rsidR="00A33977" w14:paraId="39E5D380" w14:textId="77777777">
        <w:trPr>
          <w:trHeight w:val="219"/>
        </w:trPr>
        <w:tc>
          <w:tcPr>
            <w:tcW w:w="1041" w:type="dxa"/>
            <w:tcBorders>
              <w:top w:val="nil"/>
              <w:left w:val="nil"/>
              <w:bottom w:val="nil"/>
              <w:right w:val="nil"/>
            </w:tcBorders>
            <w:noWrap/>
          </w:tcPr>
          <w:p w14:paraId="176F2DDE"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I</w:t>
            </w:r>
            <w:r>
              <w:rPr>
                <w:rFonts w:ascii="等线" w:eastAsia="等线" w:hAnsi="等线" w:cs="宋体" w:hint="eastAsia"/>
                <w:color w:val="000000"/>
                <w:kern w:val="0"/>
                <w:sz w:val="11"/>
                <w:szCs w:val="11"/>
              </w:rPr>
              <w:t>midacloprid</w:t>
            </w:r>
          </w:p>
        </w:tc>
        <w:tc>
          <w:tcPr>
            <w:tcW w:w="967" w:type="dxa"/>
            <w:tcBorders>
              <w:top w:val="nil"/>
              <w:left w:val="nil"/>
              <w:bottom w:val="nil"/>
              <w:right w:val="nil"/>
            </w:tcBorders>
            <w:noWrap/>
          </w:tcPr>
          <w:p w14:paraId="1F3F5536"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5BB4B33F"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t>Taihu</w:t>
            </w:r>
            <w:proofErr w:type="spellEnd"/>
            <w:r>
              <w:rPr>
                <w:rFonts w:ascii="等线" w:eastAsia="等线" w:hAnsi="等线" w:cs="宋体" w:hint="eastAsia"/>
                <w:color w:val="000000"/>
                <w:kern w:val="0"/>
                <w:sz w:val="11"/>
                <w:szCs w:val="11"/>
              </w:rPr>
              <w:t xml:space="preserve"> Lake, China</w:t>
            </w:r>
          </w:p>
        </w:tc>
        <w:tc>
          <w:tcPr>
            <w:tcW w:w="2977" w:type="dxa"/>
            <w:tcBorders>
              <w:top w:val="nil"/>
              <w:left w:val="nil"/>
              <w:bottom w:val="nil"/>
              <w:right w:val="nil"/>
            </w:tcBorders>
            <w:noWrap/>
          </w:tcPr>
          <w:p w14:paraId="3E4D6A0A"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31</w:t>
            </w:r>
          </w:p>
        </w:tc>
        <w:tc>
          <w:tcPr>
            <w:tcW w:w="567" w:type="dxa"/>
            <w:tcBorders>
              <w:top w:val="nil"/>
              <w:left w:val="nil"/>
              <w:bottom w:val="nil"/>
              <w:right w:val="nil"/>
            </w:tcBorders>
            <w:noWrap/>
          </w:tcPr>
          <w:p w14:paraId="3AE9E43D" w14:textId="563B6EE5"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PEVuZE5vdGU+PENpdGU+PEF1dGhvcj5XYW5nPC9BdXRob3I+PFllYXI+MjAyMTwvWWVhcj48UmVj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PEVuZE5vdGU+PENpdGU+PEF1dGhvcj5XYW5nPC9BdXRob3I+PFllYXI+MjAyMTwvWWVhcj48UmVj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56</w:t>
            </w:r>
            <w:r>
              <w:rPr>
                <w:rFonts w:ascii="等线" w:eastAsia="等线" w:hAnsi="等线" w:cs="宋体"/>
                <w:color w:val="000000"/>
                <w:kern w:val="0"/>
                <w:sz w:val="22"/>
              </w:rPr>
              <w:fldChar w:fldCharType="end"/>
            </w:r>
          </w:p>
        </w:tc>
      </w:tr>
      <w:tr w:rsidR="00A33977" w14:paraId="45838D56" w14:textId="77777777">
        <w:trPr>
          <w:trHeight w:val="219"/>
        </w:trPr>
        <w:tc>
          <w:tcPr>
            <w:tcW w:w="1041" w:type="dxa"/>
            <w:tcBorders>
              <w:top w:val="nil"/>
              <w:left w:val="nil"/>
              <w:bottom w:val="nil"/>
              <w:right w:val="nil"/>
            </w:tcBorders>
            <w:noWrap/>
          </w:tcPr>
          <w:p w14:paraId="40EF9916"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M</w:t>
            </w:r>
            <w:r>
              <w:rPr>
                <w:rFonts w:ascii="等线" w:eastAsia="等线" w:hAnsi="等线" w:cs="宋体" w:hint="eastAsia"/>
                <w:color w:val="000000"/>
                <w:kern w:val="0"/>
                <w:sz w:val="11"/>
                <w:szCs w:val="11"/>
              </w:rPr>
              <w:t>etolachlor</w:t>
            </w:r>
          </w:p>
        </w:tc>
        <w:tc>
          <w:tcPr>
            <w:tcW w:w="967" w:type="dxa"/>
            <w:tcBorders>
              <w:top w:val="nil"/>
              <w:left w:val="nil"/>
              <w:bottom w:val="nil"/>
              <w:right w:val="nil"/>
            </w:tcBorders>
            <w:noWrap/>
          </w:tcPr>
          <w:p w14:paraId="42D0B4B0"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5BB099A7" w14:textId="77777777" w:rsidR="00A33977" w:rsidRDefault="00000000">
            <w:pPr>
              <w:widowControl/>
              <w:jc w:val="left"/>
              <w:rPr>
                <w:rFonts w:ascii="等线" w:eastAsia="等线" w:hAnsi="等线" w:cs="宋体"/>
                <w:color w:val="000000"/>
                <w:kern w:val="0"/>
                <w:sz w:val="11"/>
                <w:szCs w:val="11"/>
              </w:rPr>
            </w:pPr>
            <w:proofErr w:type="spellStart"/>
            <w:r>
              <w:rPr>
                <w:rFonts w:ascii="等线" w:eastAsia="等线" w:hAnsi="等线" w:cs="宋体" w:hint="eastAsia"/>
                <w:color w:val="000000"/>
                <w:kern w:val="0"/>
                <w:sz w:val="11"/>
                <w:szCs w:val="11"/>
              </w:rPr>
              <w:t>Taihu</w:t>
            </w:r>
            <w:proofErr w:type="spellEnd"/>
            <w:r>
              <w:rPr>
                <w:rFonts w:ascii="等线" w:eastAsia="等线" w:hAnsi="等线" w:cs="宋体" w:hint="eastAsia"/>
                <w:color w:val="000000"/>
                <w:kern w:val="0"/>
                <w:sz w:val="11"/>
                <w:szCs w:val="11"/>
              </w:rPr>
              <w:t xml:space="preserve"> Lake, China</w:t>
            </w:r>
          </w:p>
        </w:tc>
        <w:tc>
          <w:tcPr>
            <w:tcW w:w="2977" w:type="dxa"/>
            <w:tcBorders>
              <w:top w:val="nil"/>
              <w:left w:val="nil"/>
              <w:bottom w:val="nil"/>
              <w:right w:val="nil"/>
            </w:tcBorders>
            <w:noWrap/>
          </w:tcPr>
          <w:p w14:paraId="21039414"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40</w:t>
            </w:r>
          </w:p>
        </w:tc>
        <w:tc>
          <w:tcPr>
            <w:tcW w:w="567" w:type="dxa"/>
            <w:tcBorders>
              <w:top w:val="nil"/>
              <w:left w:val="nil"/>
              <w:bottom w:val="nil"/>
              <w:right w:val="nil"/>
            </w:tcBorders>
            <w:noWrap/>
          </w:tcPr>
          <w:p w14:paraId="21549923" w14:textId="27841D1B"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PEVuZE5vdGU+PENpdGU+PEF1dGhvcj5XYW5nPC9BdXRob3I+PFllYXI+MjAyMTwvWWVhcj48UmVj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PEVuZE5vdGU+PENpdGU+PEF1dGhvcj5XYW5nPC9BdXRob3I+PFllYXI+MjAyMTwvWWVhcj48UmVj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56</w:t>
            </w:r>
            <w:r>
              <w:rPr>
                <w:rFonts w:ascii="等线" w:eastAsia="等线" w:hAnsi="等线" w:cs="宋体"/>
                <w:color w:val="000000"/>
                <w:kern w:val="0"/>
                <w:sz w:val="22"/>
              </w:rPr>
              <w:fldChar w:fldCharType="end"/>
            </w:r>
          </w:p>
        </w:tc>
      </w:tr>
      <w:tr w:rsidR="00A33977" w14:paraId="089D98B4" w14:textId="77777777">
        <w:trPr>
          <w:trHeight w:val="219"/>
        </w:trPr>
        <w:tc>
          <w:tcPr>
            <w:tcW w:w="1041" w:type="dxa"/>
            <w:tcBorders>
              <w:top w:val="nil"/>
              <w:left w:val="nil"/>
              <w:bottom w:val="nil"/>
              <w:right w:val="nil"/>
            </w:tcBorders>
            <w:noWrap/>
          </w:tcPr>
          <w:p w14:paraId="62D1E9DE"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Azoxystrobin</w:t>
            </w:r>
          </w:p>
        </w:tc>
        <w:tc>
          <w:tcPr>
            <w:tcW w:w="967" w:type="dxa"/>
            <w:tcBorders>
              <w:top w:val="nil"/>
              <w:left w:val="nil"/>
              <w:bottom w:val="nil"/>
              <w:right w:val="nil"/>
            </w:tcBorders>
            <w:noWrap/>
          </w:tcPr>
          <w:p w14:paraId="2A05CA62"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fungicide</w:t>
            </w:r>
          </w:p>
        </w:tc>
        <w:tc>
          <w:tcPr>
            <w:tcW w:w="3379" w:type="dxa"/>
            <w:tcBorders>
              <w:top w:val="nil"/>
              <w:left w:val="nil"/>
              <w:bottom w:val="nil"/>
              <w:right w:val="nil"/>
            </w:tcBorders>
            <w:noWrap/>
          </w:tcPr>
          <w:p w14:paraId="3B31D82F"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 xml:space="preserve">the Mediterranean </w:t>
            </w:r>
            <w:proofErr w:type="spellStart"/>
            <w:r>
              <w:rPr>
                <w:rFonts w:ascii="等线" w:eastAsia="等线" w:hAnsi="等线" w:cs="宋体" w:hint="eastAsia"/>
                <w:color w:val="000000"/>
                <w:kern w:val="0"/>
                <w:sz w:val="11"/>
                <w:szCs w:val="11"/>
              </w:rPr>
              <w:t>Albufera</w:t>
            </w:r>
            <w:proofErr w:type="spellEnd"/>
            <w:r>
              <w:rPr>
                <w:rFonts w:ascii="等线" w:eastAsia="等线" w:hAnsi="等线" w:cs="宋体" w:hint="eastAsia"/>
                <w:color w:val="000000"/>
                <w:kern w:val="0"/>
                <w:sz w:val="11"/>
                <w:szCs w:val="11"/>
              </w:rPr>
              <w:t xml:space="preserve"> de Valencia Natural Park </w:t>
            </w:r>
          </w:p>
        </w:tc>
        <w:tc>
          <w:tcPr>
            <w:tcW w:w="2977" w:type="dxa"/>
            <w:tcBorders>
              <w:top w:val="nil"/>
              <w:left w:val="nil"/>
              <w:bottom w:val="nil"/>
              <w:right w:val="nil"/>
            </w:tcBorders>
            <w:noWrap/>
          </w:tcPr>
          <w:p w14:paraId="023F60F7"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1027</w:t>
            </w:r>
          </w:p>
        </w:tc>
        <w:tc>
          <w:tcPr>
            <w:tcW w:w="567" w:type="dxa"/>
            <w:tcBorders>
              <w:top w:val="nil"/>
              <w:left w:val="nil"/>
              <w:bottom w:val="nil"/>
              <w:right w:val="nil"/>
            </w:tcBorders>
            <w:noWrap/>
          </w:tcPr>
          <w:p w14:paraId="547787B2" w14:textId="5457D9BC"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PEVuZE5vdGU+PENpdGU+PEF1dGhvcj5Sb2RyaWdvPC9BdXRob3I+PFllYXI+MjAyMjwvWWVhcj48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PEVuZE5vdGU+PENpdGU+PEF1dGhvcj5Sb2RyaWdvPC9BdXRob3I+PFllYXI+MjAyMjwvWWVhcj48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57</w:t>
            </w:r>
            <w:r>
              <w:rPr>
                <w:rFonts w:ascii="等线" w:eastAsia="等线" w:hAnsi="等线" w:cs="宋体"/>
                <w:color w:val="000000"/>
                <w:kern w:val="0"/>
                <w:sz w:val="22"/>
              </w:rPr>
              <w:fldChar w:fldCharType="end"/>
            </w:r>
          </w:p>
        </w:tc>
      </w:tr>
      <w:tr w:rsidR="00A33977" w14:paraId="67DE58F2" w14:textId="77777777">
        <w:trPr>
          <w:trHeight w:val="219"/>
        </w:trPr>
        <w:tc>
          <w:tcPr>
            <w:tcW w:w="1041" w:type="dxa"/>
            <w:tcBorders>
              <w:top w:val="nil"/>
              <w:left w:val="nil"/>
              <w:bottom w:val="nil"/>
              <w:right w:val="nil"/>
            </w:tcBorders>
            <w:noWrap/>
          </w:tcPr>
          <w:p w14:paraId="20F7DE20"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Carbofuran</w:t>
            </w:r>
          </w:p>
        </w:tc>
        <w:tc>
          <w:tcPr>
            <w:tcW w:w="967" w:type="dxa"/>
            <w:tcBorders>
              <w:top w:val="nil"/>
              <w:left w:val="nil"/>
              <w:bottom w:val="nil"/>
              <w:right w:val="nil"/>
            </w:tcBorders>
            <w:noWrap/>
          </w:tcPr>
          <w:p w14:paraId="601135F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0F4FEB06"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 xml:space="preserve">the Mediterranean </w:t>
            </w:r>
            <w:proofErr w:type="spellStart"/>
            <w:r>
              <w:rPr>
                <w:rFonts w:ascii="等线" w:eastAsia="等线" w:hAnsi="等线" w:cs="宋体" w:hint="eastAsia"/>
                <w:color w:val="000000"/>
                <w:kern w:val="0"/>
                <w:sz w:val="11"/>
                <w:szCs w:val="11"/>
              </w:rPr>
              <w:t>Albufera</w:t>
            </w:r>
            <w:proofErr w:type="spellEnd"/>
            <w:r>
              <w:rPr>
                <w:rFonts w:ascii="等线" w:eastAsia="等线" w:hAnsi="等线" w:cs="宋体" w:hint="eastAsia"/>
                <w:color w:val="000000"/>
                <w:kern w:val="0"/>
                <w:sz w:val="11"/>
                <w:szCs w:val="11"/>
              </w:rPr>
              <w:t xml:space="preserve"> de Valencia Natural Park </w:t>
            </w:r>
          </w:p>
        </w:tc>
        <w:tc>
          <w:tcPr>
            <w:tcW w:w="2977" w:type="dxa"/>
            <w:tcBorders>
              <w:top w:val="nil"/>
              <w:left w:val="nil"/>
              <w:bottom w:val="nil"/>
              <w:right w:val="nil"/>
            </w:tcBorders>
            <w:noWrap/>
          </w:tcPr>
          <w:p w14:paraId="07F7F1B1"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60</w:t>
            </w:r>
          </w:p>
        </w:tc>
        <w:tc>
          <w:tcPr>
            <w:tcW w:w="567" w:type="dxa"/>
            <w:tcBorders>
              <w:top w:val="nil"/>
              <w:left w:val="nil"/>
              <w:bottom w:val="nil"/>
              <w:right w:val="nil"/>
            </w:tcBorders>
            <w:noWrap/>
          </w:tcPr>
          <w:p w14:paraId="4DFFC2BB" w14:textId="312297BB"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PEVuZE5vdGU+PENpdGU+PEF1dGhvcj5Sb2RyaWdvPC9BdXRob3I+PFllYXI+MjAyMjwvWWVhcj48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PEVuZE5vdGU+PENpdGU+PEF1dGhvcj5Sb2RyaWdvPC9BdXRob3I+PFllYXI+MjAyMjwvWWVhcj48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57</w:t>
            </w:r>
            <w:r>
              <w:rPr>
                <w:rFonts w:ascii="等线" w:eastAsia="等线" w:hAnsi="等线" w:cs="宋体"/>
                <w:color w:val="000000"/>
                <w:kern w:val="0"/>
                <w:sz w:val="22"/>
              </w:rPr>
              <w:fldChar w:fldCharType="end"/>
            </w:r>
          </w:p>
        </w:tc>
      </w:tr>
      <w:tr w:rsidR="00A33977" w14:paraId="1B746AE3" w14:textId="77777777">
        <w:trPr>
          <w:trHeight w:val="395"/>
        </w:trPr>
        <w:tc>
          <w:tcPr>
            <w:tcW w:w="1041" w:type="dxa"/>
            <w:tcBorders>
              <w:top w:val="nil"/>
              <w:left w:val="nil"/>
              <w:bottom w:val="nil"/>
              <w:right w:val="nil"/>
            </w:tcBorders>
            <w:noWrap/>
          </w:tcPr>
          <w:p w14:paraId="58073406"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Diuron</w:t>
            </w:r>
          </w:p>
        </w:tc>
        <w:tc>
          <w:tcPr>
            <w:tcW w:w="967" w:type="dxa"/>
            <w:tcBorders>
              <w:top w:val="nil"/>
              <w:left w:val="nil"/>
              <w:bottom w:val="nil"/>
              <w:right w:val="nil"/>
            </w:tcBorders>
            <w:noWrap/>
          </w:tcPr>
          <w:p w14:paraId="2763AA8A"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herbicide</w:t>
            </w:r>
          </w:p>
        </w:tc>
        <w:tc>
          <w:tcPr>
            <w:tcW w:w="3379" w:type="dxa"/>
            <w:tcBorders>
              <w:top w:val="nil"/>
              <w:left w:val="nil"/>
              <w:bottom w:val="nil"/>
              <w:right w:val="nil"/>
            </w:tcBorders>
            <w:noWrap/>
          </w:tcPr>
          <w:p w14:paraId="35923A3D"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 xml:space="preserve">the Mediterranean </w:t>
            </w:r>
            <w:proofErr w:type="spellStart"/>
            <w:r>
              <w:rPr>
                <w:rFonts w:ascii="等线" w:eastAsia="等线" w:hAnsi="等线" w:cs="宋体" w:hint="eastAsia"/>
                <w:color w:val="000000"/>
                <w:kern w:val="0"/>
                <w:sz w:val="11"/>
                <w:szCs w:val="11"/>
              </w:rPr>
              <w:t>Albufera</w:t>
            </w:r>
            <w:proofErr w:type="spellEnd"/>
            <w:r>
              <w:rPr>
                <w:rFonts w:ascii="等线" w:eastAsia="等线" w:hAnsi="等线" w:cs="宋体" w:hint="eastAsia"/>
                <w:color w:val="000000"/>
                <w:kern w:val="0"/>
                <w:sz w:val="11"/>
                <w:szCs w:val="11"/>
              </w:rPr>
              <w:t xml:space="preserve"> de Valencia Natural Park </w:t>
            </w:r>
          </w:p>
        </w:tc>
        <w:tc>
          <w:tcPr>
            <w:tcW w:w="2977" w:type="dxa"/>
            <w:tcBorders>
              <w:top w:val="nil"/>
              <w:left w:val="nil"/>
              <w:bottom w:val="nil"/>
              <w:right w:val="nil"/>
            </w:tcBorders>
            <w:noWrap/>
          </w:tcPr>
          <w:p w14:paraId="45D1024A"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110</w:t>
            </w:r>
          </w:p>
        </w:tc>
        <w:tc>
          <w:tcPr>
            <w:tcW w:w="567" w:type="dxa"/>
            <w:tcBorders>
              <w:top w:val="nil"/>
              <w:left w:val="nil"/>
              <w:bottom w:val="nil"/>
              <w:right w:val="nil"/>
            </w:tcBorders>
            <w:noWrap/>
          </w:tcPr>
          <w:p w14:paraId="7E519956" w14:textId="4B1B0ABD"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PEVuZE5vdGU+PENpdGU+PEF1dGhvcj5Sb2RyaWdvPC9BdXRob3I+PFllYXI+MjAyMjwvWWVhcj48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PEVuZE5vdGU+PENpdGU+PEF1dGhvcj5Sb2RyaWdvPC9BdXRob3I+PFllYXI+MjAyMjwvWWVhcj48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57</w:t>
            </w:r>
            <w:r>
              <w:rPr>
                <w:rFonts w:ascii="等线" w:eastAsia="等线" w:hAnsi="等线" w:cs="宋体"/>
                <w:color w:val="000000"/>
                <w:kern w:val="0"/>
                <w:sz w:val="22"/>
              </w:rPr>
              <w:fldChar w:fldCharType="end"/>
            </w:r>
          </w:p>
        </w:tc>
      </w:tr>
      <w:tr w:rsidR="00A33977" w14:paraId="74233A61" w14:textId="77777777">
        <w:trPr>
          <w:trHeight w:val="219"/>
        </w:trPr>
        <w:tc>
          <w:tcPr>
            <w:tcW w:w="1041" w:type="dxa"/>
            <w:tcBorders>
              <w:top w:val="nil"/>
              <w:left w:val="nil"/>
              <w:bottom w:val="nil"/>
              <w:right w:val="nil"/>
            </w:tcBorders>
            <w:noWrap/>
          </w:tcPr>
          <w:p w14:paraId="5C3536A4"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C</w:t>
            </w:r>
            <w:r>
              <w:rPr>
                <w:rFonts w:ascii="等线" w:eastAsia="等线" w:hAnsi="等线" w:cs="宋体" w:hint="eastAsia"/>
                <w:color w:val="000000"/>
                <w:kern w:val="0"/>
                <w:sz w:val="11"/>
                <w:szCs w:val="11"/>
              </w:rPr>
              <w:t>ypermethrin</w:t>
            </w:r>
          </w:p>
        </w:tc>
        <w:tc>
          <w:tcPr>
            <w:tcW w:w="967" w:type="dxa"/>
            <w:tcBorders>
              <w:top w:val="nil"/>
              <w:left w:val="nil"/>
              <w:bottom w:val="nil"/>
              <w:right w:val="nil"/>
            </w:tcBorders>
            <w:noWrap/>
          </w:tcPr>
          <w:p w14:paraId="007E29E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031AC4E9"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Pu</w:t>
            </w:r>
            <w:r>
              <w:rPr>
                <w:rFonts w:ascii="等线" w:eastAsia="等线" w:hAnsi="等线" w:cs="宋体" w:hint="eastAsia"/>
                <w:color w:val="000000"/>
                <w:kern w:val="0"/>
                <w:sz w:val="11"/>
                <w:szCs w:val="11"/>
              </w:rPr>
              <w:t>njab, Pakistan</w:t>
            </w:r>
          </w:p>
        </w:tc>
        <w:tc>
          <w:tcPr>
            <w:tcW w:w="2977" w:type="dxa"/>
            <w:tcBorders>
              <w:top w:val="nil"/>
              <w:left w:val="nil"/>
              <w:bottom w:val="nil"/>
              <w:right w:val="nil"/>
            </w:tcBorders>
            <w:noWrap/>
          </w:tcPr>
          <w:p w14:paraId="3500DC63"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1589</w:t>
            </w:r>
          </w:p>
        </w:tc>
        <w:tc>
          <w:tcPr>
            <w:tcW w:w="567" w:type="dxa"/>
            <w:tcBorders>
              <w:top w:val="nil"/>
              <w:left w:val="nil"/>
              <w:bottom w:val="nil"/>
              <w:right w:val="nil"/>
            </w:tcBorders>
            <w:noWrap/>
          </w:tcPr>
          <w:p w14:paraId="7D139AB6" w14:textId="20711F56"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PEVuZE5vdGU+PENpdGU+PEF1dGhvcj5KYXZhaWQ8L0F1dGhvcj48WWVhcj4yMDIzPC9ZZWFyPjxS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PEVuZE5vdGU+PENpdGU+PEF1dGhvcj5KYXZhaWQ8L0F1dGhvcj48WWVhcj4yMDIzPC9ZZWFyPjxS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58</w:t>
            </w:r>
            <w:r>
              <w:rPr>
                <w:rFonts w:ascii="等线" w:eastAsia="等线" w:hAnsi="等线" w:cs="宋体"/>
                <w:color w:val="000000"/>
                <w:kern w:val="0"/>
                <w:sz w:val="22"/>
              </w:rPr>
              <w:fldChar w:fldCharType="end"/>
            </w:r>
          </w:p>
        </w:tc>
      </w:tr>
      <w:tr w:rsidR="00A33977" w14:paraId="6795083A" w14:textId="77777777">
        <w:trPr>
          <w:trHeight w:val="219"/>
        </w:trPr>
        <w:tc>
          <w:tcPr>
            <w:tcW w:w="1041" w:type="dxa"/>
            <w:tcBorders>
              <w:top w:val="nil"/>
              <w:left w:val="nil"/>
              <w:bottom w:val="nil"/>
              <w:right w:val="nil"/>
            </w:tcBorders>
            <w:noWrap/>
          </w:tcPr>
          <w:p w14:paraId="06838005"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Fipronil</w:t>
            </w:r>
          </w:p>
        </w:tc>
        <w:tc>
          <w:tcPr>
            <w:tcW w:w="967" w:type="dxa"/>
            <w:tcBorders>
              <w:top w:val="nil"/>
              <w:left w:val="nil"/>
              <w:bottom w:val="nil"/>
              <w:right w:val="nil"/>
            </w:tcBorders>
            <w:noWrap/>
          </w:tcPr>
          <w:p w14:paraId="7DD2FF21"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2292817D"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Pu</w:t>
            </w:r>
            <w:r>
              <w:rPr>
                <w:rFonts w:ascii="等线" w:eastAsia="等线" w:hAnsi="等线" w:cs="宋体" w:hint="eastAsia"/>
                <w:color w:val="000000"/>
                <w:kern w:val="0"/>
                <w:sz w:val="11"/>
                <w:szCs w:val="11"/>
              </w:rPr>
              <w:t>njab, Pakistan</w:t>
            </w:r>
          </w:p>
        </w:tc>
        <w:tc>
          <w:tcPr>
            <w:tcW w:w="2977" w:type="dxa"/>
            <w:tcBorders>
              <w:top w:val="nil"/>
              <w:left w:val="nil"/>
              <w:bottom w:val="nil"/>
              <w:right w:val="nil"/>
            </w:tcBorders>
            <w:noWrap/>
          </w:tcPr>
          <w:p w14:paraId="697E4C7C"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960</w:t>
            </w:r>
          </w:p>
        </w:tc>
        <w:tc>
          <w:tcPr>
            <w:tcW w:w="567" w:type="dxa"/>
            <w:tcBorders>
              <w:top w:val="nil"/>
              <w:left w:val="nil"/>
              <w:bottom w:val="nil"/>
              <w:right w:val="nil"/>
            </w:tcBorders>
            <w:noWrap/>
          </w:tcPr>
          <w:p w14:paraId="2D49141B" w14:textId="3B1C1A3D"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PEVuZE5vdGU+PENpdGU+PEF1dGhvcj5KYXZhaWQ8L0F1dGhvcj48WWVhcj4yMDIzPC9ZZWFyPjxS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PEVuZE5vdGU+PENpdGU+PEF1dGhvcj5KYXZhaWQ8L0F1dGhvcj48WWVhcj4yMDIzPC9ZZWFyPjxS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58</w:t>
            </w:r>
            <w:r>
              <w:rPr>
                <w:rFonts w:ascii="等线" w:eastAsia="等线" w:hAnsi="等线" w:cs="宋体"/>
                <w:color w:val="000000"/>
                <w:kern w:val="0"/>
                <w:sz w:val="22"/>
              </w:rPr>
              <w:fldChar w:fldCharType="end"/>
            </w:r>
          </w:p>
        </w:tc>
      </w:tr>
      <w:tr w:rsidR="00A33977" w14:paraId="54DF0859" w14:textId="77777777">
        <w:trPr>
          <w:trHeight w:val="219"/>
        </w:trPr>
        <w:tc>
          <w:tcPr>
            <w:tcW w:w="1041" w:type="dxa"/>
            <w:tcBorders>
              <w:top w:val="nil"/>
              <w:left w:val="nil"/>
              <w:bottom w:val="nil"/>
              <w:right w:val="nil"/>
            </w:tcBorders>
            <w:noWrap/>
          </w:tcPr>
          <w:p w14:paraId="5B6990A8"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P</w:t>
            </w:r>
            <w:r>
              <w:rPr>
                <w:rFonts w:ascii="等线" w:eastAsia="等线" w:hAnsi="等线" w:cs="宋体" w:hint="eastAsia"/>
                <w:color w:val="000000"/>
                <w:kern w:val="0"/>
                <w:sz w:val="11"/>
                <w:szCs w:val="11"/>
              </w:rPr>
              <w:t>rofenofos </w:t>
            </w:r>
          </w:p>
        </w:tc>
        <w:tc>
          <w:tcPr>
            <w:tcW w:w="967" w:type="dxa"/>
            <w:tcBorders>
              <w:top w:val="nil"/>
              <w:left w:val="nil"/>
              <w:bottom w:val="nil"/>
              <w:right w:val="nil"/>
            </w:tcBorders>
            <w:noWrap/>
          </w:tcPr>
          <w:p w14:paraId="7BDF52F8"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nil"/>
              <w:right w:val="nil"/>
            </w:tcBorders>
            <w:noWrap/>
          </w:tcPr>
          <w:p w14:paraId="417F0169"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Pu</w:t>
            </w:r>
            <w:r>
              <w:rPr>
                <w:rFonts w:ascii="等线" w:eastAsia="等线" w:hAnsi="等线" w:cs="宋体" w:hint="eastAsia"/>
                <w:color w:val="000000"/>
                <w:kern w:val="0"/>
                <w:sz w:val="11"/>
                <w:szCs w:val="11"/>
              </w:rPr>
              <w:t>njab, Pakistan</w:t>
            </w:r>
          </w:p>
        </w:tc>
        <w:tc>
          <w:tcPr>
            <w:tcW w:w="2977" w:type="dxa"/>
            <w:tcBorders>
              <w:top w:val="nil"/>
              <w:left w:val="nil"/>
              <w:bottom w:val="nil"/>
              <w:right w:val="nil"/>
            </w:tcBorders>
            <w:noWrap/>
          </w:tcPr>
          <w:p w14:paraId="4065E2CD"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5665</w:t>
            </w:r>
          </w:p>
        </w:tc>
        <w:tc>
          <w:tcPr>
            <w:tcW w:w="567" w:type="dxa"/>
            <w:tcBorders>
              <w:top w:val="nil"/>
              <w:left w:val="nil"/>
              <w:bottom w:val="nil"/>
              <w:right w:val="nil"/>
            </w:tcBorders>
            <w:noWrap/>
          </w:tcPr>
          <w:p w14:paraId="1FBA9B28" w14:textId="4D1521A0"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PEVuZE5vdGU+PENpdGU+PEF1dGhvcj5KYXZhaWQ8L0F1dGhvcj48WWVhcj4yMDIzPC9ZZWFyPjxS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PEVuZE5vdGU+PENpdGU+PEF1dGhvcj5KYXZhaWQ8L0F1dGhvcj48WWVhcj4yMDIzPC9ZZWFyPjxS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58</w:t>
            </w:r>
            <w:r>
              <w:rPr>
                <w:rFonts w:ascii="等线" w:eastAsia="等线" w:hAnsi="等线" w:cs="宋体"/>
                <w:color w:val="000000"/>
                <w:kern w:val="0"/>
                <w:sz w:val="22"/>
              </w:rPr>
              <w:fldChar w:fldCharType="end"/>
            </w:r>
          </w:p>
        </w:tc>
      </w:tr>
      <w:tr w:rsidR="00A33977" w14:paraId="62675093" w14:textId="77777777">
        <w:trPr>
          <w:trHeight w:val="219"/>
        </w:trPr>
        <w:tc>
          <w:tcPr>
            <w:tcW w:w="1041" w:type="dxa"/>
            <w:tcBorders>
              <w:top w:val="nil"/>
              <w:left w:val="nil"/>
              <w:bottom w:val="double" w:sz="4" w:space="0" w:color="auto"/>
              <w:right w:val="nil"/>
            </w:tcBorders>
            <w:noWrap/>
          </w:tcPr>
          <w:p w14:paraId="0B502EBA"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Thiamethoxam</w:t>
            </w:r>
          </w:p>
        </w:tc>
        <w:tc>
          <w:tcPr>
            <w:tcW w:w="967" w:type="dxa"/>
            <w:tcBorders>
              <w:top w:val="nil"/>
              <w:left w:val="nil"/>
              <w:bottom w:val="double" w:sz="4" w:space="0" w:color="auto"/>
              <w:right w:val="nil"/>
            </w:tcBorders>
            <w:noWrap/>
          </w:tcPr>
          <w:p w14:paraId="1E1D5ABB"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hint="eastAsia"/>
                <w:color w:val="000000"/>
                <w:kern w:val="0"/>
                <w:sz w:val="11"/>
                <w:szCs w:val="11"/>
              </w:rPr>
              <w:t>insecticide</w:t>
            </w:r>
          </w:p>
        </w:tc>
        <w:tc>
          <w:tcPr>
            <w:tcW w:w="3379" w:type="dxa"/>
            <w:tcBorders>
              <w:top w:val="nil"/>
              <w:left w:val="nil"/>
              <w:bottom w:val="double" w:sz="4" w:space="0" w:color="auto"/>
              <w:right w:val="nil"/>
            </w:tcBorders>
            <w:noWrap/>
          </w:tcPr>
          <w:p w14:paraId="672E8482" w14:textId="77777777" w:rsidR="00A33977" w:rsidRDefault="00000000">
            <w:pPr>
              <w:widowControl/>
              <w:jc w:val="left"/>
              <w:rPr>
                <w:rFonts w:ascii="等线" w:eastAsia="等线" w:hAnsi="等线" w:cs="宋体"/>
                <w:color w:val="000000"/>
                <w:kern w:val="0"/>
                <w:sz w:val="11"/>
                <w:szCs w:val="11"/>
              </w:rPr>
            </w:pPr>
            <w:r>
              <w:rPr>
                <w:rFonts w:ascii="等线" w:eastAsia="等线" w:hAnsi="等线" w:cs="宋体"/>
                <w:color w:val="000000"/>
                <w:kern w:val="0"/>
                <w:sz w:val="11"/>
                <w:szCs w:val="11"/>
              </w:rPr>
              <w:t>Pu</w:t>
            </w:r>
            <w:r>
              <w:rPr>
                <w:rFonts w:ascii="等线" w:eastAsia="等线" w:hAnsi="等线" w:cs="宋体" w:hint="eastAsia"/>
                <w:color w:val="000000"/>
                <w:kern w:val="0"/>
                <w:sz w:val="11"/>
                <w:szCs w:val="11"/>
              </w:rPr>
              <w:t>njab, Pakistan</w:t>
            </w:r>
          </w:p>
        </w:tc>
        <w:tc>
          <w:tcPr>
            <w:tcW w:w="2977" w:type="dxa"/>
            <w:tcBorders>
              <w:top w:val="nil"/>
              <w:left w:val="nil"/>
              <w:bottom w:val="double" w:sz="4" w:space="0" w:color="auto"/>
              <w:right w:val="nil"/>
            </w:tcBorders>
            <w:noWrap/>
          </w:tcPr>
          <w:p w14:paraId="7E9E617D" w14:textId="77777777" w:rsidR="00A33977" w:rsidRDefault="00000000">
            <w:pPr>
              <w:widowControl/>
              <w:jc w:val="right"/>
              <w:rPr>
                <w:rFonts w:ascii="等线" w:eastAsia="等线" w:hAnsi="等线" w:cs="宋体"/>
                <w:color w:val="000000"/>
                <w:kern w:val="0"/>
                <w:sz w:val="11"/>
                <w:szCs w:val="11"/>
              </w:rPr>
            </w:pPr>
            <w:r>
              <w:rPr>
                <w:rFonts w:ascii="等线" w:eastAsia="等线" w:hAnsi="等线" w:cs="宋体" w:hint="eastAsia"/>
                <w:color w:val="000000"/>
                <w:kern w:val="0"/>
                <w:sz w:val="11"/>
                <w:szCs w:val="11"/>
              </w:rPr>
              <w:t>5812</w:t>
            </w:r>
          </w:p>
        </w:tc>
        <w:tc>
          <w:tcPr>
            <w:tcW w:w="567" w:type="dxa"/>
            <w:tcBorders>
              <w:top w:val="nil"/>
              <w:left w:val="nil"/>
              <w:bottom w:val="double" w:sz="4" w:space="0" w:color="auto"/>
              <w:right w:val="nil"/>
            </w:tcBorders>
            <w:noWrap/>
          </w:tcPr>
          <w:p w14:paraId="1D0EF8B1" w14:textId="2E28B2C7" w:rsidR="00A33977" w:rsidRDefault="00000000">
            <w:pPr>
              <w:widowControl/>
              <w:jc w:val="left"/>
              <w:rPr>
                <w:rFonts w:ascii="等线" w:eastAsia="等线" w:hAnsi="等线" w:cs="宋体"/>
                <w:color w:val="000000"/>
                <w:kern w:val="0"/>
                <w:sz w:val="22"/>
              </w:rPr>
            </w:pPr>
            <w:r>
              <w:rPr>
                <w:rFonts w:ascii="等线" w:eastAsia="等线" w:hAnsi="等线" w:cs="宋体"/>
                <w:color w:val="000000"/>
                <w:kern w:val="0"/>
                <w:sz w:val="22"/>
              </w:rPr>
              <w:fldChar w:fldCharType="begin">
                <w:fldData xml:space="preserve">PEVuZE5vdGU+PENpdGU+PEF1dGhvcj5KYXZhaWQ8L0F1dGhvcj48WWVhcj4yMDIzPC9ZZWFyPjxS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</w:fldData>
              </w:fldChar>
            </w:r>
            <w:r w:rsidR="00763A37">
              <w:rPr>
                <w:rFonts w:ascii="等线" w:eastAsia="等线" w:hAnsi="等线" w:cs="宋体"/>
                <w:color w:val="000000"/>
                <w:kern w:val="0"/>
                <w:sz w:val="22"/>
              </w:rPr>
              <w:instrText xml:space="preserve"> ADDIN EN.CITE </w:instrText>
            </w:r>
            <w:r w:rsidR="00763A37">
              <w:rPr>
                <w:rFonts w:ascii="等线" w:eastAsia="等线" w:hAnsi="等线" w:cs="宋体"/>
                <w:color w:val="000000"/>
                <w:kern w:val="0"/>
                <w:sz w:val="22"/>
              </w:rPr>
              <w:fldChar w:fldCharType="begin">
                <w:fldData xml:space="preserve">PEVuZE5vdGU+PENpdGU+PEF1dGhvcj5KYXZhaWQ8L0F1dGhvcj48WWVhcj4yMDIzPC9ZZWFyPjxS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</w:fldData>
              </w:fldChar>
            </w:r>
            <w:r w:rsidR="00763A37">
              <w:rPr>
                <w:rFonts w:ascii="等线" w:eastAsia="等线" w:hAnsi="等线" w:cs="宋体"/>
                <w:color w:val="000000"/>
                <w:kern w:val="0"/>
                <w:sz w:val="22"/>
              </w:rPr>
              <w:instrText xml:space="preserve"> ADDIN EN.CITE.DATA </w:instrText>
            </w:r>
            <w:r w:rsidR="00763A37">
              <w:rPr>
                <w:rFonts w:ascii="等线" w:eastAsia="等线" w:hAnsi="等线" w:cs="宋体"/>
                <w:color w:val="000000"/>
                <w:kern w:val="0"/>
                <w:sz w:val="22"/>
              </w:rPr>
            </w:r>
            <w:r w:rsidR="00763A37">
              <w:rPr>
                <w:rFonts w:ascii="等线" w:eastAsia="等线" w:hAnsi="等线" w:cs="宋体"/>
                <w:color w:val="000000"/>
                <w:kern w:val="0"/>
                <w:sz w:val="22"/>
              </w:rPr>
              <w:fldChar w:fldCharType="end"/>
            </w:r>
            <w:r>
              <w:rPr>
                <w:rFonts w:ascii="等线" w:eastAsia="等线" w:hAnsi="等线" w:cs="宋体"/>
                <w:color w:val="000000"/>
                <w:kern w:val="0"/>
                <w:sz w:val="22"/>
              </w:rPr>
              <w:fldChar w:fldCharType="separate"/>
            </w:r>
            <w:r w:rsidR="00763A37" w:rsidRPr="00763A37">
              <w:rPr>
                <w:rFonts w:ascii="等线" w:eastAsia="等线" w:hAnsi="等线" w:cs="宋体"/>
                <w:noProof/>
                <w:color w:val="000000"/>
                <w:kern w:val="0"/>
                <w:sz w:val="22"/>
                <w:vertAlign w:val="superscript"/>
              </w:rPr>
              <w:t>58</w:t>
            </w:r>
            <w:r>
              <w:rPr>
                <w:rFonts w:ascii="等线" w:eastAsia="等线" w:hAnsi="等线" w:cs="宋体"/>
                <w:color w:val="000000"/>
                <w:kern w:val="0"/>
                <w:sz w:val="22"/>
              </w:rPr>
              <w:fldChar w:fldCharType="end"/>
            </w:r>
          </w:p>
        </w:tc>
      </w:tr>
    </w:tbl>
    <w:p w14:paraId="308B1309" w14:textId="77777777" w:rsidR="00A33977" w:rsidRDefault="00000000">
      <w:pPr>
        <w:pStyle w:val="1"/>
      </w:pPr>
      <w:r>
        <w:rPr>
          <w:rFonts w:hint="eastAsia"/>
        </w:rPr>
        <w:t>二，组学技术（基因组，转录组，蛋白组和代谢组。</w:t>
      </w:r>
      <w:proofErr w:type="gramStart"/>
      <w:r>
        <w:rPr>
          <w:rFonts w:hint="eastAsia"/>
        </w:rPr>
        <w:t>搜一下</w:t>
      </w:r>
      <w:proofErr w:type="gramEnd"/>
      <w:r>
        <w:rPr>
          <w:rFonts w:hint="eastAsia"/>
        </w:rPr>
        <w:t>有没有相关文献，如果有这部分就</w:t>
      </w:r>
      <w:proofErr w:type="gramStart"/>
      <w:r>
        <w:rPr>
          <w:rFonts w:hint="eastAsia"/>
        </w:rPr>
        <w:t>更好写</w:t>
      </w:r>
      <w:proofErr w:type="gramEnd"/>
      <w:r>
        <w:rPr>
          <w:rFonts w:hint="eastAsia"/>
        </w:rPr>
        <w:t>了）</w:t>
      </w:r>
      <w:r>
        <w:t>Using Multi-omics Methods to Study the Effects of Early Life Pesticide Exposure</w:t>
      </w:r>
    </w:p>
    <w:p w14:paraId="62660EDE" w14:textId="77777777" w:rsidR="00A33977" w:rsidRDefault="00A33977"/>
    <w:p w14:paraId="0055493F" w14:textId="43355BA4" w:rsidR="00A33977" w:rsidRDefault="00B7638D">
      <w:pPr>
        <w:rPr>
          <w:color w:val="FF0000"/>
        </w:rPr>
      </w:pPr>
      <w:r w:rsidRPr="00B7638D">
        <w:rPr>
          <w:color w:val="FF0000"/>
        </w:rPr>
        <w:t>Multi-omics, a comprehensive approach comprising genomics, epigenomics, transcriptomics, proteomics, and metabolomics, offers a holistic understanding of biological systems.</w:t>
      </w:r>
      <w:r w:rsidR="00000000">
        <w:rPr>
          <w:color w:val="FF0000"/>
        </w:rPr>
        <w:fldChar w:fldCharType="begin"/>
      </w:r>
      <w:r w:rsidR="00763A37">
        <w:rPr>
          <w:color w:val="FF0000"/>
        </w:rPr>
        <w:instrText xml:space="preserve"> ADDIN EN.CITE &lt;EndNote&gt;&lt;Cite&gt;&lt;Author&gt;Liu&lt;/Author&gt;&lt;Year&gt;2022&lt;/Year&gt;&lt;RecNum&gt;96&lt;/RecNum&gt;&lt;DisplayText&gt;&lt;style face="superscript"&gt;59&lt;/style&gt;&lt;/DisplayText&gt;&lt;record&gt;&lt;rec-number&gt;96&lt;/rec-number&gt;&lt;foreign-keys&gt;&lt;key app="EN" db-id="xv9wx9d2392z2levppd5ppzkd0f925xs50fd" timestamp="1696352212"&gt;96&lt;/key&gt;&lt;/foreign-keys&gt;&lt;ref-type name="Journal Article"&gt;17&lt;/ref-type&gt;&lt;contributors&gt;&lt;authors&gt;&lt;author&gt;Liu, Jingfang&lt;/author&gt;&lt;author&gt;Li, Weilin&lt;/author&gt;&lt;author&gt;Wang, Li&lt;/author&gt;&lt;author&gt;Li, Juan&lt;/author&gt;&lt;author&gt;Li, Erwei&lt;/author&gt;&lt;author&gt;Luo, Yuanming&lt;/author&gt;&lt;/authors&gt;&lt;/contributors&gt;&lt;auth-address&gt;Institute of Microbiology, Chinese Academy of Sciences, Beijing 100101, China.&lt;/auth-address&gt;&lt;titles&gt;&lt;title&gt;Multi-omics technology and its applications to life sciences: a review&lt;/title&gt;&lt;secondary-title&gt;Sheng wu gong cheng xue bao = Chinese journal of biotechnology&lt;/secondary-title&gt;&lt;/titles&gt;&lt;periodical&gt;&lt;full-title&gt;Sheng wu gong cheng xue bao = Chinese journal of biotechnology&lt;/full-title&gt;&lt;/periodical&gt;&lt;pages&gt;3581-3593&lt;/pages&gt;&lt;volume&gt;38&lt;/volume&gt;&lt;number&gt;10&lt;/number&gt;&lt;keywords&gt;&lt;keyword&gt;Epigenomics / methods. *Genomics. Metabolomics / methods. *Proteomics / methods. Technology&lt;/keyword&gt;&lt;keyword&gt;Index Medicus&lt;/keyword&gt;&lt;keyword&gt;epigenomics&lt;/keyword&gt;&lt;keyword&gt;genomics&lt;/keyword&gt;&lt;keyword&gt;metabolomics&lt;/keyword&gt;&lt;keyword&gt;multi-omics&lt;/keyword&gt;&lt;keyword&gt;proteomics&lt;/keyword&gt;&lt;keyword&gt;Genetics &amp;amp; Heredity&lt;/keyword&gt;&lt;keyword&gt;Biochemistry &amp;amp; Molecular Biology (由 Clarivate Analytics 提供)&lt;/keyword&gt;&lt;/keywords&gt;&lt;dates&gt;&lt;year&gt;2022&lt;/year&gt;&lt;pub-dates&gt;&lt;date&gt;2022 Oct&lt;/date&gt;&lt;/pub-dates&gt;&lt;/dates&gt;&lt;isbn&gt;1872-2075&lt;/isbn&gt;&lt;accession-num&gt;MEDLINE:36305394&lt;/accession-num&gt;&lt;work-type&gt;Review; English Abstract;&lt;/work-type&gt;&lt;urls&gt;&lt;related-urls&gt;&lt;url&gt;&amp;lt;Go to ISI&amp;gt;://MEDLINE:36305394&lt;/url&gt;&lt;/related-urls&gt;&lt;/urls&gt;&lt;electronic-resource-num&gt;10.13345/j.cjb.220724&lt;/electronic-resource-num&gt;&lt;language&gt;Chinese&lt;/language&gt;&lt;/record&gt;&lt;/Cite&gt;&lt;/EndNote&gt;</w:instrText>
      </w:r>
      <w:r w:rsidR="00000000">
        <w:rPr>
          <w:color w:val="FF0000"/>
        </w:rPr>
        <w:fldChar w:fldCharType="separate"/>
      </w:r>
      <w:r w:rsidR="00763A37" w:rsidRPr="00763A37">
        <w:rPr>
          <w:noProof/>
          <w:color w:val="FF0000"/>
          <w:vertAlign w:val="superscript"/>
        </w:rPr>
        <w:t>59</w:t>
      </w:r>
      <w:r w:rsidR="00000000">
        <w:rPr>
          <w:color w:val="FF0000"/>
        </w:rPr>
        <w:fldChar w:fldCharType="end"/>
      </w:r>
      <w:r w:rsidR="00000000">
        <w:rPr>
          <w:color w:val="FF0000"/>
        </w:rPr>
        <w:t xml:space="preserve">. </w:t>
      </w:r>
      <w:r w:rsidRPr="00B7638D">
        <w:rPr>
          <w:color w:val="FF0000"/>
        </w:rPr>
        <w:t xml:space="preserve">Within these, transcriptomics and metabolomics are most frequently employed in exposure studies. In contrast, </w:t>
      </w:r>
      <w:proofErr w:type="spellStart"/>
      <w:r w:rsidRPr="00B7638D">
        <w:rPr>
          <w:color w:val="FF0000"/>
        </w:rPr>
        <w:t>lipidomics</w:t>
      </w:r>
      <w:proofErr w:type="spellEnd"/>
      <w:r w:rsidRPr="00B7638D">
        <w:rPr>
          <w:color w:val="FF0000"/>
        </w:rPr>
        <w:t xml:space="preserve"> and proteomics find less frequent application.</w:t>
      </w:r>
      <w:r w:rsidR="00000000">
        <w:rPr>
          <w:color w:val="FF0000"/>
        </w:rPr>
        <w:fldChar w:fldCharType="begin">
          <w:fldData xml:space="preserve">PEVuZE5vdGU+PENpdGU+PEF1dGhvcj5MaWFuZzwvQXV0aG9yPjxZZWFyPjIwMjA8L1llYXI+PFJl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</w:fldData>
        </w:fldChar>
      </w:r>
      <w:r w:rsidR="00763A37">
        <w:rPr>
          <w:color w:val="FF0000"/>
        </w:rPr>
        <w:instrText xml:space="preserve"> ADDIN EN.CITE </w:instrText>
      </w:r>
      <w:r w:rsidR="00763A37">
        <w:rPr>
          <w:color w:val="FF0000"/>
        </w:rPr>
        <w:fldChar w:fldCharType="begin">
          <w:fldData xml:space="preserve">PEVuZE5vdGU+PENpdGU+PEF1dGhvcj5MaWFuZzwvQXV0aG9yPjxZZWFyPjIwMjA8L1llYXI+PFJl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</w:fldData>
        </w:fldChar>
      </w:r>
      <w:r w:rsidR="00763A37">
        <w:rPr>
          <w:color w:val="FF0000"/>
        </w:rPr>
        <w:instrText xml:space="preserve"> ADDIN EN.CITE.DATA </w:instrText>
      </w:r>
      <w:r w:rsidR="00763A37">
        <w:rPr>
          <w:color w:val="FF0000"/>
        </w:rPr>
      </w:r>
      <w:r w:rsidR="00763A37">
        <w:rPr>
          <w:color w:val="FF0000"/>
        </w:rPr>
        <w:fldChar w:fldCharType="end"/>
      </w:r>
      <w:r w:rsidR="00000000">
        <w:rPr>
          <w:color w:val="FF0000"/>
        </w:rPr>
        <w:fldChar w:fldCharType="separate"/>
      </w:r>
      <w:r w:rsidR="00763A37" w:rsidRPr="00763A37">
        <w:rPr>
          <w:noProof/>
          <w:color w:val="FF0000"/>
          <w:vertAlign w:val="superscript"/>
        </w:rPr>
        <w:t>60</w:t>
      </w:r>
      <w:r w:rsidR="00000000">
        <w:rPr>
          <w:color w:val="FF0000"/>
        </w:rPr>
        <w:fldChar w:fldCharType="end"/>
      </w:r>
      <w:r w:rsidR="00000000">
        <w:rPr>
          <w:color w:val="FF0000"/>
        </w:rPr>
        <w:t>.</w:t>
      </w:r>
    </w:p>
    <w:p w14:paraId="62E7AD42" w14:textId="77777777" w:rsidR="00A33977" w:rsidRPr="000C3691" w:rsidRDefault="00A33977">
      <w:pPr>
        <w:rPr>
          <w:color w:val="FF0000"/>
        </w:rPr>
      </w:pPr>
    </w:p>
    <w:p w14:paraId="6CEE9FBB" w14:textId="77777777" w:rsidR="00A33977" w:rsidRDefault="00A33977">
      <w:pPr>
        <w:rPr>
          <w:color w:val="FF0000"/>
        </w:rPr>
      </w:pPr>
    </w:p>
    <w:p w14:paraId="62536434" w14:textId="16280B68" w:rsidR="00A33977" w:rsidRDefault="00B7638D">
      <w:pPr>
        <w:rPr>
          <w:color w:val="FF0000"/>
        </w:rPr>
      </w:pPr>
      <w:r w:rsidRPr="00B7638D">
        <w:rPr>
          <w:color w:val="FF0000"/>
        </w:rPr>
        <w:t>Transcriptomics employs techniques to analyze the transcriptome, reflecting the entire ensemble of transcripts in a cell at any given time</w:t>
      </w:r>
      <w:r w:rsidR="00000000">
        <w:rPr>
          <w:color w:val="FF0000"/>
        </w:rPr>
        <w:fldChar w:fldCharType="begin">
          <w:fldData xml:space="preserve">PEVuZE5vdGU+PENpdGU+PEF1dGhvcj5Mb3dlPC9BdXRob3I+PFllYXI+MjAxNzwvWWVhcj48UmVj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</w:fldData>
        </w:fldChar>
      </w:r>
      <w:r w:rsidR="00763A37">
        <w:rPr>
          <w:color w:val="FF0000"/>
        </w:rPr>
        <w:instrText xml:space="preserve"> ADDIN EN.CITE </w:instrText>
      </w:r>
      <w:r w:rsidR="00763A37">
        <w:rPr>
          <w:color w:val="FF0000"/>
        </w:rPr>
        <w:fldChar w:fldCharType="begin">
          <w:fldData xml:space="preserve">PEVuZE5vdGU+PENpdGU+PEF1dGhvcj5Mb3dlPC9BdXRob3I+PFllYXI+MjAxNzwvWWVhcj48UmVj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</w:fldData>
        </w:fldChar>
      </w:r>
      <w:r w:rsidR="00763A37">
        <w:rPr>
          <w:color w:val="FF0000"/>
        </w:rPr>
        <w:instrText xml:space="preserve"> ADDIN EN.CITE.DATA </w:instrText>
      </w:r>
      <w:r w:rsidR="00763A37">
        <w:rPr>
          <w:color w:val="FF0000"/>
        </w:rPr>
      </w:r>
      <w:r w:rsidR="00763A37">
        <w:rPr>
          <w:color w:val="FF0000"/>
        </w:rPr>
        <w:fldChar w:fldCharType="end"/>
      </w:r>
      <w:r w:rsidR="00000000">
        <w:rPr>
          <w:color w:val="FF0000"/>
        </w:rPr>
        <w:fldChar w:fldCharType="separate"/>
      </w:r>
      <w:r w:rsidR="00763A37" w:rsidRPr="00763A37">
        <w:rPr>
          <w:noProof/>
          <w:color w:val="FF0000"/>
          <w:vertAlign w:val="superscript"/>
        </w:rPr>
        <w:t>61</w:t>
      </w:r>
      <w:r w:rsidR="00000000">
        <w:rPr>
          <w:color w:val="FF0000"/>
        </w:rPr>
        <w:fldChar w:fldCharType="end"/>
      </w:r>
      <w:r>
        <w:rPr>
          <w:color w:val="FF0000"/>
        </w:rPr>
        <w:t xml:space="preserve">. </w:t>
      </w:r>
      <w:r w:rsidRPr="00B7638D">
        <w:rPr>
          <w:color w:val="FF0000"/>
        </w:rPr>
        <w:t>Prominent among these are quantitative real-time polymerase chain reaction (</w:t>
      </w:r>
      <w:r>
        <w:rPr>
          <w:color w:val="FF0000"/>
        </w:rPr>
        <w:t>Q</w:t>
      </w:r>
      <w:r w:rsidRPr="00B7638D">
        <w:rPr>
          <w:color w:val="FF0000"/>
        </w:rPr>
        <w:t>RT-PCR), microarray analyses, and next-generation sequencing</w:t>
      </w:r>
      <w:r w:rsidR="00000000">
        <w:rPr>
          <w:color w:val="FF0000"/>
        </w:rPr>
        <w:fldChar w:fldCharType="begin"/>
      </w:r>
      <w:r w:rsidR="00763A37">
        <w:rPr>
          <w:color w:val="FF0000"/>
        </w:rPr>
        <w:instrText xml:space="preserve"> ADDIN EN.CITE &lt;EndNote&gt;&lt;Cite&gt;&lt;Author&gt;Joseph&lt;/Author&gt;&lt;Year&gt;2017&lt;/Year&gt;&lt;RecNum&gt;98&lt;/RecNum&gt;&lt;DisplayText&gt;&lt;style face="superscript"&gt;62&lt;/style&gt;&lt;/DisplayText&gt;&lt;record&gt;&lt;rec-number&gt;98&lt;/rec-number&gt;&lt;foreign-keys&gt;&lt;key app="EN" db-id="xv9wx9d2392z2levppd5ppzkd0f925xs50fd" timestamp="1696352794"&gt;98&lt;/key&gt;&lt;/foreign-keys&gt;&lt;ref-type name="Journal Article"&gt;17&lt;/ref-type&gt;&lt;contributors&gt;&lt;authors&gt;&lt;author&gt;Joseph, P.&lt;/author&gt;&lt;/authors&gt;&lt;/contributors&gt;&lt;titles&gt;&lt;title&gt;Transcriptomics in toxicology&lt;/title&gt;&lt;secondary-title&gt;Food and Chemical Toxicology&lt;/secondary-title&gt;&lt;/titles&gt;&lt;periodical&gt;&lt;full-title&gt;Food and Chemical Toxicology&lt;/full-title&gt;&lt;abbr-1&gt;Food Chem. Toxicol.&lt;/abbr-1&gt;&lt;/periodical&gt;&lt;pages&gt;650-662&lt;/pages&gt;&lt;volume&gt;109&lt;/volume&gt;&lt;dates&gt;&lt;year&gt;2017&lt;/year&gt;&lt;pub-dates&gt;&lt;date&gt;Nov&lt;/date&gt;&lt;/pub-dates&gt;&lt;/dates&gt;&lt;isbn&gt;0278-6915&lt;/isbn&gt;&lt;accession-num&gt;WOS:000415911400056&lt;/accession-num&gt;&lt;urls&gt;&lt;related-urls&gt;&lt;url&gt;&amp;lt;Go to ISI&amp;gt;://WOS:000415911400056&lt;/url&gt;&lt;/related-urls&gt;&lt;/urls&gt;&lt;electronic-resource-num&gt;10.1016/j.fct.2017.07.031&lt;/electronic-resource-num&gt;&lt;/record&gt;&lt;/Cite&gt;&lt;/EndNote&gt;</w:instrText>
      </w:r>
      <w:r w:rsidR="00000000">
        <w:rPr>
          <w:color w:val="FF0000"/>
        </w:rPr>
        <w:fldChar w:fldCharType="separate"/>
      </w:r>
      <w:r w:rsidR="00763A37" w:rsidRPr="00763A37">
        <w:rPr>
          <w:noProof/>
          <w:color w:val="FF0000"/>
          <w:vertAlign w:val="superscript"/>
        </w:rPr>
        <w:t>62</w:t>
      </w:r>
      <w:r w:rsidR="00000000">
        <w:rPr>
          <w:color w:val="FF0000"/>
        </w:rPr>
        <w:fldChar w:fldCharType="end"/>
      </w:r>
      <w:r w:rsidR="00000000">
        <w:rPr>
          <w:color w:val="FF0000"/>
        </w:rPr>
        <w:t>.</w:t>
      </w:r>
    </w:p>
    <w:p w14:paraId="343808B1" w14:textId="77777777" w:rsidR="00A33977" w:rsidRDefault="00A33977"/>
    <w:p w14:paraId="1A36EA72" w14:textId="2E210625" w:rsidR="00A33977" w:rsidRDefault="00B7638D">
      <w:r w:rsidRPr="00B7638D">
        <w:t xml:space="preserve">on the other hand, delves into the complete set of proteins expressed by cells or organisms under specific conditions. </w:t>
      </w:r>
      <w:r>
        <w:t>Key</w:t>
      </w:r>
      <w:r w:rsidR="000C3691" w:rsidRPr="000C3691">
        <w:t xml:space="preserve"> methodologies </w:t>
      </w:r>
      <w:r>
        <w:t xml:space="preserve">here include </w:t>
      </w:r>
      <w:r w:rsidR="00F66FE5">
        <w:t>m</w:t>
      </w:r>
      <w:r w:rsidR="000C3691" w:rsidRPr="000C3691">
        <w:t xml:space="preserve">ass </w:t>
      </w:r>
      <w:r w:rsidR="00F66FE5">
        <w:t>s</w:t>
      </w:r>
      <w:r w:rsidR="000C3691" w:rsidRPr="000C3691">
        <w:t>pectrometry</w:t>
      </w:r>
      <w:r w:rsidR="00F66FE5">
        <w:fldChar w:fldCharType="begin"/>
      </w:r>
      <w:r w:rsidR="00F66FE5">
        <w:instrText xml:space="preserve"> ADDIN EN.CITE &lt;EndNote&gt;&lt;Cite&gt;&lt;Author&gt;Shuken&lt;/Author&gt;&lt;Year&gt;2023&lt;/Year&gt;&lt;RecNum&gt;126&lt;/RecNum&gt;&lt;DisplayText&gt;&lt;style face="superscript"&gt;63&lt;/style&gt;&lt;/DisplayText&gt;&lt;record&gt;&lt;rec-number&gt;126&lt;/rec-number&gt;&lt;foreign-keys&gt;&lt;key app="EN" db-id="xv9wx9d2392z2levppd5ppzkd0f925xs50fd" timestamp="1696436266"&gt;126&lt;/key&gt;&lt;/foreign-keys&gt;&lt;ref-type name="Journal Article"&gt;17&lt;/ref-type&gt;&lt;contributors&gt;&lt;authors&gt;&lt;author&gt;Shuken, Steven R.&lt;/author&gt;&lt;/authors&gt;&lt;/contributors&gt;&lt;titles&gt;&lt;title&gt;An Introduction to Mass Spectrometry-Based Proteomics&lt;/title&gt;&lt;secondary-title&gt;Journal of Proteome Research&lt;/secondary-title&gt;&lt;/titles&gt;&lt;periodical&gt;&lt;full-title&gt;Journal of Proteome Research&lt;/full-title&gt;&lt;/periodical&gt;&lt;pages&gt;2151-2171&lt;/pages&gt;&lt;volume&gt;22&lt;/volume&gt;&lt;number&gt;7&lt;/number&gt;&lt;dates&gt;&lt;year&gt;2023&lt;/year&gt;&lt;pub-dates&gt;&lt;date&gt;2023/07/07&lt;/date&gt;&lt;/pub-dates&gt;&lt;/dates&gt;&lt;publisher&gt;American Chemical Society&lt;/publisher&gt;&lt;isbn&gt;1535-3893&lt;/isbn&gt;&lt;urls&gt;&lt;related-urls&gt;&lt;url&gt;https://doi.org/10.1021/acs.jproteome.2c00838&lt;/url&gt;&lt;/related-urls&gt;&lt;/urls&gt;&lt;electronic-resource-num&gt;10.1021/acs.jproteome.2c00838&lt;/electronic-resource-num&gt;&lt;/record&gt;&lt;/Cite&gt;&lt;/EndNote&gt;</w:instrText>
      </w:r>
      <w:r w:rsidR="00F66FE5">
        <w:fldChar w:fldCharType="separate"/>
      </w:r>
      <w:r w:rsidR="00F66FE5" w:rsidRPr="00F66FE5">
        <w:rPr>
          <w:noProof/>
          <w:vertAlign w:val="superscript"/>
        </w:rPr>
        <w:t>63</w:t>
      </w:r>
      <w:r w:rsidR="00F66FE5">
        <w:fldChar w:fldCharType="end"/>
      </w:r>
      <w:r w:rsidR="000C3691" w:rsidRPr="000C3691">
        <w:t xml:space="preserve">, </w:t>
      </w:r>
      <w:r w:rsidR="00F66FE5">
        <w:t>t</w:t>
      </w:r>
      <w:r w:rsidR="000C3691" w:rsidRPr="000C3691">
        <w:t xml:space="preserve">wo-dimensional </w:t>
      </w:r>
      <w:r w:rsidR="00F66FE5">
        <w:t>g</w:t>
      </w:r>
      <w:r w:rsidR="000C3691" w:rsidRPr="000C3691">
        <w:t xml:space="preserve">el </w:t>
      </w:r>
      <w:r w:rsidR="00F66FE5">
        <w:t>e</w:t>
      </w:r>
      <w:r w:rsidR="000C3691" w:rsidRPr="000C3691">
        <w:t>lectrophoresis</w:t>
      </w:r>
      <w:r w:rsidR="00F66FE5">
        <w:fldChar w:fldCharType="begin"/>
      </w:r>
      <w:r w:rsidR="00F66FE5">
        <w:instrText xml:space="preserve"> ADDIN EN.CITE &lt;EndNote&gt;&lt;Cite&gt;&lt;Author&gt;Görg&lt;/Author&gt;&lt;Year&gt;2004&lt;/Year&gt;&lt;RecNum&gt;127&lt;/RecNum&gt;&lt;DisplayText&gt;&lt;style face="superscript"&gt;64&lt;/style&gt;&lt;/DisplayText&gt;&lt;record&gt;&lt;rec-number&gt;127&lt;/rec-number&gt;&lt;foreign-keys&gt;&lt;key app="EN" db-id="xv9wx9d2392z2levppd5ppzkd0f925xs50fd" timestamp="1696436378"&gt;127&lt;/key&gt;&lt;/foreign-keys&gt;&lt;ref-type name="Journal Article"&gt;17&lt;/ref-type&gt;&lt;contributors&gt;&lt;authors&gt;&lt;author&gt;Görg, Angelika&lt;/author&gt;&lt;author&gt;Weiss, Walter&lt;/author&gt;&lt;author&gt;Dunn, Michael J.&lt;/author&gt;&lt;/authors&gt;&lt;/contributors&gt;&lt;titles&gt;&lt;title&gt;Current two-dimensional electrophoresis technology for proteomics&lt;/title&gt;&lt;secondary-title&gt;PROTEOMICS&lt;/secondary-title&gt;&lt;/titles&gt;&lt;periodical&gt;&lt;full-title&gt;PROTEOMICS&lt;/full-title&gt;&lt;/periodical&gt;&lt;pages&gt;3665-3685&lt;/pages&gt;&lt;volume&gt;4&lt;/volume&gt;&lt;number&gt;12&lt;/number&gt;&lt;keywords&gt;&lt;keyword&gt;Immobilized pH gradient&lt;/keyword&gt;&lt;keyword&gt;Mass spectrometry&lt;/keyword&gt;&lt;keyword&gt;Prefractionation&lt;/keyword&gt;&lt;keyword&gt;Protein detection&lt;/keyword&gt;&lt;keyword&gt;Protein identification&lt;/keyword&gt;&lt;keyword&gt;Proteomics&lt;/keyword&gt;&lt;keyword&gt;Review&lt;/keyword&gt;&lt;keyword&gt;Sample preparation&lt;/keyword&gt;&lt;keyword&gt;Two-dimensional gel electrophoresis&lt;/keyword&gt;&lt;keyword&gt;Two-dimensional protein databases&lt;/keyword&gt;&lt;keyword&gt;Two-dimensional image analysis&lt;/keyword&gt;&lt;/keywords&gt;&lt;dates&gt;&lt;year&gt;2004&lt;/year&gt;&lt;pub-dates&gt;&lt;date&gt;2004/12/01&lt;/date&gt;&lt;/pub-dates&gt;&lt;/dates&gt;&lt;publisher&gt;John Wiley &amp;amp; Sons, Ltd&lt;/publisher&gt;&lt;isbn&gt;1615-9853&lt;/isbn&gt;&lt;urls&gt;&lt;related-urls&gt;&lt;url&gt;https://doi.org/10.1002/pmic.200401031&lt;/url&gt;&lt;/related-urls&gt;&lt;/urls&gt;&lt;electronic-resource-num&gt;https://doi.org/10.1002/pmic.200401031&lt;/electronic-resource-num&gt;&lt;access-date&gt;2023/10/04&lt;/access-date&gt;&lt;/record&gt;&lt;/Cite&gt;&lt;/EndNote&gt;</w:instrText>
      </w:r>
      <w:r w:rsidR="00F66FE5">
        <w:fldChar w:fldCharType="separate"/>
      </w:r>
      <w:r w:rsidR="00F66FE5" w:rsidRPr="00F66FE5">
        <w:rPr>
          <w:noProof/>
          <w:vertAlign w:val="superscript"/>
        </w:rPr>
        <w:t>64</w:t>
      </w:r>
      <w:r w:rsidR="00F66FE5">
        <w:fldChar w:fldCharType="end"/>
      </w:r>
      <w:r w:rsidR="000C3691" w:rsidRPr="000C3691">
        <w:t xml:space="preserve">, and </w:t>
      </w:r>
      <w:r w:rsidR="00F66FE5">
        <w:t>p</w:t>
      </w:r>
      <w:r w:rsidR="000C3691" w:rsidRPr="000C3691">
        <w:t xml:space="preserve">rotein </w:t>
      </w:r>
      <w:r w:rsidR="00F66FE5">
        <w:t>m</w:t>
      </w:r>
      <w:r w:rsidR="000C3691" w:rsidRPr="000C3691">
        <w:t>icroarrays</w:t>
      </w:r>
      <w:r w:rsidR="00F66FE5">
        <w:fldChar w:fldCharType="begin"/>
      </w:r>
      <w:r w:rsidR="00F66FE5">
        <w:instrText xml:space="preserve"> ADDIN EN.CITE &lt;EndNote&gt;&lt;Cite&gt;&lt;Author&gt;Sutandy&lt;/Author&gt;&lt;Year&gt;2013&lt;/Year&gt;&lt;RecNum&gt;128&lt;/RecNum&gt;&lt;DisplayText&gt;&lt;style face="superscript"&gt;65&lt;/style&gt;&lt;/DisplayText&gt;&lt;record&gt;&lt;rec-number&gt;128&lt;/rec-number&gt;&lt;foreign-keys&gt;&lt;key app="EN" db-id="xv9wx9d2392z2levppd5ppzkd0f925xs50fd" timestamp="1696436449"&gt;128&lt;/key&gt;&lt;/foreign-keys&gt;&lt;ref-type name="Journal Article"&gt;17&lt;/ref-type&gt;&lt;contributors&gt;&lt;authors&gt;&lt;author&gt;Sutandy, F. X. Reymond&lt;/author&gt;&lt;author&gt;Qian, Jiang&lt;/author&gt;&lt;author&gt;Chen, Chien-Sheng&lt;/author&gt;&lt;author&gt;Zhu, Heng&lt;/author&gt;&lt;/authors&gt;&lt;/contributors&gt;&lt;titles&gt;&lt;title&gt;Overview of Protein Microarrays&lt;/title&gt;&lt;secondary-title&gt;Current Protocols in Protein Science&lt;/secondary-title&gt;&lt;/titles&gt;&lt;periodical&gt;&lt;full-title&gt;Current Protocols in Protein Science&lt;/full-title&gt;&lt;/periodical&gt;&lt;pages&gt;27.1.1-27.1.16&lt;/pages&gt;&lt;volume&gt;72&lt;/volume&gt;&lt;number&gt;1&lt;/number&gt;&lt;keywords&gt;&lt;keyword&gt;protein microarrays&lt;/keyword&gt;&lt;keyword&gt;PTM&lt;/keyword&gt;&lt;keyword&gt;biomarker&lt;/keyword&gt;&lt;keyword&gt;network&lt;/keyword&gt;&lt;keyword&gt;systems biology&lt;/keyword&gt;&lt;/keywords&gt;&lt;dates&gt;&lt;year&gt;2013&lt;/year&gt;&lt;pub-dates&gt;&lt;date&gt;2013/04/01&lt;/date&gt;&lt;/pub-dates&gt;&lt;/dates&gt;&lt;publisher&gt;John Wiley &amp;amp; Sons, Ltd&lt;/publisher&gt;&lt;isbn&gt;1934-3655&lt;/isbn&gt;&lt;urls&gt;&lt;related-urls&gt;&lt;url&gt;https://doi.org/10.1002/0471140864.ps2701s72&lt;/url&gt;&lt;/related-urls&gt;&lt;/urls&gt;&lt;electronic-resource-num&gt;https://doi.org/10.1002/0471140864.ps2701s72&lt;/electronic-resource-num&gt;&lt;access-date&gt;2023/10/04&lt;/access-date&gt;&lt;/record&gt;&lt;/Cite&gt;&lt;/EndNote&gt;</w:instrText>
      </w:r>
      <w:r w:rsidR="00F66FE5">
        <w:fldChar w:fldCharType="separate"/>
      </w:r>
      <w:r w:rsidR="00F66FE5" w:rsidRPr="00F66FE5">
        <w:rPr>
          <w:noProof/>
          <w:vertAlign w:val="superscript"/>
        </w:rPr>
        <w:t>65</w:t>
      </w:r>
      <w:r w:rsidR="00F66FE5">
        <w:fldChar w:fldCharType="end"/>
      </w:r>
      <w:r w:rsidR="000C3691" w:rsidRPr="000C3691">
        <w:t>. Furthermore, proteomics plays an instrumental role in the identification of disease-specific biomarkers.</w:t>
      </w:r>
    </w:p>
    <w:p w14:paraId="17063933" w14:textId="77777777" w:rsidR="00A33977" w:rsidRDefault="00A33977"/>
    <w:p w14:paraId="626A2CF7" w14:textId="58C2DBEB" w:rsidR="00A33977" w:rsidRDefault="00B7638D">
      <w:pPr>
        <w:rPr>
          <w:rFonts w:hint="eastAsia"/>
        </w:rPr>
      </w:pPr>
      <w:r w:rsidRPr="00B7638D">
        <w:t>Metabolomics is pivotal in unveiling the pathogenesis related to early-life pesticide exposure, offering insights into diseases, such as obesity</w:t>
      </w:r>
      <w:r w:rsidR="00000000">
        <w:fldChar w:fldCharType="begin">
          <w:fldData xml:space="preserve">PEVuZE5vdGU+PENpdGU+PEF1dGhvcj5LYWRkdXJhaC1EYW91azwvQXV0aG9yPjxZZWFyPjIwMDg8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</w:fldData>
        </w:fldChar>
      </w:r>
      <w:r w:rsidR="00F66FE5">
        <w:instrText xml:space="preserve"> ADDIN EN.CITE </w:instrText>
      </w:r>
      <w:r w:rsidR="00F66FE5">
        <w:fldChar w:fldCharType="begin">
          <w:fldData xml:space="preserve">PEVuZE5vdGU+PENpdGU+PEF1dGhvcj5LYWRkdXJhaC1EYW91azwvQXV0aG9yPjxZZWFyPjIwMDg8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</w:fldData>
        </w:fldChar>
      </w:r>
      <w:r w:rsidR="00F66FE5">
        <w:instrText xml:space="preserve"> ADDIN EN.CITE.DATA </w:instrText>
      </w:r>
      <w:r w:rsidR="00F66FE5">
        <w:fldChar w:fldCharType="end"/>
      </w:r>
      <w:r w:rsidR="00000000">
        <w:fldChar w:fldCharType="separate"/>
      </w:r>
      <w:r w:rsidR="00F66FE5" w:rsidRPr="00F66FE5">
        <w:rPr>
          <w:noProof/>
          <w:vertAlign w:val="superscript"/>
        </w:rPr>
        <w:t>66</w:t>
      </w:r>
      <w:r w:rsidR="00000000">
        <w:fldChar w:fldCharType="end"/>
      </w:r>
      <w:r w:rsidR="00000000">
        <w:t xml:space="preserve">. </w:t>
      </w:r>
      <w:r w:rsidRPr="00B7638D">
        <w:t>A typical metabolomic analysis involves stages of sample extraction, data collection, and analysis</w:t>
      </w:r>
      <w:r w:rsidR="00000000">
        <w:fldChar w:fldCharType="begin"/>
      </w:r>
      <w:r w:rsidR="00F66FE5">
        <w:instrText xml:space="preserve"> ADDIN EN.CITE &lt;EndNote&gt;&lt;Cite&gt;&lt;Author&gt;Zhou&lt;/Author&gt;&lt;Year&gt;2021&lt;/Year&gt;&lt;RecNum&gt;41&lt;/RecNum&gt;&lt;DisplayText&gt;&lt;style face="superscript"&gt;67&lt;/style&gt;&lt;/DisplayText&gt;&lt;record&gt;&lt;rec-number&gt;41&lt;/rec-number&gt;&lt;foreign-keys&gt;&lt;key app="EN" db-id="xv9wx9d2392z2levppd5ppzkd0f925xs50fd" timestamp="1695903720"&gt;41&lt;/key&gt;&lt;/foreign-keys&gt;&lt;ref-type name="Journal Article"&gt;17&lt;/ref-type&gt;&lt;contributors&gt;&lt;authors&gt;&lt;author&gt;Zhou,Meng&lt;/author&gt;&lt;author&gt;Zhao,Jiang&lt;/author&gt;&lt;/authors&gt;&lt;/contributors&gt;&lt;titles&gt;&lt;title&gt;A Review on the Health Effects of Pesticides Based on Host Gut Microbiome and Metabolomics&lt;/title&gt;&lt;secondary-title&gt;Frontiers in Molecular Biosciences&lt;/secondary-title&gt;&lt;short-title&gt;health effects of pesticides exposure&lt;/short-title&gt;&lt;/titles&gt;&lt;periodical&gt;&lt;full-title&gt;Frontiers in Molecular Biosciences&lt;/full-title&gt;&lt;/periodical&gt;&lt;volume&gt;8&lt;/volume&gt;&lt;keywords&gt;&lt;keyword&gt;Pesticides,Toxicity effects,gut microbiome,Metabolomics,health effects&lt;/keyword&gt;&lt;/keywords&gt;&lt;dates&gt;&lt;year&gt;2021&lt;/year&gt;&lt;pub-dates&gt;&lt;date&gt;2021-February-08&lt;/date&gt;&lt;/pub-dates&gt;&lt;/dates&gt;&lt;isbn&gt;2296-889X&lt;/isbn&gt;&lt;work-type&gt;Review&lt;/work-type&gt;&lt;urls&gt;&lt;related-urls&gt;&lt;url&gt;https://www.frontiersin.org/articles/10.3389/fmolb.2021.632955&lt;/url&gt;&lt;/related-urls&gt;&lt;/urls&gt;&lt;electronic-resource-num&gt;10.3389/fmolb.2021.632955&lt;/electronic-resource-num&gt;&lt;language&gt;English&lt;/language&gt;&lt;/record&gt;&lt;/Cite&gt;&lt;/EndNote&gt;</w:instrText>
      </w:r>
      <w:r w:rsidR="00000000">
        <w:fldChar w:fldCharType="separate"/>
      </w:r>
      <w:r w:rsidR="00F66FE5" w:rsidRPr="00F66FE5">
        <w:rPr>
          <w:noProof/>
          <w:vertAlign w:val="superscript"/>
        </w:rPr>
        <w:t>67</w:t>
      </w:r>
      <w:r w:rsidR="00000000">
        <w:fldChar w:fldCharType="end"/>
      </w:r>
      <w:r w:rsidR="00000000">
        <w:t>.</w:t>
      </w:r>
      <w:r w:rsidRPr="00B7638D">
        <w:t xml:space="preserve"> Crucial tools for data collection encompass mass spectrometry, nuclear magnetic resonance (NMR) spectroscopy, and Fourier Transform Infrared spectroscopy (FT-IR)</w:t>
      </w:r>
      <w:r w:rsidR="00000000">
        <w:fldChar w:fldCharType="begin">
          <w:fldData xml:space="preserve">PEVuZE5vdGU+PENpdGU+PEF1dGhvcj5EZXR0bWVyPC9BdXRob3I+PFllYXI+MjAwNzwvWWVhcj48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=
</w:fldData>
        </w:fldChar>
      </w:r>
      <w:r w:rsidR="00F66FE5">
        <w:instrText xml:space="preserve"> ADDIN EN.CITE </w:instrText>
      </w:r>
      <w:r w:rsidR="00F66FE5">
        <w:fldChar w:fldCharType="begin">
          <w:fldData xml:space="preserve">PEVuZE5vdGU+PENpdGU+PEF1dGhvcj5EZXR0bWVyPC9BdXRob3I+PFllYXI+MjAwNzwvWWVhcj48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=
</w:fldData>
        </w:fldChar>
      </w:r>
      <w:r w:rsidR="00F66FE5">
        <w:instrText xml:space="preserve"> ADDIN EN.CITE.DATA </w:instrText>
      </w:r>
      <w:r w:rsidR="00F66FE5">
        <w:fldChar w:fldCharType="end"/>
      </w:r>
      <w:r w:rsidR="00000000">
        <w:fldChar w:fldCharType="separate"/>
      </w:r>
      <w:r w:rsidR="00F66FE5" w:rsidRPr="00F66FE5">
        <w:rPr>
          <w:noProof/>
          <w:vertAlign w:val="superscript"/>
        </w:rPr>
        <w:t>68</w:t>
      </w:r>
      <w:r w:rsidR="00000000">
        <w:fldChar w:fldCharType="end"/>
      </w:r>
      <w:r w:rsidR="00000000">
        <w:t>.</w:t>
      </w:r>
      <w:r>
        <w:rPr>
          <w:rFonts w:hint="eastAsia"/>
        </w:rPr>
        <w:t xml:space="preserve"> </w:t>
      </w:r>
      <w:r w:rsidRPr="00B7638D">
        <w:t xml:space="preserve">Notably, </w:t>
      </w:r>
      <w:r>
        <w:t xml:space="preserve">mass spectrometry </w:t>
      </w:r>
      <w:r w:rsidRPr="00B7638D">
        <w:t>have found extensive application in ecotoxicological studies, aiding in the identification of metabolic pathway disruptions</w:t>
      </w:r>
      <w:r w:rsidR="00000000">
        <w:fldChar w:fldCharType="begin">
          <w:fldData xml:space="preserve">PEVuZE5vdGU+PENpdGU+PEF1dGhvcj5MaXU8L0F1dGhvcj48WWVhcj4yMDIyPC9ZZWFyPjxSZWNO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</w:fldData>
        </w:fldChar>
      </w:r>
      <w:r>
        <w:instrText xml:space="preserve"> ADDIN EN.CITE </w:instrText>
      </w:r>
      <w:r>
        <w:fldChar w:fldCharType="begin">
          <w:fldData xml:space="preserve">PEVuZE5vdGU+PENpdGU+PEF1dGhvcj5MaXU8L0F1dGhvcj48WWVhcj4yMDIyPC9ZZWFyPjxSZWNO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</w:fldData>
        </w:fldChar>
      </w:r>
      <w:r>
        <w:instrText xml:space="preserve"> ADDIN EN.CITE.DATA </w:instrText>
      </w:r>
      <w:r>
        <w:fldChar w:fldCharType="end"/>
      </w:r>
      <w:r w:rsidR="00000000">
        <w:fldChar w:fldCharType="separate"/>
      </w:r>
      <w:r w:rsidRPr="00B7638D">
        <w:rPr>
          <w:noProof/>
          <w:vertAlign w:val="superscript"/>
        </w:rPr>
        <w:t>69</w:t>
      </w:r>
      <w:r w:rsidR="00000000">
        <w:fldChar w:fldCharType="end"/>
      </w:r>
      <w:r w:rsidR="00000000">
        <w:t xml:space="preserve"> and </w:t>
      </w:r>
      <w:r w:rsidRPr="00B7638D">
        <w:t>stands out as a dominant analytical tool, extensively utilized in both metabolomics and lipidomics</w:t>
      </w:r>
      <w:r w:rsidR="00000000">
        <w:fldChar w:fldCharType="begin">
          <w:fldData xml:space="preserve">PEVuZE5vdGU+PENpdGU+PEF1dGhvcj5DYWprYTwvQXV0aG9yPjxZZWFyPjIwMTY8L1llYXI+PFJl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</w:fldData>
        </w:fldChar>
      </w:r>
      <w:r>
        <w:instrText xml:space="preserve"> ADDIN EN.CITE </w:instrText>
      </w:r>
      <w:r>
        <w:fldChar w:fldCharType="begin">
          <w:fldData xml:space="preserve">PEVuZE5vdGU+PENpdGU+PEF1dGhvcj5DYWprYTwvQXV0aG9yPjxZZWFyPjIwMTY8L1llYXI+PFJl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</w:fldData>
        </w:fldChar>
      </w:r>
      <w:r>
        <w:instrText xml:space="preserve"> ADDIN EN.CITE.DATA </w:instrText>
      </w:r>
      <w:r>
        <w:fldChar w:fldCharType="end"/>
      </w:r>
      <w:r w:rsidR="00000000">
        <w:fldChar w:fldCharType="separate"/>
      </w:r>
      <w:r w:rsidRPr="00B7638D">
        <w:rPr>
          <w:noProof/>
          <w:vertAlign w:val="superscript"/>
        </w:rPr>
        <w:t>70</w:t>
      </w:r>
      <w:r w:rsidR="00000000">
        <w:fldChar w:fldCharType="end"/>
      </w:r>
      <w:r w:rsidR="00000000">
        <w:t>.</w:t>
      </w:r>
    </w:p>
    <w:p w14:paraId="744E6D57" w14:textId="3965F3C9" w:rsidR="00CD6769" w:rsidRDefault="00B7638D">
      <w:r w:rsidRPr="00B7638D">
        <w:t>Given the myriad of metabolic pathways, understanding alterations due to early-life pesticide exposure is crucial. Several pathways, such as those involving tryptophan, dopamine, and lipid metabolism, have been implicated in pesticide-induced disruptions</w:t>
      </w:r>
      <w:r w:rsidR="00000000">
        <w:fldChar w:fldCharType="begin">
          <w:fldData xml:space="preserve">PEVuZE5vdGU+PENpdGU+PEF1dGhvcj5Sb2RyaWd1ZXM8L0F1dGhvcj48WWVhcj4yMDIyPC9ZZWFy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=
</w:fldData>
        </w:fldChar>
      </w:r>
      <w:r>
        <w:instrText xml:space="preserve"> ADDIN EN.CITE </w:instrText>
      </w:r>
      <w:r>
        <w:fldChar w:fldCharType="begin">
          <w:fldData xml:space="preserve">PEVuZE5vdGU+PENpdGU+PEF1dGhvcj5Sb2RyaWd1ZXM8L0F1dGhvcj48WWVhcj4yMDIyPC9ZZWFy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=
</w:fldData>
        </w:fldChar>
      </w:r>
      <w:r>
        <w:instrText xml:space="preserve"> ADDIN EN.CITE.DATA </w:instrText>
      </w:r>
      <w:r>
        <w:fldChar w:fldCharType="end"/>
      </w:r>
      <w:r w:rsidR="00000000">
        <w:fldChar w:fldCharType="separate"/>
      </w:r>
      <w:r w:rsidRPr="00B7638D">
        <w:rPr>
          <w:noProof/>
          <w:vertAlign w:val="superscript"/>
        </w:rPr>
        <w:t>71</w:t>
      </w:r>
      <w:r w:rsidR="00000000">
        <w:fldChar w:fldCharType="end"/>
      </w:r>
      <w:r w:rsidR="00000000">
        <w:t>.</w:t>
      </w:r>
      <w:r w:rsidRPr="00B7638D">
        <w:t xml:space="preserve"> </w:t>
      </w:r>
      <w:r w:rsidRPr="00B7638D">
        <w:t xml:space="preserve">Given the vital roles of lipids in physiological processes, </w:t>
      </w:r>
      <w:proofErr w:type="spellStart"/>
      <w:r w:rsidRPr="00B7638D">
        <w:t>lipidomics</w:t>
      </w:r>
      <w:proofErr w:type="spellEnd"/>
      <w:r w:rsidRPr="00B7638D">
        <w:t>, a subset of metabolomics, has gained prominence, especially in unveiling lipid metabolism pathways</w:t>
      </w:r>
      <w:r>
        <w:fldChar w:fldCharType="begin">
          <w:fldData xml:space="preserve">PEVuZE5vdGU+PENpdGU+PEF1dGhvcj5DYWprYTwvQXV0aG9yPjxZZWFyPjIwMTY8L1llYXI+PFJl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</w:fldData>
        </w:fldChar>
      </w:r>
      <w:r>
        <w:instrText xml:space="preserve"> ADDIN EN.CITE </w:instrText>
      </w:r>
      <w:r>
        <w:fldChar w:fldCharType="begin">
          <w:fldData xml:space="preserve">PEVuZE5vdGU+PENpdGU+PEF1dGhvcj5DYWprYTwvQXV0aG9yPjxZZWFyPjIwMTY8L1llYXI+PFJl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</w:fldData>
        </w:fldChar>
      </w:r>
      <w:r>
        <w:instrText xml:space="preserve"> ADDIN EN.CITE.DATA </w:instrText>
      </w:r>
      <w:r>
        <w:fldChar w:fldCharType="end"/>
      </w:r>
      <w:r>
        <w:fldChar w:fldCharType="separate"/>
      </w:r>
      <w:r w:rsidRPr="00B7638D">
        <w:rPr>
          <w:noProof/>
          <w:vertAlign w:val="superscript"/>
        </w:rPr>
        <w:t>70, 72</w:t>
      </w:r>
      <w:r>
        <w:fldChar w:fldCharType="end"/>
      </w:r>
      <w:r w:rsidR="00CD6769" w:rsidRPr="00CD6769">
        <w:t>.</w:t>
      </w:r>
      <w:r w:rsidR="00CD6769">
        <w:t xml:space="preserve"> </w:t>
      </w:r>
      <w:r w:rsidR="00CD6769">
        <w:t xml:space="preserve">Through metabolomics, it was found that the more </w:t>
      </w:r>
      <w:r w:rsidR="00CD6769">
        <w:rPr>
          <w:b/>
          <w:bCs/>
        </w:rPr>
        <w:t>β- HCH</w:t>
      </w:r>
      <w:r w:rsidR="00CD6769">
        <w:t xml:space="preserve"> and </w:t>
      </w:r>
      <w:proofErr w:type="spellStart"/>
      <w:r w:rsidR="00CD6769">
        <w:rPr>
          <w:b/>
          <w:bCs/>
        </w:rPr>
        <w:t>mecarbam</w:t>
      </w:r>
      <w:proofErr w:type="spellEnd"/>
      <w:r w:rsidR="00CD6769">
        <w:t xml:space="preserve"> residue in serum of pregnant humans, the lighter the fetal weight, which may be due to the interference of these two insecticides with Glycerol metabolism and thyroid hormone metabolism</w:t>
      </w:r>
      <w:r w:rsidR="00CD6769">
        <w:fldChar w:fldCharType="begin">
          <w:fldData xml:space="preserve">PEVuZE5vdGU+PENpdGU+PEF1dGhvcj5ZYW5nPC9BdXRob3I+PFllYXI+MjAyMDwvWWVhcj48UmVj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</w:fldData>
        </w:fldChar>
      </w:r>
      <w:r w:rsidR="00CD6769">
        <w:instrText xml:space="preserve"> ADDIN EN.CITE </w:instrText>
      </w:r>
      <w:r w:rsidR="00CD6769">
        <w:fldChar w:fldCharType="begin">
          <w:fldData xml:space="preserve">PEVuZE5vdGU+PENpdGU+PEF1dGhvcj5ZYW5nPC9BdXRob3I+PFllYXI+MjAyMDwvWWVhcj48UmVj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</w:fldData>
        </w:fldChar>
      </w:r>
      <w:r w:rsidR="00CD6769">
        <w:instrText xml:space="preserve"> ADDIN EN.CITE.DATA </w:instrText>
      </w:r>
      <w:r w:rsidR="00CD6769">
        <w:fldChar w:fldCharType="end"/>
      </w:r>
      <w:r w:rsidR="00CD6769">
        <w:fldChar w:fldCharType="separate"/>
      </w:r>
      <w:r w:rsidR="00CD6769" w:rsidRPr="00B7638D">
        <w:rPr>
          <w:noProof/>
          <w:vertAlign w:val="superscript"/>
        </w:rPr>
        <w:t>73</w:t>
      </w:r>
      <w:r w:rsidR="00CD6769">
        <w:fldChar w:fldCharType="end"/>
      </w:r>
      <w:r w:rsidR="00CD6769">
        <w:t>.</w:t>
      </w:r>
    </w:p>
    <w:p w14:paraId="2F6B4352" w14:textId="77777777" w:rsidR="00CD6769" w:rsidRPr="00716F4F" w:rsidRDefault="00CD6769">
      <w:pPr>
        <w:rPr>
          <w:rFonts w:hint="eastAsia"/>
          <w:color w:val="FF0000"/>
        </w:rPr>
      </w:pPr>
    </w:p>
    <w:p w14:paraId="6BDBDFF4" w14:textId="4956B257" w:rsidR="00A33977" w:rsidRDefault="00CD6769">
      <w:r w:rsidRPr="00CD6769">
        <w:t xml:space="preserve">A myriad of studies on model organisms, ranging from zebrafish to rodents, has elucidated the varied impacts of early-life pesticide exposures. These studies reveal disruptions in metabolic pathways, from retinol metabolism due to </w:t>
      </w:r>
      <w:proofErr w:type="spellStart"/>
      <w:r w:rsidRPr="00CD6769">
        <w:t>glufosinate</w:t>
      </w:r>
      <w:proofErr w:type="spellEnd"/>
      <w:r w:rsidRPr="00CD6769">
        <w:t xml:space="preserve"> ammonium exposure to the neurotoxic effects of chlorpyrifos, altering lipid components in the brain.</w:t>
      </w:r>
    </w:p>
    <w:p w14:paraId="700B1851" w14:textId="570246F7" w:rsidR="00A33977" w:rsidRDefault="00000000">
      <w:proofErr w:type="spellStart"/>
      <w:r>
        <w:rPr>
          <w:b/>
          <w:bCs/>
        </w:rPr>
        <w:t>Glufosinate</w:t>
      </w:r>
      <w:proofErr w:type="spellEnd"/>
      <w:r>
        <w:rPr>
          <w:b/>
          <w:bCs/>
        </w:rPr>
        <w:t xml:space="preserve"> ammonium</w:t>
      </w:r>
      <w:r>
        <w:t xml:space="preserve"> in the drinking water of prepregnant mice inhibits descendants’ retinol metabolism and</w:t>
      </w:r>
      <w:r>
        <w:rPr>
          <w:rFonts w:hint="eastAsia"/>
        </w:rPr>
        <w:t xml:space="preserve"> </w:t>
      </w:r>
      <w:r>
        <w:t>fatty acid biosynthesis, promotes pyrimidine metabolism, and enhances</w:t>
      </w:r>
      <w:r>
        <w:rPr>
          <w:rFonts w:hint="eastAsia"/>
        </w:rPr>
        <w:t xml:space="preserve"> </w:t>
      </w:r>
      <w:r>
        <w:t>ubiquinone and other terpenoid-quinone biosynthesis</w:t>
      </w:r>
      <w:r>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instrText xml:space="preserve"> ADDIN EN.CITE </w:instrText>
      </w:r>
      <w:r w:rsidR="00763A37">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instrText xml:space="preserve"> ADDIN EN.CITE.DATA </w:instrText>
      </w:r>
      <w:r w:rsidR="00763A37">
        <w:fldChar w:fldCharType="end"/>
      </w:r>
      <w:r>
        <w:fldChar w:fldCharType="separate"/>
      </w:r>
      <w:r w:rsidR="00763A37" w:rsidRPr="00763A37">
        <w:rPr>
          <w:noProof/>
          <w:vertAlign w:val="superscript"/>
        </w:rPr>
        <w:t>39</w:t>
      </w:r>
      <w:r>
        <w:fldChar w:fldCharType="end"/>
      </w:r>
      <w:r>
        <w:t xml:space="preserve">. Contact with </w:t>
      </w:r>
      <w:proofErr w:type="spellStart"/>
      <w:r>
        <w:rPr>
          <w:b/>
          <w:bCs/>
        </w:rPr>
        <w:t>endosulfan</w:t>
      </w:r>
      <w:proofErr w:type="spellEnd"/>
      <w:r>
        <w:t xml:space="preserve"> during gestation disturbs the glucose and lipid metabolism in descendants</w:t>
      </w:r>
      <w:r>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instrText xml:space="preserve"> ADDIN EN.CITE </w:instrText>
      </w:r>
      <w:r w:rsidR="00763A37">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instrText xml:space="preserve"> ADDIN EN.CITE.DATA </w:instrText>
      </w:r>
      <w:r w:rsidR="00763A37">
        <w:fldChar w:fldCharType="end"/>
      </w:r>
      <w:r>
        <w:fldChar w:fldCharType="separate"/>
      </w:r>
      <w:r w:rsidR="00763A37" w:rsidRPr="00763A37">
        <w:rPr>
          <w:noProof/>
          <w:vertAlign w:val="superscript"/>
        </w:rPr>
        <w:t>38</w:t>
      </w:r>
      <w:r>
        <w:fldChar w:fldCharType="end"/>
      </w:r>
      <w:r>
        <w:t>.</w:t>
      </w:r>
      <w:r w:rsidR="000C3691">
        <w:rPr>
          <w:rFonts w:hint="eastAsia"/>
        </w:rPr>
        <w:t xml:space="preserve"> </w:t>
      </w:r>
      <w:r>
        <w:rPr>
          <w:rFonts w:hint="eastAsia"/>
        </w:rPr>
        <w:t>M</w:t>
      </w:r>
      <w:r>
        <w:t xml:space="preserve">ating period exposure to </w:t>
      </w:r>
      <w:r>
        <w:rPr>
          <w:b/>
          <w:bCs/>
        </w:rPr>
        <w:t>a combination of pesticides</w:t>
      </w:r>
      <w:r>
        <w:t xml:space="preserve">, including </w:t>
      </w:r>
      <w:proofErr w:type="spellStart"/>
      <w:r>
        <w:t>boscalid</w:t>
      </w:r>
      <w:proofErr w:type="spellEnd"/>
      <w:r>
        <w:t xml:space="preserve">, </w:t>
      </w:r>
      <w:proofErr w:type="spellStart"/>
      <w:r>
        <w:t>captan</w:t>
      </w:r>
      <w:proofErr w:type="spellEnd"/>
      <w:r>
        <w:t xml:space="preserve">, </w:t>
      </w:r>
      <w:proofErr w:type="spellStart"/>
      <w:r>
        <w:t>chlopyrifos</w:t>
      </w:r>
      <w:proofErr w:type="spellEnd"/>
      <w:r>
        <w:t xml:space="preserve">, </w:t>
      </w:r>
      <w:proofErr w:type="spellStart"/>
      <w:r>
        <w:t>thiachloprid</w:t>
      </w:r>
      <w:proofErr w:type="spellEnd"/>
      <w:r>
        <w:t>, thiophanate, and ziram, leads to changes in the metabolic fingerprints in urine, liver, and feces</w:t>
      </w:r>
      <w:r>
        <w:fldChar w:fldCharType="begin">
          <w:fldData xml:space="preserve">PEVuZE5vdGU+PENpdGU+PEF1dGhvcj5TbWl0aDwvQXV0aG9yPjxZZWFyPjIwMjA8L1llYXI+PFJl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</w:fldData>
        </w:fldChar>
      </w:r>
      <w:r w:rsidR="00CD6769">
        <w:instrText xml:space="preserve"> ADDIN EN.CITE </w:instrText>
      </w:r>
      <w:r w:rsidR="00CD6769">
        <w:fldChar w:fldCharType="begin">
          <w:fldData xml:space="preserve">PEVuZE5vdGU+PENpdGU+PEF1dGhvcj5TbWl0aDwvQXV0aG9yPjxZZWFyPjIwMjA8L1llYXI+PFJl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</w:fldData>
        </w:fldChar>
      </w:r>
      <w:r w:rsidR="00CD6769">
        <w:instrText xml:space="preserve"> ADDIN EN.CITE.DATA </w:instrText>
      </w:r>
      <w:r w:rsidR="00CD6769">
        <w:fldChar w:fldCharType="end"/>
      </w:r>
      <w:r>
        <w:fldChar w:fldCharType="separate"/>
      </w:r>
      <w:r w:rsidR="00CD6769" w:rsidRPr="00CD6769">
        <w:rPr>
          <w:noProof/>
          <w:vertAlign w:val="superscript"/>
        </w:rPr>
        <w:t>74</w:t>
      </w:r>
      <w:r>
        <w:fldChar w:fldCharType="end"/>
      </w:r>
      <w:r>
        <w:t>.</w:t>
      </w:r>
      <w:r w:rsidR="000C3691">
        <w:rPr>
          <w:rFonts w:hint="eastAsia"/>
        </w:rPr>
        <w:t xml:space="preserve"> </w:t>
      </w:r>
      <w:r>
        <w:rPr>
          <w:b/>
          <w:bCs/>
        </w:rPr>
        <w:t xml:space="preserve">Epoxiconazole </w:t>
      </w:r>
      <w:r>
        <w:rPr>
          <w:rFonts w:hint="eastAsia"/>
        </w:rPr>
        <w:t>exposure</w:t>
      </w:r>
      <w:r>
        <w:t xml:space="preserve"> to zebrafish larval affected lipid metabolism, glucose metabolism</w:t>
      </w:r>
      <w:r>
        <w:rPr>
          <w:rFonts w:hint="eastAsia"/>
        </w:rPr>
        <w:t>,</w:t>
      </w:r>
      <w:r>
        <w:t xml:space="preserve"> and amino acid metabolism</w:t>
      </w:r>
      <w:r>
        <w:fldChar w:fldCharType="begin">
          <w:fldData xml:space="preserve">PEVuZE5vdGU+PENpdGU+PEF1dGhvcj5XZW5nPC9BdXRob3I+PFllYXI+MjAyMTwvWWVhcj48UmVj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</w:fldData>
        </w:fldChar>
      </w:r>
      <w:r w:rsidR="00763A37">
        <w:instrText xml:space="preserve"> ADDIN EN.CITE </w:instrText>
      </w:r>
      <w:r w:rsidR="00763A37">
        <w:fldChar w:fldCharType="begin">
          <w:fldData xml:space="preserve">PEVuZE5vdGU+PENpdGU+PEF1dGhvcj5XZW5nPC9BdXRob3I+PFllYXI+MjAyMTwvWWVhcj48UmVj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</w:fldData>
        </w:fldChar>
      </w:r>
      <w:r w:rsidR="00763A37">
        <w:instrText xml:space="preserve"> ADDIN EN.CITE.DATA </w:instrText>
      </w:r>
      <w:r w:rsidR="00763A37">
        <w:fldChar w:fldCharType="end"/>
      </w:r>
      <w:r>
        <w:fldChar w:fldCharType="separate"/>
      </w:r>
      <w:r w:rsidR="00763A37" w:rsidRPr="00763A37">
        <w:rPr>
          <w:noProof/>
          <w:vertAlign w:val="superscript"/>
        </w:rPr>
        <w:t>42</w:t>
      </w:r>
      <w:r>
        <w:fldChar w:fldCharType="end"/>
      </w:r>
      <w:r>
        <w:t>.</w:t>
      </w:r>
      <w:r w:rsidR="000C3691">
        <w:rPr>
          <w:rFonts w:hint="eastAsia"/>
        </w:rPr>
        <w:t xml:space="preserve"> </w:t>
      </w:r>
      <w:r>
        <w:t xml:space="preserve">Rats getting in touch with </w:t>
      </w:r>
      <w:r>
        <w:rPr>
          <w:b/>
          <w:bCs/>
        </w:rPr>
        <w:t>chlorpyrifos</w:t>
      </w:r>
      <w:r>
        <w:t xml:space="preserve"> during gestational and lactational periods alters fatty acid metabolism in progenies, which may be relevant to the potential risk of inducing neurotoxicity</w:t>
      </w:r>
      <w:r>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instrText xml:space="preserve"> ADDIN EN.CITE </w:instrText>
      </w:r>
      <w:r w:rsidR="00763A37">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instrText xml:space="preserve"> ADDIN EN.CITE.DATA </w:instrText>
      </w:r>
      <w:r w:rsidR="00763A37">
        <w:fldChar w:fldCharType="end"/>
      </w:r>
      <w:r>
        <w:fldChar w:fldCharType="separate"/>
      </w:r>
      <w:r w:rsidR="00763A37" w:rsidRPr="00763A37">
        <w:rPr>
          <w:noProof/>
          <w:vertAlign w:val="superscript"/>
        </w:rPr>
        <w:t>41</w:t>
      </w:r>
      <w:r>
        <w:fldChar w:fldCharType="end"/>
      </w:r>
      <w:r>
        <w:t xml:space="preserve">. </w:t>
      </w:r>
      <w:r>
        <w:rPr>
          <w:color w:val="1F4E79" w:themeColor="accent5" w:themeShade="80"/>
        </w:rPr>
        <w:t xml:space="preserve">Discovered through proteomics, </w:t>
      </w:r>
      <w:r>
        <w:rPr>
          <w:b/>
          <w:bCs/>
          <w:color w:val="1F4E79" w:themeColor="accent5" w:themeShade="80"/>
        </w:rPr>
        <w:t>chlorpyrifos</w:t>
      </w:r>
      <w:r>
        <w:rPr>
          <w:color w:val="1F4E79" w:themeColor="accent5" w:themeShade="80"/>
        </w:rPr>
        <w:t xml:space="preserve"> have neurotoxicity probably because it influences cholesterol esters, triglycerides, </w:t>
      </w:r>
      <w:r>
        <w:rPr>
          <w:color w:val="1F4E79" w:themeColor="accent5" w:themeShade="80"/>
        </w:rPr>
        <w:lastRenderedPageBreak/>
        <w:t>and phosphatidylcholine in the brain</w:t>
      </w:r>
      <w:r>
        <w:rPr>
          <w:color w:val="1F4E79" w:themeColor="accent5" w:themeShade="80"/>
        </w:rPr>
        <w:fldChar w:fldCharType="begin">
          <w:fldData xml:space="preserve">PEVuZE5vdGU+PENpdGU+PEF1dGhvcj5HdWFyZGlhLUVzY290ZTwvQXV0aG9yPjxZZWFyPjIwMjM8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</w:fldData>
        </w:fldChar>
      </w:r>
      <w:r w:rsidR="00CD6769">
        <w:rPr>
          <w:color w:val="1F4E79" w:themeColor="accent5" w:themeShade="80"/>
        </w:rPr>
        <w:instrText xml:space="preserve"> ADDIN EN.CITE </w:instrText>
      </w:r>
      <w:r w:rsidR="00CD6769">
        <w:rPr>
          <w:color w:val="1F4E79" w:themeColor="accent5" w:themeShade="80"/>
        </w:rPr>
        <w:fldChar w:fldCharType="begin">
          <w:fldData xml:space="preserve">PEVuZE5vdGU+PENpdGU+PEF1dGhvcj5HdWFyZGlhLUVzY290ZTwvQXV0aG9yPjxZZWFyPjIwMjM8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</w:fldData>
        </w:fldChar>
      </w:r>
      <w:r w:rsidR="00CD6769">
        <w:rPr>
          <w:color w:val="1F4E79" w:themeColor="accent5" w:themeShade="80"/>
        </w:rPr>
        <w:instrText xml:space="preserve"> ADDIN EN.CITE.DATA </w:instrText>
      </w:r>
      <w:r w:rsidR="00CD6769">
        <w:rPr>
          <w:color w:val="1F4E79" w:themeColor="accent5" w:themeShade="80"/>
        </w:rPr>
      </w:r>
      <w:r w:rsidR="00CD6769">
        <w:rPr>
          <w:color w:val="1F4E79" w:themeColor="accent5" w:themeShade="80"/>
        </w:rPr>
        <w:fldChar w:fldCharType="end"/>
      </w:r>
      <w:r>
        <w:rPr>
          <w:color w:val="1F4E79" w:themeColor="accent5" w:themeShade="80"/>
        </w:rPr>
        <w:fldChar w:fldCharType="separate"/>
      </w:r>
      <w:r w:rsidR="00CD6769" w:rsidRPr="00CD6769">
        <w:rPr>
          <w:noProof/>
          <w:color w:val="1F4E79" w:themeColor="accent5" w:themeShade="80"/>
          <w:vertAlign w:val="superscript"/>
        </w:rPr>
        <w:t>75</w:t>
      </w:r>
      <w:r>
        <w:rPr>
          <w:color w:val="1F4E79" w:themeColor="accent5" w:themeShade="80"/>
        </w:rPr>
        <w:fldChar w:fldCharType="end"/>
      </w:r>
      <w:r>
        <w:rPr>
          <w:color w:val="1F4E79" w:themeColor="accent5" w:themeShade="80"/>
        </w:rPr>
        <w:t xml:space="preserve">. </w:t>
      </w:r>
      <w:r>
        <w:rPr>
          <w:b/>
          <w:bCs/>
          <w:color w:val="1F4E79" w:themeColor="accent5" w:themeShade="80"/>
        </w:rPr>
        <w:t>Chlorpyrifos</w:t>
      </w:r>
      <w:r>
        <w:rPr>
          <w:color w:val="1F4E79" w:themeColor="accent5" w:themeShade="80"/>
        </w:rPr>
        <w:t xml:space="preserve"> altered endocannabinoid signaling, leading to changes in glutamatergic and GABAergic signaling in the amygdala</w:t>
      </w:r>
      <w:r>
        <w:rPr>
          <w:color w:val="1F4E79" w:themeColor="accent5" w:themeShade="80"/>
        </w:rPr>
        <w:fldChar w:fldCharType="begin">
          <w:fldData xml:space="preserve">PEVuZE5vdGU+PENpdGU+PEF1dGhvcj5BbHVndWJlbGx5PC9BdXRob3I+PFllYXI+MjAyMTwvWWVh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</w:fldData>
        </w:fldChar>
      </w:r>
      <w:r w:rsidR="00CD6769">
        <w:rPr>
          <w:color w:val="1F4E79" w:themeColor="accent5" w:themeShade="80"/>
        </w:rPr>
        <w:instrText xml:space="preserve"> ADDIN EN.CITE </w:instrText>
      </w:r>
      <w:r w:rsidR="00CD6769">
        <w:rPr>
          <w:color w:val="1F4E79" w:themeColor="accent5" w:themeShade="80"/>
        </w:rPr>
        <w:fldChar w:fldCharType="begin">
          <w:fldData xml:space="preserve">PEVuZE5vdGU+PENpdGU+PEF1dGhvcj5BbHVndWJlbGx5PC9BdXRob3I+PFllYXI+MjAyMTwvWWVh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</w:fldData>
        </w:fldChar>
      </w:r>
      <w:r w:rsidR="00CD6769">
        <w:rPr>
          <w:color w:val="1F4E79" w:themeColor="accent5" w:themeShade="80"/>
        </w:rPr>
        <w:instrText xml:space="preserve"> ADDIN EN.CITE.DATA </w:instrText>
      </w:r>
      <w:r w:rsidR="00CD6769">
        <w:rPr>
          <w:color w:val="1F4E79" w:themeColor="accent5" w:themeShade="80"/>
        </w:rPr>
      </w:r>
      <w:r w:rsidR="00CD6769">
        <w:rPr>
          <w:color w:val="1F4E79" w:themeColor="accent5" w:themeShade="80"/>
        </w:rPr>
        <w:fldChar w:fldCharType="end"/>
      </w:r>
      <w:r>
        <w:rPr>
          <w:color w:val="1F4E79" w:themeColor="accent5" w:themeShade="80"/>
        </w:rPr>
        <w:fldChar w:fldCharType="separate"/>
      </w:r>
      <w:r w:rsidR="00CD6769" w:rsidRPr="00CD6769">
        <w:rPr>
          <w:noProof/>
          <w:color w:val="1F4E79" w:themeColor="accent5" w:themeShade="80"/>
          <w:vertAlign w:val="superscript"/>
        </w:rPr>
        <w:t>76</w:t>
      </w:r>
      <w:r>
        <w:rPr>
          <w:color w:val="1F4E79" w:themeColor="accent5" w:themeShade="80"/>
        </w:rPr>
        <w:fldChar w:fldCharType="end"/>
      </w:r>
      <w:r>
        <w:rPr>
          <w:rFonts w:hint="eastAsia"/>
          <w:color w:val="1F4E79" w:themeColor="accent5" w:themeShade="80"/>
        </w:rPr>
        <w:t>.</w:t>
      </w:r>
      <w:r>
        <w:rPr>
          <w:color w:val="1F4E79" w:themeColor="accent5" w:themeShade="80"/>
        </w:rPr>
        <w:t xml:space="preserve"> </w:t>
      </w:r>
      <w:r>
        <w:rPr>
          <w:color w:val="385623" w:themeColor="accent6" w:themeShade="80"/>
        </w:rPr>
        <w:t xml:space="preserve">In addition, other research contends that </w:t>
      </w:r>
      <w:r>
        <w:rPr>
          <w:b/>
          <w:bCs/>
          <w:color w:val="385623" w:themeColor="accent6" w:themeShade="80"/>
        </w:rPr>
        <w:t>c</w:t>
      </w:r>
      <w:r>
        <w:rPr>
          <w:rFonts w:hint="eastAsia"/>
          <w:b/>
          <w:bCs/>
          <w:color w:val="385623" w:themeColor="accent6" w:themeShade="80"/>
        </w:rPr>
        <w:t>hlorpyrifos</w:t>
      </w:r>
      <w:r>
        <w:rPr>
          <w:color w:val="385623" w:themeColor="accent6" w:themeShade="80"/>
        </w:rPr>
        <w:t xml:space="preserve"> interferes</w:t>
      </w:r>
      <w:r>
        <w:rPr>
          <w:b/>
          <w:bCs/>
          <w:color w:val="385623" w:themeColor="accent6" w:themeShade="80"/>
        </w:rPr>
        <w:t xml:space="preserve"> </w:t>
      </w:r>
      <w:r>
        <w:rPr>
          <w:color w:val="385623" w:themeColor="accent6" w:themeShade="80"/>
        </w:rPr>
        <w:t>Dio3b,</w:t>
      </w:r>
      <w:r>
        <w:rPr>
          <w:b/>
          <w:bCs/>
          <w:color w:val="385623" w:themeColor="accent6" w:themeShade="80"/>
        </w:rPr>
        <w:t xml:space="preserve"> </w:t>
      </w:r>
      <w:r>
        <w:rPr>
          <w:color w:val="385623" w:themeColor="accent6" w:themeShade="80"/>
        </w:rPr>
        <w:t>a gene related to thyroid function in zebrafish embryos through transcriptomics</w:t>
      </w:r>
      <w:r>
        <w:rPr>
          <w:color w:val="385623" w:themeColor="accent6" w:themeShade="80"/>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color w:val="385623" w:themeColor="accent6" w:themeShade="80"/>
        </w:rPr>
        <w:instrText xml:space="preserve"> ADDIN EN.CITE </w:instrText>
      </w:r>
      <w:r w:rsidR="00CD6769">
        <w:rPr>
          <w:color w:val="385623" w:themeColor="accent6" w:themeShade="80"/>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color w:val="385623" w:themeColor="accent6" w:themeShade="80"/>
        </w:rPr>
        <w:instrText xml:space="preserve"> ADDIN EN.CITE.DATA </w:instrText>
      </w:r>
      <w:r w:rsidR="00CD6769">
        <w:rPr>
          <w:color w:val="385623" w:themeColor="accent6" w:themeShade="80"/>
        </w:rPr>
      </w:r>
      <w:r w:rsidR="00CD6769">
        <w:rPr>
          <w:color w:val="385623" w:themeColor="accent6" w:themeShade="80"/>
        </w:rPr>
        <w:fldChar w:fldCharType="end"/>
      </w:r>
      <w:r>
        <w:rPr>
          <w:color w:val="385623" w:themeColor="accent6" w:themeShade="80"/>
        </w:rPr>
        <w:fldChar w:fldCharType="separate"/>
      </w:r>
      <w:r w:rsidR="00CD6769" w:rsidRPr="00CD6769">
        <w:rPr>
          <w:noProof/>
          <w:color w:val="385623" w:themeColor="accent6" w:themeShade="80"/>
          <w:vertAlign w:val="superscript"/>
        </w:rPr>
        <w:t>77</w:t>
      </w:r>
      <w:r>
        <w:rPr>
          <w:color w:val="385623" w:themeColor="accent6" w:themeShade="80"/>
        </w:rPr>
        <w:fldChar w:fldCharType="end"/>
      </w:r>
      <w:r>
        <w:t>.</w:t>
      </w:r>
      <w:r w:rsidR="000C3691">
        <w:rPr>
          <w:rFonts w:hint="eastAsia"/>
        </w:rPr>
        <w:t xml:space="preserve"> </w:t>
      </w:r>
      <w:r>
        <w:rPr>
          <w:b/>
          <w:bCs/>
        </w:rPr>
        <w:t xml:space="preserve">Nitenpyram </w:t>
      </w:r>
      <w:r>
        <w:t>exposure to pregnant mice</w:t>
      </w:r>
      <w:r>
        <w:rPr>
          <w:b/>
          <w:bCs/>
        </w:rPr>
        <w:t xml:space="preserve"> </w:t>
      </w:r>
      <w:r>
        <w:t>disturbs the descendants’ purine metabolism</w:t>
      </w:r>
      <w:r>
        <w:rPr>
          <w:rFonts w:hint="eastAsia"/>
        </w:rPr>
        <w:t>,</w:t>
      </w:r>
      <w:r>
        <w:t xml:space="preserve"> amino acid metabolism</w:t>
      </w:r>
      <w:r>
        <w:rPr>
          <w:rFonts w:hint="eastAsia"/>
        </w:rPr>
        <w:t>,</w:t>
      </w:r>
      <w:r>
        <w:t xml:space="preserve"> and TCA cycle</w:t>
      </w:r>
      <w:r>
        <w:fldChar w:fldCharType="begin">
          <w:fldData xml:space="preserve">PEVuZE5vdGU+PENpdGU+PEF1dGhvcj5ZYW48L0F1dGhvcj48WWVhcj4yMDIwPC9ZZWFyPjxSZWNO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</w:fldData>
        </w:fldChar>
      </w:r>
      <w:r w:rsidR="00CD6769">
        <w:instrText xml:space="preserve"> ADDIN EN.CITE </w:instrText>
      </w:r>
      <w:r w:rsidR="00CD6769">
        <w:fldChar w:fldCharType="begin">
          <w:fldData xml:space="preserve">PEVuZE5vdGU+PENpdGU+PEF1dGhvcj5ZYW48L0F1dGhvcj48WWVhcj4yMDIwPC9ZZWFyPjxSZWNO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</w:fldData>
        </w:fldChar>
      </w:r>
      <w:r w:rsidR="00CD6769">
        <w:instrText xml:space="preserve"> ADDIN EN.CITE.DATA </w:instrText>
      </w:r>
      <w:r w:rsidR="00CD6769">
        <w:fldChar w:fldCharType="end"/>
      </w:r>
      <w:r>
        <w:fldChar w:fldCharType="separate"/>
      </w:r>
      <w:r w:rsidR="00CD6769" w:rsidRPr="00CD6769">
        <w:rPr>
          <w:noProof/>
          <w:vertAlign w:val="superscript"/>
        </w:rPr>
        <w:t>78</w:t>
      </w:r>
      <w:r>
        <w:fldChar w:fldCharType="end"/>
      </w:r>
      <w:r>
        <w:t>.</w:t>
      </w:r>
      <w:r w:rsidR="000C3691">
        <w:rPr>
          <w:rFonts w:hint="eastAsia"/>
        </w:rPr>
        <w:t xml:space="preserve"> </w:t>
      </w:r>
      <w:r>
        <w:t xml:space="preserve">The combined exposure of </w:t>
      </w:r>
      <w:r>
        <w:rPr>
          <w:b/>
          <w:bCs/>
        </w:rPr>
        <w:t>difenoconazole</w:t>
      </w:r>
      <w:r>
        <w:t xml:space="preserve"> and </w:t>
      </w:r>
      <w:r>
        <w:rPr>
          <w:b/>
          <w:bCs/>
        </w:rPr>
        <w:t>tebuconazole</w:t>
      </w:r>
      <w:r>
        <w:t xml:space="preserve"> to zebrafish resulted in immune response and endocrine disruption, possibly because these two triazole fungicides affected the zebra larvae’s arachidonic acid metabolism, linoleic acid metabolism, PPAR signaling pathway, and lipid metabolism</w:t>
      </w:r>
      <w:r>
        <w:fldChar w:fldCharType="begin">
          <w:fldData xml:space="preserve">PEVuZE5vdGU+PENpdGU+PEF1dGhvcj5Db25kZXR0ZTwvQXV0aG9yPjxZZWFyPjIwMTU8L1llYXI+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</w:fldData>
        </w:fldChar>
      </w:r>
      <w:r w:rsidR="00763A37">
        <w:instrText xml:space="preserve"> ADDIN EN.CITE </w:instrText>
      </w:r>
      <w:r w:rsidR="00763A37">
        <w:fldChar w:fldCharType="begin">
          <w:fldData xml:space="preserve">PEVuZE5vdGU+PENpdGU+PEF1dGhvcj5Db25kZXR0ZTwvQXV0aG9yPjxZZWFyPjIwMTU8L1llYXI+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</w:fldData>
        </w:fldChar>
      </w:r>
      <w:r w:rsidR="00763A37">
        <w:instrText xml:space="preserve"> ADDIN EN.CITE.DATA </w:instrText>
      </w:r>
      <w:r w:rsidR="00763A37">
        <w:fldChar w:fldCharType="end"/>
      </w:r>
      <w:r>
        <w:fldChar w:fldCharType="separate"/>
      </w:r>
      <w:r w:rsidR="00763A37" w:rsidRPr="00763A37">
        <w:rPr>
          <w:noProof/>
          <w:vertAlign w:val="superscript"/>
        </w:rPr>
        <w:t>45</w:t>
      </w:r>
      <w:r>
        <w:fldChar w:fldCharType="end"/>
      </w:r>
      <w:r>
        <w:t xml:space="preserve">. Other research uses metabolomics combined with transcriptomics to find that </w:t>
      </w:r>
      <w:r>
        <w:rPr>
          <w:b/>
          <w:bCs/>
        </w:rPr>
        <w:t xml:space="preserve">difenoconazole </w:t>
      </w:r>
      <w:r>
        <w:t>exerts an adverse effect on zebrafish heartbeat by disturbing</w:t>
      </w:r>
      <w:r>
        <w:rPr>
          <w:b/>
          <w:bCs/>
        </w:rPr>
        <w:t xml:space="preserve"> </w:t>
      </w:r>
      <w:r>
        <w:rPr>
          <w:rFonts w:ascii="等线" w:eastAsia="等线" w:hAnsi="等线" w:cs="宋体" w:hint="eastAsia"/>
          <w:color w:val="000000"/>
          <w:kern w:val="0"/>
          <w:sz w:val="22"/>
        </w:rPr>
        <w:t>energy metabolism, lipid metabolism and immune-related pathway</w:t>
      </w:r>
      <w:r>
        <w:rPr>
          <w:rFonts w:ascii="等线" w:eastAsia="等线" w:hAnsi="等线" w:cs="宋体"/>
          <w:color w:val="000000"/>
          <w:kern w:val="0"/>
          <w:sz w:val="22"/>
        </w:rPr>
        <w:fldChar w:fldCharType="begin"/>
      </w:r>
      <w:r w:rsidR="00CD6769">
        <w:rPr>
          <w:rFonts w:ascii="等线" w:eastAsia="等线" w:hAnsi="等线" w:cs="宋体"/>
          <w:color w:val="000000"/>
          <w:kern w:val="0"/>
          <w:sz w:val="22"/>
        </w:rPr>
        <w:instrText xml:space="preserve"> ADDIN EN.CITE &lt;EndNote&gt;&lt;Cite&gt;&lt;Author&gt;Teng&lt;/Author&gt;&lt;Year&gt;2018&lt;/Year&gt;&lt;RecNum&gt;105&lt;/RecNum&gt;&lt;DisplayText&gt;&lt;style face="superscript"&gt;79&lt;/style&gt;&lt;/DisplayText&gt;&lt;record&gt;&lt;rec-number&gt;105&lt;/rec-number&gt;&lt;foreign-keys&gt;&lt;key app="EN" db-id="xv9wx9d2392z2levppd5ppzkd0f925xs50fd" timestamp="1696355737"&gt;105&lt;/key&gt;&lt;/foreign-keys&gt;&lt;ref-type name="Journal Article"&gt;17&lt;/ref-type&gt;&lt;contributors&gt;&lt;authors&gt;&lt;author&gt;Teng, Miaomiao&lt;/author&gt;&lt;author&gt;Zhu, Wentao&lt;/author&gt;&lt;author&gt;Wang, Dezhen&lt;/author&gt;&lt;author&gt;Qi, Suzhen&lt;/author&gt;&lt;author&gt;Wang, Yao&lt;/author&gt;&lt;author&gt;Yan, Jin&lt;/author&gt;&lt;author&gt;Dong, Kai&lt;/author&gt;&lt;author&gt;Zheng, Mingqi&lt;/author&gt;&lt;author&gt;Wang, Chengju&lt;/author&gt;&lt;/authors&gt;&lt;/contributors&gt;&lt;titles&gt;&lt;title&gt;Metabolomics and transcriptomics reveal the toxicity of difenoconazole to the early life stages of zebrafish (Danio rerio)&lt;/title&gt;&lt;secondary-title&gt;Aquatic Toxicology&lt;/secondary-title&gt;&lt;/titles&gt;&lt;periodical&gt;&lt;full-title&gt;Aquatic Toxicology&lt;/full-title&gt;&lt;/periodical&gt;&lt;pages&gt;112-120&lt;/pages&gt;&lt;volume&gt;194&lt;/volume&gt;&lt;keywords&gt;&lt;keyword&gt;Difenoconazole&lt;/keyword&gt;&lt;keyword&gt;Metabolomics&lt;/keyword&gt;&lt;keyword&gt;Transcriptomics&lt;/keyword&gt;&lt;keyword&gt;Toxicity&lt;/keyword&gt;&lt;keyword&gt;Zebrafish&lt;/keyword&gt;&lt;/keywords&gt;&lt;dates&gt;&lt;year&gt;2018&lt;/year&gt;&lt;pub-dates&gt;&lt;date&gt;2018/01/01/&lt;/date&gt;&lt;/pub-dates&gt;&lt;/dates&gt;&lt;isbn&gt;0166-445X&lt;/isbn&gt;&lt;urls&gt;&lt;related-urls&gt;&lt;url&gt;https://www.sciencedirect.com/science/article/pii/S0166445X1730334X&lt;/url&gt;&lt;/related-urls&gt;&lt;/urls&gt;&lt;electronic-resource-num&gt;https://doi.org/10.1016/j.aquatox.2017.11.009&lt;/electronic-resource-num&gt;&lt;/record&gt;&lt;/Cite&gt;&lt;/EndNote&gt;</w:instrText>
      </w:r>
      <w:r>
        <w:rPr>
          <w:rFonts w:ascii="等线" w:eastAsia="等线" w:hAnsi="等线" w:cs="宋体"/>
          <w:color w:val="000000"/>
          <w:kern w:val="0"/>
          <w:sz w:val="22"/>
        </w:rPr>
        <w:fldChar w:fldCharType="separate"/>
      </w:r>
      <w:r w:rsidR="00CD6769" w:rsidRPr="00CD6769">
        <w:rPr>
          <w:rFonts w:ascii="等线" w:eastAsia="等线" w:hAnsi="等线" w:cs="宋体"/>
          <w:noProof/>
          <w:color w:val="000000"/>
          <w:kern w:val="0"/>
          <w:sz w:val="22"/>
          <w:vertAlign w:val="superscript"/>
        </w:rPr>
        <w:t>79</w:t>
      </w:r>
      <w:r>
        <w:rPr>
          <w:rFonts w:ascii="等线" w:eastAsia="等线" w:hAnsi="等线" w:cs="宋体"/>
          <w:color w:val="000000"/>
          <w:kern w:val="0"/>
          <w:sz w:val="22"/>
        </w:rPr>
        <w:fldChar w:fldCharType="end"/>
      </w:r>
      <w:r>
        <w:t>.</w:t>
      </w:r>
      <w:r w:rsidR="000C3691">
        <w:rPr>
          <w:rFonts w:hint="eastAsia"/>
        </w:rPr>
        <w:t xml:space="preserve"> </w:t>
      </w:r>
      <w:r>
        <w:t xml:space="preserve">Environmental pesticide exposure in France of pregnant rats may lead to metabolic disorders and neurological effects on offspring rats later in life, including the disruption of </w:t>
      </w:r>
      <w:r>
        <w:rPr>
          <w:rFonts w:hint="eastAsia"/>
        </w:rPr>
        <w:t>amino acid metabolism</w:t>
      </w:r>
      <w:r>
        <w:t xml:space="preserve">, </w:t>
      </w:r>
      <w:r>
        <w:rPr>
          <w:rFonts w:hint="eastAsia"/>
        </w:rPr>
        <w:t>TCA cycle</w:t>
      </w:r>
      <w:r>
        <w:t xml:space="preserve">, and </w:t>
      </w:r>
      <w:r>
        <w:rPr>
          <w:rFonts w:hint="eastAsia"/>
        </w:rPr>
        <w:t>glucose metabolism</w:t>
      </w:r>
      <w:r>
        <w:fldChar w:fldCharType="begin">
          <w:fldData xml:space="preserve">PEVuZE5vdGU+PENpdGU+PEF1dGhvcj5Cb252YWxsb3Q8L0F1dGhvcj48WWVhcj4yMDE4PC9ZZWFy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</w:fldData>
        </w:fldChar>
      </w:r>
      <w:r w:rsidR="00CD6769">
        <w:instrText xml:space="preserve"> ADDIN EN.CITE </w:instrText>
      </w:r>
      <w:r w:rsidR="00CD6769">
        <w:fldChar w:fldCharType="begin">
          <w:fldData xml:space="preserve">PEVuZE5vdGU+PENpdGU+PEF1dGhvcj5Cb252YWxsb3Q8L0F1dGhvcj48WWVhcj4yMDE4PC9ZZWFy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</w:fldData>
        </w:fldChar>
      </w:r>
      <w:r w:rsidR="00CD6769">
        <w:instrText xml:space="preserve"> ADDIN EN.CITE.DATA </w:instrText>
      </w:r>
      <w:r w:rsidR="00CD6769">
        <w:fldChar w:fldCharType="end"/>
      </w:r>
      <w:r>
        <w:fldChar w:fldCharType="separate"/>
      </w:r>
      <w:r w:rsidR="00CD6769" w:rsidRPr="00CD6769">
        <w:rPr>
          <w:noProof/>
          <w:vertAlign w:val="superscript"/>
        </w:rPr>
        <w:t>80</w:t>
      </w:r>
      <w:r>
        <w:fldChar w:fldCharType="end"/>
      </w:r>
      <w:r>
        <w:t>.</w:t>
      </w:r>
      <w:r w:rsidR="000C3691">
        <w:rPr>
          <w:rFonts w:hint="eastAsia"/>
        </w:rPr>
        <w:t xml:space="preserve"> </w:t>
      </w:r>
      <w:r>
        <w:t xml:space="preserve">Mother rats’ exposure to </w:t>
      </w:r>
      <w:r>
        <w:rPr>
          <w:b/>
          <w:bCs/>
        </w:rPr>
        <w:t>glyphosate</w:t>
      </w:r>
      <w:r>
        <w:t xml:space="preserve"> changes the levels of oxidative stress-related metabolites and genes in male offspring</w:t>
      </w:r>
      <w:r>
        <w:fldChar w:fldCharType="begin">
          <w:fldData xml:space="preserve">PEVuZE5vdGU+PENpdGU+PEF1dGhvcj5Cb252YWxsb3Q8L0F1dGhvcj48WWVhcj4yMDE4PC9ZZWFy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</w:fldData>
        </w:fldChar>
      </w:r>
      <w:r w:rsidR="00CD6769">
        <w:instrText xml:space="preserve"> ADDIN EN.CITE </w:instrText>
      </w:r>
      <w:r w:rsidR="00CD6769">
        <w:fldChar w:fldCharType="begin">
          <w:fldData xml:space="preserve">PEVuZE5vdGU+PENpdGU+PEF1dGhvcj5Cb252YWxsb3Q8L0F1dGhvcj48WWVhcj4yMDE4PC9ZZWFy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</w:fldData>
        </w:fldChar>
      </w:r>
      <w:r w:rsidR="00CD6769">
        <w:instrText xml:space="preserve"> ADDIN EN.CITE.DATA </w:instrText>
      </w:r>
      <w:r w:rsidR="00CD6769">
        <w:fldChar w:fldCharType="end"/>
      </w:r>
      <w:r>
        <w:fldChar w:fldCharType="separate"/>
      </w:r>
      <w:r w:rsidR="00CD6769" w:rsidRPr="00CD6769">
        <w:rPr>
          <w:noProof/>
          <w:vertAlign w:val="superscript"/>
        </w:rPr>
        <w:t>80</w:t>
      </w:r>
      <w:r>
        <w:fldChar w:fldCharType="end"/>
      </w:r>
      <w:r>
        <w:t>.</w:t>
      </w:r>
    </w:p>
    <w:p w14:paraId="407BFA83" w14:textId="5398834C" w:rsidR="00A33977" w:rsidRDefault="00000000">
      <w:r>
        <w:rPr>
          <w:b/>
          <w:bCs/>
        </w:rPr>
        <w:t>Procymidone</w:t>
      </w:r>
      <w:r>
        <w:t xml:space="preserve"> influences the amino acid metabolism of mice pups, resulting in metabolic disorders</w:t>
      </w:r>
      <w:r>
        <w:fldChar w:fldCharType="begin">
          <w:fldData xml:space="preserve">PEVuZE5vdGU+PENpdGU+PEF1dGhvcj5XYW5nPC9BdXRob3I+PFllYXI+MjAyMzwvWWVhcj48UmVj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=
</w:fldData>
        </w:fldChar>
      </w:r>
      <w:r w:rsidR="00CD6769">
        <w:instrText xml:space="preserve"> ADDIN EN.CITE </w:instrText>
      </w:r>
      <w:r w:rsidR="00CD6769">
        <w:fldChar w:fldCharType="begin">
          <w:fldData xml:space="preserve">PEVuZE5vdGU+PENpdGU+PEF1dGhvcj5XYW5nPC9BdXRob3I+PFllYXI+MjAyMzwvWWVhcj48UmVj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=
</w:fldData>
        </w:fldChar>
      </w:r>
      <w:r w:rsidR="00CD6769">
        <w:instrText xml:space="preserve"> ADDIN EN.CITE.DATA </w:instrText>
      </w:r>
      <w:r w:rsidR="00CD6769">
        <w:fldChar w:fldCharType="end"/>
      </w:r>
      <w:r>
        <w:fldChar w:fldCharType="separate"/>
      </w:r>
      <w:r w:rsidR="00CD6769" w:rsidRPr="00CD6769">
        <w:rPr>
          <w:noProof/>
          <w:vertAlign w:val="superscript"/>
        </w:rPr>
        <w:t>81</w:t>
      </w:r>
      <w:r>
        <w:fldChar w:fldCharType="end"/>
      </w:r>
      <w:r>
        <w:t>.</w:t>
      </w:r>
      <w:r w:rsidR="000C3691">
        <w:rPr>
          <w:rFonts w:hint="eastAsia"/>
        </w:rPr>
        <w:t xml:space="preserve"> </w:t>
      </w:r>
      <w:r>
        <w:rPr>
          <w:rFonts w:hint="eastAsia"/>
        </w:rPr>
        <w:t>P</w:t>
      </w:r>
      <w:r>
        <w:t xml:space="preserve">erinatal exposure to </w:t>
      </w:r>
      <w:proofErr w:type="spellStart"/>
      <w:r>
        <w:rPr>
          <w:b/>
          <w:bCs/>
        </w:rPr>
        <w:t>fenvalerate</w:t>
      </w:r>
      <w:proofErr w:type="spellEnd"/>
      <w:r>
        <w:t xml:space="preserve"> exerts a gender-dependent effect on neurodevelopment in offspring, which may be the result of the pentose phosphate pathway</w:t>
      </w:r>
      <w:r>
        <w:rPr>
          <w:rFonts w:hint="eastAsia"/>
        </w:rPr>
        <w:t xml:space="preserve"> </w:t>
      </w:r>
      <w:r>
        <w:t>and starch and sucrose metabolism</w:t>
      </w:r>
      <w:r>
        <w:fldChar w:fldCharType="begin">
          <w:fldData xml:space="preserve">PEVuZE5vdGU+PENpdGU+PEF1dGhvcj5aaGFuZzwvQXV0aG9yPjxZZWFyPjIwMjA8L1llYXI+PFJl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bD48cGFnZXM+MTE8L3BhZ2VzPjx2b2x1bWU+NzA3PC92b2x1bWU+PGtleXdvcmRzPjxrZXl3b3Jk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</w:fldData>
        </w:fldChar>
      </w:r>
      <w:r w:rsidR="00763A37">
        <w:instrText xml:space="preserve"> ADDIN EN.CITE </w:instrText>
      </w:r>
      <w:r w:rsidR="00763A37">
        <w:fldChar w:fldCharType="begin">
          <w:fldData xml:space="preserve">PEVuZE5vdGU+PENpdGU+PEF1dGhvcj5aaGFuZzwvQXV0aG9yPjxZZWFyPjIwMjA8L1llYXI+PFJl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bD48cGFnZXM+MTE8L3BhZ2VzPjx2b2x1bWU+NzA3PC92b2x1bWU+PGtleXdvcmRzPjxrZXl3b3Jk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</w:fldData>
        </w:fldChar>
      </w:r>
      <w:r w:rsidR="00763A37">
        <w:instrText xml:space="preserve"> ADDIN EN.CITE.DATA </w:instrText>
      </w:r>
      <w:r w:rsidR="00763A37">
        <w:fldChar w:fldCharType="end"/>
      </w:r>
      <w:r>
        <w:fldChar w:fldCharType="separate"/>
      </w:r>
      <w:r w:rsidR="00763A37" w:rsidRPr="00763A37">
        <w:rPr>
          <w:noProof/>
          <w:vertAlign w:val="superscript"/>
        </w:rPr>
        <w:t>32</w:t>
      </w:r>
      <w:r>
        <w:fldChar w:fldCharType="end"/>
      </w:r>
      <w:r>
        <w:t xml:space="preserve">. Juvenile mice exposure to </w:t>
      </w:r>
      <w:r>
        <w:rPr>
          <w:b/>
          <w:bCs/>
        </w:rPr>
        <w:t>o，p′-DDT</w:t>
      </w:r>
      <w:r>
        <w:t xml:space="preserve"> tends to have a heavier uterine and higher luminal epithelial cell height (LEH) , partly due to changes in glycine, choline, and phenylalanine, which can bind to the metabolite fumaric acid of o，p′-DDT</w:t>
      </w:r>
      <w:r>
        <w:fldChar w:fldCharType="begin"/>
      </w:r>
      <w:r w:rsidR="00CD6769">
        <w:instrText xml:space="preserve"> ADDIN EN.CITE &lt;EndNote&gt;&lt;Cite&gt;&lt;Author&gt;Wang&lt;/Author&gt;&lt;Year&gt;2017&lt;/Year&gt;&lt;RecNum&gt;109&lt;/RecNum&gt;&lt;DisplayText&gt;&lt;style face="superscript"&gt;82&lt;/style&gt;&lt;/DisplayText&gt;&lt;record&gt;&lt;rec-number&gt;109&lt;/rec-number&gt;&lt;foreign-keys&gt;&lt;key app="EN" db-id="xv9wx9d2392z2levppd5ppzkd0f925xs50fd" timestamp="1696357900"&gt;109&lt;/key&gt;&lt;/foreign-keys&gt;&lt;ref-type name="Journal Article"&gt;17&lt;/ref-type&gt;&lt;contributors&gt;&lt;authors&gt;&lt;author&gt;Wang, Dezhen&lt;/author&gt;&lt;author&gt;Zhu, Wentao&lt;/author&gt;&lt;author&gt;Wang, Yao&lt;/author&gt;&lt;author&gt;Yan, Jin&lt;/author&gt;&lt;author&gt;Teng, Miaomiao&lt;/author&gt;&lt;author&gt;Miao, Jiyan&lt;/author&gt;&lt;author&gt;Zhou, Zhiqiang&lt;/author&gt;&lt;/authors&gt;&lt;/contributors&gt;&lt;titles&gt;&lt;title&gt;Metabolomics Approach to Investigate Estrogen Receptor-Dependent and Independent Effects of o,p′-DDT in the Uterus and Brain of Immature Mice&lt;/title&gt;&lt;secondary-title&gt;Journal of Agricultural and Food Chemistry&lt;/secondary-title&gt;&lt;/titles&gt;&lt;periodical&gt;&lt;full-title&gt;Journal of Agricultural and Food Chemistry&lt;/full-title&gt;&lt;abbr-1&gt;J. Agric. Food Chem.&lt;/abbr-1&gt;&lt;/periodical&gt;&lt;pages&gt;3609-3616&lt;/pages&gt;&lt;volume&gt;65&lt;/volume&gt;&lt;number&gt;18&lt;/number&gt;&lt;dates&gt;&lt;year&gt;2017&lt;/year&gt;&lt;pub-dates&gt;&lt;date&gt;2017/05/10&lt;/date&gt;&lt;/pub-dates&gt;&lt;/dates&gt;&lt;publisher&gt;American Chemical Society&lt;/publisher&gt;&lt;isbn&gt;0021-8561&lt;/isbn&gt;&lt;urls&gt;&lt;related-urls&gt;&lt;url&gt;https://doi.org/10.1021/acs.jafc.7b00292&lt;/url&gt;&lt;/related-urls&gt;&lt;/urls&gt;&lt;electronic-resource-num&gt;10.1021/acs.jafc.7b00292&lt;/electronic-resource-num&gt;&lt;/record&gt;&lt;/Cite&gt;&lt;/EndNote&gt;</w:instrText>
      </w:r>
      <w:r>
        <w:fldChar w:fldCharType="separate"/>
      </w:r>
      <w:r w:rsidR="00CD6769" w:rsidRPr="00CD6769">
        <w:rPr>
          <w:noProof/>
          <w:vertAlign w:val="superscript"/>
        </w:rPr>
        <w:t>82</w:t>
      </w:r>
      <w:r>
        <w:fldChar w:fldCharType="end"/>
      </w:r>
      <w:r>
        <w:t>.</w:t>
      </w:r>
    </w:p>
    <w:p w14:paraId="33F3DD92" w14:textId="6397141E" w:rsidR="00A33977" w:rsidRDefault="00000000">
      <w:pPr>
        <w:rPr>
          <w:color w:val="385623" w:themeColor="accent6" w:themeShade="80"/>
        </w:rPr>
      </w:pPr>
      <w:r>
        <w:rPr>
          <w:color w:val="385623" w:themeColor="accent6" w:themeShade="80"/>
        </w:rPr>
        <w:t xml:space="preserve">Exposure to </w:t>
      </w:r>
      <w:r>
        <w:rPr>
          <w:b/>
          <w:bCs/>
          <w:color w:val="385623" w:themeColor="accent6" w:themeShade="80"/>
        </w:rPr>
        <w:t>cypermethrin</w:t>
      </w:r>
      <w:r>
        <w:rPr>
          <w:color w:val="385623" w:themeColor="accent6" w:themeShade="80"/>
        </w:rPr>
        <w:t xml:space="preserve"> during pregnancy and perinatal period lead</w:t>
      </w:r>
      <w:r>
        <w:rPr>
          <w:rFonts w:hint="eastAsia"/>
          <w:color w:val="385623" w:themeColor="accent6" w:themeShade="80"/>
        </w:rPr>
        <w:t>s</w:t>
      </w:r>
      <w:r>
        <w:rPr>
          <w:color w:val="385623" w:themeColor="accent6" w:themeShade="80"/>
        </w:rPr>
        <w:t xml:space="preserve"> to neurodevelopmental defects in offspring male mice, such as the </w:t>
      </w:r>
      <w:r>
        <w:rPr>
          <w:rFonts w:hint="eastAsia"/>
          <w:color w:val="385623" w:themeColor="accent6" w:themeShade="80"/>
        </w:rPr>
        <w:t>more</w:t>
      </w:r>
      <w:r>
        <w:rPr>
          <w:color w:val="385623" w:themeColor="accent6" w:themeShade="80"/>
        </w:rPr>
        <w:t xml:space="preserve"> </w:t>
      </w:r>
      <w:r>
        <w:rPr>
          <w:rFonts w:hint="eastAsia"/>
          <w:color w:val="385623" w:themeColor="accent6" w:themeShade="80"/>
        </w:rPr>
        <w:t>slowly</w:t>
      </w:r>
      <w:r>
        <w:rPr>
          <w:color w:val="385623" w:themeColor="accent6" w:themeShade="80"/>
        </w:rPr>
        <w:t>-acquired audit start reflex, which may be associated with the alternation of some genes related to protein synthesis, maturation, and degradation</w:t>
      </w:r>
      <w:r>
        <w:rPr>
          <w:color w:val="385623" w:themeColor="accent6" w:themeShade="80"/>
        </w:rPr>
        <w:fldChar w:fldCharType="begin">
          <w:fldData xml:space="preserve">PEVuZE5vdGU+PENpdGU+PEF1dGhvcj5MYXVnZXJheTwvQXV0aG9yPjxZZWFyPjIwMTc8L1llYXI+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</w:fldData>
        </w:fldChar>
      </w:r>
      <w:r w:rsidR="00CD6769">
        <w:rPr>
          <w:color w:val="385623" w:themeColor="accent6" w:themeShade="80"/>
        </w:rPr>
        <w:instrText xml:space="preserve"> ADDIN EN.CITE </w:instrText>
      </w:r>
      <w:r w:rsidR="00CD6769">
        <w:rPr>
          <w:color w:val="385623" w:themeColor="accent6" w:themeShade="80"/>
        </w:rPr>
        <w:fldChar w:fldCharType="begin">
          <w:fldData xml:space="preserve">PEVuZE5vdGU+PENpdGU+PEF1dGhvcj5MYXVnZXJheTwvQXV0aG9yPjxZZWFyPjIwMTc8L1llYXI+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</w:fldData>
        </w:fldChar>
      </w:r>
      <w:r w:rsidR="00CD6769">
        <w:rPr>
          <w:color w:val="385623" w:themeColor="accent6" w:themeShade="80"/>
        </w:rPr>
        <w:instrText xml:space="preserve"> ADDIN EN.CITE.DATA </w:instrText>
      </w:r>
      <w:r w:rsidR="00CD6769">
        <w:rPr>
          <w:color w:val="385623" w:themeColor="accent6" w:themeShade="80"/>
        </w:rPr>
      </w:r>
      <w:r w:rsidR="00CD6769">
        <w:rPr>
          <w:color w:val="385623" w:themeColor="accent6" w:themeShade="80"/>
        </w:rPr>
        <w:fldChar w:fldCharType="end"/>
      </w:r>
      <w:r>
        <w:rPr>
          <w:color w:val="385623" w:themeColor="accent6" w:themeShade="80"/>
        </w:rPr>
        <w:fldChar w:fldCharType="separate"/>
      </w:r>
      <w:r w:rsidR="00CD6769" w:rsidRPr="00CD6769">
        <w:rPr>
          <w:noProof/>
          <w:color w:val="385623" w:themeColor="accent6" w:themeShade="80"/>
          <w:vertAlign w:val="superscript"/>
        </w:rPr>
        <w:t>83</w:t>
      </w:r>
      <w:r>
        <w:rPr>
          <w:color w:val="385623" w:themeColor="accent6" w:themeShade="80"/>
        </w:rPr>
        <w:fldChar w:fldCharType="end"/>
      </w:r>
      <w:r>
        <w:rPr>
          <w:color w:val="385623" w:themeColor="accent6" w:themeShade="80"/>
        </w:rPr>
        <w:t>.</w:t>
      </w:r>
    </w:p>
    <w:p w14:paraId="2D880394" w14:textId="6477C595" w:rsidR="00A33977" w:rsidRDefault="00000000">
      <w:pPr>
        <w:rPr>
          <w:b/>
          <w:bCs/>
          <w:color w:val="385623" w:themeColor="accent6" w:themeShade="80"/>
        </w:rPr>
      </w:pPr>
      <w:r>
        <w:rPr>
          <w:color w:val="385623" w:themeColor="accent6" w:themeShade="80"/>
        </w:rPr>
        <w:t>Early-life zebrafish exposure to</w:t>
      </w:r>
      <w:r>
        <w:rPr>
          <w:b/>
          <w:bCs/>
          <w:color w:val="385623" w:themeColor="accent6" w:themeShade="80"/>
        </w:rPr>
        <w:t xml:space="preserve"> permethrin </w:t>
      </w:r>
      <w:r>
        <w:rPr>
          <w:color w:val="385623" w:themeColor="accent6" w:themeShade="80"/>
        </w:rPr>
        <w:t>makes F0 fish not active in adulthood, and F1 and F2 males exhibit reduced specificity for anxiety like behavior. That adverse reaction is related to histone acetylation and histone methylation/demethylation</w:t>
      </w:r>
      <w:r>
        <w:rPr>
          <w:color w:val="385623" w:themeColor="accent6" w:themeShade="80"/>
        </w:rPr>
        <w:fldChar w:fldCharType="begin">
          <w:fldData xml:space="preserve">PEVuZE5vdGU+PENpdGU+PEF1dGhvcj5CbGFuYzwvQXV0aG9yPjxZZWFyPjIwMjE8L1llYXI+PFJl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</w:fldData>
        </w:fldChar>
      </w:r>
      <w:r w:rsidR="00CD6769">
        <w:rPr>
          <w:color w:val="385623" w:themeColor="accent6" w:themeShade="80"/>
        </w:rPr>
        <w:instrText xml:space="preserve"> ADDIN EN.CITE </w:instrText>
      </w:r>
      <w:r w:rsidR="00CD6769">
        <w:rPr>
          <w:color w:val="385623" w:themeColor="accent6" w:themeShade="80"/>
        </w:rPr>
        <w:fldChar w:fldCharType="begin">
          <w:fldData xml:space="preserve">PEVuZE5vdGU+PENpdGU+PEF1dGhvcj5CbGFuYzwvQXV0aG9yPjxZZWFyPjIwMjE8L1llYXI+PFJl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</w:fldData>
        </w:fldChar>
      </w:r>
      <w:r w:rsidR="00CD6769">
        <w:rPr>
          <w:color w:val="385623" w:themeColor="accent6" w:themeShade="80"/>
        </w:rPr>
        <w:instrText xml:space="preserve"> ADDIN EN.CITE.DATA </w:instrText>
      </w:r>
      <w:r w:rsidR="00CD6769">
        <w:rPr>
          <w:color w:val="385623" w:themeColor="accent6" w:themeShade="80"/>
        </w:rPr>
      </w:r>
      <w:r w:rsidR="00CD6769">
        <w:rPr>
          <w:color w:val="385623" w:themeColor="accent6" w:themeShade="80"/>
        </w:rPr>
        <w:fldChar w:fldCharType="end"/>
      </w:r>
      <w:r>
        <w:rPr>
          <w:color w:val="385623" w:themeColor="accent6" w:themeShade="80"/>
        </w:rPr>
        <w:fldChar w:fldCharType="separate"/>
      </w:r>
      <w:r w:rsidR="00CD6769" w:rsidRPr="00CD6769">
        <w:rPr>
          <w:noProof/>
          <w:color w:val="385623" w:themeColor="accent6" w:themeShade="80"/>
          <w:vertAlign w:val="superscript"/>
        </w:rPr>
        <w:t>84</w:t>
      </w:r>
      <w:r>
        <w:rPr>
          <w:color w:val="385623" w:themeColor="accent6" w:themeShade="80"/>
        </w:rPr>
        <w:fldChar w:fldCharType="end"/>
      </w:r>
      <w:r>
        <w:rPr>
          <w:color w:val="385623" w:themeColor="accent6" w:themeShade="80"/>
        </w:rPr>
        <w:t>.</w:t>
      </w:r>
    </w:p>
    <w:p w14:paraId="55FE20ED" w14:textId="05CEA346" w:rsidR="00A33977" w:rsidRDefault="00000000">
      <w:pPr>
        <w:widowControl/>
        <w:rPr>
          <w:rFonts w:ascii="等线" w:eastAsia="等线" w:hAnsi="等线" w:cs="宋体"/>
          <w:color w:val="385623" w:themeColor="accent6" w:themeShade="80"/>
          <w:kern w:val="0"/>
          <w:sz w:val="22"/>
        </w:rPr>
      </w:pPr>
      <w:r>
        <w:rPr>
          <w:color w:val="385623" w:themeColor="accent6" w:themeShade="80"/>
        </w:rPr>
        <w:t xml:space="preserve">Gestational exposure to </w:t>
      </w:r>
      <w:r>
        <w:rPr>
          <w:b/>
          <w:bCs/>
          <w:color w:val="385623" w:themeColor="accent6" w:themeShade="80"/>
        </w:rPr>
        <w:t>flusilazole</w:t>
      </w:r>
      <w:r>
        <w:rPr>
          <w:color w:val="385623" w:themeColor="accent6" w:themeShade="80"/>
        </w:rPr>
        <w:t xml:space="preserve"> disrupt male offspring’s endocrine effects in vivo, probably due to the </w:t>
      </w:r>
      <w:r>
        <w:rPr>
          <w:rFonts w:ascii="等线" w:eastAsia="等线" w:hAnsi="等线" w:cs="宋体"/>
          <w:color w:val="385623" w:themeColor="accent6" w:themeShade="80"/>
          <w:kern w:val="0"/>
          <w:sz w:val="22"/>
        </w:rPr>
        <w:t>d</w:t>
      </w:r>
      <w:r>
        <w:rPr>
          <w:rFonts w:ascii="等线" w:eastAsia="等线" w:hAnsi="等线" w:cs="宋体" w:hint="eastAsia"/>
          <w:color w:val="385623" w:themeColor="accent6" w:themeShade="80"/>
          <w:kern w:val="0"/>
          <w:sz w:val="22"/>
        </w:rPr>
        <w:t>ysregulated Calb2 and Gsta2 expression</w:t>
      </w:r>
      <w:r>
        <w:rPr>
          <w:rFonts w:ascii="等线" w:eastAsia="等线" w:hAnsi="等线" w:cs="宋体"/>
          <w:color w:val="385623" w:themeColor="accent6" w:themeShade="80"/>
          <w:kern w:val="0"/>
          <w:sz w:val="22"/>
        </w:rPr>
        <w:fldChar w:fldCharType="begin">
          <w:fldData xml:space="preserve">PEVuZE5vdGU+PENpdGU+PEF1dGhvcj5EcmFza2F1PC9BdXRob3I+PFllYXI+MjAyMTwvWWVhcj48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</w:fldData>
        </w:fldChar>
      </w:r>
      <w:r w:rsidR="00CD6769">
        <w:rPr>
          <w:rFonts w:ascii="等线" w:eastAsia="等线" w:hAnsi="等线" w:cs="宋体"/>
          <w:color w:val="385623" w:themeColor="accent6" w:themeShade="80"/>
          <w:kern w:val="0"/>
          <w:sz w:val="22"/>
        </w:rPr>
        <w:instrText xml:space="preserve"> ADDIN EN.CITE </w:instrText>
      </w:r>
      <w:r w:rsidR="00CD6769">
        <w:rPr>
          <w:rFonts w:ascii="等线" w:eastAsia="等线" w:hAnsi="等线" w:cs="宋体"/>
          <w:color w:val="385623" w:themeColor="accent6" w:themeShade="80"/>
          <w:kern w:val="0"/>
          <w:sz w:val="22"/>
        </w:rPr>
        <w:fldChar w:fldCharType="begin">
          <w:fldData xml:space="preserve">PEVuZE5vdGU+PENpdGU+PEF1dGhvcj5EcmFza2F1PC9BdXRob3I+PFllYXI+MjAyMTwvWWVhcj48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</w:fldData>
        </w:fldChar>
      </w:r>
      <w:r w:rsidR="00CD6769">
        <w:rPr>
          <w:rFonts w:ascii="等线" w:eastAsia="等线" w:hAnsi="等线" w:cs="宋体"/>
          <w:color w:val="385623" w:themeColor="accent6" w:themeShade="80"/>
          <w:kern w:val="0"/>
          <w:sz w:val="22"/>
        </w:rPr>
        <w:instrText xml:space="preserve"> ADDIN EN.CITE.DATA </w:instrText>
      </w:r>
      <w:r w:rsidR="00CD6769">
        <w:rPr>
          <w:rFonts w:ascii="等线" w:eastAsia="等线" w:hAnsi="等线" w:cs="宋体"/>
          <w:color w:val="385623" w:themeColor="accent6" w:themeShade="80"/>
          <w:kern w:val="0"/>
          <w:sz w:val="22"/>
        </w:rPr>
      </w:r>
      <w:r w:rsidR="00CD6769">
        <w:rPr>
          <w:rFonts w:ascii="等线" w:eastAsia="等线" w:hAnsi="等线" w:cs="宋体"/>
          <w:color w:val="385623" w:themeColor="accent6" w:themeShade="80"/>
          <w:kern w:val="0"/>
          <w:sz w:val="22"/>
        </w:rPr>
        <w:fldChar w:fldCharType="end"/>
      </w:r>
      <w:r>
        <w:rPr>
          <w:rFonts w:ascii="等线" w:eastAsia="等线" w:hAnsi="等线" w:cs="宋体"/>
          <w:color w:val="385623" w:themeColor="accent6" w:themeShade="80"/>
          <w:kern w:val="0"/>
          <w:sz w:val="22"/>
        </w:rPr>
        <w:fldChar w:fldCharType="separate"/>
      </w:r>
      <w:r w:rsidR="00CD6769" w:rsidRPr="00CD6769">
        <w:rPr>
          <w:rFonts w:ascii="等线" w:eastAsia="等线" w:hAnsi="等线" w:cs="宋体"/>
          <w:noProof/>
          <w:color w:val="385623" w:themeColor="accent6" w:themeShade="80"/>
          <w:kern w:val="0"/>
          <w:sz w:val="22"/>
          <w:vertAlign w:val="superscript"/>
        </w:rPr>
        <w:t>85</w:t>
      </w:r>
      <w:r>
        <w:rPr>
          <w:rFonts w:ascii="等线" w:eastAsia="等线" w:hAnsi="等线" w:cs="宋体"/>
          <w:color w:val="385623" w:themeColor="accent6" w:themeShade="80"/>
          <w:kern w:val="0"/>
          <w:sz w:val="22"/>
        </w:rPr>
        <w:fldChar w:fldCharType="end"/>
      </w:r>
      <w:r>
        <w:rPr>
          <w:rFonts w:ascii="等线" w:eastAsia="等线" w:hAnsi="等线" w:cs="宋体"/>
          <w:color w:val="385623" w:themeColor="accent6" w:themeShade="80"/>
          <w:kern w:val="0"/>
          <w:sz w:val="22"/>
        </w:rPr>
        <w:t xml:space="preserve">, and </w:t>
      </w:r>
      <w:r>
        <w:rPr>
          <w:rFonts w:ascii="等线" w:eastAsia="等线" w:hAnsi="等线" w:cs="宋体"/>
          <w:b/>
          <w:bCs/>
          <w:color w:val="385623" w:themeColor="accent6" w:themeShade="80"/>
          <w:kern w:val="0"/>
          <w:sz w:val="22"/>
        </w:rPr>
        <w:t>triticonazol</w:t>
      </w:r>
      <w:r>
        <w:rPr>
          <w:rFonts w:ascii="等线" w:eastAsia="等线" w:hAnsi="等线" w:cs="宋体"/>
          <w:color w:val="385623" w:themeColor="accent6" w:themeShade="80"/>
          <w:kern w:val="0"/>
          <w:sz w:val="22"/>
        </w:rPr>
        <w:t>e alters genes related to hypospadias in humans of fetal male rat external genitalia</w:t>
      </w:r>
      <w:r>
        <w:rPr>
          <w:rFonts w:ascii="等线" w:eastAsia="等线" w:hAnsi="等线" w:cs="宋体"/>
          <w:color w:val="385623" w:themeColor="accent6" w:themeShade="80"/>
          <w:kern w:val="0"/>
          <w:sz w:val="22"/>
        </w:rPr>
        <w:fldChar w:fldCharType="begin">
          <w:fldData xml:space="preserve">PEVuZE5vdGU+PENpdGU+PEF1dGhvcj5EcmFza2F1PC9BdXRob3I+PFllYXI+MjAyMjwvWWVhcj48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</w:fldData>
        </w:fldChar>
      </w:r>
      <w:r w:rsidR="00CD6769">
        <w:rPr>
          <w:rFonts w:ascii="等线" w:eastAsia="等线" w:hAnsi="等线" w:cs="宋体"/>
          <w:color w:val="385623" w:themeColor="accent6" w:themeShade="80"/>
          <w:kern w:val="0"/>
          <w:sz w:val="22"/>
        </w:rPr>
        <w:instrText xml:space="preserve"> ADDIN EN.CITE </w:instrText>
      </w:r>
      <w:r w:rsidR="00CD6769">
        <w:rPr>
          <w:rFonts w:ascii="等线" w:eastAsia="等线" w:hAnsi="等线" w:cs="宋体"/>
          <w:color w:val="385623" w:themeColor="accent6" w:themeShade="80"/>
          <w:kern w:val="0"/>
          <w:sz w:val="22"/>
        </w:rPr>
        <w:fldChar w:fldCharType="begin">
          <w:fldData xml:space="preserve">PEVuZE5vdGU+PENpdGU+PEF1dGhvcj5EcmFza2F1PC9BdXRob3I+PFllYXI+MjAyMjwvWWVhcj48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</w:fldData>
        </w:fldChar>
      </w:r>
      <w:r w:rsidR="00CD6769">
        <w:rPr>
          <w:rFonts w:ascii="等线" w:eastAsia="等线" w:hAnsi="等线" w:cs="宋体"/>
          <w:color w:val="385623" w:themeColor="accent6" w:themeShade="80"/>
          <w:kern w:val="0"/>
          <w:sz w:val="22"/>
        </w:rPr>
        <w:instrText xml:space="preserve"> ADDIN EN.CITE.DATA </w:instrText>
      </w:r>
      <w:r w:rsidR="00CD6769">
        <w:rPr>
          <w:rFonts w:ascii="等线" w:eastAsia="等线" w:hAnsi="等线" w:cs="宋体"/>
          <w:color w:val="385623" w:themeColor="accent6" w:themeShade="80"/>
          <w:kern w:val="0"/>
          <w:sz w:val="22"/>
        </w:rPr>
      </w:r>
      <w:r w:rsidR="00CD6769">
        <w:rPr>
          <w:rFonts w:ascii="等线" w:eastAsia="等线" w:hAnsi="等线" w:cs="宋体"/>
          <w:color w:val="385623" w:themeColor="accent6" w:themeShade="80"/>
          <w:kern w:val="0"/>
          <w:sz w:val="22"/>
        </w:rPr>
        <w:fldChar w:fldCharType="end"/>
      </w:r>
      <w:r>
        <w:rPr>
          <w:rFonts w:ascii="等线" w:eastAsia="等线" w:hAnsi="等线" w:cs="宋体"/>
          <w:color w:val="385623" w:themeColor="accent6" w:themeShade="80"/>
          <w:kern w:val="0"/>
          <w:sz w:val="22"/>
        </w:rPr>
        <w:fldChar w:fldCharType="separate"/>
      </w:r>
      <w:r w:rsidR="00CD6769" w:rsidRPr="00CD6769">
        <w:rPr>
          <w:rFonts w:ascii="等线" w:eastAsia="等线" w:hAnsi="等线" w:cs="宋体"/>
          <w:noProof/>
          <w:color w:val="385623" w:themeColor="accent6" w:themeShade="80"/>
          <w:kern w:val="0"/>
          <w:sz w:val="22"/>
          <w:vertAlign w:val="superscript"/>
        </w:rPr>
        <w:t>86</w:t>
      </w:r>
      <w:r>
        <w:rPr>
          <w:rFonts w:ascii="等线" w:eastAsia="等线" w:hAnsi="等线" w:cs="宋体"/>
          <w:color w:val="385623" w:themeColor="accent6" w:themeShade="80"/>
          <w:kern w:val="0"/>
          <w:sz w:val="22"/>
        </w:rPr>
        <w:fldChar w:fldCharType="end"/>
      </w:r>
      <w:r>
        <w:rPr>
          <w:rFonts w:ascii="等线" w:eastAsia="等线" w:hAnsi="等线" w:cs="宋体"/>
          <w:color w:val="385623" w:themeColor="accent6" w:themeShade="80"/>
          <w:kern w:val="0"/>
          <w:sz w:val="22"/>
        </w:rPr>
        <w:t>.</w:t>
      </w:r>
    </w:p>
    <w:p w14:paraId="11420DF9" w14:textId="77777777" w:rsidR="00A33977" w:rsidRDefault="00000000">
      <w:pPr>
        <w:widowControl/>
        <w:rPr>
          <w:rFonts w:ascii="等线" w:eastAsia="等线" w:hAnsi="等线" w:cs="宋体"/>
          <w:color w:val="385623" w:themeColor="accent6" w:themeShade="80"/>
          <w:kern w:val="0"/>
          <w:sz w:val="22"/>
        </w:rPr>
      </w:pPr>
      <w:r>
        <w:rPr>
          <w:rFonts w:ascii="等线" w:eastAsia="等线" w:hAnsi="等线" w:cs="宋体"/>
          <w:b/>
          <w:bCs/>
          <w:color w:val="385623" w:themeColor="accent6" w:themeShade="80"/>
          <w:kern w:val="0"/>
          <w:sz w:val="22"/>
        </w:rPr>
        <w:t>Abamectin</w:t>
      </w:r>
      <w:r>
        <w:rPr>
          <w:rFonts w:ascii="等线" w:eastAsia="等线" w:hAnsi="等线" w:cs="宋体" w:hint="eastAsia"/>
          <w:b/>
          <w:bCs/>
          <w:color w:val="385623" w:themeColor="accent6" w:themeShade="80"/>
          <w:kern w:val="0"/>
          <w:sz w:val="22"/>
        </w:rPr>
        <w:t>,</w:t>
      </w:r>
      <w:r>
        <w:rPr>
          <w:rFonts w:ascii="等线" w:eastAsia="等线" w:hAnsi="等线" w:cs="宋体"/>
          <w:b/>
          <w:bCs/>
          <w:color w:val="385623" w:themeColor="accent6" w:themeShade="80"/>
          <w:kern w:val="0"/>
          <w:sz w:val="22"/>
        </w:rPr>
        <w:t xml:space="preserve"> Carbaryl</w:t>
      </w:r>
      <w:r>
        <w:rPr>
          <w:rFonts w:ascii="等线" w:eastAsia="等线" w:hAnsi="等线" w:cs="宋体" w:hint="eastAsia"/>
          <w:b/>
          <w:bCs/>
          <w:color w:val="385623" w:themeColor="accent6" w:themeShade="80"/>
          <w:kern w:val="0"/>
          <w:sz w:val="22"/>
        </w:rPr>
        <w:t>,</w:t>
      </w:r>
      <w:r>
        <w:rPr>
          <w:rFonts w:ascii="等线" w:eastAsia="等线" w:hAnsi="等线" w:cs="宋体"/>
          <w:b/>
          <w:bCs/>
          <w:color w:val="385623" w:themeColor="accent6" w:themeShade="80"/>
          <w:kern w:val="0"/>
          <w:sz w:val="22"/>
        </w:rPr>
        <w:t xml:space="preserve"> Chlorpyrifos</w:t>
      </w:r>
      <w:r>
        <w:rPr>
          <w:rFonts w:ascii="等线" w:eastAsia="等线" w:hAnsi="等线" w:cs="宋体" w:hint="eastAsia"/>
          <w:b/>
          <w:bCs/>
          <w:color w:val="385623" w:themeColor="accent6" w:themeShade="80"/>
          <w:kern w:val="0"/>
          <w:sz w:val="22"/>
        </w:rPr>
        <w:t>,</w:t>
      </w:r>
      <w:r>
        <w:rPr>
          <w:rFonts w:ascii="等线" w:eastAsia="等线" w:hAnsi="等线" w:cs="宋体"/>
          <w:b/>
          <w:bCs/>
          <w:color w:val="385623" w:themeColor="accent6" w:themeShade="80"/>
          <w:kern w:val="0"/>
          <w:sz w:val="22"/>
        </w:rPr>
        <w:t xml:space="preserve"> Fipronil</w:t>
      </w:r>
      <w:r>
        <w:rPr>
          <w:rFonts w:ascii="等线" w:eastAsia="等线" w:hAnsi="等线" w:cs="宋体" w:hint="eastAsia"/>
          <w:b/>
          <w:bCs/>
          <w:color w:val="385623" w:themeColor="accent6" w:themeShade="80"/>
          <w:kern w:val="0"/>
          <w:sz w:val="22"/>
        </w:rPr>
        <w:t>,</w:t>
      </w:r>
      <w:r>
        <w:rPr>
          <w:rFonts w:ascii="等线" w:eastAsia="等线" w:hAnsi="等线" w:cs="宋体"/>
          <w:b/>
          <w:bCs/>
          <w:color w:val="385623" w:themeColor="accent6" w:themeShade="80"/>
          <w:kern w:val="0"/>
          <w:sz w:val="22"/>
        </w:rPr>
        <w:t xml:space="preserve"> Imidacloprid</w:t>
      </w:r>
      <w:r>
        <w:rPr>
          <w:rFonts w:ascii="等线" w:eastAsia="等线" w:hAnsi="等线" w:cs="宋体" w:hint="eastAsia"/>
          <w:b/>
          <w:bCs/>
          <w:color w:val="385623" w:themeColor="accent6" w:themeShade="80"/>
          <w:kern w:val="0"/>
          <w:sz w:val="22"/>
        </w:rPr>
        <w:t>,</w:t>
      </w:r>
      <w:r>
        <w:rPr>
          <w:rFonts w:ascii="等线" w:eastAsia="等线" w:hAnsi="等线" w:cs="宋体"/>
          <w:b/>
          <w:bCs/>
          <w:color w:val="385623" w:themeColor="accent6" w:themeShade="80"/>
          <w:kern w:val="0"/>
          <w:sz w:val="22"/>
        </w:rPr>
        <w:t xml:space="preserve"> </w:t>
      </w:r>
      <w:proofErr w:type="spellStart"/>
      <w:r>
        <w:rPr>
          <w:rFonts w:ascii="等线" w:eastAsia="等线" w:hAnsi="等线" w:cs="宋体"/>
          <w:b/>
          <w:bCs/>
          <w:color w:val="385623" w:themeColor="accent6" w:themeShade="80"/>
          <w:kern w:val="0"/>
          <w:sz w:val="22"/>
        </w:rPr>
        <w:t>Methoxychlor</w:t>
      </w:r>
      <w:proofErr w:type="spellEnd"/>
      <w:r>
        <w:rPr>
          <w:rFonts w:ascii="等线" w:eastAsia="等线" w:hAnsi="等线" w:cs="宋体"/>
          <w:b/>
          <w:bCs/>
          <w:color w:val="385623" w:themeColor="accent6" w:themeShade="80"/>
          <w:kern w:val="0"/>
          <w:sz w:val="22"/>
        </w:rPr>
        <w:t xml:space="preserve"> </w:t>
      </w:r>
      <w:r>
        <w:rPr>
          <w:rFonts w:ascii="等线" w:eastAsia="等线" w:hAnsi="等线" w:cs="宋体"/>
          <w:color w:val="385623" w:themeColor="accent6" w:themeShade="80"/>
          <w:kern w:val="0"/>
          <w:sz w:val="22"/>
        </w:rPr>
        <w:t>are reported to influence the cardiac and neuronal development of zebrafish embryos.</w:t>
      </w:r>
    </w:p>
    <w:p w14:paraId="2E1ED62F" w14:textId="42885282" w:rsidR="00A33977" w:rsidRDefault="00000000">
      <w:pPr>
        <w:widowControl/>
        <w:rPr>
          <w:rFonts w:ascii="等线" w:eastAsia="等线" w:hAnsi="等线" w:cs="宋体"/>
          <w:color w:val="385623" w:themeColor="accent6" w:themeShade="80"/>
          <w:kern w:val="0"/>
          <w:sz w:val="22"/>
        </w:rPr>
      </w:pPr>
      <w:r>
        <w:rPr>
          <w:rFonts w:ascii="等线" w:eastAsia="等线" w:hAnsi="等线" w:cs="宋体"/>
          <w:b/>
          <w:bCs/>
          <w:color w:val="385623" w:themeColor="accent6" w:themeShade="80"/>
          <w:kern w:val="0"/>
          <w:sz w:val="22"/>
        </w:rPr>
        <w:t xml:space="preserve">Abamectin </w:t>
      </w:r>
      <w:r>
        <w:rPr>
          <w:rFonts w:ascii="等线" w:eastAsia="等线" w:hAnsi="等线" w:cs="宋体"/>
          <w:color w:val="385623" w:themeColor="accent6" w:themeShade="80"/>
          <w:kern w:val="0"/>
          <w:sz w:val="22"/>
        </w:rPr>
        <w:t xml:space="preserve">interferes zebrafish embryos’ lipid metabolism. </w:t>
      </w:r>
      <w:r>
        <w:rPr>
          <w:rFonts w:ascii="等线" w:eastAsia="等线" w:hAnsi="等线" w:cs="宋体"/>
          <w:b/>
          <w:bCs/>
          <w:color w:val="385623" w:themeColor="accent6" w:themeShade="80"/>
          <w:kern w:val="0"/>
          <w:sz w:val="22"/>
        </w:rPr>
        <w:t>Carbaryl</w:t>
      </w:r>
      <w:r>
        <w:rPr>
          <w:rFonts w:ascii="等线" w:eastAsia="等线" w:hAnsi="等线" w:cs="宋体"/>
          <w:color w:val="385623" w:themeColor="accent6" w:themeShade="80"/>
          <w:kern w:val="0"/>
          <w:sz w:val="22"/>
        </w:rPr>
        <w:t xml:space="preserve"> alters genes related to neurogenesis. While </w:t>
      </w:r>
      <w:r>
        <w:rPr>
          <w:rFonts w:ascii="等线" w:eastAsia="等线" w:hAnsi="等线" w:cs="宋体"/>
          <w:b/>
          <w:bCs/>
          <w:color w:val="385623" w:themeColor="accent6" w:themeShade="80"/>
          <w:kern w:val="0"/>
          <w:sz w:val="22"/>
        </w:rPr>
        <w:t>fipronil</w:t>
      </w:r>
      <w:r>
        <w:rPr>
          <w:rFonts w:ascii="等线" w:eastAsia="等线" w:hAnsi="等线" w:cs="宋体"/>
          <w:color w:val="385623" w:themeColor="accent6" w:themeShade="80"/>
          <w:kern w:val="0"/>
          <w:sz w:val="22"/>
        </w:rPr>
        <w:t xml:space="preserve"> and </w:t>
      </w:r>
      <w:proofErr w:type="spellStart"/>
      <w:r>
        <w:rPr>
          <w:rFonts w:ascii="等线" w:eastAsia="等线" w:hAnsi="等线" w:cs="宋体"/>
          <w:b/>
          <w:bCs/>
          <w:color w:val="385623" w:themeColor="accent6" w:themeShade="80"/>
          <w:kern w:val="0"/>
          <w:sz w:val="22"/>
        </w:rPr>
        <w:t>methoxychlor</w:t>
      </w:r>
      <w:proofErr w:type="spellEnd"/>
      <w:r>
        <w:rPr>
          <w:rFonts w:ascii="等线" w:eastAsia="等线" w:hAnsi="等线" w:cs="宋体"/>
          <w:color w:val="385623" w:themeColor="accent6" w:themeShade="80"/>
          <w:kern w:val="0"/>
          <w:sz w:val="22"/>
        </w:rPr>
        <w:t xml:space="preserve"> influences n</w:t>
      </w:r>
      <w:r>
        <w:rPr>
          <w:rFonts w:ascii="等线" w:eastAsia="等线" w:hAnsi="等线" w:cs="宋体" w:hint="eastAsia"/>
          <w:color w:val="385623" w:themeColor="accent6" w:themeShade="80"/>
          <w:kern w:val="0"/>
          <w:sz w:val="22"/>
        </w:rPr>
        <w:t xml:space="preserve">erve growth factor </w:t>
      </w:r>
      <w:r>
        <w:rPr>
          <w:rFonts w:ascii="等线" w:eastAsia="等线" w:hAnsi="等线" w:cs="宋体" w:hint="eastAsia"/>
          <w:i/>
          <w:iCs/>
          <w:color w:val="385623" w:themeColor="accent6" w:themeShade="80"/>
          <w:kern w:val="0"/>
          <w:sz w:val="22"/>
        </w:rPr>
        <w:t>vgf</w:t>
      </w:r>
      <w:r>
        <w:rPr>
          <w:rFonts w:ascii="等线" w:eastAsia="等线" w:hAnsi="等线" w:cs="宋体"/>
          <w:i/>
          <w:iCs/>
          <w:color w:val="385623" w:themeColor="accent6" w:themeShade="80"/>
          <w:kern w:val="0"/>
          <w:sz w:val="22"/>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i/>
          <w:iCs/>
          <w:color w:val="385623" w:themeColor="accent6" w:themeShade="80"/>
          <w:kern w:val="0"/>
          <w:sz w:val="22"/>
        </w:rPr>
        <w:instrText xml:space="preserve"> ADDIN EN.CITE </w:instrText>
      </w:r>
      <w:r w:rsidR="00CD6769">
        <w:rPr>
          <w:rFonts w:ascii="等线" w:eastAsia="等线" w:hAnsi="等线" w:cs="宋体"/>
          <w:i/>
          <w:iCs/>
          <w:color w:val="385623" w:themeColor="accent6" w:themeShade="80"/>
          <w:kern w:val="0"/>
          <w:sz w:val="22"/>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i/>
          <w:iCs/>
          <w:color w:val="385623" w:themeColor="accent6" w:themeShade="80"/>
          <w:kern w:val="0"/>
          <w:sz w:val="22"/>
        </w:rPr>
        <w:instrText xml:space="preserve"> ADDIN EN.CITE.DATA </w:instrText>
      </w:r>
      <w:r w:rsidR="00CD6769">
        <w:rPr>
          <w:rFonts w:ascii="等线" w:eastAsia="等线" w:hAnsi="等线" w:cs="宋体"/>
          <w:i/>
          <w:iCs/>
          <w:color w:val="385623" w:themeColor="accent6" w:themeShade="80"/>
          <w:kern w:val="0"/>
          <w:sz w:val="22"/>
        </w:rPr>
      </w:r>
      <w:r w:rsidR="00CD6769">
        <w:rPr>
          <w:rFonts w:ascii="等线" w:eastAsia="等线" w:hAnsi="等线" w:cs="宋体"/>
          <w:i/>
          <w:iCs/>
          <w:color w:val="385623" w:themeColor="accent6" w:themeShade="80"/>
          <w:kern w:val="0"/>
          <w:sz w:val="22"/>
        </w:rPr>
        <w:fldChar w:fldCharType="end"/>
      </w:r>
      <w:r>
        <w:rPr>
          <w:rFonts w:ascii="等线" w:eastAsia="等线" w:hAnsi="等线" w:cs="宋体"/>
          <w:i/>
          <w:iCs/>
          <w:color w:val="385623" w:themeColor="accent6" w:themeShade="80"/>
          <w:kern w:val="0"/>
          <w:sz w:val="22"/>
        </w:rPr>
        <w:fldChar w:fldCharType="separate"/>
      </w:r>
      <w:r w:rsidR="00CD6769" w:rsidRPr="00CD6769">
        <w:rPr>
          <w:rFonts w:ascii="等线" w:eastAsia="等线" w:hAnsi="等线" w:cs="宋体"/>
          <w:i/>
          <w:iCs/>
          <w:noProof/>
          <w:color w:val="385623" w:themeColor="accent6" w:themeShade="80"/>
          <w:kern w:val="0"/>
          <w:sz w:val="22"/>
          <w:vertAlign w:val="superscript"/>
        </w:rPr>
        <w:t>77</w:t>
      </w:r>
      <w:r>
        <w:rPr>
          <w:rFonts w:ascii="等线" w:eastAsia="等线" w:hAnsi="等线" w:cs="宋体"/>
          <w:i/>
          <w:iCs/>
          <w:color w:val="385623" w:themeColor="accent6" w:themeShade="80"/>
          <w:kern w:val="0"/>
          <w:sz w:val="22"/>
        </w:rPr>
        <w:fldChar w:fldCharType="end"/>
      </w:r>
      <w:r>
        <w:rPr>
          <w:rFonts w:ascii="等线" w:eastAsia="等线" w:hAnsi="等线" w:cs="宋体"/>
          <w:color w:val="385623" w:themeColor="accent6" w:themeShade="80"/>
          <w:kern w:val="0"/>
          <w:sz w:val="22"/>
        </w:rPr>
        <w:t>.</w:t>
      </w:r>
    </w:p>
    <w:p w14:paraId="700BA2E9" w14:textId="1D3CE5B2" w:rsidR="00A33977" w:rsidRDefault="00000000">
      <w:pPr>
        <w:widowControl/>
        <w:rPr>
          <w:rFonts w:ascii="等线" w:eastAsia="等线" w:hAnsi="等线" w:cs="宋体"/>
          <w:color w:val="385623" w:themeColor="accent6" w:themeShade="80"/>
          <w:kern w:val="0"/>
          <w:sz w:val="22"/>
        </w:rPr>
      </w:pPr>
      <w:r>
        <w:rPr>
          <w:rFonts w:ascii="等线" w:eastAsia="等线" w:hAnsi="等线" w:cs="宋体"/>
          <w:color w:val="385623" w:themeColor="accent6" w:themeShade="80"/>
          <w:kern w:val="0"/>
          <w:sz w:val="22"/>
        </w:rPr>
        <w:t xml:space="preserve">Gestational exposure to </w:t>
      </w:r>
      <w:r>
        <w:rPr>
          <w:rFonts w:ascii="等线" w:eastAsia="等线" w:hAnsi="等线" w:cs="宋体"/>
          <w:b/>
          <w:bCs/>
          <w:color w:val="385623" w:themeColor="accent6" w:themeShade="80"/>
          <w:kern w:val="0"/>
          <w:sz w:val="22"/>
        </w:rPr>
        <w:t>chlordecone</w:t>
      </w:r>
      <w:r>
        <w:rPr>
          <w:rFonts w:ascii="等线" w:eastAsia="等线" w:hAnsi="等线" w:cs="宋体"/>
          <w:color w:val="385623" w:themeColor="accent6" w:themeShade="80"/>
          <w:kern w:val="0"/>
          <w:sz w:val="22"/>
        </w:rPr>
        <w:t xml:space="preserve"> decreases the number of spermatogonia (SG) in F3, with meiotic defects in sperm cells and a decrease in the number of sperm in the F1 and F3 male offspring, and that is associated with protein-encoding genes disorders </w:t>
      </w:r>
      <w:r>
        <w:rPr>
          <w:rFonts w:ascii="等线" w:eastAsia="等线" w:hAnsi="等线" w:cs="宋体"/>
          <w:color w:val="385623" w:themeColor="accent6" w:themeShade="80"/>
          <w:kern w:val="0"/>
          <w:sz w:val="22"/>
        </w:rPr>
        <w:fldChar w:fldCharType="begin">
          <w:fldData xml:space="preserve">PEVuZE5vdGU+PENpdGU+PEF1dGhvcj5HZWx5LVBlcm5vdDwvQXV0aG9yPjxZZWFyPjIwMTg8L1ll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</w:fldData>
        </w:fldChar>
      </w:r>
      <w:r w:rsidR="00CD6769">
        <w:rPr>
          <w:rFonts w:ascii="等线" w:eastAsia="等线" w:hAnsi="等线" w:cs="宋体"/>
          <w:color w:val="385623" w:themeColor="accent6" w:themeShade="80"/>
          <w:kern w:val="0"/>
          <w:sz w:val="22"/>
        </w:rPr>
        <w:instrText xml:space="preserve"> ADDIN EN.CITE </w:instrText>
      </w:r>
      <w:r w:rsidR="00CD6769">
        <w:rPr>
          <w:rFonts w:ascii="等线" w:eastAsia="等线" w:hAnsi="等线" w:cs="宋体"/>
          <w:color w:val="385623" w:themeColor="accent6" w:themeShade="80"/>
          <w:kern w:val="0"/>
          <w:sz w:val="22"/>
        </w:rPr>
        <w:fldChar w:fldCharType="begin">
          <w:fldData xml:space="preserve">PEVuZE5vdGU+PENpdGU+PEF1dGhvcj5HZWx5LVBlcm5vdDwvQXV0aG9yPjxZZWFyPjIwMTg8L1ll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</w:fldData>
        </w:fldChar>
      </w:r>
      <w:r w:rsidR="00CD6769">
        <w:rPr>
          <w:rFonts w:ascii="等线" w:eastAsia="等线" w:hAnsi="等线" w:cs="宋体"/>
          <w:color w:val="385623" w:themeColor="accent6" w:themeShade="80"/>
          <w:kern w:val="0"/>
          <w:sz w:val="22"/>
        </w:rPr>
        <w:instrText xml:space="preserve"> ADDIN EN.CITE.DATA </w:instrText>
      </w:r>
      <w:r w:rsidR="00CD6769">
        <w:rPr>
          <w:rFonts w:ascii="等线" w:eastAsia="等线" w:hAnsi="等线" w:cs="宋体"/>
          <w:color w:val="385623" w:themeColor="accent6" w:themeShade="80"/>
          <w:kern w:val="0"/>
          <w:sz w:val="22"/>
        </w:rPr>
      </w:r>
      <w:r w:rsidR="00CD6769">
        <w:rPr>
          <w:rFonts w:ascii="等线" w:eastAsia="等线" w:hAnsi="等线" w:cs="宋体"/>
          <w:color w:val="385623" w:themeColor="accent6" w:themeShade="80"/>
          <w:kern w:val="0"/>
          <w:sz w:val="22"/>
        </w:rPr>
        <w:fldChar w:fldCharType="end"/>
      </w:r>
      <w:r>
        <w:rPr>
          <w:rFonts w:ascii="等线" w:eastAsia="等线" w:hAnsi="等线" w:cs="宋体"/>
          <w:color w:val="385623" w:themeColor="accent6" w:themeShade="80"/>
          <w:kern w:val="0"/>
          <w:sz w:val="22"/>
        </w:rPr>
        <w:fldChar w:fldCharType="separate"/>
      </w:r>
      <w:r w:rsidR="00CD6769" w:rsidRPr="00CD6769">
        <w:rPr>
          <w:rFonts w:ascii="等线" w:eastAsia="等线" w:hAnsi="等线" w:cs="宋体"/>
          <w:noProof/>
          <w:color w:val="385623" w:themeColor="accent6" w:themeShade="80"/>
          <w:kern w:val="0"/>
          <w:sz w:val="22"/>
          <w:vertAlign w:val="superscript"/>
        </w:rPr>
        <w:t>87</w:t>
      </w:r>
      <w:r>
        <w:rPr>
          <w:rFonts w:ascii="等线" w:eastAsia="等线" w:hAnsi="等线" w:cs="宋体"/>
          <w:color w:val="385623" w:themeColor="accent6" w:themeShade="80"/>
          <w:kern w:val="0"/>
          <w:sz w:val="22"/>
        </w:rPr>
        <w:fldChar w:fldCharType="end"/>
      </w:r>
      <w:r>
        <w:rPr>
          <w:rFonts w:ascii="等线" w:eastAsia="等线" w:hAnsi="等线" w:cs="宋体"/>
          <w:color w:val="385623" w:themeColor="accent6" w:themeShade="80"/>
          <w:kern w:val="0"/>
          <w:sz w:val="22"/>
        </w:rPr>
        <w:t xml:space="preserve">. </w:t>
      </w:r>
    </w:p>
    <w:p w14:paraId="672D4984" w14:textId="52EAB131" w:rsidR="00A33977" w:rsidRPr="000C3691" w:rsidRDefault="00000000" w:rsidP="000C3691">
      <w:pPr>
        <w:widowControl/>
        <w:rPr>
          <w:rFonts w:ascii="等线" w:eastAsia="等线" w:hAnsi="等线" w:cs="宋体"/>
          <w:color w:val="385623" w:themeColor="accent6" w:themeShade="80"/>
          <w:kern w:val="0"/>
          <w:sz w:val="22"/>
        </w:rPr>
      </w:pPr>
      <w:r>
        <w:rPr>
          <w:rFonts w:ascii="等线" w:eastAsia="等线" w:hAnsi="等线" w:cs="宋体" w:hint="eastAsia"/>
          <w:color w:val="385623" w:themeColor="accent6" w:themeShade="80"/>
          <w:kern w:val="0"/>
          <w:sz w:val="22"/>
        </w:rPr>
        <w:t>A</w:t>
      </w:r>
      <w:r>
        <w:rPr>
          <w:rFonts w:ascii="等线" w:eastAsia="等线" w:hAnsi="等线" w:cs="宋体"/>
          <w:color w:val="385623" w:themeColor="accent6" w:themeShade="80"/>
          <w:kern w:val="0"/>
          <w:sz w:val="22"/>
        </w:rPr>
        <w:t xml:space="preserve">lthough there’s no significant changes in body weight, testes weight, or GSI on male offspring after zebrafish embryos’ exposure to </w:t>
      </w:r>
      <w:r>
        <w:rPr>
          <w:rFonts w:ascii="等线" w:eastAsia="等线" w:hAnsi="等线" w:cs="宋体"/>
          <w:b/>
          <w:bCs/>
          <w:color w:val="385623" w:themeColor="accent6" w:themeShade="80"/>
          <w:kern w:val="0"/>
          <w:sz w:val="22"/>
        </w:rPr>
        <w:t xml:space="preserve">atrazine, </w:t>
      </w:r>
      <w:r>
        <w:rPr>
          <w:rFonts w:ascii="等线" w:eastAsia="等线" w:hAnsi="等线" w:cs="宋体"/>
          <w:color w:val="385623" w:themeColor="accent6" w:themeShade="80"/>
          <w:kern w:val="0"/>
          <w:sz w:val="22"/>
        </w:rPr>
        <w:t>transcriptomic analysis indicates that lipid metabolism, molecular transport, small molecule biochemistry, and cell morphology are changed</w:t>
      </w:r>
      <w:r>
        <w:rPr>
          <w:rFonts w:ascii="等线" w:eastAsia="等线" w:hAnsi="等线" w:cs="宋体"/>
          <w:color w:val="385623" w:themeColor="accent6" w:themeShade="80"/>
          <w:kern w:val="0"/>
          <w:sz w:val="22"/>
        </w:rPr>
        <w:fldChar w:fldCharType="begin">
          <w:fldData xml:space="preserve">PEVuZE5vdGU+PENpdGU+PEF1dGhvcj5XaXJiaXNreTwvQXV0aG9yPjxZZWFyPjIwMTY8L1llYXI+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</w:fldData>
        </w:fldChar>
      </w:r>
      <w:r w:rsidR="00CD6769">
        <w:rPr>
          <w:rFonts w:ascii="等线" w:eastAsia="等线" w:hAnsi="等线" w:cs="宋体"/>
          <w:color w:val="385623" w:themeColor="accent6" w:themeShade="80"/>
          <w:kern w:val="0"/>
          <w:sz w:val="22"/>
        </w:rPr>
        <w:instrText xml:space="preserve"> ADDIN EN.CITE </w:instrText>
      </w:r>
      <w:r w:rsidR="00CD6769">
        <w:rPr>
          <w:rFonts w:ascii="等线" w:eastAsia="等线" w:hAnsi="等线" w:cs="宋体"/>
          <w:color w:val="385623" w:themeColor="accent6" w:themeShade="80"/>
          <w:kern w:val="0"/>
          <w:sz w:val="22"/>
        </w:rPr>
        <w:fldChar w:fldCharType="begin">
          <w:fldData xml:space="preserve">PEVuZE5vdGU+PENpdGU+PEF1dGhvcj5XaXJiaXNreTwvQXV0aG9yPjxZZWFyPjIwMTY8L1llYXI+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</w:fldData>
        </w:fldChar>
      </w:r>
      <w:r w:rsidR="00CD6769">
        <w:rPr>
          <w:rFonts w:ascii="等线" w:eastAsia="等线" w:hAnsi="等线" w:cs="宋体"/>
          <w:color w:val="385623" w:themeColor="accent6" w:themeShade="80"/>
          <w:kern w:val="0"/>
          <w:sz w:val="22"/>
        </w:rPr>
        <w:instrText xml:space="preserve"> ADDIN EN.CITE.DATA </w:instrText>
      </w:r>
      <w:r w:rsidR="00CD6769">
        <w:rPr>
          <w:rFonts w:ascii="等线" w:eastAsia="等线" w:hAnsi="等线" w:cs="宋体"/>
          <w:color w:val="385623" w:themeColor="accent6" w:themeShade="80"/>
          <w:kern w:val="0"/>
          <w:sz w:val="22"/>
        </w:rPr>
      </w:r>
      <w:r w:rsidR="00CD6769">
        <w:rPr>
          <w:rFonts w:ascii="等线" w:eastAsia="等线" w:hAnsi="等线" w:cs="宋体"/>
          <w:color w:val="385623" w:themeColor="accent6" w:themeShade="80"/>
          <w:kern w:val="0"/>
          <w:sz w:val="22"/>
        </w:rPr>
        <w:fldChar w:fldCharType="end"/>
      </w:r>
      <w:r>
        <w:rPr>
          <w:rFonts w:ascii="等线" w:eastAsia="等线" w:hAnsi="等线" w:cs="宋体"/>
          <w:color w:val="385623" w:themeColor="accent6" w:themeShade="80"/>
          <w:kern w:val="0"/>
          <w:sz w:val="22"/>
        </w:rPr>
        <w:fldChar w:fldCharType="separate"/>
      </w:r>
      <w:r w:rsidR="00CD6769" w:rsidRPr="00CD6769">
        <w:rPr>
          <w:rFonts w:ascii="等线" w:eastAsia="等线" w:hAnsi="等线" w:cs="宋体"/>
          <w:noProof/>
          <w:color w:val="385623" w:themeColor="accent6" w:themeShade="80"/>
          <w:kern w:val="0"/>
          <w:sz w:val="22"/>
          <w:vertAlign w:val="superscript"/>
        </w:rPr>
        <w:t>88</w:t>
      </w:r>
      <w:r>
        <w:rPr>
          <w:rFonts w:ascii="等线" w:eastAsia="等线" w:hAnsi="等线" w:cs="宋体"/>
          <w:color w:val="385623" w:themeColor="accent6" w:themeShade="80"/>
          <w:kern w:val="0"/>
          <w:sz w:val="22"/>
        </w:rPr>
        <w:fldChar w:fldCharType="end"/>
      </w:r>
      <w:r>
        <w:rPr>
          <w:rFonts w:ascii="等线" w:eastAsia="等线" w:hAnsi="等线" w:cs="宋体"/>
          <w:color w:val="385623" w:themeColor="accent6" w:themeShade="80"/>
          <w:kern w:val="0"/>
          <w:sz w:val="22"/>
        </w:rPr>
        <w:t xml:space="preserve">. At the same time, exposure of zebrafish embryos to </w:t>
      </w:r>
      <w:r>
        <w:rPr>
          <w:rFonts w:ascii="等线" w:eastAsia="等线" w:hAnsi="等线" w:cs="宋体"/>
          <w:b/>
          <w:bCs/>
          <w:color w:val="385623" w:themeColor="accent6" w:themeShade="80"/>
          <w:kern w:val="0"/>
          <w:sz w:val="22"/>
        </w:rPr>
        <w:t>atrazine</w:t>
      </w:r>
      <w:r>
        <w:rPr>
          <w:rFonts w:ascii="等线" w:eastAsia="等线" w:hAnsi="等线" w:cs="宋体"/>
          <w:color w:val="385623" w:themeColor="accent6" w:themeShade="80"/>
          <w:kern w:val="0"/>
          <w:sz w:val="22"/>
        </w:rPr>
        <w:t xml:space="preserve"> resulted in a significant decrease in 5-hydroxyindoleacetic acid (5-HIAA) and serotonin turnover in adult female brain tissue</w:t>
      </w:r>
      <w:r>
        <w:rPr>
          <w:rFonts w:ascii="等线" w:eastAsia="等线" w:hAnsi="等线" w:cs="宋体"/>
          <w:color w:val="385623" w:themeColor="accent6" w:themeShade="80"/>
          <w:kern w:val="0"/>
          <w:sz w:val="22"/>
        </w:rPr>
        <w:fldChar w:fldCharType="begin"/>
      </w:r>
      <w:r w:rsidR="00CD6769">
        <w:rPr>
          <w:rFonts w:ascii="等线" w:eastAsia="等线" w:hAnsi="等线" w:cs="宋体"/>
          <w:color w:val="385623" w:themeColor="accent6" w:themeShade="80"/>
          <w:kern w:val="0"/>
          <w:sz w:val="22"/>
        </w:rPr>
        <w:instrText xml:space="preserve"> ADDIN EN.CITE &lt;EndNote&gt;&lt;Cite&gt;&lt;Author&gt;Wirbisky&lt;/Author&gt;&lt;Year&gt;2015&lt;/Year&gt;&lt;RecNum&gt;94&lt;/RecNum&gt;&lt;DisplayText&gt;&lt;style face="superscript"&gt;89&lt;/style&gt;&lt;/DisplayText&gt;&lt;record&gt;&lt;rec-number&gt;94&lt;/rec-number&gt;&lt;foreign-keys&gt;&lt;key app="EN" db-id="xv9wx9d2392z2levppd5ppzkd0f925xs50fd" timestamp="1696349977"&gt;94&lt;/key&gt;&lt;/foreign-keys&gt;&lt;ref-type name="Journal Article"&gt;17&lt;/ref-type&gt;&lt;contributors&gt;&lt;authors&gt;&lt;author&gt;Wirbisky, Sara E.&lt;/author&gt;&lt;author&gt;Weber, Gregory J.&lt;/author&gt;&lt;author&gt;Sepúlveda, Maria S.&lt;/author&gt;&lt;author&gt;Xiao, Changhe&lt;/author&gt;&lt;author&gt;Cannon, Jason R.&lt;/author&gt;&lt;author&gt;Freeman, Jennifer L.&lt;/author&gt;&lt;/authors&gt;&lt;/contributors&gt;&lt;titles&gt;&lt;title&gt;Developmental origins of neurotransmitter and transcriptome alterations in adult female zebrafish exposed to atrazine during embryogenesis&lt;/title&gt;&lt;secondary-title&gt;Toxicology&lt;/secondary-title&gt;&lt;/titles&gt;&lt;periodical&gt;&lt;full-title&gt;Toxicology&lt;/full-title&gt;&lt;/periodical&gt;&lt;pages&gt;156-167&lt;/pages&gt;&lt;volume&gt;333&lt;/volume&gt;&lt;keywords&gt;&lt;keyword&gt;Atrazine&lt;/keyword&gt;&lt;keyword&gt;Development&lt;/keyword&gt;&lt;keyword&gt;Developmental origins of health and disease&lt;/keyword&gt;&lt;keyword&gt;Neurotransmitters&lt;/keyword&gt;&lt;keyword&gt;Transcriptomics&lt;/keyword&gt;&lt;keyword&gt;Zebrafish&lt;/keyword&gt;&lt;/keywords&gt;&lt;dates&gt;&lt;year&gt;2015&lt;/year&gt;&lt;pub-dates&gt;&lt;date&gt;2015/07/03/&lt;/date&gt;&lt;/pub-dates&gt;&lt;/dates&gt;&lt;isbn&gt;0300-483X&lt;/isbn&gt;&lt;urls&gt;&lt;related-urls&gt;&lt;url&gt;https://www.sciencedirect.com/science/article/pii/S0300483X15000876&lt;/url&gt;&lt;/related-urls&gt;&lt;/urls&gt;&lt;electronic-resource-num&gt;https://doi.org/10.1016/j.tox.2015.04.016&lt;/electronic-resource-num&gt;&lt;/record&gt;&lt;/Cite&gt;&lt;/EndNote&gt;</w:instrText>
      </w:r>
      <w:r>
        <w:rPr>
          <w:rFonts w:ascii="等线" w:eastAsia="等线" w:hAnsi="等线" w:cs="宋体"/>
          <w:color w:val="385623" w:themeColor="accent6" w:themeShade="80"/>
          <w:kern w:val="0"/>
          <w:sz w:val="22"/>
        </w:rPr>
        <w:fldChar w:fldCharType="separate"/>
      </w:r>
      <w:r w:rsidR="00CD6769" w:rsidRPr="00CD6769">
        <w:rPr>
          <w:rFonts w:ascii="等线" w:eastAsia="等线" w:hAnsi="等线" w:cs="宋体"/>
          <w:noProof/>
          <w:color w:val="385623" w:themeColor="accent6" w:themeShade="80"/>
          <w:kern w:val="0"/>
          <w:sz w:val="22"/>
          <w:vertAlign w:val="superscript"/>
        </w:rPr>
        <w:t>89</w:t>
      </w:r>
      <w:r>
        <w:rPr>
          <w:rFonts w:ascii="等线" w:eastAsia="等线" w:hAnsi="等线" w:cs="宋体"/>
          <w:color w:val="385623" w:themeColor="accent6" w:themeShade="80"/>
          <w:kern w:val="0"/>
          <w:sz w:val="22"/>
        </w:rPr>
        <w:fldChar w:fldCharType="end"/>
      </w:r>
      <w:r>
        <w:rPr>
          <w:rFonts w:ascii="等线" w:eastAsia="等线" w:hAnsi="等线" w:cs="宋体"/>
          <w:color w:val="385623" w:themeColor="accent6" w:themeShade="80"/>
          <w:kern w:val="0"/>
          <w:sz w:val="22"/>
        </w:rPr>
        <w:t>.</w:t>
      </w:r>
      <w:r w:rsidR="000C3691">
        <w:rPr>
          <w:rFonts w:ascii="等线" w:eastAsia="等线" w:hAnsi="等线" w:cs="宋体" w:hint="eastAsia"/>
          <w:color w:val="385623" w:themeColor="accent6" w:themeShade="80"/>
          <w:kern w:val="0"/>
          <w:sz w:val="22"/>
        </w:rPr>
        <w:t xml:space="preserve"> </w:t>
      </w:r>
      <w:r w:rsidRPr="00B62B12">
        <w:rPr>
          <w:color w:val="1F4E79" w:themeColor="accent5" w:themeShade="80"/>
        </w:rPr>
        <w:t xml:space="preserve">Zebrafish eggs in water environments rich in </w:t>
      </w:r>
      <w:r w:rsidRPr="00B62B12">
        <w:rPr>
          <w:b/>
          <w:bCs/>
          <w:color w:val="1F4E79" w:themeColor="accent5" w:themeShade="80"/>
        </w:rPr>
        <w:t>3,4-</w:t>
      </w:r>
      <w:r w:rsidRPr="00B62B12">
        <w:rPr>
          <w:b/>
          <w:bCs/>
          <w:color w:val="1F4E79" w:themeColor="accent5" w:themeShade="80"/>
        </w:rPr>
        <w:lastRenderedPageBreak/>
        <w:t>dichloroaniline</w:t>
      </w:r>
      <w:r w:rsidRPr="00B62B12">
        <w:rPr>
          <w:color w:val="1F4E79" w:themeColor="accent5" w:themeShade="80"/>
        </w:rPr>
        <w:t>, an insecticide, may exhibit non-detachment of tail, lack of somite formation, and the absence of heartbeat, which may be related to several processes of cardiac function and development and metabolism</w:t>
      </w:r>
      <w:r w:rsidRPr="00B62B12">
        <w:rPr>
          <w:color w:val="1F4E79" w:themeColor="accent5" w:themeShade="80"/>
        </w:rPr>
        <w:fldChar w:fldCharType="begin"/>
      </w:r>
      <w:r w:rsidR="00CD6769">
        <w:rPr>
          <w:color w:val="1F4E79" w:themeColor="accent5" w:themeShade="80"/>
        </w:rPr>
        <w:instrText xml:space="preserve"> ADDIN EN.CITE &lt;EndNote&gt;&lt;Cite&gt;&lt;Author&gt;Vieira&lt;/Author&gt;&lt;Year&gt;2020&lt;/Year&gt;&lt;RecNum&gt;95&lt;/RecNum&gt;&lt;DisplayText&gt;&lt;style face="superscript"&gt;90&lt;/style&gt;&lt;/DisplayText&gt;&lt;record&gt;&lt;rec-number&gt;95&lt;/rec-number&gt;&lt;foreign-keys&gt;&lt;key app="EN" db-id="xv9wx9d2392z2levppd5ppzkd0f925xs50fd" timestamp="1696351005"&gt;95&lt;/key&gt;&lt;/foreign-keys&gt;&lt;ref-type name="Journal Article"&gt;17&lt;/ref-type&gt;&lt;contributors&gt;&lt;authors&gt;&lt;author&gt;Vieira, L. R.&lt;/author&gt;&lt;author&gt;Hissa, D. C.&lt;/author&gt;&lt;author&gt;de Souza, T. M.&lt;/author&gt;&lt;author&gt;Sa, C. A.&lt;/author&gt;&lt;author&gt;Evaristo, J. A. M.&lt;/author&gt;&lt;author&gt;Nogueira, F. C. S.&lt;/author&gt;&lt;author&gt;Carvalho, A. F. U.&lt;/author&gt;&lt;author&gt;Farias, D. F.&lt;/author&gt;&lt;/authors&gt;&lt;/contributors&gt;&lt;titles&gt;&lt;title&gt;Proteomics analysis of zebrafish larvae exposed to 3,4-dichloroaniline using the fish embryo acute toxicity test&lt;/title&gt;&lt;secondary-title&gt;Environmental Toxicology&lt;/secondary-title&gt;&lt;/titles&gt;&lt;periodical&gt;&lt;full-title&gt;Environmental Toxicology&lt;/full-title&gt;&lt;abbr-1&gt;Environ. Toxicol.&lt;/abbr-1&gt;&lt;/periodical&gt;&lt;pages&gt;849-860&lt;/pages&gt;&lt;volume&gt;35&lt;/volume&gt;&lt;number&gt;8&lt;/number&gt;&lt;dates&gt;&lt;year&gt;2020&lt;/year&gt;&lt;pub-dates&gt;&lt;date&gt;Aug&lt;/date&gt;&lt;/pub-dates&gt;&lt;/dates&gt;&lt;isbn&gt;1520-4081&lt;/isbn&gt;&lt;accession-num&gt;WOS:000544667300005&lt;/accession-num&gt;&lt;urls&gt;&lt;related-urls&gt;&lt;url&gt;&amp;lt;Go to ISI&amp;gt;://WOS:000544667300005&lt;/url&gt;&lt;/related-urls&gt;&lt;/urls&gt;&lt;electronic-resource-num&gt;10.1002/tox.22921&lt;/electronic-resource-num&gt;&lt;/record&gt;&lt;/Cite&gt;&lt;/EndNote&gt;</w:instrText>
      </w:r>
      <w:r w:rsidRPr="00B62B12">
        <w:rPr>
          <w:color w:val="1F4E79" w:themeColor="accent5" w:themeShade="80"/>
        </w:rPr>
        <w:fldChar w:fldCharType="separate"/>
      </w:r>
      <w:r w:rsidR="00CD6769" w:rsidRPr="00CD6769">
        <w:rPr>
          <w:noProof/>
          <w:color w:val="1F4E79" w:themeColor="accent5" w:themeShade="80"/>
          <w:vertAlign w:val="superscript"/>
        </w:rPr>
        <w:t>90</w:t>
      </w:r>
      <w:r w:rsidRPr="00B62B12">
        <w:rPr>
          <w:color w:val="1F4E79" w:themeColor="accent5" w:themeShade="80"/>
        </w:rPr>
        <w:fldChar w:fldCharType="end"/>
      </w:r>
      <w:r w:rsidRPr="00B62B12">
        <w:rPr>
          <w:color w:val="1F4E79" w:themeColor="accent5" w:themeShade="80"/>
        </w:rPr>
        <w:t>.</w:t>
      </w:r>
      <w:r w:rsidR="000C3691">
        <w:rPr>
          <w:rFonts w:ascii="等线" w:eastAsia="等线" w:hAnsi="等线" w:cs="宋体" w:hint="eastAsia"/>
          <w:color w:val="385623" w:themeColor="accent6" w:themeShade="80"/>
          <w:kern w:val="0"/>
          <w:sz w:val="22"/>
        </w:rPr>
        <w:t xml:space="preserve"> </w:t>
      </w:r>
      <w:r w:rsidR="00B62B12" w:rsidRPr="00B62B12">
        <w:rPr>
          <w:color w:val="1F4E79" w:themeColor="accent5" w:themeShade="80"/>
        </w:rPr>
        <w:t xml:space="preserve">Cry proteins </w:t>
      </w:r>
      <w:r w:rsidR="00B62B12" w:rsidRPr="00B62B12">
        <w:rPr>
          <w:rFonts w:hint="eastAsia"/>
          <w:color w:val="1F4E79" w:themeColor="accent5" w:themeShade="80"/>
        </w:rPr>
        <w:t>from</w:t>
      </w:r>
      <w:r w:rsidR="00B62B12" w:rsidRPr="00B62B12">
        <w:rPr>
          <w:color w:val="1F4E79" w:themeColor="accent5" w:themeShade="80"/>
        </w:rPr>
        <w:t xml:space="preserve"> </w:t>
      </w:r>
      <w:r w:rsidR="00B62B12" w:rsidRPr="00B62B12">
        <w:rPr>
          <w:b/>
          <w:bCs/>
          <w:i/>
          <w:iCs/>
          <w:color w:val="1F4E79" w:themeColor="accent5" w:themeShade="80"/>
        </w:rPr>
        <w:t>Bacillus thuringiensis</w:t>
      </w:r>
      <w:r w:rsidR="00B62B12" w:rsidRPr="00B62B12">
        <w:rPr>
          <w:color w:val="1F4E79" w:themeColor="accent5" w:themeShade="80"/>
        </w:rPr>
        <w:t xml:space="preserve"> induced minor disturbances in the proteome of zebrafish larvae, but they didn’t cause malformations or mortality in zebrafish larvae</w:t>
      </w:r>
      <w:r w:rsidR="00B62B12">
        <w:rPr>
          <w:color w:val="1F4E79" w:themeColor="accent5" w:themeShade="80"/>
        </w:rPr>
        <w:fldChar w:fldCharType="begin">
          <w:fldData xml:space="preserve">PEVuZE5vdGU+PENpdGU+PEF1dGhvcj5WaWVpcmE8L0F1dGhvcj48WWVhcj4yMDIxPC9ZZWFyPjxS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</w:fldData>
        </w:fldChar>
      </w:r>
      <w:r w:rsidR="00CD6769">
        <w:rPr>
          <w:color w:val="1F4E79" w:themeColor="accent5" w:themeShade="80"/>
        </w:rPr>
        <w:instrText xml:space="preserve"> ADDIN EN.CITE </w:instrText>
      </w:r>
      <w:r w:rsidR="00CD6769">
        <w:rPr>
          <w:color w:val="1F4E79" w:themeColor="accent5" w:themeShade="80"/>
        </w:rPr>
        <w:fldChar w:fldCharType="begin">
          <w:fldData xml:space="preserve">PEVuZE5vdGU+PENpdGU+PEF1dGhvcj5WaWVpcmE8L0F1dGhvcj48WWVhcj4yMDIxPC9ZZWFyPjxS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</w:fldData>
        </w:fldChar>
      </w:r>
      <w:r w:rsidR="00CD6769">
        <w:rPr>
          <w:color w:val="1F4E79" w:themeColor="accent5" w:themeShade="80"/>
        </w:rPr>
        <w:instrText xml:space="preserve"> ADDIN EN.CITE.DATA </w:instrText>
      </w:r>
      <w:r w:rsidR="00CD6769">
        <w:rPr>
          <w:color w:val="1F4E79" w:themeColor="accent5" w:themeShade="80"/>
        </w:rPr>
      </w:r>
      <w:r w:rsidR="00CD6769">
        <w:rPr>
          <w:color w:val="1F4E79" w:themeColor="accent5" w:themeShade="80"/>
        </w:rPr>
        <w:fldChar w:fldCharType="end"/>
      </w:r>
      <w:r w:rsidR="00B62B12">
        <w:rPr>
          <w:color w:val="1F4E79" w:themeColor="accent5" w:themeShade="80"/>
        </w:rPr>
        <w:fldChar w:fldCharType="separate"/>
      </w:r>
      <w:r w:rsidR="00CD6769" w:rsidRPr="00CD6769">
        <w:rPr>
          <w:noProof/>
          <w:color w:val="1F4E79" w:themeColor="accent5" w:themeShade="80"/>
          <w:vertAlign w:val="superscript"/>
        </w:rPr>
        <w:t>91</w:t>
      </w:r>
      <w:r w:rsidR="00B62B12">
        <w:rPr>
          <w:color w:val="1F4E79" w:themeColor="accent5" w:themeShade="80"/>
        </w:rPr>
        <w:fldChar w:fldCharType="end"/>
      </w:r>
      <w:r w:rsidR="00B62B12" w:rsidRPr="00B62B12">
        <w:rPr>
          <w:color w:val="1F4E79" w:themeColor="accent5" w:themeShade="80"/>
        </w:rPr>
        <w:t>.</w:t>
      </w:r>
    </w:p>
    <w:p w14:paraId="265529E6" w14:textId="77777777" w:rsidR="00A33977" w:rsidRDefault="00000000">
      <w:r>
        <w:t>Table 2 presents experimental information on early-life pesticide exposure using multi-omics methods.</w:t>
      </w:r>
    </w:p>
    <w:p w14:paraId="2C352AC8" w14:textId="77777777" w:rsidR="00A33977" w:rsidRDefault="00A33977"/>
    <w:p w14:paraId="0EB70669" w14:textId="1230FF92" w:rsidR="00A33977" w:rsidRDefault="00000000">
      <w:pPr>
        <w:sectPr w:rsidR="00A33977">
          <w:pgSz w:w="11906" w:h="16838"/>
          <w:pgMar w:top="1440" w:right="1800" w:bottom="1440" w:left="1800" w:header="851" w:footer="992" w:gutter="0"/>
          <w:cols w:space="425"/>
          <w:docGrid w:type="lines" w:linePitch="312"/>
        </w:sectPr>
      </w:pPr>
      <w:r>
        <w:rPr>
          <w:rFonts w:hint="eastAsia"/>
        </w:rPr>
        <w:t>T</w:t>
      </w:r>
      <w:r>
        <w:t xml:space="preserve">o wrap up, </w:t>
      </w:r>
      <w:r w:rsidR="00F66FE5">
        <w:t>m</w:t>
      </w:r>
      <w:r w:rsidR="00F66FE5" w:rsidRPr="00F66FE5">
        <w:t xml:space="preserve">ulti-omics technologies play a pivotal role in studying the impacts of </w:t>
      </w:r>
      <w:r w:rsidR="00F66FE5">
        <w:t>early-life exposure to</w:t>
      </w:r>
      <w:r w:rsidR="00F66FE5" w:rsidRPr="00F66FE5">
        <w:t xml:space="preserve"> organisms. Transcriptomics and metabolomics are frequently utilized in exposure studies, with techniques such as </w:t>
      </w:r>
      <w:proofErr w:type="spellStart"/>
      <w:r w:rsidR="00F66FE5">
        <w:t>q</w:t>
      </w:r>
      <w:r w:rsidR="00F66FE5" w:rsidRPr="00F66FE5">
        <w:t>RT</w:t>
      </w:r>
      <w:proofErr w:type="spellEnd"/>
      <w:r w:rsidR="00F66FE5" w:rsidRPr="00F66FE5">
        <w:t xml:space="preserve">-PCR and mass spectrometry being predominant. </w:t>
      </w:r>
      <w:r w:rsidR="00B7638D">
        <w:t>M</w:t>
      </w:r>
      <w:r w:rsidR="00F66FE5" w:rsidRPr="00F66FE5">
        <w:t xml:space="preserve">etabolomics enhances our understanding of disease mechanisms, particularly with early-life pesticide exposure. Numerous studies, </w:t>
      </w:r>
      <w:r w:rsidR="00B7638D">
        <w:t>based on</w:t>
      </w:r>
      <w:r w:rsidR="00F66FE5" w:rsidRPr="00F66FE5">
        <w:t xml:space="preserve"> model organisms, have highlighted the </w:t>
      </w:r>
      <w:r w:rsidR="00B7638D">
        <w:t xml:space="preserve">mechanism </w:t>
      </w:r>
      <w:r w:rsidR="00F66FE5" w:rsidRPr="00F66FE5">
        <w:t>of pesticides on metabolic pathways and physiological processes.</w:t>
      </w:r>
    </w:p>
    <w:p w14:paraId="1E7DB620" w14:textId="77777777" w:rsidR="00A33977" w:rsidRDefault="00A33977"/>
    <w:p w14:paraId="57C0A425" w14:textId="77777777" w:rsidR="00A33977" w:rsidRDefault="00000000">
      <w:bookmarkStart w:id="0" w:name="_Hlk147022914"/>
      <w:r>
        <w:rPr>
          <w:rFonts w:hint="eastAsia"/>
        </w:rPr>
        <w:t>T</w:t>
      </w:r>
      <w:r>
        <w:t>able 2 Information about pesticides exposure experiment using metabolomics on mode organism.</w:t>
      </w:r>
    </w:p>
    <w:tbl>
      <w:tblPr>
        <w:tblW w:w="5406" w:type="pct"/>
        <w:tblInd w:w="-1134" w:type="dxa"/>
        <w:tblLayout w:type="fixed"/>
        <w:tblLook w:val="04A0" w:firstRow="1" w:lastRow="0" w:firstColumn="1" w:lastColumn="0" w:noHBand="0" w:noVBand="1"/>
      </w:tblPr>
      <w:tblGrid>
        <w:gridCol w:w="1701"/>
        <w:gridCol w:w="993"/>
        <w:gridCol w:w="1135"/>
        <w:gridCol w:w="1422"/>
        <w:gridCol w:w="990"/>
        <w:gridCol w:w="1274"/>
        <w:gridCol w:w="993"/>
        <w:gridCol w:w="1274"/>
        <w:gridCol w:w="2267"/>
        <w:gridCol w:w="2550"/>
        <w:gridCol w:w="492"/>
      </w:tblGrid>
      <w:tr w:rsidR="00A33977" w14:paraId="31D01228" w14:textId="77777777">
        <w:trPr>
          <w:trHeight w:val="276"/>
        </w:trPr>
        <w:tc>
          <w:tcPr>
            <w:tcW w:w="564" w:type="pct"/>
            <w:tcBorders>
              <w:top w:val="single" w:sz="12" w:space="0" w:color="auto"/>
              <w:left w:val="nil"/>
              <w:bottom w:val="single" w:sz="4" w:space="0" w:color="auto"/>
              <w:right w:val="nil"/>
            </w:tcBorders>
            <w:shd w:val="clear" w:color="auto" w:fill="auto"/>
            <w:noWrap/>
            <w:vAlign w:val="bottom"/>
          </w:tcPr>
          <w:bookmarkEnd w:id="0"/>
          <w:p w14:paraId="1465F3F7"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Pesticides</w:t>
            </w:r>
          </w:p>
        </w:tc>
        <w:tc>
          <w:tcPr>
            <w:tcW w:w="329" w:type="pct"/>
            <w:tcBorders>
              <w:top w:val="single" w:sz="12" w:space="0" w:color="auto"/>
              <w:left w:val="nil"/>
              <w:bottom w:val="single" w:sz="4" w:space="0" w:color="auto"/>
              <w:right w:val="nil"/>
            </w:tcBorders>
            <w:shd w:val="clear" w:color="auto" w:fill="auto"/>
            <w:noWrap/>
            <w:vAlign w:val="bottom"/>
          </w:tcPr>
          <w:p w14:paraId="264CFA03"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Type</w:t>
            </w:r>
          </w:p>
        </w:tc>
        <w:tc>
          <w:tcPr>
            <w:tcW w:w="376" w:type="pct"/>
            <w:tcBorders>
              <w:top w:val="single" w:sz="12" w:space="0" w:color="auto"/>
              <w:left w:val="nil"/>
              <w:bottom w:val="single" w:sz="4" w:space="0" w:color="auto"/>
              <w:right w:val="nil"/>
            </w:tcBorders>
            <w:shd w:val="clear" w:color="auto" w:fill="auto"/>
            <w:noWrap/>
            <w:vAlign w:val="bottom"/>
          </w:tcPr>
          <w:p w14:paraId="7220102A"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Organism</w:t>
            </w:r>
          </w:p>
        </w:tc>
        <w:tc>
          <w:tcPr>
            <w:tcW w:w="471" w:type="pct"/>
            <w:tcBorders>
              <w:top w:val="single" w:sz="12" w:space="0" w:color="auto"/>
              <w:left w:val="nil"/>
              <w:bottom w:val="single" w:sz="4" w:space="0" w:color="auto"/>
              <w:right w:val="nil"/>
            </w:tcBorders>
            <w:shd w:val="clear" w:color="auto" w:fill="auto"/>
            <w:noWrap/>
            <w:vAlign w:val="bottom"/>
          </w:tcPr>
          <w:p w14:paraId="53191B9C"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Exposure method</w:t>
            </w:r>
          </w:p>
        </w:tc>
        <w:tc>
          <w:tcPr>
            <w:tcW w:w="328" w:type="pct"/>
            <w:tcBorders>
              <w:top w:val="single" w:sz="12" w:space="0" w:color="auto"/>
              <w:left w:val="nil"/>
              <w:bottom w:val="single" w:sz="4" w:space="0" w:color="auto"/>
              <w:right w:val="nil"/>
            </w:tcBorders>
            <w:shd w:val="clear" w:color="auto" w:fill="auto"/>
            <w:noWrap/>
            <w:vAlign w:val="bottom"/>
          </w:tcPr>
          <w:p w14:paraId="05450F5C"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Dosage</w:t>
            </w:r>
          </w:p>
        </w:tc>
        <w:tc>
          <w:tcPr>
            <w:tcW w:w="422" w:type="pct"/>
            <w:tcBorders>
              <w:top w:val="single" w:sz="12" w:space="0" w:color="auto"/>
              <w:left w:val="nil"/>
              <w:bottom w:val="single" w:sz="4" w:space="0" w:color="auto"/>
              <w:right w:val="nil"/>
            </w:tcBorders>
            <w:shd w:val="clear" w:color="auto" w:fill="auto"/>
            <w:noWrap/>
            <w:vAlign w:val="bottom"/>
          </w:tcPr>
          <w:p w14:paraId="456AEE2D"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exposure time</w:t>
            </w:r>
          </w:p>
        </w:tc>
        <w:tc>
          <w:tcPr>
            <w:tcW w:w="329" w:type="pct"/>
            <w:tcBorders>
              <w:top w:val="single" w:sz="12" w:space="0" w:color="auto"/>
              <w:left w:val="nil"/>
              <w:bottom w:val="single" w:sz="4" w:space="0" w:color="auto"/>
              <w:right w:val="nil"/>
            </w:tcBorders>
            <w:shd w:val="clear" w:color="auto" w:fill="auto"/>
            <w:noWrap/>
            <w:vAlign w:val="bottom"/>
          </w:tcPr>
          <w:p w14:paraId="323FFF34"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Organ</w:t>
            </w:r>
          </w:p>
        </w:tc>
        <w:tc>
          <w:tcPr>
            <w:tcW w:w="422" w:type="pct"/>
            <w:tcBorders>
              <w:top w:val="single" w:sz="12" w:space="0" w:color="auto"/>
              <w:left w:val="nil"/>
              <w:bottom w:val="single" w:sz="4" w:space="0" w:color="auto"/>
              <w:right w:val="nil"/>
            </w:tcBorders>
            <w:shd w:val="clear" w:color="auto" w:fill="auto"/>
            <w:noWrap/>
            <w:vAlign w:val="bottom"/>
          </w:tcPr>
          <w:p w14:paraId="5C2E32F9"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Methods</w:t>
            </w:r>
          </w:p>
        </w:tc>
        <w:tc>
          <w:tcPr>
            <w:tcW w:w="751" w:type="pct"/>
            <w:tcBorders>
              <w:top w:val="single" w:sz="12" w:space="0" w:color="auto"/>
              <w:left w:val="nil"/>
              <w:bottom w:val="single" w:sz="4" w:space="0" w:color="auto"/>
              <w:right w:val="nil"/>
            </w:tcBorders>
            <w:shd w:val="clear" w:color="auto" w:fill="auto"/>
            <w:noWrap/>
            <w:vAlign w:val="bottom"/>
          </w:tcPr>
          <w:p w14:paraId="7366666D"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Mechanism</w:t>
            </w:r>
          </w:p>
        </w:tc>
        <w:tc>
          <w:tcPr>
            <w:tcW w:w="845" w:type="pct"/>
            <w:tcBorders>
              <w:top w:val="single" w:sz="12" w:space="0" w:color="auto"/>
              <w:left w:val="nil"/>
              <w:bottom w:val="single" w:sz="4" w:space="0" w:color="auto"/>
              <w:right w:val="nil"/>
            </w:tcBorders>
            <w:shd w:val="clear" w:color="auto" w:fill="auto"/>
            <w:noWrap/>
            <w:vAlign w:val="bottom"/>
          </w:tcPr>
          <w:p w14:paraId="3A7459FC"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adverse effect on offspring</w:t>
            </w:r>
          </w:p>
        </w:tc>
        <w:tc>
          <w:tcPr>
            <w:tcW w:w="163" w:type="pct"/>
            <w:tcBorders>
              <w:top w:val="single" w:sz="12" w:space="0" w:color="auto"/>
              <w:left w:val="nil"/>
              <w:bottom w:val="single" w:sz="4" w:space="0" w:color="auto"/>
              <w:right w:val="nil"/>
            </w:tcBorders>
            <w:shd w:val="clear" w:color="auto" w:fill="auto"/>
            <w:noWrap/>
            <w:vAlign w:val="bottom"/>
          </w:tcPr>
          <w:p w14:paraId="1CACF217" w14:textId="77777777" w:rsidR="00A33977" w:rsidRDefault="00000000">
            <w:pPr>
              <w:widowControl/>
              <w:jc w:val="left"/>
              <w:rPr>
                <w:rFonts w:ascii="等线" w:eastAsia="等线" w:hAnsi="等线" w:cs="宋体"/>
                <w:b/>
                <w:bCs/>
                <w:color w:val="000000"/>
                <w:kern w:val="0"/>
                <w:sz w:val="15"/>
                <w:szCs w:val="15"/>
              </w:rPr>
            </w:pPr>
            <w:r>
              <w:rPr>
                <w:rFonts w:ascii="等线" w:eastAsia="等线" w:hAnsi="等线" w:cs="宋体" w:hint="eastAsia"/>
                <w:b/>
                <w:bCs/>
                <w:color w:val="000000"/>
                <w:kern w:val="0"/>
                <w:sz w:val="15"/>
                <w:szCs w:val="15"/>
              </w:rPr>
              <w:t>Ref</w:t>
            </w:r>
          </w:p>
        </w:tc>
      </w:tr>
      <w:tr w:rsidR="00A33977" w14:paraId="66BCD6E7" w14:textId="77777777">
        <w:trPr>
          <w:trHeight w:val="1104"/>
        </w:trPr>
        <w:tc>
          <w:tcPr>
            <w:tcW w:w="564" w:type="pct"/>
            <w:tcBorders>
              <w:top w:val="single" w:sz="4" w:space="0" w:color="auto"/>
              <w:left w:val="nil"/>
              <w:bottom w:val="single" w:sz="4" w:space="0" w:color="auto"/>
              <w:right w:val="nil"/>
            </w:tcBorders>
            <w:shd w:val="clear" w:color="auto" w:fill="auto"/>
            <w:noWrap/>
            <w:vAlign w:val="bottom"/>
          </w:tcPr>
          <w:p w14:paraId="16554C0B" w14:textId="77777777" w:rsidR="00A33977" w:rsidRDefault="00000000">
            <w:pPr>
              <w:widowControl/>
              <w:jc w:val="left"/>
              <w:rPr>
                <w:rFonts w:ascii="等线" w:eastAsia="等线" w:hAnsi="等线" w:cs="宋体"/>
                <w:color w:val="000000"/>
                <w:kern w:val="0"/>
                <w:sz w:val="15"/>
                <w:szCs w:val="15"/>
              </w:rPr>
            </w:pPr>
            <w:proofErr w:type="spellStart"/>
            <w:r>
              <w:rPr>
                <w:rFonts w:ascii="等线" w:eastAsia="等线" w:hAnsi="等线" w:cs="宋体" w:hint="eastAsia"/>
                <w:color w:val="000000"/>
                <w:kern w:val="0"/>
                <w:sz w:val="15"/>
                <w:szCs w:val="15"/>
              </w:rPr>
              <w:t>glufosinate</w:t>
            </w:r>
            <w:proofErr w:type="spellEnd"/>
            <w:r>
              <w:rPr>
                <w:rFonts w:ascii="等线" w:eastAsia="等线" w:hAnsi="等线" w:cs="宋体" w:hint="eastAsia"/>
                <w:color w:val="000000"/>
                <w:kern w:val="0"/>
                <w:sz w:val="15"/>
                <w:szCs w:val="15"/>
              </w:rPr>
              <w:t xml:space="preserve"> ammonium</w:t>
            </w:r>
          </w:p>
        </w:tc>
        <w:tc>
          <w:tcPr>
            <w:tcW w:w="329" w:type="pct"/>
            <w:tcBorders>
              <w:top w:val="single" w:sz="4" w:space="0" w:color="auto"/>
              <w:left w:val="nil"/>
              <w:bottom w:val="single" w:sz="4" w:space="0" w:color="auto"/>
              <w:right w:val="nil"/>
            </w:tcBorders>
            <w:shd w:val="clear" w:color="auto" w:fill="auto"/>
            <w:noWrap/>
            <w:vAlign w:val="bottom"/>
          </w:tcPr>
          <w:p w14:paraId="61530EB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herbicide</w:t>
            </w:r>
          </w:p>
        </w:tc>
        <w:tc>
          <w:tcPr>
            <w:tcW w:w="376" w:type="pct"/>
            <w:tcBorders>
              <w:top w:val="single" w:sz="4" w:space="0" w:color="auto"/>
              <w:left w:val="nil"/>
              <w:bottom w:val="single" w:sz="4" w:space="0" w:color="auto"/>
              <w:right w:val="nil"/>
            </w:tcBorders>
            <w:shd w:val="clear" w:color="auto" w:fill="auto"/>
            <w:noWrap/>
            <w:vAlign w:val="bottom"/>
          </w:tcPr>
          <w:p w14:paraId="4A68A90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mice</w:t>
            </w:r>
          </w:p>
        </w:tc>
        <w:tc>
          <w:tcPr>
            <w:tcW w:w="471" w:type="pct"/>
            <w:tcBorders>
              <w:top w:val="single" w:sz="4" w:space="0" w:color="auto"/>
              <w:left w:val="nil"/>
              <w:bottom w:val="single" w:sz="4" w:space="0" w:color="auto"/>
              <w:right w:val="nil"/>
            </w:tcBorders>
            <w:shd w:val="clear" w:color="auto" w:fill="auto"/>
            <w:noWrap/>
            <w:vAlign w:val="bottom"/>
          </w:tcPr>
          <w:p w14:paraId="2C2A030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drinking water</w:t>
            </w:r>
          </w:p>
        </w:tc>
        <w:tc>
          <w:tcPr>
            <w:tcW w:w="328" w:type="pct"/>
            <w:tcBorders>
              <w:top w:val="single" w:sz="4" w:space="0" w:color="auto"/>
              <w:left w:val="nil"/>
              <w:bottom w:val="single" w:sz="4" w:space="0" w:color="auto"/>
              <w:right w:val="nil"/>
            </w:tcBorders>
            <w:shd w:val="clear" w:color="auto" w:fill="auto"/>
            <w:noWrap/>
            <w:vAlign w:val="bottom"/>
          </w:tcPr>
          <w:p w14:paraId="62C3234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2 mg/kg per day</w:t>
            </w:r>
          </w:p>
        </w:tc>
        <w:tc>
          <w:tcPr>
            <w:tcW w:w="422" w:type="pct"/>
            <w:tcBorders>
              <w:top w:val="single" w:sz="4" w:space="0" w:color="auto"/>
              <w:left w:val="nil"/>
              <w:bottom w:val="single" w:sz="4" w:space="0" w:color="auto"/>
              <w:right w:val="nil"/>
            </w:tcBorders>
            <w:shd w:val="clear" w:color="auto" w:fill="auto"/>
            <w:noWrap/>
            <w:vAlign w:val="bottom"/>
          </w:tcPr>
          <w:p w14:paraId="732DE8D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8 weeks before pregnancy</w:t>
            </w:r>
          </w:p>
        </w:tc>
        <w:tc>
          <w:tcPr>
            <w:tcW w:w="329" w:type="pct"/>
            <w:tcBorders>
              <w:top w:val="single" w:sz="4" w:space="0" w:color="auto"/>
              <w:left w:val="nil"/>
              <w:bottom w:val="single" w:sz="4" w:space="0" w:color="auto"/>
              <w:right w:val="nil"/>
            </w:tcBorders>
            <w:shd w:val="clear" w:color="auto" w:fill="auto"/>
            <w:noWrap/>
            <w:vAlign w:val="bottom"/>
          </w:tcPr>
          <w:p w14:paraId="434A257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feces</w:t>
            </w:r>
          </w:p>
        </w:tc>
        <w:tc>
          <w:tcPr>
            <w:tcW w:w="422" w:type="pct"/>
            <w:tcBorders>
              <w:top w:val="single" w:sz="4" w:space="0" w:color="auto"/>
              <w:left w:val="nil"/>
              <w:bottom w:val="single" w:sz="4" w:space="0" w:color="auto"/>
              <w:right w:val="nil"/>
            </w:tcBorders>
            <w:shd w:val="clear" w:color="auto" w:fill="auto"/>
            <w:noWrap/>
            <w:vAlign w:val="bottom"/>
          </w:tcPr>
          <w:p w14:paraId="0E8D453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5CA42A49"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pyrimidine metabolism</w:t>
            </w:r>
            <w:r>
              <w:rPr>
                <w:rFonts w:ascii="等线" w:eastAsia="等线" w:hAnsi="等线" w:cs="宋体" w:hint="eastAsia"/>
                <w:i/>
                <w:iCs/>
                <w:color w:val="000000"/>
                <w:kern w:val="0"/>
                <w:sz w:val="15"/>
                <w:szCs w:val="15"/>
              </w:rPr>
              <w:br/>
              <w:t>ubiquinone and other terpenoid-quinone metabolism</w:t>
            </w:r>
            <w:r>
              <w:rPr>
                <w:rFonts w:ascii="等线" w:eastAsia="等线" w:hAnsi="等线" w:cs="宋体" w:hint="eastAsia"/>
                <w:i/>
                <w:iCs/>
                <w:color w:val="000000"/>
                <w:kern w:val="0"/>
                <w:sz w:val="15"/>
                <w:szCs w:val="15"/>
              </w:rPr>
              <w:br/>
              <w:t>retinol metabolism</w:t>
            </w:r>
            <w:r>
              <w:rPr>
                <w:rFonts w:ascii="等线" w:eastAsia="等线" w:hAnsi="等线" w:cs="宋体" w:hint="eastAsia"/>
                <w:i/>
                <w:iCs/>
                <w:color w:val="000000"/>
                <w:kern w:val="0"/>
                <w:sz w:val="15"/>
                <w:szCs w:val="15"/>
              </w:rPr>
              <w:br/>
              <w:t>fatty acid metabolism</w:t>
            </w:r>
          </w:p>
        </w:tc>
        <w:tc>
          <w:tcPr>
            <w:tcW w:w="845" w:type="pct"/>
            <w:tcBorders>
              <w:top w:val="single" w:sz="4" w:space="0" w:color="auto"/>
              <w:left w:val="nil"/>
              <w:bottom w:val="single" w:sz="4" w:space="0" w:color="auto"/>
              <w:right w:val="nil"/>
            </w:tcBorders>
            <w:shd w:val="clear" w:color="auto" w:fill="auto"/>
            <w:noWrap/>
            <w:vAlign w:val="bottom"/>
          </w:tcPr>
          <w:p w14:paraId="20F7294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Behavioral abnormalities</w:t>
            </w:r>
          </w:p>
        </w:tc>
        <w:tc>
          <w:tcPr>
            <w:tcW w:w="163" w:type="pct"/>
            <w:tcBorders>
              <w:top w:val="single" w:sz="4" w:space="0" w:color="auto"/>
              <w:left w:val="nil"/>
              <w:bottom w:val="single" w:sz="4" w:space="0" w:color="auto"/>
              <w:right w:val="nil"/>
            </w:tcBorders>
            <w:shd w:val="clear" w:color="auto" w:fill="auto"/>
            <w:noWrap/>
            <w:vAlign w:val="bottom"/>
          </w:tcPr>
          <w:p w14:paraId="44F7852D" w14:textId="609BCE6C"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rPr>
                <w:rFonts w:ascii="等线" w:eastAsia="等线" w:hAnsi="等线" w:cs="宋体"/>
                <w:color w:val="000000"/>
                <w:kern w:val="0"/>
                <w:sz w:val="15"/>
                <w:szCs w:val="15"/>
              </w:rPr>
              <w:instrText xml:space="preserve"> ADDIN EN.CITE </w:instrText>
            </w:r>
            <w:r w:rsidR="00763A37">
              <w:rPr>
                <w:rFonts w:ascii="等线" w:eastAsia="等线" w:hAnsi="等线" w:cs="宋体"/>
                <w:color w:val="000000"/>
                <w:kern w:val="0"/>
                <w:sz w:val="15"/>
                <w:szCs w:val="15"/>
              </w:rPr>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rPr>
                <w:rFonts w:ascii="等线" w:eastAsia="等线" w:hAnsi="等线" w:cs="宋体"/>
                <w:color w:val="000000"/>
                <w:kern w:val="0"/>
                <w:sz w:val="15"/>
                <w:szCs w:val="15"/>
              </w:rPr>
              <w:instrText xml:space="preserve"> ADDIN EN.CITE.DATA </w:instrText>
            </w:r>
            <w:r w:rsidR="00763A37">
              <w:rPr>
                <w:rFonts w:ascii="等线" w:eastAsia="等线" w:hAnsi="等线" w:cs="宋体"/>
                <w:color w:val="000000"/>
                <w:kern w:val="0"/>
                <w:sz w:val="15"/>
                <w:szCs w:val="15"/>
              </w:rPr>
            </w:r>
            <w:r w:rsidR="00763A37">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763A37" w:rsidRPr="00763A37">
              <w:rPr>
                <w:rFonts w:ascii="等线" w:eastAsia="等线" w:hAnsi="等线" w:cs="宋体"/>
                <w:noProof/>
                <w:color w:val="000000"/>
                <w:kern w:val="0"/>
                <w:sz w:val="15"/>
                <w:szCs w:val="15"/>
                <w:vertAlign w:val="superscript"/>
              </w:rPr>
              <w:t>39</w:t>
            </w:r>
            <w:r>
              <w:rPr>
                <w:rFonts w:ascii="等线" w:eastAsia="等线" w:hAnsi="等线" w:cs="宋体"/>
                <w:color w:val="000000"/>
                <w:kern w:val="0"/>
                <w:sz w:val="15"/>
                <w:szCs w:val="15"/>
              </w:rPr>
              <w:fldChar w:fldCharType="end"/>
            </w:r>
          </w:p>
        </w:tc>
      </w:tr>
      <w:tr w:rsidR="00A33977" w14:paraId="2336F5B8" w14:textId="77777777">
        <w:trPr>
          <w:trHeight w:val="552"/>
        </w:trPr>
        <w:tc>
          <w:tcPr>
            <w:tcW w:w="564" w:type="pct"/>
            <w:tcBorders>
              <w:top w:val="single" w:sz="4" w:space="0" w:color="auto"/>
              <w:left w:val="nil"/>
              <w:bottom w:val="single" w:sz="4" w:space="0" w:color="auto"/>
              <w:right w:val="nil"/>
            </w:tcBorders>
            <w:shd w:val="clear" w:color="auto" w:fill="auto"/>
            <w:noWrap/>
            <w:vAlign w:val="bottom"/>
          </w:tcPr>
          <w:p w14:paraId="758D47A9" w14:textId="77777777" w:rsidR="00A33977" w:rsidRDefault="00000000">
            <w:pPr>
              <w:widowControl/>
              <w:jc w:val="left"/>
              <w:rPr>
                <w:rFonts w:ascii="等线" w:eastAsia="等线" w:hAnsi="等线" w:cs="宋体"/>
                <w:color w:val="000000"/>
                <w:kern w:val="0"/>
                <w:sz w:val="15"/>
                <w:szCs w:val="15"/>
              </w:rPr>
            </w:pPr>
            <w:proofErr w:type="spellStart"/>
            <w:r>
              <w:rPr>
                <w:rFonts w:ascii="等线" w:eastAsia="等线" w:hAnsi="等线" w:cs="宋体" w:hint="eastAsia"/>
                <w:color w:val="000000"/>
                <w:kern w:val="0"/>
                <w:sz w:val="15"/>
                <w:szCs w:val="15"/>
              </w:rPr>
              <w:t>endosulfan</w:t>
            </w:r>
            <w:proofErr w:type="spellEnd"/>
          </w:p>
        </w:tc>
        <w:tc>
          <w:tcPr>
            <w:tcW w:w="329" w:type="pct"/>
            <w:tcBorders>
              <w:top w:val="single" w:sz="4" w:space="0" w:color="auto"/>
              <w:left w:val="nil"/>
              <w:bottom w:val="single" w:sz="4" w:space="0" w:color="auto"/>
              <w:right w:val="nil"/>
            </w:tcBorders>
            <w:shd w:val="clear" w:color="auto" w:fill="auto"/>
            <w:noWrap/>
            <w:vAlign w:val="bottom"/>
          </w:tcPr>
          <w:p w14:paraId="4803263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3BDED82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mice</w:t>
            </w:r>
          </w:p>
        </w:tc>
        <w:tc>
          <w:tcPr>
            <w:tcW w:w="471" w:type="pct"/>
            <w:tcBorders>
              <w:top w:val="single" w:sz="4" w:space="0" w:color="auto"/>
              <w:left w:val="nil"/>
              <w:bottom w:val="single" w:sz="4" w:space="0" w:color="auto"/>
              <w:right w:val="nil"/>
            </w:tcBorders>
            <w:shd w:val="clear" w:color="auto" w:fill="auto"/>
            <w:noWrap/>
            <w:vAlign w:val="bottom"/>
          </w:tcPr>
          <w:p w14:paraId="6F1698B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50EDBB2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0.03 mg/kg body weight</w:t>
            </w:r>
          </w:p>
        </w:tc>
        <w:tc>
          <w:tcPr>
            <w:tcW w:w="422" w:type="pct"/>
            <w:tcBorders>
              <w:top w:val="single" w:sz="4" w:space="0" w:color="auto"/>
              <w:left w:val="nil"/>
              <w:bottom w:val="single" w:sz="4" w:space="0" w:color="auto"/>
              <w:right w:val="nil"/>
            </w:tcBorders>
            <w:shd w:val="clear" w:color="auto" w:fill="auto"/>
            <w:noWrap/>
            <w:vAlign w:val="bottom"/>
          </w:tcPr>
          <w:p w14:paraId="4B31F88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gestational </w:t>
            </w:r>
            <w:proofErr w:type="gramStart"/>
            <w:r>
              <w:rPr>
                <w:rFonts w:ascii="等线" w:eastAsia="等线" w:hAnsi="等线" w:cs="宋体" w:hint="eastAsia"/>
                <w:color w:val="000000"/>
                <w:kern w:val="0"/>
                <w:sz w:val="15"/>
                <w:szCs w:val="15"/>
              </w:rPr>
              <w:t>day(</w:t>
            </w:r>
            <w:proofErr w:type="gramEnd"/>
            <w:r>
              <w:rPr>
                <w:rFonts w:ascii="等线" w:eastAsia="等线" w:hAnsi="等线" w:cs="宋体" w:hint="eastAsia"/>
                <w:color w:val="000000"/>
                <w:kern w:val="0"/>
                <w:sz w:val="15"/>
                <w:szCs w:val="15"/>
              </w:rPr>
              <w:t>GD) 6 to postnatal day(PND)21</w:t>
            </w:r>
          </w:p>
        </w:tc>
        <w:tc>
          <w:tcPr>
            <w:tcW w:w="329" w:type="pct"/>
            <w:tcBorders>
              <w:top w:val="single" w:sz="4" w:space="0" w:color="auto"/>
              <w:left w:val="nil"/>
              <w:bottom w:val="single" w:sz="4" w:space="0" w:color="auto"/>
              <w:right w:val="nil"/>
            </w:tcBorders>
            <w:shd w:val="clear" w:color="auto" w:fill="auto"/>
            <w:noWrap/>
            <w:vAlign w:val="bottom"/>
          </w:tcPr>
          <w:p w14:paraId="5718045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feces</w:t>
            </w:r>
          </w:p>
        </w:tc>
        <w:tc>
          <w:tcPr>
            <w:tcW w:w="422" w:type="pct"/>
            <w:tcBorders>
              <w:top w:val="single" w:sz="4" w:space="0" w:color="auto"/>
              <w:left w:val="nil"/>
              <w:bottom w:val="single" w:sz="4" w:space="0" w:color="auto"/>
              <w:right w:val="nil"/>
            </w:tcBorders>
            <w:shd w:val="clear" w:color="auto" w:fill="auto"/>
            <w:noWrap/>
            <w:vAlign w:val="bottom"/>
          </w:tcPr>
          <w:p w14:paraId="4F6B91B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6CC2DD78"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lipid metabolism</w:t>
            </w:r>
            <w:r>
              <w:rPr>
                <w:rFonts w:ascii="等线" w:eastAsia="等线" w:hAnsi="等线" w:cs="宋体" w:hint="eastAsia"/>
                <w:i/>
                <w:iCs/>
                <w:color w:val="000000"/>
                <w:kern w:val="0"/>
                <w:sz w:val="15"/>
                <w:szCs w:val="15"/>
              </w:rPr>
              <w:br/>
              <w:t>glucose metabolism</w:t>
            </w:r>
          </w:p>
        </w:tc>
        <w:tc>
          <w:tcPr>
            <w:tcW w:w="845" w:type="pct"/>
            <w:tcBorders>
              <w:top w:val="single" w:sz="4" w:space="0" w:color="auto"/>
              <w:left w:val="nil"/>
              <w:bottom w:val="single" w:sz="4" w:space="0" w:color="auto"/>
              <w:right w:val="nil"/>
            </w:tcBorders>
            <w:shd w:val="clear" w:color="auto" w:fill="auto"/>
            <w:noWrap/>
            <w:vAlign w:val="bottom"/>
          </w:tcPr>
          <w:p w14:paraId="0AB72E5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Obesity, metabolic disorders</w:t>
            </w:r>
          </w:p>
        </w:tc>
        <w:tc>
          <w:tcPr>
            <w:tcW w:w="163" w:type="pct"/>
            <w:tcBorders>
              <w:top w:val="single" w:sz="4" w:space="0" w:color="auto"/>
              <w:left w:val="nil"/>
              <w:bottom w:val="single" w:sz="4" w:space="0" w:color="auto"/>
              <w:right w:val="nil"/>
            </w:tcBorders>
            <w:shd w:val="clear" w:color="auto" w:fill="auto"/>
            <w:noWrap/>
            <w:vAlign w:val="bottom"/>
          </w:tcPr>
          <w:p w14:paraId="3078BEA8" w14:textId="5A17CCF8"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rPr>
                <w:rFonts w:ascii="等线" w:eastAsia="等线" w:hAnsi="等线" w:cs="宋体"/>
                <w:color w:val="000000"/>
                <w:kern w:val="0"/>
                <w:sz w:val="15"/>
                <w:szCs w:val="15"/>
              </w:rPr>
              <w:instrText xml:space="preserve"> ADDIN EN.CITE </w:instrText>
            </w:r>
            <w:r w:rsidR="00763A37">
              <w:rPr>
                <w:rFonts w:ascii="等线" w:eastAsia="等线" w:hAnsi="等线" w:cs="宋体"/>
                <w:color w:val="000000"/>
                <w:kern w:val="0"/>
                <w:sz w:val="15"/>
                <w:szCs w:val="15"/>
              </w:rPr>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rPr>
                <w:rFonts w:ascii="等线" w:eastAsia="等线" w:hAnsi="等线" w:cs="宋体"/>
                <w:color w:val="000000"/>
                <w:kern w:val="0"/>
                <w:sz w:val="15"/>
                <w:szCs w:val="15"/>
              </w:rPr>
              <w:instrText xml:space="preserve"> ADDIN EN.CITE.DATA </w:instrText>
            </w:r>
            <w:r w:rsidR="00763A37">
              <w:rPr>
                <w:rFonts w:ascii="等线" w:eastAsia="等线" w:hAnsi="等线" w:cs="宋体"/>
                <w:color w:val="000000"/>
                <w:kern w:val="0"/>
                <w:sz w:val="15"/>
                <w:szCs w:val="15"/>
              </w:rPr>
            </w:r>
            <w:r w:rsidR="00763A37">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763A37" w:rsidRPr="00763A37">
              <w:rPr>
                <w:rFonts w:ascii="等线" w:eastAsia="等线" w:hAnsi="等线" w:cs="宋体"/>
                <w:noProof/>
                <w:color w:val="000000"/>
                <w:kern w:val="0"/>
                <w:sz w:val="15"/>
                <w:szCs w:val="15"/>
                <w:vertAlign w:val="superscript"/>
              </w:rPr>
              <w:t>38</w:t>
            </w:r>
            <w:r>
              <w:rPr>
                <w:rFonts w:ascii="等线" w:eastAsia="等线" w:hAnsi="等线" w:cs="宋体"/>
                <w:color w:val="000000"/>
                <w:kern w:val="0"/>
                <w:sz w:val="15"/>
                <w:szCs w:val="15"/>
              </w:rPr>
              <w:fldChar w:fldCharType="end"/>
            </w:r>
          </w:p>
        </w:tc>
      </w:tr>
      <w:tr w:rsidR="00A33977" w14:paraId="7D833B6A"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0E7D60A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A combination of </w:t>
            </w:r>
            <w:proofErr w:type="gramStart"/>
            <w:r>
              <w:rPr>
                <w:rFonts w:ascii="等线" w:eastAsia="等线" w:hAnsi="等线" w:cs="宋体" w:hint="eastAsia"/>
                <w:color w:val="000000"/>
                <w:kern w:val="0"/>
                <w:sz w:val="15"/>
                <w:szCs w:val="15"/>
              </w:rPr>
              <w:t>pesticides(</w:t>
            </w:r>
            <w:proofErr w:type="spellStart"/>
            <w:proofErr w:type="gramEnd"/>
            <w:r>
              <w:rPr>
                <w:rFonts w:ascii="等线" w:eastAsia="等线" w:hAnsi="等线" w:cs="宋体" w:hint="eastAsia"/>
                <w:color w:val="000000"/>
                <w:kern w:val="0"/>
                <w:sz w:val="15"/>
                <w:szCs w:val="15"/>
              </w:rPr>
              <w:t>boscalid</w:t>
            </w:r>
            <w:proofErr w:type="spellEnd"/>
            <w:r>
              <w:rPr>
                <w:rFonts w:ascii="等线" w:eastAsia="等线" w:hAnsi="等线" w:cs="宋体" w:hint="eastAsia"/>
                <w:color w:val="000000"/>
                <w:kern w:val="0"/>
                <w:sz w:val="15"/>
                <w:szCs w:val="15"/>
              </w:rPr>
              <w:t xml:space="preserve">, </w:t>
            </w:r>
            <w:proofErr w:type="spellStart"/>
            <w:r>
              <w:rPr>
                <w:rFonts w:ascii="等线" w:eastAsia="等线" w:hAnsi="等线" w:cs="宋体" w:hint="eastAsia"/>
                <w:color w:val="000000"/>
                <w:kern w:val="0"/>
                <w:sz w:val="15"/>
                <w:szCs w:val="15"/>
              </w:rPr>
              <w:t>captan</w:t>
            </w:r>
            <w:proofErr w:type="spellEnd"/>
            <w:r>
              <w:rPr>
                <w:rFonts w:ascii="等线" w:eastAsia="等线" w:hAnsi="等线" w:cs="宋体" w:hint="eastAsia"/>
                <w:color w:val="000000"/>
                <w:kern w:val="0"/>
                <w:sz w:val="15"/>
                <w:szCs w:val="15"/>
              </w:rPr>
              <w:t xml:space="preserve">, </w:t>
            </w:r>
            <w:proofErr w:type="spellStart"/>
            <w:r>
              <w:rPr>
                <w:rFonts w:ascii="等线" w:eastAsia="等线" w:hAnsi="等线" w:cs="宋体" w:hint="eastAsia"/>
                <w:color w:val="000000"/>
                <w:kern w:val="0"/>
                <w:sz w:val="15"/>
                <w:szCs w:val="15"/>
              </w:rPr>
              <w:t>chlopyrifos</w:t>
            </w:r>
            <w:proofErr w:type="spellEnd"/>
            <w:r>
              <w:rPr>
                <w:rFonts w:ascii="等线" w:eastAsia="等线" w:hAnsi="等线" w:cs="宋体" w:hint="eastAsia"/>
                <w:color w:val="000000"/>
                <w:kern w:val="0"/>
                <w:sz w:val="15"/>
                <w:szCs w:val="15"/>
              </w:rPr>
              <w:t xml:space="preserve">, </w:t>
            </w:r>
            <w:proofErr w:type="spellStart"/>
            <w:r>
              <w:rPr>
                <w:rFonts w:ascii="等线" w:eastAsia="等线" w:hAnsi="等线" w:cs="宋体" w:hint="eastAsia"/>
                <w:color w:val="000000"/>
                <w:kern w:val="0"/>
                <w:sz w:val="15"/>
                <w:szCs w:val="15"/>
              </w:rPr>
              <w:t>thiachloprid</w:t>
            </w:r>
            <w:proofErr w:type="spellEnd"/>
            <w:r>
              <w:rPr>
                <w:rFonts w:ascii="等线" w:eastAsia="等线" w:hAnsi="等线" w:cs="宋体" w:hint="eastAsia"/>
                <w:color w:val="000000"/>
                <w:kern w:val="0"/>
                <w:sz w:val="15"/>
                <w:szCs w:val="15"/>
              </w:rPr>
              <w:t>, thiophanate, and ziram)</w:t>
            </w:r>
          </w:p>
        </w:tc>
        <w:tc>
          <w:tcPr>
            <w:tcW w:w="329" w:type="pct"/>
            <w:tcBorders>
              <w:top w:val="single" w:sz="4" w:space="0" w:color="auto"/>
              <w:left w:val="nil"/>
              <w:bottom w:val="single" w:sz="4" w:space="0" w:color="auto"/>
              <w:right w:val="nil"/>
            </w:tcBorders>
            <w:shd w:val="clear" w:color="auto" w:fill="auto"/>
            <w:noWrap/>
            <w:vAlign w:val="bottom"/>
          </w:tcPr>
          <w:p w14:paraId="7AF17AB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pesticides</w:t>
            </w:r>
          </w:p>
        </w:tc>
        <w:tc>
          <w:tcPr>
            <w:tcW w:w="376" w:type="pct"/>
            <w:tcBorders>
              <w:top w:val="single" w:sz="4" w:space="0" w:color="auto"/>
              <w:left w:val="nil"/>
              <w:bottom w:val="single" w:sz="4" w:space="0" w:color="auto"/>
              <w:right w:val="nil"/>
            </w:tcBorders>
            <w:shd w:val="clear" w:color="auto" w:fill="auto"/>
            <w:noWrap/>
            <w:vAlign w:val="bottom"/>
          </w:tcPr>
          <w:p w14:paraId="1CFEE54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mice</w:t>
            </w:r>
          </w:p>
        </w:tc>
        <w:tc>
          <w:tcPr>
            <w:tcW w:w="471" w:type="pct"/>
            <w:tcBorders>
              <w:top w:val="single" w:sz="4" w:space="0" w:color="auto"/>
              <w:left w:val="nil"/>
              <w:bottom w:val="single" w:sz="4" w:space="0" w:color="auto"/>
              <w:right w:val="nil"/>
            </w:tcBorders>
            <w:shd w:val="clear" w:color="auto" w:fill="auto"/>
            <w:noWrap/>
            <w:vAlign w:val="bottom"/>
          </w:tcPr>
          <w:p w14:paraId="79AF94C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diet</w:t>
            </w:r>
          </w:p>
        </w:tc>
        <w:tc>
          <w:tcPr>
            <w:tcW w:w="328" w:type="pct"/>
            <w:tcBorders>
              <w:top w:val="single" w:sz="4" w:space="0" w:color="auto"/>
              <w:left w:val="nil"/>
              <w:bottom w:val="single" w:sz="4" w:space="0" w:color="auto"/>
              <w:right w:val="nil"/>
            </w:tcBorders>
            <w:shd w:val="clear" w:color="auto" w:fill="auto"/>
            <w:noWrap/>
            <w:vAlign w:val="bottom"/>
          </w:tcPr>
          <w:p w14:paraId="5FECC13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t>
            </w:r>
          </w:p>
        </w:tc>
        <w:tc>
          <w:tcPr>
            <w:tcW w:w="422" w:type="pct"/>
            <w:tcBorders>
              <w:top w:val="single" w:sz="4" w:space="0" w:color="auto"/>
              <w:left w:val="nil"/>
              <w:bottom w:val="single" w:sz="4" w:space="0" w:color="auto"/>
              <w:right w:val="nil"/>
            </w:tcBorders>
            <w:shd w:val="clear" w:color="auto" w:fill="auto"/>
            <w:noWrap/>
            <w:vAlign w:val="bottom"/>
          </w:tcPr>
          <w:p w14:paraId="18BDF45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mating period</w:t>
            </w:r>
          </w:p>
        </w:tc>
        <w:tc>
          <w:tcPr>
            <w:tcW w:w="329" w:type="pct"/>
            <w:tcBorders>
              <w:top w:val="single" w:sz="4" w:space="0" w:color="auto"/>
              <w:left w:val="nil"/>
              <w:bottom w:val="single" w:sz="4" w:space="0" w:color="auto"/>
              <w:right w:val="nil"/>
            </w:tcBorders>
            <w:shd w:val="clear" w:color="auto" w:fill="auto"/>
            <w:noWrap/>
            <w:vAlign w:val="bottom"/>
          </w:tcPr>
          <w:p w14:paraId="4A536367" w14:textId="77777777" w:rsidR="00A33977" w:rsidRDefault="00000000">
            <w:pPr>
              <w:widowControl/>
              <w:jc w:val="left"/>
              <w:rPr>
                <w:rFonts w:ascii="等线" w:eastAsia="等线" w:hAnsi="等线" w:cs="宋体"/>
                <w:color w:val="000000"/>
                <w:kern w:val="0"/>
                <w:sz w:val="15"/>
                <w:szCs w:val="15"/>
              </w:rPr>
            </w:pPr>
            <w:proofErr w:type="spellStart"/>
            <w:proofErr w:type="gramStart"/>
            <w:r>
              <w:rPr>
                <w:rFonts w:ascii="等线" w:eastAsia="等线" w:hAnsi="等线" w:cs="宋体" w:hint="eastAsia"/>
                <w:color w:val="000000"/>
                <w:kern w:val="0"/>
                <w:sz w:val="15"/>
                <w:szCs w:val="15"/>
              </w:rPr>
              <w:t>urine,liver</w:t>
            </w:r>
            <w:proofErr w:type="spellEnd"/>
            <w:proofErr w:type="gramEnd"/>
            <w:r>
              <w:rPr>
                <w:rFonts w:ascii="等线" w:eastAsia="等线" w:hAnsi="等线" w:cs="宋体" w:hint="eastAsia"/>
                <w:color w:val="000000"/>
                <w:kern w:val="0"/>
                <w:sz w:val="15"/>
                <w:szCs w:val="15"/>
              </w:rPr>
              <w:t xml:space="preserve"> and feces</w:t>
            </w:r>
          </w:p>
        </w:tc>
        <w:tc>
          <w:tcPr>
            <w:tcW w:w="422" w:type="pct"/>
            <w:tcBorders>
              <w:top w:val="single" w:sz="4" w:space="0" w:color="auto"/>
              <w:left w:val="nil"/>
              <w:bottom w:val="single" w:sz="4" w:space="0" w:color="auto"/>
              <w:right w:val="nil"/>
            </w:tcBorders>
            <w:shd w:val="clear" w:color="auto" w:fill="auto"/>
            <w:noWrap/>
            <w:vAlign w:val="bottom"/>
          </w:tcPr>
          <w:p w14:paraId="7C19504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noWrap/>
            <w:vAlign w:val="bottom"/>
          </w:tcPr>
          <w:p w14:paraId="722A19F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none</w:t>
            </w:r>
          </w:p>
        </w:tc>
        <w:tc>
          <w:tcPr>
            <w:tcW w:w="845" w:type="pct"/>
            <w:tcBorders>
              <w:top w:val="single" w:sz="4" w:space="0" w:color="auto"/>
              <w:left w:val="nil"/>
              <w:bottom w:val="single" w:sz="4" w:space="0" w:color="auto"/>
              <w:right w:val="nil"/>
            </w:tcBorders>
            <w:shd w:val="clear" w:color="auto" w:fill="auto"/>
            <w:noWrap/>
            <w:vAlign w:val="bottom"/>
          </w:tcPr>
          <w:p w14:paraId="54333F4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Changes of the metabolic fingerprints</w:t>
            </w:r>
          </w:p>
        </w:tc>
        <w:tc>
          <w:tcPr>
            <w:tcW w:w="163" w:type="pct"/>
            <w:tcBorders>
              <w:top w:val="single" w:sz="4" w:space="0" w:color="auto"/>
              <w:left w:val="nil"/>
              <w:bottom w:val="single" w:sz="4" w:space="0" w:color="auto"/>
              <w:right w:val="nil"/>
            </w:tcBorders>
            <w:shd w:val="clear" w:color="auto" w:fill="auto"/>
            <w:noWrap/>
            <w:vAlign w:val="bottom"/>
          </w:tcPr>
          <w:p w14:paraId="4D10185B" w14:textId="66536257"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PEVuZE5vdGU+PENpdGU+PEF1dGhvcj5TbWl0aDwvQXV0aG9yPjxZZWFyPjIwMjA8L1llYXI+PFJl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PEVuZE5vdGU+PENpdGU+PEF1dGhvcj5TbWl0aDwvQXV0aG9yPjxZZWFyPjIwMjA8L1llYXI+PFJl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74</w:t>
            </w:r>
            <w:r>
              <w:rPr>
                <w:rFonts w:ascii="等线" w:eastAsia="等线" w:hAnsi="等线" w:cs="宋体"/>
                <w:color w:val="000000"/>
                <w:kern w:val="0"/>
                <w:sz w:val="15"/>
                <w:szCs w:val="15"/>
              </w:rPr>
              <w:fldChar w:fldCharType="end"/>
            </w:r>
          </w:p>
        </w:tc>
      </w:tr>
      <w:tr w:rsidR="00A33977" w14:paraId="2991000A" w14:textId="77777777">
        <w:trPr>
          <w:trHeight w:val="828"/>
        </w:trPr>
        <w:tc>
          <w:tcPr>
            <w:tcW w:w="564" w:type="pct"/>
            <w:tcBorders>
              <w:top w:val="single" w:sz="4" w:space="0" w:color="auto"/>
              <w:left w:val="nil"/>
              <w:bottom w:val="single" w:sz="4" w:space="0" w:color="auto"/>
              <w:right w:val="nil"/>
            </w:tcBorders>
            <w:shd w:val="clear" w:color="auto" w:fill="auto"/>
            <w:noWrap/>
            <w:vAlign w:val="bottom"/>
          </w:tcPr>
          <w:p w14:paraId="2E8B41F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epoxiconazole</w:t>
            </w:r>
          </w:p>
        </w:tc>
        <w:tc>
          <w:tcPr>
            <w:tcW w:w="329" w:type="pct"/>
            <w:tcBorders>
              <w:top w:val="single" w:sz="4" w:space="0" w:color="auto"/>
              <w:left w:val="nil"/>
              <w:bottom w:val="single" w:sz="4" w:space="0" w:color="auto"/>
              <w:right w:val="nil"/>
            </w:tcBorders>
            <w:shd w:val="clear" w:color="auto" w:fill="auto"/>
            <w:noWrap/>
            <w:vAlign w:val="bottom"/>
          </w:tcPr>
          <w:p w14:paraId="2F6EE00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fungicide</w:t>
            </w:r>
          </w:p>
        </w:tc>
        <w:tc>
          <w:tcPr>
            <w:tcW w:w="376" w:type="pct"/>
            <w:tcBorders>
              <w:top w:val="single" w:sz="4" w:space="0" w:color="auto"/>
              <w:left w:val="nil"/>
              <w:bottom w:val="single" w:sz="4" w:space="0" w:color="auto"/>
              <w:right w:val="nil"/>
            </w:tcBorders>
            <w:shd w:val="clear" w:color="auto" w:fill="auto"/>
            <w:noWrap/>
            <w:vAlign w:val="bottom"/>
          </w:tcPr>
          <w:p w14:paraId="4B95159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316AA37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630DE2F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0, 1, 3, 5, 7, 9 and 11 mg/L</w:t>
            </w:r>
          </w:p>
        </w:tc>
        <w:tc>
          <w:tcPr>
            <w:tcW w:w="422" w:type="pct"/>
            <w:tcBorders>
              <w:top w:val="single" w:sz="4" w:space="0" w:color="auto"/>
              <w:left w:val="nil"/>
              <w:bottom w:val="single" w:sz="4" w:space="0" w:color="auto"/>
              <w:right w:val="nil"/>
            </w:tcBorders>
            <w:shd w:val="clear" w:color="auto" w:fill="auto"/>
            <w:noWrap/>
            <w:vAlign w:val="bottom"/>
          </w:tcPr>
          <w:p w14:paraId="26CA378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96h</w:t>
            </w:r>
          </w:p>
        </w:tc>
        <w:tc>
          <w:tcPr>
            <w:tcW w:w="329" w:type="pct"/>
            <w:tcBorders>
              <w:top w:val="single" w:sz="4" w:space="0" w:color="auto"/>
              <w:left w:val="nil"/>
              <w:bottom w:val="single" w:sz="4" w:space="0" w:color="auto"/>
              <w:right w:val="nil"/>
            </w:tcBorders>
            <w:shd w:val="clear" w:color="auto" w:fill="auto"/>
            <w:noWrap/>
            <w:vAlign w:val="bottom"/>
          </w:tcPr>
          <w:p w14:paraId="36C0857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12CDF1A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01BBE345"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lipid metabolism</w:t>
            </w:r>
            <w:r>
              <w:rPr>
                <w:rFonts w:ascii="等线" w:eastAsia="等线" w:hAnsi="等线" w:cs="宋体" w:hint="eastAsia"/>
                <w:i/>
                <w:iCs/>
                <w:color w:val="000000"/>
                <w:kern w:val="0"/>
                <w:sz w:val="15"/>
                <w:szCs w:val="15"/>
              </w:rPr>
              <w:br/>
              <w:t>glucose metabolism</w:t>
            </w:r>
            <w:r>
              <w:rPr>
                <w:rFonts w:ascii="等线" w:eastAsia="等线" w:hAnsi="等线" w:cs="宋体" w:hint="eastAsia"/>
                <w:i/>
                <w:iCs/>
                <w:color w:val="000000"/>
                <w:kern w:val="0"/>
                <w:sz w:val="15"/>
                <w:szCs w:val="15"/>
              </w:rPr>
              <w:br/>
              <w:t>amino acid metabolism</w:t>
            </w:r>
          </w:p>
        </w:tc>
        <w:tc>
          <w:tcPr>
            <w:tcW w:w="845" w:type="pct"/>
            <w:tcBorders>
              <w:top w:val="single" w:sz="4" w:space="0" w:color="auto"/>
              <w:left w:val="nil"/>
              <w:bottom w:val="single" w:sz="4" w:space="0" w:color="auto"/>
              <w:right w:val="nil"/>
            </w:tcBorders>
            <w:shd w:val="clear" w:color="auto" w:fill="auto"/>
            <w:noWrap/>
            <w:vAlign w:val="bottom"/>
          </w:tcPr>
          <w:p w14:paraId="200A748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Develop morphological defects; Apoptosis</w:t>
            </w:r>
          </w:p>
        </w:tc>
        <w:tc>
          <w:tcPr>
            <w:tcW w:w="163" w:type="pct"/>
            <w:tcBorders>
              <w:top w:val="single" w:sz="4" w:space="0" w:color="auto"/>
              <w:left w:val="nil"/>
              <w:bottom w:val="single" w:sz="4" w:space="0" w:color="auto"/>
              <w:right w:val="nil"/>
            </w:tcBorders>
            <w:shd w:val="clear" w:color="auto" w:fill="auto"/>
            <w:noWrap/>
            <w:vAlign w:val="bottom"/>
          </w:tcPr>
          <w:p w14:paraId="4C2459AC" w14:textId="7DFFD6CE"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PEVuZE5vdGU+PENpdGU+PEF1dGhvcj5XZW5nPC9BdXRob3I+PFllYXI+MjAyMTwvWWVhcj48UmVj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</w:fldData>
              </w:fldChar>
            </w:r>
            <w:r w:rsidR="00763A37">
              <w:rPr>
                <w:rFonts w:ascii="等线" w:eastAsia="等线" w:hAnsi="等线" w:cs="宋体"/>
                <w:color w:val="000000"/>
                <w:kern w:val="0"/>
                <w:sz w:val="15"/>
                <w:szCs w:val="15"/>
              </w:rPr>
              <w:instrText xml:space="preserve"> ADDIN EN.CITE </w:instrText>
            </w:r>
            <w:r w:rsidR="00763A37">
              <w:rPr>
                <w:rFonts w:ascii="等线" w:eastAsia="等线" w:hAnsi="等线" w:cs="宋体"/>
                <w:color w:val="000000"/>
                <w:kern w:val="0"/>
                <w:sz w:val="15"/>
                <w:szCs w:val="15"/>
              </w:rPr>
              <w:fldChar w:fldCharType="begin">
                <w:fldData xml:space="preserve">PEVuZE5vdGU+PENpdGU+PEF1dGhvcj5XZW5nPC9BdXRob3I+PFllYXI+MjAyMTwvWWVhcj48UmVj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</w:fldData>
              </w:fldChar>
            </w:r>
            <w:r w:rsidR="00763A37">
              <w:rPr>
                <w:rFonts w:ascii="等线" w:eastAsia="等线" w:hAnsi="等线" w:cs="宋体"/>
                <w:color w:val="000000"/>
                <w:kern w:val="0"/>
                <w:sz w:val="15"/>
                <w:szCs w:val="15"/>
              </w:rPr>
              <w:instrText xml:space="preserve"> ADDIN EN.CITE.DATA </w:instrText>
            </w:r>
            <w:r w:rsidR="00763A37">
              <w:rPr>
                <w:rFonts w:ascii="等线" w:eastAsia="等线" w:hAnsi="等线" w:cs="宋体"/>
                <w:color w:val="000000"/>
                <w:kern w:val="0"/>
                <w:sz w:val="15"/>
                <w:szCs w:val="15"/>
              </w:rPr>
            </w:r>
            <w:r w:rsidR="00763A37">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763A37" w:rsidRPr="00763A37">
              <w:rPr>
                <w:rFonts w:ascii="等线" w:eastAsia="等线" w:hAnsi="等线" w:cs="宋体"/>
                <w:noProof/>
                <w:color w:val="000000"/>
                <w:kern w:val="0"/>
                <w:sz w:val="15"/>
                <w:szCs w:val="15"/>
                <w:vertAlign w:val="superscript"/>
              </w:rPr>
              <w:t>42</w:t>
            </w:r>
            <w:r>
              <w:rPr>
                <w:rFonts w:ascii="等线" w:eastAsia="等线" w:hAnsi="等线" w:cs="宋体"/>
                <w:color w:val="000000"/>
                <w:kern w:val="0"/>
                <w:sz w:val="15"/>
                <w:szCs w:val="15"/>
              </w:rPr>
              <w:fldChar w:fldCharType="end"/>
            </w:r>
          </w:p>
        </w:tc>
      </w:tr>
      <w:tr w:rsidR="00A33977" w14:paraId="5925EC22" w14:textId="77777777">
        <w:trPr>
          <w:trHeight w:val="552"/>
        </w:trPr>
        <w:tc>
          <w:tcPr>
            <w:tcW w:w="564" w:type="pct"/>
            <w:tcBorders>
              <w:top w:val="single" w:sz="4" w:space="0" w:color="auto"/>
              <w:left w:val="nil"/>
              <w:bottom w:val="single" w:sz="4" w:space="0" w:color="auto"/>
              <w:right w:val="nil"/>
            </w:tcBorders>
            <w:shd w:val="clear" w:color="auto" w:fill="auto"/>
            <w:noWrap/>
            <w:vAlign w:val="bottom"/>
          </w:tcPr>
          <w:p w14:paraId="3ABB505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chlorpyrifos </w:t>
            </w:r>
          </w:p>
        </w:tc>
        <w:tc>
          <w:tcPr>
            <w:tcW w:w="329" w:type="pct"/>
            <w:tcBorders>
              <w:top w:val="single" w:sz="4" w:space="0" w:color="auto"/>
              <w:left w:val="nil"/>
              <w:bottom w:val="single" w:sz="4" w:space="0" w:color="auto"/>
              <w:right w:val="nil"/>
            </w:tcBorders>
            <w:shd w:val="clear" w:color="auto" w:fill="auto"/>
            <w:noWrap/>
            <w:vAlign w:val="bottom"/>
          </w:tcPr>
          <w:p w14:paraId="3F05986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54B4AB3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Offspring Rats</w:t>
            </w:r>
          </w:p>
        </w:tc>
        <w:tc>
          <w:tcPr>
            <w:tcW w:w="471" w:type="pct"/>
            <w:tcBorders>
              <w:top w:val="single" w:sz="4" w:space="0" w:color="auto"/>
              <w:left w:val="nil"/>
              <w:bottom w:val="single" w:sz="4" w:space="0" w:color="auto"/>
              <w:right w:val="nil"/>
            </w:tcBorders>
            <w:shd w:val="clear" w:color="auto" w:fill="auto"/>
            <w:noWrap/>
            <w:vAlign w:val="bottom"/>
          </w:tcPr>
          <w:p w14:paraId="32194A3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0F41667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1 mg/kg/ml/day</w:t>
            </w:r>
          </w:p>
        </w:tc>
        <w:tc>
          <w:tcPr>
            <w:tcW w:w="422" w:type="pct"/>
            <w:tcBorders>
              <w:top w:val="single" w:sz="4" w:space="0" w:color="auto"/>
              <w:left w:val="nil"/>
              <w:bottom w:val="single" w:sz="4" w:space="0" w:color="auto"/>
              <w:right w:val="nil"/>
            </w:tcBorders>
            <w:shd w:val="clear" w:color="auto" w:fill="auto"/>
            <w:noWrap/>
            <w:vAlign w:val="bottom"/>
          </w:tcPr>
          <w:p w14:paraId="5B04C37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PND10 to PND15</w:t>
            </w:r>
          </w:p>
        </w:tc>
        <w:tc>
          <w:tcPr>
            <w:tcW w:w="329" w:type="pct"/>
            <w:tcBorders>
              <w:top w:val="single" w:sz="4" w:space="0" w:color="auto"/>
              <w:left w:val="nil"/>
              <w:bottom w:val="single" w:sz="4" w:space="0" w:color="auto"/>
              <w:right w:val="nil"/>
            </w:tcBorders>
            <w:shd w:val="clear" w:color="auto" w:fill="auto"/>
            <w:vAlign w:val="bottom"/>
          </w:tcPr>
          <w:p w14:paraId="60CA823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serum</w:t>
            </w:r>
          </w:p>
        </w:tc>
        <w:tc>
          <w:tcPr>
            <w:tcW w:w="422" w:type="pct"/>
            <w:tcBorders>
              <w:top w:val="single" w:sz="4" w:space="0" w:color="auto"/>
              <w:left w:val="nil"/>
              <w:bottom w:val="single" w:sz="4" w:space="0" w:color="auto"/>
              <w:right w:val="nil"/>
            </w:tcBorders>
            <w:shd w:val="clear" w:color="auto" w:fill="auto"/>
            <w:noWrap/>
            <w:vAlign w:val="bottom"/>
          </w:tcPr>
          <w:p w14:paraId="53F272B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noWrap/>
            <w:vAlign w:val="bottom"/>
          </w:tcPr>
          <w:p w14:paraId="17279E31"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fatty acid metabolism</w:t>
            </w:r>
          </w:p>
        </w:tc>
        <w:tc>
          <w:tcPr>
            <w:tcW w:w="845" w:type="pct"/>
            <w:tcBorders>
              <w:top w:val="single" w:sz="4" w:space="0" w:color="auto"/>
              <w:left w:val="nil"/>
              <w:bottom w:val="single" w:sz="4" w:space="0" w:color="auto"/>
              <w:right w:val="nil"/>
            </w:tcBorders>
            <w:shd w:val="clear" w:color="auto" w:fill="auto"/>
            <w:vAlign w:val="bottom"/>
          </w:tcPr>
          <w:p w14:paraId="65EC6AC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Hyperlipidemic, hypoglycemic in female offspring;</w:t>
            </w:r>
            <w:r>
              <w:rPr>
                <w:rFonts w:ascii="等线" w:eastAsia="等线" w:hAnsi="等线" w:cs="宋体" w:hint="eastAsia"/>
                <w:color w:val="000000"/>
                <w:kern w:val="0"/>
                <w:sz w:val="15"/>
                <w:szCs w:val="15"/>
              </w:rPr>
              <w:br/>
              <w:t>Altered the rat's reaction to social novelty</w:t>
            </w:r>
          </w:p>
        </w:tc>
        <w:tc>
          <w:tcPr>
            <w:tcW w:w="163" w:type="pct"/>
            <w:tcBorders>
              <w:top w:val="single" w:sz="4" w:space="0" w:color="auto"/>
              <w:left w:val="nil"/>
              <w:bottom w:val="single" w:sz="4" w:space="0" w:color="auto"/>
              <w:right w:val="nil"/>
            </w:tcBorders>
            <w:shd w:val="clear" w:color="auto" w:fill="auto"/>
            <w:noWrap/>
            <w:vAlign w:val="bottom"/>
          </w:tcPr>
          <w:p w14:paraId="39C86DB8" w14:textId="20FDB03D"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rPr>
                <w:rFonts w:ascii="等线" w:eastAsia="等线" w:hAnsi="等线" w:cs="宋体"/>
                <w:color w:val="000000"/>
                <w:kern w:val="0"/>
                <w:sz w:val="15"/>
                <w:szCs w:val="15"/>
              </w:rPr>
              <w:instrText xml:space="preserve"> ADDIN EN.CITE </w:instrText>
            </w:r>
            <w:r w:rsidR="00763A37">
              <w:rPr>
                <w:rFonts w:ascii="等线" w:eastAsia="等线" w:hAnsi="等线" w:cs="宋体"/>
                <w:color w:val="000000"/>
                <w:kern w:val="0"/>
                <w:sz w:val="15"/>
                <w:szCs w:val="15"/>
              </w:rPr>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rPr>
                <w:rFonts w:ascii="等线" w:eastAsia="等线" w:hAnsi="等线" w:cs="宋体"/>
                <w:color w:val="000000"/>
                <w:kern w:val="0"/>
                <w:sz w:val="15"/>
                <w:szCs w:val="15"/>
              </w:rPr>
              <w:instrText xml:space="preserve"> ADDIN EN.CITE.DATA </w:instrText>
            </w:r>
            <w:r w:rsidR="00763A37">
              <w:rPr>
                <w:rFonts w:ascii="等线" w:eastAsia="等线" w:hAnsi="等线" w:cs="宋体"/>
                <w:color w:val="000000"/>
                <w:kern w:val="0"/>
                <w:sz w:val="15"/>
                <w:szCs w:val="15"/>
              </w:rPr>
            </w:r>
            <w:r w:rsidR="00763A37">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763A37" w:rsidRPr="00763A37">
              <w:rPr>
                <w:rFonts w:ascii="等线" w:eastAsia="等线" w:hAnsi="等线" w:cs="宋体"/>
                <w:noProof/>
                <w:color w:val="000000"/>
                <w:kern w:val="0"/>
                <w:sz w:val="15"/>
                <w:szCs w:val="15"/>
                <w:vertAlign w:val="superscript"/>
              </w:rPr>
              <w:t>41</w:t>
            </w:r>
            <w:r>
              <w:rPr>
                <w:rFonts w:ascii="等线" w:eastAsia="等线" w:hAnsi="等线" w:cs="宋体"/>
                <w:color w:val="000000"/>
                <w:kern w:val="0"/>
                <w:sz w:val="15"/>
                <w:szCs w:val="15"/>
              </w:rPr>
              <w:fldChar w:fldCharType="end"/>
            </w:r>
          </w:p>
        </w:tc>
      </w:tr>
      <w:tr w:rsidR="00A33977" w14:paraId="708E4CAF" w14:textId="77777777">
        <w:trPr>
          <w:trHeight w:val="828"/>
        </w:trPr>
        <w:tc>
          <w:tcPr>
            <w:tcW w:w="564" w:type="pct"/>
            <w:tcBorders>
              <w:top w:val="single" w:sz="4" w:space="0" w:color="auto"/>
              <w:left w:val="nil"/>
              <w:bottom w:val="single" w:sz="4" w:space="0" w:color="auto"/>
              <w:right w:val="nil"/>
            </w:tcBorders>
            <w:shd w:val="clear" w:color="auto" w:fill="auto"/>
            <w:noWrap/>
            <w:vAlign w:val="bottom"/>
          </w:tcPr>
          <w:p w14:paraId="1EE0A85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lastRenderedPageBreak/>
              <w:t>nitenpyram</w:t>
            </w:r>
          </w:p>
        </w:tc>
        <w:tc>
          <w:tcPr>
            <w:tcW w:w="329" w:type="pct"/>
            <w:tcBorders>
              <w:top w:val="single" w:sz="4" w:space="0" w:color="auto"/>
              <w:left w:val="nil"/>
              <w:bottom w:val="single" w:sz="4" w:space="0" w:color="auto"/>
              <w:right w:val="nil"/>
            </w:tcBorders>
            <w:shd w:val="clear" w:color="auto" w:fill="auto"/>
            <w:noWrap/>
            <w:vAlign w:val="bottom"/>
          </w:tcPr>
          <w:p w14:paraId="2BA7299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46F23AE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mice</w:t>
            </w:r>
          </w:p>
        </w:tc>
        <w:tc>
          <w:tcPr>
            <w:tcW w:w="471" w:type="pct"/>
            <w:tcBorders>
              <w:top w:val="single" w:sz="4" w:space="0" w:color="auto"/>
              <w:left w:val="nil"/>
              <w:bottom w:val="single" w:sz="4" w:space="0" w:color="auto"/>
              <w:right w:val="nil"/>
            </w:tcBorders>
            <w:shd w:val="clear" w:color="auto" w:fill="auto"/>
            <w:noWrap/>
            <w:vAlign w:val="bottom"/>
          </w:tcPr>
          <w:p w14:paraId="55C97AB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2D769CE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0, 0.4 and 4 mg/kg/day body weight</w:t>
            </w:r>
          </w:p>
        </w:tc>
        <w:tc>
          <w:tcPr>
            <w:tcW w:w="422" w:type="pct"/>
            <w:tcBorders>
              <w:top w:val="single" w:sz="4" w:space="0" w:color="auto"/>
              <w:left w:val="nil"/>
              <w:bottom w:val="single" w:sz="4" w:space="0" w:color="auto"/>
              <w:right w:val="nil"/>
            </w:tcBorders>
            <w:shd w:val="clear" w:color="auto" w:fill="auto"/>
            <w:noWrap/>
            <w:vAlign w:val="bottom"/>
          </w:tcPr>
          <w:p w14:paraId="3A6ED1A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During pregnancy</w:t>
            </w:r>
          </w:p>
        </w:tc>
        <w:tc>
          <w:tcPr>
            <w:tcW w:w="329" w:type="pct"/>
            <w:tcBorders>
              <w:top w:val="single" w:sz="4" w:space="0" w:color="auto"/>
              <w:left w:val="nil"/>
              <w:bottom w:val="single" w:sz="4" w:space="0" w:color="auto"/>
              <w:right w:val="nil"/>
            </w:tcBorders>
            <w:shd w:val="clear" w:color="auto" w:fill="auto"/>
            <w:noWrap/>
            <w:vAlign w:val="bottom"/>
          </w:tcPr>
          <w:p w14:paraId="486E4EF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feces</w:t>
            </w:r>
          </w:p>
        </w:tc>
        <w:tc>
          <w:tcPr>
            <w:tcW w:w="422" w:type="pct"/>
            <w:tcBorders>
              <w:top w:val="single" w:sz="4" w:space="0" w:color="auto"/>
              <w:left w:val="nil"/>
              <w:bottom w:val="single" w:sz="4" w:space="0" w:color="auto"/>
              <w:right w:val="nil"/>
            </w:tcBorders>
            <w:shd w:val="clear" w:color="auto" w:fill="auto"/>
            <w:noWrap/>
            <w:vAlign w:val="bottom"/>
          </w:tcPr>
          <w:p w14:paraId="4AD8E66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7E0CA502"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purine metabolism</w:t>
            </w:r>
            <w:r>
              <w:rPr>
                <w:rFonts w:ascii="等线" w:eastAsia="等线" w:hAnsi="等线" w:cs="宋体" w:hint="eastAsia"/>
                <w:i/>
                <w:iCs/>
                <w:color w:val="000000"/>
                <w:kern w:val="0"/>
                <w:sz w:val="15"/>
                <w:szCs w:val="15"/>
              </w:rPr>
              <w:br/>
              <w:t>amino acid metabolism</w:t>
            </w:r>
            <w:r>
              <w:rPr>
                <w:rFonts w:ascii="等线" w:eastAsia="等线" w:hAnsi="等线" w:cs="宋体" w:hint="eastAsia"/>
                <w:i/>
                <w:iCs/>
                <w:color w:val="000000"/>
                <w:kern w:val="0"/>
                <w:sz w:val="15"/>
                <w:szCs w:val="15"/>
              </w:rPr>
              <w:br/>
              <w:t>TCA cycle</w:t>
            </w:r>
          </w:p>
        </w:tc>
        <w:tc>
          <w:tcPr>
            <w:tcW w:w="845" w:type="pct"/>
            <w:tcBorders>
              <w:top w:val="single" w:sz="4" w:space="0" w:color="auto"/>
              <w:left w:val="nil"/>
              <w:bottom w:val="single" w:sz="4" w:space="0" w:color="auto"/>
              <w:right w:val="nil"/>
            </w:tcBorders>
            <w:shd w:val="clear" w:color="auto" w:fill="auto"/>
            <w:noWrap/>
            <w:vAlign w:val="bottom"/>
          </w:tcPr>
          <w:p w14:paraId="46232D8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 decrease in serum glucose of female offspring.</w:t>
            </w:r>
          </w:p>
        </w:tc>
        <w:tc>
          <w:tcPr>
            <w:tcW w:w="163" w:type="pct"/>
            <w:tcBorders>
              <w:top w:val="single" w:sz="4" w:space="0" w:color="auto"/>
              <w:left w:val="nil"/>
              <w:bottom w:val="single" w:sz="4" w:space="0" w:color="auto"/>
              <w:right w:val="nil"/>
            </w:tcBorders>
            <w:shd w:val="clear" w:color="auto" w:fill="auto"/>
            <w:noWrap/>
            <w:vAlign w:val="bottom"/>
          </w:tcPr>
          <w:p w14:paraId="4E962174" w14:textId="3A2B88F1"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PEVuZE5vdGU+PENpdGU+PEF1dGhvcj5ZYW48L0F1dGhvcj48WWVhcj4yMDIwPC9ZZWFyPjxSZWNO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PEVuZE5vdGU+PENpdGU+PEF1dGhvcj5ZYW48L0F1dGhvcj48WWVhcj4yMDIwPC9ZZWFyPjxSZWNO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78</w:t>
            </w:r>
            <w:r>
              <w:rPr>
                <w:rFonts w:ascii="等线" w:eastAsia="等线" w:hAnsi="等线" w:cs="宋体"/>
                <w:color w:val="000000"/>
                <w:kern w:val="0"/>
                <w:sz w:val="15"/>
                <w:szCs w:val="15"/>
              </w:rPr>
              <w:fldChar w:fldCharType="end"/>
            </w:r>
          </w:p>
        </w:tc>
      </w:tr>
      <w:tr w:rsidR="00A33977" w14:paraId="333EF133" w14:textId="77777777">
        <w:trPr>
          <w:trHeight w:val="1104"/>
        </w:trPr>
        <w:tc>
          <w:tcPr>
            <w:tcW w:w="564" w:type="pct"/>
            <w:tcBorders>
              <w:top w:val="single" w:sz="4" w:space="0" w:color="auto"/>
              <w:left w:val="nil"/>
              <w:bottom w:val="single" w:sz="4" w:space="0" w:color="auto"/>
              <w:right w:val="nil"/>
            </w:tcBorders>
            <w:shd w:val="clear" w:color="auto" w:fill="auto"/>
            <w:noWrap/>
            <w:vAlign w:val="bottom"/>
          </w:tcPr>
          <w:p w14:paraId="1E20C4D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difenoconazole</w:t>
            </w:r>
          </w:p>
        </w:tc>
        <w:tc>
          <w:tcPr>
            <w:tcW w:w="329" w:type="pct"/>
            <w:tcBorders>
              <w:top w:val="single" w:sz="4" w:space="0" w:color="auto"/>
              <w:left w:val="nil"/>
              <w:bottom w:val="single" w:sz="4" w:space="0" w:color="auto"/>
              <w:right w:val="nil"/>
            </w:tcBorders>
            <w:shd w:val="clear" w:color="auto" w:fill="auto"/>
            <w:noWrap/>
            <w:vAlign w:val="bottom"/>
          </w:tcPr>
          <w:p w14:paraId="6A2C624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fungicide</w:t>
            </w:r>
          </w:p>
        </w:tc>
        <w:tc>
          <w:tcPr>
            <w:tcW w:w="376" w:type="pct"/>
            <w:tcBorders>
              <w:top w:val="single" w:sz="4" w:space="0" w:color="auto"/>
              <w:left w:val="nil"/>
              <w:bottom w:val="single" w:sz="4" w:space="0" w:color="auto"/>
              <w:right w:val="nil"/>
            </w:tcBorders>
            <w:shd w:val="clear" w:color="auto" w:fill="auto"/>
            <w:noWrap/>
            <w:vAlign w:val="bottom"/>
          </w:tcPr>
          <w:p w14:paraId="43C2B5B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1FC17C8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5CD415F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405 μg/L</w:t>
            </w:r>
          </w:p>
        </w:tc>
        <w:tc>
          <w:tcPr>
            <w:tcW w:w="422" w:type="pct"/>
            <w:tcBorders>
              <w:top w:val="single" w:sz="4" w:space="0" w:color="auto"/>
              <w:left w:val="nil"/>
              <w:bottom w:val="single" w:sz="4" w:space="0" w:color="auto"/>
              <w:right w:val="nil"/>
            </w:tcBorders>
            <w:shd w:val="clear" w:color="auto" w:fill="auto"/>
            <w:noWrap/>
            <w:vAlign w:val="bottom"/>
          </w:tcPr>
          <w:p w14:paraId="4F5BC8B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 from 0 to 3 days post-fertilization</w:t>
            </w:r>
          </w:p>
        </w:tc>
        <w:tc>
          <w:tcPr>
            <w:tcW w:w="329" w:type="pct"/>
            <w:tcBorders>
              <w:top w:val="single" w:sz="4" w:space="0" w:color="auto"/>
              <w:left w:val="nil"/>
              <w:bottom w:val="single" w:sz="4" w:space="0" w:color="auto"/>
              <w:right w:val="nil"/>
            </w:tcBorders>
            <w:shd w:val="clear" w:color="auto" w:fill="auto"/>
            <w:noWrap/>
            <w:vAlign w:val="bottom"/>
          </w:tcPr>
          <w:p w14:paraId="0F3138A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6E58374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494CED31"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arachidonic acid metabolism</w:t>
            </w:r>
            <w:r>
              <w:rPr>
                <w:rFonts w:ascii="等线" w:eastAsia="等线" w:hAnsi="等线" w:cs="宋体" w:hint="eastAsia"/>
                <w:i/>
                <w:iCs/>
                <w:color w:val="000000"/>
                <w:kern w:val="0"/>
                <w:sz w:val="15"/>
                <w:szCs w:val="15"/>
              </w:rPr>
              <w:br/>
              <w:t>linoleic acid metabolism</w:t>
            </w:r>
            <w:r>
              <w:rPr>
                <w:rFonts w:ascii="等线" w:eastAsia="等线" w:hAnsi="等线" w:cs="宋体" w:hint="eastAsia"/>
                <w:i/>
                <w:iCs/>
                <w:color w:val="000000"/>
                <w:kern w:val="0"/>
                <w:sz w:val="15"/>
                <w:szCs w:val="15"/>
              </w:rPr>
              <w:br/>
              <w:t>PPAR signaling pathway</w:t>
            </w:r>
            <w:r>
              <w:rPr>
                <w:rFonts w:ascii="等线" w:eastAsia="等线" w:hAnsi="等线" w:cs="宋体" w:hint="eastAsia"/>
                <w:i/>
                <w:iCs/>
                <w:color w:val="000000"/>
                <w:kern w:val="0"/>
                <w:sz w:val="15"/>
                <w:szCs w:val="15"/>
              </w:rPr>
              <w:br/>
              <w:t>lipid metabolism</w:t>
            </w:r>
          </w:p>
        </w:tc>
        <w:tc>
          <w:tcPr>
            <w:tcW w:w="845" w:type="pct"/>
            <w:tcBorders>
              <w:top w:val="single" w:sz="4" w:space="0" w:color="auto"/>
              <w:left w:val="nil"/>
              <w:bottom w:val="single" w:sz="4" w:space="0" w:color="auto"/>
              <w:right w:val="nil"/>
            </w:tcBorders>
            <w:shd w:val="clear" w:color="auto" w:fill="auto"/>
            <w:noWrap/>
            <w:vAlign w:val="bottom"/>
          </w:tcPr>
          <w:p w14:paraId="2734415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Causes the immune response and the endocrine disrupting effect</w:t>
            </w:r>
          </w:p>
        </w:tc>
        <w:tc>
          <w:tcPr>
            <w:tcW w:w="163" w:type="pct"/>
            <w:tcBorders>
              <w:top w:val="single" w:sz="4" w:space="0" w:color="auto"/>
              <w:left w:val="nil"/>
              <w:bottom w:val="single" w:sz="4" w:space="0" w:color="auto"/>
              <w:right w:val="nil"/>
            </w:tcBorders>
            <w:shd w:val="clear" w:color="auto" w:fill="auto"/>
            <w:noWrap/>
            <w:vAlign w:val="bottom"/>
          </w:tcPr>
          <w:p w14:paraId="1ABBD74A" w14:textId="49193D67"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PEVuZE5vdGU+PENpdGU+PEF1dGhvcj5XZW5nPC9BdXRob3I+PFllYXI+MjAyMTwvWWVhcj48UmVj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</w:fldData>
              </w:fldChar>
            </w:r>
            <w:r w:rsidR="00763A37">
              <w:rPr>
                <w:rFonts w:ascii="等线" w:eastAsia="等线" w:hAnsi="等线" w:cs="宋体"/>
                <w:color w:val="000000"/>
                <w:kern w:val="0"/>
                <w:sz w:val="15"/>
                <w:szCs w:val="15"/>
              </w:rPr>
              <w:instrText xml:space="preserve"> ADDIN EN.CITE </w:instrText>
            </w:r>
            <w:r w:rsidR="00763A37">
              <w:rPr>
                <w:rFonts w:ascii="等线" w:eastAsia="等线" w:hAnsi="等线" w:cs="宋体"/>
                <w:color w:val="000000"/>
                <w:kern w:val="0"/>
                <w:sz w:val="15"/>
                <w:szCs w:val="15"/>
              </w:rPr>
              <w:fldChar w:fldCharType="begin">
                <w:fldData xml:space="preserve">PEVuZE5vdGU+PENpdGU+PEF1dGhvcj5XZW5nPC9BdXRob3I+PFllYXI+MjAyMTwvWWVhcj48UmVj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</w:fldData>
              </w:fldChar>
            </w:r>
            <w:r w:rsidR="00763A37">
              <w:rPr>
                <w:rFonts w:ascii="等线" w:eastAsia="等线" w:hAnsi="等线" w:cs="宋体"/>
                <w:color w:val="000000"/>
                <w:kern w:val="0"/>
                <w:sz w:val="15"/>
                <w:szCs w:val="15"/>
              </w:rPr>
              <w:instrText xml:space="preserve"> ADDIN EN.CITE.DATA </w:instrText>
            </w:r>
            <w:r w:rsidR="00763A37">
              <w:rPr>
                <w:rFonts w:ascii="等线" w:eastAsia="等线" w:hAnsi="等线" w:cs="宋体"/>
                <w:color w:val="000000"/>
                <w:kern w:val="0"/>
                <w:sz w:val="15"/>
                <w:szCs w:val="15"/>
              </w:rPr>
            </w:r>
            <w:r w:rsidR="00763A37">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763A37" w:rsidRPr="00763A37">
              <w:rPr>
                <w:rFonts w:ascii="等线" w:eastAsia="等线" w:hAnsi="等线" w:cs="宋体"/>
                <w:noProof/>
                <w:color w:val="000000"/>
                <w:kern w:val="0"/>
                <w:sz w:val="15"/>
                <w:szCs w:val="15"/>
                <w:vertAlign w:val="superscript"/>
              </w:rPr>
              <w:t>42</w:t>
            </w:r>
            <w:r>
              <w:rPr>
                <w:rFonts w:ascii="等线" w:eastAsia="等线" w:hAnsi="等线" w:cs="宋体"/>
                <w:color w:val="000000"/>
                <w:kern w:val="0"/>
                <w:sz w:val="15"/>
                <w:szCs w:val="15"/>
              </w:rPr>
              <w:fldChar w:fldCharType="end"/>
            </w:r>
          </w:p>
        </w:tc>
      </w:tr>
      <w:tr w:rsidR="00A33977" w14:paraId="7F1255FE" w14:textId="77777777">
        <w:trPr>
          <w:trHeight w:val="1104"/>
        </w:trPr>
        <w:tc>
          <w:tcPr>
            <w:tcW w:w="564" w:type="pct"/>
            <w:tcBorders>
              <w:top w:val="single" w:sz="4" w:space="0" w:color="auto"/>
              <w:left w:val="nil"/>
              <w:bottom w:val="single" w:sz="4" w:space="0" w:color="auto"/>
              <w:right w:val="nil"/>
            </w:tcBorders>
            <w:shd w:val="clear" w:color="auto" w:fill="auto"/>
            <w:noWrap/>
            <w:vAlign w:val="bottom"/>
          </w:tcPr>
          <w:p w14:paraId="10B7F7A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tebuconazole</w:t>
            </w:r>
          </w:p>
        </w:tc>
        <w:tc>
          <w:tcPr>
            <w:tcW w:w="329" w:type="pct"/>
            <w:tcBorders>
              <w:top w:val="single" w:sz="4" w:space="0" w:color="auto"/>
              <w:left w:val="nil"/>
              <w:bottom w:val="single" w:sz="4" w:space="0" w:color="auto"/>
              <w:right w:val="nil"/>
            </w:tcBorders>
            <w:shd w:val="clear" w:color="auto" w:fill="auto"/>
            <w:noWrap/>
            <w:vAlign w:val="bottom"/>
          </w:tcPr>
          <w:p w14:paraId="7CA4E8D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fungicide</w:t>
            </w:r>
          </w:p>
        </w:tc>
        <w:tc>
          <w:tcPr>
            <w:tcW w:w="376" w:type="pct"/>
            <w:tcBorders>
              <w:top w:val="single" w:sz="4" w:space="0" w:color="auto"/>
              <w:left w:val="nil"/>
              <w:bottom w:val="single" w:sz="4" w:space="0" w:color="auto"/>
              <w:right w:val="nil"/>
            </w:tcBorders>
            <w:shd w:val="clear" w:color="auto" w:fill="auto"/>
            <w:noWrap/>
            <w:vAlign w:val="bottom"/>
          </w:tcPr>
          <w:p w14:paraId="5D85166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55BA7F4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6EB0E62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1135 μg/L</w:t>
            </w:r>
          </w:p>
        </w:tc>
        <w:tc>
          <w:tcPr>
            <w:tcW w:w="422" w:type="pct"/>
            <w:tcBorders>
              <w:top w:val="single" w:sz="4" w:space="0" w:color="auto"/>
              <w:left w:val="nil"/>
              <w:bottom w:val="single" w:sz="4" w:space="0" w:color="auto"/>
              <w:right w:val="nil"/>
            </w:tcBorders>
            <w:shd w:val="clear" w:color="auto" w:fill="auto"/>
            <w:noWrap/>
            <w:vAlign w:val="bottom"/>
          </w:tcPr>
          <w:p w14:paraId="13799A6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 from 0 to 4 days post-fertilization</w:t>
            </w:r>
          </w:p>
        </w:tc>
        <w:tc>
          <w:tcPr>
            <w:tcW w:w="329" w:type="pct"/>
            <w:tcBorders>
              <w:top w:val="single" w:sz="4" w:space="0" w:color="auto"/>
              <w:left w:val="nil"/>
              <w:bottom w:val="single" w:sz="4" w:space="0" w:color="auto"/>
              <w:right w:val="nil"/>
            </w:tcBorders>
            <w:shd w:val="clear" w:color="auto" w:fill="auto"/>
            <w:noWrap/>
            <w:vAlign w:val="bottom"/>
          </w:tcPr>
          <w:p w14:paraId="3B25BC4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31B505F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08B2156B"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arachidonic acid metabolism</w:t>
            </w:r>
            <w:r>
              <w:rPr>
                <w:rFonts w:ascii="等线" w:eastAsia="等线" w:hAnsi="等线" w:cs="宋体" w:hint="eastAsia"/>
                <w:i/>
                <w:iCs/>
                <w:color w:val="000000"/>
                <w:kern w:val="0"/>
                <w:sz w:val="15"/>
                <w:szCs w:val="15"/>
              </w:rPr>
              <w:br/>
              <w:t>linoleic acid metabolism</w:t>
            </w:r>
            <w:r>
              <w:rPr>
                <w:rFonts w:ascii="等线" w:eastAsia="等线" w:hAnsi="等线" w:cs="宋体" w:hint="eastAsia"/>
                <w:i/>
                <w:iCs/>
                <w:color w:val="000000"/>
                <w:kern w:val="0"/>
                <w:sz w:val="15"/>
                <w:szCs w:val="15"/>
              </w:rPr>
              <w:br/>
              <w:t>PPAR signaling pathway</w:t>
            </w:r>
            <w:r>
              <w:rPr>
                <w:rFonts w:ascii="等线" w:eastAsia="等线" w:hAnsi="等线" w:cs="宋体" w:hint="eastAsia"/>
                <w:i/>
                <w:iCs/>
                <w:color w:val="000000"/>
                <w:kern w:val="0"/>
                <w:sz w:val="15"/>
                <w:szCs w:val="15"/>
              </w:rPr>
              <w:br/>
              <w:t>lipid metabolism</w:t>
            </w:r>
          </w:p>
        </w:tc>
        <w:tc>
          <w:tcPr>
            <w:tcW w:w="845" w:type="pct"/>
            <w:tcBorders>
              <w:top w:val="single" w:sz="4" w:space="0" w:color="auto"/>
              <w:left w:val="nil"/>
              <w:bottom w:val="single" w:sz="4" w:space="0" w:color="auto"/>
              <w:right w:val="nil"/>
            </w:tcBorders>
            <w:shd w:val="clear" w:color="auto" w:fill="auto"/>
            <w:noWrap/>
            <w:vAlign w:val="bottom"/>
          </w:tcPr>
          <w:p w14:paraId="32EC710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Causes the immune response and the endocrine disrupting effect</w:t>
            </w:r>
          </w:p>
        </w:tc>
        <w:tc>
          <w:tcPr>
            <w:tcW w:w="163" w:type="pct"/>
            <w:tcBorders>
              <w:top w:val="single" w:sz="4" w:space="0" w:color="auto"/>
              <w:left w:val="nil"/>
              <w:bottom w:val="single" w:sz="4" w:space="0" w:color="auto"/>
              <w:right w:val="nil"/>
            </w:tcBorders>
            <w:shd w:val="clear" w:color="auto" w:fill="auto"/>
            <w:noWrap/>
            <w:vAlign w:val="bottom"/>
          </w:tcPr>
          <w:p w14:paraId="33B9EEFE" w14:textId="69379D90"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PEVuZE5vdGU+PENpdGU+PEF1dGhvcj5XZW5nPC9BdXRob3I+PFllYXI+MjAyMTwvWWVhcj48UmVj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</w:fldData>
              </w:fldChar>
            </w:r>
            <w:r w:rsidR="00763A37">
              <w:rPr>
                <w:rFonts w:ascii="等线" w:eastAsia="等线" w:hAnsi="等线" w:cs="宋体"/>
                <w:color w:val="000000"/>
                <w:kern w:val="0"/>
                <w:sz w:val="15"/>
                <w:szCs w:val="15"/>
              </w:rPr>
              <w:instrText xml:space="preserve"> ADDIN EN.CITE </w:instrText>
            </w:r>
            <w:r w:rsidR="00763A37">
              <w:rPr>
                <w:rFonts w:ascii="等线" w:eastAsia="等线" w:hAnsi="等线" w:cs="宋体"/>
                <w:color w:val="000000"/>
                <w:kern w:val="0"/>
                <w:sz w:val="15"/>
                <w:szCs w:val="15"/>
              </w:rPr>
              <w:fldChar w:fldCharType="begin">
                <w:fldData xml:space="preserve">PEVuZE5vdGU+PENpdGU+PEF1dGhvcj5XZW5nPC9BdXRob3I+PFllYXI+MjAyMTwvWWVhcj48UmVj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</w:fldData>
              </w:fldChar>
            </w:r>
            <w:r w:rsidR="00763A37">
              <w:rPr>
                <w:rFonts w:ascii="等线" w:eastAsia="等线" w:hAnsi="等线" w:cs="宋体"/>
                <w:color w:val="000000"/>
                <w:kern w:val="0"/>
                <w:sz w:val="15"/>
                <w:szCs w:val="15"/>
              </w:rPr>
              <w:instrText xml:space="preserve"> ADDIN EN.CITE.DATA </w:instrText>
            </w:r>
            <w:r w:rsidR="00763A37">
              <w:rPr>
                <w:rFonts w:ascii="等线" w:eastAsia="等线" w:hAnsi="等线" w:cs="宋体"/>
                <w:color w:val="000000"/>
                <w:kern w:val="0"/>
                <w:sz w:val="15"/>
                <w:szCs w:val="15"/>
              </w:rPr>
            </w:r>
            <w:r w:rsidR="00763A37">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763A37" w:rsidRPr="00763A37">
              <w:rPr>
                <w:rFonts w:ascii="等线" w:eastAsia="等线" w:hAnsi="等线" w:cs="宋体"/>
                <w:noProof/>
                <w:color w:val="000000"/>
                <w:kern w:val="0"/>
                <w:sz w:val="15"/>
                <w:szCs w:val="15"/>
                <w:vertAlign w:val="superscript"/>
              </w:rPr>
              <w:t>42</w:t>
            </w:r>
            <w:r>
              <w:rPr>
                <w:rFonts w:ascii="等线" w:eastAsia="等线" w:hAnsi="等线" w:cs="宋体"/>
                <w:color w:val="000000"/>
                <w:kern w:val="0"/>
                <w:sz w:val="15"/>
                <w:szCs w:val="15"/>
              </w:rPr>
              <w:fldChar w:fldCharType="end"/>
            </w:r>
          </w:p>
        </w:tc>
      </w:tr>
      <w:tr w:rsidR="00A33977" w14:paraId="04169CD5" w14:textId="77777777">
        <w:trPr>
          <w:trHeight w:val="2208"/>
        </w:trPr>
        <w:tc>
          <w:tcPr>
            <w:tcW w:w="564" w:type="pct"/>
            <w:tcBorders>
              <w:top w:val="single" w:sz="4" w:space="0" w:color="auto"/>
              <w:left w:val="nil"/>
              <w:bottom w:val="single" w:sz="4" w:space="0" w:color="auto"/>
              <w:right w:val="nil"/>
            </w:tcBorders>
            <w:shd w:val="clear" w:color="auto" w:fill="auto"/>
            <w:vAlign w:val="bottom"/>
          </w:tcPr>
          <w:p w14:paraId="7D79FBA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acetochlor </w:t>
            </w:r>
            <w:r>
              <w:rPr>
                <w:rFonts w:ascii="等线" w:eastAsia="等线" w:hAnsi="等线" w:cs="宋体" w:hint="eastAsia"/>
                <w:color w:val="000000"/>
                <w:kern w:val="0"/>
                <w:sz w:val="15"/>
                <w:szCs w:val="15"/>
              </w:rPr>
              <w:br/>
              <w:t>bromoxynil</w:t>
            </w:r>
            <w:r>
              <w:rPr>
                <w:rFonts w:ascii="等线" w:eastAsia="等线" w:hAnsi="等线" w:cs="宋体" w:hint="eastAsia"/>
                <w:color w:val="000000"/>
                <w:kern w:val="0"/>
                <w:sz w:val="15"/>
                <w:szCs w:val="15"/>
              </w:rPr>
              <w:br/>
              <w:t>carbofuran</w:t>
            </w:r>
            <w:r>
              <w:rPr>
                <w:rFonts w:ascii="等线" w:eastAsia="等线" w:hAnsi="等线" w:cs="宋体" w:hint="eastAsia"/>
                <w:color w:val="000000"/>
                <w:kern w:val="0"/>
                <w:sz w:val="15"/>
                <w:szCs w:val="15"/>
              </w:rPr>
              <w:br/>
            </w:r>
            <w:proofErr w:type="spellStart"/>
            <w:r>
              <w:rPr>
                <w:rFonts w:ascii="等线" w:eastAsia="等线" w:hAnsi="等线" w:cs="宋体" w:hint="eastAsia"/>
                <w:color w:val="000000"/>
                <w:kern w:val="0"/>
                <w:sz w:val="15"/>
                <w:szCs w:val="15"/>
              </w:rPr>
              <w:t>chlormequat</w:t>
            </w:r>
            <w:proofErr w:type="spellEnd"/>
            <w:r>
              <w:rPr>
                <w:rFonts w:ascii="等线" w:eastAsia="等线" w:hAnsi="等线" w:cs="宋体" w:hint="eastAsia"/>
                <w:color w:val="000000"/>
                <w:kern w:val="0"/>
                <w:sz w:val="15"/>
                <w:szCs w:val="15"/>
              </w:rPr>
              <w:t xml:space="preserve"> </w:t>
            </w:r>
            <w:r>
              <w:rPr>
                <w:rFonts w:ascii="等线" w:eastAsia="等线" w:hAnsi="等线" w:cs="宋体" w:hint="eastAsia"/>
                <w:color w:val="000000"/>
                <w:kern w:val="0"/>
                <w:sz w:val="15"/>
                <w:szCs w:val="15"/>
              </w:rPr>
              <w:br/>
              <w:t>ethephon</w:t>
            </w:r>
            <w:r>
              <w:rPr>
                <w:rFonts w:ascii="等线" w:eastAsia="等线" w:hAnsi="等线" w:cs="宋体" w:hint="eastAsia"/>
                <w:color w:val="000000"/>
                <w:kern w:val="0"/>
                <w:sz w:val="15"/>
                <w:szCs w:val="15"/>
              </w:rPr>
              <w:br/>
              <w:t>fenpropimorph</w:t>
            </w:r>
            <w:r>
              <w:rPr>
                <w:rFonts w:ascii="等线" w:eastAsia="等线" w:hAnsi="等线" w:cs="宋体" w:hint="eastAsia"/>
                <w:color w:val="000000"/>
                <w:kern w:val="0"/>
                <w:sz w:val="15"/>
                <w:szCs w:val="15"/>
              </w:rPr>
              <w:br/>
              <w:t xml:space="preserve">glyphosate </w:t>
            </w:r>
            <w:r>
              <w:rPr>
                <w:rFonts w:ascii="等线" w:eastAsia="等线" w:hAnsi="等线" w:cs="宋体" w:hint="eastAsia"/>
                <w:color w:val="000000"/>
                <w:kern w:val="0"/>
                <w:sz w:val="15"/>
                <w:szCs w:val="15"/>
              </w:rPr>
              <w:br/>
              <w:t>imidacloprid</w:t>
            </w:r>
          </w:p>
        </w:tc>
        <w:tc>
          <w:tcPr>
            <w:tcW w:w="329" w:type="pct"/>
            <w:tcBorders>
              <w:top w:val="single" w:sz="4" w:space="0" w:color="auto"/>
              <w:left w:val="nil"/>
              <w:bottom w:val="single" w:sz="4" w:space="0" w:color="auto"/>
              <w:right w:val="nil"/>
            </w:tcBorders>
            <w:shd w:val="clear" w:color="auto" w:fill="auto"/>
            <w:vAlign w:val="bottom"/>
          </w:tcPr>
          <w:p w14:paraId="4BB8957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herbicide</w:t>
            </w:r>
            <w:r>
              <w:rPr>
                <w:rFonts w:ascii="等线" w:eastAsia="等线" w:hAnsi="等线" w:cs="宋体" w:hint="eastAsia"/>
                <w:color w:val="000000"/>
                <w:kern w:val="0"/>
                <w:sz w:val="15"/>
                <w:szCs w:val="15"/>
              </w:rPr>
              <w:br/>
            </w:r>
            <w:proofErr w:type="spellStart"/>
            <w:r>
              <w:rPr>
                <w:rFonts w:ascii="等线" w:eastAsia="等线" w:hAnsi="等线" w:cs="宋体" w:hint="eastAsia"/>
                <w:color w:val="000000"/>
                <w:kern w:val="0"/>
                <w:sz w:val="15"/>
                <w:szCs w:val="15"/>
              </w:rPr>
              <w:t>herbicide</w:t>
            </w:r>
            <w:proofErr w:type="spellEnd"/>
            <w:r>
              <w:rPr>
                <w:rFonts w:ascii="等线" w:eastAsia="等线" w:hAnsi="等线" w:cs="宋体" w:hint="eastAsia"/>
                <w:color w:val="000000"/>
                <w:kern w:val="0"/>
                <w:sz w:val="15"/>
                <w:szCs w:val="15"/>
              </w:rPr>
              <w:br/>
              <w:t>insecticide</w:t>
            </w:r>
            <w:r>
              <w:rPr>
                <w:rFonts w:ascii="等线" w:eastAsia="等线" w:hAnsi="等线" w:cs="宋体" w:hint="eastAsia"/>
                <w:color w:val="000000"/>
                <w:kern w:val="0"/>
                <w:sz w:val="15"/>
                <w:szCs w:val="15"/>
              </w:rPr>
              <w:br/>
              <w:t>plant growth regulator</w:t>
            </w:r>
            <w:r>
              <w:rPr>
                <w:rFonts w:ascii="等线" w:eastAsia="等线" w:hAnsi="等线" w:cs="宋体" w:hint="eastAsia"/>
                <w:color w:val="000000"/>
                <w:kern w:val="0"/>
                <w:sz w:val="15"/>
                <w:szCs w:val="15"/>
              </w:rPr>
              <w:br/>
              <w:t>plant growth regulator</w:t>
            </w:r>
            <w:r>
              <w:rPr>
                <w:rFonts w:ascii="等线" w:eastAsia="等线" w:hAnsi="等线" w:cs="宋体" w:hint="eastAsia"/>
                <w:color w:val="000000"/>
                <w:kern w:val="0"/>
                <w:sz w:val="15"/>
                <w:szCs w:val="15"/>
              </w:rPr>
              <w:br/>
              <w:t>fungicide</w:t>
            </w:r>
            <w:r>
              <w:rPr>
                <w:rFonts w:ascii="等线" w:eastAsia="等线" w:hAnsi="等线" w:cs="宋体" w:hint="eastAsia"/>
                <w:color w:val="000000"/>
                <w:kern w:val="0"/>
                <w:sz w:val="15"/>
                <w:szCs w:val="15"/>
              </w:rPr>
              <w:br/>
              <w:t>herbicide</w:t>
            </w:r>
            <w:r>
              <w:rPr>
                <w:rFonts w:ascii="等线" w:eastAsia="等线" w:hAnsi="等线" w:cs="宋体" w:hint="eastAsia"/>
                <w:color w:val="000000"/>
                <w:kern w:val="0"/>
                <w:sz w:val="15"/>
                <w:szCs w:val="15"/>
              </w:rPr>
              <w:br/>
              <w:t>insecticide</w:t>
            </w:r>
          </w:p>
        </w:tc>
        <w:tc>
          <w:tcPr>
            <w:tcW w:w="376" w:type="pct"/>
            <w:tcBorders>
              <w:top w:val="single" w:sz="4" w:space="0" w:color="auto"/>
              <w:left w:val="nil"/>
              <w:bottom w:val="single" w:sz="4" w:space="0" w:color="auto"/>
              <w:right w:val="nil"/>
            </w:tcBorders>
            <w:shd w:val="clear" w:color="auto" w:fill="auto"/>
            <w:noWrap/>
            <w:vAlign w:val="bottom"/>
          </w:tcPr>
          <w:p w14:paraId="034B58B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rats</w:t>
            </w:r>
          </w:p>
        </w:tc>
        <w:tc>
          <w:tcPr>
            <w:tcW w:w="471" w:type="pct"/>
            <w:tcBorders>
              <w:top w:val="single" w:sz="4" w:space="0" w:color="auto"/>
              <w:left w:val="nil"/>
              <w:bottom w:val="single" w:sz="4" w:space="0" w:color="auto"/>
              <w:right w:val="nil"/>
            </w:tcBorders>
            <w:shd w:val="clear" w:color="auto" w:fill="auto"/>
            <w:noWrap/>
            <w:vAlign w:val="bottom"/>
          </w:tcPr>
          <w:p w14:paraId="7C98285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vAlign w:val="bottom"/>
          </w:tcPr>
          <w:p w14:paraId="744FAD9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a total dose of 447 μg/kg </w:t>
            </w:r>
            <w:proofErr w:type="spellStart"/>
            <w:r>
              <w:rPr>
                <w:rFonts w:ascii="等线" w:eastAsia="等线" w:hAnsi="等线" w:cs="宋体" w:hint="eastAsia"/>
                <w:color w:val="000000"/>
                <w:kern w:val="0"/>
                <w:sz w:val="15"/>
                <w:szCs w:val="15"/>
              </w:rPr>
              <w:t>bw</w:t>
            </w:r>
            <w:proofErr w:type="spellEnd"/>
            <w:r>
              <w:rPr>
                <w:rFonts w:ascii="等线" w:eastAsia="等线" w:hAnsi="等线" w:cs="宋体" w:hint="eastAsia"/>
                <w:color w:val="000000"/>
                <w:kern w:val="0"/>
                <w:sz w:val="15"/>
                <w:szCs w:val="15"/>
              </w:rPr>
              <w:t>/d</w:t>
            </w:r>
          </w:p>
        </w:tc>
        <w:tc>
          <w:tcPr>
            <w:tcW w:w="422" w:type="pct"/>
            <w:tcBorders>
              <w:top w:val="single" w:sz="4" w:space="0" w:color="auto"/>
              <w:left w:val="nil"/>
              <w:bottom w:val="single" w:sz="4" w:space="0" w:color="auto"/>
              <w:right w:val="nil"/>
            </w:tcBorders>
            <w:shd w:val="clear" w:color="auto" w:fill="auto"/>
            <w:noWrap/>
            <w:vAlign w:val="bottom"/>
          </w:tcPr>
          <w:p w14:paraId="2FC2E4C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GD4 to GD21</w:t>
            </w:r>
          </w:p>
        </w:tc>
        <w:tc>
          <w:tcPr>
            <w:tcW w:w="329" w:type="pct"/>
            <w:tcBorders>
              <w:top w:val="single" w:sz="4" w:space="0" w:color="auto"/>
              <w:left w:val="nil"/>
              <w:bottom w:val="single" w:sz="4" w:space="0" w:color="auto"/>
              <w:right w:val="nil"/>
            </w:tcBorders>
            <w:shd w:val="clear" w:color="auto" w:fill="auto"/>
            <w:noWrap/>
            <w:vAlign w:val="bottom"/>
          </w:tcPr>
          <w:p w14:paraId="62D064D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urine, plasma, liver, and whole brain</w:t>
            </w:r>
          </w:p>
        </w:tc>
        <w:tc>
          <w:tcPr>
            <w:tcW w:w="422" w:type="pct"/>
            <w:tcBorders>
              <w:top w:val="single" w:sz="4" w:space="0" w:color="auto"/>
              <w:left w:val="nil"/>
              <w:bottom w:val="single" w:sz="4" w:space="0" w:color="auto"/>
              <w:right w:val="nil"/>
            </w:tcBorders>
            <w:shd w:val="clear" w:color="auto" w:fill="auto"/>
            <w:noWrap/>
            <w:vAlign w:val="bottom"/>
          </w:tcPr>
          <w:p w14:paraId="6FB85F5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0F2DABE0"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amino acid metabolism</w:t>
            </w:r>
            <w:r>
              <w:rPr>
                <w:rFonts w:ascii="等线" w:eastAsia="等线" w:hAnsi="等线" w:cs="宋体" w:hint="eastAsia"/>
                <w:i/>
                <w:iCs/>
                <w:color w:val="000000"/>
                <w:kern w:val="0"/>
                <w:sz w:val="15"/>
                <w:szCs w:val="15"/>
              </w:rPr>
              <w:br/>
              <w:t>TCA cycle</w:t>
            </w:r>
            <w:r>
              <w:rPr>
                <w:rFonts w:ascii="等线" w:eastAsia="等线" w:hAnsi="等线" w:cs="宋体" w:hint="eastAsia"/>
                <w:i/>
                <w:iCs/>
                <w:color w:val="000000"/>
                <w:kern w:val="0"/>
                <w:sz w:val="15"/>
                <w:szCs w:val="15"/>
              </w:rPr>
              <w:br/>
              <w:t>glucose metabolism</w:t>
            </w:r>
          </w:p>
        </w:tc>
        <w:tc>
          <w:tcPr>
            <w:tcW w:w="845" w:type="pct"/>
            <w:tcBorders>
              <w:top w:val="single" w:sz="4" w:space="0" w:color="auto"/>
              <w:left w:val="nil"/>
              <w:bottom w:val="single" w:sz="4" w:space="0" w:color="auto"/>
              <w:right w:val="nil"/>
            </w:tcBorders>
            <w:shd w:val="clear" w:color="auto" w:fill="auto"/>
            <w:noWrap/>
            <w:vAlign w:val="bottom"/>
          </w:tcPr>
          <w:p w14:paraId="6627772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It may cause metabolic disorders and neurological effects later in life.</w:t>
            </w:r>
          </w:p>
        </w:tc>
        <w:tc>
          <w:tcPr>
            <w:tcW w:w="163" w:type="pct"/>
            <w:tcBorders>
              <w:top w:val="single" w:sz="4" w:space="0" w:color="auto"/>
              <w:left w:val="nil"/>
              <w:bottom w:val="single" w:sz="4" w:space="0" w:color="auto"/>
              <w:right w:val="nil"/>
            </w:tcBorders>
            <w:shd w:val="clear" w:color="auto" w:fill="auto"/>
            <w:noWrap/>
            <w:vAlign w:val="bottom"/>
          </w:tcPr>
          <w:p w14:paraId="13141281" w14:textId="02C8D13F"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PEVuZE5vdGU+PENpdGU+PEF1dGhvcj5Cb252YWxsb3Q8L0F1dGhvcj48WWVhcj4yMDE4PC9ZZWFy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PEVuZE5vdGU+PENpdGU+PEF1dGhvcj5Cb252YWxsb3Q8L0F1dGhvcj48WWVhcj4yMDE4PC9ZZWFy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80</w:t>
            </w:r>
            <w:r>
              <w:rPr>
                <w:rFonts w:ascii="等线" w:eastAsia="等线" w:hAnsi="等线" w:cs="宋体"/>
                <w:color w:val="000000"/>
                <w:kern w:val="0"/>
                <w:sz w:val="15"/>
                <w:szCs w:val="15"/>
              </w:rPr>
              <w:fldChar w:fldCharType="end"/>
            </w:r>
          </w:p>
        </w:tc>
      </w:tr>
      <w:tr w:rsidR="00A33977" w14:paraId="65B104B1"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728B532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lastRenderedPageBreak/>
              <w:t>glyphosate</w:t>
            </w:r>
          </w:p>
        </w:tc>
        <w:tc>
          <w:tcPr>
            <w:tcW w:w="329" w:type="pct"/>
            <w:tcBorders>
              <w:top w:val="single" w:sz="4" w:space="0" w:color="auto"/>
              <w:left w:val="nil"/>
              <w:bottom w:val="single" w:sz="4" w:space="0" w:color="auto"/>
              <w:right w:val="nil"/>
            </w:tcBorders>
            <w:shd w:val="clear" w:color="auto" w:fill="auto"/>
            <w:noWrap/>
            <w:vAlign w:val="bottom"/>
          </w:tcPr>
          <w:p w14:paraId="660296E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herbicide</w:t>
            </w:r>
          </w:p>
        </w:tc>
        <w:tc>
          <w:tcPr>
            <w:tcW w:w="376" w:type="pct"/>
            <w:tcBorders>
              <w:top w:val="single" w:sz="4" w:space="0" w:color="auto"/>
              <w:left w:val="nil"/>
              <w:bottom w:val="single" w:sz="4" w:space="0" w:color="auto"/>
              <w:right w:val="nil"/>
            </w:tcBorders>
            <w:shd w:val="clear" w:color="auto" w:fill="auto"/>
            <w:noWrap/>
            <w:vAlign w:val="bottom"/>
          </w:tcPr>
          <w:p w14:paraId="0C62EBC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rats</w:t>
            </w:r>
          </w:p>
        </w:tc>
        <w:tc>
          <w:tcPr>
            <w:tcW w:w="471" w:type="pct"/>
            <w:tcBorders>
              <w:top w:val="single" w:sz="4" w:space="0" w:color="auto"/>
              <w:left w:val="nil"/>
              <w:bottom w:val="single" w:sz="4" w:space="0" w:color="auto"/>
              <w:right w:val="nil"/>
            </w:tcBorders>
            <w:shd w:val="clear" w:color="auto" w:fill="auto"/>
            <w:noWrap/>
            <w:vAlign w:val="bottom"/>
          </w:tcPr>
          <w:p w14:paraId="49FB704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4E0E545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5</w:t>
            </w:r>
            <w:r>
              <w:rPr>
                <w:rFonts w:ascii="Times New Roman" w:eastAsia="等线" w:hAnsi="Times New Roman" w:cs="Times New Roman"/>
                <w:color w:val="000000"/>
                <w:kern w:val="0"/>
                <w:sz w:val="15"/>
                <w:szCs w:val="15"/>
              </w:rPr>
              <w:t> </w:t>
            </w:r>
            <w:r>
              <w:rPr>
                <w:rFonts w:ascii="等线" w:eastAsia="等线" w:hAnsi="等线" w:cs="宋体" w:hint="eastAsia"/>
                <w:color w:val="000000"/>
                <w:kern w:val="0"/>
                <w:sz w:val="15"/>
                <w:szCs w:val="15"/>
              </w:rPr>
              <w:t>mg/kg per or day 50</w:t>
            </w:r>
            <w:r>
              <w:rPr>
                <w:rFonts w:ascii="Times New Roman" w:eastAsia="等线" w:hAnsi="Times New Roman" w:cs="Times New Roman"/>
                <w:color w:val="000000"/>
                <w:kern w:val="0"/>
                <w:sz w:val="15"/>
                <w:szCs w:val="15"/>
              </w:rPr>
              <w:t> </w:t>
            </w:r>
            <w:r>
              <w:rPr>
                <w:rFonts w:ascii="等线" w:eastAsia="等线" w:hAnsi="等线" w:cs="宋体" w:hint="eastAsia"/>
                <w:color w:val="000000"/>
                <w:kern w:val="0"/>
                <w:sz w:val="15"/>
                <w:szCs w:val="15"/>
              </w:rPr>
              <w:t xml:space="preserve">mg/kg per day </w:t>
            </w:r>
          </w:p>
        </w:tc>
        <w:tc>
          <w:tcPr>
            <w:tcW w:w="422" w:type="pct"/>
            <w:tcBorders>
              <w:top w:val="single" w:sz="4" w:space="0" w:color="auto"/>
              <w:left w:val="nil"/>
              <w:bottom w:val="single" w:sz="4" w:space="0" w:color="auto"/>
              <w:right w:val="nil"/>
            </w:tcBorders>
            <w:shd w:val="clear" w:color="auto" w:fill="auto"/>
            <w:noWrap/>
            <w:vAlign w:val="bottom"/>
          </w:tcPr>
          <w:p w14:paraId="16C6689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GD18 to PND5</w:t>
            </w:r>
          </w:p>
        </w:tc>
        <w:tc>
          <w:tcPr>
            <w:tcW w:w="329" w:type="pct"/>
            <w:tcBorders>
              <w:top w:val="single" w:sz="4" w:space="0" w:color="auto"/>
              <w:left w:val="nil"/>
              <w:bottom w:val="single" w:sz="4" w:space="0" w:color="auto"/>
              <w:right w:val="nil"/>
            </w:tcBorders>
            <w:shd w:val="clear" w:color="auto" w:fill="auto"/>
            <w:noWrap/>
            <w:vAlign w:val="bottom"/>
          </w:tcPr>
          <w:p w14:paraId="54A6702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serum</w:t>
            </w:r>
          </w:p>
        </w:tc>
        <w:tc>
          <w:tcPr>
            <w:tcW w:w="422" w:type="pct"/>
            <w:tcBorders>
              <w:top w:val="single" w:sz="4" w:space="0" w:color="auto"/>
              <w:left w:val="nil"/>
              <w:bottom w:val="single" w:sz="4" w:space="0" w:color="auto"/>
              <w:right w:val="nil"/>
            </w:tcBorders>
            <w:shd w:val="clear" w:color="auto" w:fill="auto"/>
            <w:noWrap/>
            <w:vAlign w:val="bottom"/>
          </w:tcPr>
          <w:p w14:paraId="102923B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154D03DF"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w:t>
            </w:r>
          </w:p>
        </w:tc>
        <w:tc>
          <w:tcPr>
            <w:tcW w:w="845" w:type="pct"/>
            <w:tcBorders>
              <w:top w:val="single" w:sz="4" w:space="0" w:color="auto"/>
              <w:left w:val="nil"/>
              <w:bottom w:val="single" w:sz="4" w:space="0" w:color="auto"/>
              <w:right w:val="nil"/>
            </w:tcBorders>
            <w:shd w:val="clear" w:color="auto" w:fill="auto"/>
            <w:noWrap/>
            <w:vAlign w:val="bottom"/>
          </w:tcPr>
          <w:p w14:paraId="469A3F4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Changes inflammation-related and oxidative stress genes in the cortex and the cerebellum of offspring</w:t>
            </w:r>
          </w:p>
        </w:tc>
        <w:tc>
          <w:tcPr>
            <w:tcW w:w="163" w:type="pct"/>
            <w:tcBorders>
              <w:top w:val="single" w:sz="4" w:space="0" w:color="auto"/>
              <w:left w:val="nil"/>
              <w:bottom w:val="single" w:sz="4" w:space="0" w:color="auto"/>
              <w:right w:val="nil"/>
            </w:tcBorders>
            <w:shd w:val="clear" w:color="auto" w:fill="auto"/>
            <w:noWrap/>
            <w:vAlign w:val="bottom"/>
          </w:tcPr>
          <w:p w14:paraId="267B5D24" w14:textId="00B91AEB"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PEVuZE5vdGU+PENpdGU+PEF1dGhvcj5kZSBTb3V6YTwvQXV0aG9yPjxZZWFyPjIwMTk8L1llYXI+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PEVuZE5vdGU+PENpdGU+PEF1dGhvcj5kZSBTb3V6YTwvQXV0aG9yPjxZZWFyPjIwMTk8L1llYXI+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92</w:t>
            </w:r>
            <w:r>
              <w:rPr>
                <w:rFonts w:ascii="等线" w:eastAsia="等线" w:hAnsi="等线" w:cs="宋体"/>
                <w:color w:val="000000"/>
                <w:kern w:val="0"/>
                <w:sz w:val="15"/>
                <w:szCs w:val="15"/>
              </w:rPr>
              <w:fldChar w:fldCharType="end"/>
            </w:r>
          </w:p>
        </w:tc>
      </w:tr>
      <w:tr w:rsidR="00A33977" w14:paraId="63BEBB30"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530DF99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procymidone</w:t>
            </w:r>
          </w:p>
        </w:tc>
        <w:tc>
          <w:tcPr>
            <w:tcW w:w="329" w:type="pct"/>
            <w:tcBorders>
              <w:top w:val="single" w:sz="4" w:space="0" w:color="auto"/>
              <w:left w:val="nil"/>
              <w:bottom w:val="single" w:sz="4" w:space="0" w:color="auto"/>
              <w:right w:val="nil"/>
            </w:tcBorders>
            <w:shd w:val="clear" w:color="auto" w:fill="auto"/>
            <w:noWrap/>
            <w:vAlign w:val="bottom"/>
          </w:tcPr>
          <w:p w14:paraId="5A2D7A1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fungicide</w:t>
            </w:r>
          </w:p>
        </w:tc>
        <w:tc>
          <w:tcPr>
            <w:tcW w:w="376" w:type="pct"/>
            <w:tcBorders>
              <w:top w:val="single" w:sz="4" w:space="0" w:color="auto"/>
              <w:left w:val="nil"/>
              <w:bottom w:val="single" w:sz="4" w:space="0" w:color="auto"/>
              <w:right w:val="nil"/>
            </w:tcBorders>
            <w:shd w:val="clear" w:color="auto" w:fill="auto"/>
            <w:noWrap/>
            <w:vAlign w:val="bottom"/>
          </w:tcPr>
          <w:p w14:paraId="1DB1827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mice</w:t>
            </w:r>
          </w:p>
        </w:tc>
        <w:tc>
          <w:tcPr>
            <w:tcW w:w="471" w:type="pct"/>
            <w:tcBorders>
              <w:top w:val="single" w:sz="4" w:space="0" w:color="auto"/>
              <w:left w:val="nil"/>
              <w:bottom w:val="single" w:sz="4" w:space="0" w:color="auto"/>
              <w:right w:val="nil"/>
            </w:tcBorders>
            <w:shd w:val="clear" w:color="auto" w:fill="auto"/>
            <w:noWrap/>
            <w:vAlign w:val="bottom"/>
          </w:tcPr>
          <w:p w14:paraId="3DE725B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679DA09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100</w:t>
            </w:r>
            <w:r>
              <w:rPr>
                <w:rFonts w:ascii="MS Gothic" w:eastAsia="MS Gothic" w:hAnsi="MS Gothic" w:cs="MS Gothic" w:hint="eastAsia"/>
                <w:color w:val="000000"/>
                <w:kern w:val="0"/>
                <w:sz w:val="15"/>
                <w:szCs w:val="15"/>
              </w:rPr>
              <w:t> </w:t>
            </w:r>
            <w:r>
              <w:rPr>
                <w:rFonts w:ascii="等线" w:eastAsia="等线" w:hAnsi="等线" w:cs="宋体" w:hint="eastAsia"/>
                <w:color w:val="000000"/>
                <w:kern w:val="0"/>
                <w:sz w:val="15"/>
                <w:szCs w:val="15"/>
              </w:rPr>
              <w:t>mg/kg body weight/day</w:t>
            </w:r>
          </w:p>
        </w:tc>
        <w:tc>
          <w:tcPr>
            <w:tcW w:w="422" w:type="pct"/>
            <w:tcBorders>
              <w:top w:val="single" w:sz="4" w:space="0" w:color="auto"/>
              <w:left w:val="nil"/>
              <w:bottom w:val="single" w:sz="4" w:space="0" w:color="auto"/>
              <w:right w:val="nil"/>
            </w:tcBorders>
            <w:shd w:val="clear" w:color="auto" w:fill="auto"/>
            <w:noWrap/>
            <w:vAlign w:val="bottom"/>
          </w:tcPr>
          <w:p w14:paraId="2526778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During pregnancy and lactation</w:t>
            </w:r>
          </w:p>
        </w:tc>
        <w:tc>
          <w:tcPr>
            <w:tcW w:w="329" w:type="pct"/>
            <w:tcBorders>
              <w:top w:val="single" w:sz="4" w:space="0" w:color="auto"/>
              <w:left w:val="nil"/>
              <w:bottom w:val="single" w:sz="4" w:space="0" w:color="auto"/>
              <w:right w:val="nil"/>
            </w:tcBorders>
            <w:shd w:val="clear" w:color="auto" w:fill="auto"/>
            <w:noWrap/>
            <w:vAlign w:val="bottom"/>
          </w:tcPr>
          <w:p w14:paraId="4FC54CF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serum</w:t>
            </w:r>
          </w:p>
        </w:tc>
        <w:tc>
          <w:tcPr>
            <w:tcW w:w="422" w:type="pct"/>
            <w:tcBorders>
              <w:top w:val="single" w:sz="4" w:space="0" w:color="auto"/>
              <w:left w:val="nil"/>
              <w:bottom w:val="single" w:sz="4" w:space="0" w:color="auto"/>
              <w:right w:val="nil"/>
            </w:tcBorders>
            <w:shd w:val="clear" w:color="auto" w:fill="auto"/>
            <w:noWrap/>
            <w:vAlign w:val="bottom"/>
          </w:tcPr>
          <w:p w14:paraId="5F276DE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06B061FC"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amino acid metabolism</w:t>
            </w:r>
          </w:p>
        </w:tc>
        <w:tc>
          <w:tcPr>
            <w:tcW w:w="845" w:type="pct"/>
            <w:tcBorders>
              <w:top w:val="single" w:sz="4" w:space="0" w:color="auto"/>
              <w:left w:val="nil"/>
              <w:bottom w:val="single" w:sz="4" w:space="0" w:color="auto"/>
              <w:right w:val="nil"/>
            </w:tcBorders>
            <w:shd w:val="clear" w:color="auto" w:fill="auto"/>
            <w:noWrap/>
            <w:vAlign w:val="bottom"/>
          </w:tcPr>
          <w:p w14:paraId="37ABA7F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Metabolic disorder</w:t>
            </w:r>
          </w:p>
        </w:tc>
        <w:tc>
          <w:tcPr>
            <w:tcW w:w="163" w:type="pct"/>
            <w:tcBorders>
              <w:top w:val="single" w:sz="4" w:space="0" w:color="auto"/>
              <w:left w:val="nil"/>
              <w:bottom w:val="single" w:sz="4" w:space="0" w:color="auto"/>
              <w:right w:val="nil"/>
            </w:tcBorders>
            <w:shd w:val="clear" w:color="auto" w:fill="auto"/>
            <w:noWrap/>
            <w:vAlign w:val="bottom"/>
          </w:tcPr>
          <w:p w14:paraId="4F5750AC" w14:textId="09DFC2E7"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PEVuZE5vdGU+PENpdGU+PEF1dGhvcj5XYW5nPC9BdXRob3I+PFllYXI+MjAyMzwvWWVhcj48UmVj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=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PEVuZE5vdGU+PENpdGU+PEF1dGhvcj5XYW5nPC9BdXRob3I+PFllYXI+MjAyMzwvWWVhcj48UmVj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=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81</w:t>
            </w:r>
            <w:r>
              <w:rPr>
                <w:rFonts w:ascii="等线" w:eastAsia="等线" w:hAnsi="等线" w:cs="宋体"/>
                <w:color w:val="000000"/>
                <w:kern w:val="0"/>
                <w:sz w:val="15"/>
                <w:szCs w:val="15"/>
              </w:rPr>
              <w:fldChar w:fldCharType="end"/>
            </w:r>
          </w:p>
        </w:tc>
      </w:tr>
      <w:tr w:rsidR="00A33977" w14:paraId="0DCB28EC" w14:textId="77777777">
        <w:trPr>
          <w:trHeight w:val="552"/>
        </w:trPr>
        <w:tc>
          <w:tcPr>
            <w:tcW w:w="564" w:type="pct"/>
            <w:tcBorders>
              <w:top w:val="single" w:sz="4" w:space="0" w:color="auto"/>
              <w:left w:val="nil"/>
              <w:bottom w:val="single" w:sz="4" w:space="0" w:color="auto"/>
              <w:right w:val="nil"/>
            </w:tcBorders>
            <w:shd w:val="clear" w:color="auto" w:fill="auto"/>
            <w:noWrap/>
            <w:vAlign w:val="bottom"/>
          </w:tcPr>
          <w:p w14:paraId="271FFF13" w14:textId="77777777" w:rsidR="00A33977" w:rsidRDefault="00000000">
            <w:pPr>
              <w:widowControl/>
              <w:jc w:val="left"/>
              <w:rPr>
                <w:rFonts w:ascii="等线" w:eastAsia="等线" w:hAnsi="等线" w:cs="宋体"/>
                <w:color w:val="000000"/>
                <w:kern w:val="0"/>
                <w:sz w:val="15"/>
                <w:szCs w:val="15"/>
              </w:rPr>
            </w:pPr>
            <w:proofErr w:type="spellStart"/>
            <w:r>
              <w:rPr>
                <w:rFonts w:ascii="等线" w:eastAsia="等线" w:hAnsi="等线" w:cs="宋体" w:hint="eastAsia"/>
                <w:color w:val="000000"/>
                <w:kern w:val="0"/>
                <w:sz w:val="15"/>
                <w:szCs w:val="15"/>
              </w:rPr>
              <w:t>fenvalerate</w:t>
            </w:r>
            <w:proofErr w:type="spellEnd"/>
          </w:p>
        </w:tc>
        <w:tc>
          <w:tcPr>
            <w:tcW w:w="329" w:type="pct"/>
            <w:tcBorders>
              <w:top w:val="single" w:sz="4" w:space="0" w:color="auto"/>
              <w:left w:val="nil"/>
              <w:bottom w:val="single" w:sz="4" w:space="0" w:color="auto"/>
              <w:right w:val="nil"/>
            </w:tcBorders>
            <w:shd w:val="clear" w:color="auto" w:fill="auto"/>
            <w:noWrap/>
            <w:vAlign w:val="bottom"/>
          </w:tcPr>
          <w:p w14:paraId="11893F3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5949F29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mice</w:t>
            </w:r>
          </w:p>
        </w:tc>
        <w:tc>
          <w:tcPr>
            <w:tcW w:w="471" w:type="pct"/>
            <w:tcBorders>
              <w:top w:val="single" w:sz="4" w:space="0" w:color="auto"/>
              <w:left w:val="nil"/>
              <w:bottom w:val="single" w:sz="4" w:space="0" w:color="auto"/>
              <w:right w:val="nil"/>
            </w:tcBorders>
            <w:shd w:val="clear" w:color="auto" w:fill="auto"/>
            <w:noWrap/>
            <w:vAlign w:val="bottom"/>
          </w:tcPr>
          <w:p w14:paraId="04EDA3F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2BB80B4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30 mg/kg/day</w:t>
            </w:r>
          </w:p>
        </w:tc>
        <w:tc>
          <w:tcPr>
            <w:tcW w:w="422" w:type="pct"/>
            <w:tcBorders>
              <w:top w:val="single" w:sz="4" w:space="0" w:color="auto"/>
              <w:left w:val="nil"/>
              <w:bottom w:val="single" w:sz="4" w:space="0" w:color="auto"/>
              <w:right w:val="nil"/>
            </w:tcBorders>
            <w:shd w:val="clear" w:color="auto" w:fill="auto"/>
            <w:noWrap/>
            <w:vAlign w:val="bottom"/>
          </w:tcPr>
          <w:p w14:paraId="4E9586B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D8 to D18 during pregnancy</w:t>
            </w:r>
          </w:p>
        </w:tc>
        <w:tc>
          <w:tcPr>
            <w:tcW w:w="329" w:type="pct"/>
            <w:tcBorders>
              <w:top w:val="single" w:sz="4" w:space="0" w:color="auto"/>
              <w:left w:val="nil"/>
              <w:bottom w:val="single" w:sz="4" w:space="0" w:color="auto"/>
              <w:right w:val="nil"/>
            </w:tcBorders>
            <w:shd w:val="clear" w:color="auto" w:fill="auto"/>
            <w:noWrap/>
            <w:vAlign w:val="bottom"/>
          </w:tcPr>
          <w:p w14:paraId="595F331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serum</w:t>
            </w:r>
          </w:p>
        </w:tc>
        <w:tc>
          <w:tcPr>
            <w:tcW w:w="422" w:type="pct"/>
            <w:tcBorders>
              <w:top w:val="single" w:sz="4" w:space="0" w:color="auto"/>
              <w:left w:val="nil"/>
              <w:bottom w:val="single" w:sz="4" w:space="0" w:color="auto"/>
              <w:right w:val="nil"/>
            </w:tcBorders>
            <w:shd w:val="clear" w:color="auto" w:fill="auto"/>
            <w:noWrap/>
            <w:vAlign w:val="bottom"/>
          </w:tcPr>
          <w:p w14:paraId="3436D94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vAlign w:val="bottom"/>
          </w:tcPr>
          <w:p w14:paraId="373B8623" w14:textId="77777777" w:rsidR="00A33977" w:rsidRDefault="00000000">
            <w:pPr>
              <w:widowControl/>
              <w:jc w:val="left"/>
              <w:rPr>
                <w:rFonts w:ascii="等线" w:eastAsia="等线" w:hAnsi="等线" w:cs="宋体"/>
                <w:i/>
                <w:iCs/>
                <w:color w:val="000000"/>
                <w:kern w:val="0"/>
                <w:sz w:val="15"/>
                <w:szCs w:val="15"/>
              </w:rPr>
            </w:pPr>
            <w:r>
              <w:rPr>
                <w:rFonts w:ascii="等线" w:eastAsia="等线" w:hAnsi="等线" w:cs="宋体" w:hint="eastAsia"/>
                <w:i/>
                <w:iCs/>
                <w:color w:val="000000"/>
                <w:kern w:val="0"/>
                <w:sz w:val="15"/>
                <w:szCs w:val="15"/>
              </w:rPr>
              <w:t>Pentose phosphate pathway</w:t>
            </w:r>
            <w:r>
              <w:rPr>
                <w:rFonts w:ascii="等线" w:eastAsia="等线" w:hAnsi="等线" w:cs="宋体" w:hint="eastAsia"/>
                <w:i/>
                <w:iCs/>
                <w:color w:val="000000"/>
                <w:kern w:val="0"/>
                <w:sz w:val="15"/>
                <w:szCs w:val="15"/>
              </w:rPr>
              <w:br/>
              <w:t>Starch and sucrose metabolism</w:t>
            </w:r>
          </w:p>
        </w:tc>
        <w:tc>
          <w:tcPr>
            <w:tcW w:w="845" w:type="pct"/>
            <w:tcBorders>
              <w:top w:val="single" w:sz="4" w:space="0" w:color="auto"/>
              <w:left w:val="nil"/>
              <w:bottom w:val="single" w:sz="4" w:space="0" w:color="auto"/>
              <w:right w:val="nil"/>
            </w:tcBorders>
            <w:shd w:val="clear" w:color="auto" w:fill="auto"/>
            <w:noWrap/>
            <w:vAlign w:val="bottom"/>
          </w:tcPr>
          <w:p w14:paraId="0195CFC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Exerts gender-dependent effect on neurodevelopment in offspring.</w:t>
            </w:r>
          </w:p>
        </w:tc>
        <w:tc>
          <w:tcPr>
            <w:tcW w:w="163" w:type="pct"/>
            <w:tcBorders>
              <w:top w:val="single" w:sz="4" w:space="0" w:color="auto"/>
              <w:left w:val="nil"/>
              <w:bottom w:val="single" w:sz="4" w:space="0" w:color="auto"/>
              <w:right w:val="nil"/>
            </w:tcBorders>
            <w:shd w:val="clear" w:color="auto" w:fill="auto"/>
            <w:noWrap/>
            <w:vAlign w:val="bottom"/>
          </w:tcPr>
          <w:p w14:paraId="6B509759" w14:textId="0F0B3B46"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PEVuZE5vdGU+PENpdGU+PEF1dGhvcj5aaGFuZzwvQXV0aG9yPjxZZWFyPjIwMjA8L1llYXI+PFJl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bD48cGFnZXM+MTE8L3BhZ2VzPjx2b2x1bWU+NzA3PC92b2x1bWU+PGtleXdvcmRzPjxrZXl3b3Jk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</w:fldData>
              </w:fldChar>
            </w:r>
            <w:r w:rsidR="00763A37">
              <w:rPr>
                <w:rFonts w:ascii="等线" w:eastAsia="等线" w:hAnsi="等线" w:cs="宋体"/>
                <w:color w:val="000000"/>
                <w:kern w:val="0"/>
                <w:sz w:val="15"/>
                <w:szCs w:val="15"/>
              </w:rPr>
              <w:instrText xml:space="preserve"> ADDIN EN.CITE </w:instrText>
            </w:r>
            <w:r w:rsidR="00763A37">
              <w:rPr>
                <w:rFonts w:ascii="等线" w:eastAsia="等线" w:hAnsi="等线" w:cs="宋体"/>
                <w:color w:val="000000"/>
                <w:kern w:val="0"/>
                <w:sz w:val="15"/>
                <w:szCs w:val="15"/>
              </w:rPr>
              <w:fldChar w:fldCharType="begin">
                <w:fldData xml:space="preserve">PEVuZE5vdGU+PENpdGU+PEF1dGhvcj5aaGFuZzwvQXV0aG9yPjxZZWFyPjIwMjA8L1llYXI+PFJl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</w:fldData>
              </w:fldChar>
            </w:r>
            <w:r w:rsidR="00763A37">
              <w:rPr>
                <w:rFonts w:ascii="等线" w:eastAsia="等线" w:hAnsi="等线" w:cs="宋体"/>
                <w:color w:val="000000"/>
                <w:kern w:val="0"/>
                <w:sz w:val="15"/>
                <w:szCs w:val="15"/>
              </w:rPr>
              <w:instrText xml:space="preserve"> ADDIN EN.CITE.DATA </w:instrText>
            </w:r>
            <w:r w:rsidR="00763A37">
              <w:rPr>
                <w:rFonts w:ascii="等线" w:eastAsia="等线" w:hAnsi="等线" w:cs="宋体"/>
                <w:color w:val="000000"/>
                <w:kern w:val="0"/>
                <w:sz w:val="15"/>
                <w:szCs w:val="15"/>
              </w:rPr>
            </w:r>
            <w:r w:rsidR="00763A37">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763A37" w:rsidRPr="00763A37">
              <w:rPr>
                <w:rFonts w:ascii="等线" w:eastAsia="等线" w:hAnsi="等线" w:cs="宋体"/>
                <w:noProof/>
                <w:color w:val="000000"/>
                <w:kern w:val="0"/>
                <w:sz w:val="15"/>
                <w:szCs w:val="15"/>
                <w:vertAlign w:val="superscript"/>
              </w:rPr>
              <w:t>32</w:t>
            </w:r>
            <w:r>
              <w:rPr>
                <w:rFonts w:ascii="等线" w:eastAsia="等线" w:hAnsi="等线" w:cs="宋体"/>
                <w:color w:val="000000"/>
                <w:kern w:val="0"/>
                <w:sz w:val="15"/>
                <w:szCs w:val="15"/>
              </w:rPr>
              <w:fldChar w:fldCharType="end"/>
            </w:r>
          </w:p>
        </w:tc>
      </w:tr>
      <w:tr w:rsidR="00A33977" w14:paraId="00A87A64"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45EDA0D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cypermethrin</w:t>
            </w:r>
          </w:p>
        </w:tc>
        <w:tc>
          <w:tcPr>
            <w:tcW w:w="329" w:type="pct"/>
            <w:tcBorders>
              <w:top w:val="single" w:sz="4" w:space="0" w:color="auto"/>
              <w:left w:val="nil"/>
              <w:bottom w:val="single" w:sz="4" w:space="0" w:color="auto"/>
              <w:right w:val="nil"/>
            </w:tcBorders>
            <w:shd w:val="clear" w:color="auto" w:fill="auto"/>
            <w:noWrap/>
            <w:vAlign w:val="bottom"/>
          </w:tcPr>
          <w:p w14:paraId="4840B11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74D6E71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mice</w:t>
            </w:r>
          </w:p>
        </w:tc>
        <w:tc>
          <w:tcPr>
            <w:tcW w:w="471" w:type="pct"/>
            <w:tcBorders>
              <w:top w:val="single" w:sz="4" w:space="0" w:color="auto"/>
              <w:left w:val="nil"/>
              <w:bottom w:val="single" w:sz="4" w:space="0" w:color="auto"/>
              <w:right w:val="nil"/>
            </w:tcBorders>
            <w:shd w:val="clear" w:color="auto" w:fill="auto"/>
            <w:noWrap/>
            <w:vAlign w:val="bottom"/>
          </w:tcPr>
          <w:p w14:paraId="736D5E5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Intranasal exposure</w:t>
            </w:r>
          </w:p>
        </w:tc>
        <w:tc>
          <w:tcPr>
            <w:tcW w:w="328" w:type="pct"/>
            <w:tcBorders>
              <w:top w:val="single" w:sz="4" w:space="0" w:color="auto"/>
              <w:left w:val="nil"/>
              <w:bottom w:val="single" w:sz="4" w:space="0" w:color="auto"/>
              <w:right w:val="nil"/>
            </w:tcBorders>
            <w:shd w:val="clear" w:color="auto" w:fill="auto"/>
            <w:noWrap/>
            <w:vAlign w:val="bottom"/>
          </w:tcPr>
          <w:p w14:paraId="45C8ED9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5 and 20 mg/kg </w:t>
            </w:r>
            <w:proofErr w:type="spellStart"/>
            <w:r>
              <w:rPr>
                <w:rFonts w:ascii="等线" w:eastAsia="等线" w:hAnsi="等线" w:cs="宋体" w:hint="eastAsia"/>
                <w:color w:val="000000"/>
                <w:kern w:val="0"/>
                <w:sz w:val="15"/>
                <w:szCs w:val="15"/>
              </w:rPr>
              <w:t>bw</w:t>
            </w:r>
            <w:proofErr w:type="spellEnd"/>
          </w:p>
        </w:tc>
        <w:tc>
          <w:tcPr>
            <w:tcW w:w="422" w:type="pct"/>
            <w:tcBorders>
              <w:top w:val="single" w:sz="4" w:space="0" w:color="auto"/>
              <w:left w:val="nil"/>
              <w:bottom w:val="single" w:sz="4" w:space="0" w:color="auto"/>
              <w:right w:val="nil"/>
            </w:tcBorders>
            <w:shd w:val="clear" w:color="auto" w:fill="auto"/>
            <w:noWrap/>
            <w:vAlign w:val="bottom"/>
          </w:tcPr>
          <w:p w14:paraId="484EDC4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GD 6–7 to PND 15</w:t>
            </w:r>
          </w:p>
        </w:tc>
        <w:tc>
          <w:tcPr>
            <w:tcW w:w="329" w:type="pct"/>
            <w:tcBorders>
              <w:top w:val="single" w:sz="4" w:space="0" w:color="auto"/>
              <w:left w:val="nil"/>
              <w:bottom w:val="single" w:sz="4" w:space="0" w:color="auto"/>
              <w:right w:val="nil"/>
            </w:tcBorders>
            <w:shd w:val="clear" w:color="auto" w:fill="auto"/>
            <w:noWrap/>
            <w:vAlign w:val="bottom"/>
          </w:tcPr>
          <w:p w14:paraId="146521E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whole brain</w:t>
            </w:r>
          </w:p>
        </w:tc>
        <w:tc>
          <w:tcPr>
            <w:tcW w:w="422" w:type="pct"/>
            <w:tcBorders>
              <w:top w:val="single" w:sz="4" w:space="0" w:color="auto"/>
              <w:left w:val="nil"/>
              <w:bottom w:val="single" w:sz="4" w:space="0" w:color="auto"/>
              <w:right w:val="nil"/>
            </w:tcBorders>
            <w:shd w:val="clear" w:color="auto" w:fill="auto"/>
            <w:noWrap/>
            <w:vAlign w:val="bottom"/>
          </w:tcPr>
          <w:p w14:paraId="06D3594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75153DB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Genes related to protein synthesis, maturation, and degradation</w:t>
            </w:r>
          </w:p>
        </w:tc>
        <w:tc>
          <w:tcPr>
            <w:tcW w:w="845" w:type="pct"/>
            <w:tcBorders>
              <w:top w:val="single" w:sz="4" w:space="0" w:color="auto"/>
              <w:left w:val="nil"/>
              <w:bottom w:val="single" w:sz="4" w:space="0" w:color="auto"/>
              <w:right w:val="nil"/>
            </w:tcBorders>
            <w:shd w:val="clear" w:color="auto" w:fill="auto"/>
            <w:noWrap/>
            <w:vAlign w:val="bottom"/>
          </w:tcPr>
          <w:p w14:paraId="4AED09B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Neurodevelopmental defects in male mice: the auditory startle reflex was acquired more slowly; </w:t>
            </w:r>
          </w:p>
        </w:tc>
        <w:tc>
          <w:tcPr>
            <w:tcW w:w="163" w:type="pct"/>
            <w:tcBorders>
              <w:top w:val="single" w:sz="4" w:space="0" w:color="auto"/>
              <w:left w:val="nil"/>
              <w:bottom w:val="single" w:sz="4" w:space="0" w:color="auto"/>
              <w:right w:val="nil"/>
            </w:tcBorders>
            <w:shd w:val="clear" w:color="auto" w:fill="auto"/>
            <w:noWrap/>
            <w:vAlign w:val="bottom"/>
          </w:tcPr>
          <w:p w14:paraId="029A9DE8" w14:textId="14CB2113"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PEVuZE5vdGU+PENpdGU+PEF1dGhvcj5MYXVnZXJheTwvQXV0aG9yPjxZZWFyPjIwMTc8L1llYXI+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PEVuZE5vdGU+PENpdGU+PEF1dGhvcj5MYXVnZXJheTwvQXV0aG9yPjxZZWFyPjIwMTc8L1llYXI+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83</w:t>
            </w:r>
            <w:r>
              <w:rPr>
                <w:rFonts w:ascii="等线" w:eastAsia="等线" w:hAnsi="等线" w:cs="宋体"/>
                <w:color w:val="000000"/>
                <w:kern w:val="0"/>
                <w:sz w:val="15"/>
                <w:szCs w:val="15"/>
              </w:rPr>
              <w:fldChar w:fldCharType="end"/>
            </w:r>
          </w:p>
        </w:tc>
      </w:tr>
      <w:tr w:rsidR="00A33977" w14:paraId="67D16C96"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5A6C0F2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triticonazole</w:t>
            </w:r>
          </w:p>
        </w:tc>
        <w:tc>
          <w:tcPr>
            <w:tcW w:w="329" w:type="pct"/>
            <w:tcBorders>
              <w:top w:val="single" w:sz="4" w:space="0" w:color="auto"/>
              <w:left w:val="nil"/>
              <w:bottom w:val="single" w:sz="4" w:space="0" w:color="auto"/>
              <w:right w:val="nil"/>
            </w:tcBorders>
            <w:shd w:val="clear" w:color="auto" w:fill="auto"/>
            <w:noWrap/>
            <w:vAlign w:val="bottom"/>
          </w:tcPr>
          <w:p w14:paraId="7E8DCD7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fungicide</w:t>
            </w:r>
          </w:p>
        </w:tc>
        <w:tc>
          <w:tcPr>
            <w:tcW w:w="376" w:type="pct"/>
            <w:tcBorders>
              <w:top w:val="single" w:sz="4" w:space="0" w:color="auto"/>
              <w:left w:val="nil"/>
              <w:bottom w:val="single" w:sz="4" w:space="0" w:color="auto"/>
              <w:right w:val="nil"/>
            </w:tcBorders>
            <w:shd w:val="clear" w:color="auto" w:fill="auto"/>
            <w:noWrap/>
            <w:vAlign w:val="bottom"/>
          </w:tcPr>
          <w:p w14:paraId="2110ECF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rats</w:t>
            </w:r>
          </w:p>
        </w:tc>
        <w:tc>
          <w:tcPr>
            <w:tcW w:w="471" w:type="pct"/>
            <w:tcBorders>
              <w:top w:val="single" w:sz="4" w:space="0" w:color="auto"/>
              <w:left w:val="nil"/>
              <w:bottom w:val="single" w:sz="4" w:space="0" w:color="auto"/>
              <w:right w:val="nil"/>
            </w:tcBorders>
            <w:shd w:val="clear" w:color="auto" w:fill="auto"/>
            <w:noWrap/>
            <w:vAlign w:val="bottom"/>
          </w:tcPr>
          <w:p w14:paraId="2160386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0361358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450 mg/kg </w:t>
            </w:r>
            <w:proofErr w:type="spellStart"/>
            <w:r>
              <w:rPr>
                <w:rFonts w:ascii="等线" w:eastAsia="等线" w:hAnsi="等线" w:cs="宋体" w:hint="eastAsia"/>
                <w:color w:val="000000"/>
                <w:kern w:val="0"/>
                <w:sz w:val="15"/>
                <w:szCs w:val="15"/>
              </w:rPr>
              <w:t>bw</w:t>
            </w:r>
            <w:proofErr w:type="spellEnd"/>
            <w:r>
              <w:rPr>
                <w:rFonts w:ascii="等线" w:eastAsia="等线" w:hAnsi="等线" w:cs="宋体" w:hint="eastAsia"/>
                <w:color w:val="000000"/>
                <w:kern w:val="0"/>
                <w:sz w:val="15"/>
                <w:szCs w:val="15"/>
              </w:rPr>
              <w:t>/day</w:t>
            </w:r>
          </w:p>
        </w:tc>
        <w:tc>
          <w:tcPr>
            <w:tcW w:w="422" w:type="pct"/>
            <w:tcBorders>
              <w:top w:val="single" w:sz="4" w:space="0" w:color="auto"/>
              <w:left w:val="nil"/>
              <w:bottom w:val="single" w:sz="4" w:space="0" w:color="auto"/>
              <w:right w:val="nil"/>
            </w:tcBorders>
            <w:shd w:val="clear" w:color="auto" w:fill="auto"/>
            <w:noWrap/>
            <w:vAlign w:val="bottom"/>
          </w:tcPr>
          <w:p w14:paraId="434FD2B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GD17 or GD21</w:t>
            </w:r>
          </w:p>
        </w:tc>
        <w:tc>
          <w:tcPr>
            <w:tcW w:w="329" w:type="pct"/>
            <w:tcBorders>
              <w:top w:val="single" w:sz="4" w:space="0" w:color="auto"/>
              <w:left w:val="nil"/>
              <w:bottom w:val="single" w:sz="4" w:space="0" w:color="auto"/>
              <w:right w:val="nil"/>
            </w:tcBorders>
            <w:shd w:val="clear" w:color="auto" w:fill="auto"/>
            <w:noWrap/>
            <w:vAlign w:val="bottom"/>
          </w:tcPr>
          <w:p w14:paraId="6853795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testis</w:t>
            </w:r>
          </w:p>
        </w:tc>
        <w:tc>
          <w:tcPr>
            <w:tcW w:w="422" w:type="pct"/>
            <w:tcBorders>
              <w:top w:val="single" w:sz="4" w:space="0" w:color="auto"/>
              <w:left w:val="nil"/>
              <w:bottom w:val="single" w:sz="4" w:space="0" w:color="auto"/>
              <w:right w:val="nil"/>
            </w:tcBorders>
            <w:shd w:val="clear" w:color="auto" w:fill="auto"/>
            <w:noWrap/>
            <w:vAlign w:val="bottom"/>
          </w:tcPr>
          <w:p w14:paraId="6561F32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79BA6AD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t>
            </w:r>
          </w:p>
        </w:tc>
        <w:tc>
          <w:tcPr>
            <w:tcW w:w="845" w:type="pct"/>
            <w:tcBorders>
              <w:top w:val="single" w:sz="4" w:space="0" w:color="auto"/>
              <w:left w:val="nil"/>
              <w:bottom w:val="single" w:sz="4" w:space="0" w:color="auto"/>
              <w:right w:val="nil"/>
            </w:tcBorders>
            <w:shd w:val="clear" w:color="auto" w:fill="auto"/>
            <w:noWrap/>
            <w:vAlign w:val="bottom"/>
          </w:tcPr>
          <w:p w14:paraId="7FA0EEF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Disrupt endocrine effects in vivo</w:t>
            </w:r>
          </w:p>
        </w:tc>
        <w:tc>
          <w:tcPr>
            <w:tcW w:w="163" w:type="pct"/>
            <w:tcBorders>
              <w:top w:val="single" w:sz="4" w:space="0" w:color="auto"/>
              <w:left w:val="nil"/>
              <w:bottom w:val="single" w:sz="4" w:space="0" w:color="auto"/>
              <w:right w:val="nil"/>
            </w:tcBorders>
            <w:shd w:val="clear" w:color="auto" w:fill="auto"/>
            <w:noWrap/>
            <w:vAlign w:val="bottom"/>
          </w:tcPr>
          <w:p w14:paraId="5BFBD96F" w14:textId="74348474"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PEVuZE5vdGU+PENpdGU+PEF1dGhvcj5EcmFza2F1PC9BdXRob3I+PFllYXI+MjAyMTwvWWVhcj48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PEVuZE5vdGU+PENpdGU+PEF1dGhvcj5EcmFza2F1PC9BdXRob3I+PFllYXI+MjAyMTwvWWVhcj48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85</w:t>
            </w:r>
            <w:r>
              <w:rPr>
                <w:rFonts w:ascii="等线" w:eastAsia="等线" w:hAnsi="等线" w:cs="宋体"/>
                <w:color w:val="000000"/>
                <w:kern w:val="0"/>
                <w:sz w:val="15"/>
                <w:szCs w:val="15"/>
              </w:rPr>
              <w:fldChar w:fldCharType="end"/>
            </w:r>
          </w:p>
        </w:tc>
      </w:tr>
      <w:tr w:rsidR="00A33977" w14:paraId="36D1EB9F"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683F9A9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flusilazole</w:t>
            </w:r>
          </w:p>
        </w:tc>
        <w:tc>
          <w:tcPr>
            <w:tcW w:w="329" w:type="pct"/>
            <w:tcBorders>
              <w:top w:val="single" w:sz="4" w:space="0" w:color="auto"/>
              <w:left w:val="nil"/>
              <w:bottom w:val="single" w:sz="4" w:space="0" w:color="auto"/>
              <w:right w:val="nil"/>
            </w:tcBorders>
            <w:shd w:val="clear" w:color="auto" w:fill="auto"/>
            <w:noWrap/>
            <w:vAlign w:val="bottom"/>
          </w:tcPr>
          <w:p w14:paraId="6B1AACD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fungicide</w:t>
            </w:r>
          </w:p>
        </w:tc>
        <w:tc>
          <w:tcPr>
            <w:tcW w:w="376" w:type="pct"/>
            <w:tcBorders>
              <w:top w:val="single" w:sz="4" w:space="0" w:color="auto"/>
              <w:left w:val="nil"/>
              <w:bottom w:val="single" w:sz="4" w:space="0" w:color="auto"/>
              <w:right w:val="nil"/>
            </w:tcBorders>
            <w:shd w:val="clear" w:color="auto" w:fill="auto"/>
            <w:noWrap/>
            <w:vAlign w:val="bottom"/>
          </w:tcPr>
          <w:p w14:paraId="79654BA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rats</w:t>
            </w:r>
          </w:p>
        </w:tc>
        <w:tc>
          <w:tcPr>
            <w:tcW w:w="471" w:type="pct"/>
            <w:tcBorders>
              <w:top w:val="single" w:sz="4" w:space="0" w:color="auto"/>
              <w:left w:val="nil"/>
              <w:bottom w:val="single" w:sz="4" w:space="0" w:color="auto"/>
              <w:right w:val="nil"/>
            </w:tcBorders>
            <w:shd w:val="clear" w:color="auto" w:fill="auto"/>
            <w:noWrap/>
            <w:vAlign w:val="bottom"/>
          </w:tcPr>
          <w:p w14:paraId="3E13613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0884587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45 mg/kg </w:t>
            </w:r>
            <w:proofErr w:type="spellStart"/>
            <w:r>
              <w:rPr>
                <w:rFonts w:ascii="等线" w:eastAsia="等线" w:hAnsi="等线" w:cs="宋体" w:hint="eastAsia"/>
                <w:color w:val="000000"/>
                <w:kern w:val="0"/>
                <w:sz w:val="15"/>
                <w:szCs w:val="15"/>
              </w:rPr>
              <w:t>bw</w:t>
            </w:r>
            <w:proofErr w:type="spellEnd"/>
            <w:r>
              <w:rPr>
                <w:rFonts w:ascii="等线" w:eastAsia="等线" w:hAnsi="等线" w:cs="宋体" w:hint="eastAsia"/>
                <w:color w:val="000000"/>
                <w:kern w:val="0"/>
                <w:sz w:val="15"/>
                <w:szCs w:val="15"/>
              </w:rPr>
              <w:t>/day</w:t>
            </w:r>
          </w:p>
        </w:tc>
        <w:tc>
          <w:tcPr>
            <w:tcW w:w="422" w:type="pct"/>
            <w:tcBorders>
              <w:top w:val="single" w:sz="4" w:space="0" w:color="auto"/>
              <w:left w:val="nil"/>
              <w:bottom w:val="single" w:sz="4" w:space="0" w:color="auto"/>
              <w:right w:val="nil"/>
            </w:tcBorders>
            <w:shd w:val="clear" w:color="auto" w:fill="auto"/>
            <w:noWrap/>
            <w:vAlign w:val="bottom"/>
          </w:tcPr>
          <w:p w14:paraId="5842818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GD17 or GD22</w:t>
            </w:r>
          </w:p>
        </w:tc>
        <w:tc>
          <w:tcPr>
            <w:tcW w:w="329" w:type="pct"/>
            <w:tcBorders>
              <w:top w:val="single" w:sz="4" w:space="0" w:color="auto"/>
              <w:left w:val="nil"/>
              <w:bottom w:val="single" w:sz="4" w:space="0" w:color="auto"/>
              <w:right w:val="nil"/>
            </w:tcBorders>
            <w:shd w:val="clear" w:color="auto" w:fill="auto"/>
            <w:noWrap/>
            <w:vAlign w:val="bottom"/>
          </w:tcPr>
          <w:p w14:paraId="0A70100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testis</w:t>
            </w:r>
          </w:p>
        </w:tc>
        <w:tc>
          <w:tcPr>
            <w:tcW w:w="422" w:type="pct"/>
            <w:tcBorders>
              <w:top w:val="single" w:sz="4" w:space="0" w:color="auto"/>
              <w:left w:val="nil"/>
              <w:bottom w:val="single" w:sz="4" w:space="0" w:color="auto"/>
              <w:right w:val="nil"/>
            </w:tcBorders>
            <w:shd w:val="clear" w:color="auto" w:fill="auto"/>
            <w:noWrap/>
            <w:vAlign w:val="bottom"/>
          </w:tcPr>
          <w:p w14:paraId="0822C8C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397D995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Dysregulated Calb2 and Gsta2 expression</w:t>
            </w:r>
          </w:p>
        </w:tc>
        <w:tc>
          <w:tcPr>
            <w:tcW w:w="845" w:type="pct"/>
            <w:tcBorders>
              <w:top w:val="single" w:sz="4" w:space="0" w:color="auto"/>
              <w:left w:val="nil"/>
              <w:bottom w:val="single" w:sz="4" w:space="0" w:color="auto"/>
              <w:right w:val="nil"/>
            </w:tcBorders>
            <w:shd w:val="clear" w:color="auto" w:fill="auto"/>
            <w:noWrap/>
            <w:vAlign w:val="bottom"/>
          </w:tcPr>
          <w:p w14:paraId="2271768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Disrupt endocrine effects in vivo</w:t>
            </w:r>
          </w:p>
        </w:tc>
        <w:tc>
          <w:tcPr>
            <w:tcW w:w="163" w:type="pct"/>
            <w:tcBorders>
              <w:top w:val="single" w:sz="4" w:space="0" w:color="auto"/>
              <w:left w:val="nil"/>
              <w:bottom w:val="single" w:sz="4" w:space="0" w:color="auto"/>
              <w:right w:val="nil"/>
            </w:tcBorders>
            <w:shd w:val="clear" w:color="auto" w:fill="auto"/>
            <w:noWrap/>
            <w:vAlign w:val="bottom"/>
          </w:tcPr>
          <w:p w14:paraId="75DCE88A" w14:textId="51C3D70A"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PEVuZE5vdGU+PENpdGU+PEF1dGhvcj5EcmFza2F1PC9BdXRob3I+PFllYXI+MjAyMTwvWWVhcj48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PEVuZE5vdGU+PENpdGU+PEF1dGhvcj5EcmFza2F1PC9BdXRob3I+PFllYXI+MjAyMTwvWWVhcj48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85</w:t>
            </w:r>
            <w:r>
              <w:rPr>
                <w:rFonts w:ascii="等线" w:eastAsia="等线" w:hAnsi="等线" w:cs="宋体"/>
                <w:color w:val="000000"/>
                <w:kern w:val="0"/>
                <w:sz w:val="15"/>
                <w:szCs w:val="15"/>
              </w:rPr>
              <w:fldChar w:fldCharType="end"/>
            </w:r>
          </w:p>
        </w:tc>
      </w:tr>
      <w:tr w:rsidR="00A33977" w14:paraId="5A9F6D72"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2E49056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triticonazole</w:t>
            </w:r>
          </w:p>
        </w:tc>
        <w:tc>
          <w:tcPr>
            <w:tcW w:w="329" w:type="pct"/>
            <w:tcBorders>
              <w:top w:val="single" w:sz="4" w:space="0" w:color="auto"/>
              <w:left w:val="nil"/>
              <w:bottom w:val="single" w:sz="4" w:space="0" w:color="auto"/>
              <w:right w:val="nil"/>
            </w:tcBorders>
            <w:shd w:val="clear" w:color="auto" w:fill="auto"/>
            <w:noWrap/>
            <w:vAlign w:val="bottom"/>
          </w:tcPr>
          <w:p w14:paraId="42614E0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fungicide</w:t>
            </w:r>
          </w:p>
        </w:tc>
        <w:tc>
          <w:tcPr>
            <w:tcW w:w="376" w:type="pct"/>
            <w:tcBorders>
              <w:top w:val="single" w:sz="4" w:space="0" w:color="auto"/>
              <w:left w:val="nil"/>
              <w:bottom w:val="single" w:sz="4" w:space="0" w:color="auto"/>
              <w:right w:val="nil"/>
            </w:tcBorders>
            <w:shd w:val="clear" w:color="auto" w:fill="auto"/>
            <w:noWrap/>
            <w:vAlign w:val="bottom"/>
          </w:tcPr>
          <w:p w14:paraId="29FB6E4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rats</w:t>
            </w:r>
          </w:p>
        </w:tc>
        <w:tc>
          <w:tcPr>
            <w:tcW w:w="471" w:type="pct"/>
            <w:tcBorders>
              <w:top w:val="single" w:sz="4" w:space="0" w:color="auto"/>
              <w:left w:val="nil"/>
              <w:bottom w:val="single" w:sz="4" w:space="0" w:color="auto"/>
              <w:right w:val="nil"/>
            </w:tcBorders>
            <w:shd w:val="clear" w:color="auto" w:fill="auto"/>
            <w:noWrap/>
            <w:vAlign w:val="bottom"/>
          </w:tcPr>
          <w:p w14:paraId="2DC2B72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21F8CB0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450 mg/kg </w:t>
            </w:r>
            <w:proofErr w:type="spellStart"/>
            <w:r>
              <w:rPr>
                <w:rFonts w:ascii="等线" w:eastAsia="等线" w:hAnsi="等线" w:cs="宋体" w:hint="eastAsia"/>
                <w:color w:val="000000"/>
                <w:kern w:val="0"/>
                <w:sz w:val="15"/>
                <w:szCs w:val="15"/>
              </w:rPr>
              <w:t>bw</w:t>
            </w:r>
            <w:proofErr w:type="spellEnd"/>
            <w:r>
              <w:rPr>
                <w:rFonts w:ascii="等线" w:eastAsia="等线" w:hAnsi="等线" w:cs="宋体" w:hint="eastAsia"/>
                <w:color w:val="000000"/>
                <w:kern w:val="0"/>
                <w:sz w:val="15"/>
                <w:szCs w:val="15"/>
              </w:rPr>
              <w:t>/day</w:t>
            </w:r>
          </w:p>
        </w:tc>
        <w:tc>
          <w:tcPr>
            <w:tcW w:w="422" w:type="pct"/>
            <w:tcBorders>
              <w:top w:val="single" w:sz="4" w:space="0" w:color="auto"/>
              <w:left w:val="nil"/>
              <w:bottom w:val="single" w:sz="4" w:space="0" w:color="auto"/>
              <w:right w:val="nil"/>
            </w:tcBorders>
            <w:shd w:val="clear" w:color="auto" w:fill="auto"/>
            <w:noWrap/>
            <w:vAlign w:val="bottom"/>
          </w:tcPr>
          <w:p w14:paraId="6090A08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GD7 to GD17-21</w:t>
            </w:r>
          </w:p>
        </w:tc>
        <w:tc>
          <w:tcPr>
            <w:tcW w:w="329" w:type="pct"/>
            <w:tcBorders>
              <w:top w:val="single" w:sz="4" w:space="0" w:color="auto"/>
              <w:left w:val="nil"/>
              <w:bottom w:val="single" w:sz="4" w:space="0" w:color="auto"/>
              <w:right w:val="nil"/>
            </w:tcBorders>
            <w:shd w:val="clear" w:color="auto" w:fill="auto"/>
            <w:noWrap/>
            <w:vAlign w:val="bottom"/>
          </w:tcPr>
          <w:p w14:paraId="276C547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fetal testes and the perineum</w:t>
            </w:r>
          </w:p>
        </w:tc>
        <w:tc>
          <w:tcPr>
            <w:tcW w:w="422" w:type="pct"/>
            <w:tcBorders>
              <w:top w:val="single" w:sz="4" w:space="0" w:color="auto"/>
              <w:left w:val="nil"/>
              <w:bottom w:val="single" w:sz="4" w:space="0" w:color="auto"/>
              <w:right w:val="nil"/>
            </w:tcBorders>
            <w:shd w:val="clear" w:color="auto" w:fill="auto"/>
            <w:noWrap/>
            <w:vAlign w:val="bottom"/>
          </w:tcPr>
          <w:p w14:paraId="01F0E36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115174B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Genes related to hypospadias in humans</w:t>
            </w:r>
          </w:p>
        </w:tc>
        <w:tc>
          <w:tcPr>
            <w:tcW w:w="845" w:type="pct"/>
            <w:tcBorders>
              <w:top w:val="single" w:sz="4" w:space="0" w:color="auto"/>
              <w:left w:val="nil"/>
              <w:bottom w:val="single" w:sz="4" w:space="0" w:color="auto"/>
              <w:right w:val="nil"/>
            </w:tcBorders>
            <w:shd w:val="clear" w:color="auto" w:fill="auto"/>
            <w:noWrap/>
            <w:vAlign w:val="bottom"/>
          </w:tcPr>
          <w:p w14:paraId="7CF63E3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Transcriptome changes in the external genitalia of fetal male rats</w:t>
            </w:r>
          </w:p>
        </w:tc>
        <w:tc>
          <w:tcPr>
            <w:tcW w:w="163" w:type="pct"/>
            <w:tcBorders>
              <w:top w:val="single" w:sz="4" w:space="0" w:color="auto"/>
              <w:left w:val="nil"/>
              <w:bottom w:val="single" w:sz="4" w:space="0" w:color="auto"/>
              <w:right w:val="nil"/>
            </w:tcBorders>
            <w:shd w:val="clear" w:color="auto" w:fill="auto"/>
            <w:noWrap/>
            <w:vAlign w:val="bottom"/>
          </w:tcPr>
          <w:p w14:paraId="0DBE5A6B" w14:textId="342FDB7A"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PEVuZE5vdGU+PENpdGU+PEF1dGhvcj5EcmFza2F1PC9BdXRob3I+PFllYXI+MjAyMjwvWWVhcj48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PEVuZE5vdGU+PENpdGU+PEF1dGhvcj5EcmFza2F1PC9BdXRob3I+PFllYXI+MjAyMjwvWWVhcj48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86</w:t>
            </w:r>
            <w:r>
              <w:rPr>
                <w:rFonts w:ascii="等线" w:eastAsia="等线" w:hAnsi="等线" w:cs="宋体"/>
                <w:color w:val="000000"/>
                <w:kern w:val="0"/>
                <w:sz w:val="15"/>
                <w:szCs w:val="15"/>
              </w:rPr>
              <w:fldChar w:fldCharType="end"/>
            </w:r>
          </w:p>
        </w:tc>
      </w:tr>
      <w:tr w:rsidR="00A33977" w14:paraId="10DFA533"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31369F8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abamectin</w:t>
            </w:r>
          </w:p>
        </w:tc>
        <w:tc>
          <w:tcPr>
            <w:tcW w:w="329" w:type="pct"/>
            <w:tcBorders>
              <w:top w:val="single" w:sz="4" w:space="0" w:color="auto"/>
              <w:left w:val="nil"/>
              <w:bottom w:val="single" w:sz="4" w:space="0" w:color="auto"/>
              <w:right w:val="nil"/>
            </w:tcBorders>
            <w:shd w:val="clear" w:color="auto" w:fill="auto"/>
            <w:noWrap/>
            <w:vAlign w:val="bottom"/>
          </w:tcPr>
          <w:p w14:paraId="1793EF1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214728E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41F91BE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0CB1568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110, 220 ,440 μg/L</w:t>
            </w:r>
          </w:p>
        </w:tc>
        <w:tc>
          <w:tcPr>
            <w:tcW w:w="422" w:type="pct"/>
            <w:tcBorders>
              <w:top w:val="single" w:sz="4" w:space="0" w:color="auto"/>
              <w:left w:val="nil"/>
              <w:bottom w:val="single" w:sz="4" w:space="0" w:color="auto"/>
              <w:right w:val="nil"/>
            </w:tcBorders>
            <w:shd w:val="clear" w:color="auto" w:fill="auto"/>
            <w:noWrap/>
            <w:vAlign w:val="bottom"/>
          </w:tcPr>
          <w:p w14:paraId="0A511D1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96 hours post fertilization(</w:t>
            </w:r>
            <w:proofErr w:type="spellStart"/>
            <w:r>
              <w:rPr>
                <w:rFonts w:ascii="等线" w:eastAsia="等线" w:hAnsi="等线" w:cs="宋体" w:hint="eastAsia"/>
                <w:color w:val="000000"/>
                <w:kern w:val="0"/>
                <w:sz w:val="15"/>
                <w:szCs w:val="15"/>
              </w:rPr>
              <w:t>hpf</w:t>
            </w:r>
            <w:proofErr w:type="spellEnd"/>
            <w:r>
              <w:rPr>
                <w:rFonts w:ascii="等线" w:eastAsia="等线" w:hAnsi="等线" w:cs="宋体" w:hint="eastAsia"/>
                <w:color w:val="000000"/>
                <w:kern w:val="0"/>
                <w:sz w:val="15"/>
                <w:szCs w:val="15"/>
              </w:rPr>
              <w:t>)</w:t>
            </w:r>
          </w:p>
        </w:tc>
        <w:tc>
          <w:tcPr>
            <w:tcW w:w="329" w:type="pct"/>
            <w:tcBorders>
              <w:top w:val="single" w:sz="4" w:space="0" w:color="auto"/>
              <w:left w:val="nil"/>
              <w:bottom w:val="single" w:sz="4" w:space="0" w:color="auto"/>
              <w:right w:val="nil"/>
            </w:tcBorders>
            <w:shd w:val="clear" w:color="auto" w:fill="auto"/>
            <w:noWrap/>
            <w:vAlign w:val="bottom"/>
          </w:tcPr>
          <w:p w14:paraId="64D596A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71007CD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3AC1786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lipid metabolism</w:t>
            </w:r>
          </w:p>
        </w:tc>
        <w:tc>
          <w:tcPr>
            <w:tcW w:w="845" w:type="pct"/>
            <w:tcBorders>
              <w:top w:val="single" w:sz="4" w:space="0" w:color="auto"/>
              <w:left w:val="nil"/>
              <w:bottom w:val="single" w:sz="4" w:space="0" w:color="auto"/>
              <w:right w:val="nil"/>
            </w:tcBorders>
            <w:shd w:val="clear" w:color="auto" w:fill="auto"/>
            <w:noWrap/>
            <w:vAlign w:val="bottom"/>
          </w:tcPr>
          <w:p w14:paraId="2B35DC6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Affect cardiac and neuronal development</w:t>
            </w:r>
          </w:p>
        </w:tc>
        <w:tc>
          <w:tcPr>
            <w:tcW w:w="163" w:type="pct"/>
            <w:tcBorders>
              <w:top w:val="single" w:sz="4" w:space="0" w:color="auto"/>
              <w:left w:val="nil"/>
              <w:bottom w:val="single" w:sz="4" w:space="0" w:color="auto"/>
              <w:right w:val="nil"/>
            </w:tcBorders>
            <w:shd w:val="clear" w:color="auto" w:fill="auto"/>
            <w:noWrap/>
            <w:vAlign w:val="bottom"/>
          </w:tcPr>
          <w:p w14:paraId="4C55C126" w14:textId="441E27C4"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77</w:t>
            </w:r>
            <w:r>
              <w:rPr>
                <w:rFonts w:ascii="等线" w:eastAsia="等线" w:hAnsi="等线" w:cs="宋体"/>
                <w:color w:val="000000"/>
                <w:kern w:val="0"/>
                <w:sz w:val="15"/>
                <w:szCs w:val="15"/>
              </w:rPr>
              <w:fldChar w:fldCharType="end"/>
            </w:r>
          </w:p>
        </w:tc>
      </w:tr>
      <w:tr w:rsidR="00A33977" w14:paraId="07C6945A"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6ED1598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carbaryl</w:t>
            </w:r>
          </w:p>
        </w:tc>
        <w:tc>
          <w:tcPr>
            <w:tcW w:w="329" w:type="pct"/>
            <w:tcBorders>
              <w:top w:val="single" w:sz="4" w:space="0" w:color="auto"/>
              <w:left w:val="nil"/>
              <w:bottom w:val="single" w:sz="4" w:space="0" w:color="auto"/>
              <w:right w:val="nil"/>
            </w:tcBorders>
            <w:shd w:val="clear" w:color="auto" w:fill="auto"/>
            <w:noWrap/>
            <w:vAlign w:val="bottom"/>
          </w:tcPr>
          <w:p w14:paraId="7065C07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0A95059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12038D6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2D5385D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275, 1100μg/L</w:t>
            </w:r>
          </w:p>
        </w:tc>
        <w:tc>
          <w:tcPr>
            <w:tcW w:w="422" w:type="pct"/>
            <w:tcBorders>
              <w:top w:val="single" w:sz="4" w:space="0" w:color="auto"/>
              <w:left w:val="nil"/>
              <w:bottom w:val="single" w:sz="4" w:space="0" w:color="auto"/>
              <w:right w:val="nil"/>
            </w:tcBorders>
            <w:shd w:val="clear" w:color="auto" w:fill="auto"/>
            <w:noWrap/>
            <w:vAlign w:val="bottom"/>
          </w:tcPr>
          <w:p w14:paraId="7841C35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96 </w:t>
            </w:r>
            <w:proofErr w:type="spellStart"/>
            <w:r>
              <w:rPr>
                <w:rFonts w:ascii="等线" w:eastAsia="等线" w:hAnsi="等线" w:cs="宋体" w:hint="eastAsia"/>
                <w:color w:val="000000"/>
                <w:kern w:val="0"/>
                <w:sz w:val="15"/>
                <w:szCs w:val="15"/>
              </w:rPr>
              <w:t>hpf</w:t>
            </w:r>
            <w:proofErr w:type="spellEnd"/>
          </w:p>
        </w:tc>
        <w:tc>
          <w:tcPr>
            <w:tcW w:w="329" w:type="pct"/>
            <w:tcBorders>
              <w:top w:val="single" w:sz="4" w:space="0" w:color="auto"/>
              <w:left w:val="nil"/>
              <w:bottom w:val="single" w:sz="4" w:space="0" w:color="auto"/>
              <w:right w:val="nil"/>
            </w:tcBorders>
            <w:shd w:val="clear" w:color="auto" w:fill="auto"/>
            <w:noWrap/>
            <w:vAlign w:val="bottom"/>
          </w:tcPr>
          <w:p w14:paraId="0DF0030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4BB1DBC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0148EA7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Genes related to neurogenesis: npas4a，egr1，btg2，ier2a和</w:t>
            </w:r>
            <w:proofErr w:type="spellStart"/>
            <w:r>
              <w:rPr>
                <w:rFonts w:ascii="等线" w:eastAsia="等线" w:hAnsi="等线" w:cs="宋体" w:hint="eastAsia"/>
                <w:color w:val="000000"/>
                <w:kern w:val="0"/>
                <w:sz w:val="15"/>
                <w:szCs w:val="15"/>
              </w:rPr>
              <w:t>vgf</w:t>
            </w:r>
            <w:proofErr w:type="spellEnd"/>
          </w:p>
        </w:tc>
        <w:tc>
          <w:tcPr>
            <w:tcW w:w="845" w:type="pct"/>
            <w:tcBorders>
              <w:top w:val="single" w:sz="4" w:space="0" w:color="auto"/>
              <w:left w:val="nil"/>
              <w:bottom w:val="single" w:sz="4" w:space="0" w:color="auto"/>
              <w:right w:val="nil"/>
            </w:tcBorders>
            <w:shd w:val="clear" w:color="auto" w:fill="auto"/>
            <w:noWrap/>
            <w:vAlign w:val="bottom"/>
          </w:tcPr>
          <w:p w14:paraId="6556844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Affect cardiac and neuronal development</w:t>
            </w:r>
          </w:p>
        </w:tc>
        <w:tc>
          <w:tcPr>
            <w:tcW w:w="163" w:type="pct"/>
            <w:tcBorders>
              <w:top w:val="single" w:sz="4" w:space="0" w:color="auto"/>
              <w:left w:val="nil"/>
              <w:bottom w:val="single" w:sz="4" w:space="0" w:color="auto"/>
              <w:right w:val="nil"/>
            </w:tcBorders>
            <w:shd w:val="clear" w:color="auto" w:fill="auto"/>
            <w:noWrap/>
            <w:vAlign w:val="bottom"/>
          </w:tcPr>
          <w:p w14:paraId="431E9854" w14:textId="4883F171"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77</w:t>
            </w:r>
            <w:r>
              <w:rPr>
                <w:rFonts w:ascii="等线" w:eastAsia="等线" w:hAnsi="等线" w:cs="宋体"/>
                <w:color w:val="000000"/>
                <w:kern w:val="0"/>
                <w:sz w:val="15"/>
                <w:szCs w:val="15"/>
              </w:rPr>
              <w:fldChar w:fldCharType="end"/>
            </w:r>
          </w:p>
        </w:tc>
      </w:tr>
      <w:tr w:rsidR="00A33977" w14:paraId="1096E460"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6835FF4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lastRenderedPageBreak/>
              <w:t>chlorpyrifos</w:t>
            </w:r>
          </w:p>
        </w:tc>
        <w:tc>
          <w:tcPr>
            <w:tcW w:w="329" w:type="pct"/>
            <w:tcBorders>
              <w:top w:val="single" w:sz="4" w:space="0" w:color="auto"/>
              <w:left w:val="nil"/>
              <w:bottom w:val="single" w:sz="4" w:space="0" w:color="auto"/>
              <w:right w:val="nil"/>
            </w:tcBorders>
            <w:shd w:val="clear" w:color="auto" w:fill="auto"/>
            <w:noWrap/>
            <w:vAlign w:val="bottom"/>
          </w:tcPr>
          <w:p w14:paraId="7A8E7A8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46FEF73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3E5FBE8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7A1DBD1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750, 3000μg/L</w:t>
            </w:r>
          </w:p>
        </w:tc>
        <w:tc>
          <w:tcPr>
            <w:tcW w:w="422" w:type="pct"/>
            <w:tcBorders>
              <w:top w:val="single" w:sz="4" w:space="0" w:color="auto"/>
              <w:left w:val="nil"/>
              <w:bottom w:val="single" w:sz="4" w:space="0" w:color="auto"/>
              <w:right w:val="nil"/>
            </w:tcBorders>
            <w:shd w:val="clear" w:color="auto" w:fill="auto"/>
            <w:noWrap/>
            <w:vAlign w:val="bottom"/>
          </w:tcPr>
          <w:p w14:paraId="61EC69C8" w14:textId="4A05473B"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9</w:t>
            </w:r>
            <w:r w:rsidR="000A1648">
              <w:rPr>
                <w:rFonts w:ascii="等线" w:eastAsia="等线" w:hAnsi="等线" w:cs="宋体"/>
                <w:color w:val="000000"/>
                <w:kern w:val="0"/>
                <w:sz w:val="15"/>
                <w:szCs w:val="15"/>
              </w:rPr>
              <w:t>6</w:t>
            </w:r>
            <w:r>
              <w:rPr>
                <w:rFonts w:ascii="等线" w:eastAsia="等线" w:hAnsi="等线" w:cs="宋体" w:hint="eastAsia"/>
                <w:color w:val="000000"/>
                <w:kern w:val="0"/>
                <w:sz w:val="15"/>
                <w:szCs w:val="15"/>
              </w:rPr>
              <w:t xml:space="preserve"> </w:t>
            </w:r>
            <w:proofErr w:type="spellStart"/>
            <w:r>
              <w:rPr>
                <w:rFonts w:ascii="等线" w:eastAsia="等线" w:hAnsi="等线" w:cs="宋体" w:hint="eastAsia"/>
                <w:color w:val="000000"/>
                <w:kern w:val="0"/>
                <w:sz w:val="15"/>
                <w:szCs w:val="15"/>
              </w:rPr>
              <w:t>hpf</w:t>
            </w:r>
            <w:proofErr w:type="spellEnd"/>
          </w:p>
        </w:tc>
        <w:tc>
          <w:tcPr>
            <w:tcW w:w="329" w:type="pct"/>
            <w:tcBorders>
              <w:top w:val="single" w:sz="4" w:space="0" w:color="auto"/>
              <w:left w:val="nil"/>
              <w:bottom w:val="single" w:sz="4" w:space="0" w:color="auto"/>
              <w:right w:val="nil"/>
            </w:tcBorders>
            <w:shd w:val="clear" w:color="auto" w:fill="auto"/>
            <w:noWrap/>
            <w:vAlign w:val="bottom"/>
          </w:tcPr>
          <w:p w14:paraId="45A307A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1A6A78E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01ABFAF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Dio3b related to thyroid function</w:t>
            </w:r>
          </w:p>
        </w:tc>
        <w:tc>
          <w:tcPr>
            <w:tcW w:w="845" w:type="pct"/>
            <w:tcBorders>
              <w:top w:val="single" w:sz="4" w:space="0" w:color="auto"/>
              <w:left w:val="nil"/>
              <w:bottom w:val="single" w:sz="4" w:space="0" w:color="auto"/>
              <w:right w:val="nil"/>
            </w:tcBorders>
            <w:shd w:val="clear" w:color="auto" w:fill="auto"/>
            <w:noWrap/>
            <w:vAlign w:val="bottom"/>
          </w:tcPr>
          <w:p w14:paraId="3DC7F4E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Affect cardiac and neuronal development</w:t>
            </w:r>
          </w:p>
        </w:tc>
        <w:tc>
          <w:tcPr>
            <w:tcW w:w="163" w:type="pct"/>
            <w:tcBorders>
              <w:top w:val="single" w:sz="4" w:space="0" w:color="auto"/>
              <w:left w:val="nil"/>
              <w:bottom w:val="single" w:sz="4" w:space="0" w:color="auto"/>
              <w:right w:val="nil"/>
            </w:tcBorders>
            <w:shd w:val="clear" w:color="auto" w:fill="auto"/>
            <w:noWrap/>
            <w:vAlign w:val="bottom"/>
          </w:tcPr>
          <w:p w14:paraId="3B0A2E16" w14:textId="2D88C76A"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77</w:t>
            </w:r>
            <w:r>
              <w:rPr>
                <w:rFonts w:ascii="等线" w:eastAsia="等线" w:hAnsi="等线" w:cs="宋体"/>
                <w:color w:val="000000"/>
                <w:kern w:val="0"/>
                <w:sz w:val="15"/>
                <w:szCs w:val="15"/>
              </w:rPr>
              <w:fldChar w:fldCharType="end"/>
            </w:r>
          </w:p>
        </w:tc>
      </w:tr>
      <w:tr w:rsidR="00A33977" w14:paraId="00175DA2"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07C3FD5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fipronil</w:t>
            </w:r>
          </w:p>
        </w:tc>
        <w:tc>
          <w:tcPr>
            <w:tcW w:w="329" w:type="pct"/>
            <w:tcBorders>
              <w:top w:val="single" w:sz="4" w:space="0" w:color="auto"/>
              <w:left w:val="nil"/>
              <w:bottom w:val="single" w:sz="4" w:space="0" w:color="auto"/>
              <w:right w:val="nil"/>
            </w:tcBorders>
            <w:shd w:val="clear" w:color="auto" w:fill="auto"/>
            <w:noWrap/>
            <w:vAlign w:val="bottom"/>
          </w:tcPr>
          <w:p w14:paraId="04D98FA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2968A5E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2EB062A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3FC5B08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75, 300μg/L</w:t>
            </w:r>
          </w:p>
        </w:tc>
        <w:tc>
          <w:tcPr>
            <w:tcW w:w="422" w:type="pct"/>
            <w:tcBorders>
              <w:top w:val="single" w:sz="4" w:space="0" w:color="auto"/>
              <w:left w:val="nil"/>
              <w:bottom w:val="single" w:sz="4" w:space="0" w:color="auto"/>
              <w:right w:val="nil"/>
            </w:tcBorders>
            <w:shd w:val="clear" w:color="auto" w:fill="auto"/>
            <w:noWrap/>
            <w:vAlign w:val="bottom"/>
          </w:tcPr>
          <w:p w14:paraId="1E1221A8" w14:textId="25DFC5D6"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9</w:t>
            </w:r>
            <w:r w:rsidR="000A1648">
              <w:rPr>
                <w:rFonts w:ascii="等线" w:eastAsia="等线" w:hAnsi="等线" w:cs="宋体"/>
                <w:color w:val="000000"/>
                <w:kern w:val="0"/>
                <w:sz w:val="15"/>
                <w:szCs w:val="15"/>
              </w:rPr>
              <w:t>6</w:t>
            </w:r>
            <w:r>
              <w:rPr>
                <w:rFonts w:ascii="等线" w:eastAsia="等线" w:hAnsi="等线" w:cs="宋体" w:hint="eastAsia"/>
                <w:color w:val="000000"/>
                <w:kern w:val="0"/>
                <w:sz w:val="15"/>
                <w:szCs w:val="15"/>
              </w:rPr>
              <w:t xml:space="preserve"> </w:t>
            </w:r>
            <w:proofErr w:type="spellStart"/>
            <w:r>
              <w:rPr>
                <w:rFonts w:ascii="等线" w:eastAsia="等线" w:hAnsi="等线" w:cs="宋体" w:hint="eastAsia"/>
                <w:color w:val="000000"/>
                <w:kern w:val="0"/>
                <w:sz w:val="15"/>
                <w:szCs w:val="15"/>
              </w:rPr>
              <w:t>hpf</w:t>
            </w:r>
            <w:proofErr w:type="spellEnd"/>
          </w:p>
        </w:tc>
        <w:tc>
          <w:tcPr>
            <w:tcW w:w="329" w:type="pct"/>
            <w:tcBorders>
              <w:top w:val="single" w:sz="4" w:space="0" w:color="auto"/>
              <w:left w:val="nil"/>
              <w:bottom w:val="single" w:sz="4" w:space="0" w:color="auto"/>
              <w:right w:val="nil"/>
            </w:tcBorders>
            <w:shd w:val="clear" w:color="auto" w:fill="auto"/>
            <w:noWrap/>
            <w:vAlign w:val="bottom"/>
          </w:tcPr>
          <w:p w14:paraId="38A1F21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37D2125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111631E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Nerve growth factor </w:t>
            </w:r>
            <w:proofErr w:type="spellStart"/>
            <w:r>
              <w:rPr>
                <w:rFonts w:ascii="等线" w:eastAsia="等线" w:hAnsi="等线" w:cs="宋体" w:hint="eastAsia"/>
                <w:i/>
                <w:iCs/>
                <w:color w:val="000000"/>
                <w:kern w:val="0"/>
                <w:sz w:val="15"/>
                <w:szCs w:val="15"/>
              </w:rPr>
              <w:t>vgf</w:t>
            </w:r>
            <w:proofErr w:type="spellEnd"/>
          </w:p>
        </w:tc>
        <w:tc>
          <w:tcPr>
            <w:tcW w:w="845" w:type="pct"/>
            <w:tcBorders>
              <w:top w:val="single" w:sz="4" w:space="0" w:color="auto"/>
              <w:left w:val="nil"/>
              <w:bottom w:val="single" w:sz="4" w:space="0" w:color="auto"/>
              <w:right w:val="nil"/>
            </w:tcBorders>
            <w:shd w:val="clear" w:color="auto" w:fill="auto"/>
            <w:noWrap/>
            <w:vAlign w:val="bottom"/>
          </w:tcPr>
          <w:p w14:paraId="1B8446E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Affect cardiac and neuronal development</w:t>
            </w:r>
          </w:p>
        </w:tc>
        <w:tc>
          <w:tcPr>
            <w:tcW w:w="163" w:type="pct"/>
            <w:tcBorders>
              <w:top w:val="single" w:sz="4" w:space="0" w:color="auto"/>
              <w:left w:val="nil"/>
              <w:bottom w:val="single" w:sz="4" w:space="0" w:color="auto"/>
              <w:right w:val="nil"/>
            </w:tcBorders>
            <w:shd w:val="clear" w:color="auto" w:fill="auto"/>
            <w:noWrap/>
            <w:vAlign w:val="bottom"/>
          </w:tcPr>
          <w:p w14:paraId="3CA0CE4E" w14:textId="1713AC33"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77</w:t>
            </w:r>
            <w:r>
              <w:rPr>
                <w:rFonts w:ascii="等线" w:eastAsia="等线" w:hAnsi="等线" w:cs="宋体"/>
                <w:color w:val="000000"/>
                <w:kern w:val="0"/>
                <w:sz w:val="15"/>
                <w:szCs w:val="15"/>
              </w:rPr>
              <w:fldChar w:fldCharType="end"/>
            </w:r>
          </w:p>
        </w:tc>
      </w:tr>
      <w:tr w:rsidR="00A33977" w14:paraId="5C5B72E1"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1B6FB46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imidacloprid</w:t>
            </w:r>
          </w:p>
        </w:tc>
        <w:tc>
          <w:tcPr>
            <w:tcW w:w="329" w:type="pct"/>
            <w:tcBorders>
              <w:top w:val="single" w:sz="4" w:space="0" w:color="auto"/>
              <w:left w:val="nil"/>
              <w:bottom w:val="single" w:sz="4" w:space="0" w:color="auto"/>
              <w:right w:val="nil"/>
            </w:tcBorders>
            <w:shd w:val="clear" w:color="auto" w:fill="auto"/>
            <w:noWrap/>
            <w:vAlign w:val="bottom"/>
          </w:tcPr>
          <w:p w14:paraId="276938E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0AB9AB3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0FEA7C5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31B16FF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15000,30000, 60000μg/L</w:t>
            </w:r>
          </w:p>
        </w:tc>
        <w:tc>
          <w:tcPr>
            <w:tcW w:w="422" w:type="pct"/>
            <w:tcBorders>
              <w:top w:val="single" w:sz="4" w:space="0" w:color="auto"/>
              <w:left w:val="nil"/>
              <w:bottom w:val="single" w:sz="4" w:space="0" w:color="auto"/>
              <w:right w:val="nil"/>
            </w:tcBorders>
            <w:shd w:val="clear" w:color="auto" w:fill="auto"/>
            <w:noWrap/>
            <w:vAlign w:val="bottom"/>
          </w:tcPr>
          <w:p w14:paraId="7F207C4A" w14:textId="10EC5824"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9</w:t>
            </w:r>
            <w:r w:rsidR="000A1648">
              <w:rPr>
                <w:rFonts w:ascii="等线" w:eastAsia="等线" w:hAnsi="等线" w:cs="宋体"/>
                <w:color w:val="000000"/>
                <w:kern w:val="0"/>
                <w:sz w:val="15"/>
                <w:szCs w:val="15"/>
              </w:rPr>
              <w:t>6</w:t>
            </w:r>
            <w:r>
              <w:rPr>
                <w:rFonts w:ascii="等线" w:eastAsia="等线" w:hAnsi="等线" w:cs="宋体" w:hint="eastAsia"/>
                <w:color w:val="000000"/>
                <w:kern w:val="0"/>
                <w:sz w:val="15"/>
                <w:szCs w:val="15"/>
              </w:rPr>
              <w:t xml:space="preserve"> </w:t>
            </w:r>
            <w:proofErr w:type="spellStart"/>
            <w:r>
              <w:rPr>
                <w:rFonts w:ascii="等线" w:eastAsia="等线" w:hAnsi="等线" w:cs="宋体" w:hint="eastAsia"/>
                <w:color w:val="000000"/>
                <w:kern w:val="0"/>
                <w:sz w:val="15"/>
                <w:szCs w:val="15"/>
              </w:rPr>
              <w:t>hpf</w:t>
            </w:r>
            <w:proofErr w:type="spellEnd"/>
          </w:p>
        </w:tc>
        <w:tc>
          <w:tcPr>
            <w:tcW w:w="329" w:type="pct"/>
            <w:tcBorders>
              <w:top w:val="single" w:sz="4" w:space="0" w:color="auto"/>
              <w:left w:val="nil"/>
              <w:bottom w:val="single" w:sz="4" w:space="0" w:color="auto"/>
              <w:right w:val="nil"/>
            </w:tcBorders>
            <w:shd w:val="clear" w:color="auto" w:fill="auto"/>
            <w:noWrap/>
            <w:vAlign w:val="bottom"/>
          </w:tcPr>
          <w:p w14:paraId="1C4D19D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54E6449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20E1769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Genes involved in immune system and inflammatory processes</w:t>
            </w:r>
          </w:p>
        </w:tc>
        <w:tc>
          <w:tcPr>
            <w:tcW w:w="845" w:type="pct"/>
            <w:tcBorders>
              <w:top w:val="single" w:sz="4" w:space="0" w:color="auto"/>
              <w:left w:val="nil"/>
              <w:bottom w:val="single" w:sz="4" w:space="0" w:color="auto"/>
              <w:right w:val="nil"/>
            </w:tcBorders>
            <w:shd w:val="clear" w:color="auto" w:fill="auto"/>
            <w:noWrap/>
            <w:vAlign w:val="bottom"/>
          </w:tcPr>
          <w:p w14:paraId="048F921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Affect cardiac and neuronal development</w:t>
            </w:r>
          </w:p>
        </w:tc>
        <w:tc>
          <w:tcPr>
            <w:tcW w:w="163" w:type="pct"/>
            <w:tcBorders>
              <w:top w:val="single" w:sz="4" w:space="0" w:color="auto"/>
              <w:left w:val="nil"/>
              <w:bottom w:val="single" w:sz="4" w:space="0" w:color="auto"/>
              <w:right w:val="nil"/>
            </w:tcBorders>
            <w:shd w:val="clear" w:color="auto" w:fill="auto"/>
            <w:noWrap/>
            <w:vAlign w:val="bottom"/>
          </w:tcPr>
          <w:p w14:paraId="12E45346" w14:textId="11E8875D"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77</w:t>
            </w:r>
            <w:r>
              <w:rPr>
                <w:rFonts w:ascii="等线" w:eastAsia="等线" w:hAnsi="等线" w:cs="宋体"/>
                <w:color w:val="000000"/>
                <w:kern w:val="0"/>
                <w:sz w:val="15"/>
                <w:szCs w:val="15"/>
              </w:rPr>
              <w:fldChar w:fldCharType="end"/>
            </w:r>
          </w:p>
        </w:tc>
      </w:tr>
      <w:tr w:rsidR="00A33977" w14:paraId="4198B8D5"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3B530265" w14:textId="77777777" w:rsidR="00A33977" w:rsidRDefault="00000000">
            <w:pPr>
              <w:widowControl/>
              <w:jc w:val="left"/>
              <w:rPr>
                <w:rFonts w:ascii="等线" w:eastAsia="等线" w:hAnsi="等线" w:cs="宋体"/>
                <w:color w:val="000000"/>
                <w:kern w:val="0"/>
                <w:sz w:val="15"/>
                <w:szCs w:val="15"/>
              </w:rPr>
            </w:pPr>
            <w:proofErr w:type="spellStart"/>
            <w:r>
              <w:rPr>
                <w:rFonts w:ascii="等线" w:eastAsia="等线" w:hAnsi="等线" w:cs="宋体" w:hint="eastAsia"/>
                <w:color w:val="000000"/>
                <w:kern w:val="0"/>
                <w:sz w:val="15"/>
                <w:szCs w:val="15"/>
              </w:rPr>
              <w:t>methoxychlor</w:t>
            </w:r>
            <w:proofErr w:type="spellEnd"/>
          </w:p>
        </w:tc>
        <w:tc>
          <w:tcPr>
            <w:tcW w:w="329" w:type="pct"/>
            <w:tcBorders>
              <w:top w:val="single" w:sz="4" w:space="0" w:color="auto"/>
              <w:left w:val="nil"/>
              <w:bottom w:val="single" w:sz="4" w:space="0" w:color="auto"/>
              <w:right w:val="nil"/>
            </w:tcBorders>
            <w:shd w:val="clear" w:color="auto" w:fill="auto"/>
            <w:noWrap/>
            <w:vAlign w:val="bottom"/>
          </w:tcPr>
          <w:p w14:paraId="7A8FC2A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782BFC2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4A7447F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69F8CD2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20, 60, 180μg/L</w:t>
            </w:r>
          </w:p>
        </w:tc>
        <w:tc>
          <w:tcPr>
            <w:tcW w:w="422" w:type="pct"/>
            <w:tcBorders>
              <w:top w:val="single" w:sz="4" w:space="0" w:color="auto"/>
              <w:left w:val="nil"/>
              <w:bottom w:val="single" w:sz="4" w:space="0" w:color="auto"/>
              <w:right w:val="nil"/>
            </w:tcBorders>
            <w:shd w:val="clear" w:color="auto" w:fill="auto"/>
            <w:noWrap/>
            <w:vAlign w:val="bottom"/>
          </w:tcPr>
          <w:p w14:paraId="08E43561" w14:textId="0D357B3B" w:rsidR="00A33977" w:rsidRDefault="000A1648">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t>96</w:t>
            </w:r>
            <w:r>
              <w:rPr>
                <w:rFonts w:ascii="等线" w:eastAsia="等线" w:hAnsi="等线" w:cs="宋体" w:hint="eastAsia"/>
                <w:color w:val="000000"/>
                <w:kern w:val="0"/>
                <w:sz w:val="15"/>
                <w:szCs w:val="15"/>
              </w:rPr>
              <w:t xml:space="preserve"> </w:t>
            </w:r>
            <w:proofErr w:type="spellStart"/>
            <w:r>
              <w:rPr>
                <w:rFonts w:ascii="等线" w:eastAsia="等线" w:hAnsi="等线" w:cs="宋体" w:hint="eastAsia"/>
                <w:color w:val="000000"/>
                <w:kern w:val="0"/>
                <w:sz w:val="15"/>
                <w:szCs w:val="15"/>
              </w:rPr>
              <w:t>hpf</w:t>
            </w:r>
            <w:proofErr w:type="spellEnd"/>
          </w:p>
        </w:tc>
        <w:tc>
          <w:tcPr>
            <w:tcW w:w="329" w:type="pct"/>
            <w:tcBorders>
              <w:top w:val="single" w:sz="4" w:space="0" w:color="auto"/>
              <w:left w:val="nil"/>
              <w:bottom w:val="single" w:sz="4" w:space="0" w:color="auto"/>
              <w:right w:val="nil"/>
            </w:tcBorders>
            <w:shd w:val="clear" w:color="auto" w:fill="auto"/>
            <w:noWrap/>
            <w:vAlign w:val="bottom"/>
          </w:tcPr>
          <w:p w14:paraId="35E091A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034044C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539A637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Nerve growth factor </w:t>
            </w:r>
            <w:proofErr w:type="spellStart"/>
            <w:r>
              <w:rPr>
                <w:rFonts w:ascii="等线" w:eastAsia="等线" w:hAnsi="等线" w:cs="宋体" w:hint="eastAsia"/>
                <w:i/>
                <w:iCs/>
                <w:color w:val="000000"/>
                <w:kern w:val="0"/>
                <w:sz w:val="15"/>
                <w:szCs w:val="15"/>
              </w:rPr>
              <w:t>vgf</w:t>
            </w:r>
            <w:proofErr w:type="spellEnd"/>
          </w:p>
        </w:tc>
        <w:tc>
          <w:tcPr>
            <w:tcW w:w="845" w:type="pct"/>
            <w:tcBorders>
              <w:top w:val="single" w:sz="4" w:space="0" w:color="auto"/>
              <w:left w:val="nil"/>
              <w:bottom w:val="single" w:sz="4" w:space="0" w:color="auto"/>
              <w:right w:val="nil"/>
            </w:tcBorders>
            <w:shd w:val="clear" w:color="auto" w:fill="auto"/>
            <w:noWrap/>
            <w:vAlign w:val="bottom"/>
          </w:tcPr>
          <w:p w14:paraId="64E6FE1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Affect cardiac and neuronal development</w:t>
            </w:r>
          </w:p>
        </w:tc>
        <w:tc>
          <w:tcPr>
            <w:tcW w:w="163" w:type="pct"/>
            <w:tcBorders>
              <w:top w:val="single" w:sz="4" w:space="0" w:color="auto"/>
              <w:left w:val="nil"/>
              <w:bottom w:val="single" w:sz="4" w:space="0" w:color="auto"/>
              <w:right w:val="nil"/>
            </w:tcBorders>
            <w:shd w:val="clear" w:color="auto" w:fill="auto"/>
            <w:noWrap/>
            <w:vAlign w:val="bottom"/>
          </w:tcPr>
          <w:p w14:paraId="0CAF7142" w14:textId="2EAAB46C"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PEVuZE5vdGU+PENpdGU+PEF1dGhvcj5SZWlud2FsZDwvQXV0aG9yPjxZZWFyPjIwMjI8L1llYXI+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77</w:t>
            </w:r>
            <w:r>
              <w:rPr>
                <w:rFonts w:ascii="等线" w:eastAsia="等线" w:hAnsi="等线" w:cs="宋体"/>
                <w:color w:val="000000"/>
                <w:kern w:val="0"/>
                <w:sz w:val="15"/>
                <w:szCs w:val="15"/>
              </w:rPr>
              <w:fldChar w:fldCharType="end"/>
            </w:r>
          </w:p>
        </w:tc>
      </w:tr>
      <w:tr w:rsidR="00A33977" w14:paraId="56BB66DA"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1AF7A4A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β-HCH</w:t>
            </w:r>
          </w:p>
        </w:tc>
        <w:tc>
          <w:tcPr>
            <w:tcW w:w="329" w:type="pct"/>
            <w:tcBorders>
              <w:top w:val="single" w:sz="4" w:space="0" w:color="auto"/>
              <w:left w:val="nil"/>
              <w:bottom w:val="single" w:sz="4" w:space="0" w:color="auto"/>
              <w:right w:val="nil"/>
            </w:tcBorders>
            <w:shd w:val="clear" w:color="auto" w:fill="auto"/>
            <w:noWrap/>
            <w:vAlign w:val="bottom"/>
          </w:tcPr>
          <w:p w14:paraId="2973D23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5B54490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Human mothers</w:t>
            </w:r>
          </w:p>
        </w:tc>
        <w:tc>
          <w:tcPr>
            <w:tcW w:w="471" w:type="pct"/>
            <w:tcBorders>
              <w:top w:val="single" w:sz="4" w:space="0" w:color="auto"/>
              <w:left w:val="nil"/>
              <w:bottom w:val="single" w:sz="4" w:space="0" w:color="auto"/>
              <w:right w:val="nil"/>
            </w:tcBorders>
            <w:shd w:val="clear" w:color="auto" w:fill="auto"/>
            <w:noWrap/>
            <w:vAlign w:val="bottom"/>
          </w:tcPr>
          <w:p w14:paraId="4B8211C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environmental exposure</w:t>
            </w:r>
          </w:p>
        </w:tc>
        <w:tc>
          <w:tcPr>
            <w:tcW w:w="328" w:type="pct"/>
            <w:tcBorders>
              <w:top w:val="single" w:sz="4" w:space="0" w:color="auto"/>
              <w:left w:val="nil"/>
              <w:bottom w:val="single" w:sz="4" w:space="0" w:color="auto"/>
              <w:right w:val="nil"/>
            </w:tcBorders>
            <w:shd w:val="clear" w:color="auto" w:fill="auto"/>
            <w:noWrap/>
            <w:vAlign w:val="bottom"/>
          </w:tcPr>
          <w:p w14:paraId="57F07AF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t>
            </w:r>
          </w:p>
        </w:tc>
        <w:tc>
          <w:tcPr>
            <w:tcW w:w="422" w:type="pct"/>
            <w:tcBorders>
              <w:top w:val="single" w:sz="4" w:space="0" w:color="auto"/>
              <w:left w:val="nil"/>
              <w:bottom w:val="single" w:sz="4" w:space="0" w:color="auto"/>
              <w:right w:val="nil"/>
            </w:tcBorders>
            <w:shd w:val="clear" w:color="auto" w:fill="auto"/>
            <w:noWrap/>
            <w:vAlign w:val="bottom"/>
          </w:tcPr>
          <w:p w14:paraId="3FA9819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t>
            </w:r>
          </w:p>
        </w:tc>
        <w:tc>
          <w:tcPr>
            <w:tcW w:w="329" w:type="pct"/>
            <w:tcBorders>
              <w:top w:val="single" w:sz="4" w:space="0" w:color="auto"/>
              <w:left w:val="nil"/>
              <w:bottom w:val="single" w:sz="4" w:space="0" w:color="auto"/>
              <w:right w:val="nil"/>
            </w:tcBorders>
            <w:shd w:val="clear" w:color="auto" w:fill="auto"/>
            <w:noWrap/>
            <w:vAlign w:val="bottom"/>
          </w:tcPr>
          <w:p w14:paraId="64DD320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serum</w:t>
            </w:r>
          </w:p>
        </w:tc>
        <w:tc>
          <w:tcPr>
            <w:tcW w:w="422" w:type="pct"/>
            <w:tcBorders>
              <w:top w:val="single" w:sz="4" w:space="0" w:color="auto"/>
              <w:left w:val="nil"/>
              <w:bottom w:val="single" w:sz="4" w:space="0" w:color="auto"/>
              <w:right w:val="nil"/>
            </w:tcBorders>
            <w:shd w:val="clear" w:color="auto" w:fill="auto"/>
            <w:noWrap/>
            <w:vAlign w:val="bottom"/>
          </w:tcPr>
          <w:p w14:paraId="14D43A6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noWrap/>
            <w:vAlign w:val="bottom"/>
          </w:tcPr>
          <w:p w14:paraId="2CD0C2A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Glycerol metabolism and thyroid hormone metabolism</w:t>
            </w:r>
          </w:p>
        </w:tc>
        <w:tc>
          <w:tcPr>
            <w:tcW w:w="845" w:type="pct"/>
            <w:tcBorders>
              <w:top w:val="single" w:sz="4" w:space="0" w:color="auto"/>
              <w:left w:val="nil"/>
              <w:bottom w:val="single" w:sz="4" w:space="0" w:color="auto"/>
              <w:right w:val="nil"/>
            </w:tcBorders>
            <w:shd w:val="clear" w:color="auto" w:fill="auto"/>
            <w:noWrap/>
            <w:vAlign w:val="bottom"/>
          </w:tcPr>
          <w:p w14:paraId="5FC76C1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Weight loss</w:t>
            </w:r>
          </w:p>
        </w:tc>
        <w:tc>
          <w:tcPr>
            <w:tcW w:w="163" w:type="pct"/>
            <w:tcBorders>
              <w:top w:val="single" w:sz="4" w:space="0" w:color="auto"/>
              <w:left w:val="nil"/>
              <w:bottom w:val="single" w:sz="4" w:space="0" w:color="auto"/>
              <w:right w:val="nil"/>
            </w:tcBorders>
            <w:shd w:val="clear" w:color="auto" w:fill="auto"/>
            <w:noWrap/>
            <w:vAlign w:val="bottom"/>
          </w:tcPr>
          <w:p w14:paraId="008A5A6B" w14:textId="3D6D4212"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PEVuZE5vdGU+PENpdGU+PEF1dGhvcj5ZYW5nPC9BdXRob3I+PFllYXI+MjAyMDwvWWVhcj48UmVj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PEVuZE5vdGU+PENpdGU+PEF1dGhvcj5ZYW5nPC9BdXRob3I+PFllYXI+MjAyMDwvWWVhcj48UmVj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73</w:t>
            </w:r>
            <w:r>
              <w:rPr>
                <w:rFonts w:ascii="等线" w:eastAsia="等线" w:hAnsi="等线" w:cs="宋体"/>
                <w:color w:val="000000"/>
                <w:kern w:val="0"/>
                <w:sz w:val="15"/>
                <w:szCs w:val="15"/>
              </w:rPr>
              <w:fldChar w:fldCharType="end"/>
            </w:r>
          </w:p>
        </w:tc>
      </w:tr>
      <w:tr w:rsidR="00A33977" w14:paraId="281F10D0"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6E65AAEF" w14:textId="77777777" w:rsidR="00A33977" w:rsidRDefault="00000000">
            <w:pPr>
              <w:widowControl/>
              <w:jc w:val="left"/>
              <w:rPr>
                <w:rFonts w:ascii="等线" w:eastAsia="等线" w:hAnsi="等线" w:cs="宋体"/>
                <w:color w:val="000000"/>
                <w:kern w:val="0"/>
                <w:sz w:val="15"/>
                <w:szCs w:val="15"/>
              </w:rPr>
            </w:pPr>
            <w:proofErr w:type="spellStart"/>
            <w:r>
              <w:rPr>
                <w:rFonts w:ascii="等线" w:eastAsia="等线" w:hAnsi="等线" w:cs="宋体" w:hint="eastAsia"/>
                <w:color w:val="000000"/>
                <w:kern w:val="0"/>
                <w:sz w:val="15"/>
                <w:szCs w:val="15"/>
              </w:rPr>
              <w:t>Mecarbam</w:t>
            </w:r>
            <w:proofErr w:type="spellEnd"/>
          </w:p>
        </w:tc>
        <w:tc>
          <w:tcPr>
            <w:tcW w:w="329" w:type="pct"/>
            <w:tcBorders>
              <w:top w:val="single" w:sz="4" w:space="0" w:color="auto"/>
              <w:left w:val="nil"/>
              <w:bottom w:val="single" w:sz="4" w:space="0" w:color="auto"/>
              <w:right w:val="nil"/>
            </w:tcBorders>
            <w:shd w:val="clear" w:color="auto" w:fill="auto"/>
            <w:noWrap/>
            <w:vAlign w:val="bottom"/>
          </w:tcPr>
          <w:p w14:paraId="4D5B942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4D4F636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Human mothers</w:t>
            </w:r>
          </w:p>
        </w:tc>
        <w:tc>
          <w:tcPr>
            <w:tcW w:w="471" w:type="pct"/>
            <w:tcBorders>
              <w:top w:val="single" w:sz="4" w:space="0" w:color="auto"/>
              <w:left w:val="nil"/>
              <w:bottom w:val="single" w:sz="4" w:space="0" w:color="auto"/>
              <w:right w:val="nil"/>
            </w:tcBorders>
            <w:shd w:val="clear" w:color="auto" w:fill="auto"/>
            <w:noWrap/>
            <w:vAlign w:val="bottom"/>
          </w:tcPr>
          <w:p w14:paraId="79A61C7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environmental exposure</w:t>
            </w:r>
          </w:p>
        </w:tc>
        <w:tc>
          <w:tcPr>
            <w:tcW w:w="328" w:type="pct"/>
            <w:tcBorders>
              <w:top w:val="single" w:sz="4" w:space="0" w:color="auto"/>
              <w:left w:val="nil"/>
              <w:bottom w:val="single" w:sz="4" w:space="0" w:color="auto"/>
              <w:right w:val="nil"/>
            </w:tcBorders>
            <w:shd w:val="clear" w:color="auto" w:fill="auto"/>
            <w:noWrap/>
            <w:vAlign w:val="bottom"/>
          </w:tcPr>
          <w:p w14:paraId="749F198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t>
            </w:r>
          </w:p>
        </w:tc>
        <w:tc>
          <w:tcPr>
            <w:tcW w:w="422" w:type="pct"/>
            <w:tcBorders>
              <w:top w:val="single" w:sz="4" w:space="0" w:color="auto"/>
              <w:left w:val="nil"/>
              <w:bottom w:val="single" w:sz="4" w:space="0" w:color="auto"/>
              <w:right w:val="nil"/>
            </w:tcBorders>
            <w:shd w:val="clear" w:color="auto" w:fill="auto"/>
            <w:noWrap/>
            <w:vAlign w:val="bottom"/>
          </w:tcPr>
          <w:p w14:paraId="16A4676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t>
            </w:r>
          </w:p>
        </w:tc>
        <w:tc>
          <w:tcPr>
            <w:tcW w:w="329" w:type="pct"/>
            <w:tcBorders>
              <w:top w:val="single" w:sz="4" w:space="0" w:color="auto"/>
              <w:left w:val="nil"/>
              <w:bottom w:val="single" w:sz="4" w:space="0" w:color="auto"/>
              <w:right w:val="nil"/>
            </w:tcBorders>
            <w:shd w:val="clear" w:color="auto" w:fill="auto"/>
            <w:noWrap/>
            <w:vAlign w:val="bottom"/>
          </w:tcPr>
          <w:p w14:paraId="3C20B0C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serum</w:t>
            </w:r>
          </w:p>
        </w:tc>
        <w:tc>
          <w:tcPr>
            <w:tcW w:w="422" w:type="pct"/>
            <w:tcBorders>
              <w:top w:val="single" w:sz="4" w:space="0" w:color="auto"/>
              <w:left w:val="nil"/>
              <w:bottom w:val="single" w:sz="4" w:space="0" w:color="auto"/>
              <w:right w:val="nil"/>
            </w:tcBorders>
            <w:shd w:val="clear" w:color="auto" w:fill="auto"/>
            <w:noWrap/>
            <w:vAlign w:val="bottom"/>
          </w:tcPr>
          <w:p w14:paraId="4D2A25D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4" w:space="0" w:color="auto"/>
              <w:right w:val="nil"/>
            </w:tcBorders>
            <w:shd w:val="clear" w:color="auto" w:fill="auto"/>
            <w:noWrap/>
            <w:vAlign w:val="bottom"/>
          </w:tcPr>
          <w:p w14:paraId="64F9C23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Glycerol metabolism and thyroid hormone metabolism</w:t>
            </w:r>
          </w:p>
        </w:tc>
        <w:tc>
          <w:tcPr>
            <w:tcW w:w="845" w:type="pct"/>
            <w:tcBorders>
              <w:top w:val="single" w:sz="4" w:space="0" w:color="auto"/>
              <w:left w:val="nil"/>
              <w:bottom w:val="single" w:sz="4" w:space="0" w:color="auto"/>
              <w:right w:val="nil"/>
            </w:tcBorders>
            <w:shd w:val="clear" w:color="auto" w:fill="auto"/>
            <w:noWrap/>
            <w:vAlign w:val="bottom"/>
          </w:tcPr>
          <w:p w14:paraId="5C9D1C3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Weight loss</w:t>
            </w:r>
          </w:p>
        </w:tc>
        <w:tc>
          <w:tcPr>
            <w:tcW w:w="163" w:type="pct"/>
            <w:tcBorders>
              <w:top w:val="single" w:sz="4" w:space="0" w:color="auto"/>
              <w:left w:val="nil"/>
              <w:bottom w:val="single" w:sz="4" w:space="0" w:color="auto"/>
              <w:right w:val="nil"/>
            </w:tcBorders>
            <w:shd w:val="clear" w:color="auto" w:fill="auto"/>
            <w:noWrap/>
            <w:vAlign w:val="bottom"/>
          </w:tcPr>
          <w:p w14:paraId="12502819" w14:textId="58261F72"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PEVuZE5vdGU+PENpdGU+PEF1dGhvcj5ZYW5nPC9BdXRob3I+PFllYXI+MjAyMDwvWWVhcj48UmVj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PEVuZE5vdGU+PENpdGU+PEF1dGhvcj5ZYW5nPC9BdXRob3I+PFllYXI+MjAyMDwvWWVhcj48UmVj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73</w:t>
            </w:r>
            <w:r>
              <w:rPr>
                <w:rFonts w:ascii="等线" w:eastAsia="等线" w:hAnsi="等线" w:cs="宋体"/>
                <w:color w:val="000000"/>
                <w:kern w:val="0"/>
                <w:sz w:val="15"/>
                <w:szCs w:val="15"/>
              </w:rPr>
              <w:fldChar w:fldCharType="end"/>
            </w:r>
          </w:p>
        </w:tc>
      </w:tr>
      <w:tr w:rsidR="00A33977" w14:paraId="52ED16FB"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4AD4CB3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chlorpyrifos</w:t>
            </w:r>
          </w:p>
        </w:tc>
        <w:tc>
          <w:tcPr>
            <w:tcW w:w="329" w:type="pct"/>
            <w:tcBorders>
              <w:top w:val="single" w:sz="4" w:space="0" w:color="auto"/>
              <w:left w:val="nil"/>
              <w:bottom w:val="single" w:sz="4" w:space="0" w:color="auto"/>
              <w:right w:val="nil"/>
            </w:tcBorders>
            <w:shd w:val="clear" w:color="auto" w:fill="auto"/>
            <w:noWrap/>
            <w:vAlign w:val="bottom"/>
          </w:tcPr>
          <w:p w14:paraId="6084B3A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5DEDE49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Offspring mice</w:t>
            </w:r>
          </w:p>
        </w:tc>
        <w:tc>
          <w:tcPr>
            <w:tcW w:w="471" w:type="pct"/>
            <w:tcBorders>
              <w:top w:val="single" w:sz="4" w:space="0" w:color="auto"/>
              <w:left w:val="nil"/>
              <w:bottom w:val="single" w:sz="4" w:space="0" w:color="auto"/>
              <w:right w:val="nil"/>
            </w:tcBorders>
            <w:shd w:val="clear" w:color="auto" w:fill="auto"/>
            <w:noWrap/>
            <w:vAlign w:val="bottom"/>
          </w:tcPr>
          <w:p w14:paraId="0A68430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5CE08E9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1 mg/kg </w:t>
            </w:r>
            <w:proofErr w:type="spellStart"/>
            <w:r>
              <w:rPr>
                <w:rFonts w:ascii="等线" w:eastAsia="等线" w:hAnsi="等线" w:cs="宋体" w:hint="eastAsia"/>
                <w:color w:val="000000"/>
                <w:kern w:val="0"/>
                <w:sz w:val="15"/>
                <w:szCs w:val="15"/>
              </w:rPr>
              <w:t>bw</w:t>
            </w:r>
            <w:proofErr w:type="spellEnd"/>
            <w:r>
              <w:rPr>
                <w:rFonts w:ascii="等线" w:eastAsia="等线" w:hAnsi="等线" w:cs="宋体" w:hint="eastAsia"/>
                <w:color w:val="000000"/>
                <w:kern w:val="0"/>
                <w:sz w:val="15"/>
                <w:szCs w:val="15"/>
              </w:rPr>
              <w:t>/day </w:t>
            </w:r>
          </w:p>
        </w:tc>
        <w:tc>
          <w:tcPr>
            <w:tcW w:w="422" w:type="pct"/>
            <w:tcBorders>
              <w:top w:val="single" w:sz="4" w:space="0" w:color="auto"/>
              <w:left w:val="nil"/>
              <w:bottom w:val="single" w:sz="4" w:space="0" w:color="auto"/>
              <w:right w:val="nil"/>
            </w:tcBorders>
            <w:shd w:val="clear" w:color="auto" w:fill="auto"/>
            <w:noWrap/>
            <w:vAlign w:val="bottom"/>
          </w:tcPr>
          <w:p w14:paraId="2DCB9E1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PD10-15</w:t>
            </w:r>
          </w:p>
        </w:tc>
        <w:tc>
          <w:tcPr>
            <w:tcW w:w="329" w:type="pct"/>
            <w:tcBorders>
              <w:top w:val="single" w:sz="4" w:space="0" w:color="auto"/>
              <w:left w:val="nil"/>
              <w:bottom w:val="single" w:sz="4" w:space="0" w:color="auto"/>
              <w:right w:val="nil"/>
            </w:tcBorders>
            <w:shd w:val="clear" w:color="auto" w:fill="auto"/>
            <w:noWrap/>
            <w:vAlign w:val="bottom"/>
          </w:tcPr>
          <w:p w14:paraId="777C7A4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brain</w:t>
            </w:r>
          </w:p>
        </w:tc>
        <w:tc>
          <w:tcPr>
            <w:tcW w:w="422" w:type="pct"/>
            <w:tcBorders>
              <w:top w:val="single" w:sz="4" w:space="0" w:color="auto"/>
              <w:left w:val="nil"/>
              <w:bottom w:val="single" w:sz="4" w:space="0" w:color="auto"/>
              <w:right w:val="nil"/>
            </w:tcBorders>
            <w:shd w:val="clear" w:color="auto" w:fill="auto"/>
            <w:noWrap/>
            <w:vAlign w:val="bottom"/>
          </w:tcPr>
          <w:p w14:paraId="7D6C9A4F" w14:textId="77777777" w:rsidR="00A33977" w:rsidRDefault="00000000">
            <w:pPr>
              <w:widowControl/>
              <w:jc w:val="left"/>
              <w:rPr>
                <w:rFonts w:ascii="等线" w:eastAsia="等线" w:hAnsi="等线" w:cs="宋体"/>
                <w:color w:val="000000"/>
                <w:kern w:val="0"/>
                <w:sz w:val="15"/>
                <w:szCs w:val="15"/>
              </w:rPr>
            </w:pPr>
            <w:proofErr w:type="spellStart"/>
            <w:r>
              <w:rPr>
                <w:rFonts w:ascii="等线" w:eastAsia="等线" w:hAnsi="等线" w:cs="宋体" w:hint="eastAsia"/>
                <w:color w:val="000000"/>
                <w:kern w:val="0"/>
                <w:sz w:val="15"/>
                <w:szCs w:val="15"/>
              </w:rPr>
              <w:t>lipidomics</w:t>
            </w:r>
            <w:proofErr w:type="spellEnd"/>
          </w:p>
        </w:tc>
        <w:tc>
          <w:tcPr>
            <w:tcW w:w="751" w:type="pct"/>
            <w:tcBorders>
              <w:top w:val="single" w:sz="4" w:space="0" w:color="auto"/>
              <w:left w:val="nil"/>
              <w:bottom w:val="single" w:sz="4" w:space="0" w:color="auto"/>
              <w:right w:val="nil"/>
            </w:tcBorders>
            <w:shd w:val="clear" w:color="auto" w:fill="auto"/>
            <w:noWrap/>
            <w:vAlign w:val="bottom"/>
          </w:tcPr>
          <w:p w14:paraId="4A68CDB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Cholesterol esters, triglycerides, phosphatidylcholine</w:t>
            </w:r>
          </w:p>
        </w:tc>
        <w:tc>
          <w:tcPr>
            <w:tcW w:w="845" w:type="pct"/>
            <w:tcBorders>
              <w:top w:val="single" w:sz="4" w:space="0" w:color="auto"/>
              <w:left w:val="nil"/>
              <w:bottom w:val="single" w:sz="4" w:space="0" w:color="auto"/>
              <w:right w:val="nil"/>
            </w:tcBorders>
            <w:shd w:val="clear" w:color="auto" w:fill="auto"/>
            <w:noWrap/>
            <w:vAlign w:val="bottom"/>
          </w:tcPr>
          <w:p w14:paraId="31A80F6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Interference with neural development</w:t>
            </w:r>
          </w:p>
        </w:tc>
        <w:tc>
          <w:tcPr>
            <w:tcW w:w="163" w:type="pct"/>
            <w:tcBorders>
              <w:top w:val="single" w:sz="4" w:space="0" w:color="auto"/>
              <w:left w:val="nil"/>
              <w:bottom w:val="single" w:sz="4" w:space="0" w:color="auto"/>
              <w:right w:val="nil"/>
            </w:tcBorders>
            <w:shd w:val="clear" w:color="auto" w:fill="auto"/>
            <w:noWrap/>
            <w:vAlign w:val="bottom"/>
          </w:tcPr>
          <w:p w14:paraId="17632E1F" w14:textId="1155F5D9"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PEVuZE5vdGU+PENpdGU+PEF1dGhvcj5HdWFyZGlhLUVzY290ZTwvQXV0aG9yPjxZZWFyPjIwMjM8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PEVuZE5vdGU+PENpdGU+PEF1dGhvcj5HdWFyZGlhLUVzY290ZTwvQXV0aG9yPjxZZWFyPjIwMjM8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75</w:t>
            </w:r>
            <w:r>
              <w:rPr>
                <w:rFonts w:ascii="等线" w:eastAsia="等线" w:hAnsi="等线" w:cs="宋体"/>
                <w:color w:val="000000"/>
                <w:kern w:val="0"/>
                <w:sz w:val="15"/>
                <w:szCs w:val="15"/>
              </w:rPr>
              <w:fldChar w:fldCharType="end"/>
            </w:r>
          </w:p>
        </w:tc>
      </w:tr>
      <w:tr w:rsidR="00A33977" w14:paraId="2DDBCF18"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6C976C1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permethrin</w:t>
            </w:r>
          </w:p>
        </w:tc>
        <w:tc>
          <w:tcPr>
            <w:tcW w:w="329" w:type="pct"/>
            <w:tcBorders>
              <w:top w:val="single" w:sz="4" w:space="0" w:color="auto"/>
              <w:left w:val="nil"/>
              <w:bottom w:val="single" w:sz="4" w:space="0" w:color="auto"/>
              <w:right w:val="nil"/>
            </w:tcBorders>
            <w:shd w:val="clear" w:color="auto" w:fill="auto"/>
            <w:noWrap/>
            <w:vAlign w:val="bottom"/>
          </w:tcPr>
          <w:p w14:paraId="081B283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14E3A3A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7C0ACC7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45528F9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1 μg/L </w:t>
            </w:r>
          </w:p>
        </w:tc>
        <w:tc>
          <w:tcPr>
            <w:tcW w:w="422" w:type="pct"/>
            <w:tcBorders>
              <w:top w:val="single" w:sz="4" w:space="0" w:color="auto"/>
              <w:left w:val="nil"/>
              <w:bottom w:val="single" w:sz="4" w:space="0" w:color="auto"/>
              <w:right w:val="nil"/>
            </w:tcBorders>
            <w:shd w:val="clear" w:color="auto" w:fill="auto"/>
            <w:noWrap/>
            <w:vAlign w:val="bottom"/>
          </w:tcPr>
          <w:p w14:paraId="0B5AE9F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2 hours to 28 days after fertilization</w:t>
            </w:r>
          </w:p>
        </w:tc>
        <w:tc>
          <w:tcPr>
            <w:tcW w:w="329" w:type="pct"/>
            <w:tcBorders>
              <w:top w:val="single" w:sz="4" w:space="0" w:color="auto"/>
              <w:left w:val="nil"/>
              <w:bottom w:val="single" w:sz="4" w:space="0" w:color="auto"/>
              <w:right w:val="nil"/>
            </w:tcBorders>
            <w:shd w:val="clear" w:color="auto" w:fill="auto"/>
            <w:noWrap/>
            <w:vAlign w:val="bottom"/>
          </w:tcPr>
          <w:p w14:paraId="39CEBAB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brain</w:t>
            </w:r>
          </w:p>
        </w:tc>
        <w:tc>
          <w:tcPr>
            <w:tcW w:w="422" w:type="pct"/>
            <w:tcBorders>
              <w:top w:val="single" w:sz="4" w:space="0" w:color="auto"/>
              <w:left w:val="nil"/>
              <w:bottom w:val="single" w:sz="4" w:space="0" w:color="auto"/>
              <w:right w:val="nil"/>
            </w:tcBorders>
            <w:shd w:val="clear" w:color="auto" w:fill="auto"/>
            <w:noWrap/>
            <w:vAlign w:val="bottom"/>
          </w:tcPr>
          <w:p w14:paraId="4ADCEBD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1850AB9E"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Histone acetylation and histone methylation/demethylation</w:t>
            </w:r>
          </w:p>
        </w:tc>
        <w:tc>
          <w:tcPr>
            <w:tcW w:w="845" w:type="pct"/>
            <w:tcBorders>
              <w:top w:val="single" w:sz="4" w:space="0" w:color="auto"/>
              <w:left w:val="nil"/>
              <w:bottom w:val="single" w:sz="4" w:space="0" w:color="auto"/>
              <w:right w:val="nil"/>
            </w:tcBorders>
            <w:shd w:val="clear" w:color="auto" w:fill="auto"/>
            <w:noWrap/>
            <w:vAlign w:val="bottom"/>
          </w:tcPr>
          <w:p w14:paraId="69D4805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F0 fish are not active in adulthood, while males from F1 and F2 generations exhibit reduced specificity for anxiety like behavior</w:t>
            </w:r>
          </w:p>
        </w:tc>
        <w:tc>
          <w:tcPr>
            <w:tcW w:w="163" w:type="pct"/>
            <w:tcBorders>
              <w:top w:val="single" w:sz="4" w:space="0" w:color="auto"/>
              <w:left w:val="nil"/>
              <w:bottom w:val="single" w:sz="4" w:space="0" w:color="auto"/>
              <w:right w:val="nil"/>
            </w:tcBorders>
            <w:shd w:val="clear" w:color="auto" w:fill="auto"/>
            <w:noWrap/>
            <w:vAlign w:val="bottom"/>
          </w:tcPr>
          <w:p w14:paraId="184BC546" w14:textId="47B40C77"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PEVuZE5vdGU+PENpdGU+PEF1dGhvcj5CbGFuYzwvQXV0aG9yPjxZZWFyPjIwMjE8L1llYXI+PFJl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PEVuZE5vdGU+PENpdGU+PEF1dGhvcj5CbGFuYzwvQXV0aG9yPjxZZWFyPjIwMjE8L1llYXI+PFJl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84</w:t>
            </w:r>
            <w:r>
              <w:rPr>
                <w:rFonts w:ascii="等线" w:eastAsia="等线" w:hAnsi="等线" w:cs="宋体"/>
                <w:color w:val="000000"/>
                <w:kern w:val="0"/>
                <w:sz w:val="15"/>
                <w:szCs w:val="15"/>
              </w:rPr>
              <w:fldChar w:fldCharType="end"/>
            </w:r>
          </w:p>
        </w:tc>
      </w:tr>
      <w:tr w:rsidR="00A33977" w14:paraId="3BE0A868"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64A49C3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chlorpyrifos</w:t>
            </w:r>
          </w:p>
        </w:tc>
        <w:tc>
          <w:tcPr>
            <w:tcW w:w="329" w:type="pct"/>
            <w:tcBorders>
              <w:top w:val="single" w:sz="4" w:space="0" w:color="auto"/>
              <w:left w:val="nil"/>
              <w:bottom w:val="single" w:sz="4" w:space="0" w:color="auto"/>
              <w:right w:val="nil"/>
            </w:tcBorders>
            <w:shd w:val="clear" w:color="auto" w:fill="auto"/>
            <w:noWrap/>
            <w:vAlign w:val="bottom"/>
          </w:tcPr>
          <w:p w14:paraId="1A08E0C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61A468D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Offspring rats</w:t>
            </w:r>
          </w:p>
        </w:tc>
        <w:tc>
          <w:tcPr>
            <w:tcW w:w="471" w:type="pct"/>
            <w:tcBorders>
              <w:top w:val="single" w:sz="4" w:space="0" w:color="auto"/>
              <w:left w:val="nil"/>
              <w:bottom w:val="single" w:sz="4" w:space="0" w:color="auto"/>
              <w:right w:val="nil"/>
            </w:tcBorders>
            <w:shd w:val="clear" w:color="auto" w:fill="auto"/>
            <w:noWrap/>
            <w:vAlign w:val="bottom"/>
          </w:tcPr>
          <w:p w14:paraId="7B56060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2E32D85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0.75mg/kg </w:t>
            </w:r>
            <w:proofErr w:type="spellStart"/>
            <w:r>
              <w:rPr>
                <w:rFonts w:ascii="等线" w:eastAsia="等线" w:hAnsi="等线" w:cs="宋体" w:hint="eastAsia"/>
                <w:color w:val="000000"/>
                <w:kern w:val="0"/>
                <w:sz w:val="15"/>
                <w:szCs w:val="15"/>
              </w:rPr>
              <w:t>bw</w:t>
            </w:r>
            <w:proofErr w:type="spellEnd"/>
            <w:r>
              <w:rPr>
                <w:rFonts w:ascii="等线" w:eastAsia="等线" w:hAnsi="等线" w:cs="宋体" w:hint="eastAsia"/>
                <w:color w:val="000000"/>
                <w:kern w:val="0"/>
                <w:sz w:val="15"/>
                <w:szCs w:val="15"/>
              </w:rPr>
              <w:t>/day</w:t>
            </w:r>
          </w:p>
        </w:tc>
        <w:tc>
          <w:tcPr>
            <w:tcW w:w="422" w:type="pct"/>
            <w:tcBorders>
              <w:top w:val="single" w:sz="4" w:space="0" w:color="auto"/>
              <w:left w:val="nil"/>
              <w:bottom w:val="single" w:sz="4" w:space="0" w:color="auto"/>
              <w:right w:val="nil"/>
            </w:tcBorders>
            <w:shd w:val="clear" w:color="auto" w:fill="auto"/>
            <w:noWrap/>
            <w:vAlign w:val="bottom"/>
          </w:tcPr>
          <w:p w14:paraId="6FA1933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PND10 to PND16</w:t>
            </w:r>
          </w:p>
        </w:tc>
        <w:tc>
          <w:tcPr>
            <w:tcW w:w="329" w:type="pct"/>
            <w:tcBorders>
              <w:top w:val="single" w:sz="4" w:space="0" w:color="auto"/>
              <w:left w:val="nil"/>
              <w:bottom w:val="single" w:sz="4" w:space="0" w:color="auto"/>
              <w:right w:val="nil"/>
            </w:tcBorders>
            <w:shd w:val="clear" w:color="auto" w:fill="auto"/>
            <w:noWrap/>
            <w:vAlign w:val="bottom"/>
          </w:tcPr>
          <w:p w14:paraId="249A4FA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brain</w:t>
            </w:r>
          </w:p>
        </w:tc>
        <w:tc>
          <w:tcPr>
            <w:tcW w:w="422" w:type="pct"/>
            <w:tcBorders>
              <w:top w:val="single" w:sz="4" w:space="0" w:color="auto"/>
              <w:left w:val="nil"/>
              <w:bottom w:val="single" w:sz="4" w:space="0" w:color="auto"/>
              <w:right w:val="nil"/>
            </w:tcBorders>
            <w:shd w:val="clear" w:color="auto" w:fill="auto"/>
            <w:noWrap/>
            <w:vAlign w:val="bottom"/>
          </w:tcPr>
          <w:p w14:paraId="4EEE47AE" w14:textId="77777777" w:rsidR="00A33977" w:rsidRDefault="00000000">
            <w:pPr>
              <w:widowControl/>
              <w:jc w:val="left"/>
              <w:rPr>
                <w:rFonts w:ascii="等线" w:eastAsia="等线" w:hAnsi="等线" w:cs="宋体"/>
                <w:color w:val="000000"/>
                <w:kern w:val="0"/>
                <w:sz w:val="15"/>
                <w:szCs w:val="15"/>
              </w:rPr>
            </w:pPr>
            <w:proofErr w:type="spellStart"/>
            <w:r>
              <w:rPr>
                <w:rFonts w:ascii="等线" w:eastAsia="等线" w:hAnsi="等线" w:cs="宋体" w:hint="eastAsia"/>
                <w:color w:val="000000"/>
                <w:kern w:val="0"/>
                <w:sz w:val="15"/>
                <w:szCs w:val="15"/>
              </w:rPr>
              <w:t>lipidomics</w:t>
            </w:r>
            <w:proofErr w:type="spellEnd"/>
          </w:p>
        </w:tc>
        <w:tc>
          <w:tcPr>
            <w:tcW w:w="751" w:type="pct"/>
            <w:tcBorders>
              <w:top w:val="single" w:sz="4" w:space="0" w:color="auto"/>
              <w:left w:val="nil"/>
              <w:bottom w:val="single" w:sz="4" w:space="0" w:color="auto"/>
              <w:right w:val="nil"/>
            </w:tcBorders>
            <w:shd w:val="clear" w:color="auto" w:fill="auto"/>
            <w:noWrap/>
            <w:vAlign w:val="bottom"/>
          </w:tcPr>
          <w:p w14:paraId="2640B6C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Altered endocannabinoid signaling</w:t>
            </w:r>
          </w:p>
        </w:tc>
        <w:tc>
          <w:tcPr>
            <w:tcW w:w="845" w:type="pct"/>
            <w:tcBorders>
              <w:top w:val="single" w:sz="4" w:space="0" w:color="auto"/>
              <w:left w:val="nil"/>
              <w:bottom w:val="single" w:sz="4" w:space="0" w:color="auto"/>
              <w:right w:val="nil"/>
            </w:tcBorders>
            <w:shd w:val="clear" w:color="auto" w:fill="auto"/>
            <w:noWrap/>
            <w:vAlign w:val="bottom"/>
          </w:tcPr>
          <w:p w14:paraId="1BB0BE9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Changes in glutamatergic and GABAergic signaling in the amygdala</w:t>
            </w:r>
          </w:p>
        </w:tc>
        <w:tc>
          <w:tcPr>
            <w:tcW w:w="163" w:type="pct"/>
            <w:tcBorders>
              <w:top w:val="single" w:sz="4" w:space="0" w:color="auto"/>
              <w:left w:val="nil"/>
              <w:bottom w:val="single" w:sz="4" w:space="0" w:color="auto"/>
              <w:right w:val="nil"/>
            </w:tcBorders>
            <w:shd w:val="clear" w:color="auto" w:fill="auto"/>
            <w:noWrap/>
            <w:vAlign w:val="bottom"/>
          </w:tcPr>
          <w:p w14:paraId="668C9FF0" w14:textId="37DA67B3"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PEVuZE5vdGU+PENpdGU+PEF1dGhvcj5BbHVndWJlbGx5PC9BdXRob3I+PFllYXI+MjAyMTwvWWVh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PEVuZE5vdGU+PENpdGU+PEF1dGhvcj5BbHVndWJlbGx5PC9BdXRob3I+PFllYXI+MjAyMTwvWWVh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76</w:t>
            </w:r>
            <w:r>
              <w:rPr>
                <w:rFonts w:ascii="等线" w:eastAsia="等线" w:hAnsi="等线" w:cs="宋体"/>
                <w:color w:val="000000"/>
                <w:kern w:val="0"/>
                <w:sz w:val="15"/>
                <w:szCs w:val="15"/>
              </w:rPr>
              <w:fldChar w:fldCharType="end"/>
            </w:r>
          </w:p>
        </w:tc>
      </w:tr>
      <w:tr w:rsidR="00FC159A" w14:paraId="5D91DDD0"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52A44134" w14:textId="75501F17" w:rsidR="00FC159A" w:rsidRDefault="00FC159A">
            <w:pPr>
              <w:widowControl/>
              <w:jc w:val="left"/>
              <w:rPr>
                <w:rFonts w:ascii="等线" w:eastAsia="等线" w:hAnsi="等线" w:cs="宋体"/>
                <w:color w:val="000000"/>
                <w:kern w:val="0"/>
                <w:sz w:val="15"/>
                <w:szCs w:val="15"/>
              </w:rPr>
            </w:pPr>
            <w:r w:rsidRPr="00FC159A">
              <w:rPr>
                <w:rFonts w:ascii="等线" w:eastAsia="等线" w:hAnsi="等线" w:cs="宋体"/>
                <w:color w:val="000000"/>
                <w:kern w:val="0"/>
                <w:sz w:val="15"/>
                <w:szCs w:val="15"/>
              </w:rPr>
              <w:t>Bacillus thuringiensis</w:t>
            </w:r>
          </w:p>
        </w:tc>
        <w:tc>
          <w:tcPr>
            <w:tcW w:w="329" w:type="pct"/>
            <w:tcBorders>
              <w:top w:val="single" w:sz="4" w:space="0" w:color="auto"/>
              <w:left w:val="nil"/>
              <w:bottom w:val="single" w:sz="4" w:space="0" w:color="auto"/>
              <w:right w:val="nil"/>
            </w:tcBorders>
            <w:shd w:val="clear" w:color="auto" w:fill="auto"/>
            <w:noWrap/>
            <w:vAlign w:val="bottom"/>
          </w:tcPr>
          <w:p w14:paraId="02664DDF" w14:textId="015EEAF2" w:rsidR="00FC159A" w:rsidRDefault="00FC159A">
            <w:pPr>
              <w:widowControl/>
              <w:jc w:val="left"/>
              <w:rPr>
                <w:rFonts w:ascii="等线" w:eastAsia="等线" w:hAnsi="等线" w:cs="宋体"/>
                <w:color w:val="000000"/>
                <w:kern w:val="0"/>
                <w:sz w:val="15"/>
                <w:szCs w:val="15"/>
              </w:rPr>
            </w:pPr>
            <w:r w:rsidRPr="00FC159A">
              <w:rPr>
                <w:rFonts w:ascii="等线" w:eastAsia="等线" w:hAnsi="等线" w:cs="宋体"/>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29C61FA8" w14:textId="3E2014E8" w:rsidR="00FC159A" w:rsidRDefault="000A1648">
            <w:pPr>
              <w:widowControl/>
              <w:jc w:val="left"/>
              <w:rPr>
                <w:rFonts w:ascii="等线" w:eastAsia="等线" w:hAnsi="等线" w:cs="宋体"/>
                <w:color w:val="000000"/>
                <w:kern w:val="0"/>
                <w:sz w:val="15"/>
                <w:szCs w:val="15"/>
              </w:rPr>
            </w:pPr>
            <w:r w:rsidRPr="000A1648">
              <w:rPr>
                <w:rFonts w:ascii="等线" w:eastAsia="等线" w:hAnsi="等线" w:cs="宋体"/>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30B939FD" w14:textId="476AF76C" w:rsidR="00FC159A" w:rsidRDefault="000A1648">
            <w:pPr>
              <w:widowControl/>
              <w:jc w:val="left"/>
              <w:rPr>
                <w:rFonts w:ascii="等线" w:eastAsia="等线" w:hAnsi="等线" w:cs="宋体"/>
                <w:color w:val="000000"/>
                <w:kern w:val="0"/>
                <w:sz w:val="15"/>
                <w:szCs w:val="15"/>
              </w:rPr>
            </w:pPr>
            <w:r w:rsidRPr="000A1648">
              <w:rPr>
                <w:rFonts w:ascii="等线" w:eastAsia="等线" w:hAnsi="等线" w:cs="宋体"/>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4CF2741A" w14:textId="7BF67F69" w:rsidR="00FC159A" w:rsidRDefault="000A1648">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1</w:t>
            </w:r>
            <w:r>
              <w:rPr>
                <w:rFonts w:ascii="等线" w:eastAsia="等线" w:hAnsi="等线" w:cs="宋体"/>
                <w:color w:val="000000"/>
                <w:kern w:val="0"/>
                <w:sz w:val="15"/>
                <w:szCs w:val="15"/>
              </w:rPr>
              <w:t>.1</w:t>
            </w:r>
            <w:r>
              <w:rPr>
                <w:rFonts w:ascii="等线" w:eastAsia="等线" w:hAnsi="等线" w:cs="宋体" w:hint="eastAsia"/>
                <w:color w:val="000000"/>
                <w:kern w:val="0"/>
                <w:sz w:val="15"/>
                <w:szCs w:val="15"/>
              </w:rPr>
              <w:t>mg</w:t>
            </w:r>
            <w:r>
              <w:rPr>
                <w:rFonts w:ascii="等线" w:eastAsia="等线" w:hAnsi="等线" w:cs="宋体"/>
                <w:color w:val="000000"/>
                <w:kern w:val="0"/>
                <w:sz w:val="15"/>
                <w:szCs w:val="15"/>
              </w:rPr>
              <w:t>/L</w:t>
            </w:r>
          </w:p>
        </w:tc>
        <w:tc>
          <w:tcPr>
            <w:tcW w:w="422" w:type="pct"/>
            <w:tcBorders>
              <w:top w:val="single" w:sz="4" w:space="0" w:color="auto"/>
              <w:left w:val="nil"/>
              <w:bottom w:val="single" w:sz="4" w:space="0" w:color="auto"/>
              <w:right w:val="nil"/>
            </w:tcBorders>
            <w:shd w:val="clear" w:color="auto" w:fill="auto"/>
            <w:noWrap/>
            <w:vAlign w:val="bottom"/>
          </w:tcPr>
          <w:p w14:paraId="0C5CF772" w14:textId="5D11C243" w:rsidR="00FC159A" w:rsidRDefault="000A1648">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3</w:t>
            </w:r>
            <w:r>
              <w:rPr>
                <w:rFonts w:ascii="等线" w:eastAsia="等线" w:hAnsi="等线" w:cs="宋体"/>
                <w:color w:val="000000"/>
                <w:kern w:val="0"/>
                <w:sz w:val="15"/>
                <w:szCs w:val="15"/>
              </w:rPr>
              <w:t>-99hpf</w:t>
            </w:r>
          </w:p>
        </w:tc>
        <w:tc>
          <w:tcPr>
            <w:tcW w:w="329" w:type="pct"/>
            <w:tcBorders>
              <w:top w:val="single" w:sz="4" w:space="0" w:color="auto"/>
              <w:left w:val="nil"/>
              <w:bottom w:val="single" w:sz="4" w:space="0" w:color="auto"/>
              <w:right w:val="nil"/>
            </w:tcBorders>
            <w:shd w:val="clear" w:color="auto" w:fill="auto"/>
            <w:noWrap/>
            <w:vAlign w:val="bottom"/>
          </w:tcPr>
          <w:p w14:paraId="658D7667" w14:textId="16D188DA" w:rsidR="00FC159A" w:rsidRDefault="000A1648">
            <w:pPr>
              <w:widowControl/>
              <w:jc w:val="left"/>
              <w:rPr>
                <w:rFonts w:ascii="等线" w:eastAsia="等线" w:hAnsi="等线" w:cs="宋体"/>
                <w:color w:val="000000"/>
                <w:kern w:val="0"/>
                <w:sz w:val="15"/>
                <w:szCs w:val="15"/>
              </w:rPr>
            </w:pPr>
            <w:r w:rsidRPr="000A1648">
              <w:rPr>
                <w:rFonts w:ascii="等线" w:eastAsia="等线" w:hAnsi="等线" w:cs="宋体"/>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7F042AC6" w14:textId="7A53A034" w:rsidR="00FC159A" w:rsidRDefault="00FC159A">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w:t>
            </w:r>
            <w:r w:rsidRPr="00FC159A">
              <w:rPr>
                <w:rFonts w:ascii="等线" w:eastAsia="等线" w:hAnsi="等线" w:cs="宋体"/>
                <w:color w:val="000000"/>
                <w:kern w:val="0"/>
                <w:sz w:val="15"/>
                <w:szCs w:val="15"/>
              </w:rPr>
              <w:t>roteomics</w:t>
            </w:r>
          </w:p>
        </w:tc>
        <w:tc>
          <w:tcPr>
            <w:tcW w:w="751" w:type="pct"/>
            <w:tcBorders>
              <w:top w:val="single" w:sz="4" w:space="0" w:color="auto"/>
              <w:left w:val="nil"/>
              <w:bottom w:val="single" w:sz="4" w:space="0" w:color="auto"/>
              <w:right w:val="nil"/>
            </w:tcBorders>
            <w:shd w:val="clear" w:color="auto" w:fill="auto"/>
            <w:noWrap/>
            <w:vAlign w:val="bottom"/>
          </w:tcPr>
          <w:p w14:paraId="5DE9FA92" w14:textId="26E320AB" w:rsidR="00FC159A" w:rsidRDefault="00B62B12">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t>
            </w:r>
          </w:p>
        </w:tc>
        <w:tc>
          <w:tcPr>
            <w:tcW w:w="845" w:type="pct"/>
            <w:tcBorders>
              <w:top w:val="single" w:sz="4" w:space="0" w:color="auto"/>
              <w:left w:val="nil"/>
              <w:bottom w:val="single" w:sz="4" w:space="0" w:color="auto"/>
              <w:right w:val="nil"/>
            </w:tcBorders>
            <w:shd w:val="clear" w:color="auto" w:fill="auto"/>
            <w:noWrap/>
            <w:vAlign w:val="bottom"/>
          </w:tcPr>
          <w:p w14:paraId="743E8AA1" w14:textId="774B82BA" w:rsidR="00FC159A" w:rsidRDefault="00B62B12">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t>M</w:t>
            </w:r>
            <w:r w:rsidRPr="00B62B12">
              <w:rPr>
                <w:rFonts w:ascii="等线" w:eastAsia="等线" w:hAnsi="等线" w:cs="宋体"/>
                <w:color w:val="000000"/>
                <w:kern w:val="0"/>
                <w:sz w:val="15"/>
                <w:szCs w:val="15"/>
              </w:rPr>
              <w:t>inor disturbances in the proteome of zebrafish larvae</w:t>
            </w:r>
          </w:p>
        </w:tc>
        <w:tc>
          <w:tcPr>
            <w:tcW w:w="163" w:type="pct"/>
            <w:tcBorders>
              <w:top w:val="single" w:sz="4" w:space="0" w:color="auto"/>
              <w:left w:val="nil"/>
              <w:bottom w:val="single" w:sz="4" w:space="0" w:color="auto"/>
              <w:right w:val="nil"/>
            </w:tcBorders>
            <w:shd w:val="clear" w:color="auto" w:fill="auto"/>
            <w:noWrap/>
            <w:vAlign w:val="bottom"/>
          </w:tcPr>
          <w:p w14:paraId="1E59294B" w14:textId="32BCD38B" w:rsidR="00FC159A" w:rsidRDefault="00B62B12">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PEVuZE5vdGU+PENpdGU+PEF1dGhvcj5WaWVpcmE8L0F1dGhvcj48WWVhcj4yMDIxPC9ZZWFyPjxS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PEVuZE5vdGU+PENpdGU+PEF1dGhvcj5WaWVpcmE8L0F1dGhvcj48WWVhcj4yMDIxPC9ZZWFyPjxS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91</w:t>
            </w:r>
            <w:r>
              <w:rPr>
                <w:rFonts w:ascii="等线" w:eastAsia="等线" w:hAnsi="等线" w:cs="宋体"/>
                <w:color w:val="000000"/>
                <w:kern w:val="0"/>
                <w:sz w:val="15"/>
                <w:szCs w:val="15"/>
              </w:rPr>
              <w:fldChar w:fldCharType="end"/>
            </w:r>
          </w:p>
        </w:tc>
      </w:tr>
      <w:tr w:rsidR="00A33977" w14:paraId="0BE97CF2"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34A97F0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lastRenderedPageBreak/>
              <w:t>chlordecone</w:t>
            </w:r>
          </w:p>
        </w:tc>
        <w:tc>
          <w:tcPr>
            <w:tcW w:w="329" w:type="pct"/>
            <w:tcBorders>
              <w:top w:val="single" w:sz="4" w:space="0" w:color="auto"/>
              <w:left w:val="nil"/>
              <w:bottom w:val="single" w:sz="4" w:space="0" w:color="auto"/>
              <w:right w:val="nil"/>
            </w:tcBorders>
            <w:shd w:val="clear" w:color="auto" w:fill="auto"/>
            <w:noWrap/>
            <w:vAlign w:val="bottom"/>
          </w:tcPr>
          <w:p w14:paraId="657B73A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4C0FCEE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mice</w:t>
            </w:r>
          </w:p>
        </w:tc>
        <w:tc>
          <w:tcPr>
            <w:tcW w:w="471" w:type="pct"/>
            <w:tcBorders>
              <w:top w:val="single" w:sz="4" w:space="0" w:color="auto"/>
              <w:left w:val="nil"/>
              <w:bottom w:val="single" w:sz="4" w:space="0" w:color="auto"/>
              <w:right w:val="nil"/>
            </w:tcBorders>
            <w:shd w:val="clear" w:color="auto" w:fill="auto"/>
            <w:noWrap/>
            <w:vAlign w:val="bottom"/>
          </w:tcPr>
          <w:p w14:paraId="1580CDC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4" w:space="0" w:color="auto"/>
              <w:right w:val="nil"/>
            </w:tcBorders>
            <w:shd w:val="clear" w:color="auto" w:fill="auto"/>
            <w:noWrap/>
            <w:vAlign w:val="bottom"/>
          </w:tcPr>
          <w:p w14:paraId="09633A0A"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100</w:t>
            </w:r>
            <w:r>
              <w:rPr>
                <w:rFonts w:ascii="MS Gothic" w:eastAsia="MS Gothic" w:hAnsi="MS Gothic" w:cs="MS Gothic" w:hint="eastAsia"/>
                <w:color w:val="000000"/>
                <w:kern w:val="0"/>
                <w:sz w:val="15"/>
                <w:szCs w:val="15"/>
              </w:rPr>
              <w:t> </w:t>
            </w:r>
            <w:r>
              <w:rPr>
                <w:rFonts w:ascii="等线" w:eastAsia="等线" w:hAnsi="等线" w:cs="等线" w:hint="eastAsia"/>
                <w:color w:val="000000"/>
                <w:kern w:val="0"/>
                <w:sz w:val="15"/>
                <w:szCs w:val="15"/>
              </w:rPr>
              <w:t>μ</w:t>
            </w:r>
            <w:r>
              <w:rPr>
                <w:rFonts w:ascii="等线" w:eastAsia="等线" w:hAnsi="等线" w:cs="宋体" w:hint="eastAsia"/>
                <w:color w:val="000000"/>
                <w:kern w:val="0"/>
                <w:sz w:val="15"/>
                <w:szCs w:val="15"/>
              </w:rPr>
              <w:t xml:space="preserve">g/kg </w:t>
            </w:r>
            <w:proofErr w:type="spellStart"/>
            <w:r>
              <w:rPr>
                <w:rFonts w:ascii="等线" w:eastAsia="等线" w:hAnsi="等线" w:cs="宋体" w:hint="eastAsia"/>
                <w:color w:val="000000"/>
                <w:kern w:val="0"/>
                <w:sz w:val="15"/>
                <w:szCs w:val="15"/>
              </w:rPr>
              <w:t>bw</w:t>
            </w:r>
            <w:proofErr w:type="spellEnd"/>
            <w:r>
              <w:rPr>
                <w:rFonts w:ascii="等线" w:eastAsia="等线" w:hAnsi="等线" w:cs="宋体" w:hint="eastAsia"/>
                <w:color w:val="000000"/>
                <w:kern w:val="0"/>
                <w:sz w:val="15"/>
                <w:szCs w:val="15"/>
              </w:rPr>
              <w:t>/day</w:t>
            </w:r>
          </w:p>
        </w:tc>
        <w:tc>
          <w:tcPr>
            <w:tcW w:w="422" w:type="pct"/>
            <w:tcBorders>
              <w:top w:val="single" w:sz="4" w:space="0" w:color="auto"/>
              <w:left w:val="nil"/>
              <w:bottom w:val="single" w:sz="4" w:space="0" w:color="auto"/>
              <w:right w:val="nil"/>
            </w:tcBorders>
            <w:shd w:val="clear" w:color="auto" w:fill="auto"/>
            <w:noWrap/>
            <w:vAlign w:val="bottom"/>
          </w:tcPr>
          <w:p w14:paraId="3EB656F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embryonic day(E) 6.5 to E15.5</w:t>
            </w:r>
          </w:p>
        </w:tc>
        <w:tc>
          <w:tcPr>
            <w:tcW w:w="329" w:type="pct"/>
            <w:tcBorders>
              <w:top w:val="single" w:sz="4" w:space="0" w:color="auto"/>
              <w:left w:val="nil"/>
              <w:bottom w:val="single" w:sz="4" w:space="0" w:color="auto"/>
              <w:right w:val="nil"/>
            </w:tcBorders>
            <w:shd w:val="clear" w:color="auto" w:fill="auto"/>
            <w:noWrap/>
            <w:vAlign w:val="bottom"/>
          </w:tcPr>
          <w:p w14:paraId="7432361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4550EDD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4CC1057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Gene encoding proteins disorders </w:t>
            </w:r>
          </w:p>
        </w:tc>
        <w:tc>
          <w:tcPr>
            <w:tcW w:w="845" w:type="pct"/>
            <w:tcBorders>
              <w:top w:val="single" w:sz="4" w:space="0" w:color="auto"/>
              <w:left w:val="nil"/>
              <w:bottom w:val="single" w:sz="4" w:space="0" w:color="auto"/>
              <w:right w:val="nil"/>
            </w:tcBorders>
            <w:shd w:val="clear" w:color="auto" w:fill="auto"/>
            <w:noWrap/>
            <w:vAlign w:val="bottom"/>
          </w:tcPr>
          <w:p w14:paraId="23FC184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The number of spermatogonia (SG) in F3 decreases, with meiotic defects in sperm cells and a decrease in the number of sperm in the F1 and F3 male offspring.</w:t>
            </w:r>
          </w:p>
        </w:tc>
        <w:tc>
          <w:tcPr>
            <w:tcW w:w="163" w:type="pct"/>
            <w:tcBorders>
              <w:top w:val="single" w:sz="4" w:space="0" w:color="auto"/>
              <w:left w:val="nil"/>
              <w:bottom w:val="single" w:sz="4" w:space="0" w:color="auto"/>
              <w:right w:val="nil"/>
            </w:tcBorders>
            <w:shd w:val="clear" w:color="auto" w:fill="auto"/>
            <w:noWrap/>
            <w:vAlign w:val="bottom"/>
          </w:tcPr>
          <w:p w14:paraId="193B1D8E" w14:textId="7D02D411"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PEVuZE5vdGU+PENpdGU+PEF1dGhvcj5HZWx5LVBlcm5vdDwvQXV0aG9yPjxZZWFyPjIwMTg8L1ll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PEVuZE5vdGU+PENpdGU+PEF1dGhvcj5HZWx5LVBlcm5vdDwvQXV0aG9yPjxZZWFyPjIwMTg8L1ll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87</w:t>
            </w:r>
            <w:r>
              <w:rPr>
                <w:rFonts w:ascii="等线" w:eastAsia="等线" w:hAnsi="等线" w:cs="宋体"/>
                <w:color w:val="000000"/>
                <w:kern w:val="0"/>
                <w:sz w:val="15"/>
                <w:szCs w:val="15"/>
              </w:rPr>
              <w:fldChar w:fldCharType="end"/>
            </w:r>
          </w:p>
        </w:tc>
      </w:tr>
      <w:tr w:rsidR="00A33977" w14:paraId="05BB427F"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176B17C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Atrazine</w:t>
            </w:r>
          </w:p>
        </w:tc>
        <w:tc>
          <w:tcPr>
            <w:tcW w:w="329" w:type="pct"/>
            <w:tcBorders>
              <w:top w:val="single" w:sz="4" w:space="0" w:color="auto"/>
              <w:left w:val="nil"/>
              <w:bottom w:val="single" w:sz="4" w:space="0" w:color="auto"/>
              <w:right w:val="nil"/>
            </w:tcBorders>
            <w:shd w:val="clear" w:color="auto" w:fill="auto"/>
            <w:noWrap/>
            <w:vAlign w:val="bottom"/>
          </w:tcPr>
          <w:p w14:paraId="027BC1D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herbicide</w:t>
            </w:r>
          </w:p>
        </w:tc>
        <w:tc>
          <w:tcPr>
            <w:tcW w:w="376" w:type="pct"/>
            <w:tcBorders>
              <w:top w:val="single" w:sz="4" w:space="0" w:color="auto"/>
              <w:left w:val="nil"/>
              <w:bottom w:val="single" w:sz="4" w:space="0" w:color="auto"/>
              <w:right w:val="nil"/>
            </w:tcBorders>
            <w:shd w:val="clear" w:color="auto" w:fill="auto"/>
            <w:noWrap/>
            <w:vAlign w:val="bottom"/>
          </w:tcPr>
          <w:p w14:paraId="60C78CA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626BA3B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56743AB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0, 0.3, 3, or 30 ppb</w:t>
            </w:r>
          </w:p>
        </w:tc>
        <w:tc>
          <w:tcPr>
            <w:tcW w:w="422" w:type="pct"/>
            <w:tcBorders>
              <w:top w:val="single" w:sz="4" w:space="0" w:color="auto"/>
              <w:left w:val="nil"/>
              <w:bottom w:val="single" w:sz="4" w:space="0" w:color="auto"/>
              <w:right w:val="nil"/>
            </w:tcBorders>
            <w:shd w:val="clear" w:color="auto" w:fill="auto"/>
            <w:noWrap/>
            <w:vAlign w:val="bottom"/>
          </w:tcPr>
          <w:p w14:paraId="43FD176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1 to 72hpf</w:t>
            </w:r>
          </w:p>
        </w:tc>
        <w:tc>
          <w:tcPr>
            <w:tcW w:w="329" w:type="pct"/>
            <w:tcBorders>
              <w:top w:val="single" w:sz="4" w:space="0" w:color="auto"/>
              <w:left w:val="nil"/>
              <w:bottom w:val="single" w:sz="4" w:space="0" w:color="auto"/>
              <w:right w:val="nil"/>
            </w:tcBorders>
            <w:shd w:val="clear" w:color="auto" w:fill="auto"/>
            <w:noWrap/>
            <w:vAlign w:val="bottom"/>
          </w:tcPr>
          <w:p w14:paraId="5F78C37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sexual gland and brain</w:t>
            </w:r>
          </w:p>
        </w:tc>
        <w:tc>
          <w:tcPr>
            <w:tcW w:w="422" w:type="pct"/>
            <w:tcBorders>
              <w:top w:val="single" w:sz="4" w:space="0" w:color="auto"/>
              <w:left w:val="nil"/>
              <w:bottom w:val="single" w:sz="4" w:space="0" w:color="auto"/>
              <w:right w:val="nil"/>
            </w:tcBorders>
            <w:shd w:val="clear" w:color="auto" w:fill="auto"/>
            <w:noWrap/>
            <w:vAlign w:val="bottom"/>
          </w:tcPr>
          <w:p w14:paraId="36EF39F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128EB59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Lipid metabolism, molecular transport, small molecule biochemistry, and cell morphology</w:t>
            </w:r>
          </w:p>
        </w:tc>
        <w:tc>
          <w:tcPr>
            <w:tcW w:w="845" w:type="pct"/>
            <w:tcBorders>
              <w:top w:val="single" w:sz="4" w:space="0" w:color="auto"/>
              <w:left w:val="nil"/>
              <w:bottom w:val="single" w:sz="4" w:space="0" w:color="auto"/>
              <w:right w:val="nil"/>
            </w:tcBorders>
            <w:shd w:val="clear" w:color="auto" w:fill="auto"/>
            <w:noWrap/>
            <w:vAlign w:val="bottom"/>
          </w:tcPr>
          <w:p w14:paraId="07D9DA1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No significant changes in body weight, testes weight, or GSI on male offspring</w:t>
            </w:r>
          </w:p>
        </w:tc>
        <w:tc>
          <w:tcPr>
            <w:tcW w:w="163" w:type="pct"/>
            <w:tcBorders>
              <w:top w:val="single" w:sz="4" w:space="0" w:color="auto"/>
              <w:left w:val="nil"/>
              <w:bottom w:val="single" w:sz="4" w:space="0" w:color="auto"/>
              <w:right w:val="nil"/>
            </w:tcBorders>
            <w:shd w:val="clear" w:color="auto" w:fill="auto"/>
            <w:noWrap/>
            <w:vAlign w:val="bottom"/>
          </w:tcPr>
          <w:p w14:paraId="4B909BF1" w14:textId="42E14791"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fldData xml:space="preserve">PEVuZE5vdGU+PENpdGU+PEF1dGhvcj5XaXJiaXNreTwvQXV0aG9yPjxZZWFyPjIwMTY8L1llYXI+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</w:fldData>
              </w:fldChar>
            </w:r>
            <w:r w:rsidR="00CD6769">
              <w:rPr>
                <w:rFonts w:ascii="等线" w:eastAsia="等线" w:hAnsi="等线" w:cs="宋体"/>
                <w:color w:val="000000"/>
                <w:kern w:val="0"/>
                <w:sz w:val="15"/>
                <w:szCs w:val="15"/>
              </w:rPr>
              <w:instrText xml:space="preserve"> ADDIN EN.CITE </w:instrText>
            </w:r>
            <w:r w:rsidR="00CD6769">
              <w:rPr>
                <w:rFonts w:ascii="等线" w:eastAsia="等线" w:hAnsi="等线" w:cs="宋体"/>
                <w:color w:val="000000"/>
                <w:kern w:val="0"/>
                <w:sz w:val="15"/>
                <w:szCs w:val="15"/>
              </w:rPr>
              <w:fldChar w:fldCharType="begin">
                <w:fldData xml:space="preserve">PEVuZE5vdGU+PENpdGU+PEF1dGhvcj5XaXJiaXNreTwvQXV0aG9yPjxZZWFyPjIwMTY8L1llYXI+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</w:fldData>
              </w:fldChar>
            </w:r>
            <w:r w:rsidR="00CD6769">
              <w:rPr>
                <w:rFonts w:ascii="等线" w:eastAsia="等线" w:hAnsi="等线" w:cs="宋体"/>
                <w:color w:val="000000"/>
                <w:kern w:val="0"/>
                <w:sz w:val="15"/>
                <w:szCs w:val="15"/>
              </w:rPr>
              <w:instrText xml:space="preserve"> ADDIN EN.CITE.DATA </w:instrText>
            </w:r>
            <w:r w:rsidR="00CD6769">
              <w:rPr>
                <w:rFonts w:ascii="等线" w:eastAsia="等线" w:hAnsi="等线" w:cs="宋体"/>
                <w:color w:val="000000"/>
                <w:kern w:val="0"/>
                <w:sz w:val="15"/>
                <w:szCs w:val="15"/>
              </w:rPr>
            </w:r>
            <w:r w:rsidR="00CD6769">
              <w:rPr>
                <w:rFonts w:ascii="等线" w:eastAsia="等线" w:hAnsi="等线" w:cs="宋体"/>
                <w:color w:val="000000"/>
                <w:kern w:val="0"/>
                <w:sz w:val="15"/>
                <w:szCs w:val="15"/>
              </w:rPr>
              <w:fldChar w:fldCharType="end"/>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88</w:t>
            </w:r>
            <w:r>
              <w:rPr>
                <w:rFonts w:ascii="等线" w:eastAsia="等线" w:hAnsi="等线" w:cs="宋体"/>
                <w:color w:val="000000"/>
                <w:kern w:val="0"/>
                <w:sz w:val="15"/>
                <w:szCs w:val="15"/>
              </w:rPr>
              <w:fldChar w:fldCharType="end"/>
            </w:r>
          </w:p>
        </w:tc>
      </w:tr>
      <w:tr w:rsidR="00A33977" w14:paraId="247556CE"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7BF2C2B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atrazine</w:t>
            </w:r>
          </w:p>
        </w:tc>
        <w:tc>
          <w:tcPr>
            <w:tcW w:w="329" w:type="pct"/>
            <w:tcBorders>
              <w:top w:val="single" w:sz="4" w:space="0" w:color="auto"/>
              <w:left w:val="nil"/>
              <w:bottom w:val="single" w:sz="4" w:space="0" w:color="auto"/>
              <w:right w:val="nil"/>
            </w:tcBorders>
            <w:shd w:val="clear" w:color="auto" w:fill="auto"/>
            <w:noWrap/>
            <w:vAlign w:val="bottom"/>
          </w:tcPr>
          <w:p w14:paraId="2B25231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herbicide</w:t>
            </w:r>
          </w:p>
        </w:tc>
        <w:tc>
          <w:tcPr>
            <w:tcW w:w="376" w:type="pct"/>
            <w:tcBorders>
              <w:top w:val="single" w:sz="4" w:space="0" w:color="auto"/>
              <w:left w:val="nil"/>
              <w:bottom w:val="single" w:sz="4" w:space="0" w:color="auto"/>
              <w:right w:val="nil"/>
            </w:tcBorders>
            <w:shd w:val="clear" w:color="auto" w:fill="auto"/>
            <w:noWrap/>
            <w:vAlign w:val="bottom"/>
          </w:tcPr>
          <w:p w14:paraId="4ABF711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2D62230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28E6625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0, 0.3, 3, or 31 ppb</w:t>
            </w:r>
          </w:p>
        </w:tc>
        <w:tc>
          <w:tcPr>
            <w:tcW w:w="422" w:type="pct"/>
            <w:tcBorders>
              <w:top w:val="single" w:sz="4" w:space="0" w:color="auto"/>
              <w:left w:val="nil"/>
              <w:bottom w:val="single" w:sz="4" w:space="0" w:color="auto"/>
              <w:right w:val="nil"/>
            </w:tcBorders>
            <w:shd w:val="clear" w:color="auto" w:fill="auto"/>
            <w:noWrap/>
            <w:vAlign w:val="bottom"/>
          </w:tcPr>
          <w:p w14:paraId="2957702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2 to 72hpf</w:t>
            </w:r>
          </w:p>
        </w:tc>
        <w:tc>
          <w:tcPr>
            <w:tcW w:w="329" w:type="pct"/>
            <w:tcBorders>
              <w:top w:val="single" w:sz="4" w:space="0" w:color="auto"/>
              <w:left w:val="nil"/>
              <w:bottom w:val="single" w:sz="4" w:space="0" w:color="auto"/>
              <w:right w:val="nil"/>
            </w:tcBorders>
            <w:shd w:val="clear" w:color="auto" w:fill="auto"/>
            <w:noWrap/>
            <w:vAlign w:val="bottom"/>
          </w:tcPr>
          <w:p w14:paraId="1A7786F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sexual gland and brain</w:t>
            </w:r>
          </w:p>
        </w:tc>
        <w:tc>
          <w:tcPr>
            <w:tcW w:w="422" w:type="pct"/>
            <w:tcBorders>
              <w:top w:val="single" w:sz="4" w:space="0" w:color="auto"/>
              <w:left w:val="nil"/>
              <w:bottom w:val="single" w:sz="4" w:space="0" w:color="auto"/>
              <w:right w:val="nil"/>
            </w:tcBorders>
            <w:shd w:val="clear" w:color="auto" w:fill="auto"/>
            <w:noWrap/>
            <w:vAlign w:val="bottom"/>
          </w:tcPr>
          <w:p w14:paraId="7681FEB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w:t>
            </w:r>
          </w:p>
        </w:tc>
        <w:tc>
          <w:tcPr>
            <w:tcW w:w="751" w:type="pct"/>
            <w:tcBorders>
              <w:top w:val="single" w:sz="4" w:space="0" w:color="auto"/>
              <w:left w:val="nil"/>
              <w:bottom w:val="single" w:sz="4" w:space="0" w:color="auto"/>
              <w:right w:val="nil"/>
            </w:tcBorders>
            <w:shd w:val="clear" w:color="auto" w:fill="auto"/>
            <w:noWrap/>
            <w:vAlign w:val="bottom"/>
          </w:tcPr>
          <w:p w14:paraId="74164AE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Alters gene expression of several genes throughout the serotonergic pathway</w:t>
            </w:r>
          </w:p>
        </w:tc>
        <w:tc>
          <w:tcPr>
            <w:tcW w:w="845" w:type="pct"/>
            <w:tcBorders>
              <w:top w:val="single" w:sz="4" w:space="0" w:color="auto"/>
              <w:left w:val="nil"/>
              <w:bottom w:val="single" w:sz="4" w:space="0" w:color="auto"/>
              <w:right w:val="nil"/>
            </w:tcBorders>
            <w:shd w:val="clear" w:color="auto" w:fill="auto"/>
            <w:noWrap/>
            <w:vAlign w:val="bottom"/>
          </w:tcPr>
          <w:p w14:paraId="1645AE8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 significant decrease in 5-hydroxyindoleacetic acid (5-HIAA) and serotonin turnover in adult female brain tissue</w:t>
            </w:r>
          </w:p>
        </w:tc>
        <w:tc>
          <w:tcPr>
            <w:tcW w:w="163" w:type="pct"/>
            <w:tcBorders>
              <w:top w:val="single" w:sz="4" w:space="0" w:color="auto"/>
              <w:left w:val="nil"/>
              <w:bottom w:val="single" w:sz="4" w:space="0" w:color="auto"/>
              <w:right w:val="nil"/>
            </w:tcBorders>
            <w:shd w:val="clear" w:color="auto" w:fill="auto"/>
            <w:noWrap/>
            <w:vAlign w:val="bottom"/>
          </w:tcPr>
          <w:p w14:paraId="0A456D0E" w14:textId="6CB0EE2D"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r>
            <w:r w:rsidR="00CD6769">
              <w:rPr>
                <w:rFonts w:ascii="等线" w:eastAsia="等线" w:hAnsi="等线" w:cs="宋体"/>
                <w:color w:val="000000"/>
                <w:kern w:val="0"/>
                <w:sz w:val="15"/>
                <w:szCs w:val="15"/>
              </w:rPr>
              <w:instrText xml:space="preserve"> ADDIN EN.CITE &lt;EndNote&gt;&lt;Cite&gt;&lt;Author&gt;Wirbisky&lt;/Author&gt;&lt;Year&gt;2015&lt;/Year&gt;&lt;RecNum&gt;94&lt;/RecNum&gt;&lt;DisplayText&gt;&lt;style face="superscript"&gt;89&lt;/style&gt;&lt;/DisplayText&gt;&lt;record&gt;&lt;rec-number&gt;94&lt;/rec-number&gt;&lt;foreign-keys&gt;&lt;key app="EN" db-id="xv9wx9d2392z2levppd5ppzkd0f925xs50fd" timestamp="1696349977"&gt;94&lt;/key&gt;&lt;/foreign-keys&gt;&lt;ref-type name="Journal Article"&gt;17&lt;/ref-type&gt;&lt;contributors&gt;&lt;authors&gt;&lt;author&gt;Wirbisky, Sara E.&lt;/author&gt;&lt;author&gt;Weber, Gregory J.&lt;/author&gt;&lt;author&gt;Sepúlveda, Maria S.&lt;/author&gt;&lt;author&gt;Xiao, Changhe&lt;/author&gt;&lt;author&gt;Cannon, Jason R.&lt;/author&gt;&lt;author&gt;Freeman, Jennifer L.&lt;/author&gt;&lt;/authors&gt;&lt;/contributors&gt;&lt;titles&gt;&lt;title&gt;Developmental origins of neurotransmitter and transcriptome alterations in adult female zebrafish exposed to atrazine during embryogenesis&lt;/title&gt;&lt;secondary-title&gt;Toxicology&lt;/secondary-title&gt;&lt;/titles&gt;&lt;periodical&gt;&lt;full-title&gt;Toxicology&lt;/full-title&gt;&lt;/periodical&gt;&lt;pages&gt;156-167&lt;/pages&gt;&lt;volume&gt;333&lt;/volume&gt;&lt;keywords&gt;&lt;keyword&gt;Atrazine&lt;/keyword&gt;&lt;keyword&gt;Development&lt;/keyword&gt;&lt;keyword&gt;Developmental origins of health and disease&lt;/keyword&gt;&lt;keyword&gt;Neurotransmitters&lt;/keyword&gt;&lt;keyword&gt;Transcriptomics&lt;/keyword&gt;&lt;keyword&gt;Zebrafish&lt;/keyword&gt;&lt;/keywords&gt;&lt;dates&gt;&lt;year&gt;2015&lt;/year&gt;&lt;pub-dates&gt;&lt;date&gt;2015/07/03/&lt;/date&gt;&lt;/pub-dates&gt;&lt;/dates&gt;&lt;isbn&gt;0300-483X&lt;/isbn&gt;&lt;urls&gt;&lt;related-urls&gt;&lt;url&gt;https://www.sciencedirect.com/science/article/pii/S0300483X15000876&lt;/url&gt;&lt;/related-urls&gt;&lt;/urls&gt;&lt;electronic-resource-num&gt;https://doi.org/10.1016/j.tox.2015.04.016&lt;/electronic-resource-num&gt;&lt;/record&gt;&lt;/Cite&gt;&lt;/EndNote&gt;</w:instrText>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89</w:t>
            </w:r>
            <w:r>
              <w:rPr>
                <w:rFonts w:ascii="等线" w:eastAsia="等线" w:hAnsi="等线" w:cs="宋体"/>
                <w:color w:val="000000"/>
                <w:kern w:val="0"/>
                <w:sz w:val="15"/>
                <w:szCs w:val="15"/>
              </w:rPr>
              <w:fldChar w:fldCharType="end"/>
            </w:r>
          </w:p>
        </w:tc>
      </w:tr>
      <w:tr w:rsidR="00A33977" w14:paraId="4408997A"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448FD07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3,4-dichloroaniline</w:t>
            </w:r>
          </w:p>
        </w:tc>
        <w:tc>
          <w:tcPr>
            <w:tcW w:w="329" w:type="pct"/>
            <w:tcBorders>
              <w:top w:val="single" w:sz="4" w:space="0" w:color="auto"/>
              <w:left w:val="nil"/>
              <w:bottom w:val="single" w:sz="4" w:space="0" w:color="auto"/>
              <w:right w:val="nil"/>
            </w:tcBorders>
            <w:shd w:val="clear" w:color="auto" w:fill="auto"/>
            <w:noWrap/>
            <w:vAlign w:val="bottom"/>
          </w:tcPr>
          <w:p w14:paraId="5C3D1E7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4" w:space="0" w:color="auto"/>
              <w:right w:val="nil"/>
            </w:tcBorders>
            <w:shd w:val="clear" w:color="auto" w:fill="auto"/>
            <w:noWrap/>
            <w:vAlign w:val="bottom"/>
          </w:tcPr>
          <w:p w14:paraId="2FC6FF78"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00436D9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35CF3EC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0.3mg / L </w:t>
            </w:r>
          </w:p>
        </w:tc>
        <w:tc>
          <w:tcPr>
            <w:tcW w:w="422" w:type="pct"/>
            <w:tcBorders>
              <w:top w:val="single" w:sz="4" w:space="0" w:color="auto"/>
              <w:left w:val="nil"/>
              <w:bottom w:val="single" w:sz="4" w:space="0" w:color="auto"/>
              <w:right w:val="nil"/>
            </w:tcBorders>
            <w:shd w:val="clear" w:color="auto" w:fill="auto"/>
            <w:noWrap/>
            <w:vAlign w:val="bottom"/>
          </w:tcPr>
          <w:p w14:paraId="6AA714E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from 3hpf to 99hours</w:t>
            </w:r>
          </w:p>
        </w:tc>
        <w:tc>
          <w:tcPr>
            <w:tcW w:w="329" w:type="pct"/>
            <w:tcBorders>
              <w:top w:val="single" w:sz="4" w:space="0" w:color="auto"/>
              <w:left w:val="nil"/>
              <w:bottom w:val="single" w:sz="4" w:space="0" w:color="auto"/>
              <w:right w:val="nil"/>
            </w:tcBorders>
            <w:shd w:val="clear" w:color="auto" w:fill="auto"/>
            <w:noWrap/>
            <w:vAlign w:val="bottom"/>
          </w:tcPr>
          <w:p w14:paraId="26D8EEC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6B4C34FB" w14:textId="2A8C6A1E" w:rsidR="00A33977" w:rsidRDefault="00B62B12">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proteomics</w:t>
            </w:r>
          </w:p>
        </w:tc>
        <w:tc>
          <w:tcPr>
            <w:tcW w:w="751" w:type="pct"/>
            <w:tcBorders>
              <w:top w:val="single" w:sz="4" w:space="0" w:color="auto"/>
              <w:left w:val="nil"/>
              <w:bottom w:val="single" w:sz="4" w:space="0" w:color="auto"/>
              <w:right w:val="nil"/>
            </w:tcBorders>
            <w:shd w:val="clear" w:color="auto" w:fill="auto"/>
            <w:noWrap/>
            <w:vAlign w:val="bottom"/>
          </w:tcPr>
          <w:p w14:paraId="65997D5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Several processes of cardiac function and development and metabolism</w:t>
            </w:r>
          </w:p>
        </w:tc>
        <w:tc>
          <w:tcPr>
            <w:tcW w:w="845" w:type="pct"/>
            <w:tcBorders>
              <w:top w:val="single" w:sz="4" w:space="0" w:color="auto"/>
              <w:left w:val="nil"/>
              <w:bottom w:val="single" w:sz="4" w:space="0" w:color="auto"/>
              <w:right w:val="nil"/>
            </w:tcBorders>
            <w:shd w:val="clear" w:color="auto" w:fill="auto"/>
            <w:noWrap/>
            <w:vAlign w:val="bottom"/>
          </w:tcPr>
          <w:p w14:paraId="4C6A4BB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Non-detachment of tail, lack of somite formation, and the absence of heartbeat </w:t>
            </w:r>
          </w:p>
        </w:tc>
        <w:tc>
          <w:tcPr>
            <w:tcW w:w="163" w:type="pct"/>
            <w:tcBorders>
              <w:top w:val="single" w:sz="4" w:space="0" w:color="auto"/>
              <w:left w:val="nil"/>
              <w:bottom w:val="single" w:sz="4" w:space="0" w:color="auto"/>
              <w:right w:val="nil"/>
            </w:tcBorders>
            <w:shd w:val="clear" w:color="auto" w:fill="auto"/>
            <w:noWrap/>
            <w:vAlign w:val="bottom"/>
          </w:tcPr>
          <w:p w14:paraId="24E6C462" w14:textId="17C0BE0C"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r>
            <w:r w:rsidR="00CD6769">
              <w:rPr>
                <w:rFonts w:ascii="等线" w:eastAsia="等线" w:hAnsi="等线" w:cs="宋体"/>
                <w:color w:val="000000"/>
                <w:kern w:val="0"/>
                <w:sz w:val="15"/>
                <w:szCs w:val="15"/>
              </w:rPr>
              <w:instrText xml:space="preserve"> ADDIN EN.CITE &lt;EndNote&gt;&lt;Cite&gt;&lt;Author&gt;Vieira&lt;/Author&gt;&lt;Year&gt;2020&lt;/Year&gt;&lt;RecNum&gt;95&lt;/RecNum&gt;&lt;DisplayText&gt;&lt;style face="superscript"&gt;90&lt;/style&gt;&lt;/DisplayText&gt;&lt;record&gt;&lt;rec-number&gt;95&lt;/rec-number&gt;&lt;foreign-keys&gt;&lt;key app="EN" db-id="xv9wx9d2392z2levppd5ppzkd0f925xs50fd" timestamp="1696351005"&gt;95&lt;/key&gt;&lt;/foreign-keys&gt;&lt;ref-type name="Journal Article"&gt;17&lt;/ref-type&gt;&lt;contributors&gt;&lt;authors&gt;&lt;author&gt;Vieira, L. R.&lt;/author&gt;&lt;author&gt;Hissa, D. C.&lt;/author&gt;&lt;author&gt;de Souza, T. M.&lt;/author&gt;&lt;author&gt;Sa, C. A.&lt;/author&gt;&lt;author&gt;Evaristo, J. A. M.&lt;/author&gt;&lt;author&gt;Nogueira, F. C. S.&lt;/author&gt;&lt;author&gt;Carvalho, A. F. U.&lt;/author&gt;&lt;author&gt;Farias, D. F.&lt;/author&gt;&lt;/authors&gt;&lt;/contributors&gt;&lt;titles&gt;&lt;title&gt;Proteomics analysis of zebrafish larvae exposed to 3,4-dichloroaniline using the fish embryo acute toxicity test&lt;/title&gt;&lt;secondary-title&gt;Environmental Toxicology&lt;/secondary-title&gt;&lt;/titles&gt;&lt;periodical&gt;&lt;full-title&gt;Environmental Toxicology&lt;/full-title&gt;&lt;abbr-1&gt;Environ. Toxicol.&lt;/abbr-1&gt;&lt;/periodical&gt;&lt;pages&gt;849-860&lt;/pages&gt;&lt;volume&gt;35&lt;/volume&gt;&lt;number&gt;8&lt;/number&gt;&lt;dates&gt;&lt;year&gt;2020&lt;/year&gt;&lt;pub-dates&gt;&lt;date&gt;Aug&lt;/date&gt;&lt;/pub-dates&gt;&lt;/dates&gt;&lt;isbn&gt;1520-4081&lt;/isbn&gt;&lt;accession-num&gt;WOS:000544667300005&lt;/accession-num&gt;&lt;urls&gt;&lt;related-urls&gt;&lt;url&gt;&amp;lt;Go to ISI&amp;gt;://WOS:000544667300005&lt;/url&gt;&lt;/related-urls&gt;&lt;/urls&gt;&lt;electronic-resource-num&gt;10.1002/tox.22921&lt;/electronic-resource-num&gt;&lt;/record&gt;&lt;/Cite&gt;&lt;/EndNote&gt;</w:instrText>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90</w:t>
            </w:r>
            <w:r>
              <w:rPr>
                <w:rFonts w:ascii="等线" w:eastAsia="等线" w:hAnsi="等线" w:cs="宋体"/>
                <w:color w:val="000000"/>
                <w:kern w:val="0"/>
                <w:sz w:val="15"/>
                <w:szCs w:val="15"/>
              </w:rPr>
              <w:fldChar w:fldCharType="end"/>
            </w:r>
          </w:p>
        </w:tc>
      </w:tr>
      <w:tr w:rsidR="00A33977" w14:paraId="02C0160A" w14:textId="77777777">
        <w:trPr>
          <w:trHeight w:val="276"/>
        </w:trPr>
        <w:tc>
          <w:tcPr>
            <w:tcW w:w="564" w:type="pct"/>
            <w:tcBorders>
              <w:top w:val="single" w:sz="4" w:space="0" w:color="auto"/>
              <w:left w:val="nil"/>
              <w:bottom w:val="single" w:sz="4" w:space="0" w:color="auto"/>
              <w:right w:val="nil"/>
            </w:tcBorders>
            <w:shd w:val="clear" w:color="auto" w:fill="auto"/>
            <w:noWrap/>
            <w:vAlign w:val="bottom"/>
          </w:tcPr>
          <w:p w14:paraId="18F4A7C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difenoconazole</w:t>
            </w:r>
          </w:p>
        </w:tc>
        <w:tc>
          <w:tcPr>
            <w:tcW w:w="329" w:type="pct"/>
            <w:tcBorders>
              <w:top w:val="single" w:sz="4" w:space="0" w:color="auto"/>
              <w:left w:val="nil"/>
              <w:bottom w:val="single" w:sz="4" w:space="0" w:color="auto"/>
              <w:right w:val="nil"/>
            </w:tcBorders>
            <w:shd w:val="clear" w:color="auto" w:fill="auto"/>
            <w:noWrap/>
            <w:vAlign w:val="bottom"/>
          </w:tcPr>
          <w:p w14:paraId="7CD62C1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fungicide</w:t>
            </w:r>
          </w:p>
        </w:tc>
        <w:tc>
          <w:tcPr>
            <w:tcW w:w="376" w:type="pct"/>
            <w:tcBorders>
              <w:top w:val="single" w:sz="4" w:space="0" w:color="auto"/>
              <w:left w:val="nil"/>
              <w:bottom w:val="single" w:sz="4" w:space="0" w:color="auto"/>
              <w:right w:val="nil"/>
            </w:tcBorders>
            <w:shd w:val="clear" w:color="auto" w:fill="auto"/>
            <w:noWrap/>
            <w:vAlign w:val="bottom"/>
          </w:tcPr>
          <w:p w14:paraId="3F65D57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Zebrafish embryos</w:t>
            </w:r>
          </w:p>
        </w:tc>
        <w:tc>
          <w:tcPr>
            <w:tcW w:w="471" w:type="pct"/>
            <w:tcBorders>
              <w:top w:val="single" w:sz="4" w:space="0" w:color="auto"/>
              <w:left w:val="nil"/>
              <w:bottom w:val="single" w:sz="4" w:space="0" w:color="auto"/>
              <w:right w:val="nil"/>
            </w:tcBorders>
            <w:shd w:val="clear" w:color="auto" w:fill="auto"/>
            <w:noWrap/>
            <w:vAlign w:val="bottom"/>
          </w:tcPr>
          <w:p w14:paraId="40BB9DD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water environment</w:t>
            </w:r>
          </w:p>
        </w:tc>
        <w:tc>
          <w:tcPr>
            <w:tcW w:w="328" w:type="pct"/>
            <w:tcBorders>
              <w:top w:val="single" w:sz="4" w:space="0" w:color="auto"/>
              <w:left w:val="nil"/>
              <w:bottom w:val="single" w:sz="4" w:space="0" w:color="auto"/>
              <w:right w:val="nil"/>
            </w:tcBorders>
            <w:shd w:val="clear" w:color="auto" w:fill="auto"/>
            <w:noWrap/>
            <w:vAlign w:val="bottom"/>
          </w:tcPr>
          <w:p w14:paraId="78A2DF8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0.5, 5, 50, and 500 μg/L</w:t>
            </w:r>
          </w:p>
        </w:tc>
        <w:tc>
          <w:tcPr>
            <w:tcW w:w="422" w:type="pct"/>
            <w:tcBorders>
              <w:top w:val="single" w:sz="4" w:space="0" w:color="auto"/>
              <w:left w:val="nil"/>
              <w:bottom w:val="single" w:sz="4" w:space="0" w:color="auto"/>
              <w:right w:val="nil"/>
            </w:tcBorders>
            <w:shd w:val="clear" w:color="auto" w:fill="auto"/>
            <w:noWrap/>
            <w:vAlign w:val="bottom"/>
          </w:tcPr>
          <w:p w14:paraId="1B660E25"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168h</w:t>
            </w:r>
          </w:p>
        </w:tc>
        <w:tc>
          <w:tcPr>
            <w:tcW w:w="329" w:type="pct"/>
            <w:tcBorders>
              <w:top w:val="single" w:sz="4" w:space="0" w:color="auto"/>
              <w:left w:val="nil"/>
              <w:bottom w:val="single" w:sz="4" w:space="0" w:color="auto"/>
              <w:right w:val="nil"/>
            </w:tcBorders>
            <w:shd w:val="clear" w:color="auto" w:fill="auto"/>
            <w:noWrap/>
            <w:vAlign w:val="bottom"/>
          </w:tcPr>
          <w:p w14:paraId="35395BA9"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larvae</w:t>
            </w:r>
          </w:p>
        </w:tc>
        <w:tc>
          <w:tcPr>
            <w:tcW w:w="422" w:type="pct"/>
            <w:tcBorders>
              <w:top w:val="single" w:sz="4" w:space="0" w:color="auto"/>
              <w:left w:val="nil"/>
              <w:bottom w:val="single" w:sz="4" w:space="0" w:color="auto"/>
              <w:right w:val="nil"/>
            </w:tcBorders>
            <w:shd w:val="clear" w:color="auto" w:fill="auto"/>
            <w:noWrap/>
            <w:vAlign w:val="bottom"/>
          </w:tcPr>
          <w:p w14:paraId="747E4167"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transcriptomics and metabolomics</w:t>
            </w:r>
          </w:p>
        </w:tc>
        <w:tc>
          <w:tcPr>
            <w:tcW w:w="751" w:type="pct"/>
            <w:tcBorders>
              <w:top w:val="single" w:sz="4" w:space="0" w:color="auto"/>
              <w:left w:val="nil"/>
              <w:bottom w:val="single" w:sz="4" w:space="0" w:color="auto"/>
              <w:right w:val="nil"/>
            </w:tcBorders>
            <w:shd w:val="clear" w:color="auto" w:fill="auto"/>
            <w:noWrap/>
            <w:vAlign w:val="bottom"/>
          </w:tcPr>
          <w:p w14:paraId="2A9FF28C"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Energy metabolism, lipid metabolism and immune-related pathway</w:t>
            </w:r>
          </w:p>
        </w:tc>
        <w:tc>
          <w:tcPr>
            <w:tcW w:w="845" w:type="pct"/>
            <w:tcBorders>
              <w:top w:val="single" w:sz="4" w:space="0" w:color="auto"/>
              <w:left w:val="nil"/>
              <w:bottom w:val="single" w:sz="4" w:space="0" w:color="auto"/>
              <w:right w:val="nil"/>
            </w:tcBorders>
            <w:shd w:val="clear" w:color="auto" w:fill="auto"/>
            <w:noWrap/>
            <w:vAlign w:val="bottom"/>
          </w:tcPr>
          <w:p w14:paraId="5528AE83"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Adverse effects on zebrafish heartbeat</w:t>
            </w:r>
          </w:p>
        </w:tc>
        <w:tc>
          <w:tcPr>
            <w:tcW w:w="163" w:type="pct"/>
            <w:tcBorders>
              <w:top w:val="single" w:sz="4" w:space="0" w:color="auto"/>
              <w:left w:val="nil"/>
              <w:bottom w:val="single" w:sz="4" w:space="0" w:color="auto"/>
              <w:right w:val="nil"/>
            </w:tcBorders>
            <w:shd w:val="clear" w:color="auto" w:fill="auto"/>
            <w:noWrap/>
            <w:vAlign w:val="bottom"/>
          </w:tcPr>
          <w:p w14:paraId="14BBC6A3" w14:textId="508B4D9A"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r>
            <w:r w:rsidR="00CD6769">
              <w:rPr>
                <w:rFonts w:ascii="等线" w:eastAsia="等线" w:hAnsi="等线" w:cs="宋体"/>
                <w:color w:val="000000"/>
                <w:kern w:val="0"/>
                <w:sz w:val="15"/>
                <w:szCs w:val="15"/>
              </w:rPr>
              <w:instrText xml:space="preserve"> ADDIN EN.CITE &lt;EndNote&gt;&lt;Cite&gt;&lt;Author&gt;Teng&lt;/Author&gt;&lt;Year&gt;2018&lt;/Year&gt;&lt;RecNum&gt;105&lt;/RecNum&gt;&lt;DisplayText&gt;&lt;style face="superscript"&gt;79&lt;/style&gt;&lt;/DisplayText&gt;&lt;record&gt;&lt;rec-number&gt;105&lt;/rec-number&gt;&lt;foreign-keys&gt;&lt;key app="EN" db-id="xv9wx9d2392z2levppd5ppzkd0f925xs50fd" timestamp="1696355737"&gt;105&lt;/key&gt;&lt;/foreign-keys&gt;&lt;ref-type name="Journal Article"&gt;17&lt;/ref-type&gt;&lt;contributors&gt;&lt;authors&gt;&lt;author&gt;Teng, Miaomiao&lt;/author&gt;&lt;author&gt;Zhu, Wentao&lt;/author&gt;&lt;author&gt;Wang, Dezhen&lt;/author&gt;&lt;author&gt;Qi, Suzhen&lt;/author&gt;&lt;author&gt;Wang, Yao&lt;/author&gt;&lt;author&gt;Yan, Jin&lt;/author&gt;&lt;author&gt;Dong, Kai&lt;/author&gt;&lt;author&gt;Zheng, Mingqi&lt;/author&gt;&lt;author&gt;Wang, Chengju&lt;/author&gt;&lt;/authors&gt;&lt;/contributors&gt;&lt;titles&gt;&lt;title&gt;Metabolomics and transcriptomics reveal the toxicity of difenoconazole to the early life stages of zebrafish (Danio rerio)&lt;/title&gt;&lt;secondary-title&gt;Aquatic Toxicology&lt;/secondary-title&gt;&lt;/titles&gt;&lt;periodical&gt;&lt;full-title&gt;Aquatic Toxicology&lt;/full-title&gt;&lt;/periodical&gt;&lt;pages&gt;112-120&lt;/pages&gt;&lt;volume&gt;194&lt;/volume&gt;&lt;keywords&gt;&lt;keyword&gt;Difenoconazole&lt;/keyword&gt;&lt;keyword&gt;Metabolomics&lt;/keyword&gt;&lt;keyword&gt;Transcriptomics&lt;/keyword&gt;&lt;keyword&gt;Toxicity&lt;/keyword&gt;&lt;keyword&gt;Zebrafish&lt;/keyword&gt;&lt;/keywords&gt;&lt;dates&gt;&lt;year&gt;2018&lt;/year&gt;&lt;pub-dates&gt;&lt;date&gt;2018/01/01/&lt;/date&gt;&lt;/pub-dates&gt;&lt;/dates&gt;&lt;isbn&gt;0166-445X&lt;/isbn&gt;&lt;urls&gt;&lt;related-urls&gt;&lt;url&gt;https://www.sciencedirect.com/science/article/pii/S0166445X1730334X&lt;/url&gt;&lt;/related-urls&gt;&lt;/urls&gt;&lt;electronic-resource-num&gt;https://doi.org/10.1016/j.aquatox.2017.11.009&lt;/electronic-resource-num&gt;&lt;/record&gt;&lt;/Cite&gt;&lt;/EndNote&gt;</w:instrText>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79</w:t>
            </w:r>
            <w:r>
              <w:rPr>
                <w:rFonts w:ascii="等线" w:eastAsia="等线" w:hAnsi="等线" w:cs="宋体"/>
                <w:color w:val="000000"/>
                <w:kern w:val="0"/>
                <w:sz w:val="15"/>
                <w:szCs w:val="15"/>
              </w:rPr>
              <w:fldChar w:fldCharType="end"/>
            </w:r>
          </w:p>
        </w:tc>
      </w:tr>
      <w:tr w:rsidR="00A33977" w14:paraId="03A39635" w14:textId="77777777">
        <w:trPr>
          <w:trHeight w:val="276"/>
        </w:trPr>
        <w:tc>
          <w:tcPr>
            <w:tcW w:w="564" w:type="pct"/>
            <w:tcBorders>
              <w:top w:val="single" w:sz="4" w:space="0" w:color="auto"/>
              <w:left w:val="nil"/>
              <w:bottom w:val="single" w:sz="12" w:space="0" w:color="auto"/>
              <w:right w:val="nil"/>
            </w:tcBorders>
            <w:shd w:val="clear" w:color="auto" w:fill="auto"/>
            <w:noWrap/>
            <w:vAlign w:val="bottom"/>
          </w:tcPr>
          <w:p w14:paraId="1E1A214D"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o，p′-DDT</w:t>
            </w:r>
          </w:p>
        </w:tc>
        <w:tc>
          <w:tcPr>
            <w:tcW w:w="329" w:type="pct"/>
            <w:tcBorders>
              <w:top w:val="single" w:sz="4" w:space="0" w:color="auto"/>
              <w:left w:val="nil"/>
              <w:bottom w:val="single" w:sz="12" w:space="0" w:color="auto"/>
              <w:right w:val="nil"/>
            </w:tcBorders>
            <w:shd w:val="clear" w:color="auto" w:fill="auto"/>
            <w:noWrap/>
            <w:vAlign w:val="bottom"/>
          </w:tcPr>
          <w:p w14:paraId="6B7C4C2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insecticide</w:t>
            </w:r>
          </w:p>
        </w:tc>
        <w:tc>
          <w:tcPr>
            <w:tcW w:w="376" w:type="pct"/>
            <w:tcBorders>
              <w:top w:val="single" w:sz="4" w:space="0" w:color="auto"/>
              <w:left w:val="nil"/>
              <w:bottom w:val="single" w:sz="12" w:space="0" w:color="auto"/>
              <w:right w:val="nil"/>
            </w:tcBorders>
            <w:shd w:val="clear" w:color="auto" w:fill="auto"/>
            <w:noWrap/>
            <w:vAlign w:val="bottom"/>
          </w:tcPr>
          <w:p w14:paraId="1A8197E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Parent mice</w:t>
            </w:r>
          </w:p>
        </w:tc>
        <w:tc>
          <w:tcPr>
            <w:tcW w:w="471" w:type="pct"/>
            <w:tcBorders>
              <w:top w:val="single" w:sz="4" w:space="0" w:color="auto"/>
              <w:left w:val="nil"/>
              <w:bottom w:val="single" w:sz="12" w:space="0" w:color="auto"/>
              <w:right w:val="nil"/>
            </w:tcBorders>
            <w:shd w:val="clear" w:color="auto" w:fill="auto"/>
            <w:noWrap/>
            <w:vAlign w:val="bottom"/>
          </w:tcPr>
          <w:p w14:paraId="78AE6EBB"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gavage</w:t>
            </w:r>
          </w:p>
        </w:tc>
        <w:tc>
          <w:tcPr>
            <w:tcW w:w="328" w:type="pct"/>
            <w:tcBorders>
              <w:top w:val="single" w:sz="4" w:space="0" w:color="auto"/>
              <w:left w:val="nil"/>
              <w:bottom w:val="single" w:sz="12" w:space="0" w:color="auto"/>
              <w:right w:val="nil"/>
            </w:tcBorders>
            <w:shd w:val="clear" w:color="auto" w:fill="auto"/>
            <w:noWrap/>
            <w:vAlign w:val="bottom"/>
          </w:tcPr>
          <w:p w14:paraId="56DB0401"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 xml:space="preserve">300 mg/kg </w:t>
            </w:r>
            <w:proofErr w:type="spellStart"/>
            <w:r>
              <w:rPr>
                <w:rFonts w:ascii="等线" w:eastAsia="等线" w:hAnsi="等线" w:cs="宋体" w:hint="eastAsia"/>
                <w:color w:val="000000"/>
                <w:kern w:val="0"/>
                <w:sz w:val="15"/>
                <w:szCs w:val="15"/>
              </w:rPr>
              <w:t>bw</w:t>
            </w:r>
            <w:proofErr w:type="spellEnd"/>
          </w:p>
        </w:tc>
        <w:tc>
          <w:tcPr>
            <w:tcW w:w="422" w:type="pct"/>
            <w:tcBorders>
              <w:top w:val="single" w:sz="4" w:space="0" w:color="auto"/>
              <w:left w:val="nil"/>
              <w:bottom w:val="single" w:sz="12" w:space="0" w:color="auto"/>
              <w:right w:val="nil"/>
            </w:tcBorders>
            <w:shd w:val="clear" w:color="auto" w:fill="auto"/>
            <w:noWrap/>
            <w:vAlign w:val="bottom"/>
          </w:tcPr>
          <w:p w14:paraId="2B356ECF"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w:t>
            </w:r>
          </w:p>
        </w:tc>
        <w:tc>
          <w:tcPr>
            <w:tcW w:w="329" w:type="pct"/>
            <w:tcBorders>
              <w:top w:val="single" w:sz="4" w:space="0" w:color="auto"/>
              <w:left w:val="nil"/>
              <w:bottom w:val="single" w:sz="12" w:space="0" w:color="auto"/>
              <w:right w:val="nil"/>
            </w:tcBorders>
            <w:shd w:val="clear" w:color="auto" w:fill="auto"/>
            <w:noWrap/>
            <w:vAlign w:val="bottom"/>
          </w:tcPr>
          <w:p w14:paraId="3BE8C9E0"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Brain and Uterine</w:t>
            </w:r>
          </w:p>
        </w:tc>
        <w:tc>
          <w:tcPr>
            <w:tcW w:w="422" w:type="pct"/>
            <w:tcBorders>
              <w:top w:val="single" w:sz="4" w:space="0" w:color="auto"/>
              <w:left w:val="nil"/>
              <w:bottom w:val="single" w:sz="12" w:space="0" w:color="auto"/>
              <w:right w:val="nil"/>
            </w:tcBorders>
            <w:shd w:val="clear" w:color="auto" w:fill="auto"/>
            <w:noWrap/>
            <w:vAlign w:val="bottom"/>
          </w:tcPr>
          <w:p w14:paraId="6C956592"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metabolomics</w:t>
            </w:r>
          </w:p>
        </w:tc>
        <w:tc>
          <w:tcPr>
            <w:tcW w:w="751" w:type="pct"/>
            <w:tcBorders>
              <w:top w:val="single" w:sz="4" w:space="0" w:color="auto"/>
              <w:left w:val="nil"/>
              <w:bottom w:val="single" w:sz="12" w:space="0" w:color="auto"/>
              <w:right w:val="nil"/>
            </w:tcBorders>
            <w:shd w:val="clear" w:color="auto" w:fill="auto"/>
            <w:noWrap/>
            <w:vAlign w:val="bottom"/>
          </w:tcPr>
          <w:p w14:paraId="3A669204"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Glycine, choline, and phenylalanine</w:t>
            </w:r>
          </w:p>
        </w:tc>
        <w:tc>
          <w:tcPr>
            <w:tcW w:w="845" w:type="pct"/>
            <w:tcBorders>
              <w:top w:val="single" w:sz="4" w:space="0" w:color="auto"/>
              <w:left w:val="nil"/>
              <w:bottom w:val="single" w:sz="12" w:space="0" w:color="auto"/>
              <w:right w:val="nil"/>
            </w:tcBorders>
            <w:shd w:val="clear" w:color="auto" w:fill="auto"/>
            <w:noWrap/>
            <w:vAlign w:val="bottom"/>
          </w:tcPr>
          <w:p w14:paraId="0BFC8696" w14:textId="77777777" w:rsidR="00A33977" w:rsidRDefault="00000000">
            <w:pPr>
              <w:widowControl/>
              <w:jc w:val="left"/>
              <w:rPr>
                <w:rFonts w:ascii="等线" w:eastAsia="等线" w:hAnsi="等线" w:cs="宋体"/>
                <w:color w:val="000000"/>
                <w:kern w:val="0"/>
                <w:sz w:val="15"/>
                <w:szCs w:val="15"/>
              </w:rPr>
            </w:pPr>
            <w:r>
              <w:rPr>
                <w:rFonts w:ascii="等线" w:eastAsia="等线" w:hAnsi="等线" w:cs="宋体" w:hint="eastAsia"/>
                <w:color w:val="000000"/>
                <w:kern w:val="0"/>
                <w:sz w:val="15"/>
                <w:szCs w:val="15"/>
              </w:rPr>
              <w:t>Uterine wet weight increases and luminal epithelial cell height (LEH) increases</w:t>
            </w:r>
          </w:p>
        </w:tc>
        <w:tc>
          <w:tcPr>
            <w:tcW w:w="163" w:type="pct"/>
            <w:tcBorders>
              <w:top w:val="single" w:sz="4" w:space="0" w:color="auto"/>
              <w:left w:val="nil"/>
              <w:bottom w:val="single" w:sz="12" w:space="0" w:color="auto"/>
              <w:right w:val="nil"/>
            </w:tcBorders>
            <w:shd w:val="clear" w:color="auto" w:fill="auto"/>
            <w:noWrap/>
            <w:vAlign w:val="bottom"/>
          </w:tcPr>
          <w:p w14:paraId="71C3E7E1" w14:textId="2E8EDBA8" w:rsidR="00A33977" w:rsidRDefault="00000000">
            <w:pPr>
              <w:widowControl/>
              <w:jc w:val="left"/>
              <w:rPr>
                <w:rFonts w:ascii="等线" w:eastAsia="等线" w:hAnsi="等线" w:cs="宋体"/>
                <w:color w:val="000000"/>
                <w:kern w:val="0"/>
                <w:sz w:val="15"/>
                <w:szCs w:val="15"/>
              </w:rPr>
            </w:pPr>
            <w:r>
              <w:rPr>
                <w:rFonts w:ascii="等线" w:eastAsia="等线" w:hAnsi="等线" w:cs="宋体"/>
                <w:color w:val="000000"/>
                <w:kern w:val="0"/>
                <w:sz w:val="15"/>
                <w:szCs w:val="15"/>
              </w:rPr>
              <w:fldChar w:fldCharType="begin"/>
            </w:r>
            <w:r w:rsidR="00CD6769">
              <w:rPr>
                <w:rFonts w:ascii="等线" w:eastAsia="等线" w:hAnsi="等线" w:cs="宋体"/>
                <w:color w:val="000000"/>
                <w:kern w:val="0"/>
                <w:sz w:val="15"/>
                <w:szCs w:val="15"/>
              </w:rPr>
              <w:instrText xml:space="preserve"> ADDIN EN.CITE &lt;EndNote&gt;&lt;Cite&gt;&lt;Author&gt;Wang&lt;/Author&gt;&lt;Year&gt;2017&lt;/Year&gt;&lt;RecNum&gt;109&lt;/RecNum&gt;&lt;DisplayText&gt;&lt;style face="superscript"&gt;82&lt;/style&gt;&lt;/DisplayText&gt;&lt;record&gt;&lt;rec-number&gt;109&lt;/rec-number&gt;&lt;foreign-keys&gt;&lt;key app="EN" db-id="xv9wx9d2392z2levppd5ppzkd0f925xs50fd" timestamp="1696357900"&gt;109&lt;/key&gt;&lt;/foreign-keys&gt;&lt;ref-type name="Journal Article"&gt;17&lt;/ref-type&gt;&lt;contributors&gt;&lt;authors&gt;&lt;author&gt;Wang, Dezhen&lt;/author&gt;&lt;author&gt;Zhu, Wentao&lt;/author&gt;&lt;author&gt;Wang, Yao&lt;/author&gt;&lt;author&gt;Yan, Jin&lt;/author&gt;&lt;author&gt;Teng, Miaomiao&lt;/author&gt;&lt;author&gt;Miao, Jiyan&lt;/author&gt;&lt;author&gt;Zhou, Zhiqiang&lt;/author&gt;&lt;/authors&gt;&lt;/contributors&gt;&lt;titles&gt;&lt;title&gt;Metabolomics Approach to Investigate Estrogen Receptor-Dependent and Independent Effects of o,p′-DDT in the Uterus and Brain of Immature Mice&lt;/title&gt;&lt;secondary-title&gt;Journal of Agricultural and Food Chemistry&lt;/secondary-title&gt;&lt;/titles&gt;&lt;periodical&gt;&lt;full-title&gt;Journal of Agricultural and Food Chemistry&lt;/full-title&gt;&lt;abbr-1&gt;J. Agric. Food Chem.&lt;/abbr-1&gt;&lt;/periodical&gt;&lt;pages&gt;3609-3616&lt;/pages&gt;&lt;volume&gt;65&lt;/volume&gt;&lt;number&gt;18&lt;/number&gt;&lt;dates&gt;&lt;year&gt;2017&lt;/year&gt;&lt;pub-dates&gt;&lt;date&gt;2017/05/10&lt;/date&gt;&lt;/pub-dates&gt;&lt;/dates&gt;&lt;publisher&gt;American Chemical Society&lt;/publisher&gt;&lt;isbn&gt;0021-8561&lt;/isbn&gt;&lt;urls&gt;&lt;related-urls&gt;&lt;url&gt;https://doi.org/10.1021/acs.jafc.7b00292&lt;/url&gt;&lt;/related-urls&gt;&lt;/urls&gt;&lt;electronic-resource-num&gt;10.1021/acs.jafc.7b00292&lt;/electronic-resource-num&gt;&lt;/record&gt;&lt;/Cite&gt;&lt;/EndNote&gt;</w:instrText>
            </w:r>
            <w:r>
              <w:rPr>
                <w:rFonts w:ascii="等线" w:eastAsia="等线" w:hAnsi="等线" w:cs="宋体"/>
                <w:color w:val="000000"/>
                <w:kern w:val="0"/>
                <w:sz w:val="15"/>
                <w:szCs w:val="15"/>
              </w:rPr>
              <w:fldChar w:fldCharType="separate"/>
            </w:r>
            <w:r w:rsidR="00CD6769" w:rsidRPr="00CD6769">
              <w:rPr>
                <w:rFonts w:ascii="等线" w:eastAsia="等线" w:hAnsi="等线" w:cs="宋体"/>
                <w:noProof/>
                <w:color w:val="000000"/>
                <w:kern w:val="0"/>
                <w:sz w:val="15"/>
                <w:szCs w:val="15"/>
                <w:vertAlign w:val="superscript"/>
              </w:rPr>
              <w:t>82</w:t>
            </w:r>
            <w:r>
              <w:rPr>
                <w:rFonts w:ascii="等线" w:eastAsia="等线" w:hAnsi="等线" w:cs="宋体"/>
                <w:color w:val="000000"/>
                <w:kern w:val="0"/>
                <w:sz w:val="15"/>
                <w:szCs w:val="15"/>
              </w:rPr>
              <w:fldChar w:fldCharType="end"/>
            </w:r>
          </w:p>
        </w:tc>
      </w:tr>
    </w:tbl>
    <w:p w14:paraId="35C61F49" w14:textId="77777777" w:rsidR="00A33977" w:rsidRDefault="00A33977"/>
    <w:p w14:paraId="0CAAF78F" w14:textId="77777777" w:rsidR="00A33977" w:rsidRDefault="00A33977">
      <w:pPr>
        <w:sectPr w:rsidR="00A33977">
          <w:pgSz w:w="16838" w:h="11906" w:orient="landscape"/>
          <w:pgMar w:top="1800" w:right="1440" w:bottom="1800" w:left="1440" w:header="851" w:footer="992" w:gutter="0"/>
          <w:cols w:space="425"/>
          <w:docGrid w:type="lines" w:linePitch="312"/>
        </w:sectPr>
      </w:pPr>
    </w:p>
    <w:p w14:paraId="15E7D9BB" w14:textId="77777777" w:rsidR="00A33977" w:rsidRDefault="00A33977"/>
    <w:p w14:paraId="7A9897EC" w14:textId="77777777" w:rsidR="00A33977" w:rsidRDefault="00000000">
      <w:pPr>
        <w:pStyle w:val="1"/>
      </w:pPr>
      <w:r>
        <w:rPr>
          <w:rFonts w:hint="eastAsia"/>
        </w:rPr>
        <w:t>三，</w:t>
      </w:r>
      <w:r>
        <w:t>Gut microbiome and pesticides exposure in early life</w:t>
      </w:r>
    </w:p>
    <w:p w14:paraId="3B056A81" w14:textId="77777777" w:rsidR="00A33977" w:rsidRDefault="00A33977"/>
    <w:p w14:paraId="59D3B546" w14:textId="1A8E613C" w:rsidR="00A33977" w:rsidRDefault="003652C2">
      <w:r w:rsidRPr="003652C2">
        <w:t xml:space="preserve">The </w:t>
      </w:r>
      <w:r>
        <w:t>gut</w:t>
      </w:r>
      <w:r w:rsidRPr="003652C2">
        <w:t xml:space="preserve"> microbiome has garnered recognition as an autonomous organ, proving instrumental in elucidating health phenomena such as obesity, intestinal inflammation, and neoplastic conditions. The 16s rRNA technique stands as a cost-effective and facile methodology for the investigation of the gastrointestinal microbiome.</w:t>
      </w:r>
      <w:r w:rsidR="00000000">
        <w:fldChar w:fldCharType="begin">
          <w:fldData xml:space="preserve">PEVuZE5vdGU+PENpdGU+PEF1dGhvcj5UaG9tYXM8L0F1dGhvcj48WWVhcj4yMDE1PC9ZZWFyPjxS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==
</w:fldData>
        </w:fldChar>
      </w:r>
      <w:r w:rsidR="00B7638D">
        <w:instrText xml:space="preserve"> ADDIN EN.CITE </w:instrText>
      </w:r>
      <w:r w:rsidR="00B7638D">
        <w:fldChar w:fldCharType="begin">
          <w:fldData xml:space="preserve">PEVuZE5vdGU+PENpdGU+PEF1dGhvcj5UaG9tYXM8L0F1dGhvcj48WWVhcj4yMDE1PC9ZZWFyPjxS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==
</w:fldData>
        </w:fldChar>
      </w:r>
      <w:r w:rsidR="00B7638D">
        <w:instrText xml:space="preserve"> ADDIN EN.CITE.DATA </w:instrText>
      </w:r>
      <w:r w:rsidR="00B7638D">
        <w:fldChar w:fldCharType="end"/>
      </w:r>
      <w:r w:rsidR="00000000">
        <w:fldChar w:fldCharType="separate"/>
      </w:r>
      <w:r w:rsidR="00B7638D" w:rsidRPr="00B7638D">
        <w:rPr>
          <w:noProof/>
          <w:vertAlign w:val="superscript"/>
        </w:rPr>
        <w:t>93</w:t>
      </w:r>
      <w:r w:rsidR="00000000">
        <w:fldChar w:fldCharType="end"/>
      </w:r>
      <w:r w:rsidR="00000000">
        <w:t>.</w:t>
      </w:r>
    </w:p>
    <w:p w14:paraId="29DE132D" w14:textId="5B8F6D2F" w:rsidR="00A33977" w:rsidRDefault="003652C2">
      <w:r w:rsidRPr="003652C2">
        <w:t>Alterations in the gastrointestinal microbiota's compositional landscape can serve as harbingers for specific health anomalies. For instance, individuals diagnosed with ulcerative colitis (UC) and Crohn's disease (CD) typically manifest a diminished microbiota diversity, characterized by a decline in Bacteroides and Firmicutes populations, juxtaposed with an augmentation in Actinobacteria and Proteobacteria</w:t>
      </w:r>
      <w:r w:rsidR="00000000">
        <w:fldChar w:fldCharType="begin">
          <w:fldData xml:space="preserve">PEVuZE5vdGU+PENpdGU+PEF1dGhvcj5OaXNoaWthd2E8L0F1dGhvcj48WWVhcj4yMDA5PC9ZZWFy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</w:fldData>
        </w:fldChar>
      </w:r>
      <w:r w:rsidR="00B7638D">
        <w:instrText xml:space="preserve"> ADDIN EN.CITE </w:instrText>
      </w:r>
      <w:r w:rsidR="00B7638D">
        <w:fldChar w:fldCharType="begin">
          <w:fldData xml:space="preserve">PEVuZE5vdGU+PENpdGU+PEF1dGhvcj5OaXNoaWthd2E8L0F1dGhvcj48WWVhcj4yMDA5PC9ZZWFy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</w:fldData>
        </w:fldChar>
      </w:r>
      <w:r w:rsidR="00B7638D">
        <w:instrText xml:space="preserve"> ADDIN EN.CITE.DATA </w:instrText>
      </w:r>
      <w:r w:rsidR="00B7638D">
        <w:fldChar w:fldCharType="end"/>
      </w:r>
      <w:r w:rsidR="00000000">
        <w:fldChar w:fldCharType="separate"/>
      </w:r>
      <w:r w:rsidR="00B7638D" w:rsidRPr="00B7638D">
        <w:rPr>
          <w:noProof/>
          <w:vertAlign w:val="superscript"/>
        </w:rPr>
        <w:t>94, 95</w:t>
      </w:r>
      <w:r w:rsidR="00000000">
        <w:fldChar w:fldCharType="end"/>
      </w:r>
      <w:r>
        <w:t>.</w:t>
      </w:r>
      <w:r w:rsidR="00000000">
        <w:t xml:space="preserve"> </w:t>
      </w:r>
      <w:r w:rsidRPr="003652C2">
        <w:t>Notably, a depletion of Firmicutes is frequently correlated with disruptions in intestinal ecology</w:t>
      </w:r>
      <w:r w:rsidR="00000000">
        <w:fldChar w:fldCharType="begin">
          <w:fldData xml:space="preserve">PEVuZE5vdGU+PENpdGU+PEF1dGhvcj5XaWxsaW5nPC9BdXRob3I+PFllYXI+MjAxMDwvWWVhcj48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</w:fldData>
        </w:fldChar>
      </w:r>
      <w:r w:rsidR="00B7638D">
        <w:instrText xml:space="preserve"> ADDIN EN.CITE </w:instrText>
      </w:r>
      <w:r w:rsidR="00B7638D">
        <w:fldChar w:fldCharType="begin">
          <w:fldData xml:space="preserve">PEVuZE5vdGU+PENpdGU+PEF1dGhvcj5XaWxsaW5nPC9BdXRob3I+PFllYXI+MjAxMDwvWWVhcj48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</w:fldData>
        </w:fldChar>
      </w:r>
      <w:r w:rsidR="00B7638D">
        <w:instrText xml:space="preserve"> ADDIN EN.CITE.DATA </w:instrText>
      </w:r>
      <w:r w:rsidR="00B7638D">
        <w:fldChar w:fldCharType="end"/>
      </w:r>
      <w:r w:rsidR="00000000">
        <w:fldChar w:fldCharType="separate"/>
      </w:r>
      <w:r w:rsidR="00B7638D" w:rsidRPr="00B7638D">
        <w:rPr>
          <w:noProof/>
          <w:vertAlign w:val="superscript"/>
        </w:rPr>
        <w:t>95</w:t>
      </w:r>
      <w:r w:rsidR="00000000">
        <w:fldChar w:fldCharType="end"/>
      </w:r>
      <w:r w:rsidR="00000000">
        <w:t xml:space="preserve">. </w:t>
      </w:r>
      <w:r w:rsidRPr="003652C2">
        <w:t>Furthermore, the ratio between Firmicutes and Bacteroides has been postulated as a potential indicator for obesity</w:t>
      </w:r>
      <w:r w:rsidR="00000000">
        <w:fldChar w:fldCharType="begin">
          <w:fldData xml:space="preserve">PEVuZE5vdGU+PENpdGU+PEF1dGhvcj5aaGFuZzwvQXV0aG9yPjxZZWFyPjIwMDk8L1llYXI+PFJl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</w:fldData>
        </w:fldChar>
      </w:r>
      <w:r w:rsidR="00B7638D">
        <w:instrText xml:space="preserve"> ADDIN EN.CITE </w:instrText>
      </w:r>
      <w:r w:rsidR="00B7638D">
        <w:fldChar w:fldCharType="begin">
          <w:fldData xml:space="preserve">PEVuZE5vdGU+PENpdGU+PEF1dGhvcj5aaGFuZzwvQXV0aG9yPjxZZWFyPjIwMDk8L1llYXI+PFJl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</w:fldData>
        </w:fldChar>
      </w:r>
      <w:r w:rsidR="00B7638D">
        <w:instrText xml:space="preserve"> ADDIN EN.CITE.DATA </w:instrText>
      </w:r>
      <w:r w:rsidR="00B7638D">
        <w:fldChar w:fldCharType="end"/>
      </w:r>
      <w:r w:rsidR="00000000">
        <w:fldChar w:fldCharType="separate"/>
      </w:r>
      <w:r w:rsidR="00B7638D" w:rsidRPr="00B7638D">
        <w:rPr>
          <w:noProof/>
          <w:vertAlign w:val="superscript"/>
        </w:rPr>
        <w:t>96</w:t>
      </w:r>
      <w:r w:rsidR="00000000">
        <w:fldChar w:fldCharType="end"/>
      </w:r>
      <w:r>
        <w:t>,</w:t>
      </w:r>
      <w:r w:rsidR="00000000">
        <w:t xml:space="preserve"> </w:t>
      </w:r>
      <w:r w:rsidRPr="003652C2">
        <w:t>albeit this hypothesis remains a subject of contention.</w:t>
      </w:r>
      <w:r w:rsidR="00000000">
        <w:fldChar w:fldCharType="begin"/>
      </w:r>
      <w:r w:rsidR="00B7638D">
        <w:instrText xml:space="preserve"> ADDIN EN.CITE &lt;EndNote&gt;&lt;Cite&gt;&lt;Author&gt;Magne&lt;/Author&gt;&lt;Year&gt;2020&lt;/Year&gt;&lt;RecNum&gt;79&lt;/RecNum&gt;&lt;DisplayText&gt;&lt;style face="superscript"&gt;97&lt;/style&gt;&lt;/DisplayText&gt;&lt;record&gt;&lt;rec-number&gt;79&lt;/rec-number&gt;&lt;foreign-keys&gt;&lt;key app="EN" db-id="xv9wx9d2392z2levppd5ppzkd0f925xs50fd" timestamp="1696095082"&gt;79&lt;/key&gt;&lt;/foreign-keys&gt;&lt;ref-type name="Electronic Article"&gt;43&lt;/ref-type&gt;&lt;contributors&gt;&lt;authors&gt;&lt;author&gt;Magne, Fabien&lt;/author&gt;&lt;author&gt;Gotteland, Martin&lt;/author&gt;&lt;author&gt;Gauthier, Lea&lt;/author&gt;&lt;author&gt;Zazueta, Alejandra&lt;/author&gt;&lt;author&gt;Pesoa, Susana&lt;/author&gt;&lt;author&gt;Navarrete, Paola&lt;/author&gt;&lt;author&gt;Balamurugan, Ramadass&lt;/author&gt;&lt;/authors&gt;&lt;/contributors&gt;&lt;titles&gt;&lt;title&gt;The Firmicutes/Bacteroidetes Ratio: A Relevant Marker of Gut Dysbiosis in Obese Patients?&lt;/title&gt;&lt;secondary-title&gt;Nutrients&lt;/secondary-title&gt;&lt;/titles&gt;&lt;periodical&gt;&lt;full-title&gt;Nutrients&lt;/full-title&gt;&lt;/periodical&gt;&lt;volume&gt;12&lt;/volume&gt;&lt;number&gt;5&lt;/number&gt;&lt;keywords&gt;&lt;keyword&gt;Microbiota&lt;/keyword&gt;&lt;keyword&gt;gut&lt;/keyword&gt;&lt;keyword&gt;obesity&lt;/keyword&gt;&lt;keyword&gt;dysbiosis&lt;/keyword&gt;&lt;keyword&gt;Firmicutes&lt;/keyword&gt;&lt;keyword&gt;Bacteroidetes&lt;/keyword&gt;&lt;keyword&gt;marker&lt;/keyword&gt;&lt;/keywords&gt;&lt;dates&gt;&lt;year&gt;2020&lt;/year&gt;&lt;/dates&gt;&lt;isbn&gt;2072-6643&lt;/isbn&gt;&lt;urls&gt;&lt;/urls&gt;&lt;electronic-resource-num&gt;10.3390/nu12051474&lt;/electronic-resource-num&gt;&lt;/record&gt;&lt;/Cite&gt;&lt;/EndNote&gt;</w:instrText>
      </w:r>
      <w:r w:rsidR="00000000">
        <w:fldChar w:fldCharType="separate"/>
      </w:r>
      <w:r w:rsidR="00B7638D" w:rsidRPr="00B7638D">
        <w:rPr>
          <w:noProof/>
          <w:vertAlign w:val="superscript"/>
        </w:rPr>
        <w:t>97</w:t>
      </w:r>
      <w:r w:rsidR="00000000">
        <w:fldChar w:fldCharType="end"/>
      </w:r>
      <w:r w:rsidR="00000000">
        <w:t>.</w:t>
      </w:r>
    </w:p>
    <w:p w14:paraId="23F07C75" w14:textId="77777777" w:rsidR="001F79F8" w:rsidRPr="001F79F8" w:rsidRDefault="001F79F8"/>
    <w:p w14:paraId="5229ED8E" w14:textId="342A60E5" w:rsidR="00694368" w:rsidRDefault="00694368">
      <w:r w:rsidRPr="00694368">
        <w:t>Prenatal and early</w:t>
      </w:r>
      <w:r>
        <w:t>-</w:t>
      </w:r>
      <w:r w:rsidRPr="00694368">
        <w:t xml:space="preserve">life exposure to </w:t>
      </w:r>
      <w:r>
        <w:t xml:space="preserve">pesticides </w:t>
      </w:r>
      <w:r w:rsidRPr="00694368">
        <w:t xml:space="preserve">like paraquat, </w:t>
      </w:r>
      <w:proofErr w:type="spellStart"/>
      <w:r w:rsidRPr="00694368">
        <w:t>glufosinate</w:t>
      </w:r>
      <w:proofErr w:type="spellEnd"/>
      <w:r w:rsidRPr="00694368">
        <w:t xml:space="preserve"> ammonium, and permethrin disrupts the gut microbiome in rodents, leading to various health and behavioral implications.</w:t>
      </w:r>
    </w:p>
    <w:p w14:paraId="0AD0ACF1" w14:textId="2C39EE0C" w:rsidR="00A33977" w:rsidRDefault="00694368">
      <w:r w:rsidRPr="00694368">
        <w:t>Exposure to paraquat at birth alters the microbial composition, reducing Firmicutes while elevating Cyanobacteria levels, subsequently influencing body weight</w:t>
      </w:r>
      <w:r w:rsidR="00000000">
        <w:fldChar w:fldCharType="begin"/>
      </w:r>
      <w:r w:rsidR="00763A37">
        <w:instrText xml:space="preserve"> ADDIN EN.CITE &lt;EndNote&gt;&lt;Cite&gt;&lt;Author&gt;Li&lt;/Author&gt;&lt;Year&gt;2022&lt;/Year&gt;&lt;RecNum&gt;1&lt;/RecNum&gt;&lt;DisplayText&gt;&lt;style face="superscript"&gt;37&lt;/style&gt;&lt;/DisplayText&gt;&lt;record&gt;&lt;rec-number&gt;1&lt;/rec-number&gt;&lt;foreign-keys&gt;&lt;key app="EN" db-id="xv9wx9d2392z2levppd5ppzkd0f925xs50fd" timestamp="1695615095"&gt;1&lt;/key&gt;&lt;/foreign-keys&gt;&lt;ref-type name="Journal Article"&gt;17&lt;/ref-type&gt;&lt;contributors&gt;&lt;authors&gt;&lt;author&gt;Li, Y. X.&lt;/author&gt;&lt;author&gt;Zuo, Z. Z.&lt;/author&gt;&lt;author&gt;Zhang, B.&lt;/author&gt;&lt;author&gt;Luo, H.&lt;/author&gt;&lt;author&gt;Song, B.&lt;/author&gt;&lt;author&gt;Zhou, Z. J.&lt;/author&gt;&lt;author&gt;Chang, X. L.&lt;/author&gt;&lt;/authors&gt;&lt;/contributors&gt;&lt;auth-address&gt;[Li, Yixi; Zuo, Zhenzi; Zhang, Bing; Luo, Huan; Song, Bo; Zhou, Zhijun; Chang, Xiuli] Fudan Univ, Sch Publ Hlth, Dept Toxicol, Shanghai Med Coll, Shanghai 200032, Peoples R China.&amp;#xD;Chang, XL (通讯作者)，Room 233,Bldg 8,130 Dongan Rd, Shanghai 200032, Peoples R China.&amp;#xD;xlchang@fudan.edu.cn&lt;/auth-address&gt;&lt;titles&gt;&lt;title&gt;Impacts of early-life paraquat exposure on gut microbiota and body weight in adult mice&lt;/title&gt;&lt;secondary-title&gt;Chemosphere&lt;/secondary-title&gt;&lt;alt-title&gt;Chemosphere&lt;/alt-title&gt;&lt;/titles&gt;&lt;periodical&gt;&lt;full-title&gt;Chemosphere&lt;/full-title&gt;&lt;abbr-1&gt;Chemosphere&lt;/abbr-1&gt;&lt;/periodical&gt;&lt;alt-periodical&gt;&lt;full-title&gt;Chemosphere&lt;/full-title&gt;&lt;abbr-1&gt;Chemosphere&lt;/abbr-1&gt;&lt;/alt-periodical&gt;&lt;pages&gt;8&lt;/pages&gt;&lt;volume&gt;291&lt;/volume&gt;&lt;keywords&gt;&lt;keyword&gt;Gut microbiota&lt;/keyword&gt;&lt;keyword&gt;Paraquat&lt;/keyword&gt;&lt;keyword&gt;Early-life exposure&lt;/keyword&gt;&lt;keyword&gt;Body weight&lt;/keyword&gt;&lt;keyword&gt;obesity&lt;/keyword&gt;&lt;keyword&gt;community&lt;/keyword&gt;&lt;keyword&gt;brain&lt;/keyword&gt;&lt;keyword&gt;Environmental Sciences &amp;amp; Ecology&lt;/keyword&gt;&lt;/keywords&gt;&lt;dates&gt;&lt;year&gt;2022&lt;/year&gt;&lt;pub-dates&gt;&lt;date&gt;Mar&lt;/date&gt;&lt;/pub-dates&gt;&lt;/dates&gt;&lt;isbn&gt;0045-6535&lt;/isbn&gt;&lt;accession-num&gt;WOS:000758285100006&lt;/accession-num&gt;&lt;work-type&gt;Article&lt;/work-type&gt;&lt;urls&gt;&lt;related-urls&gt;&lt;url&gt;&amp;lt;Go to ISI&amp;gt;://WOS:000758285100006&lt;/url&gt;&lt;/related-urls&gt;&lt;/urls&gt;&lt;custom7&gt;133135&lt;/custom7&gt;&lt;electronic-resource-num&gt;10.1016/j.chemosphere.2021.133135&lt;/electronic-resource-num&gt;&lt;language&gt;English&lt;/language&gt;&lt;/record&gt;&lt;/Cite&gt;&lt;/EndNote&gt;</w:instrText>
      </w:r>
      <w:r w:rsidR="00000000">
        <w:fldChar w:fldCharType="separate"/>
      </w:r>
      <w:r w:rsidR="00763A37" w:rsidRPr="00763A37">
        <w:rPr>
          <w:noProof/>
          <w:vertAlign w:val="superscript"/>
        </w:rPr>
        <w:t>37</w:t>
      </w:r>
      <w:r w:rsidR="00000000">
        <w:fldChar w:fldCharType="end"/>
      </w:r>
      <w:r w:rsidR="00000000">
        <w:t xml:space="preserve">. </w:t>
      </w:r>
    </w:p>
    <w:p w14:paraId="16C04E57" w14:textId="6F194F25" w:rsidR="00A33977" w:rsidRDefault="00694368">
      <w:r w:rsidRPr="00694368">
        <w:t xml:space="preserve">In utero exposure of mice to </w:t>
      </w:r>
      <w:proofErr w:type="spellStart"/>
      <w:r w:rsidRPr="00694368">
        <w:t>glufosinate</w:t>
      </w:r>
      <w:proofErr w:type="spellEnd"/>
      <w:r w:rsidRPr="00694368">
        <w:t xml:space="preserve"> ammonium shifts the gut flora by augmenting Bacteroidetes and diminishing Firmicutes, which is correlated with behavioral anomalies in their offspring</w:t>
      </w:r>
      <w:r w:rsidR="00000000">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instrText xml:space="preserve"> ADDIN EN.CITE </w:instrText>
      </w:r>
      <w:r w:rsidR="00763A37">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instrText xml:space="preserve"> ADDIN EN.CITE.DATA </w:instrText>
      </w:r>
      <w:r w:rsidR="00763A37">
        <w:fldChar w:fldCharType="end"/>
      </w:r>
      <w:r w:rsidR="00000000">
        <w:fldChar w:fldCharType="separate"/>
      </w:r>
      <w:r w:rsidR="00763A37" w:rsidRPr="00763A37">
        <w:rPr>
          <w:noProof/>
          <w:vertAlign w:val="superscript"/>
        </w:rPr>
        <w:t>39</w:t>
      </w:r>
      <w:r w:rsidR="00000000">
        <w:fldChar w:fldCharType="end"/>
      </w:r>
      <w:r w:rsidR="00000000">
        <w:t>.</w:t>
      </w:r>
      <w:r>
        <w:rPr>
          <w:rFonts w:hint="eastAsia"/>
        </w:rPr>
        <w:t xml:space="preserve"> </w:t>
      </w:r>
      <w:r w:rsidRPr="00694368">
        <w:t xml:space="preserve">Permethrin exposure in male rat neonates modifies the gut bacteria, reducing Bacteroides while elevating Lactobacillus and Enterobacteriaceae, which detrimentally affects gut </w:t>
      </w:r>
      <w:r>
        <w:t>flora</w:t>
      </w:r>
      <w:r w:rsidR="00000000">
        <w:fldChar w:fldCharType="begin">
          <w:fldData xml:space="preserve">PEVuZE5vdGU+PENpdGU+PEF1dGhvcj5OYXN1dGk8L0F1dGhvcj48WWVhcj4yMDE2PC9ZZWFyPjxS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=
</w:fldData>
        </w:fldChar>
      </w:r>
      <w:r w:rsidR="00763A37">
        <w:instrText xml:space="preserve"> ADDIN EN.CITE </w:instrText>
      </w:r>
      <w:r w:rsidR="00763A37">
        <w:fldChar w:fldCharType="begin">
          <w:fldData xml:space="preserve">PEVuZE5vdGU+PENpdGU+PEF1dGhvcj5OYXN1dGk8L0F1dGhvcj48WWVhcj4yMDE2PC9ZZWFyPjxS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=
</w:fldData>
        </w:fldChar>
      </w:r>
      <w:r w:rsidR="00763A37">
        <w:instrText xml:space="preserve"> ADDIN EN.CITE.DATA </w:instrText>
      </w:r>
      <w:r w:rsidR="00763A37">
        <w:fldChar w:fldCharType="end"/>
      </w:r>
      <w:r w:rsidR="00000000">
        <w:fldChar w:fldCharType="separate"/>
      </w:r>
      <w:r w:rsidR="00763A37" w:rsidRPr="00763A37">
        <w:rPr>
          <w:noProof/>
          <w:vertAlign w:val="superscript"/>
        </w:rPr>
        <w:t>44</w:t>
      </w:r>
      <w:r w:rsidR="00000000">
        <w:fldChar w:fldCharType="end"/>
      </w:r>
      <w:r w:rsidR="00000000">
        <w:t>.</w:t>
      </w:r>
      <w:r>
        <w:rPr>
          <w:rFonts w:hint="eastAsia"/>
        </w:rPr>
        <w:t xml:space="preserve"> </w:t>
      </w:r>
      <w:r w:rsidRPr="00694368">
        <w:t xml:space="preserve">When pregnant mice are exposed to </w:t>
      </w:r>
      <w:proofErr w:type="spellStart"/>
      <w:r w:rsidRPr="00694368">
        <w:t>Endosulfan</w:t>
      </w:r>
      <w:proofErr w:type="spellEnd"/>
      <w:r w:rsidRPr="00694368">
        <w:t xml:space="preserve"> and a high-fat diet, it adversely impacts offspring health by increasing intestinal Bacteroidetes, leading to obesity and metabolic disorders</w:t>
      </w:r>
      <w:r w:rsidR="00000000">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instrText xml:space="preserve"> ADDIN EN.CITE </w:instrText>
      </w:r>
      <w:r w:rsidR="00763A37">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instrText xml:space="preserve"> ADDIN EN.CITE.DATA </w:instrText>
      </w:r>
      <w:r w:rsidR="00763A37">
        <w:fldChar w:fldCharType="end"/>
      </w:r>
      <w:r w:rsidR="00000000">
        <w:fldChar w:fldCharType="separate"/>
      </w:r>
      <w:r w:rsidR="00763A37" w:rsidRPr="00763A37">
        <w:rPr>
          <w:noProof/>
          <w:vertAlign w:val="superscript"/>
        </w:rPr>
        <w:t>38</w:t>
      </w:r>
      <w:r w:rsidR="00000000">
        <w:fldChar w:fldCharType="end"/>
      </w:r>
      <w:r w:rsidR="00000000">
        <w:t>.</w:t>
      </w:r>
      <w:r>
        <w:rPr>
          <w:rFonts w:hint="eastAsia"/>
        </w:rPr>
        <w:t xml:space="preserve"> </w:t>
      </w:r>
      <w:r w:rsidRPr="00694368">
        <w:t>Early</w:t>
      </w:r>
      <w:r>
        <w:t>-</w:t>
      </w:r>
      <w:r w:rsidRPr="00694368">
        <w:t>life exposure to chlorpyrifos in mice and rats is associated with an increase in several bacterial strains, including Helicobacter and E. coli, and a decrease in beneficial strains like Lactobacillus. This imbalance can cause intestinal dysbiosis, poor gut development in the early stages</w:t>
      </w:r>
      <w:r w:rsidR="00000000">
        <w:fldChar w:fldCharType="begin">
          <w:fldData xml:space="preserve">PEVuZE5vdGU+PENpdGU+PEF1dGhvcj5HdWFyZGlhLUVzY290ZTwvQXV0aG9yPjxZZWFyPjIwMjA8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</w:fldData>
        </w:fldChar>
      </w:r>
      <w:r w:rsidR="00B7638D">
        <w:instrText xml:space="preserve"> ADDIN EN.CITE </w:instrText>
      </w:r>
      <w:r w:rsidR="00B7638D">
        <w:fldChar w:fldCharType="begin">
          <w:fldData xml:space="preserve">PEVuZE5vdGU+PENpdGU+PEF1dGhvcj5HdWFyZGlhLUVzY290ZTwvQXV0aG9yPjxZZWFyPjIwMjA8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</w:fldData>
        </w:fldChar>
      </w:r>
      <w:r w:rsidR="00B7638D">
        <w:instrText xml:space="preserve"> ADDIN EN.CITE.DATA </w:instrText>
      </w:r>
      <w:r w:rsidR="00B7638D">
        <w:fldChar w:fldCharType="end"/>
      </w:r>
      <w:r w:rsidR="00000000">
        <w:fldChar w:fldCharType="separate"/>
      </w:r>
      <w:r w:rsidR="00B7638D" w:rsidRPr="00B7638D">
        <w:rPr>
          <w:noProof/>
          <w:vertAlign w:val="superscript"/>
        </w:rPr>
        <w:t>45, 98, 99</w:t>
      </w:r>
      <w:r w:rsidR="00000000">
        <w:fldChar w:fldCharType="end"/>
      </w:r>
      <w:r w:rsidR="00000000">
        <w:t xml:space="preserve">, </w:t>
      </w:r>
      <w:r w:rsidRPr="00694368">
        <w:t>hyperlipidemia, hypoglycemia in female offspring, and diminished social novelty response in rats</w:t>
      </w:r>
      <w:r w:rsidR="00000000">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instrText xml:space="preserve"> ADDIN EN.CITE </w:instrText>
      </w:r>
      <w:r w:rsidR="00763A37">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instrText xml:space="preserve"> ADDIN EN.CITE.DATA </w:instrText>
      </w:r>
      <w:r w:rsidR="00763A37">
        <w:fldChar w:fldCharType="end"/>
      </w:r>
      <w:r w:rsidR="00000000">
        <w:fldChar w:fldCharType="separate"/>
      </w:r>
      <w:r w:rsidR="00763A37" w:rsidRPr="00763A37">
        <w:rPr>
          <w:noProof/>
          <w:vertAlign w:val="superscript"/>
        </w:rPr>
        <w:t>41</w:t>
      </w:r>
      <w:r w:rsidR="00000000">
        <w:fldChar w:fldCharType="end"/>
      </w:r>
      <w:r w:rsidR="00000000">
        <w:t xml:space="preserve">. </w:t>
      </w:r>
      <w:r w:rsidRPr="00694368">
        <w:t xml:space="preserve">Glyphosate consumption in mice parents affects gut flora, particularly by elevating </w:t>
      </w:r>
      <w:proofErr w:type="spellStart"/>
      <w:r w:rsidRPr="00694368">
        <w:t>Odoribacter</w:t>
      </w:r>
      <w:proofErr w:type="spellEnd"/>
      <w:r w:rsidRPr="00694368">
        <w:t xml:space="preserve"> and </w:t>
      </w:r>
      <w:proofErr w:type="spellStart"/>
      <w:r w:rsidRPr="00694368">
        <w:t>Lachnospiraceae</w:t>
      </w:r>
      <w:proofErr w:type="spellEnd"/>
      <w:r w:rsidRPr="00694368">
        <w:t>, which has been linked to asthma and weakened immune responses in progeny</w:t>
      </w:r>
      <w:r w:rsidR="00000000">
        <w:fldChar w:fldCharType="begin">
          <w:fldData xml:space="preserve">PEVuZE5vdGU+PENpdGU+PEF1dGhvcj5CdWNoZW5hdWVyPC9BdXRob3I+PFllYXI+MjAyMjwvWWVh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</w:fldData>
        </w:fldChar>
      </w:r>
      <w:r w:rsidR="00763A37">
        <w:instrText xml:space="preserve"> ADDIN EN.CITE </w:instrText>
      </w:r>
      <w:r w:rsidR="00763A37">
        <w:fldChar w:fldCharType="begin">
          <w:fldData xml:space="preserve">PEVuZE5vdGU+PENpdGU+PEF1dGhvcj5CdWNoZW5hdWVyPC9BdXRob3I+PFllYXI+MjAyMjwvWWVh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</w:fldData>
        </w:fldChar>
      </w:r>
      <w:r w:rsidR="00763A37">
        <w:instrText xml:space="preserve"> ADDIN EN.CITE.DATA </w:instrText>
      </w:r>
      <w:r w:rsidR="00763A37">
        <w:fldChar w:fldCharType="end"/>
      </w:r>
      <w:r w:rsidR="00000000">
        <w:fldChar w:fldCharType="separate"/>
      </w:r>
      <w:r w:rsidR="00763A37" w:rsidRPr="00763A37">
        <w:rPr>
          <w:noProof/>
          <w:vertAlign w:val="superscript"/>
        </w:rPr>
        <w:t>40</w:t>
      </w:r>
      <w:r w:rsidR="00000000">
        <w:fldChar w:fldCharType="end"/>
      </w:r>
      <w:r w:rsidR="00000000">
        <w:t xml:space="preserve">. </w:t>
      </w:r>
      <w:r w:rsidRPr="00694368">
        <w:t xml:space="preserve">In </w:t>
      </w:r>
      <w:r>
        <w:t xml:space="preserve">new-born </w:t>
      </w:r>
      <w:r w:rsidRPr="00694368">
        <w:t xml:space="preserve">rats, glyphosate disrupts microbial equilibrium by increasing </w:t>
      </w:r>
      <w:proofErr w:type="spellStart"/>
      <w:r w:rsidRPr="00694368">
        <w:t>Blautia</w:t>
      </w:r>
      <w:proofErr w:type="spellEnd"/>
      <w:r w:rsidRPr="00694368">
        <w:t xml:space="preserve"> and decreasing both Streptococcus and </w:t>
      </w:r>
      <w:proofErr w:type="spellStart"/>
      <w:r w:rsidRPr="00694368">
        <w:t>Rothia</w:t>
      </w:r>
      <w:proofErr w:type="spellEnd"/>
      <w:r w:rsidRPr="00694368">
        <w:t>, leading to altered gut flora in neonates</w:t>
      </w:r>
      <w:r w:rsidR="00000000">
        <w:fldChar w:fldCharType="begin">
          <w:fldData xml:space="preserve">PEVuZE5vdGU+PENpdGU+PEF1dGhvcj5NYW88L0F1dGhvcj48WWVhcj4yMDE4PC9ZZWFyPjxSZWNO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</w:fldData>
        </w:fldChar>
      </w:r>
      <w:r w:rsidR="00763A37">
        <w:instrText xml:space="preserve"> ADDIN EN.CITE </w:instrText>
      </w:r>
      <w:r w:rsidR="00763A37">
        <w:fldChar w:fldCharType="begin">
          <w:fldData xml:space="preserve">PEVuZE5vdGU+PENpdGU+PEF1dGhvcj5NYW88L0F1dGhvcj48WWVhcj4yMDE4PC9ZZWFyPjxSZWNO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</w:fldData>
        </w:fldChar>
      </w:r>
      <w:r w:rsidR="00763A37">
        <w:instrText xml:space="preserve"> ADDIN EN.CITE.DATA </w:instrText>
      </w:r>
      <w:r w:rsidR="00763A37">
        <w:fldChar w:fldCharType="end"/>
      </w:r>
      <w:r w:rsidR="00000000">
        <w:fldChar w:fldCharType="separate"/>
      </w:r>
      <w:r w:rsidR="00763A37" w:rsidRPr="00763A37">
        <w:rPr>
          <w:noProof/>
          <w:vertAlign w:val="superscript"/>
        </w:rPr>
        <w:t>43</w:t>
      </w:r>
      <w:r w:rsidR="00000000">
        <w:fldChar w:fldCharType="end"/>
      </w:r>
      <w:r w:rsidR="00000000">
        <w:t>.</w:t>
      </w:r>
      <w:r w:rsidRPr="00694368">
        <w:t xml:space="preserve"> </w:t>
      </w:r>
      <w:r w:rsidRPr="00694368">
        <w:t>Some studies also suggest that offspring exposed to glyphosate may exhibit autism spectrum disorder (ASD) symptoms, potentially mediated by gut microbiota</w:t>
      </w:r>
      <w:r w:rsidR="00000000">
        <w:fldChar w:fldCharType="begin">
          <w:fldData xml:space="preserve">PEVuZE5vdGU+PENpdGU+PEF1dGhvcj5QdTwvQXV0aG9yPjxZZWFyPjIwMjA8L1llYXI+PFJlY051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=
</w:fldData>
        </w:fldChar>
      </w:r>
      <w:r w:rsidR="00B7638D">
        <w:instrText xml:space="preserve"> ADDIN EN.CITE </w:instrText>
      </w:r>
      <w:r w:rsidR="00B7638D">
        <w:fldChar w:fldCharType="begin">
          <w:fldData xml:space="preserve">PEVuZE5vdGU+PENpdGU+PEF1dGhvcj5QdTwvQXV0aG9yPjxZZWFyPjIwMjA8L1llYXI+PFJlY051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=
</w:fldData>
        </w:fldChar>
      </w:r>
      <w:r w:rsidR="00B7638D">
        <w:instrText xml:space="preserve"> ADDIN EN.CITE.DATA </w:instrText>
      </w:r>
      <w:r w:rsidR="00B7638D">
        <w:fldChar w:fldCharType="end"/>
      </w:r>
      <w:r w:rsidR="00000000">
        <w:fldChar w:fldCharType="separate"/>
      </w:r>
      <w:r w:rsidR="00B7638D" w:rsidRPr="00B7638D">
        <w:rPr>
          <w:noProof/>
          <w:vertAlign w:val="superscript"/>
        </w:rPr>
        <w:t>100</w:t>
      </w:r>
      <w:r w:rsidR="00000000">
        <w:fldChar w:fldCharType="end"/>
      </w:r>
      <w:r w:rsidR="00000000">
        <w:t>.</w:t>
      </w:r>
    </w:p>
    <w:p w14:paraId="6A8A163A" w14:textId="0AA8FD1F" w:rsidR="00A33977" w:rsidRDefault="00694368">
      <w:r w:rsidRPr="00694368">
        <w:lastRenderedPageBreak/>
        <w:t xml:space="preserve">Prenatal exposure to nitenpyram increases the abundance of </w:t>
      </w:r>
      <w:proofErr w:type="spellStart"/>
      <w:r w:rsidRPr="00694368">
        <w:t>Desulfovibrio</w:t>
      </w:r>
      <w:proofErr w:type="spellEnd"/>
      <w:r w:rsidRPr="00694368">
        <w:t xml:space="preserve"> in male offspring. This bacterium transforms sulfite into H2S via sulfite reductase (</w:t>
      </w:r>
      <w:proofErr w:type="spellStart"/>
      <w:r w:rsidRPr="00694368">
        <w:t>dsrA</w:t>
      </w:r>
      <w:proofErr w:type="spellEnd"/>
      <w:r w:rsidRPr="00694368">
        <w:t>). Elevated H2S levels can erode the intestinal lining, compromising the intestinal barrier, which in turn can induce bacterial translocation and trigger a colonic inflammatory response</w:t>
      </w:r>
      <w:r w:rsidR="00000000">
        <w:fldChar w:fldCharType="begin"/>
      </w:r>
      <w:r w:rsidR="00B7638D">
        <w:instrText xml:space="preserve"> ADDIN EN.CITE &lt;EndNote&gt;&lt;Cite&gt;&lt;Author&gt;Yan&lt;/Author&gt;&lt;Year&gt;2021&lt;/Year&gt;&lt;RecNum&gt;103&lt;/RecNum&gt;&lt;DisplayText&gt;&lt;style face="superscript"&gt;101&lt;/style&gt;&lt;/DisplayText&gt;&lt;record&gt;&lt;rec-number&gt;103&lt;/rec-number&gt;&lt;foreign-keys&gt;&lt;key app="EN" db-id="xv9wx9d2392z2levppd5ppzkd0f925xs50fd" timestamp="1696355058"&gt;103&lt;/key&gt;&lt;/foreign-keys&gt;&lt;ref-type name="Journal Article"&gt;17&lt;/ref-type&gt;&lt;contributors&gt;&lt;authors&gt;&lt;author&gt;Yan, Sen&lt;/author&gt;&lt;author&gt;Tian, Sinuo&lt;/author&gt;&lt;author&gt;Meng, Zhiyuan&lt;/author&gt;&lt;author&gt;Teng, Miaomiao&lt;/author&gt;&lt;author&gt;Sun, Wei&lt;/author&gt;&lt;author&gt;Jia, Ming&lt;/author&gt;&lt;author&gt;Zhou, Zhiqiang&lt;/author&gt;&lt;author&gt;Bi, Sheng&lt;/author&gt;&lt;author&gt;Zhu, Wentao&lt;/author&gt;&lt;/authors&gt;&lt;/contributors&gt;&lt;titles&gt;&lt;title&gt;Exposure to nitenpyram during pregnancy causes colonic mucosal damage and non-alcoholic steatohepatitis in mouse offspring: The role of gut microbiota&lt;/title&gt;&lt;secondary-title&gt;Environmental Pollution&lt;/secondary-title&gt;&lt;/titles&gt;&lt;periodical&gt;&lt;full-title&gt;Environmental Pollution&lt;/full-title&gt;&lt;abbr-1&gt;Environ. Pollut.&lt;/abbr-1&gt;&lt;/periodical&gt;&lt;pages&gt;116306&lt;/pages&gt;&lt;volume&gt;271&lt;/volume&gt;&lt;keywords&gt;&lt;keyword&gt;Nitenpyram&lt;/keyword&gt;&lt;keyword&gt;Non-alcoholic steatohepatitis&lt;/keyword&gt;&lt;keyword&gt;Hydrogen sulfide&lt;/keyword&gt;&lt;keyword&gt;Colonic mucosa damage&lt;/keyword&gt;&lt;keyword&gt;Bacterial translocation&lt;/keyword&gt;&lt;/keywords&gt;&lt;dates&gt;&lt;year&gt;2021&lt;/year&gt;&lt;pub-dates&gt;&lt;date&gt;2021/02/15/&lt;/date&gt;&lt;/pub-dates&gt;&lt;/dates&gt;&lt;isbn&gt;0269-7491&lt;/isbn&gt;&lt;urls&gt;&lt;related-urls&gt;&lt;url&gt;https://www.sciencedirect.com/science/article/pii/S0269749120369955&lt;/url&gt;&lt;/related-urls&gt;&lt;/urls&gt;&lt;electronic-resource-num&gt;https://doi.org/10.1016/j.envpol.2020.116306&lt;/electronic-resource-num&gt;&lt;/record&gt;&lt;/Cite&gt;&lt;/EndNote&gt;</w:instrText>
      </w:r>
      <w:r w:rsidR="00000000">
        <w:fldChar w:fldCharType="separate"/>
      </w:r>
      <w:r w:rsidR="00B7638D" w:rsidRPr="00B7638D">
        <w:rPr>
          <w:noProof/>
          <w:vertAlign w:val="superscript"/>
        </w:rPr>
        <w:t>101</w:t>
      </w:r>
      <w:r w:rsidR="00000000">
        <w:fldChar w:fldCharType="end"/>
      </w:r>
      <w:r w:rsidR="00000000">
        <w:t xml:space="preserve">. </w:t>
      </w:r>
      <w:r w:rsidRPr="00694368">
        <w:t>Additionally, nitenpyram disrupts gut microbiota in female offspring and alters fecal metabolite profiles</w:t>
      </w:r>
      <w:r w:rsidR="00000000">
        <w:fldChar w:fldCharType="begin">
          <w:fldData xml:space="preserve">PEVuZE5vdGU+PENpdGU+PEF1dGhvcj5ZYW48L0F1dGhvcj48WWVhcj4yMDIwPC9ZZWFyPjxSZWNO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</w:fldData>
        </w:fldChar>
      </w:r>
      <w:r w:rsidR="00CD6769">
        <w:instrText xml:space="preserve"> ADDIN EN.CITE </w:instrText>
      </w:r>
      <w:r w:rsidR="00CD6769">
        <w:fldChar w:fldCharType="begin">
          <w:fldData xml:space="preserve">PEVuZE5vdGU+PENpdGU+PEF1dGhvcj5ZYW48L0F1dGhvcj48WWVhcj4yMDIwPC9ZZWFyPjxSZWNO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</w:fldData>
        </w:fldChar>
      </w:r>
      <w:r w:rsidR="00CD6769">
        <w:instrText xml:space="preserve"> ADDIN EN.CITE.DATA </w:instrText>
      </w:r>
      <w:r w:rsidR="00CD6769">
        <w:fldChar w:fldCharType="end"/>
      </w:r>
      <w:r w:rsidR="00000000">
        <w:fldChar w:fldCharType="separate"/>
      </w:r>
      <w:r w:rsidR="00CD6769" w:rsidRPr="00CD6769">
        <w:rPr>
          <w:noProof/>
          <w:vertAlign w:val="superscript"/>
        </w:rPr>
        <w:t>78</w:t>
      </w:r>
      <w:r w:rsidR="00000000">
        <w:fldChar w:fldCharType="end"/>
      </w:r>
      <w:r w:rsidR="00000000">
        <w:t>.</w:t>
      </w:r>
    </w:p>
    <w:p w14:paraId="58F1AC80" w14:textId="77777777" w:rsidR="00694368" w:rsidRDefault="00694368"/>
    <w:p w14:paraId="298C68C6" w14:textId="58D405DC" w:rsidR="00A33977" w:rsidRDefault="00000000">
      <w:r>
        <w:t>Table3 shows information on early-life pesticide exposure experiment through gut microbiota.</w:t>
      </w:r>
    </w:p>
    <w:p w14:paraId="1EF1A2D8" w14:textId="77777777" w:rsidR="00694368" w:rsidRDefault="00694368"/>
    <w:p w14:paraId="13400585" w14:textId="50AFABFA" w:rsidR="00A33977" w:rsidRDefault="003652C2">
      <w:r w:rsidRPr="003652C2">
        <w:t xml:space="preserve">The </w:t>
      </w:r>
      <w:r w:rsidR="00694368">
        <w:t xml:space="preserve">gut </w:t>
      </w:r>
      <w:r w:rsidRPr="003652C2">
        <w:t>microbiome, now acknowledged as a distinct organ, is central to our understanding of diverse health conditions, and the 16s rRNA technique is a key investigative tool. Specific shifts in microbiota can signal health challenges, such as UC and CD. A plethora of studies highlight the influence of pesticide exposure on the gut microbiota, connecting these changes to a spectrum of health outcomes, from behavioral anomalies to metabolic disturbances and a potential inclination towards ASD.</w:t>
      </w:r>
    </w:p>
    <w:p w14:paraId="542F9B0E" w14:textId="77777777" w:rsidR="003652C2" w:rsidRDefault="003652C2"/>
    <w:p w14:paraId="1A207BC9" w14:textId="77777777" w:rsidR="00A33977" w:rsidRDefault="00000000">
      <w:r>
        <w:rPr>
          <w:rFonts w:hint="eastAsia"/>
        </w:rPr>
        <w:t>Figure</w:t>
      </w:r>
      <w:r>
        <w:t>2 shows how exposure to pesticides influences model organisms’ gut microbiota and metabolic pathway.</w:t>
      </w:r>
    </w:p>
    <w:p w14:paraId="6B3997E6" w14:textId="77777777" w:rsidR="00A33977" w:rsidRDefault="00A33977"/>
    <w:p w14:paraId="1B853025" w14:textId="77777777" w:rsidR="00A33977" w:rsidRDefault="00A33977"/>
    <w:p w14:paraId="5F94A9F8" w14:textId="77777777" w:rsidR="00A33977" w:rsidRDefault="00A33977"/>
    <w:p w14:paraId="65498794" w14:textId="77777777" w:rsidR="00A33977" w:rsidRDefault="00A33977"/>
    <w:p w14:paraId="50E3159A" w14:textId="77777777" w:rsidR="00A33977" w:rsidRDefault="00A33977">
      <w:pPr>
        <w:sectPr w:rsidR="00A33977">
          <w:pgSz w:w="11906" w:h="16838"/>
          <w:pgMar w:top="1440" w:right="1800" w:bottom="1440" w:left="1800" w:header="851" w:footer="992" w:gutter="0"/>
          <w:cols w:space="425"/>
          <w:docGrid w:type="lines" w:linePitch="312"/>
        </w:sect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774"/>
        <w:gridCol w:w="771"/>
        <w:gridCol w:w="992"/>
        <w:gridCol w:w="1276"/>
        <w:gridCol w:w="992"/>
        <w:gridCol w:w="2268"/>
        <w:gridCol w:w="1984"/>
        <w:gridCol w:w="2694"/>
        <w:gridCol w:w="2177"/>
      </w:tblGrid>
      <w:tr w:rsidR="00A33977" w14:paraId="4429A274" w14:textId="77777777">
        <w:trPr>
          <w:trHeight w:val="276"/>
        </w:trPr>
        <w:tc>
          <w:tcPr>
            <w:tcW w:w="774" w:type="dxa"/>
            <w:tcBorders>
              <w:left w:val="nil"/>
              <w:bottom w:val="single" w:sz="4" w:space="0" w:color="auto"/>
              <w:right w:val="nil"/>
            </w:tcBorders>
            <w:shd w:val="clear" w:color="auto" w:fill="auto"/>
            <w:noWrap/>
            <w:vAlign w:val="bottom"/>
          </w:tcPr>
          <w:p w14:paraId="32C090C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lastRenderedPageBreak/>
              <w:t>Pesticides</w:t>
            </w:r>
          </w:p>
        </w:tc>
        <w:tc>
          <w:tcPr>
            <w:tcW w:w="771" w:type="dxa"/>
            <w:tcBorders>
              <w:left w:val="nil"/>
              <w:bottom w:val="single" w:sz="4" w:space="0" w:color="auto"/>
              <w:right w:val="nil"/>
            </w:tcBorders>
            <w:shd w:val="clear" w:color="auto" w:fill="auto"/>
            <w:noWrap/>
            <w:vAlign w:val="bottom"/>
          </w:tcPr>
          <w:p w14:paraId="20802334"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Type</w:t>
            </w:r>
          </w:p>
        </w:tc>
        <w:tc>
          <w:tcPr>
            <w:tcW w:w="992" w:type="dxa"/>
            <w:tcBorders>
              <w:left w:val="nil"/>
              <w:bottom w:val="single" w:sz="4" w:space="0" w:color="auto"/>
              <w:right w:val="nil"/>
            </w:tcBorders>
            <w:shd w:val="clear" w:color="auto" w:fill="auto"/>
            <w:noWrap/>
            <w:vAlign w:val="bottom"/>
          </w:tcPr>
          <w:p w14:paraId="6ED338BC"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Organism</w:t>
            </w:r>
          </w:p>
        </w:tc>
        <w:tc>
          <w:tcPr>
            <w:tcW w:w="1276" w:type="dxa"/>
            <w:tcBorders>
              <w:left w:val="nil"/>
              <w:bottom w:val="single" w:sz="4" w:space="0" w:color="auto"/>
              <w:right w:val="nil"/>
            </w:tcBorders>
            <w:shd w:val="clear" w:color="auto" w:fill="auto"/>
            <w:noWrap/>
            <w:vAlign w:val="bottom"/>
          </w:tcPr>
          <w:p w14:paraId="38348300"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Exposure method</w:t>
            </w:r>
          </w:p>
        </w:tc>
        <w:tc>
          <w:tcPr>
            <w:tcW w:w="992" w:type="dxa"/>
            <w:tcBorders>
              <w:left w:val="nil"/>
              <w:bottom w:val="single" w:sz="4" w:space="0" w:color="auto"/>
              <w:right w:val="nil"/>
            </w:tcBorders>
            <w:shd w:val="clear" w:color="auto" w:fill="auto"/>
            <w:noWrap/>
            <w:vAlign w:val="bottom"/>
          </w:tcPr>
          <w:p w14:paraId="519276D5"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Dosage</w:t>
            </w:r>
          </w:p>
        </w:tc>
        <w:tc>
          <w:tcPr>
            <w:tcW w:w="2268" w:type="dxa"/>
            <w:tcBorders>
              <w:left w:val="nil"/>
              <w:bottom w:val="single" w:sz="4" w:space="0" w:color="auto"/>
              <w:right w:val="nil"/>
            </w:tcBorders>
            <w:shd w:val="clear" w:color="auto" w:fill="auto"/>
            <w:noWrap/>
            <w:vAlign w:val="bottom"/>
          </w:tcPr>
          <w:p w14:paraId="7AE5AF6E"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exposure time</w:t>
            </w:r>
          </w:p>
        </w:tc>
        <w:tc>
          <w:tcPr>
            <w:tcW w:w="1984" w:type="dxa"/>
            <w:tcBorders>
              <w:left w:val="nil"/>
              <w:bottom w:val="single" w:sz="4" w:space="0" w:color="auto"/>
              <w:right w:val="nil"/>
            </w:tcBorders>
            <w:shd w:val="clear" w:color="auto" w:fill="auto"/>
            <w:noWrap/>
            <w:vAlign w:val="bottom"/>
          </w:tcPr>
          <w:p w14:paraId="5887F7E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Changes in offspring gut microbiome</w:t>
            </w:r>
          </w:p>
        </w:tc>
        <w:tc>
          <w:tcPr>
            <w:tcW w:w="2694" w:type="dxa"/>
            <w:tcBorders>
              <w:left w:val="nil"/>
              <w:bottom w:val="single" w:sz="4" w:space="0" w:color="auto"/>
              <w:right w:val="nil"/>
            </w:tcBorders>
            <w:shd w:val="clear" w:color="auto" w:fill="auto"/>
            <w:noWrap/>
            <w:vAlign w:val="bottom"/>
          </w:tcPr>
          <w:p w14:paraId="733F7818"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 xml:space="preserve">adverse </w:t>
            </w:r>
            <w:proofErr w:type="spellStart"/>
            <w:r>
              <w:rPr>
                <w:rFonts w:ascii="等线" w:eastAsia="等线" w:hAnsi="等线" w:cs="宋体" w:hint="eastAsia"/>
                <w:b/>
                <w:bCs/>
                <w:color w:val="000000"/>
                <w:kern w:val="0"/>
                <w:sz w:val="10"/>
                <w:szCs w:val="10"/>
              </w:rPr>
              <w:t>effcet</w:t>
            </w:r>
            <w:proofErr w:type="spellEnd"/>
          </w:p>
        </w:tc>
        <w:tc>
          <w:tcPr>
            <w:tcW w:w="2177" w:type="dxa"/>
            <w:tcBorders>
              <w:left w:val="nil"/>
              <w:bottom w:val="single" w:sz="4" w:space="0" w:color="auto"/>
              <w:right w:val="nil"/>
            </w:tcBorders>
            <w:shd w:val="clear" w:color="auto" w:fill="auto"/>
            <w:noWrap/>
            <w:vAlign w:val="bottom"/>
          </w:tcPr>
          <w:p w14:paraId="64EF1C9D"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References</w:t>
            </w:r>
          </w:p>
        </w:tc>
      </w:tr>
      <w:tr w:rsidR="00A33977" w14:paraId="7034CEA0" w14:textId="77777777">
        <w:trPr>
          <w:trHeight w:val="552"/>
        </w:trPr>
        <w:tc>
          <w:tcPr>
            <w:tcW w:w="774" w:type="dxa"/>
            <w:tcBorders>
              <w:top w:val="single" w:sz="4" w:space="0" w:color="auto"/>
              <w:left w:val="nil"/>
              <w:bottom w:val="single" w:sz="4" w:space="0" w:color="auto"/>
              <w:right w:val="nil"/>
            </w:tcBorders>
            <w:shd w:val="clear" w:color="auto" w:fill="auto"/>
            <w:noWrap/>
            <w:vAlign w:val="bottom"/>
          </w:tcPr>
          <w:p w14:paraId="0C4A19CE"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paraquat</w:t>
            </w:r>
          </w:p>
        </w:tc>
        <w:tc>
          <w:tcPr>
            <w:tcW w:w="771" w:type="dxa"/>
            <w:tcBorders>
              <w:top w:val="single" w:sz="4" w:space="0" w:color="auto"/>
              <w:left w:val="nil"/>
              <w:bottom w:val="single" w:sz="4" w:space="0" w:color="auto"/>
              <w:right w:val="nil"/>
            </w:tcBorders>
            <w:shd w:val="clear" w:color="auto" w:fill="auto"/>
            <w:noWrap/>
            <w:vAlign w:val="bottom"/>
          </w:tcPr>
          <w:p w14:paraId="11CCA943" w14:textId="77777777" w:rsidR="00A33977" w:rsidRDefault="00000000">
            <w:pPr>
              <w:widowControl/>
              <w:jc w:val="left"/>
              <w:rPr>
                <w:rFonts w:ascii="等线" w:eastAsia="等线" w:hAnsi="等线" w:cs="宋体"/>
                <w:b/>
                <w:bCs/>
                <w:color w:val="000000"/>
                <w:kern w:val="0"/>
                <w:sz w:val="10"/>
                <w:szCs w:val="10"/>
              </w:rPr>
            </w:pPr>
            <w:proofErr w:type="spellStart"/>
            <w:r>
              <w:rPr>
                <w:rFonts w:ascii="等线" w:eastAsia="等线" w:hAnsi="等线" w:cs="宋体" w:hint="eastAsia"/>
                <w:b/>
                <w:bCs/>
                <w:color w:val="000000"/>
                <w:kern w:val="0"/>
                <w:sz w:val="10"/>
                <w:szCs w:val="10"/>
              </w:rPr>
              <w:t>hebicide</w:t>
            </w:r>
            <w:proofErr w:type="spellEnd"/>
          </w:p>
        </w:tc>
        <w:tc>
          <w:tcPr>
            <w:tcW w:w="992" w:type="dxa"/>
            <w:tcBorders>
              <w:top w:val="single" w:sz="4" w:space="0" w:color="auto"/>
              <w:left w:val="nil"/>
              <w:bottom w:val="single" w:sz="4" w:space="0" w:color="auto"/>
              <w:right w:val="nil"/>
            </w:tcBorders>
            <w:shd w:val="clear" w:color="auto" w:fill="auto"/>
            <w:noWrap/>
            <w:vAlign w:val="bottom"/>
          </w:tcPr>
          <w:p w14:paraId="7386365E"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Offspring mice</w:t>
            </w:r>
          </w:p>
        </w:tc>
        <w:tc>
          <w:tcPr>
            <w:tcW w:w="1276" w:type="dxa"/>
            <w:tcBorders>
              <w:top w:val="single" w:sz="4" w:space="0" w:color="auto"/>
              <w:left w:val="nil"/>
              <w:bottom w:val="single" w:sz="4" w:space="0" w:color="auto"/>
              <w:right w:val="nil"/>
            </w:tcBorders>
            <w:shd w:val="clear" w:color="auto" w:fill="auto"/>
            <w:noWrap/>
            <w:vAlign w:val="bottom"/>
          </w:tcPr>
          <w:p w14:paraId="7EE0BBD7"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intraperitoneal injection</w:t>
            </w:r>
          </w:p>
        </w:tc>
        <w:tc>
          <w:tcPr>
            <w:tcW w:w="992" w:type="dxa"/>
            <w:tcBorders>
              <w:top w:val="single" w:sz="4" w:space="0" w:color="auto"/>
              <w:left w:val="nil"/>
              <w:bottom w:val="single" w:sz="4" w:space="0" w:color="auto"/>
              <w:right w:val="nil"/>
            </w:tcBorders>
            <w:shd w:val="clear" w:color="auto" w:fill="auto"/>
            <w:noWrap/>
            <w:vAlign w:val="bottom"/>
          </w:tcPr>
          <w:p w14:paraId="0E932583"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0.8 mg/kg body weight</w:t>
            </w:r>
          </w:p>
        </w:tc>
        <w:tc>
          <w:tcPr>
            <w:tcW w:w="2268" w:type="dxa"/>
            <w:tcBorders>
              <w:top w:val="single" w:sz="4" w:space="0" w:color="auto"/>
              <w:left w:val="nil"/>
              <w:bottom w:val="single" w:sz="4" w:space="0" w:color="auto"/>
              <w:right w:val="nil"/>
            </w:tcBorders>
            <w:shd w:val="clear" w:color="auto" w:fill="auto"/>
            <w:noWrap/>
            <w:vAlign w:val="bottom"/>
          </w:tcPr>
          <w:p w14:paraId="3E12D68D"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 xml:space="preserve">postnatal </w:t>
            </w:r>
            <w:proofErr w:type="gramStart"/>
            <w:r>
              <w:rPr>
                <w:rFonts w:ascii="等线" w:eastAsia="等线" w:hAnsi="等线" w:cs="宋体" w:hint="eastAsia"/>
                <w:b/>
                <w:bCs/>
                <w:color w:val="000000"/>
                <w:kern w:val="0"/>
                <w:sz w:val="10"/>
                <w:szCs w:val="10"/>
              </w:rPr>
              <w:t>day(</w:t>
            </w:r>
            <w:proofErr w:type="gramEnd"/>
            <w:r>
              <w:rPr>
                <w:rFonts w:ascii="等线" w:eastAsia="等线" w:hAnsi="等线" w:cs="宋体" w:hint="eastAsia"/>
                <w:b/>
                <w:bCs/>
                <w:color w:val="000000"/>
                <w:kern w:val="0"/>
                <w:sz w:val="10"/>
                <w:szCs w:val="10"/>
              </w:rPr>
              <w:t>PND) 5 to PND19</w:t>
            </w:r>
          </w:p>
        </w:tc>
        <w:tc>
          <w:tcPr>
            <w:tcW w:w="1984" w:type="dxa"/>
            <w:tcBorders>
              <w:top w:val="single" w:sz="4" w:space="0" w:color="auto"/>
              <w:left w:val="nil"/>
              <w:bottom w:val="single" w:sz="4" w:space="0" w:color="auto"/>
              <w:right w:val="nil"/>
            </w:tcBorders>
            <w:shd w:val="clear" w:color="auto" w:fill="auto"/>
            <w:vAlign w:val="bottom"/>
          </w:tcPr>
          <w:p w14:paraId="73BDAF65"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Cyanobacteria increases</w:t>
            </w:r>
            <w:r>
              <w:rPr>
                <w:rFonts w:ascii="等线" w:eastAsia="等线" w:hAnsi="等线" w:cs="宋体" w:hint="eastAsia"/>
                <w:b/>
                <w:bCs/>
                <w:color w:val="000000"/>
                <w:kern w:val="0"/>
                <w:sz w:val="10"/>
                <w:szCs w:val="10"/>
              </w:rPr>
              <w:br/>
            </w:r>
            <w:proofErr w:type="gramStart"/>
            <w:r>
              <w:rPr>
                <w:rFonts w:ascii="等线" w:eastAsia="等线" w:hAnsi="等线" w:cs="宋体" w:hint="eastAsia"/>
                <w:b/>
                <w:bCs/>
                <w:color w:val="000000"/>
                <w:kern w:val="0"/>
                <w:sz w:val="10"/>
                <w:szCs w:val="10"/>
              </w:rPr>
              <w:t>Firmicutes  decreases</w:t>
            </w:r>
            <w:proofErr w:type="gramEnd"/>
          </w:p>
        </w:tc>
        <w:tc>
          <w:tcPr>
            <w:tcW w:w="2694" w:type="dxa"/>
            <w:tcBorders>
              <w:top w:val="single" w:sz="4" w:space="0" w:color="auto"/>
              <w:left w:val="nil"/>
              <w:bottom w:val="single" w:sz="4" w:space="0" w:color="auto"/>
              <w:right w:val="nil"/>
            </w:tcBorders>
            <w:shd w:val="clear" w:color="auto" w:fill="auto"/>
            <w:noWrap/>
            <w:vAlign w:val="bottom"/>
          </w:tcPr>
          <w:p w14:paraId="4EFE9D2B"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Adult body weight increased in male offspring</w:t>
            </w:r>
          </w:p>
        </w:tc>
        <w:tc>
          <w:tcPr>
            <w:tcW w:w="2177" w:type="dxa"/>
            <w:tcBorders>
              <w:top w:val="single" w:sz="4" w:space="0" w:color="auto"/>
              <w:left w:val="nil"/>
              <w:bottom w:val="single" w:sz="4" w:space="0" w:color="auto"/>
              <w:right w:val="nil"/>
            </w:tcBorders>
            <w:shd w:val="clear" w:color="auto" w:fill="auto"/>
            <w:noWrap/>
            <w:vAlign w:val="bottom"/>
          </w:tcPr>
          <w:p w14:paraId="18E04E9E" w14:textId="21289B15"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r>
            <w:r w:rsidR="00763A37">
              <w:rPr>
                <w:rFonts w:ascii="等线" w:eastAsia="等线" w:hAnsi="等线" w:cs="宋体"/>
                <w:b/>
                <w:bCs/>
                <w:color w:val="000000"/>
                <w:kern w:val="0"/>
                <w:sz w:val="10"/>
                <w:szCs w:val="10"/>
              </w:rPr>
              <w:instrText xml:space="preserve"> ADDIN EN.CITE &lt;EndNote&gt;&lt;Cite&gt;&lt;Author&gt;Li&lt;/Author&gt;&lt;Year&gt;2022&lt;/Year&gt;&lt;RecNum&gt;1&lt;/RecNum&gt;&lt;DisplayText&gt;&lt;style face="superscript"&gt;37&lt;/style&gt;&lt;/DisplayText&gt;&lt;record&gt;&lt;rec-number&gt;1&lt;/rec-number&gt;&lt;foreign-keys&gt;&lt;key app="EN" db-id="xv9wx9d2392z2levppd5ppzkd0f925xs50fd" timestamp="1695615095"&gt;1&lt;/key&gt;&lt;/foreign-keys&gt;&lt;ref-type name="Journal Article"&gt;17&lt;/ref-type&gt;&lt;contributors&gt;&lt;authors&gt;&lt;author&gt;Li, Y. X.&lt;/author&gt;&lt;author&gt;Zuo, Z. Z.&lt;/author&gt;&lt;author&gt;Zhang, B.&lt;/author&gt;&lt;author&gt;Luo, H.&lt;/author&gt;&lt;author&gt;Song, B.&lt;/author&gt;&lt;author&gt;Zhou, Z. J.&lt;/author&gt;&lt;author&gt;Chang, X. L.&lt;/author&gt;&lt;/authors&gt;&lt;/contributors&gt;&lt;auth-address&gt;[Li, Yixi; Zuo, Zhenzi; Zhang, Bing; Luo, Huan; Song, Bo; Zhou, Zhijun; Chang, Xiuli] Fudan Univ, Sch Publ Hlth, Dept Toxicol, Shanghai Med Coll, Shanghai 200032, Peoples R China.&amp;#xD;Chang, XL (通讯作者)，Room 233,Bldg 8,130 Dongan Rd, Shanghai 200032, Peoples R China.&amp;#xD;xlchang@fudan.edu.cn&lt;/auth-address&gt;&lt;titles&gt;&lt;title&gt;Impacts of early-life paraquat exposure on gut microbiota and body weight in adult mice&lt;/title&gt;&lt;secondary-title&gt;Chemosphere&lt;/secondary-title&gt;&lt;alt-title&gt;Chemosphere&lt;/alt-title&gt;&lt;/titles&gt;&lt;periodical&gt;&lt;full-title&gt;Chemosphere&lt;/full-title&gt;&lt;abbr-1&gt;Chemosphere&lt;/abbr-1&gt;&lt;/periodical&gt;&lt;alt-periodical&gt;&lt;full-title&gt;Chemosphere&lt;/full-title&gt;&lt;abbr-1&gt;Chemosphere&lt;/abbr-1&gt;&lt;/alt-periodical&gt;&lt;pages&gt;8&lt;/pages&gt;&lt;volume&gt;291&lt;/volume&gt;&lt;keywords&gt;&lt;keyword&gt;Gut microbiota&lt;/keyword&gt;&lt;keyword&gt;Paraquat&lt;/keyword&gt;&lt;keyword&gt;Early-life exposure&lt;/keyword&gt;&lt;keyword&gt;Body weight&lt;/keyword&gt;&lt;keyword&gt;obesity&lt;/keyword&gt;&lt;keyword&gt;community&lt;/keyword&gt;&lt;keyword&gt;brain&lt;/keyword&gt;&lt;keyword&gt;Environmental Sciences &amp;amp; Ecology&lt;/keyword&gt;&lt;/keywords&gt;&lt;dates&gt;&lt;year&gt;2022&lt;/year&gt;&lt;pub-dates&gt;&lt;date&gt;Mar&lt;/date&gt;&lt;/pub-dates&gt;&lt;/dates&gt;&lt;isbn&gt;0045-6535&lt;/isbn&gt;&lt;accession-num&gt;WOS:000758285100006&lt;/accession-num&gt;&lt;work-type&gt;Article&lt;/work-type&gt;&lt;urls&gt;&lt;related-urls&gt;&lt;url&gt;&amp;lt;Go to ISI&amp;gt;://WOS:000758285100006&lt;/url&gt;&lt;/related-urls&gt;&lt;/urls&gt;&lt;custom7&gt;133135&lt;/custom7&gt;&lt;electronic-resource-num&gt;10.1016/j.chemosphere.2021.133135&lt;/electronic-resource-num&gt;&lt;language&gt;English&lt;/language&gt;&lt;/record&gt;&lt;/Cite&gt;&lt;/EndNote&gt;</w:instrText>
            </w:r>
            <w:r>
              <w:rPr>
                <w:rFonts w:ascii="等线" w:eastAsia="等线" w:hAnsi="等线" w:cs="宋体"/>
                <w:b/>
                <w:bCs/>
                <w:color w:val="000000"/>
                <w:kern w:val="0"/>
                <w:sz w:val="10"/>
                <w:szCs w:val="10"/>
              </w:rPr>
              <w:fldChar w:fldCharType="separate"/>
            </w:r>
            <w:r w:rsidR="00763A37" w:rsidRPr="00763A37">
              <w:rPr>
                <w:rFonts w:ascii="等线" w:eastAsia="等线" w:hAnsi="等线" w:cs="宋体"/>
                <w:b/>
                <w:bCs/>
                <w:noProof/>
                <w:color w:val="000000"/>
                <w:kern w:val="0"/>
                <w:sz w:val="10"/>
                <w:szCs w:val="10"/>
                <w:vertAlign w:val="superscript"/>
              </w:rPr>
              <w:t>37</w:t>
            </w:r>
            <w:r>
              <w:rPr>
                <w:rFonts w:ascii="等线" w:eastAsia="等线" w:hAnsi="等线" w:cs="宋体"/>
                <w:b/>
                <w:bCs/>
                <w:color w:val="000000"/>
                <w:kern w:val="0"/>
                <w:sz w:val="10"/>
                <w:szCs w:val="10"/>
              </w:rPr>
              <w:fldChar w:fldCharType="end"/>
            </w:r>
          </w:p>
        </w:tc>
      </w:tr>
      <w:tr w:rsidR="00A33977" w14:paraId="43CB0975" w14:textId="77777777">
        <w:trPr>
          <w:trHeight w:val="552"/>
        </w:trPr>
        <w:tc>
          <w:tcPr>
            <w:tcW w:w="774" w:type="dxa"/>
            <w:tcBorders>
              <w:top w:val="single" w:sz="4" w:space="0" w:color="auto"/>
              <w:left w:val="nil"/>
              <w:bottom w:val="single" w:sz="4" w:space="0" w:color="auto"/>
              <w:right w:val="nil"/>
            </w:tcBorders>
            <w:shd w:val="clear" w:color="auto" w:fill="auto"/>
            <w:noWrap/>
            <w:vAlign w:val="bottom"/>
          </w:tcPr>
          <w:p w14:paraId="34E7B80D" w14:textId="77777777" w:rsidR="00A33977" w:rsidRDefault="00000000">
            <w:pPr>
              <w:widowControl/>
              <w:jc w:val="left"/>
              <w:rPr>
                <w:rFonts w:ascii="等线" w:eastAsia="等线" w:hAnsi="等线" w:cs="宋体"/>
                <w:b/>
                <w:bCs/>
                <w:color w:val="000000"/>
                <w:kern w:val="0"/>
                <w:sz w:val="10"/>
                <w:szCs w:val="10"/>
              </w:rPr>
            </w:pPr>
            <w:proofErr w:type="spellStart"/>
            <w:r>
              <w:rPr>
                <w:rFonts w:ascii="等线" w:eastAsia="等线" w:hAnsi="等线" w:cs="宋体" w:hint="eastAsia"/>
                <w:b/>
                <w:bCs/>
                <w:color w:val="000000"/>
                <w:kern w:val="0"/>
                <w:sz w:val="10"/>
                <w:szCs w:val="10"/>
              </w:rPr>
              <w:t>glufosinate</w:t>
            </w:r>
            <w:proofErr w:type="spellEnd"/>
            <w:r>
              <w:rPr>
                <w:rFonts w:ascii="等线" w:eastAsia="等线" w:hAnsi="等线" w:cs="宋体" w:hint="eastAsia"/>
                <w:b/>
                <w:bCs/>
                <w:color w:val="000000"/>
                <w:kern w:val="0"/>
                <w:sz w:val="10"/>
                <w:szCs w:val="10"/>
              </w:rPr>
              <w:t xml:space="preserve"> ammonium</w:t>
            </w:r>
          </w:p>
        </w:tc>
        <w:tc>
          <w:tcPr>
            <w:tcW w:w="771" w:type="dxa"/>
            <w:tcBorders>
              <w:top w:val="single" w:sz="4" w:space="0" w:color="auto"/>
              <w:left w:val="nil"/>
              <w:bottom w:val="single" w:sz="4" w:space="0" w:color="auto"/>
              <w:right w:val="nil"/>
            </w:tcBorders>
            <w:shd w:val="clear" w:color="auto" w:fill="auto"/>
            <w:noWrap/>
            <w:vAlign w:val="bottom"/>
          </w:tcPr>
          <w:p w14:paraId="388CA22A"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herbicide</w:t>
            </w:r>
          </w:p>
        </w:tc>
        <w:tc>
          <w:tcPr>
            <w:tcW w:w="992" w:type="dxa"/>
            <w:tcBorders>
              <w:top w:val="single" w:sz="4" w:space="0" w:color="auto"/>
              <w:left w:val="nil"/>
              <w:bottom w:val="single" w:sz="4" w:space="0" w:color="auto"/>
              <w:right w:val="nil"/>
            </w:tcBorders>
            <w:shd w:val="clear" w:color="auto" w:fill="auto"/>
            <w:noWrap/>
            <w:vAlign w:val="bottom"/>
          </w:tcPr>
          <w:p w14:paraId="0635FE20"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t>P</w:t>
            </w:r>
            <w:r>
              <w:rPr>
                <w:rFonts w:ascii="等线" w:eastAsia="等线" w:hAnsi="等线" w:cs="宋体" w:hint="eastAsia"/>
                <w:b/>
                <w:bCs/>
                <w:color w:val="000000"/>
                <w:kern w:val="0"/>
                <w:sz w:val="10"/>
                <w:szCs w:val="10"/>
              </w:rPr>
              <w:t>arent</w:t>
            </w:r>
            <w:r>
              <w:rPr>
                <w:rFonts w:ascii="等线" w:eastAsia="等线" w:hAnsi="等线" w:cs="宋体"/>
                <w:b/>
                <w:bCs/>
                <w:color w:val="000000"/>
                <w:kern w:val="0"/>
                <w:sz w:val="10"/>
                <w:szCs w:val="10"/>
              </w:rPr>
              <w:t xml:space="preserve"> </w:t>
            </w:r>
            <w:r>
              <w:rPr>
                <w:rFonts w:ascii="等线" w:eastAsia="等线" w:hAnsi="等线" w:cs="宋体" w:hint="eastAsia"/>
                <w:b/>
                <w:bCs/>
                <w:color w:val="000000"/>
                <w:kern w:val="0"/>
                <w:sz w:val="10"/>
                <w:szCs w:val="10"/>
              </w:rPr>
              <w:t>mice</w:t>
            </w:r>
          </w:p>
        </w:tc>
        <w:tc>
          <w:tcPr>
            <w:tcW w:w="1276" w:type="dxa"/>
            <w:tcBorders>
              <w:top w:val="single" w:sz="4" w:space="0" w:color="auto"/>
              <w:left w:val="nil"/>
              <w:bottom w:val="single" w:sz="4" w:space="0" w:color="auto"/>
              <w:right w:val="nil"/>
            </w:tcBorders>
            <w:shd w:val="clear" w:color="auto" w:fill="auto"/>
            <w:noWrap/>
            <w:vAlign w:val="bottom"/>
          </w:tcPr>
          <w:p w14:paraId="6062D56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drinking water</w:t>
            </w:r>
          </w:p>
        </w:tc>
        <w:tc>
          <w:tcPr>
            <w:tcW w:w="992" w:type="dxa"/>
            <w:tcBorders>
              <w:top w:val="single" w:sz="4" w:space="0" w:color="auto"/>
              <w:left w:val="nil"/>
              <w:bottom w:val="single" w:sz="4" w:space="0" w:color="auto"/>
              <w:right w:val="nil"/>
            </w:tcBorders>
            <w:shd w:val="clear" w:color="auto" w:fill="auto"/>
            <w:noWrap/>
            <w:vAlign w:val="bottom"/>
          </w:tcPr>
          <w:p w14:paraId="4AA2EBEC"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2 mg/kg per day</w:t>
            </w:r>
          </w:p>
        </w:tc>
        <w:tc>
          <w:tcPr>
            <w:tcW w:w="2268" w:type="dxa"/>
            <w:tcBorders>
              <w:top w:val="single" w:sz="4" w:space="0" w:color="auto"/>
              <w:left w:val="nil"/>
              <w:bottom w:val="single" w:sz="4" w:space="0" w:color="auto"/>
              <w:right w:val="nil"/>
            </w:tcBorders>
            <w:shd w:val="clear" w:color="auto" w:fill="auto"/>
            <w:noWrap/>
            <w:vAlign w:val="bottom"/>
          </w:tcPr>
          <w:p w14:paraId="6741AC73"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8 weeks before pregnancy</w:t>
            </w:r>
          </w:p>
        </w:tc>
        <w:tc>
          <w:tcPr>
            <w:tcW w:w="1984" w:type="dxa"/>
            <w:tcBorders>
              <w:top w:val="single" w:sz="4" w:space="0" w:color="auto"/>
              <w:left w:val="nil"/>
              <w:bottom w:val="single" w:sz="4" w:space="0" w:color="auto"/>
              <w:right w:val="nil"/>
            </w:tcBorders>
            <w:shd w:val="clear" w:color="auto" w:fill="auto"/>
            <w:vAlign w:val="bottom"/>
          </w:tcPr>
          <w:p w14:paraId="5D81B14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Bacteroidetes increases</w:t>
            </w:r>
            <w:r>
              <w:rPr>
                <w:rFonts w:ascii="等线" w:eastAsia="等线" w:hAnsi="等线" w:cs="宋体" w:hint="eastAsia"/>
                <w:b/>
                <w:bCs/>
                <w:color w:val="000000"/>
                <w:kern w:val="0"/>
                <w:sz w:val="10"/>
                <w:szCs w:val="10"/>
              </w:rPr>
              <w:br/>
              <w:t>Firmicutes decreases</w:t>
            </w:r>
          </w:p>
        </w:tc>
        <w:tc>
          <w:tcPr>
            <w:tcW w:w="2694" w:type="dxa"/>
            <w:tcBorders>
              <w:top w:val="single" w:sz="4" w:space="0" w:color="auto"/>
              <w:left w:val="nil"/>
              <w:bottom w:val="single" w:sz="4" w:space="0" w:color="auto"/>
              <w:right w:val="nil"/>
            </w:tcBorders>
            <w:shd w:val="clear" w:color="auto" w:fill="auto"/>
            <w:noWrap/>
            <w:vAlign w:val="bottom"/>
          </w:tcPr>
          <w:p w14:paraId="537C155D"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Behavioral abnormalities</w:t>
            </w:r>
          </w:p>
        </w:tc>
        <w:tc>
          <w:tcPr>
            <w:tcW w:w="2177" w:type="dxa"/>
            <w:tcBorders>
              <w:top w:val="single" w:sz="4" w:space="0" w:color="auto"/>
              <w:left w:val="nil"/>
              <w:bottom w:val="single" w:sz="4" w:space="0" w:color="auto"/>
              <w:right w:val="nil"/>
            </w:tcBorders>
            <w:shd w:val="clear" w:color="auto" w:fill="auto"/>
            <w:noWrap/>
            <w:vAlign w:val="bottom"/>
          </w:tcPr>
          <w:p w14:paraId="5A4C7FAE" w14:textId="3CB0E4AA"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rPr>
                <w:rFonts w:ascii="等线" w:eastAsia="等线" w:hAnsi="等线" w:cs="宋体"/>
                <w:b/>
                <w:bCs/>
                <w:color w:val="000000"/>
                <w:kern w:val="0"/>
                <w:sz w:val="10"/>
                <w:szCs w:val="10"/>
              </w:rPr>
              <w:instrText xml:space="preserve"> ADDIN EN.CITE </w:instrText>
            </w:r>
            <w:r w:rsidR="00763A37">
              <w:rPr>
                <w:rFonts w:ascii="等线" w:eastAsia="等线" w:hAnsi="等线" w:cs="宋体"/>
                <w:b/>
                <w:bCs/>
                <w:color w:val="000000"/>
                <w:kern w:val="0"/>
                <w:sz w:val="10"/>
                <w:szCs w:val="10"/>
              </w:rPr>
              <w:fldChar w:fldCharType="begin">
                <w:fldData xml:space="preserve">PEVuZE5vdGU+PENpdGU+PEF1dGhvcj5Eb25nPC9BdXRob3I+PFllYXI+MjAyMDwvWWVhcj48UmVj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</w:fldData>
              </w:fldChar>
            </w:r>
            <w:r w:rsidR="00763A37">
              <w:rPr>
                <w:rFonts w:ascii="等线" w:eastAsia="等线" w:hAnsi="等线" w:cs="宋体"/>
                <w:b/>
                <w:bCs/>
                <w:color w:val="000000"/>
                <w:kern w:val="0"/>
                <w:sz w:val="10"/>
                <w:szCs w:val="10"/>
              </w:rPr>
              <w:instrText xml:space="preserve"> ADDIN EN.CITE.DATA </w:instrText>
            </w:r>
            <w:r w:rsidR="00763A37">
              <w:rPr>
                <w:rFonts w:ascii="等线" w:eastAsia="等线" w:hAnsi="等线" w:cs="宋体"/>
                <w:b/>
                <w:bCs/>
                <w:color w:val="000000"/>
                <w:kern w:val="0"/>
                <w:sz w:val="10"/>
                <w:szCs w:val="10"/>
              </w:rPr>
            </w:r>
            <w:r w:rsidR="00763A37">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763A37" w:rsidRPr="00763A37">
              <w:rPr>
                <w:rFonts w:ascii="等线" w:eastAsia="等线" w:hAnsi="等线" w:cs="宋体"/>
                <w:b/>
                <w:bCs/>
                <w:noProof/>
                <w:color w:val="000000"/>
                <w:kern w:val="0"/>
                <w:sz w:val="10"/>
                <w:szCs w:val="10"/>
                <w:vertAlign w:val="superscript"/>
              </w:rPr>
              <w:t>39</w:t>
            </w:r>
            <w:r>
              <w:rPr>
                <w:rFonts w:ascii="等线" w:eastAsia="等线" w:hAnsi="等线" w:cs="宋体"/>
                <w:b/>
                <w:bCs/>
                <w:color w:val="000000"/>
                <w:kern w:val="0"/>
                <w:sz w:val="10"/>
                <w:szCs w:val="10"/>
              </w:rPr>
              <w:fldChar w:fldCharType="end"/>
            </w:r>
          </w:p>
        </w:tc>
      </w:tr>
      <w:tr w:rsidR="00A33977" w14:paraId="371CE4FC" w14:textId="77777777">
        <w:trPr>
          <w:trHeight w:val="540"/>
        </w:trPr>
        <w:tc>
          <w:tcPr>
            <w:tcW w:w="774" w:type="dxa"/>
            <w:tcBorders>
              <w:top w:val="single" w:sz="4" w:space="0" w:color="auto"/>
              <w:left w:val="nil"/>
              <w:bottom w:val="single" w:sz="4" w:space="0" w:color="auto"/>
              <w:right w:val="nil"/>
            </w:tcBorders>
            <w:shd w:val="clear" w:color="auto" w:fill="auto"/>
            <w:noWrap/>
            <w:vAlign w:val="bottom"/>
          </w:tcPr>
          <w:p w14:paraId="5F369FC6"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glyphosate</w:t>
            </w:r>
          </w:p>
        </w:tc>
        <w:tc>
          <w:tcPr>
            <w:tcW w:w="771" w:type="dxa"/>
            <w:tcBorders>
              <w:top w:val="single" w:sz="4" w:space="0" w:color="auto"/>
              <w:left w:val="nil"/>
              <w:bottom w:val="single" w:sz="4" w:space="0" w:color="auto"/>
              <w:right w:val="nil"/>
            </w:tcBorders>
            <w:shd w:val="clear" w:color="auto" w:fill="auto"/>
            <w:noWrap/>
            <w:vAlign w:val="bottom"/>
          </w:tcPr>
          <w:p w14:paraId="4D9C59B4"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herbicide</w:t>
            </w:r>
          </w:p>
        </w:tc>
        <w:tc>
          <w:tcPr>
            <w:tcW w:w="992" w:type="dxa"/>
            <w:tcBorders>
              <w:top w:val="single" w:sz="4" w:space="0" w:color="auto"/>
              <w:left w:val="nil"/>
              <w:bottom w:val="single" w:sz="4" w:space="0" w:color="auto"/>
              <w:right w:val="nil"/>
            </w:tcBorders>
            <w:shd w:val="clear" w:color="auto" w:fill="auto"/>
            <w:noWrap/>
            <w:vAlign w:val="bottom"/>
          </w:tcPr>
          <w:p w14:paraId="022A2204"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t>P</w:t>
            </w:r>
            <w:r>
              <w:rPr>
                <w:rFonts w:ascii="等线" w:eastAsia="等线" w:hAnsi="等线" w:cs="宋体" w:hint="eastAsia"/>
                <w:b/>
                <w:bCs/>
                <w:color w:val="000000"/>
                <w:kern w:val="0"/>
                <w:sz w:val="10"/>
                <w:szCs w:val="10"/>
              </w:rPr>
              <w:t>arent</w:t>
            </w:r>
            <w:r>
              <w:rPr>
                <w:rFonts w:ascii="等线" w:eastAsia="等线" w:hAnsi="等线" w:cs="宋体"/>
                <w:b/>
                <w:bCs/>
                <w:color w:val="000000"/>
                <w:kern w:val="0"/>
                <w:sz w:val="10"/>
                <w:szCs w:val="10"/>
              </w:rPr>
              <w:t xml:space="preserve"> </w:t>
            </w:r>
            <w:r>
              <w:rPr>
                <w:rFonts w:ascii="等线" w:eastAsia="等线" w:hAnsi="等线" w:cs="宋体" w:hint="eastAsia"/>
                <w:b/>
                <w:bCs/>
                <w:color w:val="000000"/>
                <w:kern w:val="0"/>
                <w:sz w:val="10"/>
                <w:szCs w:val="10"/>
              </w:rPr>
              <w:t>mice</w:t>
            </w:r>
          </w:p>
        </w:tc>
        <w:tc>
          <w:tcPr>
            <w:tcW w:w="1276" w:type="dxa"/>
            <w:tcBorders>
              <w:top w:val="single" w:sz="4" w:space="0" w:color="auto"/>
              <w:left w:val="nil"/>
              <w:bottom w:val="single" w:sz="4" w:space="0" w:color="auto"/>
              <w:right w:val="nil"/>
            </w:tcBorders>
            <w:shd w:val="clear" w:color="auto" w:fill="auto"/>
            <w:noWrap/>
            <w:vAlign w:val="bottom"/>
          </w:tcPr>
          <w:p w14:paraId="25679BD7"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gavage</w:t>
            </w:r>
          </w:p>
        </w:tc>
        <w:tc>
          <w:tcPr>
            <w:tcW w:w="992" w:type="dxa"/>
            <w:tcBorders>
              <w:top w:val="single" w:sz="4" w:space="0" w:color="auto"/>
              <w:left w:val="nil"/>
              <w:bottom w:val="single" w:sz="4" w:space="0" w:color="auto"/>
              <w:right w:val="nil"/>
            </w:tcBorders>
            <w:shd w:val="clear" w:color="auto" w:fill="auto"/>
            <w:noWrap/>
            <w:vAlign w:val="bottom"/>
          </w:tcPr>
          <w:p w14:paraId="12D25D47"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50 mg/kg body weight/day</w:t>
            </w:r>
          </w:p>
        </w:tc>
        <w:tc>
          <w:tcPr>
            <w:tcW w:w="2268" w:type="dxa"/>
            <w:tcBorders>
              <w:top w:val="single" w:sz="4" w:space="0" w:color="auto"/>
              <w:left w:val="nil"/>
              <w:bottom w:val="single" w:sz="4" w:space="0" w:color="auto"/>
              <w:right w:val="nil"/>
            </w:tcBorders>
            <w:shd w:val="clear" w:color="auto" w:fill="auto"/>
            <w:noWrap/>
            <w:vAlign w:val="bottom"/>
          </w:tcPr>
          <w:p w14:paraId="2B5132ED"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 xml:space="preserve">pregnancy and </w:t>
            </w:r>
            <w:proofErr w:type="gramStart"/>
            <w:r>
              <w:rPr>
                <w:rFonts w:ascii="等线" w:eastAsia="等线" w:hAnsi="等线" w:cs="宋体" w:hint="eastAsia"/>
                <w:b/>
                <w:bCs/>
                <w:color w:val="000000"/>
                <w:kern w:val="0"/>
                <w:sz w:val="10"/>
                <w:szCs w:val="10"/>
              </w:rPr>
              <w:t>lactation(</w:t>
            </w:r>
            <w:proofErr w:type="gramEnd"/>
            <w:r>
              <w:rPr>
                <w:rFonts w:ascii="等线" w:eastAsia="等线" w:hAnsi="等线" w:cs="宋体" w:hint="eastAsia"/>
                <w:b/>
                <w:bCs/>
                <w:color w:val="000000"/>
                <w:kern w:val="0"/>
                <w:sz w:val="10"/>
                <w:szCs w:val="10"/>
              </w:rPr>
              <w:t>A total of 95 days)</w:t>
            </w:r>
          </w:p>
        </w:tc>
        <w:tc>
          <w:tcPr>
            <w:tcW w:w="1984" w:type="dxa"/>
            <w:tcBorders>
              <w:top w:val="single" w:sz="4" w:space="0" w:color="auto"/>
              <w:left w:val="nil"/>
              <w:bottom w:val="single" w:sz="4" w:space="0" w:color="auto"/>
              <w:right w:val="nil"/>
            </w:tcBorders>
            <w:shd w:val="clear" w:color="auto" w:fill="auto"/>
            <w:vAlign w:val="bottom"/>
          </w:tcPr>
          <w:p w14:paraId="651B8889" w14:textId="77777777" w:rsidR="00A33977" w:rsidRDefault="00000000">
            <w:pPr>
              <w:widowControl/>
              <w:jc w:val="left"/>
              <w:rPr>
                <w:rFonts w:ascii="等线" w:eastAsia="等线" w:hAnsi="等线" w:cs="宋体"/>
                <w:b/>
                <w:bCs/>
                <w:color w:val="000000"/>
                <w:kern w:val="0"/>
                <w:sz w:val="10"/>
                <w:szCs w:val="10"/>
              </w:rPr>
            </w:pPr>
            <w:proofErr w:type="spellStart"/>
            <w:r>
              <w:rPr>
                <w:rFonts w:ascii="等线" w:eastAsia="等线" w:hAnsi="等线" w:cs="宋体" w:hint="eastAsia"/>
                <w:b/>
                <w:bCs/>
                <w:color w:val="000000"/>
                <w:kern w:val="0"/>
                <w:sz w:val="10"/>
                <w:szCs w:val="10"/>
              </w:rPr>
              <w:t>Odoribacter</w:t>
            </w:r>
            <w:proofErr w:type="spellEnd"/>
            <w:r>
              <w:rPr>
                <w:rFonts w:ascii="等线" w:eastAsia="等线" w:hAnsi="等线" w:cs="宋体" w:hint="eastAsia"/>
                <w:b/>
                <w:bCs/>
                <w:color w:val="000000"/>
                <w:kern w:val="0"/>
                <w:sz w:val="10"/>
                <w:szCs w:val="10"/>
              </w:rPr>
              <w:t xml:space="preserve"> increases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Lachnospiraceae</w:t>
            </w:r>
            <w:proofErr w:type="spellEnd"/>
            <w:r>
              <w:rPr>
                <w:rFonts w:ascii="等线" w:eastAsia="等线" w:hAnsi="等线" w:cs="宋体" w:hint="eastAsia"/>
                <w:b/>
                <w:bCs/>
                <w:color w:val="000000"/>
                <w:kern w:val="0"/>
                <w:sz w:val="10"/>
                <w:szCs w:val="10"/>
              </w:rPr>
              <w:t xml:space="preserve"> increases</w:t>
            </w:r>
          </w:p>
        </w:tc>
        <w:tc>
          <w:tcPr>
            <w:tcW w:w="2694" w:type="dxa"/>
            <w:tcBorders>
              <w:top w:val="single" w:sz="4" w:space="0" w:color="auto"/>
              <w:left w:val="nil"/>
              <w:bottom w:val="single" w:sz="4" w:space="0" w:color="auto"/>
              <w:right w:val="nil"/>
            </w:tcBorders>
            <w:shd w:val="clear" w:color="auto" w:fill="auto"/>
            <w:noWrap/>
            <w:vAlign w:val="bottom"/>
          </w:tcPr>
          <w:p w14:paraId="6C51D2D3"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Asthma; a reduced immune response in females</w:t>
            </w:r>
          </w:p>
        </w:tc>
        <w:tc>
          <w:tcPr>
            <w:tcW w:w="2177" w:type="dxa"/>
            <w:tcBorders>
              <w:top w:val="single" w:sz="4" w:space="0" w:color="auto"/>
              <w:left w:val="nil"/>
              <w:bottom w:val="single" w:sz="4" w:space="0" w:color="auto"/>
              <w:right w:val="nil"/>
            </w:tcBorders>
            <w:shd w:val="clear" w:color="auto" w:fill="auto"/>
            <w:noWrap/>
            <w:vAlign w:val="bottom"/>
          </w:tcPr>
          <w:p w14:paraId="1A11C770" w14:textId="7DB4DEA2"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PEVuZE5vdGU+PENpdGU+PEF1dGhvcj5CdWNoZW5hdWVyPC9BdXRob3I+PFllYXI+MjAyMjwvWWVh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</w:fldData>
              </w:fldChar>
            </w:r>
            <w:r w:rsidR="00763A37">
              <w:rPr>
                <w:rFonts w:ascii="等线" w:eastAsia="等线" w:hAnsi="等线" w:cs="宋体"/>
                <w:b/>
                <w:bCs/>
                <w:color w:val="000000"/>
                <w:kern w:val="0"/>
                <w:sz w:val="10"/>
                <w:szCs w:val="10"/>
              </w:rPr>
              <w:instrText xml:space="preserve"> ADDIN EN.CITE </w:instrText>
            </w:r>
            <w:r w:rsidR="00763A37">
              <w:rPr>
                <w:rFonts w:ascii="等线" w:eastAsia="等线" w:hAnsi="等线" w:cs="宋体"/>
                <w:b/>
                <w:bCs/>
                <w:color w:val="000000"/>
                <w:kern w:val="0"/>
                <w:sz w:val="10"/>
                <w:szCs w:val="10"/>
              </w:rPr>
              <w:fldChar w:fldCharType="begin">
                <w:fldData xml:space="preserve">PEVuZE5vdGU+PENpdGU+PEF1dGhvcj5CdWNoZW5hdWVyPC9BdXRob3I+PFllYXI+MjAyMjwvWWVh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</w:fldData>
              </w:fldChar>
            </w:r>
            <w:r w:rsidR="00763A37">
              <w:rPr>
                <w:rFonts w:ascii="等线" w:eastAsia="等线" w:hAnsi="等线" w:cs="宋体"/>
                <w:b/>
                <w:bCs/>
                <w:color w:val="000000"/>
                <w:kern w:val="0"/>
                <w:sz w:val="10"/>
                <w:szCs w:val="10"/>
              </w:rPr>
              <w:instrText xml:space="preserve"> ADDIN EN.CITE.DATA </w:instrText>
            </w:r>
            <w:r w:rsidR="00763A37">
              <w:rPr>
                <w:rFonts w:ascii="等线" w:eastAsia="等线" w:hAnsi="等线" w:cs="宋体"/>
                <w:b/>
                <w:bCs/>
                <w:color w:val="000000"/>
                <w:kern w:val="0"/>
                <w:sz w:val="10"/>
                <w:szCs w:val="10"/>
              </w:rPr>
            </w:r>
            <w:r w:rsidR="00763A37">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763A37" w:rsidRPr="00763A37">
              <w:rPr>
                <w:rFonts w:ascii="等线" w:eastAsia="等线" w:hAnsi="等线" w:cs="宋体"/>
                <w:b/>
                <w:bCs/>
                <w:noProof/>
                <w:color w:val="000000"/>
                <w:kern w:val="0"/>
                <w:sz w:val="10"/>
                <w:szCs w:val="10"/>
                <w:vertAlign w:val="superscript"/>
              </w:rPr>
              <w:t>40</w:t>
            </w:r>
            <w:r>
              <w:rPr>
                <w:rFonts w:ascii="等线" w:eastAsia="等线" w:hAnsi="等线" w:cs="宋体"/>
                <w:b/>
                <w:bCs/>
                <w:color w:val="000000"/>
                <w:kern w:val="0"/>
                <w:sz w:val="10"/>
                <w:szCs w:val="10"/>
              </w:rPr>
              <w:fldChar w:fldCharType="end"/>
            </w:r>
          </w:p>
        </w:tc>
      </w:tr>
      <w:tr w:rsidR="00A33977" w14:paraId="01423983" w14:textId="77777777">
        <w:trPr>
          <w:trHeight w:val="540"/>
        </w:trPr>
        <w:tc>
          <w:tcPr>
            <w:tcW w:w="774" w:type="dxa"/>
            <w:tcBorders>
              <w:top w:val="single" w:sz="4" w:space="0" w:color="auto"/>
              <w:left w:val="nil"/>
              <w:bottom w:val="single" w:sz="4" w:space="0" w:color="auto"/>
              <w:right w:val="nil"/>
            </w:tcBorders>
            <w:shd w:val="clear" w:color="auto" w:fill="auto"/>
            <w:noWrap/>
            <w:vAlign w:val="bottom"/>
          </w:tcPr>
          <w:p w14:paraId="6A897475"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glyphosate</w:t>
            </w:r>
          </w:p>
        </w:tc>
        <w:tc>
          <w:tcPr>
            <w:tcW w:w="771" w:type="dxa"/>
            <w:tcBorders>
              <w:top w:val="single" w:sz="4" w:space="0" w:color="auto"/>
              <w:left w:val="nil"/>
              <w:bottom w:val="single" w:sz="4" w:space="0" w:color="auto"/>
              <w:right w:val="nil"/>
            </w:tcBorders>
            <w:shd w:val="clear" w:color="auto" w:fill="auto"/>
            <w:noWrap/>
            <w:vAlign w:val="bottom"/>
          </w:tcPr>
          <w:p w14:paraId="36458F56"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herbicide</w:t>
            </w:r>
          </w:p>
        </w:tc>
        <w:tc>
          <w:tcPr>
            <w:tcW w:w="992" w:type="dxa"/>
            <w:tcBorders>
              <w:top w:val="single" w:sz="4" w:space="0" w:color="auto"/>
              <w:left w:val="nil"/>
              <w:bottom w:val="single" w:sz="4" w:space="0" w:color="auto"/>
              <w:right w:val="nil"/>
            </w:tcBorders>
            <w:shd w:val="clear" w:color="auto" w:fill="auto"/>
            <w:noWrap/>
            <w:vAlign w:val="bottom"/>
          </w:tcPr>
          <w:p w14:paraId="2598A020"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t>P</w:t>
            </w:r>
            <w:r>
              <w:rPr>
                <w:rFonts w:ascii="等线" w:eastAsia="等线" w:hAnsi="等线" w:cs="宋体" w:hint="eastAsia"/>
                <w:b/>
                <w:bCs/>
                <w:color w:val="000000"/>
                <w:kern w:val="0"/>
                <w:sz w:val="10"/>
                <w:szCs w:val="10"/>
              </w:rPr>
              <w:t>arent rats</w:t>
            </w:r>
          </w:p>
        </w:tc>
        <w:tc>
          <w:tcPr>
            <w:tcW w:w="1276" w:type="dxa"/>
            <w:tcBorders>
              <w:top w:val="single" w:sz="4" w:space="0" w:color="auto"/>
              <w:left w:val="nil"/>
              <w:bottom w:val="single" w:sz="4" w:space="0" w:color="auto"/>
              <w:right w:val="nil"/>
            </w:tcBorders>
            <w:shd w:val="clear" w:color="auto" w:fill="auto"/>
            <w:noWrap/>
            <w:vAlign w:val="bottom"/>
          </w:tcPr>
          <w:p w14:paraId="6B43A2D8"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drinking water</w:t>
            </w:r>
          </w:p>
        </w:tc>
        <w:tc>
          <w:tcPr>
            <w:tcW w:w="992" w:type="dxa"/>
            <w:tcBorders>
              <w:top w:val="single" w:sz="4" w:space="0" w:color="auto"/>
              <w:left w:val="nil"/>
              <w:bottom w:val="single" w:sz="4" w:space="0" w:color="auto"/>
              <w:right w:val="nil"/>
            </w:tcBorders>
            <w:shd w:val="clear" w:color="auto" w:fill="auto"/>
            <w:noWrap/>
            <w:vAlign w:val="bottom"/>
          </w:tcPr>
          <w:p w14:paraId="1CCB33A7"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 xml:space="preserve">1.75 mg/kg </w:t>
            </w:r>
            <w:proofErr w:type="spellStart"/>
            <w:r>
              <w:rPr>
                <w:rFonts w:ascii="等线" w:eastAsia="等线" w:hAnsi="等线" w:cs="宋体" w:hint="eastAsia"/>
                <w:b/>
                <w:bCs/>
                <w:color w:val="000000"/>
                <w:kern w:val="0"/>
                <w:sz w:val="10"/>
                <w:szCs w:val="10"/>
              </w:rPr>
              <w:t>bw</w:t>
            </w:r>
            <w:proofErr w:type="spellEnd"/>
            <w:r>
              <w:rPr>
                <w:rFonts w:ascii="等线" w:eastAsia="等线" w:hAnsi="等线" w:cs="宋体" w:hint="eastAsia"/>
                <w:b/>
                <w:bCs/>
                <w:color w:val="000000"/>
                <w:kern w:val="0"/>
                <w:sz w:val="10"/>
                <w:szCs w:val="10"/>
              </w:rPr>
              <w:t>/day</w:t>
            </w:r>
          </w:p>
        </w:tc>
        <w:tc>
          <w:tcPr>
            <w:tcW w:w="2268" w:type="dxa"/>
            <w:tcBorders>
              <w:top w:val="single" w:sz="4" w:space="0" w:color="auto"/>
              <w:left w:val="nil"/>
              <w:bottom w:val="single" w:sz="4" w:space="0" w:color="auto"/>
              <w:right w:val="nil"/>
            </w:tcBorders>
            <w:shd w:val="clear" w:color="auto" w:fill="auto"/>
            <w:noWrap/>
            <w:vAlign w:val="bottom"/>
          </w:tcPr>
          <w:p w14:paraId="3A8958D2"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gestation day (GD) 6 to the end of lactation</w:t>
            </w:r>
          </w:p>
        </w:tc>
        <w:tc>
          <w:tcPr>
            <w:tcW w:w="1984" w:type="dxa"/>
            <w:tcBorders>
              <w:top w:val="single" w:sz="4" w:space="0" w:color="auto"/>
              <w:left w:val="nil"/>
              <w:bottom w:val="single" w:sz="4" w:space="0" w:color="auto"/>
              <w:right w:val="nil"/>
            </w:tcBorders>
            <w:shd w:val="clear" w:color="auto" w:fill="auto"/>
            <w:vAlign w:val="bottom"/>
          </w:tcPr>
          <w:p w14:paraId="4221513F" w14:textId="77777777" w:rsidR="00A33977" w:rsidRDefault="00000000">
            <w:pPr>
              <w:widowControl/>
              <w:jc w:val="left"/>
              <w:rPr>
                <w:rFonts w:ascii="等线" w:eastAsia="等线" w:hAnsi="等线" w:cs="宋体"/>
                <w:b/>
                <w:bCs/>
                <w:color w:val="000000"/>
                <w:kern w:val="0"/>
                <w:sz w:val="10"/>
                <w:szCs w:val="10"/>
              </w:rPr>
            </w:pPr>
            <w:proofErr w:type="spellStart"/>
            <w:r>
              <w:rPr>
                <w:rFonts w:ascii="等线" w:eastAsia="等线" w:hAnsi="等线" w:cs="宋体" w:hint="eastAsia"/>
                <w:b/>
                <w:bCs/>
                <w:color w:val="000000"/>
                <w:kern w:val="0"/>
                <w:sz w:val="10"/>
                <w:szCs w:val="10"/>
              </w:rPr>
              <w:t>Blautia</w:t>
            </w:r>
            <w:proofErr w:type="spellEnd"/>
            <w:r>
              <w:rPr>
                <w:rFonts w:ascii="等线" w:eastAsia="等线" w:hAnsi="等线" w:cs="宋体" w:hint="eastAsia"/>
                <w:b/>
                <w:bCs/>
                <w:color w:val="000000"/>
                <w:kern w:val="0"/>
                <w:sz w:val="10"/>
                <w:szCs w:val="10"/>
              </w:rPr>
              <w:t xml:space="preserve"> increases</w:t>
            </w:r>
            <w:r>
              <w:rPr>
                <w:rFonts w:ascii="等线" w:eastAsia="等线" w:hAnsi="等线" w:cs="宋体" w:hint="eastAsia"/>
                <w:b/>
                <w:bCs/>
                <w:color w:val="000000"/>
                <w:kern w:val="0"/>
                <w:sz w:val="10"/>
                <w:szCs w:val="10"/>
              </w:rPr>
              <w:br/>
              <w:t>Streptococcus decreases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Rothia</w:t>
            </w:r>
            <w:proofErr w:type="spellEnd"/>
            <w:r>
              <w:rPr>
                <w:rFonts w:ascii="等线" w:eastAsia="等线" w:hAnsi="等线" w:cs="宋体" w:hint="eastAsia"/>
                <w:b/>
                <w:bCs/>
                <w:color w:val="000000"/>
                <w:kern w:val="0"/>
                <w:sz w:val="10"/>
                <w:szCs w:val="10"/>
              </w:rPr>
              <w:t xml:space="preserve"> decreases</w:t>
            </w:r>
          </w:p>
        </w:tc>
        <w:tc>
          <w:tcPr>
            <w:tcW w:w="2694" w:type="dxa"/>
            <w:tcBorders>
              <w:top w:val="single" w:sz="4" w:space="0" w:color="auto"/>
              <w:left w:val="nil"/>
              <w:bottom w:val="single" w:sz="4" w:space="0" w:color="auto"/>
              <w:right w:val="nil"/>
            </w:tcBorders>
            <w:shd w:val="clear" w:color="auto" w:fill="auto"/>
            <w:noWrap/>
            <w:vAlign w:val="bottom"/>
          </w:tcPr>
          <w:p w14:paraId="1336B961"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Modifying the gut microbiota in rat pups</w:t>
            </w:r>
          </w:p>
        </w:tc>
        <w:tc>
          <w:tcPr>
            <w:tcW w:w="2177" w:type="dxa"/>
            <w:tcBorders>
              <w:top w:val="single" w:sz="4" w:space="0" w:color="auto"/>
              <w:left w:val="nil"/>
              <w:bottom w:val="single" w:sz="4" w:space="0" w:color="auto"/>
              <w:right w:val="nil"/>
            </w:tcBorders>
            <w:shd w:val="clear" w:color="auto" w:fill="auto"/>
            <w:noWrap/>
            <w:vAlign w:val="bottom"/>
          </w:tcPr>
          <w:p w14:paraId="35726966" w14:textId="19CA5482"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PEVuZE5vdGU+PENpdGU+PEF1dGhvcj5NYW88L0F1dGhvcj48WWVhcj4yMDE4PC9ZZWFyPjxSZWNO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</w:fldData>
              </w:fldChar>
            </w:r>
            <w:r w:rsidR="00763A37">
              <w:rPr>
                <w:rFonts w:ascii="等线" w:eastAsia="等线" w:hAnsi="等线" w:cs="宋体"/>
                <w:b/>
                <w:bCs/>
                <w:color w:val="000000"/>
                <w:kern w:val="0"/>
                <w:sz w:val="10"/>
                <w:szCs w:val="10"/>
              </w:rPr>
              <w:instrText xml:space="preserve"> ADDIN EN.CITE </w:instrText>
            </w:r>
            <w:r w:rsidR="00763A37">
              <w:rPr>
                <w:rFonts w:ascii="等线" w:eastAsia="等线" w:hAnsi="等线" w:cs="宋体"/>
                <w:b/>
                <w:bCs/>
                <w:color w:val="000000"/>
                <w:kern w:val="0"/>
                <w:sz w:val="10"/>
                <w:szCs w:val="10"/>
              </w:rPr>
              <w:fldChar w:fldCharType="begin">
                <w:fldData xml:space="preserve">PEVuZE5vdGU+PENpdGU+PEF1dGhvcj5NYW88L0F1dGhvcj48WWVhcj4yMDE4PC9ZZWFyPjxSZWNO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</w:fldData>
              </w:fldChar>
            </w:r>
            <w:r w:rsidR="00763A37">
              <w:rPr>
                <w:rFonts w:ascii="等线" w:eastAsia="等线" w:hAnsi="等线" w:cs="宋体"/>
                <w:b/>
                <w:bCs/>
                <w:color w:val="000000"/>
                <w:kern w:val="0"/>
                <w:sz w:val="10"/>
                <w:szCs w:val="10"/>
              </w:rPr>
              <w:instrText xml:space="preserve"> ADDIN EN.CITE.DATA </w:instrText>
            </w:r>
            <w:r w:rsidR="00763A37">
              <w:rPr>
                <w:rFonts w:ascii="等线" w:eastAsia="等线" w:hAnsi="等线" w:cs="宋体"/>
                <w:b/>
                <w:bCs/>
                <w:color w:val="000000"/>
                <w:kern w:val="0"/>
                <w:sz w:val="10"/>
                <w:szCs w:val="10"/>
              </w:rPr>
            </w:r>
            <w:r w:rsidR="00763A37">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763A37" w:rsidRPr="00763A37">
              <w:rPr>
                <w:rFonts w:ascii="等线" w:eastAsia="等线" w:hAnsi="等线" w:cs="宋体"/>
                <w:b/>
                <w:bCs/>
                <w:noProof/>
                <w:color w:val="000000"/>
                <w:kern w:val="0"/>
                <w:sz w:val="10"/>
                <w:szCs w:val="10"/>
                <w:vertAlign w:val="superscript"/>
              </w:rPr>
              <w:t>43</w:t>
            </w:r>
            <w:r>
              <w:rPr>
                <w:rFonts w:ascii="等线" w:eastAsia="等线" w:hAnsi="等线" w:cs="宋体"/>
                <w:b/>
                <w:bCs/>
                <w:color w:val="000000"/>
                <w:kern w:val="0"/>
                <w:sz w:val="10"/>
                <w:szCs w:val="10"/>
              </w:rPr>
              <w:fldChar w:fldCharType="end"/>
            </w:r>
          </w:p>
        </w:tc>
      </w:tr>
      <w:tr w:rsidR="00A33977" w14:paraId="23E4BED2" w14:textId="77777777">
        <w:trPr>
          <w:trHeight w:val="828"/>
        </w:trPr>
        <w:tc>
          <w:tcPr>
            <w:tcW w:w="774" w:type="dxa"/>
            <w:tcBorders>
              <w:top w:val="single" w:sz="4" w:space="0" w:color="auto"/>
              <w:left w:val="nil"/>
              <w:bottom w:val="single" w:sz="4" w:space="0" w:color="auto"/>
              <w:right w:val="nil"/>
            </w:tcBorders>
            <w:shd w:val="clear" w:color="auto" w:fill="auto"/>
            <w:noWrap/>
            <w:vAlign w:val="bottom"/>
          </w:tcPr>
          <w:p w14:paraId="64A506B1"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permethrin</w:t>
            </w:r>
          </w:p>
        </w:tc>
        <w:tc>
          <w:tcPr>
            <w:tcW w:w="771" w:type="dxa"/>
            <w:tcBorders>
              <w:top w:val="single" w:sz="4" w:space="0" w:color="auto"/>
              <w:left w:val="nil"/>
              <w:bottom w:val="single" w:sz="4" w:space="0" w:color="auto"/>
              <w:right w:val="nil"/>
            </w:tcBorders>
            <w:shd w:val="clear" w:color="auto" w:fill="auto"/>
            <w:noWrap/>
            <w:vAlign w:val="bottom"/>
          </w:tcPr>
          <w:p w14:paraId="29FEA5AC"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insecticide</w:t>
            </w:r>
          </w:p>
        </w:tc>
        <w:tc>
          <w:tcPr>
            <w:tcW w:w="992" w:type="dxa"/>
            <w:tcBorders>
              <w:top w:val="single" w:sz="4" w:space="0" w:color="auto"/>
              <w:left w:val="nil"/>
              <w:bottom w:val="single" w:sz="4" w:space="0" w:color="auto"/>
              <w:right w:val="nil"/>
            </w:tcBorders>
            <w:shd w:val="clear" w:color="auto" w:fill="auto"/>
            <w:noWrap/>
            <w:vAlign w:val="bottom"/>
          </w:tcPr>
          <w:p w14:paraId="29266F9B"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t>O</w:t>
            </w:r>
            <w:r>
              <w:rPr>
                <w:rFonts w:ascii="等线" w:eastAsia="等线" w:hAnsi="等线" w:cs="宋体" w:hint="eastAsia"/>
                <w:b/>
                <w:bCs/>
                <w:color w:val="000000"/>
                <w:kern w:val="0"/>
                <w:sz w:val="10"/>
                <w:szCs w:val="10"/>
              </w:rPr>
              <w:t>ffspring</w:t>
            </w:r>
            <w:r>
              <w:rPr>
                <w:rFonts w:ascii="等线" w:eastAsia="等线" w:hAnsi="等线" w:cs="宋体"/>
                <w:b/>
                <w:bCs/>
                <w:color w:val="000000"/>
                <w:kern w:val="0"/>
                <w:sz w:val="10"/>
                <w:szCs w:val="10"/>
              </w:rPr>
              <w:t xml:space="preserve"> </w:t>
            </w:r>
            <w:r>
              <w:rPr>
                <w:rFonts w:ascii="等线" w:eastAsia="等线" w:hAnsi="等线" w:cs="宋体" w:hint="eastAsia"/>
                <w:b/>
                <w:bCs/>
                <w:color w:val="000000"/>
                <w:kern w:val="0"/>
                <w:sz w:val="10"/>
                <w:szCs w:val="10"/>
              </w:rPr>
              <w:t>mice</w:t>
            </w:r>
          </w:p>
        </w:tc>
        <w:tc>
          <w:tcPr>
            <w:tcW w:w="1276" w:type="dxa"/>
            <w:tcBorders>
              <w:top w:val="single" w:sz="4" w:space="0" w:color="auto"/>
              <w:left w:val="nil"/>
              <w:bottom w:val="single" w:sz="4" w:space="0" w:color="auto"/>
              <w:right w:val="nil"/>
            </w:tcBorders>
            <w:shd w:val="clear" w:color="auto" w:fill="auto"/>
            <w:noWrap/>
            <w:vAlign w:val="bottom"/>
          </w:tcPr>
          <w:p w14:paraId="42946905"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gavage</w:t>
            </w:r>
          </w:p>
        </w:tc>
        <w:tc>
          <w:tcPr>
            <w:tcW w:w="992" w:type="dxa"/>
            <w:tcBorders>
              <w:top w:val="single" w:sz="4" w:space="0" w:color="auto"/>
              <w:left w:val="nil"/>
              <w:bottom w:val="single" w:sz="4" w:space="0" w:color="auto"/>
              <w:right w:val="nil"/>
            </w:tcBorders>
            <w:shd w:val="clear" w:color="auto" w:fill="auto"/>
            <w:noWrap/>
            <w:vAlign w:val="bottom"/>
          </w:tcPr>
          <w:p w14:paraId="528DCB3E"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34 mg/4 mL/kg body weight</w:t>
            </w:r>
          </w:p>
        </w:tc>
        <w:tc>
          <w:tcPr>
            <w:tcW w:w="2268" w:type="dxa"/>
            <w:tcBorders>
              <w:top w:val="single" w:sz="4" w:space="0" w:color="auto"/>
              <w:left w:val="nil"/>
              <w:bottom w:val="single" w:sz="4" w:space="0" w:color="auto"/>
              <w:right w:val="nil"/>
            </w:tcBorders>
            <w:shd w:val="clear" w:color="auto" w:fill="auto"/>
            <w:noWrap/>
            <w:vAlign w:val="bottom"/>
          </w:tcPr>
          <w:p w14:paraId="24BAEEFA"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PND6 to PND21</w:t>
            </w:r>
          </w:p>
        </w:tc>
        <w:tc>
          <w:tcPr>
            <w:tcW w:w="1984" w:type="dxa"/>
            <w:tcBorders>
              <w:top w:val="single" w:sz="4" w:space="0" w:color="auto"/>
              <w:left w:val="nil"/>
              <w:bottom w:val="single" w:sz="4" w:space="0" w:color="auto"/>
              <w:right w:val="nil"/>
            </w:tcBorders>
            <w:shd w:val="clear" w:color="auto" w:fill="auto"/>
            <w:vAlign w:val="bottom"/>
          </w:tcPr>
          <w:p w14:paraId="326EC46A"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Bacteroides decreases</w:t>
            </w:r>
            <w:r>
              <w:rPr>
                <w:rFonts w:ascii="等线" w:eastAsia="等线" w:hAnsi="等线" w:cs="宋体" w:hint="eastAsia"/>
                <w:b/>
                <w:bCs/>
                <w:color w:val="000000"/>
                <w:kern w:val="0"/>
                <w:sz w:val="10"/>
                <w:szCs w:val="10"/>
              </w:rPr>
              <w:br/>
              <w:t>Lactobacillus increases</w:t>
            </w:r>
            <w:r>
              <w:rPr>
                <w:rFonts w:ascii="等线" w:eastAsia="等线" w:hAnsi="等线" w:cs="宋体" w:hint="eastAsia"/>
                <w:b/>
                <w:bCs/>
                <w:color w:val="000000"/>
                <w:kern w:val="0"/>
                <w:sz w:val="10"/>
                <w:szCs w:val="10"/>
              </w:rPr>
              <w:br/>
              <w:t>Enterobacteriaceae increases</w:t>
            </w:r>
          </w:p>
        </w:tc>
        <w:tc>
          <w:tcPr>
            <w:tcW w:w="2694" w:type="dxa"/>
            <w:tcBorders>
              <w:top w:val="single" w:sz="4" w:space="0" w:color="auto"/>
              <w:left w:val="nil"/>
              <w:bottom w:val="single" w:sz="4" w:space="0" w:color="auto"/>
              <w:right w:val="nil"/>
            </w:tcBorders>
            <w:shd w:val="clear" w:color="auto" w:fill="auto"/>
            <w:noWrap/>
            <w:vAlign w:val="bottom"/>
          </w:tcPr>
          <w:p w14:paraId="5E71D6F2"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Negatively affects the gut microbiota</w:t>
            </w:r>
          </w:p>
        </w:tc>
        <w:tc>
          <w:tcPr>
            <w:tcW w:w="2177" w:type="dxa"/>
            <w:tcBorders>
              <w:top w:val="single" w:sz="4" w:space="0" w:color="auto"/>
              <w:left w:val="nil"/>
              <w:bottom w:val="single" w:sz="4" w:space="0" w:color="auto"/>
              <w:right w:val="nil"/>
            </w:tcBorders>
            <w:shd w:val="clear" w:color="auto" w:fill="auto"/>
            <w:noWrap/>
            <w:vAlign w:val="bottom"/>
          </w:tcPr>
          <w:p w14:paraId="504FE3D8" w14:textId="30A6CA9E"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PEVuZE5vdGU+PENpdGU+PEF1dGhvcj5OYXN1dGk8L0F1dGhvcj48WWVhcj4yMDE2PC9ZZWFyPjxS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=
</w:fldData>
              </w:fldChar>
            </w:r>
            <w:r w:rsidR="00763A37">
              <w:rPr>
                <w:rFonts w:ascii="等线" w:eastAsia="等线" w:hAnsi="等线" w:cs="宋体"/>
                <w:b/>
                <w:bCs/>
                <w:color w:val="000000"/>
                <w:kern w:val="0"/>
                <w:sz w:val="10"/>
                <w:szCs w:val="10"/>
              </w:rPr>
              <w:instrText xml:space="preserve"> ADDIN EN.CITE </w:instrText>
            </w:r>
            <w:r w:rsidR="00763A37">
              <w:rPr>
                <w:rFonts w:ascii="等线" w:eastAsia="等线" w:hAnsi="等线" w:cs="宋体"/>
                <w:b/>
                <w:bCs/>
                <w:color w:val="000000"/>
                <w:kern w:val="0"/>
                <w:sz w:val="10"/>
                <w:szCs w:val="10"/>
              </w:rPr>
              <w:fldChar w:fldCharType="begin">
                <w:fldData xml:space="preserve">PEVuZE5vdGU+PENpdGU+PEF1dGhvcj5OYXN1dGk8L0F1dGhvcj48WWVhcj4yMDE2PC9ZZWFyPjxS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=
</w:fldData>
              </w:fldChar>
            </w:r>
            <w:r w:rsidR="00763A37">
              <w:rPr>
                <w:rFonts w:ascii="等线" w:eastAsia="等线" w:hAnsi="等线" w:cs="宋体"/>
                <w:b/>
                <w:bCs/>
                <w:color w:val="000000"/>
                <w:kern w:val="0"/>
                <w:sz w:val="10"/>
                <w:szCs w:val="10"/>
              </w:rPr>
              <w:instrText xml:space="preserve"> ADDIN EN.CITE.DATA </w:instrText>
            </w:r>
            <w:r w:rsidR="00763A37">
              <w:rPr>
                <w:rFonts w:ascii="等线" w:eastAsia="等线" w:hAnsi="等线" w:cs="宋体"/>
                <w:b/>
                <w:bCs/>
                <w:color w:val="000000"/>
                <w:kern w:val="0"/>
                <w:sz w:val="10"/>
                <w:szCs w:val="10"/>
              </w:rPr>
            </w:r>
            <w:r w:rsidR="00763A37">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763A37" w:rsidRPr="00763A37">
              <w:rPr>
                <w:rFonts w:ascii="等线" w:eastAsia="等线" w:hAnsi="等线" w:cs="宋体"/>
                <w:b/>
                <w:bCs/>
                <w:noProof/>
                <w:color w:val="000000"/>
                <w:kern w:val="0"/>
                <w:sz w:val="10"/>
                <w:szCs w:val="10"/>
                <w:vertAlign w:val="superscript"/>
              </w:rPr>
              <w:t>44</w:t>
            </w:r>
            <w:r>
              <w:rPr>
                <w:rFonts w:ascii="等线" w:eastAsia="等线" w:hAnsi="等线" w:cs="宋体"/>
                <w:b/>
                <w:bCs/>
                <w:color w:val="000000"/>
                <w:kern w:val="0"/>
                <w:sz w:val="10"/>
                <w:szCs w:val="10"/>
              </w:rPr>
              <w:fldChar w:fldCharType="end"/>
            </w:r>
          </w:p>
        </w:tc>
      </w:tr>
      <w:tr w:rsidR="00A33977" w14:paraId="6A442782" w14:textId="77777777">
        <w:trPr>
          <w:trHeight w:val="276"/>
        </w:trPr>
        <w:tc>
          <w:tcPr>
            <w:tcW w:w="774" w:type="dxa"/>
            <w:tcBorders>
              <w:top w:val="single" w:sz="4" w:space="0" w:color="auto"/>
              <w:left w:val="nil"/>
              <w:bottom w:val="single" w:sz="4" w:space="0" w:color="auto"/>
              <w:right w:val="nil"/>
            </w:tcBorders>
            <w:shd w:val="clear" w:color="auto" w:fill="auto"/>
            <w:noWrap/>
            <w:vAlign w:val="bottom"/>
          </w:tcPr>
          <w:p w14:paraId="1979409A" w14:textId="77777777" w:rsidR="00A33977" w:rsidRDefault="00000000">
            <w:pPr>
              <w:widowControl/>
              <w:jc w:val="left"/>
              <w:rPr>
                <w:rFonts w:ascii="等线" w:eastAsia="等线" w:hAnsi="等线" w:cs="宋体"/>
                <w:b/>
                <w:bCs/>
                <w:color w:val="000000"/>
                <w:kern w:val="0"/>
                <w:sz w:val="10"/>
                <w:szCs w:val="10"/>
              </w:rPr>
            </w:pPr>
            <w:proofErr w:type="spellStart"/>
            <w:r>
              <w:rPr>
                <w:rFonts w:ascii="等线" w:eastAsia="等线" w:hAnsi="等线" w:cs="宋体" w:hint="eastAsia"/>
                <w:b/>
                <w:bCs/>
                <w:color w:val="000000"/>
                <w:kern w:val="0"/>
                <w:sz w:val="10"/>
                <w:szCs w:val="10"/>
              </w:rPr>
              <w:t>endosulfan</w:t>
            </w:r>
            <w:proofErr w:type="spellEnd"/>
          </w:p>
        </w:tc>
        <w:tc>
          <w:tcPr>
            <w:tcW w:w="771" w:type="dxa"/>
            <w:tcBorders>
              <w:top w:val="single" w:sz="4" w:space="0" w:color="auto"/>
              <w:left w:val="nil"/>
              <w:bottom w:val="single" w:sz="4" w:space="0" w:color="auto"/>
              <w:right w:val="nil"/>
            </w:tcBorders>
            <w:shd w:val="clear" w:color="auto" w:fill="auto"/>
            <w:noWrap/>
            <w:vAlign w:val="bottom"/>
          </w:tcPr>
          <w:p w14:paraId="5BB02444"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insecticide</w:t>
            </w:r>
          </w:p>
        </w:tc>
        <w:tc>
          <w:tcPr>
            <w:tcW w:w="992" w:type="dxa"/>
            <w:tcBorders>
              <w:top w:val="single" w:sz="4" w:space="0" w:color="auto"/>
              <w:left w:val="nil"/>
              <w:bottom w:val="single" w:sz="4" w:space="0" w:color="auto"/>
              <w:right w:val="nil"/>
            </w:tcBorders>
            <w:shd w:val="clear" w:color="auto" w:fill="auto"/>
            <w:noWrap/>
            <w:vAlign w:val="bottom"/>
          </w:tcPr>
          <w:p w14:paraId="0F6C3A1E"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t>P</w:t>
            </w:r>
            <w:r>
              <w:rPr>
                <w:rFonts w:ascii="等线" w:eastAsia="等线" w:hAnsi="等线" w:cs="宋体" w:hint="eastAsia"/>
                <w:b/>
                <w:bCs/>
                <w:color w:val="000000"/>
                <w:kern w:val="0"/>
                <w:sz w:val="10"/>
                <w:szCs w:val="10"/>
              </w:rPr>
              <w:t>arent</w:t>
            </w:r>
            <w:r>
              <w:rPr>
                <w:rFonts w:ascii="等线" w:eastAsia="等线" w:hAnsi="等线" w:cs="宋体"/>
                <w:b/>
                <w:bCs/>
                <w:color w:val="000000"/>
                <w:kern w:val="0"/>
                <w:sz w:val="10"/>
                <w:szCs w:val="10"/>
              </w:rPr>
              <w:t xml:space="preserve"> </w:t>
            </w:r>
            <w:r>
              <w:rPr>
                <w:rFonts w:ascii="等线" w:eastAsia="等线" w:hAnsi="等线" w:cs="宋体" w:hint="eastAsia"/>
                <w:b/>
                <w:bCs/>
                <w:color w:val="000000"/>
                <w:kern w:val="0"/>
                <w:sz w:val="10"/>
                <w:szCs w:val="10"/>
              </w:rPr>
              <w:t>mice</w:t>
            </w:r>
          </w:p>
        </w:tc>
        <w:tc>
          <w:tcPr>
            <w:tcW w:w="1276" w:type="dxa"/>
            <w:tcBorders>
              <w:top w:val="single" w:sz="4" w:space="0" w:color="auto"/>
              <w:left w:val="nil"/>
              <w:bottom w:val="single" w:sz="4" w:space="0" w:color="auto"/>
              <w:right w:val="nil"/>
            </w:tcBorders>
            <w:shd w:val="clear" w:color="auto" w:fill="auto"/>
            <w:noWrap/>
            <w:vAlign w:val="bottom"/>
          </w:tcPr>
          <w:p w14:paraId="45FE5C93"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gavage</w:t>
            </w:r>
          </w:p>
        </w:tc>
        <w:tc>
          <w:tcPr>
            <w:tcW w:w="992" w:type="dxa"/>
            <w:tcBorders>
              <w:top w:val="single" w:sz="4" w:space="0" w:color="auto"/>
              <w:left w:val="nil"/>
              <w:bottom w:val="single" w:sz="4" w:space="0" w:color="auto"/>
              <w:right w:val="nil"/>
            </w:tcBorders>
            <w:shd w:val="clear" w:color="auto" w:fill="auto"/>
            <w:noWrap/>
            <w:vAlign w:val="bottom"/>
          </w:tcPr>
          <w:p w14:paraId="4A325EC6"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0.03 mg/kg body weight</w:t>
            </w:r>
          </w:p>
        </w:tc>
        <w:tc>
          <w:tcPr>
            <w:tcW w:w="2268" w:type="dxa"/>
            <w:tcBorders>
              <w:top w:val="single" w:sz="4" w:space="0" w:color="auto"/>
              <w:left w:val="nil"/>
              <w:bottom w:val="single" w:sz="4" w:space="0" w:color="auto"/>
              <w:right w:val="nil"/>
            </w:tcBorders>
            <w:shd w:val="clear" w:color="auto" w:fill="auto"/>
            <w:noWrap/>
            <w:vAlign w:val="bottom"/>
          </w:tcPr>
          <w:p w14:paraId="096AB6F0"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gestational day 6 to PND21</w:t>
            </w:r>
          </w:p>
        </w:tc>
        <w:tc>
          <w:tcPr>
            <w:tcW w:w="1984" w:type="dxa"/>
            <w:tcBorders>
              <w:top w:val="single" w:sz="4" w:space="0" w:color="auto"/>
              <w:left w:val="nil"/>
              <w:bottom w:val="single" w:sz="4" w:space="0" w:color="auto"/>
              <w:right w:val="nil"/>
            </w:tcBorders>
            <w:shd w:val="clear" w:color="auto" w:fill="auto"/>
            <w:vAlign w:val="bottom"/>
          </w:tcPr>
          <w:p w14:paraId="5DF8C2F8"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Bacteroidetes increases</w:t>
            </w:r>
          </w:p>
        </w:tc>
        <w:tc>
          <w:tcPr>
            <w:tcW w:w="2694" w:type="dxa"/>
            <w:tcBorders>
              <w:top w:val="single" w:sz="4" w:space="0" w:color="auto"/>
              <w:left w:val="nil"/>
              <w:bottom w:val="single" w:sz="4" w:space="0" w:color="auto"/>
              <w:right w:val="nil"/>
            </w:tcBorders>
            <w:shd w:val="clear" w:color="auto" w:fill="auto"/>
            <w:noWrap/>
            <w:vAlign w:val="bottom"/>
          </w:tcPr>
          <w:p w14:paraId="2B5C7D43"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Obesity, metabolic disorders</w:t>
            </w:r>
          </w:p>
        </w:tc>
        <w:tc>
          <w:tcPr>
            <w:tcW w:w="2177" w:type="dxa"/>
            <w:tcBorders>
              <w:top w:val="single" w:sz="4" w:space="0" w:color="auto"/>
              <w:left w:val="nil"/>
              <w:bottom w:val="single" w:sz="4" w:space="0" w:color="auto"/>
              <w:right w:val="nil"/>
            </w:tcBorders>
            <w:shd w:val="clear" w:color="auto" w:fill="auto"/>
            <w:noWrap/>
            <w:vAlign w:val="bottom"/>
          </w:tcPr>
          <w:p w14:paraId="163E2CAA" w14:textId="2E56EFCA"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rPr>
                <w:rFonts w:ascii="等线" w:eastAsia="等线" w:hAnsi="等线" w:cs="宋体"/>
                <w:b/>
                <w:bCs/>
                <w:color w:val="000000"/>
                <w:kern w:val="0"/>
                <w:sz w:val="10"/>
                <w:szCs w:val="10"/>
              </w:rPr>
              <w:instrText xml:space="preserve"> ADDIN EN.CITE </w:instrText>
            </w:r>
            <w:r w:rsidR="00763A37">
              <w:rPr>
                <w:rFonts w:ascii="等线" w:eastAsia="等线" w:hAnsi="等线" w:cs="宋体"/>
                <w:b/>
                <w:bCs/>
                <w:color w:val="000000"/>
                <w:kern w:val="0"/>
                <w:sz w:val="10"/>
                <w:szCs w:val="10"/>
              </w:rPr>
              <w:fldChar w:fldCharType="begin">
                <w:fldData xml:space="preserve">PEVuZE5vdGU+PENpdGU+PEF1dGhvcj5ZYW48L0F1dGhvcj48WWVhcj4yMDIxPC9ZZWFyPjxSZWNO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==
</w:fldData>
              </w:fldChar>
            </w:r>
            <w:r w:rsidR="00763A37">
              <w:rPr>
                <w:rFonts w:ascii="等线" w:eastAsia="等线" w:hAnsi="等线" w:cs="宋体"/>
                <w:b/>
                <w:bCs/>
                <w:color w:val="000000"/>
                <w:kern w:val="0"/>
                <w:sz w:val="10"/>
                <w:szCs w:val="10"/>
              </w:rPr>
              <w:instrText xml:space="preserve"> ADDIN EN.CITE.DATA </w:instrText>
            </w:r>
            <w:r w:rsidR="00763A37">
              <w:rPr>
                <w:rFonts w:ascii="等线" w:eastAsia="等线" w:hAnsi="等线" w:cs="宋体"/>
                <w:b/>
                <w:bCs/>
                <w:color w:val="000000"/>
                <w:kern w:val="0"/>
                <w:sz w:val="10"/>
                <w:szCs w:val="10"/>
              </w:rPr>
            </w:r>
            <w:r w:rsidR="00763A37">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763A37" w:rsidRPr="00763A37">
              <w:rPr>
                <w:rFonts w:ascii="等线" w:eastAsia="等线" w:hAnsi="等线" w:cs="宋体"/>
                <w:b/>
                <w:bCs/>
                <w:noProof/>
                <w:color w:val="000000"/>
                <w:kern w:val="0"/>
                <w:sz w:val="10"/>
                <w:szCs w:val="10"/>
                <w:vertAlign w:val="superscript"/>
              </w:rPr>
              <w:t>38</w:t>
            </w:r>
            <w:r>
              <w:rPr>
                <w:rFonts w:ascii="等线" w:eastAsia="等线" w:hAnsi="等线" w:cs="宋体"/>
                <w:b/>
                <w:bCs/>
                <w:color w:val="000000"/>
                <w:kern w:val="0"/>
                <w:sz w:val="10"/>
                <w:szCs w:val="10"/>
              </w:rPr>
              <w:fldChar w:fldCharType="end"/>
            </w:r>
          </w:p>
        </w:tc>
      </w:tr>
      <w:tr w:rsidR="00A33977" w14:paraId="7FBF294D" w14:textId="77777777">
        <w:trPr>
          <w:trHeight w:val="276"/>
        </w:trPr>
        <w:tc>
          <w:tcPr>
            <w:tcW w:w="774" w:type="dxa"/>
            <w:tcBorders>
              <w:top w:val="single" w:sz="4" w:space="0" w:color="auto"/>
              <w:left w:val="nil"/>
              <w:bottom w:val="single" w:sz="4" w:space="0" w:color="auto"/>
              <w:right w:val="nil"/>
            </w:tcBorders>
            <w:shd w:val="clear" w:color="auto" w:fill="auto"/>
            <w:noWrap/>
            <w:vAlign w:val="bottom"/>
          </w:tcPr>
          <w:p w14:paraId="53AC9771"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chlorpyrifos</w:t>
            </w:r>
          </w:p>
        </w:tc>
        <w:tc>
          <w:tcPr>
            <w:tcW w:w="771" w:type="dxa"/>
            <w:tcBorders>
              <w:top w:val="single" w:sz="4" w:space="0" w:color="auto"/>
              <w:left w:val="nil"/>
              <w:bottom w:val="single" w:sz="4" w:space="0" w:color="auto"/>
              <w:right w:val="nil"/>
            </w:tcBorders>
            <w:shd w:val="clear" w:color="auto" w:fill="auto"/>
            <w:noWrap/>
            <w:vAlign w:val="bottom"/>
          </w:tcPr>
          <w:p w14:paraId="1F3AB580"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insecticide</w:t>
            </w:r>
          </w:p>
        </w:tc>
        <w:tc>
          <w:tcPr>
            <w:tcW w:w="992" w:type="dxa"/>
            <w:tcBorders>
              <w:top w:val="single" w:sz="4" w:space="0" w:color="auto"/>
              <w:left w:val="nil"/>
              <w:bottom w:val="single" w:sz="4" w:space="0" w:color="auto"/>
              <w:right w:val="nil"/>
            </w:tcBorders>
            <w:shd w:val="clear" w:color="auto" w:fill="auto"/>
            <w:noWrap/>
            <w:vAlign w:val="bottom"/>
          </w:tcPr>
          <w:p w14:paraId="2A51B51C"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Offspring mice</w:t>
            </w:r>
          </w:p>
        </w:tc>
        <w:tc>
          <w:tcPr>
            <w:tcW w:w="1276" w:type="dxa"/>
            <w:tcBorders>
              <w:top w:val="single" w:sz="4" w:space="0" w:color="auto"/>
              <w:left w:val="nil"/>
              <w:bottom w:val="single" w:sz="4" w:space="0" w:color="auto"/>
              <w:right w:val="nil"/>
            </w:tcBorders>
            <w:shd w:val="clear" w:color="auto" w:fill="auto"/>
            <w:noWrap/>
            <w:vAlign w:val="bottom"/>
          </w:tcPr>
          <w:p w14:paraId="1B9DC333"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gavage</w:t>
            </w:r>
          </w:p>
        </w:tc>
        <w:tc>
          <w:tcPr>
            <w:tcW w:w="992" w:type="dxa"/>
            <w:tcBorders>
              <w:top w:val="single" w:sz="4" w:space="0" w:color="auto"/>
              <w:left w:val="nil"/>
              <w:bottom w:val="single" w:sz="4" w:space="0" w:color="auto"/>
              <w:right w:val="nil"/>
            </w:tcBorders>
            <w:shd w:val="clear" w:color="auto" w:fill="auto"/>
            <w:noWrap/>
            <w:vAlign w:val="bottom"/>
          </w:tcPr>
          <w:p w14:paraId="0E562EB5"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1</w:t>
            </w:r>
            <w:r>
              <w:rPr>
                <w:rFonts w:ascii="Times New Roman" w:eastAsia="等线" w:hAnsi="Times New Roman" w:cs="Times New Roman"/>
                <w:b/>
                <w:bCs/>
                <w:color w:val="000000"/>
                <w:kern w:val="0"/>
                <w:sz w:val="10"/>
                <w:szCs w:val="10"/>
              </w:rPr>
              <w:t> </w:t>
            </w:r>
            <w:r>
              <w:rPr>
                <w:rFonts w:ascii="等线" w:eastAsia="等线" w:hAnsi="等线" w:cs="宋体" w:hint="eastAsia"/>
                <w:b/>
                <w:bCs/>
                <w:color w:val="000000"/>
                <w:kern w:val="0"/>
                <w:sz w:val="10"/>
                <w:szCs w:val="10"/>
              </w:rPr>
              <w:t>mg/kg in 1</w:t>
            </w:r>
            <w:r>
              <w:rPr>
                <w:rFonts w:ascii="Times New Roman" w:eastAsia="等线" w:hAnsi="Times New Roman" w:cs="Times New Roman"/>
                <w:b/>
                <w:bCs/>
                <w:color w:val="000000"/>
                <w:kern w:val="0"/>
                <w:sz w:val="10"/>
                <w:szCs w:val="10"/>
              </w:rPr>
              <w:t> </w:t>
            </w:r>
            <w:r>
              <w:rPr>
                <w:rFonts w:ascii="等线" w:eastAsia="等线" w:hAnsi="等线" w:cs="宋体" w:hint="eastAsia"/>
                <w:b/>
                <w:bCs/>
                <w:color w:val="000000"/>
                <w:kern w:val="0"/>
                <w:sz w:val="10"/>
                <w:szCs w:val="10"/>
              </w:rPr>
              <w:t>μL/g of body weight</w:t>
            </w:r>
          </w:p>
        </w:tc>
        <w:tc>
          <w:tcPr>
            <w:tcW w:w="2268" w:type="dxa"/>
            <w:tcBorders>
              <w:top w:val="single" w:sz="4" w:space="0" w:color="auto"/>
              <w:left w:val="nil"/>
              <w:bottom w:val="single" w:sz="4" w:space="0" w:color="auto"/>
              <w:right w:val="nil"/>
            </w:tcBorders>
            <w:shd w:val="clear" w:color="auto" w:fill="auto"/>
            <w:noWrap/>
            <w:vAlign w:val="bottom"/>
          </w:tcPr>
          <w:p w14:paraId="1B4A8B8E"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PND10 to PND15</w:t>
            </w:r>
          </w:p>
        </w:tc>
        <w:tc>
          <w:tcPr>
            <w:tcW w:w="1984" w:type="dxa"/>
            <w:tcBorders>
              <w:top w:val="single" w:sz="4" w:space="0" w:color="auto"/>
              <w:left w:val="nil"/>
              <w:bottom w:val="single" w:sz="4" w:space="0" w:color="auto"/>
              <w:right w:val="nil"/>
            </w:tcBorders>
            <w:shd w:val="clear" w:color="auto" w:fill="auto"/>
            <w:noWrap/>
            <w:vAlign w:val="bottom"/>
          </w:tcPr>
          <w:p w14:paraId="15D88A19"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Helicobacter increases</w:t>
            </w:r>
          </w:p>
        </w:tc>
        <w:tc>
          <w:tcPr>
            <w:tcW w:w="2694" w:type="dxa"/>
            <w:tcBorders>
              <w:top w:val="single" w:sz="4" w:space="0" w:color="auto"/>
              <w:left w:val="nil"/>
              <w:bottom w:val="single" w:sz="4" w:space="0" w:color="auto"/>
              <w:right w:val="nil"/>
            </w:tcBorders>
            <w:shd w:val="clear" w:color="auto" w:fill="auto"/>
            <w:noWrap/>
            <w:vAlign w:val="bottom"/>
          </w:tcPr>
          <w:p w14:paraId="2F36ADC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Dysbiosis at early ages</w:t>
            </w:r>
          </w:p>
        </w:tc>
        <w:tc>
          <w:tcPr>
            <w:tcW w:w="2177" w:type="dxa"/>
            <w:tcBorders>
              <w:top w:val="single" w:sz="4" w:space="0" w:color="auto"/>
              <w:left w:val="nil"/>
              <w:bottom w:val="single" w:sz="4" w:space="0" w:color="auto"/>
              <w:right w:val="nil"/>
            </w:tcBorders>
            <w:shd w:val="clear" w:color="auto" w:fill="auto"/>
            <w:noWrap/>
            <w:vAlign w:val="bottom"/>
          </w:tcPr>
          <w:p w14:paraId="5FB6B809" w14:textId="6B7710BC"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PEVuZE5vdGU+PENpdGU+PEF1dGhvcj5HdWFyZGlhLUVzY290ZTwvQXV0aG9yPjxZZWFyPjIwMjA8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</w:fldData>
              </w:fldChar>
            </w:r>
            <w:r w:rsidR="00B7638D">
              <w:rPr>
                <w:rFonts w:ascii="等线" w:eastAsia="等线" w:hAnsi="等线" w:cs="宋体"/>
                <w:b/>
                <w:bCs/>
                <w:color w:val="000000"/>
                <w:kern w:val="0"/>
                <w:sz w:val="10"/>
                <w:szCs w:val="10"/>
              </w:rPr>
              <w:instrText xml:space="preserve"> ADDIN EN.CITE </w:instrText>
            </w:r>
            <w:r w:rsidR="00B7638D">
              <w:rPr>
                <w:rFonts w:ascii="等线" w:eastAsia="等线" w:hAnsi="等线" w:cs="宋体"/>
                <w:b/>
                <w:bCs/>
                <w:color w:val="000000"/>
                <w:kern w:val="0"/>
                <w:sz w:val="10"/>
                <w:szCs w:val="10"/>
              </w:rPr>
              <w:fldChar w:fldCharType="begin">
                <w:fldData xml:space="preserve">PEVuZE5vdGU+PENpdGU+PEF1dGhvcj5HdWFyZGlhLUVzY290ZTwvQXV0aG9yPjxZZWFyPjIwMjA8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</w:fldData>
              </w:fldChar>
            </w:r>
            <w:r w:rsidR="00B7638D">
              <w:rPr>
                <w:rFonts w:ascii="等线" w:eastAsia="等线" w:hAnsi="等线" w:cs="宋体"/>
                <w:b/>
                <w:bCs/>
                <w:color w:val="000000"/>
                <w:kern w:val="0"/>
                <w:sz w:val="10"/>
                <w:szCs w:val="10"/>
              </w:rPr>
              <w:instrText xml:space="preserve"> ADDIN EN.CITE.DATA </w:instrText>
            </w:r>
            <w:r w:rsidR="00B7638D">
              <w:rPr>
                <w:rFonts w:ascii="等线" w:eastAsia="等线" w:hAnsi="等线" w:cs="宋体"/>
                <w:b/>
                <w:bCs/>
                <w:color w:val="000000"/>
                <w:kern w:val="0"/>
                <w:sz w:val="10"/>
                <w:szCs w:val="10"/>
              </w:rPr>
            </w:r>
            <w:r w:rsidR="00B7638D">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B7638D" w:rsidRPr="00B7638D">
              <w:rPr>
                <w:rFonts w:ascii="等线" w:eastAsia="等线" w:hAnsi="等线" w:cs="宋体"/>
                <w:b/>
                <w:bCs/>
                <w:noProof/>
                <w:color w:val="000000"/>
                <w:kern w:val="0"/>
                <w:sz w:val="10"/>
                <w:szCs w:val="10"/>
                <w:vertAlign w:val="superscript"/>
              </w:rPr>
              <w:t>98</w:t>
            </w:r>
            <w:r>
              <w:rPr>
                <w:rFonts w:ascii="等线" w:eastAsia="等线" w:hAnsi="等线" w:cs="宋体"/>
                <w:b/>
                <w:bCs/>
                <w:color w:val="000000"/>
                <w:kern w:val="0"/>
                <w:sz w:val="10"/>
                <w:szCs w:val="10"/>
              </w:rPr>
              <w:fldChar w:fldCharType="end"/>
            </w:r>
          </w:p>
        </w:tc>
      </w:tr>
      <w:tr w:rsidR="00A33977" w14:paraId="045C7099" w14:textId="77777777">
        <w:trPr>
          <w:trHeight w:val="1104"/>
        </w:trPr>
        <w:tc>
          <w:tcPr>
            <w:tcW w:w="774" w:type="dxa"/>
            <w:tcBorders>
              <w:top w:val="single" w:sz="4" w:space="0" w:color="auto"/>
              <w:left w:val="nil"/>
              <w:bottom w:val="single" w:sz="4" w:space="0" w:color="auto"/>
              <w:right w:val="nil"/>
            </w:tcBorders>
            <w:shd w:val="clear" w:color="auto" w:fill="auto"/>
            <w:noWrap/>
            <w:vAlign w:val="bottom"/>
          </w:tcPr>
          <w:p w14:paraId="63A06EB9"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chlorpyrifos</w:t>
            </w:r>
          </w:p>
        </w:tc>
        <w:tc>
          <w:tcPr>
            <w:tcW w:w="771" w:type="dxa"/>
            <w:tcBorders>
              <w:top w:val="single" w:sz="4" w:space="0" w:color="auto"/>
              <w:left w:val="nil"/>
              <w:bottom w:val="single" w:sz="4" w:space="0" w:color="auto"/>
              <w:right w:val="nil"/>
            </w:tcBorders>
            <w:shd w:val="clear" w:color="auto" w:fill="auto"/>
            <w:noWrap/>
            <w:vAlign w:val="bottom"/>
          </w:tcPr>
          <w:p w14:paraId="1CC4A3D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insecticide</w:t>
            </w:r>
          </w:p>
        </w:tc>
        <w:tc>
          <w:tcPr>
            <w:tcW w:w="992" w:type="dxa"/>
            <w:tcBorders>
              <w:top w:val="single" w:sz="4" w:space="0" w:color="auto"/>
              <w:left w:val="nil"/>
              <w:bottom w:val="single" w:sz="4" w:space="0" w:color="auto"/>
              <w:right w:val="nil"/>
            </w:tcBorders>
            <w:shd w:val="clear" w:color="auto" w:fill="auto"/>
            <w:noWrap/>
            <w:vAlign w:val="bottom"/>
          </w:tcPr>
          <w:p w14:paraId="3ECF74BC"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t>P</w:t>
            </w:r>
            <w:r>
              <w:rPr>
                <w:rFonts w:ascii="等线" w:eastAsia="等线" w:hAnsi="等线" w:cs="宋体" w:hint="eastAsia"/>
                <w:b/>
                <w:bCs/>
                <w:color w:val="000000"/>
                <w:kern w:val="0"/>
                <w:sz w:val="10"/>
                <w:szCs w:val="10"/>
              </w:rPr>
              <w:t>arent</w:t>
            </w:r>
            <w:r>
              <w:rPr>
                <w:rFonts w:ascii="等线" w:eastAsia="等线" w:hAnsi="等线" w:cs="宋体"/>
                <w:b/>
                <w:bCs/>
                <w:color w:val="000000"/>
                <w:kern w:val="0"/>
                <w:sz w:val="10"/>
                <w:szCs w:val="10"/>
              </w:rPr>
              <w:t xml:space="preserve"> </w:t>
            </w:r>
            <w:r>
              <w:rPr>
                <w:rFonts w:ascii="等线" w:eastAsia="等线" w:hAnsi="等线" w:cs="宋体" w:hint="eastAsia"/>
                <w:b/>
                <w:bCs/>
                <w:color w:val="000000"/>
                <w:kern w:val="0"/>
                <w:sz w:val="10"/>
                <w:szCs w:val="10"/>
              </w:rPr>
              <w:t>rats</w:t>
            </w:r>
          </w:p>
        </w:tc>
        <w:tc>
          <w:tcPr>
            <w:tcW w:w="1276" w:type="dxa"/>
            <w:tcBorders>
              <w:top w:val="single" w:sz="4" w:space="0" w:color="auto"/>
              <w:left w:val="nil"/>
              <w:bottom w:val="single" w:sz="4" w:space="0" w:color="auto"/>
              <w:right w:val="nil"/>
            </w:tcBorders>
            <w:shd w:val="clear" w:color="auto" w:fill="auto"/>
            <w:noWrap/>
            <w:vAlign w:val="bottom"/>
          </w:tcPr>
          <w:p w14:paraId="37BE1827"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gavage</w:t>
            </w:r>
          </w:p>
        </w:tc>
        <w:tc>
          <w:tcPr>
            <w:tcW w:w="992" w:type="dxa"/>
            <w:tcBorders>
              <w:top w:val="single" w:sz="4" w:space="0" w:color="auto"/>
              <w:left w:val="nil"/>
              <w:bottom w:val="single" w:sz="4" w:space="0" w:color="auto"/>
              <w:right w:val="nil"/>
            </w:tcBorders>
            <w:shd w:val="clear" w:color="auto" w:fill="auto"/>
            <w:noWrap/>
            <w:vAlign w:val="bottom"/>
          </w:tcPr>
          <w:p w14:paraId="12B1716E"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1 mg/kg bodyweight </w:t>
            </w:r>
          </w:p>
        </w:tc>
        <w:tc>
          <w:tcPr>
            <w:tcW w:w="2268" w:type="dxa"/>
            <w:tcBorders>
              <w:top w:val="single" w:sz="4" w:space="0" w:color="auto"/>
              <w:left w:val="nil"/>
              <w:bottom w:val="single" w:sz="4" w:space="0" w:color="auto"/>
              <w:right w:val="nil"/>
            </w:tcBorders>
            <w:shd w:val="clear" w:color="auto" w:fill="auto"/>
            <w:noWrap/>
            <w:vAlign w:val="bottom"/>
          </w:tcPr>
          <w:p w14:paraId="3C593398"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four consecutive months before mating, the gestation periods and lactation periods</w:t>
            </w:r>
          </w:p>
        </w:tc>
        <w:tc>
          <w:tcPr>
            <w:tcW w:w="1984" w:type="dxa"/>
            <w:tcBorders>
              <w:top w:val="single" w:sz="4" w:space="0" w:color="auto"/>
              <w:left w:val="nil"/>
              <w:bottom w:val="single" w:sz="4" w:space="0" w:color="auto"/>
              <w:right w:val="nil"/>
            </w:tcBorders>
            <w:shd w:val="clear" w:color="auto" w:fill="auto"/>
            <w:vAlign w:val="bottom"/>
          </w:tcPr>
          <w:p w14:paraId="451D359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Lactobacillus decreases</w:t>
            </w:r>
            <w:r>
              <w:rPr>
                <w:rFonts w:ascii="等线" w:eastAsia="等线" w:hAnsi="等线" w:cs="宋体" w:hint="eastAsia"/>
                <w:b/>
                <w:bCs/>
                <w:color w:val="000000"/>
                <w:kern w:val="0"/>
                <w:sz w:val="10"/>
                <w:szCs w:val="10"/>
              </w:rPr>
              <w:br/>
              <w:t>E. coli increases</w:t>
            </w:r>
            <w:r>
              <w:rPr>
                <w:rFonts w:ascii="等线" w:eastAsia="等线" w:hAnsi="等线" w:cs="宋体" w:hint="eastAsia"/>
                <w:b/>
                <w:bCs/>
                <w:color w:val="000000"/>
                <w:kern w:val="0"/>
                <w:sz w:val="10"/>
                <w:szCs w:val="10"/>
              </w:rPr>
              <w:br/>
              <w:t xml:space="preserve">Enterococcus </w:t>
            </w:r>
            <w:proofErr w:type="spellStart"/>
            <w:r>
              <w:rPr>
                <w:rFonts w:ascii="等线" w:eastAsia="等线" w:hAnsi="等线" w:cs="宋体" w:hint="eastAsia"/>
                <w:b/>
                <w:bCs/>
                <w:color w:val="000000"/>
                <w:kern w:val="0"/>
                <w:sz w:val="10"/>
                <w:szCs w:val="10"/>
              </w:rPr>
              <w:t>increses</w:t>
            </w:r>
            <w:proofErr w:type="spellEnd"/>
            <w:r>
              <w:rPr>
                <w:rFonts w:ascii="等线" w:eastAsia="等线" w:hAnsi="等线" w:cs="宋体" w:hint="eastAsia"/>
                <w:b/>
                <w:bCs/>
                <w:color w:val="000000"/>
                <w:kern w:val="0"/>
                <w:sz w:val="10"/>
                <w:szCs w:val="10"/>
              </w:rPr>
              <w:br/>
              <w:t>Staphylococcus increases</w:t>
            </w:r>
          </w:p>
        </w:tc>
        <w:tc>
          <w:tcPr>
            <w:tcW w:w="2694" w:type="dxa"/>
            <w:tcBorders>
              <w:top w:val="single" w:sz="4" w:space="0" w:color="auto"/>
              <w:left w:val="nil"/>
              <w:bottom w:val="single" w:sz="4" w:space="0" w:color="auto"/>
              <w:right w:val="nil"/>
            </w:tcBorders>
            <w:shd w:val="clear" w:color="auto" w:fill="auto"/>
            <w:noWrap/>
            <w:vAlign w:val="bottom"/>
          </w:tcPr>
          <w:p w14:paraId="0C9EE1B7"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A lower live birth rate</w:t>
            </w:r>
          </w:p>
        </w:tc>
        <w:tc>
          <w:tcPr>
            <w:tcW w:w="2177" w:type="dxa"/>
            <w:tcBorders>
              <w:top w:val="single" w:sz="4" w:space="0" w:color="auto"/>
              <w:left w:val="nil"/>
              <w:bottom w:val="single" w:sz="4" w:space="0" w:color="auto"/>
              <w:right w:val="nil"/>
            </w:tcBorders>
            <w:shd w:val="clear" w:color="auto" w:fill="auto"/>
            <w:noWrap/>
            <w:vAlign w:val="bottom"/>
          </w:tcPr>
          <w:p w14:paraId="4645F1DC" w14:textId="1678C865"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PEVuZE5vdGU+PENpdGU+PEF1dGhvcj5EamVra291bjwvQXV0aG9yPjxZZWFyPjIwMjI8L1llYXI+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</w:fldData>
              </w:fldChar>
            </w:r>
            <w:r w:rsidR="00B7638D">
              <w:rPr>
                <w:rFonts w:ascii="等线" w:eastAsia="等线" w:hAnsi="等线" w:cs="宋体"/>
                <w:b/>
                <w:bCs/>
                <w:color w:val="000000"/>
                <w:kern w:val="0"/>
                <w:sz w:val="10"/>
                <w:szCs w:val="10"/>
              </w:rPr>
              <w:instrText xml:space="preserve"> ADDIN EN.CITE </w:instrText>
            </w:r>
            <w:r w:rsidR="00B7638D">
              <w:rPr>
                <w:rFonts w:ascii="等线" w:eastAsia="等线" w:hAnsi="等线" w:cs="宋体"/>
                <w:b/>
                <w:bCs/>
                <w:color w:val="000000"/>
                <w:kern w:val="0"/>
                <w:sz w:val="10"/>
                <w:szCs w:val="10"/>
              </w:rPr>
              <w:fldChar w:fldCharType="begin">
                <w:fldData xml:space="preserve">PEVuZE5vdGU+PENpdGU+PEF1dGhvcj5EamVra291bjwvQXV0aG9yPjxZZWFyPjIwMjI8L1llYXI+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</w:fldData>
              </w:fldChar>
            </w:r>
            <w:r w:rsidR="00B7638D">
              <w:rPr>
                <w:rFonts w:ascii="等线" w:eastAsia="等线" w:hAnsi="等线" w:cs="宋体"/>
                <w:b/>
                <w:bCs/>
                <w:color w:val="000000"/>
                <w:kern w:val="0"/>
                <w:sz w:val="10"/>
                <w:szCs w:val="10"/>
              </w:rPr>
              <w:instrText xml:space="preserve"> ADDIN EN.CITE.DATA </w:instrText>
            </w:r>
            <w:r w:rsidR="00B7638D">
              <w:rPr>
                <w:rFonts w:ascii="等线" w:eastAsia="等线" w:hAnsi="等线" w:cs="宋体"/>
                <w:b/>
                <w:bCs/>
                <w:color w:val="000000"/>
                <w:kern w:val="0"/>
                <w:sz w:val="10"/>
                <w:szCs w:val="10"/>
              </w:rPr>
            </w:r>
            <w:r w:rsidR="00B7638D">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B7638D" w:rsidRPr="00B7638D">
              <w:rPr>
                <w:rFonts w:ascii="等线" w:eastAsia="等线" w:hAnsi="等线" w:cs="宋体"/>
                <w:b/>
                <w:bCs/>
                <w:noProof/>
                <w:color w:val="000000"/>
                <w:kern w:val="0"/>
                <w:sz w:val="10"/>
                <w:szCs w:val="10"/>
                <w:vertAlign w:val="superscript"/>
              </w:rPr>
              <w:t>99</w:t>
            </w:r>
            <w:r>
              <w:rPr>
                <w:rFonts w:ascii="等线" w:eastAsia="等线" w:hAnsi="等线" w:cs="宋体"/>
                <w:b/>
                <w:bCs/>
                <w:color w:val="000000"/>
                <w:kern w:val="0"/>
                <w:sz w:val="10"/>
                <w:szCs w:val="10"/>
              </w:rPr>
              <w:fldChar w:fldCharType="end"/>
            </w:r>
          </w:p>
        </w:tc>
      </w:tr>
      <w:tr w:rsidR="00A33977" w14:paraId="6873D1CA" w14:textId="77777777">
        <w:trPr>
          <w:trHeight w:val="1656"/>
        </w:trPr>
        <w:tc>
          <w:tcPr>
            <w:tcW w:w="774" w:type="dxa"/>
            <w:tcBorders>
              <w:top w:val="single" w:sz="4" w:space="0" w:color="auto"/>
              <w:left w:val="nil"/>
              <w:bottom w:val="single" w:sz="4" w:space="0" w:color="auto"/>
              <w:right w:val="nil"/>
            </w:tcBorders>
            <w:shd w:val="clear" w:color="auto" w:fill="auto"/>
            <w:noWrap/>
            <w:vAlign w:val="bottom"/>
          </w:tcPr>
          <w:p w14:paraId="695851BB"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lastRenderedPageBreak/>
              <w:t>chlorpyrifos</w:t>
            </w:r>
          </w:p>
        </w:tc>
        <w:tc>
          <w:tcPr>
            <w:tcW w:w="771" w:type="dxa"/>
            <w:tcBorders>
              <w:top w:val="single" w:sz="4" w:space="0" w:color="auto"/>
              <w:left w:val="nil"/>
              <w:bottom w:val="single" w:sz="4" w:space="0" w:color="auto"/>
              <w:right w:val="nil"/>
            </w:tcBorders>
            <w:shd w:val="clear" w:color="auto" w:fill="auto"/>
            <w:noWrap/>
            <w:vAlign w:val="bottom"/>
          </w:tcPr>
          <w:p w14:paraId="7C445CF4"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insecticide</w:t>
            </w:r>
          </w:p>
        </w:tc>
        <w:tc>
          <w:tcPr>
            <w:tcW w:w="992" w:type="dxa"/>
            <w:tcBorders>
              <w:top w:val="single" w:sz="4" w:space="0" w:color="auto"/>
              <w:left w:val="nil"/>
              <w:bottom w:val="single" w:sz="4" w:space="0" w:color="auto"/>
              <w:right w:val="nil"/>
            </w:tcBorders>
            <w:shd w:val="clear" w:color="auto" w:fill="auto"/>
            <w:noWrap/>
            <w:vAlign w:val="bottom"/>
          </w:tcPr>
          <w:p w14:paraId="65AEFDAA"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t>P</w:t>
            </w:r>
            <w:r>
              <w:rPr>
                <w:rFonts w:ascii="等线" w:eastAsia="等线" w:hAnsi="等线" w:cs="宋体" w:hint="eastAsia"/>
                <w:b/>
                <w:bCs/>
                <w:color w:val="000000"/>
                <w:kern w:val="0"/>
                <w:sz w:val="10"/>
                <w:szCs w:val="10"/>
              </w:rPr>
              <w:t>arent</w:t>
            </w:r>
            <w:r>
              <w:rPr>
                <w:rFonts w:ascii="等线" w:eastAsia="等线" w:hAnsi="等线" w:cs="宋体"/>
                <w:b/>
                <w:bCs/>
                <w:color w:val="000000"/>
                <w:kern w:val="0"/>
                <w:sz w:val="10"/>
                <w:szCs w:val="10"/>
              </w:rPr>
              <w:t xml:space="preserve"> </w:t>
            </w:r>
            <w:r>
              <w:rPr>
                <w:rFonts w:ascii="等线" w:eastAsia="等线" w:hAnsi="等线" w:cs="宋体" w:hint="eastAsia"/>
                <w:b/>
                <w:bCs/>
                <w:color w:val="000000"/>
                <w:kern w:val="0"/>
                <w:sz w:val="10"/>
                <w:szCs w:val="10"/>
              </w:rPr>
              <w:t>Rats</w:t>
            </w:r>
          </w:p>
        </w:tc>
        <w:tc>
          <w:tcPr>
            <w:tcW w:w="1276" w:type="dxa"/>
            <w:tcBorders>
              <w:top w:val="single" w:sz="4" w:space="0" w:color="auto"/>
              <w:left w:val="nil"/>
              <w:bottom w:val="single" w:sz="4" w:space="0" w:color="auto"/>
              <w:right w:val="nil"/>
            </w:tcBorders>
            <w:shd w:val="clear" w:color="auto" w:fill="auto"/>
            <w:noWrap/>
            <w:vAlign w:val="bottom"/>
          </w:tcPr>
          <w:p w14:paraId="05465AD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gavage</w:t>
            </w:r>
          </w:p>
        </w:tc>
        <w:tc>
          <w:tcPr>
            <w:tcW w:w="992" w:type="dxa"/>
            <w:tcBorders>
              <w:top w:val="single" w:sz="4" w:space="0" w:color="auto"/>
              <w:left w:val="nil"/>
              <w:bottom w:val="single" w:sz="4" w:space="0" w:color="auto"/>
              <w:right w:val="nil"/>
            </w:tcBorders>
            <w:shd w:val="clear" w:color="auto" w:fill="auto"/>
            <w:noWrap/>
            <w:vAlign w:val="bottom"/>
          </w:tcPr>
          <w:p w14:paraId="7718D701"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1 or 5 mg/kg body weight per day</w:t>
            </w:r>
          </w:p>
        </w:tc>
        <w:tc>
          <w:tcPr>
            <w:tcW w:w="2268" w:type="dxa"/>
            <w:tcBorders>
              <w:top w:val="single" w:sz="4" w:space="0" w:color="auto"/>
              <w:left w:val="nil"/>
              <w:bottom w:val="single" w:sz="4" w:space="0" w:color="auto"/>
              <w:right w:val="nil"/>
            </w:tcBorders>
            <w:shd w:val="clear" w:color="auto" w:fill="auto"/>
            <w:noWrap/>
            <w:vAlign w:val="bottom"/>
          </w:tcPr>
          <w:p w14:paraId="0EFD31D5"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throughout the gestation period to PND21</w:t>
            </w:r>
          </w:p>
        </w:tc>
        <w:tc>
          <w:tcPr>
            <w:tcW w:w="1984" w:type="dxa"/>
            <w:tcBorders>
              <w:top w:val="single" w:sz="4" w:space="0" w:color="auto"/>
              <w:left w:val="nil"/>
              <w:bottom w:val="single" w:sz="4" w:space="0" w:color="auto"/>
              <w:right w:val="nil"/>
            </w:tcBorders>
            <w:shd w:val="clear" w:color="auto" w:fill="auto"/>
            <w:vAlign w:val="bottom"/>
          </w:tcPr>
          <w:p w14:paraId="226D8495"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Enterococcus increases</w:t>
            </w:r>
            <w:r>
              <w:rPr>
                <w:rFonts w:ascii="等线" w:eastAsia="等线" w:hAnsi="等线" w:cs="宋体" w:hint="eastAsia"/>
                <w:b/>
                <w:bCs/>
                <w:color w:val="000000"/>
                <w:kern w:val="0"/>
                <w:sz w:val="10"/>
                <w:szCs w:val="10"/>
              </w:rPr>
              <w:br/>
              <w:t>Clostridium increases</w:t>
            </w:r>
            <w:r>
              <w:rPr>
                <w:rFonts w:ascii="等线" w:eastAsia="等线" w:hAnsi="等线" w:cs="宋体" w:hint="eastAsia"/>
                <w:b/>
                <w:bCs/>
                <w:color w:val="000000"/>
                <w:kern w:val="0"/>
                <w:sz w:val="10"/>
                <w:szCs w:val="10"/>
              </w:rPr>
              <w:br/>
              <w:t>Staphylococcus increases</w:t>
            </w:r>
            <w:r>
              <w:rPr>
                <w:rFonts w:ascii="等线" w:eastAsia="等线" w:hAnsi="等线" w:cs="宋体" w:hint="eastAsia"/>
                <w:b/>
                <w:bCs/>
                <w:color w:val="000000"/>
                <w:kern w:val="0"/>
                <w:sz w:val="10"/>
                <w:szCs w:val="10"/>
              </w:rPr>
              <w:br/>
              <w:t>Bacteroides increases</w:t>
            </w:r>
            <w:r>
              <w:rPr>
                <w:rFonts w:ascii="等线" w:eastAsia="等线" w:hAnsi="等线" w:cs="宋体" w:hint="eastAsia"/>
                <w:b/>
                <w:bCs/>
                <w:color w:val="000000"/>
                <w:kern w:val="0"/>
                <w:sz w:val="10"/>
                <w:szCs w:val="10"/>
              </w:rPr>
              <w:br/>
              <w:t>Lactobacillus decreases</w:t>
            </w:r>
            <w:r>
              <w:rPr>
                <w:rFonts w:ascii="等线" w:eastAsia="等线" w:hAnsi="等线" w:cs="宋体" w:hint="eastAsia"/>
                <w:b/>
                <w:bCs/>
                <w:color w:val="000000"/>
                <w:kern w:val="0"/>
                <w:sz w:val="10"/>
                <w:szCs w:val="10"/>
              </w:rPr>
              <w:br/>
              <w:t>Bifidobacterium decreases</w:t>
            </w:r>
          </w:p>
        </w:tc>
        <w:tc>
          <w:tcPr>
            <w:tcW w:w="2694" w:type="dxa"/>
            <w:tcBorders>
              <w:top w:val="single" w:sz="4" w:space="0" w:color="auto"/>
              <w:left w:val="nil"/>
              <w:bottom w:val="single" w:sz="4" w:space="0" w:color="auto"/>
              <w:right w:val="nil"/>
            </w:tcBorders>
            <w:shd w:val="clear" w:color="auto" w:fill="auto"/>
            <w:noWrap/>
            <w:vAlign w:val="bottom"/>
          </w:tcPr>
          <w:p w14:paraId="5E84178D"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Affected intestinal development; Bacterial Translocation to liver and spleen</w:t>
            </w:r>
          </w:p>
        </w:tc>
        <w:tc>
          <w:tcPr>
            <w:tcW w:w="2177" w:type="dxa"/>
            <w:tcBorders>
              <w:top w:val="single" w:sz="4" w:space="0" w:color="auto"/>
              <w:left w:val="nil"/>
              <w:bottom w:val="single" w:sz="4" w:space="0" w:color="auto"/>
              <w:right w:val="nil"/>
            </w:tcBorders>
            <w:shd w:val="clear" w:color="auto" w:fill="auto"/>
            <w:noWrap/>
            <w:vAlign w:val="bottom"/>
          </w:tcPr>
          <w:p w14:paraId="0C886ABF" w14:textId="52B9BEE9"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PEVuZE5vdGU+PENpdGU+PEF1dGhvcj5Db25kZXR0ZTwvQXV0aG9yPjxZZWFyPjIwMTU8L1llYXI+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</w:fldData>
              </w:fldChar>
            </w:r>
            <w:r w:rsidR="00763A37">
              <w:rPr>
                <w:rFonts w:ascii="等线" w:eastAsia="等线" w:hAnsi="等线" w:cs="宋体"/>
                <w:b/>
                <w:bCs/>
                <w:color w:val="000000"/>
                <w:kern w:val="0"/>
                <w:sz w:val="10"/>
                <w:szCs w:val="10"/>
              </w:rPr>
              <w:instrText xml:space="preserve"> ADDIN EN.CITE </w:instrText>
            </w:r>
            <w:r w:rsidR="00763A37">
              <w:rPr>
                <w:rFonts w:ascii="等线" w:eastAsia="等线" w:hAnsi="等线" w:cs="宋体"/>
                <w:b/>
                <w:bCs/>
                <w:color w:val="000000"/>
                <w:kern w:val="0"/>
                <w:sz w:val="10"/>
                <w:szCs w:val="10"/>
              </w:rPr>
              <w:fldChar w:fldCharType="begin">
                <w:fldData xml:space="preserve">PEVuZE5vdGU+PENpdGU+PEF1dGhvcj5Db25kZXR0ZTwvQXV0aG9yPjxZZWFyPjIwMTU8L1llYXI+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</w:fldData>
              </w:fldChar>
            </w:r>
            <w:r w:rsidR="00763A37">
              <w:rPr>
                <w:rFonts w:ascii="等线" w:eastAsia="等线" w:hAnsi="等线" w:cs="宋体"/>
                <w:b/>
                <w:bCs/>
                <w:color w:val="000000"/>
                <w:kern w:val="0"/>
                <w:sz w:val="10"/>
                <w:szCs w:val="10"/>
              </w:rPr>
              <w:instrText xml:space="preserve"> ADDIN EN.CITE.DATA </w:instrText>
            </w:r>
            <w:r w:rsidR="00763A37">
              <w:rPr>
                <w:rFonts w:ascii="等线" w:eastAsia="等线" w:hAnsi="等线" w:cs="宋体"/>
                <w:b/>
                <w:bCs/>
                <w:color w:val="000000"/>
                <w:kern w:val="0"/>
                <w:sz w:val="10"/>
                <w:szCs w:val="10"/>
              </w:rPr>
            </w:r>
            <w:r w:rsidR="00763A37">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763A37" w:rsidRPr="00763A37">
              <w:rPr>
                <w:rFonts w:ascii="等线" w:eastAsia="等线" w:hAnsi="等线" w:cs="宋体"/>
                <w:b/>
                <w:bCs/>
                <w:noProof/>
                <w:color w:val="000000"/>
                <w:kern w:val="0"/>
                <w:sz w:val="10"/>
                <w:szCs w:val="10"/>
                <w:vertAlign w:val="superscript"/>
              </w:rPr>
              <w:t>45</w:t>
            </w:r>
            <w:r>
              <w:rPr>
                <w:rFonts w:ascii="等线" w:eastAsia="等线" w:hAnsi="等线" w:cs="宋体"/>
                <w:b/>
                <w:bCs/>
                <w:color w:val="000000"/>
                <w:kern w:val="0"/>
                <w:sz w:val="10"/>
                <w:szCs w:val="10"/>
              </w:rPr>
              <w:fldChar w:fldCharType="end"/>
            </w:r>
          </w:p>
        </w:tc>
      </w:tr>
      <w:tr w:rsidR="00A33977" w14:paraId="2C7B68FE" w14:textId="77777777">
        <w:trPr>
          <w:trHeight w:val="552"/>
        </w:trPr>
        <w:tc>
          <w:tcPr>
            <w:tcW w:w="774" w:type="dxa"/>
            <w:tcBorders>
              <w:top w:val="single" w:sz="4" w:space="0" w:color="auto"/>
              <w:left w:val="nil"/>
              <w:bottom w:val="single" w:sz="4" w:space="0" w:color="auto"/>
              <w:right w:val="nil"/>
            </w:tcBorders>
            <w:shd w:val="clear" w:color="auto" w:fill="auto"/>
            <w:noWrap/>
            <w:vAlign w:val="bottom"/>
          </w:tcPr>
          <w:p w14:paraId="3E441943"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chlorpyrifos </w:t>
            </w:r>
          </w:p>
        </w:tc>
        <w:tc>
          <w:tcPr>
            <w:tcW w:w="771" w:type="dxa"/>
            <w:tcBorders>
              <w:top w:val="single" w:sz="4" w:space="0" w:color="auto"/>
              <w:left w:val="nil"/>
              <w:bottom w:val="single" w:sz="4" w:space="0" w:color="auto"/>
              <w:right w:val="nil"/>
            </w:tcBorders>
            <w:shd w:val="clear" w:color="auto" w:fill="auto"/>
            <w:noWrap/>
            <w:vAlign w:val="bottom"/>
          </w:tcPr>
          <w:p w14:paraId="5589E1E0"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insecticide</w:t>
            </w:r>
          </w:p>
        </w:tc>
        <w:tc>
          <w:tcPr>
            <w:tcW w:w="992" w:type="dxa"/>
            <w:tcBorders>
              <w:top w:val="single" w:sz="4" w:space="0" w:color="auto"/>
              <w:left w:val="nil"/>
              <w:bottom w:val="single" w:sz="4" w:space="0" w:color="auto"/>
              <w:right w:val="nil"/>
            </w:tcBorders>
            <w:shd w:val="clear" w:color="auto" w:fill="auto"/>
            <w:noWrap/>
            <w:vAlign w:val="bottom"/>
          </w:tcPr>
          <w:p w14:paraId="25AB339B"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Offspring Rats</w:t>
            </w:r>
          </w:p>
        </w:tc>
        <w:tc>
          <w:tcPr>
            <w:tcW w:w="1276" w:type="dxa"/>
            <w:tcBorders>
              <w:top w:val="single" w:sz="4" w:space="0" w:color="auto"/>
              <w:left w:val="nil"/>
              <w:bottom w:val="single" w:sz="4" w:space="0" w:color="auto"/>
              <w:right w:val="nil"/>
            </w:tcBorders>
            <w:shd w:val="clear" w:color="auto" w:fill="auto"/>
            <w:noWrap/>
            <w:vAlign w:val="bottom"/>
          </w:tcPr>
          <w:p w14:paraId="33E783F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gavage</w:t>
            </w:r>
          </w:p>
        </w:tc>
        <w:tc>
          <w:tcPr>
            <w:tcW w:w="992" w:type="dxa"/>
            <w:tcBorders>
              <w:top w:val="single" w:sz="4" w:space="0" w:color="auto"/>
              <w:left w:val="nil"/>
              <w:bottom w:val="single" w:sz="4" w:space="0" w:color="auto"/>
              <w:right w:val="nil"/>
            </w:tcBorders>
            <w:shd w:val="clear" w:color="auto" w:fill="auto"/>
            <w:noWrap/>
            <w:vAlign w:val="bottom"/>
          </w:tcPr>
          <w:p w14:paraId="53BF9A70"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1 mg/kg/ml/day</w:t>
            </w:r>
          </w:p>
        </w:tc>
        <w:tc>
          <w:tcPr>
            <w:tcW w:w="2268" w:type="dxa"/>
            <w:tcBorders>
              <w:top w:val="single" w:sz="4" w:space="0" w:color="auto"/>
              <w:left w:val="nil"/>
              <w:bottom w:val="single" w:sz="4" w:space="0" w:color="auto"/>
              <w:right w:val="nil"/>
            </w:tcBorders>
            <w:shd w:val="clear" w:color="auto" w:fill="auto"/>
            <w:noWrap/>
            <w:vAlign w:val="bottom"/>
          </w:tcPr>
          <w:p w14:paraId="78949B7E"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PND10 to PND15</w:t>
            </w:r>
          </w:p>
        </w:tc>
        <w:tc>
          <w:tcPr>
            <w:tcW w:w="1984" w:type="dxa"/>
            <w:tcBorders>
              <w:top w:val="single" w:sz="4" w:space="0" w:color="auto"/>
              <w:left w:val="nil"/>
              <w:bottom w:val="single" w:sz="4" w:space="0" w:color="auto"/>
              <w:right w:val="nil"/>
            </w:tcBorders>
            <w:shd w:val="clear" w:color="auto" w:fill="auto"/>
            <w:vAlign w:val="bottom"/>
          </w:tcPr>
          <w:p w14:paraId="781E24AF" w14:textId="77777777" w:rsidR="00A33977" w:rsidRDefault="00000000">
            <w:pPr>
              <w:widowControl/>
              <w:jc w:val="left"/>
              <w:rPr>
                <w:rFonts w:ascii="等线" w:eastAsia="等线" w:hAnsi="等线" w:cs="宋体"/>
                <w:b/>
                <w:bCs/>
                <w:color w:val="000000"/>
                <w:kern w:val="0"/>
                <w:sz w:val="10"/>
                <w:szCs w:val="10"/>
              </w:rPr>
            </w:pPr>
            <w:proofErr w:type="spellStart"/>
            <w:r>
              <w:rPr>
                <w:rFonts w:ascii="等线" w:eastAsia="等线" w:hAnsi="等线" w:cs="宋体" w:hint="eastAsia"/>
                <w:b/>
                <w:bCs/>
                <w:color w:val="000000"/>
                <w:kern w:val="0"/>
                <w:sz w:val="10"/>
                <w:szCs w:val="10"/>
              </w:rPr>
              <w:t>Slackia</w:t>
            </w:r>
            <w:proofErr w:type="spellEnd"/>
            <w:r>
              <w:rPr>
                <w:rFonts w:ascii="等线" w:eastAsia="等线" w:hAnsi="等线" w:cs="宋体" w:hint="eastAsia"/>
                <w:b/>
                <w:bCs/>
                <w:color w:val="000000"/>
                <w:kern w:val="0"/>
                <w:sz w:val="10"/>
                <w:szCs w:val="10"/>
              </w:rPr>
              <w:t xml:space="preserve"> increases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Aggregibacter</w:t>
            </w:r>
            <w:proofErr w:type="spellEnd"/>
            <w:r>
              <w:rPr>
                <w:rFonts w:ascii="等线" w:eastAsia="等线" w:hAnsi="等线" w:cs="宋体" w:hint="eastAsia"/>
                <w:b/>
                <w:bCs/>
                <w:color w:val="000000"/>
                <w:kern w:val="0"/>
                <w:sz w:val="10"/>
                <w:szCs w:val="10"/>
              </w:rPr>
              <w:t xml:space="preserve"> increases</w:t>
            </w:r>
          </w:p>
        </w:tc>
        <w:tc>
          <w:tcPr>
            <w:tcW w:w="2694" w:type="dxa"/>
            <w:tcBorders>
              <w:top w:val="single" w:sz="4" w:space="0" w:color="auto"/>
              <w:left w:val="nil"/>
              <w:bottom w:val="single" w:sz="4" w:space="0" w:color="auto"/>
              <w:right w:val="nil"/>
            </w:tcBorders>
            <w:shd w:val="clear" w:color="auto" w:fill="auto"/>
            <w:vAlign w:val="bottom"/>
          </w:tcPr>
          <w:p w14:paraId="37724DC7"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Hyperlipidemic, hypoglycemic in female offspring;</w:t>
            </w:r>
            <w:r>
              <w:rPr>
                <w:rFonts w:ascii="等线" w:eastAsia="等线" w:hAnsi="等线" w:cs="宋体" w:hint="eastAsia"/>
                <w:b/>
                <w:bCs/>
                <w:color w:val="000000"/>
                <w:kern w:val="0"/>
                <w:sz w:val="10"/>
                <w:szCs w:val="10"/>
              </w:rPr>
              <w:br/>
              <w:t>Altered the rat's reaction to social novelty</w:t>
            </w:r>
          </w:p>
        </w:tc>
        <w:tc>
          <w:tcPr>
            <w:tcW w:w="2177" w:type="dxa"/>
            <w:tcBorders>
              <w:top w:val="single" w:sz="4" w:space="0" w:color="auto"/>
              <w:left w:val="nil"/>
              <w:bottom w:val="single" w:sz="4" w:space="0" w:color="auto"/>
              <w:right w:val="nil"/>
            </w:tcBorders>
            <w:shd w:val="clear" w:color="auto" w:fill="auto"/>
            <w:noWrap/>
            <w:vAlign w:val="bottom"/>
          </w:tcPr>
          <w:p w14:paraId="371E9D0A" w14:textId="01E52A6D"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rPr>
                <w:rFonts w:ascii="等线" w:eastAsia="等线" w:hAnsi="等线" w:cs="宋体"/>
                <w:b/>
                <w:bCs/>
                <w:color w:val="000000"/>
                <w:kern w:val="0"/>
                <w:sz w:val="10"/>
                <w:szCs w:val="10"/>
              </w:rPr>
              <w:instrText xml:space="preserve"> ADDIN EN.CITE </w:instrText>
            </w:r>
            <w:r w:rsidR="00763A37">
              <w:rPr>
                <w:rFonts w:ascii="等线" w:eastAsia="等线" w:hAnsi="等线" w:cs="宋体"/>
                <w:b/>
                <w:bCs/>
                <w:color w:val="000000"/>
                <w:kern w:val="0"/>
                <w:sz w:val="10"/>
                <w:szCs w:val="10"/>
              </w:rPr>
              <w:fldChar w:fldCharType="begin">
                <w:fldData xml:space="preserve">PEVuZE5vdGU+PENpdGU+PEF1dGhvcj5QZXJlei1GZXJuYW5kZXo8L0F1dGhvcj48WWVhcj4yMDIw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</w:fldData>
              </w:fldChar>
            </w:r>
            <w:r w:rsidR="00763A37">
              <w:rPr>
                <w:rFonts w:ascii="等线" w:eastAsia="等线" w:hAnsi="等线" w:cs="宋体"/>
                <w:b/>
                <w:bCs/>
                <w:color w:val="000000"/>
                <w:kern w:val="0"/>
                <w:sz w:val="10"/>
                <w:szCs w:val="10"/>
              </w:rPr>
              <w:instrText xml:space="preserve"> ADDIN EN.CITE.DATA </w:instrText>
            </w:r>
            <w:r w:rsidR="00763A37">
              <w:rPr>
                <w:rFonts w:ascii="等线" w:eastAsia="等线" w:hAnsi="等线" w:cs="宋体"/>
                <w:b/>
                <w:bCs/>
                <w:color w:val="000000"/>
                <w:kern w:val="0"/>
                <w:sz w:val="10"/>
                <w:szCs w:val="10"/>
              </w:rPr>
            </w:r>
            <w:r w:rsidR="00763A37">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763A37" w:rsidRPr="00763A37">
              <w:rPr>
                <w:rFonts w:ascii="等线" w:eastAsia="等线" w:hAnsi="等线" w:cs="宋体"/>
                <w:b/>
                <w:bCs/>
                <w:noProof/>
                <w:color w:val="000000"/>
                <w:kern w:val="0"/>
                <w:sz w:val="10"/>
                <w:szCs w:val="10"/>
                <w:vertAlign w:val="superscript"/>
              </w:rPr>
              <w:t>41</w:t>
            </w:r>
            <w:r>
              <w:rPr>
                <w:rFonts w:ascii="等线" w:eastAsia="等线" w:hAnsi="等线" w:cs="宋体"/>
                <w:b/>
                <w:bCs/>
                <w:color w:val="000000"/>
                <w:kern w:val="0"/>
                <w:sz w:val="10"/>
                <w:szCs w:val="10"/>
              </w:rPr>
              <w:fldChar w:fldCharType="end"/>
            </w:r>
          </w:p>
        </w:tc>
      </w:tr>
      <w:tr w:rsidR="00A33977" w14:paraId="0302C901" w14:textId="77777777">
        <w:trPr>
          <w:trHeight w:val="2484"/>
        </w:trPr>
        <w:tc>
          <w:tcPr>
            <w:tcW w:w="774" w:type="dxa"/>
            <w:tcBorders>
              <w:top w:val="single" w:sz="4" w:space="0" w:color="auto"/>
              <w:left w:val="nil"/>
              <w:right w:val="nil"/>
            </w:tcBorders>
            <w:shd w:val="clear" w:color="auto" w:fill="auto"/>
            <w:noWrap/>
            <w:vAlign w:val="bottom"/>
          </w:tcPr>
          <w:p w14:paraId="1577A261"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nitenpyram</w:t>
            </w:r>
          </w:p>
        </w:tc>
        <w:tc>
          <w:tcPr>
            <w:tcW w:w="771" w:type="dxa"/>
            <w:tcBorders>
              <w:top w:val="single" w:sz="4" w:space="0" w:color="auto"/>
              <w:left w:val="nil"/>
              <w:right w:val="nil"/>
            </w:tcBorders>
            <w:shd w:val="clear" w:color="auto" w:fill="auto"/>
            <w:noWrap/>
            <w:vAlign w:val="bottom"/>
          </w:tcPr>
          <w:p w14:paraId="299D2F5E"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insecticide</w:t>
            </w:r>
          </w:p>
        </w:tc>
        <w:tc>
          <w:tcPr>
            <w:tcW w:w="992" w:type="dxa"/>
            <w:tcBorders>
              <w:top w:val="single" w:sz="4" w:space="0" w:color="auto"/>
              <w:left w:val="nil"/>
              <w:right w:val="nil"/>
            </w:tcBorders>
            <w:shd w:val="clear" w:color="auto" w:fill="auto"/>
            <w:noWrap/>
            <w:vAlign w:val="bottom"/>
          </w:tcPr>
          <w:p w14:paraId="0E2EF19C"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t>P</w:t>
            </w:r>
            <w:r>
              <w:rPr>
                <w:rFonts w:ascii="等线" w:eastAsia="等线" w:hAnsi="等线" w:cs="宋体" w:hint="eastAsia"/>
                <w:b/>
                <w:bCs/>
                <w:color w:val="000000"/>
                <w:kern w:val="0"/>
                <w:sz w:val="10"/>
                <w:szCs w:val="10"/>
              </w:rPr>
              <w:t>arent</w:t>
            </w:r>
            <w:r>
              <w:rPr>
                <w:rFonts w:ascii="等线" w:eastAsia="等线" w:hAnsi="等线" w:cs="宋体"/>
                <w:b/>
                <w:bCs/>
                <w:color w:val="000000"/>
                <w:kern w:val="0"/>
                <w:sz w:val="10"/>
                <w:szCs w:val="10"/>
              </w:rPr>
              <w:t xml:space="preserve"> </w:t>
            </w:r>
            <w:r>
              <w:rPr>
                <w:rFonts w:ascii="等线" w:eastAsia="等线" w:hAnsi="等线" w:cs="宋体" w:hint="eastAsia"/>
                <w:b/>
                <w:bCs/>
                <w:color w:val="000000"/>
                <w:kern w:val="0"/>
                <w:sz w:val="10"/>
                <w:szCs w:val="10"/>
              </w:rPr>
              <w:t>mice</w:t>
            </w:r>
          </w:p>
        </w:tc>
        <w:tc>
          <w:tcPr>
            <w:tcW w:w="1276" w:type="dxa"/>
            <w:tcBorders>
              <w:top w:val="single" w:sz="4" w:space="0" w:color="auto"/>
              <w:left w:val="nil"/>
              <w:right w:val="nil"/>
            </w:tcBorders>
            <w:shd w:val="clear" w:color="auto" w:fill="auto"/>
            <w:noWrap/>
            <w:vAlign w:val="bottom"/>
          </w:tcPr>
          <w:p w14:paraId="39F79396"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gavage</w:t>
            </w:r>
          </w:p>
        </w:tc>
        <w:tc>
          <w:tcPr>
            <w:tcW w:w="992" w:type="dxa"/>
            <w:tcBorders>
              <w:top w:val="single" w:sz="4" w:space="0" w:color="auto"/>
              <w:left w:val="nil"/>
              <w:right w:val="nil"/>
            </w:tcBorders>
            <w:shd w:val="clear" w:color="auto" w:fill="auto"/>
            <w:noWrap/>
            <w:vAlign w:val="bottom"/>
          </w:tcPr>
          <w:p w14:paraId="69E5B7E2"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0, 0.4 and 4 mg/kg/day body weight</w:t>
            </w:r>
          </w:p>
        </w:tc>
        <w:tc>
          <w:tcPr>
            <w:tcW w:w="2268" w:type="dxa"/>
            <w:tcBorders>
              <w:top w:val="single" w:sz="4" w:space="0" w:color="auto"/>
              <w:left w:val="nil"/>
              <w:right w:val="nil"/>
            </w:tcBorders>
            <w:shd w:val="clear" w:color="auto" w:fill="auto"/>
            <w:noWrap/>
            <w:vAlign w:val="bottom"/>
          </w:tcPr>
          <w:p w14:paraId="2CCC4380"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During pregnancy</w:t>
            </w:r>
          </w:p>
        </w:tc>
        <w:tc>
          <w:tcPr>
            <w:tcW w:w="1984" w:type="dxa"/>
            <w:tcBorders>
              <w:top w:val="single" w:sz="4" w:space="0" w:color="auto"/>
              <w:left w:val="nil"/>
              <w:right w:val="nil"/>
            </w:tcBorders>
            <w:shd w:val="clear" w:color="auto" w:fill="auto"/>
            <w:vAlign w:val="bottom"/>
          </w:tcPr>
          <w:p w14:paraId="33465CA5" w14:textId="77777777" w:rsidR="00A33977" w:rsidRDefault="00000000">
            <w:pPr>
              <w:widowControl/>
              <w:jc w:val="left"/>
              <w:rPr>
                <w:rFonts w:ascii="等线" w:eastAsia="等线" w:hAnsi="等线" w:cs="宋体"/>
                <w:b/>
                <w:bCs/>
                <w:color w:val="000000"/>
                <w:kern w:val="0"/>
                <w:sz w:val="10"/>
                <w:szCs w:val="10"/>
              </w:rPr>
            </w:pPr>
            <w:proofErr w:type="spellStart"/>
            <w:r>
              <w:rPr>
                <w:rFonts w:ascii="等线" w:eastAsia="等线" w:hAnsi="等线" w:cs="宋体" w:hint="eastAsia"/>
                <w:b/>
                <w:bCs/>
                <w:color w:val="000000"/>
                <w:kern w:val="0"/>
                <w:sz w:val="10"/>
                <w:szCs w:val="10"/>
              </w:rPr>
              <w:t>Adlercreutzia</w:t>
            </w:r>
            <w:proofErr w:type="spellEnd"/>
            <w:r>
              <w:rPr>
                <w:rFonts w:ascii="等线" w:eastAsia="等线" w:hAnsi="等线" w:cs="宋体" w:hint="eastAsia"/>
                <w:b/>
                <w:bCs/>
                <w:color w:val="000000"/>
                <w:kern w:val="0"/>
                <w:sz w:val="10"/>
                <w:szCs w:val="10"/>
              </w:rPr>
              <w:t xml:space="preserve"> decreases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Peptostreptococcaceae</w:t>
            </w:r>
            <w:proofErr w:type="spellEnd"/>
            <w:r>
              <w:rPr>
                <w:rFonts w:ascii="等线" w:eastAsia="等线" w:hAnsi="等线" w:cs="宋体" w:hint="eastAsia"/>
                <w:b/>
                <w:bCs/>
                <w:color w:val="000000"/>
                <w:kern w:val="0"/>
                <w:sz w:val="10"/>
                <w:szCs w:val="10"/>
              </w:rPr>
              <w:t xml:space="preserve"> decreases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Clostridiaceae</w:t>
            </w:r>
            <w:proofErr w:type="spellEnd"/>
            <w:r>
              <w:rPr>
                <w:rFonts w:ascii="等线" w:eastAsia="等线" w:hAnsi="等线" w:cs="宋体" w:hint="eastAsia"/>
                <w:b/>
                <w:bCs/>
                <w:color w:val="000000"/>
                <w:kern w:val="0"/>
                <w:sz w:val="10"/>
                <w:szCs w:val="10"/>
              </w:rPr>
              <w:t xml:space="preserve"> decreases</w:t>
            </w:r>
            <w:r>
              <w:rPr>
                <w:rFonts w:ascii="等线" w:eastAsia="等线" w:hAnsi="等线" w:cs="宋体" w:hint="eastAsia"/>
                <w:b/>
                <w:bCs/>
                <w:color w:val="000000"/>
                <w:kern w:val="0"/>
                <w:sz w:val="10"/>
                <w:szCs w:val="10"/>
              </w:rPr>
              <w:br/>
              <w:t>Lactobacillus decreases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Desulfovibrionaceae</w:t>
            </w:r>
            <w:proofErr w:type="spellEnd"/>
            <w:r>
              <w:rPr>
                <w:rFonts w:ascii="等线" w:eastAsia="等线" w:hAnsi="等线" w:cs="宋体" w:hint="eastAsia"/>
                <w:b/>
                <w:bCs/>
                <w:color w:val="000000"/>
                <w:kern w:val="0"/>
                <w:sz w:val="10"/>
                <w:szCs w:val="10"/>
              </w:rPr>
              <w:t xml:space="preserve"> decreases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Oscilillospira</w:t>
            </w:r>
            <w:proofErr w:type="spellEnd"/>
            <w:r>
              <w:rPr>
                <w:rFonts w:ascii="等线" w:eastAsia="等线" w:hAnsi="等线" w:cs="宋体" w:hint="eastAsia"/>
                <w:b/>
                <w:bCs/>
                <w:color w:val="000000"/>
                <w:kern w:val="0"/>
                <w:sz w:val="10"/>
                <w:szCs w:val="10"/>
              </w:rPr>
              <w:t xml:space="preserve"> increases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Odoribacter</w:t>
            </w:r>
            <w:proofErr w:type="spellEnd"/>
            <w:r>
              <w:rPr>
                <w:rFonts w:ascii="等线" w:eastAsia="等线" w:hAnsi="等线" w:cs="宋体" w:hint="eastAsia"/>
                <w:b/>
                <w:bCs/>
                <w:color w:val="000000"/>
                <w:kern w:val="0"/>
                <w:sz w:val="10"/>
                <w:szCs w:val="10"/>
              </w:rPr>
              <w:t xml:space="preserve"> increases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Rikenellaceae</w:t>
            </w:r>
            <w:proofErr w:type="spellEnd"/>
            <w:r>
              <w:rPr>
                <w:rFonts w:ascii="等线" w:eastAsia="等线" w:hAnsi="等线" w:cs="宋体" w:hint="eastAsia"/>
                <w:b/>
                <w:bCs/>
                <w:color w:val="000000"/>
                <w:kern w:val="0"/>
                <w:sz w:val="10"/>
                <w:szCs w:val="10"/>
              </w:rPr>
              <w:t xml:space="preserve"> increases</w:t>
            </w:r>
            <w:r>
              <w:rPr>
                <w:rFonts w:ascii="等线" w:eastAsia="等线" w:hAnsi="等线" w:cs="宋体" w:hint="eastAsia"/>
                <w:b/>
                <w:bCs/>
                <w:color w:val="000000"/>
                <w:kern w:val="0"/>
                <w:sz w:val="10"/>
                <w:szCs w:val="10"/>
              </w:rPr>
              <w:br/>
            </w:r>
            <w:proofErr w:type="spellStart"/>
            <w:r>
              <w:rPr>
                <w:rFonts w:ascii="等线" w:eastAsia="等线" w:hAnsi="等线" w:cs="宋体" w:hint="eastAsia"/>
                <w:b/>
                <w:bCs/>
                <w:color w:val="000000"/>
                <w:kern w:val="0"/>
                <w:sz w:val="10"/>
                <w:szCs w:val="10"/>
              </w:rPr>
              <w:t>Prevotella</w:t>
            </w:r>
            <w:proofErr w:type="spellEnd"/>
            <w:r>
              <w:rPr>
                <w:rFonts w:ascii="等线" w:eastAsia="等线" w:hAnsi="等线" w:cs="宋体" w:hint="eastAsia"/>
                <w:b/>
                <w:bCs/>
                <w:color w:val="000000"/>
                <w:kern w:val="0"/>
                <w:sz w:val="10"/>
                <w:szCs w:val="10"/>
              </w:rPr>
              <w:t xml:space="preserve"> increases</w:t>
            </w:r>
          </w:p>
        </w:tc>
        <w:tc>
          <w:tcPr>
            <w:tcW w:w="2694" w:type="dxa"/>
            <w:tcBorders>
              <w:top w:val="single" w:sz="4" w:space="0" w:color="auto"/>
              <w:left w:val="nil"/>
              <w:right w:val="nil"/>
            </w:tcBorders>
            <w:shd w:val="clear" w:color="auto" w:fill="auto"/>
            <w:noWrap/>
            <w:vAlign w:val="bottom"/>
          </w:tcPr>
          <w:p w14:paraId="2D5CE2EF" w14:textId="77777777" w:rsidR="00A33977" w:rsidRDefault="00000000">
            <w:pPr>
              <w:widowControl/>
              <w:jc w:val="left"/>
              <w:rPr>
                <w:rFonts w:ascii="等线" w:eastAsia="等线" w:hAnsi="等线" w:cs="宋体"/>
                <w:b/>
                <w:bCs/>
                <w:color w:val="000000"/>
                <w:kern w:val="0"/>
                <w:sz w:val="10"/>
                <w:szCs w:val="10"/>
              </w:rPr>
            </w:pPr>
            <w:r>
              <w:rPr>
                <w:rFonts w:ascii="等线" w:eastAsia="等线" w:hAnsi="等线" w:cs="宋体" w:hint="eastAsia"/>
                <w:b/>
                <w:bCs/>
                <w:color w:val="000000"/>
                <w:kern w:val="0"/>
                <w:sz w:val="10"/>
                <w:szCs w:val="10"/>
              </w:rPr>
              <w:t>A decrease in serum glucose of female offspring.</w:t>
            </w:r>
          </w:p>
        </w:tc>
        <w:tc>
          <w:tcPr>
            <w:tcW w:w="2177" w:type="dxa"/>
            <w:tcBorders>
              <w:top w:val="single" w:sz="4" w:space="0" w:color="auto"/>
              <w:left w:val="nil"/>
              <w:right w:val="nil"/>
            </w:tcBorders>
            <w:shd w:val="clear" w:color="auto" w:fill="auto"/>
            <w:noWrap/>
            <w:vAlign w:val="bottom"/>
          </w:tcPr>
          <w:p w14:paraId="5F7ABF1E" w14:textId="58128EE1" w:rsidR="00A33977" w:rsidRDefault="00000000">
            <w:pPr>
              <w:widowControl/>
              <w:jc w:val="left"/>
              <w:rPr>
                <w:rFonts w:ascii="等线" w:eastAsia="等线" w:hAnsi="等线" w:cs="宋体"/>
                <w:b/>
                <w:bCs/>
                <w:color w:val="000000"/>
                <w:kern w:val="0"/>
                <w:sz w:val="10"/>
                <w:szCs w:val="10"/>
              </w:rPr>
            </w:pPr>
            <w:r>
              <w:rPr>
                <w:rFonts w:ascii="等线" w:eastAsia="等线" w:hAnsi="等线" w:cs="宋体"/>
                <w:b/>
                <w:bCs/>
                <w:color w:val="000000"/>
                <w:kern w:val="0"/>
                <w:sz w:val="10"/>
                <w:szCs w:val="10"/>
              </w:rPr>
              <w:fldChar w:fldCharType="begin">
                <w:fldData xml:space="preserve">PEVuZE5vdGU+PENpdGU+PEF1dGhvcj5ZYW48L0F1dGhvcj48WWVhcj4yMDIwPC9ZZWFyPjxSZWNO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</w:fldData>
              </w:fldChar>
            </w:r>
            <w:r w:rsidR="00CD6769">
              <w:rPr>
                <w:rFonts w:ascii="等线" w:eastAsia="等线" w:hAnsi="等线" w:cs="宋体"/>
                <w:b/>
                <w:bCs/>
                <w:color w:val="000000"/>
                <w:kern w:val="0"/>
                <w:sz w:val="10"/>
                <w:szCs w:val="10"/>
              </w:rPr>
              <w:instrText xml:space="preserve"> ADDIN EN.CITE </w:instrText>
            </w:r>
            <w:r w:rsidR="00CD6769">
              <w:rPr>
                <w:rFonts w:ascii="等线" w:eastAsia="等线" w:hAnsi="等线" w:cs="宋体"/>
                <w:b/>
                <w:bCs/>
                <w:color w:val="000000"/>
                <w:kern w:val="0"/>
                <w:sz w:val="10"/>
                <w:szCs w:val="10"/>
              </w:rPr>
              <w:fldChar w:fldCharType="begin">
                <w:fldData xml:space="preserve">PEVuZE5vdGU+PENpdGU+PEF1dGhvcj5ZYW48L0F1dGhvcj48WWVhcj4yMDIwPC9ZZWFyPjxSZWNO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</w:fldData>
              </w:fldChar>
            </w:r>
            <w:r w:rsidR="00CD6769">
              <w:rPr>
                <w:rFonts w:ascii="等线" w:eastAsia="等线" w:hAnsi="等线" w:cs="宋体"/>
                <w:b/>
                <w:bCs/>
                <w:color w:val="000000"/>
                <w:kern w:val="0"/>
                <w:sz w:val="10"/>
                <w:szCs w:val="10"/>
              </w:rPr>
              <w:instrText xml:space="preserve"> ADDIN EN.CITE.DATA </w:instrText>
            </w:r>
            <w:r w:rsidR="00CD6769">
              <w:rPr>
                <w:rFonts w:ascii="等线" w:eastAsia="等线" w:hAnsi="等线" w:cs="宋体"/>
                <w:b/>
                <w:bCs/>
                <w:color w:val="000000"/>
                <w:kern w:val="0"/>
                <w:sz w:val="10"/>
                <w:szCs w:val="10"/>
              </w:rPr>
            </w:r>
            <w:r w:rsidR="00CD6769">
              <w:rPr>
                <w:rFonts w:ascii="等线" w:eastAsia="等线" w:hAnsi="等线" w:cs="宋体"/>
                <w:b/>
                <w:bCs/>
                <w:color w:val="000000"/>
                <w:kern w:val="0"/>
                <w:sz w:val="10"/>
                <w:szCs w:val="10"/>
              </w:rPr>
              <w:fldChar w:fldCharType="end"/>
            </w:r>
            <w:r>
              <w:rPr>
                <w:rFonts w:ascii="等线" w:eastAsia="等线" w:hAnsi="等线" w:cs="宋体"/>
                <w:b/>
                <w:bCs/>
                <w:color w:val="000000"/>
                <w:kern w:val="0"/>
                <w:sz w:val="10"/>
                <w:szCs w:val="10"/>
              </w:rPr>
              <w:fldChar w:fldCharType="separate"/>
            </w:r>
            <w:r w:rsidR="00CD6769" w:rsidRPr="00CD6769">
              <w:rPr>
                <w:rFonts w:ascii="等线" w:eastAsia="等线" w:hAnsi="等线" w:cs="宋体"/>
                <w:b/>
                <w:bCs/>
                <w:noProof/>
                <w:color w:val="000000"/>
                <w:kern w:val="0"/>
                <w:sz w:val="10"/>
                <w:szCs w:val="10"/>
                <w:vertAlign w:val="superscript"/>
              </w:rPr>
              <w:t>78</w:t>
            </w:r>
            <w:r>
              <w:rPr>
                <w:rFonts w:ascii="等线" w:eastAsia="等线" w:hAnsi="等线" w:cs="宋体"/>
                <w:b/>
                <w:bCs/>
                <w:color w:val="000000"/>
                <w:kern w:val="0"/>
                <w:sz w:val="10"/>
                <w:szCs w:val="10"/>
              </w:rPr>
              <w:fldChar w:fldCharType="end"/>
            </w:r>
          </w:p>
        </w:tc>
      </w:tr>
    </w:tbl>
    <w:p w14:paraId="1CE5DC72" w14:textId="77777777" w:rsidR="00A33977" w:rsidRDefault="00A33977"/>
    <w:p w14:paraId="3946B3EB" w14:textId="3798B07B" w:rsidR="00A33977" w:rsidRDefault="00000000">
      <w:r>
        <w:t xml:space="preserve">Table3. Information about pesticides exposure experiment </w:t>
      </w:r>
      <w:r>
        <w:rPr>
          <w:rFonts w:hint="eastAsia"/>
        </w:rPr>
        <w:t>through</w:t>
      </w:r>
      <w:r>
        <w:t xml:space="preserve"> gut microbiota on mode</w:t>
      </w:r>
      <w:r w:rsidR="00FC159A">
        <w:rPr>
          <w:rFonts w:hint="eastAsia"/>
        </w:rPr>
        <w:t>l</w:t>
      </w:r>
      <w:r>
        <w:t xml:space="preserve"> organism.</w:t>
      </w:r>
    </w:p>
    <w:p w14:paraId="6871192F" w14:textId="77777777" w:rsidR="00A33977" w:rsidRDefault="00A33977"/>
    <w:p w14:paraId="55DFFF9B" w14:textId="77777777" w:rsidR="00A33977" w:rsidRDefault="00A33977"/>
    <w:p w14:paraId="0D5DCDDB" w14:textId="77777777" w:rsidR="00A33977" w:rsidRDefault="00A33977">
      <w:pPr>
        <w:sectPr w:rsidR="00A33977">
          <w:pgSz w:w="16838" w:h="11906" w:orient="landscape"/>
          <w:pgMar w:top="1800" w:right="1440" w:bottom="1800" w:left="1440" w:header="851" w:footer="992" w:gutter="0"/>
          <w:cols w:space="425"/>
          <w:docGrid w:type="lines" w:linePitch="312"/>
        </w:sectPr>
      </w:pPr>
    </w:p>
    <w:p w14:paraId="62AEF74A" w14:textId="77777777" w:rsidR="00A33977" w:rsidRDefault="00000000">
      <w:r>
        <w:rPr>
          <w:noProof/>
        </w:rPr>
        <w:lastRenderedPageBreak/>
        <w:drawing>
          <wp:anchor distT="0" distB="0" distL="114300" distR="114300" simplePos="0" relativeHeight="251659264" behindDoc="0" locked="0" layoutInCell="1" allowOverlap="1" wp14:anchorId="1D848709" wp14:editId="003D2C5B">
            <wp:simplePos x="0" y="0"/>
            <wp:positionH relativeFrom="column">
              <wp:posOffset>0</wp:posOffset>
            </wp:positionH>
            <wp:positionV relativeFrom="paragraph">
              <wp:posOffset>45720</wp:posOffset>
            </wp:positionV>
            <wp:extent cx="5274310" cy="5444490"/>
            <wp:effectExtent l="0" t="0" r="2540" b="3810"/>
            <wp:wrapSquare wrapText="bothSides"/>
            <wp:docPr id="1539951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5144" name="图片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5444490"/>
                    </a:xfrm>
                    <a:prstGeom prst="rect">
                      <a:avLst/>
                    </a:prstGeom>
                  </pic:spPr>
                </pic:pic>
              </a:graphicData>
            </a:graphic>
          </wp:anchor>
        </w:drawing>
      </w:r>
    </w:p>
    <w:p w14:paraId="6D51BC94" w14:textId="77777777" w:rsidR="00A33977" w:rsidRDefault="00000000">
      <w:r>
        <w:rPr>
          <w:rFonts w:hint="eastAsia"/>
        </w:rPr>
        <w:t>F</w:t>
      </w:r>
      <w:r>
        <w:t>igure2. The relationship between early-life model organism exposure to pesticides, gut microbiota, and metabolic pathway.</w:t>
      </w:r>
    </w:p>
    <w:p w14:paraId="73BC6CC7" w14:textId="77777777" w:rsidR="00A33977" w:rsidRDefault="00000000">
      <w:pPr>
        <w:tabs>
          <w:tab w:val="left" w:pos="2952"/>
        </w:tabs>
      </w:pPr>
      <w:r>
        <w:tab/>
      </w:r>
    </w:p>
    <w:p w14:paraId="1EA6079B" w14:textId="77777777" w:rsidR="00A33977" w:rsidRDefault="00000000">
      <w:pPr>
        <w:tabs>
          <w:tab w:val="left" w:pos="2952"/>
        </w:tabs>
        <w:sectPr w:rsidR="00A33977">
          <w:pgSz w:w="11906" w:h="16838"/>
          <w:pgMar w:top="1440" w:right="1800" w:bottom="1440" w:left="1800" w:header="851" w:footer="992" w:gutter="0"/>
          <w:cols w:space="425"/>
          <w:docGrid w:type="lines" w:linePitch="312"/>
        </w:sectPr>
      </w:pPr>
      <w:r>
        <w:tab/>
      </w:r>
    </w:p>
    <w:p w14:paraId="627E7BC8" w14:textId="77777777" w:rsidR="00A33977" w:rsidRDefault="00A33977"/>
    <w:p w14:paraId="295F8385" w14:textId="100ED15F" w:rsidR="00A33977" w:rsidRDefault="00694368">
      <w:pPr>
        <w:pStyle w:val="1"/>
      </w:pPr>
      <w:r>
        <w:rPr>
          <w:rFonts w:hint="eastAsia"/>
        </w:rPr>
        <w:t xml:space="preserve">4 </w:t>
      </w:r>
      <w:r w:rsidR="00000000">
        <w:rPr>
          <w:rFonts w:hint="eastAsia"/>
        </w:rPr>
        <w:t>T</w:t>
      </w:r>
      <w:r w:rsidR="00000000">
        <w:t>reatment</w:t>
      </w:r>
    </w:p>
    <w:p w14:paraId="50455351" w14:textId="6D233601" w:rsidR="00A33977" w:rsidRDefault="00AF2BF1">
      <w:r w:rsidRPr="00AF2BF1">
        <w:t>Recent scholarly investigations have indicated that the utilization of prebiotics, probiotics, and traditional Chinese medicinal practices may mitigate the adverse consequences of pesticide exposure during early developmental stage</w:t>
      </w:r>
      <w:r w:rsidR="00000000">
        <w:fldChar w:fldCharType="begin"/>
      </w:r>
      <w:r w:rsidR="00B7638D">
        <w:instrText xml:space="preserve"> ADDIN EN.CITE &lt;EndNote&gt;&lt;Cite&gt;&lt;Author&gt;Gu&lt;/Author&gt;&lt;Year&gt;2023&lt;/Year&gt;&lt;RecNum&gt;80&lt;/RecNum&gt;&lt;DisplayText&gt;&lt;style face="superscript"&gt;102&lt;/style&gt;&lt;/DisplayText&gt;&lt;record&gt;&lt;rec-number&gt;80&lt;/rec-number&gt;&lt;foreign-keys&gt;&lt;key app="EN" db-id="xv9wx9d2392z2levppd5ppzkd0f925xs50fd" timestamp="1696096191"&gt;80&lt;/key&gt;&lt;/foreign-keys&gt;&lt;ref-type name="Journal Article"&gt;17&lt;/ref-type&gt;&lt;contributors&gt;&lt;authors&gt;&lt;author&gt;Gu, Yuntong&lt;/author&gt;&lt;author&gt;Yan, Sen&lt;/author&gt;&lt;author&gt;Zhu, Wentao&lt;/author&gt;&lt;author&gt;Chen, Xiaojun&lt;/author&gt;&lt;author&gt;Meng, Zhiyuan&lt;/author&gt;&lt;/authors&gt;&lt;/contributors&gt;&lt;titles&gt;&lt;title&gt;Interaction between Gut Microbiota and Health Hazards of Pesticides: Water Can Carry a Boat, but It Can Also Capsize It&lt;/title&gt;&lt;secondary-title&gt;ACS Food Science &amp;amp; Technology&lt;/secondary-title&gt;&lt;/titles&gt;&lt;periodical&gt;&lt;full-title&gt;ACS Food Science &amp;amp; Technology&lt;/full-title&gt;&lt;/periodical&gt;&lt;dates&gt;&lt;year&gt;2023&lt;/year&gt;&lt;pub-dates&gt;&lt;date&gt;2023/09/15&lt;/date&gt;&lt;/pub-dates&gt;&lt;/dates&gt;&lt;publisher&gt;American Chemical Society&lt;/publisher&gt;&lt;urls&gt;&lt;related-urls&gt;&lt;url&gt;https://doi.org/10.1021/acsfoodscitech.3c00375&lt;/url&gt;&lt;/related-urls&gt;&lt;/urls&gt;&lt;electronic-resource-num&gt;10.1021/acsfoodscitech.3c00375&lt;/electronic-resource-num&gt;&lt;/record&gt;&lt;/Cite&gt;&lt;/EndNote&gt;</w:instrText>
      </w:r>
      <w:r w:rsidR="00000000">
        <w:fldChar w:fldCharType="separate"/>
      </w:r>
      <w:r w:rsidR="00B7638D" w:rsidRPr="00B7638D">
        <w:rPr>
          <w:noProof/>
          <w:vertAlign w:val="superscript"/>
        </w:rPr>
        <w:t>102</w:t>
      </w:r>
      <w:r w:rsidR="00000000">
        <w:fldChar w:fldCharType="end"/>
      </w:r>
      <w:r w:rsidR="00000000">
        <w:t xml:space="preserve">. </w:t>
      </w:r>
      <w:r w:rsidRPr="00AF2BF1">
        <w:t>Specifically, inulin supplementation has been observed to counterbalance detrimental outcomes, including metabolic anomalies, oxidative disturbances, and neurotoxic manifestations, originating from initial life exposure to insecticides such as Chlorpyrifos and Rotenone</w:t>
      </w:r>
      <w:r w:rsidR="00000000">
        <w:fldChar w:fldCharType="begin">
          <w:fldData xml:space="preserve">PEVuZE5vdGU+PENpdGU+PEF1dGhvcj5SZXlnbmVyPC9BdXRob3I+PFllYXI+MjAxNjwvWWVhcj48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</w:fldData>
        </w:fldChar>
      </w:r>
      <w:r w:rsidR="00B7638D">
        <w:instrText xml:space="preserve"> ADDIN EN.CITE </w:instrText>
      </w:r>
      <w:r w:rsidR="00B7638D">
        <w:fldChar w:fldCharType="begin">
          <w:fldData xml:space="preserve">PEVuZE5vdGU+PENpdGU+PEF1dGhvcj5SZXlnbmVyPC9BdXRob3I+PFllYXI+MjAxNjwvWWVhcj48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</w:fldData>
        </w:fldChar>
      </w:r>
      <w:r w:rsidR="00B7638D">
        <w:instrText xml:space="preserve"> ADDIN EN.CITE.DATA </w:instrText>
      </w:r>
      <w:r w:rsidR="00B7638D">
        <w:fldChar w:fldCharType="end"/>
      </w:r>
      <w:r w:rsidR="00000000">
        <w:fldChar w:fldCharType="separate"/>
      </w:r>
      <w:r w:rsidR="00B7638D" w:rsidRPr="00B7638D">
        <w:rPr>
          <w:noProof/>
          <w:vertAlign w:val="superscript"/>
        </w:rPr>
        <w:t>99, 103, 104</w:t>
      </w:r>
      <w:r w:rsidR="00000000">
        <w:fldChar w:fldCharType="end"/>
      </w:r>
      <w:r w:rsidR="00000000">
        <w:t xml:space="preserve">. Besides, </w:t>
      </w:r>
      <w:r w:rsidRPr="00AF2BF1">
        <w:t>Furthermore, Catechin, a compound extracted from green tea, has been demonstrated to neutralize the deleterious effects of Chlorpyrifos on zebrafish larvae</w:t>
      </w:r>
      <w:r w:rsidR="00000000">
        <w:fldChar w:fldCharType="begin">
          <w:fldData xml:space="preserve">PEVuZE5vdGU+PENpdGU+PEF1dGhvcj5aaGFvPC9BdXRob3I+PFllYXI+MjAyMjwvWWVhcj48UmVj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</w:fldData>
        </w:fldChar>
      </w:r>
      <w:r w:rsidR="00B7638D">
        <w:instrText xml:space="preserve"> ADDIN EN.CITE </w:instrText>
      </w:r>
      <w:r w:rsidR="00B7638D">
        <w:fldChar w:fldCharType="begin">
          <w:fldData xml:space="preserve">PEVuZE5vdGU+PENpdGU+PEF1dGhvcj5aaGFvPC9BdXRob3I+PFllYXI+MjAyMjwvWWVhcj48UmVj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</w:fldData>
        </w:fldChar>
      </w:r>
      <w:r w:rsidR="00B7638D">
        <w:instrText xml:space="preserve"> ADDIN EN.CITE.DATA </w:instrText>
      </w:r>
      <w:r w:rsidR="00B7638D">
        <w:fldChar w:fldCharType="end"/>
      </w:r>
      <w:r w:rsidR="00000000">
        <w:fldChar w:fldCharType="separate"/>
      </w:r>
      <w:r w:rsidR="00B7638D" w:rsidRPr="00B7638D">
        <w:rPr>
          <w:noProof/>
          <w:vertAlign w:val="superscript"/>
        </w:rPr>
        <w:t>105</w:t>
      </w:r>
      <w:r w:rsidR="00000000">
        <w:fldChar w:fldCharType="end"/>
      </w:r>
      <w:r w:rsidR="00000000">
        <w:t xml:space="preserve">. </w:t>
      </w:r>
    </w:p>
    <w:p w14:paraId="0E9A27A4" w14:textId="77777777" w:rsidR="00A33977" w:rsidRDefault="00A33977"/>
    <w:p w14:paraId="4AEF708E" w14:textId="77777777" w:rsidR="00A33977" w:rsidRDefault="00000000">
      <w:pPr>
        <w:widowControl/>
        <w:jc w:val="left"/>
        <w:rPr>
          <w:b/>
          <w:bCs/>
          <w:kern w:val="44"/>
          <w:sz w:val="44"/>
          <w:szCs w:val="44"/>
        </w:rPr>
      </w:pPr>
      <w:r>
        <w:br w:type="page"/>
      </w:r>
    </w:p>
    <w:p w14:paraId="5EBDD758" w14:textId="21F2803C" w:rsidR="00A33977" w:rsidRDefault="00AF2BF1">
      <w:pPr>
        <w:pStyle w:val="1"/>
      </w:pPr>
      <w:r>
        <w:rPr>
          <w:rFonts w:hint="eastAsia"/>
        </w:rPr>
        <w:lastRenderedPageBreak/>
        <w:t>5</w:t>
      </w:r>
      <w:r>
        <w:t xml:space="preserve"> </w:t>
      </w:r>
      <w:r w:rsidR="00000000">
        <w:t xml:space="preserve">Perspectives: </w:t>
      </w:r>
    </w:p>
    <w:p w14:paraId="33FB2A0E" w14:textId="77777777" w:rsidR="00A33977" w:rsidRDefault="00000000">
      <w:r>
        <w:t>In recent years, the impact of pesticide exposure on infants, young children, and adolescents has received increasing attention. Most studies explain the adverse health effects of pesticides through the alternation of gut microbiota, genes and metabolites. Further research on early life exposure of pesticides is needed to address the following issues.</w:t>
      </w:r>
    </w:p>
    <w:p w14:paraId="458921D1" w14:textId="77777777" w:rsidR="00A33977" w:rsidRDefault="00000000">
      <w:pPr>
        <w:numPr>
          <w:ilvl w:val="0"/>
          <w:numId w:val="1"/>
        </w:numPr>
      </w:pPr>
      <w:r>
        <w:t>Many articles focus on the display of experimental data, but seldom biomarkers have been found.</w:t>
      </w:r>
    </w:p>
    <w:p w14:paraId="38E33AC0" w14:textId="7ADBA64B" w:rsidR="00A33977" w:rsidRDefault="00000000">
      <w:pPr>
        <w:numPr>
          <w:ilvl w:val="0"/>
          <w:numId w:val="1"/>
        </w:numPr>
      </w:pPr>
      <w:r>
        <w:rPr>
          <w:color w:val="FF0000"/>
        </w:rPr>
        <w:t>Most studies focus on studying the effects of early-life exposure on the next generation (F1), while a few studies have investigated the effects of transgenerational (F2)</w:t>
      </w:r>
      <w:r>
        <w:rPr>
          <w:color w:val="FF0000"/>
        </w:rPr>
        <w:fldChar w:fldCharType="begin">
          <w:fldData xml:space="preserve">PEVuZE5vdGU+PENpdGU+PEF1dGhvcj5CbGFuYzwvQXV0aG9yPjxZZWFyPjIwMjE8L1llYXI+PFJl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</w:fldData>
        </w:fldChar>
      </w:r>
      <w:r w:rsidR="00CD6769">
        <w:rPr>
          <w:color w:val="FF0000"/>
        </w:rPr>
        <w:instrText xml:space="preserve"> ADDIN EN.CITE </w:instrText>
      </w:r>
      <w:r w:rsidR="00CD6769">
        <w:rPr>
          <w:color w:val="FF0000"/>
        </w:rPr>
        <w:fldChar w:fldCharType="begin">
          <w:fldData xml:space="preserve">PEVuZE5vdGU+PENpdGU+PEF1dGhvcj5CbGFuYzwvQXV0aG9yPjxZZWFyPjIwMjE8L1llYXI+PFJl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</w:fldData>
        </w:fldChar>
      </w:r>
      <w:r w:rsidR="00CD6769">
        <w:rPr>
          <w:color w:val="FF0000"/>
        </w:rPr>
        <w:instrText xml:space="preserve"> ADDIN EN.CITE.DATA </w:instrText>
      </w:r>
      <w:r w:rsidR="00CD6769">
        <w:rPr>
          <w:color w:val="FF0000"/>
        </w:rPr>
      </w:r>
      <w:r w:rsidR="00CD6769">
        <w:rPr>
          <w:color w:val="FF0000"/>
        </w:rPr>
        <w:fldChar w:fldCharType="end"/>
      </w:r>
      <w:r>
        <w:rPr>
          <w:color w:val="FF0000"/>
        </w:rPr>
        <w:fldChar w:fldCharType="separate"/>
      </w:r>
      <w:r w:rsidR="00CD6769" w:rsidRPr="00CD6769">
        <w:rPr>
          <w:noProof/>
          <w:color w:val="FF0000"/>
          <w:vertAlign w:val="superscript"/>
        </w:rPr>
        <w:t>84, 87</w:t>
      </w:r>
      <w:r>
        <w:rPr>
          <w:color w:val="FF0000"/>
        </w:rPr>
        <w:fldChar w:fldCharType="end"/>
      </w:r>
      <w:r>
        <w:rPr>
          <w:color w:val="FF0000"/>
        </w:rPr>
        <w:t xml:space="preserve">, but there is little or no research on the third and fourth </w:t>
      </w:r>
      <w:proofErr w:type="gramStart"/>
      <w:r>
        <w:rPr>
          <w:color w:val="FF0000"/>
        </w:rPr>
        <w:t>generation(</w:t>
      </w:r>
      <w:proofErr w:type="gramEnd"/>
      <w:r>
        <w:rPr>
          <w:color w:val="FF0000"/>
        </w:rPr>
        <w:t>F3 and F4).</w:t>
      </w:r>
    </w:p>
    <w:p w14:paraId="005199D7" w14:textId="77777777" w:rsidR="00A33977" w:rsidRDefault="00000000">
      <w:pPr>
        <w:numPr>
          <w:ilvl w:val="0"/>
          <w:numId w:val="1"/>
        </w:numPr>
      </w:pPr>
      <w:r>
        <w:t>Many articles have explained the mechanisms by which pesticide exposure affects early life health, but few studies propose treatment options. Research on finding treatments for pesticide induced diseases should be encouraged</w:t>
      </w:r>
    </w:p>
    <w:p w14:paraId="55878886" w14:textId="77777777" w:rsidR="00A33977" w:rsidRDefault="00000000">
      <w:pPr>
        <w:numPr>
          <w:ilvl w:val="0"/>
          <w:numId w:val="1"/>
        </w:numPr>
      </w:pPr>
      <w:r>
        <w:t>At present, the relationship between pesticides, gut microbiota, metabolites, and genes is still relatively vague and has not been fully studied.</w:t>
      </w:r>
    </w:p>
    <w:p w14:paraId="4B8D5818" w14:textId="77777777" w:rsidR="00A33977" w:rsidRDefault="00A33977"/>
    <w:p w14:paraId="087969AA" w14:textId="77777777" w:rsidR="00A33977" w:rsidRDefault="00A33977"/>
    <w:p w14:paraId="6BB481F5" w14:textId="77777777" w:rsidR="00CD6769" w:rsidRPr="00CD6769" w:rsidRDefault="00000000" w:rsidP="00CD6769">
      <w:pPr>
        <w:pStyle w:val="EndNoteBibliography"/>
        <w:rPr>
          <w:noProof/>
        </w:rPr>
      </w:pPr>
      <w:r>
        <w:fldChar w:fldCharType="begin"/>
      </w:r>
      <w:r>
        <w:instrText xml:space="preserve"> ADDIN EN.REFLIST </w:instrText>
      </w:r>
      <w:r>
        <w:fldChar w:fldCharType="separate"/>
      </w:r>
      <w:r w:rsidR="00CD6769" w:rsidRPr="00CD6769">
        <w:rPr>
          <w:noProof/>
        </w:rPr>
        <w:t>1.</w:t>
      </w:r>
      <w:r w:rsidR="00CD6769" w:rsidRPr="00CD6769">
        <w:rPr>
          <w:noProof/>
        </w:rPr>
        <w:tab/>
        <w:t xml:space="preserve">Fox, S. E.;  Levitt, P.; Nelson III, C. A., How the Timing and Quality of Early Experiences Influence the Development of Brain Architecture. </w:t>
      </w:r>
      <w:r w:rsidR="00CD6769" w:rsidRPr="00CD6769">
        <w:rPr>
          <w:i/>
          <w:noProof/>
        </w:rPr>
        <w:t xml:space="preserve">Child Development </w:t>
      </w:r>
      <w:r w:rsidR="00CD6769" w:rsidRPr="00CD6769">
        <w:rPr>
          <w:b/>
          <w:noProof/>
        </w:rPr>
        <w:t>2010,</w:t>
      </w:r>
      <w:r w:rsidR="00CD6769" w:rsidRPr="00CD6769">
        <w:rPr>
          <w:noProof/>
        </w:rPr>
        <w:t xml:space="preserve"> </w:t>
      </w:r>
      <w:r w:rsidR="00CD6769" w:rsidRPr="00CD6769">
        <w:rPr>
          <w:i/>
          <w:noProof/>
        </w:rPr>
        <w:t>81</w:t>
      </w:r>
      <w:r w:rsidR="00CD6769" w:rsidRPr="00CD6769">
        <w:rPr>
          <w:noProof/>
        </w:rPr>
        <w:t xml:space="preserve"> (1), 28-40.</w:t>
      </w:r>
    </w:p>
    <w:p w14:paraId="00A2CDE0" w14:textId="77777777" w:rsidR="00CD6769" w:rsidRPr="00CD6769" w:rsidRDefault="00CD6769" w:rsidP="00CD6769">
      <w:pPr>
        <w:pStyle w:val="EndNoteBibliography"/>
        <w:rPr>
          <w:noProof/>
        </w:rPr>
      </w:pPr>
      <w:r w:rsidRPr="00CD6769">
        <w:rPr>
          <w:noProof/>
        </w:rPr>
        <w:t>2.</w:t>
      </w:r>
      <w:r w:rsidRPr="00CD6769">
        <w:rPr>
          <w:noProof/>
        </w:rPr>
        <w:tab/>
        <w:t xml:space="preserve">Heijmans, B. T.;  Tobi, E. W.;  Stein, A. D.;  Putter, H.;  Blauw, G. J.;  Susser, E. S.;  Slagboom, P. E.; Lumey, L. H., Persistent epigenetic differences associated with prenatal exposure to famine in humans. </w:t>
      </w:r>
      <w:r w:rsidRPr="00CD6769">
        <w:rPr>
          <w:i/>
          <w:noProof/>
        </w:rPr>
        <w:t xml:space="preserve">Proceedings of the National Academy of Sciences </w:t>
      </w:r>
      <w:r w:rsidRPr="00CD6769">
        <w:rPr>
          <w:b/>
          <w:noProof/>
        </w:rPr>
        <w:t>2008,</w:t>
      </w:r>
      <w:r w:rsidRPr="00CD6769">
        <w:rPr>
          <w:noProof/>
        </w:rPr>
        <w:t xml:space="preserve"> </w:t>
      </w:r>
      <w:r w:rsidRPr="00CD6769">
        <w:rPr>
          <w:i/>
          <w:noProof/>
        </w:rPr>
        <w:t>105</w:t>
      </w:r>
      <w:r w:rsidRPr="00CD6769">
        <w:rPr>
          <w:noProof/>
        </w:rPr>
        <w:t xml:space="preserve"> (44), 17046-17049.</w:t>
      </w:r>
    </w:p>
    <w:p w14:paraId="05DCAD38" w14:textId="77777777" w:rsidR="00CD6769" w:rsidRPr="00CD6769" w:rsidRDefault="00CD6769" w:rsidP="00CD6769">
      <w:pPr>
        <w:pStyle w:val="EndNoteBibliography"/>
        <w:rPr>
          <w:noProof/>
        </w:rPr>
      </w:pPr>
      <w:r w:rsidRPr="00CD6769">
        <w:rPr>
          <w:noProof/>
        </w:rPr>
        <w:t>3.</w:t>
      </w:r>
      <w:r w:rsidRPr="00CD6769">
        <w:rPr>
          <w:noProof/>
        </w:rPr>
        <w:tab/>
        <w:t xml:space="preserve">Strachan, D. P., Hay fever, hygiene, and household size. </w:t>
      </w:r>
      <w:r w:rsidRPr="00CD6769">
        <w:rPr>
          <w:i/>
          <w:noProof/>
        </w:rPr>
        <w:t xml:space="preserve">British Medical Journal </w:t>
      </w:r>
      <w:r w:rsidRPr="00CD6769">
        <w:rPr>
          <w:b/>
          <w:noProof/>
        </w:rPr>
        <w:t>1989,</w:t>
      </w:r>
      <w:r w:rsidRPr="00CD6769">
        <w:rPr>
          <w:noProof/>
        </w:rPr>
        <w:t xml:space="preserve"> </w:t>
      </w:r>
      <w:r w:rsidRPr="00CD6769">
        <w:rPr>
          <w:i/>
          <w:noProof/>
        </w:rPr>
        <w:t>299</w:t>
      </w:r>
      <w:r w:rsidRPr="00CD6769">
        <w:rPr>
          <w:noProof/>
        </w:rPr>
        <w:t xml:space="preserve"> (6710), 1259-1260.</w:t>
      </w:r>
    </w:p>
    <w:p w14:paraId="2CCC337F" w14:textId="77777777" w:rsidR="00CD6769" w:rsidRPr="00CD6769" w:rsidRDefault="00CD6769" w:rsidP="00CD6769">
      <w:pPr>
        <w:pStyle w:val="EndNoteBibliography"/>
        <w:rPr>
          <w:noProof/>
        </w:rPr>
      </w:pPr>
      <w:r w:rsidRPr="00CD6769">
        <w:rPr>
          <w:noProof/>
        </w:rPr>
        <w:t>4.</w:t>
      </w:r>
      <w:r w:rsidRPr="00CD6769">
        <w:rPr>
          <w:noProof/>
        </w:rPr>
        <w:tab/>
        <w:t xml:space="preserve">Barker, D. J., The fetal and infant origins of adult disease. </w:t>
      </w:r>
      <w:r w:rsidRPr="00CD6769">
        <w:rPr>
          <w:i/>
          <w:noProof/>
        </w:rPr>
        <w:t xml:space="preserve">British Medical Journal </w:t>
      </w:r>
      <w:r w:rsidRPr="00CD6769">
        <w:rPr>
          <w:b/>
          <w:noProof/>
        </w:rPr>
        <w:t>1990,</w:t>
      </w:r>
      <w:r w:rsidRPr="00CD6769">
        <w:rPr>
          <w:noProof/>
        </w:rPr>
        <w:t xml:space="preserve"> </w:t>
      </w:r>
      <w:r w:rsidRPr="00CD6769">
        <w:rPr>
          <w:i/>
          <w:noProof/>
        </w:rPr>
        <w:t>301</w:t>
      </w:r>
      <w:r w:rsidRPr="00CD6769">
        <w:rPr>
          <w:noProof/>
        </w:rPr>
        <w:t xml:space="preserve"> (6761), 1111-1111.</w:t>
      </w:r>
    </w:p>
    <w:p w14:paraId="2A247898" w14:textId="77777777" w:rsidR="00CD6769" w:rsidRPr="00CD6769" w:rsidRDefault="00CD6769" w:rsidP="00CD6769">
      <w:pPr>
        <w:pStyle w:val="EndNoteBibliography"/>
        <w:rPr>
          <w:noProof/>
        </w:rPr>
      </w:pPr>
      <w:r w:rsidRPr="00CD6769">
        <w:rPr>
          <w:noProof/>
        </w:rPr>
        <w:t>5.</w:t>
      </w:r>
      <w:r w:rsidRPr="00CD6769">
        <w:rPr>
          <w:noProof/>
        </w:rPr>
        <w:tab/>
        <w:t xml:space="preserve">Krausova, M.;  Braun, D.;  Buerki-Thurnherr, T.;  Gundacker, C.;  Schernhammer, E.;  Wisgrill, L.; Warth, B., Understanding the Chemical Exposome During Fetal Development and Early Childhood: A Review. </w:t>
      </w:r>
      <w:r w:rsidRPr="00CD6769">
        <w:rPr>
          <w:i/>
          <w:noProof/>
        </w:rPr>
        <w:t xml:space="preserve">Annu. Rev. Pharmacol. Toxicol. </w:t>
      </w:r>
      <w:r w:rsidRPr="00CD6769">
        <w:rPr>
          <w:b/>
          <w:noProof/>
        </w:rPr>
        <w:t>2023,</w:t>
      </w:r>
      <w:r w:rsidRPr="00CD6769">
        <w:rPr>
          <w:noProof/>
        </w:rPr>
        <w:t xml:space="preserve"> </w:t>
      </w:r>
      <w:r w:rsidRPr="00CD6769">
        <w:rPr>
          <w:i/>
          <w:noProof/>
        </w:rPr>
        <w:t>63</w:t>
      </w:r>
      <w:r w:rsidRPr="00CD6769">
        <w:rPr>
          <w:noProof/>
        </w:rPr>
        <w:t>, 517-540.</w:t>
      </w:r>
    </w:p>
    <w:p w14:paraId="4FD582C9" w14:textId="77777777" w:rsidR="00CD6769" w:rsidRPr="00CD6769" w:rsidRDefault="00CD6769" w:rsidP="00CD6769">
      <w:pPr>
        <w:pStyle w:val="EndNoteBibliography"/>
        <w:rPr>
          <w:noProof/>
        </w:rPr>
      </w:pPr>
      <w:r w:rsidRPr="00CD6769">
        <w:rPr>
          <w:noProof/>
        </w:rPr>
        <w:t>6.</w:t>
      </w:r>
      <w:r w:rsidRPr="00CD6769">
        <w:rPr>
          <w:noProof/>
        </w:rPr>
        <w:tab/>
        <w:t xml:space="preserve">Stillerman, K. P.;  Mattison, D. R.;  Giudice, L. C.; Woodruff, T. J., Environmental Exposures and Adverse Pregnancy Outcomes: A Review of the Science. </w:t>
      </w:r>
      <w:r w:rsidRPr="00CD6769">
        <w:rPr>
          <w:i/>
          <w:noProof/>
        </w:rPr>
        <w:t xml:space="preserve">Reproductive Sciences </w:t>
      </w:r>
      <w:r w:rsidRPr="00CD6769">
        <w:rPr>
          <w:b/>
          <w:noProof/>
        </w:rPr>
        <w:t>2008,</w:t>
      </w:r>
      <w:r w:rsidRPr="00CD6769">
        <w:rPr>
          <w:noProof/>
        </w:rPr>
        <w:t xml:space="preserve"> </w:t>
      </w:r>
      <w:r w:rsidRPr="00CD6769">
        <w:rPr>
          <w:i/>
          <w:noProof/>
        </w:rPr>
        <w:t>15</w:t>
      </w:r>
      <w:r w:rsidRPr="00CD6769">
        <w:rPr>
          <w:noProof/>
        </w:rPr>
        <w:t xml:space="preserve"> (7), 631-650.</w:t>
      </w:r>
    </w:p>
    <w:p w14:paraId="2189C947" w14:textId="77777777" w:rsidR="00CD6769" w:rsidRPr="00CD6769" w:rsidRDefault="00CD6769" w:rsidP="00CD6769">
      <w:pPr>
        <w:pStyle w:val="EndNoteBibliography"/>
        <w:rPr>
          <w:noProof/>
        </w:rPr>
      </w:pPr>
      <w:r w:rsidRPr="00CD6769">
        <w:rPr>
          <w:noProof/>
        </w:rPr>
        <w:t>7.</w:t>
      </w:r>
      <w:r w:rsidRPr="00CD6769">
        <w:rPr>
          <w:noProof/>
        </w:rPr>
        <w:tab/>
        <w:t xml:space="preserve">Adams Waldorf, K. M.; McAdams, R. M., Influence of infection during pregnancy on fetal development. </w:t>
      </w:r>
      <w:r w:rsidRPr="00CD6769">
        <w:rPr>
          <w:i/>
          <w:noProof/>
        </w:rPr>
        <w:t xml:space="preserve">REPRODUCTION </w:t>
      </w:r>
      <w:r w:rsidRPr="00CD6769">
        <w:rPr>
          <w:b/>
          <w:noProof/>
        </w:rPr>
        <w:t>2013,</w:t>
      </w:r>
      <w:r w:rsidRPr="00CD6769">
        <w:rPr>
          <w:noProof/>
        </w:rPr>
        <w:t xml:space="preserve"> </w:t>
      </w:r>
      <w:r w:rsidRPr="00CD6769">
        <w:rPr>
          <w:i/>
          <w:noProof/>
        </w:rPr>
        <w:t>146</w:t>
      </w:r>
      <w:r w:rsidRPr="00CD6769">
        <w:rPr>
          <w:noProof/>
        </w:rPr>
        <w:t xml:space="preserve"> (5), R151-R162.</w:t>
      </w:r>
    </w:p>
    <w:p w14:paraId="3155AB4D" w14:textId="77777777" w:rsidR="00CD6769" w:rsidRPr="00CD6769" w:rsidRDefault="00CD6769" w:rsidP="00CD6769">
      <w:pPr>
        <w:pStyle w:val="EndNoteBibliography"/>
        <w:rPr>
          <w:noProof/>
        </w:rPr>
      </w:pPr>
      <w:r w:rsidRPr="00CD6769">
        <w:rPr>
          <w:noProof/>
        </w:rPr>
        <w:t>8.</w:t>
      </w:r>
      <w:r w:rsidRPr="00CD6769">
        <w:rPr>
          <w:noProof/>
        </w:rPr>
        <w:tab/>
        <w:t xml:space="preserve">LaKind Judy, S.;  Berlin Cheston, M.;  Sjödin, A.;  Turner, W.;  Wang Richard, Y.;  Needham Larry, L.;  Paul Ian, M.;  Stokes Jennifer, L.;  Naiman Daniel, Q.; Patterson Donald, G., Do Human Milk Concentrations of Persistent Organic Chemicals Really Decline During Lactation? Chemical Concentrations During Lactation and Milk/Serum Partitioning. </w:t>
      </w:r>
      <w:r w:rsidRPr="00CD6769">
        <w:rPr>
          <w:i/>
          <w:noProof/>
        </w:rPr>
        <w:t xml:space="preserve">Environ. Health Perspect. </w:t>
      </w:r>
      <w:r w:rsidRPr="00CD6769">
        <w:rPr>
          <w:b/>
          <w:noProof/>
        </w:rPr>
        <w:t>2009,</w:t>
      </w:r>
      <w:r w:rsidRPr="00CD6769">
        <w:rPr>
          <w:noProof/>
        </w:rPr>
        <w:t xml:space="preserve"> </w:t>
      </w:r>
      <w:r w:rsidRPr="00CD6769">
        <w:rPr>
          <w:i/>
          <w:noProof/>
        </w:rPr>
        <w:t>117</w:t>
      </w:r>
      <w:r w:rsidRPr="00CD6769">
        <w:rPr>
          <w:noProof/>
        </w:rPr>
        <w:t xml:space="preserve"> (10), 1625-1631.</w:t>
      </w:r>
    </w:p>
    <w:p w14:paraId="26E93D4E" w14:textId="77777777" w:rsidR="00CD6769" w:rsidRPr="00CD6769" w:rsidRDefault="00CD6769" w:rsidP="00CD6769">
      <w:pPr>
        <w:pStyle w:val="EndNoteBibliography"/>
        <w:rPr>
          <w:noProof/>
        </w:rPr>
      </w:pPr>
      <w:r w:rsidRPr="00CD6769">
        <w:rPr>
          <w:noProof/>
        </w:rPr>
        <w:t>9.</w:t>
      </w:r>
      <w:r w:rsidRPr="00CD6769">
        <w:rPr>
          <w:noProof/>
        </w:rPr>
        <w:tab/>
        <w:t xml:space="preserve">Calafat Antonia, M.;  Ye, X.;  Wong, L.-Y.;  Bishop Amber, M.; Needham Larry, L., Urinary Concentrations of Four Parabens in the U.S. Population: NHANES 2005–2006. </w:t>
      </w:r>
      <w:r w:rsidRPr="00CD6769">
        <w:rPr>
          <w:i/>
          <w:noProof/>
        </w:rPr>
        <w:t xml:space="preserve">Environ. Health </w:t>
      </w:r>
      <w:r w:rsidRPr="00CD6769">
        <w:rPr>
          <w:i/>
          <w:noProof/>
        </w:rPr>
        <w:lastRenderedPageBreak/>
        <w:t xml:space="preserve">Perspect. </w:t>
      </w:r>
      <w:r w:rsidRPr="00CD6769">
        <w:rPr>
          <w:b/>
          <w:noProof/>
        </w:rPr>
        <w:t>2010,</w:t>
      </w:r>
      <w:r w:rsidRPr="00CD6769">
        <w:rPr>
          <w:noProof/>
        </w:rPr>
        <w:t xml:space="preserve"> </w:t>
      </w:r>
      <w:r w:rsidRPr="00CD6769">
        <w:rPr>
          <w:i/>
          <w:noProof/>
        </w:rPr>
        <w:t>118</w:t>
      </w:r>
      <w:r w:rsidRPr="00CD6769">
        <w:rPr>
          <w:noProof/>
        </w:rPr>
        <w:t xml:space="preserve"> (5), 679-685.</w:t>
      </w:r>
    </w:p>
    <w:p w14:paraId="23D9FEC6" w14:textId="77777777" w:rsidR="00CD6769" w:rsidRPr="00CD6769" w:rsidRDefault="00CD6769" w:rsidP="00CD6769">
      <w:pPr>
        <w:pStyle w:val="EndNoteBibliography"/>
        <w:rPr>
          <w:noProof/>
        </w:rPr>
      </w:pPr>
      <w:r w:rsidRPr="00CD6769">
        <w:rPr>
          <w:noProof/>
        </w:rPr>
        <w:t>10.</w:t>
      </w:r>
      <w:r w:rsidRPr="00CD6769">
        <w:rPr>
          <w:noProof/>
        </w:rPr>
        <w:tab/>
        <w:t xml:space="preserve">Ayeni, K. I.;  Berry, D.;  Wisgrill, L.;  Warth, B.; Ezekiel, C. N., Early-life chemical exposome and gut microbiome development: African research perspectives within a global environmental health context. </w:t>
      </w:r>
      <w:r w:rsidRPr="00CD6769">
        <w:rPr>
          <w:i/>
          <w:noProof/>
        </w:rPr>
        <w:t xml:space="preserve">Trends Microbiol. </w:t>
      </w:r>
      <w:r w:rsidRPr="00CD6769">
        <w:rPr>
          <w:b/>
          <w:noProof/>
        </w:rPr>
        <w:t>2022,</w:t>
      </w:r>
      <w:r w:rsidRPr="00CD6769">
        <w:rPr>
          <w:noProof/>
        </w:rPr>
        <w:t xml:space="preserve"> </w:t>
      </w:r>
      <w:r w:rsidRPr="00CD6769">
        <w:rPr>
          <w:i/>
          <w:noProof/>
        </w:rPr>
        <w:t>30</w:t>
      </w:r>
      <w:r w:rsidRPr="00CD6769">
        <w:rPr>
          <w:noProof/>
        </w:rPr>
        <w:t xml:space="preserve"> (11), 1084-1100.</w:t>
      </w:r>
    </w:p>
    <w:p w14:paraId="6346EB60" w14:textId="77777777" w:rsidR="00CD6769" w:rsidRPr="00CD6769" w:rsidRDefault="00CD6769" w:rsidP="00CD6769">
      <w:pPr>
        <w:pStyle w:val="EndNoteBibliography"/>
        <w:rPr>
          <w:noProof/>
        </w:rPr>
      </w:pPr>
      <w:r w:rsidRPr="00CD6769">
        <w:rPr>
          <w:noProof/>
        </w:rPr>
        <w:t>11.</w:t>
      </w:r>
      <w:r w:rsidRPr="00CD6769">
        <w:rPr>
          <w:noProof/>
        </w:rPr>
        <w:tab/>
        <w:t xml:space="preserve">Su, Y. Y.;  D'Arcy, C.; Meng, X. F., Research Review: Developmental origins of depression - a systematic review and meta-analysis. </w:t>
      </w:r>
      <w:r w:rsidRPr="00CD6769">
        <w:rPr>
          <w:i/>
          <w:noProof/>
        </w:rPr>
        <w:t xml:space="preserve">J. Child Psychol. Psychiatry </w:t>
      </w:r>
      <w:r w:rsidRPr="00CD6769">
        <w:rPr>
          <w:b/>
          <w:noProof/>
        </w:rPr>
        <w:t>2021,</w:t>
      </w:r>
      <w:r w:rsidRPr="00CD6769">
        <w:rPr>
          <w:noProof/>
        </w:rPr>
        <w:t xml:space="preserve"> </w:t>
      </w:r>
      <w:r w:rsidRPr="00CD6769">
        <w:rPr>
          <w:i/>
          <w:noProof/>
        </w:rPr>
        <w:t>62</w:t>
      </w:r>
      <w:r w:rsidRPr="00CD6769">
        <w:rPr>
          <w:noProof/>
        </w:rPr>
        <w:t xml:space="preserve"> (9), 1050-1066.</w:t>
      </w:r>
    </w:p>
    <w:p w14:paraId="362E64BB" w14:textId="77777777" w:rsidR="00CD6769" w:rsidRPr="00CD6769" w:rsidRDefault="00CD6769" w:rsidP="00CD6769">
      <w:pPr>
        <w:pStyle w:val="EndNoteBibliography"/>
        <w:rPr>
          <w:noProof/>
        </w:rPr>
      </w:pPr>
      <w:r w:rsidRPr="00CD6769">
        <w:rPr>
          <w:noProof/>
        </w:rPr>
        <w:t>12.</w:t>
      </w:r>
      <w:r w:rsidRPr="00CD6769">
        <w:rPr>
          <w:noProof/>
        </w:rPr>
        <w:tab/>
        <w:t xml:space="preserve">Adler, C. J.;  Cao, K. A. L.;  Hughes, T.;  Kumar, P.; Austin, C., How does the early life environment influence the oral microbiome and determine oral health outcomes in childhood? </w:t>
      </w:r>
      <w:r w:rsidRPr="00CD6769">
        <w:rPr>
          <w:i/>
          <w:noProof/>
        </w:rPr>
        <w:t xml:space="preserve">Bioessays </w:t>
      </w:r>
      <w:r w:rsidRPr="00CD6769">
        <w:rPr>
          <w:b/>
          <w:noProof/>
        </w:rPr>
        <w:t>2021,</w:t>
      </w:r>
      <w:r w:rsidRPr="00CD6769">
        <w:rPr>
          <w:noProof/>
        </w:rPr>
        <w:t xml:space="preserve"> </w:t>
      </w:r>
      <w:r w:rsidRPr="00CD6769">
        <w:rPr>
          <w:i/>
          <w:noProof/>
        </w:rPr>
        <w:t>43</w:t>
      </w:r>
      <w:r w:rsidRPr="00CD6769">
        <w:rPr>
          <w:noProof/>
        </w:rPr>
        <w:t xml:space="preserve"> (9), 13.</w:t>
      </w:r>
    </w:p>
    <w:p w14:paraId="70978203" w14:textId="77777777" w:rsidR="00CD6769" w:rsidRPr="00CD6769" w:rsidRDefault="00CD6769" w:rsidP="00CD6769">
      <w:pPr>
        <w:pStyle w:val="EndNoteBibliography"/>
        <w:rPr>
          <w:noProof/>
        </w:rPr>
      </w:pPr>
      <w:r w:rsidRPr="00CD6769">
        <w:rPr>
          <w:noProof/>
        </w:rPr>
        <w:t>13.</w:t>
      </w:r>
      <w:r w:rsidRPr="00CD6769">
        <w:rPr>
          <w:noProof/>
        </w:rPr>
        <w:tab/>
        <w:t xml:space="preserve">Finch, L. E.; Cardonick, E. H., Incidence of childhood hearing loss after in utero exposure to platinum agents. </w:t>
      </w:r>
      <w:r w:rsidRPr="00CD6769">
        <w:rPr>
          <w:i/>
          <w:noProof/>
        </w:rPr>
        <w:t xml:space="preserve">Prenat. Diagn. </w:t>
      </w:r>
      <w:r w:rsidRPr="00CD6769">
        <w:rPr>
          <w:b/>
          <w:noProof/>
        </w:rPr>
        <w:t>2021,</w:t>
      </w:r>
      <w:r w:rsidRPr="00CD6769">
        <w:rPr>
          <w:noProof/>
        </w:rPr>
        <w:t xml:space="preserve"> </w:t>
      </w:r>
      <w:r w:rsidRPr="00CD6769">
        <w:rPr>
          <w:i/>
          <w:noProof/>
        </w:rPr>
        <w:t>41</w:t>
      </w:r>
      <w:r w:rsidRPr="00CD6769">
        <w:rPr>
          <w:noProof/>
        </w:rPr>
        <w:t xml:space="preserve"> (11), 1467-1474.</w:t>
      </w:r>
    </w:p>
    <w:p w14:paraId="6171F0AC" w14:textId="77777777" w:rsidR="00CD6769" w:rsidRPr="00CD6769" w:rsidRDefault="00CD6769" w:rsidP="00CD6769">
      <w:pPr>
        <w:pStyle w:val="EndNoteBibliography"/>
        <w:rPr>
          <w:noProof/>
        </w:rPr>
      </w:pPr>
      <w:r w:rsidRPr="00CD6769">
        <w:rPr>
          <w:noProof/>
        </w:rPr>
        <w:t>14.</w:t>
      </w:r>
      <w:r w:rsidRPr="00CD6769">
        <w:rPr>
          <w:noProof/>
        </w:rPr>
        <w:tab/>
        <w:t xml:space="preserve">Maciag, M. C.;  Yousuf, A.; Hauptman, M., Impact of Prenatal Exposure to Smoking on Child Health. </w:t>
      </w:r>
      <w:r w:rsidRPr="00CD6769">
        <w:rPr>
          <w:i/>
          <w:noProof/>
        </w:rPr>
        <w:t xml:space="preserve">Clin. Obstet. Gynecol. </w:t>
      </w:r>
      <w:r w:rsidRPr="00CD6769">
        <w:rPr>
          <w:b/>
          <w:noProof/>
        </w:rPr>
        <w:t>2022,</w:t>
      </w:r>
      <w:r w:rsidRPr="00CD6769">
        <w:rPr>
          <w:noProof/>
        </w:rPr>
        <w:t xml:space="preserve"> </w:t>
      </w:r>
      <w:r w:rsidRPr="00CD6769">
        <w:rPr>
          <w:i/>
          <w:noProof/>
        </w:rPr>
        <w:t>65</w:t>
      </w:r>
      <w:r w:rsidRPr="00CD6769">
        <w:rPr>
          <w:noProof/>
        </w:rPr>
        <w:t xml:space="preserve"> (2), 388-396.</w:t>
      </w:r>
    </w:p>
    <w:p w14:paraId="645BB3C3" w14:textId="77777777" w:rsidR="00CD6769" w:rsidRPr="00CD6769" w:rsidRDefault="00CD6769" w:rsidP="00CD6769">
      <w:pPr>
        <w:pStyle w:val="EndNoteBibliography"/>
        <w:rPr>
          <w:noProof/>
        </w:rPr>
      </w:pPr>
      <w:r w:rsidRPr="00CD6769">
        <w:rPr>
          <w:noProof/>
        </w:rPr>
        <w:t>15.</w:t>
      </w:r>
      <w:r w:rsidRPr="00CD6769">
        <w:rPr>
          <w:noProof/>
        </w:rPr>
        <w:tab/>
        <w:t>China Pesticide Information Network.</w:t>
      </w:r>
    </w:p>
    <w:p w14:paraId="5ED392D0" w14:textId="77777777" w:rsidR="00CD6769" w:rsidRPr="00CD6769" w:rsidRDefault="00CD6769" w:rsidP="00CD6769">
      <w:pPr>
        <w:pStyle w:val="EndNoteBibliography"/>
        <w:rPr>
          <w:noProof/>
        </w:rPr>
      </w:pPr>
      <w:r w:rsidRPr="00CD6769">
        <w:rPr>
          <w:noProof/>
        </w:rPr>
        <w:t>16.</w:t>
      </w:r>
      <w:r w:rsidRPr="00CD6769">
        <w:rPr>
          <w:noProof/>
        </w:rPr>
        <w:tab/>
        <w:t xml:space="preserve">Yan, S.;  Meng, Z.;  Tian, S.;  Teng, M.;  Yan, J.;  Jia, M.;  Li, R.;  Zhou, Z.; Zhu, W., Neonicotinoid insecticides exposure cause amino acid metabolism disorders, lipid accumulation and oxidative stress in ICR mice. </w:t>
      </w:r>
      <w:r w:rsidRPr="00CD6769">
        <w:rPr>
          <w:i/>
          <w:noProof/>
        </w:rPr>
        <w:t xml:space="preserve">Chemosphere </w:t>
      </w:r>
      <w:r w:rsidRPr="00CD6769">
        <w:rPr>
          <w:b/>
          <w:noProof/>
        </w:rPr>
        <w:t>2020,</w:t>
      </w:r>
      <w:r w:rsidRPr="00CD6769">
        <w:rPr>
          <w:noProof/>
        </w:rPr>
        <w:t xml:space="preserve"> </w:t>
      </w:r>
      <w:r w:rsidRPr="00CD6769">
        <w:rPr>
          <w:i/>
          <w:noProof/>
        </w:rPr>
        <w:t>246</w:t>
      </w:r>
      <w:r w:rsidRPr="00CD6769">
        <w:rPr>
          <w:noProof/>
        </w:rPr>
        <w:t>, 125661.</w:t>
      </w:r>
    </w:p>
    <w:p w14:paraId="31B8025A" w14:textId="77777777" w:rsidR="00CD6769" w:rsidRPr="00CD6769" w:rsidRDefault="00CD6769" w:rsidP="00CD6769">
      <w:pPr>
        <w:pStyle w:val="EndNoteBibliography"/>
        <w:rPr>
          <w:noProof/>
        </w:rPr>
      </w:pPr>
      <w:r w:rsidRPr="00CD6769">
        <w:rPr>
          <w:noProof/>
        </w:rPr>
        <w:t>17.</w:t>
      </w:r>
      <w:r w:rsidRPr="00CD6769">
        <w:rPr>
          <w:noProof/>
        </w:rPr>
        <w:tab/>
        <w:t xml:space="preserve">Carrão, D. B.;  dos Reis Gomes, I. C.;  Barbosa Junior, F.; de Oliveira, A. R. M., Evaluation of the enantioselective in vitro metabolism of the chiral pesticide fipronil employing a human model: Risk assessment through in vitro-in vivo correlation and prediction of toxicokinetic parameters. </w:t>
      </w:r>
      <w:r w:rsidRPr="00CD6769">
        <w:rPr>
          <w:i/>
          <w:noProof/>
        </w:rPr>
        <w:t xml:space="preserve">Food Chem. Toxicol. </w:t>
      </w:r>
      <w:r w:rsidRPr="00CD6769">
        <w:rPr>
          <w:b/>
          <w:noProof/>
        </w:rPr>
        <w:t>2019,</w:t>
      </w:r>
      <w:r w:rsidRPr="00CD6769">
        <w:rPr>
          <w:noProof/>
        </w:rPr>
        <w:t xml:space="preserve"> </w:t>
      </w:r>
      <w:r w:rsidRPr="00CD6769">
        <w:rPr>
          <w:i/>
          <w:noProof/>
        </w:rPr>
        <w:t>123</w:t>
      </w:r>
      <w:r w:rsidRPr="00CD6769">
        <w:rPr>
          <w:noProof/>
        </w:rPr>
        <w:t>, 225-232.</w:t>
      </w:r>
    </w:p>
    <w:p w14:paraId="4AE084DD" w14:textId="77777777" w:rsidR="00CD6769" w:rsidRPr="00CD6769" w:rsidRDefault="00CD6769" w:rsidP="00CD6769">
      <w:pPr>
        <w:pStyle w:val="EndNoteBibliography"/>
        <w:rPr>
          <w:noProof/>
        </w:rPr>
      </w:pPr>
      <w:r w:rsidRPr="00CD6769">
        <w:rPr>
          <w:noProof/>
        </w:rPr>
        <w:t>18.</w:t>
      </w:r>
      <w:r w:rsidRPr="00CD6769">
        <w:rPr>
          <w:noProof/>
        </w:rPr>
        <w:tab/>
        <w:t xml:space="preserve">Liu, Z.;  Cheng, Y.;  Yuan, L.;  Ren, X.;  Liao, X.;  Li, L.;  Li, W.; Chen, Z., Enantiomeric profiling of mefentrifluconazole in watermelon across China: Enantiochemistry, environmental fate, storage stability, and comparative dietary risk assessment. </w:t>
      </w:r>
      <w:r w:rsidRPr="00CD6769">
        <w:rPr>
          <w:i/>
          <w:noProof/>
        </w:rPr>
        <w:t xml:space="preserve">J. Hazard. Mater. </w:t>
      </w:r>
      <w:r w:rsidRPr="00CD6769">
        <w:rPr>
          <w:b/>
          <w:noProof/>
        </w:rPr>
        <w:t>2021,</w:t>
      </w:r>
      <w:r w:rsidRPr="00CD6769">
        <w:rPr>
          <w:noProof/>
        </w:rPr>
        <w:t xml:space="preserve"> </w:t>
      </w:r>
      <w:r w:rsidRPr="00CD6769">
        <w:rPr>
          <w:i/>
          <w:noProof/>
        </w:rPr>
        <w:t>417</w:t>
      </w:r>
      <w:r w:rsidRPr="00CD6769">
        <w:rPr>
          <w:noProof/>
        </w:rPr>
        <w:t>, 125985.</w:t>
      </w:r>
    </w:p>
    <w:p w14:paraId="0E777994" w14:textId="77777777" w:rsidR="00CD6769" w:rsidRPr="00CD6769" w:rsidRDefault="00CD6769" w:rsidP="00CD6769">
      <w:pPr>
        <w:pStyle w:val="EndNoteBibliography"/>
        <w:rPr>
          <w:noProof/>
        </w:rPr>
      </w:pPr>
      <w:r w:rsidRPr="00CD6769">
        <w:rPr>
          <w:noProof/>
        </w:rPr>
        <w:t>19.</w:t>
      </w:r>
      <w:r w:rsidRPr="00CD6769">
        <w:rPr>
          <w:noProof/>
        </w:rPr>
        <w:tab/>
        <w:t xml:space="preserve">Wei, Y.;  Cui, J.;  Zhai, W.;  Liu, X.;  Zhou, Z.;  Wang, P.; Liu, D., Toxicity and fate of chiral insecticide pyriproxyfen and its metabolites in zebrafish (Danio rerio). </w:t>
      </w:r>
      <w:r w:rsidRPr="00CD6769">
        <w:rPr>
          <w:i/>
          <w:noProof/>
        </w:rPr>
        <w:t xml:space="preserve">Environ. Pollut. </w:t>
      </w:r>
      <w:r w:rsidRPr="00CD6769">
        <w:rPr>
          <w:b/>
          <w:noProof/>
        </w:rPr>
        <w:t>2021,</w:t>
      </w:r>
      <w:r w:rsidRPr="00CD6769">
        <w:rPr>
          <w:noProof/>
        </w:rPr>
        <w:t xml:space="preserve"> </w:t>
      </w:r>
      <w:r w:rsidRPr="00CD6769">
        <w:rPr>
          <w:i/>
          <w:noProof/>
        </w:rPr>
        <w:t>280</w:t>
      </w:r>
      <w:r w:rsidRPr="00CD6769">
        <w:rPr>
          <w:noProof/>
        </w:rPr>
        <w:t>, 116894.</w:t>
      </w:r>
    </w:p>
    <w:p w14:paraId="71AFBA66" w14:textId="77777777" w:rsidR="00CD6769" w:rsidRPr="00CD6769" w:rsidRDefault="00CD6769" w:rsidP="00CD6769">
      <w:pPr>
        <w:pStyle w:val="EndNoteBibliography"/>
        <w:rPr>
          <w:noProof/>
        </w:rPr>
      </w:pPr>
      <w:r w:rsidRPr="00CD6769">
        <w:rPr>
          <w:noProof/>
        </w:rPr>
        <w:t>20.</w:t>
      </w:r>
      <w:r w:rsidRPr="00CD6769">
        <w:rPr>
          <w:noProof/>
        </w:rPr>
        <w:tab/>
        <w:t xml:space="preserve">Xu, L.;  Granger, C.;  Dong, H. Y.;  Mao, Y. X.;  Duan, S. L.;  Li, J.; Qiang, Z. M., Occurrences of 29 pesticides in the Huangpu River, China: Highest ecological risk identified in Shanghai metropolitan area. </w:t>
      </w:r>
      <w:r w:rsidRPr="00CD6769">
        <w:rPr>
          <w:i/>
          <w:noProof/>
        </w:rPr>
        <w:t xml:space="preserve">Chemosphere </w:t>
      </w:r>
      <w:r w:rsidRPr="00CD6769">
        <w:rPr>
          <w:b/>
          <w:noProof/>
        </w:rPr>
        <w:t>2020,</w:t>
      </w:r>
      <w:r w:rsidRPr="00CD6769">
        <w:rPr>
          <w:noProof/>
        </w:rPr>
        <w:t xml:space="preserve"> </w:t>
      </w:r>
      <w:r w:rsidRPr="00CD6769">
        <w:rPr>
          <w:i/>
          <w:noProof/>
        </w:rPr>
        <w:t>251</w:t>
      </w:r>
      <w:r w:rsidRPr="00CD6769">
        <w:rPr>
          <w:noProof/>
        </w:rPr>
        <w:t>.</w:t>
      </w:r>
    </w:p>
    <w:p w14:paraId="1036C6B3" w14:textId="77777777" w:rsidR="00CD6769" w:rsidRPr="00CD6769" w:rsidRDefault="00CD6769" w:rsidP="00CD6769">
      <w:pPr>
        <w:pStyle w:val="EndNoteBibliography"/>
        <w:rPr>
          <w:noProof/>
        </w:rPr>
      </w:pPr>
      <w:r w:rsidRPr="00CD6769">
        <w:rPr>
          <w:noProof/>
        </w:rPr>
        <w:t>21.</w:t>
      </w:r>
      <w:r w:rsidRPr="00CD6769">
        <w:rPr>
          <w:noProof/>
        </w:rPr>
        <w:tab/>
        <w:t xml:space="preserve">Philippe, V.;  Neveen, A.;  Marwa, A.; Basel, A. A., Occurrence of pesticide residues in fruits and vegetables for the Eastern Mediterranean Region and potential impact on public health. </w:t>
      </w:r>
      <w:r w:rsidRPr="00CD6769">
        <w:rPr>
          <w:i/>
          <w:noProof/>
        </w:rPr>
        <w:t xml:space="preserve">Food Control </w:t>
      </w:r>
      <w:r w:rsidRPr="00CD6769">
        <w:rPr>
          <w:b/>
          <w:noProof/>
        </w:rPr>
        <w:t>2021,</w:t>
      </w:r>
      <w:r w:rsidRPr="00CD6769">
        <w:rPr>
          <w:noProof/>
        </w:rPr>
        <w:t xml:space="preserve"> </w:t>
      </w:r>
      <w:r w:rsidRPr="00CD6769">
        <w:rPr>
          <w:i/>
          <w:noProof/>
        </w:rPr>
        <w:t>119</w:t>
      </w:r>
      <w:r w:rsidRPr="00CD6769">
        <w:rPr>
          <w:noProof/>
        </w:rPr>
        <w:t>.</w:t>
      </w:r>
    </w:p>
    <w:p w14:paraId="3819CB46" w14:textId="77777777" w:rsidR="00CD6769" w:rsidRPr="00CD6769" w:rsidRDefault="00CD6769" w:rsidP="00CD6769">
      <w:pPr>
        <w:pStyle w:val="EndNoteBibliography"/>
        <w:rPr>
          <w:noProof/>
        </w:rPr>
      </w:pPr>
      <w:r w:rsidRPr="00CD6769">
        <w:rPr>
          <w:noProof/>
        </w:rPr>
        <w:t>22.</w:t>
      </w:r>
      <w:r w:rsidRPr="00CD6769">
        <w:rPr>
          <w:noProof/>
        </w:rPr>
        <w:tab/>
        <w:t xml:space="preserve">Pflanzenschutzmittel-Verzeichnis. Teil 2, Gemusebau, Obstbau, Zierpflanzenbau. </w:t>
      </w:r>
      <w:r w:rsidRPr="00CD6769">
        <w:rPr>
          <w:i/>
          <w:noProof/>
        </w:rPr>
        <w:t xml:space="preserve">Pflanzenschutzmittel-Verzeichnis. Teil 2, Gemusebau, Obstbau, Zierpflanzenbau. </w:t>
      </w:r>
      <w:r w:rsidRPr="00CD6769">
        <w:rPr>
          <w:b/>
          <w:noProof/>
        </w:rPr>
        <w:t>1994,</w:t>
      </w:r>
      <w:r w:rsidRPr="00CD6769">
        <w:rPr>
          <w:noProof/>
        </w:rPr>
        <w:t xml:space="preserve"> </w:t>
      </w:r>
      <w:r w:rsidRPr="00CD6769">
        <w:rPr>
          <w:i/>
          <w:noProof/>
        </w:rPr>
        <w:t>42</w:t>
      </w:r>
      <w:r w:rsidRPr="00CD6769">
        <w:rPr>
          <w:noProof/>
        </w:rPr>
        <w:t>, 244 pp.</w:t>
      </w:r>
    </w:p>
    <w:p w14:paraId="135CBD8D" w14:textId="77777777" w:rsidR="00CD6769" w:rsidRPr="00CD6769" w:rsidRDefault="00CD6769" w:rsidP="00CD6769">
      <w:pPr>
        <w:pStyle w:val="EndNoteBibliography"/>
        <w:rPr>
          <w:noProof/>
        </w:rPr>
      </w:pPr>
      <w:r w:rsidRPr="00CD6769">
        <w:rPr>
          <w:noProof/>
        </w:rPr>
        <w:t>23.</w:t>
      </w:r>
      <w:r w:rsidRPr="00CD6769">
        <w:rPr>
          <w:noProof/>
        </w:rPr>
        <w:tab/>
        <w:t xml:space="preserve">Grodtke, M.;  Paschke, A.;  Harzdorf, J.;  Krauss, M.; Schuurmann, G., Calibration and field application of the Atlantic HLB Disk containing Chemcatcher (R) passive sampler - Quantitative monitoring of herbicides, other pesticides, and transformation products in German streams. </w:t>
      </w:r>
      <w:r w:rsidRPr="00CD6769">
        <w:rPr>
          <w:i/>
          <w:noProof/>
        </w:rPr>
        <w:t xml:space="preserve">J. Hazard. Mater. </w:t>
      </w:r>
      <w:r w:rsidRPr="00CD6769">
        <w:rPr>
          <w:b/>
          <w:noProof/>
        </w:rPr>
        <w:t>2021,</w:t>
      </w:r>
      <w:r w:rsidRPr="00CD6769">
        <w:rPr>
          <w:noProof/>
        </w:rPr>
        <w:t xml:space="preserve"> </w:t>
      </w:r>
      <w:r w:rsidRPr="00CD6769">
        <w:rPr>
          <w:i/>
          <w:noProof/>
        </w:rPr>
        <w:t>410</w:t>
      </w:r>
      <w:r w:rsidRPr="00CD6769">
        <w:rPr>
          <w:noProof/>
        </w:rPr>
        <w:t>, 10.</w:t>
      </w:r>
    </w:p>
    <w:p w14:paraId="33E74BC5" w14:textId="77777777" w:rsidR="00CD6769" w:rsidRPr="00CD6769" w:rsidRDefault="00CD6769" w:rsidP="00CD6769">
      <w:pPr>
        <w:pStyle w:val="EndNoteBibliography"/>
        <w:rPr>
          <w:noProof/>
        </w:rPr>
      </w:pPr>
      <w:r w:rsidRPr="00CD6769">
        <w:rPr>
          <w:noProof/>
        </w:rPr>
        <w:t>24.</w:t>
      </w:r>
      <w:r w:rsidRPr="00CD6769">
        <w:rPr>
          <w:noProof/>
        </w:rPr>
        <w:tab/>
        <w:t xml:space="preserve">Kamata, M.;  Matsui, Y.; Asami, M., National trends in pesticides in drinking water and water sources in Japan. </w:t>
      </w:r>
      <w:r w:rsidRPr="00CD6769">
        <w:rPr>
          <w:i/>
          <w:noProof/>
        </w:rPr>
        <w:t xml:space="preserve">Sci. Total Environ. </w:t>
      </w:r>
      <w:r w:rsidRPr="00CD6769">
        <w:rPr>
          <w:b/>
          <w:noProof/>
        </w:rPr>
        <w:t>2020,</w:t>
      </w:r>
      <w:r w:rsidRPr="00CD6769">
        <w:rPr>
          <w:noProof/>
        </w:rPr>
        <w:t xml:space="preserve"> </w:t>
      </w:r>
      <w:r w:rsidRPr="00CD6769">
        <w:rPr>
          <w:i/>
          <w:noProof/>
        </w:rPr>
        <w:t>744</w:t>
      </w:r>
      <w:r w:rsidRPr="00CD6769">
        <w:rPr>
          <w:noProof/>
        </w:rPr>
        <w:t>, 12.</w:t>
      </w:r>
    </w:p>
    <w:p w14:paraId="397485E5" w14:textId="77777777" w:rsidR="00CD6769" w:rsidRPr="00CD6769" w:rsidRDefault="00CD6769" w:rsidP="00CD6769">
      <w:pPr>
        <w:pStyle w:val="EndNoteBibliography"/>
        <w:rPr>
          <w:noProof/>
        </w:rPr>
      </w:pPr>
      <w:r w:rsidRPr="00CD6769">
        <w:rPr>
          <w:noProof/>
        </w:rPr>
        <w:t>25.</w:t>
      </w:r>
      <w:r w:rsidRPr="00CD6769">
        <w:rPr>
          <w:noProof/>
        </w:rPr>
        <w:tab/>
        <w:t xml:space="preserve">Loughlin, T. M. M.;  Peluso, M. L.; Marino, D. J. G., Multiple pesticides occurrence, fate, and environmental risk assessment in a small horticultural stream of Argentina. </w:t>
      </w:r>
      <w:r w:rsidRPr="00CD6769">
        <w:rPr>
          <w:i/>
          <w:noProof/>
        </w:rPr>
        <w:t xml:space="preserve">Sci. Total Environ. </w:t>
      </w:r>
      <w:r w:rsidRPr="00CD6769">
        <w:rPr>
          <w:b/>
          <w:noProof/>
        </w:rPr>
        <w:t>2022,</w:t>
      </w:r>
      <w:r w:rsidRPr="00CD6769">
        <w:rPr>
          <w:noProof/>
        </w:rPr>
        <w:t xml:space="preserve"> </w:t>
      </w:r>
      <w:r w:rsidRPr="00CD6769">
        <w:rPr>
          <w:i/>
          <w:noProof/>
        </w:rPr>
        <w:t>802</w:t>
      </w:r>
      <w:r w:rsidRPr="00CD6769">
        <w:rPr>
          <w:noProof/>
        </w:rPr>
        <w:t>, 12.</w:t>
      </w:r>
    </w:p>
    <w:p w14:paraId="38C478DD" w14:textId="77777777" w:rsidR="00CD6769" w:rsidRPr="00CD6769" w:rsidRDefault="00CD6769" w:rsidP="00CD6769">
      <w:pPr>
        <w:pStyle w:val="EndNoteBibliography"/>
        <w:rPr>
          <w:noProof/>
        </w:rPr>
      </w:pPr>
      <w:r w:rsidRPr="00CD6769">
        <w:rPr>
          <w:noProof/>
        </w:rPr>
        <w:lastRenderedPageBreak/>
        <w:t>26.</w:t>
      </w:r>
      <w:r w:rsidRPr="00CD6769">
        <w:rPr>
          <w:noProof/>
        </w:rPr>
        <w:tab/>
        <w:t xml:space="preserve">Lalonde, B.; Garron, C., Temporal and Spatial Analysis of Surface Water Pesticide Occurrences in the Maritime Region of Canada. </w:t>
      </w:r>
      <w:r w:rsidRPr="00CD6769">
        <w:rPr>
          <w:i/>
          <w:noProof/>
        </w:rPr>
        <w:t xml:space="preserve">Arch. Environ. Contam. Toxicol. </w:t>
      </w:r>
      <w:r w:rsidRPr="00CD6769">
        <w:rPr>
          <w:b/>
          <w:noProof/>
        </w:rPr>
        <w:t>2020,</w:t>
      </w:r>
      <w:r w:rsidRPr="00CD6769">
        <w:rPr>
          <w:noProof/>
        </w:rPr>
        <w:t xml:space="preserve"> </w:t>
      </w:r>
      <w:r w:rsidRPr="00CD6769">
        <w:rPr>
          <w:i/>
          <w:noProof/>
        </w:rPr>
        <w:t>79</w:t>
      </w:r>
      <w:r w:rsidRPr="00CD6769">
        <w:rPr>
          <w:noProof/>
        </w:rPr>
        <w:t xml:space="preserve"> (1), 12-22.</w:t>
      </w:r>
    </w:p>
    <w:p w14:paraId="78069978" w14:textId="77777777" w:rsidR="00CD6769" w:rsidRPr="00CD6769" w:rsidRDefault="00CD6769" w:rsidP="00CD6769">
      <w:pPr>
        <w:pStyle w:val="EndNoteBibliography"/>
        <w:rPr>
          <w:noProof/>
        </w:rPr>
      </w:pPr>
      <w:r w:rsidRPr="00CD6769">
        <w:rPr>
          <w:noProof/>
        </w:rPr>
        <w:t>27.</w:t>
      </w:r>
      <w:r w:rsidRPr="00CD6769">
        <w:rPr>
          <w:noProof/>
        </w:rPr>
        <w:tab/>
        <w:t xml:space="preserve">Meng, Z. Y.;  Liu, L.;  Yan, S.;  Sun, W.;  Jia, M.;  Tian, S. N.;  Huang, S. R.;  Zhou, Z. Q.; Zhu, W. T., Gut Microbiota: A Key Factor in the Host Health Effects Induced by Pesticide Exposure? </w:t>
      </w:r>
      <w:r w:rsidRPr="00CD6769">
        <w:rPr>
          <w:i/>
          <w:noProof/>
        </w:rPr>
        <w:t xml:space="preserve">J. Agric. Food Chem. </w:t>
      </w:r>
      <w:r w:rsidRPr="00CD6769">
        <w:rPr>
          <w:b/>
          <w:noProof/>
        </w:rPr>
        <w:t>2020,</w:t>
      </w:r>
      <w:r w:rsidRPr="00CD6769">
        <w:rPr>
          <w:noProof/>
        </w:rPr>
        <w:t xml:space="preserve"> </w:t>
      </w:r>
      <w:r w:rsidRPr="00CD6769">
        <w:rPr>
          <w:i/>
          <w:noProof/>
        </w:rPr>
        <w:t>68</w:t>
      </w:r>
      <w:r w:rsidRPr="00CD6769">
        <w:rPr>
          <w:noProof/>
        </w:rPr>
        <w:t xml:space="preserve"> (39), 10517-10531.</w:t>
      </w:r>
    </w:p>
    <w:p w14:paraId="11038F19" w14:textId="77777777" w:rsidR="00CD6769" w:rsidRPr="00CD6769" w:rsidRDefault="00CD6769" w:rsidP="00CD6769">
      <w:pPr>
        <w:pStyle w:val="EndNoteBibliography"/>
        <w:rPr>
          <w:noProof/>
        </w:rPr>
      </w:pPr>
      <w:r w:rsidRPr="00CD6769">
        <w:rPr>
          <w:noProof/>
        </w:rPr>
        <w:t>28.</w:t>
      </w:r>
      <w:r w:rsidRPr="00CD6769">
        <w:rPr>
          <w:noProof/>
        </w:rPr>
        <w:tab/>
        <w:t xml:space="preserve">Chen, D. W.;  Li, J. G.;  Zhao, Y. F.; Wu, Y. N., Human Exposure of Fipronil Insecticide and the Associated Health Risk. </w:t>
      </w:r>
      <w:r w:rsidRPr="00CD6769">
        <w:rPr>
          <w:i/>
          <w:noProof/>
        </w:rPr>
        <w:t xml:space="preserve">J. Agric. Food Chem. </w:t>
      </w:r>
      <w:r w:rsidRPr="00CD6769">
        <w:rPr>
          <w:b/>
          <w:noProof/>
        </w:rPr>
        <w:t>2022,</w:t>
      </w:r>
      <w:r w:rsidRPr="00CD6769">
        <w:rPr>
          <w:noProof/>
        </w:rPr>
        <w:t xml:space="preserve"> </w:t>
      </w:r>
      <w:r w:rsidRPr="00CD6769">
        <w:rPr>
          <w:i/>
          <w:noProof/>
        </w:rPr>
        <w:t>70</w:t>
      </w:r>
      <w:r w:rsidRPr="00CD6769">
        <w:rPr>
          <w:noProof/>
        </w:rPr>
        <w:t xml:space="preserve"> (1), 63-71.</w:t>
      </w:r>
    </w:p>
    <w:p w14:paraId="34F2870E" w14:textId="77777777" w:rsidR="00CD6769" w:rsidRPr="00CD6769" w:rsidRDefault="00CD6769" w:rsidP="00CD6769">
      <w:pPr>
        <w:pStyle w:val="EndNoteBibliography"/>
        <w:rPr>
          <w:noProof/>
        </w:rPr>
      </w:pPr>
      <w:r w:rsidRPr="00CD6769">
        <w:rPr>
          <w:noProof/>
        </w:rPr>
        <w:t>29.</w:t>
      </w:r>
      <w:r w:rsidRPr="00CD6769">
        <w:rPr>
          <w:noProof/>
        </w:rPr>
        <w:tab/>
        <w:t xml:space="preserve">Deeksha, S.;  Tanu, S.;  Ankita, K.; Vipra, S., Effect of endosulfan organochlorine-based insecticide on human mental health at the molecular level using panther. </w:t>
      </w:r>
      <w:r w:rsidRPr="00CD6769">
        <w:rPr>
          <w:i/>
          <w:noProof/>
        </w:rPr>
        <w:t xml:space="preserve">Analytical Chemistry Letters </w:t>
      </w:r>
      <w:r w:rsidRPr="00CD6769">
        <w:rPr>
          <w:b/>
          <w:noProof/>
        </w:rPr>
        <w:t>2021,</w:t>
      </w:r>
      <w:r w:rsidRPr="00CD6769">
        <w:rPr>
          <w:noProof/>
        </w:rPr>
        <w:t xml:space="preserve"> </w:t>
      </w:r>
      <w:r w:rsidRPr="00CD6769">
        <w:rPr>
          <w:i/>
          <w:noProof/>
        </w:rPr>
        <w:t>11</w:t>
      </w:r>
      <w:r w:rsidRPr="00CD6769">
        <w:rPr>
          <w:noProof/>
        </w:rPr>
        <w:t xml:space="preserve"> (3), 303-314.</w:t>
      </w:r>
    </w:p>
    <w:p w14:paraId="3EDFE172" w14:textId="77777777" w:rsidR="00CD6769" w:rsidRPr="00CD6769" w:rsidRDefault="00CD6769" w:rsidP="00CD6769">
      <w:pPr>
        <w:pStyle w:val="EndNoteBibliography"/>
        <w:rPr>
          <w:noProof/>
        </w:rPr>
      </w:pPr>
      <w:r w:rsidRPr="00CD6769">
        <w:rPr>
          <w:noProof/>
        </w:rPr>
        <w:t>30.</w:t>
      </w:r>
      <w:r w:rsidRPr="00CD6769">
        <w:rPr>
          <w:noProof/>
        </w:rPr>
        <w:tab/>
        <w:t xml:space="preserve">van der Ven, L. T. M.;  Rorije, E.;  Sprong, R. C.;  Zink, D.;  Derr, R.;  Hendriks, G.;  Loo, L. H.; Luijten, M., A Case Study with Triazole Fungicides to Explore Practical Application of Next-Generation Hazard Assessment Methods for Human Health. </w:t>
      </w:r>
      <w:r w:rsidRPr="00CD6769">
        <w:rPr>
          <w:i/>
          <w:noProof/>
        </w:rPr>
        <w:t xml:space="preserve">Chem. Res. Toxicol. </w:t>
      </w:r>
      <w:r w:rsidRPr="00CD6769">
        <w:rPr>
          <w:b/>
          <w:noProof/>
        </w:rPr>
        <w:t>2020,</w:t>
      </w:r>
      <w:r w:rsidRPr="00CD6769">
        <w:rPr>
          <w:noProof/>
        </w:rPr>
        <w:t xml:space="preserve"> </w:t>
      </w:r>
      <w:r w:rsidRPr="00CD6769">
        <w:rPr>
          <w:i/>
          <w:noProof/>
        </w:rPr>
        <w:t>33</w:t>
      </w:r>
      <w:r w:rsidRPr="00CD6769">
        <w:rPr>
          <w:noProof/>
        </w:rPr>
        <w:t xml:space="preserve"> (3), 834-848.</w:t>
      </w:r>
    </w:p>
    <w:p w14:paraId="27869E7D" w14:textId="77777777" w:rsidR="00CD6769" w:rsidRPr="00CD6769" w:rsidRDefault="00CD6769" w:rsidP="00CD6769">
      <w:pPr>
        <w:pStyle w:val="EndNoteBibliography"/>
        <w:rPr>
          <w:noProof/>
        </w:rPr>
      </w:pPr>
      <w:r w:rsidRPr="00CD6769">
        <w:rPr>
          <w:noProof/>
        </w:rPr>
        <w:t>31.</w:t>
      </w:r>
      <w:r w:rsidRPr="00CD6769">
        <w:rPr>
          <w:noProof/>
        </w:rPr>
        <w:tab/>
        <w:t xml:space="preserve">Caiati, C.;  Pollice, P.;  Favale, S.; Lepera, M. E., The Herbicide Glyphosate and Its Apparently Controversial Effect on Human Health: An Updated Clinical Perspective. </w:t>
      </w:r>
      <w:r w:rsidRPr="00CD6769">
        <w:rPr>
          <w:i/>
          <w:noProof/>
        </w:rPr>
        <w:t xml:space="preserve">Endocr. Metab. Immune Disord.-Drug Targets </w:t>
      </w:r>
      <w:r w:rsidRPr="00CD6769">
        <w:rPr>
          <w:b/>
          <w:noProof/>
        </w:rPr>
        <w:t>2020,</w:t>
      </w:r>
      <w:r w:rsidRPr="00CD6769">
        <w:rPr>
          <w:noProof/>
        </w:rPr>
        <w:t xml:space="preserve"> </w:t>
      </w:r>
      <w:r w:rsidRPr="00CD6769">
        <w:rPr>
          <w:i/>
          <w:noProof/>
        </w:rPr>
        <w:t>20</w:t>
      </w:r>
      <w:r w:rsidRPr="00CD6769">
        <w:rPr>
          <w:noProof/>
        </w:rPr>
        <w:t xml:space="preserve"> (4), 489-505.</w:t>
      </w:r>
    </w:p>
    <w:p w14:paraId="5C153E57" w14:textId="77777777" w:rsidR="00CD6769" w:rsidRPr="00CD6769" w:rsidRDefault="00CD6769" w:rsidP="00CD6769">
      <w:pPr>
        <w:pStyle w:val="EndNoteBibliography"/>
        <w:rPr>
          <w:noProof/>
        </w:rPr>
      </w:pPr>
      <w:r w:rsidRPr="00CD6769">
        <w:rPr>
          <w:noProof/>
        </w:rPr>
        <w:t>32.</w:t>
      </w:r>
      <w:r w:rsidRPr="00CD6769">
        <w:rPr>
          <w:noProof/>
        </w:rPr>
        <w:tab/>
        <w:t xml:space="preserve">Zhang, H.;  Lu, T.;  Feng, Y. L.;  Sun, X.;  Yang, X.;  Zhou, K.;  Sun, R. L.;  Wang, Y. B.;  Wang, X. R.; Chen, M. J., A metabolomic study on the gender-dependent effects of maternal exposure to fenvalerate on neurodevelopment in offspring mice. </w:t>
      </w:r>
      <w:r w:rsidRPr="00CD6769">
        <w:rPr>
          <w:i/>
          <w:noProof/>
        </w:rPr>
        <w:t xml:space="preserve">Sci. Total Environ. </w:t>
      </w:r>
      <w:r w:rsidRPr="00CD6769">
        <w:rPr>
          <w:b/>
          <w:noProof/>
        </w:rPr>
        <w:t>2020,</w:t>
      </w:r>
      <w:r w:rsidRPr="00CD6769">
        <w:rPr>
          <w:noProof/>
        </w:rPr>
        <w:t xml:space="preserve"> </w:t>
      </w:r>
      <w:r w:rsidRPr="00CD6769">
        <w:rPr>
          <w:i/>
          <w:noProof/>
        </w:rPr>
        <w:t>707</w:t>
      </w:r>
      <w:r w:rsidRPr="00CD6769">
        <w:rPr>
          <w:noProof/>
        </w:rPr>
        <w:t>, 11.</w:t>
      </w:r>
    </w:p>
    <w:p w14:paraId="0CB37356" w14:textId="77777777" w:rsidR="00CD6769" w:rsidRPr="00CD6769" w:rsidRDefault="00CD6769" w:rsidP="00CD6769">
      <w:pPr>
        <w:pStyle w:val="EndNoteBibliography"/>
        <w:rPr>
          <w:noProof/>
        </w:rPr>
      </w:pPr>
      <w:r w:rsidRPr="00CD6769">
        <w:rPr>
          <w:noProof/>
        </w:rPr>
        <w:t>33.</w:t>
      </w:r>
      <w:r w:rsidRPr="00CD6769">
        <w:rPr>
          <w:noProof/>
        </w:rPr>
        <w:tab/>
        <w:t xml:space="preserve">Raanan, R.;  Harley, K. G.;  Balmes, J. R.;  Bradman, A.;  Lipsett, M.; Eskenazi, B., Early-life Exposure to Organophosphate Pesticides and Pediatric Respiratory Symptoms in the CHAMACOS Cohort. </w:t>
      </w:r>
      <w:r w:rsidRPr="00CD6769">
        <w:rPr>
          <w:i/>
          <w:noProof/>
        </w:rPr>
        <w:t xml:space="preserve">Environ. Health Perspect. </w:t>
      </w:r>
      <w:r w:rsidRPr="00CD6769">
        <w:rPr>
          <w:b/>
          <w:noProof/>
        </w:rPr>
        <w:t>2015,</w:t>
      </w:r>
      <w:r w:rsidRPr="00CD6769">
        <w:rPr>
          <w:noProof/>
        </w:rPr>
        <w:t xml:space="preserve"> </w:t>
      </w:r>
      <w:r w:rsidRPr="00CD6769">
        <w:rPr>
          <w:i/>
          <w:noProof/>
        </w:rPr>
        <w:t>123</w:t>
      </w:r>
      <w:r w:rsidRPr="00CD6769">
        <w:rPr>
          <w:noProof/>
        </w:rPr>
        <w:t xml:space="preserve"> (2), 179-185.</w:t>
      </w:r>
    </w:p>
    <w:p w14:paraId="0211072F" w14:textId="77777777" w:rsidR="00CD6769" w:rsidRPr="00CD6769" w:rsidRDefault="00CD6769" w:rsidP="00CD6769">
      <w:pPr>
        <w:pStyle w:val="EndNoteBibliography"/>
        <w:rPr>
          <w:noProof/>
        </w:rPr>
      </w:pPr>
      <w:r w:rsidRPr="00CD6769">
        <w:rPr>
          <w:noProof/>
        </w:rPr>
        <w:t>34.</w:t>
      </w:r>
      <w:r w:rsidRPr="00CD6769">
        <w:rPr>
          <w:noProof/>
        </w:rPr>
        <w:tab/>
        <w:t xml:space="preserve">Park, A., </w:t>
      </w:r>
      <w:r w:rsidRPr="00CD6769">
        <w:rPr>
          <w:i/>
          <w:noProof/>
        </w:rPr>
        <w:t>Prenatal and Early Life Exposures and the Risk of Childhood Cancers: An Examination of Ambient Pesticides, Dichloromethane, and Survivor Bias</w:t>
      </w:r>
      <w:r w:rsidRPr="00CD6769">
        <w:rPr>
          <w:noProof/>
        </w:rPr>
        <w:t>. 2017.</w:t>
      </w:r>
    </w:p>
    <w:p w14:paraId="10C71F10" w14:textId="77777777" w:rsidR="00CD6769" w:rsidRPr="00CD6769" w:rsidRDefault="00CD6769" w:rsidP="00CD6769">
      <w:pPr>
        <w:pStyle w:val="EndNoteBibliography"/>
        <w:rPr>
          <w:noProof/>
        </w:rPr>
      </w:pPr>
      <w:r w:rsidRPr="00CD6769">
        <w:rPr>
          <w:noProof/>
        </w:rPr>
        <w:t>35.</w:t>
      </w:r>
      <w:r w:rsidRPr="00CD6769">
        <w:rPr>
          <w:noProof/>
        </w:rPr>
        <w:tab/>
        <w:t xml:space="preserve">Beranger, R.;  Perol, O.;  Bujan, L.;  Faure, E.;  Blain, J.;  Le Cornet, C.;  Flechon, A.;  Charbotel, B.;  Philip, T.;  Schuz, J.; Fervers, B., Studying the impact of early life exposures to pesticides on the risk of testicular germ cell tumors during adulthood (TESTIS project): study protocol. </w:t>
      </w:r>
      <w:r w:rsidRPr="00CD6769">
        <w:rPr>
          <w:i/>
          <w:noProof/>
        </w:rPr>
        <w:t xml:space="preserve">BMC Cancer </w:t>
      </w:r>
      <w:r w:rsidRPr="00CD6769">
        <w:rPr>
          <w:b/>
          <w:noProof/>
        </w:rPr>
        <w:t>2014,</w:t>
      </w:r>
      <w:r w:rsidRPr="00CD6769">
        <w:rPr>
          <w:noProof/>
        </w:rPr>
        <w:t xml:space="preserve"> </w:t>
      </w:r>
      <w:r w:rsidRPr="00CD6769">
        <w:rPr>
          <w:i/>
          <w:noProof/>
        </w:rPr>
        <w:t>14</w:t>
      </w:r>
      <w:r w:rsidRPr="00CD6769">
        <w:rPr>
          <w:noProof/>
        </w:rPr>
        <w:t>, 10.</w:t>
      </w:r>
    </w:p>
    <w:p w14:paraId="28640B4D" w14:textId="77777777" w:rsidR="00CD6769" w:rsidRPr="00CD6769" w:rsidRDefault="00CD6769" w:rsidP="00CD6769">
      <w:pPr>
        <w:pStyle w:val="EndNoteBibliography"/>
        <w:rPr>
          <w:noProof/>
        </w:rPr>
      </w:pPr>
      <w:r w:rsidRPr="00CD6769">
        <w:rPr>
          <w:noProof/>
        </w:rPr>
        <w:t>36.</w:t>
      </w:r>
      <w:r w:rsidRPr="00CD6769">
        <w:rPr>
          <w:noProof/>
        </w:rPr>
        <w:tab/>
        <w:t xml:space="preserve">Marcotte, E. L., </w:t>
      </w:r>
      <w:r w:rsidRPr="00CD6769">
        <w:rPr>
          <w:i/>
          <w:noProof/>
        </w:rPr>
        <w:t>Gestational and Early Life Exposures as Risk Factors for Childhood Lymphoma, Leukemia, and Wilms' Tumors: An Exploration of Birth Characteristics, Influenza and Respiratory Syncytial Virus Infections, and Pesticide Exposure</w:t>
      </w:r>
      <w:r w:rsidRPr="00CD6769">
        <w:rPr>
          <w:noProof/>
        </w:rPr>
        <w:t>. 2013.</w:t>
      </w:r>
    </w:p>
    <w:p w14:paraId="0C25A697" w14:textId="77777777" w:rsidR="00CD6769" w:rsidRPr="00CD6769" w:rsidRDefault="00CD6769" w:rsidP="00CD6769">
      <w:pPr>
        <w:pStyle w:val="EndNoteBibliography"/>
        <w:rPr>
          <w:noProof/>
        </w:rPr>
      </w:pPr>
      <w:r w:rsidRPr="00CD6769">
        <w:rPr>
          <w:noProof/>
        </w:rPr>
        <w:t>37.</w:t>
      </w:r>
      <w:r w:rsidRPr="00CD6769">
        <w:rPr>
          <w:noProof/>
        </w:rPr>
        <w:tab/>
        <w:t xml:space="preserve">Li, Y. X.;  Zuo, Z. Z.;  Zhang, B.;  Luo, H.;  Song, B.;  Zhou, Z. J.; Chang, X. L., Impacts of early-life paraquat exposure on gut microbiota and body weight in adult mice. </w:t>
      </w:r>
      <w:r w:rsidRPr="00CD6769">
        <w:rPr>
          <w:i/>
          <w:noProof/>
        </w:rPr>
        <w:t xml:space="preserve">Chemosphere </w:t>
      </w:r>
      <w:r w:rsidRPr="00CD6769">
        <w:rPr>
          <w:b/>
          <w:noProof/>
        </w:rPr>
        <w:t>2022,</w:t>
      </w:r>
      <w:r w:rsidRPr="00CD6769">
        <w:rPr>
          <w:noProof/>
        </w:rPr>
        <w:t xml:space="preserve"> </w:t>
      </w:r>
      <w:r w:rsidRPr="00CD6769">
        <w:rPr>
          <w:i/>
          <w:noProof/>
        </w:rPr>
        <w:t>291</w:t>
      </w:r>
      <w:r w:rsidRPr="00CD6769">
        <w:rPr>
          <w:noProof/>
        </w:rPr>
        <w:t>, 8.</w:t>
      </w:r>
    </w:p>
    <w:p w14:paraId="0966FB9B" w14:textId="77777777" w:rsidR="00CD6769" w:rsidRPr="00CD6769" w:rsidRDefault="00CD6769" w:rsidP="00CD6769">
      <w:pPr>
        <w:pStyle w:val="EndNoteBibliography"/>
        <w:rPr>
          <w:noProof/>
        </w:rPr>
      </w:pPr>
      <w:r w:rsidRPr="00CD6769">
        <w:rPr>
          <w:noProof/>
        </w:rPr>
        <w:t>38.</w:t>
      </w:r>
      <w:r w:rsidRPr="00CD6769">
        <w:rPr>
          <w:noProof/>
        </w:rPr>
        <w:tab/>
        <w:t xml:space="preserve">Yan, J.;  Wang, D. Z.;  Meng, Z. Y.;  Yan, S.;  Teng, M. M.;  Jia, M.;  Li, R. S.;  Tian, S. N.;  Weiss, C.;  Zhou, Z. Q.; Zhu, W. T., Effects of incremental endosulfan sulfate exposure and high fat diet on lipid metabolism, glucose homeostasis and gut microbiota in mice. </w:t>
      </w:r>
      <w:r w:rsidRPr="00CD6769">
        <w:rPr>
          <w:i/>
          <w:noProof/>
        </w:rPr>
        <w:t xml:space="preserve">Environ. Pollut. </w:t>
      </w:r>
      <w:r w:rsidRPr="00CD6769">
        <w:rPr>
          <w:b/>
          <w:noProof/>
        </w:rPr>
        <w:t>2021,</w:t>
      </w:r>
      <w:r w:rsidRPr="00CD6769">
        <w:rPr>
          <w:noProof/>
        </w:rPr>
        <w:t xml:space="preserve"> </w:t>
      </w:r>
      <w:r w:rsidRPr="00CD6769">
        <w:rPr>
          <w:i/>
          <w:noProof/>
        </w:rPr>
        <w:t>268</w:t>
      </w:r>
      <w:r w:rsidRPr="00CD6769">
        <w:rPr>
          <w:noProof/>
        </w:rPr>
        <w:t>, 12.</w:t>
      </w:r>
    </w:p>
    <w:p w14:paraId="01DBC391" w14:textId="77777777" w:rsidR="00CD6769" w:rsidRPr="00CD6769" w:rsidRDefault="00CD6769" w:rsidP="00CD6769">
      <w:pPr>
        <w:pStyle w:val="EndNoteBibliography"/>
        <w:rPr>
          <w:noProof/>
        </w:rPr>
      </w:pPr>
      <w:r w:rsidRPr="00CD6769">
        <w:rPr>
          <w:noProof/>
        </w:rPr>
        <w:t>39.</w:t>
      </w:r>
      <w:r w:rsidRPr="00CD6769">
        <w:rPr>
          <w:noProof/>
        </w:rPr>
        <w:tab/>
        <w:t xml:space="preserve">Dong, T. Y.;  Guan, Q. Q.;  Hu, W. Y.;  Zhang, M. Z.;  Zhang, Y. Q.;  Chen, M. J.;  Wang, X. R.; Xia, Y. K., Prenatal exposure to glufosinate ammonium disturbs gut microbiome and induces behavioral abnormalities in mice. </w:t>
      </w:r>
      <w:r w:rsidRPr="00CD6769">
        <w:rPr>
          <w:i/>
          <w:noProof/>
        </w:rPr>
        <w:t xml:space="preserve">J. Hazard. Mater. </w:t>
      </w:r>
      <w:r w:rsidRPr="00CD6769">
        <w:rPr>
          <w:b/>
          <w:noProof/>
        </w:rPr>
        <w:t>2020,</w:t>
      </w:r>
      <w:r w:rsidRPr="00CD6769">
        <w:rPr>
          <w:noProof/>
        </w:rPr>
        <w:t xml:space="preserve"> </w:t>
      </w:r>
      <w:r w:rsidRPr="00CD6769">
        <w:rPr>
          <w:i/>
          <w:noProof/>
        </w:rPr>
        <w:t>389</w:t>
      </w:r>
      <w:r w:rsidRPr="00CD6769">
        <w:rPr>
          <w:noProof/>
        </w:rPr>
        <w:t>, 10.</w:t>
      </w:r>
    </w:p>
    <w:p w14:paraId="175EE6B8" w14:textId="77777777" w:rsidR="00CD6769" w:rsidRPr="00CD6769" w:rsidRDefault="00CD6769" w:rsidP="00CD6769">
      <w:pPr>
        <w:pStyle w:val="EndNoteBibliography"/>
        <w:rPr>
          <w:noProof/>
        </w:rPr>
      </w:pPr>
      <w:r w:rsidRPr="00CD6769">
        <w:rPr>
          <w:noProof/>
        </w:rPr>
        <w:t>40.</w:t>
      </w:r>
      <w:r w:rsidRPr="00CD6769">
        <w:rPr>
          <w:noProof/>
        </w:rPr>
        <w:tab/>
        <w:t xml:space="preserve">Buchenauer, L.;  Junge, K. M.;  Haange, S. B.;  Simon, J. C.;  von Bergen, M.;  Hoh, A. L.;  Aust, G.;  Zenclussen, A. C.;  Stangl, G. I.; Polte, T., Glyphosate differentially affects the allergic </w:t>
      </w:r>
      <w:r w:rsidRPr="00CD6769">
        <w:rPr>
          <w:noProof/>
        </w:rPr>
        <w:lastRenderedPageBreak/>
        <w:t xml:space="preserve">immune response across generations in mice. </w:t>
      </w:r>
      <w:r w:rsidRPr="00CD6769">
        <w:rPr>
          <w:i/>
          <w:noProof/>
        </w:rPr>
        <w:t xml:space="preserve">Sci. Total Environ. </w:t>
      </w:r>
      <w:r w:rsidRPr="00CD6769">
        <w:rPr>
          <w:b/>
          <w:noProof/>
        </w:rPr>
        <w:t>2022,</w:t>
      </w:r>
      <w:r w:rsidRPr="00CD6769">
        <w:rPr>
          <w:noProof/>
        </w:rPr>
        <w:t xml:space="preserve"> </w:t>
      </w:r>
      <w:r w:rsidRPr="00CD6769">
        <w:rPr>
          <w:i/>
          <w:noProof/>
        </w:rPr>
        <w:t>850</w:t>
      </w:r>
      <w:r w:rsidRPr="00CD6769">
        <w:rPr>
          <w:noProof/>
        </w:rPr>
        <w:t>, 9.</w:t>
      </w:r>
    </w:p>
    <w:p w14:paraId="7A40468B" w14:textId="77777777" w:rsidR="00CD6769" w:rsidRPr="00CD6769" w:rsidRDefault="00CD6769" w:rsidP="00CD6769">
      <w:pPr>
        <w:pStyle w:val="EndNoteBibliography"/>
        <w:rPr>
          <w:noProof/>
        </w:rPr>
      </w:pPr>
      <w:r w:rsidRPr="00CD6769">
        <w:rPr>
          <w:noProof/>
        </w:rPr>
        <w:t>41.</w:t>
      </w:r>
      <w:r w:rsidRPr="00CD6769">
        <w:rPr>
          <w:noProof/>
        </w:rPr>
        <w:tab/>
        <w:t xml:space="preserve">Perez-Fernandez, C.;  Morales-Navas, M.;  Aguilera-Saez, L. M.;  Abreu, A. C.;  Guardia-Escote, L.;  Fernandez, I.;  Garrido-Cardenas, J. A.;  Colomina, M. T.;  Gimenez, E.; Sanchez-Santed, F., Medium and long-term effects of low doses of Chlorpyrifos during the postnatal, preweaning developmental stage on sociability, dominance, gut microbiota and plasma metabolites. </w:t>
      </w:r>
      <w:r w:rsidRPr="00CD6769">
        <w:rPr>
          <w:i/>
          <w:noProof/>
        </w:rPr>
        <w:t xml:space="preserve">Environ. Res. </w:t>
      </w:r>
      <w:r w:rsidRPr="00CD6769">
        <w:rPr>
          <w:b/>
          <w:noProof/>
        </w:rPr>
        <w:t>2020,</w:t>
      </w:r>
      <w:r w:rsidRPr="00CD6769">
        <w:rPr>
          <w:noProof/>
        </w:rPr>
        <w:t xml:space="preserve"> </w:t>
      </w:r>
      <w:r w:rsidRPr="00CD6769">
        <w:rPr>
          <w:i/>
          <w:noProof/>
        </w:rPr>
        <w:t>184</w:t>
      </w:r>
      <w:r w:rsidRPr="00CD6769">
        <w:rPr>
          <w:noProof/>
        </w:rPr>
        <w:t>, 13.</w:t>
      </w:r>
    </w:p>
    <w:p w14:paraId="6CBA1789" w14:textId="77777777" w:rsidR="00CD6769" w:rsidRPr="00CD6769" w:rsidRDefault="00CD6769" w:rsidP="00CD6769">
      <w:pPr>
        <w:pStyle w:val="EndNoteBibliography"/>
        <w:rPr>
          <w:noProof/>
        </w:rPr>
      </w:pPr>
      <w:r w:rsidRPr="00CD6769">
        <w:rPr>
          <w:noProof/>
        </w:rPr>
        <w:t>42.</w:t>
      </w:r>
      <w:r w:rsidRPr="00CD6769">
        <w:rPr>
          <w:noProof/>
        </w:rPr>
        <w:tab/>
        <w:t xml:space="preserve">Weng, Y.;  Huang, Z. Z.;  Wu, A. Y.;  Yu, Q. X.;  Lu, H. H.;  Lou, Z.;  Lu, L. X.;  Bao, Z. W.; Jin, Y. X., Embryonic toxicity of epoxiconazole exposure to the early life stage of zebrafish. </w:t>
      </w:r>
      <w:r w:rsidRPr="00CD6769">
        <w:rPr>
          <w:i/>
          <w:noProof/>
        </w:rPr>
        <w:t xml:space="preserve">Sci. Total Environ. </w:t>
      </w:r>
      <w:r w:rsidRPr="00CD6769">
        <w:rPr>
          <w:b/>
          <w:noProof/>
        </w:rPr>
        <w:t>2021,</w:t>
      </w:r>
      <w:r w:rsidRPr="00CD6769">
        <w:rPr>
          <w:noProof/>
        </w:rPr>
        <w:t xml:space="preserve"> </w:t>
      </w:r>
      <w:r w:rsidRPr="00CD6769">
        <w:rPr>
          <w:i/>
          <w:noProof/>
        </w:rPr>
        <w:t>778</w:t>
      </w:r>
      <w:r w:rsidRPr="00CD6769">
        <w:rPr>
          <w:noProof/>
        </w:rPr>
        <w:t>, 11.</w:t>
      </w:r>
    </w:p>
    <w:p w14:paraId="7399A11B" w14:textId="77777777" w:rsidR="00CD6769" w:rsidRPr="00CD6769" w:rsidRDefault="00CD6769" w:rsidP="00CD6769">
      <w:pPr>
        <w:pStyle w:val="EndNoteBibliography"/>
        <w:rPr>
          <w:noProof/>
        </w:rPr>
      </w:pPr>
      <w:r w:rsidRPr="00CD6769">
        <w:rPr>
          <w:noProof/>
        </w:rPr>
        <w:t>43.</w:t>
      </w:r>
      <w:r w:rsidRPr="00CD6769">
        <w:rPr>
          <w:noProof/>
        </w:rPr>
        <w:tab/>
        <w:t xml:space="preserve">Mao, Q. X.;  Manservisi, F.;  Panzacchi, S.;  Mandrioli, D.;  Menghetti, I.;  Vornoli, A.;  Bua, L.;  Falcioni, L.;  Lesseur, C.;  Chen, J.;  Belpoggi, F.; Hu, J. Z., The Ramazzini Institute 13-week pilot study on glyphosate and Roundup administered at human-equivalent dose to Sprague Dawley rats: effects on the microbiome. </w:t>
      </w:r>
      <w:r w:rsidRPr="00CD6769">
        <w:rPr>
          <w:i/>
          <w:noProof/>
        </w:rPr>
        <w:t xml:space="preserve">Environ. Health </w:t>
      </w:r>
      <w:r w:rsidRPr="00CD6769">
        <w:rPr>
          <w:b/>
          <w:noProof/>
        </w:rPr>
        <w:t>2018,</w:t>
      </w:r>
      <w:r w:rsidRPr="00CD6769">
        <w:rPr>
          <w:noProof/>
        </w:rPr>
        <w:t xml:space="preserve"> </w:t>
      </w:r>
      <w:r w:rsidRPr="00CD6769">
        <w:rPr>
          <w:i/>
          <w:noProof/>
        </w:rPr>
        <w:t>17</w:t>
      </w:r>
      <w:r w:rsidRPr="00CD6769">
        <w:rPr>
          <w:noProof/>
        </w:rPr>
        <w:t>, 12.</w:t>
      </w:r>
    </w:p>
    <w:p w14:paraId="673FBFB4" w14:textId="77777777" w:rsidR="00CD6769" w:rsidRPr="00CD6769" w:rsidRDefault="00CD6769" w:rsidP="00CD6769">
      <w:pPr>
        <w:pStyle w:val="EndNoteBibliography"/>
        <w:rPr>
          <w:noProof/>
        </w:rPr>
      </w:pPr>
      <w:r w:rsidRPr="00CD6769">
        <w:rPr>
          <w:noProof/>
        </w:rPr>
        <w:t>44.</w:t>
      </w:r>
      <w:r w:rsidRPr="00CD6769">
        <w:rPr>
          <w:noProof/>
        </w:rPr>
        <w:tab/>
        <w:t xml:space="preserve">Nasuti, C.;  Coman, M. M.;  Olek, R. A.;  Fiorini, D.;  Verdenelli, M. C.;  Cecchini, C.;  Silvi, S.;  Fedeli, D.; Gabbianelli, R., Changes on fecal microbiota in rats exposed to permethrin during postnatal development. </w:t>
      </w:r>
      <w:r w:rsidRPr="00CD6769">
        <w:rPr>
          <w:i/>
          <w:noProof/>
        </w:rPr>
        <w:t xml:space="preserve">Environ. Sci. Pollut. Res. </w:t>
      </w:r>
      <w:r w:rsidRPr="00CD6769">
        <w:rPr>
          <w:b/>
          <w:noProof/>
        </w:rPr>
        <w:t>2016,</w:t>
      </w:r>
      <w:r w:rsidRPr="00CD6769">
        <w:rPr>
          <w:noProof/>
        </w:rPr>
        <w:t xml:space="preserve"> </w:t>
      </w:r>
      <w:r w:rsidRPr="00CD6769">
        <w:rPr>
          <w:i/>
          <w:noProof/>
        </w:rPr>
        <w:t>23</w:t>
      </w:r>
      <w:r w:rsidRPr="00CD6769">
        <w:rPr>
          <w:noProof/>
        </w:rPr>
        <w:t xml:space="preserve"> (11), 10930-10937.</w:t>
      </w:r>
    </w:p>
    <w:p w14:paraId="1B1626DD" w14:textId="77777777" w:rsidR="00CD6769" w:rsidRPr="00CD6769" w:rsidRDefault="00CD6769" w:rsidP="00CD6769">
      <w:pPr>
        <w:pStyle w:val="EndNoteBibliography"/>
        <w:rPr>
          <w:noProof/>
        </w:rPr>
      </w:pPr>
      <w:r w:rsidRPr="00CD6769">
        <w:rPr>
          <w:noProof/>
        </w:rPr>
        <w:t>45.</w:t>
      </w:r>
      <w:r w:rsidRPr="00CD6769">
        <w:rPr>
          <w:noProof/>
        </w:rPr>
        <w:tab/>
        <w:t xml:space="preserve">Condette, C. J.;  Bach, V.;  Mayeur, C.;  Gay-Queheillard, J.; Khorsi-Cauet, H., Chlorpyrifos Exposure During Perinatal Period Affects Intestinal Microbiota Associated With Delay of Maturation of Digestive Tract in Rats. </w:t>
      </w:r>
      <w:r w:rsidRPr="00CD6769">
        <w:rPr>
          <w:i/>
          <w:noProof/>
        </w:rPr>
        <w:t xml:space="preserve">J. Pediatr. Gastroenterol. Nutr. </w:t>
      </w:r>
      <w:r w:rsidRPr="00CD6769">
        <w:rPr>
          <w:b/>
          <w:noProof/>
        </w:rPr>
        <w:t>2015,</w:t>
      </w:r>
      <w:r w:rsidRPr="00CD6769">
        <w:rPr>
          <w:noProof/>
        </w:rPr>
        <w:t xml:space="preserve"> </w:t>
      </w:r>
      <w:r w:rsidRPr="00CD6769">
        <w:rPr>
          <w:i/>
          <w:noProof/>
        </w:rPr>
        <w:t>61</w:t>
      </w:r>
      <w:r w:rsidRPr="00CD6769">
        <w:rPr>
          <w:noProof/>
        </w:rPr>
        <w:t xml:space="preserve"> (1), 30-40.</w:t>
      </w:r>
    </w:p>
    <w:p w14:paraId="69996036" w14:textId="77777777" w:rsidR="00CD6769" w:rsidRPr="00CD6769" w:rsidRDefault="00CD6769" w:rsidP="00CD6769">
      <w:pPr>
        <w:pStyle w:val="EndNoteBibliography"/>
        <w:rPr>
          <w:noProof/>
        </w:rPr>
      </w:pPr>
      <w:r w:rsidRPr="00CD6769">
        <w:rPr>
          <w:noProof/>
        </w:rPr>
        <w:t>46.</w:t>
      </w:r>
      <w:r w:rsidRPr="00CD6769">
        <w:rPr>
          <w:noProof/>
        </w:rPr>
        <w:tab/>
        <w:t xml:space="preserve">Ventura-Miranda, M. I.;  Fernandez-Medina, I. M.;  Guillen-Romera, E.;  Ortiz-Amo, R.; Ruiz-Fernandez, M. D., Effect of Gestational Pesticide Exposure on the Child's Respiratory System: A Narrative Review. </w:t>
      </w:r>
      <w:r w:rsidRPr="00CD6769">
        <w:rPr>
          <w:i/>
          <w:noProof/>
        </w:rPr>
        <w:t xml:space="preserve">Int. J. Environ. Res. Public Health </w:t>
      </w:r>
      <w:r w:rsidRPr="00CD6769">
        <w:rPr>
          <w:b/>
          <w:noProof/>
        </w:rPr>
        <w:t>2022,</w:t>
      </w:r>
      <w:r w:rsidRPr="00CD6769">
        <w:rPr>
          <w:noProof/>
        </w:rPr>
        <w:t xml:space="preserve"> </w:t>
      </w:r>
      <w:r w:rsidRPr="00CD6769">
        <w:rPr>
          <w:i/>
          <w:noProof/>
        </w:rPr>
        <w:t>19</w:t>
      </w:r>
      <w:r w:rsidRPr="00CD6769">
        <w:rPr>
          <w:noProof/>
        </w:rPr>
        <w:t xml:space="preserve"> (22), 15.</w:t>
      </w:r>
    </w:p>
    <w:p w14:paraId="12F6497D" w14:textId="77777777" w:rsidR="00CD6769" w:rsidRPr="00CD6769" w:rsidRDefault="00CD6769" w:rsidP="00CD6769">
      <w:pPr>
        <w:pStyle w:val="EndNoteBibliography"/>
        <w:rPr>
          <w:noProof/>
        </w:rPr>
      </w:pPr>
      <w:r w:rsidRPr="00CD6769">
        <w:rPr>
          <w:noProof/>
        </w:rPr>
        <w:t>47.</w:t>
      </w:r>
      <w:r w:rsidRPr="00CD6769">
        <w:rPr>
          <w:noProof/>
        </w:rPr>
        <w:tab/>
        <w:t xml:space="preserve">Prahl, M.;  Odorizzi, P.;  Gingrich, D.;  Muhindo, M.;  McIntyre, T.;  Budker, R.;  Jagannathan, P.;  Farrington, L.;  Nalubega, M.;  Nankya, F.;  Sikyomu, E.;  Musinguzi, K.;  Naluwu, K.;  Auma, A.;  Kakuru, A.;  Kamya, M. R.;  Dorsey, G.;  Aweeka, F.; Feeney, M. E., Exposure to pesticides in utero impacts the fetal immune system and response to vaccination in infancy. </w:t>
      </w:r>
      <w:r w:rsidRPr="00CD6769">
        <w:rPr>
          <w:i/>
          <w:noProof/>
        </w:rPr>
        <w:t xml:space="preserve">Nat. Commun. </w:t>
      </w:r>
      <w:r w:rsidRPr="00CD6769">
        <w:rPr>
          <w:b/>
          <w:noProof/>
        </w:rPr>
        <w:t>2021,</w:t>
      </w:r>
      <w:r w:rsidRPr="00CD6769">
        <w:rPr>
          <w:noProof/>
        </w:rPr>
        <w:t xml:space="preserve"> </w:t>
      </w:r>
      <w:r w:rsidRPr="00CD6769">
        <w:rPr>
          <w:i/>
          <w:noProof/>
        </w:rPr>
        <w:t>12</w:t>
      </w:r>
      <w:r w:rsidRPr="00CD6769">
        <w:rPr>
          <w:noProof/>
        </w:rPr>
        <w:t xml:space="preserve"> (1), 8.</w:t>
      </w:r>
    </w:p>
    <w:p w14:paraId="1EE197CB" w14:textId="77777777" w:rsidR="00CD6769" w:rsidRPr="00CD6769" w:rsidRDefault="00CD6769" w:rsidP="00CD6769">
      <w:pPr>
        <w:pStyle w:val="EndNoteBibliography"/>
        <w:rPr>
          <w:noProof/>
        </w:rPr>
      </w:pPr>
      <w:r w:rsidRPr="00CD6769">
        <w:rPr>
          <w:noProof/>
        </w:rPr>
        <w:t>48.</w:t>
      </w:r>
      <w:r w:rsidRPr="00CD6769">
        <w:rPr>
          <w:noProof/>
        </w:rPr>
        <w:tab/>
        <w:t xml:space="preserve">Saint-Amour, D.;  Muckle, G.;  Gagnon-Chauvin, A.;  Rouget, F.;  Monfort, C.;  Michineau, L.;  Thome, J. P.;  Kadhel, P.;  Multigner, L.; Cordier, S., Visual contrast sensitivity in school-age Guadeloupean children exposed to chlordecone. </w:t>
      </w:r>
      <w:r w:rsidRPr="00CD6769">
        <w:rPr>
          <w:i/>
          <w:noProof/>
        </w:rPr>
        <w:t xml:space="preserve">Neurotoxicology </w:t>
      </w:r>
      <w:r w:rsidRPr="00CD6769">
        <w:rPr>
          <w:b/>
          <w:noProof/>
        </w:rPr>
        <w:t>2020,</w:t>
      </w:r>
      <w:r w:rsidRPr="00CD6769">
        <w:rPr>
          <w:noProof/>
        </w:rPr>
        <w:t xml:space="preserve"> </w:t>
      </w:r>
      <w:r w:rsidRPr="00CD6769">
        <w:rPr>
          <w:i/>
          <w:noProof/>
        </w:rPr>
        <w:t>78</w:t>
      </w:r>
      <w:r w:rsidRPr="00CD6769">
        <w:rPr>
          <w:noProof/>
        </w:rPr>
        <w:t>, 195-201.</w:t>
      </w:r>
    </w:p>
    <w:p w14:paraId="57569508" w14:textId="77777777" w:rsidR="00CD6769" w:rsidRPr="00CD6769" w:rsidRDefault="00CD6769" w:rsidP="00CD6769">
      <w:pPr>
        <w:pStyle w:val="EndNoteBibliography"/>
        <w:rPr>
          <w:noProof/>
        </w:rPr>
      </w:pPr>
      <w:r w:rsidRPr="00CD6769">
        <w:rPr>
          <w:noProof/>
        </w:rPr>
        <w:t>49.</w:t>
      </w:r>
      <w:r w:rsidRPr="00CD6769">
        <w:rPr>
          <w:noProof/>
        </w:rPr>
        <w:tab/>
        <w:t xml:space="preserve">Wang, Y. Y.;  Lafon, P. A.;  Salvador-Prince, L.;  Gines, A. R.;  Trousse, F.;  Torrent, J.;  Prevostel, C.;  Crozet, C.;  Liu, J. F.; Perrier, V., Prenatal exposure to low doses of fungicides corrupts neurogenesis in neonates. </w:t>
      </w:r>
      <w:r w:rsidRPr="00CD6769">
        <w:rPr>
          <w:i/>
          <w:noProof/>
        </w:rPr>
        <w:t xml:space="preserve">Environ. Res. </w:t>
      </w:r>
      <w:r w:rsidRPr="00CD6769">
        <w:rPr>
          <w:b/>
          <w:noProof/>
        </w:rPr>
        <w:t>2021,</w:t>
      </w:r>
      <w:r w:rsidRPr="00CD6769">
        <w:rPr>
          <w:noProof/>
        </w:rPr>
        <w:t xml:space="preserve"> </w:t>
      </w:r>
      <w:r w:rsidRPr="00CD6769">
        <w:rPr>
          <w:i/>
          <w:noProof/>
        </w:rPr>
        <w:t>195</w:t>
      </w:r>
      <w:r w:rsidRPr="00CD6769">
        <w:rPr>
          <w:noProof/>
        </w:rPr>
        <w:t>, 14.</w:t>
      </w:r>
    </w:p>
    <w:p w14:paraId="3374571B" w14:textId="77777777" w:rsidR="00CD6769" w:rsidRPr="00CD6769" w:rsidRDefault="00CD6769" w:rsidP="00CD6769">
      <w:pPr>
        <w:pStyle w:val="EndNoteBibliography"/>
        <w:rPr>
          <w:noProof/>
        </w:rPr>
      </w:pPr>
      <w:r w:rsidRPr="00CD6769">
        <w:rPr>
          <w:noProof/>
        </w:rPr>
        <w:t>50.</w:t>
      </w:r>
      <w:r w:rsidRPr="00CD6769">
        <w:rPr>
          <w:noProof/>
        </w:rPr>
        <w:tab/>
        <w:t xml:space="preserve">Le, D. T.;  Pham, T. M.; Polachek, S., The long-term health impact of Agent Orange: Evidence from the Vietnam War. </w:t>
      </w:r>
      <w:r w:rsidRPr="00CD6769">
        <w:rPr>
          <w:i/>
          <w:noProof/>
        </w:rPr>
        <w:t xml:space="preserve">World Dev. </w:t>
      </w:r>
      <w:r w:rsidRPr="00CD6769">
        <w:rPr>
          <w:b/>
          <w:noProof/>
        </w:rPr>
        <w:t>2022,</w:t>
      </w:r>
      <w:r w:rsidRPr="00CD6769">
        <w:rPr>
          <w:noProof/>
        </w:rPr>
        <w:t xml:space="preserve"> </w:t>
      </w:r>
      <w:r w:rsidRPr="00CD6769">
        <w:rPr>
          <w:i/>
          <w:noProof/>
        </w:rPr>
        <w:t>155</w:t>
      </w:r>
      <w:r w:rsidRPr="00CD6769">
        <w:rPr>
          <w:noProof/>
        </w:rPr>
        <w:t>, 16.</w:t>
      </w:r>
    </w:p>
    <w:p w14:paraId="276CF804" w14:textId="77777777" w:rsidR="00CD6769" w:rsidRPr="00CD6769" w:rsidRDefault="00CD6769" w:rsidP="00CD6769">
      <w:pPr>
        <w:pStyle w:val="EndNoteBibliography"/>
        <w:rPr>
          <w:noProof/>
        </w:rPr>
      </w:pPr>
      <w:r w:rsidRPr="00CD6769">
        <w:rPr>
          <w:noProof/>
        </w:rPr>
        <w:t>51.</w:t>
      </w:r>
      <w:r w:rsidRPr="00CD6769">
        <w:rPr>
          <w:noProof/>
        </w:rPr>
        <w:tab/>
        <w:t xml:space="preserve">Xiao, Q. Q.;  Hou, X. H.;  Kang, C. P.;  Xiagedeer, B.;  Hu, H.;  Meng, Q. H.;  Jiang, J. J.; Hao, W. D., Effects of prenatal chlorocholine chloride exposure on pubertal development and reproduction of male offspring in rats. </w:t>
      </w:r>
      <w:r w:rsidRPr="00CD6769">
        <w:rPr>
          <w:i/>
          <w:noProof/>
        </w:rPr>
        <w:t xml:space="preserve">Toxicol. Lett. </w:t>
      </w:r>
      <w:r w:rsidRPr="00CD6769">
        <w:rPr>
          <w:b/>
          <w:noProof/>
        </w:rPr>
        <w:t>2021,</w:t>
      </w:r>
      <w:r w:rsidRPr="00CD6769">
        <w:rPr>
          <w:noProof/>
        </w:rPr>
        <w:t xml:space="preserve"> </w:t>
      </w:r>
      <w:r w:rsidRPr="00CD6769">
        <w:rPr>
          <w:i/>
          <w:noProof/>
        </w:rPr>
        <w:t>351</w:t>
      </w:r>
      <w:r w:rsidRPr="00CD6769">
        <w:rPr>
          <w:noProof/>
        </w:rPr>
        <w:t>, 28-36.</w:t>
      </w:r>
    </w:p>
    <w:p w14:paraId="2CD202C7" w14:textId="77777777" w:rsidR="00CD6769" w:rsidRPr="00CD6769" w:rsidRDefault="00CD6769" w:rsidP="00CD6769">
      <w:pPr>
        <w:pStyle w:val="EndNoteBibliography"/>
        <w:rPr>
          <w:noProof/>
        </w:rPr>
      </w:pPr>
      <w:r w:rsidRPr="00CD6769">
        <w:rPr>
          <w:noProof/>
        </w:rPr>
        <w:t>52.</w:t>
      </w:r>
      <w:r w:rsidRPr="00CD6769">
        <w:rPr>
          <w:noProof/>
        </w:rPr>
        <w:tab/>
        <w:t xml:space="preserve">Rousis, N. I.;  Denardou, M.;  Alygizakis, N.;  Galani, A.;  Bletsou, A. A.;  Damalas, D. E.;  Maragou, N. C.;  Thomas, K. V.; Thomaidis, N. S., Assessment of Environmental Pollution and Human Exposure to Pesticides by Wastewater Analysis in a Seven-Year Study in Athens, Greece. </w:t>
      </w:r>
      <w:r w:rsidRPr="00CD6769">
        <w:rPr>
          <w:i/>
          <w:noProof/>
        </w:rPr>
        <w:t xml:space="preserve">Toxics </w:t>
      </w:r>
      <w:r w:rsidRPr="00CD6769">
        <w:rPr>
          <w:b/>
          <w:noProof/>
        </w:rPr>
        <w:t>2021,</w:t>
      </w:r>
      <w:r w:rsidRPr="00CD6769">
        <w:rPr>
          <w:noProof/>
        </w:rPr>
        <w:t xml:space="preserve"> </w:t>
      </w:r>
      <w:r w:rsidRPr="00CD6769">
        <w:rPr>
          <w:i/>
          <w:noProof/>
        </w:rPr>
        <w:t>9</w:t>
      </w:r>
      <w:r w:rsidRPr="00CD6769">
        <w:rPr>
          <w:noProof/>
        </w:rPr>
        <w:t xml:space="preserve"> (10), 18.</w:t>
      </w:r>
    </w:p>
    <w:p w14:paraId="17FA53F6" w14:textId="77777777" w:rsidR="00CD6769" w:rsidRPr="00CD6769" w:rsidRDefault="00CD6769" w:rsidP="00CD6769">
      <w:pPr>
        <w:pStyle w:val="EndNoteBibliography"/>
        <w:rPr>
          <w:noProof/>
        </w:rPr>
      </w:pPr>
      <w:r w:rsidRPr="00CD6769">
        <w:rPr>
          <w:noProof/>
        </w:rPr>
        <w:t>53.</w:t>
      </w:r>
      <w:r w:rsidRPr="00CD6769">
        <w:rPr>
          <w:noProof/>
        </w:rPr>
        <w:tab/>
        <w:t xml:space="preserve">Manjarres-Lopez, D. P.;  Andrades, M. S.;  Sanchez-Gonzalez, S.;  Rodriguez-Cruz, M. S.;  Sanchez-Martin, M. J.; Herrero-Hernandez, E., Assessment of pesticide residues in waters and soils </w:t>
      </w:r>
      <w:r w:rsidRPr="00CD6769">
        <w:rPr>
          <w:noProof/>
        </w:rPr>
        <w:lastRenderedPageBreak/>
        <w:t xml:space="preserve">of a vineyard region and its temporal evolution*. </w:t>
      </w:r>
      <w:r w:rsidRPr="00CD6769">
        <w:rPr>
          <w:i/>
          <w:noProof/>
        </w:rPr>
        <w:t xml:space="preserve">Environ. Pollut. </w:t>
      </w:r>
      <w:r w:rsidRPr="00CD6769">
        <w:rPr>
          <w:b/>
          <w:noProof/>
        </w:rPr>
        <w:t>2021,</w:t>
      </w:r>
      <w:r w:rsidRPr="00CD6769">
        <w:rPr>
          <w:noProof/>
        </w:rPr>
        <w:t xml:space="preserve"> </w:t>
      </w:r>
      <w:r w:rsidRPr="00CD6769">
        <w:rPr>
          <w:i/>
          <w:noProof/>
        </w:rPr>
        <w:t>284</w:t>
      </w:r>
      <w:r w:rsidRPr="00CD6769">
        <w:rPr>
          <w:noProof/>
        </w:rPr>
        <w:t>, 10.</w:t>
      </w:r>
    </w:p>
    <w:p w14:paraId="79FDE481" w14:textId="77777777" w:rsidR="00CD6769" w:rsidRPr="00CD6769" w:rsidRDefault="00CD6769" w:rsidP="00CD6769">
      <w:pPr>
        <w:pStyle w:val="EndNoteBibliography"/>
        <w:rPr>
          <w:noProof/>
        </w:rPr>
      </w:pPr>
      <w:r w:rsidRPr="00CD6769">
        <w:rPr>
          <w:noProof/>
        </w:rPr>
        <w:t>54.</w:t>
      </w:r>
      <w:r w:rsidRPr="00CD6769">
        <w:rPr>
          <w:noProof/>
        </w:rPr>
        <w:tab/>
        <w:t xml:space="preserve">Barizon, R. R. M.;  Kummrow, F.;  de Albuquerque, A. F.;  Assalin, M. R.;  Rosa, M. A.;  Dutra, D.; Pazianotto, R. A. A., Surface water contamination from pesticide mixtures and risks to aquatic life in a high-input agricultural region of Brazil. </w:t>
      </w:r>
      <w:r w:rsidRPr="00CD6769">
        <w:rPr>
          <w:i/>
          <w:noProof/>
        </w:rPr>
        <w:t xml:space="preserve">Chemosphere </w:t>
      </w:r>
      <w:r w:rsidRPr="00CD6769">
        <w:rPr>
          <w:b/>
          <w:noProof/>
        </w:rPr>
        <w:t>2022,</w:t>
      </w:r>
      <w:r w:rsidRPr="00CD6769">
        <w:rPr>
          <w:noProof/>
        </w:rPr>
        <w:t xml:space="preserve"> </w:t>
      </w:r>
      <w:r w:rsidRPr="00CD6769">
        <w:rPr>
          <w:i/>
          <w:noProof/>
        </w:rPr>
        <w:t>308</w:t>
      </w:r>
      <w:r w:rsidRPr="00CD6769">
        <w:rPr>
          <w:noProof/>
        </w:rPr>
        <w:t>, 10.</w:t>
      </w:r>
    </w:p>
    <w:p w14:paraId="6063F6F6" w14:textId="77777777" w:rsidR="00CD6769" w:rsidRPr="00CD6769" w:rsidRDefault="00CD6769" w:rsidP="00CD6769">
      <w:pPr>
        <w:pStyle w:val="EndNoteBibliography"/>
        <w:rPr>
          <w:noProof/>
        </w:rPr>
      </w:pPr>
      <w:r w:rsidRPr="00CD6769">
        <w:rPr>
          <w:noProof/>
        </w:rPr>
        <w:t>55.</w:t>
      </w:r>
      <w:r w:rsidRPr="00CD6769">
        <w:rPr>
          <w:noProof/>
        </w:rPr>
        <w:tab/>
        <w:t xml:space="preserve">Browne, D.;  Levison, J.;  Limay-Rios, V.;  Novakowski, K.; Schaafsma, A., Neonicotinoids in groundwater: presence and fate in two distinct hydrogeologic settings in Ontario, Canada. </w:t>
      </w:r>
      <w:r w:rsidRPr="00CD6769">
        <w:rPr>
          <w:i/>
          <w:noProof/>
        </w:rPr>
        <w:t xml:space="preserve">Hydrogeol. J. </w:t>
      </w:r>
      <w:r w:rsidRPr="00CD6769">
        <w:rPr>
          <w:b/>
          <w:noProof/>
        </w:rPr>
        <w:t>2021,</w:t>
      </w:r>
      <w:r w:rsidRPr="00CD6769">
        <w:rPr>
          <w:noProof/>
        </w:rPr>
        <w:t xml:space="preserve"> </w:t>
      </w:r>
      <w:r w:rsidRPr="00CD6769">
        <w:rPr>
          <w:i/>
          <w:noProof/>
        </w:rPr>
        <w:t>29</w:t>
      </w:r>
      <w:r w:rsidRPr="00CD6769">
        <w:rPr>
          <w:noProof/>
        </w:rPr>
        <w:t xml:space="preserve"> (2), 651-666.</w:t>
      </w:r>
    </w:p>
    <w:p w14:paraId="12A9C1D7" w14:textId="77777777" w:rsidR="00CD6769" w:rsidRPr="00CD6769" w:rsidRDefault="00CD6769" w:rsidP="00CD6769">
      <w:pPr>
        <w:pStyle w:val="EndNoteBibliography"/>
        <w:rPr>
          <w:noProof/>
        </w:rPr>
      </w:pPr>
      <w:r w:rsidRPr="00CD6769">
        <w:rPr>
          <w:noProof/>
        </w:rPr>
        <w:t>56.</w:t>
      </w:r>
      <w:r w:rsidRPr="00CD6769">
        <w:rPr>
          <w:noProof/>
        </w:rPr>
        <w:tab/>
        <w:t xml:space="preserve">Wang, T. L.;  Zhong, M. M.;  Lu, M. L.;  Xu, D. J.;  Xue, Y. G.;  Huang, J.;  Blaney, L.; Yu, G., Occurrence, spatiotemporal distribution, and risk assessment of current-use pesticides in surface water: A case study near Taihu Lake, China. </w:t>
      </w:r>
      <w:r w:rsidRPr="00CD6769">
        <w:rPr>
          <w:i/>
          <w:noProof/>
        </w:rPr>
        <w:t xml:space="preserve">Sci. Total Environ. </w:t>
      </w:r>
      <w:r w:rsidRPr="00CD6769">
        <w:rPr>
          <w:b/>
          <w:noProof/>
        </w:rPr>
        <w:t>2021,</w:t>
      </w:r>
      <w:r w:rsidRPr="00CD6769">
        <w:rPr>
          <w:noProof/>
        </w:rPr>
        <w:t xml:space="preserve"> </w:t>
      </w:r>
      <w:r w:rsidRPr="00CD6769">
        <w:rPr>
          <w:i/>
          <w:noProof/>
        </w:rPr>
        <w:t>782</w:t>
      </w:r>
      <w:r w:rsidRPr="00CD6769">
        <w:rPr>
          <w:noProof/>
        </w:rPr>
        <w:t>, 13.</w:t>
      </w:r>
    </w:p>
    <w:p w14:paraId="5D1D8888" w14:textId="77777777" w:rsidR="00CD6769" w:rsidRPr="00CD6769" w:rsidRDefault="00CD6769" w:rsidP="00CD6769">
      <w:pPr>
        <w:pStyle w:val="EndNoteBibliography"/>
        <w:rPr>
          <w:noProof/>
        </w:rPr>
      </w:pPr>
      <w:r w:rsidRPr="00CD6769">
        <w:rPr>
          <w:noProof/>
        </w:rPr>
        <w:t>57.</w:t>
      </w:r>
      <w:r w:rsidRPr="00CD6769">
        <w:rPr>
          <w:noProof/>
        </w:rPr>
        <w:tab/>
        <w:t xml:space="preserve">Rodrigo, M. A.;  Puche, E.;  Carabal, N.;  Armenta, S.;  Esteve-Turrillas, F. A.;  Jimenez, J.; Juan, F., Two constructed wetlands within a Mediterranean natural park immersed in an agrolandscape reduce most heavy metal water concentrations and dampen the majority of pesticide presence. </w:t>
      </w:r>
      <w:r w:rsidRPr="00CD6769">
        <w:rPr>
          <w:i/>
          <w:noProof/>
        </w:rPr>
        <w:t xml:space="preserve">Environ. Sci. Pollut. Res. </w:t>
      </w:r>
      <w:r w:rsidRPr="00CD6769">
        <w:rPr>
          <w:b/>
          <w:noProof/>
        </w:rPr>
        <w:t>2022,</w:t>
      </w:r>
      <w:r w:rsidRPr="00CD6769">
        <w:rPr>
          <w:noProof/>
        </w:rPr>
        <w:t xml:space="preserve"> </w:t>
      </w:r>
      <w:r w:rsidRPr="00CD6769">
        <w:rPr>
          <w:i/>
          <w:noProof/>
        </w:rPr>
        <w:t>29</w:t>
      </w:r>
      <w:r w:rsidRPr="00CD6769">
        <w:rPr>
          <w:noProof/>
        </w:rPr>
        <w:t xml:space="preserve"> (52), 79478-79496.</w:t>
      </w:r>
    </w:p>
    <w:p w14:paraId="54D01BAA" w14:textId="77777777" w:rsidR="00CD6769" w:rsidRPr="00CD6769" w:rsidRDefault="00CD6769" w:rsidP="00CD6769">
      <w:pPr>
        <w:pStyle w:val="EndNoteBibliography"/>
        <w:rPr>
          <w:noProof/>
        </w:rPr>
      </w:pPr>
      <w:r w:rsidRPr="00CD6769">
        <w:rPr>
          <w:noProof/>
        </w:rPr>
        <w:t>58.</w:t>
      </w:r>
      <w:r w:rsidRPr="00CD6769">
        <w:rPr>
          <w:noProof/>
        </w:rPr>
        <w:tab/>
        <w:t xml:space="preserve">Javaid, Z.;  Ghazala;  Ibrahim, M.;  Mahmood, A.; Bajwa, A. A., Pesticide Contamination of Potable Water and Its Correlation with Water Quality in Different Regions of Punjab, Pakistan. </w:t>
      </w:r>
      <w:r w:rsidRPr="00CD6769">
        <w:rPr>
          <w:i/>
          <w:noProof/>
        </w:rPr>
        <w:t xml:space="preserve">Water </w:t>
      </w:r>
      <w:r w:rsidRPr="00CD6769">
        <w:rPr>
          <w:b/>
          <w:noProof/>
        </w:rPr>
        <w:t>2023,</w:t>
      </w:r>
      <w:r w:rsidRPr="00CD6769">
        <w:rPr>
          <w:noProof/>
        </w:rPr>
        <w:t xml:space="preserve"> </w:t>
      </w:r>
      <w:r w:rsidRPr="00CD6769">
        <w:rPr>
          <w:i/>
          <w:noProof/>
        </w:rPr>
        <w:t>15</w:t>
      </w:r>
      <w:r w:rsidRPr="00CD6769">
        <w:rPr>
          <w:noProof/>
        </w:rPr>
        <w:t xml:space="preserve"> (3), 18.</w:t>
      </w:r>
    </w:p>
    <w:p w14:paraId="196F9387" w14:textId="77777777" w:rsidR="00CD6769" w:rsidRPr="00CD6769" w:rsidRDefault="00CD6769" w:rsidP="00CD6769">
      <w:pPr>
        <w:pStyle w:val="EndNoteBibliography"/>
        <w:rPr>
          <w:noProof/>
        </w:rPr>
      </w:pPr>
      <w:r w:rsidRPr="00CD6769">
        <w:rPr>
          <w:noProof/>
        </w:rPr>
        <w:t>59.</w:t>
      </w:r>
      <w:r w:rsidRPr="00CD6769">
        <w:rPr>
          <w:noProof/>
        </w:rPr>
        <w:tab/>
        <w:t xml:space="preserve">Liu, J.;  Li, W.;  Wang, L.;  Li, J.;  Li, E.; Luo, Y., Multi-omics technology and its applications to life sciences: a review. </w:t>
      </w:r>
      <w:r w:rsidRPr="00CD6769">
        <w:rPr>
          <w:i/>
          <w:noProof/>
        </w:rPr>
        <w:t xml:space="preserve">Sheng wu gong cheng xue bao = Chinese journal of biotechnology </w:t>
      </w:r>
      <w:r w:rsidRPr="00CD6769">
        <w:rPr>
          <w:b/>
          <w:noProof/>
        </w:rPr>
        <w:t>2022,</w:t>
      </w:r>
      <w:r w:rsidRPr="00CD6769">
        <w:rPr>
          <w:noProof/>
        </w:rPr>
        <w:t xml:space="preserve"> </w:t>
      </w:r>
      <w:r w:rsidRPr="00CD6769">
        <w:rPr>
          <w:i/>
          <w:noProof/>
        </w:rPr>
        <w:t>38</w:t>
      </w:r>
      <w:r w:rsidRPr="00CD6769">
        <w:rPr>
          <w:noProof/>
        </w:rPr>
        <w:t xml:space="preserve"> (10), 3581-3593.</w:t>
      </w:r>
    </w:p>
    <w:p w14:paraId="608C49F7" w14:textId="77777777" w:rsidR="00CD6769" w:rsidRPr="00CD6769" w:rsidRDefault="00CD6769" w:rsidP="00CD6769">
      <w:pPr>
        <w:pStyle w:val="EndNoteBibliography"/>
        <w:rPr>
          <w:noProof/>
        </w:rPr>
      </w:pPr>
      <w:r w:rsidRPr="00CD6769">
        <w:rPr>
          <w:noProof/>
        </w:rPr>
        <w:t>60.</w:t>
      </w:r>
      <w:r w:rsidRPr="00CD6769">
        <w:rPr>
          <w:noProof/>
        </w:rPr>
        <w:tab/>
        <w:t xml:space="preserve">Liang, X. F.;  Martyniuk, C. J.; Simmons, D. B. D., Are we forgetting the "proteomics" in multi-omics ecotoxicology? </w:t>
      </w:r>
      <w:r w:rsidRPr="00CD6769">
        <w:rPr>
          <w:i/>
          <w:noProof/>
        </w:rPr>
        <w:t xml:space="preserve">Comp. Biochem. Physiol. D-Genomics Proteomics </w:t>
      </w:r>
      <w:r w:rsidRPr="00CD6769">
        <w:rPr>
          <w:b/>
          <w:noProof/>
        </w:rPr>
        <w:t>2020,</w:t>
      </w:r>
      <w:r w:rsidRPr="00CD6769">
        <w:rPr>
          <w:noProof/>
        </w:rPr>
        <w:t xml:space="preserve"> </w:t>
      </w:r>
      <w:r w:rsidRPr="00CD6769">
        <w:rPr>
          <w:i/>
          <w:noProof/>
        </w:rPr>
        <w:t>36</w:t>
      </w:r>
      <w:r w:rsidRPr="00CD6769">
        <w:rPr>
          <w:noProof/>
        </w:rPr>
        <w:t>, 9.</w:t>
      </w:r>
    </w:p>
    <w:p w14:paraId="136362F7" w14:textId="77777777" w:rsidR="00CD6769" w:rsidRPr="00CD6769" w:rsidRDefault="00CD6769" w:rsidP="00CD6769">
      <w:pPr>
        <w:pStyle w:val="EndNoteBibliography"/>
        <w:rPr>
          <w:noProof/>
        </w:rPr>
      </w:pPr>
      <w:r w:rsidRPr="00CD6769">
        <w:rPr>
          <w:noProof/>
        </w:rPr>
        <w:t>61.</w:t>
      </w:r>
      <w:r w:rsidRPr="00CD6769">
        <w:rPr>
          <w:noProof/>
        </w:rPr>
        <w:tab/>
        <w:t xml:space="preserve">Lowe, R.;  Shirley, N.;  Bleackley, M.;  Dolan, S.; Shafee, T., Transcriptomics technologies. </w:t>
      </w:r>
      <w:r w:rsidRPr="00CD6769">
        <w:rPr>
          <w:i/>
          <w:noProof/>
        </w:rPr>
        <w:t xml:space="preserve">PLoS Comput. Biol. </w:t>
      </w:r>
      <w:r w:rsidRPr="00CD6769">
        <w:rPr>
          <w:b/>
          <w:noProof/>
        </w:rPr>
        <w:t>2017,</w:t>
      </w:r>
      <w:r w:rsidRPr="00CD6769">
        <w:rPr>
          <w:noProof/>
        </w:rPr>
        <w:t xml:space="preserve"> </w:t>
      </w:r>
      <w:r w:rsidRPr="00CD6769">
        <w:rPr>
          <w:i/>
          <w:noProof/>
        </w:rPr>
        <w:t>13</w:t>
      </w:r>
      <w:r w:rsidRPr="00CD6769">
        <w:rPr>
          <w:noProof/>
        </w:rPr>
        <w:t xml:space="preserve"> (5), 23.</w:t>
      </w:r>
    </w:p>
    <w:p w14:paraId="1598D9F1" w14:textId="77777777" w:rsidR="00CD6769" w:rsidRPr="00CD6769" w:rsidRDefault="00CD6769" w:rsidP="00CD6769">
      <w:pPr>
        <w:pStyle w:val="EndNoteBibliography"/>
        <w:rPr>
          <w:noProof/>
        </w:rPr>
      </w:pPr>
      <w:r w:rsidRPr="00CD6769">
        <w:rPr>
          <w:noProof/>
        </w:rPr>
        <w:t>62.</w:t>
      </w:r>
      <w:r w:rsidRPr="00CD6769">
        <w:rPr>
          <w:noProof/>
        </w:rPr>
        <w:tab/>
        <w:t xml:space="preserve">Joseph, P., Transcriptomics in toxicology. </w:t>
      </w:r>
      <w:r w:rsidRPr="00CD6769">
        <w:rPr>
          <w:i/>
          <w:noProof/>
        </w:rPr>
        <w:t xml:space="preserve">Food Chem. Toxicol. </w:t>
      </w:r>
      <w:r w:rsidRPr="00CD6769">
        <w:rPr>
          <w:b/>
          <w:noProof/>
        </w:rPr>
        <w:t>2017,</w:t>
      </w:r>
      <w:r w:rsidRPr="00CD6769">
        <w:rPr>
          <w:noProof/>
        </w:rPr>
        <w:t xml:space="preserve"> </w:t>
      </w:r>
      <w:r w:rsidRPr="00CD6769">
        <w:rPr>
          <w:i/>
          <w:noProof/>
        </w:rPr>
        <w:t>109</w:t>
      </w:r>
      <w:r w:rsidRPr="00CD6769">
        <w:rPr>
          <w:noProof/>
        </w:rPr>
        <w:t>, 650-662.</w:t>
      </w:r>
    </w:p>
    <w:p w14:paraId="3F89F2B2" w14:textId="77777777" w:rsidR="00CD6769" w:rsidRPr="00CD6769" w:rsidRDefault="00CD6769" w:rsidP="00CD6769">
      <w:pPr>
        <w:pStyle w:val="EndNoteBibliography"/>
        <w:rPr>
          <w:noProof/>
        </w:rPr>
      </w:pPr>
      <w:r w:rsidRPr="00CD6769">
        <w:rPr>
          <w:noProof/>
        </w:rPr>
        <w:t>63.</w:t>
      </w:r>
      <w:r w:rsidRPr="00CD6769">
        <w:rPr>
          <w:noProof/>
        </w:rPr>
        <w:tab/>
        <w:t xml:space="preserve">Shuken, S. R., An Introduction to Mass Spectrometry-Based Proteomics. </w:t>
      </w:r>
      <w:r w:rsidRPr="00CD6769">
        <w:rPr>
          <w:i/>
          <w:noProof/>
        </w:rPr>
        <w:t xml:space="preserve">Journal of Proteome Research </w:t>
      </w:r>
      <w:r w:rsidRPr="00CD6769">
        <w:rPr>
          <w:b/>
          <w:noProof/>
        </w:rPr>
        <w:t>2023,</w:t>
      </w:r>
      <w:r w:rsidRPr="00CD6769">
        <w:rPr>
          <w:noProof/>
        </w:rPr>
        <w:t xml:space="preserve"> </w:t>
      </w:r>
      <w:r w:rsidRPr="00CD6769">
        <w:rPr>
          <w:i/>
          <w:noProof/>
        </w:rPr>
        <w:t>22</w:t>
      </w:r>
      <w:r w:rsidRPr="00CD6769">
        <w:rPr>
          <w:noProof/>
        </w:rPr>
        <w:t xml:space="preserve"> (7), 2151-2171.</w:t>
      </w:r>
    </w:p>
    <w:p w14:paraId="2141808D" w14:textId="77777777" w:rsidR="00CD6769" w:rsidRPr="00CD6769" w:rsidRDefault="00CD6769" w:rsidP="00CD6769">
      <w:pPr>
        <w:pStyle w:val="EndNoteBibliography"/>
        <w:rPr>
          <w:noProof/>
        </w:rPr>
      </w:pPr>
      <w:r w:rsidRPr="00CD6769">
        <w:rPr>
          <w:noProof/>
        </w:rPr>
        <w:t>64.</w:t>
      </w:r>
      <w:r w:rsidRPr="00CD6769">
        <w:rPr>
          <w:noProof/>
        </w:rPr>
        <w:tab/>
        <w:t xml:space="preserve">Görg, A.;  Weiss, W.; Dunn, M. J., Current two-dimensional electrophoresis technology for proteomics. </w:t>
      </w:r>
      <w:r w:rsidRPr="00CD6769">
        <w:rPr>
          <w:i/>
          <w:noProof/>
        </w:rPr>
        <w:t xml:space="preserve">PROTEOMICS </w:t>
      </w:r>
      <w:r w:rsidRPr="00CD6769">
        <w:rPr>
          <w:b/>
          <w:noProof/>
        </w:rPr>
        <w:t>2004,</w:t>
      </w:r>
      <w:r w:rsidRPr="00CD6769">
        <w:rPr>
          <w:noProof/>
        </w:rPr>
        <w:t xml:space="preserve"> </w:t>
      </w:r>
      <w:r w:rsidRPr="00CD6769">
        <w:rPr>
          <w:i/>
          <w:noProof/>
        </w:rPr>
        <w:t>4</w:t>
      </w:r>
      <w:r w:rsidRPr="00CD6769">
        <w:rPr>
          <w:noProof/>
        </w:rPr>
        <w:t xml:space="preserve"> (12), 3665-3685.</w:t>
      </w:r>
    </w:p>
    <w:p w14:paraId="5E9313BE" w14:textId="77777777" w:rsidR="00CD6769" w:rsidRPr="00CD6769" w:rsidRDefault="00CD6769" w:rsidP="00CD6769">
      <w:pPr>
        <w:pStyle w:val="EndNoteBibliography"/>
        <w:rPr>
          <w:noProof/>
        </w:rPr>
      </w:pPr>
      <w:r w:rsidRPr="00CD6769">
        <w:rPr>
          <w:noProof/>
        </w:rPr>
        <w:t>65.</w:t>
      </w:r>
      <w:r w:rsidRPr="00CD6769">
        <w:rPr>
          <w:noProof/>
        </w:rPr>
        <w:tab/>
        <w:t xml:space="preserve">Sutandy, F. X. R.;  Qian, J.;  Chen, C.-S.; Zhu, H., Overview of Protein Microarrays. </w:t>
      </w:r>
      <w:r w:rsidRPr="00CD6769">
        <w:rPr>
          <w:i/>
          <w:noProof/>
        </w:rPr>
        <w:t xml:space="preserve">Current Protocols in Protein Science </w:t>
      </w:r>
      <w:r w:rsidRPr="00CD6769">
        <w:rPr>
          <w:b/>
          <w:noProof/>
        </w:rPr>
        <w:t>2013,</w:t>
      </w:r>
      <w:r w:rsidRPr="00CD6769">
        <w:rPr>
          <w:noProof/>
        </w:rPr>
        <w:t xml:space="preserve"> </w:t>
      </w:r>
      <w:r w:rsidRPr="00CD6769">
        <w:rPr>
          <w:i/>
          <w:noProof/>
        </w:rPr>
        <w:t>72</w:t>
      </w:r>
      <w:r w:rsidRPr="00CD6769">
        <w:rPr>
          <w:noProof/>
        </w:rPr>
        <w:t xml:space="preserve"> (1), 27.1.1-27.1.16.</w:t>
      </w:r>
    </w:p>
    <w:p w14:paraId="72D075CE" w14:textId="77777777" w:rsidR="00CD6769" w:rsidRPr="00CD6769" w:rsidRDefault="00CD6769" w:rsidP="00CD6769">
      <w:pPr>
        <w:pStyle w:val="EndNoteBibliography"/>
        <w:rPr>
          <w:noProof/>
        </w:rPr>
      </w:pPr>
      <w:r w:rsidRPr="00CD6769">
        <w:rPr>
          <w:noProof/>
        </w:rPr>
        <w:t>66.</w:t>
      </w:r>
      <w:r w:rsidRPr="00CD6769">
        <w:rPr>
          <w:noProof/>
        </w:rPr>
        <w:tab/>
        <w:t xml:space="preserve">Kaddurah-Daouk, R.;  Kristal, B. S.; Weinshilboum, R. M., Metabolomics: A global biochemical approach to drug response and disease. </w:t>
      </w:r>
      <w:r w:rsidRPr="00CD6769">
        <w:rPr>
          <w:i/>
          <w:noProof/>
        </w:rPr>
        <w:t xml:space="preserve">Annu. Rev. Pharmacol. Toxicol. </w:t>
      </w:r>
      <w:r w:rsidRPr="00CD6769">
        <w:rPr>
          <w:b/>
          <w:noProof/>
        </w:rPr>
        <w:t>2008,</w:t>
      </w:r>
      <w:r w:rsidRPr="00CD6769">
        <w:rPr>
          <w:noProof/>
        </w:rPr>
        <w:t xml:space="preserve"> </w:t>
      </w:r>
      <w:r w:rsidRPr="00CD6769">
        <w:rPr>
          <w:i/>
          <w:noProof/>
        </w:rPr>
        <w:t>48</w:t>
      </w:r>
      <w:r w:rsidRPr="00CD6769">
        <w:rPr>
          <w:noProof/>
        </w:rPr>
        <w:t>, 653-683.</w:t>
      </w:r>
    </w:p>
    <w:p w14:paraId="50737C01" w14:textId="77777777" w:rsidR="00CD6769" w:rsidRPr="00CD6769" w:rsidRDefault="00CD6769" w:rsidP="00CD6769">
      <w:pPr>
        <w:pStyle w:val="EndNoteBibliography"/>
        <w:rPr>
          <w:noProof/>
        </w:rPr>
      </w:pPr>
      <w:r w:rsidRPr="00CD6769">
        <w:rPr>
          <w:noProof/>
        </w:rPr>
        <w:t>67.</w:t>
      </w:r>
      <w:r w:rsidRPr="00CD6769">
        <w:rPr>
          <w:noProof/>
        </w:rPr>
        <w:tab/>
        <w:t xml:space="preserve">Zhou, M.; Zhao, J., A Review on the Health Effects of Pesticides Based on Host Gut Microbiome and Metabolomics. </w:t>
      </w:r>
      <w:r w:rsidRPr="00CD6769">
        <w:rPr>
          <w:i/>
          <w:noProof/>
        </w:rPr>
        <w:t xml:space="preserve">Frontiers in Molecular Biosciences </w:t>
      </w:r>
      <w:r w:rsidRPr="00CD6769">
        <w:rPr>
          <w:b/>
          <w:noProof/>
        </w:rPr>
        <w:t>2021,</w:t>
      </w:r>
      <w:r w:rsidRPr="00CD6769">
        <w:rPr>
          <w:noProof/>
        </w:rPr>
        <w:t xml:space="preserve"> </w:t>
      </w:r>
      <w:r w:rsidRPr="00CD6769">
        <w:rPr>
          <w:i/>
          <w:noProof/>
        </w:rPr>
        <w:t>8</w:t>
      </w:r>
      <w:r w:rsidRPr="00CD6769">
        <w:rPr>
          <w:noProof/>
        </w:rPr>
        <w:t>.</w:t>
      </w:r>
    </w:p>
    <w:p w14:paraId="34EE94F2" w14:textId="77777777" w:rsidR="00CD6769" w:rsidRPr="00CD6769" w:rsidRDefault="00CD6769" w:rsidP="00CD6769">
      <w:pPr>
        <w:pStyle w:val="EndNoteBibliography"/>
        <w:rPr>
          <w:noProof/>
        </w:rPr>
      </w:pPr>
      <w:r w:rsidRPr="00CD6769">
        <w:rPr>
          <w:noProof/>
        </w:rPr>
        <w:t>68.</w:t>
      </w:r>
      <w:r w:rsidRPr="00CD6769">
        <w:rPr>
          <w:noProof/>
        </w:rPr>
        <w:tab/>
        <w:t xml:space="preserve">Dettmer, K.;  Aronov, P. A.; Hammock, B. D., Mass spectrometry-based metabolomics. </w:t>
      </w:r>
      <w:r w:rsidRPr="00CD6769">
        <w:rPr>
          <w:i/>
          <w:noProof/>
        </w:rPr>
        <w:t xml:space="preserve">Mass Spectrom. Rev. </w:t>
      </w:r>
      <w:r w:rsidRPr="00CD6769">
        <w:rPr>
          <w:b/>
          <w:noProof/>
        </w:rPr>
        <w:t>2007,</w:t>
      </w:r>
      <w:r w:rsidRPr="00CD6769">
        <w:rPr>
          <w:noProof/>
        </w:rPr>
        <w:t xml:space="preserve"> </w:t>
      </w:r>
      <w:r w:rsidRPr="00CD6769">
        <w:rPr>
          <w:i/>
          <w:noProof/>
        </w:rPr>
        <w:t>26</w:t>
      </w:r>
      <w:r w:rsidRPr="00CD6769">
        <w:rPr>
          <w:noProof/>
        </w:rPr>
        <w:t xml:space="preserve"> (1), 51-78.</w:t>
      </w:r>
    </w:p>
    <w:p w14:paraId="047FB90A" w14:textId="77777777" w:rsidR="00CD6769" w:rsidRPr="00CD6769" w:rsidRDefault="00CD6769" w:rsidP="00CD6769">
      <w:pPr>
        <w:pStyle w:val="EndNoteBibliography"/>
        <w:rPr>
          <w:noProof/>
        </w:rPr>
      </w:pPr>
      <w:r w:rsidRPr="00CD6769">
        <w:rPr>
          <w:noProof/>
        </w:rPr>
        <w:t>69.</w:t>
      </w:r>
      <w:r w:rsidRPr="00CD6769">
        <w:rPr>
          <w:noProof/>
        </w:rPr>
        <w:tab/>
        <w:t xml:space="preserve">Liu, L.;  Wu, Q. C.;  Miao, X. Y.;  Fan, T. L.;  Meng, Z. Y.;  Chen, X. J.; Zhu, W. T., Study on toxicity effects of environmental pollutants based on metabolomics: A review. </w:t>
      </w:r>
      <w:r w:rsidRPr="00CD6769">
        <w:rPr>
          <w:i/>
          <w:noProof/>
        </w:rPr>
        <w:t xml:space="preserve">Chemosphere </w:t>
      </w:r>
      <w:r w:rsidRPr="00CD6769">
        <w:rPr>
          <w:b/>
          <w:noProof/>
        </w:rPr>
        <w:t>2022,</w:t>
      </w:r>
      <w:r w:rsidRPr="00CD6769">
        <w:rPr>
          <w:noProof/>
        </w:rPr>
        <w:t xml:space="preserve"> </w:t>
      </w:r>
      <w:r w:rsidRPr="00CD6769">
        <w:rPr>
          <w:i/>
          <w:noProof/>
        </w:rPr>
        <w:t>286</w:t>
      </w:r>
      <w:r w:rsidRPr="00CD6769">
        <w:rPr>
          <w:noProof/>
        </w:rPr>
        <w:t>, 12.</w:t>
      </w:r>
    </w:p>
    <w:p w14:paraId="681B6FA6" w14:textId="77777777" w:rsidR="00CD6769" w:rsidRPr="00CD6769" w:rsidRDefault="00CD6769" w:rsidP="00CD6769">
      <w:pPr>
        <w:pStyle w:val="EndNoteBibliography"/>
        <w:rPr>
          <w:noProof/>
        </w:rPr>
      </w:pPr>
      <w:r w:rsidRPr="00CD6769">
        <w:rPr>
          <w:noProof/>
        </w:rPr>
        <w:t>70.</w:t>
      </w:r>
      <w:r w:rsidRPr="00CD6769">
        <w:rPr>
          <w:noProof/>
        </w:rPr>
        <w:tab/>
        <w:t xml:space="preserve">Cajka, T.; Fiehn, O., Toward Merging Untargeted and Targeted Methods in Mass Spectrometry-Based Metabolomics and Lipidomics. </w:t>
      </w:r>
      <w:r w:rsidRPr="00CD6769">
        <w:rPr>
          <w:i/>
          <w:noProof/>
        </w:rPr>
        <w:t xml:space="preserve">Anal. Chem. </w:t>
      </w:r>
      <w:r w:rsidRPr="00CD6769">
        <w:rPr>
          <w:b/>
          <w:noProof/>
        </w:rPr>
        <w:t>2016,</w:t>
      </w:r>
      <w:r w:rsidRPr="00CD6769">
        <w:rPr>
          <w:noProof/>
        </w:rPr>
        <w:t xml:space="preserve"> </w:t>
      </w:r>
      <w:r w:rsidRPr="00CD6769">
        <w:rPr>
          <w:i/>
          <w:noProof/>
        </w:rPr>
        <w:t>88</w:t>
      </w:r>
      <w:r w:rsidRPr="00CD6769">
        <w:rPr>
          <w:noProof/>
        </w:rPr>
        <w:t xml:space="preserve"> (1), 524-545.</w:t>
      </w:r>
    </w:p>
    <w:p w14:paraId="580DF826" w14:textId="77777777" w:rsidR="00CD6769" w:rsidRPr="00CD6769" w:rsidRDefault="00CD6769" w:rsidP="00CD6769">
      <w:pPr>
        <w:pStyle w:val="EndNoteBibliography"/>
        <w:rPr>
          <w:noProof/>
        </w:rPr>
      </w:pPr>
      <w:r w:rsidRPr="00CD6769">
        <w:rPr>
          <w:noProof/>
        </w:rPr>
        <w:t>71.</w:t>
      </w:r>
      <w:r w:rsidRPr="00CD6769">
        <w:rPr>
          <w:noProof/>
        </w:rPr>
        <w:tab/>
        <w:t xml:space="preserve">Rodrigues, J. A.;  Narasimhamurthy, R. K.;  Joshi, M. B.;  Dsouza, H. S.; Mumbrekar, K. D., Pesticides Exposure-Induced Changes in Brain Metabolome: Implications in the Pathogenesis of </w:t>
      </w:r>
      <w:r w:rsidRPr="00CD6769">
        <w:rPr>
          <w:noProof/>
        </w:rPr>
        <w:lastRenderedPageBreak/>
        <w:t xml:space="preserve">Neurodegenerative Disorders. </w:t>
      </w:r>
      <w:r w:rsidRPr="00CD6769">
        <w:rPr>
          <w:i/>
          <w:noProof/>
        </w:rPr>
        <w:t xml:space="preserve">Neurotox. Res. </w:t>
      </w:r>
      <w:r w:rsidRPr="00CD6769">
        <w:rPr>
          <w:b/>
          <w:noProof/>
        </w:rPr>
        <w:t>2022,</w:t>
      </w:r>
      <w:r w:rsidRPr="00CD6769">
        <w:rPr>
          <w:noProof/>
        </w:rPr>
        <w:t xml:space="preserve"> </w:t>
      </w:r>
      <w:r w:rsidRPr="00CD6769">
        <w:rPr>
          <w:i/>
          <w:noProof/>
        </w:rPr>
        <w:t>40</w:t>
      </w:r>
      <w:r w:rsidRPr="00CD6769">
        <w:rPr>
          <w:noProof/>
        </w:rPr>
        <w:t xml:space="preserve"> (5), 1539-1552.</w:t>
      </w:r>
    </w:p>
    <w:p w14:paraId="593D3D58" w14:textId="77777777" w:rsidR="00CD6769" w:rsidRPr="00CD6769" w:rsidRDefault="00CD6769" w:rsidP="00CD6769">
      <w:pPr>
        <w:pStyle w:val="EndNoteBibliography"/>
        <w:rPr>
          <w:noProof/>
        </w:rPr>
      </w:pPr>
      <w:r w:rsidRPr="00CD6769">
        <w:rPr>
          <w:noProof/>
        </w:rPr>
        <w:t>72.</w:t>
      </w:r>
      <w:r w:rsidRPr="00CD6769">
        <w:rPr>
          <w:noProof/>
        </w:rPr>
        <w:tab/>
        <w:t xml:space="preserve">Wenk, M. R., The emerging field of lipidomics. </w:t>
      </w:r>
      <w:r w:rsidRPr="00CD6769">
        <w:rPr>
          <w:i/>
          <w:noProof/>
        </w:rPr>
        <w:t xml:space="preserve">Nat. Rev. Drug Discov. </w:t>
      </w:r>
      <w:r w:rsidRPr="00CD6769">
        <w:rPr>
          <w:b/>
          <w:noProof/>
        </w:rPr>
        <w:t>2005,</w:t>
      </w:r>
      <w:r w:rsidRPr="00CD6769">
        <w:rPr>
          <w:noProof/>
        </w:rPr>
        <w:t xml:space="preserve"> </w:t>
      </w:r>
      <w:r w:rsidRPr="00CD6769">
        <w:rPr>
          <w:i/>
          <w:noProof/>
        </w:rPr>
        <w:t>4</w:t>
      </w:r>
      <w:r w:rsidRPr="00CD6769">
        <w:rPr>
          <w:noProof/>
        </w:rPr>
        <w:t xml:space="preserve"> (7), 594-610.</w:t>
      </w:r>
    </w:p>
    <w:p w14:paraId="6C1DDDF7" w14:textId="77777777" w:rsidR="00CD6769" w:rsidRPr="00CD6769" w:rsidRDefault="00CD6769" w:rsidP="00CD6769">
      <w:pPr>
        <w:pStyle w:val="EndNoteBibliography"/>
        <w:rPr>
          <w:noProof/>
        </w:rPr>
      </w:pPr>
      <w:r w:rsidRPr="00CD6769">
        <w:rPr>
          <w:noProof/>
        </w:rPr>
        <w:t>73.</w:t>
      </w:r>
      <w:r w:rsidRPr="00CD6769">
        <w:rPr>
          <w:noProof/>
        </w:rPr>
        <w:tab/>
        <w:t xml:space="preserve">Yang, X.;  Zhang, M. Z.;  Lu, T.;  Chen, S. Y.;  Sun, X.;  Guan, Y. S.;  Zhang, Y. Y.;  Zhang, T.;  Sun, R. L.;  Hang, B.;  Wang, X. R.;  Chen, M. J.;  Chen, Y.; Xia, Y. K., Metabolomics study and meta-analysis on the association between maternal pesticide exposome and birth outcomes. </w:t>
      </w:r>
      <w:r w:rsidRPr="00CD6769">
        <w:rPr>
          <w:i/>
          <w:noProof/>
        </w:rPr>
        <w:t xml:space="preserve">Environ. Res. </w:t>
      </w:r>
      <w:r w:rsidRPr="00CD6769">
        <w:rPr>
          <w:b/>
          <w:noProof/>
        </w:rPr>
        <w:t>2020,</w:t>
      </w:r>
      <w:r w:rsidRPr="00CD6769">
        <w:rPr>
          <w:noProof/>
        </w:rPr>
        <w:t xml:space="preserve"> </w:t>
      </w:r>
      <w:r w:rsidRPr="00CD6769">
        <w:rPr>
          <w:i/>
          <w:noProof/>
        </w:rPr>
        <w:t>182</w:t>
      </w:r>
      <w:r w:rsidRPr="00CD6769">
        <w:rPr>
          <w:noProof/>
        </w:rPr>
        <w:t>, 10.</w:t>
      </w:r>
    </w:p>
    <w:p w14:paraId="346D42DA" w14:textId="77777777" w:rsidR="00CD6769" w:rsidRPr="00CD6769" w:rsidRDefault="00CD6769" w:rsidP="00CD6769">
      <w:pPr>
        <w:pStyle w:val="EndNoteBibliography"/>
        <w:rPr>
          <w:noProof/>
        </w:rPr>
      </w:pPr>
      <w:r w:rsidRPr="00CD6769">
        <w:rPr>
          <w:noProof/>
        </w:rPr>
        <w:t>74.</w:t>
      </w:r>
      <w:r w:rsidRPr="00CD6769">
        <w:rPr>
          <w:noProof/>
        </w:rPr>
        <w:tab/>
        <w:t xml:space="preserve">Smith, L.;  Klement, W.;  Dopavogui, L.;  de Bock, F.;  Lasserre, F.;  Barretto, S.;  Lukowicz, C.;  Fougerat, A.;  Polizzi, A.;  Schaal, B.;  Patris, B.;  Denis, C.;  Feuillet, G.;  Canlet, C.;  Jamin, E. L.;  Debrauwer, L.;  Mselli-Lakhal, L.;  Loiseau, N.;  Guillou, H.;  Marchi, N.;  Ellero-Simatos, S.; Gamet-Payrastre, L., Perinatal exposure to a dietary pesticide cocktail does not increase susceptibility to high-fat diet-induced metabolic perturbations at adulthood but modifies urinary and fecal metabolic fingerprints in C57Bl6/J mice. </w:t>
      </w:r>
      <w:r w:rsidRPr="00CD6769">
        <w:rPr>
          <w:i/>
          <w:noProof/>
        </w:rPr>
        <w:t xml:space="preserve">Environ. Int. </w:t>
      </w:r>
      <w:r w:rsidRPr="00CD6769">
        <w:rPr>
          <w:b/>
          <w:noProof/>
        </w:rPr>
        <w:t>2020,</w:t>
      </w:r>
      <w:r w:rsidRPr="00CD6769">
        <w:rPr>
          <w:noProof/>
        </w:rPr>
        <w:t xml:space="preserve"> </w:t>
      </w:r>
      <w:r w:rsidRPr="00CD6769">
        <w:rPr>
          <w:i/>
          <w:noProof/>
        </w:rPr>
        <w:t>144</w:t>
      </w:r>
      <w:r w:rsidRPr="00CD6769">
        <w:rPr>
          <w:noProof/>
        </w:rPr>
        <w:t>, 13.</w:t>
      </w:r>
    </w:p>
    <w:p w14:paraId="2E277A81" w14:textId="77777777" w:rsidR="00CD6769" w:rsidRPr="00CD6769" w:rsidRDefault="00CD6769" w:rsidP="00CD6769">
      <w:pPr>
        <w:pStyle w:val="EndNoteBibliography"/>
        <w:rPr>
          <w:noProof/>
        </w:rPr>
      </w:pPr>
      <w:r w:rsidRPr="00CD6769">
        <w:rPr>
          <w:noProof/>
        </w:rPr>
        <w:t>75.</w:t>
      </w:r>
      <w:r w:rsidRPr="00CD6769">
        <w:rPr>
          <w:noProof/>
        </w:rPr>
        <w:tab/>
        <w:t xml:space="preserve">Guardia-Escote, L.;  Biosca-Brull, J.;  Cabre, M.;  Blanco, J.;  Mladenova-Koleva, M.;  Basaure, P.;  Perez-Fernandez, C.;  Sanchez-Santed, F.;  Domingo, J. L.; Colomina, M. T., Developmental brain lipidomics is influenced by postnatal chlorpyrifos exposure and APOE genetic background in mice. </w:t>
      </w:r>
      <w:r w:rsidRPr="00CD6769">
        <w:rPr>
          <w:i/>
          <w:noProof/>
        </w:rPr>
        <w:t xml:space="preserve">Arch. Toxicol. </w:t>
      </w:r>
      <w:r w:rsidRPr="00CD6769">
        <w:rPr>
          <w:b/>
          <w:noProof/>
        </w:rPr>
        <w:t>2023,</w:t>
      </w:r>
      <w:r w:rsidRPr="00CD6769">
        <w:rPr>
          <w:noProof/>
        </w:rPr>
        <w:t xml:space="preserve"> </w:t>
      </w:r>
      <w:r w:rsidRPr="00CD6769">
        <w:rPr>
          <w:i/>
          <w:noProof/>
        </w:rPr>
        <w:t>97</w:t>
      </w:r>
      <w:r w:rsidRPr="00CD6769">
        <w:rPr>
          <w:noProof/>
        </w:rPr>
        <w:t xml:space="preserve"> (9), 2463-2475.</w:t>
      </w:r>
    </w:p>
    <w:p w14:paraId="252A8626" w14:textId="77777777" w:rsidR="00CD6769" w:rsidRPr="00CD6769" w:rsidRDefault="00CD6769" w:rsidP="00CD6769">
      <w:pPr>
        <w:pStyle w:val="EndNoteBibliography"/>
        <w:rPr>
          <w:noProof/>
        </w:rPr>
      </w:pPr>
      <w:r w:rsidRPr="00CD6769">
        <w:rPr>
          <w:noProof/>
        </w:rPr>
        <w:t>76.</w:t>
      </w:r>
      <w:r w:rsidRPr="00CD6769">
        <w:rPr>
          <w:noProof/>
        </w:rPr>
        <w:tab/>
        <w:t xml:space="preserve">Alugubelly, N.;  Mohammed, A. N.; Carr, R. L., Persistent proteomic changes in glutamatergic and GABAergic signaling in the amygdala of adolescent rats exposed to chlorpyrifos as juveniles. </w:t>
      </w:r>
      <w:r w:rsidRPr="00CD6769">
        <w:rPr>
          <w:i/>
          <w:noProof/>
        </w:rPr>
        <w:t xml:space="preserve">Neurotoxicology </w:t>
      </w:r>
      <w:r w:rsidRPr="00CD6769">
        <w:rPr>
          <w:b/>
          <w:noProof/>
        </w:rPr>
        <w:t>2021,</w:t>
      </w:r>
      <w:r w:rsidRPr="00CD6769">
        <w:rPr>
          <w:noProof/>
        </w:rPr>
        <w:t xml:space="preserve"> </w:t>
      </w:r>
      <w:r w:rsidRPr="00CD6769">
        <w:rPr>
          <w:i/>
          <w:noProof/>
        </w:rPr>
        <w:t>85</w:t>
      </w:r>
      <w:r w:rsidRPr="00CD6769">
        <w:rPr>
          <w:noProof/>
        </w:rPr>
        <w:t>, 234-244.</w:t>
      </w:r>
    </w:p>
    <w:p w14:paraId="44F9F9D5" w14:textId="77777777" w:rsidR="00CD6769" w:rsidRPr="00CD6769" w:rsidRDefault="00CD6769" w:rsidP="00CD6769">
      <w:pPr>
        <w:pStyle w:val="EndNoteBibliography"/>
        <w:rPr>
          <w:noProof/>
        </w:rPr>
      </w:pPr>
      <w:r w:rsidRPr="00CD6769">
        <w:rPr>
          <w:noProof/>
        </w:rPr>
        <w:t>77.</w:t>
      </w:r>
      <w:r w:rsidRPr="00CD6769">
        <w:rPr>
          <w:noProof/>
        </w:rPr>
        <w:tab/>
        <w:t xml:space="preserve">Reinwald, H.;  Alvincz, J.;  Salinas, G.;  Schafers, C.;  Hollert, H.; Eilebrecht, S., Toxicogenomic profiling after sublethal exposure to nerve- and muscle-targeting insecticides reveals cardiac and neuronal developmental effects in zebrafish embryos. </w:t>
      </w:r>
      <w:r w:rsidRPr="00CD6769">
        <w:rPr>
          <w:i/>
          <w:noProof/>
        </w:rPr>
        <w:t xml:space="preserve">Chemosphere </w:t>
      </w:r>
      <w:r w:rsidRPr="00CD6769">
        <w:rPr>
          <w:b/>
          <w:noProof/>
        </w:rPr>
        <w:t>2022,</w:t>
      </w:r>
      <w:r w:rsidRPr="00CD6769">
        <w:rPr>
          <w:noProof/>
        </w:rPr>
        <w:t xml:space="preserve"> </w:t>
      </w:r>
      <w:r w:rsidRPr="00CD6769">
        <w:rPr>
          <w:i/>
          <w:noProof/>
        </w:rPr>
        <w:t>291</w:t>
      </w:r>
      <w:r w:rsidRPr="00CD6769">
        <w:rPr>
          <w:noProof/>
        </w:rPr>
        <w:t>, 16.</w:t>
      </w:r>
    </w:p>
    <w:p w14:paraId="1AAD93A8" w14:textId="77777777" w:rsidR="00CD6769" w:rsidRPr="00CD6769" w:rsidRDefault="00CD6769" w:rsidP="00CD6769">
      <w:pPr>
        <w:pStyle w:val="EndNoteBibliography"/>
        <w:rPr>
          <w:noProof/>
        </w:rPr>
      </w:pPr>
      <w:r w:rsidRPr="00CD6769">
        <w:rPr>
          <w:noProof/>
        </w:rPr>
        <w:t>78.</w:t>
      </w:r>
      <w:r w:rsidRPr="00CD6769">
        <w:rPr>
          <w:noProof/>
        </w:rPr>
        <w:tab/>
        <w:t xml:space="preserve">Yan, S.;  Tian, S. N.;  Meng, Z. Y.;  Yan, J.;  Jia, M.;  Li, R. S.;  Zhou, Z. Q.; Zhu, W. T., Imbalance of gut microbiota and fecal metabolites in offspring female mice induced by nitenpyram exposure during pregnancy. </w:t>
      </w:r>
      <w:r w:rsidRPr="00CD6769">
        <w:rPr>
          <w:i/>
          <w:noProof/>
        </w:rPr>
        <w:t xml:space="preserve">Chemosphere </w:t>
      </w:r>
      <w:r w:rsidRPr="00CD6769">
        <w:rPr>
          <w:b/>
          <w:noProof/>
        </w:rPr>
        <w:t>2020,</w:t>
      </w:r>
      <w:r w:rsidRPr="00CD6769">
        <w:rPr>
          <w:noProof/>
        </w:rPr>
        <w:t xml:space="preserve"> </w:t>
      </w:r>
      <w:r w:rsidRPr="00CD6769">
        <w:rPr>
          <w:i/>
          <w:noProof/>
        </w:rPr>
        <w:t>260</w:t>
      </w:r>
      <w:r w:rsidRPr="00CD6769">
        <w:rPr>
          <w:noProof/>
        </w:rPr>
        <w:t>, 10.</w:t>
      </w:r>
    </w:p>
    <w:p w14:paraId="6A797544" w14:textId="77777777" w:rsidR="00CD6769" w:rsidRPr="00CD6769" w:rsidRDefault="00CD6769" w:rsidP="00CD6769">
      <w:pPr>
        <w:pStyle w:val="EndNoteBibliography"/>
        <w:rPr>
          <w:noProof/>
        </w:rPr>
      </w:pPr>
      <w:r w:rsidRPr="00CD6769">
        <w:rPr>
          <w:noProof/>
        </w:rPr>
        <w:t>79.</w:t>
      </w:r>
      <w:r w:rsidRPr="00CD6769">
        <w:rPr>
          <w:noProof/>
        </w:rPr>
        <w:tab/>
        <w:t xml:space="preserve">Teng, M.;  Zhu, W.;  Wang, D.;  Qi, S.;  Wang, Y.;  Yan, J.;  Dong, K.;  Zheng, M.; Wang, C., Metabolomics and transcriptomics reveal the toxicity of difenoconazole to the early life stages of zebrafish (Danio rerio). </w:t>
      </w:r>
      <w:r w:rsidRPr="00CD6769">
        <w:rPr>
          <w:i/>
          <w:noProof/>
        </w:rPr>
        <w:t xml:space="preserve">Aquatic Toxicology </w:t>
      </w:r>
      <w:r w:rsidRPr="00CD6769">
        <w:rPr>
          <w:b/>
          <w:noProof/>
        </w:rPr>
        <w:t>2018,</w:t>
      </w:r>
      <w:r w:rsidRPr="00CD6769">
        <w:rPr>
          <w:noProof/>
        </w:rPr>
        <w:t xml:space="preserve"> </w:t>
      </w:r>
      <w:r w:rsidRPr="00CD6769">
        <w:rPr>
          <w:i/>
          <w:noProof/>
        </w:rPr>
        <w:t>194</w:t>
      </w:r>
      <w:r w:rsidRPr="00CD6769">
        <w:rPr>
          <w:noProof/>
        </w:rPr>
        <w:t>, 112-120.</w:t>
      </w:r>
    </w:p>
    <w:p w14:paraId="204FD7D7" w14:textId="77777777" w:rsidR="00CD6769" w:rsidRPr="00CD6769" w:rsidRDefault="00CD6769" w:rsidP="00CD6769">
      <w:pPr>
        <w:pStyle w:val="EndNoteBibliography"/>
        <w:rPr>
          <w:noProof/>
        </w:rPr>
      </w:pPr>
      <w:r w:rsidRPr="00CD6769">
        <w:rPr>
          <w:noProof/>
        </w:rPr>
        <w:t>80.</w:t>
      </w:r>
      <w:r w:rsidRPr="00CD6769">
        <w:rPr>
          <w:noProof/>
        </w:rPr>
        <w:tab/>
        <w:t xml:space="preserve">Bonvallot, N.;  Canlet, C.;  Blas-Y-Estrada, F.;  Gautier, R.;  Tremblay-Franco, M.;  Chevolleau, S.;  Cordier, S.; Cravedi, J. P., Metabolome disruption of pregnant rats and their offspring resulting from repeated exposure to a pesticide mixture representative of environmental contamination in Brittany. </w:t>
      </w:r>
      <w:r w:rsidRPr="00CD6769">
        <w:rPr>
          <w:i/>
          <w:noProof/>
        </w:rPr>
        <w:t xml:space="preserve">PLoS One </w:t>
      </w:r>
      <w:r w:rsidRPr="00CD6769">
        <w:rPr>
          <w:b/>
          <w:noProof/>
        </w:rPr>
        <w:t>2018,</w:t>
      </w:r>
      <w:r w:rsidRPr="00CD6769">
        <w:rPr>
          <w:noProof/>
        </w:rPr>
        <w:t xml:space="preserve"> </w:t>
      </w:r>
      <w:r w:rsidRPr="00CD6769">
        <w:rPr>
          <w:i/>
          <w:noProof/>
        </w:rPr>
        <w:t>13</w:t>
      </w:r>
      <w:r w:rsidRPr="00CD6769">
        <w:rPr>
          <w:noProof/>
        </w:rPr>
        <w:t xml:space="preserve"> (6), 21.</w:t>
      </w:r>
    </w:p>
    <w:p w14:paraId="607D38C7" w14:textId="77777777" w:rsidR="00CD6769" w:rsidRPr="00CD6769" w:rsidRDefault="00CD6769" w:rsidP="00CD6769">
      <w:pPr>
        <w:pStyle w:val="EndNoteBibliography"/>
        <w:rPr>
          <w:noProof/>
        </w:rPr>
      </w:pPr>
      <w:r w:rsidRPr="00CD6769">
        <w:rPr>
          <w:noProof/>
        </w:rPr>
        <w:t>81.</w:t>
      </w:r>
      <w:r w:rsidRPr="00CD6769">
        <w:rPr>
          <w:noProof/>
        </w:rPr>
        <w:tab/>
        <w:t xml:space="preserve">Wang, X. F.;  Hu, L. Y.;  Jin, C. Y.;  Qian, M. R.; Jin, Y. X., Effects of maternal exposure to procymidone on hepatic metabolism in the offspring of mice. </w:t>
      </w:r>
      <w:r w:rsidRPr="00CD6769">
        <w:rPr>
          <w:i/>
          <w:noProof/>
        </w:rPr>
        <w:t xml:space="preserve">Environ. Toxicol. </w:t>
      </w:r>
      <w:r w:rsidRPr="00CD6769">
        <w:rPr>
          <w:b/>
          <w:noProof/>
        </w:rPr>
        <w:t>2023,</w:t>
      </w:r>
      <w:r w:rsidRPr="00CD6769">
        <w:rPr>
          <w:noProof/>
        </w:rPr>
        <w:t xml:space="preserve"> </w:t>
      </w:r>
      <w:r w:rsidRPr="00CD6769">
        <w:rPr>
          <w:i/>
          <w:noProof/>
        </w:rPr>
        <w:t>38</w:t>
      </w:r>
      <w:r w:rsidRPr="00CD6769">
        <w:rPr>
          <w:noProof/>
        </w:rPr>
        <w:t xml:space="preserve"> (4), 833-843.</w:t>
      </w:r>
    </w:p>
    <w:p w14:paraId="0487B813" w14:textId="77777777" w:rsidR="00CD6769" w:rsidRPr="00CD6769" w:rsidRDefault="00CD6769" w:rsidP="00CD6769">
      <w:pPr>
        <w:pStyle w:val="EndNoteBibliography"/>
        <w:rPr>
          <w:noProof/>
        </w:rPr>
      </w:pPr>
      <w:r w:rsidRPr="00CD6769">
        <w:rPr>
          <w:noProof/>
        </w:rPr>
        <w:t>82.</w:t>
      </w:r>
      <w:r w:rsidRPr="00CD6769">
        <w:rPr>
          <w:noProof/>
        </w:rPr>
        <w:tab/>
        <w:t xml:space="preserve">Wang, D.;  Zhu, W.;  Wang, Y.;  Yan, J.;  Teng, M.;  Miao, J.; Zhou, Z., Metabolomics Approach to Investigate Estrogen Receptor-Dependent and Independent Effects of o,p′-DDT in the Uterus and Brain of Immature Mice. </w:t>
      </w:r>
      <w:r w:rsidRPr="00CD6769">
        <w:rPr>
          <w:i/>
          <w:noProof/>
        </w:rPr>
        <w:t xml:space="preserve">J. Agric. Food Chem. </w:t>
      </w:r>
      <w:r w:rsidRPr="00CD6769">
        <w:rPr>
          <w:b/>
          <w:noProof/>
        </w:rPr>
        <w:t>2017,</w:t>
      </w:r>
      <w:r w:rsidRPr="00CD6769">
        <w:rPr>
          <w:noProof/>
        </w:rPr>
        <w:t xml:space="preserve"> </w:t>
      </w:r>
      <w:r w:rsidRPr="00CD6769">
        <w:rPr>
          <w:i/>
          <w:noProof/>
        </w:rPr>
        <w:t>65</w:t>
      </w:r>
      <w:r w:rsidRPr="00CD6769">
        <w:rPr>
          <w:noProof/>
        </w:rPr>
        <w:t xml:space="preserve"> (18), 3609-3616.</w:t>
      </w:r>
    </w:p>
    <w:p w14:paraId="7141D969" w14:textId="77777777" w:rsidR="00CD6769" w:rsidRPr="00CD6769" w:rsidRDefault="00CD6769" w:rsidP="00CD6769">
      <w:pPr>
        <w:pStyle w:val="EndNoteBibliography"/>
        <w:rPr>
          <w:noProof/>
        </w:rPr>
      </w:pPr>
      <w:r w:rsidRPr="00CD6769">
        <w:rPr>
          <w:noProof/>
        </w:rPr>
        <w:t>83.</w:t>
      </w:r>
      <w:r w:rsidRPr="00CD6769">
        <w:rPr>
          <w:noProof/>
        </w:rPr>
        <w:tab/>
        <w:t xml:space="preserve">Laugeray, A.;  Herzine, A.;  Perche, O.;  Richard, O.;  Montecot-Dubourg, C.;  Menuet, A.;  Mazaud-Guittot, S.;  Lesne, L.;  Jegou, B.; Mortaud, S., In utero and lactational exposure to low-doses of the pyrethroid insecticide cypermethrin leads to neurodevelopmental defects in male mice-An ethological and transcriptomic study. </w:t>
      </w:r>
      <w:r w:rsidRPr="00CD6769">
        <w:rPr>
          <w:i/>
          <w:noProof/>
        </w:rPr>
        <w:t xml:space="preserve">PLoS One </w:t>
      </w:r>
      <w:r w:rsidRPr="00CD6769">
        <w:rPr>
          <w:b/>
          <w:noProof/>
        </w:rPr>
        <w:t>2017,</w:t>
      </w:r>
      <w:r w:rsidRPr="00CD6769">
        <w:rPr>
          <w:noProof/>
        </w:rPr>
        <w:t xml:space="preserve"> </w:t>
      </w:r>
      <w:r w:rsidRPr="00CD6769">
        <w:rPr>
          <w:i/>
          <w:noProof/>
        </w:rPr>
        <w:t>12</w:t>
      </w:r>
      <w:r w:rsidRPr="00CD6769">
        <w:rPr>
          <w:noProof/>
        </w:rPr>
        <w:t xml:space="preserve"> (10), 31.</w:t>
      </w:r>
    </w:p>
    <w:p w14:paraId="2C3ED896" w14:textId="77777777" w:rsidR="00CD6769" w:rsidRPr="00CD6769" w:rsidRDefault="00CD6769" w:rsidP="00CD6769">
      <w:pPr>
        <w:pStyle w:val="EndNoteBibliography"/>
        <w:rPr>
          <w:noProof/>
        </w:rPr>
      </w:pPr>
      <w:r w:rsidRPr="00CD6769">
        <w:rPr>
          <w:noProof/>
        </w:rPr>
        <w:t>84.</w:t>
      </w:r>
      <w:r w:rsidRPr="00CD6769">
        <w:rPr>
          <w:noProof/>
        </w:rPr>
        <w:tab/>
        <w:t xml:space="preserve">Blanc, M.;  Antczak, P.;  Cousin, X.;  Grunau, C.;  Scherbak, N.;  Ruegg, J.; Keiter, S. H., The </w:t>
      </w:r>
      <w:r w:rsidRPr="00CD6769">
        <w:rPr>
          <w:noProof/>
        </w:rPr>
        <w:lastRenderedPageBreak/>
        <w:t xml:space="preserve">insecticide permethrin induces transgenerational behavioral changes linked to transcriptomic and epigenetic alterations in zebrafish (Danio rerio). </w:t>
      </w:r>
      <w:r w:rsidRPr="00CD6769">
        <w:rPr>
          <w:i/>
          <w:noProof/>
        </w:rPr>
        <w:t xml:space="preserve">Sci. Total Environ. </w:t>
      </w:r>
      <w:r w:rsidRPr="00CD6769">
        <w:rPr>
          <w:b/>
          <w:noProof/>
        </w:rPr>
        <w:t>2021,</w:t>
      </w:r>
      <w:r w:rsidRPr="00CD6769">
        <w:rPr>
          <w:noProof/>
        </w:rPr>
        <w:t xml:space="preserve"> </w:t>
      </w:r>
      <w:r w:rsidRPr="00CD6769">
        <w:rPr>
          <w:i/>
          <w:noProof/>
        </w:rPr>
        <w:t>779</w:t>
      </w:r>
      <w:r w:rsidRPr="00CD6769">
        <w:rPr>
          <w:noProof/>
        </w:rPr>
        <w:t>, 11.</w:t>
      </w:r>
    </w:p>
    <w:p w14:paraId="48AA2EB3" w14:textId="77777777" w:rsidR="00CD6769" w:rsidRPr="00CD6769" w:rsidRDefault="00CD6769" w:rsidP="00CD6769">
      <w:pPr>
        <w:pStyle w:val="EndNoteBibliography"/>
        <w:rPr>
          <w:noProof/>
        </w:rPr>
      </w:pPr>
      <w:r w:rsidRPr="00CD6769">
        <w:rPr>
          <w:noProof/>
        </w:rPr>
        <w:t>85.</w:t>
      </w:r>
      <w:r w:rsidRPr="00CD6769">
        <w:rPr>
          <w:noProof/>
        </w:rPr>
        <w:tab/>
        <w:t xml:space="preserve">Draskau, M. K.;  Lardenois, A.;  Evrard, B.;  Boberg, J.;  Chalmel, F.; Svingen, T., Transcriptome analysis of fetal rat testis following intrauterine exposure to the azole fungicides triticonazole and flusilazole reveals subtle changes despite adverse endocrine effects. </w:t>
      </w:r>
      <w:r w:rsidRPr="00CD6769">
        <w:rPr>
          <w:i/>
          <w:noProof/>
        </w:rPr>
        <w:t xml:space="preserve">Chemosphere </w:t>
      </w:r>
      <w:r w:rsidRPr="00CD6769">
        <w:rPr>
          <w:b/>
          <w:noProof/>
        </w:rPr>
        <w:t>2021,</w:t>
      </w:r>
      <w:r w:rsidRPr="00CD6769">
        <w:rPr>
          <w:noProof/>
        </w:rPr>
        <w:t xml:space="preserve"> </w:t>
      </w:r>
      <w:r w:rsidRPr="00CD6769">
        <w:rPr>
          <w:i/>
          <w:noProof/>
        </w:rPr>
        <w:t>264</w:t>
      </w:r>
      <w:r w:rsidRPr="00CD6769">
        <w:rPr>
          <w:noProof/>
        </w:rPr>
        <w:t>, 9.</w:t>
      </w:r>
    </w:p>
    <w:p w14:paraId="0D28BD08" w14:textId="77777777" w:rsidR="00CD6769" w:rsidRPr="00CD6769" w:rsidRDefault="00CD6769" w:rsidP="00CD6769">
      <w:pPr>
        <w:pStyle w:val="EndNoteBibliography"/>
        <w:rPr>
          <w:noProof/>
        </w:rPr>
      </w:pPr>
      <w:r w:rsidRPr="00CD6769">
        <w:rPr>
          <w:noProof/>
        </w:rPr>
        <w:t>86.</w:t>
      </w:r>
      <w:r w:rsidRPr="00CD6769">
        <w:rPr>
          <w:noProof/>
        </w:rPr>
        <w:tab/>
        <w:t xml:space="preserve">Draskau, M. K.;  Schwartz, C. L.;  Evrard, B.;  Lardenois, A.;  Pask, A.;  Chalmel, F.; Svingen, T., The anti-androgenic fungicide triticonazole induces region-specific transcriptional changes in the developing rat perineum and phallus. </w:t>
      </w:r>
      <w:r w:rsidRPr="00CD6769">
        <w:rPr>
          <w:i/>
          <w:noProof/>
        </w:rPr>
        <w:t xml:space="preserve">Chemosphere </w:t>
      </w:r>
      <w:r w:rsidRPr="00CD6769">
        <w:rPr>
          <w:b/>
          <w:noProof/>
        </w:rPr>
        <w:t>2022,</w:t>
      </w:r>
      <w:r w:rsidRPr="00CD6769">
        <w:rPr>
          <w:noProof/>
        </w:rPr>
        <w:t xml:space="preserve"> </w:t>
      </w:r>
      <w:r w:rsidRPr="00CD6769">
        <w:rPr>
          <w:i/>
          <w:noProof/>
        </w:rPr>
        <w:t>308</w:t>
      </w:r>
      <w:r w:rsidRPr="00CD6769">
        <w:rPr>
          <w:noProof/>
        </w:rPr>
        <w:t>, 9.</w:t>
      </w:r>
    </w:p>
    <w:p w14:paraId="101C8984" w14:textId="77777777" w:rsidR="00CD6769" w:rsidRPr="00CD6769" w:rsidRDefault="00CD6769" w:rsidP="00CD6769">
      <w:pPr>
        <w:pStyle w:val="EndNoteBibliography"/>
        <w:rPr>
          <w:noProof/>
        </w:rPr>
      </w:pPr>
      <w:r w:rsidRPr="00CD6769">
        <w:rPr>
          <w:noProof/>
        </w:rPr>
        <w:t>87.</w:t>
      </w:r>
      <w:r w:rsidRPr="00CD6769">
        <w:rPr>
          <w:noProof/>
        </w:rPr>
        <w:tab/>
        <w:t xml:space="preserve">Gely-Pernot, A.;  Hao, C. X.;  Legoff, L.;  Multigner, L.;  D'Cruz, S. C.;  Kervarrec, C.;  Jegou, B.;  Tevosian, S.; Smagulova, F., Gestational exposure to chlordecone promotes transgenerational changes in the murine reproductive system of males. </w:t>
      </w:r>
      <w:r w:rsidRPr="00CD6769">
        <w:rPr>
          <w:i/>
          <w:noProof/>
        </w:rPr>
        <w:t xml:space="preserve">Sci Rep </w:t>
      </w:r>
      <w:r w:rsidRPr="00CD6769">
        <w:rPr>
          <w:b/>
          <w:noProof/>
        </w:rPr>
        <w:t>2018,</w:t>
      </w:r>
      <w:r w:rsidRPr="00CD6769">
        <w:rPr>
          <w:noProof/>
        </w:rPr>
        <w:t xml:space="preserve"> </w:t>
      </w:r>
      <w:r w:rsidRPr="00CD6769">
        <w:rPr>
          <w:i/>
          <w:noProof/>
        </w:rPr>
        <w:t>8</w:t>
      </w:r>
      <w:r w:rsidRPr="00CD6769">
        <w:rPr>
          <w:noProof/>
        </w:rPr>
        <w:t>, 18.</w:t>
      </w:r>
    </w:p>
    <w:p w14:paraId="73162990" w14:textId="77777777" w:rsidR="00CD6769" w:rsidRPr="00CD6769" w:rsidRDefault="00CD6769" w:rsidP="00CD6769">
      <w:pPr>
        <w:pStyle w:val="EndNoteBibliography"/>
        <w:rPr>
          <w:noProof/>
        </w:rPr>
      </w:pPr>
      <w:r w:rsidRPr="00CD6769">
        <w:rPr>
          <w:noProof/>
        </w:rPr>
        <w:t>88.</w:t>
      </w:r>
      <w:r w:rsidRPr="00CD6769">
        <w:rPr>
          <w:noProof/>
        </w:rPr>
        <w:tab/>
        <w:t xml:space="preserve">Wirbisky, S. E.;  Sepulveda, M. S.;  Weber, G. J.;  Jannasch, A. S.;  Horzmann, K. A.; Freeman, J. L., Embryonic Atrazine Exposure Elicits Alterations in Genes Associated with Neuroendocrine Function in Adult Male Zebrafish. </w:t>
      </w:r>
      <w:r w:rsidRPr="00CD6769">
        <w:rPr>
          <w:i/>
          <w:noProof/>
        </w:rPr>
        <w:t xml:space="preserve">Toxicol. Sci. </w:t>
      </w:r>
      <w:r w:rsidRPr="00CD6769">
        <w:rPr>
          <w:b/>
          <w:noProof/>
        </w:rPr>
        <w:t>2016,</w:t>
      </w:r>
      <w:r w:rsidRPr="00CD6769">
        <w:rPr>
          <w:noProof/>
        </w:rPr>
        <w:t xml:space="preserve"> </w:t>
      </w:r>
      <w:r w:rsidRPr="00CD6769">
        <w:rPr>
          <w:i/>
          <w:noProof/>
        </w:rPr>
        <w:t>153</w:t>
      </w:r>
      <w:r w:rsidRPr="00CD6769">
        <w:rPr>
          <w:noProof/>
        </w:rPr>
        <w:t xml:space="preserve"> (1), 149-164.</w:t>
      </w:r>
    </w:p>
    <w:p w14:paraId="0A9F05F9" w14:textId="77777777" w:rsidR="00CD6769" w:rsidRPr="00CD6769" w:rsidRDefault="00CD6769" w:rsidP="00CD6769">
      <w:pPr>
        <w:pStyle w:val="EndNoteBibliography"/>
        <w:rPr>
          <w:noProof/>
        </w:rPr>
      </w:pPr>
      <w:r w:rsidRPr="00CD6769">
        <w:rPr>
          <w:noProof/>
        </w:rPr>
        <w:t>89.</w:t>
      </w:r>
      <w:r w:rsidRPr="00CD6769">
        <w:rPr>
          <w:noProof/>
        </w:rPr>
        <w:tab/>
        <w:t xml:space="preserve">Wirbisky, S. E.;  Weber, G. J.;  Sepúlveda, M. S.;  Xiao, C.;  Cannon, J. R.; Freeman, J. L., Developmental origins of neurotransmitter and transcriptome alterations in adult female zebrafish exposed to atrazine during embryogenesis. </w:t>
      </w:r>
      <w:r w:rsidRPr="00CD6769">
        <w:rPr>
          <w:i/>
          <w:noProof/>
        </w:rPr>
        <w:t xml:space="preserve">Toxicology </w:t>
      </w:r>
      <w:r w:rsidRPr="00CD6769">
        <w:rPr>
          <w:b/>
          <w:noProof/>
        </w:rPr>
        <w:t>2015,</w:t>
      </w:r>
      <w:r w:rsidRPr="00CD6769">
        <w:rPr>
          <w:noProof/>
        </w:rPr>
        <w:t xml:space="preserve"> </w:t>
      </w:r>
      <w:r w:rsidRPr="00CD6769">
        <w:rPr>
          <w:i/>
          <w:noProof/>
        </w:rPr>
        <w:t>333</w:t>
      </w:r>
      <w:r w:rsidRPr="00CD6769">
        <w:rPr>
          <w:noProof/>
        </w:rPr>
        <w:t>, 156-167.</w:t>
      </w:r>
    </w:p>
    <w:p w14:paraId="22395976" w14:textId="77777777" w:rsidR="00CD6769" w:rsidRPr="00CD6769" w:rsidRDefault="00CD6769" w:rsidP="00CD6769">
      <w:pPr>
        <w:pStyle w:val="EndNoteBibliography"/>
        <w:rPr>
          <w:noProof/>
        </w:rPr>
      </w:pPr>
      <w:r w:rsidRPr="00CD6769">
        <w:rPr>
          <w:noProof/>
        </w:rPr>
        <w:t>90.</w:t>
      </w:r>
      <w:r w:rsidRPr="00CD6769">
        <w:rPr>
          <w:noProof/>
        </w:rPr>
        <w:tab/>
        <w:t xml:space="preserve">Vieira, L. R.;  Hissa, D. C.;  de Souza, T. M.;  Sa, C. A.;  Evaristo, J. A. M.;  Nogueira, F. C. S.;  Carvalho, A. F. U.; Farias, D. F., Proteomics analysis of zebrafish larvae exposed to 3,4-dichloroaniline using the fish embryo acute toxicity test. </w:t>
      </w:r>
      <w:r w:rsidRPr="00CD6769">
        <w:rPr>
          <w:i/>
          <w:noProof/>
        </w:rPr>
        <w:t xml:space="preserve">Environ. Toxicol. </w:t>
      </w:r>
      <w:r w:rsidRPr="00CD6769">
        <w:rPr>
          <w:b/>
          <w:noProof/>
        </w:rPr>
        <w:t>2020,</w:t>
      </w:r>
      <w:r w:rsidRPr="00CD6769">
        <w:rPr>
          <w:noProof/>
        </w:rPr>
        <w:t xml:space="preserve"> </w:t>
      </w:r>
      <w:r w:rsidRPr="00CD6769">
        <w:rPr>
          <w:i/>
          <w:noProof/>
        </w:rPr>
        <w:t>35</w:t>
      </w:r>
      <w:r w:rsidRPr="00CD6769">
        <w:rPr>
          <w:noProof/>
        </w:rPr>
        <w:t xml:space="preserve"> (8), 849-860.</w:t>
      </w:r>
    </w:p>
    <w:p w14:paraId="1613BD9D" w14:textId="77777777" w:rsidR="00CD6769" w:rsidRPr="00CD6769" w:rsidRDefault="00CD6769" w:rsidP="00CD6769">
      <w:pPr>
        <w:pStyle w:val="EndNoteBibliography"/>
        <w:rPr>
          <w:noProof/>
        </w:rPr>
      </w:pPr>
      <w:r w:rsidRPr="00CD6769">
        <w:rPr>
          <w:noProof/>
        </w:rPr>
        <w:t>91.</w:t>
      </w:r>
      <w:r w:rsidRPr="00CD6769">
        <w:rPr>
          <w:noProof/>
        </w:rPr>
        <w:tab/>
        <w:t xml:space="preserve">Vieira, L.;  Hissa, D. C.;  Souza, T.;  Goncalves, I. F. S.;  Evaristo, J. A. M.;  Nogueira, F. C. S.;  Carvalho, A. F. U.; Farias, D., Assessing the effects of an acute exposure to worst-case concentration of Cry proteins on zebrafish using the embryotoxicity test and proteomics analysis. </w:t>
      </w:r>
      <w:r w:rsidRPr="00CD6769">
        <w:rPr>
          <w:i/>
          <w:noProof/>
        </w:rPr>
        <w:t xml:space="preserve">Chemosphere </w:t>
      </w:r>
      <w:r w:rsidRPr="00CD6769">
        <w:rPr>
          <w:b/>
          <w:noProof/>
        </w:rPr>
        <w:t>2021,</w:t>
      </w:r>
      <w:r w:rsidRPr="00CD6769">
        <w:rPr>
          <w:noProof/>
        </w:rPr>
        <w:t xml:space="preserve"> </w:t>
      </w:r>
      <w:r w:rsidRPr="00CD6769">
        <w:rPr>
          <w:i/>
          <w:noProof/>
        </w:rPr>
        <w:t>264</w:t>
      </w:r>
      <w:r w:rsidRPr="00CD6769">
        <w:rPr>
          <w:noProof/>
        </w:rPr>
        <w:t>, 7.</w:t>
      </w:r>
    </w:p>
    <w:p w14:paraId="498E3768" w14:textId="77777777" w:rsidR="00CD6769" w:rsidRPr="00CD6769" w:rsidRDefault="00CD6769" w:rsidP="00CD6769">
      <w:pPr>
        <w:pStyle w:val="EndNoteBibliography"/>
        <w:rPr>
          <w:noProof/>
        </w:rPr>
      </w:pPr>
      <w:r w:rsidRPr="00CD6769">
        <w:rPr>
          <w:noProof/>
        </w:rPr>
        <w:t>92.</w:t>
      </w:r>
      <w:r w:rsidRPr="00CD6769">
        <w:rPr>
          <w:noProof/>
        </w:rPr>
        <w:tab/>
        <w:t xml:space="preserve">de Souza, J. S.;  Laureano-Melo, R.;  Herai, R. H.;  da Conceicao, R. R.;  Oliveira, K. C.;  da Silva, I.;  Dias-da-Silva, M. R.;  Romano, R. M.;  Romano, M. A.;  Maciel, R. M. D.;  Chiamolera, M. I.; Giannocco, G., Maternal glyphosate-based herbicide exposure alters antioxidant-related genes in the brain and serum metabolites of male rat offspring. </w:t>
      </w:r>
      <w:r w:rsidRPr="00CD6769">
        <w:rPr>
          <w:i/>
          <w:noProof/>
        </w:rPr>
        <w:t xml:space="preserve">Neurotoxicology </w:t>
      </w:r>
      <w:r w:rsidRPr="00CD6769">
        <w:rPr>
          <w:b/>
          <w:noProof/>
        </w:rPr>
        <w:t>2019,</w:t>
      </w:r>
      <w:r w:rsidRPr="00CD6769">
        <w:rPr>
          <w:noProof/>
        </w:rPr>
        <w:t xml:space="preserve"> </w:t>
      </w:r>
      <w:r w:rsidRPr="00CD6769">
        <w:rPr>
          <w:i/>
          <w:noProof/>
        </w:rPr>
        <w:t>74</w:t>
      </w:r>
      <w:r w:rsidRPr="00CD6769">
        <w:rPr>
          <w:noProof/>
        </w:rPr>
        <w:t>, 121-131.</w:t>
      </w:r>
    </w:p>
    <w:p w14:paraId="77595A53" w14:textId="77777777" w:rsidR="00CD6769" w:rsidRPr="00CD6769" w:rsidRDefault="00CD6769" w:rsidP="00CD6769">
      <w:pPr>
        <w:pStyle w:val="EndNoteBibliography"/>
        <w:rPr>
          <w:noProof/>
        </w:rPr>
      </w:pPr>
      <w:r w:rsidRPr="00CD6769">
        <w:rPr>
          <w:noProof/>
        </w:rPr>
        <w:t>93.</w:t>
      </w:r>
      <w:r w:rsidRPr="00CD6769">
        <w:rPr>
          <w:noProof/>
        </w:rPr>
        <w:tab/>
        <w:t xml:space="preserve">Thomas, V.;  Clark, J.; Dore, J., Fecal microbiota analysis: an overview of sample collection methods and sequencing strategies. </w:t>
      </w:r>
      <w:r w:rsidRPr="00CD6769">
        <w:rPr>
          <w:i/>
          <w:noProof/>
        </w:rPr>
        <w:t xml:space="preserve">Future Microbiol. </w:t>
      </w:r>
      <w:r w:rsidRPr="00CD6769">
        <w:rPr>
          <w:b/>
          <w:noProof/>
        </w:rPr>
        <w:t>2015,</w:t>
      </w:r>
      <w:r w:rsidRPr="00CD6769">
        <w:rPr>
          <w:noProof/>
        </w:rPr>
        <w:t xml:space="preserve"> </w:t>
      </w:r>
      <w:r w:rsidRPr="00CD6769">
        <w:rPr>
          <w:i/>
          <w:noProof/>
        </w:rPr>
        <w:t>10</w:t>
      </w:r>
      <w:r w:rsidRPr="00CD6769">
        <w:rPr>
          <w:noProof/>
        </w:rPr>
        <w:t xml:space="preserve"> (9), 1485-1504.</w:t>
      </w:r>
    </w:p>
    <w:p w14:paraId="1C266467" w14:textId="77777777" w:rsidR="00CD6769" w:rsidRPr="00CD6769" w:rsidRDefault="00CD6769" w:rsidP="00CD6769">
      <w:pPr>
        <w:pStyle w:val="EndNoteBibliography"/>
        <w:rPr>
          <w:noProof/>
        </w:rPr>
      </w:pPr>
      <w:r w:rsidRPr="00CD6769">
        <w:rPr>
          <w:noProof/>
        </w:rPr>
        <w:t>94.</w:t>
      </w:r>
      <w:r w:rsidRPr="00CD6769">
        <w:rPr>
          <w:noProof/>
        </w:rPr>
        <w:tab/>
        <w:t xml:space="preserve">Nishikawa, J.;  Kudo, T.;  Sakata, S.;  Benno, Y.; Sugiyama, T., Diversity of mucosa-associated microbiota in active and inactive ulcerative colitis. </w:t>
      </w:r>
      <w:r w:rsidRPr="00CD6769">
        <w:rPr>
          <w:i/>
          <w:noProof/>
        </w:rPr>
        <w:t xml:space="preserve">Scand. J. Gastroenterol. </w:t>
      </w:r>
      <w:r w:rsidRPr="00CD6769">
        <w:rPr>
          <w:b/>
          <w:noProof/>
        </w:rPr>
        <w:t>2009,</w:t>
      </w:r>
      <w:r w:rsidRPr="00CD6769">
        <w:rPr>
          <w:noProof/>
        </w:rPr>
        <w:t xml:space="preserve"> </w:t>
      </w:r>
      <w:r w:rsidRPr="00CD6769">
        <w:rPr>
          <w:i/>
          <w:noProof/>
        </w:rPr>
        <w:t>44</w:t>
      </w:r>
      <w:r w:rsidRPr="00CD6769">
        <w:rPr>
          <w:noProof/>
        </w:rPr>
        <w:t xml:space="preserve"> (2), 180-186.</w:t>
      </w:r>
    </w:p>
    <w:p w14:paraId="142046C0" w14:textId="77777777" w:rsidR="00CD6769" w:rsidRPr="00CD6769" w:rsidRDefault="00CD6769" w:rsidP="00CD6769">
      <w:pPr>
        <w:pStyle w:val="EndNoteBibliography"/>
        <w:rPr>
          <w:noProof/>
        </w:rPr>
      </w:pPr>
      <w:r w:rsidRPr="00CD6769">
        <w:rPr>
          <w:noProof/>
        </w:rPr>
        <w:t>95.</w:t>
      </w:r>
      <w:r w:rsidRPr="00CD6769">
        <w:rPr>
          <w:noProof/>
        </w:rPr>
        <w:tab/>
        <w:t xml:space="preserve">Willing, B. P.;  Dicksved, J.;  Halfvarson, J.;  Andersson, A. F.;  Lucio, M.;  Zheng, Z.;  Jarnerot, G.;  Tysk, C.;  Jansson, J. K.; Engstrand, L., A Pyrosequencing Study in Twins Shows That Gastrointestinal Microbial Profiles Vary With Inflammatory Bowel Disease Phenotypes. </w:t>
      </w:r>
      <w:r w:rsidRPr="00CD6769">
        <w:rPr>
          <w:i/>
          <w:noProof/>
        </w:rPr>
        <w:t xml:space="preserve">Gastroenterology </w:t>
      </w:r>
      <w:r w:rsidRPr="00CD6769">
        <w:rPr>
          <w:b/>
          <w:noProof/>
        </w:rPr>
        <w:t>2010,</w:t>
      </w:r>
      <w:r w:rsidRPr="00CD6769">
        <w:rPr>
          <w:noProof/>
        </w:rPr>
        <w:t xml:space="preserve"> </w:t>
      </w:r>
      <w:r w:rsidRPr="00CD6769">
        <w:rPr>
          <w:i/>
          <w:noProof/>
        </w:rPr>
        <w:t>139</w:t>
      </w:r>
      <w:r w:rsidRPr="00CD6769">
        <w:rPr>
          <w:noProof/>
        </w:rPr>
        <w:t xml:space="preserve"> (6), 1844-U105.</w:t>
      </w:r>
    </w:p>
    <w:p w14:paraId="5CC1C9AD" w14:textId="77777777" w:rsidR="00CD6769" w:rsidRPr="00CD6769" w:rsidRDefault="00CD6769" w:rsidP="00CD6769">
      <w:pPr>
        <w:pStyle w:val="EndNoteBibliography"/>
        <w:rPr>
          <w:noProof/>
        </w:rPr>
      </w:pPr>
      <w:r w:rsidRPr="00CD6769">
        <w:rPr>
          <w:noProof/>
        </w:rPr>
        <w:t>96.</w:t>
      </w:r>
      <w:r w:rsidRPr="00CD6769">
        <w:rPr>
          <w:noProof/>
        </w:rPr>
        <w:tab/>
        <w:t xml:space="preserve">Zhang, H. S.;  DiBaise, J. K.;  Zuccolo, A.;  Kudrna, D.;  Braidotti, M.;  Yu, Y. S.;  Parameswaran, P.;  Crowell, M. D.;  Wing, R.;  Rittmann, B. E.; Krajmalnik-Brown, R., Human gut microbiota in obesity and after gastric bypass. </w:t>
      </w:r>
      <w:r w:rsidRPr="00CD6769">
        <w:rPr>
          <w:i/>
          <w:noProof/>
        </w:rPr>
        <w:t xml:space="preserve">Proc. Natl. Acad. Sci. U. S. A. </w:t>
      </w:r>
      <w:r w:rsidRPr="00CD6769">
        <w:rPr>
          <w:b/>
          <w:noProof/>
        </w:rPr>
        <w:t>2009,</w:t>
      </w:r>
      <w:r w:rsidRPr="00CD6769">
        <w:rPr>
          <w:noProof/>
        </w:rPr>
        <w:t xml:space="preserve"> </w:t>
      </w:r>
      <w:r w:rsidRPr="00CD6769">
        <w:rPr>
          <w:i/>
          <w:noProof/>
        </w:rPr>
        <w:t>106</w:t>
      </w:r>
      <w:r w:rsidRPr="00CD6769">
        <w:rPr>
          <w:noProof/>
        </w:rPr>
        <w:t xml:space="preserve"> (7), 2365-2370.</w:t>
      </w:r>
    </w:p>
    <w:p w14:paraId="7A334020" w14:textId="77777777" w:rsidR="00CD6769" w:rsidRPr="00CD6769" w:rsidRDefault="00CD6769" w:rsidP="00CD6769">
      <w:pPr>
        <w:pStyle w:val="EndNoteBibliography"/>
        <w:rPr>
          <w:noProof/>
        </w:rPr>
      </w:pPr>
      <w:r w:rsidRPr="00CD6769">
        <w:rPr>
          <w:noProof/>
        </w:rPr>
        <w:t>97.</w:t>
      </w:r>
      <w:r w:rsidRPr="00CD6769">
        <w:rPr>
          <w:noProof/>
        </w:rPr>
        <w:tab/>
        <w:t xml:space="preserve">Magne, F.;  Gotteland, M.;  Gauthier, L.;  Zazueta, A.;  Pesoa, S.;  Navarrete, P.; </w:t>
      </w:r>
      <w:r w:rsidRPr="00CD6769">
        <w:rPr>
          <w:noProof/>
        </w:rPr>
        <w:lastRenderedPageBreak/>
        <w:t xml:space="preserve">Balamurugan, R. The Firmicutes/Bacteroidetes Ratio: A Relevant Marker of Gut Dysbiosis in Obese Patients? </w:t>
      </w:r>
      <w:r w:rsidRPr="00CD6769">
        <w:rPr>
          <w:i/>
          <w:noProof/>
        </w:rPr>
        <w:t xml:space="preserve">Nutrients </w:t>
      </w:r>
      <w:r w:rsidRPr="00CD6769">
        <w:rPr>
          <w:noProof/>
        </w:rPr>
        <w:t>[Online], 2020.</w:t>
      </w:r>
    </w:p>
    <w:p w14:paraId="0FB305C4" w14:textId="77777777" w:rsidR="00CD6769" w:rsidRPr="00CD6769" w:rsidRDefault="00CD6769" w:rsidP="00CD6769">
      <w:pPr>
        <w:pStyle w:val="EndNoteBibliography"/>
        <w:rPr>
          <w:noProof/>
        </w:rPr>
      </w:pPr>
      <w:r w:rsidRPr="00CD6769">
        <w:rPr>
          <w:noProof/>
        </w:rPr>
        <w:t>98.</w:t>
      </w:r>
      <w:r w:rsidRPr="00CD6769">
        <w:rPr>
          <w:noProof/>
        </w:rPr>
        <w:tab/>
        <w:t xml:space="preserve">Guardia-Escote, L.;  Basaure, P.;  Biosca-Brull, J.;  Cabre, M.;  Blanco, J.;  Perez-Fernandez, C.;  Sanchez-Santed, F.;  Domingo, J. L.; Colomina, M. T., APOE genotype and postnatal chlorpyrifos exposure modulate gut microbiota and cerebral short-chain fatty acids in preweaning mice. </w:t>
      </w:r>
      <w:r w:rsidRPr="00CD6769">
        <w:rPr>
          <w:i/>
          <w:noProof/>
        </w:rPr>
        <w:t xml:space="preserve">Food Chem. Toxicol. </w:t>
      </w:r>
      <w:r w:rsidRPr="00CD6769">
        <w:rPr>
          <w:b/>
          <w:noProof/>
        </w:rPr>
        <w:t>2020,</w:t>
      </w:r>
      <w:r w:rsidRPr="00CD6769">
        <w:rPr>
          <w:noProof/>
        </w:rPr>
        <w:t xml:space="preserve"> </w:t>
      </w:r>
      <w:r w:rsidRPr="00CD6769">
        <w:rPr>
          <w:i/>
          <w:noProof/>
        </w:rPr>
        <w:t>135</w:t>
      </w:r>
      <w:r w:rsidRPr="00CD6769">
        <w:rPr>
          <w:noProof/>
        </w:rPr>
        <w:t>, 11.</w:t>
      </w:r>
    </w:p>
    <w:p w14:paraId="01AB4796" w14:textId="77777777" w:rsidR="00CD6769" w:rsidRPr="00CD6769" w:rsidRDefault="00CD6769" w:rsidP="00CD6769">
      <w:pPr>
        <w:pStyle w:val="EndNoteBibliography"/>
        <w:rPr>
          <w:noProof/>
        </w:rPr>
      </w:pPr>
      <w:r w:rsidRPr="00CD6769">
        <w:rPr>
          <w:noProof/>
        </w:rPr>
        <w:t>99.</w:t>
      </w:r>
      <w:r w:rsidRPr="00CD6769">
        <w:rPr>
          <w:noProof/>
        </w:rPr>
        <w:tab/>
        <w:t xml:space="preserve">Djekkoun, N.;  Depeint, F.;  Guibourdenche, M.;  Sabbouri, H. E. E.;  Corona, A.;  Rhazi, L.;  Gay-Queheillard, J.;  Rouabah, L.;  Biendo, M.;  Al-Salameh, A.;  Lalau, J. D.;  Bach, V.; Khorsi-Cauet, H., Perigestational exposure of a combination of a high-fat diet and pesticide impacts the metabolic and microbiotic status of dams and pups; a preventive strategy based on prebiotics. </w:t>
      </w:r>
      <w:r w:rsidRPr="00CD6769">
        <w:rPr>
          <w:i/>
          <w:noProof/>
        </w:rPr>
        <w:t xml:space="preserve">Eur. J. Nutr. </w:t>
      </w:r>
      <w:r w:rsidRPr="00CD6769">
        <w:rPr>
          <w:b/>
          <w:noProof/>
        </w:rPr>
        <w:t>2022</w:t>
      </w:r>
      <w:r w:rsidRPr="00CD6769">
        <w:rPr>
          <w:noProof/>
        </w:rPr>
        <w:t>, 13.</w:t>
      </w:r>
    </w:p>
    <w:p w14:paraId="282DAB6F" w14:textId="77777777" w:rsidR="00CD6769" w:rsidRPr="00CD6769" w:rsidRDefault="00CD6769" w:rsidP="00CD6769">
      <w:pPr>
        <w:pStyle w:val="EndNoteBibliography"/>
        <w:rPr>
          <w:noProof/>
        </w:rPr>
      </w:pPr>
      <w:r w:rsidRPr="00CD6769">
        <w:rPr>
          <w:noProof/>
        </w:rPr>
        <w:t>100.</w:t>
      </w:r>
      <w:r w:rsidRPr="00CD6769">
        <w:rPr>
          <w:noProof/>
        </w:rPr>
        <w:tab/>
        <w:t xml:space="preserve">Pu, Y. Y.;  Yang, J.;  Chang, L. J.;  Qu, Y. G.;  Wang, S. M.;  Zhang, K.;  Xiong, Z. W.;  Zhang, J. C.;  Tan, Y. F.;  Wang, X. M.;  Fujita, Y.;  Ishima, T.;  Wang, D. B.;  Hwang, S. H.;  Hammock, B. D.; Hashimoto, K., Maternal glyphosate exposure causes autism-like behaviors in offspring through increased expression of soluble epoxide hydrolase. </w:t>
      </w:r>
      <w:r w:rsidRPr="00CD6769">
        <w:rPr>
          <w:i/>
          <w:noProof/>
        </w:rPr>
        <w:t xml:space="preserve">Proc. Natl. Acad. Sci. U. S. A. </w:t>
      </w:r>
      <w:r w:rsidRPr="00CD6769">
        <w:rPr>
          <w:b/>
          <w:noProof/>
        </w:rPr>
        <w:t>2020,</w:t>
      </w:r>
      <w:r w:rsidRPr="00CD6769">
        <w:rPr>
          <w:noProof/>
        </w:rPr>
        <w:t xml:space="preserve"> </w:t>
      </w:r>
      <w:r w:rsidRPr="00CD6769">
        <w:rPr>
          <w:i/>
          <w:noProof/>
        </w:rPr>
        <w:t>117</w:t>
      </w:r>
      <w:r w:rsidRPr="00CD6769">
        <w:rPr>
          <w:noProof/>
        </w:rPr>
        <w:t xml:space="preserve"> (21), 11753-11759.</w:t>
      </w:r>
    </w:p>
    <w:p w14:paraId="63620266" w14:textId="77777777" w:rsidR="00CD6769" w:rsidRPr="00CD6769" w:rsidRDefault="00CD6769" w:rsidP="00CD6769">
      <w:pPr>
        <w:pStyle w:val="EndNoteBibliography"/>
        <w:rPr>
          <w:noProof/>
        </w:rPr>
      </w:pPr>
      <w:r w:rsidRPr="00CD6769">
        <w:rPr>
          <w:noProof/>
        </w:rPr>
        <w:t>101.</w:t>
      </w:r>
      <w:r w:rsidRPr="00CD6769">
        <w:rPr>
          <w:noProof/>
        </w:rPr>
        <w:tab/>
        <w:t xml:space="preserve">Yan, S.;  Tian, S.;  Meng, Z.;  Teng, M.;  Sun, W.;  Jia, M.;  Zhou, Z.;  Bi, S.; Zhu, W., Exposure to nitenpyram during pregnancy causes colonic mucosal damage and non-alcoholic steatohepatitis in mouse offspring: The role of gut microbiota. </w:t>
      </w:r>
      <w:r w:rsidRPr="00CD6769">
        <w:rPr>
          <w:i/>
          <w:noProof/>
        </w:rPr>
        <w:t xml:space="preserve">Environ. Pollut. </w:t>
      </w:r>
      <w:r w:rsidRPr="00CD6769">
        <w:rPr>
          <w:b/>
          <w:noProof/>
        </w:rPr>
        <w:t>2021,</w:t>
      </w:r>
      <w:r w:rsidRPr="00CD6769">
        <w:rPr>
          <w:noProof/>
        </w:rPr>
        <w:t xml:space="preserve"> </w:t>
      </w:r>
      <w:r w:rsidRPr="00CD6769">
        <w:rPr>
          <w:i/>
          <w:noProof/>
        </w:rPr>
        <w:t>271</w:t>
      </w:r>
      <w:r w:rsidRPr="00CD6769">
        <w:rPr>
          <w:noProof/>
        </w:rPr>
        <w:t>, 116306.</w:t>
      </w:r>
    </w:p>
    <w:p w14:paraId="2A01DDE4" w14:textId="77777777" w:rsidR="00CD6769" w:rsidRPr="00CD6769" w:rsidRDefault="00CD6769" w:rsidP="00CD6769">
      <w:pPr>
        <w:pStyle w:val="EndNoteBibliography"/>
        <w:rPr>
          <w:noProof/>
        </w:rPr>
      </w:pPr>
      <w:r w:rsidRPr="00CD6769">
        <w:rPr>
          <w:noProof/>
        </w:rPr>
        <w:t>102.</w:t>
      </w:r>
      <w:r w:rsidRPr="00CD6769">
        <w:rPr>
          <w:noProof/>
        </w:rPr>
        <w:tab/>
        <w:t xml:space="preserve">Gu, Y.;  Yan, S.;  Zhu, W.;  Chen, X.; Meng, Z., Interaction between Gut Microbiota and Health Hazards of Pesticides: Water Can Carry a Boat, but It Can Also Capsize It. </w:t>
      </w:r>
      <w:r w:rsidRPr="00CD6769">
        <w:rPr>
          <w:i/>
          <w:noProof/>
        </w:rPr>
        <w:t xml:space="preserve">ACS Food Science &amp; Technology </w:t>
      </w:r>
      <w:r w:rsidRPr="00CD6769">
        <w:rPr>
          <w:b/>
          <w:noProof/>
        </w:rPr>
        <w:t>2023</w:t>
      </w:r>
      <w:r w:rsidRPr="00CD6769">
        <w:rPr>
          <w:noProof/>
        </w:rPr>
        <w:t>.</w:t>
      </w:r>
    </w:p>
    <w:p w14:paraId="404F6319" w14:textId="77777777" w:rsidR="00CD6769" w:rsidRPr="00CD6769" w:rsidRDefault="00CD6769" w:rsidP="00CD6769">
      <w:pPr>
        <w:pStyle w:val="EndNoteBibliography"/>
        <w:rPr>
          <w:noProof/>
        </w:rPr>
      </w:pPr>
      <w:r w:rsidRPr="00CD6769">
        <w:rPr>
          <w:noProof/>
        </w:rPr>
        <w:t>103.</w:t>
      </w:r>
      <w:r w:rsidRPr="00CD6769">
        <w:rPr>
          <w:noProof/>
        </w:rPr>
        <w:tab/>
        <w:t xml:space="preserve">Reygner, J.;  Lichtenberger, L.;  Elmhiri, G.;  Dou, S.;  Bahi-Jaber, N.;  Rhazi, L.;  Depeint, F.;  Bach, V.;  Khorsi-Cauet, H.; Abdennebi-Najar, L., Inulin Supplementation Lowered the Metabolic Defects of Prolonged Exposure to Chlorpyrifos from Gestation to Young Adult Stage in Offspring Rats. </w:t>
      </w:r>
      <w:r w:rsidRPr="00CD6769">
        <w:rPr>
          <w:i/>
          <w:noProof/>
        </w:rPr>
        <w:t xml:space="preserve">PLoS One </w:t>
      </w:r>
      <w:r w:rsidRPr="00CD6769">
        <w:rPr>
          <w:b/>
          <w:noProof/>
        </w:rPr>
        <w:t>2016,</w:t>
      </w:r>
      <w:r w:rsidRPr="00CD6769">
        <w:rPr>
          <w:noProof/>
        </w:rPr>
        <w:t xml:space="preserve"> </w:t>
      </w:r>
      <w:r w:rsidRPr="00CD6769">
        <w:rPr>
          <w:i/>
          <w:noProof/>
        </w:rPr>
        <w:t>11</w:t>
      </w:r>
      <w:r w:rsidRPr="00CD6769">
        <w:rPr>
          <w:noProof/>
        </w:rPr>
        <w:t xml:space="preserve"> (10), 17.</w:t>
      </w:r>
    </w:p>
    <w:p w14:paraId="4AF747F9" w14:textId="77777777" w:rsidR="00CD6769" w:rsidRPr="00CD6769" w:rsidRDefault="00CD6769" w:rsidP="00CD6769">
      <w:pPr>
        <w:pStyle w:val="EndNoteBibliography"/>
        <w:rPr>
          <w:noProof/>
        </w:rPr>
      </w:pPr>
      <w:r w:rsidRPr="00CD6769">
        <w:rPr>
          <w:noProof/>
        </w:rPr>
        <w:t>104.</w:t>
      </w:r>
      <w:r w:rsidRPr="00CD6769">
        <w:rPr>
          <w:noProof/>
        </w:rPr>
        <w:tab/>
        <w:t xml:space="preserve">Krishna, G.; Muralidhara, Oral supplements of inulin during gestation offsets rotenone-induced oxidative impairments and neurotoxicity in maternal and prenatal rat brain. </w:t>
      </w:r>
      <w:r w:rsidRPr="00CD6769">
        <w:rPr>
          <w:i/>
          <w:noProof/>
        </w:rPr>
        <w:t xml:space="preserve">Biomed. Pharmacother. </w:t>
      </w:r>
      <w:r w:rsidRPr="00CD6769">
        <w:rPr>
          <w:b/>
          <w:noProof/>
        </w:rPr>
        <w:t>2018,</w:t>
      </w:r>
      <w:r w:rsidRPr="00CD6769">
        <w:rPr>
          <w:noProof/>
        </w:rPr>
        <w:t xml:space="preserve"> </w:t>
      </w:r>
      <w:r w:rsidRPr="00CD6769">
        <w:rPr>
          <w:i/>
          <w:noProof/>
        </w:rPr>
        <w:t>104</w:t>
      </w:r>
      <w:r w:rsidRPr="00CD6769">
        <w:rPr>
          <w:noProof/>
        </w:rPr>
        <w:t>, 751-762.</w:t>
      </w:r>
    </w:p>
    <w:p w14:paraId="7F25D67B" w14:textId="77777777" w:rsidR="00CD6769" w:rsidRPr="00CD6769" w:rsidRDefault="00CD6769" w:rsidP="00CD6769">
      <w:pPr>
        <w:pStyle w:val="EndNoteBibliography"/>
        <w:rPr>
          <w:noProof/>
        </w:rPr>
      </w:pPr>
      <w:r w:rsidRPr="00CD6769">
        <w:rPr>
          <w:noProof/>
        </w:rPr>
        <w:t>105.</w:t>
      </w:r>
      <w:r w:rsidRPr="00CD6769">
        <w:rPr>
          <w:noProof/>
        </w:rPr>
        <w:tab/>
        <w:t xml:space="preserve">Zhao, Y.;  Fang, C. L.;  Jin, C. Y.;  Bao, Z. W.;  Yang, G. L.; Jin, Y. X., Catechin from green tea had the potential to decrease the chlorpyrifos induced oxidative stress in larval zebrafish (Danio rerio). </w:t>
      </w:r>
      <w:r w:rsidRPr="00CD6769">
        <w:rPr>
          <w:i/>
          <w:noProof/>
        </w:rPr>
        <w:t xml:space="preserve">Pest. Biochem. Physiol. </w:t>
      </w:r>
      <w:r w:rsidRPr="00CD6769">
        <w:rPr>
          <w:b/>
          <w:noProof/>
        </w:rPr>
        <w:t>2022,</w:t>
      </w:r>
      <w:r w:rsidRPr="00CD6769">
        <w:rPr>
          <w:noProof/>
        </w:rPr>
        <w:t xml:space="preserve"> </w:t>
      </w:r>
      <w:r w:rsidRPr="00CD6769">
        <w:rPr>
          <w:i/>
          <w:noProof/>
        </w:rPr>
        <w:t>182</w:t>
      </w:r>
      <w:r w:rsidRPr="00CD6769">
        <w:rPr>
          <w:noProof/>
        </w:rPr>
        <w:t>, 8.</w:t>
      </w:r>
    </w:p>
    <w:p w14:paraId="0706735E" w14:textId="536FB2A9" w:rsidR="00A33977" w:rsidRDefault="00000000">
      <w:r>
        <w:fldChar w:fldCharType="end"/>
      </w:r>
    </w:p>
    <w:sectPr w:rsidR="00A339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F50268"/>
    <w:multiLevelType w:val="singleLevel"/>
    <w:tmpl w:val="A7F50268"/>
    <w:lvl w:ilvl="0">
      <w:start w:val="1"/>
      <w:numFmt w:val="decimal"/>
      <w:suff w:val="space"/>
      <w:lvlText w:val="%1)"/>
      <w:lvlJc w:val="left"/>
    </w:lvl>
  </w:abstractNum>
  <w:num w:numId="1" w16cid:durableId="7355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v9wx9d2392z2levppd5ppzkd0f925xs50fd&quot;&gt;Pesticides_earlylifeexposure&lt;record-ids&gt;&lt;item&gt;1&lt;/item&gt;&lt;item&gt;2&lt;/item&gt;&lt;item&gt;3&lt;/item&gt;&lt;item&gt;5&lt;/item&gt;&lt;item&gt;6&lt;/item&gt;&lt;item&gt;7&lt;/item&gt;&lt;item&gt;8&lt;/item&gt;&lt;item&gt;9&lt;/item&gt;&lt;item&gt;10&lt;/item&gt;&lt;item&gt;11&lt;/item&gt;&lt;item&gt;12&lt;/item&gt;&lt;item&gt;13&lt;/item&gt;&lt;item&gt;15&lt;/item&gt;&lt;item&gt;16&lt;/item&gt;&lt;item&gt;17&lt;/item&gt;&lt;item&gt;18&lt;/item&gt;&lt;item&gt;19&lt;/item&gt;&lt;item&gt;24&lt;/item&gt;&lt;item&gt;25&lt;/item&gt;&lt;item&gt;26&lt;/item&gt;&lt;item&gt;27&lt;/item&gt;&lt;item&gt;28&lt;/item&gt;&lt;item&gt;29&lt;/item&gt;&lt;item&gt;30&lt;/item&gt;&lt;item&gt;31&lt;/item&gt;&lt;item&gt;32&lt;/item&gt;&lt;item&gt;33&lt;/item&gt;&lt;item&gt;34&lt;/item&gt;&lt;item&gt;35&lt;/item&gt;&lt;item&gt;36&lt;/item&gt;&lt;item&gt;38&lt;/item&gt;&lt;item&gt;39&lt;/item&gt;&lt;item&gt;40&lt;/item&gt;&lt;item&gt;41&lt;/item&gt;&lt;item&gt;42&lt;/item&gt;&lt;item&gt;43&lt;/item&gt;&lt;item&gt;45&lt;/item&gt;&lt;item&gt;46&lt;/item&gt;&lt;item&gt;47&lt;/item&gt;&lt;item&gt;48&lt;/item&gt;&lt;item&gt;50&lt;/item&gt;&lt;item&gt;51&lt;/item&gt;&lt;item&gt;52&lt;/item&gt;&lt;item&gt;53&lt;/item&gt;&lt;item&gt;54&lt;/item&gt;&lt;item&gt;55&lt;/item&gt;&lt;item&gt;56&lt;/item&gt;&lt;item&gt;57&lt;/item&gt;&lt;item&gt;58&lt;/item&gt;&lt;item&gt;59&lt;/item&gt;&lt;item&gt;62&lt;/item&gt;&lt;item&gt;63&lt;/item&gt;&lt;item&gt;65&lt;/item&gt;&lt;item&gt;66&lt;/item&gt;&lt;item&gt;67&lt;/item&gt;&lt;item&gt;73&lt;/item&gt;&lt;item&gt;74&lt;/item&gt;&lt;item&gt;75&lt;/item&gt;&lt;item&gt;76&lt;/item&gt;&lt;item&gt;77&lt;/item&gt;&lt;item&gt;78&lt;/item&gt;&lt;item&gt;79&lt;/item&gt;&lt;item&gt;80&lt;/item&gt;&lt;item&gt;81&lt;/item&gt;&lt;item&gt;83&lt;/item&gt;&lt;item&gt;84&lt;/item&gt;&lt;item&gt;85&lt;/item&gt;&lt;item&gt;86&lt;/item&gt;&lt;item&gt;87&lt;/item&gt;&lt;item&gt;88&lt;/item&gt;&lt;item&gt;89&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4&lt;/item&gt;&lt;item&gt;116&lt;/item&gt;&lt;item&gt;118&lt;/item&gt;&lt;item&gt;119&lt;/item&gt;&lt;item&gt;120&lt;/item&gt;&lt;item&gt;121&lt;/item&gt;&lt;item&gt;122&lt;/item&gt;&lt;item&gt;123&lt;/item&gt;&lt;item&gt;124&lt;/item&gt;&lt;item&gt;125&lt;/item&gt;&lt;item&gt;126&lt;/item&gt;&lt;item&gt;127&lt;/item&gt;&lt;item&gt;128&lt;/item&gt;&lt;/record-ids&gt;&lt;/item&gt;&lt;/Libraries&gt;"/>
  </w:docVars>
  <w:rsids>
    <w:rsidRoot w:val="00355AA6"/>
    <w:rsid w:val="D36EFEE1"/>
    <w:rsid w:val="E5FE9593"/>
    <w:rsid w:val="F7DB664B"/>
    <w:rsid w:val="FDE9133C"/>
    <w:rsid w:val="000147CF"/>
    <w:rsid w:val="00026230"/>
    <w:rsid w:val="000269FA"/>
    <w:rsid w:val="00034B52"/>
    <w:rsid w:val="00053AAB"/>
    <w:rsid w:val="00071537"/>
    <w:rsid w:val="000A1648"/>
    <w:rsid w:val="000A167D"/>
    <w:rsid w:val="000C3691"/>
    <w:rsid w:val="000D017B"/>
    <w:rsid w:val="000E1261"/>
    <w:rsid w:val="000E3605"/>
    <w:rsid w:val="000E5077"/>
    <w:rsid w:val="001006F5"/>
    <w:rsid w:val="00104DA6"/>
    <w:rsid w:val="00110D83"/>
    <w:rsid w:val="001148C0"/>
    <w:rsid w:val="00116DEC"/>
    <w:rsid w:val="001300E7"/>
    <w:rsid w:val="0017433D"/>
    <w:rsid w:val="00190888"/>
    <w:rsid w:val="001C48DC"/>
    <w:rsid w:val="001F79F8"/>
    <w:rsid w:val="0020042A"/>
    <w:rsid w:val="002241A5"/>
    <w:rsid w:val="00231F40"/>
    <w:rsid w:val="00232FC8"/>
    <w:rsid w:val="00244382"/>
    <w:rsid w:val="00262759"/>
    <w:rsid w:val="0026684B"/>
    <w:rsid w:val="0027585A"/>
    <w:rsid w:val="002A05F8"/>
    <w:rsid w:val="002A20E5"/>
    <w:rsid w:val="002A29AE"/>
    <w:rsid w:val="002A5146"/>
    <w:rsid w:val="002B4713"/>
    <w:rsid w:val="002C2C37"/>
    <w:rsid w:val="002E44DA"/>
    <w:rsid w:val="002F027B"/>
    <w:rsid w:val="002F6E24"/>
    <w:rsid w:val="00313B49"/>
    <w:rsid w:val="00331EE7"/>
    <w:rsid w:val="00355AA6"/>
    <w:rsid w:val="003652C2"/>
    <w:rsid w:val="00393C53"/>
    <w:rsid w:val="003A19EF"/>
    <w:rsid w:val="003B1AD5"/>
    <w:rsid w:val="003B4AE2"/>
    <w:rsid w:val="003E441C"/>
    <w:rsid w:val="003F4371"/>
    <w:rsid w:val="003F5BA7"/>
    <w:rsid w:val="004218FB"/>
    <w:rsid w:val="00433099"/>
    <w:rsid w:val="00434BC9"/>
    <w:rsid w:val="0049359C"/>
    <w:rsid w:val="00495B66"/>
    <w:rsid w:val="00497601"/>
    <w:rsid w:val="004C6BFB"/>
    <w:rsid w:val="004D6E92"/>
    <w:rsid w:val="004F0DFE"/>
    <w:rsid w:val="004F2B86"/>
    <w:rsid w:val="00525426"/>
    <w:rsid w:val="005319C4"/>
    <w:rsid w:val="00531CF9"/>
    <w:rsid w:val="0056177C"/>
    <w:rsid w:val="00575C27"/>
    <w:rsid w:val="005C62BD"/>
    <w:rsid w:val="005D7C78"/>
    <w:rsid w:val="005E6334"/>
    <w:rsid w:val="005F1FE8"/>
    <w:rsid w:val="00606F41"/>
    <w:rsid w:val="00607E90"/>
    <w:rsid w:val="00610305"/>
    <w:rsid w:val="006128A0"/>
    <w:rsid w:val="00615150"/>
    <w:rsid w:val="00615233"/>
    <w:rsid w:val="00617C57"/>
    <w:rsid w:val="0062181F"/>
    <w:rsid w:val="00621A55"/>
    <w:rsid w:val="00640101"/>
    <w:rsid w:val="006512D3"/>
    <w:rsid w:val="006551AC"/>
    <w:rsid w:val="00664DE1"/>
    <w:rsid w:val="00685E03"/>
    <w:rsid w:val="006934C4"/>
    <w:rsid w:val="00694368"/>
    <w:rsid w:val="006A78AC"/>
    <w:rsid w:val="006D3228"/>
    <w:rsid w:val="006D3C3F"/>
    <w:rsid w:val="006D3CB9"/>
    <w:rsid w:val="00700724"/>
    <w:rsid w:val="00707422"/>
    <w:rsid w:val="00716F4F"/>
    <w:rsid w:val="00723B81"/>
    <w:rsid w:val="00733F8C"/>
    <w:rsid w:val="00744756"/>
    <w:rsid w:val="00762FAC"/>
    <w:rsid w:val="00763A37"/>
    <w:rsid w:val="00780386"/>
    <w:rsid w:val="00783324"/>
    <w:rsid w:val="0079168B"/>
    <w:rsid w:val="007A6456"/>
    <w:rsid w:val="007B35EC"/>
    <w:rsid w:val="007C588A"/>
    <w:rsid w:val="007D17E9"/>
    <w:rsid w:val="008072FC"/>
    <w:rsid w:val="00813F16"/>
    <w:rsid w:val="00815A02"/>
    <w:rsid w:val="00820F6F"/>
    <w:rsid w:val="00831282"/>
    <w:rsid w:val="00832C11"/>
    <w:rsid w:val="00882EF0"/>
    <w:rsid w:val="0088459E"/>
    <w:rsid w:val="00885423"/>
    <w:rsid w:val="008934C6"/>
    <w:rsid w:val="008A1535"/>
    <w:rsid w:val="008F34D7"/>
    <w:rsid w:val="008F418E"/>
    <w:rsid w:val="0090244C"/>
    <w:rsid w:val="009045C8"/>
    <w:rsid w:val="00920C5A"/>
    <w:rsid w:val="00921F1E"/>
    <w:rsid w:val="00925080"/>
    <w:rsid w:val="0093247B"/>
    <w:rsid w:val="0093588D"/>
    <w:rsid w:val="00974BC8"/>
    <w:rsid w:val="009866D4"/>
    <w:rsid w:val="0099387D"/>
    <w:rsid w:val="009E0D0F"/>
    <w:rsid w:val="009F5214"/>
    <w:rsid w:val="009F6AFC"/>
    <w:rsid w:val="00A01C08"/>
    <w:rsid w:val="00A33977"/>
    <w:rsid w:val="00A54F9F"/>
    <w:rsid w:val="00A56709"/>
    <w:rsid w:val="00A6707A"/>
    <w:rsid w:val="00A6743A"/>
    <w:rsid w:val="00A70262"/>
    <w:rsid w:val="00A74C81"/>
    <w:rsid w:val="00A82D9C"/>
    <w:rsid w:val="00A84627"/>
    <w:rsid w:val="00A8736A"/>
    <w:rsid w:val="00A93725"/>
    <w:rsid w:val="00AA02E2"/>
    <w:rsid w:val="00AA4A4B"/>
    <w:rsid w:val="00AB41D6"/>
    <w:rsid w:val="00AC55A8"/>
    <w:rsid w:val="00AC5E2E"/>
    <w:rsid w:val="00AF02BA"/>
    <w:rsid w:val="00AF0643"/>
    <w:rsid w:val="00AF2BF1"/>
    <w:rsid w:val="00B226E7"/>
    <w:rsid w:val="00B32DB7"/>
    <w:rsid w:val="00B42BE0"/>
    <w:rsid w:val="00B43280"/>
    <w:rsid w:val="00B51721"/>
    <w:rsid w:val="00B62B12"/>
    <w:rsid w:val="00B6357F"/>
    <w:rsid w:val="00B64598"/>
    <w:rsid w:val="00B7638D"/>
    <w:rsid w:val="00BA50A3"/>
    <w:rsid w:val="00BC2FDF"/>
    <w:rsid w:val="00BD704D"/>
    <w:rsid w:val="00C26269"/>
    <w:rsid w:val="00C302C8"/>
    <w:rsid w:val="00C31099"/>
    <w:rsid w:val="00C3208E"/>
    <w:rsid w:val="00C35F4C"/>
    <w:rsid w:val="00C41D05"/>
    <w:rsid w:val="00C7164D"/>
    <w:rsid w:val="00C81737"/>
    <w:rsid w:val="00C90F95"/>
    <w:rsid w:val="00C97E12"/>
    <w:rsid w:val="00CA2A44"/>
    <w:rsid w:val="00CA642C"/>
    <w:rsid w:val="00CB3632"/>
    <w:rsid w:val="00CC4816"/>
    <w:rsid w:val="00CD6769"/>
    <w:rsid w:val="00CF1733"/>
    <w:rsid w:val="00CF3F06"/>
    <w:rsid w:val="00D001D8"/>
    <w:rsid w:val="00D021D9"/>
    <w:rsid w:val="00D029AF"/>
    <w:rsid w:val="00D06F15"/>
    <w:rsid w:val="00D32BE1"/>
    <w:rsid w:val="00D32E60"/>
    <w:rsid w:val="00D3408C"/>
    <w:rsid w:val="00D55518"/>
    <w:rsid w:val="00D61F64"/>
    <w:rsid w:val="00D73194"/>
    <w:rsid w:val="00D76C15"/>
    <w:rsid w:val="00D83AC6"/>
    <w:rsid w:val="00D969CF"/>
    <w:rsid w:val="00DB0F5B"/>
    <w:rsid w:val="00DB1AC2"/>
    <w:rsid w:val="00DD49F5"/>
    <w:rsid w:val="00DD659A"/>
    <w:rsid w:val="00DE21D1"/>
    <w:rsid w:val="00E0071F"/>
    <w:rsid w:val="00E24DDF"/>
    <w:rsid w:val="00E344D7"/>
    <w:rsid w:val="00E430D4"/>
    <w:rsid w:val="00E476E2"/>
    <w:rsid w:val="00E7058B"/>
    <w:rsid w:val="00E9532C"/>
    <w:rsid w:val="00EC1DF2"/>
    <w:rsid w:val="00EC5974"/>
    <w:rsid w:val="00EE5224"/>
    <w:rsid w:val="00EE7D22"/>
    <w:rsid w:val="00EF153D"/>
    <w:rsid w:val="00F228F3"/>
    <w:rsid w:val="00F524B6"/>
    <w:rsid w:val="00F527B5"/>
    <w:rsid w:val="00F66FE5"/>
    <w:rsid w:val="00F720FE"/>
    <w:rsid w:val="00FC159A"/>
    <w:rsid w:val="00FE179E"/>
    <w:rsid w:val="00FE7DE4"/>
    <w:rsid w:val="00FF2698"/>
    <w:rsid w:val="00FF4961"/>
    <w:rsid w:val="77BF3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78F4C7"/>
  <w14:defaultImageDpi w14:val="32767"/>
  <w15:docId w15:val="{3E3A16FC-EAD4-49B0-82A6-4CD1D882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EndNoteBibliographyTitle">
    <w:name w:val="EndNote Bibliography Title"/>
    <w:basedOn w:val="a"/>
    <w:link w:val="EndNoteBibliographyTitle0"/>
    <w:pPr>
      <w:jc w:val="center"/>
    </w:pPr>
    <w:rPr>
      <w:rFonts w:ascii="等线" w:eastAsia="等线" w:hAnsi="等线"/>
      <w:sz w:val="20"/>
    </w:rPr>
  </w:style>
  <w:style w:type="character" w:customStyle="1" w:styleId="EndNoteBibliographyTitle0">
    <w:name w:val="EndNote Bibliography Title 字符"/>
    <w:basedOn w:val="a0"/>
    <w:link w:val="EndNoteBibliographyTitle"/>
    <w:rPr>
      <w:rFonts w:ascii="等线" w:eastAsia="等线" w:hAnsi="等线" w:cstheme="minorBidi"/>
      <w:kern w:val="2"/>
      <w:szCs w:val="22"/>
    </w:rPr>
  </w:style>
  <w:style w:type="paragraph" w:customStyle="1" w:styleId="EndNoteBibliography">
    <w:name w:val="EndNote Bibliography"/>
    <w:basedOn w:val="a"/>
    <w:link w:val="EndNoteBibliography0"/>
    <w:rPr>
      <w:rFonts w:ascii="等线" w:eastAsia="等线" w:hAnsi="等线"/>
      <w:sz w:val="20"/>
    </w:rPr>
  </w:style>
  <w:style w:type="character" w:customStyle="1" w:styleId="EndNoteBibliography0">
    <w:name w:val="EndNote Bibliography 字符"/>
    <w:basedOn w:val="a0"/>
    <w:link w:val="EndNoteBibliography"/>
    <w:rPr>
      <w:rFonts w:ascii="等线" w:eastAsia="等线" w:hAnsi="等线" w:cstheme="minorBidi"/>
      <w:kern w:val="2"/>
      <w:szCs w:val="22"/>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table" w:customStyle="1" w:styleId="11">
    <w:name w:val="清单表 1 浅色1"/>
    <w:basedOn w:val="a1"/>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8">
    <w:name w:val="Emphasis"/>
    <w:basedOn w:val="a0"/>
    <w:uiPriority w:val="20"/>
    <w:qFormat/>
    <w:rsid w:val="00B62B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27</Pages>
  <Words>17024</Words>
  <Characters>97043</Characters>
  <Application>Microsoft Office Word</Application>
  <DocSecurity>0</DocSecurity>
  <Lines>808</Lines>
  <Paragraphs>227</Paragraphs>
  <ScaleCrop>false</ScaleCrop>
  <Company/>
  <LinksUpToDate>false</LinksUpToDate>
  <CharactersWithSpaces>113840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衣凡 乐</dc:creator>
  <cp:lastModifiedBy>衣凡 乐</cp:lastModifiedBy>
  <cp:revision>8</cp:revision>
  <dcterms:created xsi:type="dcterms:W3CDTF">2023-10-04T13:12:00Z</dcterms:created>
  <dcterms:modified xsi:type="dcterms:W3CDTF">2023-10-04T17:10:00Z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13fd020edd822443e0cc2c60d89bb11c9d02575ee9262ad36fadb834dde114d4</vt:lpwstr>
  </property>
  <property fmtid="{D5CDD505-2E9C-101B-9397-08002B2CF9AE}" pid="3" name="KSOProductBuildVer">
    <vt:lpwstr>2052-6.0.2.8225</vt:lpwstr>
  </property>
  <property fmtid="{D5CDD505-2E9C-101B-9397-08002B2CF9AE}" pid="4" name="ICV">
    <vt:lpwstr>F61F66DBBF0E42B9FAE6186539274990_42</vt:lpwstr>
  </property>
</Properties>
</file>