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0339F" w14:textId="77777777" w:rsidR="00C808B3" w:rsidRDefault="00C808B3"/>
    <w:tbl>
      <w:tblPr>
        <w:tblStyle w:val="TableGrid"/>
        <w:tblW w:w="8809" w:type="dxa"/>
        <w:tblLook w:val="04A0" w:firstRow="1" w:lastRow="0" w:firstColumn="1" w:lastColumn="0" w:noHBand="0" w:noVBand="1"/>
      </w:tblPr>
      <w:tblGrid>
        <w:gridCol w:w="4404"/>
        <w:gridCol w:w="4405"/>
      </w:tblGrid>
      <w:tr w:rsidR="009061A4" w14:paraId="0FFD63FE" w14:textId="77777777" w:rsidTr="009061A4">
        <w:trPr>
          <w:trHeight w:val="620"/>
        </w:trPr>
        <w:tc>
          <w:tcPr>
            <w:tcW w:w="8809" w:type="dxa"/>
            <w:gridSpan w:val="2"/>
          </w:tcPr>
          <w:p w14:paraId="02A85CD1" w14:textId="66A45650" w:rsidR="009061A4" w:rsidRPr="00C808B3" w:rsidRDefault="00C808B3" w:rsidP="00C808B3">
            <w:pPr>
              <w:jc w:val="center"/>
              <w:rPr>
                <w:sz w:val="32"/>
                <w:szCs w:val="32"/>
              </w:rPr>
            </w:pPr>
            <w:r w:rsidRPr="00C808B3">
              <w:rPr>
                <w:sz w:val="32"/>
                <w:szCs w:val="32"/>
              </w:rPr>
              <w:t>Restaurant</w:t>
            </w:r>
          </w:p>
        </w:tc>
      </w:tr>
      <w:tr w:rsidR="009061A4" w14:paraId="27B44E9E" w14:textId="77777777" w:rsidTr="00D00561">
        <w:trPr>
          <w:trHeight w:val="512"/>
        </w:trPr>
        <w:tc>
          <w:tcPr>
            <w:tcW w:w="4404" w:type="dxa"/>
          </w:tcPr>
          <w:p w14:paraId="06F1C53F" w14:textId="4261F19D" w:rsidR="009061A4" w:rsidRPr="00E273D2" w:rsidRDefault="00D00561">
            <w:pPr>
              <w:rPr>
                <w:b/>
              </w:rPr>
            </w:pPr>
            <w:r w:rsidRPr="00E273D2">
              <w:rPr>
                <w:b/>
              </w:rPr>
              <w:t>Responsibilities</w:t>
            </w:r>
          </w:p>
        </w:tc>
        <w:tc>
          <w:tcPr>
            <w:tcW w:w="4405" w:type="dxa"/>
          </w:tcPr>
          <w:p w14:paraId="0428AE53" w14:textId="0D27A7DF" w:rsidR="009061A4" w:rsidRPr="00E273D2" w:rsidRDefault="00D00561">
            <w:pPr>
              <w:rPr>
                <w:b/>
              </w:rPr>
            </w:pPr>
            <w:r w:rsidRPr="00E273D2">
              <w:rPr>
                <w:b/>
              </w:rPr>
              <w:t>Collaborators</w:t>
            </w:r>
          </w:p>
        </w:tc>
      </w:tr>
      <w:tr w:rsidR="009061A4" w14:paraId="0999B5F1" w14:textId="77777777" w:rsidTr="00C808B3">
        <w:trPr>
          <w:trHeight w:val="2960"/>
        </w:trPr>
        <w:tc>
          <w:tcPr>
            <w:tcW w:w="4404" w:type="dxa"/>
          </w:tcPr>
          <w:p w14:paraId="1413EDEA" w14:textId="117D3F14" w:rsidR="009061A4" w:rsidRDefault="005D019A" w:rsidP="00E273D2">
            <w:pPr>
              <w:pStyle w:val="ListParagraph"/>
              <w:numPr>
                <w:ilvl w:val="0"/>
                <w:numId w:val="2"/>
              </w:numPr>
            </w:pPr>
            <w:r>
              <w:t xml:space="preserve">Maintain </w:t>
            </w:r>
            <w:r w:rsidR="00151313">
              <w:t>a list of occupied tables</w:t>
            </w:r>
          </w:p>
          <w:p w14:paraId="6B3F78D8" w14:textId="6AAF0A6B" w:rsidR="00151313" w:rsidRDefault="00151313" w:rsidP="00151313">
            <w:pPr>
              <w:pStyle w:val="ListParagraph"/>
              <w:numPr>
                <w:ilvl w:val="0"/>
                <w:numId w:val="2"/>
              </w:numPr>
            </w:pPr>
            <w:r>
              <w:t xml:space="preserve">Maintain a list of </w:t>
            </w:r>
            <w:r>
              <w:t>empty</w:t>
            </w:r>
            <w:r>
              <w:t xml:space="preserve"> tables</w:t>
            </w:r>
          </w:p>
          <w:p w14:paraId="0366643C" w14:textId="57BFDA20" w:rsidR="00151313" w:rsidRDefault="00151313" w:rsidP="00E273D2">
            <w:pPr>
              <w:pStyle w:val="ListParagraph"/>
              <w:numPr>
                <w:ilvl w:val="0"/>
                <w:numId w:val="2"/>
              </w:numPr>
            </w:pPr>
            <w:r>
              <w:t>Maintain a queue of waiting parties</w:t>
            </w:r>
          </w:p>
          <w:p w14:paraId="3C62A626" w14:textId="4A8A9AF4" w:rsidR="00151313" w:rsidRDefault="00151313" w:rsidP="00E273D2">
            <w:pPr>
              <w:pStyle w:val="ListParagraph"/>
              <w:numPr>
                <w:ilvl w:val="0"/>
                <w:numId w:val="2"/>
              </w:numPr>
            </w:pPr>
            <w:r>
              <w:t>Maintain a list of serving parties</w:t>
            </w:r>
          </w:p>
          <w:p w14:paraId="296FC74B" w14:textId="29578960" w:rsidR="00151313" w:rsidRDefault="00151313" w:rsidP="00E273D2">
            <w:pPr>
              <w:pStyle w:val="ListParagraph"/>
              <w:numPr>
                <w:ilvl w:val="0"/>
                <w:numId w:val="2"/>
              </w:numPr>
            </w:pPr>
            <w:r>
              <w:t>Record and change of current restaurant state (</w:t>
            </w:r>
            <w:r>
              <w:t>restaurant</w:t>
            </w:r>
            <w:r>
              <w:t xml:space="preserve"> </w:t>
            </w:r>
            <w:proofErr w:type="gramStart"/>
            <w:r>
              <w:t>is</w:t>
            </w:r>
            <w:proofErr w:type="gramEnd"/>
            <w:r>
              <w:t xml:space="preserve"> not full and have no waiting line, </w:t>
            </w:r>
            <w:r>
              <w:t>restaurant</w:t>
            </w:r>
            <w:r>
              <w:t xml:space="preserve"> is full and have no waiting line, </w:t>
            </w:r>
            <w:r>
              <w:t>restaurant</w:t>
            </w:r>
            <w:r>
              <w:t xml:space="preserve"> is not full and have waiting line, </w:t>
            </w:r>
            <w:r>
              <w:t>restaurant</w:t>
            </w:r>
            <w:r>
              <w:t xml:space="preserve"> is full and have waiting line)</w:t>
            </w:r>
          </w:p>
          <w:p w14:paraId="4B38BA2C" w14:textId="53922A5B" w:rsidR="00151313" w:rsidRDefault="00151313" w:rsidP="00151313">
            <w:pPr>
              <w:pStyle w:val="ListParagraph"/>
            </w:pPr>
          </w:p>
        </w:tc>
        <w:tc>
          <w:tcPr>
            <w:tcW w:w="4405" w:type="dxa"/>
          </w:tcPr>
          <w:p w14:paraId="66493519" w14:textId="77777777" w:rsidR="009061A4" w:rsidRDefault="00151313" w:rsidP="00151313">
            <w:pPr>
              <w:pStyle w:val="ListParagraph"/>
              <w:numPr>
                <w:ilvl w:val="0"/>
                <w:numId w:val="2"/>
              </w:numPr>
            </w:pPr>
            <w:r>
              <w:t>Table</w:t>
            </w:r>
          </w:p>
          <w:p w14:paraId="5829A778" w14:textId="77777777" w:rsidR="00151313" w:rsidRDefault="00151313" w:rsidP="00151313">
            <w:pPr>
              <w:pStyle w:val="ListParagraph"/>
              <w:numPr>
                <w:ilvl w:val="0"/>
                <w:numId w:val="2"/>
              </w:numPr>
            </w:pPr>
            <w:r>
              <w:t>Table</w:t>
            </w:r>
          </w:p>
          <w:p w14:paraId="7414E1F9" w14:textId="77777777" w:rsidR="00151313" w:rsidRDefault="00151313" w:rsidP="00151313">
            <w:pPr>
              <w:pStyle w:val="ListParagraph"/>
              <w:numPr>
                <w:ilvl w:val="0"/>
                <w:numId w:val="2"/>
              </w:numPr>
            </w:pPr>
            <w:r>
              <w:t>Party</w:t>
            </w:r>
          </w:p>
          <w:p w14:paraId="1DE572D9" w14:textId="77777777" w:rsidR="00151313" w:rsidRDefault="00151313" w:rsidP="00151313">
            <w:pPr>
              <w:pStyle w:val="ListParagraph"/>
              <w:numPr>
                <w:ilvl w:val="0"/>
                <w:numId w:val="2"/>
              </w:numPr>
            </w:pPr>
            <w:r>
              <w:t>Party</w:t>
            </w:r>
          </w:p>
          <w:p w14:paraId="5A4AFB5B" w14:textId="3E5D833F" w:rsidR="00151313" w:rsidRDefault="00151313" w:rsidP="00151313">
            <w:pPr>
              <w:pStyle w:val="ListParagraph"/>
              <w:numPr>
                <w:ilvl w:val="0"/>
                <w:numId w:val="2"/>
              </w:numPr>
            </w:pPr>
            <w:r>
              <w:t>State</w:t>
            </w:r>
          </w:p>
        </w:tc>
      </w:tr>
    </w:tbl>
    <w:p w14:paraId="0DED5358" w14:textId="77777777" w:rsidR="0067005A" w:rsidRDefault="0067005A"/>
    <w:tbl>
      <w:tblPr>
        <w:tblStyle w:val="TableGrid"/>
        <w:tblW w:w="8809" w:type="dxa"/>
        <w:tblLook w:val="04A0" w:firstRow="1" w:lastRow="0" w:firstColumn="1" w:lastColumn="0" w:noHBand="0" w:noVBand="1"/>
      </w:tblPr>
      <w:tblGrid>
        <w:gridCol w:w="4404"/>
        <w:gridCol w:w="4405"/>
      </w:tblGrid>
      <w:tr w:rsidR="00151313" w14:paraId="5769A3F7" w14:textId="77777777" w:rsidTr="00AC15BB">
        <w:trPr>
          <w:trHeight w:val="620"/>
        </w:trPr>
        <w:tc>
          <w:tcPr>
            <w:tcW w:w="8809" w:type="dxa"/>
            <w:gridSpan w:val="2"/>
          </w:tcPr>
          <w:p w14:paraId="7B1B34F0" w14:textId="77777777" w:rsidR="00151313" w:rsidRDefault="00151313" w:rsidP="00AC15BB">
            <w:pPr>
              <w:jc w:val="center"/>
              <w:rPr>
                <w:sz w:val="32"/>
                <w:szCs w:val="32"/>
              </w:rPr>
            </w:pPr>
            <w:r>
              <w:rPr>
                <w:sz w:val="32"/>
                <w:szCs w:val="32"/>
              </w:rPr>
              <w:t xml:space="preserve">State </w:t>
            </w:r>
          </w:p>
          <w:p w14:paraId="4623686B" w14:textId="2F7839BA" w:rsidR="00151313" w:rsidRPr="00C808B3" w:rsidRDefault="00151313" w:rsidP="00AC15BB">
            <w:pPr>
              <w:jc w:val="center"/>
              <w:rPr>
                <w:sz w:val="32"/>
                <w:szCs w:val="32"/>
              </w:rPr>
            </w:pPr>
            <w:r>
              <w:rPr>
                <w:sz w:val="32"/>
                <w:szCs w:val="32"/>
              </w:rPr>
              <w:t>(</w:t>
            </w:r>
            <w:r w:rsidRPr="00151313">
              <w:rPr>
                <w:sz w:val="32"/>
                <w:szCs w:val="32"/>
              </w:rPr>
              <w:t xml:space="preserve">restaurant is full and have no waiting line, </w:t>
            </w:r>
            <w:r w:rsidR="0067005A" w:rsidRPr="00151313">
              <w:rPr>
                <w:sz w:val="32"/>
                <w:szCs w:val="32"/>
              </w:rPr>
              <w:t>restaurant is full and have waiting line</w:t>
            </w:r>
            <w:r w:rsidR="0067005A">
              <w:rPr>
                <w:sz w:val="32"/>
                <w:szCs w:val="32"/>
              </w:rPr>
              <w:t xml:space="preserve">, </w:t>
            </w:r>
            <w:r w:rsidR="0067005A" w:rsidRPr="00151313">
              <w:rPr>
                <w:sz w:val="32"/>
                <w:szCs w:val="32"/>
              </w:rPr>
              <w:t>restaurant is not full and have no waiting line</w:t>
            </w:r>
            <w:r w:rsidR="0067005A">
              <w:rPr>
                <w:sz w:val="32"/>
                <w:szCs w:val="32"/>
              </w:rPr>
              <w:t xml:space="preserve">, </w:t>
            </w:r>
            <w:r w:rsidRPr="00151313">
              <w:rPr>
                <w:sz w:val="32"/>
                <w:szCs w:val="32"/>
              </w:rPr>
              <w:t>restaurant is not full and have waiting line)</w:t>
            </w:r>
          </w:p>
        </w:tc>
      </w:tr>
      <w:tr w:rsidR="00151313" w14:paraId="2BC98EE8" w14:textId="77777777" w:rsidTr="00AC15BB">
        <w:trPr>
          <w:trHeight w:val="512"/>
        </w:trPr>
        <w:tc>
          <w:tcPr>
            <w:tcW w:w="4404" w:type="dxa"/>
          </w:tcPr>
          <w:p w14:paraId="0AC4256F" w14:textId="77777777" w:rsidR="00151313" w:rsidRPr="00E273D2" w:rsidRDefault="00151313" w:rsidP="00AC15BB">
            <w:pPr>
              <w:rPr>
                <w:b/>
              </w:rPr>
            </w:pPr>
            <w:r w:rsidRPr="00E273D2">
              <w:rPr>
                <w:b/>
              </w:rPr>
              <w:t>Responsibilities</w:t>
            </w:r>
          </w:p>
        </w:tc>
        <w:tc>
          <w:tcPr>
            <w:tcW w:w="4405" w:type="dxa"/>
          </w:tcPr>
          <w:p w14:paraId="21DCB99D" w14:textId="77777777" w:rsidR="00151313" w:rsidRPr="00E273D2" w:rsidRDefault="00151313" w:rsidP="00AC15BB">
            <w:pPr>
              <w:rPr>
                <w:b/>
              </w:rPr>
            </w:pPr>
            <w:r w:rsidRPr="00E273D2">
              <w:rPr>
                <w:b/>
              </w:rPr>
              <w:t>Collaborators</w:t>
            </w:r>
          </w:p>
        </w:tc>
      </w:tr>
      <w:tr w:rsidR="00151313" w14:paraId="06BE8145" w14:textId="77777777" w:rsidTr="00AC15BB">
        <w:trPr>
          <w:trHeight w:val="2960"/>
        </w:trPr>
        <w:tc>
          <w:tcPr>
            <w:tcW w:w="4404" w:type="dxa"/>
          </w:tcPr>
          <w:p w14:paraId="6E7C3012" w14:textId="4F68F0DC" w:rsidR="00151313" w:rsidRDefault="0067005A" w:rsidP="00AC15BB">
            <w:pPr>
              <w:pStyle w:val="ListParagraph"/>
              <w:numPr>
                <w:ilvl w:val="0"/>
                <w:numId w:val="2"/>
              </w:numPr>
            </w:pPr>
            <w:r>
              <w:t>Record the current restaurant state</w:t>
            </w:r>
          </w:p>
          <w:p w14:paraId="6BBD164A" w14:textId="26B0A80C" w:rsidR="0067005A" w:rsidRDefault="0067005A" w:rsidP="009B0327">
            <w:pPr>
              <w:pStyle w:val="ListParagraph"/>
              <w:numPr>
                <w:ilvl w:val="0"/>
                <w:numId w:val="2"/>
              </w:numPr>
            </w:pPr>
            <w:r>
              <w:t xml:space="preserve">Serving new party based on the current restaurant state, and changing </w:t>
            </w:r>
            <w:r w:rsidR="009B0327">
              <w:t xml:space="preserve">the table states, waiting list, serving list and </w:t>
            </w:r>
            <w:r>
              <w:t>the restaurant state after serving</w:t>
            </w:r>
          </w:p>
          <w:p w14:paraId="7EBB7AB9" w14:textId="5CC75380" w:rsidR="0067005A" w:rsidRDefault="0067005A" w:rsidP="00AC15BB">
            <w:pPr>
              <w:pStyle w:val="ListParagraph"/>
              <w:numPr>
                <w:ilvl w:val="0"/>
                <w:numId w:val="2"/>
              </w:numPr>
            </w:pPr>
            <w:r>
              <w:t>When party is leaving, change the current restaurant state</w:t>
            </w:r>
          </w:p>
          <w:p w14:paraId="65DB4A3C" w14:textId="0E3BB043" w:rsidR="0067005A" w:rsidRDefault="0067005A" w:rsidP="00AC15BB">
            <w:pPr>
              <w:pStyle w:val="ListParagraph"/>
              <w:numPr>
                <w:ilvl w:val="0"/>
                <w:numId w:val="2"/>
              </w:numPr>
            </w:pPr>
            <w:r>
              <w:t>When one party is leaving, ask the next party in the waitlist that could be served</w:t>
            </w:r>
            <w:r w:rsidR="009B0327">
              <w:t xml:space="preserve"> with this table size</w:t>
            </w:r>
            <w:r>
              <w:t xml:space="preserve"> if they would like to come, and change the restaurant state accordingly</w:t>
            </w:r>
          </w:p>
          <w:p w14:paraId="631EF3C2" w14:textId="77777777" w:rsidR="00151313" w:rsidRDefault="00151313" w:rsidP="0067005A">
            <w:pPr>
              <w:pStyle w:val="ListParagraph"/>
            </w:pPr>
          </w:p>
        </w:tc>
        <w:tc>
          <w:tcPr>
            <w:tcW w:w="4405" w:type="dxa"/>
          </w:tcPr>
          <w:p w14:paraId="409FB0A6" w14:textId="77777777" w:rsidR="00151313" w:rsidRDefault="0067005A" w:rsidP="00AC15BB">
            <w:pPr>
              <w:pStyle w:val="ListParagraph"/>
              <w:numPr>
                <w:ilvl w:val="0"/>
                <w:numId w:val="2"/>
              </w:numPr>
            </w:pPr>
            <w:r>
              <w:t>Restaurant</w:t>
            </w:r>
          </w:p>
          <w:p w14:paraId="1BCCC380" w14:textId="2A370AB3" w:rsidR="0067005A" w:rsidRDefault="0067005A" w:rsidP="00AC15BB">
            <w:pPr>
              <w:pStyle w:val="ListParagraph"/>
              <w:numPr>
                <w:ilvl w:val="0"/>
                <w:numId w:val="2"/>
              </w:numPr>
            </w:pPr>
            <w:r>
              <w:t>Restaurant, Party</w:t>
            </w:r>
            <w:r w:rsidR="00C618AB">
              <w:t>, Table</w:t>
            </w:r>
          </w:p>
          <w:p w14:paraId="4397E265" w14:textId="77777777" w:rsidR="0067005A" w:rsidRDefault="0067005A" w:rsidP="0067005A"/>
          <w:p w14:paraId="6FB3FB38" w14:textId="77777777" w:rsidR="0067005A" w:rsidRDefault="0067005A" w:rsidP="0067005A"/>
          <w:p w14:paraId="7769DEAC" w14:textId="77777777" w:rsidR="0067005A" w:rsidRDefault="0067005A" w:rsidP="0067005A"/>
          <w:p w14:paraId="3EE3C1ED" w14:textId="77777777" w:rsidR="009B0327" w:rsidRDefault="009B0327" w:rsidP="009B0327">
            <w:pPr>
              <w:pStyle w:val="ListParagraph"/>
            </w:pPr>
          </w:p>
          <w:p w14:paraId="4E4D575D" w14:textId="6347C2D3" w:rsidR="0067005A" w:rsidRDefault="0067005A" w:rsidP="0067005A">
            <w:pPr>
              <w:pStyle w:val="ListParagraph"/>
              <w:numPr>
                <w:ilvl w:val="0"/>
                <w:numId w:val="2"/>
              </w:numPr>
            </w:pPr>
            <w:r>
              <w:t>Restaurant</w:t>
            </w:r>
            <w:r>
              <w:t>, Party</w:t>
            </w:r>
            <w:r w:rsidR="009B0327">
              <w:t>, Table</w:t>
            </w:r>
          </w:p>
          <w:p w14:paraId="7C7DD173" w14:textId="77777777" w:rsidR="0067005A" w:rsidRDefault="0067005A" w:rsidP="0067005A"/>
          <w:p w14:paraId="3C438E7F" w14:textId="1E816148" w:rsidR="0067005A" w:rsidRDefault="0067005A" w:rsidP="0067005A">
            <w:pPr>
              <w:pStyle w:val="ListParagraph"/>
              <w:numPr>
                <w:ilvl w:val="0"/>
                <w:numId w:val="2"/>
              </w:numPr>
            </w:pPr>
            <w:r>
              <w:t>Restaurant, Party</w:t>
            </w:r>
            <w:r w:rsidR="009B0327">
              <w:t xml:space="preserve">, </w:t>
            </w:r>
            <w:r w:rsidR="009B0327">
              <w:rPr>
                <w:rFonts w:hint="eastAsia"/>
              </w:rPr>
              <w:t>Table</w:t>
            </w:r>
          </w:p>
        </w:tc>
      </w:tr>
    </w:tbl>
    <w:p w14:paraId="1DB282A3" w14:textId="644A5A64" w:rsidR="00151313" w:rsidRDefault="00151313"/>
    <w:p w14:paraId="137A8A7E" w14:textId="5222098E" w:rsidR="00151313" w:rsidRDefault="00151313"/>
    <w:tbl>
      <w:tblPr>
        <w:tblStyle w:val="TableGrid"/>
        <w:tblW w:w="8809" w:type="dxa"/>
        <w:tblLook w:val="04A0" w:firstRow="1" w:lastRow="0" w:firstColumn="1" w:lastColumn="0" w:noHBand="0" w:noVBand="1"/>
      </w:tblPr>
      <w:tblGrid>
        <w:gridCol w:w="4404"/>
        <w:gridCol w:w="4405"/>
      </w:tblGrid>
      <w:tr w:rsidR="0067005A" w14:paraId="28D91EA2" w14:textId="77777777" w:rsidTr="00AC15BB">
        <w:trPr>
          <w:trHeight w:val="620"/>
        </w:trPr>
        <w:tc>
          <w:tcPr>
            <w:tcW w:w="8809" w:type="dxa"/>
            <w:gridSpan w:val="2"/>
          </w:tcPr>
          <w:p w14:paraId="498906DD" w14:textId="35D1F7E1" w:rsidR="0067005A" w:rsidRPr="00C808B3" w:rsidRDefault="0067005A" w:rsidP="00AC15BB">
            <w:pPr>
              <w:jc w:val="center"/>
              <w:rPr>
                <w:sz w:val="32"/>
                <w:szCs w:val="32"/>
              </w:rPr>
            </w:pPr>
            <w:r>
              <w:rPr>
                <w:sz w:val="32"/>
                <w:szCs w:val="32"/>
              </w:rPr>
              <w:lastRenderedPageBreak/>
              <w:t>Party</w:t>
            </w:r>
          </w:p>
        </w:tc>
      </w:tr>
      <w:tr w:rsidR="0067005A" w14:paraId="6AC4A5F2" w14:textId="77777777" w:rsidTr="00AC15BB">
        <w:trPr>
          <w:trHeight w:val="512"/>
        </w:trPr>
        <w:tc>
          <w:tcPr>
            <w:tcW w:w="4404" w:type="dxa"/>
          </w:tcPr>
          <w:p w14:paraId="2C78F83B" w14:textId="77777777" w:rsidR="0067005A" w:rsidRPr="00E273D2" w:rsidRDefault="0067005A" w:rsidP="00AC15BB">
            <w:pPr>
              <w:rPr>
                <w:b/>
              </w:rPr>
            </w:pPr>
            <w:r w:rsidRPr="00E273D2">
              <w:rPr>
                <w:b/>
              </w:rPr>
              <w:t>Responsibilities</w:t>
            </w:r>
          </w:p>
        </w:tc>
        <w:tc>
          <w:tcPr>
            <w:tcW w:w="4405" w:type="dxa"/>
          </w:tcPr>
          <w:p w14:paraId="37D7BEEF" w14:textId="77777777" w:rsidR="0067005A" w:rsidRPr="00E273D2" w:rsidRDefault="0067005A" w:rsidP="00AC15BB">
            <w:pPr>
              <w:rPr>
                <w:b/>
              </w:rPr>
            </w:pPr>
            <w:r w:rsidRPr="00E273D2">
              <w:rPr>
                <w:b/>
              </w:rPr>
              <w:t>Collaborators</w:t>
            </w:r>
          </w:p>
        </w:tc>
      </w:tr>
      <w:tr w:rsidR="0067005A" w14:paraId="7AD8C8E1" w14:textId="77777777" w:rsidTr="00AC15BB">
        <w:trPr>
          <w:trHeight w:val="2960"/>
        </w:trPr>
        <w:tc>
          <w:tcPr>
            <w:tcW w:w="4404" w:type="dxa"/>
          </w:tcPr>
          <w:p w14:paraId="5099EB5B" w14:textId="77777777" w:rsidR="0067005A" w:rsidRDefault="0067005A" w:rsidP="0067005A">
            <w:pPr>
              <w:pStyle w:val="ListParagraph"/>
              <w:numPr>
                <w:ilvl w:val="0"/>
                <w:numId w:val="2"/>
              </w:numPr>
            </w:pPr>
            <w:r>
              <w:t xml:space="preserve">Record a </w:t>
            </w:r>
            <w:proofErr w:type="gramStart"/>
            <w:r>
              <w:t>String[</w:t>
            </w:r>
            <w:proofErr w:type="gramEnd"/>
            <w:r>
              <w:t>] of their names</w:t>
            </w:r>
          </w:p>
          <w:p w14:paraId="46E8CE76" w14:textId="77777777" w:rsidR="0067005A" w:rsidRDefault="009B0327" w:rsidP="0067005A">
            <w:pPr>
              <w:pStyle w:val="ListParagraph"/>
              <w:numPr>
                <w:ilvl w:val="0"/>
                <w:numId w:val="2"/>
              </w:numPr>
            </w:pPr>
            <w:r>
              <w:t>Record one person’s cell phone number</w:t>
            </w:r>
          </w:p>
          <w:p w14:paraId="0349CDC3" w14:textId="77777777" w:rsidR="009B0327" w:rsidRDefault="009B0327" w:rsidP="0067005A">
            <w:pPr>
              <w:pStyle w:val="ListParagraph"/>
              <w:numPr>
                <w:ilvl w:val="0"/>
                <w:numId w:val="2"/>
              </w:numPr>
            </w:pPr>
            <w:r>
              <w:t>Number of the party</w:t>
            </w:r>
          </w:p>
          <w:p w14:paraId="6EEDEA21" w14:textId="60F8E3B5" w:rsidR="009B0327" w:rsidRDefault="009B0327" w:rsidP="0067005A">
            <w:pPr>
              <w:pStyle w:val="ListParagraph"/>
              <w:numPr>
                <w:ilvl w:val="0"/>
                <w:numId w:val="2"/>
              </w:numPr>
            </w:pPr>
            <w:r>
              <w:t>When a table is ready, be able to “confirm” or “leave” the wait list</w:t>
            </w:r>
          </w:p>
        </w:tc>
        <w:tc>
          <w:tcPr>
            <w:tcW w:w="4405" w:type="dxa"/>
          </w:tcPr>
          <w:p w14:paraId="294C959F" w14:textId="77777777" w:rsidR="0067005A" w:rsidRDefault="0067005A" w:rsidP="009B0327">
            <w:pPr>
              <w:pStyle w:val="ListParagraph"/>
            </w:pPr>
          </w:p>
          <w:p w14:paraId="0B2CDCC9" w14:textId="77777777" w:rsidR="009B0327" w:rsidRDefault="009B0327" w:rsidP="009B0327">
            <w:pPr>
              <w:pStyle w:val="ListParagraph"/>
            </w:pPr>
          </w:p>
          <w:p w14:paraId="395A2308" w14:textId="77777777" w:rsidR="009B0327" w:rsidRDefault="009B0327" w:rsidP="009B0327"/>
          <w:p w14:paraId="3588A97B" w14:textId="77777777" w:rsidR="009B0327" w:rsidRDefault="009B0327" w:rsidP="009B0327"/>
          <w:p w14:paraId="08749084" w14:textId="230B775E" w:rsidR="009B0327" w:rsidRDefault="009B0327" w:rsidP="009B0327">
            <w:pPr>
              <w:pStyle w:val="ListParagraph"/>
              <w:numPr>
                <w:ilvl w:val="0"/>
                <w:numId w:val="2"/>
              </w:numPr>
            </w:pPr>
            <w:r>
              <w:t>Restaurant</w:t>
            </w:r>
          </w:p>
        </w:tc>
      </w:tr>
    </w:tbl>
    <w:p w14:paraId="7074BD24" w14:textId="6267BDF8" w:rsidR="0067005A" w:rsidRDefault="0067005A"/>
    <w:tbl>
      <w:tblPr>
        <w:tblStyle w:val="TableGrid"/>
        <w:tblW w:w="8809" w:type="dxa"/>
        <w:tblLook w:val="04A0" w:firstRow="1" w:lastRow="0" w:firstColumn="1" w:lastColumn="0" w:noHBand="0" w:noVBand="1"/>
      </w:tblPr>
      <w:tblGrid>
        <w:gridCol w:w="4404"/>
        <w:gridCol w:w="4405"/>
      </w:tblGrid>
      <w:tr w:rsidR="009B0327" w14:paraId="717850C1" w14:textId="77777777" w:rsidTr="00AC15BB">
        <w:trPr>
          <w:trHeight w:val="620"/>
        </w:trPr>
        <w:tc>
          <w:tcPr>
            <w:tcW w:w="8809" w:type="dxa"/>
            <w:gridSpan w:val="2"/>
          </w:tcPr>
          <w:p w14:paraId="495C355F" w14:textId="37C58BC3" w:rsidR="009B0327" w:rsidRPr="00C808B3" w:rsidRDefault="009B0327" w:rsidP="00AC15BB">
            <w:pPr>
              <w:jc w:val="center"/>
              <w:rPr>
                <w:sz w:val="32"/>
                <w:szCs w:val="32"/>
              </w:rPr>
            </w:pPr>
            <w:r>
              <w:rPr>
                <w:sz w:val="32"/>
                <w:szCs w:val="32"/>
              </w:rPr>
              <w:t>Table</w:t>
            </w:r>
          </w:p>
        </w:tc>
      </w:tr>
      <w:tr w:rsidR="009B0327" w14:paraId="26BD6E42" w14:textId="77777777" w:rsidTr="00AC15BB">
        <w:trPr>
          <w:trHeight w:val="512"/>
        </w:trPr>
        <w:tc>
          <w:tcPr>
            <w:tcW w:w="4404" w:type="dxa"/>
          </w:tcPr>
          <w:p w14:paraId="2FBEF4C0" w14:textId="77777777" w:rsidR="009B0327" w:rsidRPr="00E273D2" w:rsidRDefault="009B0327" w:rsidP="00AC15BB">
            <w:pPr>
              <w:rPr>
                <w:b/>
              </w:rPr>
            </w:pPr>
            <w:r w:rsidRPr="00E273D2">
              <w:rPr>
                <w:b/>
              </w:rPr>
              <w:t>Responsibilities</w:t>
            </w:r>
          </w:p>
        </w:tc>
        <w:tc>
          <w:tcPr>
            <w:tcW w:w="4405" w:type="dxa"/>
          </w:tcPr>
          <w:p w14:paraId="4BC02E4F" w14:textId="77777777" w:rsidR="009B0327" w:rsidRPr="00E273D2" w:rsidRDefault="009B0327" w:rsidP="00AC15BB">
            <w:pPr>
              <w:rPr>
                <w:b/>
              </w:rPr>
            </w:pPr>
            <w:r w:rsidRPr="00E273D2">
              <w:rPr>
                <w:b/>
              </w:rPr>
              <w:t>Collaborators</w:t>
            </w:r>
          </w:p>
        </w:tc>
      </w:tr>
      <w:tr w:rsidR="009B0327" w14:paraId="56402712" w14:textId="77777777" w:rsidTr="00AC15BB">
        <w:trPr>
          <w:trHeight w:val="2960"/>
        </w:trPr>
        <w:tc>
          <w:tcPr>
            <w:tcW w:w="4404" w:type="dxa"/>
          </w:tcPr>
          <w:p w14:paraId="51DDF84A" w14:textId="398F4C3A" w:rsidR="009B0327" w:rsidRDefault="009B0327" w:rsidP="00AC15BB">
            <w:pPr>
              <w:pStyle w:val="ListParagraph"/>
              <w:numPr>
                <w:ilvl w:val="0"/>
                <w:numId w:val="2"/>
              </w:numPr>
            </w:pPr>
            <w:r>
              <w:t>Record the table</w:t>
            </w:r>
            <w:r w:rsidR="00186FCE">
              <w:t>’s</w:t>
            </w:r>
            <w:r>
              <w:t xml:space="preserve"> </w:t>
            </w:r>
            <w:r w:rsidR="00186FCE">
              <w:t xml:space="preserve">identification </w:t>
            </w:r>
            <w:r>
              <w:t>number</w:t>
            </w:r>
          </w:p>
          <w:p w14:paraId="262D325F" w14:textId="53CCDD0B" w:rsidR="009B0327" w:rsidRDefault="009B0327" w:rsidP="00AC15BB">
            <w:pPr>
              <w:pStyle w:val="ListParagraph"/>
              <w:numPr>
                <w:ilvl w:val="0"/>
                <w:numId w:val="2"/>
              </w:numPr>
            </w:pPr>
            <w:r>
              <w:t>Record the capacity of the table</w:t>
            </w:r>
          </w:p>
        </w:tc>
        <w:tc>
          <w:tcPr>
            <w:tcW w:w="4405" w:type="dxa"/>
          </w:tcPr>
          <w:p w14:paraId="04589B08" w14:textId="7548C90F" w:rsidR="009B0327" w:rsidRDefault="009B0327" w:rsidP="009B0327"/>
        </w:tc>
      </w:tr>
    </w:tbl>
    <w:p w14:paraId="40EFC4C3" w14:textId="49AFE5F9" w:rsidR="009B0327" w:rsidRDefault="009B0327"/>
    <w:p w14:paraId="7C165B38" w14:textId="00B6646A" w:rsidR="00126916" w:rsidRDefault="00126916"/>
    <w:p w14:paraId="7036EDBA" w14:textId="064AF3C2" w:rsidR="00126916" w:rsidRDefault="00126916"/>
    <w:p w14:paraId="047609CF" w14:textId="3F6303BF" w:rsidR="00126916" w:rsidRDefault="00126916"/>
    <w:p w14:paraId="54937D0B" w14:textId="3930F3DA" w:rsidR="00126916" w:rsidRDefault="00126916"/>
    <w:p w14:paraId="2607B868" w14:textId="113A28D4" w:rsidR="00126916" w:rsidRDefault="00126916"/>
    <w:p w14:paraId="7F3D0595" w14:textId="630C2AA6" w:rsidR="00126916" w:rsidRDefault="00126916"/>
    <w:p w14:paraId="64CD1684" w14:textId="2AE5BB98" w:rsidR="00126916" w:rsidRDefault="00126916"/>
    <w:p w14:paraId="4A5A7070" w14:textId="0A9857B3" w:rsidR="00126916" w:rsidRDefault="00126916"/>
    <w:p w14:paraId="11692DCB" w14:textId="42C2F8AC" w:rsidR="00126916" w:rsidRDefault="00126916">
      <w:r>
        <w:lastRenderedPageBreak/>
        <w:t>Explanation:</w:t>
      </w:r>
    </w:p>
    <w:p w14:paraId="4CCABCAB" w14:textId="5B52089E" w:rsidR="00126916" w:rsidRDefault="00126916">
      <w:r>
        <w:t xml:space="preserve">For the </w:t>
      </w:r>
      <w:r w:rsidRPr="00126916">
        <w:t>Din Tai Fung</w:t>
      </w:r>
      <w:r>
        <w:t xml:space="preserve"> problem, I choose to use state pattern. Because basically there are only two actions that the restaurant needs to take care of, which are checking the new party in and checking the serving party out. The behavior of these two actions really depend on the current restaurant states. The four states of restaurant are “</w:t>
      </w:r>
      <w:r w:rsidRPr="00126916">
        <w:t>restaurant is full and have no waiting line</w:t>
      </w:r>
      <w:r>
        <w:t>”</w:t>
      </w:r>
      <w:r w:rsidRPr="00126916">
        <w:t xml:space="preserve">, </w:t>
      </w:r>
      <w:r>
        <w:t>“</w:t>
      </w:r>
      <w:r w:rsidRPr="00126916">
        <w:t>restaurant is full and have waiting line</w:t>
      </w:r>
      <w:r>
        <w:t>”</w:t>
      </w:r>
      <w:r w:rsidRPr="00126916">
        <w:t xml:space="preserve">, </w:t>
      </w:r>
      <w:r>
        <w:t>“</w:t>
      </w:r>
      <w:r w:rsidRPr="00126916">
        <w:t>restaurant is not full and have no waiting line</w:t>
      </w:r>
      <w:r>
        <w:t>”</w:t>
      </w:r>
      <w:r w:rsidRPr="00126916">
        <w:t xml:space="preserve">, </w:t>
      </w:r>
      <w:r>
        <w:t>“</w:t>
      </w:r>
      <w:r w:rsidRPr="00126916">
        <w:t>restaurant is not full and have waiting line</w:t>
      </w:r>
      <w:r>
        <w:t>”. T</w:t>
      </w:r>
      <w:r>
        <w:t>wo actions</w:t>
      </w:r>
      <w:r>
        <w:t xml:space="preserve"> of the restaurant should perform different actions for those four states.</w:t>
      </w:r>
    </w:p>
    <w:p w14:paraId="75218B2F" w14:textId="22E57898" w:rsidR="00126916" w:rsidRDefault="00126916"/>
    <w:p w14:paraId="5850360F" w14:textId="257E1987" w:rsidR="00126916" w:rsidRDefault="00126916">
      <w:r>
        <w:t>Restaurant plays the role of Context</w:t>
      </w:r>
      <w:r w:rsidR="00927051">
        <w:t>.</w:t>
      </w:r>
      <w:bookmarkStart w:id="0" w:name="_GoBack"/>
      <w:bookmarkEnd w:id="0"/>
    </w:p>
    <w:p w14:paraId="5E36A73C" w14:textId="3B3CC5D4" w:rsidR="00126916" w:rsidRDefault="00927051">
      <w:r>
        <w:t>State plays the role of State.</w:t>
      </w:r>
    </w:p>
    <w:p w14:paraId="6A281422" w14:textId="26FC61B3" w:rsidR="00927051" w:rsidRDefault="00927051" w:rsidP="00927051">
      <w:r>
        <w:t>“</w:t>
      </w:r>
      <w:r w:rsidRPr="00126916">
        <w:t>restaurant is full and have no waiting line</w:t>
      </w:r>
      <w:r>
        <w:t>”</w:t>
      </w:r>
      <w:r w:rsidRPr="00126916">
        <w:t xml:space="preserve">, </w:t>
      </w:r>
      <w:r>
        <w:t>“</w:t>
      </w:r>
      <w:r w:rsidRPr="00126916">
        <w:t>restaurant is full and have waiting line</w:t>
      </w:r>
      <w:r>
        <w:t>”</w:t>
      </w:r>
      <w:r w:rsidRPr="00126916">
        <w:t xml:space="preserve">, </w:t>
      </w:r>
      <w:r>
        <w:t>“</w:t>
      </w:r>
      <w:r w:rsidRPr="00126916">
        <w:t>restaurant is not full and have no waiting line</w:t>
      </w:r>
      <w:r>
        <w:t>”</w:t>
      </w:r>
      <w:r w:rsidRPr="00126916">
        <w:t xml:space="preserve">, </w:t>
      </w:r>
      <w:r>
        <w:t>“</w:t>
      </w:r>
      <w:r w:rsidRPr="00126916">
        <w:t>restaurant is not full and have waiting line</w:t>
      </w:r>
      <w:r>
        <w:t>”</w:t>
      </w:r>
      <w:r>
        <w:t xml:space="preserve"> </w:t>
      </w:r>
      <w:r>
        <w:t xml:space="preserve">plays the role of </w:t>
      </w:r>
      <w:proofErr w:type="spellStart"/>
      <w:r>
        <w:t>ConcreteState</w:t>
      </w:r>
      <w:proofErr w:type="spellEnd"/>
      <w:r>
        <w:t xml:space="preserve"> subclasses.</w:t>
      </w:r>
    </w:p>
    <w:p w14:paraId="5EC5711C" w14:textId="30C3FF5B" w:rsidR="00126916" w:rsidRDefault="00126916"/>
    <w:sectPr w:rsidR="001269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D7F80"/>
    <w:multiLevelType w:val="hybridMultilevel"/>
    <w:tmpl w:val="6F965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6B7F74"/>
    <w:multiLevelType w:val="hybridMultilevel"/>
    <w:tmpl w:val="11149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B78"/>
    <w:rsid w:val="00126916"/>
    <w:rsid w:val="00151313"/>
    <w:rsid w:val="00186FCE"/>
    <w:rsid w:val="005D019A"/>
    <w:rsid w:val="0067005A"/>
    <w:rsid w:val="008D0B78"/>
    <w:rsid w:val="009061A4"/>
    <w:rsid w:val="00927051"/>
    <w:rsid w:val="009B0327"/>
    <w:rsid w:val="00B70245"/>
    <w:rsid w:val="00C618AB"/>
    <w:rsid w:val="00C808B3"/>
    <w:rsid w:val="00D00561"/>
    <w:rsid w:val="00E27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C56CB"/>
  <w15:chartTrackingRefBased/>
  <w15:docId w15:val="{3E20C0CB-51CA-4FBB-832A-94B58AE9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08B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6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7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17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Yimu Yang</dc:creator>
  <cp:keywords/>
  <dc:description/>
  <cp:lastModifiedBy>Yimu Yang</cp:lastModifiedBy>
  <cp:revision>8</cp:revision>
  <dcterms:created xsi:type="dcterms:W3CDTF">2018-09-29T08:02:00Z</dcterms:created>
  <dcterms:modified xsi:type="dcterms:W3CDTF">2018-09-29T09:36:00Z</dcterms:modified>
</cp:coreProperties>
</file>