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2B94F" w14:textId="77777777" w:rsidR="003215F8" w:rsidRDefault="00000000">
      <w:pPr>
        <w:pStyle w:val="ql-indent-2"/>
      </w:pPr>
      <w:r>
        <w:t>测试结果</w:t>
      </w:r>
    </w:p>
    <w:p w14:paraId="1D4C005E" w14:textId="77777777" w:rsidR="003215F8" w:rsidRDefault="00000000">
      <w:pPr>
        <w:pStyle w:val="ql-indent-2"/>
      </w:pPr>
      <w:r>
        <w:t>根据上述5个关卡的测试要求，分别提供相应的测试结果，灵活使用文字、表格、截图的方式来展现。</w:t>
      </w:r>
    </w:p>
    <w:p w14:paraId="07B6D983" w14:textId="77777777" w:rsidR="003215F8" w:rsidRDefault="00000000">
      <w:pPr>
        <w:pStyle w:val="ql-indent-1"/>
      </w:pPr>
      <w:r>
        <w:rPr>
          <w:rStyle w:val="a3"/>
        </w:rPr>
        <w:t>3.1 第1关：基本测试</w:t>
      </w:r>
    </w:p>
    <w:p w14:paraId="0CC33562" w14:textId="77777777" w:rsidR="003215F8" w:rsidRDefault="00000000">
      <w:pPr>
        <w:pStyle w:val="ql-align-justify"/>
      </w:pPr>
      <w:r>
        <w:t>根据S-DES算法编写和调试程序，提供GUI解密支持用户交互。输入可以是8bit的数据和10bit的密钥，输出是8bit的密文。</w:t>
      </w:r>
    </w:p>
    <w:p w14:paraId="37E3AC52" w14:textId="77777777" w:rsidR="003215F8" w:rsidRDefault="00000000">
      <w:pPr>
        <w:pStyle w:val="ql-align-justify"/>
      </w:pPr>
      <w:r>
        <w:rPr>
          <w:noProof/>
        </w:rPr>
        <w:drawing>
          <wp:inline distT="0" distB="0" distL="0" distR="0" wp14:anchorId="5B6005EF" wp14:editId="0DD082A3">
            <wp:extent cx="2299970" cy="1777365"/>
            <wp:effectExtent l="0" t="0" r="5080" b="0"/>
            <wp:docPr id="1183814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140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122" cy="178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96B6" w14:textId="77777777" w:rsidR="003215F8" w:rsidRDefault="00000000">
      <w:pPr>
        <w:pStyle w:val="ql-align-justify"/>
      </w:pPr>
      <w:r>
        <w:rPr>
          <w:rFonts w:hint="eastAsia"/>
        </w:rPr>
        <w:t>选择二进制加密</w:t>
      </w:r>
    </w:p>
    <w:p w14:paraId="78E0A48C" w14:textId="77777777" w:rsidR="003215F8" w:rsidRDefault="00000000">
      <w:pPr>
        <w:pStyle w:val="ql-align-justify"/>
      </w:pPr>
      <w:r>
        <w:rPr>
          <w:noProof/>
        </w:rPr>
        <w:drawing>
          <wp:inline distT="0" distB="0" distL="0" distR="0" wp14:anchorId="13304E68" wp14:editId="3F3C9F2F">
            <wp:extent cx="2080895" cy="1600200"/>
            <wp:effectExtent l="0" t="0" r="0" b="0"/>
            <wp:docPr id="1483769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6972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324" cy="16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64B" w14:textId="77777777" w:rsidR="003215F8" w:rsidRDefault="00000000">
      <w:pPr>
        <w:pStyle w:val="ql-align-justify"/>
      </w:pPr>
      <w:r>
        <w:rPr>
          <w:rFonts w:hint="eastAsia"/>
        </w:rPr>
        <w:t>输入明文10101010，密文1111100000</w:t>
      </w:r>
    </w:p>
    <w:p w14:paraId="1DCDD9C5" w14:textId="77777777" w:rsidR="003215F8" w:rsidRDefault="00000000">
      <w:pPr>
        <w:pStyle w:val="ql-align-justify"/>
      </w:pPr>
      <w:r>
        <w:rPr>
          <w:noProof/>
        </w:rPr>
        <w:drawing>
          <wp:inline distT="0" distB="0" distL="114300" distR="114300" wp14:anchorId="13B398C8" wp14:editId="6BF8E7CD">
            <wp:extent cx="2127885" cy="1602740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0AF7" w14:textId="77777777" w:rsidR="003215F8" w:rsidRDefault="00000000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现对生成的密文（00111011），使用相同的密钥（1111100000）进行解密</w:t>
      </w:r>
    </w:p>
    <w:p w14:paraId="0439B2F9" w14:textId="77777777" w:rsidR="003215F8" w:rsidRDefault="00000000">
      <w:pPr>
        <w:pStyle w:val="ql-indent-1"/>
        <w:rPr>
          <w:rStyle w:val="a3"/>
          <w:b w:val="0"/>
          <w:bCs w:val="0"/>
        </w:rPr>
      </w:pPr>
      <w:r>
        <w:rPr>
          <w:noProof/>
        </w:rPr>
        <w:lastRenderedPageBreak/>
        <w:drawing>
          <wp:inline distT="0" distB="0" distL="114300" distR="114300" wp14:anchorId="46E197B0" wp14:editId="57850A49">
            <wp:extent cx="2055495" cy="158051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BD12" w14:textId="77777777" w:rsidR="003215F8" w:rsidRDefault="00000000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加解密结果相匹配。</w:t>
      </w:r>
    </w:p>
    <w:p w14:paraId="22C92160" w14:textId="77777777" w:rsidR="003215F8" w:rsidRDefault="00000000">
      <w:pPr>
        <w:pStyle w:val="ql-indent-1"/>
      </w:pPr>
      <w:r>
        <w:rPr>
          <w:rStyle w:val="a3"/>
        </w:rPr>
        <w:t>3.2 第2关：交叉测试</w:t>
      </w:r>
    </w:p>
    <w:p w14:paraId="19121E71" w14:textId="77777777" w:rsidR="003215F8" w:rsidRDefault="00000000">
      <w:pPr>
        <w:pStyle w:val="ql-indent-1"/>
      </w:pPr>
      <w:r>
        <w:t>考虑到是</w:t>
      </w:r>
      <w:r>
        <w:rPr>
          <w:rStyle w:val="a3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 w14:paraId="6726A23A" w14:textId="77777777" w:rsidR="003215F8" w:rsidRDefault="00000000">
      <w:pPr>
        <w:pStyle w:val="ql-indent-1"/>
      </w:pPr>
      <w: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502A685B" w14:textId="51413032" w:rsidR="003215F8" w:rsidRDefault="00000000">
      <w:pPr>
        <w:pStyle w:val="ql-indent-1"/>
      </w:pPr>
      <w:r>
        <w:rPr>
          <w:rFonts w:hint="eastAsia"/>
        </w:rPr>
        <w:t>第一</w:t>
      </w:r>
      <w:r w:rsidR="00A54606">
        <w:rPr>
          <w:rFonts w:hint="eastAsia"/>
        </w:rPr>
        <w:t>组</w:t>
      </w:r>
      <w:r>
        <w:rPr>
          <w:rFonts w:hint="eastAsia"/>
        </w:rPr>
        <w:t>同学使用密钥1111100000对明文10101010进行加密，得到密文00111011</w:t>
      </w:r>
    </w:p>
    <w:p w14:paraId="05F24A5F" w14:textId="77777777" w:rsidR="003215F8" w:rsidRDefault="00000000">
      <w:pPr>
        <w:pStyle w:val="ql-indent-1"/>
      </w:pPr>
      <w:r>
        <w:rPr>
          <w:noProof/>
        </w:rPr>
        <w:drawing>
          <wp:inline distT="0" distB="0" distL="114300" distR="114300" wp14:anchorId="25E87A13" wp14:editId="629FDF6D">
            <wp:extent cx="1661160" cy="1303020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D3C9" w14:textId="7D7FB96A" w:rsidR="003215F8" w:rsidRDefault="00000000">
      <w:pPr>
        <w:pStyle w:val="ql-indent-1"/>
      </w:pPr>
      <w:r>
        <w:rPr>
          <w:rFonts w:hint="eastAsia"/>
        </w:rPr>
        <w:t>第二</w:t>
      </w:r>
      <w:r w:rsidR="00A54606">
        <w:rPr>
          <w:rFonts w:hint="eastAsia"/>
        </w:rPr>
        <w:t>组</w:t>
      </w:r>
      <w:r>
        <w:rPr>
          <w:rFonts w:hint="eastAsia"/>
        </w:rPr>
        <w:t>同学对上一位同学</w:t>
      </w:r>
      <w:r w:rsidR="00A54606">
        <w:rPr>
          <w:rFonts w:hint="eastAsia"/>
        </w:rPr>
        <w:t>同样对上述明文同相同密钥加密</w:t>
      </w:r>
    </w:p>
    <w:p w14:paraId="3598A57B" w14:textId="25D64F0B" w:rsidR="003215F8" w:rsidRDefault="00000000">
      <w:pPr>
        <w:pStyle w:val="ql-indent-1"/>
        <w:rPr>
          <w:rFonts w:hint="eastAsia"/>
        </w:rPr>
      </w:pPr>
      <w:r>
        <w:rPr>
          <w:noProof/>
        </w:rPr>
        <w:drawing>
          <wp:inline distT="0" distB="0" distL="114300" distR="114300" wp14:anchorId="2A4B3F1A" wp14:editId="3E3E918F">
            <wp:extent cx="2187245" cy="215662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441" cy="218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4606">
        <w:rPr>
          <w:rFonts w:hint="eastAsia"/>
        </w:rPr>
        <w:t>可见结果相同。</w:t>
      </w:r>
    </w:p>
    <w:p w14:paraId="3C1122E5" w14:textId="77777777" w:rsidR="003215F8" w:rsidRDefault="003215F8">
      <w:pPr>
        <w:pStyle w:val="ql-indent-1"/>
      </w:pPr>
    </w:p>
    <w:p w14:paraId="78748268" w14:textId="77777777" w:rsidR="003215F8" w:rsidRDefault="00000000">
      <w:pPr>
        <w:pStyle w:val="ql-indent-1"/>
      </w:pPr>
      <w:r>
        <w:rPr>
          <w:rStyle w:val="a3"/>
        </w:rPr>
        <w:t>3.3 第3关：扩展功能</w:t>
      </w:r>
    </w:p>
    <w:p w14:paraId="28BBBA1B" w14:textId="77777777" w:rsidR="003215F8" w:rsidRDefault="00000000">
      <w:pPr>
        <w:pStyle w:val="ql-indent-1"/>
      </w:pPr>
      <w:r>
        <w:t>考虑到向实用性扩展，加密算法的数据输入可以是ASII编码字符串(分组为1 Byte)，对应地输出也可以是ACII字符串(很可能是乱码)。</w:t>
      </w:r>
    </w:p>
    <w:p w14:paraId="44DF6E0F" w14:textId="77777777" w:rsidR="003215F8" w:rsidRDefault="00000000">
      <w:pPr>
        <w:pStyle w:val="ql-indent-1"/>
      </w:pPr>
      <w:r>
        <w:rPr>
          <w:noProof/>
        </w:rPr>
        <w:drawing>
          <wp:inline distT="0" distB="0" distL="0" distR="0" wp14:anchorId="2D27BE56" wp14:editId="68BDAA0E">
            <wp:extent cx="2823845" cy="2129790"/>
            <wp:effectExtent l="0" t="0" r="0" b="3810"/>
            <wp:docPr id="75318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69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523" cy="213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D88" w14:textId="77777777" w:rsidR="003215F8" w:rsidRDefault="00000000">
      <w:pPr>
        <w:pStyle w:val="ql-indent-1"/>
      </w:pPr>
      <w:r>
        <w:rPr>
          <w:rFonts w:hint="eastAsia"/>
        </w:rPr>
        <w:t>选择A</w:t>
      </w:r>
      <w:r>
        <w:t>SCII</w:t>
      </w:r>
      <w:r>
        <w:rPr>
          <w:rFonts w:hint="eastAsia"/>
        </w:rPr>
        <w:t>加密</w:t>
      </w:r>
    </w:p>
    <w:p w14:paraId="44441A34" w14:textId="77777777" w:rsidR="003215F8" w:rsidRDefault="00000000">
      <w:pPr>
        <w:pStyle w:val="ql-indent-1"/>
      </w:pPr>
      <w:r>
        <w:rPr>
          <w:noProof/>
        </w:rPr>
        <w:drawing>
          <wp:inline distT="0" distB="0" distL="0" distR="0" wp14:anchorId="4F31B97F" wp14:editId="41A611E1">
            <wp:extent cx="2466975" cy="1861820"/>
            <wp:effectExtent l="0" t="0" r="0" b="5080"/>
            <wp:docPr id="1599415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1527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249" cy="18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27E4" w14:textId="77777777" w:rsidR="003215F8" w:rsidRDefault="00000000">
      <w:pPr>
        <w:pStyle w:val="ql-indent-1"/>
      </w:pPr>
      <w:r>
        <w:rPr>
          <w:rFonts w:hint="eastAsia"/>
        </w:rPr>
        <w:t>输入字符串“ASCii”设置密钥为：1100100111</w:t>
      </w:r>
    </w:p>
    <w:p w14:paraId="4B3D17FD" w14:textId="77777777" w:rsidR="003215F8" w:rsidRDefault="00000000">
      <w:pPr>
        <w:pStyle w:val="ql-indent-1"/>
      </w:pPr>
      <w:r>
        <w:rPr>
          <w:noProof/>
        </w:rPr>
        <w:drawing>
          <wp:inline distT="0" distB="0" distL="114300" distR="114300" wp14:anchorId="1B08CF4A" wp14:editId="3C050899">
            <wp:extent cx="2811145" cy="2085340"/>
            <wp:effectExtent l="0" t="0" r="825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E2DAA" w14:textId="77777777" w:rsidR="003215F8" w:rsidRDefault="00000000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lastRenderedPageBreak/>
        <w:t>现对生成的密文（±®`££），使用相同的密钥（1100100111）进行解密</w:t>
      </w:r>
    </w:p>
    <w:p w14:paraId="5DBA83AF" w14:textId="77777777" w:rsidR="003215F8" w:rsidRDefault="00000000">
      <w:pPr>
        <w:pStyle w:val="ql-indent-1"/>
        <w:rPr>
          <w:rStyle w:val="a3"/>
          <w:b w:val="0"/>
          <w:bCs w:val="0"/>
        </w:rPr>
      </w:pPr>
      <w:r>
        <w:rPr>
          <w:noProof/>
        </w:rPr>
        <w:drawing>
          <wp:inline distT="0" distB="0" distL="114300" distR="114300" wp14:anchorId="2827B0B2" wp14:editId="15B271B6">
            <wp:extent cx="2340610" cy="18427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AC1DE" w14:textId="77777777" w:rsidR="003215F8" w:rsidRDefault="00000000">
      <w:pPr>
        <w:pStyle w:val="ql-indent-1"/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加解密结果相匹配</w:t>
      </w:r>
    </w:p>
    <w:p w14:paraId="4FCC44B4" w14:textId="77777777" w:rsidR="003215F8" w:rsidRDefault="00000000">
      <w:pPr>
        <w:pStyle w:val="ql-indent-1"/>
      </w:pPr>
      <w:r>
        <w:rPr>
          <w:rStyle w:val="a3"/>
        </w:rPr>
        <w:t>3.4 第4关：暴力破解</w:t>
      </w:r>
    </w:p>
    <w:p w14:paraId="6A748C2C" w14:textId="77777777" w:rsidR="003215F8" w:rsidRDefault="00000000">
      <w:pPr>
        <w:pStyle w:val="ql-indent-1"/>
      </w:pPr>
      <w: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14326B93" w14:textId="77777777" w:rsidR="003215F8" w:rsidRDefault="00000000">
      <w:pPr>
        <w:pStyle w:val="ql-indent-1"/>
      </w:pPr>
      <w:r>
        <w:rPr>
          <w:rFonts w:hint="eastAsia"/>
        </w:rPr>
        <w:t>已知的19个明文，其真实的密钥为：1111100000：</w:t>
      </w:r>
    </w:p>
    <w:p w14:paraId="6D5595FB" w14:textId="77777777" w:rsidR="003215F8" w:rsidRDefault="000000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>
        <w:rPr>
          <w:rFonts w:ascii="Consolas" w:eastAsia="宋体" w:hAnsi="Consolas" w:cs="宋体"/>
          <w:color w:val="6A9955"/>
          <w:kern w:val="0"/>
          <w:sz w:val="24"/>
          <w:szCs w:val="24"/>
        </w:rPr>
        <w:t>{"00000001","00000010","00000011","00000100","00000101","00000110","00000111","00001000","00001001","00001010","00001011","00001100","00001101","00001111","00010000","00010001","00010010","00010011","00010100"}</w:t>
      </w:r>
    </w:p>
    <w:p w14:paraId="0767A524" w14:textId="77777777" w:rsidR="003215F8" w:rsidRDefault="00000000">
      <w:pPr>
        <w:pStyle w:val="ql-indent-1"/>
      </w:pPr>
      <w:r>
        <w:rPr>
          <w:rFonts w:hint="eastAsia"/>
        </w:rPr>
        <w:t>与这19个明文所对应的密文：</w:t>
      </w:r>
    </w:p>
    <w:p w14:paraId="6E13F0E7" w14:textId="77777777" w:rsidR="00185B14" w:rsidRPr="00185B14" w:rsidRDefault="00185B14" w:rsidP="00185B14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"10010001"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"00011011"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"11101010"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"10011011"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"11110100"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"10011110"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"01001011"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"01100100"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"11101011"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"00110101"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"11100000"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"00100001"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"01001010"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"10100101"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"01000001"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"01000110"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"00110000"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"01101101"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 w:rsidRPr="00185B14">
        <w:rPr>
          <w:rFonts w:ascii="Consolas" w:eastAsia="宋体" w:hAnsi="Consolas" w:cs="宋体"/>
          <w:color w:val="CE9178"/>
          <w:kern w:val="0"/>
          <w:sz w:val="24"/>
          <w:szCs w:val="24"/>
        </w:rPr>
        <w:t>"00000100"</w:t>
      </w:r>
      <w:r w:rsidRPr="00185B14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0E097A32" w14:textId="77777777" w:rsidR="003215F8" w:rsidRDefault="00000000">
      <w:pPr>
        <w:pStyle w:val="ql-indent-1"/>
      </w:pPr>
      <w:r>
        <w:rPr>
          <w:rFonts w:hint="eastAsia"/>
        </w:rPr>
        <w:t>将其输入到暴力破解算法中，验证找出的密钥是否和真实的密钥相同：（以下为gif）</w:t>
      </w:r>
    </w:p>
    <w:p w14:paraId="1CA18AFC" w14:textId="0CB8A6CC" w:rsidR="003215F8" w:rsidRDefault="00185B14">
      <w:pPr>
        <w:pStyle w:val="ql-indent-1"/>
      </w:pPr>
      <w:r>
        <w:rPr>
          <w:rFonts w:hint="eastAsia"/>
          <w:noProof/>
        </w:rPr>
        <w:lastRenderedPageBreak/>
        <w:drawing>
          <wp:inline distT="0" distB="0" distL="0" distR="0" wp14:anchorId="564DEC0F" wp14:editId="52045EE0">
            <wp:extent cx="5274310" cy="3295650"/>
            <wp:effectExtent l="0" t="0" r="2540" b="0"/>
            <wp:docPr id="959002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DAF93" w14:textId="77777777" w:rsidR="003215F8" w:rsidRDefault="00000000">
      <w:pPr>
        <w:pStyle w:val="ql-indent-1"/>
      </w:pPr>
      <w:r>
        <w:rPr>
          <w:rFonts w:hint="eastAsia"/>
        </w:rPr>
        <w:t>为防止看不清楚，下面是结果截图：</w:t>
      </w:r>
    </w:p>
    <w:p w14:paraId="312585ED" w14:textId="3758ED73" w:rsidR="003215F8" w:rsidRDefault="00185B14">
      <w:pPr>
        <w:pStyle w:val="ql-indent-1"/>
      </w:pPr>
      <w:r w:rsidRPr="00185B14">
        <w:drawing>
          <wp:inline distT="0" distB="0" distL="0" distR="0" wp14:anchorId="699A3129" wp14:editId="34128A3D">
            <wp:extent cx="5274310" cy="1205865"/>
            <wp:effectExtent l="0" t="0" r="2540" b="0"/>
            <wp:docPr id="501210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105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A1C1" w14:textId="77777777" w:rsidR="003215F8" w:rsidRDefault="00000000">
      <w:pPr>
        <w:pStyle w:val="ql-indent-1"/>
      </w:pPr>
      <w:r>
        <w:rPr>
          <w:rFonts w:hint="eastAsia"/>
        </w:rPr>
        <w:t>由结果可知，暴力破解出来的密钥1111100000和原来真实的密钥是相同的。</w:t>
      </w:r>
    </w:p>
    <w:p w14:paraId="2C3D159F" w14:textId="32900FFD" w:rsidR="003215F8" w:rsidRDefault="00000000">
      <w:pPr>
        <w:pStyle w:val="ql-indent-1"/>
      </w:pPr>
      <w:r>
        <w:rPr>
          <w:rFonts w:hint="eastAsia"/>
        </w:rPr>
        <w:t>整个暴力破解程序的运行时间为</w:t>
      </w:r>
      <w:r w:rsidR="00185B14">
        <w:rPr>
          <w:rFonts w:hint="eastAsia"/>
        </w:rPr>
        <w:t>3691</w:t>
      </w:r>
      <w:r>
        <w:rPr>
          <w:rFonts w:hint="eastAsia"/>
        </w:rPr>
        <w:t>毫秒，但是其中存在这程序设计的时间复杂度问题，可能与真实值之间有差异。但是无论如何我们都可以发现S</w:t>
      </w:r>
      <w:r>
        <w:t>-DES</w:t>
      </w:r>
      <w:r>
        <w:rPr>
          <w:rFonts w:hint="eastAsia"/>
        </w:rPr>
        <w:t>加密被破解的时间是非常短的。说明S</w:t>
      </w:r>
      <w:r>
        <w:t>-DES</w:t>
      </w:r>
      <w:r>
        <w:rPr>
          <w:rFonts w:hint="eastAsia"/>
        </w:rPr>
        <w:t>的安全性并不高。</w:t>
      </w:r>
    </w:p>
    <w:p w14:paraId="3E734A8E" w14:textId="77777777" w:rsidR="003215F8" w:rsidRDefault="00000000">
      <w:pPr>
        <w:pStyle w:val="ql-indent-1"/>
      </w:pPr>
      <w:r>
        <w:rPr>
          <w:rStyle w:val="a3"/>
        </w:rPr>
        <w:t>3.5 第5关：封闭测试</w:t>
      </w:r>
    </w:p>
    <w:p w14:paraId="68000299" w14:textId="77777777" w:rsidR="003215F8" w:rsidRDefault="00000000">
      <w:pPr>
        <w:pStyle w:val="ql-indent-1"/>
      </w:pPr>
      <w:r>
        <w:t>根据第4关的结果，进一步分析，对于你随机选择的一个明密文对，是不是有不止一个密钥Key？进一步扩展，对应明文空间任意给定的明文分组</w:t>
      </w:r>
      <w:hyperlink w:history="1">
        <w:r>
          <w:t>P_{n}</w:t>
        </w:r>
      </w:hyperlink>
      <w:r>
        <w:t>，是否会出现选择不同的密钥</w:t>
      </w:r>
      <w:hyperlink w:history="1">
        <w:r>
          <w:t>K_{i}\ne K_{j}</w:t>
        </w:r>
      </w:hyperlink>
      <w:r>
        <w:t>加密得到相同密文</w:t>
      </w:r>
      <w:hyperlink w:history="1">
        <w:r>
          <w:t>C_n</w:t>
        </w:r>
      </w:hyperlink>
      <w:r>
        <w:t>的情况？</w:t>
      </w:r>
    </w:p>
    <w:p w14:paraId="63709FB1" w14:textId="2B8E475D" w:rsidR="003215F8" w:rsidRPr="00185B14" w:rsidRDefault="00000000">
      <w:r>
        <w:rPr>
          <w:rFonts w:hint="eastAsia"/>
        </w:rPr>
        <w:t>1、当随机选取一个明密文对：明文（</w:t>
      </w:r>
      <w:r w:rsidR="00185B14">
        <w:rPr>
          <w:rFonts w:hint="eastAsia"/>
        </w:rPr>
        <w:t>00000001</w:t>
      </w:r>
      <w:r>
        <w:rPr>
          <w:rFonts w:hint="eastAsia"/>
        </w:rPr>
        <w:t>），密文（</w:t>
      </w:r>
      <w:r w:rsidR="00185B14">
        <w:rPr>
          <w:rFonts w:hint="eastAsia"/>
        </w:rPr>
        <w:t>10010001</w:t>
      </w:r>
      <w:r>
        <w:rPr>
          <w:rFonts w:hint="eastAsia"/>
        </w:rPr>
        <w:t>）对此采用第四关的暴力破解方式进行破解结果如下：</w:t>
      </w:r>
      <w:r>
        <w:br/>
      </w:r>
      <w:r w:rsidR="00185B14" w:rsidRPr="00185B14">
        <w:lastRenderedPageBreak/>
        <w:drawing>
          <wp:inline distT="0" distB="0" distL="0" distR="0" wp14:anchorId="33B8735B" wp14:editId="2A9A72B4">
            <wp:extent cx="4027017" cy="2049386"/>
            <wp:effectExtent l="0" t="0" r="0" b="8255"/>
            <wp:docPr id="450880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804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5306" cy="20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29A8" w14:textId="63FDD806" w:rsidR="003215F8" w:rsidRDefault="00000000">
      <w:r>
        <w:rPr>
          <w:rFonts w:hint="eastAsia"/>
        </w:rPr>
        <w:t>发现</w:t>
      </w:r>
      <w:r w:rsidR="00185B14">
        <w:rPr>
          <w:rFonts w:hint="eastAsia"/>
        </w:rPr>
        <w:t>四</w:t>
      </w:r>
      <w:r>
        <w:rPr>
          <w:rFonts w:hint="eastAsia"/>
        </w:rPr>
        <w:t>个密钥对此明文进行加密获得的密文是相同的。</w:t>
      </w:r>
    </w:p>
    <w:p w14:paraId="2B6A0280" w14:textId="77777777" w:rsidR="003215F8" w:rsidRDefault="003215F8"/>
    <w:p w14:paraId="1CEEB4B4" w14:textId="77777777" w:rsidR="003215F8" w:rsidRDefault="00000000">
      <w:r>
        <w:rPr>
          <w:rFonts w:hint="eastAsia"/>
        </w:rPr>
        <w:t>2、对于明文分组和密文分组：</w:t>
      </w:r>
    </w:p>
    <w:p w14:paraId="0C972CD1" w14:textId="77777777" w:rsidR="003215F8" w:rsidRDefault="00000000">
      <w:r>
        <w:rPr>
          <w:rFonts w:hint="eastAsia"/>
        </w:rPr>
        <w:t>明文：</w:t>
      </w:r>
    </w:p>
    <w:p w14:paraId="1E9F1616" w14:textId="77777777" w:rsidR="003215F8" w:rsidRDefault="000000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"00000001"</w:t>
      </w:r>
      <w:r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"00000010"</w:t>
      </w:r>
      <w:r>
        <w:rPr>
          <w:rFonts w:ascii="Consolas" w:eastAsia="宋体" w:hAnsi="Consolas" w:cs="宋体"/>
          <w:color w:val="CCCCCC"/>
          <w:kern w:val="0"/>
          <w:sz w:val="24"/>
          <w:szCs w:val="24"/>
        </w:rPr>
        <w:t>};</w:t>
      </w:r>
    </w:p>
    <w:p w14:paraId="581EFA65" w14:textId="77777777" w:rsidR="003215F8" w:rsidRDefault="00000000">
      <w:r>
        <w:rPr>
          <w:rFonts w:hint="eastAsia"/>
        </w:rPr>
        <w:t>密文：</w:t>
      </w:r>
    </w:p>
    <w:p w14:paraId="3778DB92" w14:textId="338D48FF" w:rsidR="003215F8" w:rsidRDefault="0000000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="00185B14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10010001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  <w:r>
        <w:rPr>
          <w:rFonts w:ascii="Consolas" w:eastAsia="宋体" w:hAnsi="Consolas" w:cs="宋体"/>
          <w:color w:val="CE9178"/>
          <w:kern w:val="0"/>
          <w:sz w:val="24"/>
          <w:szCs w:val="24"/>
        </w:rPr>
        <w:t>"01001011"</w:t>
      </w:r>
      <w:r>
        <w:rPr>
          <w:rFonts w:ascii="Consolas" w:eastAsia="宋体" w:hAnsi="Consolas" w:cs="宋体"/>
          <w:color w:val="CCCCCC"/>
          <w:kern w:val="0"/>
          <w:sz w:val="24"/>
          <w:szCs w:val="24"/>
        </w:rPr>
        <w:t>};</w:t>
      </w:r>
    </w:p>
    <w:p w14:paraId="328C3294" w14:textId="04105743" w:rsidR="003215F8" w:rsidRDefault="00000000">
      <w:r>
        <w:rPr>
          <w:rFonts w:hint="eastAsia"/>
        </w:rPr>
        <w:t>使用暴力破解结果：</w:t>
      </w:r>
      <w:r>
        <w:br/>
      </w:r>
      <w:r w:rsidR="00185B14" w:rsidRPr="00185B14">
        <w:drawing>
          <wp:inline distT="0" distB="0" distL="0" distR="0" wp14:anchorId="01F0687B" wp14:editId="70AE149D">
            <wp:extent cx="5274310" cy="1078865"/>
            <wp:effectExtent l="0" t="0" r="2540" b="6985"/>
            <wp:docPr id="168322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298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16A1" w14:textId="77777777" w:rsidR="003215F8" w:rsidRDefault="00000000">
      <w:r>
        <w:rPr>
          <w:rFonts w:hint="eastAsia"/>
        </w:rPr>
        <w:t>只找到一个密钥。</w:t>
      </w:r>
    </w:p>
    <w:p w14:paraId="24DA078A" w14:textId="48CBE377" w:rsidR="003215F8" w:rsidRDefault="00000000">
      <w:r>
        <w:rPr>
          <w:rFonts w:hint="eastAsia"/>
        </w:rPr>
        <w:t>后续经过多次实验，发现</w:t>
      </w:r>
      <w:r>
        <w:t>明文空间任意给定的明文分组</w:t>
      </w:r>
      <w:r>
        <w:rPr>
          <w:rFonts w:hint="eastAsia"/>
        </w:rPr>
        <w:t>没有找到出现选择不同密钥加密得到相同的密文的情况。</w:t>
      </w:r>
    </w:p>
    <w:sectPr w:rsidR="00321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RmNjQ4MTU5NzhiYTk0N2FmMDU4YTY2ZGU0NjU3YWYifQ=="/>
  </w:docVars>
  <w:rsids>
    <w:rsidRoot w:val="00F97C65"/>
    <w:rsid w:val="00185B14"/>
    <w:rsid w:val="00227DB6"/>
    <w:rsid w:val="00257CE3"/>
    <w:rsid w:val="003215F8"/>
    <w:rsid w:val="00423F99"/>
    <w:rsid w:val="006829F2"/>
    <w:rsid w:val="0091725C"/>
    <w:rsid w:val="00974C8E"/>
    <w:rsid w:val="00A54606"/>
    <w:rsid w:val="00CD2FE7"/>
    <w:rsid w:val="00D87627"/>
    <w:rsid w:val="00F97C65"/>
    <w:rsid w:val="36A5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856F"/>
  <w15:docId w15:val="{AF4D605C-9438-4A05-834C-88E93BE3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paragraph" w:customStyle="1" w:styleId="ql-indent-2">
    <w:name w:val="ql-indent-2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1">
    <w:name w:val="ql-indent-1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justify">
    <w:name w:val="ql-align-justify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1876460721@qq.com</dc:creator>
  <cp:lastModifiedBy>1876460721@qq.com</cp:lastModifiedBy>
  <cp:revision>6</cp:revision>
  <dcterms:created xsi:type="dcterms:W3CDTF">2023-09-22T09:02:00Z</dcterms:created>
  <dcterms:modified xsi:type="dcterms:W3CDTF">2023-09-25T14:15:00Z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6E62916E2AC846509ECB0B5A11B44B43_12</vt:lpwstr>
  </property>
</Properties>
</file>