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29" w:rsidRDefault="007D25E8" w:rsidP="007D25E8">
      <w:pPr>
        <w:jc w:val="center"/>
        <w:rPr>
          <w:rFonts w:ascii="微软雅黑" w:eastAsia="微软雅黑" w:hAnsi="微软雅黑"/>
          <w:sz w:val="40"/>
          <w:szCs w:val="40"/>
        </w:rPr>
      </w:pPr>
      <w:r w:rsidRPr="007D25E8">
        <w:rPr>
          <w:rFonts w:ascii="微软雅黑" w:eastAsia="微软雅黑" w:hAnsi="微软雅黑" w:hint="eastAsia"/>
          <w:sz w:val="40"/>
          <w:szCs w:val="40"/>
        </w:rPr>
        <w:t>浏览器的底层知识汇总&amp;常见问题汇总</w:t>
      </w:r>
    </w:p>
    <w:p w:rsidR="007D25E8" w:rsidRDefault="007D25E8" w:rsidP="007D25E8">
      <w:pPr>
        <w:pStyle w:val="2"/>
      </w:pPr>
      <w:r>
        <w:rPr>
          <w:rFonts w:hint="eastAsia"/>
        </w:rPr>
        <w:t>常见技巧</w:t>
      </w:r>
    </w:p>
    <w:p w:rsidR="007D25E8" w:rsidRPr="00AC5396" w:rsidRDefault="007D25E8" w:rsidP="007D25E8">
      <w:pPr>
        <w:rPr>
          <w:rFonts w:ascii="等线" w:eastAsia="等线" w:hAnsi="等线"/>
        </w:rPr>
      </w:pPr>
      <w:r w:rsidRPr="00AC5396">
        <w:rPr>
          <w:rFonts w:ascii="等线" w:eastAsia="等线" w:hAnsi="等线" w:hint="eastAsia"/>
        </w:rPr>
        <w:t>缓存清理方式：</w:t>
      </w:r>
    </w:p>
    <w:p w:rsidR="007D25E8" w:rsidRPr="00AC5396" w:rsidRDefault="007D25E8" w:rsidP="00AC5396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AC5396">
        <w:rPr>
          <w:rFonts w:ascii="等线" w:eastAsia="等线" w:hAnsi="等线" w:hint="eastAsia"/>
        </w:rPr>
        <w:t>页面上C</w:t>
      </w:r>
      <w:r w:rsidRPr="00AC5396">
        <w:rPr>
          <w:rFonts w:ascii="等线" w:eastAsia="等线" w:hAnsi="等线"/>
        </w:rPr>
        <w:t>TRL + SHIFT + DELETE</w:t>
      </w:r>
    </w:p>
    <w:p w:rsidR="007D25E8" w:rsidRPr="00AC5396" w:rsidRDefault="007D25E8" w:rsidP="00AC5396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AC5396">
        <w:rPr>
          <w:rFonts w:ascii="等线" w:eastAsia="等线" w:hAnsi="等线" w:hint="eastAsia"/>
        </w:rPr>
        <w:t>页面上S</w:t>
      </w:r>
      <w:r w:rsidRPr="00AC5396">
        <w:rPr>
          <w:rFonts w:ascii="等线" w:eastAsia="等线" w:hAnsi="等线"/>
        </w:rPr>
        <w:t>HIFT + F5</w:t>
      </w:r>
    </w:p>
    <w:p w:rsidR="007D25E8" w:rsidRPr="00AC5396" w:rsidRDefault="007D25E8" w:rsidP="00AC5396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AC5396">
        <w:rPr>
          <w:rFonts w:ascii="等线" w:eastAsia="等线" w:hAnsi="等线" w:hint="eastAsia"/>
        </w:rPr>
        <w:t>页面上C</w:t>
      </w:r>
      <w:r w:rsidRPr="00AC5396">
        <w:rPr>
          <w:rFonts w:ascii="等线" w:eastAsia="等线" w:hAnsi="等线"/>
        </w:rPr>
        <w:t>TRL + SHIFT + R</w:t>
      </w:r>
    </w:p>
    <w:p w:rsidR="007D25E8" w:rsidRDefault="007D25E8" w:rsidP="00AC5396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AC5396">
        <w:rPr>
          <w:rFonts w:ascii="等线" w:eastAsia="等线" w:hAnsi="等线" w:hint="eastAsia"/>
        </w:rPr>
        <w:t>先按F</w:t>
      </w:r>
      <w:r w:rsidRPr="00AC5396">
        <w:rPr>
          <w:rFonts w:ascii="等线" w:eastAsia="等线" w:hAnsi="等线"/>
        </w:rPr>
        <w:t>12，</w:t>
      </w:r>
      <w:r w:rsidRPr="00AC5396">
        <w:rPr>
          <w:rFonts w:ascii="等线" w:eastAsia="等线" w:hAnsi="等线" w:hint="eastAsia"/>
        </w:rPr>
        <w:t>右键浏览器的刷新按钮，【清空缓存并硬性重新加载】</w:t>
      </w:r>
    </w:p>
    <w:p w:rsidR="0018518E" w:rsidRDefault="0018518E" w:rsidP="0018518E">
      <w:pPr>
        <w:pStyle w:val="2"/>
      </w:pPr>
      <w:r>
        <w:rPr>
          <w:rFonts w:hint="eastAsia"/>
        </w:rPr>
        <w:t>缓存机制</w:t>
      </w:r>
    </w:p>
    <w:p w:rsidR="0018518E" w:rsidRPr="00612D21" w:rsidRDefault="0018518E" w:rsidP="0018518E">
      <w:pPr>
        <w:rPr>
          <w:rFonts w:ascii="微软雅黑" w:eastAsia="微软雅黑" w:hAnsi="微软雅黑"/>
          <w:b/>
          <w:sz w:val="24"/>
          <w:szCs w:val="24"/>
        </w:rPr>
      </w:pPr>
      <w:r w:rsidRPr="00612D21">
        <w:rPr>
          <w:rFonts w:ascii="微软雅黑" w:eastAsia="微软雅黑" w:hAnsi="微软雅黑" w:hint="eastAsia"/>
          <w:b/>
          <w:sz w:val="24"/>
          <w:szCs w:val="24"/>
        </w:rPr>
        <w:t>分类</w:t>
      </w:r>
    </w:p>
    <w:p w:rsidR="0018518E" w:rsidRPr="00F8451C" w:rsidRDefault="0018518E" w:rsidP="0018518E">
      <w:pPr>
        <w:pStyle w:val="a3"/>
        <w:numPr>
          <w:ilvl w:val="0"/>
          <w:numId w:val="4"/>
        </w:numPr>
        <w:ind w:firstLineChars="0"/>
        <w:rPr>
          <w:rFonts w:ascii="等线" w:eastAsia="等线" w:hAnsi="等线"/>
        </w:rPr>
      </w:pPr>
      <w:r w:rsidRPr="00F8451C">
        <w:rPr>
          <w:rFonts w:ascii="等线" w:eastAsia="等线" w:hAnsi="等线" w:hint="eastAsia"/>
        </w:rPr>
        <w:t>客户端缓存</w:t>
      </w:r>
      <w:r>
        <w:rPr>
          <w:rFonts w:ascii="等线" w:eastAsia="等线" w:hAnsi="等线" w:hint="eastAsia"/>
        </w:rPr>
        <w:t>/</w:t>
      </w:r>
      <w:r w:rsidRPr="00F8451C">
        <w:rPr>
          <w:rFonts w:ascii="等线" w:eastAsia="等线" w:hAnsi="等线" w:hint="eastAsia"/>
        </w:rPr>
        <w:t>H</w:t>
      </w:r>
      <w:r w:rsidRPr="00F8451C">
        <w:rPr>
          <w:rFonts w:ascii="等线" w:eastAsia="等线" w:hAnsi="等线"/>
        </w:rPr>
        <w:t>TTP</w:t>
      </w:r>
      <w:r w:rsidRPr="00F8451C">
        <w:rPr>
          <w:rFonts w:ascii="等线" w:eastAsia="等线" w:hAnsi="等线" w:hint="eastAsia"/>
        </w:rPr>
        <w:t>缓存（浏览器缓存）</w:t>
      </w:r>
    </w:p>
    <w:p w:rsidR="0018518E" w:rsidRPr="00420DC1" w:rsidRDefault="0018518E" w:rsidP="0018518E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</w:rPr>
      </w:pPr>
      <w:r w:rsidRPr="00420DC1">
        <w:rPr>
          <w:rFonts w:ascii="等线" w:eastAsia="等线" w:hAnsi="等线" w:hint="eastAsia"/>
        </w:rPr>
        <w:t>服务端缓存</w:t>
      </w:r>
    </w:p>
    <w:p w:rsidR="0018518E" w:rsidRDefault="0018518E" w:rsidP="0018518E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</w:rPr>
      </w:pPr>
      <w:r w:rsidRPr="00420DC1">
        <w:rPr>
          <w:rFonts w:ascii="等线" w:eastAsia="等线" w:hAnsi="等线" w:hint="eastAsia"/>
        </w:rPr>
        <w:t>代理服务器缓存</w:t>
      </w:r>
    </w:p>
    <w:p w:rsidR="0018518E" w:rsidRDefault="0018518E" w:rsidP="0018518E">
      <w:pPr>
        <w:rPr>
          <w:rFonts w:ascii="微软雅黑" w:eastAsia="微软雅黑" w:hAnsi="微软雅黑"/>
          <w:b/>
          <w:sz w:val="24"/>
          <w:szCs w:val="24"/>
        </w:rPr>
      </w:pPr>
      <w:r w:rsidRPr="004A43F9">
        <w:rPr>
          <w:rFonts w:ascii="微软雅黑" w:eastAsia="微软雅黑" w:hAnsi="微软雅黑" w:hint="eastAsia"/>
          <w:b/>
          <w:sz w:val="24"/>
          <w:szCs w:val="24"/>
        </w:rPr>
        <w:t>缓存规则</w:t>
      </w:r>
    </w:p>
    <w:p w:rsidR="0018518E" w:rsidRPr="004A43F9" w:rsidRDefault="0018518E" w:rsidP="0018518E">
      <w:pPr>
        <w:pStyle w:val="a3"/>
        <w:numPr>
          <w:ilvl w:val="0"/>
          <w:numId w:val="5"/>
        </w:numPr>
        <w:ind w:firstLineChars="0"/>
        <w:rPr>
          <w:rFonts w:ascii="等线" w:eastAsia="等线" w:hAnsi="等线"/>
        </w:rPr>
      </w:pPr>
      <w:r w:rsidRPr="004A43F9">
        <w:rPr>
          <w:rFonts w:ascii="等线" w:eastAsia="等线" w:hAnsi="等线" w:hint="eastAsia"/>
        </w:rPr>
        <w:t>强制缓存</w:t>
      </w:r>
      <w:r>
        <w:rPr>
          <w:rFonts w:ascii="等线" w:eastAsia="等线" w:hAnsi="等线" w:hint="eastAsia"/>
        </w:rPr>
        <w:t>（H</w:t>
      </w:r>
      <w:r>
        <w:rPr>
          <w:rFonts w:ascii="等线" w:eastAsia="等线" w:hAnsi="等线"/>
        </w:rPr>
        <w:t>TTP</w:t>
      </w:r>
      <w:r>
        <w:rPr>
          <w:rFonts w:ascii="等线" w:eastAsia="等线" w:hAnsi="等线" w:hint="eastAsia"/>
        </w:rPr>
        <w:t>报文中用E</w:t>
      </w:r>
      <w:r>
        <w:rPr>
          <w:rFonts w:ascii="等线" w:eastAsia="等线" w:hAnsi="等线"/>
        </w:rPr>
        <w:t>xpires</w:t>
      </w:r>
      <w:r>
        <w:rPr>
          <w:rFonts w:ascii="等线" w:eastAsia="等线" w:hAnsi="等线" w:hint="eastAsia"/>
        </w:rPr>
        <w:t>和C</w:t>
      </w:r>
      <w:r>
        <w:rPr>
          <w:rFonts w:ascii="等线" w:eastAsia="等线" w:hAnsi="等线"/>
        </w:rPr>
        <w:t>ache-Control</w:t>
      </w:r>
      <w:r>
        <w:rPr>
          <w:rFonts w:ascii="等线" w:eastAsia="等线" w:hAnsi="等线" w:hint="eastAsia"/>
        </w:rPr>
        <w:t>字段表明）</w:t>
      </w:r>
    </w:p>
    <w:p w:rsidR="0018518E" w:rsidRDefault="0018518E" w:rsidP="0018518E">
      <w:pPr>
        <w:pStyle w:val="a3"/>
        <w:numPr>
          <w:ilvl w:val="0"/>
          <w:numId w:val="5"/>
        </w:numPr>
        <w:ind w:firstLineChars="0"/>
        <w:rPr>
          <w:rFonts w:ascii="等线" w:eastAsia="等线" w:hAnsi="等线"/>
        </w:rPr>
      </w:pPr>
      <w:r w:rsidRPr="004A43F9">
        <w:rPr>
          <w:rFonts w:ascii="等线" w:eastAsia="等线" w:hAnsi="等线" w:hint="eastAsia"/>
        </w:rPr>
        <w:t>协商缓存</w:t>
      </w:r>
      <w:r>
        <w:rPr>
          <w:rFonts w:ascii="等线" w:eastAsia="等线" w:hAnsi="等线" w:hint="eastAsia"/>
        </w:rPr>
        <w:t>（H</w:t>
      </w:r>
      <w:r>
        <w:rPr>
          <w:rFonts w:ascii="等线" w:eastAsia="等线" w:hAnsi="等线"/>
        </w:rPr>
        <w:t>TTP</w:t>
      </w:r>
      <w:r>
        <w:rPr>
          <w:rFonts w:ascii="等线" w:eastAsia="等线" w:hAnsi="等线" w:hint="eastAsia"/>
        </w:rPr>
        <w:t>报文中用L</w:t>
      </w:r>
      <w:r>
        <w:rPr>
          <w:rFonts w:ascii="等线" w:eastAsia="等线" w:hAnsi="等线"/>
        </w:rPr>
        <w:t>ast-Modified/if-Modified-since/Etag-</w:t>
      </w:r>
      <w:r>
        <w:rPr>
          <w:rFonts w:ascii="等线" w:eastAsia="等线" w:hAnsi="等线" w:hint="eastAsia"/>
        </w:rPr>
        <w:t>很少用）</w:t>
      </w:r>
    </w:p>
    <w:p w:rsidR="0018518E" w:rsidRDefault="0018518E" w:rsidP="0018518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两类缓存机制可以同时存在，强制缓存的优先级高于协商缓存，当强制缓存命中时不再进行协商缓存</w:t>
      </w:r>
    </w:p>
    <w:p w:rsidR="0018518E" w:rsidRDefault="0018518E" w:rsidP="0018518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不同刷新的请求执行过程</w:t>
      </w:r>
    </w:p>
    <w:p w:rsidR="0018518E" w:rsidRPr="00217C73" w:rsidRDefault="0018518E" w:rsidP="0018518E">
      <w:pPr>
        <w:pStyle w:val="a3"/>
        <w:numPr>
          <w:ilvl w:val="0"/>
          <w:numId w:val="6"/>
        </w:numPr>
        <w:ind w:firstLineChars="0"/>
        <w:rPr>
          <w:rFonts w:ascii="等线" w:eastAsia="等线" w:hAnsi="等线"/>
        </w:rPr>
      </w:pPr>
      <w:r w:rsidRPr="00217C73">
        <w:rPr>
          <w:rFonts w:ascii="等线" w:eastAsia="等线" w:hAnsi="等线" w:hint="eastAsia"/>
        </w:rPr>
        <w:t>浏览器地址栏输入U</w:t>
      </w:r>
      <w:r w:rsidRPr="00217C73">
        <w:rPr>
          <w:rFonts w:ascii="等线" w:eastAsia="等线" w:hAnsi="等线"/>
        </w:rPr>
        <w:t>RL</w:t>
      </w:r>
      <w:r w:rsidRPr="00217C73">
        <w:rPr>
          <w:rFonts w:ascii="等线" w:eastAsia="等线" w:hAnsi="等线" w:hint="eastAsia"/>
        </w:rPr>
        <w:t>并回车=如果命中强缓存，就不用再请求服务器了</w:t>
      </w:r>
    </w:p>
    <w:p w:rsidR="0018518E" w:rsidRPr="00217C73" w:rsidRDefault="0018518E" w:rsidP="0018518E">
      <w:pPr>
        <w:pStyle w:val="a3"/>
        <w:numPr>
          <w:ilvl w:val="0"/>
          <w:numId w:val="6"/>
        </w:numPr>
        <w:ind w:firstLineChars="0"/>
        <w:rPr>
          <w:rFonts w:ascii="等线" w:eastAsia="等线" w:hAnsi="等线"/>
        </w:rPr>
      </w:pPr>
      <w:r w:rsidRPr="00217C73">
        <w:rPr>
          <w:rFonts w:ascii="等线" w:eastAsia="等线" w:hAnsi="等线" w:hint="eastAsia"/>
        </w:rPr>
        <w:t>F</w:t>
      </w:r>
      <w:r w:rsidRPr="00217C73">
        <w:rPr>
          <w:rFonts w:ascii="等线" w:eastAsia="等线" w:hAnsi="等线"/>
        </w:rPr>
        <w:t>5</w:t>
      </w:r>
      <w:r w:rsidRPr="00217C73">
        <w:rPr>
          <w:rFonts w:ascii="等线" w:eastAsia="等线" w:hAnsi="等线" w:hint="eastAsia"/>
        </w:rPr>
        <w:t>刷新页面=至少确定文件是否过期/是否命中协商缓存，即H</w:t>
      </w:r>
      <w:r w:rsidRPr="00217C73">
        <w:rPr>
          <w:rFonts w:ascii="等线" w:eastAsia="等线" w:hAnsi="等线"/>
        </w:rPr>
        <w:t>TTP</w:t>
      </w:r>
      <w:r w:rsidRPr="00217C73">
        <w:rPr>
          <w:rFonts w:ascii="等线" w:eastAsia="等线" w:hAnsi="等线" w:hint="eastAsia"/>
        </w:rPr>
        <w:t>请求带上i</w:t>
      </w:r>
      <w:r w:rsidRPr="00217C73">
        <w:rPr>
          <w:rFonts w:ascii="等线" w:eastAsia="等线" w:hAnsi="等线"/>
        </w:rPr>
        <w:t>f-Modified-since</w:t>
      </w:r>
      <w:r w:rsidRPr="00217C73">
        <w:rPr>
          <w:rFonts w:ascii="等线" w:eastAsia="等线" w:hAnsi="等线" w:hint="eastAsia"/>
        </w:rPr>
        <w:t>参数</w:t>
      </w:r>
    </w:p>
    <w:p w:rsidR="0018518E" w:rsidRPr="00217C73" w:rsidRDefault="0018518E" w:rsidP="0018518E">
      <w:pPr>
        <w:pStyle w:val="a3"/>
        <w:numPr>
          <w:ilvl w:val="0"/>
          <w:numId w:val="6"/>
        </w:numPr>
        <w:ind w:firstLineChars="0"/>
        <w:rPr>
          <w:rFonts w:ascii="等线" w:eastAsia="等线" w:hAnsi="等线"/>
        </w:rPr>
      </w:pPr>
      <w:r w:rsidRPr="00217C73">
        <w:rPr>
          <w:rFonts w:ascii="等线" w:eastAsia="等线" w:hAnsi="等线" w:hint="eastAsia"/>
        </w:rPr>
        <w:t>C</w:t>
      </w:r>
      <w:r w:rsidRPr="00217C73">
        <w:rPr>
          <w:rFonts w:ascii="等线" w:eastAsia="等线" w:hAnsi="等线"/>
        </w:rPr>
        <w:t>trl + F5</w:t>
      </w:r>
      <w:r w:rsidRPr="00217C73">
        <w:rPr>
          <w:rFonts w:ascii="等线" w:eastAsia="等线" w:hAnsi="等线" w:hint="eastAsia"/>
        </w:rPr>
        <w:t>刷新页面=先把缓存中旧的文件删除，再从服务器请求完整资源。</w:t>
      </w:r>
    </w:p>
    <w:p w:rsidR="0018518E" w:rsidRDefault="0018518E" w:rsidP="0018518E">
      <w:pPr>
        <w:pStyle w:val="2"/>
      </w:pPr>
      <w:r>
        <w:rPr>
          <w:rFonts w:hint="eastAsia"/>
        </w:rPr>
        <w:t>强制让客户端刷新缓存文件！</w:t>
      </w:r>
    </w:p>
    <w:p w:rsidR="00A13D6A" w:rsidRDefault="00A13D6A" w:rsidP="0018518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一个h</w:t>
      </w:r>
      <w:r>
        <w:rPr>
          <w:rFonts w:ascii="等线" w:eastAsia="等线" w:hAnsi="等线"/>
        </w:rPr>
        <w:t>tml</w:t>
      </w:r>
      <w:r>
        <w:rPr>
          <w:rFonts w:ascii="等线" w:eastAsia="等线" w:hAnsi="等线" w:hint="eastAsia"/>
        </w:rPr>
        <w:t>页面缓存分为三部分：html页面、css、javascript</w:t>
      </w:r>
    </w:p>
    <w:p w:rsidR="00A13D6A" w:rsidRDefault="00A13D6A" w:rsidP="0018518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先设置当前h</w:t>
      </w:r>
      <w:r>
        <w:rPr>
          <w:rFonts w:ascii="等线" w:eastAsia="等线" w:hAnsi="等线"/>
        </w:rPr>
        <w:t>tml</w:t>
      </w:r>
      <w:r>
        <w:rPr>
          <w:rFonts w:ascii="等线" w:eastAsia="等线" w:hAnsi="等线" w:hint="eastAsia"/>
        </w:rPr>
        <w:t>不读缓存</w:t>
      </w:r>
    </w:p>
    <w:p w:rsidR="00A13D6A" w:rsidRDefault="00A13D6A" w:rsidP="0018518E">
      <w:pPr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50D14012" wp14:editId="6D6B0A0C">
            <wp:extent cx="485775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6A" w:rsidRDefault="00A13D6A" w:rsidP="0018518E">
      <w:pPr>
        <w:rPr>
          <w:rFonts w:ascii="等线" w:eastAsia="等线" w:hAnsi="等线"/>
        </w:rPr>
      </w:pPr>
    </w:p>
    <w:p w:rsidR="0018518E" w:rsidRDefault="00A13D6A" w:rsidP="0018518E">
      <w:pPr>
        <w:rPr>
          <w:rFonts w:ascii="等线" w:eastAsia="等线" w:hAnsi="等线"/>
        </w:rPr>
      </w:pPr>
      <w:r>
        <w:rPr>
          <w:rFonts w:ascii="等线" w:eastAsia="等线" w:hAnsi="等线"/>
        </w:rPr>
        <w:lastRenderedPageBreak/>
        <w:t>C</w:t>
      </w:r>
      <w:r>
        <w:rPr>
          <w:rFonts w:ascii="等线" w:eastAsia="等线" w:hAnsi="等线" w:hint="eastAsia"/>
        </w:rPr>
        <w:t>ss、javascript文件</w:t>
      </w:r>
      <w:r w:rsidR="0018518E" w:rsidRPr="0018518E">
        <w:rPr>
          <w:rFonts w:ascii="等线" w:eastAsia="等线" w:hAnsi="等线" w:hint="eastAsia"/>
        </w:rPr>
        <w:t>直接加一个版本号参数即可，如图</w:t>
      </w:r>
    </w:p>
    <w:p w:rsidR="0018518E" w:rsidRDefault="0018518E" w:rsidP="0018518E">
      <w:pPr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7E310165" wp14:editId="3DD1F94E">
            <wp:extent cx="5274310" cy="950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0F" w:rsidRDefault="0040090F" w:rsidP="0040090F">
      <w:pPr>
        <w:pStyle w:val="2"/>
      </w:pPr>
      <w:r>
        <w:rPr>
          <w:rFonts w:hint="eastAsia"/>
        </w:rPr>
        <w:t>浏览器工作原理</w:t>
      </w:r>
    </w:p>
    <w:p w:rsidR="0040090F" w:rsidRPr="0040090F" w:rsidRDefault="0040090F" w:rsidP="0040090F">
      <w:pPr>
        <w:rPr>
          <w:rFonts w:hint="eastAsia"/>
        </w:rPr>
      </w:pPr>
      <w:bookmarkStart w:id="0" w:name="_GoBack"/>
      <w:bookmarkEnd w:id="0"/>
    </w:p>
    <w:sectPr w:rsidR="0040090F" w:rsidRPr="0040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B0A" w:rsidRDefault="00882B0A" w:rsidP="0018518E">
      <w:r>
        <w:separator/>
      </w:r>
    </w:p>
  </w:endnote>
  <w:endnote w:type="continuationSeparator" w:id="0">
    <w:p w:rsidR="00882B0A" w:rsidRDefault="00882B0A" w:rsidP="0018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B0A" w:rsidRDefault="00882B0A" w:rsidP="0018518E">
      <w:r>
        <w:separator/>
      </w:r>
    </w:p>
  </w:footnote>
  <w:footnote w:type="continuationSeparator" w:id="0">
    <w:p w:rsidR="00882B0A" w:rsidRDefault="00882B0A" w:rsidP="0018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32EC3"/>
    <w:multiLevelType w:val="hybridMultilevel"/>
    <w:tmpl w:val="4B660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4857EC"/>
    <w:multiLevelType w:val="hybridMultilevel"/>
    <w:tmpl w:val="7730F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D04EF6"/>
    <w:multiLevelType w:val="hybridMultilevel"/>
    <w:tmpl w:val="F2008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E87E89"/>
    <w:multiLevelType w:val="hybridMultilevel"/>
    <w:tmpl w:val="4AF88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A84967"/>
    <w:multiLevelType w:val="hybridMultilevel"/>
    <w:tmpl w:val="780A7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9265AE"/>
    <w:multiLevelType w:val="hybridMultilevel"/>
    <w:tmpl w:val="3B4C3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20"/>
    <w:rsid w:val="0018518E"/>
    <w:rsid w:val="002D3059"/>
    <w:rsid w:val="0040090F"/>
    <w:rsid w:val="00556EE2"/>
    <w:rsid w:val="006C0690"/>
    <w:rsid w:val="007D25E8"/>
    <w:rsid w:val="00882B0A"/>
    <w:rsid w:val="00917F20"/>
    <w:rsid w:val="00990077"/>
    <w:rsid w:val="00A13D6A"/>
    <w:rsid w:val="00AC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3EB5F-01F8-42EF-BF3C-B300181A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5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5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25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25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5E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51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5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7</cp:revision>
  <dcterms:created xsi:type="dcterms:W3CDTF">2019-01-14T03:09:00Z</dcterms:created>
  <dcterms:modified xsi:type="dcterms:W3CDTF">2019-08-01T06:04:00Z</dcterms:modified>
</cp:coreProperties>
</file>