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7B429563" w:rsidR="0000249B" w:rsidRPr="0000249B" w:rsidRDefault="007F4C02" w:rsidP="0000249B">
      <w:pPr>
        <w:pStyle w:val="Ttulo"/>
      </w:pPr>
      <w:r w:rsidRPr="007F4C02">
        <w:t>Diseño de Arquitectura del Sistema - TaskManager</w:t>
      </w:r>
    </w:p>
    <w:p w14:paraId="6891B534" w14:textId="77777777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38E183C7" w14:textId="77777777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</w:p>
    <w:p w14:paraId="3E8934BF" w14:textId="77777777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00249B" w:rsidRDefault="00CA0380" w:rsidP="0000249B">
      <w:pPr>
        <w:pStyle w:val="Ttulo1"/>
      </w:pPr>
      <w:r>
        <w:t xml:space="preserve">1. </w:t>
      </w:r>
      <w:r w:rsidR="0000249B" w:rsidRPr="0000249B">
        <w:t>Introducción</w:t>
      </w:r>
    </w:p>
    <w:p w14:paraId="6D2E5A25" w14:textId="77777777" w:rsidR="008731D8" w:rsidRDefault="008731D8" w:rsidP="007F4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1B8F190" w14:textId="48F1CF66" w:rsidR="0000249B" w:rsidRPr="0000249B" w:rsidRDefault="008731D8" w:rsidP="007F4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731D8">
        <w:rPr>
          <w:rFonts w:ascii="Times New Roman" w:eastAsia="Times New Roman" w:hAnsi="Times New Roman" w:cs="Times New Roman"/>
          <w:sz w:val="24"/>
          <w:szCs w:val="24"/>
          <w:lang w:eastAsia="es-PE"/>
        </w:rPr>
        <w:t>Este documento describe la arquitectura del sistema Braille Express, una solución tecnológica que busca mejorar el acceso a la lectura de personas con discapacidad visual mediante un dispositivo físico y una aplicación móvil que traduce texto y voz a Braille.</w:t>
      </w:r>
      <w:r w:rsidRPr="008731D8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El sistema está compuesto por una app Android y un microcontrolador Arduino Nano, comunicados vía Bluetooth.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7F4C02" w:rsidRPr="007F4C02">
        <w:rPr>
          <w:rFonts w:ascii="Times New Roman" w:eastAsia="Times New Roman" w:hAnsi="Times New Roman" w:cs="Times New Roman"/>
          <w:sz w:val="24"/>
          <w:szCs w:val="24"/>
          <w:lang w:eastAsia="es-PE"/>
        </w:rPr>
        <w:t>Se define la estructura general del sistema, los componentes que lo conforman, sus interacciones y las tecnologías empleadas</w:t>
      </w:r>
      <w:r w:rsidR="0000249B"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F17F455" w14:textId="053D0632" w:rsidR="0000249B" w:rsidRPr="0000249B" w:rsidRDefault="00CA0380" w:rsidP="0000249B">
      <w:pPr>
        <w:pStyle w:val="Ttulo1"/>
      </w:pPr>
      <w:r>
        <w:t xml:space="preserve">2. </w:t>
      </w:r>
      <w:r w:rsidR="007F4C02" w:rsidRPr="007F4C02">
        <w:t>Visón General de la Arquitectura</w:t>
      </w:r>
    </w:p>
    <w:p w14:paraId="0E287BF6" w14:textId="2E89DA39" w:rsidR="0000249B" w:rsidRDefault="00CA0380" w:rsidP="0000249B">
      <w:pPr>
        <w:pStyle w:val="Ttulo2"/>
      </w:pPr>
      <w:r>
        <w:t xml:space="preserve">2.1. </w:t>
      </w:r>
      <w:r w:rsidR="007F4C02" w:rsidRPr="007F4C02">
        <w:t>Estilo Arquitectónico</w:t>
      </w:r>
    </w:p>
    <w:p w14:paraId="0A47C1E9" w14:textId="77777777" w:rsidR="00917475" w:rsidRPr="00917475" w:rsidRDefault="00917475" w:rsidP="00917475">
      <w:pPr>
        <w:rPr>
          <w:rFonts w:asciiTheme="majorHAnsi" w:hAnsiTheme="majorHAnsi" w:cstheme="majorHAnsi"/>
          <w:sz w:val="24"/>
          <w:szCs w:val="24"/>
        </w:rPr>
      </w:pPr>
      <w:r w:rsidRPr="00917475">
        <w:rPr>
          <w:rFonts w:asciiTheme="majorHAnsi" w:hAnsiTheme="majorHAnsi" w:cstheme="majorHAnsi"/>
          <w:sz w:val="24"/>
          <w:szCs w:val="24"/>
        </w:rPr>
        <w:t>El sistema adopta un modelo cliente-servidor con arquitectura en capas, y se apoya en un esquema Backend-as-a-Service (BaaS) usando Firebase. Se identifican cuatro capas principales:</w:t>
      </w:r>
    </w:p>
    <w:p w14:paraId="7DE6BA98" w14:textId="5F00EA4D" w:rsidR="00917475" w:rsidRPr="00917475" w:rsidRDefault="00917475" w:rsidP="00917475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917475">
        <w:rPr>
          <w:rFonts w:asciiTheme="majorHAnsi" w:hAnsiTheme="majorHAnsi" w:cstheme="majorHAnsi"/>
          <w:b/>
          <w:bCs/>
          <w:sz w:val="24"/>
          <w:szCs w:val="24"/>
        </w:rPr>
        <w:t>Capa de Presentación (</w:t>
      </w:r>
      <w:r>
        <w:rPr>
          <w:rFonts w:asciiTheme="majorHAnsi" w:hAnsiTheme="majorHAnsi" w:cstheme="majorHAnsi"/>
          <w:b/>
          <w:bCs/>
          <w:sz w:val="24"/>
          <w:szCs w:val="24"/>
        </w:rPr>
        <w:t>Frontend</w:t>
      </w:r>
      <w:r w:rsidRPr="00917475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917475">
        <w:rPr>
          <w:rFonts w:asciiTheme="majorHAnsi" w:hAnsiTheme="majorHAnsi" w:cstheme="majorHAnsi"/>
          <w:sz w:val="24"/>
          <w:szCs w:val="24"/>
        </w:rPr>
        <w:t>: Interfaz con la que interactúa el usuario.</w:t>
      </w:r>
    </w:p>
    <w:p w14:paraId="179146D7" w14:textId="344BC086" w:rsidR="00917475" w:rsidRPr="00917475" w:rsidRDefault="00917475" w:rsidP="00917475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917475">
        <w:rPr>
          <w:rFonts w:asciiTheme="majorHAnsi" w:hAnsiTheme="majorHAnsi" w:cstheme="majorHAnsi"/>
          <w:b/>
          <w:bCs/>
          <w:sz w:val="24"/>
          <w:szCs w:val="24"/>
        </w:rPr>
        <w:t>Capa de Lógica de Negocio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17475">
        <w:rPr>
          <w:rFonts w:asciiTheme="majorHAnsi" w:hAnsiTheme="majorHAnsi" w:cstheme="majorHAnsi"/>
          <w:b/>
          <w:bCs/>
          <w:sz w:val="24"/>
          <w:szCs w:val="24"/>
        </w:rPr>
        <w:t>(</w:t>
      </w:r>
      <w:r>
        <w:rPr>
          <w:rFonts w:asciiTheme="majorHAnsi" w:hAnsiTheme="majorHAnsi" w:cstheme="majorHAnsi"/>
          <w:b/>
          <w:bCs/>
          <w:sz w:val="24"/>
          <w:szCs w:val="24"/>
        </w:rPr>
        <w:t>Back</w:t>
      </w:r>
      <w:r>
        <w:rPr>
          <w:rFonts w:asciiTheme="majorHAnsi" w:hAnsiTheme="majorHAnsi" w:cstheme="majorHAnsi"/>
          <w:b/>
          <w:bCs/>
          <w:sz w:val="24"/>
          <w:szCs w:val="24"/>
        </w:rPr>
        <w:t>end</w:t>
      </w:r>
      <w:r w:rsidRPr="00917475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917475">
        <w:rPr>
          <w:rFonts w:asciiTheme="majorHAnsi" w:hAnsiTheme="majorHAnsi" w:cstheme="majorHAnsi"/>
          <w:sz w:val="24"/>
          <w:szCs w:val="24"/>
        </w:rPr>
        <w:t>:  Lógica de traducción a Braille y conexión con servicios.</w:t>
      </w:r>
    </w:p>
    <w:p w14:paraId="3B57760E" w14:textId="776C97F3" w:rsidR="00917475" w:rsidRPr="00917475" w:rsidRDefault="00917475" w:rsidP="00917475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917475">
        <w:rPr>
          <w:rFonts w:asciiTheme="majorHAnsi" w:hAnsiTheme="majorHAnsi" w:cstheme="majorHAnsi"/>
          <w:b/>
          <w:bCs/>
          <w:sz w:val="24"/>
          <w:szCs w:val="24"/>
        </w:rPr>
        <w:t xml:space="preserve">Capa de Persistencia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de Datos </w:t>
      </w:r>
      <w:r w:rsidRPr="00917475">
        <w:rPr>
          <w:rFonts w:asciiTheme="majorHAnsi" w:hAnsiTheme="majorHAnsi" w:cstheme="majorHAnsi"/>
          <w:b/>
          <w:bCs/>
          <w:sz w:val="24"/>
          <w:szCs w:val="24"/>
        </w:rPr>
        <w:t>(</w:t>
      </w:r>
      <w:r w:rsidR="00FF48DD">
        <w:rPr>
          <w:rFonts w:asciiTheme="majorHAnsi" w:hAnsiTheme="majorHAnsi" w:cstheme="majorHAnsi"/>
          <w:b/>
          <w:bCs/>
          <w:sz w:val="24"/>
          <w:szCs w:val="24"/>
        </w:rPr>
        <w:t>Base de datos</w:t>
      </w:r>
      <w:r w:rsidRPr="00917475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917475">
        <w:rPr>
          <w:rFonts w:asciiTheme="majorHAnsi" w:hAnsiTheme="majorHAnsi" w:cstheme="majorHAnsi"/>
          <w:sz w:val="24"/>
          <w:szCs w:val="24"/>
        </w:rPr>
        <w:t>: Manejo de usuarios y sincronización en la nube.</w:t>
      </w:r>
    </w:p>
    <w:p w14:paraId="3820CFC7" w14:textId="298C3758" w:rsidR="00917475" w:rsidRPr="00917475" w:rsidRDefault="00917475" w:rsidP="007F4C02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917475">
        <w:rPr>
          <w:rFonts w:asciiTheme="majorHAnsi" w:hAnsiTheme="majorHAnsi" w:cstheme="majorHAnsi"/>
          <w:b/>
          <w:bCs/>
          <w:sz w:val="24"/>
          <w:szCs w:val="24"/>
        </w:rPr>
        <w:t>Capa de Control Físico</w:t>
      </w:r>
      <w:r w:rsidRPr="00917475">
        <w:rPr>
          <w:rFonts w:asciiTheme="majorHAnsi" w:hAnsiTheme="majorHAnsi" w:cstheme="majorHAnsi"/>
          <w:sz w:val="24"/>
          <w:szCs w:val="24"/>
        </w:rPr>
        <w:t>: Representación física de los caracteres Braille usando servomotores.</w:t>
      </w:r>
    </w:p>
    <w:p w14:paraId="201CF100" w14:textId="5BD25168" w:rsidR="0000249B" w:rsidRPr="0000249B" w:rsidRDefault="00CA0380" w:rsidP="0000249B">
      <w:pPr>
        <w:pStyle w:val="Ttulo2"/>
      </w:pPr>
      <w:r>
        <w:t xml:space="preserve">2.2. </w:t>
      </w:r>
      <w:r w:rsidR="007F4C02" w:rsidRPr="007F4C02">
        <w:t>Diagrama General de Arquitectura</w:t>
      </w:r>
      <w:r w:rsidR="0000249B" w:rsidRPr="0000249B">
        <w:t>:</w:t>
      </w:r>
    </w:p>
    <w:p w14:paraId="1156589B" w14:textId="71471DB2" w:rsidR="0000249B" w:rsidRDefault="0091399A" w:rsidP="0091399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  <w:r w:rsidRPr="0091399A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lastRenderedPageBreak/>
        <w:drawing>
          <wp:inline distT="0" distB="0" distL="0" distR="0" wp14:anchorId="6369CABF" wp14:editId="498A75DD">
            <wp:extent cx="2501661" cy="3752492"/>
            <wp:effectExtent l="0" t="0" r="0" b="635"/>
            <wp:docPr id="189229664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805" cy="378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010E" w14:textId="77777777" w:rsidR="00FE17C6" w:rsidRPr="0000249B" w:rsidRDefault="00FE17C6" w:rsidP="00CA03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891F05A" w14:textId="4CE69809" w:rsidR="0000249B" w:rsidRPr="0000249B" w:rsidRDefault="00CA0380" w:rsidP="0000249B">
      <w:pPr>
        <w:pStyle w:val="Ttulo1"/>
      </w:pPr>
      <w:r>
        <w:t xml:space="preserve">3. </w:t>
      </w:r>
      <w:r w:rsidR="007F4C02" w:rsidRPr="007F4C02">
        <w:t>Descripción de Componentes Principales</w:t>
      </w:r>
    </w:p>
    <w:p w14:paraId="51BE6F75" w14:textId="527D2D1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1C6AF47" w14:textId="65920516" w:rsidR="0000249B" w:rsidRPr="0000249B" w:rsidRDefault="00CA0380" w:rsidP="0000249B">
      <w:pPr>
        <w:pStyle w:val="Ttulo2"/>
      </w:pPr>
      <w:r>
        <w:t xml:space="preserve">3.1. </w:t>
      </w:r>
      <w:r w:rsidR="007F4C02" w:rsidRPr="007F4C02">
        <w:t>Frontend (Presentación)</w:t>
      </w:r>
    </w:p>
    <w:p w14:paraId="6A83A95D" w14:textId="2ED67BC0" w:rsidR="00917475" w:rsidRPr="00917475" w:rsidRDefault="00917475" w:rsidP="0091747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7475">
        <w:rPr>
          <w:rFonts w:ascii="Times New Roman" w:eastAsia="Times New Roman" w:hAnsi="Times New Roman" w:cs="Times New Roman"/>
          <w:sz w:val="24"/>
          <w:szCs w:val="24"/>
          <w:lang w:eastAsia="es-PE"/>
        </w:rPr>
        <w:t>Lenguaje: Java</w:t>
      </w:r>
    </w:p>
    <w:p w14:paraId="58053B49" w14:textId="16E5AB8A" w:rsidR="00917475" w:rsidRPr="00917475" w:rsidRDefault="00917475" w:rsidP="0091747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7475">
        <w:rPr>
          <w:rFonts w:ascii="Times New Roman" w:eastAsia="Times New Roman" w:hAnsi="Times New Roman" w:cs="Times New Roman"/>
          <w:sz w:val="24"/>
          <w:szCs w:val="24"/>
          <w:lang w:eastAsia="es-PE"/>
        </w:rPr>
        <w:t>IDE: Android Studio</w:t>
      </w:r>
    </w:p>
    <w:p w14:paraId="5BC04BF0" w14:textId="78ED2B9F" w:rsidR="00917475" w:rsidRPr="00917475" w:rsidRDefault="00917475" w:rsidP="0091747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7475">
        <w:rPr>
          <w:rFonts w:ascii="Times New Roman" w:eastAsia="Times New Roman" w:hAnsi="Times New Roman" w:cs="Times New Roman"/>
          <w:sz w:val="24"/>
          <w:szCs w:val="24"/>
          <w:lang w:eastAsia="es-PE"/>
        </w:rPr>
        <w:t>Estilo visual: XML Layouts</w:t>
      </w:r>
    </w:p>
    <w:p w14:paraId="1F7E6055" w14:textId="1C515D76" w:rsidR="007F4C02" w:rsidRPr="00917475" w:rsidRDefault="00917475" w:rsidP="0091747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7475">
        <w:rPr>
          <w:rFonts w:ascii="Times New Roman" w:eastAsia="Times New Roman" w:hAnsi="Times New Roman" w:cs="Times New Roman"/>
          <w:sz w:val="24"/>
          <w:szCs w:val="24"/>
          <w:lang w:eastAsia="es-PE"/>
        </w:rPr>
        <w:t>Responsabilidades:</w:t>
      </w:r>
    </w:p>
    <w:p w14:paraId="06A5A7D4" w14:textId="2A41136D" w:rsidR="00D02784" w:rsidRPr="00D02784" w:rsidRDefault="00D02784" w:rsidP="00D02784">
      <w:pPr>
        <w:pStyle w:val="Prrafodelista"/>
        <w:numPr>
          <w:ilvl w:val="0"/>
          <w:numId w:val="16"/>
        </w:numPr>
        <w:tabs>
          <w:tab w:val="clear" w:pos="720"/>
          <w:tab w:val="num" w:pos="1843"/>
        </w:tabs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02784">
        <w:rPr>
          <w:rFonts w:ascii="Times New Roman" w:eastAsia="Times New Roman" w:hAnsi="Times New Roman" w:cs="Times New Roman"/>
          <w:sz w:val="24"/>
          <w:szCs w:val="24"/>
          <w:lang w:eastAsia="es-PE"/>
        </w:rPr>
        <w:t>Captura de texto manual y por voz.</w:t>
      </w:r>
    </w:p>
    <w:p w14:paraId="1C241868" w14:textId="217CC5E7" w:rsidR="00D02784" w:rsidRPr="00D02784" w:rsidRDefault="00D02784" w:rsidP="00D02784">
      <w:pPr>
        <w:pStyle w:val="Prrafodelista"/>
        <w:numPr>
          <w:ilvl w:val="0"/>
          <w:numId w:val="16"/>
        </w:numPr>
        <w:tabs>
          <w:tab w:val="clear" w:pos="720"/>
          <w:tab w:val="num" w:pos="1843"/>
        </w:tabs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02784">
        <w:rPr>
          <w:rFonts w:ascii="Times New Roman" w:eastAsia="Times New Roman" w:hAnsi="Times New Roman" w:cs="Times New Roman"/>
          <w:sz w:val="24"/>
          <w:szCs w:val="24"/>
          <w:lang w:eastAsia="es-PE"/>
        </w:rPr>
        <w:t>Traducción automática del texto a Braille.</w:t>
      </w:r>
    </w:p>
    <w:p w14:paraId="2FC8FD96" w14:textId="6C01E99A" w:rsidR="00D02784" w:rsidRPr="00D02784" w:rsidRDefault="00D02784" w:rsidP="00D02784">
      <w:pPr>
        <w:pStyle w:val="Prrafodelista"/>
        <w:numPr>
          <w:ilvl w:val="0"/>
          <w:numId w:val="16"/>
        </w:numPr>
        <w:tabs>
          <w:tab w:val="clear" w:pos="720"/>
          <w:tab w:val="num" w:pos="1843"/>
        </w:tabs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02784">
        <w:rPr>
          <w:rFonts w:ascii="Times New Roman" w:eastAsia="Times New Roman" w:hAnsi="Times New Roman" w:cs="Times New Roman"/>
          <w:sz w:val="24"/>
          <w:szCs w:val="24"/>
          <w:lang w:eastAsia="es-PE"/>
        </w:rPr>
        <w:t>Conexión con Firebase para login, configuración y almacenamiento.</w:t>
      </w:r>
    </w:p>
    <w:p w14:paraId="4CB538FC" w14:textId="5D5960A1" w:rsidR="00D02784" w:rsidRPr="00D02784" w:rsidRDefault="00D02784" w:rsidP="00D02784">
      <w:pPr>
        <w:pStyle w:val="Prrafodelista"/>
        <w:numPr>
          <w:ilvl w:val="0"/>
          <w:numId w:val="16"/>
        </w:numPr>
        <w:tabs>
          <w:tab w:val="clear" w:pos="720"/>
          <w:tab w:val="num" w:pos="1843"/>
        </w:tabs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02784">
        <w:rPr>
          <w:rFonts w:ascii="Times New Roman" w:eastAsia="Times New Roman" w:hAnsi="Times New Roman" w:cs="Times New Roman"/>
          <w:sz w:val="24"/>
          <w:szCs w:val="24"/>
          <w:lang w:eastAsia="es-PE"/>
        </w:rPr>
        <w:t>Comunicación Bluetooth con el dispositivo Braille.</w:t>
      </w:r>
    </w:p>
    <w:p w14:paraId="5F57FF0D" w14:textId="3010E320" w:rsidR="00D02784" w:rsidRPr="00D02784" w:rsidRDefault="00D02784" w:rsidP="00D02784">
      <w:pPr>
        <w:pStyle w:val="Prrafodelista"/>
        <w:numPr>
          <w:ilvl w:val="0"/>
          <w:numId w:val="16"/>
        </w:numPr>
        <w:tabs>
          <w:tab w:val="clear" w:pos="720"/>
          <w:tab w:val="num" w:pos="1843"/>
        </w:tabs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02784">
        <w:rPr>
          <w:rFonts w:ascii="Times New Roman" w:eastAsia="Times New Roman" w:hAnsi="Times New Roman" w:cs="Times New Roman"/>
          <w:sz w:val="24"/>
          <w:szCs w:val="24"/>
          <w:lang w:eastAsia="es-PE"/>
        </w:rPr>
        <w:t>Notificación de errores, acciones exitosas y actualizaciones.</w:t>
      </w:r>
    </w:p>
    <w:p w14:paraId="5D776716" w14:textId="636D2DCE" w:rsidR="007F4C02" w:rsidRPr="0000249B" w:rsidRDefault="00CA0380" w:rsidP="007F4C02">
      <w:pPr>
        <w:pStyle w:val="Ttulo2"/>
      </w:pPr>
      <w:r>
        <w:t xml:space="preserve">3.2. </w:t>
      </w:r>
      <w:r w:rsidR="007F4C02" w:rsidRPr="007F4C02">
        <w:t>Backend (Lógica de negocio)</w:t>
      </w:r>
    </w:p>
    <w:p w14:paraId="71DD919C" w14:textId="77777777" w:rsidR="00FF48DD" w:rsidRDefault="00FF48DD" w:rsidP="00FF48DD">
      <w:pPr>
        <w:pStyle w:val="NormalWeb"/>
        <w:numPr>
          <w:ilvl w:val="0"/>
          <w:numId w:val="2"/>
        </w:numPr>
      </w:pPr>
      <w:r w:rsidRPr="009914A7">
        <w:rPr>
          <w:rStyle w:val="Textoennegrita"/>
          <w:b w:val="0"/>
          <w:bCs w:val="0"/>
        </w:rPr>
        <w:t>Ubicación:</w:t>
      </w:r>
      <w:r>
        <w:t xml:space="preserve"> Lógica embebida en la app móvil, complementada con funciones de Firebase.</w:t>
      </w:r>
    </w:p>
    <w:p w14:paraId="027441EE" w14:textId="02A2498E" w:rsidR="009914A7" w:rsidRPr="009914A7" w:rsidRDefault="00FF48DD" w:rsidP="009914A7">
      <w:pPr>
        <w:pStyle w:val="NormalWeb"/>
        <w:numPr>
          <w:ilvl w:val="0"/>
          <w:numId w:val="2"/>
        </w:numPr>
        <w:rPr>
          <w:b/>
          <w:bCs/>
        </w:rPr>
      </w:pPr>
      <w:r w:rsidRPr="009914A7">
        <w:rPr>
          <w:rStyle w:val="Textoennegrita"/>
          <w:b w:val="0"/>
          <w:bCs w:val="0"/>
        </w:rPr>
        <w:t>Responsabilidades:</w:t>
      </w:r>
    </w:p>
    <w:p w14:paraId="5C6F3B2A" w14:textId="62D559A2" w:rsidR="009914A7" w:rsidRDefault="009914A7" w:rsidP="00FF48DD">
      <w:pPr>
        <w:pStyle w:val="NormalWeb"/>
        <w:numPr>
          <w:ilvl w:val="1"/>
          <w:numId w:val="2"/>
        </w:numPr>
      </w:pPr>
      <w:r>
        <w:t>Registro e inicio de sesión con DNI.</w:t>
      </w:r>
    </w:p>
    <w:p w14:paraId="0378EC70" w14:textId="26EC9079" w:rsidR="00FF48DD" w:rsidRDefault="00FF48DD" w:rsidP="00FF48DD">
      <w:pPr>
        <w:pStyle w:val="NormalWeb"/>
        <w:numPr>
          <w:ilvl w:val="1"/>
          <w:numId w:val="2"/>
        </w:numPr>
      </w:pPr>
      <w:r>
        <w:lastRenderedPageBreak/>
        <w:t>Validación de datos ingresados.</w:t>
      </w:r>
    </w:p>
    <w:p w14:paraId="51134846" w14:textId="77777777" w:rsidR="00FF48DD" w:rsidRDefault="00FF48DD" w:rsidP="00FF48DD">
      <w:pPr>
        <w:pStyle w:val="NormalWeb"/>
        <w:numPr>
          <w:ilvl w:val="1"/>
          <w:numId w:val="2"/>
        </w:numPr>
      </w:pPr>
      <w:r>
        <w:t>Conversión automática de texto a Braille.</w:t>
      </w:r>
    </w:p>
    <w:p w14:paraId="6BC8791F" w14:textId="77777777" w:rsidR="00FF48DD" w:rsidRDefault="00FF48DD" w:rsidP="00FF48DD">
      <w:pPr>
        <w:pStyle w:val="NormalWeb"/>
        <w:numPr>
          <w:ilvl w:val="1"/>
          <w:numId w:val="2"/>
        </w:numPr>
      </w:pPr>
      <w:r>
        <w:t>Control de flujos de autenticación y sesión.</w:t>
      </w:r>
    </w:p>
    <w:p w14:paraId="04DB9659" w14:textId="77777777" w:rsidR="00FF48DD" w:rsidRDefault="00FF48DD" w:rsidP="00FF48DD">
      <w:pPr>
        <w:pStyle w:val="NormalWeb"/>
        <w:numPr>
          <w:ilvl w:val="1"/>
          <w:numId w:val="2"/>
        </w:numPr>
      </w:pPr>
      <w:r>
        <w:t>Integración con reconocimiento de voz.</w:t>
      </w:r>
    </w:p>
    <w:p w14:paraId="77238003" w14:textId="77777777" w:rsidR="00FF48DD" w:rsidRDefault="00FF48DD" w:rsidP="00FF48DD">
      <w:pPr>
        <w:pStyle w:val="NormalWeb"/>
        <w:numPr>
          <w:ilvl w:val="1"/>
          <w:numId w:val="2"/>
        </w:numPr>
      </w:pPr>
      <w:r>
        <w:t>Gestión de reglas de negocio: tareas como notificaciones o reconexión Bluetooth.</w:t>
      </w:r>
    </w:p>
    <w:p w14:paraId="60C6F223" w14:textId="7E1C0A99" w:rsidR="00FF48DD" w:rsidRDefault="00CA0380" w:rsidP="00FF48DD">
      <w:pPr>
        <w:pStyle w:val="Ttulo3"/>
      </w:pPr>
      <w:r>
        <w:t xml:space="preserve">3.2.1. </w:t>
      </w:r>
      <w:r w:rsidR="007F4C02" w:rsidRPr="007F4C02">
        <w:t>Módulos del Backend</w:t>
      </w:r>
    </w:p>
    <w:p w14:paraId="22B31403" w14:textId="0E333FBC" w:rsidR="009914A7" w:rsidRPr="009914A7" w:rsidRDefault="00EF0C95" w:rsidP="009914A7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RegisterActivity.java y LoginActivity.java</w:t>
      </w:r>
      <w:r w:rsidR="009914A7"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: Registro e inicio de sesión con DNI.</w:t>
      </w:r>
    </w:p>
    <w:p w14:paraId="4B136DDD" w14:textId="181A40EA" w:rsidR="009914A7" w:rsidRPr="009914A7" w:rsidRDefault="00EF0C95" w:rsidP="009914A7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MainActivity.java y Mapa.java</w:t>
      </w:r>
      <w:r w:rsidR="009914A7"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: Conversión de texto plano a representación Braille.</w:t>
      </w:r>
    </w:p>
    <w:p w14:paraId="436A88A8" w14:textId="36AC9F2A" w:rsidR="009914A7" w:rsidRPr="009914A7" w:rsidRDefault="00EF0C95" w:rsidP="009914A7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Conexión.java</w:t>
      </w:r>
      <w:r w:rsidR="009914A7"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: Conexión y transmisión de datos hacia el dispositivo.</w:t>
      </w:r>
    </w:p>
    <w:p w14:paraId="690978E9" w14:textId="213C94DF" w:rsidR="009914A7" w:rsidRPr="009914A7" w:rsidRDefault="00EF0C95" w:rsidP="009914A7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MainActivity.java</w:t>
      </w:r>
      <w:r w:rsidR="009914A7"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: Procesamiento de voz a texto mediante API externa.</w:t>
      </w:r>
    </w:p>
    <w:p w14:paraId="2B70615B" w14:textId="56FB7781" w:rsidR="009914A7" w:rsidRPr="009914A7" w:rsidRDefault="00EF0C95" w:rsidP="009914A7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MainActivity.java</w:t>
      </w:r>
      <w:r w:rsidR="009914A7"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: Manejo de alertas y confirmaciones visuales o sonora</w:t>
      </w:r>
    </w:p>
    <w:p w14:paraId="7EA67E1A" w14:textId="3D953421" w:rsidR="00FF48DD" w:rsidRDefault="00CA0380" w:rsidP="007F4C02">
      <w:pPr>
        <w:pStyle w:val="Ttulo2"/>
      </w:pPr>
      <w:r>
        <w:t xml:space="preserve">3.3. </w:t>
      </w:r>
      <w:r w:rsidR="009914A7">
        <w:t>Capa de Persistencia de Datos</w:t>
      </w:r>
      <w:r w:rsidR="007F4C02" w:rsidRPr="007F4C02">
        <w:t xml:space="preserve"> (</w:t>
      </w:r>
      <w:r w:rsidR="009914A7">
        <w:t>Firebase</w:t>
      </w:r>
      <w:r w:rsidR="007F4C02" w:rsidRPr="007F4C02">
        <w:t>)</w:t>
      </w:r>
    </w:p>
    <w:p w14:paraId="6D216CB0" w14:textId="21FBF0DB" w:rsidR="007F4C02" w:rsidRPr="009914A7" w:rsidRDefault="007F4C02" w:rsidP="00991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F4C0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Sistema Gestor: </w:t>
      </w:r>
      <w:r w:rsid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</w:p>
    <w:p w14:paraId="28F097C7" w14:textId="21606050" w:rsidR="009914A7" w:rsidRPr="009914A7" w:rsidRDefault="009914A7" w:rsidP="00991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Responsabilidad:</w:t>
      </w:r>
    </w:p>
    <w:p w14:paraId="76685B32" w14:textId="77777777" w:rsidR="009914A7" w:rsidRPr="009914A7" w:rsidRDefault="009914A7" w:rsidP="009914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 y login de usuarios.</w:t>
      </w:r>
    </w:p>
    <w:p w14:paraId="1C7F7AA3" w14:textId="77777777" w:rsidR="009914A7" w:rsidRPr="009914A7" w:rsidRDefault="009914A7" w:rsidP="009914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Almacenamiento de configuraciones del usuario.</w:t>
      </w:r>
    </w:p>
    <w:p w14:paraId="6190813A" w14:textId="77777777" w:rsidR="009914A7" w:rsidRPr="009914A7" w:rsidRDefault="009914A7" w:rsidP="009914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Sincronización de datos entre sesiones y dispositivos.</w:t>
      </w:r>
    </w:p>
    <w:p w14:paraId="1A545DD5" w14:textId="7FBA68E1" w:rsidR="009914A7" w:rsidRDefault="009914A7" w:rsidP="009914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Gestión segura mediante reglas de acceso y encriptación de datos.</w:t>
      </w:r>
    </w:p>
    <w:p w14:paraId="379F04C5" w14:textId="2E79929E" w:rsidR="00FF48DD" w:rsidRPr="0000249B" w:rsidRDefault="00FF48DD" w:rsidP="00FF48DD">
      <w:pPr>
        <w:pStyle w:val="Ttulo2"/>
      </w:pPr>
      <w:r>
        <w:t xml:space="preserve">3.4. </w:t>
      </w:r>
      <w:r w:rsidR="009914A7">
        <w:t>Capa de Control Físico</w:t>
      </w:r>
      <w:r w:rsidRPr="007F4C02">
        <w:t xml:space="preserve"> (</w:t>
      </w:r>
      <w:r w:rsidR="009914A7">
        <w:t>Hardware</w:t>
      </w:r>
      <w:r w:rsidRPr="007F4C02">
        <w:t>)</w:t>
      </w:r>
    </w:p>
    <w:p w14:paraId="4FBCEB8C" w14:textId="77777777" w:rsidR="009914A7" w:rsidRPr="009914A7" w:rsidRDefault="009914A7" w:rsidP="009914A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Componente Principal: Arduino Nano con módulo Bluetooth HC-06</w:t>
      </w:r>
    </w:p>
    <w:p w14:paraId="1DA541B6" w14:textId="77777777" w:rsidR="009914A7" w:rsidRDefault="009914A7" w:rsidP="009914A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Elementos clave:</w:t>
      </w:r>
    </w:p>
    <w:p w14:paraId="7C51C07E" w14:textId="77777777" w:rsidR="009914A7" w:rsidRDefault="009914A7" w:rsidP="009914A7">
      <w:pPr>
        <w:pStyle w:val="NormalWeb"/>
        <w:numPr>
          <w:ilvl w:val="0"/>
          <w:numId w:val="27"/>
        </w:numPr>
        <w:tabs>
          <w:tab w:val="clear" w:pos="720"/>
        </w:tabs>
        <w:ind w:left="1418"/>
      </w:pPr>
      <w:r>
        <w:t>6 servomotores SG90 conectados a Shield Nano IO V1.0</w:t>
      </w:r>
    </w:p>
    <w:p w14:paraId="18CA7FB7" w14:textId="6BC05B31" w:rsidR="009914A7" w:rsidRPr="009914A7" w:rsidRDefault="009914A7" w:rsidP="009914A7">
      <w:pPr>
        <w:pStyle w:val="NormalWeb"/>
        <w:numPr>
          <w:ilvl w:val="0"/>
          <w:numId w:val="27"/>
        </w:numPr>
        <w:tabs>
          <w:tab w:val="clear" w:pos="720"/>
        </w:tabs>
        <w:ind w:left="1418"/>
      </w:pPr>
      <w:r>
        <w:t>Comunicación inalámbrica vía Bluetooth</w:t>
      </w:r>
    </w:p>
    <w:p w14:paraId="73E0A1F1" w14:textId="4DF9DEC6" w:rsidR="009914A7" w:rsidRDefault="009914A7" w:rsidP="009914A7">
      <w:pPr>
        <w:pStyle w:val="NormalWeb"/>
        <w:numPr>
          <w:ilvl w:val="0"/>
          <w:numId w:val="23"/>
        </w:numPr>
      </w:pPr>
      <w:r>
        <w:rPr>
          <w:rStyle w:val="Textoennegrita"/>
        </w:rPr>
        <w:t>Responsabilidades:</w:t>
      </w:r>
    </w:p>
    <w:p w14:paraId="7F81D16E" w14:textId="77777777" w:rsidR="009914A7" w:rsidRDefault="009914A7" w:rsidP="009914A7">
      <w:pPr>
        <w:pStyle w:val="NormalWeb"/>
        <w:numPr>
          <w:ilvl w:val="0"/>
          <w:numId w:val="24"/>
        </w:numPr>
      </w:pPr>
      <w:r>
        <w:t>Recepción de caracteres desde la app.</w:t>
      </w:r>
    </w:p>
    <w:p w14:paraId="324C58AE" w14:textId="77777777" w:rsidR="009914A7" w:rsidRDefault="009914A7" w:rsidP="009914A7">
      <w:pPr>
        <w:pStyle w:val="NormalWeb"/>
        <w:numPr>
          <w:ilvl w:val="0"/>
          <w:numId w:val="24"/>
        </w:numPr>
      </w:pPr>
      <w:r>
        <w:t>Activación de servomotores para representar los puntos Braille.</w:t>
      </w:r>
    </w:p>
    <w:p w14:paraId="26CBCF68" w14:textId="5319DF08" w:rsidR="009914A7" w:rsidRPr="009914A7" w:rsidRDefault="009914A7" w:rsidP="009914A7">
      <w:pPr>
        <w:pStyle w:val="NormalWeb"/>
        <w:numPr>
          <w:ilvl w:val="0"/>
          <w:numId w:val="24"/>
        </w:numPr>
      </w:pPr>
      <w:r>
        <w:t>Reinicio de conexión en caso de errores.</w:t>
      </w:r>
    </w:p>
    <w:p w14:paraId="2FA71360" w14:textId="77777777" w:rsidR="00FF48DD" w:rsidRPr="007F4C02" w:rsidRDefault="00FF48DD" w:rsidP="00FF4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4A09EA8" w14:textId="3925A83C" w:rsidR="0000249B" w:rsidRPr="0000249B" w:rsidRDefault="00CA0380" w:rsidP="0000249B">
      <w:pPr>
        <w:pStyle w:val="Ttulo1"/>
      </w:pPr>
      <w:r>
        <w:t xml:space="preserve">4. </w:t>
      </w:r>
      <w:r w:rsidR="007F4C02" w:rsidRPr="007F4C02">
        <w:t>Integraciones Externas (Opcionales)</w:t>
      </w:r>
    </w:p>
    <w:p w14:paraId="22C78D29" w14:textId="77777777" w:rsidR="00FF48DD" w:rsidRPr="00FF48DD" w:rsidRDefault="00FF48DD" w:rsidP="00FF48DD">
      <w:pPr>
        <w:pStyle w:val="NormalWeb"/>
        <w:numPr>
          <w:ilvl w:val="0"/>
          <w:numId w:val="10"/>
        </w:numPr>
      </w:pPr>
      <w:r w:rsidRPr="00FF48DD">
        <w:rPr>
          <w:rStyle w:val="Textoennegrita"/>
          <w:b w:val="0"/>
          <w:bCs w:val="0"/>
        </w:rPr>
        <w:t>Firebase:</w:t>
      </w:r>
      <w:r w:rsidRPr="00FF48DD">
        <w:t xml:space="preserve"> Autenticación y almacenamiento remoto.</w:t>
      </w:r>
    </w:p>
    <w:p w14:paraId="5C7F13B1" w14:textId="77777777" w:rsidR="00FF48DD" w:rsidRPr="00FF48DD" w:rsidRDefault="00FF48DD" w:rsidP="00FF48DD">
      <w:pPr>
        <w:pStyle w:val="NormalWeb"/>
        <w:numPr>
          <w:ilvl w:val="0"/>
          <w:numId w:val="10"/>
        </w:numPr>
      </w:pPr>
      <w:r w:rsidRPr="00FF48DD">
        <w:rPr>
          <w:rStyle w:val="Textoennegrita"/>
          <w:b w:val="0"/>
          <w:bCs w:val="0"/>
        </w:rPr>
        <w:t>API de Reconocimiento de Voz:</w:t>
      </w:r>
      <w:r w:rsidRPr="00FF48DD">
        <w:t xml:space="preserve"> Google Speech-to-Text (para entrada por voz).</w:t>
      </w:r>
    </w:p>
    <w:p w14:paraId="4AFEC0D3" w14:textId="6BC4C636" w:rsidR="007F4C02" w:rsidRPr="00FF48DD" w:rsidRDefault="00FF48DD" w:rsidP="00FF48DD">
      <w:pPr>
        <w:pStyle w:val="NormalWeb"/>
        <w:numPr>
          <w:ilvl w:val="0"/>
          <w:numId w:val="10"/>
        </w:numPr>
      </w:pPr>
      <w:r w:rsidRPr="00FF48DD">
        <w:rPr>
          <w:rStyle w:val="Textoennegrita"/>
          <w:b w:val="0"/>
          <w:bCs w:val="0"/>
        </w:rPr>
        <w:t>Bluetooth HC-06:</w:t>
      </w:r>
      <w:r w:rsidRPr="00FF48DD">
        <w:t xml:space="preserve"> Comunicación inalámbrica entre la app y el Arduino.</w:t>
      </w:r>
    </w:p>
    <w:p w14:paraId="09AC47A8" w14:textId="7F552B31" w:rsidR="0000249B" w:rsidRPr="0000249B" w:rsidRDefault="00CA0380" w:rsidP="0000249B">
      <w:pPr>
        <w:pStyle w:val="Ttulo1"/>
      </w:pPr>
      <w:r>
        <w:lastRenderedPageBreak/>
        <w:t>5. Seguridad</w:t>
      </w:r>
    </w:p>
    <w:p w14:paraId="4B22EF54" w14:textId="729AF1C8" w:rsidR="009914A7" w:rsidRPr="009914A7" w:rsidRDefault="009914A7" w:rsidP="009914A7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Autenticación segura: Firebase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con validación de DNI.</w:t>
      </w:r>
    </w:p>
    <w:p w14:paraId="16443E56" w14:textId="77777777" w:rsidR="009914A7" w:rsidRPr="009914A7" w:rsidRDefault="009914A7" w:rsidP="009914A7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Protección de datos: Almacenamiento cifrado y seguro de la información en la nube.</w:t>
      </w:r>
    </w:p>
    <w:p w14:paraId="53183465" w14:textId="77777777" w:rsidR="009914A7" w:rsidRPr="009914A7" w:rsidRDefault="009914A7" w:rsidP="009914A7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Comunicación Bluetooth: Conexión limitada a dispositivos emparejados.</w:t>
      </w:r>
    </w:p>
    <w:p w14:paraId="629EE7A6" w14:textId="0AB5F437" w:rsidR="009914A7" w:rsidRPr="009914A7" w:rsidRDefault="009914A7" w:rsidP="009914A7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Validación de entradas: </w:t>
      </w:r>
      <w:r w:rsid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Validar</w:t>
      </w: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texto para evitar errores o comandos maliciosos.</w:t>
      </w:r>
    </w:p>
    <w:p w14:paraId="0529A6CC" w14:textId="77777777" w:rsidR="009914A7" w:rsidRPr="009914A7" w:rsidRDefault="009914A7" w:rsidP="009914A7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Privacidad: No se almacena contenido de texto traducido en la nube (solo configuración de usuario).</w:t>
      </w:r>
    </w:p>
    <w:p w14:paraId="723CB69E" w14:textId="66EA9D46" w:rsidR="0000249B" w:rsidRPr="0000249B" w:rsidRDefault="00CA0380" w:rsidP="0000249B">
      <w:pPr>
        <w:pStyle w:val="Ttulo1"/>
      </w:pPr>
      <w:r>
        <w:t xml:space="preserve">6. </w:t>
      </w:r>
      <w:r w:rsidRPr="00CA0380">
        <w:t>Escalabilidad y Despliegue</w:t>
      </w:r>
    </w:p>
    <w:p w14:paraId="1E36CD7A" w14:textId="7777777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Posibles problemas que pueden surgir durante el desarrollo.</w:t>
      </w:r>
    </w:p>
    <w:p w14:paraId="7FE4D61A" w14:textId="77777777" w:rsidR="00EF0C95" w:rsidRPr="00EF0C95" w:rsidRDefault="00EF0C95" w:rsidP="00EF0C95">
      <w:pPr>
        <w:pStyle w:val="Prrafodelista"/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Aplicación Móvil:</w:t>
      </w:r>
    </w:p>
    <w:p w14:paraId="08F6A3E0" w14:textId="77777777" w:rsidR="00EF0C95" w:rsidRPr="00EF0C95" w:rsidRDefault="00EF0C95" w:rsidP="00EF0C95">
      <w:pPr>
        <w:pStyle w:val="Prrafodelista"/>
        <w:numPr>
          <w:ilvl w:val="0"/>
          <w:numId w:val="37"/>
        </w:numPr>
        <w:ind w:left="113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Compatible con Android 7.0 o superior.</w:t>
      </w:r>
    </w:p>
    <w:p w14:paraId="78F988BC" w14:textId="77777777" w:rsidR="00EF0C95" w:rsidRPr="00EF0C95" w:rsidRDefault="00EF0C95" w:rsidP="00EF0C95">
      <w:pPr>
        <w:pStyle w:val="Prrafodelista"/>
        <w:numPr>
          <w:ilvl w:val="0"/>
          <w:numId w:val="37"/>
        </w:numPr>
        <w:ind w:left="113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Desplegable mediante Google Play Store.</w:t>
      </w:r>
    </w:p>
    <w:p w14:paraId="17FF95A0" w14:textId="77777777" w:rsidR="00EF0C95" w:rsidRPr="00EF0C95" w:rsidRDefault="00EF0C95" w:rsidP="00EF0C95">
      <w:pPr>
        <w:pStyle w:val="Prrafodelista"/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Backend Firebase:</w:t>
      </w:r>
    </w:p>
    <w:p w14:paraId="431BE262" w14:textId="77777777" w:rsidR="00EF0C95" w:rsidRPr="00EF0C95" w:rsidRDefault="00EF0C95" w:rsidP="00EF0C95">
      <w:pPr>
        <w:pStyle w:val="Prrafodelista"/>
        <w:numPr>
          <w:ilvl w:val="0"/>
          <w:numId w:val="37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Escalable automáticamente según la demanda.</w:t>
      </w:r>
    </w:p>
    <w:p w14:paraId="1FC8997A" w14:textId="77777777" w:rsidR="00EF0C95" w:rsidRPr="00EF0C95" w:rsidRDefault="00EF0C95" w:rsidP="00EF0C95">
      <w:pPr>
        <w:pStyle w:val="Prrafodelista"/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Dispositivo Físico:</w:t>
      </w:r>
    </w:p>
    <w:p w14:paraId="6DB4A8EC" w14:textId="77777777" w:rsidR="00EF0C95" w:rsidRPr="00EF0C95" w:rsidRDefault="00EF0C95" w:rsidP="00EF0C95">
      <w:pPr>
        <w:pStyle w:val="Prrafodelista"/>
        <w:numPr>
          <w:ilvl w:val="0"/>
          <w:numId w:val="37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Modular y replicable con componentes accesibles.</w:t>
      </w:r>
    </w:p>
    <w:p w14:paraId="46C14A23" w14:textId="77777777" w:rsidR="00EF0C95" w:rsidRPr="00EF0C95" w:rsidRDefault="00EF0C95" w:rsidP="00EF0C95">
      <w:pPr>
        <w:pStyle w:val="Prrafodelista"/>
        <w:numPr>
          <w:ilvl w:val="0"/>
          <w:numId w:val="37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Escalable en instituciones educativas mediante múltiples kits Braille.</w:t>
      </w:r>
    </w:p>
    <w:p w14:paraId="004609D8" w14:textId="77777777" w:rsidR="00EF0C95" w:rsidRPr="00EF0C95" w:rsidRDefault="00EF0C95" w:rsidP="00EF0C95">
      <w:pPr>
        <w:pStyle w:val="Prrafodelista"/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Posibles desafíos:</w:t>
      </w:r>
    </w:p>
    <w:p w14:paraId="19F450E1" w14:textId="77777777" w:rsidR="00EF0C95" w:rsidRPr="00EF0C95" w:rsidRDefault="00EF0C95" w:rsidP="00EF0C95">
      <w:pPr>
        <w:pStyle w:val="Prrafodelista"/>
        <w:numPr>
          <w:ilvl w:val="0"/>
          <w:numId w:val="37"/>
        </w:numPr>
        <w:ind w:left="113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Conectividad Bluetooth limitada a 10 metros.</w:t>
      </w:r>
    </w:p>
    <w:p w14:paraId="4F24081B" w14:textId="5D987D8A" w:rsidR="00EF0C95" w:rsidRPr="00EF0C95" w:rsidRDefault="00EF0C95" w:rsidP="00EF0C95">
      <w:pPr>
        <w:pStyle w:val="Prrafodelista"/>
        <w:numPr>
          <w:ilvl w:val="0"/>
          <w:numId w:val="37"/>
        </w:numPr>
        <w:ind w:left="113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Capacidad limitada del Arduino en procesamiento.</w:t>
      </w:r>
    </w:p>
    <w:p w14:paraId="333DA66D" w14:textId="49ADD8DF" w:rsidR="00CA0380" w:rsidRPr="0000249B" w:rsidRDefault="00CA0380" w:rsidP="00CA0380">
      <w:pPr>
        <w:pStyle w:val="Ttulo1"/>
      </w:pPr>
      <w:r>
        <w:t>7. Conclusiones</w:t>
      </w:r>
    </w:p>
    <w:p w14:paraId="18FED720" w14:textId="77777777" w:rsidR="00EF0C95" w:rsidRPr="00EF0C95" w:rsidRDefault="00EF0C95" w:rsidP="00EF0C9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La arquitectura propuesta para Braille Express busca un equilibrio entre simplicidad técnica, accesibilidad y escalabilidad. Aprovecha tecnologías conocidas y confiables como Android, Firebase y Arduino, y se enfoca en ofrecer una solución tangible y funcional para la comunidad con discapacidad visual. La estructura modular permite su mejora futura mediante nuevas funcionalidades, sin comprometer su rendimiento ni accesibilidad.</w:t>
      </w:r>
    </w:p>
    <w:p w14:paraId="70536AF4" w14:textId="44129C31" w:rsidR="00CA0380" w:rsidRPr="00CA0380" w:rsidRDefault="00CA0380" w:rsidP="00EF0C9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CA0380" w:rsidRPr="00CA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1764D"/>
    <w:multiLevelType w:val="hybridMultilevel"/>
    <w:tmpl w:val="7EF602B2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A17581"/>
    <w:multiLevelType w:val="multilevel"/>
    <w:tmpl w:val="B1D487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16B17"/>
    <w:multiLevelType w:val="multilevel"/>
    <w:tmpl w:val="B1F216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F1C23"/>
    <w:multiLevelType w:val="multilevel"/>
    <w:tmpl w:val="347E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A7597"/>
    <w:multiLevelType w:val="hybridMultilevel"/>
    <w:tmpl w:val="15AA7EC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510CD"/>
    <w:multiLevelType w:val="multilevel"/>
    <w:tmpl w:val="5760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05440"/>
    <w:multiLevelType w:val="multilevel"/>
    <w:tmpl w:val="A540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11B2D"/>
    <w:multiLevelType w:val="multilevel"/>
    <w:tmpl w:val="97B0E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E4B6D"/>
    <w:multiLevelType w:val="multilevel"/>
    <w:tmpl w:val="C218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7B6283"/>
    <w:multiLevelType w:val="multilevel"/>
    <w:tmpl w:val="117C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4F5FA8"/>
    <w:multiLevelType w:val="hybridMultilevel"/>
    <w:tmpl w:val="7A78B1C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E36AA"/>
    <w:multiLevelType w:val="multilevel"/>
    <w:tmpl w:val="C4D0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91905"/>
    <w:multiLevelType w:val="multilevel"/>
    <w:tmpl w:val="F438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5675AD"/>
    <w:multiLevelType w:val="multilevel"/>
    <w:tmpl w:val="8E52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8461D3"/>
    <w:multiLevelType w:val="multilevel"/>
    <w:tmpl w:val="6AD4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B02ED1"/>
    <w:multiLevelType w:val="multilevel"/>
    <w:tmpl w:val="A5C2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612FF"/>
    <w:multiLevelType w:val="hybridMultilevel"/>
    <w:tmpl w:val="117C43AC"/>
    <w:lvl w:ilvl="0" w:tplc="89085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4C2DDE"/>
    <w:multiLevelType w:val="multilevel"/>
    <w:tmpl w:val="BAAE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0124B6"/>
    <w:multiLevelType w:val="multilevel"/>
    <w:tmpl w:val="B1F216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104490"/>
    <w:multiLevelType w:val="multilevel"/>
    <w:tmpl w:val="3908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1E70B3"/>
    <w:multiLevelType w:val="hybridMultilevel"/>
    <w:tmpl w:val="867A9A88"/>
    <w:lvl w:ilvl="0" w:tplc="89085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F73EFD"/>
    <w:multiLevelType w:val="hybridMultilevel"/>
    <w:tmpl w:val="713A59D0"/>
    <w:lvl w:ilvl="0" w:tplc="89085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B852EA"/>
    <w:multiLevelType w:val="hybridMultilevel"/>
    <w:tmpl w:val="302A2452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060199"/>
    <w:multiLevelType w:val="multilevel"/>
    <w:tmpl w:val="1048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0A687F"/>
    <w:multiLevelType w:val="multilevel"/>
    <w:tmpl w:val="5FC2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32"/>
  </w:num>
  <w:num w:numId="2" w16cid:durableId="471555101">
    <w:abstractNumId w:val="31"/>
  </w:num>
  <w:num w:numId="3" w16cid:durableId="2067944262">
    <w:abstractNumId w:val="9"/>
  </w:num>
  <w:num w:numId="4" w16cid:durableId="1233932654">
    <w:abstractNumId w:val="7"/>
  </w:num>
  <w:num w:numId="5" w16cid:durableId="1568491385">
    <w:abstractNumId w:val="30"/>
  </w:num>
  <w:num w:numId="6" w16cid:durableId="924610334">
    <w:abstractNumId w:val="29"/>
  </w:num>
  <w:num w:numId="7" w16cid:durableId="1308364834">
    <w:abstractNumId w:val="0"/>
  </w:num>
  <w:num w:numId="8" w16cid:durableId="1960185919">
    <w:abstractNumId w:val="4"/>
  </w:num>
  <w:num w:numId="9" w16cid:durableId="1107653084">
    <w:abstractNumId w:val="3"/>
  </w:num>
  <w:num w:numId="10" w16cid:durableId="1477917933">
    <w:abstractNumId w:val="12"/>
  </w:num>
  <w:num w:numId="11" w16cid:durableId="553781669">
    <w:abstractNumId w:val="6"/>
  </w:num>
  <w:num w:numId="12" w16cid:durableId="1719164394">
    <w:abstractNumId w:val="8"/>
  </w:num>
  <w:num w:numId="13" w16cid:durableId="502092289">
    <w:abstractNumId w:val="14"/>
  </w:num>
  <w:num w:numId="14" w16cid:durableId="1129277608">
    <w:abstractNumId w:val="11"/>
  </w:num>
  <w:num w:numId="15" w16cid:durableId="551159607">
    <w:abstractNumId w:val="1"/>
  </w:num>
  <w:num w:numId="16" w16cid:durableId="584144803">
    <w:abstractNumId w:val="2"/>
  </w:num>
  <w:num w:numId="17" w16cid:durableId="1816027059">
    <w:abstractNumId w:val="19"/>
  </w:num>
  <w:num w:numId="18" w16cid:durableId="152264189">
    <w:abstractNumId w:val="13"/>
  </w:num>
  <w:num w:numId="19" w16cid:durableId="1184436731">
    <w:abstractNumId w:val="17"/>
  </w:num>
  <w:num w:numId="20" w16cid:durableId="838427566">
    <w:abstractNumId w:val="15"/>
  </w:num>
  <w:num w:numId="21" w16cid:durableId="228737112">
    <w:abstractNumId w:val="23"/>
  </w:num>
  <w:num w:numId="22" w16cid:durableId="1656102063">
    <w:abstractNumId w:val="16"/>
  </w:num>
  <w:num w:numId="23" w16cid:durableId="284502903">
    <w:abstractNumId w:val="27"/>
  </w:num>
  <w:num w:numId="24" w16cid:durableId="1572303472">
    <w:abstractNumId w:val="34"/>
  </w:num>
  <w:num w:numId="25" w16cid:durableId="1797093690">
    <w:abstractNumId w:val="21"/>
  </w:num>
  <w:num w:numId="26" w16cid:durableId="2075421265">
    <w:abstractNumId w:val="36"/>
  </w:num>
  <w:num w:numId="27" w16cid:durableId="467627590">
    <w:abstractNumId w:val="5"/>
  </w:num>
  <w:num w:numId="28" w16cid:durableId="1998416075">
    <w:abstractNumId w:val="25"/>
  </w:num>
  <w:num w:numId="29" w16cid:durableId="1670521363">
    <w:abstractNumId w:val="26"/>
  </w:num>
  <w:num w:numId="30" w16cid:durableId="16732798">
    <w:abstractNumId w:val="20"/>
  </w:num>
  <w:num w:numId="31" w16cid:durableId="1081099420">
    <w:abstractNumId w:val="24"/>
  </w:num>
  <w:num w:numId="32" w16cid:durableId="510023007">
    <w:abstractNumId w:val="35"/>
  </w:num>
  <w:num w:numId="33" w16cid:durableId="2519690">
    <w:abstractNumId w:val="33"/>
  </w:num>
  <w:num w:numId="34" w16cid:durableId="1979067626">
    <w:abstractNumId w:val="22"/>
  </w:num>
  <w:num w:numId="35" w16cid:durableId="1443572444">
    <w:abstractNumId w:val="28"/>
  </w:num>
  <w:num w:numId="36" w16cid:durableId="1937517952">
    <w:abstractNumId w:val="18"/>
  </w:num>
  <w:num w:numId="37" w16cid:durableId="17687658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2857EA"/>
    <w:rsid w:val="00300F29"/>
    <w:rsid w:val="007F4C02"/>
    <w:rsid w:val="008731D8"/>
    <w:rsid w:val="0091399A"/>
    <w:rsid w:val="00917475"/>
    <w:rsid w:val="009914A7"/>
    <w:rsid w:val="009F32D0"/>
    <w:rsid w:val="00A720D0"/>
    <w:rsid w:val="00CA0380"/>
    <w:rsid w:val="00CB76AD"/>
    <w:rsid w:val="00CC33B0"/>
    <w:rsid w:val="00D02784"/>
    <w:rsid w:val="00EF0C95"/>
    <w:rsid w:val="00FE17C6"/>
    <w:rsid w:val="00FF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0DF8-5D6C-42B7-B5A8-F23D2A1D7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5</cp:revision>
  <dcterms:created xsi:type="dcterms:W3CDTF">2025-03-18T21:52:00Z</dcterms:created>
  <dcterms:modified xsi:type="dcterms:W3CDTF">2025-04-15T20:46:00Z</dcterms:modified>
</cp:coreProperties>
</file>