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ind w:left="720" w:hanging="720"/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9468"/>
      </w:tblGrid>
      <w:tr w:rsidR="00223FEC" w:rsidRPr="005004F5" w:rsidTr="00CE6C26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223FEC" w:rsidRPr="005004F5" w:rsidRDefault="00081EC6" w:rsidP="00CE6C26">
            <w:pPr>
              <w:pStyle w:val="Document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Lötübung</w:t>
            </w:r>
            <w:proofErr w:type="spellEnd"/>
            <w:r>
              <w:rPr>
                <w:rFonts w:asciiTheme="minorHAnsi" w:hAnsiTheme="minorHAnsi" w:cstheme="minorHAnsi"/>
              </w:rPr>
              <w:t xml:space="preserve"> 7-Segment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Testprogramm</w:t>
            </w:r>
          </w:p>
        </w:tc>
      </w:tr>
      <w:tr w:rsidR="00223FEC" w:rsidRPr="005004F5" w:rsidTr="00CE6C26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</w:p>
        </w:tc>
      </w:tr>
    </w:tbl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Default="00223FEC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Default="00EC5AEE" w:rsidP="00223FEC">
      <w:pPr>
        <w:rPr>
          <w:rFonts w:asciiTheme="minorHAnsi" w:hAnsiTheme="minorHAnsi" w:cstheme="minorHAnsi"/>
        </w:rPr>
      </w:pPr>
    </w:p>
    <w:p w:rsidR="00EC5AEE" w:rsidRPr="005004F5" w:rsidRDefault="00EC5AEE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tbl>
      <w:tblPr>
        <w:tblW w:w="9375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08"/>
        <w:gridCol w:w="2301"/>
        <w:gridCol w:w="4027"/>
        <w:gridCol w:w="2039"/>
      </w:tblGrid>
      <w:tr w:rsidR="00223FEC" w:rsidRPr="005004F5" w:rsidTr="00CE6C26">
        <w:trPr>
          <w:cantSplit/>
          <w:trHeight w:val="244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23FEC" w:rsidRPr="005004F5" w:rsidRDefault="00223FEC" w:rsidP="00CE6C26">
            <w:pPr>
              <w:pStyle w:val="TableHeader"/>
              <w:rPr>
                <w:rFonts w:asciiTheme="minorHAnsi" w:hAnsiTheme="minorHAnsi" w:cstheme="minorHAnsi"/>
                <w:lang w:val="de-CH"/>
              </w:rPr>
            </w:pPr>
            <w:r w:rsidRPr="005004F5">
              <w:rPr>
                <w:rFonts w:asciiTheme="minorHAnsi" w:hAnsiTheme="minorHAnsi" w:cstheme="minorHAnsi"/>
                <w:lang w:val="de-CH"/>
              </w:rPr>
              <w:t>Version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23FEC" w:rsidRPr="005004F5" w:rsidRDefault="00223FEC" w:rsidP="00CE6C26">
            <w:pPr>
              <w:pStyle w:val="TableHeader"/>
              <w:rPr>
                <w:rFonts w:asciiTheme="minorHAnsi" w:hAnsiTheme="minorHAnsi" w:cstheme="minorHAnsi"/>
                <w:lang w:val="de-CH"/>
              </w:rPr>
            </w:pPr>
            <w:r w:rsidRPr="005004F5">
              <w:rPr>
                <w:rFonts w:asciiTheme="minorHAnsi" w:hAnsiTheme="minorHAnsi" w:cstheme="minorHAnsi"/>
                <w:lang w:val="de-CH"/>
              </w:rPr>
              <w:t>Änderung</w:t>
            </w:r>
          </w:p>
        </w:tc>
        <w:tc>
          <w:tcPr>
            <w:tcW w:w="40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223FEC" w:rsidRPr="005004F5" w:rsidRDefault="00223FEC" w:rsidP="00CE6C26">
            <w:pPr>
              <w:pStyle w:val="TableHeader"/>
              <w:rPr>
                <w:rFonts w:asciiTheme="minorHAnsi" w:hAnsiTheme="minorHAnsi" w:cstheme="minorHAnsi"/>
                <w:lang w:val="de-CH"/>
              </w:rPr>
            </w:pPr>
            <w:r w:rsidRPr="005004F5">
              <w:rPr>
                <w:rFonts w:asciiTheme="minorHAnsi" w:hAnsiTheme="minorHAnsi" w:cstheme="minorHAnsi"/>
                <w:lang w:val="de-CH"/>
              </w:rPr>
              <w:t>Name</w:t>
            </w:r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223FEC" w:rsidRPr="005004F5" w:rsidRDefault="00223FEC" w:rsidP="00CE6C26">
            <w:pPr>
              <w:pStyle w:val="TableHeader"/>
              <w:rPr>
                <w:rFonts w:asciiTheme="minorHAnsi" w:hAnsiTheme="minorHAnsi" w:cstheme="minorHAnsi"/>
                <w:lang w:val="de-CH"/>
              </w:rPr>
            </w:pPr>
            <w:r w:rsidRPr="005004F5">
              <w:rPr>
                <w:rFonts w:asciiTheme="minorHAnsi" w:hAnsiTheme="minorHAnsi" w:cstheme="minorHAnsi"/>
                <w:lang w:val="de-CH"/>
              </w:rPr>
              <w:t>Datum</w:t>
            </w:r>
          </w:p>
        </w:tc>
      </w:tr>
      <w:tr w:rsidR="00223FEC" w:rsidRPr="005004F5" w:rsidTr="00CE6C26">
        <w:trPr>
          <w:cantSplit/>
          <w:trHeight w:val="5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5004F5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  <w:r w:rsidRPr="005004F5">
              <w:rPr>
                <w:rFonts w:asciiTheme="minorHAnsi" w:hAnsiTheme="minorHAnsi" w:cstheme="minorHAnsi"/>
              </w:rPr>
              <w:t>Erstellung</w:t>
            </w:r>
          </w:p>
        </w:tc>
        <w:tc>
          <w:tcPr>
            <w:tcW w:w="40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FEC" w:rsidRPr="005004F5" w:rsidRDefault="004F79DE" w:rsidP="00CE6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Thomas </w:t>
            </w:r>
            <w:proofErr w:type="spellStart"/>
            <w:r>
              <w:rPr>
                <w:rFonts w:asciiTheme="minorHAnsi" w:hAnsiTheme="minorHAnsi" w:cstheme="minorHAnsi"/>
              </w:rPr>
              <w:t>Plüss</w:t>
            </w:r>
            <w:proofErr w:type="spellEnd"/>
          </w:p>
        </w:tc>
        <w:tc>
          <w:tcPr>
            <w:tcW w:w="2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FEC" w:rsidRPr="005004F5" w:rsidRDefault="00081EC6" w:rsidP="00081EC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223FEC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 xml:space="preserve">Okt. </w:t>
            </w:r>
            <w:r w:rsidR="00223FEC">
              <w:rPr>
                <w:rFonts w:asciiTheme="minorHAnsi" w:hAnsiTheme="minorHAnsi" w:cstheme="minorHAnsi"/>
              </w:rPr>
              <w:t>2016</w:t>
            </w:r>
          </w:p>
        </w:tc>
      </w:tr>
    </w:tbl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pStyle w:val="VerzeichnisTitel"/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br w:type="page"/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pStyle w:val="VerzeichnisTitel"/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Inhalt</w:t>
      </w:r>
    </w:p>
    <w:p w:rsidR="00EC5AEE" w:rsidRDefault="00223FE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004F5">
        <w:rPr>
          <w:rFonts w:asciiTheme="minorHAnsi" w:hAnsiTheme="minorHAnsi" w:cstheme="minorHAnsi"/>
        </w:rPr>
        <w:fldChar w:fldCharType="begin"/>
      </w:r>
      <w:r w:rsidRPr="005004F5">
        <w:rPr>
          <w:rFonts w:asciiTheme="minorHAnsi" w:hAnsiTheme="minorHAnsi" w:cstheme="minorHAnsi"/>
        </w:rPr>
        <w:instrText xml:space="preserve"> TOC \o "1-3" \h \z \u </w:instrText>
      </w:r>
      <w:r w:rsidRPr="005004F5">
        <w:rPr>
          <w:rFonts w:asciiTheme="minorHAnsi" w:hAnsiTheme="minorHAnsi" w:cstheme="minorHAnsi"/>
        </w:rPr>
        <w:fldChar w:fldCharType="separate"/>
      </w:r>
      <w:hyperlink w:anchor="_Toc461527044" w:history="1">
        <w:r w:rsidR="00EC5AEE" w:rsidRPr="00F62670">
          <w:rPr>
            <w:rStyle w:val="Hyperlink"/>
            <w:rFonts w:cstheme="minorHAnsi"/>
            <w:noProof/>
          </w:rPr>
          <w:t>1</w:t>
        </w:r>
        <w:r w:rsidR="00EC5A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Aufgabenstellung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_Toc461527044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3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1527045" w:history="1">
        <w:r w:rsidR="00EC5AEE" w:rsidRPr="00F62670">
          <w:rPr>
            <w:rStyle w:val="Hyperlink"/>
            <w:rFonts w:cstheme="minorHAnsi"/>
            <w:noProof/>
          </w:rPr>
          <w:t>2</w:t>
        </w:r>
        <w:r w:rsidR="00EC5A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Hardware-Struktur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_Toc461527045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3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46" w:history="1">
        <w:r w:rsidR="00EC5AEE" w:rsidRPr="00F62670">
          <w:rPr>
            <w:rStyle w:val="Hyperlink"/>
            <w:rFonts w:cstheme="minorHAnsi"/>
            <w:noProof/>
          </w:rPr>
          <w:t>2.1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Systembeschreibung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_Toc461527046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3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47" w:history="1">
        <w:r w:rsidR="00EC5AEE" w:rsidRPr="00F62670">
          <w:rPr>
            <w:rStyle w:val="Hyperlink"/>
            <w:rFonts w:cstheme="minorHAnsi"/>
            <w:noProof/>
            <w:lang w:val="it-IT"/>
          </w:rPr>
          <w:t>2.2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  <w:lang w:val="it-IT"/>
          </w:rPr>
          <w:t>In- / Outputs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_Toc461527047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3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48" w:history="1">
        <w:r w:rsidR="00EC5AEE" w:rsidRPr="00F62670">
          <w:rPr>
            <w:rStyle w:val="Hyperlink"/>
            <w:rFonts w:cstheme="minorHAnsi"/>
            <w:noProof/>
          </w:rPr>
          <w:t>2.2.1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Spezielle Hinweise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_Toc461527048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3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49" w:history="1">
        <w:r w:rsidR="00EC5AEE" w:rsidRPr="00F62670">
          <w:rPr>
            <w:rStyle w:val="Hyperlink"/>
            <w:rFonts w:cstheme="minorHAnsi"/>
            <w:noProof/>
          </w:rPr>
          <w:t>2.2.2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Inputs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_Toc461527049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4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50" w:history="1">
        <w:r w:rsidR="00EC5AEE" w:rsidRPr="00F62670">
          <w:rPr>
            <w:rStyle w:val="Hyperlink"/>
            <w:rFonts w:cstheme="minorHAnsi"/>
            <w:noProof/>
          </w:rPr>
          <w:t>2.2.3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Outputs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_Toc461527050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4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1527051" w:history="1">
        <w:r w:rsidR="00EC5AEE" w:rsidRPr="00F62670">
          <w:rPr>
            <w:rStyle w:val="Hyperlink"/>
            <w:rFonts w:cstheme="minorHAnsi"/>
            <w:noProof/>
          </w:rPr>
          <w:t>3</w:t>
        </w:r>
        <w:r w:rsidR="00EC5A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Software-Analyse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_Toc461527051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4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52" w:history="1">
        <w:r w:rsidR="00EC5AEE" w:rsidRPr="00F62670">
          <w:rPr>
            <w:rStyle w:val="Hyperlink"/>
            <w:rFonts w:cstheme="minorHAnsi"/>
            <w:noProof/>
          </w:rPr>
          <w:t>3.1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Datenstruktur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_Toc461527052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4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53" w:history="1">
        <w:r w:rsidR="00EC5AEE" w:rsidRPr="00F62670">
          <w:rPr>
            <w:rStyle w:val="Hyperlink"/>
            <w:rFonts w:cstheme="minorHAnsi"/>
            <w:noProof/>
          </w:rPr>
          <w:t>3.2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Grafische Lösung (Struktogramme)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_Toc461527053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5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1527054" w:history="1">
        <w:r w:rsidR="00EC5AEE" w:rsidRPr="00F62670">
          <w:rPr>
            <w:rStyle w:val="Hyperlink"/>
            <w:rFonts w:cstheme="minorHAnsi"/>
            <w:noProof/>
          </w:rPr>
          <w:t>4</w:t>
        </w:r>
        <w:r w:rsidR="00EC5A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Source-Code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_Toc461527054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5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1527055" w:history="1">
        <w:r w:rsidR="00EC5AEE" w:rsidRPr="00F62670">
          <w:rPr>
            <w:rStyle w:val="Hyperlink"/>
            <w:rFonts w:cstheme="minorHAnsi"/>
            <w:noProof/>
          </w:rPr>
          <w:t>5</w:t>
        </w:r>
        <w:r w:rsidR="00EC5A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Testprotokoll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_Toc461527055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7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56" w:history="1">
        <w:r w:rsidR="00EC5AEE" w:rsidRPr="00F62670">
          <w:rPr>
            <w:rStyle w:val="Hyperlink"/>
            <w:rFonts w:cstheme="minorHAnsi"/>
            <w:noProof/>
          </w:rPr>
          <w:t>5.1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Testablauf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_Toc461527056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7</w:t>
        </w:r>
        <w:r w:rsidR="00EC5AEE">
          <w:rPr>
            <w:noProof/>
            <w:webHidden/>
          </w:rPr>
          <w:fldChar w:fldCharType="end"/>
        </w:r>
      </w:hyperlink>
    </w:p>
    <w:p w:rsidR="00EC5AEE" w:rsidRDefault="0011112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1527057" w:history="1">
        <w:r w:rsidR="00EC5AEE" w:rsidRPr="00F62670">
          <w:rPr>
            <w:rStyle w:val="Hyperlink"/>
            <w:rFonts w:cstheme="minorHAnsi"/>
            <w:noProof/>
          </w:rPr>
          <w:t>5.2</w:t>
        </w:r>
        <w:r w:rsidR="00EC5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5AEE" w:rsidRPr="00F62670">
          <w:rPr>
            <w:rStyle w:val="Hyperlink"/>
            <w:rFonts w:cstheme="minorHAnsi"/>
            <w:noProof/>
          </w:rPr>
          <w:t>Testbericht mit Fazit und Massnahmen</w:t>
        </w:r>
        <w:r w:rsidR="00EC5AEE">
          <w:rPr>
            <w:noProof/>
            <w:webHidden/>
          </w:rPr>
          <w:tab/>
        </w:r>
        <w:r w:rsidR="00EC5AEE">
          <w:rPr>
            <w:noProof/>
            <w:webHidden/>
          </w:rPr>
          <w:fldChar w:fldCharType="begin"/>
        </w:r>
        <w:r w:rsidR="00EC5AEE">
          <w:rPr>
            <w:noProof/>
            <w:webHidden/>
          </w:rPr>
          <w:instrText xml:space="preserve"> PAGEREF _Toc461527057 \h </w:instrText>
        </w:r>
        <w:r w:rsidR="00EC5AEE">
          <w:rPr>
            <w:noProof/>
            <w:webHidden/>
          </w:rPr>
        </w:r>
        <w:r w:rsidR="00EC5AEE">
          <w:rPr>
            <w:noProof/>
            <w:webHidden/>
          </w:rPr>
          <w:fldChar w:fldCharType="separate"/>
        </w:r>
        <w:r w:rsidR="00316FD0">
          <w:rPr>
            <w:noProof/>
            <w:webHidden/>
          </w:rPr>
          <w:t>7</w:t>
        </w:r>
        <w:r w:rsidR="00EC5AEE">
          <w:rPr>
            <w:noProof/>
            <w:webHidden/>
          </w:rPr>
          <w:fldChar w:fldCharType="end"/>
        </w:r>
      </w:hyperlink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fldChar w:fldCharType="end"/>
      </w:r>
    </w:p>
    <w:p w:rsidR="00223FEC" w:rsidRPr="005004F5" w:rsidRDefault="00223FEC" w:rsidP="00223FEC">
      <w:pPr>
        <w:pStyle w:val="berschrift1"/>
        <w:numPr>
          <w:ilvl w:val="0"/>
          <w:numId w:val="1"/>
        </w:numPr>
        <w:spacing w:before="240" w:after="60" w:line="360" w:lineRule="auto"/>
        <w:jc w:val="both"/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br w:type="page"/>
      </w:r>
      <w:bookmarkStart w:id="0" w:name="_Toc461527044"/>
      <w:r w:rsidRPr="005004F5">
        <w:rPr>
          <w:rFonts w:asciiTheme="minorHAnsi" w:hAnsiTheme="minorHAnsi" w:cstheme="minorHAnsi"/>
        </w:rPr>
        <w:lastRenderedPageBreak/>
        <w:t>Aufgabenstellung</w:t>
      </w:r>
      <w:bookmarkEnd w:id="0"/>
    </w:p>
    <w:p w:rsidR="004F79DE" w:rsidRPr="004F79DE" w:rsidRDefault="00081EC6" w:rsidP="004F79DE">
      <w:pPr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Das Programm soll einen einfachen aber möglichst vollständigen Funktionstest der </w:t>
      </w:r>
      <w:proofErr w:type="spellStart"/>
      <w:r>
        <w:rPr>
          <w:rFonts w:asciiTheme="minorHAnsi" w:hAnsiTheme="minorHAnsi" w:cstheme="minorHAnsi"/>
          <w:lang w:val="de-CH"/>
        </w:rPr>
        <w:t>Lötübung</w:t>
      </w:r>
      <w:proofErr w:type="spellEnd"/>
      <w:r>
        <w:rPr>
          <w:rFonts w:asciiTheme="minorHAnsi" w:hAnsiTheme="minorHAnsi" w:cstheme="minorHAnsi"/>
          <w:lang w:val="de-CH"/>
        </w:rPr>
        <w:t xml:space="preserve"> 7-Segment ermöglichen. Während des Testablaufs müssen alle Segmente inkl. Doppelpunkt und Dezimalpunkt mindestens einmal aufleuchten. Idealerweise erfolgt die Ansteuerung über den Decoder-IC (Ausnahme</w:t>
      </w:r>
      <w:r w:rsidR="008043E9">
        <w:rPr>
          <w:rFonts w:asciiTheme="minorHAnsi" w:hAnsiTheme="minorHAnsi" w:cstheme="minorHAnsi"/>
          <w:lang w:val="de-CH"/>
        </w:rPr>
        <w:t>n Doppel- und Dezimalpunkt).</w:t>
      </w:r>
    </w:p>
    <w:p w:rsidR="00223FEC" w:rsidRDefault="00223FEC" w:rsidP="00223FEC">
      <w:pPr>
        <w:pStyle w:val="berschrift1"/>
        <w:numPr>
          <w:ilvl w:val="0"/>
          <w:numId w:val="1"/>
        </w:numPr>
        <w:spacing w:before="240" w:after="60" w:line="360" w:lineRule="auto"/>
        <w:jc w:val="both"/>
        <w:rPr>
          <w:rFonts w:asciiTheme="minorHAnsi" w:hAnsiTheme="minorHAnsi" w:cstheme="minorHAnsi"/>
        </w:rPr>
      </w:pPr>
      <w:bookmarkStart w:id="1" w:name="_Toc461527045"/>
      <w:r w:rsidRPr="005004F5">
        <w:rPr>
          <w:rFonts w:asciiTheme="minorHAnsi" w:hAnsiTheme="minorHAnsi" w:cstheme="minorHAnsi"/>
        </w:rPr>
        <w:t>Hardware-Struktur</w:t>
      </w:r>
      <w:bookmarkEnd w:id="1"/>
    </w:p>
    <w:p w:rsidR="00223FEC" w:rsidRPr="005004F5" w:rsidRDefault="00223FEC" w:rsidP="00223FEC">
      <w:pPr>
        <w:pStyle w:val="berschrift2"/>
        <w:numPr>
          <w:ilvl w:val="1"/>
          <w:numId w:val="1"/>
        </w:numPr>
        <w:spacing w:before="240" w:after="120"/>
        <w:ind w:left="578" w:hanging="578"/>
        <w:jc w:val="both"/>
        <w:rPr>
          <w:rFonts w:asciiTheme="minorHAnsi" w:hAnsiTheme="minorHAnsi" w:cstheme="minorHAnsi"/>
        </w:rPr>
      </w:pPr>
      <w:bookmarkStart w:id="2" w:name="_Toc461527046"/>
      <w:r w:rsidRPr="005004F5">
        <w:rPr>
          <w:rFonts w:asciiTheme="minorHAnsi" w:hAnsiTheme="minorHAnsi" w:cstheme="minorHAnsi"/>
        </w:rPr>
        <w:t>Systembeschreibung</w:t>
      </w:r>
      <w:bookmarkEnd w:id="2"/>
    </w:p>
    <w:p w:rsidR="00223FEC" w:rsidRPr="005004F5" w:rsidRDefault="00223FEC" w:rsidP="00223FEC">
      <w:pPr>
        <w:numPr>
          <w:ilvl w:val="0"/>
          <w:numId w:val="11"/>
        </w:numPr>
        <w:tabs>
          <w:tab w:val="left" w:pos="2640"/>
        </w:tabs>
        <w:jc w:val="both"/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Mikrocontroller:</w:t>
      </w:r>
      <w:r w:rsidRPr="005004F5">
        <w:rPr>
          <w:rFonts w:asciiTheme="minorHAnsi" w:hAnsiTheme="minorHAnsi" w:cstheme="minorHAnsi"/>
        </w:rPr>
        <w:tab/>
      </w:r>
      <w:proofErr w:type="spellStart"/>
      <w:r w:rsidRPr="005004F5">
        <w:rPr>
          <w:rFonts w:asciiTheme="minorHAnsi" w:hAnsiTheme="minorHAnsi" w:cstheme="minorHAnsi"/>
        </w:rPr>
        <w:t>Atmel</w:t>
      </w:r>
      <w:proofErr w:type="spellEnd"/>
      <w:r w:rsidRPr="005004F5">
        <w:rPr>
          <w:rFonts w:asciiTheme="minorHAnsi" w:hAnsiTheme="minorHAnsi" w:cstheme="minorHAnsi"/>
        </w:rPr>
        <w:t xml:space="preserve"> ATmega2560</w:t>
      </w:r>
    </w:p>
    <w:p w:rsidR="00223FEC" w:rsidRPr="005004F5" w:rsidRDefault="00223FEC" w:rsidP="00223FEC">
      <w:pPr>
        <w:numPr>
          <w:ilvl w:val="0"/>
          <w:numId w:val="11"/>
        </w:numPr>
        <w:tabs>
          <w:tab w:val="left" w:pos="2640"/>
        </w:tabs>
        <w:jc w:val="both"/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Hardware:</w:t>
      </w:r>
      <w:r w:rsidRPr="005004F5">
        <w:rPr>
          <w:rFonts w:asciiTheme="minorHAnsi" w:hAnsiTheme="minorHAnsi" w:cstheme="minorHAnsi"/>
        </w:rPr>
        <w:tab/>
        <w:t>STK600 und BERUF ZUG Development Board</w:t>
      </w:r>
    </w:p>
    <w:p w:rsidR="00223FEC" w:rsidRPr="005004F5" w:rsidRDefault="00223FEC" w:rsidP="00223FEC">
      <w:pPr>
        <w:numPr>
          <w:ilvl w:val="0"/>
          <w:numId w:val="11"/>
        </w:numPr>
        <w:tabs>
          <w:tab w:val="left" w:pos="2640"/>
        </w:tabs>
        <w:jc w:val="both"/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Portverbindung:</w:t>
      </w:r>
      <w:r w:rsidRPr="005004F5">
        <w:rPr>
          <w:rFonts w:asciiTheme="minorHAnsi" w:hAnsiTheme="minorHAnsi" w:cstheme="minorHAnsi"/>
        </w:rPr>
        <w:tab/>
        <w:t>Die Ports werden mit ihrer Peripherie über Flachbandkabel verbunden</w:t>
      </w:r>
      <w:r w:rsidR="005B34AF">
        <w:rPr>
          <w:rFonts w:asciiTheme="minorHAnsi" w:hAnsiTheme="minorHAnsi" w:cstheme="minorHAnsi"/>
        </w:rPr>
        <w:t>. Der Anschluss des</w:t>
      </w:r>
      <w:r w:rsidR="005B34AF">
        <w:rPr>
          <w:rFonts w:asciiTheme="minorHAnsi" w:hAnsiTheme="minorHAnsi" w:cstheme="minorHAnsi"/>
        </w:rPr>
        <w:br/>
      </w:r>
      <w:r w:rsidR="005B34AF">
        <w:rPr>
          <w:rFonts w:asciiTheme="minorHAnsi" w:hAnsiTheme="minorHAnsi" w:cstheme="minorHAnsi"/>
        </w:rPr>
        <w:tab/>
        <w:t>7-Segment Displays erfolgt über einzelne Litzen individuell.</w:t>
      </w:r>
    </w:p>
    <w:p w:rsidR="00223FEC" w:rsidRPr="005004F5" w:rsidRDefault="00223FEC" w:rsidP="00223FEC">
      <w:pPr>
        <w:pStyle w:val="berschrift2"/>
        <w:numPr>
          <w:ilvl w:val="1"/>
          <w:numId w:val="1"/>
        </w:numPr>
        <w:spacing w:before="240" w:after="120"/>
        <w:ind w:left="578" w:hanging="578"/>
        <w:jc w:val="both"/>
        <w:rPr>
          <w:rFonts w:asciiTheme="minorHAnsi" w:hAnsiTheme="minorHAnsi" w:cstheme="minorHAnsi"/>
          <w:lang w:val="it-IT"/>
        </w:rPr>
      </w:pPr>
      <w:bookmarkStart w:id="3" w:name="_Toc461527047"/>
      <w:r w:rsidRPr="005004F5">
        <w:rPr>
          <w:rFonts w:asciiTheme="minorHAnsi" w:hAnsiTheme="minorHAnsi" w:cstheme="minorHAnsi"/>
          <w:lang w:val="it-IT"/>
        </w:rPr>
        <w:t xml:space="preserve">In- / </w:t>
      </w:r>
      <w:proofErr w:type="spellStart"/>
      <w:r w:rsidRPr="005004F5">
        <w:rPr>
          <w:rFonts w:asciiTheme="minorHAnsi" w:hAnsiTheme="minorHAnsi" w:cstheme="minorHAnsi"/>
          <w:lang w:val="it-IT"/>
        </w:rPr>
        <w:t>Outputs</w:t>
      </w:r>
      <w:bookmarkEnd w:id="3"/>
      <w:proofErr w:type="spellEnd"/>
    </w:p>
    <w:p w:rsidR="00223FEC" w:rsidRPr="005004F5" w:rsidRDefault="00223FEC" w:rsidP="00223FEC">
      <w:pPr>
        <w:jc w:val="center"/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  <w:noProof/>
          <w:lang w:val="de-CH" w:eastAsia="de-CH"/>
        </w:rPr>
        <w:drawing>
          <wp:inline distT="0" distB="0" distL="0" distR="0" wp14:anchorId="07D8F7D5" wp14:editId="29A869E4">
            <wp:extent cx="3209027" cy="1635097"/>
            <wp:effectExtent l="0" t="0" r="0" b="3810"/>
            <wp:docPr id="1" name="Grafik 1" descr="http://www.equinox-tech.com/products/images/Atmel/STK600withTQFP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quinox-tech.com/products/images/Atmel/STK600withTQFP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68" cy="163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  <w:noProof/>
          <w:lang w:val="de-CH" w:eastAsia="de-CH"/>
        </w:rPr>
        <w:drawing>
          <wp:inline distT="0" distB="0" distL="0" distR="0" wp14:anchorId="3CF31C8E" wp14:editId="559B4D6D">
            <wp:extent cx="2339439" cy="2339439"/>
            <wp:effectExtent l="0" t="0" r="381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88" cy="23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pStyle w:val="berschrift3"/>
        <w:numPr>
          <w:ilvl w:val="2"/>
          <w:numId w:val="1"/>
        </w:numPr>
        <w:spacing w:before="240" w:after="60"/>
        <w:jc w:val="both"/>
        <w:rPr>
          <w:rFonts w:asciiTheme="minorHAnsi" w:hAnsiTheme="minorHAnsi" w:cstheme="minorHAnsi"/>
        </w:rPr>
      </w:pPr>
      <w:bookmarkStart w:id="4" w:name="_Toc461527048"/>
      <w:r w:rsidRPr="005004F5">
        <w:rPr>
          <w:rFonts w:asciiTheme="minorHAnsi" w:hAnsiTheme="minorHAnsi" w:cstheme="minorHAnsi"/>
        </w:rPr>
        <w:t>Spezielle Hinweise</w:t>
      </w:r>
      <w:bookmarkEnd w:id="4"/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 xml:space="preserve">Auf dem </w:t>
      </w:r>
      <w:proofErr w:type="spellStart"/>
      <w:r w:rsidRPr="005004F5">
        <w:rPr>
          <w:rFonts w:asciiTheme="minorHAnsi" w:hAnsiTheme="minorHAnsi" w:cstheme="minorHAnsi"/>
        </w:rPr>
        <w:t>Developmentboard</w:t>
      </w:r>
      <w:proofErr w:type="spellEnd"/>
      <w:r w:rsidRPr="005004F5">
        <w:rPr>
          <w:rFonts w:asciiTheme="minorHAnsi" w:hAnsiTheme="minorHAnsi" w:cstheme="minorHAnsi"/>
        </w:rPr>
        <w:t xml:space="preserve"> sind die </w:t>
      </w:r>
      <w:proofErr w:type="spellStart"/>
      <w:r w:rsidRPr="005004F5">
        <w:rPr>
          <w:rFonts w:asciiTheme="minorHAnsi" w:hAnsiTheme="minorHAnsi" w:cstheme="minorHAnsi"/>
        </w:rPr>
        <w:t>uC</w:t>
      </w:r>
      <w:proofErr w:type="spellEnd"/>
      <w:r w:rsidRPr="005004F5">
        <w:rPr>
          <w:rFonts w:asciiTheme="minorHAnsi" w:hAnsiTheme="minorHAnsi" w:cstheme="minorHAnsi"/>
        </w:rPr>
        <w:t>-Ports über Flachbandkabel mit der Peripherie verbunden.</w:t>
      </w:r>
      <w:r w:rsidRPr="005004F5">
        <w:rPr>
          <w:rFonts w:asciiTheme="minorHAnsi" w:hAnsiTheme="minorHAnsi" w:cstheme="minorHAnsi"/>
        </w:rPr>
        <w:br/>
        <w:t>Die Kabelverbindungen entsprechen den nachfolgenden Tabellen, in welchen auch die Zuordnungen</w:t>
      </w:r>
      <w:r w:rsidRPr="005004F5">
        <w:rPr>
          <w:rFonts w:asciiTheme="minorHAnsi" w:hAnsiTheme="minorHAnsi" w:cstheme="minorHAnsi"/>
        </w:rPr>
        <w:br/>
        <w:t xml:space="preserve">zwischen der Beschreibung aus der Aufgabenstellung, dem Codebezeichner, dem </w:t>
      </w:r>
      <w:proofErr w:type="spellStart"/>
      <w:r w:rsidRPr="005004F5">
        <w:rPr>
          <w:rFonts w:asciiTheme="minorHAnsi" w:hAnsiTheme="minorHAnsi" w:cstheme="minorHAnsi"/>
        </w:rPr>
        <w:t>uC</w:t>
      </w:r>
      <w:proofErr w:type="spellEnd"/>
      <w:r w:rsidRPr="005004F5">
        <w:rPr>
          <w:rFonts w:asciiTheme="minorHAnsi" w:hAnsiTheme="minorHAnsi" w:cstheme="minorHAnsi"/>
        </w:rPr>
        <w:t>-Anschluss und</w:t>
      </w:r>
      <w:r w:rsidRPr="005004F5">
        <w:rPr>
          <w:rFonts w:asciiTheme="minorHAnsi" w:hAnsiTheme="minorHAnsi" w:cstheme="minorHAnsi"/>
        </w:rPr>
        <w:br/>
        <w:t>dem Bauteil definiert.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  <w:b/>
        </w:rPr>
      </w:pPr>
      <w:r w:rsidRPr="005004F5">
        <w:rPr>
          <w:rFonts w:asciiTheme="minorHAnsi" w:hAnsiTheme="minorHAnsi" w:cstheme="minorHAnsi"/>
          <w:b/>
        </w:rPr>
        <w:t>Logik STK600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Taster: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1= Nicht gedrückt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0= Gedrückt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 xml:space="preserve">LED: 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1= Dunkel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0= Leuchtet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  <w:b/>
        </w:rPr>
      </w:pPr>
      <w:r w:rsidRPr="005004F5">
        <w:rPr>
          <w:rFonts w:asciiTheme="minorHAnsi" w:hAnsiTheme="minorHAnsi" w:cstheme="minorHAnsi"/>
          <w:b/>
        </w:rPr>
        <w:t>Logik BZ-Board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Taster: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1= Gedrückt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0= Nicht gedrückt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 xml:space="preserve">Schalter: </w:t>
      </w:r>
      <w:r w:rsidRPr="005004F5">
        <w:rPr>
          <w:rFonts w:asciiTheme="minorHAnsi" w:hAnsiTheme="minorHAnsi" w:cstheme="minorHAnsi"/>
        </w:rPr>
        <w:tab/>
        <w:t>1= Schalterposition oben</w:t>
      </w:r>
      <w:r w:rsidRPr="005004F5">
        <w:rPr>
          <w:rFonts w:asciiTheme="minorHAnsi" w:hAnsiTheme="minorHAnsi" w:cstheme="minorHAnsi"/>
        </w:rPr>
        <w:tab/>
      </w:r>
      <w:r w:rsidR="00D15B72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>0= Schalterposition unten</w:t>
      </w:r>
    </w:p>
    <w:p w:rsidR="00240C65" w:rsidRDefault="00223FEC" w:rsidP="00240C65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 xml:space="preserve">LED: 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1= Leuchtet</w:t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</w:r>
      <w:r w:rsidRPr="005004F5">
        <w:rPr>
          <w:rFonts w:asciiTheme="minorHAnsi" w:hAnsiTheme="minorHAnsi" w:cstheme="minorHAnsi"/>
        </w:rPr>
        <w:tab/>
        <w:t>0= Dunkel</w:t>
      </w:r>
    </w:p>
    <w:p w:rsidR="00240C65" w:rsidRDefault="00240C65" w:rsidP="00240C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:rsidR="00223FEC" w:rsidRPr="005004F5" w:rsidRDefault="00223FEC" w:rsidP="00240C65">
      <w:pPr>
        <w:pStyle w:val="berschrift3"/>
        <w:numPr>
          <w:ilvl w:val="2"/>
          <w:numId w:val="1"/>
        </w:numPr>
        <w:spacing w:before="240" w:after="60"/>
        <w:jc w:val="both"/>
        <w:rPr>
          <w:rFonts w:asciiTheme="minorHAnsi" w:hAnsiTheme="minorHAnsi" w:cstheme="minorHAnsi"/>
        </w:rPr>
      </w:pPr>
      <w:bookmarkStart w:id="5" w:name="_Toc461527049"/>
      <w:r w:rsidRPr="005004F5">
        <w:rPr>
          <w:rFonts w:asciiTheme="minorHAnsi" w:hAnsiTheme="minorHAnsi" w:cstheme="minorHAnsi"/>
        </w:rPr>
        <w:t>Inputs</w:t>
      </w:r>
      <w:bookmarkEnd w:id="5"/>
    </w:p>
    <w:tbl>
      <w:tblPr>
        <w:tblW w:w="98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993"/>
        <w:gridCol w:w="1134"/>
        <w:gridCol w:w="2835"/>
        <w:gridCol w:w="3259"/>
      </w:tblGrid>
      <w:tr w:rsidR="00240C65" w:rsidRPr="005004F5" w:rsidTr="00240C65">
        <w:trPr>
          <w:trHeight w:hRule="exact" w:val="284"/>
        </w:trPr>
        <w:tc>
          <w:tcPr>
            <w:tcW w:w="1588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Code-Bezeichner</w:t>
            </w:r>
          </w:p>
        </w:tc>
        <w:tc>
          <w:tcPr>
            <w:tcW w:w="993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Anschluss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Bauteil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Signalbeschreibung</w:t>
            </w:r>
          </w:p>
        </w:tc>
        <w:tc>
          <w:tcPr>
            <w:tcW w:w="3259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Beschreibung</w:t>
            </w:r>
          </w:p>
        </w:tc>
      </w:tr>
      <w:tr w:rsidR="00240C65" w:rsidRPr="005004F5" w:rsidTr="00A002C0">
        <w:trPr>
          <w:trHeight w:hRule="exact" w:val="352"/>
        </w:trPr>
        <w:tc>
          <w:tcPr>
            <w:tcW w:w="1588" w:type="dxa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sz w:val="18"/>
                <w:szCs w:val="18"/>
              </w:rPr>
              <w:t>PINA0</w:t>
            </w:r>
          </w:p>
        </w:tc>
        <w:tc>
          <w:tcPr>
            <w:tcW w:w="1134" w:type="dxa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sz w:val="18"/>
                <w:szCs w:val="18"/>
              </w:rPr>
              <w:t>TS0</w:t>
            </w:r>
          </w:p>
        </w:tc>
        <w:tc>
          <w:tcPr>
            <w:tcW w:w="2835" w:type="dxa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sz w:val="18"/>
                <w:szCs w:val="18"/>
              </w:rPr>
              <w:t>1 = Gedrückt</w:t>
            </w:r>
          </w:p>
        </w:tc>
        <w:tc>
          <w:tcPr>
            <w:tcW w:w="3259" w:type="dxa"/>
            <w:vAlign w:val="center"/>
          </w:tcPr>
          <w:p w:rsidR="00223FEC" w:rsidRPr="005004F5" w:rsidRDefault="00B35280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Zufallszahl 0..9 generieren</w:t>
            </w:r>
          </w:p>
        </w:tc>
      </w:tr>
      <w:tr w:rsidR="00240C65" w:rsidRPr="005004F5" w:rsidTr="00240C65">
        <w:trPr>
          <w:trHeight w:hRule="exact" w:val="227"/>
        </w:trPr>
        <w:tc>
          <w:tcPr>
            <w:tcW w:w="1588" w:type="dxa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223FEC" w:rsidRPr="005004F5" w:rsidRDefault="00B35280" w:rsidP="00762A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PINB0</w:t>
            </w:r>
          </w:p>
        </w:tc>
        <w:tc>
          <w:tcPr>
            <w:tcW w:w="1134" w:type="dxa"/>
            <w:vAlign w:val="center"/>
          </w:tcPr>
          <w:p w:rsidR="00223FEC" w:rsidRPr="005004F5" w:rsidRDefault="00B35280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SW0</w:t>
            </w:r>
          </w:p>
        </w:tc>
        <w:tc>
          <w:tcPr>
            <w:tcW w:w="2835" w:type="dxa"/>
            <w:vAlign w:val="center"/>
          </w:tcPr>
          <w:p w:rsidR="00223FEC" w:rsidRPr="005004F5" w:rsidRDefault="00B35280" w:rsidP="00762A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 = Ein</w:t>
            </w:r>
          </w:p>
        </w:tc>
        <w:tc>
          <w:tcPr>
            <w:tcW w:w="3259" w:type="dxa"/>
            <w:vAlign w:val="center"/>
          </w:tcPr>
          <w:p w:rsidR="00223FEC" w:rsidRPr="005004F5" w:rsidRDefault="00B35280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Zähler läuft</w:t>
            </w:r>
          </w:p>
        </w:tc>
      </w:tr>
    </w:tbl>
    <w:p w:rsidR="00223FEC" w:rsidRPr="005004F5" w:rsidRDefault="00223FEC" w:rsidP="00223FEC">
      <w:pPr>
        <w:pStyle w:val="berschrift3"/>
        <w:numPr>
          <w:ilvl w:val="2"/>
          <w:numId w:val="1"/>
        </w:numPr>
        <w:spacing w:before="240" w:after="60"/>
        <w:jc w:val="both"/>
        <w:rPr>
          <w:rFonts w:asciiTheme="minorHAnsi" w:hAnsiTheme="minorHAnsi" w:cstheme="minorHAnsi"/>
        </w:rPr>
      </w:pPr>
      <w:bookmarkStart w:id="6" w:name="_Toc461527050"/>
      <w:r w:rsidRPr="005004F5">
        <w:rPr>
          <w:rFonts w:asciiTheme="minorHAnsi" w:hAnsiTheme="minorHAnsi" w:cstheme="minorHAnsi"/>
        </w:rPr>
        <w:t>Outputs</w:t>
      </w:r>
      <w:bookmarkEnd w:id="6"/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993"/>
        <w:gridCol w:w="1134"/>
        <w:gridCol w:w="2835"/>
        <w:gridCol w:w="3260"/>
      </w:tblGrid>
      <w:tr w:rsidR="00223FEC" w:rsidRPr="005004F5" w:rsidTr="00240C65">
        <w:trPr>
          <w:trHeight w:hRule="exact" w:val="284"/>
        </w:trPr>
        <w:tc>
          <w:tcPr>
            <w:tcW w:w="1588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Code-Bezeichner</w:t>
            </w:r>
          </w:p>
        </w:tc>
        <w:tc>
          <w:tcPr>
            <w:tcW w:w="993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Anschluss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Bauteil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Signalbeschreibung</w:t>
            </w:r>
          </w:p>
        </w:tc>
        <w:tc>
          <w:tcPr>
            <w:tcW w:w="3260" w:type="dxa"/>
            <w:shd w:val="clear" w:color="auto" w:fill="CCCCCC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004F5">
              <w:rPr>
                <w:rFonts w:asciiTheme="minorHAnsi" w:hAnsiTheme="minorHAnsi" w:cstheme="minorHAnsi"/>
                <w:b/>
                <w:sz w:val="18"/>
                <w:szCs w:val="18"/>
              </w:rPr>
              <w:t>Beschreibung</w:t>
            </w:r>
          </w:p>
        </w:tc>
      </w:tr>
      <w:tr w:rsidR="00B55152" w:rsidRPr="00B55152" w:rsidTr="00B55152">
        <w:trPr>
          <w:trHeight w:hRule="exact" w:val="275"/>
        </w:trPr>
        <w:tc>
          <w:tcPr>
            <w:tcW w:w="1588" w:type="dxa"/>
            <w:vAlign w:val="center"/>
          </w:tcPr>
          <w:p w:rsidR="00B55152" w:rsidRPr="00A002C0" w:rsidRDefault="00B55152" w:rsidP="00B3528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B55152" w:rsidRPr="00A002C0" w:rsidRDefault="00B55152" w:rsidP="00B3528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PORTC</w:t>
            </w:r>
          </w:p>
        </w:tc>
        <w:tc>
          <w:tcPr>
            <w:tcW w:w="1134" w:type="dxa"/>
            <w:vAlign w:val="center"/>
          </w:tcPr>
          <w:p w:rsidR="00B55152" w:rsidRPr="00B55152" w:rsidRDefault="00B55152" w:rsidP="00B35280">
            <w:pPr>
              <w:rPr>
                <w:rFonts w:asciiTheme="minorHAnsi" w:hAnsiTheme="minorHAnsi" w:cstheme="minorHAnsi"/>
                <w:sz w:val="18"/>
                <w:szCs w:val="18"/>
                <w:lang w:val="fr-CH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LED0..3</w:t>
            </w:r>
          </w:p>
        </w:tc>
        <w:tc>
          <w:tcPr>
            <w:tcW w:w="2835" w:type="dxa"/>
            <w:vAlign w:val="center"/>
          </w:tcPr>
          <w:p w:rsidR="00B55152" w:rsidRPr="00B55152" w:rsidRDefault="00B55152" w:rsidP="00B35280">
            <w:pPr>
              <w:rPr>
                <w:rFonts w:asciiTheme="minorHAnsi" w:hAnsiTheme="minorHAnsi" w:cstheme="minorHAnsi"/>
                <w:sz w:val="18"/>
                <w:szCs w:val="18"/>
                <w:lang w:val="fr-CH"/>
              </w:rPr>
            </w:pPr>
          </w:p>
        </w:tc>
        <w:tc>
          <w:tcPr>
            <w:tcW w:w="3260" w:type="dxa"/>
            <w:vAlign w:val="center"/>
          </w:tcPr>
          <w:p w:rsidR="00B55152" w:rsidRPr="00B55152" w:rsidRDefault="00B55152" w:rsidP="00B35280">
            <w:pPr>
              <w:rPr>
                <w:rFonts w:asciiTheme="minorHAnsi" w:hAnsiTheme="minorHAnsi" w:cstheme="minorHAnsi"/>
                <w:sz w:val="18"/>
                <w:szCs w:val="18"/>
                <w:lang w:val="fr-CH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Binär-Ausgabe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(0..9)</w:t>
            </w:r>
          </w:p>
        </w:tc>
      </w:tr>
      <w:tr w:rsidR="00B35280" w:rsidRPr="00240C65" w:rsidTr="00B55152">
        <w:trPr>
          <w:trHeight w:hRule="exact" w:val="644"/>
        </w:trPr>
        <w:tc>
          <w:tcPr>
            <w:tcW w:w="1588" w:type="dxa"/>
            <w:vAlign w:val="center"/>
          </w:tcPr>
          <w:p w:rsidR="00B35280" w:rsidRPr="00B55152" w:rsidRDefault="00B35280" w:rsidP="00B35280">
            <w:pPr>
              <w:rPr>
                <w:rFonts w:asciiTheme="minorHAnsi" w:hAnsiTheme="minorHAnsi" w:cstheme="minorHAnsi"/>
                <w:sz w:val="18"/>
                <w:szCs w:val="18"/>
                <w:lang w:val="fr-CH"/>
              </w:rPr>
            </w:pPr>
          </w:p>
        </w:tc>
        <w:tc>
          <w:tcPr>
            <w:tcW w:w="993" w:type="dxa"/>
            <w:vAlign w:val="center"/>
          </w:tcPr>
          <w:p w:rsidR="00B55152" w:rsidRPr="00B55152" w:rsidRDefault="00B55152" w:rsidP="00B55152">
            <w:pPr>
              <w:rPr>
                <w:rFonts w:asciiTheme="minorHAnsi" w:hAnsiTheme="minorHAnsi" w:cstheme="minorHAnsi"/>
                <w:sz w:val="18"/>
                <w:szCs w:val="18"/>
                <w:lang w:val="fr-CH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fr-CH"/>
              </w:rPr>
              <w:t>PORTL 0..7</w:t>
            </w:r>
          </w:p>
        </w:tc>
        <w:tc>
          <w:tcPr>
            <w:tcW w:w="1134" w:type="dxa"/>
            <w:vAlign w:val="center"/>
          </w:tcPr>
          <w:p w:rsidR="00B35280" w:rsidRPr="00B55152" w:rsidRDefault="00B35280" w:rsidP="00B35280">
            <w:pPr>
              <w:rPr>
                <w:rFonts w:asciiTheme="minorHAnsi" w:hAnsiTheme="minorHAnsi" w:cstheme="minorHAnsi"/>
                <w:sz w:val="18"/>
                <w:szCs w:val="18"/>
                <w:lang w:val="fr-CH"/>
              </w:rPr>
            </w:pPr>
          </w:p>
        </w:tc>
        <w:tc>
          <w:tcPr>
            <w:tcW w:w="2835" w:type="dxa"/>
            <w:vAlign w:val="center"/>
          </w:tcPr>
          <w:p w:rsidR="00B35280" w:rsidRPr="00A002C0" w:rsidRDefault="00B35280" w:rsidP="00B3528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B35280" w:rsidRPr="00A002C0" w:rsidRDefault="00B55152" w:rsidP="00B3528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Ansteuerung Decoder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Verkabelung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gemäss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SourceCode</w:t>
            </w:r>
            <w:proofErr w:type="spellEnd"/>
          </w:p>
        </w:tc>
      </w:tr>
      <w:tr w:rsidR="00223FEC" w:rsidRPr="00240C65" w:rsidTr="00B55152">
        <w:trPr>
          <w:trHeight w:hRule="exact" w:val="413"/>
        </w:trPr>
        <w:tc>
          <w:tcPr>
            <w:tcW w:w="1588" w:type="dxa"/>
            <w:vAlign w:val="center"/>
          </w:tcPr>
          <w:p w:rsidR="00223FEC" w:rsidRPr="00A002C0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223FEC" w:rsidRPr="00A002C0" w:rsidRDefault="00223FEC" w:rsidP="00B3528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002C0">
              <w:rPr>
                <w:rFonts w:asciiTheme="minorHAnsi" w:hAnsiTheme="minorHAnsi" w:cstheme="minorHAnsi"/>
                <w:sz w:val="18"/>
                <w:szCs w:val="18"/>
              </w:rPr>
              <w:t>PORT</w:t>
            </w:r>
            <w:r w:rsidR="00B35280">
              <w:rPr>
                <w:rFonts w:asciiTheme="minorHAnsi" w:hAnsiTheme="minorHAnsi" w:cstheme="minorHAnsi"/>
                <w:sz w:val="18"/>
                <w:szCs w:val="18"/>
              </w:rPr>
              <w:t>G</w:t>
            </w:r>
            <w:r w:rsidR="00B55152">
              <w:rPr>
                <w:rFonts w:asciiTheme="minorHAnsi" w:hAnsiTheme="minorHAnsi" w:cstheme="minorHAnsi"/>
                <w:sz w:val="18"/>
                <w:szCs w:val="18"/>
              </w:rPr>
              <w:t xml:space="preserve"> 0</w:t>
            </w:r>
          </w:p>
        </w:tc>
        <w:tc>
          <w:tcPr>
            <w:tcW w:w="1134" w:type="dxa"/>
            <w:vAlign w:val="center"/>
          </w:tcPr>
          <w:p w:rsidR="00223FEC" w:rsidRPr="00A002C0" w:rsidRDefault="00223FEC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3FEC" w:rsidRPr="00A002C0" w:rsidRDefault="00223FEC" w:rsidP="00A002C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23FEC" w:rsidRPr="00A002C0" w:rsidRDefault="00B55152" w:rsidP="00CE6C2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Ansteuerung Doppelpunkt</w:t>
            </w:r>
          </w:p>
        </w:tc>
      </w:tr>
    </w:tbl>
    <w:p w:rsidR="00762A99" w:rsidRDefault="00762A99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pStyle w:val="berschrift1"/>
        <w:numPr>
          <w:ilvl w:val="0"/>
          <w:numId w:val="1"/>
        </w:numPr>
        <w:spacing w:before="240" w:after="60" w:line="360" w:lineRule="auto"/>
        <w:ind w:left="431" w:hanging="431"/>
        <w:jc w:val="both"/>
        <w:rPr>
          <w:rFonts w:asciiTheme="minorHAnsi" w:hAnsiTheme="minorHAnsi" w:cstheme="minorHAnsi"/>
        </w:rPr>
      </w:pPr>
      <w:bookmarkStart w:id="7" w:name="_Toc461527051"/>
      <w:r w:rsidRPr="005004F5">
        <w:rPr>
          <w:rFonts w:asciiTheme="minorHAnsi" w:hAnsiTheme="minorHAnsi" w:cstheme="minorHAnsi"/>
        </w:rPr>
        <w:t>Software-Analyse</w:t>
      </w:r>
      <w:bookmarkEnd w:id="7"/>
    </w:p>
    <w:p w:rsidR="00223FEC" w:rsidRPr="005004F5" w:rsidRDefault="00223FEC" w:rsidP="00223FEC">
      <w:pPr>
        <w:pStyle w:val="berschrift2"/>
        <w:numPr>
          <w:ilvl w:val="1"/>
          <w:numId w:val="1"/>
        </w:numPr>
        <w:spacing w:before="240" w:after="120"/>
        <w:ind w:left="578" w:hanging="578"/>
        <w:jc w:val="both"/>
        <w:rPr>
          <w:rFonts w:asciiTheme="minorHAnsi" w:hAnsiTheme="minorHAnsi" w:cstheme="minorHAnsi"/>
        </w:rPr>
      </w:pPr>
      <w:bookmarkStart w:id="8" w:name="_Toc461527052"/>
      <w:r w:rsidRPr="005004F5">
        <w:rPr>
          <w:rFonts w:asciiTheme="minorHAnsi" w:hAnsiTheme="minorHAnsi" w:cstheme="minorHAnsi"/>
        </w:rPr>
        <w:t>Datenstruktur</w:t>
      </w:r>
      <w:bookmarkEnd w:id="8"/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 xml:space="preserve">Auf Grund der geringen </w:t>
      </w:r>
      <w:proofErr w:type="spellStart"/>
      <w:r w:rsidRPr="005004F5">
        <w:rPr>
          <w:rFonts w:asciiTheme="minorHAnsi" w:hAnsiTheme="minorHAnsi" w:cstheme="minorHAnsi"/>
        </w:rPr>
        <w:t>Aufgabengrösse</w:t>
      </w:r>
      <w:proofErr w:type="spellEnd"/>
      <w:r w:rsidRPr="005004F5">
        <w:rPr>
          <w:rFonts w:asciiTheme="minorHAnsi" w:hAnsiTheme="minorHAnsi" w:cstheme="minorHAnsi"/>
        </w:rPr>
        <w:t xml:space="preserve"> wird auf die Darstellung der Datenstruktur verzichtet. Detaillierte Informationen zu den verwendeten Variablen sind im Programmcode kommentiert. 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261"/>
        <w:gridCol w:w="1337"/>
        <w:gridCol w:w="4191"/>
      </w:tblGrid>
      <w:tr w:rsidR="00223FEC" w:rsidRPr="005004F5" w:rsidTr="00CE6C26">
        <w:trPr>
          <w:trHeight w:val="416"/>
        </w:trPr>
        <w:tc>
          <w:tcPr>
            <w:tcW w:w="1134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5004F5">
              <w:rPr>
                <w:rFonts w:asciiTheme="minorHAnsi" w:hAnsiTheme="minorHAnsi" w:cstheme="minorHAnsi"/>
                <w:b/>
              </w:rPr>
              <w:t>Grösse</w:t>
            </w:r>
            <w:proofErr w:type="spellEnd"/>
          </w:p>
        </w:tc>
        <w:tc>
          <w:tcPr>
            <w:tcW w:w="3261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</w:rPr>
            </w:pPr>
            <w:r w:rsidRPr="005004F5">
              <w:rPr>
                <w:rFonts w:asciiTheme="minorHAnsi" w:hAnsiTheme="minorHAnsi" w:cstheme="minorHAnsi"/>
                <w:b/>
              </w:rPr>
              <w:t>Code-Bezeichner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</w:rPr>
            </w:pPr>
            <w:r w:rsidRPr="005004F5">
              <w:rPr>
                <w:rFonts w:asciiTheme="minorHAnsi" w:hAnsiTheme="minorHAnsi" w:cstheme="minorHAnsi"/>
                <w:b/>
              </w:rPr>
              <w:t>Wert</w:t>
            </w:r>
            <w:r w:rsidRPr="005004F5">
              <w:rPr>
                <w:rFonts w:asciiTheme="minorHAnsi" w:hAnsiTheme="minorHAnsi" w:cstheme="minorHAnsi"/>
                <w:b/>
                <w:sz w:val="16"/>
                <w:szCs w:val="16"/>
              </w:rPr>
              <w:t>(</w:t>
            </w:r>
            <w:proofErr w:type="spellStart"/>
            <w:r w:rsidRPr="005004F5">
              <w:rPr>
                <w:rFonts w:asciiTheme="minorHAnsi" w:hAnsiTheme="minorHAnsi" w:cstheme="minorHAnsi"/>
                <w:b/>
                <w:sz w:val="16"/>
                <w:szCs w:val="16"/>
              </w:rPr>
              <w:t>bereich</w:t>
            </w:r>
            <w:proofErr w:type="spellEnd"/>
            <w:r w:rsidRPr="005004F5">
              <w:rPr>
                <w:rFonts w:asciiTheme="minorHAnsi" w:hAnsiTheme="minorHAnsi" w:cstheme="minorHAnsi"/>
                <w:b/>
                <w:sz w:val="16"/>
                <w:szCs w:val="16"/>
              </w:rPr>
              <w:t>)</w:t>
            </w:r>
          </w:p>
        </w:tc>
        <w:tc>
          <w:tcPr>
            <w:tcW w:w="4191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</w:rPr>
            </w:pPr>
            <w:r w:rsidRPr="005004F5">
              <w:rPr>
                <w:rFonts w:asciiTheme="minorHAnsi" w:hAnsiTheme="minorHAnsi" w:cstheme="minorHAnsi"/>
                <w:b/>
              </w:rPr>
              <w:t>Anwendung / Beschreibung</w:t>
            </w:r>
          </w:p>
        </w:tc>
      </w:tr>
      <w:tr w:rsidR="00223FEC" w:rsidRPr="005004F5" w:rsidTr="00CE6C26">
        <w:trPr>
          <w:trHeight w:hRule="exact" w:val="284"/>
        </w:trPr>
        <w:tc>
          <w:tcPr>
            <w:tcW w:w="1134" w:type="dxa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7" w:type="dxa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91" w:type="dxa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</w:rPr>
            </w:pPr>
          </w:p>
        </w:tc>
      </w:tr>
    </w:tbl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Default="00223FEC" w:rsidP="00223FEC">
      <w:pPr>
        <w:pStyle w:val="berschrift2"/>
        <w:numPr>
          <w:ilvl w:val="1"/>
          <w:numId w:val="1"/>
        </w:numPr>
        <w:spacing w:before="240" w:after="120"/>
        <w:ind w:left="578" w:hanging="578"/>
        <w:jc w:val="both"/>
        <w:rPr>
          <w:rFonts w:asciiTheme="minorHAnsi" w:hAnsiTheme="minorHAnsi" w:cstheme="minorHAnsi"/>
        </w:rPr>
      </w:pPr>
      <w:bookmarkStart w:id="9" w:name="_Toc461527053"/>
      <w:r w:rsidRPr="005004F5">
        <w:rPr>
          <w:rFonts w:asciiTheme="minorHAnsi" w:hAnsiTheme="minorHAnsi" w:cstheme="minorHAnsi"/>
        </w:rPr>
        <w:t>Grafische Lösung</w:t>
      </w:r>
      <w:r w:rsidR="00731ABF">
        <w:rPr>
          <w:rFonts w:asciiTheme="minorHAnsi" w:hAnsiTheme="minorHAnsi" w:cstheme="minorHAnsi"/>
        </w:rPr>
        <w:t xml:space="preserve"> (Struktogramme)</w:t>
      </w:r>
      <w:bookmarkEnd w:id="9"/>
    </w:p>
    <w:p w:rsidR="00731ABF" w:rsidRPr="00731ABF" w:rsidRDefault="00731ABF" w:rsidP="00731ABF">
      <w:pPr>
        <w:pStyle w:val="scfbrieftext"/>
        <w:pBdr>
          <w:bottom w:val="single" w:sz="6" w:space="1" w:color="auto"/>
        </w:pBdr>
      </w:pPr>
    </w:p>
    <w:p w:rsidR="00B55152" w:rsidRDefault="00B55152" w:rsidP="00223FEC">
      <w:pPr>
        <w:rPr>
          <w:rFonts w:asciiTheme="minorHAnsi" w:hAnsiTheme="minorHAnsi" w:cstheme="minorHAnsi"/>
        </w:rPr>
      </w:pPr>
    </w:p>
    <w:p w:rsidR="00B55152" w:rsidRDefault="00B55152" w:rsidP="00223FEC">
      <w:pPr>
        <w:rPr>
          <w:rFonts w:asciiTheme="minorHAnsi" w:hAnsiTheme="minorHAnsi" w:cstheme="minorHAnsi"/>
        </w:rPr>
      </w:pPr>
    </w:p>
    <w:p w:rsidR="00223FEC" w:rsidRDefault="00223FEC" w:rsidP="00223FEC">
      <w:pPr>
        <w:pStyle w:val="berschrift1"/>
        <w:numPr>
          <w:ilvl w:val="0"/>
          <w:numId w:val="1"/>
        </w:numPr>
        <w:spacing w:before="240" w:after="60" w:line="360" w:lineRule="auto"/>
        <w:jc w:val="both"/>
        <w:rPr>
          <w:rFonts w:asciiTheme="minorHAnsi" w:hAnsiTheme="minorHAnsi" w:cstheme="minorHAnsi"/>
        </w:rPr>
      </w:pPr>
      <w:bookmarkStart w:id="10" w:name="_Toc461527054"/>
      <w:r w:rsidRPr="005004F5">
        <w:rPr>
          <w:rFonts w:asciiTheme="minorHAnsi" w:hAnsiTheme="minorHAnsi" w:cstheme="minorHAnsi"/>
        </w:rPr>
        <w:t>Source-Code</w:t>
      </w:r>
      <w:bookmarkEnd w:id="10"/>
    </w:p>
    <w:p w:rsidR="00B55152" w:rsidRPr="00B55152" w:rsidRDefault="00B55152" w:rsidP="00B55152">
      <w:pPr>
        <w:pStyle w:val="scfbrieftext"/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1" w:name="_Toc325545880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Firma  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Siemens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Autoren  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: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Plüss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Thomas / Bösch Dario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Projekt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: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Lötübung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7-Segment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Version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1.0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Dateiname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: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LoetUebung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7-Segment_10Pin.c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Erstelldatum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15.09.16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Chip type   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ATmega2560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Clock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8.0000 MHz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Memory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model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: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small</w:t>
      </w:r>
      <w:proofErr w:type="spellEnd"/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Internal RAM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size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: 8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kBytes</w:t>
      </w:r>
      <w:proofErr w:type="spellEnd"/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External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RAM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size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--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Stack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size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: --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Datum        Vers.        Kommentar / Änderungsgrund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15.09.16     1.0          Erstellt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Verkabelung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STK-600           7-Segment-Anzeige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-------           -----------------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0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4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1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5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2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6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3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7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4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3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5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2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6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1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PORTL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7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 X(10-pol.) Pin 8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X(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PortL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Pin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9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X(10-pol.) Pin 9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X(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PortL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Pin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10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X(10-pol.) Pin 10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PORTG Bit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0  ---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X(12-pol.) Pin 11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Definitionen für die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Delayfunktion</w:t>
      </w:r>
      <w:proofErr w:type="spellEnd"/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 Definiere F_CPU, wenn F_CPU nicht bereits vorher definiert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(z.&amp;</w:t>
      </w:r>
      <w:proofErr w:type="spellStart"/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nbsp;B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durch Übergabe als Parameter zum Compiler innerhalb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des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Makefiles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). Zusätzlich Ausgabe einer Warnung, die auf die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"nachträgliche" Definition hinweist 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warning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"F_CPU war noch nicht definiert, wird nun mit 3686400 definiert"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Quarz mit 8 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Mhz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 Einbindungen -------------------------------*/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 Globale Variablen -----------------------------*/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 Konstanten &amp; Definitionen ----------------------------*/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Makros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Adr,Bit</w:t>
      </w:r>
      <w:proofErr w:type="spellEnd"/>
      <w:proofErr w:type="gram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(1&lt;&lt;Bit))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Adr,Bit</w:t>
      </w:r>
      <w:proofErr w:type="spellEnd"/>
      <w:proofErr w:type="gram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~(1&lt;&lt;Bit))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CHECKBIT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Adr,Bit</w:t>
      </w:r>
      <w:proofErr w:type="spellEnd"/>
      <w:proofErr w:type="gram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(1&lt;&lt;Bit))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INVERTBIT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Adr,Bit</w:t>
      </w:r>
      <w:proofErr w:type="spellEnd"/>
      <w:proofErr w:type="gram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Adr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(1&lt;&lt;Bit))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I/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O's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definieren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TASTER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SCHALTER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SEGA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PORTL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DOPP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PORTG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 Funktionen ---------------------------------*/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Seg7_</w:t>
      </w:r>
      <w:proofErr w:type="gramStart"/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aus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Segment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Segment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0x10;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Zahl mit 0x10 </w:t>
      </w:r>
      <w:proofErr w:type="spellStart"/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verodern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0bxxx1xxxx)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Seg7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Segment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Zahl mit 0x30 </w:t>
      </w:r>
      <w:proofErr w:type="spellStart"/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verodern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0bxx11xxxx)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Segment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Zahl an 7-Segment ausgeben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500);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CLEARBIT (SEGA,5);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1);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 Hauptprogramm --------------------------------*/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PORTA ist Eingang (Taster)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xFF;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PORTD ist Ausgang (LEDs)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DDRL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PORTL ist Ausgang (7-Segment-Anzeige Platine)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DDRG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 PORTG ist Ausgang (Doppelpunkt)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TASTER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//Zufallszahl </w:t>
      </w:r>
      <w:proofErr w:type="gram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0..</w:t>
      </w:r>
      <w:proofErr w:type="gram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9 generieren während Tastendruck T0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Seg7_aus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SEGA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//Display ausschalten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SEGA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,7);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//Dezimalpunkt einschalten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DOPP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,0);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Doppelounkt</w:t>
      </w:r>
      <w:proofErr w:type="spellEnd"/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einschalten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SCHALTER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//Durchzählen, wenn S0 ein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&lt;10;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Seg7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SEGA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B5515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B5515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400);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B5515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8000"/>
          <w:sz w:val="19"/>
          <w:szCs w:val="19"/>
          <w:highlight w:val="white"/>
        </w:rPr>
        <w:t>//Ausgabe Zufallszahl (ohne Doppel- und Dezimalpunkt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DOPP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,0);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880000"/>
          <w:sz w:val="19"/>
          <w:szCs w:val="19"/>
          <w:highlight w:val="white"/>
        </w:rPr>
        <w:t>Seg7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55152">
        <w:rPr>
          <w:rFonts w:ascii="Consolas" w:hAnsi="Consolas" w:cs="Consolas"/>
          <w:color w:val="000080"/>
          <w:sz w:val="19"/>
          <w:szCs w:val="19"/>
          <w:highlight w:val="white"/>
        </w:rPr>
        <w:t>zahl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B55152">
        <w:rPr>
          <w:rFonts w:ascii="Consolas" w:hAnsi="Consolas" w:cs="Consolas"/>
          <w:color w:val="A000A0"/>
          <w:sz w:val="19"/>
          <w:szCs w:val="19"/>
          <w:highlight w:val="white"/>
        </w:rPr>
        <w:t>SEGA</w:t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152" w:rsidRPr="00B55152" w:rsidRDefault="00B55152" w:rsidP="00B5515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15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671D" w:rsidRPr="00B55152" w:rsidRDefault="00B55152" w:rsidP="00B55152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B551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FEC" w:rsidRPr="005004F5" w:rsidRDefault="00223FEC" w:rsidP="00223FEC">
      <w:pPr>
        <w:pStyle w:val="berschrift1"/>
        <w:numPr>
          <w:ilvl w:val="0"/>
          <w:numId w:val="1"/>
        </w:numPr>
        <w:spacing w:before="240" w:after="60" w:line="360" w:lineRule="auto"/>
        <w:jc w:val="both"/>
        <w:rPr>
          <w:rFonts w:asciiTheme="minorHAnsi" w:hAnsiTheme="minorHAnsi" w:cstheme="minorHAnsi"/>
        </w:rPr>
      </w:pPr>
      <w:bookmarkStart w:id="12" w:name="_Toc461527055"/>
      <w:r w:rsidRPr="005004F5">
        <w:rPr>
          <w:rFonts w:asciiTheme="minorHAnsi" w:hAnsiTheme="minorHAnsi" w:cstheme="minorHAnsi"/>
        </w:rPr>
        <w:t>Testprotokoll</w:t>
      </w:r>
      <w:bookmarkEnd w:id="12"/>
    </w:p>
    <w:p w:rsidR="00223FEC" w:rsidRPr="005004F5" w:rsidRDefault="00223FEC" w:rsidP="00223FEC">
      <w:pPr>
        <w:pStyle w:val="berschrift2"/>
        <w:numPr>
          <w:ilvl w:val="1"/>
          <w:numId w:val="1"/>
        </w:numPr>
        <w:spacing w:before="240" w:after="120"/>
        <w:ind w:left="578" w:hanging="578"/>
        <w:jc w:val="both"/>
        <w:rPr>
          <w:rFonts w:asciiTheme="minorHAnsi" w:hAnsiTheme="minorHAnsi" w:cstheme="minorHAnsi"/>
        </w:rPr>
      </w:pPr>
      <w:bookmarkStart w:id="13" w:name="_Toc461527056"/>
      <w:r w:rsidRPr="005004F5">
        <w:rPr>
          <w:rFonts w:asciiTheme="minorHAnsi" w:hAnsiTheme="minorHAnsi" w:cstheme="minorHAnsi"/>
        </w:rPr>
        <w:t>Testablauf</w:t>
      </w:r>
      <w:bookmarkEnd w:id="11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987"/>
        <w:gridCol w:w="3192"/>
        <w:gridCol w:w="992"/>
      </w:tblGrid>
      <w:tr w:rsidR="00223FEC" w:rsidRPr="005004F5" w:rsidTr="00CE6C26">
        <w:trPr>
          <w:trHeight w:val="424"/>
        </w:trPr>
        <w:tc>
          <w:tcPr>
            <w:tcW w:w="2185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bCs/>
              </w:rPr>
            </w:pPr>
            <w:r w:rsidRPr="005004F5">
              <w:rPr>
                <w:rFonts w:asciiTheme="minorHAnsi" w:hAnsiTheme="minorHAnsi" w:cstheme="minorHAnsi"/>
                <w:b/>
                <w:bCs/>
              </w:rPr>
              <w:t>Testfall</w:t>
            </w:r>
          </w:p>
        </w:tc>
        <w:tc>
          <w:tcPr>
            <w:tcW w:w="2987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bCs/>
              </w:rPr>
            </w:pPr>
            <w:r w:rsidRPr="005004F5">
              <w:rPr>
                <w:rFonts w:asciiTheme="minorHAnsi" w:hAnsiTheme="minorHAnsi" w:cstheme="minorHAnsi"/>
                <w:b/>
                <w:bCs/>
              </w:rPr>
              <w:t>Vorgang</w:t>
            </w:r>
          </w:p>
        </w:tc>
        <w:tc>
          <w:tcPr>
            <w:tcW w:w="3192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bCs/>
              </w:rPr>
            </w:pPr>
            <w:r w:rsidRPr="005004F5">
              <w:rPr>
                <w:rFonts w:asciiTheme="minorHAnsi" w:hAnsiTheme="minorHAnsi" w:cstheme="minorHAnsi"/>
                <w:b/>
                <w:bCs/>
              </w:rPr>
              <w:t>Erwartung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23FEC" w:rsidRPr="005004F5" w:rsidRDefault="00223FEC" w:rsidP="00CE6C26">
            <w:pPr>
              <w:rPr>
                <w:rFonts w:asciiTheme="minorHAnsi" w:hAnsiTheme="minorHAnsi" w:cstheme="minorHAnsi"/>
                <w:b/>
                <w:bCs/>
              </w:rPr>
            </w:pPr>
            <w:r w:rsidRPr="005004F5">
              <w:rPr>
                <w:rFonts w:asciiTheme="minorHAnsi" w:hAnsiTheme="minorHAnsi" w:cstheme="minorHAnsi"/>
                <w:b/>
                <w:bCs/>
              </w:rPr>
              <w:t>Befund</w:t>
            </w:r>
          </w:p>
        </w:tc>
      </w:tr>
      <w:tr w:rsidR="00223FEC" w:rsidRPr="005004F5" w:rsidTr="00CE6C26">
        <w:trPr>
          <w:trHeight w:val="340"/>
        </w:trPr>
        <w:tc>
          <w:tcPr>
            <w:tcW w:w="2185" w:type="dxa"/>
            <w:vAlign w:val="center"/>
          </w:tcPr>
          <w:p w:rsidR="00223FEC" w:rsidRPr="005004F5" w:rsidRDefault="0061671D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</w:t>
            </w:r>
            <w:proofErr w:type="spellEnd"/>
            <w:r>
              <w:rPr>
                <w:rFonts w:asciiTheme="minorHAnsi" w:hAnsiTheme="minorHAnsi" w:cstheme="minorHAnsi"/>
              </w:rPr>
              <w:t>/Programmstart</w:t>
            </w:r>
          </w:p>
        </w:tc>
        <w:tc>
          <w:tcPr>
            <w:tcW w:w="2987" w:type="dxa"/>
            <w:vAlign w:val="center"/>
          </w:tcPr>
          <w:p w:rsidR="00223FEC" w:rsidRPr="005004F5" w:rsidRDefault="00111120" w:rsidP="0011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Power On oder </w:t>
            </w:r>
            <w:proofErr w:type="spellStart"/>
            <w:r>
              <w:rPr>
                <w:rFonts w:asciiTheme="minorHAnsi" w:hAnsiTheme="minorHAnsi" w:cstheme="minorHAnsi"/>
              </w:rPr>
              <w:t>Reset</w:t>
            </w:r>
            <w:proofErr w:type="spellEnd"/>
          </w:p>
        </w:tc>
        <w:tc>
          <w:tcPr>
            <w:tcW w:w="3192" w:type="dxa"/>
            <w:vAlign w:val="center"/>
          </w:tcPr>
          <w:p w:rsidR="00223FEC" w:rsidRPr="005004F5" w:rsidRDefault="0011112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S0 Ein: Zähler zählt 0..9</w:t>
            </w:r>
            <w:r>
              <w:rPr>
                <w:rFonts w:asciiTheme="minorHAnsi" w:hAnsiTheme="minorHAnsi" w:cstheme="minorHAnsi"/>
              </w:rPr>
              <w:br/>
              <w:t>S0 Aus: Anzeige = 0</w:t>
            </w:r>
          </w:p>
        </w:tc>
        <w:tc>
          <w:tcPr>
            <w:tcW w:w="992" w:type="dxa"/>
            <w:vAlign w:val="center"/>
          </w:tcPr>
          <w:p w:rsidR="00223FEC" w:rsidRPr="005004F5" w:rsidRDefault="007F7CC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o.k.</w:t>
            </w:r>
          </w:p>
        </w:tc>
      </w:tr>
      <w:tr w:rsidR="00223FEC" w:rsidRPr="005004F5" w:rsidTr="00CE6C26">
        <w:trPr>
          <w:trHeight w:val="340"/>
        </w:trPr>
        <w:tc>
          <w:tcPr>
            <w:tcW w:w="2185" w:type="dxa"/>
            <w:vAlign w:val="center"/>
          </w:tcPr>
          <w:p w:rsidR="00223FEC" w:rsidRPr="005004F5" w:rsidRDefault="0011112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Zufallszahl (S0 = Aus)</w:t>
            </w:r>
          </w:p>
        </w:tc>
        <w:tc>
          <w:tcPr>
            <w:tcW w:w="2987" w:type="dxa"/>
            <w:vAlign w:val="center"/>
          </w:tcPr>
          <w:p w:rsidR="00223FEC" w:rsidRPr="005004F5" w:rsidRDefault="007F7CC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Tastendruck TS0</w:t>
            </w:r>
          </w:p>
        </w:tc>
        <w:tc>
          <w:tcPr>
            <w:tcW w:w="3192" w:type="dxa"/>
            <w:vAlign w:val="center"/>
          </w:tcPr>
          <w:p w:rsidR="00223FEC" w:rsidRPr="005004F5" w:rsidRDefault="0011112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Doppelpunkt wird angezeigt,</w:t>
            </w:r>
            <w:r>
              <w:rPr>
                <w:rFonts w:asciiTheme="minorHAnsi" w:hAnsiTheme="minorHAnsi" w:cstheme="minorHAnsi"/>
              </w:rPr>
              <w:br/>
              <w:t>Dezimalpunkt wird angezeigt</w:t>
            </w:r>
          </w:p>
        </w:tc>
        <w:tc>
          <w:tcPr>
            <w:tcW w:w="992" w:type="dxa"/>
            <w:vAlign w:val="center"/>
          </w:tcPr>
          <w:p w:rsidR="00223FEC" w:rsidRPr="005004F5" w:rsidRDefault="007F7CC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o.k.</w:t>
            </w:r>
          </w:p>
        </w:tc>
      </w:tr>
      <w:tr w:rsidR="00223FEC" w:rsidRPr="005004F5" w:rsidTr="00CE6C26">
        <w:trPr>
          <w:trHeight w:val="340"/>
        </w:trPr>
        <w:tc>
          <w:tcPr>
            <w:tcW w:w="2185" w:type="dxa"/>
            <w:vAlign w:val="center"/>
          </w:tcPr>
          <w:p w:rsidR="00223FEC" w:rsidRPr="005004F5" w:rsidRDefault="00223FEC" w:rsidP="00CE6C26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987" w:type="dxa"/>
            <w:vAlign w:val="center"/>
          </w:tcPr>
          <w:p w:rsidR="00223FEC" w:rsidRPr="005004F5" w:rsidRDefault="007F7CC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Taste TS0 loslassen</w:t>
            </w:r>
          </w:p>
        </w:tc>
        <w:tc>
          <w:tcPr>
            <w:tcW w:w="3192" w:type="dxa"/>
            <w:vAlign w:val="center"/>
          </w:tcPr>
          <w:p w:rsidR="00223FEC" w:rsidRPr="005004F5" w:rsidRDefault="00111120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Zufallszahl 0..9 wird angezeigt,</w:t>
            </w:r>
            <w:r>
              <w:rPr>
                <w:rFonts w:asciiTheme="minorHAnsi" w:hAnsiTheme="minorHAnsi" w:cstheme="minorHAnsi"/>
              </w:rPr>
              <w:br/>
              <w:t>Doppel- und Dezimalpunkt wird nicht angezeigt</w:t>
            </w:r>
          </w:p>
        </w:tc>
        <w:tc>
          <w:tcPr>
            <w:tcW w:w="992" w:type="dxa"/>
            <w:vAlign w:val="center"/>
          </w:tcPr>
          <w:p w:rsidR="00223FEC" w:rsidRPr="005004F5" w:rsidRDefault="00006574" w:rsidP="00CE6C2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o.k.</w:t>
            </w:r>
          </w:p>
        </w:tc>
      </w:tr>
      <w:tr w:rsidR="00006574" w:rsidRPr="005004F5" w:rsidTr="00CE6C26">
        <w:trPr>
          <w:trHeight w:val="340"/>
        </w:trPr>
        <w:tc>
          <w:tcPr>
            <w:tcW w:w="2185" w:type="dxa"/>
            <w:vAlign w:val="center"/>
          </w:tcPr>
          <w:p w:rsidR="00006574" w:rsidRPr="005004F5" w:rsidRDefault="00111120" w:rsidP="0000657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Zähler</w:t>
            </w:r>
          </w:p>
        </w:tc>
        <w:tc>
          <w:tcPr>
            <w:tcW w:w="2987" w:type="dxa"/>
            <w:vAlign w:val="center"/>
          </w:tcPr>
          <w:p w:rsidR="00006574" w:rsidRPr="005004F5" w:rsidRDefault="00111120" w:rsidP="0000657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Schalter S0 = Ein</w:t>
            </w:r>
          </w:p>
        </w:tc>
        <w:tc>
          <w:tcPr>
            <w:tcW w:w="3192" w:type="dxa"/>
            <w:vAlign w:val="center"/>
          </w:tcPr>
          <w:p w:rsidR="00006574" w:rsidRPr="005004F5" w:rsidRDefault="00111120" w:rsidP="0000657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Zähler zählt </w:t>
            </w:r>
            <w:r>
              <w:rPr>
                <w:rFonts w:asciiTheme="minorHAnsi" w:hAnsiTheme="minorHAnsi" w:cstheme="minorHAnsi"/>
              </w:rPr>
              <w:t xml:space="preserve">(endlos) von </w:t>
            </w:r>
            <w:r>
              <w:rPr>
                <w:rFonts w:asciiTheme="minorHAnsi" w:hAnsiTheme="minorHAnsi" w:cstheme="minorHAnsi"/>
              </w:rPr>
              <w:t>0..9</w:t>
            </w:r>
          </w:p>
        </w:tc>
        <w:tc>
          <w:tcPr>
            <w:tcW w:w="992" w:type="dxa"/>
            <w:vAlign w:val="center"/>
          </w:tcPr>
          <w:p w:rsidR="00006574" w:rsidRPr="005004F5" w:rsidRDefault="00006574" w:rsidP="0000657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o.k.</w:t>
            </w:r>
          </w:p>
        </w:tc>
      </w:tr>
      <w:tr w:rsidR="00006574" w:rsidRPr="005004F5" w:rsidTr="00CE6C26">
        <w:trPr>
          <w:trHeight w:val="340"/>
        </w:trPr>
        <w:tc>
          <w:tcPr>
            <w:tcW w:w="2185" w:type="dxa"/>
            <w:vAlign w:val="center"/>
          </w:tcPr>
          <w:p w:rsidR="00006574" w:rsidRPr="005004F5" w:rsidRDefault="00006574" w:rsidP="00006574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987" w:type="dxa"/>
            <w:vAlign w:val="center"/>
          </w:tcPr>
          <w:p w:rsidR="00006574" w:rsidRPr="005004F5" w:rsidRDefault="00111120" w:rsidP="0011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Schalter S0 = Aus</w:t>
            </w:r>
          </w:p>
        </w:tc>
        <w:tc>
          <w:tcPr>
            <w:tcW w:w="3192" w:type="dxa"/>
            <w:vAlign w:val="center"/>
          </w:tcPr>
          <w:p w:rsidR="00006574" w:rsidRPr="005004F5" w:rsidRDefault="00111120" w:rsidP="0000657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Zähler zählt fertig bis 9…</w:t>
            </w:r>
          </w:p>
        </w:tc>
        <w:tc>
          <w:tcPr>
            <w:tcW w:w="992" w:type="dxa"/>
            <w:vAlign w:val="center"/>
          </w:tcPr>
          <w:p w:rsidR="00006574" w:rsidRPr="005004F5" w:rsidRDefault="00006574" w:rsidP="0000657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o.k.</w:t>
            </w:r>
          </w:p>
        </w:tc>
      </w:tr>
    </w:tbl>
    <w:p w:rsidR="00223FEC" w:rsidRPr="005004F5" w:rsidRDefault="00223FEC" w:rsidP="00223FE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bookmarkStart w:id="14" w:name="_GoBack"/>
      <w:bookmarkEnd w:id="14"/>
    </w:p>
    <w:p w:rsidR="00223FEC" w:rsidRPr="005004F5" w:rsidRDefault="00223FEC" w:rsidP="00223FEC">
      <w:pPr>
        <w:pStyle w:val="berschrift2"/>
        <w:numPr>
          <w:ilvl w:val="1"/>
          <w:numId w:val="1"/>
        </w:numPr>
        <w:spacing w:before="240" w:after="120"/>
        <w:ind w:left="578" w:hanging="578"/>
        <w:jc w:val="both"/>
        <w:rPr>
          <w:rFonts w:asciiTheme="minorHAnsi" w:hAnsiTheme="minorHAnsi" w:cstheme="minorHAnsi"/>
        </w:rPr>
      </w:pPr>
      <w:bookmarkStart w:id="15" w:name="_Toc325545881"/>
      <w:bookmarkStart w:id="16" w:name="_Toc461527057"/>
      <w:r w:rsidRPr="005004F5">
        <w:rPr>
          <w:rFonts w:asciiTheme="minorHAnsi" w:hAnsiTheme="minorHAnsi" w:cstheme="minorHAnsi"/>
        </w:rPr>
        <w:lastRenderedPageBreak/>
        <w:t xml:space="preserve">Testbericht mit Fazit und </w:t>
      </w:r>
      <w:proofErr w:type="spellStart"/>
      <w:r w:rsidRPr="005004F5">
        <w:rPr>
          <w:rFonts w:asciiTheme="minorHAnsi" w:hAnsiTheme="minorHAnsi" w:cstheme="minorHAnsi"/>
        </w:rPr>
        <w:t>Massnahmen</w:t>
      </w:r>
      <w:bookmarkEnd w:id="15"/>
      <w:bookmarkEnd w:id="16"/>
      <w:proofErr w:type="spellEnd"/>
    </w:p>
    <w:p w:rsidR="00223FEC" w:rsidRPr="005004F5" w:rsidRDefault="00EC5AEE" w:rsidP="00223F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</w:p>
    <w:p w:rsidR="00223FEC" w:rsidRDefault="00223FEC" w:rsidP="00223FEC">
      <w:pPr>
        <w:rPr>
          <w:rFonts w:asciiTheme="minorHAnsi" w:hAnsiTheme="minorHAnsi" w:cstheme="minorHAnsi"/>
        </w:rPr>
      </w:pPr>
    </w:p>
    <w:p w:rsidR="00006574" w:rsidRPr="005004F5" w:rsidRDefault="00006574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>Ort, Datum und Unterschrift:</w:t>
      </w: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</w:p>
    <w:p w:rsidR="00223FEC" w:rsidRPr="005004F5" w:rsidRDefault="00223FEC" w:rsidP="00223FEC">
      <w:pPr>
        <w:rPr>
          <w:rFonts w:asciiTheme="minorHAnsi" w:hAnsiTheme="minorHAnsi" w:cstheme="minorHAnsi"/>
        </w:rPr>
      </w:pPr>
      <w:r w:rsidRPr="005004F5">
        <w:rPr>
          <w:rFonts w:asciiTheme="minorHAnsi" w:hAnsiTheme="minorHAnsi" w:cstheme="minorHAnsi"/>
        </w:rPr>
        <w:t xml:space="preserve">Zug, </w:t>
      </w:r>
      <w:r w:rsidRPr="005004F5">
        <w:rPr>
          <w:rFonts w:asciiTheme="minorHAnsi" w:hAnsiTheme="minorHAnsi" w:cstheme="minorHAnsi"/>
        </w:rPr>
        <w:fldChar w:fldCharType="begin"/>
      </w:r>
      <w:r w:rsidRPr="005004F5">
        <w:rPr>
          <w:rFonts w:asciiTheme="minorHAnsi" w:hAnsiTheme="minorHAnsi" w:cstheme="minorHAnsi"/>
        </w:rPr>
        <w:instrText xml:space="preserve"> DATE  \@ "d. MMMM yyyy"  \* MERGEFORMAT </w:instrText>
      </w:r>
      <w:r w:rsidRPr="005004F5">
        <w:rPr>
          <w:rFonts w:asciiTheme="minorHAnsi" w:hAnsiTheme="minorHAnsi" w:cstheme="minorHAnsi"/>
        </w:rPr>
        <w:fldChar w:fldCharType="separate"/>
      </w:r>
      <w:r w:rsidR="00B55152">
        <w:rPr>
          <w:rFonts w:asciiTheme="minorHAnsi" w:hAnsiTheme="minorHAnsi" w:cstheme="minorHAnsi"/>
          <w:noProof/>
        </w:rPr>
        <w:t>27. Oktober 2016</w:t>
      </w:r>
      <w:r w:rsidRPr="005004F5">
        <w:rPr>
          <w:rFonts w:asciiTheme="minorHAnsi" w:hAnsiTheme="minorHAnsi" w:cstheme="minorHAnsi"/>
          <w:noProof/>
        </w:rPr>
        <w:fldChar w:fldCharType="end"/>
      </w:r>
      <w:r w:rsidRPr="005004F5">
        <w:rPr>
          <w:rFonts w:asciiTheme="minorHAnsi" w:hAnsiTheme="minorHAnsi" w:cstheme="minorHAnsi"/>
        </w:rPr>
        <w:t xml:space="preserve">, </w:t>
      </w:r>
      <w:r w:rsidR="00731ABF">
        <w:rPr>
          <w:rFonts w:asciiTheme="minorHAnsi" w:hAnsiTheme="minorHAnsi" w:cstheme="minorHAnsi"/>
        </w:rPr>
        <w:t xml:space="preserve">Thomas </w:t>
      </w:r>
      <w:proofErr w:type="spellStart"/>
      <w:r w:rsidR="00731ABF">
        <w:rPr>
          <w:rFonts w:asciiTheme="minorHAnsi" w:hAnsiTheme="minorHAnsi" w:cstheme="minorHAnsi"/>
        </w:rPr>
        <w:t>Plüss</w:t>
      </w:r>
      <w:proofErr w:type="spellEnd"/>
    </w:p>
    <w:p w:rsidR="00223FEC" w:rsidRPr="005004F5" w:rsidRDefault="00223FEC" w:rsidP="00223FE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82F7C" w:rsidRPr="006609FF" w:rsidRDefault="00F82F7C">
      <w:pPr>
        <w:pStyle w:val="scfbrieftext"/>
        <w:rPr>
          <w:lang w:val="de-CH"/>
        </w:rPr>
      </w:pPr>
    </w:p>
    <w:sectPr w:rsidR="00F82F7C" w:rsidRPr="006609FF" w:rsidSect="005A4D7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41" w:right="567" w:bottom="851" w:left="1134" w:header="90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73" w:rsidRDefault="00563073">
      <w:r>
        <w:separator/>
      </w:r>
    </w:p>
  </w:endnote>
  <w:endnote w:type="continuationSeparator" w:id="0">
    <w:p w:rsidR="00563073" w:rsidRDefault="0056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ago">
    <w:altName w:val="Segoe UI"/>
    <w:charset w:val="00"/>
    <w:family w:val="auto"/>
    <w:pitch w:val="variable"/>
    <w:sig w:usb0="A00002AF" w:usb1="500020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360"/>
      <w:gridCol w:w="2520"/>
      <w:gridCol w:w="1440"/>
    </w:tblGrid>
    <w:tr w:rsidR="00240C65" w:rsidTr="003971E5">
      <w:tc>
        <w:tcPr>
          <w:tcW w:w="4930" w:type="dxa"/>
        </w:tcPr>
        <w:p w:rsidR="00240C65" w:rsidRPr="006C3A4B" w:rsidRDefault="00240C65" w:rsidP="00240C65">
          <w:pPr>
            <w:pStyle w:val="Fuzeile"/>
            <w:rPr>
              <w:sz w:val="16"/>
              <w:szCs w:val="16"/>
            </w:rPr>
          </w:pP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FILENAME  \p  \* MERGEFORMAT </w:instrText>
          </w:r>
          <w:r w:rsidRPr="006C3A4B">
            <w:rPr>
              <w:sz w:val="16"/>
              <w:szCs w:val="16"/>
            </w:rPr>
            <w:fldChar w:fldCharType="separate"/>
          </w:r>
          <w:r w:rsidR="00316FD0">
            <w:rPr>
              <w:noProof/>
              <w:sz w:val="16"/>
              <w:szCs w:val="16"/>
            </w:rPr>
            <w:t>C:\Users\thomas.pluess\Documents\Atmel Studio\7.0\Wuerfel_2\Wuerfel_2\Wuerfel_2 Software Doku.docx</w:t>
          </w:r>
          <w:r w:rsidRPr="006C3A4B">
            <w:rPr>
              <w:sz w:val="16"/>
              <w:szCs w:val="16"/>
            </w:rPr>
            <w:fldChar w:fldCharType="end"/>
          </w:r>
          <w:r w:rsidRPr="006C3A4B">
            <w:rPr>
              <w:sz w:val="16"/>
              <w:szCs w:val="16"/>
            </w:rPr>
            <w:t xml:space="preserve"> </w:t>
          </w:r>
        </w:p>
      </w:tc>
      <w:tc>
        <w:tcPr>
          <w:tcW w:w="360" w:type="dxa"/>
        </w:tcPr>
        <w:p w:rsidR="00240C65" w:rsidRPr="006C3A4B" w:rsidRDefault="00240C65" w:rsidP="00240C65">
          <w:pPr>
            <w:pStyle w:val="Fuzeile"/>
            <w:rPr>
              <w:sz w:val="16"/>
              <w:szCs w:val="16"/>
            </w:rPr>
          </w:pPr>
        </w:p>
      </w:tc>
      <w:tc>
        <w:tcPr>
          <w:tcW w:w="2520" w:type="dxa"/>
        </w:tcPr>
        <w:p w:rsidR="00240C65" w:rsidRPr="006C3A4B" w:rsidRDefault="00240C65" w:rsidP="00240C65">
          <w:pPr>
            <w:pStyle w:val="Fuzeile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fldChar w:fldCharType="begin"/>
          </w:r>
          <w:r>
            <w:rPr>
              <w:sz w:val="16"/>
              <w:szCs w:val="16"/>
              <w:lang w:val="en-GB"/>
            </w:rPr>
            <w:instrText xml:space="preserve"> AUTHOR   \* MERGEFORMAT </w:instrText>
          </w:r>
          <w:r>
            <w:rPr>
              <w:sz w:val="16"/>
              <w:szCs w:val="16"/>
              <w:lang w:val="en-GB"/>
            </w:rPr>
            <w:fldChar w:fldCharType="separate"/>
          </w:r>
          <w:r w:rsidR="00316FD0">
            <w:rPr>
              <w:noProof/>
              <w:sz w:val="16"/>
              <w:szCs w:val="16"/>
              <w:lang w:val="en-GB"/>
            </w:rPr>
            <w:t>Plüss Thomas</w:t>
          </w:r>
          <w:r>
            <w:rPr>
              <w:sz w:val="16"/>
              <w:szCs w:val="16"/>
              <w:lang w:val="en-GB"/>
            </w:rPr>
            <w:fldChar w:fldCharType="end"/>
          </w:r>
          <w:r w:rsidRPr="006C3A4B">
            <w:rPr>
              <w:sz w:val="16"/>
              <w:szCs w:val="16"/>
              <w:lang w:val="en-GB"/>
            </w:rPr>
            <w:br/>
          </w: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SAVEDATE \@ "dd.MM.yyyy" \* MERGEFORMAT </w:instrText>
          </w:r>
          <w:r w:rsidRPr="006C3A4B">
            <w:rPr>
              <w:sz w:val="16"/>
              <w:szCs w:val="16"/>
            </w:rPr>
            <w:fldChar w:fldCharType="separate"/>
          </w:r>
          <w:r w:rsidR="00B55152">
            <w:rPr>
              <w:noProof/>
              <w:sz w:val="16"/>
              <w:szCs w:val="16"/>
            </w:rPr>
            <w:t>26.10.2016</w:t>
          </w:r>
          <w:r w:rsidRPr="006C3A4B">
            <w:rPr>
              <w:sz w:val="16"/>
              <w:szCs w:val="16"/>
            </w:rPr>
            <w:fldChar w:fldCharType="end"/>
          </w:r>
        </w:p>
      </w:tc>
      <w:tc>
        <w:tcPr>
          <w:tcW w:w="1440" w:type="dxa"/>
        </w:tcPr>
        <w:p w:rsidR="00240C65" w:rsidRPr="006C3A4B" w:rsidRDefault="00240C65" w:rsidP="00240C65">
          <w:pPr>
            <w:pStyle w:val="Fuzeile"/>
            <w:jc w:val="right"/>
            <w:rPr>
              <w:sz w:val="16"/>
              <w:szCs w:val="16"/>
            </w:rPr>
          </w:pPr>
          <w:r w:rsidRPr="006C3A4B">
            <w:rPr>
              <w:sz w:val="16"/>
              <w:szCs w:val="16"/>
            </w:rPr>
            <w:t xml:space="preserve">Seite </w:t>
          </w: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PAGE </w:instrText>
          </w:r>
          <w:r w:rsidRPr="006C3A4B">
            <w:rPr>
              <w:sz w:val="16"/>
              <w:szCs w:val="16"/>
            </w:rPr>
            <w:fldChar w:fldCharType="separate"/>
          </w:r>
          <w:r w:rsidR="00111120">
            <w:rPr>
              <w:noProof/>
              <w:sz w:val="16"/>
              <w:szCs w:val="16"/>
            </w:rPr>
            <w:t>8</w:t>
          </w:r>
          <w:r w:rsidRPr="006C3A4B">
            <w:rPr>
              <w:sz w:val="16"/>
              <w:szCs w:val="16"/>
            </w:rPr>
            <w:fldChar w:fldCharType="end"/>
          </w:r>
          <w:r w:rsidRPr="006C3A4B">
            <w:rPr>
              <w:sz w:val="16"/>
              <w:szCs w:val="16"/>
            </w:rPr>
            <w:t xml:space="preserve"> / </w:t>
          </w: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NUMPAGES </w:instrText>
          </w:r>
          <w:r w:rsidRPr="006C3A4B">
            <w:rPr>
              <w:sz w:val="16"/>
              <w:szCs w:val="16"/>
            </w:rPr>
            <w:fldChar w:fldCharType="separate"/>
          </w:r>
          <w:r w:rsidR="00111120">
            <w:rPr>
              <w:noProof/>
              <w:sz w:val="16"/>
              <w:szCs w:val="16"/>
            </w:rPr>
            <w:t>8</w:t>
          </w:r>
          <w:r w:rsidRPr="006C3A4B">
            <w:rPr>
              <w:sz w:val="16"/>
              <w:szCs w:val="16"/>
            </w:rPr>
            <w:fldChar w:fldCharType="end"/>
          </w:r>
        </w:p>
      </w:tc>
    </w:tr>
  </w:tbl>
  <w:p w:rsidR="00F82F7C" w:rsidRPr="00240C65" w:rsidRDefault="00F82F7C" w:rsidP="00240C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360"/>
      <w:gridCol w:w="2520"/>
      <w:gridCol w:w="1440"/>
    </w:tblGrid>
    <w:tr w:rsidR="006D539B" w:rsidTr="00EB229A">
      <w:tc>
        <w:tcPr>
          <w:tcW w:w="4930" w:type="dxa"/>
        </w:tcPr>
        <w:p w:rsidR="006D539B" w:rsidRPr="006C3A4B" w:rsidRDefault="006D539B" w:rsidP="006D539B">
          <w:pPr>
            <w:pStyle w:val="Fuzeile"/>
            <w:rPr>
              <w:sz w:val="16"/>
              <w:szCs w:val="16"/>
            </w:rPr>
          </w:pP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FILENAME  \p  \* MERGEFORMAT </w:instrText>
          </w:r>
          <w:r w:rsidRPr="006C3A4B">
            <w:rPr>
              <w:sz w:val="16"/>
              <w:szCs w:val="16"/>
            </w:rPr>
            <w:fldChar w:fldCharType="separate"/>
          </w:r>
          <w:r w:rsidR="00316FD0">
            <w:rPr>
              <w:noProof/>
              <w:sz w:val="16"/>
              <w:szCs w:val="16"/>
            </w:rPr>
            <w:t>C:\Users\thomas.pluess\Documents\Atmel Studio\7.0\Wuerfel_2\Wuerfel_2\Wuerfel_2 Software Doku.docx</w:t>
          </w:r>
          <w:r w:rsidRPr="006C3A4B">
            <w:rPr>
              <w:sz w:val="16"/>
              <w:szCs w:val="16"/>
            </w:rPr>
            <w:fldChar w:fldCharType="end"/>
          </w:r>
          <w:r w:rsidRPr="006C3A4B">
            <w:rPr>
              <w:sz w:val="16"/>
              <w:szCs w:val="16"/>
            </w:rPr>
            <w:t xml:space="preserve"> </w:t>
          </w:r>
        </w:p>
      </w:tc>
      <w:tc>
        <w:tcPr>
          <w:tcW w:w="360" w:type="dxa"/>
        </w:tcPr>
        <w:p w:rsidR="006D539B" w:rsidRPr="006C3A4B" w:rsidRDefault="006D539B" w:rsidP="006D539B">
          <w:pPr>
            <w:pStyle w:val="Fuzeile"/>
            <w:rPr>
              <w:sz w:val="16"/>
              <w:szCs w:val="16"/>
            </w:rPr>
          </w:pPr>
        </w:p>
      </w:tc>
      <w:tc>
        <w:tcPr>
          <w:tcW w:w="2520" w:type="dxa"/>
        </w:tcPr>
        <w:p w:rsidR="006D539B" w:rsidRPr="006C3A4B" w:rsidRDefault="006D539B" w:rsidP="006D539B">
          <w:pPr>
            <w:pStyle w:val="Fuzeile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fldChar w:fldCharType="begin"/>
          </w:r>
          <w:r>
            <w:rPr>
              <w:sz w:val="16"/>
              <w:szCs w:val="16"/>
              <w:lang w:val="en-GB"/>
            </w:rPr>
            <w:instrText xml:space="preserve"> AUTHOR   \* MERGEFORMAT </w:instrText>
          </w:r>
          <w:r>
            <w:rPr>
              <w:sz w:val="16"/>
              <w:szCs w:val="16"/>
              <w:lang w:val="en-GB"/>
            </w:rPr>
            <w:fldChar w:fldCharType="separate"/>
          </w:r>
          <w:r w:rsidR="00316FD0">
            <w:rPr>
              <w:noProof/>
              <w:sz w:val="16"/>
              <w:szCs w:val="16"/>
              <w:lang w:val="en-GB"/>
            </w:rPr>
            <w:t>Plüss Thomas</w:t>
          </w:r>
          <w:r>
            <w:rPr>
              <w:sz w:val="16"/>
              <w:szCs w:val="16"/>
              <w:lang w:val="en-GB"/>
            </w:rPr>
            <w:fldChar w:fldCharType="end"/>
          </w:r>
          <w:r w:rsidRPr="006C3A4B">
            <w:rPr>
              <w:sz w:val="16"/>
              <w:szCs w:val="16"/>
              <w:lang w:val="en-GB"/>
            </w:rPr>
            <w:br/>
          </w: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SAVEDATE \@ "dd.MM.yyyy" \* MERGEFORMAT </w:instrText>
          </w:r>
          <w:r w:rsidRPr="006C3A4B">
            <w:rPr>
              <w:sz w:val="16"/>
              <w:szCs w:val="16"/>
            </w:rPr>
            <w:fldChar w:fldCharType="separate"/>
          </w:r>
          <w:r w:rsidR="00B55152">
            <w:rPr>
              <w:noProof/>
              <w:sz w:val="16"/>
              <w:szCs w:val="16"/>
            </w:rPr>
            <w:t>26.10.2016</w:t>
          </w:r>
          <w:r w:rsidRPr="006C3A4B">
            <w:rPr>
              <w:sz w:val="16"/>
              <w:szCs w:val="16"/>
            </w:rPr>
            <w:fldChar w:fldCharType="end"/>
          </w:r>
        </w:p>
      </w:tc>
      <w:tc>
        <w:tcPr>
          <w:tcW w:w="1440" w:type="dxa"/>
        </w:tcPr>
        <w:p w:rsidR="006D539B" w:rsidRPr="006C3A4B" w:rsidRDefault="006D539B" w:rsidP="006D539B">
          <w:pPr>
            <w:pStyle w:val="Fuzeile"/>
            <w:jc w:val="right"/>
            <w:rPr>
              <w:sz w:val="16"/>
              <w:szCs w:val="16"/>
            </w:rPr>
          </w:pPr>
          <w:r w:rsidRPr="006C3A4B">
            <w:rPr>
              <w:sz w:val="16"/>
              <w:szCs w:val="16"/>
            </w:rPr>
            <w:t xml:space="preserve">Seite </w:t>
          </w: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PAGE </w:instrText>
          </w:r>
          <w:r w:rsidRPr="006C3A4B">
            <w:rPr>
              <w:sz w:val="16"/>
              <w:szCs w:val="16"/>
            </w:rPr>
            <w:fldChar w:fldCharType="separate"/>
          </w:r>
          <w:r w:rsidR="00111120">
            <w:rPr>
              <w:noProof/>
              <w:sz w:val="16"/>
              <w:szCs w:val="16"/>
            </w:rPr>
            <w:t>1</w:t>
          </w:r>
          <w:r w:rsidRPr="006C3A4B">
            <w:rPr>
              <w:sz w:val="16"/>
              <w:szCs w:val="16"/>
            </w:rPr>
            <w:fldChar w:fldCharType="end"/>
          </w:r>
          <w:r w:rsidRPr="006C3A4B">
            <w:rPr>
              <w:sz w:val="16"/>
              <w:szCs w:val="16"/>
            </w:rPr>
            <w:t xml:space="preserve"> / </w:t>
          </w:r>
          <w:r w:rsidRPr="006C3A4B">
            <w:rPr>
              <w:sz w:val="16"/>
              <w:szCs w:val="16"/>
            </w:rPr>
            <w:fldChar w:fldCharType="begin"/>
          </w:r>
          <w:r w:rsidRPr="006C3A4B">
            <w:rPr>
              <w:sz w:val="16"/>
              <w:szCs w:val="16"/>
            </w:rPr>
            <w:instrText xml:space="preserve"> NUMPAGES </w:instrText>
          </w:r>
          <w:r w:rsidRPr="006C3A4B">
            <w:rPr>
              <w:sz w:val="16"/>
              <w:szCs w:val="16"/>
            </w:rPr>
            <w:fldChar w:fldCharType="separate"/>
          </w:r>
          <w:r w:rsidR="00111120">
            <w:rPr>
              <w:noProof/>
              <w:sz w:val="16"/>
              <w:szCs w:val="16"/>
            </w:rPr>
            <w:t>8</w:t>
          </w:r>
          <w:r w:rsidRPr="006C3A4B">
            <w:rPr>
              <w:sz w:val="16"/>
              <w:szCs w:val="16"/>
            </w:rPr>
            <w:fldChar w:fldCharType="end"/>
          </w:r>
        </w:p>
      </w:tc>
    </w:tr>
  </w:tbl>
  <w:p w:rsidR="00F82F7C" w:rsidRPr="006D539B" w:rsidRDefault="00F82F7C" w:rsidP="006D53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73" w:rsidRDefault="00563073">
      <w:r>
        <w:separator/>
      </w:r>
    </w:p>
  </w:footnote>
  <w:footnote w:type="continuationSeparator" w:id="0">
    <w:p w:rsidR="00563073" w:rsidRDefault="00563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F82F7C">
      <w:trPr>
        <w:cantSplit/>
        <w:trHeight w:hRule="exact" w:val="1077"/>
      </w:trPr>
      <w:tc>
        <w:tcPr>
          <w:tcW w:w="5387" w:type="dxa"/>
        </w:tcPr>
        <w:p w:rsidR="00F82F7C" w:rsidRDefault="00111120">
          <w:pPr>
            <w:pStyle w:val="scfstandard"/>
          </w:pPr>
          <w:r>
            <w:fldChar w:fldCharType="begin"/>
          </w:r>
          <w:r>
            <w:instrText xml:space="preserve"> REF scf_marke  \* MERGEFORMAT </w:instrText>
          </w:r>
          <w:r>
            <w:fldChar w:fldCharType="separate"/>
          </w:r>
          <w:r w:rsidR="00316FD0">
            <w:rPr>
              <w:lang w:val="de-CH" w:eastAsia="de-CH"/>
            </w:rPr>
            <w:drawing>
              <wp:inline distT="0" distB="0" distL="0" distR="0" wp14:anchorId="6651936F" wp14:editId="6291F645">
                <wp:extent cx="1438275" cy="228600"/>
                <wp:effectExtent l="19050" t="0" r="9525" b="0"/>
                <wp:docPr id="7" name="Bild 2" descr="sie_logo_black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e_logo_black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de-CH" w:eastAsia="de-CH"/>
            </w:rPr>
            <w:fldChar w:fldCharType="end"/>
          </w:r>
        </w:p>
      </w:tc>
      <w:tc>
        <w:tcPr>
          <w:tcW w:w="4820" w:type="dxa"/>
        </w:tcPr>
        <w:p w:rsidR="00F82F7C" w:rsidRDefault="00F82F7C">
          <w:pPr>
            <w:pStyle w:val="scfZweitekopfzeile"/>
          </w:pPr>
        </w:p>
      </w:tc>
    </w:tr>
  </w:tbl>
  <w:p w:rsidR="00F82F7C" w:rsidRDefault="00F82F7C" w:rsidP="00D069A2">
    <w:pPr>
      <w:pStyle w:val="scfZweitekopfzeile"/>
      <w:spacing w:line="14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30"/>
      <w:gridCol w:w="2977"/>
    </w:tblGrid>
    <w:tr w:rsidR="00F82F7C" w:rsidTr="006D539B">
      <w:trPr>
        <w:cantSplit/>
        <w:trHeight w:hRule="exact" w:val="1077"/>
      </w:trPr>
      <w:tc>
        <w:tcPr>
          <w:tcW w:w="7230" w:type="dxa"/>
        </w:tcPr>
        <w:p w:rsidR="00F82F7C" w:rsidRDefault="006609FF">
          <w:pPr>
            <w:pStyle w:val="scfstandard"/>
          </w:pPr>
          <w:bookmarkStart w:id="17" w:name="scf_marke"/>
          <w:r>
            <w:rPr>
              <w:lang w:val="de-CH" w:eastAsia="de-CH"/>
            </w:rPr>
            <w:drawing>
              <wp:inline distT="0" distB="0" distL="0" distR="0">
                <wp:extent cx="1438275" cy="228600"/>
                <wp:effectExtent l="19050" t="0" r="9525" b="0"/>
                <wp:docPr id="2" name="Bild 2" descr="sie_logo_black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e_logo_black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7"/>
        </w:p>
      </w:tc>
      <w:tc>
        <w:tcPr>
          <w:tcW w:w="2977" w:type="dxa"/>
        </w:tcPr>
        <w:p w:rsidR="00F82F7C" w:rsidRDefault="006D539B" w:rsidP="00D069A2">
          <w:pPr>
            <w:pStyle w:val="scfstandard"/>
          </w:pPr>
          <w:r>
            <w:t>Berufsbildung - Elektroniker</w:t>
          </w:r>
        </w:p>
      </w:tc>
    </w:tr>
  </w:tbl>
  <w:p w:rsidR="00F82F7C" w:rsidRDefault="00223FEC" w:rsidP="00D069A2">
    <w:pPr>
      <w:pStyle w:val="scfstandard"/>
      <w:spacing w:line="14" w:lineRule="exact"/>
    </w:pPr>
    <w:r>
      <w:rPr>
        <w:lang w:val="de-CH" w:eastAsia="de-CH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3600450</wp:posOffset>
              </wp:positionV>
              <wp:extent cx="75565" cy="179705"/>
              <wp:effectExtent l="0" t="0" r="2540" b="127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2F7C" w:rsidRDefault="00F82F7C">
                          <w: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1pt;margin-top:283.5pt;width:5.95pt;height:14.1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" stroked="f">
              <v:textbox inset="0,0,0,0">
                <w:txbxContent>
                  <w:p w:rsidR="00F82F7C" w:rsidRDefault="00F82F7C">
                    <w: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EBC7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1747E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01CF8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F4CE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EC87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633173"/>
    <w:multiLevelType w:val="hybridMultilevel"/>
    <w:tmpl w:val="80689F9E"/>
    <w:lvl w:ilvl="0" w:tplc="7ED2BA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C2FA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3C6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AE6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C6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0C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660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BC0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22266"/>
    <w:multiLevelType w:val="hybridMultilevel"/>
    <w:tmpl w:val="C3AE87EA"/>
    <w:lvl w:ilvl="0" w:tplc="0409001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1A5C"/>
    <w:multiLevelType w:val="multilevel"/>
    <w:tmpl w:val="C3AE8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5F3B52"/>
    <w:multiLevelType w:val="multilevel"/>
    <w:tmpl w:val="2F1456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66B6230"/>
    <w:multiLevelType w:val="hybridMultilevel"/>
    <w:tmpl w:val="28DE4104"/>
    <w:lvl w:ilvl="0" w:tplc="DFF678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45D1D"/>
    <w:multiLevelType w:val="hybridMultilevel"/>
    <w:tmpl w:val="39A6F478"/>
    <w:lvl w:ilvl="0" w:tplc="A86CC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F0712"/>
    <w:multiLevelType w:val="hybridMultilevel"/>
    <w:tmpl w:val="C44046AC"/>
    <w:lvl w:ilvl="0" w:tplc="CBEA8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691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EE1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5E36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E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642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C1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47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8E4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693D"/>
    <w:multiLevelType w:val="hybridMultilevel"/>
    <w:tmpl w:val="1B2E1DFA"/>
    <w:lvl w:ilvl="0" w:tplc="0409000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9B"/>
    <w:rsid w:val="00006574"/>
    <w:rsid w:val="00081EC6"/>
    <w:rsid w:val="00083748"/>
    <w:rsid w:val="000E5676"/>
    <w:rsid w:val="000F78A6"/>
    <w:rsid w:val="00111120"/>
    <w:rsid w:val="001174F7"/>
    <w:rsid w:val="001379E5"/>
    <w:rsid w:val="002135EC"/>
    <w:rsid w:val="00223FEC"/>
    <w:rsid w:val="00240C65"/>
    <w:rsid w:val="002468B3"/>
    <w:rsid w:val="00270C31"/>
    <w:rsid w:val="00275E57"/>
    <w:rsid w:val="002A6B08"/>
    <w:rsid w:val="003050F1"/>
    <w:rsid w:val="00316FD0"/>
    <w:rsid w:val="003408FE"/>
    <w:rsid w:val="00347CCB"/>
    <w:rsid w:val="003C67A6"/>
    <w:rsid w:val="003C763E"/>
    <w:rsid w:val="00433EFA"/>
    <w:rsid w:val="00456864"/>
    <w:rsid w:val="00477307"/>
    <w:rsid w:val="004A7366"/>
    <w:rsid w:val="004C4EEE"/>
    <w:rsid w:val="004E1D96"/>
    <w:rsid w:val="004E628B"/>
    <w:rsid w:val="004F79DE"/>
    <w:rsid w:val="00563073"/>
    <w:rsid w:val="00576B45"/>
    <w:rsid w:val="005A164F"/>
    <w:rsid w:val="005A4D72"/>
    <w:rsid w:val="005B0628"/>
    <w:rsid w:val="005B0BD0"/>
    <w:rsid w:val="005B34AF"/>
    <w:rsid w:val="005C6FE9"/>
    <w:rsid w:val="0061671D"/>
    <w:rsid w:val="006344DC"/>
    <w:rsid w:val="006609FF"/>
    <w:rsid w:val="006D539B"/>
    <w:rsid w:val="00714006"/>
    <w:rsid w:val="007234F0"/>
    <w:rsid w:val="00731ABF"/>
    <w:rsid w:val="00762A99"/>
    <w:rsid w:val="00773BFA"/>
    <w:rsid w:val="007A48EF"/>
    <w:rsid w:val="007A5972"/>
    <w:rsid w:val="007F7CC0"/>
    <w:rsid w:val="008043E9"/>
    <w:rsid w:val="008570EA"/>
    <w:rsid w:val="00897DD2"/>
    <w:rsid w:val="008B4D4F"/>
    <w:rsid w:val="008E2506"/>
    <w:rsid w:val="00A002C0"/>
    <w:rsid w:val="00A01D07"/>
    <w:rsid w:val="00A42B7D"/>
    <w:rsid w:val="00A90E36"/>
    <w:rsid w:val="00A929B1"/>
    <w:rsid w:val="00B35280"/>
    <w:rsid w:val="00B53E5E"/>
    <w:rsid w:val="00B55152"/>
    <w:rsid w:val="00BF3BFD"/>
    <w:rsid w:val="00BF5831"/>
    <w:rsid w:val="00CA3920"/>
    <w:rsid w:val="00CE4883"/>
    <w:rsid w:val="00CF2106"/>
    <w:rsid w:val="00D06638"/>
    <w:rsid w:val="00D069A2"/>
    <w:rsid w:val="00D15B72"/>
    <w:rsid w:val="00D93A09"/>
    <w:rsid w:val="00DE56D8"/>
    <w:rsid w:val="00E038D6"/>
    <w:rsid w:val="00E1412A"/>
    <w:rsid w:val="00E24308"/>
    <w:rsid w:val="00E25C76"/>
    <w:rsid w:val="00E81407"/>
    <w:rsid w:val="00EC5AEE"/>
    <w:rsid w:val="00F0242F"/>
    <w:rsid w:val="00F62A59"/>
    <w:rsid w:val="00F7150A"/>
    <w:rsid w:val="00F82F7C"/>
    <w:rsid w:val="00F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2A79F520"/>
  <w15:docId w15:val="{DD145B5D-03C2-4131-B5F1-9890198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5E57"/>
    <w:rPr>
      <w:rFonts w:ascii="Arial" w:hAnsi="Arial"/>
    </w:rPr>
  </w:style>
  <w:style w:type="paragraph" w:styleId="berschrift1">
    <w:name w:val="heading 1"/>
    <w:aliases w:val="Heading 1 Char,(I,II,III)"/>
    <w:basedOn w:val="scfbrieftext"/>
    <w:next w:val="scfbrieftext"/>
    <w:qFormat/>
    <w:rsid w:val="004C4EEE"/>
    <w:pPr>
      <w:keepNext/>
      <w:outlineLvl w:val="0"/>
    </w:pPr>
    <w:rPr>
      <w:rFonts w:cs="Arial"/>
      <w:b/>
      <w:bCs/>
      <w:sz w:val="28"/>
      <w:szCs w:val="24"/>
    </w:rPr>
  </w:style>
  <w:style w:type="paragraph" w:styleId="berschrift2">
    <w:name w:val="heading 2"/>
    <w:aliases w:val="Heading 2 Char,Heading 2 Char2,Heading 2 Char1 Char,Heading 2 Char Char Char,Heading 2 Char Char1"/>
    <w:basedOn w:val="scfbrieftext"/>
    <w:next w:val="scfbrieftext"/>
    <w:link w:val="berschrift2Zchn"/>
    <w:qFormat/>
    <w:rsid w:val="004C4EEE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Heading 3 Char"/>
    <w:basedOn w:val="scfbrieftext"/>
    <w:next w:val="scfbrieftext"/>
    <w:qFormat/>
    <w:rsid w:val="002135EC"/>
    <w:pPr>
      <w:keepNext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223FEC"/>
    <w:pPr>
      <w:keepNext/>
      <w:tabs>
        <w:tab w:val="num" w:pos="864"/>
      </w:tabs>
      <w:spacing w:before="240" w:after="60"/>
      <w:ind w:left="862" w:hanging="862"/>
      <w:jc w:val="both"/>
      <w:outlineLvl w:val="3"/>
    </w:pPr>
    <w:rPr>
      <w:b/>
      <w:bCs/>
      <w:szCs w:val="28"/>
      <w:lang w:val="de-CH" w:eastAsia="de-CH"/>
    </w:rPr>
  </w:style>
  <w:style w:type="paragraph" w:styleId="berschrift5">
    <w:name w:val="heading 5"/>
    <w:basedOn w:val="Standard"/>
    <w:next w:val="Standard"/>
    <w:link w:val="berschrift5Zchn"/>
    <w:qFormat/>
    <w:rsid w:val="00223FEC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Cs/>
      <w:szCs w:val="26"/>
      <w:lang w:val="de-CH" w:eastAsia="de-CH"/>
    </w:rPr>
  </w:style>
  <w:style w:type="paragraph" w:styleId="berschrift6">
    <w:name w:val="heading 6"/>
    <w:basedOn w:val="Standard"/>
    <w:next w:val="Standard"/>
    <w:link w:val="berschrift6Zchn"/>
    <w:qFormat/>
    <w:rsid w:val="00223FEC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de-CH" w:eastAsia="de-CH"/>
    </w:rPr>
  </w:style>
  <w:style w:type="paragraph" w:styleId="berschrift7">
    <w:name w:val="heading 7"/>
    <w:basedOn w:val="Standard"/>
    <w:next w:val="Standard"/>
    <w:link w:val="berschrift7Zchn"/>
    <w:qFormat/>
    <w:rsid w:val="00223FEC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sz w:val="24"/>
      <w:szCs w:val="24"/>
      <w:lang w:val="de-CH" w:eastAsia="de-CH"/>
    </w:rPr>
  </w:style>
  <w:style w:type="paragraph" w:styleId="berschrift8">
    <w:name w:val="heading 8"/>
    <w:basedOn w:val="Standard"/>
    <w:next w:val="Standard"/>
    <w:link w:val="berschrift8Zchn"/>
    <w:qFormat/>
    <w:rsid w:val="00223FEC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sz w:val="24"/>
      <w:szCs w:val="24"/>
      <w:lang w:val="de-CH" w:eastAsia="de-CH"/>
    </w:rPr>
  </w:style>
  <w:style w:type="paragraph" w:styleId="berschrift9">
    <w:name w:val="heading 9"/>
    <w:basedOn w:val="Standard"/>
    <w:next w:val="Standard"/>
    <w:link w:val="berschrift9Zchn"/>
    <w:qFormat/>
    <w:rsid w:val="00223FEC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cs="Arial"/>
      <w:sz w:val="22"/>
      <w:szCs w:val="22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paragraph" w:styleId="Gruformel">
    <w:name w:val="Closing"/>
    <w:semiHidden/>
    <w:pPr>
      <w:tabs>
        <w:tab w:val="left" w:pos="2835"/>
      </w:tabs>
      <w:spacing w:line="220" w:lineRule="exact"/>
    </w:pPr>
    <w:rPr>
      <w:rFonts w:ascii="Arial" w:hAnsi="Arial"/>
      <w:lang w:eastAsia="en-US"/>
    </w:rPr>
  </w:style>
  <w:style w:type="paragraph" w:customStyle="1" w:styleId="scfstandard">
    <w:name w:val="scf_standard"/>
    <w:rsid w:val="00275E57"/>
    <w:rPr>
      <w:rFonts w:ascii="Arial" w:hAnsi="Arial"/>
      <w:noProof/>
    </w:rPr>
  </w:style>
  <w:style w:type="paragraph" w:customStyle="1" w:styleId="scfbrieftext">
    <w:name w:val="scfbrieftext"/>
    <w:basedOn w:val="scfstandard"/>
    <w:rsid w:val="00275E57"/>
    <w:rPr>
      <w:noProof w:val="0"/>
    </w:rPr>
  </w:style>
  <w:style w:type="paragraph" w:styleId="Textkrper">
    <w:name w:val="Body Text"/>
    <w:basedOn w:val="Standard"/>
    <w:semiHidden/>
    <w:pPr>
      <w:spacing w:after="120"/>
    </w:pPr>
    <w:rPr>
      <w:rFonts w:ascii="Times New Roman" w:hAnsi="Times New Roman"/>
      <w:lang w:eastAsia="en-US"/>
    </w:rPr>
  </w:style>
  <w:style w:type="character" w:customStyle="1" w:styleId="Anrede1IhrZeichen">
    <w:name w:val="Anrede1IhrZeichen"/>
    <w:basedOn w:val="Absatz-Standardschriftart"/>
    <w:semiHidden/>
    <w:rPr>
      <w:rFonts w:ascii="Arial" w:hAnsi="Arial"/>
      <w:sz w:val="20"/>
    </w:rPr>
  </w:style>
  <w:style w:type="paragraph" w:customStyle="1" w:styleId="AbsatzTableFormat">
    <w:name w:val="AbsatzTableFormat"/>
    <w:basedOn w:val="Standard"/>
    <w:autoRedefine/>
    <w:semiHidden/>
    <w:rPr>
      <w:lang w:eastAsia="en-US"/>
    </w:rPr>
  </w:style>
  <w:style w:type="paragraph" w:customStyle="1" w:styleId="TextKrperAngebot">
    <w:name w:val="TextKörperAngebot"/>
    <w:basedOn w:val="NurText"/>
    <w:semiHidden/>
    <w:pPr>
      <w:keepNext/>
    </w:pPr>
    <w:rPr>
      <w:rFonts w:ascii="Arial" w:hAnsi="Arial" w:cs="Times New Roman"/>
      <w:lang w:eastAsia="en-US"/>
    </w:rPr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character" w:styleId="Seitenzahl">
    <w:name w:val="page number"/>
    <w:basedOn w:val="Absatz-Standardschriftart"/>
    <w:semiHidden/>
    <w:rPr>
      <w:rFonts w:ascii="Arial" w:hAnsi="Arial"/>
      <w:sz w:val="18"/>
    </w:rPr>
  </w:style>
  <w:style w:type="paragraph" w:customStyle="1" w:styleId="scforgzeile">
    <w:name w:val="scforgzeile"/>
    <w:basedOn w:val="scfstandard"/>
    <w:rsid w:val="00275E57"/>
    <w:pPr>
      <w:tabs>
        <w:tab w:val="right" w:pos="10206"/>
      </w:tabs>
      <w:spacing w:line="160" w:lineRule="exact"/>
    </w:pPr>
    <w:rPr>
      <w:sz w:val="14"/>
    </w:rPr>
  </w:style>
  <w:style w:type="paragraph" w:customStyle="1" w:styleId="scfZweitekopfzeile">
    <w:name w:val="scfZweitekopfzeile"/>
    <w:basedOn w:val="scfstandard"/>
    <w:rsid w:val="00275E57"/>
    <w:pPr>
      <w:spacing w:line="200" w:lineRule="exac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D539B"/>
    <w:rPr>
      <w:rFonts w:ascii="Arial" w:hAnsi="Arial"/>
    </w:rPr>
  </w:style>
  <w:style w:type="character" w:customStyle="1" w:styleId="berschrift4Zchn">
    <w:name w:val="Überschrift 4 Zchn"/>
    <w:basedOn w:val="Absatz-Standardschriftart"/>
    <w:link w:val="berschrift4"/>
    <w:rsid w:val="00223FEC"/>
    <w:rPr>
      <w:rFonts w:ascii="Arial" w:hAnsi="Arial"/>
      <w:b/>
      <w:bCs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223FEC"/>
    <w:rPr>
      <w:rFonts w:ascii="Arial" w:hAnsi="Arial"/>
      <w:b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223FEC"/>
    <w:rPr>
      <w:b/>
      <w:bCs/>
      <w:sz w:val="22"/>
      <w:szCs w:val="22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223FEC"/>
    <w:rPr>
      <w:sz w:val="24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223FEC"/>
    <w:rPr>
      <w:i/>
      <w:iCs/>
      <w:sz w:val="24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223FEC"/>
    <w:rPr>
      <w:rFonts w:ascii="Arial" w:hAnsi="Arial" w:cs="Arial"/>
      <w:sz w:val="22"/>
      <w:szCs w:val="22"/>
      <w:lang w:val="de-CH" w:eastAsia="de-CH"/>
    </w:rPr>
  </w:style>
  <w:style w:type="character" w:styleId="Hyperlink">
    <w:name w:val="Hyperlink"/>
    <w:basedOn w:val="Absatz-Standardschriftart"/>
    <w:uiPriority w:val="99"/>
    <w:rsid w:val="00223FEC"/>
    <w:rPr>
      <w:color w:val="0000FF"/>
      <w:u w:val="single"/>
    </w:rPr>
  </w:style>
  <w:style w:type="paragraph" w:customStyle="1" w:styleId="DocumentTitle">
    <w:name w:val="DocumentTitle"/>
    <w:next w:val="Standard"/>
    <w:autoRedefine/>
    <w:rsid w:val="00223FEC"/>
    <w:pPr>
      <w:spacing w:before="100" w:beforeAutospacing="1" w:after="100" w:afterAutospacing="1" w:line="700" w:lineRule="atLeast"/>
      <w:jc w:val="center"/>
    </w:pPr>
    <w:rPr>
      <w:rFonts w:ascii="Imago" w:hAnsi="Imago"/>
      <w:b/>
      <w:sz w:val="72"/>
      <w:szCs w:val="72"/>
      <w:lang w:val="de-CH" w:eastAsia="de-CH"/>
    </w:rPr>
  </w:style>
  <w:style w:type="paragraph" w:customStyle="1" w:styleId="TableHeader">
    <w:name w:val="TableHeader"/>
    <w:basedOn w:val="Standard"/>
    <w:next w:val="Standard"/>
    <w:autoRedefine/>
    <w:rsid w:val="00223FEC"/>
    <w:pPr>
      <w:jc w:val="both"/>
    </w:pPr>
    <w:rPr>
      <w:b/>
      <w:lang w:val="en-US" w:eastAsia="de-CH"/>
    </w:rPr>
  </w:style>
  <w:style w:type="table" w:styleId="Tabellenraster">
    <w:name w:val="Table Grid"/>
    <w:basedOn w:val="NormaleTabelle"/>
    <w:rsid w:val="00223FEC"/>
    <w:pPr>
      <w:jc w:val="both"/>
    </w:pPr>
    <w:rPr>
      <w:rFonts w:eastAsia="MS Minch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zeichnisTitel">
    <w:name w:val="Verzeichnis_Titel"/>
    <w:basedOn w:val="Standard"/>
    <w:next w:val="Standard"/>
    <w:rsid w:val="00223FEC"/>
    <w:pPr>
      <w:spacing w:line="360" w:lineRule="auto"/>
      <w:jc w:val="both"/>
    </w:pPr>
    <w:rPr>
      <w:b/>
      <w:sz w:val="28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223FEC"/>
    <w:pPr>
      <w:tabs>
        <w:tab w:val="left" w:pos="400"/>
        <w:tab w:val="right" w:leader="dot" w:pos="9356"/>
      </w:tabs>
      <w:jc w:val="both"/>
    </w:pPr>
    <w:rPr>
      <w:b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rsid w:val="00223FEC"/>
    <w:pPr>
      <w:tabs>
        <w:tab w:val="left" w:pos="880"/>
        <w:tab w:val="right" w:leader="dot" w:pos="9356"/>
      </w:tabs>
      <w:ind w:left="200"/>
      <w:jc w:val="both"/>
    </w:pPr>
    <w:rPr>
      <w:lang w:val="de-CH" w:eastAsia="de-CH"/>
    </w:rPr>
  </w:style>
  <w:style w:type="paragraph" w:styleId="Verzeichnis3">
    <w:name w:val="toc 3"/>
    <w:basedOn w:val="Standard"/>
    <w:next w:val="Standard"/>
    <w:autoRedefine/>
    <w:uiPriority w:val="39"/>
    <w:rsid w:val="00223FEC"/>
    <w:pPr>
      <w:tabs>
        <w:tab w:val="left" w:pos="1100"/>
        <w:tab w:val="right" w:leader="dot" w:pos="9356"/>
      </w:tabs>
      <w:ind w:left="400"/>
      <w:jc w:val="both"/>
    </w:pPr>
    <w:rPr>
      <w:lang w:val="de-CH" w:eastAsia="de-CH"/>
    </w:rPr>
  </w:style>
  <w:style w:type="paragraph" w:styleId="Aufzhlungszeichen">
    <w:name w:val="List Bullet"/>
    <w:basedOn w:val="Standard"/>
    <w:link w:val="AufzhlungszeichenZchn"/>
    <w:rsid w:val="00223FEC"/>
    <w:pPr>
      <w:numPr>
        <w:numId w:val="2"/>
      </w:numPr>
      <w:jc w:val="both"/>
    </w:pPr>
    <w:rPr>
      <w:lang w:val="de-CH" w:eastAsia="de-CH"/>
    </w:rPr>
  </w:style>
  <w:style w:type="character" w:customStyle="1" w:styleId="AufzhlungszeichenZchn">
    <w:name w:val="Aufzählungszeichen Zchn"/>
    <w:basedOn w:val="Absatz-Standardschriftart"/>
    <w:link w:val="Aufzhlungszeichen"/>
    <w:rsid w:val="00223FEC"/>
    <w:rPr>
      <w:rFonts w:ascii="Arial" w:hAnsi="Arial"/>
      <w:lang w:val="de-CH" w:eastAsia="de-CH"/>
    </w:rPr>
  </w:style>
  <w:style w:type="paragraph" w:customStyle="1" w:styleId="InfoBlue">
    <w:name w:val="InfoBlue"/>
    <w:basedOn w:val="Standard"/>
    <w:next w:val="Standard"/>
    <w:autoRedefine/>
    <w:rsid w:val="00223FEC"/>
    <w:pPr>
      <w:widowControl w:val="0"/>
      <w:spacing w:after="120" w:line="240" w:lineRule="atLeast"/>
    </w:pPr>
    <w:rPr>
      <w:rFonts w:ascii="Times New Roman" w:hAnsi="Times New Roman"/>
      <w:i/>
      <w:vanish/>
      <w:color w:val="0000FF"/>
      <w:lang w:val="en-US"/>
    </w:rPr>
  </w:style>
  <w:style w:type="paragraph" w:styleId="Sprechblasentext">
    <w:name w:val="Balloon Text"/>
    <w:basedOn w:val="Standard"/>
    <w:link w:val="SprechblasentextZchn"/>
    <w:rsid w:val="00223FEC"/>
    <w:pPr>
      <w:jc w:val="both"/>
    </w:pPr>
    <w:rPr>
      <w:rFonts w:ascii="Tahoma" w:hAnsi="Tahoma" w:cs="Tahoma"/>
      <w:sz w:val="16"/>
      <w:szCs w:val="16"/>
      <w:lang w:val="de-CH"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223FEC"/>
    <w:rPr>
      <w:rFonts w:ascii="Tahoma" w:hAnsi="Tahoma" w:cs="Tahoma"/>
      <w:sz w:val="16"/>
      <w:szCs w:val="16"/>
      <w:lang w:val="de-CH" w:eastAsia="de-CH"/>
    </w:rPr>
  </w:style>
  <w:style w:type="character" w:styleId="Platzhaltertext">
    <w:name w:val="Placeholder Text"/>
    <w:basedOn w:val="Absatz-Standardschriftart"/>
    <w:uiPriority w:val="99"/>
    <w:semiHidden/>
    <w:rsid w:val="00223FEC"/>
    <w:rPr>
      <w:color w:val="808080"/>
    </w:rPr>
  </w:style>
  <w:style w:type="paragraph" w:styleId="Listenabsatz">
    <w:name w:val="List Paragraph"/>
    <w:basedOn w:val="Standard"/>
    <w:uiPriority w:val="34"/>
    <w:qFormat/>
    <w:rsid w:val="00223FEC"/>
    <w:pPr>
      <w:ind w:left="720"/>
      <w:contextualSpacing/>
      <w:jc w:val="both"/>
    </w:pPr>
    <w:rPr>
      <w:lang w:val="de-CH" w:eastAsia="de-CH"/>
    </w:rPr>
  </w:style>
  <w:style w:type="character" w:customStyle="1" w:styleId="berschrift2Zchn">
    <w:name w:val="Überschrift 2 Zchn"/>
    <w:aliases w:val="Heading 2 Char Zchn,Heading 2 Char2 Zchn,Heading 2 Char1 Char Zchn,Heading 2 Char Char Char Zchn,Heading 2 Char Char1 Zchn"/>
    <w:basedOn w:val="Absatz-Standardschriftart"/>
    <w:link w:val="berschrift2"/>
    <w:rsid w:val="00223FEC"/>
    <w:rPr>
      <w:rFonts w:ascii="Arial" w:hAnsi="Arial" w:cs="Arial"/>
      <w:b/>
      <w:bCs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iemens\SCF\templates\scf_basis\scf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D85F3-E906-4A92-8596-6244212E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scf</Template>
  <TotalTime>0</TotalTime>
  <Pages>8</Pages>
  <Words>946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intern: Vorlage neutral/leer</vt:lpstr>
    </vt:vector>
  </TitlesOfParts>
  <Company>Siemens AG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intern: Vorlage neutral/leer</dc:title>
  <dc:subject>SCF Basis</dc:subject>
  <dc:creator>Plüss Thomas</dc:creator>
  <cp:keywords>Leere Vorlage mit Logo neutral/leer</cp:keywords>
  <dc:description>Diese Vorlage ist gültig ab 09/2013</dc:description>
  <cp:lastModifiedBy>Thomas Pluess</cp:lastModifiedBy>
  <cp:revision>10</cp:revision>
  <cp:lastPrinted>2016-09-13T08:49:00Z</cp:lastPrinted>
  <dcterms:created xsi:type="dcterms:W3CDTF">2016-09-08T14:43:00Z</dcterms:created>
  <dcterms:modified xsi:type="dcterms:W3CDTF">2016-10-27T11:29:00Z</dcterms:modified>
  <cp:category>2008-09-30/sw;2011-04-01/sw;SCFInfo2014-05-14/sw</cp:category>
</cp:coreProperties>
</file>