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D6D5" w14:textId="4C849E1C" w:rsidR="00397C9C" w:rsidRDefault="00397C9C">
      <w:pPr>
        <w:rPr>
          <w:b/>
          <w:bCs/>
          <w:sz w:val="40"/>
          <w:szCs w:val="40"/>
        </w:rPr>
      </w:pPr>
      <w:r w:rsidRPr="00397C9C">
        <w:rPr>
          <w:b/>
          <w:bCs/>
          <w:sz w:val="40"/>
          <w:szCs w:val="40"/>
        </w:rPr>
        <w:t>Design of a 1 Liter Water Bottle with Revolving Cap Using Fusion 360</w:t>
      </w:r>
    </w:p>
    <w:p w14:paraId="71F70844" w14:textId="77777777" w:rsidR="00397C9C" w:rsidRDefault="00397C9C">
      <w:pPr>
        <w:rPr>
          <w:b/>
          <w:bCs/>
          <w:sz w:val="40"/>
          <w:szCs w:val="40"/>
        </w:rPr>
      </w:pPr>
    </w:p>
    <w:p w14:paraId="433BC231" w14:textId="77777777" w:rsidR="00397C9C" w:rsidRDefault="00397C9C">
      <w:pPr>
        <w:rPr>
          <w:b/>
          <w:bCs/>
          <w:noProof/>
          <w:sz w:val="40"/>
          <w:szCs w:val="40"/>
        </w:rPr>
      </w:pPr>
    </w:p>
    <w:p w14:paraId="327D8A44" w14:textId="3A67B264" w:rsidR="00397C9C" w:rsidRDefault="00397C9C" w:rsidP="00397C9C">
      <w:r>
        <w:rPr>
          <w:noProof/>
        </w:rPr>
        <w:drawing>
          <wp:inline distT="0" distB="0" distL="0" distR="0" wp14:anchorId="544C7890" wp14:editId="32338AC9">
            <wp:extent cx="1920240" cy="2408491"/>
            <wp:effectExtent l="0" t="0" r="3810" b="0"/>
            <wp:docPr id="1223519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9611" name="Picture 12235196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50" cy="242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16CD8" wp14:editId="06DB9D70">
            <wp:extent cx="2814891" cy="2633980"/>
            <wp:effectExtent l="0" t="0" r="5080" b="0"/>
            <wp:docPr id="1478411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1113" name="Picture 14784111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14891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354F" w14:textId="77777777" w:rsidR="00397C9C" w:rsidRPr="00397C9C" w:rsidRDefault="00397C9C">
      <w:pPr>
        <w:rPr>
          <w:b/>
          <w:bCs/>
          <w:sz w:val="40"/>
          <w:szCs w:val="40"/>
        </w:rPr>
      </w:pPr>
    </w:p>
    <w:p w14:paraId="04F05AA2" w14:textId="41443428" w:rsidR="00397C9C" w:rsidRDefault="00397C9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091BFD0" wp14:editId="2278943D">
            <wp:extent cx="3013610" cy="2032000"/>
            <wp:effectExtent l="0" t="0" r="0" b="6350"/>
            <wp:docPr id="873537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37427" name="Picture 8735374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03" cy="2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2764" w14:textId="77777777" w:rsidR="00DC6BE3" w:rsidRPr="00DC6BE3" w:rsidRDefault="00DC6BE3" w:rsidP="00DC6BE3">
      <w:pPr>
        <w:rPr>
          <w:sz w:val="40"/>
          <w:szCs w:val="40"/>
        </w:rPr>
      </w:pPr>
    </w:p>
    <w:p w14:paraId="1A0C186C" w14:textId="77777777" w:rsidR="00DC6BE3" w:rsidRDefault="00DC6BE3" w:rsidP="00DC6BE3">
      <w:pPr>
        <w:rPr>
          <w:b/>
          <w:bCs/>
          <w:sz w:val="40"/>
          <w:szCs w:val="40"/>
        </w:rPr>
      </w:pPr>
    </w:p>
    <w:p w14:paraId="7C39D7C6" w14:textId="77777777" w:rsidR="00DC6BE3" w:rsidRDefault="00DC6BE3" w:rsidP="00DC6BE3">
      <w:pPr>
        <w:rPr>
          <w:b/>
          <w:bCs/>
          <w:sz w:val="40"/>
          <w:szCs w:val="40"/>
        </w:rPr>
      </w:pPr>
    </w:p>
    <w:p w14:paraId="7392E871" w14:textId="77777777" w:rsidR="00DC6BE3" w:rsidRDefault="00DC6BE3" w:rsidP="00DC6BE3">
      <w:pPr>
        <w:rPr>
          <w:b/>
          <w:bCs/>
          <w:sz w:val="40"/>
          <w:szCs w:val="40"/>
        </w:rPr>
      </w:pPr>
    </w:p>
    <w:p w14:paraId="4AD138BD" w14:textId="65EC1E9A" w:rsidR="00DC6BE3" w:rsidRDefault="00DC6BE3" w:rsidP="00DC6BE3">
      <w:pPr>
        <w:rPr>
          <w:b/>
          <w:bCs/>
          <w:sz w:val="40"/>
          <w:szCs w:val="40"/>
        </w:rPr>
      </w:pPr>
      <w:r w:rsidRPr="00DC6BE3">
        <w:rPr>
          <w:b/>
          <w:bCs/>
          <w:sz w:val="40"/>
          <w:szCs w:val="40"/>
        </w:rPr>
        <w:lastRenderedPageBreak/>
        <w:t>Description</w:t>
      </w:r>
    </w:p>
    <w:p w14:paraId="2C68BAA3" w14:textId="38FFC9A9" w:rsidR="00DC6BE3" w:rsidRPr="00DC6BE3" w:rsidRDefault="00DC6BE3" w:rsidP="00DC6BE3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</w:t>
      </w:r>
      <w:r w:rsidRPr="00DC6BE3">
        <w:rPr>
          <w:sz w:val="40"/>
          <w:szCs w:val="40"/>
        </w:rPr>
        <w:t>This assignment focuses on the design and model</w:t>
      </w:r>
      <w:r>
        <w:rPr>
          <w:sz w:val="40"/>
          <w:szCs w:val="40"/>
        </w:rPr>
        <w:t>l</w:t>
      </w:r>
      <w:r w:rsidRPr="00DC6BE3">
        <w:rPr>
          <w:sz w:val="40"/>
          <w:szCs w:val="40"/>
        </w:rPr>
        <w:t xml:space="preserve">ing of a 1 </w:t>
      </w:r>
      <w:r w:rsidRPr="00DC6BE3">
        <w:rPr>
          <w:sz w:val="40"/>
          <w:szCs w:val="40"/>
        </w:rPr>
        <w:t>litter</w:t>
      </w:r>
      <w:r w:rsidRPr="00DC6BE3">
        <w:rPr>
          <w:sz w:val="40"/>
          <w:szCs w:val="40"/>
        </w:rPr>
        <w:t xml:space="preserve"> water bottle with a revolving cap using Fusion 360. The bottle was designed with an ergonomic cylindrical body, a tapered neck, and a threaded region to support smooth cap rotation.</w:t>
      </w:r>
    </w:p>
    <w:p w14:paraId="48CCC679" w14:textId="247A32C9" w:rsidR="00DC6BE3" w:rsidRPr="00DC6BE3" w:rsidRDefault="00DC6BE3" w:rsidP="00DC6BE3">
      <w:pPr>
        <w:rPr>
          <w:sz w:val="40"/>
          <w:szCs w:val="40"/>
        </w:rPr>
      </w:pPr>
      <w:r w:rsidRPr="00DC6BE3">
        <w:rPr>
          <w:sz w:val="40"/>
          <w:szCs w:val="40"/>
        </w:rPr>
        <w:t xml:space="preserve">      </w:t>
      </w:r>
      <w:r w:rsidRPr="00DC6BE3">
        <w:rPr>
          <w:sz w:val="40"/>
          <w:szCs w:val="40"/>
        </w:rPr>
        <w:t xml:space="preserve">The revolving cap mechanism allows easy opening and closing, improving user convenience and preventing leakage. The threading was carefully </w:t>
      </w:r>
      <w:r w:rsidRPr="00DC6BE3">
        <w:rPr>
          <w:sz w:val="40"/>
          <w:szCs w:val="40"/>
        </w:rPr>
        <w:t>modelled</w:t>
      </w:r>
      <w:r w:rsidRPr="00DC6BE3">
        <w:rPr>
          <w:sz w:val="40"/>
          <w:szCs w:val="40"/>
        </w:rPr>
        <w:t xml:space="preserve"> to ensure proper alignment between the bottle neck and the cap. Features such as fillets and chamfers were applied to enhance aesthetics and reduce sharp edges.</w:t>
      </w:r>
    </w:p>
    <w:p w14:paraId="0AE9E171" w14:textId="17DC3F4C" w:rsidR="00DC6BE3" w:rsidRPr="00DC6BE3" w:rsidRDefault="00DC6BE3" w:rsidP="00DC6BE3">
      <w:pPr>
        <w:rPr>
          <w:sz w:val="40"/>
          <w:szCs w:val="40"/>
        </w:rPr>
      </w:pPr>
      <w:r w:rsidRPr="00DC6BE3">
        <w:rPr>
          <w:sz w:val="40"/>
          <w:szCs w:val="40"/>
        </w:rPr>
        <w:t xml:space="preserve">      </w:t>
      </w:r>
      <w:r w:rsidRPr="00DC6BE3">
        <w:rPr>
          <w:sz w:val="40"/>
          <w:szCs w:val="40"/>
        </w:rPr>
        <w:t>The complete model was created using sketching, revolve, extrude, shell, thread, and assemble operations in Fusion 360. The final design represents a realistic and functional water bottle suitable for everyday use.</w:t>
      </w:r>
    </w:p>
    <w:p w14:paraId="285CB6AA" w14:textId="77777777" w:rsidR="00DC6BE3" w:rsidRDefault="00DC6BE3" w:rsidP="00DC6BE3">
      <w:pPr>
        <w:rPr>
          <w:b/>
          <w:bCs/>
          <w:sz w:val="40"/>
          <w:szCs w:val="40"/>
        </w:rPr>
      </w:pPr>
    </w:p>
    <w:p w14:paraId="309F09D3" w14:textId="6E961F6B" w:rsidR="00DC6BE3" w:rsidRPr="00DC6BE3" w:rsidRDefault="00DC6BE3" w:rsidP="00DC6BE3">
      <w:pPr>
        <w:rPr>
          <w:b/>
          <w:bCs/>
          <w:sz w:val="40"/>
          <w:szCs w:val="40"/>
        </w:rPr>
      </w:pPr>
      <w:r w:rsidRPr="00DC6BE3">
        <w:rPr>
          <w:b/>
          <w:bCs/>
          <w:sz w:val="40"/>
          <w:szCs w:val="40"/>
        </w:rPr>
        <w:t xml:space="preserve">Outcomes </w:t>
      </w:r>
    </w:p>
    <w:p w14:paraId="6048B240" w14:textId="1EFB25EF" w:rsidR="00DC6BE3" w:rsidRPr="00DC6BE3" w:rsidRDefault="00DC6BE3" w:rsidP="00DC6BE3">
      <w:pPr>
        <w:rPr>
          <w:sz w:val="40"/>
          <w:szCs w:val="40"/>
        </w:rPr>
      </w:pPr>
      <w:r w:rsidRPr="00DC6BE3">
        <w:rPr>
          <w:sz w:val="40"/>
          <w:szCs w:val="40"/>
        </w:rPr>
        <w:t xml:space="preserve">      </w:t>
      </w:r>
      <w:r w:rsidRPr="00DC6BE3">
        <w:rPr>
          <w:sz w:val="40"/>
          <w:szCs w:val="40"/>
        </w:rPr>
        <w:t>Through this assignment, the following skills and concepts were learned:</w:t>
      </w:r>
    </w:p>
    <w:p w14:paraId="5FEB2FD8" w14:textId="77777777" w:rsidR="00DC6BE3" w:rsidRPr="00DC6BE3" w:rsidRDefault="00DC6BE3" w:rsidP="00DC6BE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C6BE3">
        <w:rPr>
          <w:sz w:val="40"/>
          <w:szCs w:val="40"/>
        </w:rPr>
        <w:lastRenderedPageBreak/>
        <w:t xml:space="preserve">Gained hands-on experience in 3D </w:t>
      </w:r>
      <w:proofErr w:type="spellStart"/>
      <w:r w:rsidRPr="00DC6BE3">
        <w:rPr>
          <w:sz w:val="40"/>
          <w:szCs w:val="40"/>
        </w:rPr>
        <w:t>modeling</w:t>
      </w:r>
      <w:proofErr w:type="spellEnd"/>
      <w:r w:rsidRPr="00DC6BE3">
        <w:rPr>
          <w:sz w:val="40"/>
          <w:szCs w:val="40"/>
        </w:rPr>
        <w:t xml:space="preserve"> using Fusion 360</w:t>
      </w:r>
    </w:p>
    <w:p w14:paraId="5C974F34" w14:textId="77777777" w:rsidR="00DC6BE3" w:rsidRPr="00DC6BE3" w:rsidRDefault="00DC6BE3" w:rsidP="00DC6BE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C6BE3">
        <w:rPr>
          <w:sz w:val="40"/>
          <w:szCs w:val="40"/>
        </w:rPr>
        <w:t>Learned to design revolving/threaded cap mechanisms</w:t>
      </w:r>
    </w:p>
    <w:p w14:paraId="33C660A6" w14:textId="77777777" w:rsidR="00DC6BE3" w:rsidRPr="00DC6BE3" w:rsidRDefault="00DC6BE3" w:rsidP="00DC6BE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C6BE3">
        <w:rPr>
          <w:sz w:val="40"/>
          <w:szCs w:val="40"/>
        </w:rPr>
        <w:t>Understood the importance of parametric design and dimensional accuracy</w:t>
      </w:r>
    </w:p>
    <w:p w14:paraId="5C768337" w14:textId="77777777" w:rsidR="00DC6BE3" w:rsidRPr="00DC6BE3" w:rsidRDefault="00DC6BE3" w:rsidP="00DC6BE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C6BE3">
        <w:rPr>
          <w:sz w:val="40"/>
          <w:szCs w:val="40"/>
        </w:rPr>
        <w:t>Practiced assembly of multiple components in a single model</w:t>
      </w:r>
    </w:p>
    <w:p w14:paraId="4994B6B0" w14:textId="77777777" w:rsidR="00DC6BE3" w:rsidRPr="00DC6BE3" w:rsidRDefault="00DC6BE3" w:rsidP="00DC6BE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C6BE3">
        <w:rPr>
          <w:sz w:val="40"/>
          <w:szCs w:val="40"/>
        </w:rPr>
        <w:t>Improved knowledge of real-world product design considerations</w:t>
      </w:r>
    </w:p>
    <w:p w14:paraId="1320C810" w14:textId="69315261" w:rsidR="00DC6BE3" w:rsidRPr="00DC6BE3" w:rsidRDefault="00DC6BE3" w:rsidP="00DC6BE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C6BE3">
        <w:rPr>
          <w:sz w:val="40"/>
          <w:szCs w:val="40"/>
        </w:rPr>
        <w:t>Developed confidence in converting concepts into functional 3D models</w:t>
      </w:r>
    </w:p>
    <w:sectPr w:rsidR="00DC6BE3" w:rsidRPr="00DC6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6345"/>
    <w:multiLevelType w:val="hybridMultilevel"/>
    <w:tmpl w:val="36CEF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78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9C"/>
    <w:rsid w:val="000E1CC3"/>
    <w:rsid w:val="00397C9C"/>
    <w:rsid w:val="00DC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17EC"/>
  <w15:chartTrackingRefBased/>
  <w15:docId w15:val="{F111B10C-F8EA-4140-8C88-FE0451CC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P</dc:creator>
  <cp:keywords/>
  <dc:description/>
  <cp:lastModifiedBy>Shalini P</cp:lastModifiedBy>
  <cp:revision>1</cp:revision>
  <dcterms:created xsi:type="dcterms:W3CDTF">2026-02-25T08:30:00Z</dcterms:created>
  <dcterms:modified xsi:type="dcterms:W3CDTF">2026-02-25T09:07:00Z</dcterms:modified>
</cp:coreProperties>
</file>