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24"/>
          <w:szCs w:val="24"/>
          <w:rtl w:val="0"/>
        </w:rPr>
        <w:t xml:space="preserve">AI FitTrack – Personalized Fitness Recommendations powered by AI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24"/>
          <w:szCs w:val="24"/>
          <w:rtl w:val="0"/>
        </w:rPr>
        <w:t xml:space="preserve">Project Development Phase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24"/>
          <w:szCs w:val="24"/>
          <w:rtl w:val="0"/>
        </w:rPr>
        <w:t xml:space="preserve">Backend Implementation Summary</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23/09/2026</w:t>
            </w:r>
          </w:p>
        </w:tc>
      </w:tr>
      <w:tr>
        <w:trPr>
          <w:cantSplit w:val="0"/>
          <w:tblHeader w:val="0"/>
        </w:trPr>
        <w:tc>
          <w:tcPr>
            <w:shd w:fill="e7ecf5" w:val="clear"/>
            <w:vAlign w:val="center"/>
          </w:tcPr>
          <w:p w:rsidR="00000000" w:rsidDel="00000000" w:rsidP="00000000" w:rsidRDefault="00000000" w:rsidRPr="00000000" w14:paraId="00000006">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8">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AI FitTrack</w:t>
            </w:r>
          </w:p>
        </w:tc>
      </w:tr>
    </w:tbl>
    <w:p w:rsidR="00000000" w:rsidDel="00000000" w:rsidP="00000000" w:rsidRDefault="00000000" w:rsidRPr="00000000" w14:paraId="0000000A">
      <w:pPr>
        <w:spacing w:after="200" w:before="100" w:lineRule="auto"/>
        <w:rPr/>
      </w:pPr>
      <w:r w:rsidDel="00000000" w:rsidR="00000000" w:rsidRPr="00000000">
        <w:rPr>
          <w:i w:val="1"/>
          <w:iCs w:val="1"/>
          <w:sz w:val="20"/>
          <w:szCs w:val="20"/>
          <w:rtl w:val="0"/>
        </w:rPr>
        <w:t xml:space="preserve">Team Leader: YOHESH SARAN S   |   Team Members: KABILAN S, VIJAYAKUMAR M, KARTHIKEYAN S, KARTHI G</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This phase covers the actual implementation of the AI FitTrack backend based on the architecture and plan finalized in earlier phases. The backend was built using Node.js, Express.js, MongoDB, Mongoose, JWT, bcrypt.js, and the Google Gemini AI API, following a modular MVC structure.</w:t>
      </w:r>
    </w:p>
    <w:p w:rsidR="00000000" w:rsidDel="00000000" w:rsidP="00000000" w:rsidRDefault="00000000" w:rsidRPr="00000000" w14:paraId="0000000D">
      <w:pPr>
        <w:spacing w:after="120" w:lineRule="auto"/>
        <w:rPr/>
      </w:pPr>
      <w:r w:rsidDel="00000000" w:rsidR="00000000" w:rsidRPr="00000000">
        <w:rPr>
          <w:b w:val="1"/>
          <w:bCs w:val="1"/>
          <w:rtl w:val="0"/>
        </w:rPr>
        <w:t xml:space="preserve">Project Structure:</w:t>
      </w:r>
      <w:r w:rsidDel="00000000" w:rsidR="00000000" w:rsidRPr="00000000">
        <w:rPr>
          <w:rtl w:val="0"/>
        </w:rPr>
      </w:r>
    </w:p>
    <w:p w:rsidR="00000000" w:rsidDel="00000000" w:rsidP="00000000" w:rsidRDefault="00000000" w:rsidRPr="00000000" w14:paraId="0000000E">
      <w:pPr>
        <w:pBdr>
          <w:top w:color="cccccc" w:space="4" w:sz="4" w:val="single"/>
          <w:left w:color="cccccc" w:space="4" w:sz="4" w:val="single"/>
          <w:bottom w:color="cccccc" w:space="4" w:sz="4" w:val="single"/>
          <w:right w:color="cccccc" w:space="4" w:sz="4" w:val="single"/>
        </w:pBdr>
        <w:shd w:fill="f2f2f2" w:val="clear"/>
        <w:spacing w:after="200" w:before="100" w:lineRule="auto"/>
        <w:rPr/>
      </w:pPr>
      <w:r w:rsidDel="00000000" w:rsidR="00000000" w:rsidRPr="00000000">
        <w:rPr>
          <w:rFonts w:ascii="Consolas" w:cs="Consolas" w:eastAsia="Consolas" w:hAnsi="Consolas"/>
          <w:sz w:val="20"/>
          <w:szCs w:val="20"/>
          <w:rtl w:val="0"/>
        </w:rPr>
        <w:t xml:space="preserve">Code Files/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.env.example</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.gitignore</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FitTrack.postman_collection.json</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README.md</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package.json</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src/</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app.js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server.js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config/db.js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controllers/aiController.js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controllers/authController.js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controllers/workoutController.js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middleware/auth.js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middleware/errorHandler.js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models/User.js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models/Workout.js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routes/aiRoutes.js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routes/authRoutes.js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routes/index.js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routes/workoutRoutes.js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    └── services/geminiService.js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1"/>
          <w:bCs w:val="1"/>
          <w:rtl w:val="0"/>
        </w:rPr>
        <w:t xml:space="preserve">Module Summaries: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1"/>
          <w:bCs w:val="1"/>
          <w:rtl w:val="0"/>
        </w:rPr>
        <w:t xml:space="preserve">config/db.js — </w:t>
      </w:r>
      <w:r w:rsidDel="00000000" w:rsidR="00000000" w:rsidRPr="00000000">
        <w:rPr>
          <w:rtl w:val="0"/>
        </w:rPr>
        <w:t xml:space="preserve">Establishes and exports the MongoDB connection via Mongoose, with connection-error logging.</w:t>
      </w:r>
    </w:p>
    <w:p w:rsidR="00000000" w:rsidDel="00000000" w:rsidP="00000000" w:rsidRDefault="00000000" w:rsidRPr="00000000" w14:paraId="00000011">
      <w:pPr>
        <w:spacing w:after="120" w:lineRule="auto"/>
        <w:rPr/>
      </w:pPr>
      <w:r w:rsidDel="00000000" w:rsidR="00000000" w:rsidRPr="00000000">
        <w:rPr>
          <w:b w:val="1"/>
          <w:bCs w:val="1"/>
          <w:rtl w:val="0"/>
        </w:rPr>
        <w:t xml:space="preserve">models/User.js — </w:t>
      </w:r>
      <w:r w:rsidDel="00000000" w:rsidR="00000000" w:rsidRPr="00000000">
        <w:rPr>
          <w:rtl w:val="0"/>
        </w:rPr>
        <w:t xml:space="preserve">Defines the User schema, hashes passwords in a pre-save hook, and exposes a matchPassword method for login comparison.</w:t>
      </w:r>
    </w:p>
    <w:p w:rsidR="00000000" w:rsidDel="00000000" w:rsidP="00000000" w:rsidRDefault="00000000" w:rsidRPr="00000000" w14:paraId="00000012">
      <w:pPr>
        <w:spacing w:after="120" w:lineRule="auto"/>
        <w:rPr/>
      </w:pPr>
      <w:r w:rsidDel="00000000" w:rsidR="00000000" w:rsidRPr="00000000">
        <w:rPr>
          <w:b w:val="1"/>
          <w:bCs w:val="1"/>
          <w:rtl w:val="0"/>
        </w:rPr>
        <w:t xml:space="preserve">models/Workout.js — </w:t>
      </w:r>
      <w:r w:rsidDel="00000000" w:rsidR="00000000" w:rsidRPr="00000000">
        <w:rPr>
          <w:rtl w:val="0"/>
        </w:rPr>
        <w:t xml:space="preserve">Defines the Workout schema with enum-validated categories and a required reference to the owning user.</w:t>
      </w:r>
    </w:p>
    <w:p w:rsidR="00000000" w:rsidDel="00000000" w:rsidP="00000000" w:rsidRDefault="00000000" w:rsidRPr="00000000" w14:paraId="00000013">
      <w:pPr>
        <w:spacing w:after="120" w:lineRule="auto"/>
        <w:rPr/>
      </w:pPr>
      <w:r w:rsidDel="00000000" w:rsidR="00000000" w:rsidRPr="00000000">
        <w:rPr>
          <w:b w:val="1"/>
          <w:bCs w:val="1"/>
          <w:rtl w:val="0"/>
        </w:rPr>
        <w:t xml:space="preserve">middleware/auth.js — </w:t>
      </w:r>
      <w:r w:rsidDel="00000000" w:rsidR="00000000" w:rsidRPr="00000000">
        <w:rPr>
          <w:rtl w:val="0"/>
        </w:rPr>
        <w:t xml:space="preserve">Verifies the JWT from the Authorization header and attaches the decoded user to the request before allowing access to protected routes.</w:t>
      </w:r>
    </w:p>
    <w:p w:rsidR="00000000" w:rsidDel="00000000" w:rsidP="00000000" w:rsidRDefault="00000000" w:rsidRPr="00000000" w14:paraId="00000014">
      <w:pPr>
        <w:spacing w:after="120" w:lineRule="auto"/>
        <w:rPr/>
      </w:pPr>
      <w:r w:rsidDel="00000000" w:rsidR="00000000" w:rsidRPr="00000000">
        <w:rPr>
          <w:b w:val="1"/>
          <w:bCs w:val="1"/>
          <w:rtl w:val="0"/>
        </w:rPr>
        <w:t xml:space="preserve">middleware/errorHandler.js — </w:t>
      </w:r>
      <w:r w:rsidDel="00000000" w:rsidR="00000000" w:rsidRPr="00000000">
        <w:rPr>
          <w:rtl w:val="0"/>
        </w:rPr>
        <w:t xml:space="preserve">Centralized error handler returning consistent JSON error responses.</w:t>
      </w:r>
    </w:p>
    <w:p w:rsidR="00000000" w:rsidDel="00000000" w:rsidP="00000000" w:rsidRDefault="00000000" w:rsidRPr="00000000" w14:paraId="00000015">
      <w:pPr>
        <w:spacing w:after="120" w:lineRule="auto"/>
        <w:rPr/>
      </w:pPr>
      <w:r w:rsidDel="00000000" w:rsidR="00000000" w:rsidRPr="00000000">
        <w:rPr>
          <w:b w:val="1"/>
          <w:bCs w:val="1"/>
          <w:rtl w:val="0"/>
        </w:rPr>
        <w:t xml:space="preserve">controllers/authController.js — </w:t>
      </w:r>
      <w:r w:rsidDel="00000000" w:rsidR="00000000" w:rsidRPr="00000000">
        <w:rPr>
          <w:rtl w:val="0"/>
        </w:rPr>
        <w:t xml:space="preserve">Handles registration, login, and profile retrieval.</w:t>
      </w:r>
    </w:p>
    <w:p w:rsidR="00000000" w:rsidDel="00000000" w:rsidP="00000000" w:rsidRDefault="00000000" w:rsidRPr="00000000" w14:paraId="00000016">
      <w:pPr>
        <w:spacing w:after="120" w:lineRule="auto"/>
        <w:rPr/>
      </w:pPr>
      <w:r w:rsidDel="00000000" w:rsidR="00000000" w:rsidRPr="00000000">
        <w:rPr>
          <w:b w:val="1"/>
          <w:bCs w:val="1"/>
          <w:rtl w:val="0"/>
        </w:rPr>
        <w:t xml:space="preserve">controllers/workoutController.js — </w:t>
      </w:r>
      <w:r w:rsidDel="00000000" w:rsidR="00000000" w:rsidRPr="00000000">
        <w:rPr>
          <w:rtl w:val="0"/>
        </w:rPr>
        <w:t xml:space="preserve">Handles full CRUD and search for workouts.</w:t>
      </w:r>
    </w:p>
    <w:p w:rsidR="00000000" w:rsidDel="00000000" w:rsidP="00000000" w:rsidRDefault="00000000" w:rsidRPr="00000000" w14:paraId="00000017">
      <w:pPr>
        <w:spacing w:after="120" w:lineRule="auto"/>
        <w:rPr/>
      </w:pPr>
      <w:r w:rsidDel="00000000" w:rsidR="00000000" w:rsidRPr="00000000">
        <w:rPr>
          <w:b w:val="1"/>
          <w:bCs w:val="1"/>
          <w:rtl w:val="0"/>
        </w:rPr>
        <w:t xml:space="preserve">controllers/aiController.js — </w:t>
      </w:r>
      <w:r w:rsidDel="00000000" w:rsidR="00000000" w:rsidRPr="00000000">
        <w:rPr>
          <w:rtl w:val="0"/>
        </w:rPr>
        <w:t xml:space="preserve">Accepts recommendation/insight requests and forwards them to the Gemini service.</w:t>
      </w:r>
    </w:p>
    <w:p w:rsidR="00000000" w:rsidDel="00000000" w:rsidP="00000000" w:rsidRDefault="00000000" w:rsidRPr="00000000" w14:paraId="00000018">
      <w:pPr>
        <w:spacing w:after="120" w:lineRule="auto"/>
        <w:rPr/>
      </w:pPr>
      <w:r w:rsidDel="00000000" w:rsidR="00000000" w:rsidRPr="00000000">
        <w:rPr>
          <w:b w:val="1"/>
          <w:bCs w:val="1"/>
          <w:rtl w:val="0"/>
        </w:rPr>
        <w:t xml:space="preserve">services/geminiService.js — </w:t>
      </w:r>
      <w:r w:rsidDel="00000000" w:rsidR="00000000" w:rsidRPr="00000000">
        <w:rPr>
          <w:rtl w:val="0"/>
        </w:rPr>
        <w:t xml:space="preserve">Builds prompts and calls the Google Gemini API (ai.models.generateContent) for both the workout recommendation and fitness insights features.</w:t>
      </w:r>
    </w:p>
    <w:p w:rsidR="00000000" w:rsidDel="00000000" w:rsidP="00000000" w:rsidRDefault="00000000" w:rsidRPr="00000000" w14:paraId="00000019">
      <w:pPr>
        <w:spacing w:after="120" w:lineRule="auto"/>
        <w:rPr/>
      </w:pPr>
      <w:r w:rsidDel="00000000" w:rsidR="00000000" w:rsidRPr="00000000">
        <w:rPr>
          <w:b w:val="1"/>
          <w:bCs w:val="1"/>
          <w:rtl w:val="0"/>
        </w:rPr>
        <w:t xml:space="preserve">routes/index.js — </w:t>
      </w:r>
      <w:r w:rsidDel="00000000" w:rsidR="00000000" w:rsidRPr="00000000">
        <w:rPr>
          <w:rtl w:val="0"/>
        </w:rPr>
        <w:t xml:space="preserve">Mounts /api/auth, /api/workouts, and /api/ai, and forwards any unmatched path to a 404 "Endpoint Not Found" response.</w:t>
      </w:r>
    </w:p>
    <w:p w:rsidR="00000000" w:rsidDel="00000000" w:rsidP="00000000" w:rsidRDefault="00000000" w:rsidRPr="00000000" w14:paraId="0000001A">
      <w:pPr>
        <w:spacing w:after="120" w:lineRule="auto"/>
        <w:rPr/>
      </w:pPr>
      <w:r w:rsidDel="00000000" w:rsidR="00000000" w:rsidRPr="00000000">
        <w:rPr>
          <w:b w:val="1"/>
          <w:bCs w:val="1"/>
          <w:rtl w:val="0"/>
        </w:rPr>
        <w:t xml:space="preserve">Environment Variables:</w:t>
      </w:r>
      <w:r w:rsidDel="00000000" w:rsidR="00000000" w:rsidRPr="00000000">
        <w:rPr>
          <w:rtl w:val="0"/>
        </w:rPr>
      </w:r>
    </w:p>
    <w:p w:rsidR="00000000" w:rsidDel="00000000" w:rsidP="00000000" w:rsidRDefault="00000000" w:rsidRPr="00000000" w14:paraId="0000001B">
      <w:pPr>
        <w:pBdr>
          <w:top w:color="cccccc" w:space="4" w:sz="4" w:val="single"/>
          <w:left w:color="cccccc" w:space="4" w:sz="4" w:val="single"/>
          <w:bottom w:color="cccccc" w:space="4" w:sz="4" w:val="single"/>
          <w:right w:color="cccccc" w:space="4" w:sz="4" w:val="single"/>
        </w:pBdr>
        <w:shd w:fill="f2f2f2" w:val="clear"/>
        <w:spacing w:after="200" w:before="100" w:lineRule="auto"/>
        <w:rPr/>
      </w:pPr>
      <w:r w:rsidDel="00000000" w:rsidR="00000000" w:rsidRPr="00000000">
        <w:rPr>
          <w:rFonts w:ascii="Consolas" w:cs="Consolas" w:eastAsia="Consolas" w:hAnsi="Consolas"/>
          <w:sz w:val="20"/>
          <w:szCs w:val="20"/>
          <w:rtl w:val="0"/>
        </w:rPr>
        <w:t xml:space="preserve">PORT=5000</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MONGO_URI=mongodb://localhost:27017/fittrack</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JWT_SECRET=your_jwt_secret_key_here</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GEMINI_API_KEY=your_google_gemini_api_key_here</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GEMINI_MODEL=gemini-2.5-flash</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.env is excluded from version control via .gitignore; .env.example is committed instead as a template for other developers.</w:t>
      </w:r>
    </w:p>
    <w:p w:rsidR="00000000" w:rsidDel="00000000" w:rsidP="00000000" w:rsidRDefault="00000000" w:rsidRPr="00000000" w14:paraId="0000001D">
      <w:pPr>
        <w:spacing w:after="120" w:lineRule="auto"/>
        <w:rPr/>
      </w:pPr>
      <w:r w:rsidDel="00000000" w:rsidR="00000000" w:rsidRPr="00000000">
        <w:rPr>
          <w:b w:val="1"/>
          <w:bCs w:val="1"/>
          <w:rtl w:val="0"/>
        </w:rPr>
        <w:t xml:space="preserve">Installation &amp; Setup:</w:t>
      </w:r>
      <w:r w:rsidDel="00000000" w:rsidR="00000000" w:rsidRPr="00000000">
        <w:rPr>
          <w:rtl w:val="0"/>
        </w:rPr>
      </w:r>
    </w:p>
    <w:p w:rsidR="00000000" w:rsidDel="00000000" w:rsidP="00000000" w:rsidRDefault="00000000" w:rsidRPr="00000000" w14:paraId="0000001E">
      <w:pPr>
        <w:pBdr>
          <w:top w:color="cccccc" w:space="4" w:sz="4" w:val="single"/>
          <w:left w:color="cccccc" w:space="4" w:sz="4" w:val="single"/>
          <w:bottom w:color="cccccc" w:space="4" w:sz="4" w:val="single"/>
          <w:right w:color="cccccc" w:space="4" w:sz="4" w:val="single"/>
        </w:pBdr>
        <w:shd w:fill="f2f2f2" w:val="clear"/>
        <w:spacing w:after="200" w:before="100" w:lineRule="auto"/>
        <w:rPr/>
      </w:pPr>
      <w:r w:rsidDel="00000000" w:rsidR="00000000" w:rsidRPr="00000000">
        <w:rPr>
          <w:rFonts w:ascii="Consolas" w:cs="Consolas" w:eastAsia="Consolas" w:hAnsi="Consolas"/>
          <w:sz w:val="20"/>
          <w:szCs w:val="20"/>
          <w:rtl w:val="0"/>
        </w:rPr>
        <w:t xml:space="preserve">npm install</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cp .env.example .env   # then fill in real values</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npm start               # or: npm run dev (with nodemon)</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b w:val="1"/>
          <w:bCs w:val="1"/>
          <w:rtl w:val="0"/>
        </w:rPr>
        <w:t xml:space="preserve">Development Summary: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scaffolded with Express, dotenv, and a modular src/ folder structure.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MongoDB connected via Mongoose with schema validation on User and Workout models.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JWT-based registration, login, and route protection implemented and verified.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CRUD and search implemented for workouts, scoped to the authenticated user.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 AI service layer built for both workout recommendations and fitness insights.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Centralized error handling middleware added for consistent JSON error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1"/>
      <w:numFmt w:val="bullet"/>
      <w:lvlText w:val="o"/>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RPGJz47oVDIcF4S/qg0bNbpTg==">CgMxLjA4AHIhMXllWm1nWWs3bjVpWFNhakNIRWFZTDN0b0wxQXVHXzZ6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2026-09-24T19:50:41.889Z</dcterms:created>
  <dc:creator>Un-named</dc:creator>
</cp:coreProperties>
</file>

<file path=docProps/custom.xml><?xml version="1.0" encoding="utf-8"?>
<Properties xmlns="http://schemas.openxmlformats.org/officeDocument/2006/custom-properties" xmlns:vt="http://schemas.openxmlformats.org/officeDocument/2006/docPropsVTypes"/>
</file>