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32" w:rsidRDefault="009958D3" w:rsidP="00821932">
      <w:pPr>
        <w:jc w:val="center"/>
        <w:rPr>
          <w:rFonts w:ascii="黑体" w:eastAsia="黑体"/>
          <w:b/>
          <w:sz w:val="32"/>
          <w:szCs w:val="32"/>
        </w:rPr>
      </w:pPr>
      <w:r w:rsidRPr="009958D3">
        <w:rPr>
          <w:rFonts w:ascii="黑体" w:eastAsia="黑体" w:hint="eastAsia"/>
          <w:b/>
          <w:sz w:val="32"/>
          <w:szCs w:val="32"/>
        </w:rPr>
        <w:t>基于机器学习的PDF文件检测与分类器逃逸</w:t>
      </w:r>
    </w:p>
    <w:p w:rsidR="00821932" w:rsidRDefault="00821932" w:rsidP="00821932">
      <w:pPr>
        <w:jc w:val="center"/>
        <w:rPr>
          <w:szCs w:val="21"/>
        </w:rPr>
      </w:pPr>
    </w:p>
    <w:p w:rsidR="00821932" w:rsidRDefault="00821932" w:rsidP="00821932">
      <w:pPr>
        <w:jc w:val="center"/>
        <w:rPr>
          <w:rFonts w:ascii="Times New Roman" w:eastAsia="华文楷体" w:hAnsi="Times New Roman"/>
          <w:sz w:val="28"/>
          <w:szCs w:val="28"/>
        </w:rPr>
      </w:pPr>
      <w:r>
        <w:rPr>
          <w:rFonts w:ascii="华文楷体" w:eastAsia="华文楷体" w:hAnsi="华文楷体" w:hint="eastAsia"/>
          <w:sz w:val="28"/>
          <w:szCs w:val="28"/>
        </w:rPr>
        <w:t>作者</w:t>
      </w:r>
      <w:r>
        <w:rPr>
          <w:rFonts w:ascii="Times New Roman" w:eastAsia="华文楷体" w:hAnsi="Times New Roman"/>
          <w:sz w:val="28"/>
          <w:szCs w:val="28"/>
        </w:rPr>
        <w:t>A</w:t>
      </w:r>
      <w:r>
        <w:rPr>
          <w:rFonts w:ascii="Times New Roman" w:eastAsia="华文楷体" w:hAnsi="Times New Roman"/>
          <w:sz w:val="28"/>
          <w:szCs w:val="28"/>
          <w:vertAlign w:val="superscript"/>
        </w:rPr>
        <w:t>1</w:t>
      </w:r>
      <w:r>
        <w:rPr>
          <w:rFonts w:ascii="Times New Roman" w:eastAsia="华文楷体" w:hAnsi="Times New Roman" w:hint="eastAsia"/>
          <w:sz w:val="28"/>
          <w:szCs w:val="28"/>
          <w:vertAlign w:val="superscript"/>
        </w:rPr>
        <w:t>，</w:t>
      </w:r>
      <w:r>
        <w:rPr>
          <w:rFonts w:ascii="Times New Roman" w:eastAsia="华文楷体" w:hAnsi="Times New Roman" w:hint="eastAsia"/>
          <w:sz w:val="28"/>
          <w:szCs w:val="28"/>
          <w:vertAlign w:val="superscript"/>
        </w:rPr>
        <w:t>3</w:t>
      </w:r>
      <w:r>
        <w:rPr>
          <w:rFonts w:ascii="华文楷体" w:eastAsia="华文楷体" w:hAnsi="华文楷体" w:hint="eastAsia"/>
          <w:sz w:val="28"/>
          <w:szCs w:val="28"/>
        </w:rPr>
        <w:t>，作者</w:t>
      </w:r>
      <w:r>
        <w:rPr>
          <w:rFonts w:ascii="Times New Roman" w:eastAsia="华文楷体" w:hAnsi="Times New Roman" w:hint="eastAsia"/>
          <w:sz w:val="28"/>
          <w:szCs w:val="28"/>
        </w:rPr>
        <w:t>B</w:t>
      </w:r>
      <w:r>
        <w:rPr>
          <w:rFonts w:ascii="Times New Roman" w:eastAsia="华文楷体" w:hAnsi="Times New Roman" w:hint="eastAsia"/>
          <w:sz w:val="28"/>
          <w:szCs w:val="28"/>
          <w:vertAlign w:val="superscript"/>
        </w:rPr>
        <w:t>2</w:t>
      </w:r>
    </w:p>
    <w:p w:rsidR="00821932" w:rsidRDefault="00821932" w:rsidP="00821932">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821932" w:rsidRDefault="00821932" w:rsidP="00821932">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821932" w:rsidRDefault="00821932" w:rsidP="00821932">
      <w:pPr>
        <w:jc w:val="center"/>
        <w:rPr>
          <w:sz w:val="18"/>
          <w:szCs w:val="18"/>
        </w:rPr>
      </w:pPr>
    </w:p>
    <w:p w:rsidR="003531E1" w:rsidRPr="000125BB" w:rsidRDefault="000125BB" w:rsidP="003531E1">
      <w:pPr>
        <w:rPr>
          <w:rFonts w:ascii="Times New Roman" w:hAnsi="Times New Roman"/>
        </w:rPr>
      </w:pPr>
      <w:r w:rsidRPr="000125BB">
        <w:rPr>
          <w:rFonts w:ascii="Times New Roman" w:hAnsi="Times New Roman"/>
          <w:b/>
          <w:sz w:val="18"/>
          <w:szCs w:val="18"/>
        </w:rPr>
        <w:t xml:space="preserve">Abstract - </w:t>
      </w:r>
      <w:r w:rsidR="00E81FED"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E81FED">
        <w:rPr>
          <w:rFonts w:ascii="Times New Roman" w:hAnsi="Times New Roman" w:hint="eastAsia"/>
        </w:rPr>
        <w:t xml:space="preserve">targeted and more </w:t>
      </w:r>
      <w:proofErr w:type="gramStart"/>
      <w:r w:rsidR="00E81FED">
        <w:rPr>
          <w:rFonts w:ascii="Times New Roman" w:hAnsi="Times New Roman" w:hint="eastAsia"/>
        </w:rPr>
        <w:t xml:space="preserve">vulnerable </w:t>
      </w:r>
      <w:r w:rsidR="00E81FED" w:rsidRPr="00E81FED">
        <w:rPr>
          <w:rFonts w:ascii="Times New Roman" w:hAnsi="Times New Roman" w:hint="eastAsia"/>
        </w:rPr>
        <w:t>.</w:t>
      </w:r>
      <w:proofErr w:type="gramEnd"/>
      <w:r w:rsidR="00E81FED" w:rsidRPr="00E81FED">
        <w:rPr>
          <w:rFonts w:ascii="Times New Roman" w:hAnsi="Times New Roman" w:hint="eastAsia"/>
        </w:rPr>
        <w:t xml:space="preserve">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821932" w:rsidRPr="000125BB" w:rsidRDefault="00821932" w:rsidP="00821932">
      <w:pPr>
        <w:rPr>
          <w:rFonts w:ascii="Times New Roman" w:hAnsi="Times New Roman"/>
          <w:sz w:val="18"/>
          <w:szCs w:val="18"/>
        </w:rPr>
      </w:pPr>
    </w:p>
    <w:p w:rsidR="00C02E9C" w:rsidRDefault="000125BB" w:rsidP="00821932">
      <w:pPr>
        <w:rPr>
          <w:rFonts w:ascii="Times New Roman" w:hAnsi="Times New Roman"/>
          <w:sz w:val="18"/>
          <w:szCs w:val="18"/>
        </w:rPr>
      </w:pPr>
      <w:proofErr w:type="spellStart"/>
      <w:r w:rsidRPr="000125BB">
        <w:rPr>
          <w:rFonts w:ascii="Times New Roman" w:hAnsi="Times New Roman"/>
          <w:b/>
          <w:sz w:val="18"/>
          <w:szCs w:val="18"/>
        </w:rPr>
        <w:t>KeyWords</w:t>
      </w:r>
      <w:proofErr w:type="spellEnd"/>
      <w:r w:rsidR="00821932" w:rsidRPr="000125BB">
        <w:rPr>
          <w:rFonts w:ascii="Times New Roman" w:hAnsi="Times New Roman"/>
          <w:b/>
          <w:sz w:val="18"/>
          <w:szCs w:val="18"/>
        </w:rPr>
        <w:t>：</w:t>
      </w:r>
      <w:r w:rsidR="00C02E9C">
        <w:rPr>
          <w:rFonts w:ascii="Times New Roman" w:hAnsi="Times New Roman"/>
          <w:sz w:val="18"/>
          <w:szCs w:val="18"/>
        </w:rPr>
        <w:t>AI</w:t>
      </w:r>
      <w:r w:rsidRPr="000125BB">
        <w:rPr>
          <w:rFonts w:ascii="Times New Roman" w:hAnsi="Times New Roman"/>
          <w:sz w:val="18"/>
          <w:szCs w:val="18"/>
        </w:rPr>
        <w:t xml:space="preserve"> Application Security</w:t>
      </w:r>
      <w:r w:rsidR="0039773D">
        <w:rPr>
          <w:rFonts w:ascii="Times New Roman" w:hAnsi="Times New Roman"/>
          <w:sz w:val="18"/>
          <w:szCs w:val="18"/>
        </w:rPr>
        <w:t xml:space="preserve">; </w:t>
      </w:r>
      <w:r w:rsidR="00C02E9C" w:rsidRPr="00C02E9C">
        <w:rPr>
          <w:rFonts w:ascii="Times New Roman" w:hAnsi="Times New Roman"/>
          <w:sz w:val="18"/>
          <w:szCs w:val="18"/>
        </w:rPr>
        <w:t>Machine learning</w:t>
      </w:r>
      <w:r w:rsidR="0039773D">
        <w:rPr>
          <w:rFonts w:ascii="Times New Roman" w:hAnsi="Times New Roman"/>
          <w:sz w:val="18"/>
          <w:szCs w:val="18"/>
        </w:rPr>
        <w:t xml:space="preserve">; </w:t>
      </w:r>
      <w:r w:rsidR="00C02E9C">
        <w:rPr>
          <w:rFonts w:ascii="Times New Roman" w:hAnsi="Times New Roman" w:hint="eastAsia"/>
          <w:sz w:val="18"/>
          <w:szCs w:val="18"/>
        </w:rPr>
        <w:t>Maldoc Detection</w:t>
      </w:r>
      <w:r w:rsidR="0039773D">
        <w:rPr>
          <w:rFonts w:ascii="Times New Roman" w:hAnsi="Times New Roman"/>
          <w:sz w:val="18"/>
          <w:szCs w:val="18"/>
        </w:rPr>
        <w:t xml:space="preserve">; </w:t>
      </w:r>
      <w:r w:rsidR="0039773D" w:rsidRPr="0039773D">
        <w:rPr>
          <w:rFonts w:ascii="Times New Roman" w:hAnsi="Times New Roman"/>
          <w:sz w:val="18"/>
          <w:szCs w:val="18"/>
        </w:rPr>
        <w:t>Adversarial ML</w:t>
      </w:r>
    </w:p>
    <w:p w:rsidR="000125BB" w:rsidRDefault="00C02E9C" w:rsidP="00821932">
      <w:pPr>
        <w:rPr>
          <w:sz w:val="18"/>
          <w:szCs w:val="18"/>
        </w:rPr>
      </w:pPr>
      <w:r>
        <w:rPr>
          <w:rFonts w:hint="eastAsia"/>
          <w:sz w:val="18"/>
          <w:szCs w:val="18"/>
        </w:rPr>
        <w:t xml:space="preserve"> </w:t>
      </w:r>
    </w:p>
    <w:p w:rsidR="000125BB" w:rsidRDefault="000125BB" w:rsidP="000125BB">
      <w:r>
        <w:rPr>
          <w:rFonts w:hint="eastAsia"/>
          <w:b/>
          <w:sz w:val="18"/>
          <w:szCs w:val="18"/>
        </w:rPr>
        <w:t>摘</w:t>
      </w:r>
      <w:r>
        <w:rPr>
          <w:rFonts w:hint="eastAsia"/>
          <w:b/>
          <w:sz w:val="18"/>
          <w:szCs w:val="18"/>
        </w:rPr>
        <w:t xml:space="preserve">  </w:t>
      </w:r>
      <w:r>
        <w:rPr>
          <w:rFonts w:hint="eastAsia"/>
          <w:b/>
          <w:sz w:val="18"/>
          <w:szCs w:val="18"/>
        </w:rPr>
        <w:t>要：</w:t>
      </w:r>
      <w:r>
        <w:t>如今信息发展</w:t>
      </w:r>
      <w:r w:rsidRPr="00D55B65">
        <w:t>迅速，基于恶意文档（如</w:t>
      </w:r>
      <w:r w:rsidRPr="00D55B65">
        <w:t>pdf</w:t>
      </w:r>
      <w:r w:rsidRPr="00D55B65">
        <w:t>）的检测越来越重要，文档类型的攻</w:t>
      </w:r>
      <w:r>
        <w:t>击具有针对性，并且更容易攻击成功。</w:t>
      </w:r>
      <w:r>
        <w:rPr>
          <w:rFonts w:hint="eastAsia"/>
        </w:rPr>
        <w:t>因为其</w:t>
      </w:r>
      <w:r>
        <w:t>结构与形式的多样</w:t>
      </w:r>
      <w:r w:rsidRPr="00D55B65">
        <w:t>，攻击者手段之丰富</w:t>
      </w:r>
      <w:r>
        <w:rPr>
          <w:rFonts w:hint="eastAsia"/>
        </w:rPr>
        <w:t>且容易隐藏</w:t>
      </w:r>
      <w:r w:rsidRPr="00D55B65">
        <w:t>。此研究项目的目标旨在为工业界和学术界提供一个基于</w:t>
      </w:r>
      <w:r w:rsidRPr="00D55B65">
        <w:t>AI</w:t>
      </w:r>
      <w:r w:rsidRPr="00D55B65">
        <w:t>的文档（</w:t>
      </w:r>
      <w:r w:rsidRPr="00D55B65">
        <w:t>PDF</w:t>
      </w:r>
      <w:r w:rsidRPr="00D55B65">
        <w:t>）分类器，我们收集了</w:t>
      </w:r>
      <w:r>
        <w:t>20</w:t>
      </w:r>
      <w:r>
        <w:rPr>
          <w:rFonts w:hint="eastAsia"/>
        </w:rPr>
        <w:t>万</w:t>
      </w:r>
      <w:r>
        <w:t>个样本，</w:t>
      </w:r>
      <w:r>
        <w:rPr>
          <w:rFonts w:hint="eastAsia"/>
        </w:rPr>
        <w:t>对其进行解析训练</w:t>
      </w:r>
      <w:r>
        <w:t>，</w:t>
      </w:r>
      <w:r>
        <w:rPr>
          <w:rFonts w:hint="eastAsia"/>
        </w:rPr>
        <w:t>最后训练模型</w:t>
      </w:r>
      <w:r>
        <w:t>检测率</w:t>
      </w:r>
      <w:r>
        <w:t>99.82</w:t>
      </w:r>
      <w:r w:rsidRPr="00D55B65">
        <w:t>%</w:t>
      </w:r>
      <w:r w:rsidRPr="00D55B65">
        <w:t>，误报率</w:t>
      </w:r>
      <w:r>
        <w:t>0.01</w:t>
      </w:r>
      <w:r w:rsidRPr="00D55B65">
        <w:t>%</w:t>
      </w:r>
      <w:r w:rsidRPr="00C62249">
        <w:rPr>
          <w:rFonts w:hint="eastAsia"/>
        </w:rPr>
        <w:t>，并通过对抗</w:t>
      </w:r>
      <w:r>
        <w:rPr>
          <w:rFonts w:hint="eastAsia"/>
        </w:rPr>
        <w:t>性学习</w:t>
      </w:r>
      <w:r w:rsidRPr="00C62249">
        <w:rPr>
          <w:rFonts w:hint="eastAsia"/>
        </w:rPr>
        <w:t>，证明模型具有一定的抗攻击能力，与良好的鲁棒性。</w:t>
      </w:r>
      <w:r w:rsidRPr="00D55B65">
        <w:t>当个文件检测时间为毫秒级别。</w:t>
      </w:r>
      <w:r>
        <w:t>此模型可广泛应用于终端安全产品，或</w:t>
      </w:r>
      <w:r w:rsidRPr="00D55B65">
        <w:t>邮</w:t>
      </w:r>
      <w:r>
        <w:t>件服务器，均</w:t>
      </w:r>
      <w:r>
        <w:rPr>
          <w:rFonts w:hint="eastAsia"/>
        </w:rPr>
        <w:t>是</w:t>
      </w:r>
      <w:r w:rsidRPr="00D55B65">
        <w:t>非常有意义的应用场景，</w:t>
      </w:r>
      <w:r w:rsidRPr="00D55B65">
        <w:t>AI</w:t>
      </w:r>
      <w:r w:rsidRPr="00D55B65">
        <w:t>文档分类器不仅限于</w:t>
      </w:r>
      <w:r w:rsidRPr="00D55B65">
        <w:t>pdf</w:t>
      </w:r>
      <w:r w:rsidRPr="00D55B65">
        <w:t>，如可扩展到</w:t>
      </w:r>
      <w:r w:rsidRPr="00D55B65">
        <w:t>word</w:t>
      </w:r>
      <w:r w:rsidRPr="00D55B65">
        <w:t>，</w:t>
      </w:r>
      <w:proofErr w:type="spellStart"/>
      <w:r w:rsidRPr="00D55B65">
        <w:t>execl</w:t>
      </w:r>
      <w:proofErr w:type="spellEnd"/>
      <w:r w:rsidRPr="00D55B65">
        <w:t>等有结构的文档</w:t>
      </w:r>
      <w:r>
        <w:t>。</w:t>
      </w:r>
    </w:p>
    <w:p w:rsidR="000125BB" w:rsidRDefault="000125BB" w:rsidP="000125BB">
      <w:pPr>
        <w:rPr>
          <w:sz w:val="18"/>
          <w:szCs w:val="18"/>
        </w:rPr>
      </w:pPr>
    </w:p>
    <w:p w:rsidR="000125BB" w:rsidRDefault="000125BB" w:rsidP="000125BB">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人工智能化应用安全</w:t>
      </w:r>
      <w:r>
        <w:rPr>
          <w:rFonts w:hint="eastAsia"/>
          <w:sz w:val="18"/>
          <w:szCs w:val="18"/>
        </w:rPr>
        <w:t>；机器学习；恶意文件检测；</w:t>
      </w:r>
      <w:r w:rsidR="0039773D">
        <w:rPr>
          <w:rFonts w:hint="eastAsia"/>
          <w:sz w:val="18"/>
          <w:szCs w:val="18"/>
        </w:rPr>
        <w:t>对抗性学习</w:t>
      </w:r>
      <w:r w:rsidR="0039773D">
        <w:rPr>
          <w:sz w:val="18"/>
          <w:szCs w:val="18"/>
        </w:rPr>
        <w:t xml:space="preserve"> </w:t>
      </w:r>
    </w:p>
    <w:p w:rsidR="000125BB" w:rsidRPr="000125BB" w:rsidRDefault="000125BB" w:rsidP="00821932">
      <w:pPr>
        <w:rPr>
          <w:sz w:val="18"/>
          <w:szCs w:val="18"/>
        </w:rPr>
      </w:pPr>
    </w:p>
    <w:p w:rsidR="00821932" w:rsidRDefault="00821932"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821932">
      <w:pPr>
        <w:rPr>
          <w:szCs w:val="21"/>
        </w:rPr>
      </w:pPr>
    </w:p>
    <w:p w:rsidR="00D30F9C" w:rsidRDefault="00D30F9C" w:rsidP="00D30F9C">
      <w:pPr>
        <w:pBdr>
          <w:bottom w:val="single" w:sz="6" w:space="1" w:color="auto"/>
        </w:pBdr>
        <w:rPr>
          <w:szCs w:val="21"/>
        </w:rPr>
      </w:pPr>
    </w:p>
    <w:p w:rsidR="00D30F9C" w:rsidRDefault="00D30F9C" w:rsidP="00D30F9C">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D30F9C" w:rsidRDefault="00D30F9C" w:rsidP="00821932">
      <w:pPr>
        <w:rPr>
          <w:szCs w:val="21"/>
        </w:rPr>
      </w:pPr>
    </w:p>
    <w:p w:rsidR="00821932" w:rsidRDefault="00D30F9C" w:rsidP="00821932">
      <w:pPr>
        <w:pStyle w:val="a5"/>
        <w:numPr>
          <w:ilvl w:val="0"/>
          <w:numId w:val="1"/>
        </w:numPr>
        <w:ind w:left="426" w:firstLineChars="0" w:hanging="426"/>
        <w:outlineLvl w:val="0"/>
        <w:rPr>
          <w:b/>
          <w:sz w:val="32"/>
          <w:szCs w:val="32"/>
        </w:rPr>
      </w:pPr>
      <w:r>
        <w:rPr>
          <w:rFonts w:hint="eastAsia"/>
          <w:b/>
          <w:sz w:val="32"/>
          <w:szCs w:val="32"/>
        </w:rPr>
        <w:t>简介</w:t>
      </w:r>
    </w:p>
    <w:p w:rsidR="00A65D0B" w:rsidRPr="00615821" w:rsidRDefault="00A65D0B" w:rsidP="00A65D0B">
      <w:pPr>
        <w:ind w:firstLine="360"/>
      </w:pPr>
      <w:r w:rsidRPr="006E0283">
        <w:t>随着时间的推移，</w:t>
      </w:r>
      <w:r w:rsidRPr="006E0283">
        <w:t>PDF</w:t>
      </w:r>
      <w:r w:rsidRPr="00A34556">
        <w:t>规格</w:t>
      </w:r>
      <w:r w:rsidRPr="00A34556">
        <w:rPr>
          <w:rFonts w:hint="eastAsia"/>
        </w:rPr>
        <w:t>和样式都在改变，变得丰富</w:t>
      </w:r>
      <w:r>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Pr="00967F04">
        <w:t>由于企业和个人用户系统未采用最新的浏览器插件（例如，</w:t>
      </w:r>
      <w:r w:rsidRPr="00967F04">
        <w:t>Adobe</w:t>
      </w:r>
      <w:r w:rsidRPr="00967F04">
        <w:t>的</w:t>
      </w:r>
      <w:r w:rsidRPr="00967F04">
        <w:t xml:space="preserve"> Flash Player </w:t>
      </w:r>
      <w:r w:rsidRPr="00967F04">
        <w:t>和</w:t>
      </w:r>
      <w:r w:rsidRPr="00967F04">
        <w:t xml:space="preserve"> Acrobat Reader</w:t>
      </w:r>
      <w:r w:rsidRPr="00967F04">
        <w:t>）修补程序进行更新，这些攻击得以取得成功</w:t>
      </w:r>
      <w:r>
        <w:rPr>
          <w:rFonts w:ascii="Helvetica" w:hAnsi="Helvetica" w:cs="Helvetica"/>
          <w:color w:val="666666"/>
          <w:shd w:val="clear" w:color="auto" w:fill="FFFFFF"/>
        </w:rPr>
        <w:t>。</w:t>
      </w:r>
    </w:p>
    <w:p w:rsidR="00A65D0B" w:rsidRDefault="00A65D0B" w:rsidP="00A65D0B">
      <w:pPr>
        <w:ind w:firstLine="360"/>
        <w:rPr>
          <w:rFonts w:asciiTheme="minorEastAsia" w:hAnsiTheme="minorEastAsia"/>
          <w:color w:val="333333"/>
        </w:rPr>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proofErr w:type="spellStart"/>
      <w:r w:rsidRPr="00F75C78">
        <w:rPr>
          <w:rFonts w:asciiTheme="minorEastAsia" w:hAnsiTheme="minorEastAsia"/>
          <w:color w:val="333333"/>
          <w:highlight w:val="white"/>
        </w:rPr>
        <w:t>Blackhole</w:t>
      </w:r>
      <w:bookmarkEnd w:id="0"/>
      <w:bookmarkEnd w:id="1"/>
      <w:bookmarkEnd w:id="2"/>
      <w:bookmarkEnd w:id="3"/>
      <w:proofErr w:type="spellEnd"/>
      <w:r w:rsidRPr="00F75C78">
        <w:rPr>
          <w:rFonts w:asciiTheme="minorEastAsia" w:hAnsiTheme="minorEastAsia"/>
          <w:color w:val="333333"/>
          <w:highlight w:val="white"/>
        </w:rPr>
        <w:t>专门针对Java，PDF和Flash</w:t>
      </w:r>
      <w:r>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Pr>
          <w:rFonts w:asciiTheme="minorEastAsia" w:hAnsiTheme="minorEastAsia"/>
          <w:color w:val="333333"/>
          <w:highlight w:val="white"/>
        </w:rPr>
        <w:t>0</w:t>
      </w:r>
      <w:r>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Pr>
          <w:rFonts w:asciiTheme="minorEastAsia" w:hAnsiTheme="minorEastAsia" w:hint="eastAsia"/>
          <w:color w:val="333333"/>
          <w:highlight w:val="white"/>
        </w:rPr>
        <w:t>如图1</w:t>
      </w:r>
      <w:r>
        <w:rPr>
          <w:rFonts w:asciiTheme="minorEastAsia" w:hAnsiTheme="minorEastAsia"/>
          <w:color w:val="333333"/>
        </w:rPr>
        <w:t xml:space="preserve"> </w:t>
      </w:r>
      <w:r>
        <w:rPr>
          <w:rFonts w:asciiTheme="minorEastAsia" w:hAnsiTheme="minorEastAsia" w:hint="eastAsia"/>
          <w:color w:val="333333"/>
          <w:highlight w:val="white"/>
        </w:rPr>
        <w:t>是近几年来</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在CVE上公布的一些漏洞统计，由此可以看出，从2015年开始关于</w:t>
      </w:r>
      <w:r w:rsidRPr="00F75C78">
        <w:rPr>
          <w:rFonts w:asciiTheme="minorEastAsia" w:hAnsiTheme="minorEastAsia"/>
          <w:color w:val="333333"/>
          <w:highlight w:val="white"/>
        </w:rPr>
        <w:t>Adobe Reader</w:t>
      </w:r>
      <w:r>
        <w:rPr>
          <w:rFonts w:asciiTheme="minorEastAsia" w:hAnsiTheme="minorEastAsia" w:hint="eastAsia"/>
          <w:color w:val="333333"/>
          <w:highlight w:val="white"/>
        </w:rPr>
        <w:t>发现的漏洞就在线性增长，就表明了正对与PDF文档的攻击开始增多。</w:t>
      </w:r>
    </w:p>
    <w:p w:rsidR="009C4557" w:rsidRDefault="00ED7528" w:rsidP="009C4557">
      <w:pPr>
        <w:rPr>
          <w:rFonts w:asciiTheme="minorEastAsia" w:hAnsiTheme="minorEastAsia"/>
          <w:color w:val="333333"/>
        </w:rPr>
      </w:pPr>
      <w:r>
        <w:rPr>
          <w:rFonts w:asciiTheme="minorEastAsia" w:hAnsiTheme="minorEastAsia" w:hint="eastAsia"/>
          <w:color w:val="333333"/>
        </w:rPr>
        <w:tab/>
        <w:t>针对于近几年来遇到的多种关于文档类型的攻击，</w:t>
      </w:r>
      <w:r w:rsidRPr="00394F5B">
        <w:rPr>
          <w:rFonts w:asciiTheme="minorEastAsia" w:hAnsiTheme="minorEastAsia" w:cs="宋体"/>
          <w:kern w:val="0"/>
          <w:szCs w:val="21"/>
        </w:rPr>
        <w:t>传统的恶意PDF 检测方法有基于</w:t>
      </w:r>
      <w:proofErr w:type="spellStart"/>
      <w:r w:rsidRPr="00BF44DA">
        <w:rPr>
          <w:rFonts w:asciiTheme="minorEastAsia" w:hAnsiTheme="minorEastAsia" w:cs="宋体"/>
          <w:kern w:val="0"/>
          <w:sz w:val="18"/>
          <w:szCs w:val="18"/>
        </w:rPr>
        <w:t>Shellcode</w:t>
      </w:r>
      <w:proofErr w:type="spellEnd"/>
      <w:r>
        <w:rPr>
          <w:rFonts w:asciiTheme="minorEastAsia" w:hAnsiTheme="minorEastAsia" w:cs="宋体"/>
          <w:kern w:val="0"/>
          <w:sz w:val="18"/>
          <w:szCs w:val="18"/>
        </w:rPr>
        <w:t>[58]</w:t>
      </w:r>
      <w:r w:rsidRPr="00394F5B">
        <w:rPr>
          <w:rFonts w:asciiTheme="minorEastAsia" w:hAnsiTheme="minorEastAsia" w:cs="宋体"/>
          <w:kern w:val="0"/>
          <w:szCs w:val="21"/>
        </w:rPr>
        <w:t>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检测方法</w:t>
      </w:r>
      <w:r>
        <w:rPr>
          <w:rFonts w:asciiTheme="minorEastAsia" w:hAnsiTheme="minorEastAsia" w:cs="宋体"/>
          <w:kern w:val="0"/>
          <w:szCs w:val="21"/>
        </w:rPr>
        <w:t>[31</w:t>
      </w:r>
      <w:r w:rsidRPr="00394F5B">
        <w:rPr>
          <w:rFonts w:asciiTheme="minorEastAsia" w:hAnsiTheme="minorEastAsia" w:cs="宋体"/>
          <w:kern w:val="0"/>
          <w:szCs w:val="21"/>
        </w:rPr>
        <w:t>]等，这些方法存在识别率不高、无法及时更新恶意代码等问题。机器学习技术为恶意PDF 检测提供了新方向，</w:t>
      </w:r>
      <w:r>
        <w:rPr>
          <w:rFonts w:asciiTheme="minorEastAsia" w:hAnsiTheme="minorEastAsia" w:cs="宋体"/>
          <w:kern w:val="0"/>
          <w:szCs w:val="21"/>
        </w:rPr>
        <w:t>PDF</w:t>
      </w:r>
      <w:r w:rsidRPr="00394F5B">
        <w:rPr>
          <w:rFonts w:asciiTheme="minorEastAsia" w:hAnsiTheme="minorEastAsia" w:cs="宋体"/>
          <w:kern w:val="0"/>
          <w:szCs w:val="21"/>
        </w:rPr>
        <w:t>文档的检测研究大多采用PDF 文档内容或结构为特征，利用随机森林、SVM、决策树等分类器构建PDF 检测器</w:t>
      </w:r>
      <w:r w:rsidR="00E81FED">
        <w:rPr>
          <w:rFonts w:asciiTheme="minorEastAsia" w:hAnsiTheme="minorEastAsia" w:cs="宋体"/>
          <w:kern w:val="0"/>
          <w:szCs w:val="21"/>
        </w:rPr>
        <w:t>。</w:t>
      </w:r>
      <w:r w:rsidR="00E81FED">
        <w:rPr>
          <w:rFonts w:asciiTheme="minorEastAsia" w:hAnsiTheme="minorEastAsia" w:cs="宋体" w:hint="eastAsia"/>
          <w:kern w:val="0"/>
          <w:szCs w:val="21"/>
        </w:rPr>
        <w:t>在本文中经过多次实验对比，选取了识别率最好的随机森林构建模型，使其准确率达到了99.82%。</w:t>
      </w:r>
    </w:p>
    <w:p w:rsidR="009C4557" w:rsidRPr="00BF418D" w:rsidRDefault="009C4557" w:rsidP="009C4557">
      <w:pPr>
        <w:jc w:val="left"/>
        <w:rPr>
          <w:rFonts w:ascii="宋体" w:hAnsi="宋体" w:cs="宋体"/>
          <w:kern w:val="0"/>
          <w:szCs w:val="21"/>
        </w:rPr>
      </w:pPr>
      <w:r w:rsidRPr="00BF418D">
        <w:rPr>
          <w:rFonts w:ascii="宋体" w:hAnsi="宋体" w:cs="宋体"/>
          <w:kern w:val="0"/>
          <w:szCs w:val="21"/>
        </w:rPr>
        <w:t>本文的主要贡献如下：</w:t>
      </w:r>
    </w:p>
    <w:p w:rsidR="009C4557" w:rsidRPr="000E61ED" w:rsidRDefault="009C4557" w:rsidP="009C4557">
      <w:pPr>
        <w:numPr>
          <w:ilvl w:val="0"/>
          <w:numId w:val="6"/>
        </w:numPr>
        <w:jc w:val="left"/>
        <w:rPr>
          <w:rFonts w:ascii="宋体" w:hAnsi="宋体" w:cs="宋体"/>
          <w:kern w:val="0"/>
          <w:szCs w:val="21"/>
        </w:rPr>
      </w:pPr>
      <w:bookmarkStart w:id="4" w:name="98fufc1520739287591"/>
      <w:bookmarkStart w:id="5" w:name="40ponb1520739287591"/>
      <w:bookmarkEnd w:id="4"/>
      <w:bookmarkEnd w:id="5"/>
      <w:r>
        <w:rPr>
          <w:rFonts w:ascii="宋体" w:hAnsi="宋体" w:cs="宋体" w:hint="eastAsia"/>
          <w:kern w:val="0"/>
          <w:szCs w:val="21"/>
        </w:rPr>
        <w:t>目前数据集从业界通用的万级别 到 达到 二十万 级别以上，其中恶意样本173036个，正常样本28332个。</w:t>
      </w:r>
    </w:p>
    <w:p w:rsidR="009C4557" w:rsidRDefault="009C4557" w:rsidP="009C4557">
      <w:pPr>
        <w:numPr>
          <w:ilvl w:val="0"/>
          <w:numId w:val="6"/>
        </w:numPr>
        <w:jc w:val="left"/>
        <w:rPr>
          <w:rFonts w:ascii="宋体" w:hAnsi="宋体" w:cs="宋体"/>
          <w:kern w:val="0"/>
          <w:szCs w:val="21"/>
        </w:rPr>
      </w:pPr>
      <w:r>
        <w:rPr>
          <w:rFonts w:ascii="宋体" w:hAnsi="宋体" w:cs="宋体" w:hint="eastAsia"/>
          <w:kern w:val="0"/>
          <w:szCs w:val="21"/>
        </w:rPr>
        <w:t>选取了</w:t>
      </w:r>
      <w:r>
        <w:rPr>
          <w:rFonts w:ascii="宋体" w:hAnsi="宋体" w:cs="宋体"/>
          <w:kern w:val="0"/>
          <w:szCs w:val="21"/>
        </w:rPr>
        <w:t>一组有用的和综合的静态特性（133</w:t>
      </w:r>
      <w:r>
        <w:rPr>
          <w:rFonts w:ascii="宋体" w:hAnsi="宋体" w:cs="宋体" w:hint="eastAsia"/>
          <w:kern w:val="0"/>
          <w:szCs w:val="21"/>
        </w:rPr>
        <w:t>个</w:t>
      </w:r>
      <w:r>
        <w:rPr>
          <w:rFonts w:ascii="宋体" w:hAnsi="宋体" w:cs="宋体"/>
          <w:kern w:val="0"/>
          <w:szCs w:val="21"/>
        </w:rPr>
        <w:t>）以进行检测</w:t>
      </w:r>
      <w:r>
        <w:rPr>
          <w:rFonts w:ascii="宋体" w:hAnsi="宋体" w:cs="宋体" w:hint="eastAsia"/>
          <w:kern w:val="0"/>
          <w:szCs w:val="21"/>
        </w:rPr>
        <w:t>，使其可以有效的区分PDF 恶意与良性的样本</w:t>
      </w:r>
    </w:p>
    <w:p w:rsidR="009C4557" w:rsidRPr="000E61ED" w:rsidRDefault="009C4557" w:rsidP="009C4557">
      <w:pPr>
        <w:numPr>
          <w:ilvl w:val="0"/>
          <w:numId w:val="6"/>
        </w:numPr>
        <w:jc w:val="left"/>
        <w:rPr>
          <w:rFonts w:ascii="宋体" w:hAnsi="宋体" w:cs="宋体"/>
          <w:kern w:val="0"/>
          <w:szCs w:val="21"/>
        </w:rPr>
      </w:pPr>
      <w:r>
        <w:rPr>
          <w:rFonts w:ascii="宋体" w:hAnsi="宋体" w:cs="宋体" w:hint="eastAsia"/>
          <w:kern w:val="0"/>
          <w:szCs w:val="21"/>
        </w:rPr>
        <w:t>训练模型准确度高达99.81%，</w:t>
      </w:r>
      <w:r w:rsidRPr="000E61ED">
        <w:rPr>
          <w:rFonts w:ascii="宋体" w:hAnsi="宋体" w:cs="宋体"/>
          <w:kern w:val="0"/>
          <w:szCs w:val="21"/>
        </w:rPr>
        <w:t>误报率0.16%</w:t>
      </w:r>
    </w:p>
    <w:p w:rsidR="009C4557"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使用逃逸的方法生成7000个恶意文件成功逃逸工业界认可的PDFra</w:t>
      </w:r>
      <w:r w:rsidRPr="000E61ED">
        <w:rPr>
          <w:rFonts w:ascii="宋体" w:hAnsi="宋体" w:cs="宋体"/>
          <w:kern w:val="0"/>
          <w:szCs w:val="21"/>
        </w:rPr>
        <w:t>te</w:t>
      </w:r>
    </w:p>
    <w:p w:rsidR="009C4557" w:rsidRPr="000E61ED" w:rsidRDefault="009C4557" w:rsidP="009C4557">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Pr>
          <w:rFonts w:ascii="宋体" w:hAnsi="宋体" w:cs="宋体" w:hint="eastAsia"/>
          <w:kern w:val="0"/>
          <w:szCs w:val="21"/>
        </w:rPr>
        <w:t>实现</w:t>
      </w:r>
      <w:r>
        <w:rPr>
          <w:rFonts w:ascii="宋体" w:hAnsi="宋体" w:cs="宋体"/>
          <w:kern w:val="0"/>
          <w:szCs w:val="21"/>
        </w:rPr>
        <w:t>了</w:t>
      </w:r>
      <w:r w:rsidRPr="00F60D79">
        <w:rPr>
          <w:rFonts w:ascii="宋体" w:hAnsi="宋体" w:cs="宋体"/>
          <w:kern w:val="0"/>
          <w:szCs w:val="21"/>
        </w:rPr>
        <w:t>在</w:t>
      </w:r>
      <w:r w:rsidRPr="000E61ED">
        <w:rPr>
          <w:rFonts w:ascii="宋体" w:hAnsi="宋体" w:cs="宋体"/>
          <w:kern w:val="0"/>
          <w:szCs w:val="21"/>
        </w:rPr>
        <w:t>几种</w:t>
      </w:r>
      <w:r>
        <w:rPr>
          <w:rFonts w:ascii="宋体" w:hAnsi="宋体" w:cs="宋体"/>
          <w:kern w:val="0"/>
          <w:szCs w:val="21"/>
        </w:rPr>
        <w:t>情况</w:t>
      </w:r>
      <w:r>
        <w:rPr>
          <w:rFonts w:ascii="宋体" w:hAnsi="宋体" w:cs="宋体" w:hint="eastAsia"/>
          <w:kern w:val="0"/>
          <w:szCs w:val="21"/>
        </w:rPr>
        <w:t>下进行的回</w:t>
      </w:r>
      <w:r w:rsidRPr="00F60D79">
        <w:rPr>
          <w:rFonts w:ascii="宋体" w:hAnsi="宋体" w:cs="宋体"/>
          <w:kern w:val="0"/>
          <w:szCs w:val="21"/>
        </w:rPr>
        <w:t>避攻击</w:t>
      </w:r>
      <w:r>
        <w:rPr>
          <w:rFonts w:ascii="宋体" w:hAnsi="宋体" w:cs="宋体" w:hint="eastAsia"/>
          <w:kern w:val="0"/>
          <w:szCs w:val="21"/>
        </w:rPr>
        <w:t>，并重新训练出一个新的模型（有一个3.1版本支撑</w:t>
      </w:r>
      <w:r w:rsidRPr="00F56F50">
        <w:rPr>
          <w:rFonts w:ascii="宋体" w:hAnsi="宋体" w:cs="宋体" w:hint="eastAsia"/>
          <w:kern w:val="0"/>
          <w:szCs w:val="21"/>
        </w:rPr>
        <w:t>）</w:t>
      </w:r>
      <w:bookmarkStart w:id="6" w:name="31nunt1520739287591"/>
      <w:bookmarkStart w:id="7" w:name="58rzwq1520739287591"/>
      <w:bookmarkEnd w:id="6"/>
      <w:bookmarkEnd w:id="7"/>
    </w:p>
    <w:p w:rsidR="00A65D0B" w:rsidRPr="009C4557" w:rsidRDefault="00A65D0B" w:rsidP="009C4557"/>
    <w:p w:rsidR="000A3BF6" w:rsidRDefault="000A3BF6" w:rsidP="000A3BF6"/>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相关工作</w:t>
      </w:r>
    </w:p>
    <w:p w:rsidR="002C3A5A" w:rsidRDefault="002C3A5A" w:rsidP="002C3A5A">
      <w:pPr>
        <w:widowControl/>
        <w:ind w:firstLine="360"/>
        <w:jc w:val="left"/>
        <w:rPr>
          <w:rFonts w:cs="宋体"/>
          <w:color w:val="000000"/>
          <w:kern w:val="0"/>
          <w:sz w:val="20"/>
          <w:szCs w:val="20"/>
        </w:rPr>
      </w:pPr>
      <w:bookmarkStart w:id="8" w:name="OLE_LINK16"/>
      <w:bookmarkStart w:id="9" w:name="OLE_LINK17"/>
      <w:r w:rsidRPr="00394F5B">
        <w:rPr>
          <w:rFonts w:asciiTheme="minorEastAsia" w:hAnsiTheme="minorEastAsia" w:cs="宋体" w:hint="eastAsia"/>
          <w:kern w:val="0"/>
          <w:szCs w:val="21"/>
        </w:rPr>
        <w:t>如今检测PDF文件的方法有很多，主要的方法可以分为两类，</w:t>
      </w:r>
      <w:r>
        <w:rPr>
          <w:rFonts w:asciiTheme="minorEastAsia" w:hAnsiTheme="minorEastAsia" w:cs="宋体" w:hint="eastAsia"/>
          <w:kern w:val="0"/>
          <w:szCs w:val="21"/>
        </w:rPr>
        <w:t>动态检测和静态检测，</w:t>
      </w:r>
      <w:r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Pr="002D6E2C">
        <w:rPr>
          <w:rFonts w:cs="宋体"/>
          <w:color w:val="0000FF"/>
          <w:kern w:val="0"/>
          <w:sz w:val="20"/>
          <w:szCs w:val="20"/>
        </w:rPr>
        <w:t>表</w:t>
      </w:r>
      <w:r w:rsidRPr="002D6E2C">
        <w:rPr>
          <w:rFonts w:cs="宋体"/>
          <w:color w:val="0000FF"/>
          <w:kern w:val="0"/>
          <w:sz w:val="20"/>
          <w:szCs w:val="20"/>
        </w:rPr>
        <w:t>1 </w:t>
      </w:r>
      <w:r w:rsidRPr="002D6E2C">
        <w:rPr>
          <w:rFonts w:cs="宋体"/>
          <w:color w:val="000000"/>
          <w:kern w:val="0"/>
          <w:sz w:val="20"/>
          <w:szCs w:val="20"/>
        </w:rPr>
        <w:t>列出了现有方法的总结</w:t>
      </w:r>
    </w:p>
    <w:p w:rsidR="00DB6D45" w:rsidRDefault="00DB6D45" w:rsidP="002C3A5A">
      <w:pPr>
        <w:widowControl/>
        <w:ind w:firstLine="360"/>
        <w:jc w:val="left"/>
        <w:rPr>
          <w:rFonts w:cs="宋体"/>
          <w:color w:val="000000"/>
          <w:kern w:val="0"/>
          <w:sz w:val="20"/>
          <w:szCs w:val="20"/>
        </w:rPr>
      </w:pPr>
    </w:p>
    <w:p w:rsidR="00DB6D45" w:rsidRPr="00DB6D45" w:rsidRDefault="00DB6D45" w:rsidP="002C3A5A">
      <w:pPr>
        <w:widowControl/>
        <w:ind w:firstLine="360"/>
        <w:jc w:val="left"/>
        <w:rPr>
          <w:rFonts w:asciiTheme="minorEastAsia" w:hAnsiTheme="minorEastAsia" w:cs="Arial Unicode MS" w:hint="eastAsia"/>
          <w:szCs w:val="21"/>
        </w:rPr>
      </w:pPr>
      <w:bookmarkStart w:id="10" w:name="_GoBack"/>
      <w:bookmarkEnd w:id="10"/>
    </w:p>
    <w:p w:rsidR="002C3A5A" w:rsidRPr="008B33DB" w:rsidRDefault="002C3A5A" w:rsidP="002C3A5A">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2C3A5A" w:rsidRPr="00BF44DA" w:rsidTr="002F0D92">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2C3A5A" w:rsidRPr="00BF44DA" w:rsidTr="002F0D92">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roofErr w:type="spellStart"/>
            <w:r w:rsidRPr="00BF44DA">
              <w:rPr>
                <w:rFonts w:asciiTheme="minorEastAsia" w:hAnsiTheme="minorEastAsia" w:cs="宋体"/>
                <w:kern w:val="0"/>
                <w:sz w:val="18"/>
                <w:szCs w:val="18"/>
              </w:rPr>
              <w:t>Shellcode</w:t>
            </w:r>
            <w:proofErr w:type="spellEnd"/>
            <w:r w:rsidRPr="00BF44DA">
              <w:rPr>
                <w:rFonts w:asciiTheme="minorEastAsia" w:hAnsiTheme="minorEastAsia" w:cs="宋体"/>
                <w:kern w:val="0"/>
                <w:sz w:val="18"/>
                <w:szCs w:val="18"/>
              </w:rPr>
              <w:t xml:space="preserve"> and opcode 签名 [31]</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基于结构和内容解析2015[</w:t>
            </w:r>
            <w:r>
              <w:rPr>
                <w:rFonts w:asciiTheme="minorEastAsia" w:hAnsiTheme="minorEastAsia" w:cs="宋体"/>
                <w:kern w:val="0"/>
                <w:sz w:val="18"/>
                <w:szCs w:val="18"/>
              </w:rPr>
              <w:t>10</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roofErr w:type="spellStart"/>
            <w:r>
              <w:rPr>
                <w:rFonts w:asciiTheme="minorEastAsia" w:hAnsiTheme="minorEastAsia" w:cs="宋体"/>
                <w:kern w:val="0"/>
                <w:sz w:val="18"/>
                <w:szCs w:val="18"/>
              </w:rPr>
              <w:t>Shellcode</w:t>
            </w:r>
            <w:proofErr w:type="spellEnd"/>
            <w:r>
              <w:rPr>
                <w:rFonts w:asciiTheme="minorEastAsia" w:hAnsiTheme="minorEastAsia" w:cs="宋体"/>
                <w:kern w:val="0"/>
                <w:sz w:val="18"/>
                <w:szCs w:val="18"/>
              </w:rPr>
              <w:t xml:space="preserv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2C3A5A" w:rsidRPr="00BF44DA" w:rsidTr="002F0D92">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rsidR="002C3A5A" w:rsidRPr="00BF44DA" w:rsidRDefault="002C3A5A" w:rsidP="002F0D92">
            <w:pPr>
              <w:widowControl/>
              <w:jc w:val="left"/>
              <w:rPr>
                <w:rFonts w:asciiTheme="minorEastAsia" w:hAnsiTheme="minorEastAsia" w:cs="宋体"/>
                <w:kern w:val="0"/>
                <w:sz w:val="18"/>
                <w:szCs w:val="18"/>
              </w:rPr>
            </w:pPr>
          </w:p>
        </w:tc>
      </w:tr>
      <w:tr w:rsidR="002C3A5A" w:rsidRPr="00BF44DA" w:rsidTr="002F0D92">
        <w:trPr>
          <w:tblCellSpacing w:w="0" w:type="dxa"/>
        </w:trPr>
        <w:tc>
          <w:tcPr>
            <w:tcW w:w="562" w:type="dxa"/>
            <w:tcBorders>
              <w:top w:val="outset" w:sz="6" w:space="0" w:color="auto"/>
              <w:left w:val="outset" w:sz="6" w:space="0" w:color="auto"/>
              <w:bottom w:val="single" w:sz="4" w:space="0" w:color="auto"/>
              <w:right w:val="outset" w:sz="6" w:space="0" w:color="auto"/>
            </w:tcBorders>
            <w:vAlign w:val="center"/>
          </w:tcPr>
          <w:p w:rsidR="002C3A5A" w:rsidRPr="00BF44DA" w:rsidRDefault="002C3A5A" w:rsidP="002F0D92">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rsidR="002C3A5A" w:rsidRPr="00F109B3"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rsidR="002C3A5A" w:rsidRPr="00BF44DA" w:rsidRDefault="002C3A5A" w:rsidP="002F0D92">
            <w:pPr>
              <w:widowControl/>
              <w:jc w:val="left"/>
              <w:rPr>
                <w:rFonts w:asciiTheme="minorEastAsia" w:hAnsiTheme="minorEastAsia" w:cs="宋体"/>
                <w:kern w:val="0"/>
                <w:sz w:val="18"/>
                <w:szCs w:val="18"/>
              </w:rPr>
            </w:pPr>
          </w:p>
        </w:tc>
      </w:tr>
    </w:tbl>
    <w:p w:rsidR="002C3A5A" w:rsidRDefault="002C3A5A" w:rsidP="002C3A5A">
      <w:pPr>
        <w:widowControl/>
        <w:ind w:firstLine="360"/>
        <w:jc w:val="left"/>
        <w:rPr>
          <w:rFonts w:asciiTheme="minorEastAsia" w:hAnsiTheme="minorEastAsia" w:cs="Arial Unicode MS"/>
          <w:szCs w:val="21"/>
        </w:rPr>
      </w:pPr>
    </w:p>
    <w:p w:rsidR="002C3A5A" w:rsidRPr="00A25163" w:rsidRDefault="002C3A5A" w:rsidP="002C3A5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Pr="00A25163">
        <w:rPr>
          <w:rFonts w:asciiTheme="majorEastAsia" w:eastAsiaTheme="majorEastAsia" w:hAnsiTheme="majorEastAsia" w:hint="eastAsia"/>
          <w:sz w:val="28"/>
          <w:szCs w:val="28"/>
        </w:rPr>
        <w:t>动态分析</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基于模拟的方法，此方法把可疑包（suspicious payload）使用抽象包执行（abstract payload execution）</w:t>
      </w:r>
      <w:r>
        <w:rPr>
          <w:rFonts w:asciiTheme="minorEastAsia" w:hAnsiTheme="minorEastAsia" w:cs="Arial Unicode MS"/>
          <w:szCs w:val="21"/>
        </w:rPr>
        <w:t>[</w:t>
      </w:r>
      <w:r w:rsidRPr="00394F5B">
        <w:rPr>
          <w:rFonts w:asciiTheme="minorEastAsia" w:hAnsiTheme="minorEastAsia" w:cs="Arial Unicode MS"/>
          <w:szCs w:val="21"/>
        </w:rPr>
        <w:t>36</w:t>
      </w:r>
      <w:r>
        <w:rPr>
          <w:rFonts w:asciiTheme="minorEastAsia" w:hAnsiTheme="minorEastAsia" w:cs="Arial Unicode MS"/>
          <w:szCs w:val="21"/>
        </w:rPr>
        <w:t>]</w:t>
      </w:r>
      <w:r w:rsidRPr="00394F5B">
        <w:rPr>
          <w:rFonts w:asciiTheme="minorEastAsia" w:hAnsiTheme="minorEastAsia" w:cs="Arial Unicode MS"/>
          <w:szCs w:val="21"/>
        </w:rPr>
        <w:t>或使用软件模拟</w:t>
      </w:r>
      <w:r>
        <w:rPr>
          <w:rFonts w:asciiTheme="minorEastAsia" w:hAnsiTheme="minorEastAsia" w:cs="Arial Unicode MS"/>
          <w:szCs w:val="21"/>
        </w:rPr>
        <w:t>[</w:t>
      </w:r>
      <w:r w:rsidRPr="00394F5B">
        <w:rPr>
          <w:rFonts w:asciiTheme="minorEastAsia" w:hAnsiTheme="minorEastAsia" w:cs="Arial Unicode MS"/>
          <w:szCs w:val="21"/>
        </w:rPr>
        <w:t>1，26</w:t>
      </w:r>
      <w:r>
        <w:rPr>
          <w:rFonts w:asciiTheme="minorEastAsia" w:hAnsiTheme="minorEastAsia" w:cs="Arial Unicode MS"/>
          <w:szCs w:val="21"/>
        </w:rPr>
        <w:t>]</w:t>
      </w:r>
      <w:r w:rsidRPr="00394F5B">
        <w:rPr>
          <w:rFonts w:asciiTheme="minorEastAsia" w:hAnsiTheme="minorEastAsia" w:cs="Arial Unicode MS"/>
          <w:szCs w:val="21"/>
        </w:rPr>
        <w:t>。然而，软件模拟并不能有效覆盖全部指令集。正因如此，</w:t>
      </w:r>
      <w:r w:rsidRPr="00394F5B">
        <w:rPr>
          <w:rFonts w:asciiTheme="minorEastAsia" w:hAnsiTheme="minorEastAsia" w:cs="Arial Unicode MS" w:hint="eastAsia"/>
          <w:szCs w:val="21"/>
        </w:rPr>
        <w:t>有的文件就会</w:t>
      </w:r>
      <w:r w:rsidRPr="00394F5B">
        <w:rPr>
          <w:rFonts w:asciiTheme="minorEastAsia" w:hAnsiTheme="minorEastAsia" w:cs="Arial Unicode MS"/>
          <w:szCs w:val="21"/>
        </w:rPr>
        <w:t>逃逸</w:t>
      </w:r>
      <w:r w:rsidRPr="00394F5B">
        <w:rPr>
          <w:rFonts w:asciiTheme="minorEastAsia" w:hAnsiTheme="minorEastAsia" w:cs="Arial Unicode MS" w:hint="eastAsia"/>
          <w:szCs w:val="21"/>
        </w:rPr>
        <w:t>检测</w:t>
      </w:r>
      <w:r w:rsidRPr="00394F5B">
        <w:rPr>
          <w:rFonts w:asciiTheme="minorEastAsia" w:hAnsiTheme="minorEastAsia" w:cs="Arial Unicode MS"/>
          <w:szCs w:val="21"/>
        </w:rPr>
        <w:t>。为了解决上述问题和增强可扩展性，最近提出的系统SHELLOS在可控</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执行的过程中</w:t>
      </w:r>
      <w:r>
        <w:rPr>
          <w:rFonts w:asciiTheme="minorEastAsia" w:hAnsiTheme="minorEastAsia" w:cs="Arial Unicode MS"/>
          <w:szCs w:val="21"/>
        </w:rPr>
        <w:t>[</w:t>
      </w:r>
      <w:r w:rsidRPr="00394F5B">
        <w:rPr>
          <w:rFonts w:asciiTheme="minorEastAsia" w:hAnsiTheme="minorEastAsia" w:cs="Arial Unicode MS"/>
          <w:szCs w:val="21"/>
        </w:rPr>
        <w:t>34</w:t>
      </w:r>
      <w:r>
        <w:rPr>
          <w:rFonts w:asciiTheme="minorEastAsia" w:hAnsiTheme="minorEastAsia" w:cs="Arial Unicode MS"/>
          <w:szCs w:val="21"/>
        </w:rPr>
        <w:t>]</w:t>
      </w:r>
      <w:r w:rsidRPr="00394F5B">
        <w:rPr>
          <w:rFonts w:asciiTheme="minorEastAsia" w:hAnsiTheme="minorEastAsia" w:cs="Arial Unicode MS"/>
          <w:szCs w:val="21"/>
        </w:rPr>
        <w:t>中使用硬件虚拟化技术以取代模拟方法。</w:t>
      </w:r>
      <w:r w:rsidRPr="00394F5B">
        <w:rPr>
          <w:rFonts w:asciiTheme="minorEastAsia" w:hAnsiTheme="minorEastAsia" w:cs="Arial Unicode MS" w:hint="eastAsia"/>
          <w:szCs w:val="21"/>
        </w:rPr>
        <w:t>在一些常用的操作系统核心上</w:t>
      </w:r>
      <w:r w:rsidRPr="00394F5B">
        <w:rPr>
          <w:rFonts w:asciiTheme="minorEastAsia" w:hAnsiTheme="minorEastAsia" w:cs="Arial Unicode MS"/>
          <w:szCs w:val="21"/>
        </w:rPr>
        <w:t>，SHELLOS能有效地检测出</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（此</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在被程序任意分配的缓存之中）。然而，</w:t>
      </w:r>
      <w:r w:rsidRPr="00394F5B">
        <w:rPr>
          <w:rFonts w:asciiTheme="minorEastAsia" w:hAnsiTheme="minorEastAsia" w:cs="Arial Unicode MS" w:hint="eastAsia"/>
          <w:szCs w:val="21"/>
        </w:rPr>
        <w:t>这么好的效果有一定的代价</w:t>
      </w:r>
      <w:r w:rsidRPr="00394F5B">
        <w:rPr>
          <w:rFonts w:asciiTheme="minorEastAsia" w:hAnsiTheme="minorEastAsia" w:cs="Arial Unicode MS"/>
          <w:szCs w:val="21"/>
        </w:rPr>
        <w:t>。</w:t>
      </w:r>
      <w:r w:rsidRPr="00394F5B">
        <w:rPr>
          <w:rFonts w:asciiTheme="minorEastAsia" w:hAnsiTheme="minorEastAsia" w:cs="Arial Unicode MS" w:hint="eastAsia"/>
          <w:szCs w:val="21"/>
        </w:rPr>
        <w:t>尽管</w:t>
      </w:r>
      <w:r w:rsidRPr="00394F5B">
        <w:rPr>
          <w:rFonts w:asciiTheme="minorEastAsia" w:hAnsiTheme="minorEastAsia" w:cs="Arial Unicode MS"/>
          <w:szCs w:val="21"/>
        </w:rPr>
        <w:t>SHELLOS在检测网络层攻击时显示出优秀的吞吐量，</w:t>
      </w:r>
      <w:r w:rsidRPr="00394F5B">
        <w:rPr>
          <w:rFonts w:asciiTheme="minorEastAsia" w:hAnsiTheme="minorEastAsia" w:cs="Arial Unicode MS" w:hint="eastAsia"/>
          <w:szCs w:val="21"/>
        </w:rPr>
        <w:t>但是</w:t>
      </w:r>
      <w:r w:rsidRPr="00394F5B">
        <w:rPr>
          <w:rFonts w:asciiTheme="minorEastAsia" w:hAnsiTheme="minorEastAsia" w:cs="Arial Unicode MS"/>
          <w:szCs w:val="21"/>
        </w:rPr>
        <w:t>检测恶意文档的</w:t>
      </w:r>
      <w:r w:rsidRPr="00394F5B">
        <w:rPr>
          <w:rFonts w:asciiTheme="minorEastAsia" w:hAnsiTheme="minorEastAsia" w:cs="Arial Unicode MS" w:hint="eastAsia"/>
          <w:szCs w:val="21"/>
        </w:rPr>
        <w:t>时</w:t>
      </w:r>
      <w:r w:rsidRPr="00394F5B">
        <w:rPr>
          <w:rFonts w:asciiTheme="minorEastAsia" w:hAnsiTheme="minorEastAsia" w:cs="Arial Unicode MS"/>
          <w:szCs w:val="21"/>
        </w:rPr>
        <w:t>却遭受严重的延迟（在秒级别）。这种延迟造成的原因是检测位于内存缓存</w:t>
      </w:r>
      <w:r w:rsidRPr="00394F5B">
        <w:rPr>
          <w:rFonts w:asciiTheme="minorEastAsia" w:hAnsiTheme="minorEastAsia" w:cs="Arial Unicode MS" w:hint="eastAsia"/>
          <w:szCs w:val="21"/>
        </w:rPr>
        <w:t>（memory buffers）</w:t>
      </w:r>
      <w:r w:rsidRPr="00394F5B">
        <w:rPr>
          <w:rFonts w:asciiTheme="minorEastAsia" w:hAnsiTheme="minorEastAsia" w:cs="Arial Unicode MS"/>
          <w:szCs w:val="21"/>
        </w:rPr>
        <w:t>中，此类检测需要程序首先开辟内存缓存，才能</w:t>
      </w:r>
      <w:r w:rsidRPr="00394F5B">
        <w:rPr>
          <w:rFonts w:asciiTheme="minorEastAsia" w:hAnsiTheme="minorEastAsia" w:cs="Arial Unicode MS" w:hint="eastAsia"/>
          <w:szCs w:val="21"/>
        </w:rPr>
        <w:t>进行</w:t>
      </w:r>
      <w:r w:rsidRPr="00394F5B">
        <w:rPr>
          <w:rFonts w:asciiTheme="minorEastAsia" w:hAnsiTheme="minorEastAsia" w:cs="Arial Unicode MS"/>
          <w:szCs w:val="21"/>
        </w:rPr>
        <w:t>检测。</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另外一种动态分析的方法聚焦于检测在运行JavaScript时的恶意行为。JSAND使用10个仔细</w:t>
      </w:r>
      <w:r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Pr>
          <w:rFonts w:asciiTheme="minorEastAsia" w:hAnsiTheme="minorEastAsia" w:cs="Arial Unicode MS"/>
          <w:szCs w:val="21"/>
        </w:rPr>
        <w:t>[</w:t>
      </w:r>
      <w:r w:rsidRPr="00394F5B">
        <w:rPr>
          <w:rFonts w:asciiTheme="minorEastAsia" w:hAnsiTheme="minorEastAsia" w:cs="Arial Unicode MS"/>
          <w:szCs w:val="21"/>
        </w:rPr>
        <w:t>9</w:t>
      </w:r>
      <w:r>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Pr>
          <w:rFonts w:asciiTheme="minorEastAsia" w:hAnsiTheme="minorEastAsia" w:cs="Arial Unicode MS"/>
          <w:szCs w:val="21"/>
        </w:rPr>
        <w:t>[</w:t>
      </w:r>
      <w:r w:rsidRPr="00394F5B">
        <w:rPr>
          <w:rFonts w:asciiTheme="minorEastAsia" w:hAnsiTheme="minorEastAsia" w:cs="Arial Unicode MS"/>
          <w:szCs w:val="21"/>
        </w:rPr>
        <w:t>24</w:t>
      </w:r>
      <w:r>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。CUJO建立在专门针对JavaScript的沙箱上，且可自动学习事件序列模型（models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Pr>
          <w:rFonts w:asciiTheme="minorEastAsia" w:hAnsiTheme="minorEastAsia" w:cs="Arial Unicode MS"/>
          <w:szCs w:val="21"/>
        </w:rPr>
        <w:t>[</w:t>
      </w:r>
      <w:r w:rsidRPr="00394F5B">
        <w:rPr>
          <w:rFonts w:asciiTheme="minorEastAsia" w:hAnsiTheme="minorEastAsia" w:cs="Arial Unicode MS"/>
          <w:szCs w:val="21"/>
        </w:rPr>
        <w:t>31</w:t>
      </w:r>
      <w:r>
        <w:rPr>
          <w:rFonts w:asciiTheme="minorEastAsia" w:hAnsiTheme="minorEastAsia" w:cs="Arial Unicode MS"/>
          <w:szCs w:val="21"/>
        </w:rPr>
        <w:t>]</w:t>
      </w:r>
      <w:r w:rsidRPr="00394F5B">
        <w:rPr>
          <w:rFonts w:asciiTheme="minorEastAsia" w:hAnsiTheme="minorEastAsia" w:cs="Arial Unicode MS"/>
          <w:szCs w:val="21"/>
        </w:rPr>
        <w:t>。专门的Java Script动态分析方法与</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检测方法相比，有很大的性能提升（单个文件的检测时间控制</w:t>
      </w:r>
      <w:r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rsidR="002C3A5A" w:rsidRDefault="002C3A5A" w:rsidP="002C3A5A">
      <w:pPr>
        <w:pStyle w:val="3"/>
        <w:numPr>
          <w:ilvl w:val="1"/>
          <w:numId w:val="5"/>
        </w:numPr>
        <w:rPr>
          <w:sz w:val="28"/>
          <w:szCs w:val="28"/>
        </w:rPr>
      </w:pPr>
      <w:r>
        <w:rPr>
          <w:rFonts w:hint="eastAsia"/>
          <w:sz w:val="28"/>
          <w:szCs w:val="28"/>
        </w:rPr>
        <w:lastRenderedPageBreak/>
        <w:t xml:space="preserve"> </w:t>
      </w:r>
      <w:r w:rsidRPr="00A25163">
        <w:rPr>
          <w:rFonts w:hint="eastAsia"/>
          <w:sz w:val="28"/>
          <w:szCs w:val="28"/>
        </w:rPr>
        <w:t>静态分析</w:t>
      </w:r>
    </w:p>
    <w:p w:rsidR="002C3A5A" w:rsidRPr="00394F5B" w:rsidRDefault="002C3A5A" w:rsidP="002C3A5A">
      <w:pPr>
        <w:spacing w:after="240" w:line="305" w:lineRule="auto"/>
        <w:ind w:firstLine="420"/>
        <w:rPr>
          <w:rFonts w:asciiTheme="minorEastAsia" w:hAnsiTheme="minorEastAsia" w:cs="Arial Unicode MS"/>
          <w:szCs w:val="21"/>
        </w:rPr>
      </w:pPr>
      <w:proofErr w:type="spellStart"/>
      <w:r w:rsidRPr="00394F5B">
        <w:rPr>
          <w:rFonts w:asciiTheme="minorEastAsia" w:hAnsiTheme="minorEastAsia" w:cs="Arial Unicode MS"/>
          <w:szCs w:val="21"/>
        </w:rPr>
        <w:t>PJScan</w:t>
      </w:r>
      <w:proofErr w:type="spellEnd"/>
      <w:r w:rsidRPr="00394F5B">
        <w:rPr>
          <w:rFonts w:asciiTheme="minorEastAsia" w:hAnsiTheme="minorEastAsia" w:cs="Arial Unicode MS"/>
          <w:szCs w:val="21"/>
        </w:rPr>
        <w:t>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w:t>
      </w:r>
      <w:proofErr w:type="spellStart"/>
      <w:r w:rsidRPr="00394F5B">
        <w:rPr>
          <w:rFonts w:asciiTheme="minorEastAsia" w:hAnsiTheme="minorEastAsia" w:cs="Arial Unicode MS"/>
          <w:szCs w:val="21"/>
        </w:rPr>
        <w:t>PJSc</w:t>
      </w:r>
      <w:r w:rsidRPr="00394F5B">
        <w:rPr>
          <w:rFonts w:asciiTheme="minorEastAsia" w:hAnsiTheme="minorEastAsia" w:cs="Arial Unicode MS" w:hint="eastAsia"/>
          <w:szCs w:val="21"/>
        </w:rPr>
        <w:t>an</w:t>
      </w:r>
      <w:proofErr w:type="spellEnd"/>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w:t>
      </w:r>
      <w:proofErr w:type="spellStart"/>
      <w:r w:rsidRPr="00394F5B">
        <w:rPr>
          <w:rFonts w:asciiTheme="minorEastAsia" w:hAnsiTheme="minorEastAsia" w:cs="Arial Unicode MS"/>
          <w:szCs w:val="21"/>
        </w:rPr>
        <w:t>eval</w:t>
      </w:r>
      <w:proofErr w:type="spellEnd"/>
      <w:r w:rsidRPr="00394F5B">
        <w:rPr>
          <w:rFonts w:asciiTheme="minorEastAsia" w:hAnsiTheme="minorEastAsia" w:cs="Arial Unicode MS"/>
          <w:szCs w:val="21"/>
        </w:rPr>
        <w:t>()函数调用来获取，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rsidR="002C3A5A" w:rsidRPr="00C2479C"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proofErr w:type="spellStart"/>
      <w:r w:rsidRPr="00394F5B">
        <w:rPr>
          <w:rFonts w:asciiTheme="minorEastAsia" w:hAnsiTheme="minorEastAsia" w:cs="MS Mincho"/>
          <w:szCs w:val="21"/>
        </w:rPr>
        <w:t>Maiorca</w:t>
      </w:r>
      <w:proofErr w:type="spellEnd"/>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Pr>
          <w:rFonts w:asciiTheme="minorEastAsia" w:hAnsiTheme="minorEastAsia" w:cs="Arial Unicode MS"/>
          <w:szCs w:val="21"/>
        </w:rPr>
        <w:t>[</w:t>
      </w:r>
      <w:r w:rsidRPr="00394F5B">
        <w:rPr>
          <w:rFonts w:asciiTheme="minorEastAsia" w:hAnsiTheme="minorEastAsia" w:cs="Arial Unicode MS"/>
          <w:szCs w:val="21"/>
        </w:rPr>
        <w:t>33</w:t>
      </w:r>
      <w:r>
        <w:rPr>
          <w:rFonts w:asciiTheme="minorEastAsia" w:hAnsiTheme="minorEastAsia" w:cs="Arial Unicode MS"/>
          <w:szCs w:val="21"/>
        </w:rPr>
        <w:t>]</w:t>
      </w:r>
      <w:r w:rsidRPr="00394F5B">
        <w:rPr>
          <w:rFonts w:asciiTheme="minorEastAsia" w:hAnsiTheme="minorEastAsia" w:cs="Arial Unicode MS"/>
          <w:szCs w:val="21"/>
        </w:rPr>
        <w:t>。然而，此分类器不</w:t>
      </w:r>
      <w:r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Pr="00394F5B">
        <w:rPr>
          <w:rFonts w:asciiTheme="minorEastAsia" w:hAnsiTheme="minorEastAsia" w:cs="Arial Unicode MS" w:hint="eastAsia"/>
          <w:szCs w:val="21"/>
        </w:rPr>
        <w:t>在检测时这个特征就不能加入到训练样本中。</w:t>
      </w:r>
    </w:p>
    <w:p w:rsidR="002C3A5A" w:rsidRDefault="002C3A5A" w:rsidP="002C3A5A">
      <w:pPr>
        <w:spacing w:after="240" w:line="305" w:lineRule="auto"/>
        <w:ind w:firstLine="420"/>
        <w:rPr>
          <w:rFonts w:asciiTheme="minorEastAsia" w:hAnsiTheme="minorEastAsia" w:cs="宋体"/>
          <w:kern w:val="0"/>
          <w:szCs w:val="21"/>
        </w:rPr>
      </w:pP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等人。也研究了对PDFrate和其他PDF文档分类器的逃逸[26]，[27]。他们提出 反向模仿技术。为了使内容看似良性（如</w:t>
      </w:r>
      <w:proofErr w:type="spellStart"/>
      <w:r w:rsidRPr="00394F5B">
        <w:rPr>
          <w:rFonts w:asciiTheme="minorEastAsia" w:hAnsiTheme="minorEastAsia" w:cs="宋体"/>
          <w:kern w:val="0"/>
          <w:szCs w:val="21"/>
        </w:rPr>
        <w:t>Mimicus</w:t>
      </w:r>
      <w:proofErr w:type="spellEnd"/>
      <w:r w:rsidRPr="00394F5B">
        <w:rPr>
          <w:rFonts w:asciiTheme="minorEastAsia" w:hAnsiTheme="minorEastAsia" w:cs="宋体"/>
          <w:kern w:val="0"/>
          <w:szCs w:val="21"/>
        </w:rPr>
        <w:t>所做的那样），他们将恶意内容嵌入到良性PDF中，而不是将内容添加到恶意文档中，而是尽可能少地修改。反向模仿攻击实施针对PDFrate的独立逃避方法, </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等人提出了三种不同的逃避方案。在</w:t>
      </w:r>
      <w:proofErr w:type="spellStart"/>
      <w:r w:rsidRPr="00394F5B">
        <w:rPr>
          <w:rFonts w:asciiTheme="minorEastAsia" w:hAnsiTheme="minorEastAsia" w:cs="宋体"/>
          <w:kern w:val="0"/>
          <w:szCs w:val="21"/>
        </w:rPr>
        <w:t>EXEembed</w:t>
      </w:r>
      <w:proofErr w:type="spellEnd"/>
      <w:r w:rsidRPr="00394F5B">
        <w:rPr>
          <w:rFonts w:asciiTheme="minorEastAsia" w:hAnsiTheme="minorEastAsia" w:cs="宋体"/>
          <w:kern w:val="0"/>
          <w:szCs w:val="21"/>
        </w:rPr>
        <w:t>方案中，恶意可执行文件被植入到现有的良性PDF文档中。打开文档时会执行恶意软件。这些文档利用CVE-2010-1240。在</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方案中，恶意PDF被嵌入到良性PDF中。这些嵌入式文档在文档打开时自动呈现。为了评估，</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 将利用CVE-2009-0927的文档嵌入到现有的良性PDF文档中。最后，在</w:t>
      </w:r>
      <w:proofErr w:type="spellStart"/>
      <w:r w:rsidRPr="00394F5B">
        <w:rPr>
          <w:rFonts w:asciiTheme="minorEastAsia" w:hAnsiTheme="minorEastAsia" w:cs="宋体"/>
          <w:kern w:val="0"/>
          <w:szCs w:val="21"/>
        </w:rPr>
        <w:t>JSinject</w:t>
      </w:r>
      <w:proofErr w:type="spellEnd"/>
      <w:r w:rsidRPr="00394F5B">
        <w:rPr>
          <w:rFonts w:asciiTheme="minorEastAsia" w:hAnsiTheme="minorEastAsia" w:cs="宋体"/>
          <w:kern w:val="0"/>
          <w:szCs w:val="21"/>
        </w:rPr>
        <w:t>场景中，恶意JavaScript（与</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嵌入式文档中使用的相同）直接注入根良性文档。</w:t>
      </w:r>
    </w:p>
    <w:p w:rsidR="002C3A5A" w:rsidRDefault="002C3A5A" w:rsidP="002C3A5A">
      <w:pPr>
        <w:pStyle w:val="3"/>
        <w:numPr>
          <w:ilvl w:val="1"/>
          <w:numId w:val="5"/>
        </w:numPr>
        <w:rPr>
          <w:sz w:val="28"/>
          <w:szCs w:val="28"/>
        </w:rPr>
      </w:pPr>
      <w:r w:rsidRPr="00A25163">
        <w:rPr>
          <w:rFonts w:hint="eastAsia"/>
          <w:sz w:val="28"/>
          <w:szCs w:val="28"/>
        </w:rPr>
        <w:t>动静结合</w:t>
      </w:r>
    </w:p>
    <w:p w:rsidR="002C3A5A" w:rsidRDefault="002C3A5A" w:rsidP="002C3A5A">
      <w:pPr>
        <w:spacing w:after="240" w:line="305" w:lineRule="auto"/>
        <w:rPr>
          <w:rFonts w:asciiTheme="minorEastAsia" w:hAnsiTheme="minorEastAsia" w:cs="Arial Unicode MS"/>
          <w:szCs w:val="21"/>
        </w:rPr>
      </w:pPr>
    </w:p>
    <w:p w:rsidR="002C3A5A" w:rsidRPr="00394F5B"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w:t>
      </w:r>
      <w:proofErr w:type="spellStart"/>
      <w:r w:rsidRPr="00394F5B">
        <w:rPr>
          <w:rFonts w:asciiTheme="minorEastAsia" w:hAnsiTheme="minorEastAsia" w:cs="Arial Unicode MS"/>
          <w:szCs w:val="21"/>
        </w:rPr>
        <w:t>MDScan</w:t>
      </w:r>
      <w:proofErr w:type="spellEnd"/>
      <w:r>
        <w:rPr>
          <w:rFonts w:asciiTheme="minorEastAsia" w:hAnsiTheme="minorEastAsia" w:cs="Arial Unicode MS"/>
          <w:szCs w:val="21"/>
        </w:rPr>
        <w:t>[</w:t>
      </w:r>
      <w:r w:rsidRPr="00394F5B">
        <w:rPr>
          <w:rFonts w:asciiTheme="minorEastAsia" w:hAnsiTheme="minorEastAsia" w:cs="Arial Unicode MS"/>
          <w:szCs w:val="21"/>
        </w:rPr>
        <w:t>37</w:t>
      </w:r>
      <w:r>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w:t>
      </w:r>
      <w:proofErr w:type="spellStart"/>
      <w:r w:rsidRPr="00394F5B">
        <w:rPr>
          <w:rFonts w:asciiTheme="minorEastAsia" w:hAnsiTheme="minorEastAsia" w:cs="Arial Unicode MS"/>
          <w:szCs w:val="21"/>
        </w:rPr>
        <w:t>MDScan</w:t>
      </w:r>
      <w:proofErr w:type="spellEnd"/>
      <w:r w:rsidRPr="00394F5B">
        <w:rPr>
          <w:rFonts w:asciiTheme="minorEastAsia" w:hAnsiTheme="minorEastAsia" w:cs="Arial Unicode MS"/>
          <w:szCs w:val="21"/>
        </w:rPr>
        <w:t>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w:t>
      </w:r>
      <w:r w:rsidRPr="00394F5B">
        <w:rPr>
          <w:rFonts w:asciiTheme="minorEastAsia" w:hAnsiTheme="minorEastAsia" w:cs="Arial Unicode MS"/>
          <w:szCs w:val="21"/>
        </w:rPr>
        <w:lastRenderedPageBreak/>
        <w:t>会模拟Acrobat Reader引擎）。在控制执行中（controlled execution），所有的内存缓存都会被一个工具所检测，此工具基于</w:t>
      </w:r>
      <w:r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proofErr w:type="spellStart"/>
      <w:r w:rsidRPr="00394F5B">
        <w:rPr>
          <w:rFonts w:asciiTheme="minorEastAsia" w:hAnsiTheme="minorEastAsia" w:cs="Arial Unicode MS"/>
          <w:szCs w:val="21"/>
        </w:rPr>
        <w:t>she</w:t>
      </w:r>
      <w:r w:rsidRPr="00394F5B">
        <w:rPr>
          <w:rFonts w:asciiTheme="minorEastAsia" w:hAnsiTheme="minorEastAsia" w:cs="Arial Unicode MS" w:hint="eastAsia"/>
          <w:szCs w:val="21"/>
        </w:rPr>
        <w:t>l</w:t>
      </w:r>
      <w:r w:rsidRPr="00394F5B">
        <w:rPr>
          <w:rFonts w:asciiTheme="minorEastAsia" w:hAnsiTheme="minorEastAsia" w:cs="Arial Unicode MS"/>
          <w:szCs w:val="21"/>
        </w:rPr>
        <w:t>lcode</w:t>
      </w:r>
      <w:proofErr w:type="spellEnd"/>
      <w:r w:rsidRPr="00394F5B">
        <w:rPr>
          <w:rFonts w:asciiTheme="minorEastAsia" w:hAnsiTheme="minorEastAsia" w:cs="Arial Unicode MS"/>
          <w:szCs w:val="21"/>
        </w:rPr>
        <w:t>检测。</w:t>
      </w:r>
    </w:p>
    <w:p w:rsidR="002C3A5A" w:rsidRDefault="002C3A5A" w:rsidP="002C3A5A">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Pr>
          <w:rFonts w:asciiTheme="minorEastAsia" w:hAnsiTheme="minorEastAsia" w:cs="Arial Unicode MS"/>
          <w:szCs w:val="21"/>
        </w:rPr>
        <w:t>[</w:t>
      </w:r>
      <w:r w:rsidRPr="00394F5B">
        <w:rPr>
          <w:rFonts w:asciiTheme="minorEastAsia" w:hAnsiTheme="minorEastAsia" w:cs="Arial Unicode MS"/>
          <w:szCs w:val="21"/>
        </w:rPr>
        <w:t>10</w:t>
      </w:r>
      <w:r>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一文中，静态与动态部件的角色发生了变化。ZOZZLE的动态部件会在运行前提取JavaScript的片段，这些JavaScript源于IE浏览器中的JavaScript引擎，此引擎能自然而然地解决</w:t>
      </w:r>
      <w:proofErr w:type="spellStart"/>
      <w:r w:rsidRPr="00394F5B">
        <w:rPr>
          <w:rFonts w:asciiTheme="minorEastAsia" w:hAnsiTheme="minorEastAsia" w:cs="Arial Unicode MS"/>
          <w:szCs w:val="21"/>
        </w:rPr>
        <w:t>JavaSript</w:t>
      </w:r>
      <w:proofErr w:type="spellEnd"/>
      <w:r w:rsidRPr="00394F5B">
        <w:rPr>
          <w:rFonts w:asciiTheme="minorEastAsia" w:hAnsiTheme="minorEastAsia" w:cs="Arial Unicode MS"/>
          <w:szCs w:val="21"/>
        </w:rPr>
        <w:t>代码混淆（obfuscation）的问题。ZOZZLE的静态分析部分使用Bayesian分类器，此分类器建立在对检测到的JavaScript源代码进行混合分析（syntactic analysis）</w:t>
      </w:r>
      <w:r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rsidR="002C3A5A" w:rsidRDefault="002C3A5A" w:rsidP="002C3A5A">
      <w:pPr>
        <w:pStyle w:val="3"/>
        <w:numPr>
          <w:ilvl w:val="1"/>
          <w:numId w:val="5"/>
        </w:numPr>
        <w:rPr>
          <w:sz w:val="28"/>
          <w:szCs w:val="28"/>
        </w:rPr>
      </w:pPr>
      <w:r w:rsidRPr="00A25163">
        <w:rPr>
          <w:rFonts w:hint="eastAsia"/>
          <w:sz w:val="28"/>
          <w:szCs w:val="28"/>
        </w:rPr>
        <w:t>机器学习</w:t>
      </w:r>
    </w:p>
    <w:p w:rsidR="00E81FED" w:rsidRPr="00E81FED" w:rsidRDefault="00E81FED" w:rsidP="00E81FED">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Pr="00394F5B">
        <w:rPr>
          <w:rFonts w:asciiTheme="minorEastAsia" w:hAnsiTheme="minorEastAsia" w:cs="Arial Unicode MS" w:hint="eastAsia"/>
          <w:szCs w:val="21"/>
        </w:rPr>
        <w:t>明显的</w:t>
      </w:r>
      <w:r w:rsidRPr="00394F5B">
        <w:rPr>
          <w:rFonts w:asciiTheme="minorEastAsia" w:hAnsiTheme="minorEastAsia" w:cs="Arial Unicode MS"/>
          <w:szCs w:val="21"/>
        </w:rPr>
        <w:t xml:space="preserve">性能瓶颈和需要特定的受控制系统（instrumented environments）为代价。在本文中提出的新方法，旨在从静态方法填补空隙。此技术通过从静态方法开始，增强检测性能同时保持系统设计的简约和计算的高效。为了达到这样的目标，我们使用了一个现成的解析器，构筑关于“Comprehensive Static Analysis </w:t>
      </w:r>
      <w:r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rsidR="002C3A5A" w:rsidRPr="00F75C3B" w:rsidRDefault="002C3A5A" w:rsidP="00F75C3B">
      <w:pPr>
        <w:spacing w:after="240" w:line="327" w:lineRule="auto"/>
        <w:ind w:firstLine="420"/>
        <w:rPr>
          <w:rFonts w:asciiTheme="minorEastAsia" w:hAnsiTheme="minorEastAsia" w:cs="Arial Unicode MS"/>
          <w:szCs w:val="21"/>
        </w:rPr>
      </w:pPr>
      <w:r w:rsidRPr="00E81FED">
        <w:rPr>
          <w:rFonts w:asciiTheme="minorEastAsia" w:hAnsiTheme="minorEastAsia" w:cs="Arial Unicode MS"/>
          <w:szCs w:val="21"/>
        </w:rPr>
        <w:t xml:space="preserve">Charles 等人提出通过随机森林检测含恶意代码的PDF 文件技术PDFrate，作者从PDF 文档元数据以及文档结构中提取了135 </w:t>
      </w:r>
      <w:proofErr w:type="gramStart"/>
      <w:r w:rsidRPr="00E81FED">
        <w:rPr>
          <w:rFonts w:asciiTheme="minorEastAsia" w:hAnsiTheme="minorEastAsia" w:cs="Arial Unicode MS"/>
          <w:szCs w:val="21"/>
        </w:rPr>
        <w:t>个</w:t>
      </w:r>
      <w:proofErr w:type="gramEnd"/>
      <w:r w:rsidRPr="00E81FED">
        <w:rPr>
          <w:rFonts w:asciiTheme="minorEastAsia" w:hAnsiTheme="minorEastAsia" w:cs="Arial Unicode MS"/>
          <w:szCs w:val="21"/>
        </w:rPr>
        <w:t xml:space="preserve">特征，使用已标记特征的训练数据，并采用10 </w:t>
      </w:r>
      <w:proofErr w:type="gramStart"/>
      <w:r w:rsidRPr="00E81FED">
        <w:rPr>
          <w:rFonts w:asciiTheme="minorEastAsia" w:hAnsiTheme="minorEastAsia" w:cs="Arial Unicode MS"/>
          <w:szCs w:val="21"/>
        </w:rPr>
        <w:t>倍</w:t>
      </w:r>
      <w:proofErr w:type="gramEnd"/>
      <w:r w:rsidRPr="00E81FED">
        <w:rPr>
          <w:rFonts w:asciiTheme="minorEastAsia" w:hAnsiTheme="minorEastAsia" w:cs="Arial Unicode MS"/>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E81FED">
        <w:rPr>
          <w:rFonts w:asciiTheme="minorEastAsia" w:hAnsiTheme="minorEastAsia" w:cs="Arial Unicode MS" w:hint="eastAsia"/>
          <w:szCs w:val="21"/>
        </w:rPr>
        <w:t>我们同时也对这135个特征进行了提取，利用随机森林的算法对文档进行预测分类。</w:t>
      </w:r>
    </w:p>
    <w:bookmarkEnd w:id="8"/>
    <w:bookmarkEnd w:id="9"/>
    <w:p w:rsidR="002C3A5A" w:rsidRPr="00717333" w:rsidRDefault="002C3A5A" w:rsidP="002C3A5A">
      <w:pPr>
        <w:pStyle w:val="3"/>
        <w:numPr>
          <w:ilvl w:val="1"/>
          <w:numId w:val="5"/>
        </w:numPr>
      </w:pPr>
      <w:r>
        <w:rPr>
          <w:rFonts w:hint="eastAsia"/>
        </w:rPr>
        <w:t>对抗性学习</w:t>
      </w:r>
    </w:p>
    <w:p w:rsidR="002C3A5A" w:rsidRDefault="002C3A5A" w:rsidP="002C3A5A">
      <w:pPr>
        <w:ind w:firstLine="420"/>
      </w:pPr>
      <w:r>
        <w:rPr>
          <w:rFonts w:hint="eastAsia"/>
        </w:rPr>
        <w:t>机器学习在一定程度上可以检测到很多关于新奇恶意代码的攻击，但是同时也会有一些攻击是基于分类器的，许伟林</w:t>
      </w:r>
      <w:r>
        <w:rPr>
          <w:rFonts w:hint="eastAsia"/>
        </w:rPr>
        <w:t>2016</w:t>
      </w:r>
      <w:r>
        <w:rPr>
          <w:rFonts w:hint="eastAsia"/>
        </w:rPr>
        <w:t>发表的关于自动逃逸分类器的一文中</w:t>
      </w:r>
      <w:r>
        <w:rPr>
          <w:rFonts w:hint="eastAsia"/>
        </w:rPr>
        <w:t>[</w:t>
      </w:r>
      <w:r>
        <w:t>7</w:t>
      </w:r>
      <w:r>
        <w:rPr>
          <w:rFonts w:hint="eastAsia"/>
        </w:rPr>
        <w:t>]</w:t>
      </w:r>
      <w:r>
        <w:t>,</w:t>
      </w:r>
      <w:r>
        <w:rPr>
          <w:rFonts w:hint="eastAsia"/>
        </w:rPr>
        <w:t>就</w:t>
      </w:r>
      <w:r w:rsidRPr="00F142CA">
        <w:t>针对两种</w:t>
      </w:r>
      <w:r w:rsidRPr="00F142CA">
        <w:t>PDF</w:t>
      </w:r>
      <w:r w:rsidRPr="00F142CA">
        <w:t>恶意软件分类器（</w:t>
      </w:r>
      <w:r w:rsidRPr="00F142CA">
        <w:rPr>
          <w:b/>
        </w:rPr>
        <w:t>PDFrate</w:t>
      </w:r>
      <w:r w:rsidRPr="00F142CA">
        <w:rPr>
          <w:b/>
        </w:rPr>
        <w:t>和</w:t>
      </w:r>
      <w:proofErr w:type="spellStart"/>
      <w:r w:rsidRPr="00F142CA">
        <w:rPr>
          <w:b/>
        </w:rPr>
        <w:t>Hidost</w:t>
      </w:r>
      <w:proofErr w:type="spellEnd"/>
      <w:r w:rsidRPr="00F142CA">
        <w:t>）的技术进行实验</w:t>
      </w:r>
      <w:r w:rsidRPr="00BF021B">
        <w:t>为</w:t>
      </w:r>
      <w:r w:rsidRPr="00BF021B">
        <w:rPr>
          <w:i/>
          <w:iCs/>
        </w:rPr>
        <w:t>所有的</w:t>
      </w:r>
      <w:r w:rsidRPr="00BF021B">
        <w:t>分类器自动找到规避的变体</w:t>
      </w:r>
      <w:r>
        <w:t>，</w:t>
      </w:r>
      <w:r>
        <w:rPr>
          <w:rFonts w:hint="eastAsia"/>
        </w:rPr>
        <w:t>这样一来即使分类器的检测率为</w:t>
      </w:r>
      <w:r>
        <w:rPr>
          <w:rFonts w:hint="eastAsia"/>
        </w:rPr>
        <w:t>99%</w:t>
      </w:r>
      <w:r>
        <w:rPr>
          <w:rFonts w:hint="eastAsia"/>
        </w:rPr>
        <w:t>，也可以通过这个方法，多次变异后成功逃逸分类器。这对检测</w:t>
      </w:r>
      <w:r>
        <w:rPr>
          <w:rFonts w:hint="eastAsia"/>
        </w:rPr>
        <w:t>PDF</w:t>
      </w:r>
      <w:r>
        <w:rPr>
          <w:rFonts w:hint="eastAsia"/>
        </w:rPr>
        <w:t>的模型来说是一个值得关注的问题，也就是模型的鲁棒性。</w:t>
      </w:r>
      <w:r w:rsidRPr="0091045C">
        <w:rPr>
          <w:rFonts w:hint="eastAsia"/>
        </w:rPr>
        <w:t>Lux0r [14]</w:t>
      </w:r>
      <w:r w:rsidRPr="0091045C">
        <w:rPr>
          <w:rFonts w:hint="eastAsia"/>
        </w:rPr>
        <w:t>构造了两组分别在良性和恶意文档中找到的</w:t>
      </w:r>
      <w:r w:rsidRPr="0091045C">
        <w:rPr>
          <w:rFonts w:hint="eastAsia"/>
        </w:rPr>
        <w:t>API</w:t>
      </w:r>
      <w:r w:rsidRPr="0091045C">
        <w:rPr>
          <w:rFonts w:hint="eastAsia"/>
        </w:rPr>
        <w:t>参考模式，并将其用于对</w:t>
      </w:r>
      <w:r w:rsidRPr="0091045C">
        <w:rPr>
          <w:rFonts w:hint="eastAsia"/>
        </w:rPr>
        <w:t>maldoc</w:t>
      </w:r>
      <w:r w:rsidRPr="0091045C">
        <w:rPr>
          <w:rFonts w:hint="eastAsia"/>
        </w:rPr>
        <w:t>进行分类。</w:t>
      </w:r>
      <w:proofErr w:type="spellStart"/>
      <w:r w:rsidRPr="0091045C">
        <w:rPr>
          <w:rFonts w:hint="eastAsia"/>
        </w:rPr>
        <w:t>Maiorca</w:t>
      </w:r>
      <w:proofErr w:type="spellEnd"/>
      <w:r w:rsidRPr="0091045C">
        <w:rPr>
          <w:rFonts w:hint="eastAsia"/>
        </w:rPr>
        <w:t>等人。</w:t>
      </w:r>
      <w:r w:rsidRPr="0091045C">
        <w:rPr>
          <w:rFonts w:hint="eastAsia"/>
        </w:rPr>
        <w:t xml:space="preserve"> [34]</w:t>
      </w:r>
      <w:r w:rsidRPr="0091045C">
        <w:rPr>
          <w:rFonts w:hint="eastAsia"/>
        </w:rPr>
        <w:t>关注</w:t>
      </w:r>
      <w:r w:rsidRPr="0091045C">
        <w:rPr>
          <w:rFonts w:hint="eastAsia"/>
        </w:rPr>
        <w:t>JavaScript</w:t>
      </w:r>
      <w:r w:rsidRPr="0091045C">
        <w:rPr>
          <w:rFonts w:hint="eastAsia"/>
        </w:rPr>
        <w:t>和元数据，并将许多上述启发式算法融合到一个程序中，以提高逃避弹性。</w:t>
      </w:r>
      <w:r w:rsidRPr="00DC3EBD">
        <w:rPr>
          <w:rFonts w:hint="eastAsia"/>
        </w:rPr>
        <w:t>相反，反向模仿</w:t>
      </w:r>
      <w:r w:rsidRPr="00DC3EBD">
        <w:rPr>
          <w:rFonts w:hint="eastAsia"/>
        </w:rPr>
        <w:t>[35]</w:t>
      </w:r>
      <w:r w:rsidRPr="00DC3EBD">
        <w:rPr>
          <w:rFonts w:hint="eastAsia"/>
        </w:rPr>
        <w:t>攻击尝试将恶意内容嵌入到良性</w:t>
      </w:r>
      <w:r w:rsidRPr="00DC3EBD">
        <w:rPr>
          <w:rFonts w:hint="eastAsia"/>
        </w:rPr>
        <w:t>PDF</w:t>
      </w:r>
      <w:r w:rsidRPr="00DC3EBD">
        <w:rPr>
          <w:rFonts w:hint="eastAsia"/>
        </w:rPr>
        <w:t>中，注意尽可能少地修</w:t>
      </w:r>
      <w:r w:rsidRPr="00DC3EBD">
        <w:rPr>
          <w:rFonts w:hint="eastAsia"/>
        </w:rPr>
        <w:lastRenderedPageBreak/>
        <w:t>改恶意内容。</w:t>
      </w:r>
      <w:proofErr w:type="spellStart"/>
      <w:r w:rsidRPr="00DC3EBD">
        <w:rPr>
          <w:rFonts w:hint="eastAsia"/>
        </w:rPr>
        <w:t>Mimicus</w:t>
      </w:r>
      <w:proofErr w:type="spellEnd"/>
      <w:r w:rsidRPr="00DC3EBD">
        <w:rPr>
          <w:rFonts w:hint="eastAsia"/>
        </w:rPr>
        <w:t xml:space="preserve"> [53]</w:t>
      </w:r>
      <w:r w:rsidRPr="00DC3EBD">
        <w:rPr>
          <w:rFonts w:hint="eastAsia"/>
        </w:rPr>
        <w:t>实现了模仿攻击并通过向文档添加空的结构和元数据项而对现有的</w:t>
      </w:r>
      <w:r w:rsidRPr="00DC3EBD">
        <w:rPr>
          <w:rFonts w:hint="eastAsia"/>
        </w:rPr>
        <w:t>maldoc</w:t>
      </w:r>
      <w:r w:rsidRPr="00DC3EBD">
        <w:rPr>
          <w:rFonts w:hint="eastAsia"/>
        </w:rPr>
        <w:t>进行更好的显示，使其看起来更像良性，而对渲染没有实际影响。</w:t>
      </w:r>
    </w:p>
    <w:p w:rsidR="000A3BF6" w:rsidRPr="000A3BF6" w:rsidRDefault="002C3A5A" w:rsidP="002C3A5A">
      <w:r w:rsidRPr="00572638">
        <w:t>由于</w:t>
      </w:r>
      <w:r w:rsidRPr="00572638">
        <w:t>Adobe Reader</w:t>
      </w:r>
      <w:r w:rsidRPr="00572638">
        <w:t>的不断开发，恶意文件（</w:t>
      </w:r>
      <w:r w:rsidRPr="00572638">
        <w:t>maldoc</w:t>
      </w:r>
      <w:r w:rsidRPr="00572638">
        <w:t>）检测已经成为一个紧迫的问题。尽</w:t>
      </w:r>
      <w:r>
        <w:t>管已经提出了许多解决方案，但最近的作品突出了一些常见的缺陷，</w:t>
      </w:r>
      <w:r>
        <w:rPr>
          <w:rFonts w:hint="eastAsia"/>
        </w:rPr>
        <w:t>就如上面所提到的几种攻击方法，针对这一点</w:t>
      </w:r>
      <w:proofErr w:type="spellStart"/>
      <w:r>
        <w:rPr>
          <w:rFonts w:hint="eastAsia"/>
        </w:rPr>
        <w:t>Meng</w:t>
      </w:r>
      <w:proofErr w:type="spellEnd"/>
      <w:r>
        <w:t xml:space="preserve"> Xu</w:t>
      </w:r>
      <w:r>
        <w:rPr>
          <w:rFonts w:hint="eastAsia"/>
        </w:rPr>
        <w:t>等研究者就提出了一个检测</w:t>
      </w:r>
      <w:r>
        <w:rPr>
          <w:rFonts w:hint="eastAsia"/>
        </w:rPr>
        <w:t>PDF</w:t>
      </w:r>
      <w:r>
        <w:rPr>
          <w:rFonts w:hint="eastAsia"/>
        </w:rPr>
        <w:t>恶意文件的新视角：平台的多样性，通过操作系统设计和恶意样本与良性样本运行时的行为差异，从系统语义</w:t>
      </w:r>
      <w:proofErr w:type="gramStart"/>
      <w:r>
        <w:rPr>
          <w:rFonts w:hint="eastAsia"/>
        </w:rPr>
        <w:t>到堆对</w:t>
      </w:r>
      <w:proofErr w:type="gramEnd"/>
      <w:r>
        <w:rPr>
          <w:rFonts w:hint="eastAsia"/>
        </w:rPr>
        <w:t>象元数据结构，进一步展示如何阻止攻击者发现错误，避免其逃逸。</w:t>
      </w:r>
    </w:p>
    <w:p w:rsidR="000A3BF6" w:rsidRDefault="000A3BF6" w:rsidP="000A3BF6"/>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分类评估方法</w:t>
      </w:r>
    </w:p>
    <w:p w:rsidR="00173745" w:rsidRPr="000F160E" w:rsidRDefault="00173745" w:rsidP="00173745">
      <w:pPr>
        <w:pStyle w:val="3"/>
      </w:pPr>
      <w:r>
        <w:rPr>
          <w:rFonts w:hint="eastAsia"/>
        </w:rPr>
        <w:t>训练分类模型构建</w:t>
      </w:r>
    </w:p>
    <w:p w:rsidR="00173745" w:rsidRDefault="00173745" w:rsidP="00173745">
      <w:pPr>
        <w:rPr>
          <w:rFonts w:ascii="Times New Roman" w:hAnsi="Times New Roman"/>
          <w:color w:val="000000"/>
          <w:kern w:val="0"/>
          <w:sz w:val="20"/>
          <w:szCs w:val="20"/>
        </w:rPr>
      </w:pPr>
      <w:r w:rsidRPr="007157DD">
        <w:rPr>
          <w:rFonts w:ascii="Times New Roman" w:hAnsi="Times New Roman"/>
          <w:color w:val="000000"/>
          <w:kern w:val="0"/>
          <w:sz w:val="20"/>
          <w:szCs w:val="20"/>
        </w:rPr>
        <w:t>所提出的用于基于结构的检测恶意</w:t>
      </w:r>
      <w:r w:rsidRPr="007157DD">
        <w:rPr>
          <w:rFonts w:ascii="Times New Roman" w:hAnsi="Times New Roman"/>
          <w:color w:val="000000"/>
          <w:kern w:val="0"/>
          <w:sz w:val="20"/>
          <w:szCs w:val="20"/>
        </w:rPr>
        <w:t>PDF</w:t>
      </w:r>
      <w:r>
        <w:rPr>
          <w:rFonts w:ascii="Times New Roman" w:hAnsi="Times New Roman"/>
          <w:color w:val="000000"/>
          <w:kern w:val="0"/>
          <w:sz w:val="20"/>
          <w:szCs w:val="20"/>
        </w:rPr>
        <w:t>文档的方法包括以下两个步骤，如</w:t>
      </w:r>
      <w:r>
        <w:rPr>
          <w:rFonts w:ascii="Times New Roman" w:hAnsi="Times New Roman" w:hint="eastAsia"/>
          <w:color w:val="000000"/>
          <w:kern w:val="0"/>
          <w:sz w:val="20"/>
          <w:szCs w:val="20"/>
        </w:rPr>
        <w:t>下图</w:t>
      </w:r>
      <w:r w:rsidRPr="007157DD">
        <w:rPr>
          <w:rFonts w:ascii="Times New Roman" w:hAnsi="Times New Roman"/>
          <w:color w:val="000000"/>
          <w:kern w:val="0"/>
          <w:sz w:val="20"/>
          <w:szCs w:val="20"/>
        </w:rPr>
        <w:t>所示：</w:t>
      </w:r>
    </w:p>
    <w:p w:rsidR="00173745" w:rsidRPr="00065C22" w:rsidRDefault="00173745" w:rsidP="00173745">
      <w:pPr>
        <w:pStyle w:val="a5"/>
        <w:widowControl/>
        <w:numPr>
          <w:ilvl w:val="0"/>
          <w:numId w:val="7"/>
        </w:numPr>
        <w:spacing w:after="149" w:line="214" w:lineRule="atLeast"/>
        <w:ind w:firstLineChars="0"/>
        <w:rPr>
          <w:rFonts w:ascii="Times New Roman" w:hAnsi="Times New Roman"/>
          <w:color w:val="000000"/>
          <w:kern w:val="0"/>
          <w:sz w:val="20"/>
          <w:szCs w:val="20"/>
        </w:rPr>
      </w:pPr>
      <w:r w:rsidRPr="00543D25">
        <w:rPr>
          <w:rFonts w:ascii="Times New Roman" w:hAnsi="Times New Roman"/>
          <w:color w:val="000000"/>
          <w:kern w:val="0"/>
          <w:sz w:val="20"/>
          <w:szCs w:val="20"/>
        </w:rPr>
        <w:t>提取</w:t>
      </w:r>
      <w:r w:rsidRPr="00543D25">
        <w:rPr>
          <w:rFonts w:ascii="Times New Roman" w:hAnsi="Times New Roman" w:hint="eastAsia"/>
          <w:color w:val="000000"/>
          <w:kern w:val="0"/>
          <w:sz w:val="20"/>
          <w:szCs w:val="20"/>
        </w:rPr>
        <w:t>文件特征</w:t>
      </w:r>
      <w:r w:rsidRPr="00543D25">
        <w:rPr>
          <w:rFonts w:ascii="Times New Roman" w:hAnsi="Times New Roman"/>
          <w:color w:val="000000"/>
          <w:kern w:val="0"/>
          <w:sz w:val="20"/>
          <w:szCs w:val="20"/>
        </w:rPr>
        <w:t>。作为基本的预处理步骤，</w:t>
      </w:r>
      <w:r w:rsidRPr="00543D25">
        <w:rPr>
          <w:rFonts w:ascii="Times New Roman" w:hAnsi="Times New Roman" w:hint="eastAsia"/>
          <w:color w:val="000000"/>
          <w:kern w:val="0"/>
          <w:sz w:val="20"/>
          <w:szCs w:val="20"/>
        </w:rPr>
        <w:t>对</w:t>
      </w:r>
      <w:r w:rsidRPr="00543D25">
        <w:rPr>
          <w:rFonts w:ascii="Times New Roman" w:hAnsi="Times New Roman" w:hint="eastAsia"/>
          <w:color w:val="000000"/>
          <w:kern w:val="0"/>
          <w:sz w:val="20"/>
          <w:szCs w:val="20"/>
        </w:rPr>
        <w:t>PDF</w:t>
      </w:r>
      <w:r w:rsidRPr="00543D25">
        <w:rPr>
          <w:rFonts w:ascii="Times New Roman" w:hAnsi="Times New Roman" w:hint="eastAsia"/>
          <w:color w:val="000000"/>
          <w:kern w:val="0"/>
          <w:sz w:val="20"/>
          <w:szCs w:val="20"/>
        </w:rPr>
        <w:t>文件的结构、内容和元数据进行解析，并做一些相应的</w:t>
      </w:r>
      <w:r>
        <w:rPr>
          <w:rFonts w:ascii="Times New Roman" w:hAnsi="Times New Roman" w:hint="eastAsia"/>
          <w:color w:val="000000"/>
          <w:kern w:val="0"/>
          <w:sz w:val="20"/>
          <w:szCs w:val="20"/>
        </w:rPr>
        <w:t>向量</w:t>
      </w:r>
      <w:r w:rsidRPr="00543D25">
        <w:rPr>
          <w:rFonts w:ascii="Times New Roman" w:hAnsi="Times New Roman" w:hint="eastAsia"/>
          <w:color w:val="000000"/>
          <w:kern w:val="0"/>
          <w:sz w:val="20"/>
          <w:szCs w:val="20"/>
        </w:rPr>
        <w:t>计算，</w:t>
      </w:r>
      <w:r>
        <w:rPr>
          <w:rFonts w:ascii="Times New Roman" w:hAnsi="Times New Roman" w:hint="eastAsia"/>
          <w:color w:val="000000"/>
          <w:kern w:val="0"/>
          <w:sz w:val="20"/>
          <w:szCs w:val="20"/>
        </w:rPr>
        <w:t>提取为一个二维的特征集，使得这些特征可以进入到机器学习中进行训练分类</w:t>
      </w:r>
      <w:r w:rsidRPr="00065C22">
        <w:rPr>
          <w:rFonts w:ascii="Times New Roman" w:hAnsi="Times New Roman"/>
          <w:color w:val="000000"/>
          <w:kern w:val="0"/>
          <w:sz w:val="20"/>
          <w:szCs w:val="20"/>
        </w:rPr>
        <w:t>。</w:t>
      </w:r>
    </w:p>
    <w:p w:rsidR="00173745" w:rsidRDefault="00173745" w:rsidP="00173745">
      <w:pPr>
        <w:rPr>
          <w:rFonts w:ascii="Times New Roman" w:hAnsi="Times New Roman"/>
          <w:color w:val="000000"/>
          <w:kern w:val="0"/>
          <w:sz w:val="20"/>
          <w:szCs w:val="20"/>
        </w:rPr>
      </w:pPr>
      <w:r w:rsidRPr="007157DD">
        <w:rPr>
          <w:rFonts w:ascii="Times New Roman" w:hAnsi="Times New Roman"/>
          <w:color w:val="000000"/>
          <w:kern w:val="0"/>
          <w:sz w:val="20"/>
          <w:szCs w:val="20"/>
        </w:rPr>
        <w:t>2. </w:t>
      </w:r>
      <w:r>
        <w:rPr>
          <w:rFonts w:ascii="Times New Roman" w:hAnsi="Times New Roman"/>
          <w:color w:val="000000"/>
          <w:kern w:val="0"/>
          <w:sz w:val="20"/>
          <w:szCs w:val="20"/>
        </w:rPr>
        <w:t>  </w:t>
      </w:r>
      <w:r w:rsidRPr="00A35B39">
        <w:rPr>
          <w:rFonts w:ascii="Times New Roman" w:hAnsi="Times New Roman"/>
          <w:color w:val="000000"/>
          <w:kern w:val="0"/>
          <w:sz w:val="20"/>
          <w:szCs w:val="20"/>
        </w:rPr>
        <w:t>学习和分类。</w:t>
      </w:r>
      <w:r>
        <w:rPr>
          <w:rFonts w:ascii="Times New Roman" w:hAnsi="Times New Roman" w:hint="eastAsia"/>
          <w:color w:val="000000"/>
          <w:kern w:val="0"/>
          <w:sz w:val="20"/>
          <w:szCs w:val="20"/>
        </w:rPr>
        <w:t>我们会随机选取数据的</w:t>
      </w:r>
      <w:r>
        <w:rPr>
          <w:rFonts w:ascii="Times New Roman" w:hAnsi="Times New Roman" w:hint="eastAsia"/>
          <w:color w:val="000000"/>
          <w:kern w:val="0"/>
          <w:sz w:val="20"/>
          <w:szCs w:val="20"/>
        </w:rPr>
        <w:t>80%</w:t>
      </w:r>
      <w:r>
        <w:rPr>
          <w:rFonts w:ascii="Times New Roman" w:hAnsi="Times New Roman" w:hint="eastAsia"/>
          <w:color w:val="000000"/>
          <w:kern w:val="0"/>
          <w:sz w:val="20"/>
          <w:szCs w:val="20"/>
        </w:rPr>
        <w:t>，进行训练，通过训练之后保存训练模型，然后使用</w:t>
      </w:r>
      <w:r>
        <w:rPr>
          <w:rFonts w:ascii="Times New Roman" w:hAnsi="Times New Roman" w:hint="eastAsia"/>
          <w:color w:val="000000"/>
          <w:kern w:val="0"/>
          <w:sz w:val="20"/>
          <w:szCs w:val="20"/>
        </w:rPr>
        <w:t>20%</w:t>
      </w:r>
      <w:r>
        <w:rPr>
          <w:rFonts w:ascii="Times New Roman" w:hAnsi="Times New Roman" w:hint="eastAsia"/>
          <w:color w:val="000000"/>
          <w:kern w:val="0"/>
          <w:sz w:val="20"/>
          <w:szCs w:val="20"/>
        </w:rPr>
        <w:t>的文件进行预测分类，从中计算出模型的准确率，误报率等信息。</w:t>
      </w:r>
      <w:r>
        <w:rPr>
          <w:rFonts w:ascii="Times New Roman" w:hAnsi="Times New Roman"/>
          <w:color w:val="000000"/>
          <w:kern w:val="0"/>
          <w:sz w:val="20"/>
          <w:szCs w:val="20"/>
        </w:rPr>
        <w:t xml:space="preserve"> </w:t>
      </w:r>
    </w:p>
    <w:p w:rsidR="00173745" w:rsidRPr="00E11325" w:rsidRDefault="00173745" w:rsidP="00173745">
      <w:pPr>
        <w:jc w:val="center"/>
        <w:rPr>
          <w:sz w:val="18"/>
          <w:szCs w:val="18"/>
        </w:rPr>
      </w:pPr>
      <w:r>
        <w:rPr>
          <w:rFonts w:hint="eastAsia"/>
          <w:sz w:val="18"/>
          <w:szCs w:val="18"/>
        </w:rPr>
        <w:t>图</w:t>
      </w:r>
      <w:r>
        <w:rPr>
          <w:rFonts w:hint="eastAsia"/>
          <w:sz w:val="18"/>
          <w:szCs w:val="18"/>
        </w:rPr>
        <w:t xml:space="preserve">4 </w:t>
      </w:r>
      <w:r>
        <w:rPr>
          <w:rFonts w:hint="eastAsia"/>
          <w:sz w:val="18"/>
          <w:szCs w:val="18"/>
        </w:rPr>
        <w:t>机器学习的基本框架</w:t>
      </w:r>
    </w:p>
    <w:p w:rsidR="00173745" w:rsidRPr="009E71EB" w:rsidRDefault="00173745" w:rsidP="00173745">
      <w:pPr>
        <w:widowControl/>
        <w:jc w:val="center"/>
        <w:rPr>
          <w:rFonts w:ascii="宋体" w:hAnsi="宋体" w:cs="宋体"/>
          <w:kern w:val="0"/>
          <w:sz w:val="24"/>
          <w:szCs w:val="24"/>
        </w:rPr>
      </w:pPr>
      <w:r>
        <w:rPr>
          <w:noProof/>
        </w:rPr>
        <w:drawing>
          <wp:inline distT="0" distB="0" distL="0" distR="0" wp14:anchorId="6849DB86" wp14:editId="7477848F">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0920"/>
                    </a:xfrm>
                    <a:prstGeom prst="rect">
                      <a:avLst/>
                    </a:prstGeom>
                  </pic:spPr>
                </pic:pic>
              </a:graphicData>
            </a:graphic>
          </wp:inline>
        </w:drawing>
      </w:r>
    </w:p>
    <w:p w:rsidR="00173745" w:rsidRPr="007157DD" w:rsidRDefault="00173745" w:rsidP="00173745">
      <w:pPr>
        <w:widowControl/>
        <w:spacing w:after="4" w:line="214" w:lineRule="atLeast"/>
        <w:ind w:left="-4" w:firstLine="229"/>
        <w:rPr>
          <w:rFonts w:ascii="Times New Roman" w:hAnsi="Times New Roman"/>
          <w:color w:val="000000"/>
          <w:kern w:val="0"/>
          <w:sz w:val="20"/>
          <w:szCs w:val="20"/>
        </w:rPr>
      </w:pPr>
      <w:r w:rsidRPr="007157DD">
        <w:rPr>
          <w:rFonts w:ascii="Times New Roman" w:hAnsi="Times New Roman"/>
          <w:color w:val="000000"/>
          <w:kern w:val="0"/>
          <w:sz w:val="20"/>
          <w:szCs w:val="20"/>
        </w:rPr>
        <w:t>在处理大量</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数据时，高吞吐量是一个重要的考虑因素，就像</w:t>
      </w:r>
      <w:r w:rsidRPr="007157DD">
        <w:rPr>
          <w:rFonts w:ascii="Times New Roman" w:hAnsi="Times New Roman"/>
          <w:color w:val="000000"/>
          <w:kern w:val="0"/>
          <w:sz w:val="20"/>
          <w:szCs w:val="20"/>
        </w:rPr>
        <w:t>V </w:t>
      </w:r>
      <w:r w:rsidRPr="007157DD">
        <w:rPr>
          <w:rFonts w:ascii="Times New Roman" w:hAnsi="Times New Roman"/>
          <w:color w:val="000000"/>
          <w:kern w:val="0"/>
          <w:sz w:val="16"/>
          <w:szCs w:val="16"/>
        </w:rPr>
        <w:t>IRUS </w:t>
      </w:r>
      <w:r w:rsidRPr="007157DD">
        <w:rPr>
          <w:rFonts w:ascii="Times New Roman" w:hAnsi="Times New Roman"/>
          <w:color w:val="000000"/>
          <w:kern w:val="0"/>
          <w:sz w:val="20"/>
          <w:szCs w:val="20"/>
        </w:rPr>
        <w:t>T </w:t>
      </w:r>
      <w:r w:rsidRPr="007157DD">
        <w:rPr>
          <w:rFonts w:ascii="Times New Roman" w:hAnsi="Times New Roman"/>
          <w:color w:val="000000"/>
          <w:kern w:val="0"/>
          <w:sz w:val="16"/>
          <w:szCs w:val="16"/>
        </w:rPr>
        <w:t>OTAL </w:t>
      </w:r>
      <w:r w:rsidRPr="007157DD">
        <w:rPr>
          <w:rFonts w:ascii="Times New Roman" w:hAnsi="Times New Roman"/>
          <w:color w:val="000000"/>
          <w:kern w:val="0"/>
          <w:sz w:val="20"/>
          <w:szCs w:val="20"/>
        </w:rPr>
        <w:t>那样。我们的系统旨在处理这种负载，并利用现代计算机系统的并行处理能力。我们测量了使用</w:t>
      </w:r>
      <w:r>
        <w:rPr>
          <w:rFonts w:ascii="Times New Roman" w:hAnsi="Times New Roman" w:hint="eastAsia"/>
          <w:color w:val="000000"/>
          <w:kern w:val="0"/>
          <w:sz w:val="20"/>
          <w:szCs w:val="20"/>
        </w:rPr>
        <w:t>随机森林，</w:t>
      </w:r>
      <w:r w:rsidRPr="007157DD">
        <w:rPr>
          <w:rFonts w:ascii="Times New Roman" w:hAnsi="Times New Roman"/>
          <w:color w:val="000000"/>
          <w:kern w:val="0"/>
          <w:sz w:val="20"/>
          <w:szCs w:val="20"/>
        </w:rPr>
        <w:t>决策树和</w:t>
      </w:r>
      <w:r w:rsidRPr="007157DD">
        <w:rPr>
          <w:rFonts w:ascii="Times New Roman" w:hAnsi="Times New Roman"/>
          <w:color w:val="000000"/>
          <w:kern w:val="0"/>
          <w:sz w:val="20"/>
          <w:szCs w:val="20"/>
        </w:rPr>
        <w:t>SVM </w:t>
      </w:r>
      <w:r w:rsidRPr="007157DD">
        <w:rPr>
          <w:rFonts w:ascii="Times New Roman" w:hAnsi="Times New Roman"/>
          <w:color w:val="000000"/>
          <w:kern w:val="0"/>
          <w:sz w:val="20"/>
          <w:szCs w:val="20"/>
        </w:rPr>
        <w:t>对</w:t>
      </w:r>
      <w:r>
        <w:rPr>
          <w:rFonts w:ascii="Times New Roman" w:hAnsi="Times New Roman" w:hint="eastAsia"/>
          <w:color w:val="000000"/>
          <w:kern w:val="0"/>
          <w:sz w:val="20"/>
          <w:szCs w:val="20"/>
        </w:rPr>
        <w:t>十万的</w:t>
      </w:r>
      <w:r w:rsidRPr="007157DD">
        <w:rPr>
          <w:rFonts w:ascii="Times New Roman" w:hAnsi="Times New Roman"/>
          <w:color w:val="000000"/>
          <w:kern w:val="0"/>
          <w:sz w:val="20"/>
          <w:szCs w:val="20"/>
        </w:rPr>
        <w:t>数据集进行特征提取，学习和分类所花费的时间</w:t>
      </w:r>
      <w:r>
        <w:rPr>
          <w:rFonts w:ascii="Times New Roman" w:hAnsi="Times New Roman" w:hint="eastAsia"/>
          <w:color w:val="000000"/>
          <w:kern w:val="0"/>
          <w:sz w:val="20"/>
          <w:szCs w:val="20"/>
        </w:rPr>
        <w:t>如</w:t>
      </w:r>
      <w:r>
        <w:rPr>
          <w:rFonts w:ascii="Times New Roman" w:hAnsi="Times New Roman" w:hint="eastAsia"/>
          <w:color w:val="000000"/>
          <w:kern w:val="0"/>
          <w:sz w:val="20"/>
          <w:szCs w:val="20"/>
        </w:rPr>
        <w:t xml:space="preserve"> </w:t>
      </w:r>
      <w:r>
        <w:rPr>
          <w:rFonts w:ascii="Times New Roman" w:hAnsi="Times New Roman" w:hint="eastAsia"/>
          <w:color w:val="000000"/>
          <w:kern w:val="0"/>
          <w:sz w:val="20"/>
          <w:szCs w:val="20"/>
        </w:rPr>
        <w:t>表</w:t>
      </w:r>
      <w:r>
        <w:rPr>
          <w:rFonts w:ascii="Times New Roman" w:hAnsi="Times New Roman" w:hint="eastAsia"/>
          <w:color w:val="000000"/>
          <w:kern w:val="0"/>
          <w:sz w:val="20"/>
          <w:szCs w:val="20"/>
        </w:rPr>
        <w:t>7</w:t>
      </w:r>
      <w:r>
        <w:rPr>
          <w:rFonts w:ascii="Times New Roman" w:hAnsi="Times New Roman"/>
          <w:color w:val="000000"/>
          <w:kern w:val="0"/>
          <w:sz w:val="20"/>
          <w:szCs w:val="20"/>
        </w:rPr>
        <w:t xml:space="preserve"> </w:t>
      </w:r>
      <w:r>
        <w:rPr>
          <w:rFonts w:ascii="Times New Roman" w:hAnsi="Times New Roman"/>
          <w:color w:val="000000"/>
          <w:kern w:val="0"/>
          <w:sz w:val="20"/>
          <w:szCs w:val="20"/>
        </w:rPr>
        <w:t>。训练预测是在</w:t>
      </w:r>
      <w:r>
        <w:rPr>
          <w:rFonts w:ascii="Times New Roman" w:hAnsi="Times New Roman" w:hint="eastAsia"/>
          <w:color w:val="000000"/>
          <w:kern w:val="0"/>
          <w:sz w:val="20"/>
          <w:szCs w:val="20"/>
        </w:rPr>
        <w:t>一个</w:t>
      </w:r>
      <w:r>
        <w:rPr>
          <w:rFonts w:ascii="Times New Roman" w:hAnsi="Times New Roman" w:hint="eastAsia"/>
          <w:color w:val="000000"/>
          <w:kern w:val="0"/>
          <w:sz w:val="20"/>
          <w:szCs w:val="20"/>
        </w:rPr>
        <w:t>4</w:t>
      </w:r>
      <w:r>
        <w:rPr>
          <w:rFonts w:ascii="Times New Roman" w:hAnsi="Times New Roman" w:hint="eastAsia"/>
          <w:color w:val="000000"/>
          <w:kern w:val="0"/>
          <w:sz w:val="20"/>
          <w:szCs w:val="20"/>
        </w:rPr>
        <w:t>核</w:t>
      </w:r>
      <w:r>
        <w:rPr>
          <w:rFonts w:ascii="Times New Roman" w:hAnsi="Times New Roman" w:hint="eastAsia"/>
          <w:color w:val="000000"/>
          <w:kern w:val="0"/>
          <w:sz w:val="20"/>
          <w:szCs w:val="20"/>
        </w:rPr>
        <w:t>4G</w:t>
      </w:r>
      <w:r>
        <w:rPr>
          <w:rFonts w:ascii="Times New Roman" w:hAnsi="Times New Roman" w:hint="eastAsia"/>
          <w:color w:val="000000"/>
          <w:kern w:val="0"/>
          <w:sz w:val="20"/>
          <w:szCs w:val="20"/>
        </w:rPr>
        <w:t>的</w:t>
      </w:r>
      <w:r w:rsidRPr="007157DD">
        <w:rPr>
          <w:rFonts w:ascii="Times New Roman" w:hAnsi="Times New Roman"/>
          <w:color w:val="000000"/>
          <w:kern w:val="0"/>
          <w:sz w:val="20"/>
          <w:szCs w:val="20"/>
        </w:rPr>
        <w:t>CPU</w:t>
      </w:r>
      <w:r>
        <w:rPr>
          <w:rFonts w:ascii="Times New Roman" w:hAnsi="Times New Roman" w:hint="eastAsia"/>
          <w:color w:val="000000"/>
          <w:kern w:val="0"/>
          <w:sz w:val="20"/>
          <w:szCs w:val="20"/>
        </w:rPr>
        <w:t>的一个</w:t>
      </w:r>
      <w:r>
        <w:rPr>
          <w:rFonts w:ascii="Times New Roman" w:hAnsi="Times New Roman" w:hint="eastAsia"/>
          <w:color w:val="000000"/>
          <w:kern w:val="0"/>
          <w:sz w:val="20"/>
          <w:szCs w:val="20"/>
        </w:rPr>
        <w:t>Ubuntu</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的系统下进行的。</w:t>
      </w:r>
    </w:p>
    <w:p w:rsidR="00173745" w:rsidRDefault="00173745" w:rsidP="00173745">
      <w:pPr>
        <w:widowControl/>
        <w:spacing w:after="4" w:line="214" w:lineRule="atLeast"/>
        <w:ind w:left="-4" w:firstLine="229"/>
        <w:rPr>
          <w:rFonts w:ascii="Times New Roman" w:hAnsi="Times New Roman"/>
          <w:color w:val="000000"/>
          <w:kern w:val="0"/>
          <w:sz w:val="20"/>
          <w:szCs w:val="20"/>
        </w:rPr>
      </w:pPr>
      <w:r w:rsidRPr="007157DD">
        <w:rPr>
          <w:rFonts w:ascii="Times New Roman" w:hAnsi="Times New Roman"/>
          <w:color w:val="000000"/>
          <w:kern w:val="0"/>
          <w:sz w:val="20"/>
          <w:szCs w:val="20"/>
        </w:rPr>
        <w:t>特征提取是最耗时的操作，因为它需要从硬盘加载所有的</w:t>
      </w:r>
      <w:r w:rsidRPr="007157DD">
        <w:rPr>
          <w:rFonts w:ascii="Times New Roman" w:hAnsi="Times New Roman"/>
          <w:color w:val="000000"/>
          <w:kern w:val="0"/>
          <w:sz w:val="20"/>
          <w:szCs w:val="20"/>
        </w:rPr>
        <w:t>PDF</w:t>
      </w:r>
      <w:r w:rsidRPr="007157DD">
        <w:rPr>
          <w:rFonts w:ascii="Times New Roman" w:hAnsi="Times New Roman"/>
          <w:color w:val="000000"/>
          <w:kern w:val="0"/>
          <w:sz w:val="20"/>
          <w:szCs w:val="20"/>
        </w:rPr>
        <w:t>文件。</w:t>
      </w:r>
      <w:r>
        <w:rPr>
          <w:rFonts w:ascii="Times New Roman" w:hAnsi="Times New Roman" w:hint="eastAsia"/>
          <w:color w:val="000000"/>
          <w:kern w:val="0"/>
          <w:sz w:val="20"/>
          <w:szCs w:val="20"/>
        </w:rPr>
        <w:t>并对文件进行逐个解析，我们测试的数据有</w:t>
      </w:r>
      <w:r>
        <w:rPr>
          <w:rFonts w:ascii="Times New Roman" w:hAnsi="Times New Roman" w:hint="eastAsia"/>
          <w:color w:val="000000"/>
          <w:kern w:val="0"/>
          <w:sz w:val="20"/>
          <w:szCs w:val="20"/>
        </w:rPr>
        <w:t>10</w:t>
      </w:r>
      <w:r>
        <w:rPr>
          <w:rFonts w:ascii="Times New Roman" w:hAnsi="Times New Roman" w:hint="eastAsia"/>
          <w:color w:val="000000"/>
          <w:kern w:val="0"/>
          <w:sz w:val="20"/>
          <w:szCs w:val="20"/>
        </w:rPr>
        <w:t>万，一共</w:t>
      </w:r>
      <w:r>
        <w:rPr>
          <w:rFonts w:ascii="Times New Roman" w:hAnsi="Times New Roman" w:hint="eastAsia"/>
          <w:color w:val="000000"/>
          <w:kern w:val="0"/>
          <w:sz w:val="20"/>
          <w:szCs w:val="20"/>
        </w:rPr>
        <w:t>5.8G</w:t>
      </w:r>
      <w:r>
        <w:rPr>
          <w:rFonts w:ascii="Times New Roman" w:hAnsi="Times New Roman" w:hint="eastAsia"/>
          <w:color w:val="000000"/>
          <w:kern w:val="0"/>
          <w:sz w:val="20"/>
          <w:szCs w:val="20"/>
        </w:rPr>
        <w:t>。对这些数据进行了两次解析，一共耗时</w:t>
      </w:r>
      <w:r>
        <w:rPr>
          <w:rFonts w:ascii="Times New Roman" w:hAnsi="Times New Roman" w:hint="eastAsia"/>
          <w:color w:val="000000"/>
          <w:kern w:val="0"/>
          <w:sz w:val="20"/>
          <w:szCs w:val="20"/>
        </w:rPr>
        <w:t>22</w:t>
      </w:r>
      <w:r>
        <w:rPr>
          <w:rFonts w:ascii="Times New Roman" w:hAnsi="Times New Roman" w:hint="eastAsia"/>
          <w:color w:val="000000"/>
          <w:kern w:val="0"/>
          <w:sz w:val="20"/>
          <w:szCs w:val="20"/>
        </w:rPr>
        <w:t>分钟</w:t>
      </w:r>
      <w:r>
        <w:rPr>
          <w:rFonts w:ascii="Times New Roman" w:hAnsi="Times New Roman" w:hint="eastAsia"/>
          <w:color w:val="000000"/>
          <w:kern w:val="0"/>
          <w:sz w:val="20"/>
          <w:szCs w:val="20"/>
        </w:rPr>
        <w:t>36</w:t>
      </w:r>
      <w:r>
        <w:rPr>
          <w:rFonts w:ascii="Times New Roman" w:hAnsi="Times New Roman" w:hint="eastAsia"/>
          <w:color w:val="000000"/>
          <w:kern w:val="0"/>
          <w:sz w:val="20"/>
          <w:szCs w:val="20"/>
        </w:rPr>
        <w:t>秒。然后对文件进行训练和预测，如图</w:t>
      </w:r>
      <w:r>
        <w:rPr>
          <w:rFonts w:ascii="Times New Roman" w:hAnsi="Times New Roman" w:hint="eastAsia"/>
          <w:color w:val="000000"/>
          <w:kern w:val="0"/>
          <w:sz w:val="20"/>
          <w:szCs w:val="20"/>
        </w:rPr>
        <w:t>7</w:t>
      </w:r>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是不同算法之间的训练时间和预测时间，以及精度的统计。由表我们可以看出随机森林和决策树的预测时间都快于</w:t>
      </w:r>
      <w:r>
        <w:rPr>
          <w:rFonts w:ascii="Times New Roman" w:hAnsi="Times New Roman" w:hint="eastAsia"/>
          <w:color w:val="000000"/>
          <w:kern w:val="0"/>
          <w:sz w:val="20"/>
          <w:szCs w:val="20"/>
        </w:rPr>
        <w:t>SVM</w:t>
      </w:r>
      <w:r>
        <w:rPr>
          <w:rFonts w:ascii="Times New Roman" w:hAnsi="Times New Roman" w:hint="eastAsia"/>
          <w:color w:val="000000"/>
          <w:kern w:val="0"/>
          <w:sz w:val="20"/>
          <w:szCs w:val="20"/>
        </w:rPr>
        <w:t>，但是决策树的训练时间会比随机森林快很多，这个是由算法本身的因素决定的，并且随机森林的准确率是明显高于其他算法的。</w:t>
      </w:r>
    </w:p>
    <w:p w:rsidR="00173745" w:rsidRDefault="00173745" w:rsidP="00173745">
      <w:pPr>
        <w:widowControl/>
        <w:spacing w:after="4" w:line="214" w:lineRule="atLeast"/>
        <w:ind w:left="-4" w:firstLine="229"/>
        <w:rPr>
          <w:rFonts w:ascii="Times New Roman" w:hAnsi="Times New Roman"/>
          <w:color w:val="000000"/>
          <w:kern w:val="0"/>
          <w:sz w:val="20"/>
          <w:szCs w:val="20"/>
        </w:rPr>
      </w:pPr>
    </w:p>
    <w:p w:rsidR="00173745" w:rsidRPr="00071006" w:rsidRDefault="00173745" w:rsidP="00173745">
      <w:pPr>
        <w:jc w:val="center"/>
        <w:rPr>
          <w:sz w:val="18"/>
          <w:szCs w:val="18"/>
        </w:rPr>
      </w:pPr>
      <w:r>
        <w:rPr>
          <w:rFonts w:hint="eastAsia"/>
          <w:sz w:val="18"/>
          <w:szCs w:val="18"/>
        </w:rPr>
        <w:t>表</w:t>
      </w:r>
      <w:r>
        <w:rPr>
          <w:rFonts w:hint="eastAsia"/>
          <w:sz w:val="18"/>
          <w:szCs w:val="18"/>
        </w:rPr>
        <w:t xml:space="preserve">7 </w:t>
      </w:r>
      <w:r>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accuracy</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99%</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97%</w:t>
            </w:r>
          </w:p>
        </w:tc>
      </w:tr>
      <w:tr w:rsidR="00173745" w:rsidRPr="00E96A01"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E96A01" w:rsidRDefault="00173745" w:rsidP="002F0D92">
            <w:pPr>
              <w:widowControl/>
              <w:spacing w:after="4" w:line="214" w:lineRule="atLeast"/>
              <w:ind w:left="-4" w:firstLine="229"/>
              <w:rPr>
                <w:rFonts w:ascii="Times New Roman" w:hAnsi="Times New Roman"/>
                <w:color w:val="000000"/>
                <w:kern w:val="0"/>
                <w:sz w:val="20"/>
                <w:szCs w:val="20"/>
              </w:rPr>
            </w:pPr>
            <w:r w:rsidRPr="00E96A01">
              <w:rPr>
                <w:rFonts w:ascii="Times New Roman" w:hAnsi="Times New Roman"/>
                <w:color w:val="000000"/>
                <w:kern w:val="0"/>
                <w:sz w:val="20"/>
                <w:szCs w:val="20"/>
              </w:rPr>
              <w:t>75%</w:t>
            </w:r>
          </w:p>
        </w:tc>
      </w:tr>
    </w:tbl>
    <w:p w:rsidR="00173745" w:rsidRDefault="00173745" w:rsidP="00173745">
      <w:pPr>
        <w:pStyle w:val="3"/>
      </w:pPr>
      <w:r>
        <w:rPr>
          <w:rFonts w:hint="eastAsia"/>
        </w:rPr>
        <w:t>算法选择</w:t>
      </w:r>
    </w:p>
    <w:p w:rsidR="00173745" w:rsidRDefault="00173745" w:rsidP="00173745">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rsidR="00173745" w:rsidRDefault="00173745" w:rsidP="00173745">
      <w:pPr>
        <w:widowControl/>
        <w:spacing w:after="618" w:line="214" w:lineRule="atLeast"/>
        <w:ind w:left="-4" w:firstLine="229"/>
        <w:rPr>
          <w:rFonts w:ascii="Times New Roman" w:hAnsi="Times New Roman"/>
          <w:color w:val="000000"/>
          <w:kern w:val="0"/>
          <w:sz w:val="20"/>
          <w:szCs w:val="20"/>
        </w:rPr>
      </w:pPr>
      <w:r>
        <w:rPr>
          <w:rFonts w:ascii="Times New Roman" w:hAnsi="Times New Roman" w:hint="eastAsia"/>
          <w:color w:val="000000"/>
          <w:kern w:val="0"/>
          <w:sz w:val="20"/>
          <w:szCs w:val="20"/>
        </w:rPr>
        <w:t>我们通过对四种算法的准确率和鲁棒性进行比较，发现随机森林的准确率和鲁棒性要好很多</w:t>
      </w:r>
    </w:p>
    <w:p w:rsidR="00173745" w:rsidRPr="0081007B" w:rsidRDefault="00173745" w:rsidP="00173745">
      <w:pPr>
        <w:jc w:val="center"/>
        <w:rPr>
          <w:sz w:val="18"/>
          <w:szCs w:val="18"/>
        </w:rPr>
      </w:pPr>
      <w:r>
        <w:rPr>
          <w:rFonts w:hint="eastAsia"/>
          <w:sz w:val="18"/>
          <w:szCs w:val="18"/>
        </w:rPr>
        <w:t>表</w:t>
      </w:r>
      <w:r>
        <w:rPr>
          <w:rFonts w:hint="eastAsia"/>
          <w:sz w:val="18"/>
          <w:szCs w:val="18"/>
        </w:rPr>
        <w:t xml:space="preserve">8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173745" w:rsidRPr="00341CBB" w:rsidTr="002F0D92">
        <w:trPr>
          <w:jc w:val="center"/>
        </w:trPr>
        <w:tc>
          <w:tcPr>
            <w:tcW w:w="0" w:type="auto"/>
            <w:hideMark/>
          </w:tcPr>
          <w:p w:rsidR="00173745" w:rsidRPr="00341CBB" w:rsidRDefault="00173745" w:rsidP="002F0D92">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173745" w:rsidRPr="00341CBB" w:rsidTr="002F0D92">
        <w:trPr>
          <w:jc w:val="center"/>
        </w:trPr>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rsidR="00173745" w:rsidRPr="00341CBB" w:rsidRDefault="00173745" w:rsidP="002F0D92">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rsidR="00173745" w:rsidRDefault="00173745" w:rsidP="00173745">
      <w:pPr>
        <w:jc w:val="center"/>
        <w:rPr>
          <w:sz w:val="18"/>
          <w:szCs w:val="18"/>
        </w:rPr>
      </w:pPr>
    </w:p>
    <w:p w:rsidR="00173745" w:rsidRDefault="00173745" w:rsidP="00173745">
      <w:pPr>
        <w:jc w:val="center"/>
        <w:rPr>
          <w:sz w:val="18"/>
          <w:szCs w:val="18"/>
        </w:rPr>
      </w:pPr>
    </w:p>
    <w:p w:rsidR="000A3BF6" w:rsidRDefault="00173745" w:rsidP="00173745">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预测精度会比其他三个算法高，并且随着特征减少依然可以有很好的一个准确率。为了评估这个几个算法</w:t>
      </w:r>
    </w:p>
    <w:p w:rsidR="00173745" w:rsidRDefault="00173745" w:rsidP="00173745">
      <w:pPr>
        <w:pStyle w:val="3"/>
      </w:pPr>
      <w:r>
        <w:rPr>
          <w:rFonts w:hint="eastAsia"/>
        </w:rPr>
        <w:t>分类结果</w:t>
      </w:r>
    </w:p>
    <w:p w:rsidR="00173745" w:rsidRDefault="00173745" w:rsidP="00173745">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proofErr w:type="spellStart"/>
      <w:r w:rsidRPr="00F924FE">
        <w:t>producer_len</w:t>
      </w:r>
      <w:proofErr w:type="spellEnd"/>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proofErr w:type="spellStart"/>
      <w:r>
        <w:rPr>
          <w:rFonts w:hint="eastAsia"/>
        </w:rPr>
        <w:t>peepdf</w:t>
      </w:r>
      <w:proofErr w:type="spellEnd"/>
      <w:r>
        <w:rPr>
          <w:rFonts w:hint="eastAsia"/>
        </w:rPr>
        <w:t>进行解析的时候，并不所有文件都解析到参与到，所以在第二阶段我们重新选取了</w:t>
      </w:r>
      <w:proofErr w:type="gramStart"/>
      <w:r>
        <w:rPr>
          <w:rFonts w:hint="eastAsia"/>
        </w:rPr>
        <w:t>解析器</w:t>
      </w:r>
      <w:proofErr w:type="spellStart"/>
      <w:proofErr w:type="gramEnd"/>
      <w:r>
        <w:rPr>
          <w:rFonts w:hint="eastAsia"/>
        </w:rPr>
        <w:t>mimicus</w:t>
      </w:r>
      <w:proofErr w:type="spellEnd"/>
      <w:r>
        <w:rPr>
          <w:rFonts w:hint="eastAsia"/>
        </w:rPr>
        <w:t>[</w:t>
      </w:r>
      <w:r>
        <w:t>5</w:t>
      </w:r>
      <w:r>
        <w:rPr>
          <w:rFonts w:hint="eastAsia"/>
        </w:rPr>
        <w:t>]</w:t>
      </w:r>
      <w:r>
        <w:t>,</w:t>
      </w:r>
      <w:r>
        <w:rPr>
          <w:rFonts w:hint="eastAsia"/>
        </w:rPr>
        <w:t>这个工具可以弥补之前因为结构缺陷或混淆使文件不能被</w:t>
      </w:r>
      <w:proofErr w:type="gramStart"/>
      <w:r>
        <w:rPr>
          <w:rFonts w:hint="eastAsia"/>
        </w:rPr>
        <w:t>解析器正常</w:t>
      </w:r>
      <w:proofErr w:type="gramEnd"/>
      <w:r>
        <w:rPr>
          <w:rFonts w:hint="eastAsia"/>
        </w:rPr>
        <w:t>解析的缺陷，同时这个工具也已经开源</w:t>
      </w:r>
      <w:r>
        <w:fldChar w:fldCharType="begin"/>
      </w:r>
      <w:r>
        <w:instrText xml:space="preserve"> HYPERLINK "https://github.com/srndic/mimicus" </w:instrText>
      </w:r>
      <w:r>
        <w:fldChar w:fldCharType="separate"/>
      </w:r>
      <w:r w:rsidRPr="00DC3EBD">
        <w:rPr>
          <w:rStyle w:val="a7"/>
        </w:rPr>
        <w:t>https://github.com/srndic/mimicus</w:t>
      </w:r>
      <w:r>
        <w:rPr>
          <w:rStyle w:val="a7"/>
        </w:rPr>
        <w:fldChar w:fldCharType="end"/>
      </w:r>
      <w:r>
        <w:rPr>
          <w:rFonts w:hint="eastAsia"/>
        </w:rPr>
        <w:t>，到目前为止也是很多基于</w:t>
      </w:r>
      <w:r>
        <w:rPr>
          <w:rFonts w:hint="eastAsia"/>
        </w:rPr>
        <w:t>PDF</w:t>
      </w:r>
      <w:r>
        <w:rPr>
          <w:rFonts w:hint="eastAsia"/>
        </w:rPr>
        <w:t>文件检测使用最多的一个解析工具。我们使用了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的文件进行解析，到目前为止可以对所有的数据（</w:t>
      </w:r>
      <w:r>
        <w:rPr>
          <w:rFonts w:hint="eastAsia"/>
        </w:rPr>
        <w:t>20</w:t>
      </w:r>
      <w:r>
        <w:rPr>
          <w:rFonts w:hint="eastAsia"/>
        </w:rPr>
        <w:t>万）进行解析，并做特征提取。</w:t>
      </w:r>
    </w:p>
    <w:p w:rsidR="00173745" w:rsidRDefault="00173745" w:rsidP="00173745">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对文件进行特征提取，其中包括有基于结构的，基于内容的，基于</w:t>
      </w:r>
      <w:proofErr w:type="spellStart"/>
      <w:r>
        <w:rPr>
          <w:rFonts w:hint="eastAsia"/>
        </w:rPr>
        <w:t>javascript</w:t>
      </w:r>
      <w:proofErr w:type="spellEnd"/>
      <w:r>
        <w:rPr>
          <w:rFonts w:hint="eastAsia"/>
        </w:rPr>
        <w:t xml:space="preserve"> </w:t>
      </w:r>
      <w:r>
        <w:rPr>
          <w:rFonts w:hint="eastAsia"/>
        </w:rPr>
        <w:t>的，基于</w:t>
      </w:r>
      <w:r>
        <w:rPr>
          <w:rFonts w:hint="eastAsia"/>
        </w:rPr>
        <w:t xml:space="preserve">Metadata </w:t>
      </w:r>
      <w:r>
        <w:rPr>
          <w:rFonts w:hint="eastAsia"/>
        </w:rPr>
        <w:t>等等，一共提取特征</w:t>
      </w:r>
      <w:r>
        <w:rPr>
          <w:rFonts w:hint="eastAsia"/>
        </w:rPr>
        <w:t>135</w:t>
      </w:r>
      <w:r>
        <w:rPr>
          <w:rFonts w:hint="eastAsia"/>
        </w:rPr>
        <w:t>个。我们的机器学习的核心算法还是使用准确率最高的随机森林。通过算法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，并集过多次随机选择数据进</w:t>
      </w:r>
      <w:r>
        <w:rPr>
          <w:rFonts w:hint="eastAsia"/>
        </w:rPr>
        <w:lastRenderedPageBreak/>
        <w:t>行训练预测后，准确率依然可以维持在</w:t>
      </w:r>
      <w:r>
        <w:rPr>
          <w:rFonts w:hint="eastAsia"/>
        </w:rPr>
        <w:t>99.99%</w:t>
      </w:r>
      <w:r>
        <w:rPr>
          <w:rFonts w:hint="eastAsia"/>
        </w:rPr>
        <w:t>。</w:t>
      </w:r>
    </w:p>
    <w:p w:rsidR="00173745" w:rsidRDefault="00173745" w:rsidP="00173745">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内存占用，同时也可以使模型在更新训练时更为快速。当训练样本达到十万级别的时候，</w:t>
      </w:r>
      <w:r>
        <w:rPr>
          <w:rFonts w:hint="eastAsia"/>
        </w:rPr>
        <w:t>Model2.1</w:t>
      </w:r>
      <w:r>
        <w:rPr>
          <w:rFonts w:hint="eastAsia"/>
        </w:rPr>
        <w:t>准确率持续稳定在</w:t>
      </w:r>
      <w:r>
        <w:rPr>
          <w:rFonts w:hint="eastAsia"/>
        </w:rPr>
        <w:t>99.81%</w:t>
      </w:r>
      <w:r>
        <w:rPr>
          <w:rFonts w:hint="eastAsia"/>
        </w:rPr>
        <w:t>，误报率为</w:t>
      </w:r>
      <w:r>
        <w:rPr>
          <w:rFonts w:hint="eastAsia"/>
        </w:rPr>
        <w:t>0.086%</w:t>
      </w:r>
      <w:r>
        <w:t>。</w:t>
      </w:r>
    </w:p>
    <w:p w:rsidR="00173745" w:rsidRPr="00957947" w:rsidRDefault="00173745" w:rsidP="00173745">
      <w:pPr>
        <w:ind w:firstLine="420"/>
      </w:pPr>
      <w:r>
        <w:rPr>
          <w:rFonts w:hint="eastAsia"/>
        </w:rPr>
        <w:t>此时我们对模型的鲁棒性做了一些测试与对抗性学习，具体的来说就是通过一些假设攻击者已知信息，比如说攻击者知道我们所提取的特征，那么他就可以修改恶意文件的特征，使其看起来更像良性，从而逃逸分类器。又或者假设攻击者知道模型提取的特征和算法，通过一些加密，混淆等方法逃逸分类器，按照一定的逻辑关系，当攻击者知道模型的信息越多，越容易逃逸。我们主要利用</w:t>
      </w:r>
      <w:proofErr w:type="spellStart"/>
      <w:r>
        <w:rPr>
          <w:rFonts w:hint="eastAsia"/>
        </w:rPr>
        <w:t>Nedim</w:t>
      </w:r>
      <w:proofErr w:type="spellEnd"/>
      <w:r>
        <w:t xml:space="preserve"> </w:t>
      </w:r>
      <w:proofErr w:type="spellStart"/>
      <w:r>
        <w:t>Smdic</w:t>
      </w:r>
      <w:proofErr w:type="spellEnd"/>
      <w:r>
        <w:t xml:space="preserve"> </w:t>
      </w:r>
      <w:r>
        <w:rPr>
          <w:rFonts w:hint="eastAsia"/>
        </w:rPr>
        <w:t>在</w:t>
      </w:r>
      <w:r>
        <w:rPr>
          <w:rFonts w:hint="eastAsia"/>
        </w:rPr>
        <w:t>IEEE</w:t>
      </w:r>
      <w:r>
        <w:t xml:space="preserve"> </w:t>
      </w:r>
      <w:r>
        <w:rPr>
          <w:rFonts w:hint="eastAsia"/>
        </w:rPr>
        <w:t>的论文中</w:t>
      </w:r>
      <w:r w:rsidRPr="00957947">
        <w:t>Practical Evasion of a Learning- Based Classifier: A Case Study</w:t>
      </w:r>
      <w:r>
        <w:t>[53]</w:t>
      </w:r>
      <w:r>
        <w:rPr>
          <w:rFonts w:hint="eastAsia"/>
        </w:rPr>
        <w:t>中提到的几种方法，对模型进行对抗性学习，这些会在第六章会具体介绍。</w:t>
      </w:r>
    </w:p>
    <w:p w:rsidR="00173745" w:rsidRPr="00197E2D" w:rsidRDefault="00173745" w:rsidP="00173745">
      <w:pPr>
        <w:ind w:firstLine="420"/>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rsidR="00173745" w:rsidRDefault="00173745" w:rsidP="00173745">
      <w:pPr>
        <w:ind w:firstLine="420"/>
      </w:pPr>
      <w:r>
        <w:rPr>
          <w:rFonts w:hint="eastAsia"/>
        </w:rPr>
        <w:t>如下表是更新后模型的一个改进与更新的一个图标对比图，由表可以清晰的看出四个模型的特征数量，训练数据大小，检测率，及误报率。</w:t>
      </w:r>
    </w:p>
    <w:p w:rsidR="00173745" w:rsidRDefault="00173745" w:rsidP="00173745">
      <w:pPr>
        <w:ind w:firstLine="420"/>
      </w:pPr>
    </w:p>
    <w:p w:rsidR="00173745" w:rsidRPr="0018569E" w:rsidRDefault="00173745" w:rsidP="00173745">
      <w:pPr>
        <w:jc w:val="center"/>
        <w:rPr>
          <w:sz w:val="18"/>
          <w:szCs w:val="18"/>
        </w:rPr>
      </w:pPr>
      <w:r>
        <w:rPr>
          <w:rFonts w:hint="eastAsia"/>
          <w:sz w:val="18"/>
          <w:szCs w:val="18"/>
        </w:rPr>
        <w:t>图</w:t>
      </w:r>
      <w:r>
        <w:rPr>
          <w:rFonts w:hint="eastAsia"/>
          <w:sz w:val="18"/>
          <w:szCs w:val="18"/>
        </w:rPr>
        <w:t xml:space="preserve">9 </w:t>
      </w:r>
      <w:r>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特征数目</w:t>
            </w:r>
            <w:r>
              <w:rPr>
                <w:rFonts w:hint="eastAsia"/>
              </w:rPr>
              <w:t>/</w:t>
            </w:r>
            <w:proofErr w:type="gramStart"/>
            <w:r>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数据大小</w:t>
            </w:r>
            <w:r>
              <w:rPr>
                <w:rFonts w:hint="eastAsia"/>
              </w:rPr>
              <w:t>/</w:t>
            </w:r>
            <w:r>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Pr>
                <w:rFonts w:hint="eastAsia"/>
              </w:rPr>
              <w:t>误报率</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99.30</w:t>
            </w:r>
            <w:r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w:t>
            </w:r>
            <w:r w:rsidRPr="00892092">
              <w:t>54</w:t>
            </w:r>
            <w:r>
              <w:t>%</w:t>
            </w:r>
          </w:p>
        </w:tc>
      </w:tr>
      <w:tr w:rsidR="00173745" w:rsidRPr="00892092" w:rsidTr="002F0D92">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w:t>
            </w:r>
            <w:r w:rsidRPr="00892092">
              <w:t>012</w:t>
            </w:r>
            <w:r>
              <w:t>%</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w:t>
            </w:r>
            <w:r w:rsidRPr="00892092">
              <w:t>86</w:t>
            </w:r>
            <w:r>
              <w:t>%</w:t>
            </w:r>
          </w:p>
        </w:tc>
      </w:tr>
      <w:tr w:rsidR="00173745" w:rsidRPr="00892092" w:rsidTr="002F0D92">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99.82</w:t>
            </w:r>
            <w:r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892092" w:rsidRDefault="00173745" w:rsidP="002F0D92">
            <w:r>
              <w:t>0.018%</w:t>
            </w:r>
          </w:p>
        </w:tc>
      </w:tr>
    </w:tbl>
    <w:p w:rsidR="00173745" w:rsidRPr="00DA54AD" w:rsidRDefault="00173745" w:rsidP="00173745"/>
    <w:p w:rsidR="00937159" w:rsidRDefault="00937159" w:rsidP="00937159">
      <w:pPr>
        <w:pStyle w:val="3"/>
      </w:pPr>
      <w:r>
        <w:rPr>
          <w:rFonts w:hint="eastAsia"/>
        </w:rPr>
        <w:t>模型评估：</w:t>
      </w:r>
    </w:p>
    <w:p w:rsidR="00937159" w:rsidRDefault="00937159" w:rsidP="00937159">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rsidR="00937159" w:rsidRDefault="00937159" w:rsidP="00937159">
      <w:pPr>
        <w:ind w:firstLine="420"/>
      </w:pPr>
      <w:r>
        <w:rPr>
          <w:rFonts w:hint="eastAsia"/>
        </w:rPr>
        <w:t>同时我们还通过重要特征</w:t>
      </w:r>
      <w:proofErr w:type="gramStart"/>
      <w:r>
        <w:rPr>
          <w:rFonts w:hint="eastAsia"/>
        </w:rPr>
        <w:t>自减来评估</w:t>
      </w:r>
      <w:proofErr w:type="gramEnd"/>
      <w:r>
        <w:rPr>
          <w:rFonts w:hint="eastAsia"/>
        </w:rPr>
        <w:t>模型的鲁棒性，对特征有效性进行研究，将所有特征进行一个重要性排序，然后依次将最重要的特征删减，后进行重新训练预测，图</w:t>
      </w:r>
      <w:r>
        <w:rPr>
          <w:rFonts w:hint="eastAsia"/>
        </w:rPr>
        <w:t>9</w:t>
      </w:r>
      <w:r>
        <w:rPr>
          <w:rFonts w:hint="eastAsia"/>
        </w:rPr>
        <w:t>是特征</w:t>
      </w:r>
      <w:r>
        <w:rPr>
          <w:rFonts w:hint="eastAsia"/>
        </w:rPr>
        <w:lastRenderedPageBreak/>
        <w:t>在自减之后的识别率的图示，我们可以观察到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rsidR="00937159" w:rsidRDefault="00937159" w:rsidP="00937159">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特征自减后的识别率</w:t>
      </w:r>
    </w:p>
    <w:p w:rsidR="00937159" w:rsidRPr="00C035F2" w:rsidRDefault="00937159" w:rsidP="00937159"/>
    <w:p w:rsidR="00937159" w:rsidRDefault="00937159" w:rsidP="00937159">
      <w:pPr>
        <w:jc w:val="center"/>
      </w:pPr>
      <w:r>
        <w:rPr>
          <w:noProof/>
        </w:rPr>
        <w:drawing>
          <wp:inline distT="0" distB="0" distL="0" distR="0" wp14:anchorId="4D417C07" wp14:editId="643FF82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9177" cy="2343259"/>
                    </a:xfrm>
                    <a:prstGeom prst="rect">
                      <a:avLst/>
                    </a:prstGeom>
                  </pic:spPr>
                </pic:pic>
              </a:graphicData>
            </a:graphic>
          </wp:inline>
        </w:drawing>
      </w:r>
    </w:p>
    <w:p w:rsidR="00937159" w:rsidRDefault="00937159" w:rsidP="00937159"/>
    <w:p w:rsidR="00937159" w:rsidRDefault="00937159" w:rsidP="00937159">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rsidR="00937159" w:rsidRPr="00E11325" w:rsidRDefault="00937159" w:rsidP="00937159">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rsidR="00937159" w:rsidRPr="00040846" w:rsidRDefault="00937159" w:rsidP="00937159">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051FC152" wp14:editId="2E480F67">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173745" w:rsidRPr="000A3BF6" w:rsidRDefault="00173745" w:rsidP="00173745">
      <w:pPr>
        <w:rPr>
          <w:b/>
          <w:sz w:val="32"/>
          <w:szCs w:val="32"/>
        </w:rPr>
      </w:pPr>
    </w:p>
    <w:p w:rsidR="000A3BF6" w:rsidRDefault="000A3BF6"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 w:rsidR="00477988" w:rsidRDefault="00477988" w:rsidP="000A3BF6"/>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对抗性</w:t>
      </w:r>
      <w:r w:rsidR="00E81FED">
        <w:rPr>
          <w:rFonts w:hint="eastAsia"/>
          <w:b/>
          <w:sz w:val="32"/>
          <w:szCs w:val="32"/>
        </w:rPr>
        <w:t>试验</w:t>
      </w:r>
    </w:p>
    <w:p w:rsidR="00F34420" w:rsidRPr="00F34420" w:rsidRDefault="00E81FED" w:rsidP="007E2A27">
      <w:pPr>
        <w:widowControl/>
        <w:spacing w:after="5" w:line="204" w:lineRule="atLeast"/>
        <w:ind w:left="-10" w:firstLine="194"/>
        <w:rPr>
          <w:rFonts w:cs="宋体"/>
          <w:color w:val="000000"/>
          <w:kern w:val="0"/>
          <w:sz w:val="20"/>
          <w:szCs w:val="20"/>
        </w:rPr>
      </w:pPr>
      <w:r w:rsidRPr="00E33C56">
        <w:rPr>
          <w:rFonts w:cs="宋体"/>
          <w:color w:val="000000"/>
          <w:kern w:val="0"/>
          <w:sz w:val="20"/>
          <w:szCs w:val="20"/>
        </w:rPr>
        <w:t>为</w:t>
      </w:r>
      <w:r>
        <w:rPr>
          <w:rFonts w:cs="宋体"/>
          <w:color w:val="000000"/>
          <w:kern w:val="0"/>
          <w:sz w:val="20"/>
          <w:szCs w:val="20"/>
        </w:rPr>
        <w:t>了系统地探索针对分类器系统的逃避攻击，基于分类器系统三个组成部分（</w:t>
      </w:r>
      <w:r>
        <w:rPr>
          <w:rFonts w:cs="宋体" w:hint="eastAsia"/>
          <w:color w:val="000000"/>
          <w:kern w:val="0"/>
          <w:sz w:val="20"/>
          <w:szCs w:val="20"/>
        </w:rPr>
        <w:t>特征提取，训练，预测</w:t>
      </w:r>
      <w:r>
        <w:rPr>
          <w:rFonts w:cs="宋体"/>
          <w:color w:val="000000"/>
          <w:kern w:val="0"/>
          <w:sz w:val="20"/>
          <w:szCs w:val="20"/>
        </w:rPr>
        <w:t>），</w:t>
      </w:r>
      <w:r>
        <w:rPr>
          <w:rFonts w:cs="宋体" w:hint="eastAsia"/>
          <w:color w:val="000000"/>
          <w:kern w:val="0"/>
          <w:sz w:val="20"/>
          <w:szCs w:val="20"/>
        </w:rPr>
        <w:t>利用如下</w:t>
      </w:r>
      <w:r w:rsidRPr="00E33C56">
        <w:rPr>
          <w:rFonts w:cs="宋体"/>
          <w:color w:val="000000"/>
          <w:kern w:val="0"/>
          <w:sz w:val="20"/>
          <w:szCs w:val="20"/>
        </w:rPr>
        <w:t>的逃避场景分类。</w:t>
      </w:r>
    </w:p>
    <w:p w:rsidR="00173745" w:rsidRPr="00F34420" w:rsidRDefault="00F34420" w:rsidP="00F34420">
      <w:pPr>
        <w:jc w:val="center"/>
        <w:rPr>
          <w:sz w:val="18"/>
          <w:szCs w:val="18"/>
        </w:rPr>
      </w:pPr>
      <w:r>
        <w:rPr>
          <w:rFonts w:hint="eastAsia"/>
          <w:sz w:val="18"/>
          <w:szCs w:val="18"/>
        </w:rPr>
        <w:t>表</w:t>
      </w:r>
      <w:r>
        <w:rPr>
          <w:rFonts w:hint="eastAsia"/>
          <w:sz w:val="18"/>
          <w:szCs w:val="18"/>
        </w:rPr>
        <w:t>7</w:t>
      </w:r>
      <w:r w:rsidR="007E2A27">
        <w:rPr>
          <w:sz w:val="18"/>
          <w:szCs w:val="18"/>
        </w:rPr>
        <w:t xml:space="preserve"> </w:t>
      </w:r>
      <w:r>
        <w:rPr>
          <w:rFonts w:hint="eastAsia"/>
          <w:sz w:val="18"/>
          <w:szCs w:val="18"/>
        </w:rPr>
        <w:t>攻击</w:t>
      </w:r>
      <w:r w:rsidR="007E2A27">
        <w:rPr>
          <w:rFonts w:hint="eastAsia"/>
          <w:sz w:val="18"/>
          <w:szCs w:val="18"/>
        </w:rPr>
        <w:t>过程中的模型变化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jc w:val="left"/>
              <w:rPr>
                <w:rFonts w:cs="宋体"/>
                <w:color w:val="000000"/>
                <w:kern w:val="0"/>
                <w:sz w:val="20"/>
                <w:szCs w:val="20"/>
              </w:rPr>
            </w:pPr>
            <w:r w:rsidRPr="00AB129F">
              <w:rPr>
                <w:rFonts w:cs="宋体"/>
                <w:color w:val="000000"/>
                <w:kern w:val="0"/>
                <w:sz w:val="20"/>
                <w:szCs w:val="20"/>
              </w:rPr>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recall</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71.18%</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2.92%</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84.25%</w:t>
            </w:r>
          </w:p>
        </w:tc>
      </w:tr>
      <w:tr w:rsidR="00173745" w:rsidRPr="00AB129F" w:rsidTr="002F0D9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rsidR="00173745" w:rsidRPr="00AB129F" w:rsidRDefault="00173745" w:rsidP="002F0D92">
            <w:pPr>
              <w:widowControl/>
              <w:spacing w:line="204" w:lineRule="atLeast"/>
              <w:ind w:firstLine="420"/>
              <w:jc w:val="left"/>
              <w:rPr>
                <w:rFonts w:cs="宋体"/>
                <w:color w:val="000000"/>
                <w:kern w:val="0"/>
                <w:sz w:val="20"/>
                <w:szCs w:val="20"/>
              </w:rPr>
            </w:pPr>
            <w:r w:rsidRPr="00AB129F">
              <w:rPr>
                <w:rFonts w:cs="宋体"/>
                <w:color w:val="000000"/>
                <w:kern w:val="0"/>
                <w:sz w:val="20"/>
                <w:szCs w:val="20"/>
              </w:rPr>
              <w:t>15.83%</w:t>
            </w:r>
          </w:p>
        </w:tc>
      </w:tr>
    </w:tbl>
    <w:p w:rsidR="00477988" w:rsidRDefault="007E2A27" w:rsidP="007E2A27">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我们复现了</w:t>
      </w:r>
      <w:proofErr w:type="spellStart"/>
      <w:r w:rsidRPr="009C54AF">
        <w:t>Nedim</w:t>
      </w:r>
      <w:proofErr w:type="spellEnd"/>
      <w:r w:rsidRPr="009C54AF">
        <w:t xml:space="preserve"> </w:t>
      </w:r>
      <w:proofErr w:type="spellStart"/>
      <w:r w:rsidRPr="009C54AF">
        <w:t>Srndic</w:t>
      </w:r>
      <w:proofErr w:type="spellEnd"/>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cs="宋体" w:hint="eastAsia"/>
          <w:color w:val="000000"/>
          <w:kern w:val="0"/>
          <w:sz w:val="20"/>
          <w:szCs w:val="20"/>
        </w:rPr>
        <w:t>4</w:t>
      </w:r>
      <w:r>
        <w:rPr>
          <w:rFonts w:cs="宋体" w:hint="eastAsia"/>
          <w:color w:val="000000"/>
          <w:kern w:val="0"/>
          <w:sz w:val="20"/>
          <w:szCs w:val="20"/>
        </w:rPr>
        <w:t>种攻击场景，</w:t>
      </w:r>
      <w:r w:rsidRPr="00E33C56">
        <w:rPr>
          <w:rFonts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cs="宋体"/>
          <w:kern w:val="0"/>
          <w:sz w:val="20"/>
          <w:szCs w:val="20"/>
        </w:rPr>
        <w:t>只有特征集可用于敌手</w:t>
      </w:r>
      <w:r>
        <w:rPr>
          <w:rFonts w:cs="宋体"/>
          <w:kern w:val="0"/>
          <w:sz w:val="20"/>
          <w:szCs w:val="20"/>
        </w:rPr>
        <w:t>；</w:t>
      </w:r>
      <w:r>
        <w:rPr>
          <w:rFonts w:cs="宋体" w:hint="eastAsia"/>
          <w:color w:val="000000"/>
          <w:kern w:val="0"/>
          <w:sz w:val="20"/>
          <w:szCs w:val="20"/>
        </w:rPr>
        <w:t>在</w:t>
      </w:r>
      <w:r>
        <w:rPr>
          <w:rFonts w:cs="宋体" w:hint="eastAsia"/>
          <w:color w:val="000000"/>
          <w:kern w:val="0"/>
          <w:sz w:val="20"/>
          <w:szCs w:val="20"/>
        </w:rPr>
        <w:t>FT</w:t>
      </w:r>
      <w:r w:rsidRPr="00E33C56">
        <w:rPr>
          <w:rFonts w:cs="宋体"/>
          <w:color w:val="000000"/>
          <w:kern w:val="0"/>
          <w:sz w:val="20"/>
          <w:szCs w:val="20"/>
        </w:rPr>
        <w:t>情况下，除了已知的特征之外，攻击者还可以利用目标分类器训练数据集的知识。在场景</w:t>
      </w:r>
      <w:r w:rsidRPr="00E33C56">
        <w:rPr>
          <w:rFonts w:cs="宋体"/>
          <w:color w:val="000000"/>
          <w:kern w:val="0"/>
          <w:sz w:val="20"/>
          <w:szCs w:val="20"/>
        </w:rPr>
        <w:t>FC</w:t>
      </w:r>
      <w:r w:rsidRPr="00E33C56">
        <w:rPr>
          <w:rFonts w:cs="宋体"/>
          <w:color w:val="000000"/>
          <w:kern w:val="0"/>
          <w:sz w:val="20"/>
          <w:szCs w:val="20"/>
        </w:rPr>
        <w:t>中，攻击者知道特征集以及关于分类器的一些细节，例如类型，参数或具体实现。</w:t>
      </w:r>
      <w:r>
        <w:rPr>
          <w:rFonts w:cs="宋体" w:hint="eastAsia"/>
          <w:color w:val="000000"/>
          <w:kern w:val="0"/>
          <w:sz w:val="20"/>
          <w:szCs w:val="20"/>
        </w:rPr>
        <w:t>FTC</w:t>
      </w:r>
      <w:r w:rsidRPr="00E33C56">
        <w:rPr>
          <w:rFonts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cs="宋体"/>
          <w:color w:val="000000"/>
          <w:kern w:val="0"/>
          <w:sz w:val="20"/>
          <w:szCs w:val="20"/>
        </w:rPr>
        <w:t>。</w:t>
      </w:r>
    </w:p>
    <w:p w:rsidR="007E2A27" w:rsidRDefault="00477988" w:rsidP="007E2A27">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sidR="00214F69">
        <w:rPr>
          <w:rFonts w:cs="宋体" w:hint="eastAsia"/>
          <w:color w:val="000000"/>
          <w:kern w:val="0"/>
          <w:sz w:val="20"/>
          <w:szCs w:val="20"/>
        </w:rPr>
        <w:t>情况比</w:t>
      </w:r>
      <w:r w:rsidR="00214F69">
        <w:rPr>
          <w:rFonts w:cs="宋体" w:hint="eastAsia"/>
          <w:color w:val="000000"/>
          <w:kern w:val="0"/>
          <w:sz w:val="20"/>
          <w:szCs w:val="20"/>
        </w:rPr>
        <w:t>FTC</w:t>
      </w:r>
      <w:r w:rsidR="00214F69">
        <w:rPr>
          <w:rFonts w:cs="宋体" w:hint="eastAsia"/>
          <w:color w:val="000000"/>
          <w:kern w:val="0"/>
          <w:sz w:val="20"/>
          <w:szCs w:val="20"/>
        </w:rPr>
        <w:t>情况的逃逸更高，这就说明了</w:t>
      </w:r>
      <w:r>
        <w:rPr>
          <w:rFonts w:cs="宋体" w:hint="eastAsia"/>
          <w:color w:val="000000"/>
          <w:kern w:val="0"/>
          <w:sz w:val="20"/>
          <w:szCs w:val="20"/>
        </w:rPr>
        <w:t>，</w:t>
      </w:r>
      <w:r w:rsidR="00214F69">
        <w:rPr>
          <w:rFonts w:cs="宋体" w:hint="eastAsia"/>
          <w:color w:val="000000"/>
          <w:kern w:val="0"/>
          <w:sz w:val="20"/>
          <w:szCs w:val="20"/>
        </w:rPr>
        <w:t>我们想训练的模型与</w:t>
      </w:r>
      <w:r w:rsidR="00214F69">
        <w:rPr>
          <w:rFonts w:cs="宋体" w:hint="eastAsia"/>
          <w:color w:val="000000"/>
          <w:kern w:val="0"/>
          <w:sz w:val="20"/>
          <w:szCs w:val="20"/>
        </w:rPr>
        <w:t>PDFrate</w:t>
      </w:r>
      <w:r w:rsidR="00214F69">
        <w:rPr>
          <w:rFonts w:cs="宋体" w:hint="eastAsia"/>
          <w:color w:val="000000"/>
          <w:kern w:val="0"/>
          <w:sz w:val="20"/>
          <w:szCs w:val="20"/>
        </w:rPr>
        <w:t>的一个差异性，同时在特征提取方面比较接近，所以容易逃逸，而在后面算法训练这部分，就没有全部逃逸。</w:t>
      </w:r>
    </w:p>
    <w:p w:rsidR="00214F69" w:rsidRPr="00214F69" w:rsidRDefault="00214F69" w:rsidP="007E2A27">
      <w:pPr>
        <w:widowControl/>
        <w:spacing w:line="204" w:lineRule="atLeast"/>
        <w:ind w:firstLine="420"/>
        <w:jc w:val="left"/>
        <w:rPr>
          <w:rFonts w:cs="宋体"/>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sidR="006B5D61">
        <w:rPr>
          <w:rFonts w:cs="宋体" w:hint="eastAsia"/>
          <w:color w:val="000000"/>
          <w:kern w:val="0"/>
          <w:sz w:val="20"/>
          <w:szCs w:val="20"/>
        </w:rPr>
        <w:t>测试结果</w:t>
      </w:r>
      <w:r>
        <w:rPr>
          <w:rFonts w:cs="宋体" w:hint="eastAsia"/>
          <w:color w:val="000000"/>
          <w:kern w:val="0"/>
          <w:sz w:val="20"/>
          <w:szCs w:val="20"/>
        </w:rPr>
        <w:t>一样，</w:t>
      </w:r>
      <w:r w:rsidR="006B5D61">
        <w:rPr>
          <w:rFonts w:cs="宋体" w:hint="eastAsia"/>
          <w:color w:val="000000"/>
          <w:kern w:val="0"/>
          <w:sz w:val="20"/>
          <w:szCs w:val="20"/>
        </w:rPr>
        <w:t>所以在我们经过重新计算训练后，模型最后也可以达到</w:t>
      </w:r>
      <w:r w:rsidR="006B5D61">
        <w:rPr>
          <w:rFonts w:cs="宋体" w:hint="eastAsia"/>
          <w:color w:val="000000"/>
          <w:kern w:val="0"/>
          <w:sz w:val="20"/>
          <w:szCs w:val="20"/>
        </w:rPr>
        <w:t>99.82</w:t>
      </w:r>
      <w:r w:rsidR="006B5D61">
        <w:rPr>
          <w:rFonts w:cs="宋体" w:hint="eastAsia"/>
          <w:color w:val="000000"/>
          <w:kern w:val="0"/>
          <w:sz w:val="20"/>
          <w:szCs w:val="20"/>
        </w:rPr>
        <w:t>的预测精度。</w:t>
      </w:r>
    </w:p>
    <w:p w:rsidR="00173745" w:rsidRPr="007E2A27" w:rsidRDefault="00173745" w:rsidP="000A3BF6"/>
    <w:p w:rsidR="000A3BF6" w:rsidRPr="000A3BF6" w:rsidRDefault="000A3BF6" w:rsidP="000A3BF6"/>
    <w:p w:rsidR="00D30F9C" w:rsidRDefault="00D30F9C" w:rsidP="00D30F9C">
      <w:pPr>
        <w:pStyle w:val="a5"/>
        <w:numPr>
          <w:ilvl w:val="0"/>
          <w:numId w:val="1"/>
        </w:numPr>
        <w:ind w:left="426" w:firstLineChars="0" w:hanging="426"/>
        <w:outlineLvl w:val="0"/>
        <w:rPr>
          <w:b/>
          <w:sz w:val="32"/>
          <w:szCs w:val="32"/>
        </w:rPr>
      </w:pPr>
      <w:r>
        <w:rPr>
          <w:rFonts w:hint="eastAsia"/>
          <w:b/>
          <w:sz w:val="32"/>
          <w:szCs w:val="32"/>
        </w:rPr>
        <w:t>应用场景</w:t>
      </w:r>
    </w:p>
    <w:p w:rsidR="00D30F9C" w:rsidRPr="00217F74" w:rsidRDefault="00D30F9C" w:rsidP="00D30F9C">
      <w:pPr>
        <w:ind w:firstLine="360"/>
      </w:pPr>
      <w:r>
        <w:rPr>
          <w:rFonts w:hint="eastAsia"/>
        </w:rPr>
        <w:t>嵌入</w:t>
      </w:r>
      <w:r>
        <w:rPr>
          <w:rFonts w:hint="eastAsia"/>
        </w:rPr>
        <w:t>AI PDF</w:t>
      </w:r>
      <w:r>
        <w:rPr>
          <w:rFonts w:hint="eastAsia"/>
        </w:rPr>
        <w:t>分类器的智能防火墙</w:t>
      </w:r>
    </w:p>
    <w:p w:rsidR="00D30F9C" w:rsidRDefault="00D30F9C" w:rsidP="00D30F9C">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rsidR="00D30F9C" w:rsidRDefault="00D30F9C" w:rsidP="00D30F9C">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D30F9C" w:rsidRDefault="00D30F9C" w:rsidP="00D30F9C">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D30F9C" w:rsidRDefault="00D30F9C" w:rsidP="00D30F9C">
      <w:pPr>
        <w:ind w:firstLine="360"/>
      </w:pPr>
      <w:r>
        <w:rPr>
          <w:rFonts w:hint="eastAsia"/>
        </w:rPr>
        <w:lastRenderedPageBreak/>
        <w:t>综上所述，我们把基于</w:t>
      </w:r>
      <w:r>
        <w:rPr>
          <w:rFonts w:hint="eastAsia"/>
        </w:rPr>
        <w:t>AI</w:t>
      </w:r>
      <w:r>
        <w:rPr>
          <w:rFonts w:hint="eastAsia"/>
        </w:rPr>
        <w:t>的</w:t>
      </w:r>
      <w:r>
        <w:rPr>
          <w:rFonts w:hint="eastAsia"/>
        </w:rPr>
        <w:t>PDF</w:t>
      </w:r>
      <w:r>
        <w:rPr>
          <w:rFonts w:hint="eastAsia"/>
        </w:rPr>
        <w:t>分类器串联集成到防火墙中，成功替代了原本基于规则的引擎。纵然上述两引擎均基于静态分析技术，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rsidR="00D30F9C" w:rsidRDefault="00D30F9C" w:rsidP="00D30F9C">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时，表明基于静态分析方法有较大把握预测此样本为正（即恶意），故会第一时间触发安全产品，如防火墙，对此所属链接进行封锁（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Pr>
          <w:rFonts w:hint="eastAsia"/>
        </w:rPr>
        <w:t>时，表明模型有较大把握预测此样本为负（即善意），安全产品默认允许此所属链接。</w:t>
      </w:r>
    </w:p>
    <w:p w:rsidR="00D30F9C" w:rsidRDefault="00D30F9C" w:rsidP="00D30F9C">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如混淆加密等）的样本会有一定的局限；动态分析的优势是准确度高，分析深入但速度慢，占用资源较高。</w:t>
      </w:r>
    </w:p>
    <w:p w:rsidR="00D30F9C" w:rsidRDefault="00D30F9C" w:rsidP="00D30F9C">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rsidR="00D30F9C" w:rsidRPr="00D30F9C" w:rsidRDefault="00D30F9C" w:rsidP="00D30F9C"/>
    <w:p w:rsidR="00D30F9C" w:rsidRDefault="00D30F9C" w:rsidP="00821932">
      <w:pPr>
        <w:pStyle w:val="a5"/>
        <w:numPr>
          <w:ilvl w:val="0"/>
          <w:numId w:val="1"/>
        </w:numPr>
        <w:ind w:left="426" w:firstLineChars="0" w:hanging="426"/>
        <w:outlineLvl w:val="0"/>
        <w:rPr>
          <w:b/>
          <w:sz w:val="32"/>
          <w:szCs w:val="32"/>
        </w:rPr>
      </w:pPr>
      <w:r>
        <w:rPr>
          <w:rFonts w:hint="eastAsia"/>
          <w:b/>
          <w:sz w:val="32"/>
          <w:szCs w:val="32"/>
        </w:rPr>
        <w:t>总结</w:t>
      </w:r>
    </w:p>
    <w:p w:rsidR="00A0067D" w:rsidRDefault="00A0067D" w:rsidP="00A0067D">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rsidR="00A0067D" w:rsidRDefault="00A0067D" w:rsidP="00A0067D">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rsidR="00A0067D" w:rsidRDefault="00A0067D" w:rsidP="00A0067D">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rsidR="00A0067D" w:rsidRDefault="00A0067D" w:rsidP="00A0067D">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rsidR="00A0067D" w:rsidRDefault="00A0067D" w:rsidP="00A0067D">
      <w:pPr>
        <w:pStyle w:val="a5"/>
        <w:numPr>
          <w:ilvl w:val="0"/>
          <w:numId w:val="3"/>
        </w:numPr>
        <w:ind w:firstLineChars="0" w:firstLine="420"/>
        <w:jc w:val="left"/>
      </w:pPr>
      <w:r>
        <w:rPr>
          <w:rFonts w:hint="eastAsia"/>
        </w:rPr>
        <w:t>动静态分析引擎的调优</w:t>
      </w:r>
    </w:p>
    <w:p w:rsidR="00A0067D" w:rsidRDefault="00A0067D" w:rsidP="00A0067D">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rsidR="00821932" w:rsidRDefault="00821932" w:rsidP="00821932">
      <w:pPr>
        <w:rPr>
          <w:rFonts w:ascii="黑体" w:eastAsia="黑体"/>
          <w:szCs w:val="21"/>
        </w:rPr>
      </w:pPr>
    </w:p>
    <w:p w:rsidR="00F75C3B" w:rsidRDefault="00F75C3B" w:rsidP="00821932">
      <w:pPr>
        <w:rPr>
          <w:rFonts w:ascii="黑体" w:eastAsia="黑体"/>
          <w:szCs w:val="21"/>
        </w:rPr>
      </w:pPr>
    </w:p>
    <w:p w:rsidR="00F75C3B" w:rsidRDefault="00F75C3B" w:rsidP="00821932">
      <w:pPr>
        <w:rPr>
          <w:rFonts w:ascii="黑体" w:eastAsia="黑体"/>
          <w:szCs w:val="21"/>
        </w:rPr>
      </w:pPr>
    </w:p>
    <w:p w:rsidR="00821932" w:rsidRDefault="00821932" w:rsidP="00821932">
      <w:pPr>
        <w:rPr>
          <w:rFonts w:ascii="黑体" w:eastAsia="黑体"/>
          <w:szCs w:val="21"/>
        </w:rPr>
      </w:pPr>
      <w:r>
        <w:rPr>
          <w:rFonts w:ascii="黑体" w:eastAsia="黑体" w:hint="eastAsia"/>
          <w:szCs w:val="21"/>
        </w:rPr>
        <w:t>参考文献:</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Pr="007900BC">
        <w:rPr>
          <w:color w:val="FF0000"/>
        </w:rPr>
        <w:t>Split Personalities in Malware</w:t>
      </w:r>
      <w:r w:rsidRPr="009C54AF">
        <w:t>. 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rsidR="00A0067D" w:rsidRDefault="00A0067D" w:rsidP="00A0067D">
      <w:pPr>
        <w:pStyle w:val="a5"/>
        <w:numPr>
          <w:ilvl w:val="0"/>
          <w:numId w:val="4"/>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 xml:space="preserve">Extract Me </w:t>
      </w:r>
      <w:r w:rsidRPr="007900BC">
        <w:rPr>
          <w:color w:val="FF0000"/>
        </w:rPr>
        <w:lastRenderedPageBreak/>
        <w:t>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rsidR="00A0067D" w:rsidRDefault="00A0067D" w:rsidP="00A0067D">
      <w:pPr>
        <w:pStyle w:val="a5"/>
        <w:numPr>
          <w:ilvl w:val="0"/>
          <w:numId w:val="4"/>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Pr="009C54AF">
        <w:t>May 2014</w:t>
      </w:r>
    </w:p>
    <w:p w:rsidR="00A0067D" w:rsidRPr="009C54AF" w:rsidRDefault="00A0067D" w:rsidP="00A0067D">
      <w:pPr>
        <w:pStyle w:val="a5"/>
        <w:numPr>
          <w:ilvl w:val="0"/>
          <w:numId w:val="4"/>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10" w:history="1">
        <w:r w:rsidRPr="00820167">
          <w:rPr>
            <w:rStyle w:val="a7"/>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rsidR="00A0067D" w:rsidRPr="00301A0E" w:rsidRDefault="00A0067D" w:rsidP="00A0067D">
      <w:pPr>
        <w:pStyle w:val="a5"/>
        <w:numPr>
          <w:ilvl w:val="0"/>
          <w:numId w:val="4"/>
        </w:numPr>
        <w:autoSpaceDE w:val="0"/>
        <w:autoSpaceDN w:val="0"/>
        <w:adjustRightInd w:val="0"/>
        <w:ind w:firstLineChars="0"/>
        <w:jc w:val="left"/>
      </w:pPr>
      <w:bookmarkStart w:id="11" w:name="_Ref510014683"/>
      <w:proofErr w:type="spellStart"/>
      <w:r w:rsidRPr="00301A0E">
        <w:t>Nedim</w:t>
      </w:r>
      <w:proofErr w:type="spellEnd"/>
      <w:r w:rsidRPr="00301A0E">
        <w:t xml:space="preserve"> </w:t>
      </w:r>
      <w:r w:rsidRPr="00301A0E">
        <w:rPr>
          <w:rFonts w:hint="eastAsia"/>
        </w:rPr>
        <w:t>Š</w:t>
      </w:r>
      <w:proofErr w:type="spellStart"/>
      <w:r w:rsidRPr="00301A0E">
        <w:t>rndi</w:t>
      </w:r>
      <w:r w:rsidRPr="00301A0E">
        <w:rPr>
          <w:rFonts w:hint="eastAsia"/>
        </w:rPr>
        <w:t>c</w:t>
      </w:r>
      <w:proofErr w:type="spellEnd"/>
      <w:r w:rsidRPr="00301A0E">
        <w:t xml:space="preserve"> and Pavel </w:t>
      </w:r>
      <w:proofErr w:type="spellStart"/>
      <w:r w:rsidRPr="00301A0E">
        <w:t>Laskov</w:t>
      </w:r>
      <w:proofErr w:type="spellEnd"/>
      <w:r w:rsidRPr="00301A0E">
        <w:t xml:space="preserve"> . </w:t>
      </w:r>
      <w:proofErr w:type="spellStart"/>
      <w:r w:rsidRPr="007900BC">
        <w:rPr>
          <w:color w:val="FF0000"/>
        </w:rPr>
        <w:t>Hidost</w:t>
      </w:r>
      <w:proofErr w:type="spellEnd"/>
      <w:r w:rsidRPr="007900BC">
        <w:rPr>
          <w:color w:val="FF0000"/>
        </w:rPr>
        <w:t>: a static machine-learning-based detector of malicious files</w:t>
      </w:r>
      <w:r w:rsidRPr="00301A0E">
        <w:t>,</w:t>
      </w:r>
      <w:r w:rsidRPr="00301A0E">
        <w:rPr>
          <w:rFonts w:hint="eastAsia"/>
        </w:rPr>
        <w:t xml:space="preserve"> </w:t>
      </w:r>
      <w:r w:rsidRPr="00301A0E">
        <w:rPr>
          <w:rFonts w:hint="eastAsia"/>
        </w:rPr>
        <w:t>Š</w:t>
      </w:r>
      <w:proofErr w:type="spellStart"/>
      <w:r w:rsidRPr="00301A0E">
        <w:t>rndi</w:t>
      </w:r>
      <w:proofErr w:type="spellEnd"/>
      <w:r w:rsidRPr="00301A0E">
        <w:rPr>
          <w:rFonts w:hint="eastAsia"/>
        </w:rPr>
        <w:t>′</w:t>
      </w:r>
      <w:r w:rsidRPr="00301A0E">
        <w:t xml:space="preserve">c and </w:t>
      </w:r>
      <w:proofErr w:type="spellStart"/>
      <w:r w:rsidRPr="00301A0E">
        <w:t>Laskov</w:t>
      </w:r>
      <w:proofErr w:type="spellEnd"/>
      <w:r w:rsidRPr="00301A0E">
        <w:t xml:space="preserve"> EURASIP Journal on Information Security </w:t>
      </w:r>
      <w:r>
        <w:t>(2016) 2016</w:t>
      </w:r>
      <w:bookmarkEnd w:id="11"/>
    </w:p>
    <w:p w:rsidR="00A0067D" w:rsidRDefault="00A0067D" w:rsidP="00A0067D">
      <w:pPr>
        <w:pStyle w:val="a5"/>
        <w:numPr>
          <w:ilvl w:val="0"/>
          <w:numId w:val="4"/>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xml:space="preserve">. In Proceedings of the 2016 Annual Network and Distributed System Security Symposium (NDSS), San Diego, CA, February 2016. </w:t>
      </w:r>
      <w:r w:rsidRPr="00F142CA">
        <w:t>http://evademl.org/</w:t>
      </w:r>
    </w:p>
    <w:p w:rsidR="00A0067D" w:rsidRPr="00074E1C" w:rsidRDefault="00A0067D" w:rsidP="00A0067D">
      <w:pPr>
        <w:pStyle w:val="a5"/>
        <w:numPr>
          <w:ilvl w:val="0"/>
          <w:numId w:val="4"/>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rsidR="00A0067D" w:rsidRPr="00074E1C" w:rsidRDefault="00A0067D" w:rsidP="00A0067D">
      <w:pPr>
        <w:pStyle w:val="a5"/>
        <w:numPr>
          <w:ilvl w:val="0"/>
          <w:numId w:val="4"/>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rsidR="00A0067D" w:rsidRDefault="00A0067D" w:rsidP="00A0067D">
      <w:pPr>
        <w:pStyle w:val="a5"/>
        <w:numPr>
          <w:ilvl w:val="0"/>
          <w:numId w:val="4"/>
        </w:numPr>
        <w:ind w:firstLineChars="0"/>
      </w:pPr>
      <w:r>
        <w:t xml:space="preserve">D. </w:t>
      </w:r>
      <w:proofErr w:type="spellStart"/>
      <w:r>
        <w:t>Maiorca</w:t>
      </w:r>
      <w:proofErr w:type="spellEnd"/>
      <w:r>
        <w:t xml:space="preserve">, D. </w:t>
      </w:r>
      <w:proofErr w:type="spellStart"/>
      <w:r>
        <w:t>Ariu</w:t>
      </w:r>
      <w:proofErr w:type="spellEnd"/>
      <w:r>
        <w:t xml:space="preserve">, I. Corona, and G. </w:t>
      </w:r>
      <w:proofErr w:type="spellStart"/>
      <w:r>
        <w:t>Giacinto</w:t>
      </w:r>
      <w:proofErr w:type="spellEnd"/>
      <w:r>
        <w:t>, “A Structural and Content-Based Approach for a Precise and Robust Detection of Mali</w:t>
      </w:r>
      <w:r>
        <w:rPr>
          <w:rFonts w:hint="eastAsia"/>
        </w:rPr>
        <w:t>c</w:t>
      </w:r>
      <w:r>
        <w:t xml:space="preserve">ious PDF Files”,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rsidR="00A0067D" w:rsidRDefault="00A0067D" w:rsidP="00A0067D">
      <w:pPr>
        <w:pStyle w:val="a5"/>
        <w:numPr>
          <w:ilvl w:val="0"/>
          <w:numId w:val="4"/>
        </w:numPr>
        <w:ind w:firstLineChars="0"/>
      </w:pPr>
      <w:bookmarkStart w:id="12" w:name="OLE_LINK14"/>
      <w:bookmarkStart w:id="13" w:name="OLE_LINK15"/>
      <w:r>
        <w:t>Charles</w:t>
      </w:r>
      <w:bookmarkEnd w:id="12"/>
      <w:bookmarkEnd w:id="13"/>
      <w:r>
        <w:t xml:space="preserve"> </w:t>
      </w:r>
      <w:proofErr w:type="spellStart"/>
      <w:r>
        <w:t>Smutz</w:t>
      </w:r>
      <w:proofErr w:type="spellEnd"/>
      <w:r>
        <w:t xml:space="preserve"> and </w:t>
      </w:r>
      <w:proofErr w:type="spellStart"/>
      <w:r>
        <w:t>Angelos</w:t>
      </w:r>
      <w:proofErr w:type="spellEnd"/>
      <w:r>
        <w:t xml:space="preserve"> </w:t>
      </w:r>
      <w:proofErr w:type="spellStart"/>
      <w:r>
        <w:t>Stavrou</w:t>
      </w:r>
      <w:proofErr w:type="spellEnd"/>
      <w:r>
        <w:t>. Malicious PDF Detection Using</w:t>
      </w:r>
      <w:r w:rsidRPr="00B16E76">
        <w:rPr>
          <w:color w:val="FF0000"/>
        </w:rPr>
        <w:t xml:space="preserve"> Metadata </w:t>
      </w:r>
      <w:r>
        <w:t>and Structural Features. Technical report, 2012.</w:t>
      </w:r>
    </w:p>
    <w:p w:rsidR="00A0067D" w:rsidRDefault="00A0067D" w:rsidP="00A0067D">
      <w:pPr>
        <w:pStyle w:val="a5"/>
        <w:numPr>
          <w:ilvl w:val="0"/>
          <w:numId w:val="4"/>
        </w:numPr>
        <w:ind w:firstLineChars="0"/>
      </w:pPr>
      <w:r>
        <w:t xml:space="preserve">C. Cortes and V. </w:t>
      </w:r>
      <w:proofErr w:type="spellStart"/>
      <w:r>
        <w:t>Vapnik</w:t>
      </w:r>
      <w:proofErr w:type="spellEnd"/>
      <w:r>
        <w:t>. Support vector networks. Machine Learning, 20:273–297, 1995.</w:t>
      </w:r>
    </w:p>
    <w:p w:rsidR="00A0067D" w:rsidRPr="00D43FF6" w:rsidRDefault="006854C8" w:rsidP="00A0067D">
      <w:pPr>
        <w:pStyle w:val="a5"/>
        <w:widowControl/>
        <w:numPr>
          <w:ilvl w:val="0"/>
          <w:numId w:val="4"/>
        </w:numPr>
        <w:ind w:firstLineChars="0"/>
        <w:jc w:val="left"/>
        <w:rPr>
          <w:szCs w:val="21"/>
        </w:rPr>
      </w:pPr>
      <w:hyperlink r:id="rId11" w:history="1">
        <w:r w:rsidR="00A0067D" w:rsidRPr="00D43FF6">
          <w:rPr>
            <w:rStyle w:val="a7"/>
            <w:color w:val="003884"/>
            <w:szCs w:val="21"/>
          </w:rPr>
          <w:t>https://www.symantec.com/content/dam/symantec/docs/reports/istr-22-2017-en.pdf</w:t>
        </w:r>
      </w:hyperlink>
    </w:p>
    <w:p w:rsidR="00A0067D" w:rsidRPr="00155E7B" w:rsidRDefault="00A0067D" w:rsidP="00A0067D">
      <w:pPr>
        <w:pStyle w:val="a5"/>
        <w:numPr>
          <w:ilvl w:val="0"/>
          <w:numId w:val="4"/>
        </w:numPr>
        <w:ind w:firstLineChars="0"/>
      </w:pPr>
      <w:proofErr w:type="spellStart"/>
      <w:r w:rsidRPr="00394F5B">
        <w:rPr>
          <w:rFonts w:asciiTheme="minorEastAsia" w:hAnsiTheme="minorEastAsia" w:cs="NimbusRomNo9L-Regu"/>
          <w:kern w:val="0"/>
          <w:szCs w:val="21"/>
        </w:rPr>
        <w:t>Igino</w:t>
      </w:r>
      <w:proofErr w:type="spellEnd"/>
      <w:r w:rsidRPr="00394F5B">
        <w:rPr>
          <w:rFonts w:asciiTheme="minorEastAsia" w:hAnsiTheme="minorEastAsia" w:cs="NimbusRomNo9L-Regu"/>
          <w:kern w:val="0"/>
          <w:szCs w:val="21"/>
        </w:rPr>
        <w:t xml:space="preserve"> Corona,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Maiorca</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Ariu</w:t>
      </w:r>
      <w:proofErr w:type="spellEnd"/>
      <w:r w:rsidRPr="00394F5B">
        <w:rPr>
          <w:rFonts w:asciiTheme="minorEastAsia" w:hAnsiTheme="minorEastAsia" w:cs="NimbusRomNo9L-Regu"/>
          <w:kern w:val="0"/>
          <w:szCs w:val="21"/>
        </w:rPr>
        <w:t xml:space="preserve">, and Giorgio </w:t>
      </w:r>
      <w:proofErr w:type="spellStart"/>
      <w:r w:rsidRPr="00394F5B">
        <w:rPr>
          <w:rFonts w:asciiTheme="minorEastAsia" w:hAnsiTheme="minorEastAsia" w:cs="NimbusRomNo9L-Regu"/>
          <w:kern w:val="0"/>
          <w:szCs w:val="21"/>
        </w:rPr>
        <w:t>Giacinto</w:t>
      </w:r>
      <w:proofErr w:type="spellEnd"/>
      <w:r w:rsidRPr="00394F5B">
        <w:rPr>
          <w:rFonts w:asciiTheme="minorEastAsia" w:hAnsiTheme="minorEastAsia" w:cs="NimbusRomNo9L-Regu"/>
          <w:kern w:val="0"/>
          <w:szCs w:val="21"/>
        </w:rPr>
        <w:t>.</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w:t>
      </w:r>
      <w:proofErr w:type="spellStart"/>
      <w:r w:rsidRPr="00394F5B">
        <w:rPr>
          <w:rFonts w:asciiTheme="minorEastAsia" w:hAnsiTheme="minorEastAsia" w:cs="NimbusRomNo9L-ReguItal"/>
          <w:kern w:val="0"/>
          <w:szCs w:val="21"/>
        </w:rPr>
        <w:t>AISec</w:t>
      </w:r>
      <w:proofErr w:type="spellEnd"/>
      <w:r w:rsidRPr="00394F5B">
        <w:rPr>
          <w:rFonts w:asciiTheme="minorEastAsia" w:hAnsiTheme="minorEastAsia" w:cs="NimbusRomNo9L-ReguItal"/>
          <w:kern w:val="0"/>
          <w:szCs w:val="21"/>
        </w:rPr>
        <w:t>)</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rsidR="00A0067D" w:rsidRDefault="00A0067D" w:rsidP="00A0067D">
      <w:pPr>
        <w:pStyle w:val="a5"/>
        <w:numPr>
          <w:ilvl w:val="0"/>
          <w:numId w:val="4"/>
        </w:numPr>
        <w:ind w:firstLineChars="0"/>
      </w:pPr>
      <w:r>
        <w:t xml:space="preserve">  </w:t>
      </w:r>
      <w:hyperlink r:id="rId12" w:history="1">
        <w:r w:rsidR="00477988" w:rsidRPr="007030D0">
          <w:rPr>
            <w:rStyle w:val="a7"/>
          </w:rPr>
          <w:t>https://github.com/srndic/mimicus</w:t>
        </w:r>
      </w:hyperlink>
    </w:p>
    <w:p w:rsidR="00477988" w:rsidRDefault="00477988" w:rsidP="00477988"/>
    <w:p w:rsidR="00477988" w:rsidRDefault="00477988" w:rsidP="00477988"/>
    <w:p w:rsidR="00477988" w:rsidRDefault="00477988" w:rsidP="00477988"/>
    <w:p w:rsidR="00477988" w:rsidRDefault="00477988" w:rsidP="00477988"/>
    <w:p w:rsidR="00477988" w:rsidRDefault="00477988" w:rsidP="00477988"/>
    <w:p w:rsidR="00A0067D" w:rsidRDefault="00A0067D" w:rsidP="00A0067D">
      <w:pPr>
        <w:rPr>
          <w:rFonts w:ascii="MS Gothic" w:hAnsi="MS Gothic" w:cs="MS Gothic"/>
        </w:rPr>
      </w:pPr>
      <w:r w:rsidRPr="0091045C">
        <w:rPr>
          <w:rFonts w:ascii="Times New Roman" w:hAnsi="Times New Roman"/>
        </w:rPr>
        <w:t xml:space="preserve">[34] </w:t>
      </w:r>
      <w:proofErr w:type="spellStart"/>
      <w:r w:rsidRPr="0091045C">
        <w:rPr>
          <w:rFonts w:ascii="Times New Roman" w:hAnsi="Times New Roman"/>
        </w:rPr>
        <w:t>DavideMaiorca</w:t>
      </w:r>
      <w:proofErr w:type="spellEnd"/>
      <w:r w:rsidRPr="0091045C">
        <w:rPr>
          <w:rFonts w:ascii="Times New Roman" w:hAnsi="Times New Roman"/>
        </w:rPr>
        <w:t xml:space="preserve">, </w:t>
      </w:r>
      <w:proofErr w:type="spellStart"/>
      <w:r w:rsidRPr="0091045C">
        <w:rPr>
          <w:rFonts w:ascii="Times New Roman" w:hAnsi="Times New Roman"/>
        </w:rPr>
        <w:t>DavideAriu</w:t>
      </w:r>
      <w:proofErr w:type="spellEnd"/>
      <w:r w:rsidRPr="0091045C">
        <w:rPr>
          <w:rFonts w:ascii="Times New Roman" w:hAnsi="Times New Roman"/>
        </w:rPr>
        <w:t xml:space="preserve">, </w:t>
      </w:r>
      <w:proofErr w:type="spellStart"/>
      <w:r w:rsidRPr="0091045C">
        <w:rPr>
          <w:rFonts w:ascii="Times New Roman" w:hAnsi="Times New Roman"/>
        </w:rPr>
        <w:t>IginoCorona</w:t>
      </w:r>
      <w:proofErr w:type="spellEnd"/>
      <w:r w:rsidRPr="0091045C">
        <w:rPr>
          <w:rFonts w:ascii="Times New Roman" w:hAnsi="Times New Roman"/>
        </w:rPr>
        <w:t xml:space="preserve">, </w:t>
      </w:r>
      <w:proofErr w:type="spellStart"/>
      <w:r w:rsidRPr="0091045C">
        <w:rPr>
          <w:rFonts w:ascii="Times New Roman" w:hAnsi="Times New Roman"/>
        </w:rPr>
        <w:t>andGiorgioGiacinto</w:t>
      </w:r>
      <w:proofErr w:type="spellEnd"/>
      <w:r w:rsidRPr="0091045C">
        <w:rPr>
          <w:rFonts w:ascii="Times New Roman" w:hAnsi="Times New Roman"/>
        </w:rPr>
        <w:t>.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rsidR="00A0067D" w:rsidRDefault="00A0067D" w:rsidP="00A0067D">
      <w:pPr>
        <w:rPr>
          <w:rFonts w:ascii="MS Gothic" w:hAnsi="MS Gothic" w:cs="MS Gothic"/>
        </w:rPr>
      </w:pPr>
      <w:r w:rsidRPr="0091045C">
        <w:rPr>
          <w:rFonts w:ascii="MS Gothic" w:hAnsi="MS Gothic" w:cs="MS Gothic"/>
        </w:rPr>
        <w:t> </w:t>
      </w:r>
    </w:p>
    <w:p w:rsidR="00A0067D" w:rsidRDefault="00A0067D" w:rsidP="00A0067D">
      <w:r w:rsidRPr="0091045C">
        <w:t xml:space="preserve">[35] </w:t>
      </w:r>
      <w:proofErr w:type="spellStart"/>
      <w:r w:rsidRPr="0091045C">
        <w:t>DavideMaiorca</w:t>
      </w:r>
      <w:proofErr w:type="gramStart"/>
      <w:r w:rsidRPr="0091045C">
        <w:t>,IginoCorona,andGiorgioGiacinto.Lookingat</w:t>
      </w:r>
      <w:proofErr w:type="spellEnd"/>
      <w:proofErr w:type="gramEnd"/>
      <w:r w:rsidRPr="0091045C">
        <w:t xml:space="preserve"> the Bag is not Enough to Find the Bomb: An Evasion of Structural Methods for Malicious PDF Files Detection. In Proceedings of the 8th ACM Symposium on Information, Computer and </w:t>
      </w:r>
      <w:proofErr w:type="spellStart"/>
      <w:r w:rsidRPr="0091045C">
        <w:t>Commu</w:t>
      </w:r>
      <w:proofErr w:type="spellEnd"/>
      <w:r w:rsidRPr="0091045C">
        <w:t xml:space="preserve">- </w:t>
      </w:r>
      <w:proofErr w:type="spellStart"/>
      <w:r w:rsidRPr="0091045C">
        <w:t>nications</w:t>
      </w:r>
      <w:proofErr w:type="spellEnd"/>
      <w:r w:rsidRPr="0091045C">
        <w:t xml:space="preserve"> Security (ASIACCS), Hangzhou, China, March 2013.</w:t>
      </w:r>
    </w:p>
    <w:p w:rsidR="00A0067D" w:rsidRDefault="00A0067D" w:rsidP="00A0067D"/>
    <w:p w:rsidR="00A0067D" w:rsidRPr="0091045C" w:rsidRDefault="00A0067D" w:rsidP="00A0067D">
      <w:r w:rsidRPr="0091045C">
        <w:t>[53</w:t>
      </w:r>
      <w:proofErr w:type="gramStart"/>
      <w:r w:rsidRPr="0091045C">
        <w:t xml:space="preserve">]  </w:t>
      </w:r>
      <w:proofErr w:type="spellStart"/>
      <w:r w:rsidRPr="0091045C">
        <w:t>Nedim</w:t>
      </w:r>
      <w:proofErr w:type="spellEnd"/>
      <w:proofErr w:type="gramEnd"/>
      <w:r>
        <w:t xml:space="preserve"> </w:t>
      </w:r>
      <w:proofErr w:type="spellStart"/>
      <w:r w:rsidRPr="0091045C">
        <w:t>Srndic</w:t>
      </w:r>
      <w:proofErr w:type="spellEnd"/>
      <w:r>
        <w:t xml:space="preserve"> </w:t>
      </w:r>
      <w:r w:rsidRPr="0091045C">
        <w:t>and</w:t>
      </w:r>
      <w:r>
        <w:t xml:space="preserve"> </w:t>
      </w:r>
      <w:proofErr w:type="spellStart"/>
      <w:r w:rsidRPr="0091045C">
        <w:t>PavelLaskov</w:t>
      </w:r>
      <w:proofErr w:type="spellEnd"/>
      <w:r w:rsidRPr="0091045C">
        <w:t>.</w:t>
      </w:r>
      <w:r w:rsidRPr="00957947">
        <w:rPr>
          <w:color w:val="FF0000"/>
        </w:rPr>
        <w:t xml:space="preserve"> Practical Evasion of a Learning- Based Classifier: A Case Study</w:t>
      </w:r>
      <w:r w:rsidRPr="0091045C">
        <w:t>. In Proceedings of the 35th IEEE Symposium on Security and Privacy (Oakland), San Jose, CA, May 2014.</w:t>
      </w:r>
    </w:p>
    <w:p w:rsidR="00A0067D" w:rsidRDefault="00A0067D" w:rsidP="00A0067D"/>
    <w:p w:rsidR="00A0067D" w:rsidRDefault="00A0067D" w:rsidP="00A0067D"/>
    <w:p w:rsidR="00A0067D" w:rsidRPr="00260BDB"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Mimicus</w:t>
      </w:r>
      <w:proofErr w:type="spellEnd"/>
      <w:r>
        <w:rPr>
          <w:rFonts w:ascii="NimbusRomNo9L-Regu" w:hAnsi="NimbusRomNo9L-Regu" w:cs="NimbusRomNo9L-Regu"/>
          <w:kern w:val="0"/>
          <w:sz w:val="20"/>
          <w:szCs w:val="20"/>
        </w:rPr>
        <w:t>: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rsidR="00A0067D" w:rsidRDefault="00A0067D" w:rsidP="00A0067D">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rsidR="00A0067D" w:rsidRDefault="00A0067D" w:rsidP="00A0067D">
      <w:pPr>
        <w:autoSpaceDE w:val="0"/>
        <w:autoSpaceDN w:val="0"/>
        <w:adjustRightInd w:val="0"/>
        <w:jc w:val="left"/>
        <w:rPr>
          <w:rFonts w:ascii="NimbusRomNo9L-Regu" w:hAnsi="NimbusRomNo9L-Regu" w:cs="NimbusRomNo9L-Regu"/>
          <w:kern w:val="0"/>
          <w:sz w:val="20"/>
          <w:szCs w:val="20"/>
        </w:rPr>
      </w:pPr>
    </w:p>
    <w:p w:rsidR="00A0067D" w:rsidRDefault="00A0067D" w:rsidP="00A0067D">
      <w:pPr>
        <w:rPr>
          <w:rFonts w:ascii="黑体" w:eastAsia="黑体"/>
          <w:szCs w:val="21"/>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proofErr w:type="spellStart"/>
      <w:r w:rsidRPr="00F109B3">
        <w:rPr>
          <w:rFonts w:ascii="NimbusRomNo9L-Regu" w:hAnsi="NimbusRomNo9L-Regu" w:cs="NimbusRomNo9L-Regu"/>
          <w:kern w:val="0"/>
          <w:sz w:val="20"/>
          <w:szCs w:val="20"/>
        </w:rPr>
        <w:t>Meng</w:t>
      </w:r>
      <w:proofErr w:type="spellEnd"/>
      <w:r w:rsidRPr="00F109B3">
        <w:rPr>
          <w:rFonts w:ascii="NimbusRomNo9L-Regu" w:hAnsi="NimbusRomNo9L-Regu" w:cs="NimbusRomNo9L-Regu"/>
          <w:kern w:val="0"/>
          <w:sz w:val="20"/>
          <w:szCs w:val="20"/>
        </w:rPr>
        <w:t xml:space="preserve"> Xu and </w:t>
      </w:r>
      <w:proofErr w:type="spellStart"/>
      <w:r w:rsidRPr="00F109B3">
        <w:rPr>
          <w:rFonts w:ascii="NimbusRomNo9L-Regu" w:hAnsi="NimbusRomNo9L-Regu" w:cs="NimbusRomNo9L-Regu"/>
          <w:kern w:val="0"/>
          <w:sz w:val="20"/>
          <w:szCs w:val="20"/>
        </w:rPr>
        <w:t>Taesoo</w:t>
      </w:r>
      <w:proofErr w:type="spellEnd"/>
      <w:r w:rsidRPr="00F109B3">
        <w:rPr>
          <w:rFonts w:ascii="NimbusRomNo9L-Regu" w:hAnsi="NimbusRomNo9L-Regu" w:cs="NimbusRomNo9L-Regu"/>
          <w:kern w:val="0"/>
          <w:sz w:val="20"/>
          <w:szCs w:val="20"/>
        </w:rPr>
        <w:t xml:space="preserve">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proofErr w:type="spellStart"/>
      <w:r w:rsidRPr="00F109B3">
        <w:rPr>
          <w:rFonts w:ascii="NimbusRomNo9L-Regu" w:hAnsi="NimbusRomNo9L-Regu" w:cs="NimbusRomNo9L-Regu"/>
          <w:bCs/>
          <w:iCs/>
          <w:kern w:val="0"/>
          <w:sz w:val="20"/>
          <w:szCs w:val="20"/>
        </w:rPr>
        <w:t>PlatPal</w:t>
      </w:r>
      <w:proofErr w:type="spellEnd"/>
      <w:r w:rsidRPr="00F109B3">
        <w:rPr>
          <w:rFonts w:ascii="NimbusRomNo9L-Regu" w:hAnsi="NimbusRomNo9L-Regu" w:cs="NimbusRomNo9L-Regu"/>
          <w:bCs/>
          <w:iCs/>
          <w:kern w:val="0"/>
          <w:sz w:val="20"/>
          <w:szCs w:val="20"/>
        </w:rPr>
        <w:t>: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rsidR="00A0067D" w:rsidRDefault="00A0067D" w:rsidP="00821932">
      <w:pPr>
        <w:rPr>
          <w:rFonts w:ascii="黑体" w:eastAsia="黑体"/>
          <w:szCs w:val="21"/>
        </w:rPr>
      </w:pPr>
    </w:p>
    <w:sectPr w:rsidR="00A0067D">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4C8" w:rsidRDefault="006854C8" w:rsidP="00821932">
      <w:r>
        <w:separator/>
      </w:r>
    </w:p>
  </w:endnote>
  <w:endnote w:type="continuationSeparator" w:id="0">
    <w:p w:rsidR="006854C8" w:rsidRDefault="006854C8"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2A7" w:rsidRDefault="00D50A52" w:rsidP="00007B1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442A7" w:rsidRDefault="006854C8" w:rsidP="00B442A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2A7" w:rsidRDefault="00D50A52" w:rsidP="00007B1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DB6D45">
      <w:rPr>
        <w:rStyle w:val="a6"/>
        <w:noProof/>
      </w:rPr>
      <w:t>3</w:t>
    </w:r>
    <w:r>
      <w:rPr>
        <w:rStyle w:val="a6"/>
      </w:rPr>
      <w:fldChar w:fldCharType="end"/>
    </w:r>
  </w:p>
  <w:p w:rsidR="00B442A7" w:rsidRDefault="006854C8" w:rsidP="00B442A7">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4C8" w:rsidRDefault="006854C8" w:rsidP="00821932">
      <w:r>
        <w:separator/>
      </w:r>
    </w:p>
  </w:footnote>
  <w:footnote w:type="continuationSeparator" w:id="0">
    <w:p w:rsidR="006854C8" w:rsidRDefault="006854C8"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73745"/>
    <w:rsid w:val="00214F69"/>
    <w:rsid w:val="002A19DF"/>
    <w:rsid w:val="002C3A5A"/>
    <w:rsid w:val="003531E1"/>
    <w:rsid w:val="0039773D"/>
    <w:rsid w:val="00477988"/>
    <w:rsid w:val="00566287"/>
    <w:rsid w:val="006854C8"/>
    <w:rsid w:val="006B5D61"/>
    <w:rsid w:val="00722264"/>
    <w:rsid w:val="007E2A27"/>
    <w:rsid w:val="00821932"/>
    <w:rsid w:val="00937159"/>
    <w:rsid w:val="009958D3"/>
    <w:rsid w:val="009C4557"/>
    <w:rsid w:val="00A0067D"/>
    <w:rsid w:val="00A65D0B"/>
    <w:rsid w:val="00A87958"/>
    <w:rsid w:val="00C02E9C"/>
    <w:rsid w:val="00C62249"/>
    <w:rsid w:val="00D30F9C"/>
    <w:rsid w:val="00D50A52"/>
    <w:rsid w:val="00D9561F"/>
    <w:rsid w:val="00DB6D45"/>
    <w:rsid w:val="00E81FED"/>
    <w:rsid w:val="00ED7528"/>
    <w:rsid w:val="00F34420"/>
    <w:rsid w:val="00F7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565E1-9819-47B7-9BCE-D998D6F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rndic/mimic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ymantec.com/content/dam/symantec/docs/reports/istr-22-2017-e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rndic/mimicu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20</cp:revision>
  <dcterms:created xsi:type="dcterms:W3CDTF">2018-05-27T12:01:00Z</dcterms:created>
  <dcterms:modified xsi:type="dcterms:W3CDTF">2018-05-28T01:25:00Z</dcterms:modified>
</cp:coreProperties>
</file>