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7C7547B">
      <w:pPr>
        <w:spacing w:after="0"/>
        <w:jc w:val="center"/>
        <w:rPr>
          <w:color w:val="000000" w:themeColor="text1"/>
        </w:rPr>
      </w:pPr>
      <w:r>
        <w:rPr>
          <w:rFonts w:ascii="Arial" w:hAnsi="Arial" w:eastAsia="ＭＳ 明朝" w:cs="Arial" w:eastAsiaTheme="minorEastAsia" w:csTheme="minorBidi"/>
          <w:b/>
          <w:bCs/>
          <w:color w:val="000000" w:themeColor="text1"/>
          <w:sz w:val="36"/>
          <w:szCs w:val="22"/>
        </w:rPr>
        <w:t>UNIVERSIDAD MAYOR DE SAN ANDRÉS</w:t>
      </w:r>
    </w:p>
    <w:p w14:paraId="5214D63A">
      <w:pPr>
        <w:spacing w:after="0"/>
        <w:jc w:val="center"/>
        <w:rPr>
          <w:b/>
          <w:color w:val="000000" w:themeColor="text1"/>
          <w:sz w:val="28"/>
          <w:szCs w:val="28"/>
        </w:rPr>
      </w:pPr>
      <w:r>
        <w:rPr>
          <w:rFonts w:ascii="Arial" w:hAnsi="Arial" w:eastAsia="ＭＳ 明朝" w:cs="Arial" w:eastAsiaTheme="minorEastAsia" w:csTheme="minorBidi"/>
          <w:b/>
          <w:bCs/>
          <w:color w:val="000000" w:themeColor="text1"/>
          <w:sz w:val="28"/>
          <w:szCs w:val="28"/>
        </w:rPr>
        <w:t>FACULTAD DE CIENCIAS PURAS Y NATURALES</w:t>
      </w:r>
    </w:p>
    <w:p w14:paraId="213A3FA9">
      <w:pPr>
        <w:spacing w:after="0"/>
        <w:jc w:val="center"/>
        <w:rPr>
          <w:b/>
          <w:color w:val="000000" w:themeColor="text1"/>
          <w:sz w:val="28"/>
          <w:szCs w:val="28"/>
        </w:rPr>
      </w:pPr>
      <w:r>
        <w:rPr>
          <w:rFonts w:ascii="Arial" w:hAnsi="Arial" w:eastAsia="ＭＳ 明朝" w:cs="Arial" w:eastAsiaTheme="minorEastAsia" w:csTheme="minorBidi"/>
          <w:b/>
          <w:bCs/>
          <w:color w:val="000000" w:themeColor="text1"/>
          <w:sz w:val="28"/>
          <w:szCs w:val="28"/>
        </w:rPr>
        <w:t>CARRERA DE INFORMÁTICA</w:t>
      </w:r>
    </w:p>
    <w:p w14:paraId="5238DEF5">
      <w:pPr>
        <w:spacing w:after="0"/>
        <w:jc w:val="center"/>
        <w:rPr>
          <w:b/>
          <w:color w:val="000000" w:themeColor="text1"/>
          <w:sz w:val="24"/>
        </w:rPr>
      </w:pPr>
    </w:p>
    <w:p w14:paraId="53CF1732">
      <w:pPr>
        <w:spacing w:after="0"/>
        <w:jc w:val="center"/>
        <w:rPr>
          <w:b/>
          <w:color w:val="000000" w:themeColor="text1"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963"/>
        <w:gridCol w:w="7397"/>
      </w:tblGrid>
      <w:tr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2E4E">
            <w:pPr>
              <w:spacing w:before="80" w:after="80"/>
              <w:rPr>
                <w:color w:val="000000" w:themeColor="text1"/>
              </w:rPr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000000" w:themeColor="text1"/>
                <w:sz w:val="21"/>
                <w:szCs w:val="22"/>
              </w:rPr>
              <w:t>MATERIA:</w:t>
            </w:r>
          </w:p>
        </w:tc>
        <w:tc>
          <w:tcPr>
            <w:tcW w:w="7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8160">
            <w:pPr>
              <w:spacing w:before="80" w:after="80"/>
              <w:rPr>
                <w:color w:val="000000" w:themeColor="text1"/>
              </w:rPr>
            </w:pPr>
            <w:r>
              <w:rPr>
                <w:rFonts w:ascii="Arial" w:hAnsi="Arial" w:eastAsia="ＭＳ 明朝" w:cs="Arial" w:eastAsiaTheme="minorEastAsia" w:csTheme="minorBidi"/>
                <w:color w:val="000000" w:themeColor="text1"/>
                <w:sz w:val="21"/>
                <w:szCs w:val="22"/>
              </w:rPr>
              <w:t>Metodo de Broyden</w:t>
            </w:r>
          </w:p>
        </w:tc>
      </w:tr>
      <w:tr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B1E4F">
            <w:pPr>
              <w:spacing w:before="80" w:after="80"/>
              <w:rPr>
                <w:b/>
                <w:color w:val="000000" w:themeColor="text1"/>
                <w:sz w:val="21"/>
              </w:rPr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000000" w:themeColor="text1"/>
                <w:sz w:val="21"/>
                <w:szCs w:val="22"/>
              </w:rPr>
              <w:t>SIGLA</w:t>
            </w:r>
            <w:r>
              <w:rPr>
                <w:rFonts w:ascii="Arial" w:hAnsi="Arial" w:eastAsia="ＭＳ 明朝" w:cs="Arial" w:eastAsiaTheme="minorEastAsia" w:csTheme="minorBidi"/>
                <w:b/>
                <w:bCs/>
                <w:color w:val="000000" w:themeColor="text1"/>
                <w:sz w:val="21"/>
                <w:szCs w:val="22"/>
              </w:rPr>
              <w:t>(</w:t>
            </w:r>
            <w:r>
              <w:rPr>
                <w:rFonts w:ascii="Arial" w:hAnsi="Arial" w:eastAsia="ＭＳ 明朝" w:cs="Arial" w:eastAsiaTheme="minorEastAsia" w:csTheme="minorBidi"/>
                <w:b/>
                <w:bCs/>
                <w:color w:val="000000" w:themeColor="text1"/>
                <w:sz w:val="21"/>
                <w:szCs w:val="22"/>
              </w:rPr>
              <w:t>S</w:t>
            </w:r>
            <w:r>
              <w:rPr>
                <w:rFonts w:ascii="Arial" w:hAnsi="Arial" w:eastAsia="ＭＳ 明朝" w:cs="Arial" w:eastAsiaTheme="minorEastAsia" w:csTheme="minorBidi"/>
                <w:b/>
                <w:bCs/>
                <w:color w:val="000000" w:themeColor="text1"/>
                <w:sz w:val="21"/>
                <w:szCs w:val="22"/>
              </w:rPr>
              <w:t>)</w:t>
            </w:r>
            <w:r>
              <w:rPr>
                <w:rFonts w:ascii="Arial" w:hAnsi="Arial" w:eastAsia="ＭＳ 明朝" w:cs="Arial" w:eastAsiaTheme="minorEastAsia" w:csTheme="minorBidi"/>
                <w:b/>
                <w:bCs/>
                <w:color w:val="000000" w:themeColor="text1"/>
                <w:sz w:val="21"/>
                <w:szCs w:val="22"/>
              </w:rPr>
              <w:t>:</w:t>
            </w:r>
          </w:p>
        </w:tc>
        <w:tc>
          <w:tcPr>
            <w:tcW w:w="7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68834">
            <w:pPr>
              <w:spacing w:before="80" w:after="80"/>
              <w:rPr>
                <w:color w:val="000000" w:themeColor="text1"/>
                <w:sz w:val="21"/>
              </w:rPr>
            </w:pPr>
          </w:p>
        </w:tc>
      </w:tr>
      <w:tr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858F">
            <w:pPr>
              <w:spacing w:before="80" w:after="80"/>
              <w:rPr>
                <w:color w:val="000000" w:themeColor="text1"/>
              </w:rPr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000000" w:themeColor="text1"/>
                <w:sz w:val="21"/>
                <w:szCs w:val="22"/>
              </w:rPr>
              <w:t>ESTUDIANTE(S):</w:t>
            </w:r>
          </w:p>
        </w:tc>
        <w:tc>
          <w:tcPr>
            <w:tcW w:w="7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E46D">
            <w:pPr>
              <w:spacing w:before="80" w:after="80"/>
              <w:rPr>
                <w:color w:val="000000" w:themeColor="text1"/>
                <w:sz w:val="21"/>
              </w:rPr>
            </w:pPr>
            <w:r>
              <w:rPr>
                <w:rFonts w:ascii="Arial" w:hAnsi="Arial" w:eastAsia="ＭＳ 明朝" w:cs="Arial" w:eastAsiaTheme="minorEastAsia" w:csTheme="minorBidi"/>
                <w:color w:val="000000" w:themeColor="text1"/>
                <w:sz w:val="21"/>
                <w:szCs w:val="22"/>
              </w:rPr>
              <w:t>1.-</w:t>
            </w:r>
            <w:r>
              <w:rPr>
                <w:rFonts w:ascii="Consolas" w:cs="Consolas"/>
                <w:sz w:val="21"/>
                <w:szCs w:val="21"/>
              </w:rPr>
              <w:t>Cordova Avendaño Yoshua Aaron</w:t>
            </w:r>
          </w:p>
          <w:p w14:paraId="04B6563E">
            <w:pPr>
              <w:spacing w:before="80" w:after="80"/>
              <w:rPr>
                <w:color w:val="000000" w:themeColor="text1"/>
                <w:sz w:val="21"/>
              </w:rPr>
            </w:pPr>
            <w:r>
              <w:rPr>
                <w:rFonts w:ascii="Arial" w:hAnsi="Arial" w:eastAsia="ＭＳ 明朝" w:cs="Arial" w:eastAsiaTheme="minorEastAsia" w:csTheme="minorBidi"/>
                <w:color w:val="000000" w:themeColor="text1"/>
                <w:sz w:val="21"/>
                <w:szCs w:val="22"/>
              </w:rPr>
              <w:t>2.-</w:t>
            </w:r>
            <w:r>
              <w:rPr>
                <w:rFonts w:ascii="Consolas" w:cs="Consolas"/>
                <w:sz w:val="21"/>
                <w:szCs w:val="21"/>
              </w:rPr>
              <w:t>Sempertegui Flores Erick Sebastian</w:t>
            </w:r>
          </w:p>
        </w:tc>
      </w:tr>
      <w:tr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03608">
            <w:pPr>
              <w:spacing w:before="80" w:after="80"/>
              <w:rPr>
                <w:color w:val="000000" w:themeColor="text1"/>
              </w:rPr>
            </w:pPr>
            <w:r>
              <w:rPr>
                <w:rFonts w:ascii="Arial" w:hAnsi="Arial" w:eastAsia="ＭＳ 明朝" w:cs="Arial" w:eastAsiaTheme="minorEastAsia" w:csTheme="minorBidi"/>
                <w:b/>
                <w:bCs/>
                <w:color w:val="000000" w:themeColor="text1"/>
                <w:sz w:val="21"/>
                <w:szCs w:val="22"/>
              </w:rPr>
              <w:t>FECHA DE ENTREGA:</w:t>
            </w:r>
          </w:p>
        </w:tc>
        <w:tc>
          <w:tcPr>
            <w:tcW w:w="7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D8B7">
            <w:pPr>
              <w:spacing w:before="80" w:after="80"/>
              <w:rPr>
                <w:color w:val="000000" w:themeColor="text1"/>
              </w:rPr>
            </w:pPr>
            <w:r>
              <w:rPr>
                <w:rFonts w:ascii="Arial" w:hAnsi="Arial" w:eastAsia="ＭＳ 明朝" w:cs="Arial" w:eastAsiaTheme="minorEastAsia" w:csTheme="minorBidi"/>
                <w:color w:val="000000" w:themeColor="text1"/>
                <w:sz w:val="21"/>
                <w:szCs w:val="22"/>
              </w:rPr>
              <w:t>09/09/2026</w:t>
            </w:r>
          </w:p>
        </w:tc>
      </w:tr>
    </w:tbl>
    <w:p w14:paraId="464AC5BA">
      <w:pPr>
        <w:pageBreakBefore/>
        <w:rPr>
          <w:color w:val="000000" w:themeColor="text1"/>
        </w:rPr>
      </w:pPr>
      <w:r>
        <w:lastRenderedPageBreak/>
        <w:rPr>
          <w:color w:val="000000" w:themeColor="text1"/>
        </w:rPr>
      </w:r>
    </w:p>
    <w:p w14:paraId="601A5512">
      <w:pPr>
        <w:spacing w:before="240" w:after="240"/>
        <w:rPr>
          <w:color w:val="000000" w:themeColor="text1"/>
        </w:rPr>
      </w:pPr>
      <w:r>
        <w:lastRenderedPageBreak/>
        <w:rPr>
          <w:rFonts w:ascii="Arial" w:hAnsi="Arial" w:eastAsia="ＭＳ 明朝" w:cs="Arial" w:eastAsiaTheme="minorEastAsia" w:csTheme="minorBidi"/>
          <w:b/>
          <w:bCs/>
          <w:color w:val="000000" w:themeColor="text1"/>
          <w:sz w:val="28"/>
          <w:szCs w:val="22"/>
        </w:rPr>
        <w:t>1. INTRODUCCIÓN</w:t>
      </w:r>
    </w:p>
    <w:p w14:paraId="26DA0BE5">
      <w:pPr>
        <w:spacing w:after="240"/>
        <w:rPr>
          <w:color w:val="000000" w:themeColor="text1"/>
        </w:rPr>
      </w:pPr>
      <w:r>
        <w:rPr>
          <w:rFonts w:ascii="Arial" w:hAnsi="Arial" w:eastAsia="ＭＳ 明朝" w:cs="Arial" w:eastAsiaTheme="minorEastAsia" w:csTheme="minorBidi"/>
          <w:color w:val="000000" w:themeColor="text1"/>
          <w:sz w:val="22"/>
          <w:szCs w:val="22"/>
        </w:rPr>
        <w:t>Escriba aquí la introducción de su trabajo. Esta plantilla está prediseñada con tipografía Arial, espaciado optimizado y márgenes estándar para brindar una presentación limpia y académica.</w:t>
      </w:r>
    </w:p>
    <w:p w14:paraId="12400D58">
      <w:pPr>
        <w:spacing w:before="240" w:after="240"/>
        <w:rPr>
          <w:color w:val="000000" w:themeColor="text1"/>
        </w:rPr>
      </w:pPr>
      <w:r>
        <w:rPr>
          <w:rFonts w:ascii="Arial" w:hAnsi="Arial" w:eastAsia="ＭＳ 明朝" w:cs="Arial" w:eastAsiaTheme="minorEastAsia" w:csTheme="minorBidi"/>
          <w:b/>
          <w:bCs/>
          <w:color w:val="000000" w:themeColor="text1"/>
          <w:sz w:val="28"/>
          <w:szCs w:val="22"/>
        </w:rPr>
        <w:t>2. DESARROLLO</w:t>
      </w:r>
    </w:p>
    <w:p w14:paraId="1AB2B2AE">
      <w:pPr>
        <w:spacing w:after="240"/>
        <w:rPr>
          <w:color w:val="000000" w:themeColor="text1"/>
        </w:rPr>
      </w:pPr>
      <w:r>
        <w:rPr>
          <w:rFonts w:ascii="Arial" w:hAnsi="Arial" w:eastAsia="ＭＳ 明朝" w:cs="Arial" w:eastAsiaTheme="minorEastAsia" w:csTheme="minorBidi"/>
          <w:color w:val="000000" w:themeColor="text1"/>
          <w:sz w:val="22"/>
          <w:szCs w:val="22"/>
        </w:rPr>
        <w:t>Redacte el contenido principal, análisis o hallazgos del trabajo. Puede estructurar su texto utilizando subtítulos y tablas según sea necesario.</w:t>
      </w:r>
    </w:p>
    <w:p w14:paraId="19437521">
      <w:pPr>
        <w:spacing w:before="160" w:after="120"/>
        <w:rPr>
          <w:color w:val="000000" w:themeColor="text1"/>
        </w:rPr>
      </w:pPr>
      <w:r>
        <w:rPr>
          <w:rFonts w:ascii="Arial" w:hAnsi="Arial" w:eastAsia="ＭＳ 明朝" w:cs="Arial" w:eastAsiaTheme="minorEastAsia" w:csTheme="minorBidi"/>
          <w:b/>
          <w:bCs/>
          <w:color w:val="000000" w:themeColor="text1"/>
          <w:sz w:val="24"/>
          <w:szCs w:val="22"/>
        </w:rPr>
        <w:t>2.1. Subsección o Punto Específico</w:t>
      </w:r>
    </w:p>
    <w:p w14:paraId="3DA4C47D">
      <w:pPr>
        <w:spacing w:after="240"/>
        <w:rPr>
          <w:color w:val="000000" w:themeColor="text1"/>
        </w:rPr>
      </w:pPr>
      <w:r>
        <w:rPr>
          <w:rFonts w:ascii="Arial" w:hAnsi="Arial" w:eastAsia="ＭＳ 明朝" w:cs="Arial" w:eastAsiaTheme="minorEastAsia" w:csTheme="minorBidi"/>
          <w:color w:val="000000" w:themeColor="text1"/>
          <w:sz w:val="22"/>
          <w:szCs w:val="22"/>
        </w:rPr>
        <w:t>Detalles adicionales sobre el tema desarrollado, tablas de soporte o gráficos ilustrativos.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E50"/>
    <w:rsid w:val="00AA1D8D"/>
    <w:rsid w:val="00AD47B6"/>
    <w:rsid w:val="00B47730"/>
    <w:rsid w:val="00CB0664"/>
    <w:rsid w:val="00FC693F"/>
    <w:rsid w:val="00FC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996211"/>
  <w14:defaultImageDpi w14:val="300"/>
  <w15:docId w15:val="{D9B2FB74-859C-40AB-995B-7BB04AF44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color w:val="2D374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90754B-09B3-485D-AA41-B981D0A87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637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Queen</cp:lastModifiedBy>
  <cp:revision>2</cp:revision>
  <dcterms:created xsi:type="dcterms:W3CDTF">2026-08-19T14:28:00Z</dcterms:created>
  <dcterms:modified xsi:type="dcterms:W3CDTF">2026-09-09T15:15:11.364Z</dcterms:modified>
  <cp:category/>
</cp:coreProperties>
</file>