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B6" w:rsidRPr="004C68B6" w:rsidRDefault="004C68B6" w:rsidP="004C68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68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ISIS photos appear to show Jordanian pilot burned alive </w:t>
      </w:r>
    </w:p>
    <w:p w:rsidR="004C68B6" w:rsidRPr="004C68B6" w:rsidRDefault="004C68B6" w:rsidP="004C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“Pictures published on ISIS’s official al </w:t>
      </w:r>
      <w:proofErr w:type="spellStart"/>
      <w:r w:rsidRPr="004C68B6">
        <w:rPr>
          <w:rFonts w:ascii="Times New Roman" w:eastAsia="Times New Roman" w:hAnsi="Times New Roman" w:cs="Times New Roman"/>
          <w:sz w:val="24"/>
          <w:szCs w:val="24"/>
        </w:rPr>
        <w:t>Furqan</w:t>
      </w:r>
      <w:proofErr w:type="spellEnd"/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 media site apparently show Jordanian military pilot </w:t>
      </w:r>
      <w:proofErr w:type="spellStart"/>
      <w:r w:rsidRPr="004C68B6">
        <w:rPr>
          <w:rFonts w:ascii="Times New Roman" w:eastAsia="Times New Roman" w:hAnsi="Times New Roman" w:cs="Times New Roman"/>
          <w:sz w:val="24"/>
          <w:szCs w:val="24"/>
        </w:rPr>
        <w:t>Moaz</w:t>
      </w:r>
      <w:proofErr w:type="spellEnd"/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4C68B6">
        <w:rPr>
          <w:rFonts w:ascii="Times New Roman" w:eastAsia="Times New Roman" w:hAnsi="Times New Roman" w:cs="Times New Roman"/>
          <w:sz w:val="24"/>
          <w:szCs w:val="24"/>
        </w:rPr>
        <w:t>Kassasbeh</w:t>
      </w:r>
      <w:proofErr w:type="spellEnd"/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 being burned alive while confined in a cage.</w:t>
      </w:r>
    </w:p>
    <w:p w:rsidR="004C68B6" w:rsidRPr="004C68B6" w:rsidRDefault="004C68B6" w:rsidP="004C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B6">
        <w:rPr>
          <w:rFonts w:ascii="Times New Roman" w:eastAsia="Times New Roman" w:hAnsi="Times New Roman" w:cs="Times New Roman"/>
          <w:sz w:val="24"/>
          <w:szCs w:val="24"/>
        </w:rPr>
        <w:t>ISIS militants seized al-</w:t>
      </w:r>
      <w:proofErr w:type="spellStart"/>
      <w:r w:rsidRPr="004C68B6">
        <w:rPr>
          <w:rFonts w:ascii="Times New Roman" w:eastAsia="Times New Roman" w:hAnsi="Times New Roman" w:cs="Times New Roman"/>
          <w:sz w:val="24"/>
          <w:szCs w:val="24"/>
        </w:rPr>
        <w:t>Kassasbeh</w:t>
      </w:r>
      <w:proofErr w:type="spellEnd"/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 after his jet crashed in Syria in December. The terror group said it captured him after he ejected from his crashing F-16 during U.S.-led coalition airstrikes near ISIS’s de facto capital, </w:t>
      </w:r>
      <w:proofErr w:type="spellStart"/>
      <w:r w:rsidRPr="004C68B6">
        <w:rPr>
          <w:rFonts w:ascii="Times New Roman" w:eastAsia="Times New Roman" w:hAnsi="Times New Roman" w:cs="Times New Roman"/>
          <w:sz w:val="24"/>
          <w:szCs w:val="24"/>
        </w:rPr>
        <w:t>Raqqa</w:t>
      </w:r>
      <w:proofErr w:type="spellEnd"/>
      <w:r w:rsidRPr="004C68B6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4C68B6" w:rsidRPr="004C68B6" w:rsidRDefault="004C68B6" w:rsidP="004C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4C68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ISIS photos appear to show Jordanian pilot burned alive – CNN.com</w:t>
        </w:r>
      </w:hyperlink>
    </w:p>
    <w:p w:rsidR="004C68B6" w:rsidRPr="004C68B6" w:rsidRDefault="004C68B6" w:rsidP="004C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B6">
        <w:rPr>
          <w:rFonts w:ascii="Times New Roman" w:eastAsia="Times New Roman" w:hAnsi="Times New Roman" w:cs="Times New Roman"/>
          <w:sz w:val="24"/>
          <w:szCs w:val="24"/>
        </w:rPr>
        <w:t xml:space="preserve">Date posted: February 3, 2015 </w:t>
      </w:r>
    </w:p>
    <w:p w:rsidR="002D2A13" w:rsidRDefault="002D2A13">
      <w:bookmarkStart w:id="0" w:name="_GoBack"/>
      <w:bookmarkEnd w:id="0"/>
    </w:p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B6"/>
    <w:rsid w:val="002D2A13"/>
    <w:rsid w:val="004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8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n.com/2015/02/03/world/isis-captive/index.html?sr=t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cdac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2015-08-17T09:30:00Z</dcterms:created>
  <dcterms:modified xsi:type="dcterms:W3CDTF">2015-08-17T09:31:00Z</dcterms:modified>
</cp:coreProperties>
</file>