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60EA5" w14:textId="2694162F" w:rsidR="00FE0536" w:rsidRDefault="00FE0536"/>
    <w:p w14:paraId="3F4D9628" w14:textId="7C751E4B" w:rsidR="00983C86" w:rsidRPr="001525AC" w:rsidRDefault="00983C86" w:rsidP="00FA6076">
      <w:pPr>
        <w:spacing w:after="0"/>
        <w:jc w:val="center"/>
        <w:rPr>
          <w:rFonts w:asciiTheme="majorBidi" w:hAnsiTheme="majorBidi" w:cstheme="majorBidi"/>
          <w:sz w:val="32"/>
          <w:szCs w:val="32"/>
        </w:rPr>
      </w:pPr>
      <w:r w:rsidRPr="001525AC">
        <w:rPr>
          <w:rFonts w:asciiTheme="majorBidi" w:hAnsiTheme="majorBidi" w:cstheme="majorBidi"/>
          <w:sz w:val="32"/>
          <w:szCs w:val="32"/>
        </w:rPr>
        <w:t xml:space="preserve">Mahmoud </w:t>
      </w:r>
      <w:r w:rsidR="001525AC" w:rsidRPr="001525AC">
        <w:rPr>
          <w:rFonts w:asciiTheme="majorBidi" w:hAnsiTheme="majorBidi" w:cstheme="majorBidi"/>
          <w:sz w:val="32"/>
          <w:szCs w:val="32"/>
        </w:rPr>
        <w:t>Mohamed El-Gamal</w:t>
      </w:r>
      <w:r w:rsidRPr="001525AC">
        <w:rPr>
          <w:rFonts w:asciiTheme="majorBidi" w:hAnsiTheme="majorBidi" w:cstheme="majorBidi"/>
          <w:sz w:val="32"/>
          <w:szCs w:val="32"/>
        </w:rPr>
        <w:t xml:space="preserve"> </w:t>
      </w:r>
    </w:p>
    <w:p w14:paraId="549306A7" w14:textId="0BA8E069" w:rsidR="001525AC" w:rsidRPr="001525AC" w:rsidRDefault="001525AC" w:rsidP="001525AC">
      <w:pPr>
        <w:spacing w:after="0"/>
        <w:jc w:val="center"/>
        <w:rPr>
          <w:rFonts w:asciiTheme="majorBidi" w:hAnsiTheme="majorBidi" w:cstheme="majorBidi"/>
          <w:sz w:val="32"/>
          <w:szCs w:val="32"/>
        </w:rPr>
      </w:pPr>
      <w:hyperlink r:id="rId5" w:history="1">
        <w:r w:rsidRPr="001525AC">
          <w:rPr>
            <w:rFonts w:asciiTheme="majorBidi" w:hAnsiTheme="majorBidi" w:cstheme="majorBidi"/>
            <w:sz w:val="32"/>
            <w:szCs w:val="32"/>
          </w:rPr>
          <w:t>mahmoudelgamal12@gmail.com</w:t>
        </w:r>
      </w:hyperlink>
    </w:p>
    <w:p w14:paraId="1907AF6C" w14:textId="68353917" w:rsidR="00983C86" w:rsidRPr="001525AC" w:rsidRDefault="00983C86" w:rsidP="001525AC">
      <w:pPr>
        <w:spacing w:after="0"/>
        <w:jc w:val="center"/>
        <w:rPr>
          <w:rFonts w:asciiTheme="majorBidi" w:hAnsiTheme="majorBidi" w:cstheme="majorBidi"/>
          <w:sz w:val="32"/>
          <w:szCs w:val="32"/>
        </w:rPr>
      </w:pPr>
      <w:r w:rsidRPr="001525AC">
        <w:rPr>
          <w:rFonts w:asciiTheme="majorBidi" w:hAnsiTheme="majorBidi" w:cstheme="majorBidi"/>
          <w:sz w:val="32"/>
          <w:szCs w:val="32"/>
        </w:rPr>
        <w:t xml:space="preserve"> </w:t>
      </w:r>
      <w:r w:rsidR="001525AC" w:rsidRPr="001525AC">
        <w:rPr>
          <w:rFonts w:asciiTheme="majorBidi" w:hAnsiTheme="majorBidi" w:cstheme="majorBidi"/>
          <w:sz w:val="32"/>
          <w:szCs w:val="32"/>
        </w:rPr>
        <w:t>01140007595</w:t>
      </w:r>
    </w:p>
    <w:p w14:paraId="05032955" w14:textId="77777777" w:rsidR="001525AC" w:rsidRPr="001525AC" w:rsidRDefault="001525AC" w:rsidP="001525AC">
      <w:pPr>
        <w:spacing w:after="0"/>
        <w:jc w:val="center"/>
        <w:rPr>
          <w:rFonts w:asciiTheme="majorBidi" w:hAnsiTheme="majorBidi" w:cstheme="majorBidi"/>
          <w:sz w:val="32"/>
          <w:szCs w:val="32"/>
        </w:rPr>
      </w:pPr>
    </w:p>
    <w:p w14:paraId="1539DB6C" w14:textId="77777777" w:rsidR="001525AC" w:rsidRDefault="001525AC" w:rsidP="001525AC">
      <w:pPr>
        <w:spacing w:after="0"/>
      </w:pPr>
    </w:p>
    <w:p w14:paraId="2676CEE1" w14:textId="0BADE1E5" w:rsidR="00983C86" w:rsidRPr="001525AC" w:rsidRDefault="00983C86" w:rsidP="001525AC">
      <w:pPr>
        <w:pStyle w:val="Heading1"/>
        <w:spacing w:line="360" w:lineRule="auto"/>
        <w:rPr>
          <w:b/>
          <w:bCs/>
          <w:i/>
          <w:iCs/>
          <w:u w:val="single"/>
        </w:rPr>
      </w:pPr>
      <w:r w:rsidRPr="00BD0EE9">
        <w:rPr>
          <w:b/>
          <w:bCs/>
          <w:i/>
          <w:iCs/>
          <w:u w:val="single"/>
        </w:rPr>
        <w:t xml:space="preserve">Personal Information </w:t>
      </w:r>
    </w:p>
    <w:p w14:paraId="3A256B78" w14:textId="6F7A9A89" w:rsidR="00983C86" w:rsidRDefault="00983C86" w:rsidP="001525AC">
      <w:pPr>
        <w:pStyle w:val="ListParagraph"/>
        <w:numPr>
          <w:ilvl w:val="0"/>
          <w:numId w:val="3"/>
        </w:numPr>
        <w:spacing w:line="360" w:lineRule="auto"/>
      </w:pPr>
      <w:r>
        <w:t xml:space="preserve">Date of Birth: </w:t>
      </w:r>
      <w:r w:rsidR="001525AC" w:rsidRPr="001525AC">
        <w:rPr>
          <w:highlight w:val="yellow"/>
        </w:rPr>
        <w:t>-</w:t>
      </w:r>
    </w:p>
    <w:p w14:paraId="2466197A" w14:textId="33FF3B69" w:rsidR="00983C86" w:rsidRDefault="00983C86" w:rsidP="001525AC">
      <w:pPr>
        <w:pStyle w:val="ListParagraph"/>
        <w:numPr>
          <w:ilvl w:val="0"/>
          <w:numId w:val="3"/>
        </w:numPr>
        <w:spacing w:line="360" w:lineRule="auto"/>
      </w:pPr>
      <w:r>
        <w:t xml:space="preserve">Marital Status: </w:t>
      </w:r>
      <w:r w:rsidR="001525AC">
        <w:t>Engaged</w:t>
      </w:r>
      <w:r>
        <w:t xml:space="preserve"> </w:t>
      </w:r>
    </w:p>
    <w:p w14:paraId="2CE815C7" w14:textId="4F5E2DDC" w:rsidR="00983C86" w:rsidRDefault="00983C86" w:rsidP="001525AC">
      <w:pPr>
        <w:pStyle w:val="ListParagraph"/>
        <w:numPr>
          <w:ilvl w:val="0"/>
          <w:numId w:val="3"/>
        </w:numPr>
        <w:spacing w:line="360" w:lineRule="auto"/>
      </w:pPr>
      <w:r>
        <w:t xml:space="preserve">Address: </w:t>
      </w:r>
      <w:r w:rsidR="001525AC">
        <w:t>Giza, Egypt</w:t>
      </w:r>
      <w:r>
        <w:t xml:space="preserve"> </w:t>
      </w:r>
    </w:p>
    <w:p w14:paraId="143B5E5F" w14:textId="3341698A" w:rsidR="00983C86" w:rsidRDefault="00983C86" w:rsidP="001525AC">
      <w:pPr>
        <w:pStyle w:val="ListParagraph"/>
        <w:numPr>
          <w:ilvl w:val="0"/>
          <w:numId w:val="3"/>
        </w:numPr>
        <w:spacing w:line="360" w:lineRule="auto"/>
      </w:pPr>
      <w:r>
        <w:t xml:space="preserve">Military Service: </w:t>
      </w:r>
      <w:r w:rsidR="001525AC" w:rsidRPr="001525AC">
        <w:rPr>
          <w:highlight w:val="yellow"/>
        </w:rPr>
        <w:t>-</w:t>
      </w:r>
    </w:p>
    <w:p w14:paraId="6FD5A928" w14:textId="0DD27671" w:rsidR="00983C86" w:rsidRPr="001525AC" w:rsidRDefault="00983C86" w:rsidP="001525AC">
      <w:pPr>
        <w:pStyle w:val="Heading1"/>
        <w:spacing w:line="360" w:lineRule="auto"/>
        <w:rPr>
          <w:b/>
          <w:bCs/>
          <w:i/>
          <w:iCs/>
          <w:u w:val="single"/>
        </w:rPr>
      </w:pPr>
      <w:r w:rsidRPr="00BD0EE9">
        <w:rPr>
          <w:b/>
          <w:bCs/>
          <w:i/>
          <w:iCs/>
          <w:u w:val="single"/>
        </w:rPr>
        <w:t xml:space="preserve">Graduate Studies </w:t>
      </w:r>
    </w:p>
    <w:p w14:paraId="51B1D980" w14:textId="00200A14" w:rsidR="00983C86" w:rsidRDefault="001525AC" w:rsidP="001525AC">
      <w:pPr>
        <w:pStyle w:val="ListParagraph"/>
        <w:numPr>
          <w:ilvl w:val="0"/>
          <w:numId w:val="3"/>
        </w:numPr>
        <w:spacing w:line="360" w:lineRule="auto"/>
      </w:pPr>
      <w:r>
        <w:t>Bachelor’s degree in education</w:t>
      </w:r>
      <w:r w:rsidR="00983C86">
        <w:t xml:space="preserve"> </w:t>
      </w:r>
    </w:p>
    <w:p w14:paraId="522738BF" w14:textId="6792173F" w:rsidR="00983C86" w:rsidRDefault="001525AC" w:rsidP="001525AC">
      <w:pPr>
        <w:pStyle w:val="ListParagraph"/>
        <w:spacing w:line="360" w:lineRule="auto"/>
        <w:ind w:left="1080"/>
      </w:pPr>
      <w:r>
        <w:t>Higher Institute for Cooperative &amp; Managerial</w:t>
      </w:r>
      <w:r w:rsidR="00983C86">
        <w:t xml:space="preserve"> </w:t>
      </w:r>
    </w:p>
    <w:p w14:paraId="5CBB6133" w14:textId="184592BA" w:rsidR="00983C86" w:rsidRDefault="00983C86" w:rsidP="001525AC">
      <w:pPr>
        <w:pStyle w:val="ListParagraph"/>
        <w:spacing w:line="360" w:lineRule="auto"/>
        <w:ind w:left="1080"/>
      </w:pPr>
      <w:r>
        <w:t>Alumni (202</w:t>
      </w:r>
      <w:r w:rsidR="001525AC">
        <w:t>1</w:t>
      </w:r>
      <w:r>
        <w:t xml:space="preserve">) </w:t>
      </w:r>
    </w:p>
    <w:p w14:paraId="6C41D5D2" w14:textId="0D421B67" w:rsidR="00983C86" w:rsidRPr="00BD0EE9" w:rsidRDefault="001525AC" w:rsidP="001525AC">
      <w:pPr>
        <w:spacing w:line="276" w:lineRule="auto"/>
        <w:rPr>
          <w:rStyle w:val="Heading1Char"/>
          <w:b/>
          <w:bCs/>
          <w:i/>
          <w:iCs/>
          <w:u w:val="single"/>
        </w:rPr>
      </w:pPr>
      <w:r>
        <w:rPr>
          <w:rStyle w:val="Heading1Char"/>
          <w:b/>
          <w:bCs/>
          <w:i/>
          <w:iCs/>
          <w:u w:val="single"/>
        </w:rPr>
        <w:t>Trainings &amp; Certifications</w:t>
      </w:r>
    </w:p>
    <w:p w14:paraId="77FC7FA2" w14:textId="090B54AE" w:rsidR="00983C86" w:rsidRDefault="001525AC" w:rsidP="001525AC">
      <w:pPr>
        <w:pStyle w:val="ListParagraph"/>
        <w:numPr>
          <w:ilvl w:val="0"/>
          <w:numId w:val="3"/>
        </w:numPr>
        <w:spacing w:line="276" w:lineRule="auto"/>
      </w:pPr>
      <w:r>
        <w:t>Human Resources</w:t>
      </w:r>
      <w:r w:rsidR="00983C86">
        <w:t xml:space="preserve"> (202</w:t>
      </w:r>
      <w:r>
        <w:t>1</w:t>
      </w:r>
      <w:r w:rsidR="00983C86">
        <w:t xml:space="preserve">) </w:t>
      </w:r>
    </w:p>
    <w:p w14:paraId="6117E1F8" w14:textId="495E3CA8" w:rsidR="00983C86" w:rsidRDefault="001525AC" w:rsidP="001525AC">
      <w:pPr>
        <w:pStyle w:val="ListParagraph"/>
        <w:spacing w:line="276" w:lineRule="auto"/>
        <w:ind w:left="1080"/>
      </w:pPr>
      <w:r>
        <w:t>HR International Business</w:t>
      </w:r>
    </w:p>
    <w:p w14:paraId="22733EE7" w14:textId="5892E144" w:rsidR="00983C86" w:rsidRDefault="001525AC" w:rsidP="001525AC">
      <w:pPr>
        <w:pStyle w:val="ListParagraph"/>
        <w:numPr>
          <w:ilvl w:val="0"/>
          <w:numId w:val="3"/>
        </w:numPr>
        <w:spacing w:line="276" w:lineRule="auto"/>
      </w:pPr>
      <w:r>
        <w:t>English Language</w:t>
      </w:r>
      <w:r w:rsidR="00983C86">
        <w:t xml:space="preserve"> (</w:t>
      </w:r>
      <w:r>
        <w:t>2021</w:t>
      </w:r>
      <w:r w:rsidR="00983C86">
        <w:t xml:space="preserve">) </w:t>
      </w:r>
    </w:p>
    <w:p w14:paraId="28E42842" w14:textId="7FD8797A" w:rsidR="00983C86" w:rsidRDefault="001525AC" w:rsidP="001525AC">
      <w:pPr>
        <w:pStyle w:val="ListParagraph"/>
        <w:spacing w:line="276" w:lineRule="auto"/>
        <w:ind w:left="1080"/>
      </w:pPr>
      <w:r>
        <w:t>Reach Out</w:t>
      </w:r>
    </w:p>
    <w:p w14:paraId="23340CAF" w14:textId="487E36D4" w:rsidR="00A478E9" w:rsidRPr="00BD0EE9" w:rsidRDefault="00983C86" w:rsidP="00A478E9">
      <w:pPr>
        <w:rPr>
          <w:rStyle w:val="Heading1Char"/>
          <w:b/>
          <w:bCs/>
          <w:i/>
          <w:iCs/>
          <w:u w:val="single"/>
        </w:rPr>
      </w:pPr>
      <w:r w:rsidRPr="00BD0EE9">
        <w:rPr>
          <w:rStyle w:val="Heading1Char"/>
          <w:b/>
          <w:bCs/>
          <w:i/>
          <w:iCs/>
          <w:u w:val="single"/>
        </w:rPr>
        <w:t>Experience</w:t>
      </w:r>
    </w:p>
    <w:p w14:paraId="0EEBCFB7" w14:textId="5A173E64" w:rsidR="00A478E9" w:rsidRPr="00BD0EE9" w:rsidRDefault="001525AC" w:rsidP="00A478E9">
      <w:pPr>
        <w:pStyle w:val="ListParagraph"/>
        <w:ind w:left="1080"/>
        <w:rPr>
          <w:rFonts w:asciiTheme="majorHAnsi" w:hAnsiTheme="majorHAnsi" w:cstheme="majorHAnsi"/>
          <w:b/>
          <w:bCs/>
          <w:i/>
          <w:iCs/>
          <w:sz w:val="24"/>
          <w:szCs w:val="24"/>
          <w:u w:val="single"/>
        </w:rPr>
      </w:pPr>
      <w:r>
        <w:rPr>
          <w:rFonts w:asciiTheme="majorHAnsi" w:hAnsiTheme="majorHAnsi" w:cstheme="majorHAnsi"/>
          <w:b/>
          <w:bCs/>
          <w:i/>
          <w:iCs/>
          <w:sz w:val="24"/>
          <w:szCs w:val="24"/>
          <w:u w:val="single"/>
        </w:rPr>
        <w:t>HR Specialist</w:t>
      </w:r>
    </w:p>
    <w:p w14:paraId="4594214D" w14:textId="201930BF" w:rsidR="00CC5C22" w:rsidRPr="00BD0EE9" w:rsidRDefault="00CC5C22" w:rsidP="00CC5C22">
      <w:pPr>
        <w:pStyle w:val="ListParagraph"/>
        <w:ind w:left="1080"/>
        <w:rPr>
          <w:rFonts w:asciiTheme="majorHAnsi" w:hAnsiTheme="majorHAnsi" w:cstheme="majorHAnsi"/>
          <w:b/>
          <w:bCs/>
          <w:i/>
          <w:iCs/>
          <w:sz w:val="24"/>
          <w:szCs w:val="24"/>
          <w:u w:val="single"/>
        </w:rPr>
      </w:pPr>
      <w:r w:rsidRPr="00BD0EE9">
        <w:rPr>
          <w:rFonts w:asciiTheme="majorHAnsi" w:hAnsiTheme="majorHAnsi" w:cstheme="majorHAnsi"/>
          <w:b/>
          <w:bCs/>
          <w:i/>
          <w:iCs/>
          <w:sz w:val="24"/>
          <w:szCs w:val="24"/>
          <w:u w:val="single"/>
        </w:rPr>
        <w:t>Talaat Moustafa Group |</w:t>
      </w:r>
      <w:r w:rsidR="001525AC">
        <w:rPr>
          <w:rFonts w:asciiTheme="majorHAnsi" w:hAnsiTheme="majorHAnsi" w:cstheme="majorHAnsi"/>
          <w:b/>
          <w:bCs/>
          <w:i/>
          <w:iCs/>
          <w:sz w:val="24"/>
          <w:szCs w:val="24"/>
          <w:u w:val="single"/>
        </w:rPr>
        <w:t>April</w:t>
      </w:r>
      <w:r w:rsidRPr="00BD0EE9">
        <w:rPr>
          <w:rFonts w:asciiTheme="majorHAnsi" w:hAnsiTheme="majorHAnsi" w:cstheme="majorHAnsi"/>
          <w:b/>
          <w:bCs/>
          <w:i/>
          <w:iCs/>
          <w:sz w:val="24"/>
          <w:szCs w:val="24"/>
          <w:u w:val="single"/>
        </w:rPr>
        <w:t xml:space="preserve"> 202</w:t>
      </w:r>
      <w:r w:rsidR="001525AC">
        <w:rPr>
          <w:rFonts w:asciiTheme="majorHAnsi" w:hAnsiTheme="majorHAnsi" w:cstheme="majorHAnsi"/>
          <w:b/>
          <w:bCs/>
          <w:i/>
          <w:iCs/>
          <w:sz w:val="24"/>
          <w:szCs w:val="24"/>
          <w:u w:val="single"/>
        </w:rPr>
        <w:t>3</w:t>
      </w:r>
      <w:r w:rsidRPr="00BD0EE9">
        <w:rPr>
          <w:rFonts w:asciiTheme="majorHAnsi" w:hAnsiTheme="majorHAnsi" w:cstheme="majorHAnsi"/>
          <w:b/>
          <w:bCs/>
          <w:i/>
          <w:iCs/>
          <w:sz w:val="24"/>
          <w:szCs w:val="24"/>
          <w:u w:val="single"/>
        </w:rPr>
        <w:t xml:space="preserve"> – Present </w:t>
      </w:r>
    </w:p>
    <w:p w14:paraId="7572D638" w14:textId="77777777" w:rsidR="00CC5C22" w:rsidRDefault="00CC5C22" w:rsidP="00A478E9">
      <w:pPr>
        <w:pStyle w:val="ListParagraph"/>
        <w:ind w:left="1080"/>
      </w:pPr>
    </w:p>
    <w:p w14:paraId="1D3627EA" w14:textId="02DF519E" w:rsidR="001525AC" w:rsidRDefault="001525AC" w:rsidP="001525AC">
      <w:pPr>
        <w:pStyle w:val="ListParagraph"/>
        <w:numPr>
          <w:ilvl w:val="0"/>
          <w:numId w:val="9"/>
        </w:numPr>
        <w:spacing w:line="360" w:lineRule="auto"/>
      </w:pPr>
      <w:r>
        <w:t xml:space="preserve">Dealing with the SAP program in introducing new appointments and all </w:t>
      </w:r>
      <w:r>
        <w:t>activities.</w:t>
      </w:r>
    </w:p>
    <w:p w14:paraId="41A5EF7C" w14:textId="6A0B7B9A" w:rsidR="001525AC" w:rsidRDefault="001525AC" w:rsidP="001525AC">
      <w:pPr>
        <w:pStyle w:val="ListParagraph"/>
        <w:numPr>
          <w:ilvl w:val="0"/>
          <w:numId w:val="9"/>
        </w:numPr>
        <w:spacing w:line="360" w:lineRule="auto"/>
      </w:pPr>
      <w:r>
        <w:t>work Effects of attendance and departure.</w:t>
      </w:r>
    </w:p>
    <w:p w14:paraId="7C70213B" w14:textId="3C1389C5" w:rsidR="001525AC" w:rsidRDefault="001525AC" w:rsidP="001525AC">
      <w:pPr>
        <w:pStyle w:val="ListParagraph"/>
        <w:numPr>
          <w:ilvl w:val="0"/>
          <w:numId w:val="9"/>
        </w:numPr>
        <w:spacing w:line="360" w:lineRule="auto"/>
      </w:pPr>
      <w:r>
        <w:t>Responsible for preparing the monthly effects data of employees to send it for payroll</w:t>
      </w:r>
      <w:r>
        <w:t xml:space="preserve"> </w:t>
      </w:r>
      <w:r>
        <w:t>department.</w:t>
      </w:r>
    </w:p>
    <w:p w14:paraId="49A7B6EF" w14:textId="7513E0E2" w:rsidR="001525AC" w:rsidRDefault="001525AC" w:rsidP="001525AC">
      <w:pPr>
        <w:pStyle w:val="ListParagraph"/>
        <w:numPr>
          <w:ilvl w:val="0"/>
          <w:numId w:val="9"/>
        </w:numPr>
        <w:spacing w:line="360" w:lineRule="auto"/>
      </w:pPr>
      <w:r>
        <w:t>Responsible for reviewing the absence cases &amp; take the required disciplinary action upon</w:t>
      </w:r>
      <w:r>
        <w:t xml:space="preserve"> </w:t>
      </w:r>
      <w:r>
        <w:t>company policy.</w:t>
      </w:r>
    </w:p>
    <w:p w14:paraId="4221BAE0" w14:textId="1B5F38F9" w:rsidR="001525AC" w:rsidRDefault="001525AC" w:rsidP="001525AC">
      <w:pPr>
        <w:pStyle w:val="ListParagraph"/>
        <w:numPr>
          <w:ilvl w:val="0"/>
          <w:numId w:val="9"/>
        </w:numPr>
        <w:spacing w:line="360" w:lineRule="auto"/>
      </w:pPr>
      <w:r>
        <w:lastRenderedPageBreak/>
        <w:t>Handle and review hiring documents and process of new hires OR termination process.</w:t>
      </w:r>
    </w:p>
    <w:p w14:paraId="76C7C79C" w14:textId="2F197675" w:rsidR="00FA6076" w:rsidRDefault="001525AC" w:rsidP="001525AC">
      <w:pPr>
        <w:pStyle w:val="ListParagraph"/>
        <w:numPr>
          <w:ilvl w:val="0"/>
          <w:numId w:val="9"/>
        </w:numPr>
        <w:spacing w:line="360" w:lineRule="auto"/>
      </w:pPr>
      <w:r>
        <w:t>Issued contracts and follow up on renewals.</w:t>
      </w:r>
    </w:p>
    <w:p w14:paraId="494C9BD2" w14:textId="77777777" w:rsidR="001525AC" w:rsidRPr="00FA6076" w:rsidRDefault="001525AC" w:rsidP="001525AC">
      <w:pPr>
        <w:pStyle w:val="ListParagraph"/>
        <w:ind w:left="1080"/>
      </w:pPr>
    </w:p>
    <w:p w14:paraId="4DED3C94" w14:textId="202CCB8C" w:rsidR="00CC5C22" w:rsidRPr="00BD0EE9" w:rsidRDefault="001525AC" w:rsidP="00CC5C22">
      <w:pPr>
        <w:pStyle w:val="ListParagraph"/>
        <w:ind w:left="1080"/>
        <w:rPr>
          <w:rFonts w:asciiTheme="majorHAnsi" w:hAnsiTheme="majorHAnsi" w:cstheme="majorHAnsi"/>
          <w:i/>
          <w:iCs/>
          <w:sz w:val="24"/>
          <w:szCs w:val="24"/>
        </w:rPr>
      </w:pPr>
      <w:r>
        <w:rPr>
          <w:rFonts w:asciiTheme="majorHAnsi" w:hAnsiTheme="majorHAnsi" w:cstheme="majorHAnsi"/>
          <w:b/>
          <w:bCs/>
          <w:i/>
          <w:iCs/>
          <w:sz w:val="24"/>
          <w:szCs w:val="24"/>
          <w:u w:val="single"/>
        </w:rPr>
        <w:t>HR Specialist</w:t>
      </w:r>
    </w:p>
    <w:p w14:paraId="3C3232C6" w14:textId="7EA422CA" w:rsidR="00983C86" w:rsidRPr="00BD0EE9" w:rsidRDefault="001525AC" w:rsidP="00FA6076">
      <w:pPr>
        <w:pStyle w:val="ListParagraph"/>
        <w:ind w:left="1080"/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>
        <w:rPr>
          <w:rFonts w:asciiTheme="majorHAnsi" w:hAnsiTheme="majorHAnsi" w:cstheme="majorHAnsi"/>
          <w:b/>
          <w:bCs/>
          <w:i/>
          <w:iCs/>
          <w:sz w:val="24"/>
          <w:szCs w:val="24"/>
          <w:u w:val="single"/>
        </w:rPr>
        <w:t>El-Abd</w:t>
      </w:r>
      <w:r w:rsidR="00983C86" w:rsidRPr="00BD0EE9">
        <w:rPr>
          <w:rFonts w:asciiTheme="majorHAnsi" w:hAnsiTheme="majorHAnsi" w:cstheme="majorHAnsi"/>
          <w:b/>
          <w:bCs/>
          <w:i/>
          <w:iCs/>
          <w:sz w:val="24"/>
          <w:szCs w:val="24"/>
          <w:u w:val="single"/>
        </w:rPr>
        <w:t xml:space="preserve"> </w:t>
      </w:r>
      <w:r w:rsidR="00CC5C22" w:rsidRPr="00BD0EE9">
        <w:rPr>
          <w:rFonts w:asciiTheme="majorHAnsi" w:hAnsiTheme="majorHAnsi" w:cstheme="majorHAnsi"/>
          <w:b/>
          <w:bCs/>
          <w:i/>
          <w:iCs/>
          <w:sz w:val="24"/>
          <w:szCs w:val="24"/>
          <w:u w:val="single"/>
        </w:rPr>
        <w:t xml:space="preserve">| </w:t>
      </w:r>
      <w:r>
        <w:rPr>
          <w:rFonts w:asciiTheme="majorHAnsi" w:hAnsiTheme="majorHAnsi" w:cstheme="majorHAnsi"/>
          <w:b/>
          <w:bCs/>
          <w:i/>
          <w:iCs/>
          <w:sz w:val="24"/>
          <w:szCs w:val="24"/>
          <w:u w:val="single"/>
        </w:rPr>
        <w:t xml:space="preserve">March </w:t>
      </w:r>
      <w:r w:rsidR="00CC5C22" w:rsidRPr="00BD0EE9">
        <w:rPr>
          <w:rFonts w:asciiTheme="majorHAnsi" w:hAnsiTheme="majorHAnsi" w:cstheme="majorHAnsi"/>
          <w:b/>
          <w:bCs/>
          <w:i/>
          <w:iCs/>
          <w:sz w:val="24"/>
          <w:szCs w:val="24"/>
          <w:u w:val="single"/>
        </w:rPr>
        <w:t>202</w:t>
      </w:r>
      <w:r>
        <w:rPr>
          <w:rFonts w:asciiTheme="majorHAnsi" w:hAnsiTheme="majorHAnsi" w:cstheme="majorHAnsi"/>
          <w:b/>
          <w:bCs/>
          <w:i/>
          <w:iCs/>
          <w:sz w:val="24"/>
          <w:szCs w:val="24"/>
          <w:u w:val="single"/>
        </w:rPr>
        <w:t>2</w:t>
      </w:r>
      <w:r w:rsidR="00CC5C22" w:rsidRPr="00BD0EE9">
        <w:rPr>
          <w:rFonts w:asciiTheme="majorHAnsi" w:hAnsiTheme="majorHAnsi" w:cstheme="majorHAnsi"/>
          <w:b/>
          <w:bCs/>
          <w:i/>
          <w:iCs/>
          <w:sz w:val="24"/>
          <w:szCs w:val="24"/>
          <w:u w:val="single"/>
        </w:rPr>
        <w:t xml:space="preserve"> – </w:t>
      </w:r>
      <w:r w:rsidR="009E53D6">
        <w:rPr>
          <w:rFonts w:asciiTheme="majorHAnsi" w:hAnsiTheme="majorHAnsi" w:cstheme="majorHAnsi"/>
          <w:b/>
          <w:bCs/>
          <w:i/>
          <w:iCs/>
          <w:sz w:val="24"/>
          <w:szCs w:val="24"/>
          <w:u w:val="single"/>
        </w:rPr>
        <w:t>Feb</w:t>
      </w:r>
      <w:r>
        <w:rPr>
          <w:rFonts w:asciiTheme="majorHAnsi" w:hAnsiTheme="majorHAnsi" w:cstheme="majorHAnsi"/>
          <w:b/>
          <w:bCs/>
          <w:i/>
          <w:iCs/>
          <w:sz w:val="24"/>
          <w:szCs w:val="24"/>
          <w:u w:val="single"/>
        </w:rPr>
        <w:t xml:space="preserve"> </w:t>
      </w:r>
      <w:r w:rsidR="00CC5C22" w:rsidRPr="00BD0EE9">
        <w:rPr>
          <w:rFonts w:asciiTheme="majorHAnsi" w:hAnsiTheme="majorHAnsi" w:cstheme="majorHAnsi"/>
          <w:b/>
          <w:bCs/>
          <w:i/>
          <w:iCs/>
          <w:sz w:val="24"/>
          <w:szCs w:val="24"/>
          <w:u w:val="single"/>
        </w:rPr>
        <w:t>202</w:t>
      </w:r>
      <w:r w:rsidR="009E53D6">
        <w:rPr>
          <w:rFonts w:asciiTheme="majorHAnsi" w:hAnsiTheme="majorHAnsi" w:cstheme="majorHAnsi"/>
          <w:b/>
          <w:bCs/>
          <w:i/>
          <w:iCs/>
          <w:sz w:val="24"/>
          <w:szCs w:val="24"/>
          <w:u w:val="single"/>
        </w:rPr>
        <w:t>3</w:t>
      </w:r>
    </w:p>
    <w:p w14:paraId="34F0F097" w14:textId="77777777" w:rsidR="00983C86" w:rsidRDefault="00983C86" w:rsidP="00983C86">
      <w:pPr>
        <w:pStyle w:val="ListParagraph"/>
        <w:ind w:left="1080"/>
      </w:pPr>
    </w:p>
    <w:p w14:paraId="277CA478" w14:textId="3EC67A95" w:rsidR="009E53D6" w:rsidRDefault="009E53D6" w:rsidP="009E53D6">
      <w:pPr>
        <w:pStyle w:val="ListParagraph"/>
        <w:numPr>
          <w:ilvl w:val="0"/>
          <w:numId w:val="3"/>
        </w:numPr>
        <w:spacing w:line="360" w:lineRule="auto"/>
      </w:pPr>
      <w:r>
        <w:t>Manage and process employee payroll, ensuring timely and accurate payments.</w:t>
      </w:r>
    </w:p>
    <w:p w14:paraId="69B1C693" w14:textId="34CB6014" w:rsidR="009E53D6" w:rsidRDefault="009E53D6" w:rsidP="009E53D6">
      <w:pPr>
        <w:pStyle w:val="ListParagraph"/>
        <w:numPr>
          <w:ilvl w:val="0"/>
          <w:numId w:val="3"/>
        </w:numPr>
        <w:spacing w:line="360" w:lineRule="auto"/>
      </w:pPr>
      <w:r>
        <w:t>Oversee the end-to-end recruitment process, including sourcing, interviewing, and onboarding candidates.</w:t>
      </w:r>
    </w:p>
    <w:p w14:paraId="1B76FD5A" w14:textId="0A4CA8E6" w:rsidR="009E53D6" w:rsidRDefault="009E53D6" w:rsidP="009E53D6">
      <w:pPr>
        <w:pStyle w:val="ListParagraph"/>
        <w:numPr>
          <w:ilvl w:val="0"/>
          <w:numId w:val="3"/>
        </w:numPr>
        <w:spacing w:line="360" w:lineRule="auto"/>
      </w:pPr>
      <w:r>
        <w:t>Identify and resolve employee-related issues, providing efficient solutions.</w:t>
      </w:r>
    </w:p>
    <w:p w14:paraId="3DD58892" w14:textId="77777777" w:rsidR="00983C86" w:rsidRDefault="00983C86" w:rsidP="00983C86">
      <w:pPr>
        <w:pStyle w:val="ListParagraph"/>
        <w:ind w:left="1080"/>
      </w:pPr>
    </w:p>
    <w:p w14:paraId="075C1DE5" w14:textId="36BA4BFB" w:rsidR="00CC5C22" w:rsidRPr="00BD0EE9" w:rsidRDefault="009E53D6" w:rsidP="00CC5C22">
      <w:pPr>
        <w:pStyle w:val="ListParagraph"/>
        <w:ind w:left="1080"/>
        <w:rPr>
          <w:rFonts w:asciiTheme="majorHAnsi" w:hAnsiTheme="majorHAnsi" w:cstheme="majorHAnsi"/>
          <w:b/>
          <w:bCs/>
          <w:i/>
          <w:iCs/>
          <w:sz w:val="24"/>
          <w:szCs w:val="24"/>
          <w:u w:val="single"/>
        </w:rPr>
      </w:pPr>
      <w:r>
        <w:rPr>
          <w:rFonts w:asciiTheme="majorHAnsi" w:hAnsiTheme="majorHAnsi" w:cstheme="majorHAnsi"/>
          <w:b/>
          <w:bCs/>
          <w:i/>
          <w:iCs/>
          <w:sz w:val="24"/>
          <w:szCs w:val="24"/>
          <w:u w:val="single"/>
        </w:rPr>
        <w:t>Accountant</w:t>
      </w:r>
    </w:p>
    <w:p w14:paraId="25E0CD63" w14:textId="3334CFD5" w:rsidR="00983C86" w:rsidRPr="00BD0EE9" w:rsidRDefault="009E53D6" w:rsidP="00A478E9">
      <w:pPr>
        <w:pStyle w:val="ListParagraph"/>
        <w:ind w:left="1080"/>
        <w:rPr>
          <w:b/>
          <w:bCs/>
          <w:i/>
          <w:iCs/>
          <w:u w:val="single"/>
        </w:rPr>
      </w:pPr>
      <w:r>
        <w:rPr>
          <w:rFonts w:asciiTheme="majorHAnsi" w:hAnsiTheme="majorHAnsi" w:cstheme="majorHAnsi"/>
          <w:b/>
          <w:bCs/>
          <w:i/>
          <w:iCs/>
          <w:sz w:val="24"/>
          <w:szCs w:val="24"/>
          <w:u w:val="single"/>
        </w:rPr>
        <w:t>EgyLed</w:t>
      </w:r>
      <w:r w:rsidR="00CC5C22" w:rsidRPr="00BD0EE9">
        <w:rPr>
          <w:rFonts w:asciiTheme="majorHAnsi" w:hAnsiTheme="majorHAnsi" w:cstheme="majorHAnsi"/>
          <w:b/>
          <w:bCs/>
          <w:i/>
          <w:iCs/>
          <w:sz w:val="24"/>
          <w:szCs w:val="24"/>
          <w:u w:val="single"/>
        </w:rPr>
        <w:t xml:space="preserve"> | </w:t>
      </w:r>
      <w:r>
        <w:rPr>
          <w:rFonts w:asciiTheme="majorHAnsi" w:hAnsiTheme="majorHAnsi" w:cstheme="majorHAnsi"/>
          <w:b/>
          <w:bCs/>
          <w:i/>
          <w:iCs/>
          <w:sz w:val="24"/>
          <w:szCs w:val="24"/>
          <w:u w:val="single"/>
        </w:rPr>
        <w:t xml:space="preserve">Oct </w:t>
      </w:r>
      <w:r w:rsidR="00CC5C22" w:rsidRPr="00BD0EE9">
        <w:rPr>
          <w:rFonts w:asciiTheme="majorHAnsi" w:hAnsiTheme="majorHAnsi" w:cstheme="majorHAnsi"/>
          <w:b/>
          <w:bCs/>
          <w:i/>
          <w:iCs/>
          <w:sz w:val="24"/>
          <w:szCs w:val="24"/>
          <w:u w:val="single"/>
        </w:rPr>
        <w:t>202</w:t>
      </w:r>
      <w:r>
        <w:rPr>
          <w:rFonts w:asciiTheme="majorHAnsi" w:hAnsiTheme="majorHAnsi" w:cstheme="majorHAnsi"/>
          <w:b/>
          <w:bCs/>
          <w:i/>
          <w:iCs/>
          <w:sz w:val="24"/>
          <w:szCs w:val="24"/>
          <w:u w:val="single"/>
        </w:rPr>
        <w:t>1</w:t>
      </w:r>
      <w:r w:rsidR="00CC5C22" w:rsidRPr="00BD0EE9">
        <w:rPr>
          <w:rFonts w:asciiTheme="majorHAnsi" w:hAnsiTheme="majorHAnsi" w:cstheme="majorHAnsi"/>
          <w:b/>
          <w:bCs/>
          <w:i/>
          <w:iCs/>
          <w:sz w:val="24"/>
          <w:szCs w:val="24"/>
          <w:u w:val="single"/>
        </w:rPr>
        <w:t xml:space="preserve"> – </w:t>
      </w:r>
      <w:r>
        <w:rPr>
          <w:rFonts w:asciiTheme="majorHAnsi" w:hAnsiTheme="majorHAnsi" w:cstheme="majorHAnsi"/>
          <w:b/>
          <w:bCs/>
          <w:i/>
          <w:iCs/>
          <w:sz w:val="24"/>
          <w:szCs w:val="24"/>
          <w:u w:val="single"/>
        </w:rPr>
        <w:t>March</w:t>
      </w:r>
      <w:r w:rsidR="00CC5C22" w:rsidRPr="00BD0EE9">
        <w:rPr>
          <w:rFonts w:asciiTheme="majorHAnsi" w:hAnsiTheme="majorHAnsi" w:cstheme="majorHAnsi"/>
          <w:b/>
          <w:bCs/>
          <w:i/>
          <w:iCs/>
          <w:sz w:val="24"/>
          <w:szCs w:val="24"/>
          <w:u w:val="single"/>
        </w:rPr>
        <w:t xml:space="preserve"> 202</w:t>
      </w:r>
      <w:r>
        <w:rPr>
          <w:rFonts w:asciiTheme="majorHAnsi" w:hAnsiTheme="majorHAnsi" w:cstheme="majorHAnsi"/>
          <w:b/>
          <w:bCs/>
          <w:i/>
          <w:iCs/>
          <w:sz w:val="24"/>
          <w:szCs w:val="24"/>
          <w:u w:val="single"/>
        </w:rPr>
        <w:t>2</w:t>
      </w:r>
      <w:r w:rsidR="00983C86" w:rsidRPr="00BD0EE9">
        <w:rPr>
          <w:b/>
          <w:bCs/>
          <w:i/>
          <w:iCs/>
          <w:u w:val="single"/>
        </w:rPr>
        <w:t xml:space="preserve"> </w:t>
      </w:r>
    </w:p>
    <w:p w14:paraId="6ED886C2" w14:textId="77777777" w:rsidR="00983C86" w:rsidRDefault="00983C86" w:rsidP="00983C86">
      <w:pPr>
        <w:pStyle w:val="ListParagraph"/>
        <w:ind w:left="1080"/>
      </w:pPr>
    </w:p>
    <w:p w14:paraId="61FEBB75" w14:textId="4E02C9E1" w:rsidR="009E53D6" w:rsidRDefault="009E53D6" w:rsidP="009E53D6">
      <w:pPr>
        <w:pStyle w:val="ListParagraph"/>
        <w:numPr>
          <w:ilvl w:val="0"/>
          <w:numId w:val="10"/>
        </w:numPr>
        <w:spacing w:line="360" w:lineRule="auto"/>
      </w:pPr>
      <w:r>
        <w:t>Generate and process daily billing reports for accurate record-keeping.</w:t>
      </w:r>
    </w:p>
    <w:p w14:paraId="0109A8C1" w14:textId="6D48354A" w:rsidR="009E53D6" w:rsidRDefault="009E53D6" w:rsidP="009E53D6">
      <w:pPr>
        <w:pStyle w:val="ListParagraph"/>
        <w:numPr>
          <w:ilvl w:val="0"/>
          <w:numId w:val="10"/>
        </w:numPr>
        <w:spacing w:line="360" w:lineRule="auto"/>
      </w:pPr>
      <w:r>
        <w:t>Maintain and update the general ledger to ensure accurate financial records.</w:t>
      </w:r>
    </w:p>
    <w:p w14:paraId="6DAD5DBA" w14:textId="7930CE26" w:rsidR="009E53D6" w:rsidRDefault="009E53D6" w:rsidP="009E53D6">
      <w:pPr>
        <w:pStyle w:val="ListParagraph"/>
        <w:numPr>
          <w:ilvl w:val="0"/>
          <w:numId w:val="10"/>
        </w:numPr>
        <w:spacing w:line="360" w:lineRule="auto"/>
      </w:pPr>
      <w:r>
        <w:t>Prepare and review the trial balance to ensure financial accuracy.</w:t>
      </w:r>
    </w:p>
    <w:p w14:paraId="0818435A" w14:textId="3C639F96" w:rsidR="009E53D6" w:rsidRDefault="009E53D6" w:rsidP="009E53D6">
      <w:pPr>
        <w:pStyle w:val="ListParagraph"/>
        <w:numPr>
          <w:ilvl w:val="0"/>
          <w:numId w:val="10"/>
        </w:numPr>
        <w:spacing w:line="360" w:lineRule="auto"/>
      </w:pPr>
      <w:r>
        <w:t>Generate and send account statements to clients in a timely manner.</w:t>
      </w:r>
    </w:p>
    <w:p w14:paraId="7A776924" w14:textId="677D61D0" w:rsidR="00983C86" w:rsidRPr="009E53D6" w:rsidRDefault="009E53D6" w:rsidP="009E53D6">
      <w:pPr>
        <w:pStyle w:val="ListParagraph"/>
        <w:numPr>
          <w:ilvl w:val="0"/>
          <w:numId w:val="10"/>
        </w:numPr>
        <w:spacing w:line="360" w:lineRule="auto"/>
      </w:pPr>
      <w:r>
        <w:t>Review outstanding collections with clients to ensure timely payments</w:t>
      </w:r>
      <w:r>
        <w:t>.</w:t>
      </w:r>
    </w:p>
    <w:p w14:paraId="52097D51" w14:textId="77777777" w:rsidR="00983C86" w:rsidRDefault="00983C86" w:rsidP="00983C86">
      <w:pPr>
        <w:pStyle w:val="ListParagraph"/>
      </w:pPr>
    </w:p>
    <w:p w14:paraId="65C344CE" w14:textId="77777777" w:rsidR="00A478E9" w:rsidRPr="00BD0EE9" w:rsidRDefault="00983C86" w:rsidP="00A478E9">
      <w:pPr>
        <w:rPr>
          <w:i/>
          <w:iCs/>
        </w:rPr>
      </w:pPr>
      <w:r w:rsidRPr="00BD0EE9">
        <w:rPr>
          <w:rStyle w:val="Heading1Char"/>
          <w:b/>
          <w:bCs/>
          <w:i/>
          <w:iCs/>
          <w:u w:val="single"/>
        </w:rPr>
        <w:t>Skills</w:t>
      </w:r>
      <w:r w:rsidRPr="00BD0EE9">
        <w:rPr>
          <w:i/>
          <w:iCs/>
        </w:rPr>
        <w:t xml:space="preserve"> </w:t>
      </w:r>
    </w:p>
    <w:p w14:paraId="4757E6EB" w14:textId="77777777" w:rsidR="00A478E9" w:rsidRDefault="00983C86" w:rsidP="00A478E9">
      <w:r w:rsidRPr="00A478E9">
        <w:rPr>
          <w:b/>
          <w:bCs/>
          <w:u w:val="single"/>
        </w:rPr>
        <w:t xml:space="preserve">Computer Skills </w:t>
      </w:r>
    </w:p>
    <w:p w14:paraId="219D83E3" w14:textId="2B655B32" w:rsidR="00A478E9" w:rsidRDefault="00983C86" w:rsidP="00A478E9">
      <w:r>
        <w:t xml:space="preserve">Advanced in Microsoft: Word, PowerPoint, Excel &amp; Visio (2016) </w:t>
      </w:r>
    </w:p>
    <w:p w14:paraId="36A0BBAA" w14:textId="4FEE4D95" w:rsidR="009E53D6" w:rsidRDefault="009E53D6" w:rsidP="00A478E9">
      <w:r>
        <w:t>SAP: Success Factor</w:t>
      </w:r>
    </w:p>
    <w:p w14:paraId="55BEE4D5" w14:textId="77777777" w:rsidR="00A478E9" w:rsidRDefault="00983C86" w:rsidP="00A478E9">
      <w:r w:rsidRPr="00A478E9">
        <w:rPr>
          <w:b/>
          <w:bCs/>
          <w:u w:val="single"/>
        </w:rPr>
        <w:t>Language Skills</w:t>
      </w:r>
      <w:r>
        <w:t xml:space="preserve"> </w:t>
      </w:r>
    </w:p>
    <w:p w14:paraId="009FFEEB" w14:textId="41A62591" w:rsidR="00A478E9" w:rsidRDefault="00983C86" w:rsidP="00A478E9">
      <w:r>
        <w:t xml:space="preserve">Arabic (Native) </w:t>
      </w:r>
    </w:p>
    <w:p w14:paraId="3883CED7" w14:textId="37882F41" w:rsidR="00A478E9" w:rsidRDefault="00983C86" w:rsidP="00A478E9">
      <w:r>
        <w:t xml:space="preserve">English (Proficient) </w:t>
      </w:r>
    </w:p>
    <w:p w14:paraId="0988490F" w14:textId="77777777" w:rsidR="00A478E9" w:rsidRDefault="00983C86" w:rsidP="00A478E9">
      <w:r w:rsidRPr="00A478E9">
        <w:rPr>
          <w:b/>
          <w:bCs/>
          <w:u w:val="single"/>
        </w:rPr>
        <w:t xml:space="preserve">Interpersonal Skills </w:t>
      </w:r>
    </w:p>
    <w:p w14:paraId="39E63FF5" w14:textId="3752FCBA" w:rsidR="00A478E9" w:rsidRDefault="00983C86" w:rsidP="00A478E9">
      <w:r>
        <w:t xml:space="preserve">Oral Communication </w:t>
      </w:r>
    </w:p>
    <w:p w14:paraId="4AFB7597" w14:textId="113B1328" w:rsidR="00A478E9" w:rsidRDefault="00983C86" w:rsidP="00A478E9">
      <w:r>
        <w:t xml:space="preserve">Collaboration &amp; Openness to feedback </w:t>
      </w:r>
    </w:p>
    <w:p w14:paraId="093C0141" w14:textId="09AF9383" w:rsidR="00A478E9" w:rsidRDefault="00983C86" w:rsidP="00A478E9">
      <w:r>
        <w:t xml:space="preserve">Hard Worker </w:t>
      </w:r>
    </w:p>
    <w:p w14:paraId="7F657133" w14:textId="1806A444" w:rsidR="00A478E9" w:rsidRDefault="00983C86" w:rsidP="00A478E9">
      <w:r>
        <w:lastRenderedPageBreak/>
        <w:t>Relationship Building</w:t>
      </w:r>
    </w:p>
    <w:p w14:paraId="15E4F6DB" w14:textId="71B4A4D7" w:rsidR="00A478E9" w:rsidRPr="00A478E9" w:rsidRDefault="00983C86" w:rsidP="00A478E9">
      <w:pPr>
        <w:rPr>
          <w:b/>
          <w:bCs/>
          <w:u w:val="single"/>
        </w:rPr>
      </w:pPr>
      <w:r w:rsidRPr="00A478E9">
        <w:rPr>
          <w:b/>
          <w:bCs/>
          <w:u w:val="single"/>
        </w:rPr>
        <w:t xml:space="preserve">Job Technical Skills </w:t>
      </w:r>
    </w:p>
    <w:p w14:paraId="53019185" w14:textId="2B152C18" w:rsidR="009E53D6" w:rsidRDefault="009E53D6" w:rsidP="009E53D6">
      <w:r>
        <w:t>M</w:t>
      </w:r>
      <w:r w:rsidRPr="009E53D6">
        <w:t>aintaining employee records</w:t>
      </w:r>
    </w:p>
    <w:p w14:paraId="30F4F6A7" w14:textId="7367BCEE" w:rsidR="009E53D6" w:rsidRDefault="009E53D6" w:rsidP="009E53D6">
      <w:r>
        <w:t>A</w:t>
      </w:r>
      <w:r w:rsidRPr="009E53D6">
        <w:t>ttendance</w:t>
      </w:r>
    </w:p>
    <w:p w14:paraId="105A733D" w14:textId="798196FA" w:rsidR="00A478E9" w:rsidRDefault="009E53D6" w:rsidP="009E53D6">
      <w:r>
        <w:t>P</w:t>
      </w:r>
      <w:r w:rsidRPr="009E53D6">
        <w:t>ayroll information</w:t>
      </w:r>
    </w:p>
    <w:p w14:paraId="1E05E111" w14:textId="18CE625B" w:rsidR="00A478E9" w:rsidRDefault="009E53D6" w:rsidP="00A478E9">
      <w:r>
        <w:t>Contracts</w:t>
      </w:r>
    </w:p>
    <w:p w14:paraId="52E1492F" w14:textId="77777777" w:rsidR="009E53D6" w:rsidRDefault="009E53D6" w:rsidP="00A478E9"/>
    <w:p w14:paraId="40BB96AF" w14:textId="77777777" w:rsidR="009E53D6" w:rsidRDefault="009E53D6" w:rsidP="00A478E9"/>
    <w:p w14:paraId="7CFCC5A5" w14:textId="77777777" w:rsidR="009E53D6" w:rsidRDefault="009E53D6" w:rsidP="00A478E9"/>
    <w:p w14:paraId="2AFF3A47" w14:textId="75689B57" w:rsidR="00983C86" w:rsidRPr="00A478E9" w:rsidRDefault="00983C86" w:rsidP="00A478E9">
      <w:pPr>
        <w:pStyle w:val="Subtitle"/>
        <w:jc w:val="center"/>
        <w:rPr>
          <w:b/>
          <w:bCs/>
        </w:rPr>
      </w:pPr>
      <w:r w:rsidRPr="00A478E9">
        <w:rPr>
          <w:b/>
          <w:bCs/>
        </w:rPr>
        <w:t xml:space="preserve">Reference Furnished upon </w:t>
      </w:r>
      <w:r w:rsidR="00A478E9" w:rsidRPr="00A478E9">
        <w:rPr>
          <w:b/>
          <w:bCs/>
        </w:rPr>
        <w:t>request.</w:t>
      </w:r>
    </w:p>
    <w:sectPr w:rsidR="00983C86" w:rsidRPr="00A478E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B3D16"/>
    <w:multiLevelType w:val="hybridMultilevel"/>
    <w:tmpl w:val="8198296C"/>
    <w:lvl w:ilvl="0" w:tplc="1ECE08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2173F"/>
    <w:multiLevelType w:val="hybridMultilevel"/>
    <w:tmpl w:val="4B488698"/>
    <w:lvl w:ilvl="0" w:tplc="1ECE08C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5A2B04"/>
    <w:multiLevelType w:val="hybridMultilevel"/>
    <w:tmpl w:val="C5BA08E0"/>
    <w:lvl w:ilvl="0" w:tplc="1ECE08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622147"/>
    <w:multiLevelType w:val="hybridMultilevel"/>
    <w:tmpl w:val="527CC95A"/>
    <w:lvl w:ilvl="0" w:tplc="1ECE08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46739A"/>
    <w:multiLevelType w:val="hybridMultilevel"/>
    <w:tmpl w:val="7D4E7EDE"/>
    <w:lvl w:ilvl="0" w:tplc="1ECE08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4E729E"/>
    <w:multiLevelType w:val="hybridMultilevel"/>
    <w:tmpl w:val="B42A4B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6A12771"/>
    <w:multiLevelType w:val="hybridMultilevel"/>
    <w:tmpl w:val="C308A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440E3B"/>
    <w:multiLevelType w:val="hybridMultilevel"/>
    <w:tmpl w:val="253270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1EC7460"/>
    <w:multiLevelType w:val="hybridMultilevel"/>
    <w:tmpl w:val="9198131E"/>
    <w:lvl w:ilvl="0" w:tplc="1ECE08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602167"/>
    <w:multiLevelType w:val="hybridMultilevel"/>
    <w:tmpl w:val="5B50659C"/>
    <w:lvl w:ilvl="0" w:tplc="1ECE08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7580842">
    <w:abstractNumId w:val="6"/>
  </w:num>
  <w:num w:numId="2" w16cid:durableId="1632707396">
    <w:abstractNumId w:val="3"/>
  </w:num>
  <w:num w:numId="3" w16cid:durableId="1774353723">
    <w:abstractNumId w:val="1"/>
  </w:num>
  <w:num w:numId="4" w16cid:durableId="42871844">
    <w:abstractNumId w:val="2"/>
  </w:num>
  <w:num w:numId="5" w16cid:durableId="1446735985">
    <w:abstractNumId w:val="9"/>
  </w:num>
  <w:num w:numId="6" w16cid:durableId="1581408211">
    <w:abstractNumId w:val="8"/>
  </w:num>
  <w:num w:numId="7" w16cid:durableId="972562394">
    <w:abstractNumId w:val="0"/>
  </w:num>
  <w:num w:numId="8" w16cid:durableId="1188063567">
    <w:abstractNumId w:val="4"/>
  </w:num>
  <w:num w:numId="9" w16cid:durableId="1639452107">
    <w:abstractNumId w:val="7"/>
  </w:num>
  <w:num w:numId="10" w16cid:durableId="13840601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EFE"/>
    <w:rsid w:val="001525AC"/>
    <w:rsid w:val="00983C86"/>
    <w:rsid w:val="009E53D6"/>
    <w:rsid w:val="00A478E9"/>
    <w:rsid w:val="00BB0EFE"/>
    <w:rsid w:val="00BD0EE9"/>
    <w:rsid w:val="00CB2175"/>
    <w:rsid w:val="00CC5C22"/>
    <w:rsid w:val="00CD317A"/>
    <w:rsid w:val="00FA6076"/>
    <w:rsid w:val="00FE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E5ED9"/>
  <w15:chartTrackingRefBased/>
  <w15:docId w15:val="{FD5C0C18-410F-4F09-A503-8997734D7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C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83C8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983C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C8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83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83C86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A478E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478E9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hmoudelgamal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Khaled Adawy</dc:creator>
  <cp:keywords/>
  <dc:description/>
  <cp:lastModifiedBy>Mahmoud Khaled Adawy</cp:lastModifiedBy>
  <cp:revision>4</cp:revision>
  <cp:lastPrinted>2025-01-14T21:13:00Z</cp:lastPrinted>
  <dcterms:created xsi:type="dcterms:W3CDTF">2025-01-14T20:21:00Z</dcterms:created>
  <dcterms:modified xsi:type="dcterms:W3CDTF">2025-04-29T23:42:00Z</dcterms:modified>
</cp:coreProperties>
</file>