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207" w:rsidRDefault="00A45207">
      <w:pPr>
        <w:rPr>
          <w:rFonts w:ascii="黑体" w:eastAsia="黑体" w:hAnsi="Times"/>
        </w:rPr>
      </w:pPr>
    </w:p>
    <w:p w:rsidR="00A45207" w:rsidRDefault="00191A8A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A45207" w:rsidRDefault="00191A8A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操作系统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A45207" w:rsidRDefault="00191A8A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771"/>
        <w:gridCol w:w="1289"/>
        <w:gridCol w:w="4239"/>
      </w:tblGrid>
      <w:tr w:rsidR="00A4520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82312C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82312C">
              <w:rPr>
                <w:rFonts w:ascii="黑体" w:eastAsia="黑体" w:hAnsi="Times"/>
                <w:sz w:val="24"/>
                <w:szCs w:val="20"/>
              </w:rPr>
              <w:t>01705130120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82312C">
              <w:rPr>
                <w:rFonts w:ascii="黑体" w:eastAsia="黑体" w:hAnsi="Times" w:hint="eastAsia"/>
                <w:sz w:val="24"/>
                <w:szCs w:val="20"/>
              </w:rPr>
              <w:t>苑宗鹤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82312C">
              <w:rPr>
                <w:rFonts w:ascii="黑体" w:eastAsia="黑体" w:hAnsi="Times"/>
                <w:sz w:val="24"/>
                <w:szCs w:val="20"/>
              </w:rPr>
              <w:t>1</w:t>
            </w:r>
            <w:r w:rsidR="0082312C">
              <w:rPr>
                <w:rFonts w:ascii="黑体" w:eastAsia="黑体" w:hAnsi="Times" w:hint="eastAsia"/>
                <w:sz w:val="24"/>
                <w:szCs w:val="20"/>
              </w:rPr>
              <w:t>班</w:t>
            </w:r>
          </w:p>
        </w:tc>
      </w:tr>
      <w:tr w:rsidR="00A4520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60EAC" w:rsidRPr="00A60EAC">
              <w:rPr>
                <w:rFonts w:ascii="黑体" w:eastAsia="黑体" w:hAnsi="Times" w:hint="eastAsia"/>
                <w:sz w:val="24"/>
                <w:szCs w:val="20"/>
              </w:rPr>
              <w:t>死锁问题实验</w:t>
            </w:r>
          </w:p>
        </w:tc>
      </w:tr>
      <w:tr w:rsidR="00A45207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82312C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82312C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82312C">
              <w:rPr>
                <w:rFonts w:ascii="黑体" w:eastAsia="黑体" w:hAnsi="Times"/>
                <w:sz w:val="24"/>
                <w:szCs w:val="20"/>
              </w:rPr>
              <w:t>019/12/22</w:t>
            </w:r>
          </w:p>
        </w:tc>
      </w:tr>
      <w:tr w:rsidR="00A45207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A45207" w:rsidRDefault="00A60EAC" w:rsidP="000D4C6B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 w:rsidRPr="00A60EAC">
              <w:rPr>
                <w:rFonts w:ascii="宋体" w:hAnsi="宋体" w:hint="eastAsia"/>
                <w:sz w:val="24"/>
                <w:szCs w:val="20"/>
              </w:rPr>
              <w:t>通过本实验观察死锁产生的现象，考虑解决死锁问题的方法。从而进一步加深对 于死锁问题的理解。掌握解决死锁问题的几种算法的编程和调试技术。练习怎样构 造管程和条件变量，利用管程机制来避免死锁和饥俄问题的发生。</w:t>
            </w:r>
          </w:p>
        </w:tc>
      </w:tr>
      <w:tr w:rsidR="00A45207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A45207" w:rsidRDefault="0082312C">
            <w:r>
              <w:t>pc</w:t>
            </w:r>
          </w:p>
        </w:tc>
      </w:tr>
      <w:tr w:rsidR="00A45207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A45207" w:rsidRDefault="0082312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Win10 clion </w:t>
            </w:r>
          </w:p>
          <w:p w:rsidR="00A45207" w:rsidRDefault="0082312C" w:rsidP="0082312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Linux ubuntu</w:t>
            </w:r>
          </w:p>
        </w:tc>
      </w:tr>
      <w:tr w:rsidR="00A45207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实验内容与设计：</w:t>
            </w:r>
          </w:p>
          <w:p w:rsidR="00A60EAC" w:rsidRDefault="00A60EAC">
            <w:pPr>
              <w:rPr>
                <w:rFonts w:ascii="黑体" w:eastAsia="黑体" w:hAnsi="Times"/>
                <w:sz w:val="24"/>
                <w:szCs w:val="20"/>
              </w:rPr>
            </w:pPr>
            <w:r w:rsidRPr="00A60EAC">
              <w:rPr>
                <w:rFonts w:ascii="黑体" w:eastAsia="黑体" w:hAnsi="Times" w:hint="eastAsia"/>
                <w:sz w:val="24"/>
                <w:szCs w:val="20"/>
              </w:rPr>
              <w:t>在两个城市南北方向之间存在一条铁路，多列火车可以分别从两个城市的车站 排队等待进入车道向对方城市行驶，该铁路在同一时间，只能允许在同一方向上行 车，如果同时有相向的火车行驶将会撞车。请模拟实现两个方向行车，而不会出现 撞车或长时间等待的情况。您能构造一个管程来解决这个问题吗？</w:t>
            </w:r>
          </w:p>
          <w:p w:rsidR="00A45207" w:rsidRDefault="00191A8A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实验代码：</w:t>
            </w:r>
          </w:p>
          <w:p w:rsidR="00A45207" w:rsidRDefault="00A60EAC" w:rsidP="00A60EAC">
            <w:pPr>
              <w:pStyle w:val="1"/>
            </w:pPr>
            <w:r>
              <w:rPr>
                <w:rFonts w:hint="eastAsia"/>
              </w:rPr>
              <w:t>m</w:t>
            </w:r>
            <w:r>
              <w:t>ain.cpp</w:t>
            </w:r>
          </w:p>
          <w:p w:rsidR="00A60EAC" w:rsidRDefault="00A60EAC" w:rsidP="00A60EA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&lt;iostream&gt;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"dp.h"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main()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maxCars=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maxSingelDirect=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OneWay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*oneWay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OneWay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(maxCars, maxSingelDirect);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建立管程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判断可不可进、决定方向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进入单行道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pid[maxCars];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(i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i &lt; maxCars; i++)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创建子进程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sleep(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pid[i] = fork();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(pid[i] ==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srand(time(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direct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(rand())%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决定东西方向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oneWay-&gt;Arrive(direct);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进入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oneWay-&gt;Cross(direct);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通过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oneWay-&gt;Quit(direct);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离开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exit(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EXIT_SUCCESS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(i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 i &lt; maxCars; i++)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waitpid(pid[i],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delete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oneWay;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EXIT_SUCCESS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  <w:p w:rsidR="00A60EAC" w:rsidRDefault="00A60EAC" w:rsidP="00A60EAC">
            <w:pPr>
              <w:pStyle w:val="1"/>
            </w:pPr>
            <w:r>
              <w:rPr>
                <w:rFonts w:hint="eastAsia"/>
              </w:rPr>
              <w:t>d</w:t>
            </w:r>
            <w:r>
              <w:t>p.h</w:t>
            </w:r>
          </w:p>
          <w:p w:rsidR="00A60EAC" w:rsidRDefault="00A60EAC" w:rsidP="00A60EA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// Created by qq295 on 2019/12/18.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//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#ifndef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PROJECT6_DP_H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#define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PROJECT6_DP_H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&lt;iostream&gt;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&lt;stdio.h&gt;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&lt;stdlib.h&gt;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&lt;unistd.h&gt;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&lt;sys/types.h&gt;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&lt;sys/ipc.h&gt;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&lt;sys/shm.h&gt;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&lt;sys/sem.h&gt;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&lt;sys/msg.h&gt;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&lt;sys/wait.h&gt;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using namespace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std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信号灯控制用的共同体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typedef union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semuns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val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} 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>Sem_uns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lastRenderedPageBreak/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管程中使用的信号量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class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Sema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Sema(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id);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~Sema();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down();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信号量加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1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up();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信号量减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1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sem_id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信号量标识符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管程中使用的锁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class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Lock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Lock(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Sema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*lock);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~Lock();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close_lock();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open_lock();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Sema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sema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锁使用的信号量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class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Condition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Condition(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Sema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*sema1,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Sema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*sema2);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~Condition();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Wait(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Lock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*conditionLock,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direct);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过路条件不足时阻塞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Signal(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direc);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唤醒相反方向阻塞车辆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Sema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sema0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一个方向阻塞队列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Sema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sema1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另一方向阻塞队列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Lock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lock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进入管程时获取的锁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class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OneWay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OneWay(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maxall,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maxcur);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~OneWay();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Arrive(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direc);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车辆准备上单行道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,direc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为行车方向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Cross(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direc);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车辆正在单行道上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Quit(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direc);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车辆通过了单行道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eastCount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westCount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eastWait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westWait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sumPassedCars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已经通过的车辆总数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建立或获取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ipc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信号量的一组函数的原型说明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get_ipc_id(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*proc_file, 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key_t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key);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set_sem(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key_t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sem_key,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sem_val,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sem_flag);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创建共享内存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*set_shm(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key_t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shm_key,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shm_num,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shm_flag);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rate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车速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maxCars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最大同向车数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numCars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当前正在通过的车辆数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currentDire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当前通过的车辆的方向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Condition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condition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通过单行道的条件变量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Lock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lock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单行道管程锁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using namespace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std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Sema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::Sema(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id)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sem_id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id;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Sema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::~Sema()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*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信号灯上的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down/up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操作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 semid: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信号灯数组标识符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 semnum: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信号灯数组下标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 buf: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操作信号灯的结构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Sema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::down()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struct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sembuf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buf;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buf.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sem_op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-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buf.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sem_num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buf.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sem_flg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SEM_UNDO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((semop(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sem_id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&amp;buf,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)) &lt;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perror(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"down error 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exit(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EXIT_FAILURE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EXIT_SUCCESS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Sema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::up()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Sem_uns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arg;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struct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sembuf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buf;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buf.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sem_op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buf.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sem_num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buf.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sem_flg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SEM_UNDO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((semop(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sem_id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&amp;buf,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)) &lt;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perror(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"up error 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exit(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EXIT_FAILURE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EXIT_SUCCESS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*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用于单行道管程的互斥执行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Lock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::Lock(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Sema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*s)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sema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Lock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::~Lock()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上锁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Lock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::close_lock()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sema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-&gt;down();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开锁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Lock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::open_lock()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sema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-&gt;up();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OneWay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::get_ipc_id(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*proc_file, 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key_t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key)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#define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 xml:space="preserve">BUFSZ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256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FILE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*pf;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i, j;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line[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BUFSZ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 colum[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BUFSZ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((pf = fopen(proc_file,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)) ==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perror(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"Proc file not open"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exit(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EXIT_FAILURE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fgets(line,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BUFSZ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pf);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while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(!feof(pf))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i = j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fgets(line,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BUFSZ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pf);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while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(line[i] ==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 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i++;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while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(line[i] !=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 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colum[j++] = line[i++];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colum[j]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\0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(atoi(colum) != key)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continue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j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while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(line[i] ==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 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i++;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while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(line[i] !=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 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colum[j++] = line[i++];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colum[j]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\0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i = atoi(colum);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fclose(pf);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fclose(pf);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set_shm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函数建立一个具有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n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个字节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的共享内存区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如果建立成功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返回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一个指向该内存区首地址的指针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shm_buf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lastRenderedPageBreak/>
              <w:t>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输入参数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: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shm_key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共享内存的键值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shm_val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共享内存字节的长度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shm_flag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共享内存的存取权限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OneWay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::set_shm(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key_t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shm_key,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shm_num,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shm_flg)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i, shm_id;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*shm_buf;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测试由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shm_key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标识的共享内存区是否已经建立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((shm_id = get_ipc_id(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"/proc/sysvipc/shm"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shm_key)) &lt;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//shmget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新建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一个长度为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shm_num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字节的共享内存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((shm_id = shmget(shm_key, shm_num, shm_flg)) &lt;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perror(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"shareMemory set error"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exit(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EXIT_FAILURE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//shmat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将由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shm_id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标识的共享内存附加给指针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shm_buf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((shm_buf = 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*) shmat(shm_id,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 &lt; 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*)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perror(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"get shareMemory error"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exit(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EXIT_FAILURE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(i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 i &lt; shm_num; i++)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shm_buf[i]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初始为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0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共享内存区已经建立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将由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shm_id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标识的共享内存附加给指针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shm_buf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((shm_buf = 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*) shmat(shm_id,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 &lt; 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*)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perror(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"get shareMemory error"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exit(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EXIT_FAILURE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shm_buf;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set_sem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函数建立一个具有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n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个信号灯的信号量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如果建立成功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返回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一个信号量的标识符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sem_id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输入参数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: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lastRenderedPageBreak/>
              <w:t xml:space="preserve">sem_key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信号量的键值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sem_val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信号量中信号灯的个数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sem_flag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信号量的存取权限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OneWay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::set_sem(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key_t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sem_key,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sem_val,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sem_flg)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sem_id;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Sem_uns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sem_arg;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测试由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sem_key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标识的信号量是否已经建立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((sem_id = get_ipc_id(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"/proc/sysvipc/sem"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sem_key)) &lt;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//semget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新建一个信号灯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其标号返回到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sem_id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((sem_id = semget(sem_key,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sem_flg)) &lt;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perror(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"semaphore create error"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exit(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EXIT_FAILURE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设置信号量的初值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sem_arg.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val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sem_val;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(semctl(sem_id,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SETVAL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sem_arg) &lt;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perror(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"semaphore set error"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exit(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EXIT_FAILURE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sem_id;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Condition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::Condition(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Sema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*semax1,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Sema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*semax2)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sema0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semax1;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sema1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semax2;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*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看看是否能通过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Condition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::Wait(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Lock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*lock,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direc)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(direc ==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cout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getpid()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wait -&gt;"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lock-&gt;open_lock();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sema0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-&gt;down();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lock-&gt;close_lock();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(direc ==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cout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getpid()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wait &lt;-"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lock-&gt;open_lock();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sema1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-&gt;down();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lock-&gt;close_lock();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Condition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::Signal(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direc)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(direc ==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唤醒一个方向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i =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sema0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-&gt;up();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(direc ==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i =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sema1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-&gt;up();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* get_ipc_id()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从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/proc/sysvipc/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文件系统中获取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IPC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id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号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* pfile: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对应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/proc/sysvipc/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目录中的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IPC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文件分别为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msg-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消息队列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,sem-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信号量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,shm-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共享内存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* key: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对应要获取的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IPC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id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号的键值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Condition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::~Condition()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set_shm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函数建立一个具有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n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个字节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的共享内存区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如果建立成功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返回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一个指向该内存区首地址的指针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shm_buf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输入参数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: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shm_key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共享内存的键值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shm_val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共享内存字节的长度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shm_flag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共享内存的存取权限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*/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OneWay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::OneWay(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maxall,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maxcur)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Sema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*sema0;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Sema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*sema1;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Sema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*semaLock;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ipc_flg =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 xml:space="preserve">IPC_CREAT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|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0644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maxCars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*) set_shm(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ipc_flg);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最大单向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numCars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*) set_shm(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ipc_flg);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当前方向上通过的总的车辆数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currentDire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*) set_shm(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ipc_flg);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当前方向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0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东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1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西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eastCount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*) set_shm(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501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ipc_flg);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westCount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*) set_shm(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502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ipc_flg);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sumPassedCars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*) set_shm(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700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ipc_flg);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eastWait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*) set_shm(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801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ipc_flg);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westWait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*) set_shm(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802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ipc_flg);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sema0_id = set_sem(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401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ipc_flg);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sema1_id = set_sem(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402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ipc_flg);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semaLock_id = set_sem(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601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maxcur, ipc_flg);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初始化所有变量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maxCars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maxcur;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numCars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currentDire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eastCount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westCount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sumPassedCars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eastWait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westWait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sema0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Sema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(sema0_id);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sema1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Sema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(sema1_id);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semaLock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Sema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(semaLock_id);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lock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Lock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(semaLock);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condition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Condition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(sema0, sema1);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OneWay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::Arrive(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direc)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cout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"car born "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getpid()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(direc ==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 xml:space="preserve">0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?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 &gt;&gt;"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 &lt;&lt;"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Segoe UI Emoji" w:hAnsi="Segoe UI Emoji" w:cs="Segoe UI Emoji"/>
                <w:b/>
                <w:bCs/>
                <w:color w:val="008000"/>
                <w:sz w:val="21"/>
                <w:szCs w:val="21"/>
              </w:rPr>
              <w:t>🚗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  "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endl;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lock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-&gt;close_lock();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堆积车辆过多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换向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((*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currentDire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!= direc ||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numCars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&gt;=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maxCars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)||(*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sumPassedCars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&gt;=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&amp;&amp;(*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eastWait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 xml:space="preserve">3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||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westWait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&amp;&amp;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numCars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sumPassedCars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sumPassedCars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cout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&lt;&lt;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"sum="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sumPassedCars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endl;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cout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&lt;&lt;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"wait= "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westWait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&lt;&lt;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 "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eastWait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endl;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sumPassedCars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cout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getpid()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"start stop all================="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endl;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(direc ==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eastWait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(direc ==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westWait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condition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-&gt;Wait(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lock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direc);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sumPassedCars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 xml:space="preserve">3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sumPassedCars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cout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solve car "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getpid()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(direc ==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 xml:space="preserve">0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?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 &gt;&gt;"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 &lt;&lt;"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Segoe UI Emoji" w:hAnsi="Segoe UI Emoji" w:cs="Segoe UI Emoji"/>
                <w:b/>
                <w:bCs/>
                <w:color w:val="008000"/>
                <w:sz w:val="21"/>
                <w:szCs w:val="21"/>
              </w:rPr>
              <w:t>🚗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  "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endl;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(direc ==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东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+1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eastWait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-=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eastCount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eastCount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(direc ==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西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+1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westCount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westCount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westWait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-=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numCars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numCars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currentDire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direc;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lock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-&gt;open_lock();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OneWay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::Cross(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direc)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lock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-&gt;close_lock();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sleep(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cout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getpid()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(direc ==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 xml:space="preserve">0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?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 --&gt;&gt;"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 &lt;&lt;--"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 road cars:"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 i &lt;=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numCars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 ++i)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cout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(direc ==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 xml:space="preserve">0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?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 --&gt;&gt;"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 &lt;&lt;--"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Segoe UI Emoji" w:hAnsi="Segoe UI Emoji" w:cs="Segoe UI Emoji"/>
                <w:b/>
                <w:bCs/>
                <w:color w:val="008000"/>
                <w:sz w:val="21"/>
                <w:szCs w:val="21"/>
              </w:rPr>
              <w:t>🚗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  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cout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endl;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lock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-&gt;open_lock();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sleep(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OneWay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::Quit(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direc)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lock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-&gt;close_lock();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numCars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-=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(direc ==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cout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getpid()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left "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(direc ==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cout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getpid()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left "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numCars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(direc ==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westWait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condition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-&gt;Signal(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eastWait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condition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-&gt;Signal(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(direc ==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eastWait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condition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-&gt;Signal(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(*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 xml:space="preserve">westWait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condition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-&gt;Signal(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lock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-&gt;open_lock();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OneWay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::~OneWay()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delete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condition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#endif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//PROJECT6_DP_H</w:t>
            </w:r>
          </w:p>
          <w:p w:rsidR="00A60EAC" w:rsidRPr="00A60EAC" w:rsidRDefault="00A60EAC" w:rsidP="00A60EAC">
            <w:pPr>
              <w:rPr>
                <w:rFonts w:hint="eastAsia"/>
              </w:rPr>
            </w:pPr>
          </w:p>
          <w:p w:rsidR="00A45207" w:rsidRDefault="00191A8A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运行结果：</w:t>
            </w:r>
          </w:p>
          <w:p w:rsidR="00A45207" w:rsidRDefault="004F37CE">
            <w:pPr>
              <w:jc w:val="center"/>
              <w:rPr>
                <w:rFonts w:ascii="黑体" w:eastAsia="黑体" w:hAnsi="黑体"/>
                <w:sz w:val="24"/>
                <w:szCs w:val="20"/>
              </w:rPr>
            </w:pPr>
            <w:r w:rsidRPr="004F37CE">
              <w:rPr>
                <w:rFonts w:ascii="黑体" w:eastAsia="黑体" w:hAnsi="黑体"/>
                <w:sz w:val="24"/>
                <w:szCs w:val="20"/>
              </w:rPr>
              <w:drawing>
                <wp:inline distT="0" distB="0" distL="0" distR="0" wp14:anchorId="117F4373" wp14:editId="659F3664">
                  <wp:extent cx="3396974" cy="378061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962" cy="378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5207" w:rsidRDefault="00A45207">
            <w:pPr>
              <w:jc w:val="center"/>
              <w:rPr>
                <w:rFonts w:ascii="黑体" w:eastAsia="黑体" w:hAnsi="黑体"/>
                <w:sz w:val="24"/>
                <w:szCs w:val="20"/>
              </w:rPr>
            </w:pPr>
          </w:p>
          <w:p w:rsidR="00A45207" w:rsidRDefault="00A45207">
            <w:pPr>
              <w:jc w:val="center"/>
              <w:rPr>
                <w:rFonts w:ascii="黑体" w:eastAsia="黑体" w:hAnsi="黑体"/>
                <w:sz w:val="24"/>
                <w:szCs w:val="20"/>
              </w:rPr>
            </w:pPr>
          </w:p>
          <w:p w:rsidR="00A45207" w:rsidRDefault="00A45207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A45207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AC790C" w:rsidRDefault="004F37CE">
            <w:pPr>
              <w:ind w:firstLineChars="200" w:firstLine="480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为了防止饥饿 需要在一侧车道通行车辆次数过多时暂停当前方向的车辆</w:t>
            </w:r>
          </w:p>
          <w:p w:rsidR="004F37CE" w:rsidRDefault="004F37CE">
            <w:pPr>
              <w:ind w:firstLineChars="200" w:firstLine="480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等待车道清空 然后更改车道方向</w:t>
            </w:r>
          </w:p>
          <w:p w:rsidR="004F37CE" w:rsidRDefault="004F37CE">
            <w:pPr>
              <w:ind w:firstLineChars="200" w:firstLine="480"/>
              <w:rPr>
                <w:rFonts w:ascii="黑体" w:eastAsia="黑体" w:hAnsi="Times" w:hint="eastAsia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当只有一侧有车辆到来时可以持续单方向通行</w:t>
            </w:r>
            <w:bookmarkStart w:id="0" w:name="_GoBack"/>
            <w:bookmarkEnd w:id="0"/>
          </w:p>
        </w:tc>
      </w:tr>
    </w:tbl>
    <w:p w:rsidR="00A45207" w:rsidRDefault="00A45207">
      <w:pPr>
        <w:rPr>
          <w:rFonts w:ascii="黑体" w:eastAsia="黑体" w:hAnsi="Times"/>
          <w:b/>
          <w:bCs/>
          <w:sz w:val="24"/>
          <w:szCs w:val="30"/>
        </w:rPr>
      </w:pPr>
    </w:p>
    <w:sectPr w:rsidR="00A4520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56AF3"/>
    <w:rsid w:val="000708BD"/>
    <w:rsid w:val="000973C0"/>
    <w:rsid w:val="000C0FBB"/>
    <w:rsid w:val="000D4C6B"/>
    <w:rsid w:val="000E0C7C"/>
    <w:rsid w:val="00100575"/>
    <w:rsid w:val="00116738"/>
    <w:rsid w:val="00122B88"/>
    <w:rsid w:val="0014560F"/>
    <w:rsid w:val="00191A8A"/>
    <w:rsid w:val="001A68C7"/>
    <w:rsid w:val="001C5BB2"/>
    <w:rsid w:val="0020136C"/>
    <w:rsid w:val="00224D20"/>
    <w:rsid w:val="00265695"/>
    <w:rsid w:val="00293CC1"/>
    <w:rsid w:val="002B7733"/>
    <w:rsid w:val="003173C1"/>
    <w:rsid w:val="003403D9"/>
    <w:rsid w:val="00366F9F"/>
    <w:rsid w:val="00372909"/>
    <w:rsid w:val="003B1045"/>
    <w:rsid w:val="003B4BEB"/>
    <w:rsid w:val="003C6B5A"/>
    <w:rsid w:val="003E3165"/>
    <w:rsid w:val="0042758A"/>
    <w:rsid w:val="00454351"/>
    <w:rsid w:val="00486ABA"/>
    <w:rsid w:val="00494B3E"/>
    <w:rsid w:val="004F37CE"/>
    <w:rsid w:val="00501EEE"/>
    <w:rsid w:val="005227F4"/>
    <w:rsid w:val="005235D9"/>
    <w:rsid w:val="00564C7F"/>
    <w:rsid w:val="00580D23"/>
    <w:rsid w:val="00585041"/>
    <w:rsid w:val="005B69AE"/>
    <w:rsid w:val="005C637F"/>
    <w:rsid w:val="005D3CF1"/>
    <w:rsid w:val="00601E06"/>
    <w:rsid w:val="00605A55"/>
    <w:rsid w:val="0067460E"/>
    <w:rsid w:val="006811DD"/>
    <w:rsid w:val="00681809"/>
    <w:rsid w:val="00696A30"/>
    <w:rsid w:val="00696D64"/>
    <w:rsid w:val="006B3867"/>
    <w:rsid w:val="006B7B20"/>
    <w:rsid w:val="006C085F"/>
    <w:rsid w:val="006C507B"/>
    <w:rsid w:val="006E1207"/>
    <w:rsid w:val="007A4D40"/>
    <w:rsid w:val="007C18A4"/>
    <w:rsid w:val="007F34DA"/>
    <w:rsid w:val="007F6F12"/>
    <w:rsid w:val="00806923"/>
    <w:rsid w:val="0082312C"/>
    <w:rsid w:val="00823715"/>
    <w:rsid w:val="0082456F"/>
    <w:rsid w:val="00862AA6"/>
    <w:rsid w:val="00863FCD"/>
    <w:rsid w:val="00874F56"/>
    <w:rsid w:val="008C0746"/>
    <w:rsid w:val="008D29AB"/>
    <w:rsid w:val="00907279"/>
    <w:rsid w:val="0092532A"/>
    <w:rsid w:val="0094463B"/>
    <w:rsid w:val="00962D1E"/>
    <w:rsid w:val="009865D2"/>
    <w:rsid w:val="00996702"/>
    <w:rsid w:val="009D2B5A"/>
    <w:rsid w:val="009E39B0"/>
    <w:rsid w:val="00A023A9"/>
    <w:rsid w:val="00A13643"/>
    <w:rsid w:val="00A27D16"/>
    <w:rsid w:val="00A30A38"/>
    <w:rsid w:val="00A45207"/>
    <w:rsid w:val="00A60EAC"/>
    <w:rsid w:val="00A826C3"/>
    <w:rsid w:val="00A949BF"/>
    <w:rsid w:val="00A95F2B"/>
    <w:rsid w:val="00AB6775"/>
    <w:rsid w:val="00AC790C"/>
    <w:rsid w:val="00B121FF"/>
    <w:rsid w:val="00B20D9E"/>
    <w:rsid w:val="00B2657C"/>
    <w:rsid w:val="00B27301"/>
    <w:rsid w:val="00B52E89"/>
    <w:rsid w:val="00B7082A"/>
    <w:rsid w:val="00BA1C62"/>
    <w:rsid w:val="00BA2F81"/>
    <w:rsid w:val="00BF069A"/>
    <w:rsid w:val="00C03D83"/>
    <w:rsid w:val="00C06D7C"/>
    <w:rsid w:val="00CA0FA2"/>
    <w:rsid w:val="00CE19C8"/>
    <w:rsid w:val="00CF413D"/>
    <w:rsid w:val="00D14837"/>
    <w:rsid w:val="00D76355"/>
    <w:rsid w:val="00E46F23"/>
    <w:rsid w:val="00EB193E"/>
    <w:rsid w:val="00EB1C6F"/>
    <w:rsid w:val="00EC7708"/>
    <w:rsid w:val="00EE3733"/>
    <w:rsid w:val="00EE3FF9"/>
    <w:rsid w:val="00F62A27"/>
    <w:rsid w:val="00FC35F5"/>
    <w:rsid w:val="00FC5EB3"/>
    <w:rsid w:val="00FE783B"/>
    <w:rsid w:val="1B701F77"/>
    <w:rsid w:val="59400DBA"/>
    <w:rsid w:val="799D1437"/>
    <w:rsid w:val="7DD4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8490886"/>
  <w15:docId w15:val="{92D659ED-4331-48F5-B614-3B3E71C6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locked/>
    <w:rsid w:val="003403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qFormat/>
    <w:locked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页眉 字符"/>
    <w:basedOn w:val="a0"/>
    <w:link w:val="a9"/>
    <w:uiPriority w:val="99"/>
    <w:rPr>
      <w:rFonts w:cs="Calibri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cs="Calibri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cs="Calibri"/>
      <w:kern w:val="2"/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cs="Calibri"/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d">
    <w:name w:val="标题 字符"/>
    <w:basedOn w:val="a0"/>
    <w:link w:val="a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231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312C"/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sid w:val="003403D9"/>
    <w:rPr>
      <w:rFonts w:ascii="Calibri" w:hAnsi="Calibri" w:cs="Calibr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E6AF61-832D-443D-99DC-05504CD76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13</Pages>
  <Words>1576</Words>
  <Characters>8985</Characters>
  <Application>Microsoft Office Word</Application>
  <DocSecurity>0</DocSecurity>
  <Lines>74</Lines>
  <Paragraphs>21</Paragraphs>
  <ScaleCrop>false</ScaleCrop>
  <Company>lenovo</Company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Zonghe Yuan</cp:lastModifiedBy>
  <cp:revision>35</cp:revision>
  <dcterms:created xsi:type="dcterms:W3CDTF">2016-09-29T02:04:00Z</dcterms:created>
  <dcterms:modified xsi:type="dcterms:W3CDTF">2019-12-22T13:41:00Z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