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326E0" w14:textId="77777777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 w:hint="eastAsia"/>
          <w:b/>
          <w:bCs/>
          <w:szCs w:val="21"/>
        </w:rPr>
        <w:t>一、实验目的</w:t>
      </w:r>
    </w:p>
    <w:p w14:paraId="45E7663F" w14:textId="77777777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/>
          <w:szCs w:val="21"/>
        </w:rPr>
        <w:t>1</w:t>
      </w:r>
      <w:r w:rsidRPr="00BE5B19">
        <w:rPr>
          <w:rFonts w:ascii="Times New Roman" w:hAnsi="Times New Roman" w:cs="Times New Roman" w:hint="eastAsia"/>
          <w:szCs w:val="21"/>
        </w:rPr>
        <w:t>、掌握</w:t>
      </w:r>
      <w:r w:rsidRPr="00BE5B19">
        <w:rPr>
          <w:rFonts w:ascii="Times New Roman" w:hAnsi="Times New Roman" w:cs="Times New Roman"/>
          <w:szCs w:val="21"/>
        </w:rPr>
        <w:t>MDK</w:t>
      </w:r>
      <w:r w:rsidRPr="00BE5B19">
        <w:rPr>
          <w:rFonts w:ascii="Times New Roman" w:hAnsi="Times New Roman" w:cs="Times New Roman" w:hint="eastAsia"/>
          <w:szCs w:val="21"/>
        </w:rPr>
        <w:t>软件的安装。</w:t>
      </w:r>
    </w:p>
    <w:p w14:paraId="594A56ED" w14:textId="77777777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/>
          <w:szCs w:val="21"/>
        </w:rPr>
        <w:t>2</w:t>
      </w:r>
      <w:r w:rsidRPr="00BE5B19">
        <w:rPr>
          <w:rFonts w:ascii="Times New Roman" w:hAnsi="Times New Roman" w:cs="Times New Roman" w:hint="eastAsia"/>
          <w:szCs w:val="21"/>
        </w:rPr>
        <w:t>、掌握</w:t>
      </w:r>
      <w:r w:rsidRPr="00BE5B19">
        <w:rPr>
          <w:rFonts w:ascii="Times New Roman" w:hAnsi="Times New Roman" w:cs="Times New Roman"/>
          <w:szCs w:val="21"/>
        </w:rPr>
        <w:t>GPIO</w:t>
      </w:r>
      <w:r w:rsidRPr="00BE5B19">
        <w:rPr>
          <w:rFonts w:ascii="Times New Roman" w:hAnsi="Times New Roman" w:cs="Times New Roman" w:hint="eastAsia"/>
          <w:szCs w:val="21"/>
        </w:rPr>
        <w:t>的编程应用。</w:t>
      </w:r>
    </w:p>
    <w:p w14:paraId="13F5AC59" w14:textId="77777777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 w:hint="eastAsia"/>
          <w:b/>
          <w:bCs/>
          <w:szCs w:val="21"/>
        </w:rPr>
        <w:t>二、实验原理</w:t>
      </w:r>
    </w:p>
    <w:p w14:paraId="52E19B89" w14:textId="77777777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/>
          <w:szCs w:val="21"/>
        </w:rPr>
        <w:t>STM32</w:t>
      </w:r>
      <w:r w:rsidRPr="00BE5B19">
        <w:rPr>
          <w:rFonts w:ascii="Times New Roman" w:hAnsi="Times New Roman" w:cs="Times New Roman" w:hint="eastAsia"/>
          <w:szCs w:val="21"/>
        </w:rPr>
        <w:t>单片机的</w:t>
      </w:r>
      <w:r w:rsidRPr="00BE5B19">
        <w:rPr>
          <w:rFonts w:ascii="Times New Roman" w:hAnsi="Times New Roman" w:cs="Times New Roman"/>
          <w:szCs w:val="21"/>
        </w:rPr>
        <w:t>GPIO</w:t>
      </w:r>
      <w:r w:rsidRPr="00BE5B19">
        <w:rPr>
          <w:rFonts w:ascii="Times New Roman" w:hAnsi="Times New Roman" w:cs="Times New Roman" w:hint="eastAsia"/>
          <w:szCs w:val="21"/>
        </w:rPr>
        <w:t>有</w:t>
      </w:r>
      <w:r w:rsidRPr="00BE5B19">
        <w:rPr>
          <w:rFonts w:ascii="Times New Roman" w:hAnsi="Times New Roman" w:cs="Times New Roman"/>
          <w:szCs w:val="21"/>
        </w:rPr>
        <w:t>8</w:t>
      </w:r>
      <w:r w:rsidRPr="00BE5B19">
        <w:rPr>
          <w:rFonts w:ascii="Times New Roman" w:hAnsi="Times New Roman" w:cs="Times New Roman" w:hint="eastAsia"/>
          <w:szCs w:val="21"/>
        </w:rPr>
        <w:t>种工作模式，其中数字输入有</w:t>
      </w:r>
      <w:proofErr w:type="spellStart"/>
      <w:r w:rsidRPr="00BE5B19">
        <w:rPr>
          <w:rFonts w:ascii="Times New Roman" w:hAnsi="Times New Roman" w:cs="Times New Roman"/>
          <w:szCs w:val="21"/>
        </w:rPr>
        <w:t>GPIO_Mode_IN_FLOADING</w:t>
      </w:r>
      <w:proofErr w:type="spellEnd"/>
      <w:r w:rsidRPr="00BE5B19">
        <w:rPr>
          <w:rFonts w:ascii="Times New Roman" w:hAnsi="Times New Roman" w:cs="Times New Roman" w:hint="eastAsia"/>
          <w:szCs w:val="21"/>
        </w:rPr>
        <w:t>、</w:t>
      </w:r>
      <w:proofErr w:type="spellStart"/>
      <w:r w:rsidRPr="00BE5B19">
        <w:rPr>
          <w:rFonts w:ascii="Times New Roman" w:hAnsi="Times New Roman" w:cs="Times New Roman"/>
          <w:szCs w:val="21"/>
        </w:rPr>
        <w:t>GPIO_Mode_IPU</w:t>
      </w:r>
      <w:proofErr w:type="spellEnd"/>
      <w:r w:rsidRPr="00BE5B19">
        <w:rPr>
          <w:rFonts w:ascii="Times New Roman" w:hAnsi="Times New Roman" w:cs="Times New Roman" w:hint="eastAsia"/>
          <w:szCs w:val="21"/>
        </w:rPr>
        <w:t>、</w:t>
      </w:r>
      <w:proofErr w:type="spellStart"/>
      <w:r w:rsidRPr="00BE5B19">
        <w:rPr>
          <w:rFonts w:ascii="Times New Roman" w:hAnsi="Times New Roman" w:cs="Times New Roman"/>
          <w:szCs w:val="21"/>
        </w:rPr>
        <w:t>GPIO_Mode_IPD</w:t>
      </w:r>
      <w:proofErr w:type="spellEnd"/>
      <w:r w:rsidRPr="00BE5B19">
        <w:rPr>
          <w:rFonts w:ascii="Times New Roman" w:hAnsi="Times New Roman" w:cs="Times New Roman" w:hint="eastAsia"/>
          <w:szCs w:val="21"/>
        </w:rPr>
        <w:t>三种，数字输出有</w:t>
      </w:r>
      <w:proofErr w:type="spellStart"/>
      <w:r w:rsidRPr="00BE5B19">
        <w:rPr>
          <w:rFonts w:ascii="Times New Roman" w:hAnsi="Times New Roman" w:cs="Times New Roman"/>
          <w:szCs w:val="21"/>
        </w:rPr>
        <w:t>GPIO_Mode_OUT_OD</w:t>
      </w:r>
      <w:proofErr w:type="spellEnd"/>
      <w:r w:rsidRPr="00BE5B19">
        <w:rPr>
          <w:rFonts w:ascii="Times New Roman" w:hAnsi="Times New Roman" w:cs="Times New Roman" w:hint="eastAsia"/>
          <w:szCs w:val="21"/>
        </w:rPr>
        <w:t>、</w:t>
      </w:r>
      <w:proofErr w:type="spellStart"/>
      <w:r w:rsidRPr="00BE5B19">
        <w:rPr>
          <w:rFonts w:ascii="Times New Roman" w:hAnsi="Times New Roman" w:cs="Times New Roman"/>
          <w:szCs w:val="21"/>
        </w:rPr>
        <w:t>GPIO_Mode_OUT_PP</w:t>
      </w:r>
      <w:proofErr w:type="spellEnd"/>
      <w:r w:rsidRPr="00BE5B19">
        <w:rPr>
          <w:rFonts w:ascii="Times New Roman" w:hAnsi="Times New Roman" w:cs="Times New Roman" w:hint="eastAsia"/>
          <w:szCs w:val="21"/>
        </w:rPr>
        <w:t>、</w:t>
      </w:r>
      <w:proofErr w:type="spellStart"/>
      <w:r w:rsidRPr="00BE5B19">
        <w:rPr>
          <w:rFonts w:ascii="Times New Roman" w:hAnsi="Times New Roman" w:cs="Times New Roman"/>
          <w:szCs w:val="21"/>
        </w:rPr>
        <w:t>GPIO_Mode_AF_OD</w:t>
      </w:r>
      <w:proofErr w:type="spellEnd"/>
      <w:r w:rsidRPr="00BE5B19">
        <w:rPr>
          <w:rFonts w:ascii="Times New Roman" w:hAnsi="Times New Roman" w:cs="Times New Roman" w:hint="eastAsia"/>
          <w:szCs w:val="21"/>
        </w:rPr>
        <w:t>、</w:t>
      </w:r>
      <w:proofErr w:type="spellStart"/>
      <w:r w:rsidRPr="00BE5B19">
        <w:rPr>
          <w:rFonts w:ascii="Times New Roman" w:hAnsi="Times New Roman" w:cs="Times New Roman"/>
          <w:szCs w:val="21"/>
        </w:rPr>
        <w:t>GPIO_Mode_AF_PP</w:t>
      </w:r>
      <w:proofErr w:type="spellEnd"/>
      <w:r w:rsidRPr="00BE5B19">
        <w:rPr>
          <w:rFonts w:ascii="Times New Roman" w:hAnsi="Times New Roman" w:cs="Times New Roman" w:hint="eastAsia"/>
          <w:szCs w:val="21"/>
        </w:rPr>
        <w:t>四种，利用</w:t>
      </w:r>
      <w:r w:rsidRPr="00BE5B19">
        <w:rPr>
          <w:rFonts w:ascii="Times New Roman" w:hAnsi="Times New Roman" w:cs="Times New Roman"/>
          <w:szCs w:val="21"/>
        </w:rPr>
        <w:t>GPIO</w:t>
      </w:r>
      <w:r w:rsidRPr="00BE5B19">
        <w:rPr>
          <w:rFonts w:ascii="Times New Roman" w:hAnsi="Times New Roman" w:cs="Times New Roman" w:hint="eastAsia"/>
          <w:szCs w:val="21"/>
        </w:rPr>
        <w:t>可检测数字输入信号，还可以作数字控制，或模拟</w:t>
      </w:r>
      <w:r w:rsidRPr="00BE5B19">
        <w:rPr>
          <w:rFonts w:ascii="Times New Roman" w:hAnsi="Times New Roman" w:cs="Times New Roman"/>
          <w:szCs w:val="21"/>
        </w:rPr>
        <w:t>I2C</w:t>
      </w:r>
      <w:r w:rsidRPr="00BE5B19">
        <w:rPr>
          <w:rFonts w:ascii="Times New Roman" w:hAnsi="Times New Roman" w:cs="Times New Roman" w:hint="eastAsia"/>
          <w:szCs w:val="21"/>
        </w:rPr>
        <w:t>、</w:t>
      </w:r>
      <w:r w:rsidRPr="00BE5B19">
        <w:rPr>
          <w:rFonts w:ascii="Times New Roman" w:hAnsi="Times New Roman" w:cs="Times New Roman"/>
          <w:szCs w:val="21"/>
        </w:rPr>
        <w:t>SPI</w:t>
      </w:r>
      <w:r w:rsidRPr="00BE5B19">
        <w:rPr>
          <w:rFonts w:ascii="Times New Roman" w:hAnsi="Times New Roman" w:cs="Times New Roman" w:hint="eastAsia"/>
          <w:szCs w:val="21"/>
        </w:rPr>
        <w:t>等通信接口。</w:t>
      </w:r>
    </w:p>
    <w:p w14:paraId="3418C25E" w14:textId="77777777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 w:hint="eastAsia"/>
          <w:b/>
          <w:bCs/>
          <w:szCs w:val="21"/>
        </w:rPr>
        <w:t>三、实验内容</w:t>
      </w:r>
    </w:p>
    <w:p w14:paraId="34E563B2" w14:textId="77777777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 w:hint="eastAsia"/>
          <w:szCs w:val="21"/>
        </w:rPr>
        <w:t>根据下面的电路用</w:t>
      </w:r>
      <w:r w:rsidRPr="00BE5B19">
        <w:rPr>
          <w:rFonts w:ascii="Times New Roman" w:hAnsi="Times New Roman" w:cs="Times New Roman"/>
          <w:szCs w:val="21"/>
        </w:rPr>
        <w:t>STM32F103C8T6</w:t>
      </w:r>
      <w:r w:rsidRPr="00BE5B19">
        <w:rPr>
          <w:rFonts w:ascii="Times New Roman" w:hAnsi="Times New Roman" w:cs="Times New Roman" w:hint="eastAsia"/>
          <w:szCs w:val="21"/>
        </w:rPr>
        <w:t>实现功能：</w:t>
      </w:r>
    </w:p>
    <w:p w14:paraId="5F2E6B72" w14:textId="2AC5C55D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 w:hint="eastAsia"/>
          <w:szCs w:val="21"/>
        </w:rPr>
        <w:t>1.</w:t>
      </w:r>
      <w:r w:rsidRPr="00BE5B19">
        <w:rPr>
          <w:rFonts w:ascii="Times New Roman" w:hAnsi="Times New Roman" w:cs="Times New Roman" w:hint="eastAsia"/>
          <w:szCs w:val="21"/>
        </w:rPr>
        <w:t>按键</w:t>
      </w:r>
      <w:r w:rsidRPr="00BE5B19">
        <w:rPr>
          <w:rFonts w:ascii="Times New Roman" w:hAnsi="Times New Roman" w:cs="Times New Roman"/>
          <w:szCs w:val="21"/>
        </w:rPr>
        <w:t>1~4</w:t>
      </w:r>
      <w:r w:rsidRPr="00BE5B19">
        <w:rPr>
          <w:rFonts w:ascii="Times New Roman" w:hAnsi="Times New Roman" w:cs="Times New Roman" w:hint="eastAsia"/>
          <w:szCs w:val="21"/>
        </w:rPr>
        <w:t>分别控制</w:t>
      </w:r>
      <w:r w:rsidRPr="00BE5B19">
        <w:rPr>
          <w:rFonts w:ascii="Times New Roman" w:hAnsi="Times New Roman" w:cs="Times New Roman"/>
          <w:szCs w:val="21"/>
        </w:rPr>
        <w:t>LED1~4</w:t>
      </w:r>
      <w:r w:rsidRPr="00BE5B19">
        <w:rPr>
          <w:rFonts w:ascii="Times New Roman" w:hAnsi="Times New Roman" w:cs="Times New Roman" w:hint="eastAsia"/>
          <w:szCs w:val="21"/>
        </w:rPr>
        <w:t>的亮暗。按键按下时</w:t>
      </w:r>
      <w:r w:rsidRPr="00BE5B19">
        <w:rPr>
          <w:rFonts w:ascii="Times New Roman" w:hAnsi="Times New Roman" w:cs="Times New Roman"/>
          <w:szCs w:val="21"/>
        </w:rPr>
        <w:t>LED</w:t>
      </w:r>
      <w:r w:rsidRPr="00BE5B19">
        <w:rPr>
          <w:rFonts w:ascii="Times New Roman" w:hAnsi="Times New Roman" w:cs="Times New Roman" w:hint="eastAsia"/>
          <w:szCs w:val="21"/>
        </w:rPr>
        <w:t>灯亮，松下即暗。</w:t>
      </w:r>
    </w:p>
    <w:p w14:paraId="3BF2A482" w14:textId="70C32CEF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 w:hint="eastAsia"/>
          <w:szCs w:val="21"/>
        </w:rPr>
        <w:t>2.</w:t>
      </w:r>
      <w:r w:rsidRPr="00BE5B19">
        <w:rPr>
          <w:rFonts w:ascii="Times New Roman" w:hAnsi="Times New Roman" w:cs="Times New Roman" w:hint="eastAsia"/>
          <w:szCs w:val="21"/>
        </w:rPr>
        <w:t>按下按键时，蜂鸣器给出</w:t>
      </w:r>
      <w:r w:rsidRPr="00BE5B19">
        <w:rPr>
          <w:rFonts w:ascii="Times New Roman" w:hAnsi="Times New Roman" w:cs="Times New Roman"/>
          <w:szCs w:val="21"/>
        </w:rPr>
        <w:t>0.5</w:t>
      </w:r>
      <w:r w:rsidRPr="00BE5B19">
        <w:rPr>
          <w:rFonts w:ascii="Times New Roman" w:hAnsi="Times New Roman" w:cs="Times New Roman" w:hint="eastAsia"/>
          <w:szCs w:val="21"/>
        </w:rPr>
        <w:t>秒的提示音。</w:t>
      </w:r>
    </w:p>
    <w:p w14:paraId="669DF640" w14:textId="77777777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 w:hint="eastAsia"/>
          <w:b/>
          <w:bCs/>
          <w:szCs w:val="21"/>
        </w:rPr>
        <w:t>四、实验结果记录</w:t>
      </w:r>
    </w:p>
    <w:p w14:paraId="54FCEC16" w14:textId="16D30212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/>
          <w:szCs w:val="21"/>
        </w:rPr>
        <w:t>1.</w:t>
      </w:r>
      <w:r w:rsidRPr="00BE5B19">
        <w:rPr>
          <w:rFonts w:ascii="Times New Roman" w:hAnsi="Times New Roman" w:cs="Times New Roman" w:hint="eastAsia"/>
          <w:szCs w:val="21"/>
        </w:rPr>
        <w:t>引脚功能分配</w:t>
      </w:r>
    </w:p>
    <w:tbl>
      <w:tblPr>
        <w:tblW w:w="7990" w:type="dxa"/>
        <w:tblInd w:w="3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0"/>
        <w:gridCol w:w="1101"/>
        <w:gridCol w:w="2275"/>
        <w:gridCol w:w="828"/>
        <w:gridCol w:w="2356"/>
      </w:tblGrid>
      <w:tr w:rsidR="0009494F" w:rsidRPr="00BE5B19" w14:paraId="5C176D44" w14:textId="77777777" w:rsidTr="00C96B1B">
        <w:tc>
          <w:tcPr>
            <w:tcW w:w="14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5F9E4FB" w14:textId="77777777" w:rsidR="00BE5B19" w:rsidRPr="00BE5B19" w:rsidRDefault="00BE5B19" w:rsidP="00BE5B19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F103C8T6</w:t>
            </w:r>
            <w:r w:rsidRPr="00BE5B19">
              <w:rPr>
                <w:rFonts w:ascii="Times New Roman" w:hAnsi="Times New Roman" w:cs="Times New Roman" w:hint="eastAsia"/>
                <w:szCs w:val="21"/>
              </w:rPr>
              <w:t>引脚</w:t>
            </w:r>
          </w:p>
        </w:tc>
        <w:tc>
          <w:tcPr>
            <w:tcW w:w="11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ED2349E" w14:textId="77777777" w:rsidR="00BE5B19" w:rsidRPr="00BE5B19" w:rsidRDefault="00BE5B19" w:rsidP="00BE5B19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 w:hint="eastAsia"/>
                <w:szCs w:val="21"/>
              </w:rPr>
              <w:t>控制板引脚</w:t>
            </w:r>
          </w:p>
        </w:tc>
        <w:tc>
          <w:tcPr>
            <w:tcW w:w="2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1397D85" w14:textId="77777777" w:rsidR="00BE5B19" w:rsidRPr="00BE5B19" w:rsidRDefault="00BE5B19" w:rsidP="00BE5B19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 w:hint="eastAsia"/>
                <w:szCs w:val="21"/>
              </w:rPr>
              <w:t>功能</w:t>
            </w:r>
          </w:p>
        </w:tc>
        <w:tc>
          <w:tcPr>
            <w:tcW w:w="8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5913547" w14:textId="77777777" w:rsidR="00BE5B19" w:rsidRPr="00BE5B19" w:rsidRDefault="00BE5B19" w:rsidP="00BE5B19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 w:hint="eastAsia"/>
                <w:szCs w:val="21"/>
              </w:rPr>
              <w:t>初始值</w:t>
            </w:r>
          </w:p>
        </w:tc>
        <w:tc>
          <w:tcPr>
            <w:tcW w:w="23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EB5B617" w14:textId="77777777" w:rsidR="00BE5B19" w:rsidRPr="00BE5B19" w:rsidRDefault="00BE5B19" w:rsidP="00BE5B19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 w:hint="eastAsia"/>
                <w:szCs w:val="21"/>
              </w:rPr>
              <w:t>备注</w:t>
            </w:r>
          </w:p>
        </w:tc>
      </w:tr>
      <w:tr w:rsidR="0056620B" w:rsidRPr="00BE5B19" w14:paraId="6AB1CD75" w14:textId="77777777" w:rsidTr="00C96B1B">
        <w:tc>
          <w:tcPr>
            <w:tcW w:w="14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9C7AC8A" w14:textId="6F92FB82" w:rsidR="0056620B" w:rsidRPr="00BE5B19" w:rsidRDefault="0056620B" w:rsidP="0056620B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P</w:t>
            </w:r>
            <w:r>
              <w:rPr>
                <w:rFonts w:ascii="Times New Roman" w:hAnsi="Times New Roman" w:cs="Times New Roman" w:hint="eastAsia"/>
                <w:szCs w:val="21"/>
              </w:rPr>
              <w:t>A0</w:t>
            </w:r>
          </w:p>
        </w:tc>
        <w:tc>
          <w:tcPr>
            <w:tcW w:w="11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C32CDA6" w14:textId="2A66C960" w:rsidR="0056620B" w:rsidRPr="00BE5B19" w:rsidRDefault="0056620B" w:rsidP="0056620B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KEY1</w:t>
            </w:r>
          </w:p>
        </w:tc>
        <w:tc>
          <w:tcPr>
            <w:tcW w:w="2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40836E4" w14:textId="4C806FD7" w:rsidR="0056620B" w:rsidRPr="00BE5B19" w:rsidRDefault="0056620B" w:rsidP="0056620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Input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A2E9DA5" w14:textId="69104E16" w:rsidR="0056620B" w:rsidRPr="00BE5B19" w:rsidRDefault="007D400F" w:rsidP="0056620B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N/A</w:t>
            </w:r>
          </w:p>
        </w:tc>
        <w:tc>
          <w:tcPr>
            <w:tcW w:w="23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962B475" w14:textId="6D9445A3" w:rsidR="0056620B" w:rsidRPr="00BE5B19" w:rsidRDefault="0056620B" w:rsidP="0056620B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7D400F" w:rsidRPr="00BE5B19" w14:paraId="4F089F8D" w14:textId="77777777" w:rsidTr="00C96B1B">
        <w:tc>
          <w:tcPr>
            <w:tcW w:w="14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224035B" w14:textId="009A0380" w:rsidR="007D400F" w:rsidRPr="00BE5B19" w:rsidRDefault="007D400F" w:rsidP="007D400F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P</w:t>
            </w:r>
            <w:r>
              <w:rPr>
                <w:rFonts w:ascii="Times New Roman" w:hAnsi="Times New Roman" w:cs="Times New Roman" w:hint="eastAsia"/>
                <w:szCs w:val="21"/>
              </w:rPr>
              <w:t>A2</w:t>
            </w:r>
          </w:p>
        </w:tc>
        <w:tc>
          <w:tcPr>
            <w:tcW w:w="11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AA18B94" w14:textId="1EEC0ABF" w:rsidR="007D400F" w:rsidRPr="00BE5B19" w:rsidRDefault="007D400F" w:rsidP="007D400F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KEY2</w:t>
            </w:r>
          </w:p>
        </w:tc>
        <w:tc>
          <w:tcPr>
            <w:tcW w:w="2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2749E95" w14:textId="6208253E" w:rsidR="007D400F" w:rsidRPr="00BE5B19" w:rsidRDefault="007D400F" w:rsidP="007D400F">
            <w:pPr>
              <w:rPr>
                <w:rFonts w:ascii="Times New Roman" w:hAnsi="Times New Roman" w:cs="Times New Roman"/>
                <w:szCs w:val="21"/>
              </w:rPr>
            </w:pPr>
            <w:r w:rsidRPr="00BB443B">
              <w:rPr>
                <w:rFonts w:ascii="Times New Roman" w:hAnsi="Times New Roman" w:cs="Times New Roman" w:hint="eastAsia"/>
                <w:szCs w:val="21"/>
              </w:rPr>
              <w:t>Input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EF490AB" w14:textId="105EC8A4" w:rsidR="007D400F" w:rsidRPr="00BE5B19" w:rsidRDefault="007D400F" w:rsidP="007D400F">
            <w:pPr>
              <w:rPr>
                <w:rFonts w:ascii="Times New Roman" w:hAnsi="Times New Roman" w:cs="Times New Roman"/>
                <w:szCs w:val="21"/>
              </w:rPr>
            </w:pPr>
            <w:r w:rsidRPr="00912449">
              <w:rPr>
                <w:rFonts w:ascii="Times New Roman" w:hAnsi="Times New Roman" w:cs="Times New Roman" w:hint="eastAsia"/>
                <w:szCs w:val="21"/>
              </w:rPr>
              <w:t>N/A</w:t>
            </w:r>
          </w:p>
        </w:tc>
        <w:tc>
          <w:tcPr>
            <w:tcW w:w="23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75EE875" w14:textId="77777777" w:rsidR="007D400F" w:rsidRPr="00BE5B19" w:rsidRDefault="007D400F" w:rsidP="007D400F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7D400F" w:rsidRPr="00BE5B19" w14:paraId="521F1499" w14:textId="77777777" w:rsidTr="00C96B1B">
        <w:tc>
          <w:tcPr>
            <w:tcW w:w="14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8DDD644" w14:textId="1B7B7E8E" w:rsidR="007D400F" w:rsidRPr="00BE5B19" w:rsidRDefault="007D400F" w:rsidP="007D400F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P</w:t>
            </w:r>
            <w:r>
              <w:rPr>
                <w:rFonts w:ascii="Times New Roman" w:hAnsi="Times New Roman" w:cs="Times New Roman" w:hint="eastAsia"/>
                <w:szCs w:val="21"/>
              </w:rPr>
              <w:t>A4</w:t>
            </w:r>
          </w:p>
        </w:tc>
        <w:tc>
          <w:tcPr>
            <w:tcW w:w="11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171B3B7" w14:textId="1F0F318F" w:rsidR="007D400F" w:rsidRPr="00BE5B19" w:rsidRDefault="007D400F" w:rsidP="007D400F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KEY3</w:t>
            </w:r>
          </w:p>
        </w:tc>
        <w:tc>
          <w:tcPr>
            <w:tcW w:w="2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208321F" w14:textId="56D42D2C" w:rsidR="007D400F" w:rsidRPr="00BE5B19" w:rsidRDefault="007D400F" w:rsidP="007D400F">
            <w:pPr>
              <w:rPr>
                <w:rFonts w:ascii="Times New Roman" w:hAnsi="Times New Roman" w:cs="Times New Roman"/>
                <w:szCs w:val="21"/>
              </w:rPr>
            </w:pPr>
            <w:r w:rsidRPr="00BB443B">
              <w:rPr>
                <w:rFonts w:ascii="Times New Roman" w:hAnsi="Times New Roman" w:cs="Times New Roman" w:hint="eastAsia"/>
                <w:szCs w:val="21"/>
              </w:rPr>
              <w:t>Input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F77A369" w14:textId="0DA6AD35" w:rsidR="007D400F" w:rsidRPr="00BE5B19" w:rsidRDefault="007D400F" w:rsidP="007D400F">
            <w:pPr>
              <w:rPr>
                <w:rFonts w:ascii="Times New Roman" w:hAnsi="Times New Roman" w:cs="Times New Roman"/>
                <w:szCs w:val="21"/>
              </w:rPr>
            </w:pPr>
            <w:r w:rsidRPr="00912449">
              <w:rPr>
                <w:rFonts w:ascii="Times New Roman" w:hAnsi="Times New Roman" w:cs="Times New Roman" w:hint="eastAsia"/>
                <w:szCs w:val="21"/>
              </w:rPr>
              <w:t>N/A</w:t>
            </w:r>
          </w:p>
        </w:tc>
        <w:tc>
          <w:tcPr>
            <w:tcW w:w="23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BC4A5F2" w14:textId="77777777" w:rsidR="007D400F" w:rsidRPr="00BE5B19" w:rsidRDefault="007D400F" w:rsidP="007D400F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7D400F" w:rsidRPr="00BE5B19" w14:paraId="636FD524" w14:textId="77777777" w:rsidTr="00C96B1B">
        <w:tc>
          <w:tcPr>
            <w:tcW w:w="14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D6609B3" w14:textId="7AF545A9" w:rsidR="007D400F" w:rsidRPr="00BE5B19" w:rsidRDefault="007D400F" w:rsidP="007D400F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P</w:t>
            </w:r>
            <w:r>
              <w:rPr>
                <w:rFonts w:ascii="Times New Roman" w:hAnsi="Times New Roman" w:cs="Times New Roman" w:hint="eastAsia"/>
                <w:szCs w:val="21"/>
              </w:rPr>
              <w:t>A6</w:t>
            </w:r>
          </w:p>
        </w:tc>
        <w:tc>
          <w:tcPr>
            <w:tcW w:w="11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E8EE2E2" w14:textId="32E501DB" w:rsidR="007D400F" w:rsidRPr="00BE5B19" w:rsidRDefault="007D400F" w:rsidP="007D400F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KEY4</w:t>
            </w:r>
          </w:p>
        </w:tc>
        <w:tc>
          <w:tcPr>
            <w:tcW w:w="2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AA2BD2F" w14:textId="3D0BA1B3" w:rsidR="007D400F" w:rsidRPr="00BE5B19" w:rsidRDefault="007D400F" w:rsidP="007D400F">
            <w:pPr>
              <w:rPr>
                <w:rFonts w:ascii="Times New Roman" w:hAnsi="Times New Roman" w:cs="Times New Roman"/>
                <w:szCs w:val="21"/>
              </w:rPr>
            </w:pPr>
            <w:r w:rsidRPr="00BB443B">
              <w:rPr>
                <w:rFonts w:ascii="Times New Roman" w:hAnsi="Times New Roman" w:cs="Times New Roman" w:hint="eastAsia"/>
                <w:szCs w:val="21"/>
              </w:rPr>
              <w:t>Input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040A00D" w14:textId="5BF5F0D4" w:rsidR="007D400F" w:rsidRPr="00BE5B19" w:rsidRDefault="007D400F" w:rsidP="007D400F">
            <w:pPr>
              <w:rPr>
                <w:rFonts w:ascii="Times New Roman" w:hAnsi="Times New Roman" w:cs="Times New Roman"/>
                <w:szCs w:val="21"/>
              </w:rPr>
            </w:pPr>
            <w:r w:rsidRPr="00912449">
              <w:rPr>
                <w:rFonts w:ascii="Times New Roman" w:hAnsi="Times New Roman" w:cs="Times New Roman" w:hint="eastAsia"/>
                <w:szCs w:val="21"/>
              </w:rPr>
              <w:t>N/A</w:t>
            </w:r>
          </w:p>
        </w:tc>
        <w:tc>
          <w:tcPr>
            <w:tcW w:w="23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A48BC62" w14:textId="77777777" w:rsidR="007D400F" w:rsidRPr="00BE5B19" w:rsidRDefault="007D400F" w:rsidP="007D400F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0E7872" w:rsidRPr="00BE5B19" w14:paraId="0F3EDDB4" w14:textId="77777777" w:rsidTr="00C96B1B">
        <w:tc>
          <w:tcPr>
            <w:tcW w:w="14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450B0A0" w14:textId="516CAF70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PB1</w:t>
            </w:r>
            <w:r>
              <w:rPr>
                <w:rFonts w:ascii="Times New Roman" w:hAnsi="Times New Roman" w:cs="Times New Roman" w:hint="eastAsia"/>
                <w:szCs w:val="21"/>
              </w:rPr>
              <w:t>2</w:t>
            </w:r>
          </w:p>
        </w:tc>
        <w:tc>
          <w:tcPr>
            <w:tcW w:w="11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694CF34" w14:textId="77777777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BUZ</w:t>
            </w:r>
          </w:p>
        </w:tc>
        <w:tc>
          <w:tcPr>
            <w:tcW w:w="2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5DDD902" w14:textId="7F09F49B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Out Push Pull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ADAD069" w14:textId="249D639D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H</w:t>
            </w:r>
          </w:p>
        </w:tc>
        <w:tc>
          <w:tcPr>
            <w:tcW w:w="23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77A05D7" w14:textId="77777777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0E7872" w:rsidRPr="00BE5B19" w14:paraId="5CB59745" w14:textId="77777777" w:rsidTr="00F2247A">
        <w:tc>
          <w:tcPr>
            <w:tcW w:w="14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9CBF8A3" w14:textId="42AC2A17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P</w:t>
            </w:r>
            <w:r>
              <w:rPr>
                <w:rFonts w:ascii="Times New Roman" w:hAnsi="Times New Roman" w:cs="Times New Roman" w:hint="eastAsia"/>
                <w:szCs w:val="21"/>
              </w:rPr>
              <w:t>B</w:t>
            </w:r>
            <w:r w:rsidR="006713BC">
              <w:rPr>
                <w:rFonts w:ascii="Times New Roman" w:hAnsi="Times New Roman" w:cs="Times New Roman" w:hint="eastAsia"/>
                <w:szCs w:val="21"/>
              </w:rPr>
              <w:t>5</w:t>
            </w:r>
          </w:p>
        </w:tc>
        <w:tc>
          <w:tcPr>
            <w:tcW w:w="11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10E728A" w14:textId="214BBBAB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LED1</w:t>
            </w:r>
          </w:p>
        </w:tc>
        <w:tc>
          <w:tcPr>
            <w:tcW w:w="2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24CCC35" w14:textId="04371296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Out Push Pull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742F050" w14:textId="45034D76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H</w:t>
            </w:r>
          </w:p>
        </w:tc>
        <w:tc>
          <w:tcPr>
            <w:tcW w:w="23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E09E57B" w14:textId="40620052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0E7872" w:rsidRPr="00BE5B19" w14:paraId="7614C3A6" w14:textId="77777777" w:rsidTr="00F2247A">
        <w:tc>
          <w:tcPr>
            <w:tcW w:w="14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D790802" w14:textId="25A203E6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P</w:t>
            </w:r>
            <w:r>
              <w:rPr>
                <w:rFonts w:ascii="Times New Roman" w:hAnsi="Times New Roman" w:cs="Times New Roman" w:hint="eastAsia"/>
                <w:szCs w:val="21"/>
              </w:rPr>
              <w:t>B</w:t>
            </w:r>
            <w:r w:rsidR="006713BC">
              <w:rPr>
                <w:rFonts w:ascii="Times New Roman" w:hAnsi="Times New Roman" w:cs="Times New Roman" w:hint="eastAsia"/>
                <w:szCs w:val="21"/>
              </w:rPr>
              <w:t>6</w:t>
            </w:r>
          </w:p>
        </w:tc>
        <w:tc>
          <w:tcPr>
            <w:tcW w:w="11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7351BAD" w14:textId="3F16E904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LED2</w:t>
            </w:r>
          </w:p>
        </w:tc>
        <w:tc>
          <w:tcPr>
            <w:tcW w:w="2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B73ABB6" w14:textId="16454A39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  <w:r w:rsidRPr="00B55E39">
              <w:rPr>
                <w:rFonts w:ascii="Times New Roman" w:hAnsi="Times New Roman" w:cs="Times New Roman" w:hint="eastAsia"/>
                <w:szCs w:val="21"/>
              </w:rPr>
              <w:t>Out Push Pull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F8F6C97" w14:textId="2ABF7006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H</w:t>
            </w:r>
          </w:p>
        </w:tc>
        <w:tc>
          <w:tcPr>
            <w:tcW w:w="23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C459FEA" w14:textId="0AB30FDA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0E7872" w:rsidRPr="00BE5B19" w14:paraId="2E0CADC2" w14:textId="77777777" w:rsidTr="00F2247A">
        <w:tc>
          <w:tcPr>
            <w:tcW w:w="14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5A2A9DF" w14:textId="6328C59E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P</w:t>
            </w:r>
            <w:r>
              <w:rPr>
                <w:rFonts w:ascii="Times New Roman" w:hAnsi="Times New Roman" w:cs="Times New Roman" w:hint="eastAsia"/>
                <w:szCs w:val="21"/>
              </w:rPr>
              <w:t>B</w:t>
            </w:r>
            <w:r w:rsidR="006713BC">
              <w:rPr>
                <w:rFonts w:ascii="Times New Roman" w:hAnsi="Times New Roman" w:cs="Times New Roman" w:hint="eastAsia"/>
                <w:szCs w:val="21"/>
              </w:rPr>
              <w:t>7</w:t>
            </w:r>
          </w:p>
        </w:tc>
        <w:tc>
          <w:tcPr>
            <w:tcW w:w="11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C5B9F83" w14:textId="379BCC18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LED3</w:t>
            </w:r>
          </w:p>
        </w:tc>
        <w:tc>
          <w:tcPr>
            <w:tcW w:w="2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20333B8" w14:textId="764CF71C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  <w:r w:rsidRPr="00B55E39">
              <w:rPr>
                <w:rFonts w:ascii="Times New Roman" w:hAnsi="Times New Roman" w:cs="Times New Roman" w:hint="eastAsia"/>
                <w:szCs w:val="21"/>
              </w:rPr>
              <w:t>Out Push Pull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FE3C620" w14:textId="0D396CF3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H</w:t>
            </w:r>
          </w:p>
        </w:tc>
        <w:tc>
          <w:tcPr>
            <w:tcW w:w="23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034A0E0" w14:textId="1273CB4E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  <w:tr w:rsidR="000E7872" w:rsidRPr="00BE5B19" w14:paraId="281A57D3" w14:textId="77777777" w:rsidTr="00F2247A">
        <w:tc>
          <w:tcPr>
            <w:tcW w:w="143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772B309" w14:textId="54513CE4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P</w:t>
            </w:r>
            <w:r>
              <w:rPr>
                <w:rFonts w:ascii="Times New Roman" w:hAnsi="Times New Roman" w:cs="Times New Roman" w:hint="eastAsia"/>
                <w:szCs w:val="21"/>
              </w:rPr>
              <w:t>B</w:t>
            </w:r>
            <w:r w:rsidR="006713BC">
              <w:rPr>
                <w:rFonts w:ascii="Times New Roman" w:hAnsi="Times New Roman" w:cs="Times New Roman" w:hint="eastAsia"/>
                <w:szCs w:val="21"/>
              </w:rPr>
              <w:t>8</w:t>
            </w:r>
          </w:p>
        </w:tc>
        <w:tc>
          <w:tcPr>
            <w:tcW w:w="110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64B25A7" w14:textId="3FE084B2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  <w:r w:rsidRPr="00BE5B19">
              <w:rPr>
                <w:rFonts w:ascii="Times New Roman" w:hAnsi="Times New Roman" w:cs="Times New Roman"/>
                <w:szCs w:val="21"/>
              </w:rPr>
              <w:t>LED4</w:t>
            </w:r>
          </w:p>
        </w:tc>
        <w:tc>
          <w:tcPr>
            <w:tcW w:w="227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BF05926" w14:textId="7A029F77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  <w:r w:rsidRPr="00B55E39">
              <w:rPr>
                <w:rFonts w:ascii="Times New Roman" w:hAnsi="Times New Roman" w:cs="Times New Roman" w:hint="eastAsia"/>
                <w:szCs w:val="21"/>
              </w:rPr>
              <w:t>Out Push Pull</w:t>
            </w:r>
          </w:p>
        </w:tc>
        <w:tc>
          <w:tcPr>
            <w:tcW w:w="82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E98ECB5" w14:textId="6F1566CA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H</w:t>
            </w:r>
          </w:p>
        </w:tc>
        <w:tc>
          <w:tcPr>
            <w:tcW w:w="23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BBDB6CB" w14:textId="7F4B3025" w:rsidR="000E7872" w:rsidRPr="00BE5B19" w:rsidRDefault="000E7872" w:rsidP="000E7872">
            <w:pPr>
              <w:rPr>
                <w:rFonts w:ascii="Times New Roman" w:hAnsi="Times New Roman" w:cs="Times New Roman"/>
                <w:szCs w:val="21"/>
              </w:rPr>
            </w:pPr>
          </w:p>
        </w:tc>
      </w:tr>
    </w:tbl>
    <w:p w14:paraId="15A7F779" w14:textId="00B67B63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/>
          <w:szCs w:val="21"/>
        </w:rPr>
        <w:t>2.</w:t>
      </w:r>
      <w:r w:rsidRPr="00BE5B19">
        <w:rPr>
          <w:rFonts w:ascii="Times New Roman" w:hAnsi="Times New Roman" w:cs="Times New Roman" w:hint="eastAsia"/>
          <w:szCs w:val="21"/>
        </w:rPr>
        <w:t>控制方法描述：</w:t>
      </w:r>
    </w:p>
    <w:p w14:paraId="3C4B2068" w14:textId="77777777" w:rsidR="006713BC" w:rsidRPr="006713BC" w:rsidRDefault="006713BC" w:rsidP="006713BC">
      <w:pPr>
        <w:rPr>
          <w:rFonts w:ascii="Times New Roman" w:hAnsi="Times New Roman" w:cs="Times New Roman"/>
          <w:szCs w:val="21"/>
        </w:rPr>
      </w:pPr>
      <w:r w:rsidRPr="006713BC">
        <w:rPr>
          <w:rFonts w:ascii="Times New Roman" w:hAnsi="Times New Roman" w:cs="Times New Roman" w:hint="eastAsia"/>
          <w:szCs w:val="21"/>
        </w:rPr>
        <w:t>按键控制（</w:t>
      </w:r>
      <w:r w:rsidRPr="006713BC">
        <w:rPr>
          <w:rFonts w:ascii="Times New Roman" w:hAnsi="Times New Roman" w:cs="Times New Roman" w:hint="eastAsia"/>
          <w:szCs w:val="21"/>
        </w:rPr>
        <w:t>PA0/PA2/PA4/PA6</w:t>
      </w:r>
      <w:r w:rsidRPr="006713BC">
        <w:rPr>
          <w:rFonts w:ascii="Times New Roman" w:hAnsi="Times New Roman" w:cs="Times New Roman" w:hint="eastAsia"/>
          <w:szCs w:val="21"/>
        </w:rPr>
        <w:t>）</w:t>
      </w:r>
    </w:p>
    <w:p w14:paraId="2926F852" w14:textId="148493F9" w:rsidR="006713BC" w:rsidRPr="006713BC" w:rsidRDefault="006713BC" w:rsidP="006713BC">
      <w:pPr>
        <w:ind w:firstLineChars="200" w:firstLine="420"/>
        <w:rPr>
          <w:rFonts w:ascii="Times New Roman" w:hAnsi="Times New Roman" w:cs="Times New Roman"/>
          <w:szCs w:val="21"/>
        </w:rPr>
      </w:pPr>
      <w:r w:rsidRPr="006713BC">
        <w:rPr>
          <w:rFonts w:ascii="Times New Roman" w:hAnsi="Times New Roman" w:cs="Times New Roman" w:hint="eastAsia"/>
          <w:szCs w:val="21"/>
        </w:rPr>
        <w:t>配置：设为</w:t>
      </w:r>
      <w:r w:rsidRPr="006713BC">
        <w:rPr>
          <w:rFonts w:ascii="Times New Roman" w:hAnsi="Times New Roman" w:cs="Times New Roman" w:hint="eastAsia"/>
          <w:szCs w:val="21"/>
        </w:rPr>
        <w:t>GPIO</w:t>
      </w:r>
      <w:r w:rsidRPr="006713BC">
        <w:rPr>
          <w:rFonts w:ascii="Times New Roman" w:hAnsi="Times New Roman" w:cs="Times New Roman" w:hint="eastAsia"/>
          <w:szCs w:val="21"/>
        </w:rPr>
        <w:t>输入，启用内部上拉</w:t>
      </w:r>
      <w:r w:rsidR="00C40158">
        <w:rPr>
          <w:rFonts w:ascii="Times New Roman" w:hAnsi="Times New Roman" w:cs="Times New Roman" w:hint="eastAsia"/>
          <w:szCs w:val="21"/>
        </w:rPr>
        <w:t>(</w:t>
      </w:r>
      <w:r w:rsidR="00C40158" w:rsidRPr="00B55E39">
        <w:rPr>
          <w:rFonts w:ascii="Times New Roman" w:hAnsi="Times New Roman" w:cs="Times New Roman" w:hint="eastAsia"/>
          <w:szCs w:val="21"/>
        </w:rPr>
        <w:t>Out Push Pull</w:t>
      </w:r>
      <w:r w:rsidR="00C40158">
        <w:rPr>
          <w:rFonts w:ascii="Times New Roman" w:hAnsi="Times New Roman" w:cs="Times New Roman" w:hint="eastAsia"/>
          <w:szCs w:val="21"/>
        </w:rPr>
        <w:t>)</w:t>
      </w:r>
    </w:p>
    <w:p w14:paraId="571120A7" w14:textId="48052F6B" w:rsidR="006713BC" w:rsidRPr="006713BC" w:rsidRDefault="006713BC" w:rsidP="006713BC">
      <w:pPr>
        <w:ind w:firstLineChars="200" w:firstLine="420"/>
        <w:rPr>
          <w:rFonts w:ascii="Times New Roman" w:hAnsi="Times New Roman" w:cs="Times New Roman"/>
          <w:szCs w:val="21"/>
        </w:rPr>
      </w:pPr>
      <w:r w:rsidRPr="006713BC">
        <w:rPr>
          <w:rFonts w:ascii="Times New Roman" w:hAnsi="Times New Roman" w:cs="Times New Roman" w:hint="eastAsia"/>
          <w:szCs w:val="21"/>
        </w:rPr>
        <w:t>读取：轮询或中断读取电平，低电平为按下</w:t>
      </w:r>
    </w:p>
    <w:p w14:paraId="471E8FB8" w14:textId="09F904B3" w:rsidR="006713BC" w:rsidRPr="006713BC" w:rsidRDefault="006713BC" w:rsidP="006713BC">
      <w:pPr>
        <w:ind w:firstLineChars="200" w:firstLine="420"/>
        <w:rPr>
          <w:rFonts w:ascii="Times New Roman" w:hAnsi="Times New Roman" w:cs="Times New Roman"/>
          <w:szCs w:val="21"/>
        </w:rPr>
      </w:pPr>
      <w:r w:rsidRPr="006713BC">
        <w:rPr>
          <w:rFonts w:ascii="Times New Roman" w:hAnsi="Times New Roman" w:cs="Times New Roman" w:hint="eastAsia"/>
          <w:szCs w:val="21"/>
        </w:rPr>
        <w:t>消抖：检测到变化后延时</w:t>
      </w:r>
      <w:r w:rsidRPr="006713BC">
        <w:rPr>
          <w:rFonts w:ascii="Times New Roman" w:hAnsi="Times New Roman" w:cs="Times New Roman" w:hint="eastAsia"/>
          <w:szCs w:val="21"/>
        </w:rPr>
        <w:t>10-20ms</w:t>
      </w:r>
      <w:r w:rsidRPr="006713BC">
        <w:rPr>
          <w:rFonts w:ascii="Times New Roman" w:hAnsi="Times New Roman" w:cs="Times New Roman" w:hint="eastAsia"/>
          <w:szCs w:val="21"/>
        </w:rPr>
        <w:t>再确认</w:t>
      </w:r>
    </w:p>
    <w:p w14:paraId="7A7C52A4" w14:textId="08008152" w:rsidR="006713BC" w:rsidRPr="006713BC" w:rsidRDefault="006713BC" w:rsidP="006713BC">
      <w:pPr>
        <w:rPr>
          <w:rFonts w:ascii="Times New Roman" w:hAnsi="Times New Roman" w:cs="Times New Roman"/>
          <w:szCs w:val="21"/>
        </w:rPr>
      </w:pPr>
      <w:r w:rsidRPr="006713BC">
        <w:rPr>
          <w:rFonts w:ascii="Times New Roman" w:hAnsi="Times New Roman" w:cs="Times New Roman" w:hint="eastAsia"/>
          <w:szCs w:val="21"/>
        </w:rPr>
        <w:t>LED</w:t>
      </w:r>
      <w:r w:rsidRPr="006713BC">
        <w:rPr>
          <w:rFonts w:ascii="Times New Roman" w:hAnsi="Times New Roman" w:cs="Times New Roman" w:hint="eastAsia"/>
          <w:szCs w:val="21"/>
        </w:rPr>
        <w:t>控制（</w:t>
      </w:r>
      <w:r w:rsidRPr="006713BC">
        <w:rPr>
          <w:rFonts w:ascii="Times New Roman" w:hAnsi="Times New Roman" w:cs="Times New Roman" w:hint="eastAsia"/>
          <w:szCs w:val="21"/>
        </w:rPr>
        <w:t>PB</w:t>
      </w:r>
      <w:r>
        <w:rPr>
          <w:rFonts w:ascii="Times New Roman" w:hAnsi="Times New Roman" w:cs="Times New Roman" w:hint="eastAsia"/>
          <w:szCs w:val="21"/>
        </w:rPr>
        <w:t>5</w:t>
      </w:r>
      <w:r w:rsidRPr="006713BC">
        <w:rPr>
          <w:rFonts w:ascii="Times New Roman" w:hAnsi="Times New Roman" w:cs="Times New Roman" w:hint="eastAsia"/>
          <w:szCs w:val="21"/>
        </w:rPr>
        <w:t>/PB</w:t>
      </w:r>
      <w:r>
        <w:rPr>
          <w:rFonts w:ascii="Times New Roman" w:hAnsi="Times New Roman" w:cs="Times New Roman" w:hint="eastAsia"/>
          <w:szCs w:val="21"/>
        </w:rPr>
        <w:t>6</w:t>
      </w:r>
      <w:r w:rsidRPr="006713BC">
        <w:rPr>
          <w:rFonts w:ascii="Times New Roman" w:hAnsi="Times New Roman" w:cs="Times New Roman" w:hint="eastAsia"/>
          <w:szCs w:val="21"/>
        </w:rPr>
        <w:t>/PB</w:t>
      </w:r>
      <w:r>
        <w:rPr>
          <w:rFonts w:ascii="Times New Roman" w:hAnsi="Times New Roman" w:cs="Times New Roman" w:hint="eastAsia"/>
          <w:szCs w:val="21"/>
        </w:rPr>
        <w:t>7</w:t>
      </w:r>
      <w:r w:rsidRPr="006713BC">
        <w:rPr>
          <w:rFonts w:ascii="Times New Roman" w:hAnsi="Times New Roman" w:cs="Times New Roman" w:hint="eastAsia"/>
          <w:szCs w:val="21"/>
        </w:rPr>
        <w:t>/PB</w:t>
      </w:r>
      <w:r>
        <w:rPr>
          <w:rFonts w:ascii="Times New Roman" w:hAnsi="Times New Roman" w:cs="Times New Roman" w:hint="eastAsia"/>
          <w:szCs w:val="21"/>
        </w:rPr>
        <w:t>8</w:t>
      </w:r>
      <w:r w:rsidRPr="006713BC">
        <w:rPr>
          <w:rFonts w:ascii="Times New Roman" w:hAnsi="Times New Roman" w:cs="Times New Roman" w:hint="eastAsia"/>
          <w:szCs w:val="21"/>
        </w:rPr>
        <w:t>）</w:t>
      </w:r>
    </w:p>
    <w:p w14:paraId="0E7B64C1" w14:textId="14190CDD" w:rsidR="006713BC" w:rsidRPr="006713BC" w:rsidRDefault="006713BC" w:rsidP="006713BC">
      <w:pPr>
        <w:ind w:firstLineChars="200" w:firstLine="420"/>
        <w:rPr>
          <w:rFonts w:ascii="Times New Roman" w:hAnsi="Times New Roman" w:cs="Times New Roman"/>
          <w:szCs w:val="21"/>
        </w:rPr>
      </w:pPr>
      <w:r w:rsidRPr="006713BC">
        <w:rPr>
          <w:rFonts w:ascii="Times New Roman" w:hAnsi="Times New Roman" w:cs="Times New Roman" w:hint="eastAsia"/>
          <w:szCs w:val="21"/>
        </w:rPr>
        <w:t>重映射：开启</w:t>
      </w:r>
      <w:r w:rsidR="00C40158">
        <w:rPr>
          <w:rFonts w:ascii="Times New Roman" w:hAnsi="Times New Roman" w:cs="Times New Roman" w:hint="eastAsia"/>
          <w:szCs w:val="21"/>
        </w:rPr>
        <w:t>GPIOB</w:t>
      </w:r>
      <w:r w:rsidRPr="006713BC">
        <w:rPr>
          <w:rFonts w:ascii="Times New Roman" w:hAnsi="Times New Roman" w:cs="Times New Roman" w:hint="eastAsia"/>
          <w:szCs w:val="21"/>
        </w:rPr>
        <w:t>时钟</w:t>
      </w:r>
    </w:p>
    <w:p w14:paraId="2ED4E74D" w14:textId="3135FEED" w:rsidR="006713BC" w:rsidRPr="006713BC" w:rsidRDefault="006713BC" w:rsidP="006713BC">
      <w:pPr>
        <w:ind w:firstLineChars="200" w:firstLine="420"/>
        <w:rPr>
          <w:rFonts w:ascii="Times New Roman" w:hAnsi="Times New Roman" w:cs="Times New Roman"/>
          <w:szCs w:val="21"/>
        </w:rPr>
      </w:pPr>
      <w:r w:rsidRPr="006713BC">
        <w:rPr>
          <w:rFonts w:ascii="Times New Roman" w:hAnsi="Times New Roman" w:cs="Times New Roman" w:hint="eastAsia"/>
          <w:szCs w:val="21"/>
        </w:rPr>
        <w:t>配置：设为推挽输出，初始输出高电平（熄灭）</w:t>
      </w:r>
    </w:p>
    <w:p w14:paraId="38BA4EBD" w14:textId="7F8190E7" w:rsidR="006713BC" w:rsidRPr="006713BC" w:rsidRDefault="006713BC" w:rsidP="006713BC">
      <w:pPr>
        <w:ind w:firstLineChars="200" w:firstLine="420"/>
        <w:rPr>
          <w:rFonts w:ascii="Times New Roman" w:hAnsi="Times New Roman" w:cs="Times New Roman"/>
          <w:szCs w:val="21"/>
        </w:rPr>
      </w:pPr>
      <w:r w:rsidRPr="006713BC">
        <w:rPr>
          <w:rFonts w:ascii="Times New Roman" w:hAnsi="Times New Roman" w:cs="Times New Roman" w:hint="eastAsia"/>
          <w:szCs w:val="21"/>
        </w:rPr>
        <w:t>控制：低电平点亮，高电平熄灭</w:t>
      </w:r>
    </w:p>
    <w:p w14:paraId="5E6B735D" w14:textId="77777777" w:rsidR="006713BC" w:rsidRPr="006713BC" w:rsidRDefault="006713BC" w:rsidP="006713BC">
      <w:pPr>
        <w:rPr>
          <w:rFonts w:ascii="Times New Roman" w:hAnsi="Times New Roman" w:cs="Times New Roman"/>
          <w:szCs w:val="21"/>
        </w:rPr>
      </w:pPr>
      <w:r w:rsidRPr="006713BC">
        <w:rPr>
          <w:rFonts w:ascii="Times New Roman" w:hAnsi="Times New Roman" w:cs="Times New Roman" w:hint="eastAsia"/>
          <w:szCs w:val="21"/>
        </w:rPr>
        <w:t>蜂鸣器控制（</w:t>
      </w:r>
      <w:r w:rsidRPr="006713BC">
        <w:rPr>
          <w:rFonts w:ascii="Times New Roman" w:hAnsi="Times New Roman" w:cs="Times New Roman" w:hint="eastAsia"/>
          <w:szCs w:val="21"/>
        </w:rPr>
        <w:t>PB12</w:t>
      </w:r>
      <w:r w:rsidRPr="006713BC">
        <w:rPr>
          <w:rFonts w:ascii="Times New Roman" w:hAnsi="Times New Roman" w:cs="Times New Roman" w:hint="eastAsia"/>
          <w:szCs w:val="21"/>
        </w:rPr>
        <w:t>）</w:t>
      </w:r>
    </w:p>
    <w:p w14:paraId="5B35944B" w14:textId="28A0E0B6" w:rsidR="006713BC" w:rsidRPr="006713BC" w:rsidRDefault="006713BC" w:rsidP="006713BC">
      <w:pPr>
        <w:ind w:firstLineChars="200" w:firstLine="420"/>
        <w:rPr>
          <w:rFonts w:ascii="Times New Roman" w:hAnsi="Times New Roman" w:cs="Times New Roman"/>
          <w:szCs w:val="21"/>
        </w:rPr>
      </w:pPr>
      <w:r w:rsidRPr="006713BC">
        <w:rPr>
          <w:rFonts w:ascii="Times New Roman" w:hAnsi="Times New Roman" w:cs="Times New Roman" w:hint="eastAsia"/>
          <w:szCs w:val="21"/>
        </w:rPr>
        <w:t>配置：设为推挽输出，初始输出高电平（关闭）</w:t>
      </w:r>
    </w:p>
    <w:p w14:paraId="67CD8AD0" w14:textId="3186F576" w:rsidR="00BE5B19" w:rsidRDefault="006713BC" w:rsidP="006713BC">
      <w:pPr>
        <w:ind w:firstLineChars="200" w:firstLine="420"/>
        <w:rPr>
          <w:rFonts w:ascii="Times New Roman" w:hAnsi="Times New Roman" w:cs="Times New Roman"/>
          <w:szCs w:val="21"/>
        </w:rPr>
      </w:pPr>
      <w:r w:rsidRPr="006713BC">
        <w:rPr>
          <w:rFonts w:ascii="Times New Roman" w:hAnsi="Times New Roman" w:cs="Times New Roman" w:hint="eastAsia"/>
          <w:szCs w:val="21"/>
        </w:rPr>
        <w:t>控制：低电平鸣叫</w:t>
      </w:r>
    </w:p>
    <w:p w14:paraId="4CB168A9" w14:textId="77777777" w:rsidR="006713BC" w:rsidRPr="00BE5B19" w:rsidRDefault="006713BC" w:rsidP="006713BC">
      <w:pPr>
        <w:rPr>
          <w:rFonts w:ascii="Times New Roman" w:hAnsi="Times New Roman" w:cs="Times New Roman"/>
          <w:szCs w:val="21"/>
        </w:rPr>
      </w:pPr>
    </w:p>
    <w:p w14:paraId="53532DB2" w14:textId="73A847A6" w:rsidR="00BE5B19" w:rsidRPr="00BE5B19" w:rsidRDefault="00BE5B19" w:rsidP="00BE5B19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 w:hint="eastAsia"/>
          <w:szCs w:val="21"/>
        </w:rPr>
        <w:t>3.</w:t>
      </w:r>
      <w:r w:rsidRPr="00BE5B19">
        <w:rPr>
          <w:rFonts w:ascii="Times New Roman" w:hAnsi="Times New Roman" w:cs="Times New Roman" w:hint="eastAsia"/>
          <w:szCs w:val="21"/>
        </w:rPr>
        <w:t>实验结果描述（文字和图片）：</w:t>
      </w:r>
    </w:p>
    <w:p w14:paraId="138F057E" w14:textId="288C2E50" w:rsidR="005F2972" w:rsidRPr="00BE5B19" w:rsidRDefault="005F2972" w:rsidP="005F2972">
      <w:pPr>
        <w:rPr>
          <w:rFonts w:ascii="Times New Roman" w:hAnsi="Times New Roman" w:cs="Times New Roman"/>
          <w:szCs w:val="21"/>
        </w:rPr>
      </w:pPr>
      <w:r w:rsidRPr="00BE5B19">
        <w:rPr>
          <w:rFonts w:ascii="Times New Roman" w:hAnsi="Times New Roman" w:cs="Times New Roman" w:hint="eastAsia"/>
          <w:szCs w:val="21"/>
        </w:rPr>
        <w:t>按键按下时</w:t>
      </w:r>
      <w:r w:rsidR="00624698">
        <w:rPr>
          <w:rFonts w:ascii="Times New Roman" w:hAnsi="Times New Roman" w:cs="Times New Roman" w:hint="eastAsia"/>
          <w:szCs w:val="21"/>
        </w:rPr>
        <w:t>对应的</w:t>
      </w:r>
      <w:r w:rsidRPr="00BE5B19">
        <w:rPr>
          <w:rFonts w:ascii="Times New Roman" w:hAnsi="Times New Roman" w:cs="Times New Roman"/>
          <w:szCs w:val="21"/>
        </w:rPr>
        <w:t>LED</w:t>
      </w:r>
      <w:r w:rsidRPr="00BE5B19">
        <w:rPr>
          <w:rFonts w:ascii="Times New Roman" w:hAnsi="Times New Roman" w:cs="Times New Roman" w:hint="eastAsia"/>
          <w:szCs w:val="21"/>
        </w:rPr>
        <w:t>灯亮，松下即暗</w:t>
      </w:r>
      <w:r w:rsidR="002A5FD2">
        <w:rPr>
          <w:rFonts w:ascii="Times New Roman" w:hAnsi="Times New Roman" w:cs="Times New Roman" w:hint="eastAsia"/>
          <w:szCs w:val="21"/>
        </w:rPr>
        <w:t>；按下时，</w:t>
      </w:r>
      <w:r w:rsidRPr="00BE5B19">
        <w:rPr>
          <w:rFonts w:ascii="Times New Roman" w:hAnsi="Times New Roman" w:cs="Times New Roman" w:hint="eastAsia"/>
          <w:szCs w:val="21"/>
        </w:rPr>
        <w:t>蜂鸣器给出</w:t>
      </w:r>
      <w:r w:rsidRPr="00BE5B19">
        <w:rPr>
          <w:rFonts w:ascii="Times New Roman" w:hAnsi="Times New Roman" w:cs="Times New Roman"/>
          <w:szCs w:val="21"/>
        </w:rPr>
        <w:t>0.5</w:t>
      </w:r>
      <w:r w:rsidRPr="00BE5B19">
        <w:rPr>
          <w:rFonts w:ascii="Times New Roman" w:hAnsi="Times New Roman" w:cs="Times New Roman" w:hint="eastAsia"/>
          <w:szCs w:val="21"/>
        </w:rPr>
        <w:t>秒的提示音。</w:t>
      </w:r>
    </w:p>
    <w:p w14:paraId="390CE13A" w14:textId="1DB90A12" w:rsidR="00BE5B19" w:rsidRDefault="002A5FD2" w:rsidP="00BE5B19">
      <w:pPr>
        <w:rPr>
          <w:rFonts w:ascii="Times New Roman" w:hAnsi="Times New Roman" w:cs="Times New Roman"/>
          <w:szCs w:val="21"/>
        </w:rPr>
      </w:pPr>
      <w:r w:rsidRPr="002A5FD2">
        <w:rPr>
          <w:rFonts w:ascii="Times New Roman" w:hAnsi="Times New Roman" w:cs="Times New Roman"/>
          <w:noProof/>
          <w:szCs w:val="21"/>
        </w:rPr>
        <w:lastRenderedPageBreak/>
        <w:drawing>
          <wp:inline distT="0" distB="0" distL="0" distR="0" wp14:anchorId="0089F982" wp14:editId="0D19244A">
            <wp:extent cx="5274310" cy="2508250"/>
            <wp:effectExtent l="0" t="0" r="2540" b="6350"/>
            <wp:docPr id="16867281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EFBFF" w14:textId="77777777" w:rsidR="002A5FD2" w:rsidRDefault="002A5FD2" w:rsidP="00BE5B19">
      <w:pPr>
        <w:rPr>
          <w:rFonts w:ascii="Times New Roman" w:hAnsi="Times New Roman" w:cs="Times New Roman"/>
          <w:szCs w:val="21"/>
        </w:rPr>
      </w:pPr>
    </w:p>
    <w:p w14:paraId="2B930F74" w14:textId="5480B805" w:rsidR="002A5FD2" w:rsidRDefault="002A5FD2" w:rsidP="00BE5B19">
      <w:pPr>
        <w:rPr>
          <w:rFonts w:ascii="Times New Roman" w:hAnsi="Times New Roman" w:cs="Times New Roman"/>
          <w:szCs w:val="21"/>
        </w:rPr>
      </w:pPr>
      <w:r w:rsidRPr="002A5FD2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6C73C8FD" wp14:editId="329B5BAF">
            <wp:extent cx="5274310" cy="1638300"/>
            <wp:effectExtent l="0" t="0" r="2540" b="0"/>
            <wp:docPr id="9028359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6A10A" w14:textId="6F3FE243" w:rsidR="009C0279" w:rsidRPr="00BE5B19" w:rsidRDefault="009C0279" w:rsidP="00BE5B19">
      <w:pPr>
        <w:rPr>
          <w:rFonts w:ascii="Times New Roman" w:hAnsi="Times New Roman" w:cs="Times New Roman"/>
          <w:szCs w:val="21"/>
        </w:rPr>
      </w:pPr>
    </w:p>
    <w:p w14:paraId="3888F41F" w14:textId="77777777" w:rsidR="002C3E28" w:rsidRPr="0009494F" w:rsidRDefault="002C3E28" w:rsidP="00BE5B19">
      <w:pPr>
        <w:rPr>
          <w:rFonts w:hint="eastAsia"/>
        </w:rPr>
      </w:pPr>
    </w:p>
    <w:sectPr w:rsidR="002C3E28" w:rsidRPr="000949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F448F"/>
    <w:multiLevelType w:val="multilevel"/>
    <w:tmpl w:val="E98C6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4561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817"/>
    <w:rsid w:val="000600A2"/>
    <w:rsid w:val="0009494F"/>
    <w:rsid w:val="000E7872"/>
    <w:rsid w:val="00130E35"/>
    <w:rsid w:val="00271D01"/>
    <w:rsid w:val="0027452E"/>
    <w:rsid w:val="002A5FD2"/>
    <w:rsid w:val="002C3E28"/>
    <w:rsid w:val="003600F4"/>
    <w:rsid w:val="003C5817"/>
    <w:rsid w:val="00464344"/>
    <w:rsid w:val="004D6E1A"/>
    <w:rsid w:val="0056620B"/>
    <w:rsid w:val="00572090"/>
    <w:rsid w:val="005F2972"/>
    <w:rsid w:val="0062427D"/>
    <w:rsid w:val="00624698"/>
    <w:rsid w:val="006713BC"/>
    <w:rsid w:val="007D3B8C"/>
    <w:rsid w:val="007D400F"/>
    <w:rsid w:val="00851508"/>
    <w:rsid w:val="00921612"/>
    <w:rsid w:val="009B7C8E"/>
    <w:rsid w:val="009C0279"/>
    <w:rsid w:val="00AD0A7B"/>
    <w:rsid w:val="00B02E3A"/>
    <w:rsid w:val="00B96DAC"/>
    <w:rsid w:val="00BA721A"/>
    <w:rsid w:val="00BE5B19"/>
    <w:rsid w:val="00C40158"/>
    <w:rsid w:val="00C63DCC"/>
    <w:rsid w:val="00C96B1B"/>
    <w:rsid w:val="00CF0A23"/>
    <w:rsid w:val="00D2385F"/>
    <w:rsid w:val="00E61340"/>
    <w:rsid w:val="00F2247A"/>
    <w:rsid w:val="00F51CAA"/>
    <w:rsid w:val="00FD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AAF2"/>
  <w15:chartTrackingRefBased/>
  <w15:docId w15:val="{A636DB0E-D4BC-417A-AAA4-A99C41054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2972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C58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5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58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58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58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581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581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581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581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58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5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5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58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581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C58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58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58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58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58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5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581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58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58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58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58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58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5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58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581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C58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132</Words>
  <Characters>754</Characters>
  <Application>Microsoft Office Word</Application>
  <DocSecurity>0</DocSecurity>
  <Lines>6</Lines>
  <Paragraphs>1</Paragraphs>
  <ScaleCrop>false</ScaleCrop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ZhiYu YueZheng</dc:creator>
  <cp:keywords/>
  <dc:description/>
  <cp:lastModifiedBy>ZhiYu YueZheng</cp:lastModifiedBy>
  <cp:revision>22</cp:revision>
  <dcterms:created xsi:type="dcterms:W3CDTF">2026-04-08T07:00:00Z</dcterms:created>
  <dcterms:modified xsi:type="dcterms:W3CDTF">2026-05-02T08:51:00Z</dcterms:modified>
</cp:coreProperties>
</file>