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3AE2043" w:rsidR="000B5987" w:rsidRDefault="003D0F0F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N°002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CC6CE9">
              <w:rPr>
                <w:b/>
                <w:sz w:val="20"/>
                <w:szCs w:val="20"/>
              </w:rPr>
              <w:t>Revisión</w:t>
            </w:r>
            <w:r w:rsidR="0032661D">
              <w:rPr>
                <w:b/>
                <w:sz w:val="20"/>
                <w:szCs w:val="20"/>
              </w:rPr>
              <w:t xml:space="preserve"> de </w:t>
            </w:r>
            <w:r w:rsidR="00CC6CE9">
              <w:rPr>
                <w:b/>
                <w:sz w:val="20"/>
                <w:szCs w:val="20"/>
              </w:rPr>
              <w:t>la</w:t>
            </w:r>
            <w:r w:rsidR="006B002B">
              <w:rPr>
                <w:b/>
                <w:sz w:val="20"/>
                <w:szCs w:val="20"/>
              </w:rPr>
              <w:t xml:space="preserve"> </w:t>
            </w:r>
            <w:r w:rsidR="00CC6CE9">
              <w:rPr>
                <w:b/>
                <w:sz w:val="20"/>
                <w:szCs w:val="20"/>
              </w:rPr>
              <w:t>documentación</w:t>
            </w:r>
            <w:r w:rsidR="0032661D">
              <w:rPr>
                <w:b/>
                <w:sz w:val="20"/>
                <w:szCs w:val="20"/>
              </w:rPr>
              <w:t xml:space="preserve"> para el aplicativo de registro de ventas del negocio DyNatural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7E1DAAA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</w:t>
            </w:r>
            <w:r w:rsidR="00EA730B">
              <w:rPr>
                <w:sz w:val="18"/>
                <w:szCs w:val="18"/>
              </w:rPr>
              <w:t xml:space="preserve">l presente documento se desarrolla y revisa </w:t>
            </w:r>
            <w:r>
              <w:rPr>
                <w:sz w:val="18"/>
                <w:szCs w:val="18"/>
              </w:rPr>
              <w:t>la temática del proyecto a desarroll</w:t>
            </w:r>
            <w:r w:rsidR="006064BF">
              <w:rPr>
                <w:sz w:val="18"/>
                <w:szCs w:val="18"/>
              </w:rPr>
              <w:t>ar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77AF54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E1FD8">
              <w:rPr>
                <w:sz w:val="18"/>
                <w:szCs w:val="18"/>
              </w:rPr>
              <w:t>Jorge Yugsi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6D5CDDFE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8E1FD8">
              <w:rPr>
                <w:sz w:val="18"/>
                <w:szCs w:val="18"/>
              </w:rPr>
              <w:t>31</w:t>
            </w:r>
            <w:r w:rsidR="009923CA">
              <w:rPr>
                <w:sz w:val="18"/>
                <w:szCs w:val="18"/>
              </w:rPr>
              <w:t>/</w:t>
            </w:r>
            <w:r w:rsidR="008E1FD8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8E1FD8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CF3766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A730B">
              <w:rPr>
                <w:bCs/>
                <w:sz w:val="18"/>
                <w:szCs w:val="18"/>
              </w:rPr>
              <w:t>8</w:t>
            </w:r>
            <w:r w:rsidR="008E1FD8">
              <w:rPr>
                <w:bCs/>
                <w:sz w:val="18"/>
                <w:szCs w:val="18"/>
              </w:rPr>
              <w:t>:</w:t>
            </w:r>
            <w:r w:rsidR="006B002B">
              <w:rPr>
                <w:bCs/>
                <w:sz w:val="18"/>
                <w:szCs w:val="18"/>
              </w:rPr>
              <w:t>30</w:t>
            </w:r>
            <w:r w:rsidR="008E1FD8">
              <w:rPr>
                <w:bCs/>
                <w:sz w:val="18"/>
                <w:szCs w:val="18"/>
              </w:rPr>
              <w:t xml:space="preserve"> pm</w:t>
            </w:r>
          </w:p>
        </w:tc>
        <w:tc>
          <w:tcPr>
            <w:tcW w:w="4931" w:type="dxa"/>
            <w:gridSpan w:val="3"/>
          </w:tcPr>
          <w:p w14:paraId="18B0B0DD" w14:textId="54E32FE3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B002B">
              <w:rPr>
                <w:sz w:val="18"/>
                <w:szCs w:val="18"/>
              </w:rPr>
              <w:t xml:space="preserve">9:06 </w:t>
            </w:r>
            <w:r w:rsidR="00EA730B">
              <w:rPr>
                <w:sz w:val="18"/>
                <w:szCs w:val="18"/>
              </w:rPr>
              <w:t>p</w:t>
            </w:r>
            <w:r w:rsidR="006B002B">
              <w:rPr>
                <w:sz w:val="18"/>
                <w:szCs w:val="18"/>
              </w:rPr>
              <w:t>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7386E" w:rsidR="000B5987" w:rsidRDefault="009923CA" w:rsidP="000C02F3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784263">
              <w:rPr>
                <w:sz w:val="18"/>
                <w:szCs w:val="18"/>
              </w:rPr>
              <w:t xml:space="preserve">y revisión de requisitos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336BB82" w:rsidR="000B5987" w:rsidRDefault="00784263" w:rsidP="000C02F3">
            <w:r>
              <w:rPr>
                <w:sz w:val="18"/>
                <w:szCs w:val="18"/>
              </w:rPr>
              <w:t>Definición de la necesidad primaria.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874A75" w14:paraId="68FE9165" w14:textId="77777777" w:rsidTr="00C95441">
        <w:tc>
          <w:tcPr>
            <w:tcW w:w="3403" w:type="dxa"/>
            <w:shd w:val="clear" w:color="auto" w:fill="EEECE1"/>
          </w:tcPr>
          <w:p w14:paraId="6FDCE287" w14:textId="77777777" w:rsidR="00874A75" w:rsidRDefault="00874A75" w:rsidP="00C95441">
            <w:pPr>
              <w:jc w:val="center"/>
            </w:pPr>
            <w:bookmarkStart w:id="2" w:name="_Hlk141903254"/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7EB4D3B" w14:textId="77777777" w:rsidR="00874A75" w:rsidRDefault="00874A75" w:rsidP="00C9544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874A75" w14:paraId="30E73BA6" w14:textId="77777777" w:rsidTr="00C95441">
        <w:tc>
          <w:tcPr>
            <w:tcW w:w="3403" w:type="dxa"/>
          </w:tcPr>
          <w:p w14:paraId="091CBC0B" w14:textId="41F43C56" w:rsidR="00874A75" w:rsidRPr="000A0D11" w:rsidRDefault="00874A75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Sra. Solange </w:t>
            </w:r>
            <w:r w:rsidR="00283E36" w:rsidRPr="000A0D11">
              <w:rPr>
                <w:sz w:val="20"/>
                <w:szCs w:val="20"/>
              </w:rPr>
              <w:t>Yépez</w:t>
            </w:r>
          </w:p>
        </w:tc>
        <w:tc>
          <w:tcPr>
            <w:tcW w:w="6379" w:type="dxa"/>
          </w:tcPr>
          <w:p w14:paraId="2E669823" w14:textId="77777777" w:rsidR="00874A75" w:rsidRPr="000A0D11" w:rsidRDefault="00874A75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Dueño del negocio DyNatural</w:t>
            </w:r>
          </w:p>
        </w:tc>
      </w:tr>
      <w:tr w:rsidR="00874A75" w14:paraId="767F55CC" w14:textId="77777777" w:rsidTr="00C95441">
        <w:tc>
          <w:tcPr>
            <w:tcW w:w="3403" w:type="dxa"/>
          </w:tcPr>
          <w:p w14:paraId="31E82D57" w14:textId="2504DF98" w:rsidR="00874A75" w:rsidRPr="000A0D11" w:rsidRDefault="00874A75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 xml:space="preserve">Sr. Henry </w:t>
            </w:r>
            <w:r w:rsidR="00283E36" w:rsidRPr="000A0D11">
              <w:rPr>
                <w:sz w:val="20"/>
                <w:szCs w:val="20"/>
              </w:rPr>
              <w:t>Dávila</w:t>
            </w:r>
          </w:p>
        </w:tc>
        <w:tc>
          <w:tcPr>
            <w:tcW w:w="6379" w:type="dxa"/>
          </w:tcPr>
          <w:p w14:paraId="33203ADF" w14:textId="77777777" w:rsidR="00874A75" w:rsidRPr="000A0D11" w:rsidRDefault="00874A75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Conyugue de la dueña del negocio DyNatural</w:t>
            </w:r>
          </w:p>
        </w:tc>
      </w:tr>
      <w:tr w:rsidR="00874A75" w14:paraId="4205DB05" w14:textId="77777777" w:rsidTr="00C95441">
        <w:tc>
          <w:tcPr>
            <w:tcW w:w="3403" w:type="dxa"/>
          </w:tcPr>
          <w:p w14:paraId="0E0B7CAE" w14:textId="77777777" w:rsidR="00874A75" w:rsidRPr="000A0D11" w:rsidRDefault="00874A75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Jorge Yugsi</w:t>
            </w:r>
          </w:p>
        </w:tc>
        <w:tc>
          <w:tcPr>
            <w:tcW w:w="6379" w:type="dxa"/>
          </w:tcPr>
          <w:p w14:paraId="69BAE591" w14:textId="77777777" w:rsidR="00874A75" w:rsidRPr="000A0D11" w:rsidRDefault="00874A75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Líder del grupo de proyecto</w:t>
            </w:r>
          </w:p>
        </w:tc>
      </w:tr>
      <w:tr w:rsidR="00874A75" w14:paraId="50F3215F" w14:textId="77777777" w:rsidTr="00C95441">
        <w:tc>
          <w:tcPr>
            <w:tcW w:w="3403" w:type="dxa"/>
          </w:tcPr>
          <w:p w14:paraId="75B02581" w14:textId="77777777" w:rsidR="00874A75" w:rsidRPr="000A0D11" w:rsidRDefault="00874A75" w:rsidP="00C95441">
            <w:pPr>
              <w:jc w:val="center"/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Christian Vasconez</w:t>
            </w:r>
          </w:p>
        </w:tc>
        <w:tc>
          <w:tcPr>
            <w:tcW w:w="6379" w:type="dxa"/>
          </w:tcPr>
          <w:p w14:paraId="019BCC24" w14:textId="77777777" w:rsidR="00874A75" w:rsidRPr="000A0D11" w:rsidRDefault="00874A75" w:rsidP="00C95441">
            <w:pPr>
              <w:rPr>
                <w:sz w:val="20"/>
                <w:szCs w:val="20"/>
              </w:rPr>
            </w:pPr>
            <w:r w:rsidRPr="000A0D11">
              <w:rPr>
                <w:sz w:val="20"/>
                <w:szCs w:val="20"/>
              </w:rPr>
              <w:t>Integrante de equipo de proyecto</w:t>
            </w:r>
          </w:p>
        </w:tc>
      </w:tr>
    </w:tbl>
    <w:bookmarkEnd w:id="2"/>
    <w:p w14:paraId="7BFC3C7D" w14:textId="241262F0" w:rsidR="000B5987" w:rsidRDefault="00874A7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878C84" wp14:editId="473F38E2">
            <wp:simplePos x="0" y="0"/>
            <wp:positionH relativeFrom="margin">
              <wp:posOffset>4009390</wp:posOffset>
            </wp:positionH>
            <wp:positionV relativeFrom="paragraph">
              <wp:posOffset>3378200</wp:posOffset>
            </wp:positionV>
            <wp:extent cx="508000" cy="931545"/>
            <wp:effectExtent l="0" t="2223" r="4128" b="4127"/>
            <wp:wrapTight wrapText="bothSides">
              <wp:wrapPolygon edited="0">
                <wp:start x="21695" y="52"/>
                <wp:lineTo x="635" y="52"/>
                <wp:lineTo x="634" y="21254"/>
                <wp:lineTo x="21694" y="21254"/>
                <wp:lineTo x="21695" y="52"/>
              </wp:wrapPolygon>
            </wp:wrapTight>
            <wp:docPr id="87588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03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5838"/>
                    <a:stretch/>
                  </pic:blipFill>
                  <pic:spPr bwMode="auto">
                    <a:xfrm rot="16200000">
                      <a:off x="0" y="0"/>
                      <a:ext cx="50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r="5400000" algn="ctr" rotWithShape="0">
                        <a:schemeClr val="tx1">
                          <a:alpha val="1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3DA82D39" w14:textId="391B1C23" w:rsidR="00657589" w:rsidRDefault="007B36E4" w:rsidP="00874A75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E1FD8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D4100B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C02F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8E1FD8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</w:t>
            </w:r>
            <w:r w:rsidR="00F67A68">
              <w:rPr>
                <w:rFonts w:ascii="Arial" w:eastAsia="Arial" w:hAnsi="Arial" w:cs="Arial"/>
                <w:sz w:val="20"/>
                <w:szCs w:val="20"/>
              </w:rPr>
              <w:t xml:space="preserve"> una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reunión </w:t>
            </w:r>
            <w:r w:rsidR="008E1FD8">
              <w:rPr>
                <w:rFonts w:ascii="Arial" w:eastAsia="Arial" w:hAnsi="Arial" w:cs="Arial"/>
                <w:sz w:val="20"/>
                <w:szCs w:val="20"/>
              </w:rPr>
              <w:t>de manera presencial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</w:t>
            </w:r>
            <w:r w:rsidR="00874A75">
              <w:rPr>
                <w:rFonts w:ascii="Arial" w:eastAsia="Arial" w:hAnsi="Arial" w:cs="Arial"/>
                <w:sz w:val="20"/>
                <w:szCs w:val="20"/>
              </w:rPr>
              <w:t xml:space="preserve">conversatorio para conocer el negocio DyNatural, los dueños y que necesidades tenían </w:t>
            </w:r>
          </w:p>
          <w:p w14:paraId="6E50593B" w14:textId="2B1CD0BE" w:rsidR="00AC47BC" w:rsidRDefault="00874A75" w:rsidP="00DF6BF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7A68"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  <w:r w:rsidR="00784263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14:paraId="0C066CB2" w14:textId="1B5F41F8" w:rsidR="00874A75" w:rsidRPr="00DF6BFB" w:rsidRDefault="00874A75" w:rsidP="00DF6BF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Definición de </w:t>
            </w:r>
            <w:r w:rsidR="0078426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necesidad prim</w:t>
            </w:r>
            <w:r w:rsidR="00784263">
              <w:rPr>
                <w:rFonts w:ascii="Arial" w:eastAsia="Arial" w:hAnsi="Arial" w:cs="Arial"/>
                <w:sz w:val="20"/>
                <w:szCs w:val="20"/>
              </w:rPr>
              <w:t>aria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19E70D9" w:rsidR="000B5987" w:rsidRDefault="001E63C9" w:rsidP="00DF6BFB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presenta los documentos planteados</w:t>
            </w:r>
            <w:r w:rsidR="001D384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F6BFB">
              <w:rPr>
                <w:rFonts w:ascii="Arial" w:eastAsia="Arial" w:hAnsi="Arial" w:cs="Arial"/>
                <w:sz w:val="18"/>
                <w:szCs w:val="18"/>
              </w:rPr>
              <w:t>con una segunda revisión</w:t>
            </w:r>
            <w:r w:rsidR="00874A75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6B002B">
              <w:rPr>
                <w:rFonts w:ascii="Arial" w:eastAsia="Arial" w:hAnsi="Arial" w:cs="Arial"/>
                <w:sz w:val="18"/>
                <w:szCs w:val="18"/>
              </w:rPr>
              <w:t>se define con el usuario la necesidad principal del negocio</w:t>
            </w:r>
            <w:r w:rsidR="00874A75">
              <w:rPr>
                <w:rFonts w:ascii="Arial" w:eastAsia="Arial" w:hAnsi="Arial" w:cs="Arial"/>
                <w:sz w:val="18"/>
                <w:szCs w:val="18"/>
              </w:rPr>
              <w:t xml:space="preserve"> a cumplir y se hace una revisión conjuntamente al usuario respecto a los primeros requisitos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4D10F65" w:rsidR="000B5987" w:rsidRPr="008D78B8" w:rsidRDefault="007B36E4" w:rsidP="009C053F">
            <w:r>
              <w:rPr>
                <w:u w:val="single"/>
              </w:rPr>
              <w:t>INFORMACIÓN</w:t>
            </w:r>
            <w:r w:rsidR="008D78B8">
              <w:rPr>
                <w:u w:val="single"/>
              </w:rPr>
              <w:t xml:space="preserve">: </w:t>
            </w:r>
            <w:r w:rsidR="008D78B8">
              <w:t xml:space="preserve">Link de la reunión: </w:t>
            </w:r>
            <w:r w:rsidR="008D78B8" w:rsidRPr="008D78B8">
              <w:t>https://youtu.be/1TUNk08Pyq8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EE1D594" w14:textId="2C34F6B0" w:rsidR="00DF6BFB" w:rsidRDefault="006B002B" w:rsidP="00DF6BFB">
            <w:pPr>
              <w:jc w:val="both"/>
            </w:pPr>
            <w:r>
              <w:t>Presentación de funcionalidad de primeros requisitos</w:t>
            </w:r>
          </w:p>
          <w:p w14:paraId="757A074A" w14:textId="044198D4" w:rsidR="009C053F" w:rsidRPr="001D3840" w:rsidRDefault="001E63C9" w:rsidP="00DF6BFB">
            <w:pPr>
              <w:jc w:val="both"/>
            </w:pPr>
            <w:r>
              <w:t>Co</w:t>
            </w:r>
            <w:r w:rsidR="00DF6BFB">
              <w:t xml:space="preserve">rrección de </w:t>
            </w:r>
            <w:r w:rsidR="006B002B">
              <w:t>Historias de Usuario y documentación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35147EE1" w:rsidR="000B5987" w:rsidRDefault="00FB730C">
            <w:pPr>
              <w:jc w:val="both"/>
            </w:pPr>
            <w:r>
              <w:t>1</w:t>
            </w:r>
            <w:r w:rsidR="0032661D">
              <w:t>2</w:t>
            </w:r>
            <w:r w:rsidR="009C053F" w:rsidRPr="009C053F">
              <w:t>/</w:t>
            </w:r>
            <w:r w:rsidR="0032661D">
              <w:t>06</w:t>
            </w:r>
            <w:r w:rsidR="009C053F" w:rsidRPr="009C053F">
              <w:t>/202</w:t>
            </w:r>
            <w:r w:rsidR="0032661D">
              <w:t>3</w:t>
            </w:r>
          </w:p>
          <w:p w14:paraId="11212FBE" w14:textId="74EB0C1A" w:rsidR="009C053F" w:rsidRPr="0085582C" w:rsidRDefault="00FB730C">
            <w:pPr>
              <w:jc w:val="both"/>
              <w:rPr>
                <w:color w:val="FF0000"/>
              </w:rPr>
            </w:pPr>
            <w:r>
              <w:t>1</w:t>
            </w:r>
            <w:r w:rsidR="0032661D">
              <w:t>2</w:t>
            </w:r>
            <w:r w:rsidR="009C053F">
              <w:t>/</w:t>
            </w:r>
            <w:r w:rsidR="0032661D">
              <w:t>06</w:t>
            </w:r>
            <w:r w:rsidR="009C053F">
              <w:t>/202</w:t>
            </w:r>
            <w:r w:rsidR="0032661D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BE1D5F9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B002B">
              <w:rPr>
                <w:sz w:val="18"/>
                <w:szCs w:val="18"/>
              </w:rPr>
              <w:t>Jorge Yugsi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713EF23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32661D">
              <w:rPr>
                <w:sz w:val="18"/>
                <w:szCs w:val="18"/>
              </w:rPr>
              <w:t>12/06/2023</w:t>
            </w:r>
          </w:p>
        </w:tc>
        <w:tc>
          <w:tcPr>
            <w:tcW w:w="5134" w:type="dxa"/>
            <w:gridSpan w:val="3"/>
          </w:tcPr>
          <w:p w14:paraId="2DD6EF8E" w14:textId="466BDE06" w:rsidR="001E49CF" w:rsidRDefault="001E49CF" w:rsidP="001E4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Solange </w:t>
            </w:r>
            <w:r w:rsidR="00283E36">
              <w:rPr>
                <w:sz w:val="18"/>
                <w:szCs w:val="18"/>
              </w:rPr>
              <w:t>Yépez</w:t>
            </w:r>
          </w:p>
          <w:p w14:paraId="29B0E2AB" w14:textId="77777777" w:rsidR="001E49CF" w:rsidRDefault="001E49CF" w:rsidP="001E49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Usuario </w:t>
            </w:r>
          </w:p>
          <w:p w14:paraId="7592D439" w14:textId="41AAB66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32661D">
              <w:rPr>
                <w:sz w:val="18"/>
                <w:szCs w:val="18"/>
              </w:rPr>
              <w:t>12/06/2023</w:t>
            </w:r>
          </w:p>
        </w:tc>
      </w:tr>
    </w:tbl>
    <w:p w14:paraId="073A132C" w14:textId="1CB0DD77" w:rsidR="000B5987" w:rsidRDefault="00603D4D">
      <w:r>
        <w:rPr>
          <w:noProof/>
        </w:rPr>
        <w:drawing>
          <wp:anchor distT="0" distB="0" distL="114300" distR="114300" simplePos="0" relativeHeight="251661312" behindDoc="1" locked="0" layoutInCell="1" allowOverlap="1" wp14:anchorId="5ED729DC" wp14:editId="7284E0A6">
            <wp:simplePos x="0" y="0"/>
            <wp:positionH relativeFrom="column">
              <wp:posOffset>390525</wp:posOffset>
            </wp:positionH>
            <wp:positionV relativeFrom="paragraph">
              <wp:posOffset>161290</wp:posOffset>
            </wp:positionV>
            <wp:extent cx="1132205" cy="699135"/>
            <wp:effectExtent l="0" t="0" r="0" b="5715"/>
            <wp:wrapNone/>
            <wp:docPr id="11853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26453"/>
                    <a:stretch/>
                  </pic:blipFill>
                  <pic:spPr bwMode="auto">
                    <a:xfrm>
                      <a:off x="0" y="0"/>
                      <a:ext cx="1132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030B3" w14:textId="4B126B72" w:rsidR="006B002B" w:rsidRDefault="006B002B"/>
    <w:p w14:paraId="59FE2B57" w14:textId="43B48FB4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0E221406" w:rsidR="000B5987" w:rsidRPr="006B002B" w:rsidRDefault="0078426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bookmarkStart w:id="4" w:name="_Hlk141903291"/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Sra. Solange </w:t>
      </w:r>
      <w:proofErr w:type="spellStart"/>
      <w:r>
        <w:rPr>
          <w:rFonts w:ascii="Arial" w:eastAsia="Arial" w:hAnsi="Arial" w:cs="Arial"/>
          <w:b/>
          <w:sz w:val="20"/>
          <w:szCs w:val="20"/>
          <w:lang w:val="es-EC"/>
        </w:rPr>
        <w:t>Yepez</w:t>
      </w:r>
      <w:proofErr w:type="spellEnd"/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                                                    </w:t>
      </w:r>
      <w:r w:rsidRPr="00526F4F">
        <w:rPr>
          <w:rFonts w:ascii="Arial" w:eastAsia="Arial" w:hAnsi="Arial" w:cs="Arial"/>
          <w:b/>
          <w:sz w:val="20"/>
          <w:szCs w:val="20"/>
          <w:lang w:val="es-EC"/>
        </w:rPr>
        <w:t xml:space="preserve">Jorge Yugsi </w:t>
      </w:r>
    </w:p>
    <w:bookmarkEnd w:id="4"/>
    <w:p w14:paraId="2F2843F2" w14:textId="568DA5C2" w:rsidR="00FC5274" w:rsidRPr="008D78B8" w:rsidRDefault="007B36E4">
      <w:pPr>
        <w:spacing w:after="0" w:line="240" w:lineRule="auto"/>
        <w:rPr>
          <w:b/>
        </w:rPr>
      </w:pP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6B002B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  <w:r w:rsidR="00FC5274" w:rsidRPr="00FC5274">
        <w:rPr>
          <w:bCs/>
        </w:rPr>
        <w:t xml:space="preserve"> </w:t>
      </w:r>
    </w:p>
    <w:sectPr w:rsidR="00FC5274" w:rsidRPr="008D78B8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825C" w14:textId="77777777" w:rsidR="00933D41" w:rsidRDefault="00933D41">
      <w:pPr>
        <w:spacing w:after="0" w:line="240" w:lineRule="auto"/>
      </w:pPr>
      <w:r>
        <w:separator/>
      </w:r>
    </w:p>
  </w:endnote>
  <w:endnote w:type="continuationSeparator" w:id="0">
    <w:p w14:paraId="689B7F3F" w14:textId="77777777" w:rsidR="00933D41" w:rsidRDefault="0093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54D799B2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D0F0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71D5" w14:textId="77777777" w:rsidR="00933D41" w:rsidRDefault="00933D41">
      <w:pPr>
        <w:spacing w:after="0" w:line="240" w:lineRule="auto"/>
      </w:pPr>
      <w:r>
        <w:separator/>
      </w:r>
    </w:p>
  </w:footnote>
  <w:footnote w:type="continuationSeparator" w:id="0">
    <w:p w14:paraId="11BBCB9A" w14:textId="77777777" w:rsidR="00933D41" w:rsidRDefault="0093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82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04670"/>
    <w:rsid w:val="00023BA6"/>
    <w:rsid w:val="00030D23"/>
    <w:rsid w:val="0003752E"/>
    <w:rsid w:val="0008375C"/>
    <w:rsid w:val="000B5987"/>
    <w:rsid w:val="000C02F3"/>
    <w:rsid w:val="000F5448"/>
    <w:rsid w:val="00130764"/>
    <w:rsid w:val="00171598"/>
    <w:rsid w:val="001D3840"/>
    <w:rsid w:val="001E49CF"/>
    <w:rsid w:val="001E63C9"/>
    <w:rsid w:val="00241A5B"/>
    <w:rsid w:val="0027546D"/>
    <w:rsid w:val="00283E36"/>
    <w:rsid w:val="0032661D"/>
    <w:rsid w:val="00347946"/>
    <w:rsid w:val="003A1B02"/>
    <w:rsid w:val="003A438E"/>
    <w:rsid w:val="003D0F0F"/>
    <w:rsid w:val="003D4888"/>
    <w:rsid w:val="00484087"/>
    <w:rsid w:val="004A2C33"/>
    <w:rsid w:val="00555E8C"/>
    <w:rsid w:val="005D1F09"/>
    <w:rsid w:val="00603D4D"/>
    <w:rsid w:val="006064BF"/>
    <w:rsid w:val="00653379"/>
    <w:rsid w:val="00657589"/>
    <w:rsid w:val="00675EB4"/>
    <w:rsid w:val="006B002B"/>
    <w:rsid w:val="00784263"/>
    <w:rsid w:val="007B36E4"/>
    <w:rsid w:val="0085582C"/>
    <w:rsid w:val="00874A75"/>
    <w:rsid w:val="008A182B"/>
    <w:rsid w:val="008D78B8"/>
    <w:rsid w:val="008E1FD8"/>
    <w:rsid w:val="00933D41"/>
    <w:rsid w:val="009923CA"/>
    <w:rsid w:val="009C053F"/>
    <w:rsid w:val="009C60C5"/>
    <w:rsid w:val="00AC47BC"/>
    <w:rsid w:val="00B252AF"/>
    <w:rsid w:val="00BE4F9C"/>
    <w:rsid w:val="00C152AD"/>
    <w:rsid w:val="00C62DED"/>
    <w:rsid w:val="00CC6CE9"/>
    <w:rsid w:val="00D4100B"/>
    <w:rsid w:val="00DE4319"/>
    <w:rsid w:val="00DF6BFB"/>
    <w:rsid w:val="00E07C3B"/>
    <w:rsid w:val="00EA730B"/>
    <w:rsid w:val="00F67A68"/>
    <w:rsid w:val="00FB730C"/>
    <w:rsid w:val="00F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10</cp:revision>
  <dcterms:created xsi:type="dcterms:W3CDTF">2023-08-03T01:17:00Z</dcterms:created>
  <dcterms:modified xsi:type="dcterms:W3CDTF">2023-08-03T04:49:00Z</dcterms:modified>
</cp:coreProperties>
</file>